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3C3" w:rsidRPr="00676E4B" w:rsidRDefault="00DF33C3" w:rsidP="00BF790D">
      <w:pPr>
        <w:pStyle w:val="Sinespaciado"/>
      </w:pPr>
    </w:p>
    <w:p w:rsidR="00DF33C3" w:rsidRPr="00676E4B" w:rsidRDefault="00DF33C3">
      <w:pPr>
        <w:rPr>
          <w:rFonts w:asciiTheme="minorHAnsi" w:hAnsiTheme="minorHAnsi" w:cstheme="minorHAnsi"/>
        </w:rPr>
      </w:pPr>
    </w:p>
    <w:tbl>
      <w:tblPr>
        <w:tblW w:w="9444" w:type="dxa"/>
        <w:tblLook w:val="00A0" w:firstRow="1" w:lastRow="0" w:firstColumn="1" w:lastColumn="0" w:noHBand="0" w:noVBand="0"/>
      </w:tblPr>
      <w:tblGrid>
        <w:gridCol w:w="2113"/>
        <w:gridCol w:w="7331"/>
      </w:tblGrid>
      <w:tr w:rsidR="00DF33C3" w:rsidRPr="00676E4B" w:rsidTr="004A36F0">
        <w:trPr>
          <w:trHeight w:val="1824"/>
        </w:trPr>
        <w:tc>
          <w:tcPr>
            <w:tcW w:w="9444" w:type="dxa"/>
            <w:gridSpan w:val="2"/>
            <w:tcBorders>
              <w:bottom w:val="single" w:sz="4" w:space="0" w:color="auto"/>
            </w:tcBorders>
          </w:tcPr>
          <w:p w:rsidR="00DF33C3" w:rsidRPr="00676E4B" w:rsidRDefault="00DF33C3" w:rsidP="004A36F0">
            <w:pPr>
              <w:spacing w:line="240" w:lineRule="auto"/>
              <w:jc w:val="center"/>
              <w:rPr>
                <w:rFonts w:asciiTheme="minorHAnsi" w:hAnsiTheme="minorHAnsi" w:cstheme="minorHAnsi"/>
                <w:bCs/>
                <w:noProof/>
                <w:sz w:val="56"/>
                <w:szCs w:val="48"/>
              </w:rPr>
            </w:pPr>
          </w:p>
          <w:p w:rsidR="00DF33C3" w:rsidRPr="00676E4B" w:rsidRDefault="00DF33C3" w:rsidP="004A36F0">
            <w:pPr>
              <w:spacing w:line="240" w:lineRule="auto"/>
              <w:jc w:val="center"/>
              <w:rPr>
                <w:rFonts w:asciiTheme="minorHAnsi" w:hAnsiTheme="minorHAnsi" w:cstheme="minorHAnsi"/>
                <w:bCs/>
                <w:noProof/>
                <w:sz w:val="56"/>
                <w:szCs w:val="48"/>
              </w:rPr>
            </w:pPr>
          </w:p>
          <w:p w:rsidR="00DF33C3" w:rsidRPr="00676E4B" w:rsidRDefault="00541C22" w:rsidP="004A36F0">
            <w:pPr>
              <w:spacing w:line="240" w:lineRule="auto"/>
              <w:jc w:val="center"/>
              <w:rPr>
                <w:rFonts w:asciiTheme="minorHAnsi" w:hAnsiTheme="minorHAnsi" w:cstheme="minorHAnsi"/>
                <w:b/>
                <w:bCs/>
                <w:noProof/>
                <w:sz w:val="56"/>
                <w:szCs w:val="48"/>
              </w:rPr>
            </w:pPr>
            <w:r>
              <w:rPr>
                <w:rFonts w:asciiTheme="minorHAnsi" w:hAnsiTheme="minorHAnsi" w:cstheme="minorHAnsi"/>
                <w:b/>
                <w:bCs/>
                <w:noProof/>
                <w:sz w:val="56"/>
                <w:szCs w:val="48"/>
              </w:rPr>
              <w:t>A</w:t>
            </w:r>
            <w:r w:rsidR="00B71227" w:rsidRPr="00676E4B">
              <w:rPr>
                <w:rFonts w:asciiTheme="minorHAnsi" w:hAnsiTheme="minorHAnsi" w:cstheme="minorHAnsi"/>
                <w:b/>
                <w:bCs/>
                <w:noProof/>
                <w:sz w:val="56"/>
                <w:szCs w:val="48"/>
              </w:rPr>
              <w:t xml:space="preserve">plicativo </w:t>
            </w:r>
            <w:r w:rsidR="00A67615">
              <w:rPr>
                <w:rFonts w:asciiTheme="minorHAnsi" w:hAnsiTheme="minorHAnsi" w:cstheme="minorHAnsi"/>
                <w:b/>
                <w:bCs/>
                <w:noProof/>
                <w:sz w:val="56"/>
                <w:szCs w:val="48"/>
              </w:rPr>
              <w:t xml:space="preserve">Solicitud de </w:t>
            </w:r>
            <w:r w:rsidR="00F64013">
              <w:rPr>
                <w:rFonts w:asciiTheme="minorHAnsi" w:hAnsiTheme="minorHAnsi" w:cstheme="minorHAnsi"/>
                <w:b/>
                <w:bCs/>
                <w:noProof/>
                <w:sz w:val="56"/>
                <w:szCs w:val="48"/>
              </w:rPr>
              <w:t>Bienes e Insumos</w:t>
            </w:r>
          </w:p>
          <w:p w:rsidR="00DF33C3" w:rsidRPr="00676E4B" w:rsidRDefault="00DF33C3" w:rsidP="004A36F0">
            <w:pPr>
              <w:spacing w:line="240" w:lineRule="auto"/>
              <w:jc w:val="center"/>
              <w:rPr>
                <w:rFonts w:asciiTheme="minorHAnsi" w:hAnsiTheme="minorHAnsi" w:cstheme="minorHAnsi"/>
                <w:b/>
                <w:bCs/>
                <w:noProof/>
                <w:sz w:val="56"/>
                <w:szCs w:val="48"/>
              </w:rPr>
            </w:pPr>
          </w:p>
          <w:p w:rsidR="00DF33C3" w:rsidRPr="00676E4B" w:rsidRDefault="00DF33C3" w:rsidP="004A36F0">
            <w:pPr>
              <w:spacing w:line="240" w:lineRule="auto"/>
              <w:jc w:val="center"/>
              <w:rPr>
                <w:rFonts w:asciiTheme="minorHAnsi" w:hAnsiTheme="minorHAnsi" w:cstheme="minorHAnsi"/>
                <w:bCs/>
                <w:noProof/>
                <w:sz w:val="56"/>
                <w:szCs w:val="48"/>
              </w:rPr>
            </w:pPr>
          </w:p>
          <w:p w:rsidR="00DF33C3" w:rsidRPr="00676E4B" w:rsidRDefault="00F81C97" w:rsidP="00F81C97">
            <w:pPr>
              <w:tabs>
                <w:tab w:val="left" w:pos="4110"/>
              </w:tabs>
              <w:spacing w:line="240" w:lineRule="auto"/>
              <w:rPr>
                <w:rFonts w:asciiTheme="minorHAnsi" w:hAnsiTheme="minorHAnsi" w:cstheme="minorHAnsi"/>
                <w:bCs/>
                <w:noProof/>
                <w:sz w:val="56"/>
                <w:szCs w:val="48"/>
              </w:rPr>
            </w:pPr>
            <w:r>
              <w:rPr>
                <w:rFonts w:asciiTheme="minorHAnsi" w:hAnsiTheme="minorHAnsi" w:cstheme="minorHAnsi"/>
                <w:bCs/>
                <w:noProof/>
                <w:sz w:val="56"/>
                <w:szCs w:val="48"/>
              </w:rPr>
              <w:tab/>
            </w:r>
          </w:p>
        </w:tc>
      </w:tr>
      <w:tr w:rsidR="00DF33C3" w:rsidRPr="00676E4B" w:rsidTr="004A36F0">
        <w:trPr>
          <w:trHeight w:val="569"/>
        </w:trPr>
        <w:tc>
          <w:tcPr>
            <w:tcW w:w="2113" w:type="dxa"/>
            <w:tcBorders>
              <w:top w:val="single" w:sz="4" w:space="0" w:color="auto"/>
              <w:left w:val="single" w:sz="4" w:space="0" w:color="auto"/>
              <w:bottom w:val="single" w:sz="4" w:space="0" w:color="auto"/>
            </w:tcBorders>
            <w:shd w:val="clear" w:color="auto" w:fill="D9D9D9"/>
            <w:vAlign w:val="center"/>
          </w:tcPr>
          <w:p w:rsidR="00DF33C3" w:rsidRPr="00676E4B" w:rsidRDefault="00DF33C3" w:rsidP="004A36F0">
            <w:pPr>
              <w:spacing w:line="240" w:lineRule="auto"/>
              <w:rPr>
                <w:rFonts w:asciiTheme="minorHAnsi" w:hAnsiTheme="minorHAnsi" w:cstheme="minorHAnsi"/>
                <w:noProof/>
                <w:sz w:val="28"/>
                <w:szCs w:val="48"/>
              </w:rPr>
            </w:pPr>
            <w:r w:rsidRPr="00676E4B">
              <w:rPr>
                <w:rFonts w:asciiTheme="minorHAnsi" w:hAnsiTheme="minorHAnsi" w:cstheme="minorHAnsi"/>
                <w:noProof/>
                <w:sz w:val="28"/>
                <w:szCs w:val="48"/>
              </w:rPr>
              <w:t>Gerencia</w:t>
            </w:r>
          </w:p>
        </w:tc>
        <w:tc>
          <w:tcPr>
            <w:tcW w:w="7331" w:type="dxa"/>
            <w:tcBorders>
              <w:top w:val="single" w:sz="4" w:space="0" w:color="auto"/>
              <w:bottom w:val="single" w:sz="4" w:space="0" w:color="auto"/>
              <w:right w:val="single" w:sz="4" w:space="0" w:color="auto"/>
            </w:tcBorders>
            <w:vAlign w:val="center"/>
          </w:tcPr>
          <w:p w:rsidR="00DF33C3" w:rsidRPr="00676E4B" w:rsidRDefault="00DF33C3" w:rsidP="004A36F0">
            <w:pPr>
              <w:spacing w:line="240" w:lineRule="auto"/>
              <w:rPr>
                <w:rFonts w:asciiTheme="minorHAnsi" w:hAnsiTheme="minorHAnsi" w:cstheme="minorHAnsi"/>
                <w:noProof/>
                <w:sz w:val="28"/>
                <w:szCs w:val="48"/>
              </w:rPr>
            </w:pPr>
            <w:r w:rsidRPr="00676E4B">
              <w:rPr>
                <w:rFonts w:asciiTheme="minorHAnsi" w:hAnsiTheme="minorHAnsi" w:cstheme="minorHAnsi"/>
                <w:noProof/>
                <w:sz w:val="28"/>
                <w:szCs w:val="48"/>
              </w:rPr>
              <w:t>Sistemas</w:t>
            </w:r>
          </w:p>
        </w:tc>
      </w:tr>
      <w:tr w:rsidR="00DF33C3" w:rsidRPr="00676E4B" w:rsidTr="004A36F0">
        <w:trPr>
          <w:trHeight w:val="569"/>
        </w:trPr>
        <w:tc>
          <w:tcPr>
            <w:tcW w:w="2113" w:type="dxa"/>
            <w:tcBorders>
              <w:top w:val="single" w:sz="4" w:space="0" w:color="auto"/>
              <w:left w:val="single" w:sz="4" w:space="0" w:color="auto"/>
              <w:bottom w:val="single" w:sz="4" w:space="0" w:color="auto"/>
            </w:tcBorders>
            <w:shd w:val="clear" w:color="auto" w:fill="D9D9D9"/>
            <w:vAlign w:val="center"/>
          </w:tcPr>
          <w:p w:rsidR="00DF33C3" w:rsidRPr="00676E4B" w:rsidRDefault="00DF33C3" w:rsidP="004A36F0">
            <w:pPr>
              <w:spacing w:line="240" w:lineRule="auto"/>
              <w:rPr>
                <w:rFonts w:asciiTheme="minorHAnsi" w:hAnsiTheme="minorHAnsi" w:cstheme="minorHAnsi"/>
                <w:noProof/>
                <w:sz w:val="28"/>
                <w:szCs w:val="48"/>
              </w:rPr>
            </w:pPr>
            <w:r w:rsidRPr="00676E4B">
              <w:rPr>
                <w:rFonts w:asciiTheme="minorHAnsi" w:hAnsiTheme="minorHAnsi" w:cstheme="minorHAnsi"/>
                <w:noProof/>
                <w:sz w:val="28"/>
                <w:szCs w:val="48"/>
              </w:rPr>
              <w:t>Área</w:t>
            </w:r>
          </w:p>
        </w:tc>
        <w:tc>
          <w:tcPr>
            <w:tcW w:w="7331" w:type="dxa"/>
            <w:tcBorders>
              <w:top w:val="single" w:sz="4" w:space="0" w:color="auto"/>
              <w:bottom w:val="single" w:sz="4" w:space="0" w:color="auto"/>
              <w:right w:val="single" w:sz="4" w:space="0" w:color="auto"/>
            </w:tcBorders>
            <w:vAlign w:val="center"/>
          </w:tcPr>
          <w:p w:rsidR="00DF33C3" w:rsidRPr="00676E4B" w:rsidRDefault="00DF33C3" w:rsidP="004A36F0">
            <w:pPr>
              <w:spacing w:line="240" w:lineRule="auto"/>
              <w:rPr>
                <w:rFonts w:asciiTheme="minorHAnsi" w:hAnsiTheme="minorHAnsi" w:cstheme="minorHAnsi"/>
                <w:noProof/>
                <w:sz w:val="28"/>
                <w:szCs w:val="48"/>
              </w:rPr>
            </w:pPr>
            <w:r w:rsidRPr="00676E4B">
              <w:rPr>
                <w:rFonts w:asciiTheme="minorHAnsi" w:hAnsiTheme="minorHAnsi" w:cstheme="minorHAnsi"/>
                <w:noProof/>
                <w:sz w:val="28"/>
                <w:szCs w:val="48"/>
              </w:rPr>
              <w:t>Desarrollo</w:t>
            </w:r>
          </w:p>
        </w:tc>
      </w:tr>
      <w:tr w:rsidR="00DF33C3" w:rsidRPr="00676E4B" w:rsidTr="004A36F0">
        <w:trPr>
          <w:trHeight w:val="569"/>
        </w:trPr>
        <w:tc>
          <w:tcPr>
            <w:tcW w:w="2113" w:type="dxa"/>
            <w:tcBorders>
              <w:top w:val="single" w:sz="4" w:space="0" w:color="auto"/>
              <w:left w:val="single" w:sz="4" w:space="0" w:color="auto"/>
              <w:bottom w:val="single" w:sz="4" w:space="0" w:color="auto"/>
            </w:tcBorders>
            <w:shd w:val="clear" w:color="auto" w:fill="D9D9D9"/>
            <w:vAlign w:val="center"/>
          </w:tcPr>
          <w:p w:rsidR="00DF33C3" w:rsidRPr="00676E4B" w:rsidRDefault="00DF33C3" w:rsidP="00A13468">
            <w:pPr>
              <w:rPr>
                <w:rFonts w:asciiTheme="minorHAnsi" w:hAnsiTheme="minorHAnsi" w:cstheme="minorHAnsi"/>
                <w:noProof/>
                <w:sz w:val="28"/>
                <w:szCs w:val="48"/>
              </w:rPr>
            </w:pPr>
            <w:r w:rsidRPr="00676E4B">
              <w:rPr>
                <w:rFonts w:asciiTheme="minorHAnsi" w:hAnsiTheme="minorHAnsi" w:cstheme="minorHAnsi"/>
                <w:noProof/>
                <w:sz w:val="28"/>
                <w:szCs w:val="48"/>
              </w:rPr>
              <w:t>Versión</w:t>
            </w:r>
          </w:p>
        </w:tc>
        <w:tc>
          <w:tcPr>
            <w:tcW w:w="7331" w:type="dxa"/>
            <w:tcBorders>
              <w:top w:val="single" w:sz="4" w:space="0" w:color="auto"/>
              <w:bottom w:val="single" w:sz="4" w:space="0" w:color="auto"/>
              <w:right w:val="single" w:sz="4" w:space="0" w:color="auto"/>
            </w:tcBorders>
            <w:vAlign w:val="center"/>
          </w:tcPr>
          <w:p w:rsidR="00DF33C3" w:rsidRPr="00676E4B" w:rsidRDefault="00DF33C3" w:rsidP="00A13468">
            <w:pPr>
              <w:rPr>
                <w:rFonts w:asciiTheme="minorHAnsi" w:hAnsiTheme="minorHAnsi" w:cstheme="minorHAnsi"/>
                <w:noProof/>
                <w:sz w:val="28"/>
                <w:szCs w:val="48"/>
              </w:rPr>
            </w:pPr>
            <w:r w:rsidRPr="00676E4B">
              <w:rPr>
                <w:rFonts w:asciiTheme="minorHAnsi" w:hAnsiTheme="minorHAnsi" w:cstheme="minorHAnsi"/>
                <w:noProof/>
                <w:sz w:val="28"/>
                <w:szCs w:val="48"/>
              </w:rPr>
              <w:t>1.</w:t>
            </w:r>
            <w:r w:rsidR="00A60E57">
              <w:rPr>
                <w:rFonts w:asciiTheme="minorHAnsi" w:hAnsiTheme="minorHAnsi" w:cstheme="minorHAnsi"/>
                <w:noProof/>
                <w:sz w:val="28"/>
                <w:szCs w:val="48"/>
              </w:rPr>
              <w:t>3</w:t>
            </w:r>
          </w:p>
        </w:tc>
      </w:tr>
      <w:tr w:rsidR="00DF33C3" w:rsidRPr="00676E4B" w:rsidTr="004A36F0">
        <w:trPr>
          <w:trHeight w:val="616"/>
        </w:trPr>
        <w:tc>
          <w:tcPr>
            <w:tcW w:w="2113" w:type="dxa"/>
            <w:tcBorders>
              <w:top w:val="single" w:sz="4" w:space="0" w:color="auto"/>
              <w:left w:val="single" w:sz="4" w:space="0" w:color="auto"/>
              <w:bottom w:val="single" w:sz="4" w:space="0" w:color="auto"/>
            </w:tcBorders>
            <w:shd w:val="clear" w:color="auto" w:fill="D9D9D9"/>
            <w:vAlign w:val="center"/>
          </w:tcPr>
          <w:p w:rsidR="00DF33C3" w:rsidRPr="00676E4B" w:rsidRDefault="00DF33C3" w:rsidP="00A13468">
            <w:pPr>
              <w:rPr>
                <w:rFonts w:asciiTheme="minorHAnsi" w:hAnsiTheme="minorHAnsi" w:cstheme="minorHAnsi"/>
                <w:noProof/>
                <w:sz w:val="28"/>
                <w:szCs w:val="48"/>
              </w:rPr>
            </w:pPr>
            <w:r w:rsidRPr="00676E4B">
              <w:rPr>
                <w:rFonts w:asciiTheme="minorHAnsi" w:hAnsiTheme="minorHAnsi" w:cstheme="minorHAnsi"/>
                <w:noProof/>
                <w:sz w:val="28"/>
                <w:szCs w:val="48"/>
              </w:rPr>
              <w:t>Fecha</w:t>
            </w:r>
          </w:p>
        </w:tc>
        <w:tc>
          <w:tcPr>
            <w:tcW w:w="7331" w:type="dxa"/>
            <w:tcBorders>
              <w:top w:val="single" w:sz="4" w:space="0" w:color="auto"/>
              <w:bottom w:val="single" w:sz="4" w:space="0" w:color="auto"/>
              <w:right w:val="single" w:sz="4" w:space="0" w:color="auto"/>
            </w:tcBorders>
            <w:vAlign w:val="center"/>
          </w:tcPr>
          <w:p w:rsidR="00DF33C3" w:rsidRPr="00676E4B" w:rsidRDefault="00B64F99" w:rsidP="00F06436">
            <w:pPr>
              <w:rPr>
                <w:rFonts w:asciiTheme="minorHAnsi" w:hAnsiTheme="minorHAnsi" w:cstheme="minorHAnsi"/>
                <w:noProof/>
                <w:sz w:val="28"/>
                <w:szCs w:val="48"/>
              </w:rPr>
            </w:pPr>
            <w:r>
              <w:rPr>
                <w:rFonts w:asciiTheme="minorHAnsi" w:hAnsiTheme="minorHAnsi" w:cstheme="minorHAnsi"/>
                <w:noProof/>
                <w:sz w:val="28"/>
                <w:szCs w:val="48"/>
              </w:rPr>
              <w:t>30</w:t>
            </w:r>
            <w:r w:rsidR="00DF33C3" w:rsidRPr="00676E4B">
              <w:rPr>
                <w:rFonts w:asciiTheme="minorHAnsi" w:hAnsiTheme="minorHAnsi" w:cstheme="minorHAnsi"/>
                <w:noProof/>
                <w:sz w:val="28"/>
                <w:szCs w:val="48"/>
              </w:rPr>
              <w:t>/</w:t>
            </w:r>
            <w:r w:rsidR="005325C0">
              <w:rPr>
                <w:rFonts w:asciiTheme="minorHAnsi" w:hAnsiTheme="minorHAnsi" w:cstheme="minorHAnsi"/>
                <w:noProof/>
                <w:sz w:val="28"/>
                <w:szCs w:val="48"/>
              </w:rPr>
              <w:t>0</w:t>
            </w:r>
            <w:r>
              <w:rPr>
                <w:rFonts w:asciiTheme="minorHAnsi" w:hAnsiTheme="minorHAnsi" w:cstheme="minorHAnsi"/>
                <w:noProof/>
                <w:sz w:val="28"/>
                <w:szCs w:val="48"/>
              </w:rPr>
              <w:t>4</w:t>
            </w:r>
            <w:r w:rsidR="00DF33C3" w:rsidRPr="00676E4B">
              <w:rPr>
                <w:rFonts w:asciiTheme="minorHAnsi" w:hAnsiTheme="minorHAnsi" w:cstheme="minorHAnsi"/>
                <w:noProof/>
                <w:sz w:val="28"/>
                <w:szCs w:val="48"/>
              </w:rPr>
              <w:t>/201</w:t>
            </w:r>
            <w:r w:rsidR="005325C0">
              <w:rPr>
                <w:rFonts w:asciiTheme="minorHAnsi" w:hAnsiTheme="minorHAnsi" w:cstheme="minorHAnsi"/>
                <w:noProof/>
                <w:sz w:val="28"/>
                <w:szCs w:val="48"/>
              </w:rPr>
              <w:t>4</w:t>
            </w:r>
          </w:p>
        </w:tc>
      </w:tr>
    </w:tbl>
    <w:p w:rsidR="00DF33C3" w:rsidRPr="00676E4B" w:rsidRDefault="00DF33C3" w:rsidP="00BC4E13">
      <w:pPr>
        <w:pStyle w:val="Ttulo1"/>
        <w:numPr>
          <w:ilvl w:val="0"/>
          <w:numId w:val="0"/>
        </w:numPr>
        <w:ind w:left="432" w:hanging="432"/>
        <w:rPr>
          <w:rFonts w:asciiTheme="minorHAnsi" w:hAnsiTheme="minorHAnsi" w:cstheme="minorHAnsi"/>
        </w:rPr>
      </w:pPr>
    </w:p>
    <w:p w:rsidR="00DF33C3" w:rsidRPr="00676E4B" w:rsidRDefault="00DF33C3" w:rsidP="00341D13">
      <w:pPr>
        <w:rPr>
          <w:rFonts w:asciiTheme="minorHAnsi" w:hAnsiTheme="minorHAnsi" w:cstheme="minorHAnsi"/>
        </w:rPr>
      </w:pPr>
    </w:p>
    <w:p w:rsidR="00DF33C3" w:rsidRPr="00676E4B" w:rsidRDefault="00DF33C3" w:rsidP="00341D13">
      <w:pPr>
        <w:rPr>
          <w:rFonts w:asciiTheme="minorHAnsi" w:hAnsiTheme="minorHAnsi" w:cstheme="minorHAnsi"/>
        </w:rPr>
      </w:pPr>
    </w:p>
    <w:p w:rsidR="00DF33C3" w:rsidRPr="00676E4B" w:rsidRDefault="00DF33C3" w:rsidP="00341D13">
      <w:pPr>
        <w:rPr>
          <w:rFonts w:asciiTheme="minorHAnsi" w:hAnsiTheme="minorHAnsi" w:cstheme="minorHAnsi"/>
        </w:rPr>
      </w:pPr>
    </w:p>
    <w:p w:rsidR="00DF33C3" w:rsidRPr="00676E4B" w:rsidRDefault="00DF33C3" w:rsidP="00341D13">
      <w:pPr>
        <w:rPr>
          <w:rFonts w:asciiTheme="minorHAnsi" w:hAnsiTheme="minorHAnsi" w:cstheme="minorHAnsi"/>
        </w:rPr>
      </w:pPr>
    </w:p>
    <w:p w:rsidR="00DF33C3" w:rsidRPr="00676E4B" w:rsidRDefault="00DF33C3" w:rsidP="00341D13">
      <w:pPr>
        <w:rPr>
          <w:rFonts w:asciiTheme="minorHAnsi" w:hAnsiTheme="minorHAnsi" w:cstheme="minorHAnsi"/>
        </w:rPr>
      </w:pPr>
    </w:p>
    <w:p w:rsidR="00DF33C3" w:rsidRPr="00676E4B" w:rsidRDefault="00DF33C3" w:rsidP="00BC4E13">
      <w:pPr>
        <w:rPr>
          <w:rFonts w:asciiTheme="minorHAnsi" w:hAnsiTheme="minorHAnsi" w:cstheme="minorHAnsi"/>
        </w:rPr>
      </w:pPr>
    </w:p>
    <w:tbl>
      <w:tblPr>
        <w:tblW w:w="6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37"/>
        <w:gridCol w:w="3138"/>
      </w:tblGrid>
      <w:tr w:rsidR="00DF33C3" w:rsidRPr="00676E4B" w:rsidTr="00305727">
        <w:trPr>
          <w:trHeight w:val="505"/>
          <w:jc w:val="center"/>
        </w:trPr>
        <w:tc>
          <w:tcPr>
            <w:tcW w:w="3137" w:type="dxa"/>
            <w:shd w:val="clear" w:color="auto" w:fill="BFBFBF"/>
            <w:vAlign w:val="center"/>
          </w:tcPr>
          <w:p w:rsidR="00DF33C3" w:rsidRPr="00676E4B" w:rsidRDefault="00DF33C3" w:rsidP="004A36F0">
            <w:pPr>
              <w:spacing w:after="200" w:line="240" w:lineRule="auto"/>
              <w:jc w:val="center"/>
              <w:rPr>
                <w:rFonts w:asciiTheme="minorHAnsi" w:hAnsiTheme="minorHAnsi" w:cstheme="minorHAnsi"/>
                <w:b/>
              </w:rPr>
            </w:pPr>
            <w:r w:rsidRPr="00676E4B">
              <w:rPr>
                <w:rFonts w:asciiTheme="minorHAnsi" w:hAnsiTheme="minorHAnsi" w:cstheme="minorHAnsi"/>
                <w:b/>
              </w:rPr>
              <w:t>Revisión</w:t>
            </w:r>
          </w:p>
        </w:tc>
        <w:tc>
          <w:tcPr>
            <w:tcW w:w="3138" w:type="dxa"/>
            <w:shd w:val="clear" w:color="auto" w:fill="BFBFBF"/>
            <w:vAlign w:val="center"/>
          </w:tcPr>
          <w:p w:rsidR="00DF33C3" w:rsidRPr="00676E4B" w:rsidRDefault="00DF33C3" w:rsidP="004A36F0">
            <w:pPr>
              <w:spacing w:after="200" w:line="240" w:lineRule="auto"/>
              <w:jc w:val="center"/>
              <w:rPr>
                <w:rFonts w:asciiTheme="minorHAnsi" w:hAnsiTheme="minorHAnsi" w:cstheme="minorHAnsi"/>
                <w:b/>
              </w:rPr>
            </w:pPr>
            <w:r w:rsidRPr="00676E4B">
              <w:rPr>
                <w:rFonts w:asciiTheme="minorHAnsi" w:hAnsiTheme="minorHAnsi" w:cstheme="minorHAnsi"/>
                <w:b/>
              </w:rPr>
              <w:t>Aprobación</w:t>
            </w:r>
          </w:p>
        </w:tc>
      </w:tr>
      <w:tr w:rsidR="00DF33C3" w:rsidRPr="00676E4B" w:rsidTr="00305727">
        <w:trPr>
          <w:trHeight w:val="505"/>
          <w:jc w:val="center"/>
        </w:trPr>
        <w:tc>
          <w:tcPr>
            <w:tcW w:w="3137" w:type="dxa"/>
            <w:vAlign w:val="center"/>
          </w:tcPr>
          <w:p w:rsidR="00DF33C3" w:rsidRPr="00676E4B" w:rsidRDefault="00DF33C3" w:rsidP="004A36F0">
            <w:pPr>
              <w:spacing w:line="240" w:lineRule="auto"/>
              <w:rPr>
                <w:rFonts w:asciiTheme="minorHAnsi" w:hAnsiTheme="minorHAnsi" w:cstheme="minorHAnsi"/>
              </w:rPr>
            </w:pPr>
          </w:p>
        </w:tc>
        <w:tc>
          <w:tcPr>
            <w:tcW w:w="3138" w:type="dxa"/>
            <w:vAlign w:val="center"/>
          </w:tcPr>
          <w:p w:rsidR="00DF33C3" w:rsidRPr="00676E4B" w:rsidRDefault="00DF33C3" w:rsidP="004A36F0">
            <w:pPr>
              <w:spacing w:after="200" w:line="240" w:lineRule="auto"/>
              <w:rPr>
                <w:rFonts w:asciiTheme="minorHAnsi" w:hAnsiTheme="minorHAnsi" w:cstheme="minorHAnsi"/>
              </w:rPr>
            </w:pPr>
          </w:p>
        </w:tc>
      </w:tr>
      <w:tr w:rsidR="00DF33C3" w:rsidRPr="00676E4B" w:rsidTr="00305727">
        <w:trPr>
          <w:trHeight w:val="521"/>
          <w:jc w:val="center"/>
        </w:trPr>
        <w:tc>
          <w:tcPr>
            <w:tcW w:w="3137" w:type="dxa"/>
            <w:vAlign w:val="center"/>
          </w:tcPr>
          <w:p w:rsidR="00DF33C3" w:rsidRPr="00676E4B" w:rsidRDefault="00DF33C3" w:rsidP="004A36F0">
            <w:pPr>
              <w:spacing w:after="200" w:line="240" w:lineRule="auto"/>
              <w:rPr>
                <w:rFonts w:asciiTheme="minorHAnsi" w:hAnsiTheme="minorHAnsi" w:cstheme="minorHAnsi"/>
              </w:rPr>
            </w:pPr>
          </w:p>
        </w:tc>
        <w:tc>
          <w:tcPr>
            <w:tcW w:w="3138" w:type="dxa"/>
            <w:vAlign w:val="center"/>
          </w:tcPr>
          <w:p w:rsidR="00DF33C3" w:rsidRPr="00676E4B" w:rsidRDefault="00DF33C3" w:rsidP="004A36F0">
            <w:pPr>
              <w:spacing w:after="200" w:line="240" w:lineRule="auto"/>
              <w:rPr>
                <w:rFonts w:asciiTheme="minorHAnsi" w:hAnsiTheme="minorHAnsi" w:cstheme="minorHAnsi"/>
              </w:rPr>
            </w:pPr>
          </w:p>
        </w:tc>
      </w:tr>
    </w:tbl>
    <w:p w:rsidR="00DF33C3" w:rsidRPr="00676E4B" w:rsidRDefault="00DF33C3">
      <w:pPr>
        <w:spacing w:after="200"/>
        <w:rPr>
          <w:rFonts w:asciiTheme="minorHAnsi" w:hAnsiTheme="minorHAnsi" w:cstheme="minorHAnsi"/>
          <w:b/>
          <w:bCs/>
          <w:sz w:val="36"/>
          <w:szCs w:val="28"/>
        </w:rPr>
      </w:pPr>
      <w:r w:rsidRPr="00676E4B">
        <w:rPr>
          <w:rFonts w:asciiTheme="minorHAnsi" w:hAnsiTheme="minorHAnsi" w:cstheme="minorHAnsi"/>
        </w:rPr>
        <w:br w:type="page"/>
      </w:r>
    </w:p>
    <w:p w:rsidR="00DF33C3" w:rsidRPr="00676E4B" w:rsidRDefault="00DF33C3" w:rsidP="00B43427">
      <w:pPr>
        <w:rPr>
          <w:rFonts w:asciiTheme="minorHAnsi" w:hAnsiTheme="minorHAnsi" w:cstheme="minorHAnsi"/>
          <w:b/>
          <w:noProof/>
          <w:sz w:val="36"/>
        </w:rPr>
      </w:pPr>
    </w:p>
    <w:p w:rsidR="00DF33C3" w:rsidRPr="00676E4B" w:rsidRDefault="00DF33C3" w:rsidP="00B43427">
      <w:pPr>
        <w:rPr>
          <w:rFonts w:asciiTheme="minorHAnsi" w:hAnsiTheme="minorHAnsi" w:cstheme="minorHAnsi"/>
          <w:b/>
          <w:noProof/>
          <w:sz w:val="40"/>
        </w:rPr>
      </w:pPr>
      <w:r w:rsidRPr="00676E4B">
        <w:rPr>
          <w:rFonts w:asciiTheme="minorHAnsi" w:hAnsiTheme="minorHAnsi" w:cstheme="minorHAnsi"/>
          <w:b/>
          <w:noProof/>
          <w:sz w:val="40"/>
        </w:rPr>
        <w:t>Índice</w:t>
      </w:r>
    </w:p>
    <w:p w:rsidR="00DF33C3" w:rsidRPr="00676E4B" w:rsidRDefault="00DF33C3" w:rsidP="00B43427">
      <w:pPr>
        <w:rPr>
          <w:rFonts w:asciiTheme="minorHAnsi" w:hAnsiTheme="minorHAnsi" w:cstheme="minorHAnsi"/>
          <w:b/>
          <w:noProof/>
          <w:sz w:val="40"/>
        </w:rPr>
      </w:pPr>
    </w:p>
    <w:p w:rsidR="00DF33C3" w:rsidRPr="00676E4B" w:rsidRDefault="00DF33C3" w:rsidP="00B43427">
      <w:pPr>
        <w:rPr>
          <w:rFonts w:asciiTheme="minorHAnsi" w:hAnsiTheme="minorHAnsi" w:cstheme="minorHAnsi"/>
          <w:b/>
          <w:noProof/>
          <w:sz w:val="36"/>
        </w:rPr>
      </w:pPr>
    </w:p>
    <w:p w:rsidR="00AD2141" w:rsidRDefault="006F6483">
      <w:pPr>
        <w:pStyle w:val="TDC1"/>
        <w:tabs>
          <w:tab w:val="left" w:pos="440"/>
          <w:tab w:val="right" w:leader="dot" w:pos="9346"/>
        </w:tabs>
        <w:rPr>
          <w:rFonts w:asciiTheme="minorHAnsi" w:eastAsiaTheme="minorEastAsia" w:hAnsiTheme="minorHAnsi" w:cstheme="minorBidi"/>
          <w:b w:val="0"/>
          <w:noProof/>
          <w:sz w:val="22"/>
          <w:lang w:val="es-AR" w:eastAsia="es-AR"/>
        </w:rPr>
      </w:pPr>
      <w:r w:rsidRPr="00676E4B">
        <w:rPr>
          <w:rFonts w:asciiTheme="minorHAnsi" w:hAnsiTheme="minorHAnsi" w:cstheme="minorHAnsi"/>
          <w:noProof/>
          <w:sz w:val="36"/>
        </w:rPr>
        <w:fldChar w:fldCharType="begin"/>
      </w:r>
      <w:r w:rsidR="00DF33C3" w:rsidRPr="00676E4B">
        <w:rPr>
          <w:rFonts w:asciiTheme="minorHAnsi" w:hAnsiTheme="minorHAnsi" w:cstheme="minorHAnsi"/>
          <w:noProof/>
          <w:sz w:val="36"/>
        </w:rPr>
        <w:instrText xml:space="preserve"> TOC \o "1-4" \h \z \u </w:instrText>
      </w:r>
      <w:r w:rsidRPr="00676E4B">
        <w:rPr>
          <w:rFonts w:asciiTheme="minorHAnsi" w:hAnsiTheme="minorHAnsi" w:cstheme="minorHAnsi"/>
          <w:noProof/>
          <w:sz w:val="36"/>
        </w:rPr>
        <w:fldChar w:fldCharType="separate"/>
      </w:r>
      <w:hyperlink w:anchor="_Toc386716608" w:history="1">
        <w:r w:rsidR="00AD2141" w:rsidRPr="00B1408C">
          <w:rPr>
            <w:rStyle w:val="Hipervnculo"/>
            <w:noProof/>
          </w:rPr>
          <w:t>1</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Historial de Cambios</w:t>
        </w:r>
        <w:r w:rsidR="00AD2141">
          <w:rPr>
            <w:noProof/>
            <w:webHidden/>
          </w:rPr>
          <w:tab/>
        </w:r>
        <w:r w:rsidR="00AD2141">
          <w:rPr>
            <w:noProof/>
            <w:webHidden/>
          </w:rPr>
          <w:fldChar w:fldCharType="begin"/>
        </w:r>
        <w:r w:rsidR="00AD2141">
          <w:rPr>
            <w:noProof/>
            <w:webHidden/>
          </w:rPr>
          <w:instrText xml:space="preserve"> PAGEREF _Toc386716608 \h </w:instrText>
        </w:r>
        <w:r w:rsidR="00AD2141">
          <w:rPr>
            <w:noProof/>
            <w:webHidden/>
          </w:rPr>
        </w:r>
        <w:r w:rsidR="00AD2141">
          <w:rPr>
            <w:noProof/>
            <w:webHidden/>
          </w:rPr>
          <w:fldChar w:fldCharType="separate"/>
        </w:r>
        <w:r w:rsidR="00AD2141">
          <w:rPr>
            <w:noProof/>
            <w:webHidden/>
          </w:rPr>
          <w:t>4</w:t>
        </w:r>
        <w:r w:rsidR="00AD2141">
          <w:rPr>
            <w:noProof/>
            <w:webHidden/>
          </w:rPr>
          <w:fldChar w:fldCharType="end"/>
        </w:r>
      </w:hyperlink>
    </w:p>
    <w:p w:rsidR="00AD2141" w:rsidRDefault="003D4A58">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6716609" w:history="1">
        <w:r w:rsidR="00AD2141" w:rsidRPr="00B1408C">
          <w:rPr>
            <w:rStyle w:val="Hipervnculo"/>
            <w:noProof/>
          </w:rPr>
          <w:t>2</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Alcance</w:t>
        </w:r>
        <w:r w:rsidR="00AD2141">
          <w:rPr>
            <w:noProof/>
            <w:webHidden/>
          </w:rPr>
          <w:tab/>
        </w:r>
        <w:r w:rsidR="00AD2141">
          <w:rPr>
            <w:noProof/>
            <w:webHidden/>
          </w:rPr>
          <w:fldChar w:fldCharType="begin"/>
        </w:r>
        <w:r w:rsidR="00AD2141">
          <w:rPr>
            <w:noProof/>
            <w:webHidden/>
          </w:rPr>
          <w:instrText xml:space="preserve"> PAGEREF _Toc386716609 \h </w:instrText>
        </w:r>
        <w:r w:rsidR="00AD2141">
          <w:rPr>
            <w:noProof/>
            <w:webHidden/>
          </w:rPr>
        </w:r>
        <w:r w:rsidR="00AD2141">
          <w:rPr>
            <w:noProof/>
            <w:webHidden/>
          </w:rPr>
          <w:fldChar w:fldCharType="separate"/>
        </w:r>
        <w:r w:rsidR="00AD2141">
          <w:rPr>
            <w:noProof/>
            <w:webHidden/>
          </w:rPr>
          <w:t>4</w:t>
        </w:r>
        <w:r w:rsidR="00AD2141">
          <w:rPr>
            <w:noProof/>
            <w:webHidden/>
          </w:rPr>
          <w:fldChar w:fldCharType="end"/>
        </w:r>
      </w:hyperlink>
    </w:p>
    <w:p w:rsidR="00AD2141" w:rsidRDefault="003D4A58">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6716610" w:history="1">
        <w:r w:rsidR="00AD2141" w:rsidRPr="00B1408C">
          <w:rPr>
            <w:rStyle w:val="Hipervnculo"/>
            <w:noProof/>
          </w:rPr>
          <w:t>3</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Casos de uso</w:t>
        </w:r>
        <w:r w:rsidR="00AD2141">
          <w:rPr>
            <w:noProof/>
            <w:webHidden/>
          </w:rPr>
          <w:tab/>
        </w:r>
        <w:r w:rsidR="00AD2141">
          <w:rPr>
            <w:noProof/>
            <w:webHidden/>
          </w:rPr>
          <w:fldChar w:fldCharType="begin"/>
        </w:r>
        <w:r w:rsidR="00AD2141">
          <w:rPr>
            <w:noProof/>
            <w:webHidden/>
          </w:rPr>
          <w:instrText xml:space="preserve"> PAGEREF _Toc386716610 \h </w:instrText>
        </w:r>
        <w:r w:rsidR="00AD2141">
          <w:rPr>
            <w:noProof/>
            <w:webHidden/>
          </w:rPr>
        </w:r>
        <w:r w:rsidR="00AD2141">
          <w:rPr>
            <w:noProof/>
            <w:webHidden/>
          </w:rPr>
          <w:fldChar w:fldCharType="separate"/>
        </w:r>
        <w:r w:rsidR="00AD2141">
          <w:rPr>
            <w:noProof/>
            <w:webHidden/>
          </w:rPr>
          <w:t>5</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11" w:history="1">
        <w:r w:rsidR="00AD2141" w:rsidRPr="00B1408C">
          <w:rPr>
            <w:rStyle w:val="Hipervnculo"/>
            <w:noProof/>
          </w:rPr>
          <w:t>3.1</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Diagrama de CDU</w:t>
        </w:r>
        <w:r w:rsidR="00AD2141">
          <w:rPr>
            <w:noProof/>
            <w:webHidden/>
          </w:rPr>
          <w:tab/>
        </w:r>
        <w:r w:rsidR="00AD2141">
          <w:rPr>
            <w:noProof/>
            <w:webHidden/>
          </w:rPr>
          <w:fldChar w:fldCharType="begin"/>
        </w:r>
        <w:r w:rsidR="00AD2141">
          <w:rPr>
            <w:noProof/>
            <w:webHidden/>
          </w:rPr>
          <w:instrText xml:space="preserve"> PAGEREF _Toc386716611 \h </w:instrText>
        </w:r>
        <w:r w:rsidR="00AD2141">
          <w:rPr>
            <w:noProof/>
            <w:webHidden/>
          </w:rPr>
        </w:r>
        <w:r w:rsidR="00AD2141">
          <w:rPr>
            <w:noProof/>
            <w:webHidden/>
          </w:rPr>
          <w:fldChar w:fldCharType="separate"/>
        </w:r>
        <w:r w:rsidR="00AD2141">
          <w:rPr>
            <w:noProof/>
            <w:webHidden/>
          </w:rPr>
          <w:t>5</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12" w:history="1">
        <w:r w:rsidR="00AD2141" w:rsidRPr="00B1408C">
          <w:rPr>
            <w:rStyle w:val="Hipervnculo"/>
            <w:noProof/>
          </w:rPr>
          <w:t>3.2</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Listado de CDU</w:t>
        </w:r>
        <w:r w:rsidR="00AD2141">
          <w:rPr>
            <w:noProof/>
            <w:webHidden/>
          </w:rPr>
          <w:tab/>
        </w:r>
        <w:r w:rsidR="00AD2141">
          <w:rPr>
            <w:noProof/>
            <w:webHidden/>
          </w:rPr>
          <w:fldChar w:fldCharType="begin"/>
        </w:r>
        <w:r w:rsidR="00AD2141">
          <w:rPr>
            <w:noProof/>
            <w:webHidden/>
          </w:rPr>
          <w:instrText xml:space="preserve"> PAGEREF _Toc386716612 \h </w:instrText>
        </w:r>
        <w:r w:rsidR="00AD2141">
          <w:rPr>
            <w:noProof/>
            <w:webHidden/>
          </w:rPr>
        </w:r>
        <w:r w:rsidR="00AD2141">
          <w:rPr>
            <w:noProof/>
            <w:webHidden/>
          </w:rPr>
          <w:fldChar w:fldCharType="separate"/>
        </w:r>
        <w:r w:rsidR="00AD2141">
          <w:rPr>
            <w:noProof/>
            <w:webHidden/>
          </w:rPr>
          <w:t>6</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13" w:history="1">
        <w:r w:rsidR="00AD2141" w:rsidRPr="00B1408C">
          <w:rPr>
            <w:rStyle w:val="Hipervnculo"/>
            <w:noProof/>
          </w:rPr>
          <w:t>3.3</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Desarrollo de CDU</w:t>
        </w:r>
        <w:r w:rsidR="00AD2141">
          <w:rPr>
            <w:noProof/>
            <w:webHidden/>
          </w:rPr>
          <w:tab/>
        </w:r>
        <w:r w:rsidR="00AD2141">
          <w:rPr>
            <w:noProof/>
            <w:webHidden/>
          </w:rPr>
          <w:fldChar w:fldCharType="begin"/>
        </w:r>
        <w:r w:rsidR="00AD2141">
          <w:rPr>
            <w:noProof/>
            <w:webHidden/>
          </w:rPr>
          <w:instrText xml:space="preserve"> PAGEREF _Toc386716613 \h </w:instrText>
        </w:r>
        <w:r w:rsidR="00AD2141">
          <w:rPr>
            <w:noProof/>
            <w:webHidden/>
          </w:rPr>
        </w:r>
        <w:r w:rsidR="00AD2141">
          <w:rPr>
            <w:noProof/>
            <w:webHidden/>
          </w:rPr>
          <w:fldChar w:fldCharType="separate"/>
        </w:r>
        <w:r w:rsidR="00AD2141">
          <w:rPr>
            <w:noProof/>
            <w:webHidden/>
          </w:rPr>
          <w:t>6</w:t>
        </w:r>
        <w:r w:rsidR="00AD2141">
          <w:rPr>
            <w:noProof/>
            <w:webHidden/>
          </w:rPr>
          <w:fldChar w:fldCharType="end"/>
        </w:r>
      </w:hyperlink>
    </w:p>
    <w:p w:rsidR="00AD2141" w:rsidRDefault="003D4A58">
      <w:pPr>
        <w:pStyle w:val="TDC3"/>
        <w:tabs>
          <w:tab w:val="left" w:pos="1320"/>
          <w:tab w:val="right" w:leader="dot" w:pos="9346"/>
        </w:tabs>
        <w:rPr>
          <w:rFonts w:asciiTheme="minorHAnsi" w:eastAsiaTheme="minorEastAsia" w:hAnsiTheme="minorHAnsi" w:cstheme="minorBidi"/>
          <w:noProof/>
          <w:sz w:val="22"/>
          <w:lang w:val="es-AR" w:eastAsia="es-AR"/>
        </w:rPr>
      </w:pPr>
      <w:hyperlink w:anchor="_Toc386716614" w:history="1">
        <w:r w:rsidR="00AD2141" w:rsidRPr="00B1408C">
          <w:rPr>
            <w:rStyle w:val="Hipervnculo"/>
            <w:noProof/>
          </w:rPr>
          <w:t>3.3.1</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CDU 01Solicitud de Bienes e Insumos</w:t>
        </w:r>
        <w:r w:rsidR="00AD2141">
          <w:rPr>
            <w:noProof/>
            <w:webHidden/>
          </w:rPr>
          <w:tab/>
        </w:r>
        <w:r w:rsidR="00AD2141">
          <w:rPr>
            <w:noProof/>
            <w:webHidden/>
          </w:rPr>
          <w:fldChar w:fldCharType="begin"/>
        </w:r>
        <w:r w:rsidR="00AD2141">
          <w:rPr>
            <w:noProof/>
            <w:webHidden/>
          </w:rPr>
          <w:instrText xml:space="preserve"> PAGEREF _Toc386716614 \h </w:instrText>
        </w:r>
        <w:r w:rsidR="00AD2141">
          <w:rPr>
            <w:noProof/>
            <w:webHidden/>
          </w:rPr>
        </w:r>
        <w:r w:rsidR="00AD2141">
          <w:rPr>
            <w:noProof/>
            <w:webHidden/>
          </w:rPr>
          <w:fldChar w:fldCharType="separate"/>
        </w:r>
        <w:r w:rsidR="00AD2141">
          <w:rPr>
            <w:noProof/>
            <w:webHidden/>
          </w:rPr>
          <w:t>6</w:t>
        </w:r>
        <w:r w:rsidR="00AD2141">
          <w:rPr>
            <w:noProof/>
            <w:webHidden/>
          </w:rPr>
          <w:fldChar w:fldCharType="end"/>
        </w:r>
      </w:hyperlink>
    </w:p>
    <w:p w:rsidR="00AD2141" w:rsidRDefault="003D4A58">
      <w:pPr>
        <w:pStyle w:val="TDC3"/>
        <w:tabs>
          <w:tab w:val="left" w:pos="1320"/>
          <w:tab w:val="right" w:leader="dot" w:pos="9346"/>
        </w:tabs>
        <w:rPr>
          <w:rFonts w:asciiTheme="minorHAnsi" w:eastAsiaTheme="minorEastAsia" w:hAnsiTheme="minorHAnsi" w:cstheme="minorBidi"/>
          <w:noProof/>
          <w:sz w:val="22"/>
          <w:lang w:val="es-AR" w:eastAsia="es-AR"/>
        </w:rPr>
      </w:pPr>
      <w:hyperlink w:anchor="_Toc386716615" w:history="1">
        <w:r w:rsidR="00AD2141" w:rsidRPr="00B1408C">
          <w:rPr>
            <w:rStyle w:val="Hipervnculo"/>
            <w:noProof/>
          </w:rPr>
          <w:t>3.3.2</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CDU 02 Aprobación Solicitud de Bienes e Insumos</w:t>
        </w:r>
        <w:r w:rsidR="00AD2141">
          <w:rPr>
            <w:noProof/>
            <w:webHidden/>
          </w:rPr>
          <w:tab/>
        </w:r>
        <w:r w:rsidR="00AD2141">
          <w:rPr>
            <w:noProof/>
            <w:webHidden/>
          </w:rPr>
          <w:fldChar w:fldCharType="begin"/>
        </w:r>
        <w:r w:rsidR="00AD2141">
          <w:rPr>
            <w:noProof/>
            <w:webHidden/>
          </w:rPr>
          <w:instrText xml:space="preserve"> PAGEREF _Toc386716615 \h </w:instrText>
        </w:r>
        <w:r w:rsidR="00AD2141">
          <w:rPr>
            <w:noProof/>
            <w:webHidden/>
          </w:rPr>
        </w:r>
        <w:r w:rsidR="00AD2141">
          <w:rPr>
            <w:noProof/>
            <w:webHidden/>
          </w:rPr>
          <w:fldChar w:fldCharType="separate"/>
        </w:r>
        <w:r w:rsidR="00AD2141">
          <w:rPr>
            <w:noProof/>
            <w:webHidden/>
          </w:rPr>
          <w:t>9</w:t>
        </w:r>
        <w:r w:rsidR="00AD2141">
          <w:rPr>
            <w:noProof/>
            <w:webHidden/>
          </w:rPr>
          <w:fldChar w:fldCharType="end"/>
        </w:r>
      </w:hyperlink>
    </w:p>
    <w:p w:rsidR="00AD2141" w:rsidRDefault="003D4A58">
      <w:pPr>
        <w:pStyle w:val="TDC3"/>
        <w:tabs>
          <w:tab w:val="left" w:pos="1320"/>
          <w:tab w:val="right" w:leader="dot" w:pos="9346"/>
        </w:tabs>
        <w:rPr>
          <w:rFonts w:asciiTheme="minorHAnsi" w:eastAsiaTheme="minorEastAsia" w:hAnsiTheme="minorHAnsi" w:cstheme="minorBidi"/>
          <w:noProof/>
          <w:sz w:val="22"/>
          <w:lang w:val="es-AR" w:eastAsia="es-AR"/>
        </w:rPr>
      </w:pPr>
      <w:hyperlink w:anchor="_Toc386716616" w:history="1">
        <w:r w:rsidR="00AD2141" w:rsidRPr="00B1408C">
          <w:rPr>
            <w:rStyle w:val="Hipervnculo"/>
            <w:noProof/>
          </w:rPr>
          <w:t>3.3.3</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CDU 03 Análisis de Stock / Generación de comprobantes</w:t>
        </w:r>
        <w:r w:rsidR="00AD2141">
          <w:rPr>
            <w:noProof/>
            <w:webHidden/>
          </w:rPr>
          <w:tab/>
        </w:r>
        <w:r w:rsidR="00AD2141">
          <w:rPr>
            <w:noProof/>
            <w:webHidden/>
          </w:rPr>
          <w:fldChar w:fldCharType="begin"/>
        </w:r>
        <w:r w:rsidR="00AD2141">
          <w:rPr>
            <w:noProof/>
            <w:webHidden/>
          </w:rPr>
          <w:instrText xml:space="preserve"> PAGEREF _Toc386716616 \h </w:instrText>
        </w:r>
        <w:r w:rsidR="00AD2141">
          <w:rPr>
            <w:noProof/>
            <w:webHidden/>
          </w:rPr>
        </w:r>
        <w:r w:rsidR="00AD2141">
          <w:rPr>
            <w:noProof/>
            <w:webHidden/>
          </w:rPr>
          <w:fldChar w:fldCharType="separate"/>
        </w:r>
        <w:r w:rsidR="00AD2141">
          <w:rPr>
            <w:noProof/>
            <w:webHidden/>
          </w:rPr>
          <w:t>13</w:t>
        </w:r>
        <w:r w:rsidR="00AD2141">
          <w:rPr>
            <w:noProof/>
            <w:webHidden/>
          </w:rPr>
          <w:fldChar w:fldCharType="end"/>
        </w:r>
      </w:hyperlink>
    </w:p>
    <w:p w:rsidR="00AD2141" w:rsidRDefault="003D4A58">
      <w:pPr>
        <w:pStyle w:val="TDC3"/>
        <w:tabs>
          <w:tab w:val="left" w:pos="1320"/>
          <w:tab w:val="right" w:leader="dot" w:pos="9346"/>
        </w:tabs>
        <w:rPr>
          <w:rFonts w:asciiTheme="minorHAnsi" w:eastAsiaTheme="minorEastAsia" w:hAnsiTheme="minorHAnsi" w:cstheme="minorBidi"/>
          <w:noProof/>
          <w:sz w:val="22"/>
          <w:lang w:val="es-AR" w:eastAsia="es-AR"/>
        </w:rPr>
      </w:pPr>
      <w:hyperlink w:anchor="_Toc386716617" w:history="1">
        <w:r w:rsidR="00AD2141" w:rsidRPr="00B1408C">
          <w:rPr>
            <w:rStyle w:val="Hipervnculo"/>
            <w:noProof/>
          </w:rPr>
          <w:t>3.3.4</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CDU 04 Solicitud de Compra</w:t>
        </w:r>
        <w:r w:rsidR="00AD2141">
          <w:rPr>
            <w:noProof/>
            <w:webHidden/>
          </w:rPr>
          <w:tab/>
        </w:r>
        <w:r w:rsidR="00AD2141">
          <w:rPr>
            <w:noProof/>
            <w:webHidden/>
          </w:rPr>
          <w:fldChar w:fldCharType="begin"/>
        </w:r>
        <w:r w:rsidR="00AD2141">
          <w:rPr>
            <w:noProof/>
            <w:webHidden/>
          </w:rPr>
          <w:instrText xml:space="preserve"> PAGEREF _Toc386716617 \h </w:instrText>
        </w:r>
        <w:r w:rsidR="00AD2141">
          <w:rPr>
            <w:noProof/>
            <w:webHidden/>
          </w:rPr>
        </w:r>
        <w:r w:rsidR="00AD2141">
          <w:rPr>
            <w:noProof/>
            <w:webHidden/>
          </w:rPr>
          <w:fldChar w:fldCharType="separate"/>
        </w:r>
        <w:r w:rsidR="00AD2141">
          <w:rPr>
            <w:noProof/>
            <w:webHidden/>
          </w:rPr>
          <w:t>18</w:t>
        </w:r>
        <w:r w:rsidR="00AD2141">
          <w:rPr>
            <w:noProof/>
            <w:webHidden/>
          </w:rPr>
          <w:fldChar w:fldCharType="end"/>
        </w:r>
      </w:hyperlink>
    </w:p>
    <w:p w:rsidR="00AD2141" w:rsidRDefault="003D4A58">
      <w:pPr>
        <w:pStyle w:val="TDC3"/>
        <w:tabs>
          <w:tab w:val="left" w:pos="1320"/>
          <w:tab w:val="right" w:leader="dot" w:pos="9346"/>
        </w:tabs>
        <w:rPr>
          <w:rFonts w:asciiTheme="minorHAnsi" w:eastAsiaTheme="minorEastAsia" w:hAnsiTheme="minorHAnsi" w:cstheme="minorBidi"/>
          <w:noProof/>
          <w:sz w:val="22"/>
          <w:lang w:val="es-AR" w:eastAsia="es-AR"/>
        </w:rPr>
      </w:pPr>
      <w:hyperlink w:anchor="_Toc386716618" w:history="1">
        <w:r w:rsidR="00AD2141" w:rsidRPr="00B1408C">
          <w:rPr>
            <w:rStyle w:val="Hipervnculo"/>
            <w:noProof/>
          </w:rPr>
          <w:t>3.3.5</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CDU 05 Generación de Recepción de Bienes</w:t>
        </w:r>
        <w:r w:rsidR="00AD2141">
          <w:rPr>
            <w:noProof/>
            <w:webHidden/>
          </w:rPr>
          <w:tab/>
        </w:r>
        <w:r w:rsidR="00AD2141">
          <w:rPr>
            <w:noProof/>
            <w:webHidden/>
          </w:rPr>
          <w:fldChar w:fldCharType="begin"/>
        </w:r>
        <w:r w:rsidR="00AD2141">
          <w:rPr>
            <w:noProof/>
            <w:webHidden/>
          </w:rPr>
          <w:instrText xml:space="preserve"> PAGEREF _Toc386716618 \h </w:instrText>
        </w:r>
        <w:r w:rsidR="00AD2141">
          <w:rPr>
            <w:noProof/>
            <w:webHidden/>
          </w:rPr>
        </w:r>
        <w:r w:rsidR="00AD2141">
          <w:rPr>
            <w:noProof/>
            <w:webHidden/>
          </w:rPr>
          <w:fldChar w:fldCharType="separate"/>
        </w:r>
        <w:r w:rsidR="00AD2141">
          <w:rPr>
            <w:noProof/>
            <w:webHidden/>
          </w:rPr>
          <w:t>23</w:t>
        </w:r>
        <w:r w:rsidR="00AD2141">
          <w:rPr>
            <w:noProof/>
            <w:webHidden/>
          </w:rPr>
          <w:fldChar w:fldCharType="end"/>
        </w:r>
      </w:hyperlink>
    </w:p>
    <w:p w:rsidR="00AD2141" w:rsidRDefault="003D4A58">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6716619" w:history="1">
        <w:r w:rsidR="00AD2141" w:rsidRPr="00B1408C">
          <w:rPr>
            <w:rStyle w:val="Hipervnculo"/>
            <w:noProof/>
          </w:rPr>
          <w:t>4</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Flujo de procesos</w:t>
        </w:r>
        <w:r w:rsidR="00AD2141">
          <w:rPr>
            <w:noProof/>
            <w:webHidden/>
          </w:rPr>
          <w:tab/>
        </w:r>
        <w:r w:rsidR="00AD2141">
          <w:rPr>
            <w:noProof/>
            <w:webHidden/>
          </w:rPr>
          <w:fldChar w:fldCharType="begin"/>
        </w:r>
        <w:r w:rsidR="00AD2141">
          <w:rPr>
            <w:noProof/>
            <w:webHidden/>
          </w:rPr>
          <w:instrText xml:space="preserve"> PAGEREF _Toc386716619 \h </w:instrText>
        </w:r>
        <w:r w:rsidR="00AD2141">
          <w:rPr>
            <w:noProof/>
            <w:webHidden/>
          </w:rPr>
        </w:r>
        <w:r w:rsidR="00AD2141">
          <w:rPr>
            <w:noProof/>
            <w:webHidden/>
          </w:rPr>
          <w:fldChar w:fldCharType="separate"/>
        </w:r>
        <w:r w:rsidR="00AD2141">
          <w:rPr>
            <w:noProof/>
            <w:webHidden/>
          </w:rPr>
          <w:t>26</w:t>
        </w:r>
        <w:r w:rsidR="00AD2141">
          <w:rPr>
            <w:noProof/>
            <w:webHidden/>
          </w:rPr>
          <w:fldChar w:fldCharType="end"/>
        </w:r>
      </w:hyperlink>
    </w:p>
    <w:p w:rsidR="00AD2141" w:rsidRDefault="003D4A58">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6716620" w:history="1">
        <w:r w:rsidR="00AD2141" w:rsidRPr="00B1408C">
          <w:rPr>
            <w:rStyle w:val="Hipervnculo"/>
            <w:noProof/>
          </w:rPr>
          <w:t>5</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Diagrama de actividades</w:t>
        </w:r>
        <w:r w:rsidR="00AD2141">
          <w:rPr>
            <w:noProof/>
            <w:webHidden/>
          </w:rPr>
          <w:tab/>
        </w:r>
        <w:r w:rsidR="00AD2141">
          <w:rPr>
            <w:noProof/>
            <w:webHidden/>
          </w:rPr>
          <w:fldChar w:fldCharType="begin"/>
        </w:r>
        <w:r w:rsidR="00AD2141">
          <w:rPr>
            <w:noProof/>
            <w:webHidden/>
          </w:rPr>
          <w:instrText xml:space="preserve"> PAGEREF _Toc386716620 \h </w:instrText>
        </w:r>
        <w:r w:rsidR="00AD2141">
          <w:rPr>
            <w:noProof/>
            <w:webHidden/>
          </w:rPr>
        </w:r>
        <w:r w:rsidR="00AD2141">
          <w:rPr>
            <w:noProof/>
            <w:webHidden/>
          </w:rPr>
          <w:fldChar w:fldCharType="separate"/>
        </w:r>
        <w:r w:rsidR="00AD2141">
          <w:rPr>
            <w:noProof/>
            <w:webHidden/>
          </w:rPr>
          <w:t>26</w:t>
        </w:r>
        <w:r w:rsidR="00AD2141">
          <w:rPr>
            <w:noProof/>
            <w:webHidden/>
          </w:rPr>
          <w:fldChar w:fldCharType="end"/>
        </w:r>
      </w:hyperlink>
    </w:p>
    <w:p w:rsidR="00AD2141" w:rsidRDefault="003D4A58">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6716621" w:history="1">
        <w:r w:rsidR="00AD2141" w:rsidRPr="00B1408C">
          <w:rPr>
            <w:rStyle w:val="Hipervnculo"/>
            <w:noProof/>
          </w:rPr>
          <w:t>6</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Prototipos de Pantallas</w:t>
        </w:r>
        <w:r w:rsidR="00AD2141">
          <w:rPr>
            <w:noProof/>
            <w:webHidden/>
          </w:rPr>
          <w:tab/>
        </w:r>
        <w:r w:rsidR="00AD2141">
          <w:rPr>
            <w:noProof/>
            <w:webHidden/>
          </w:rPr>
          <w:fldChar w:fldCharType="begin"/>
        </w:r>
        <w:r w:rsidR="00AD2141">
          <w:rPr>
            <w:noProof/>
            <w:webHidden/>
          </w:rPr>
          <w:instrText xml:space="preserve"> PAGEREF _Toc386716621 \h </w:instrText>
        </w:r>
        <w:r w:rsidR="00AD2141">
          <w:rPr>
            <w:noProof/>
            <w:webHidden/>
          </w:rPr>
        </w:r>
        <w:r w:rsidR="00AD2141">
          <w:rPr>
            <w:noProof/>
            <w:webHidden/>
          </w:rPr>
          <w:fldChar w:fldCharType="separate"/>
        </w:r>
        <w:r w:rsidR="00AD2141">
          <w:rPr>
            <w:noProof/>
            <w:webHidden/>
          </w:rPr>
          <w:t>26</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2" w:history="1">
        <w:r w:rsidR="00AD2141" w:rsidRPr="00B1408C">
          <w:rPr>
            <w:rStyle w:val="Hipervnculo"/>
            <w:noProof/>
          </w:rPr>
          <w:t>6.1</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1 Registro y actualización deSolicitudes de Bienes e Insumos</w:t>
        </w:r>
        <w:r w:rsidR="00AD2141">
          <w:rPr>
            <w:noProof/>
            <w:webHidden/>
          </w:rPr>
          <w:tab/>
        </w:r>
        <w:r w:rsidR="00AD2141">
          <w:rPr>
            <w:noProof/>
            <w:webHidden/>
          </w:rPr>
          <w:fldChar w:fldCharType="begin"/>
        </w:r>
        <w:r w:rsidR="00AD2141">
          <w:rPr>
            <w:noProof/>
            <w:webHidden/>
          </w:rPr>
          <w:instrText xml:space="preserve"> PAGEREF _Toc386716622 \h </w:instrText>
        </w:r>
        <w:r w:rsidR="00AD2141">
          <w:rPr>
            <w:noProof/>
            <w:webHidden/>
          </w:rPr>
        </w:r>
        <w:r w:rsidR="00AD2141">
          <w:rPr>
            <w:noProof/>
            <w:webHidden/>
          </w:rPr>
          <w:fldChar w:fldCharType="separate"/>
        </w:r>
        <w:r w:rsidR="00AD2141">
          <w:rPr>
            <w:noProof/>
            <w:webHidden/>
          </w:rPr>
          <w:t>26</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3" w:history="1">
        <w:r w:rsidR="00AD2141" w:rsidRPr="00B1408C">
          <w:rPr>
            <w:rStyle w:val="Hipervnculo"/>
            <w:noProof/>
          </w:rPr>
          <w:t>6.2</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2 Búsqueda y actualización de Solicitudes de Bienes e Insumos</w:t>
        </w:r>
        <w:r w:rsidR="00AD2141">
          <w:rPr>
            <w:noProof/>
            <w:webHidden/>
          </w:rPr>
          <w:tab/>
        </w:r>
        <w:r w:rsidR="00AD2141">
          <w:rPr>
            <w:noProof/>
            <w:webHidden/>
          </w:rPr>
          <w:fldChar w:fldCharType="begin"/>
        </w:r>
        <w:r w:rsidR="00AD2141">
          <w:rPr>
            <w:noProof/>
            <w:webHidden/>
          </w:rPr>
          <w:instrText xml:space="preserve"> PAGEREF _Toc386716623 \h </w:instrText>
        </w:r>
        <w:r w:rsidR="00AD2141">
          <w:rPr>
            <w:noProof/>
            <w:webHidden/>
          </w:rPr>
        </w:r>
        <w:r w:rsidR="00AD2141">
          <w:rPr>
            <w:noProof/>
            <w:webHidden/>
          </w:rPr>
          <w:fldChar w:fldCharType="separate"/>
        </w:r>
        <w:r w:rsidR="00AD2141">
          <w:rPr>
            <w:noProof/>
            <w:webHidden/>
          </w:rPr>
          <w:t>27</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4" w:history="1">
        <w:r w:rsidR="00AD2141" w:rsidRPr="00B1408C">
          <w:rPr>
            <w:rStyle w:val="Hipervnculo"/>
            <w:noProof/>
          </w:rPr>
          <w:t>6.3</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3 Registro y actualización de Solicitudes de Compra</w:t>
        </w:r>
        <w:r w:rsidR="00AD2141">
          <w:rPr>
            <w:noProof/>
            <w:webHidden/>
          </w:rPr>
          <w:tab/>
        </w:r>
        <w:r w:rsidR="00AD2141">
          <w:rPr>
            <w:noProof/>
            <w:webHidden/>
          </w:rPr>
          <w:fldChar w:fldCharType="begin"/>
        </w:r>
        <w:r w:rsidR="00AD2141">
          <w:rPr>
            <w:noProof/>
            <w:webHidden/>
          </w:rPr>
          <w:instrText xml:space="preserve"> PAGEREF _Toc386716624 \h </w:instrText>
        </w:r>
        <w:r w:rsidR="00AD2141">
          <w:rPr>
            <w:noProof/>
            <w:webHidden/>
          </w:rPr>
        </w:r>
        <w:r w:rsidR="00AD2141">
          <w:rPr>
            <w:noProof/>
            <w:webHidden/>
          </w:rPr>
          <w:fldChar w:fldCharType="separate"/>
        </w:r>
        <w:r w:rsidR="00AD2141">
          <w:rPr>
            <w:noProof/>
            <w:webHidden/>
          </w:rPr>
          <w:t>28</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5" w:history="1">
        <w:r w:rsidR="00AD2141" w:rsidRPr="00B1408C">
          <w:rPr>
            <w:rStyle w:val="Hipervnculo"/>
            <w:noProof/>
          </w:rPr>
          <w:t>6.4</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4 Búsqueda y actualización de Solicitudes de Compra</w:t>
        </w:r>
        <w:r w:rsidR="00AD2141">
          <w:rPr>
            <w:noProof/>
            <w:webHidden/>
          </w:rPr>
          <w:tab/>
        </w:r>
        <w:r w:rsidR="00AD2141">
          <w:rPr>
            <w:noProof/>
            <w:webHidden/>
          </w:rPr>
          <w:fldChar w:fldCharType="begin"/>
        </w:r>
        <w:r w:rsidR="00AD2141">
          <w:rPr>
            <w:noProof/>
            <w:webHidden/>
          </w:rPr>
          <w:instrText xml:space="preserve"> PAGEREF _Toc386716625 \h </w:instrText>
        </w:r>
        <w:r w:rsidR="00AD2141">
          <w:rPr>
            <w:noProof/>
            <w:webHidden/>
          </w:rPr>
        </w:r>
        <w:r w:rsidR="00AD2141">
          <w:rPr>
            <w:noProof/>
            <w:webHidden/>
          </w:rPr>
          <w:fldChar w:fldCharType="separate"/>
        </w:r>
        <w:r w:rsidR="00AD2141">
          <w:rPr>
            <w:noProof/>
            <w:webHidden/>
          </w:rPr>
          <w:t>30</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6" w:history="1">
        <w:r w:rsidR="00AD2141" w:rsidRPr="00B1408C">
          <w:rPr>
            <w:rStyle w:val="Hipervnculo"/>
            <w:noProof/>
          </w:rPr>
          <w:t>6.5</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5 Registro y actualización de Items de Solicitudes de Bienes e Insumos y de Compra</w:t>
        </w:r>
        <w:r w:rsidR="00AD2141">
          <w:rPr>
            <w:noProof/>
            <w:webHidden/>
          </w:rPr>
          <w:tab/>
        </w:r>
        <w:r w:rsidR="00AD2141">
          <w:rPr>
            <w:noProof/>
            <w:webHidden/>
          </w:rPr>
          <w:fldChar w:fldCharType="begin"/>
        </w:r>
        <w:r w:rsidR="00AD2141">
          <w:rPr>
            <w:noProof/>
            <w:webHidden/>
          </w:rPr>
          <w:instrText xml:space="preserve"> PAGEREF _Toc386716626 \h </w:instrText>
        </w:r>
        <w:r w:rsidR="00AD2141">
          <w:rPr>
            <w:noProof/>
            <w:webHidden/>
          </w:rPr>
        </w:r>
        <w:r w:rsidR="00AD2141">
          <w:rPr>
            <w:noProof/>
            <w:webHidden/>
          </w:rPr>
          <w:fldChar w:fldCharType="separate"/>
        </w:r>
        <w:r w:rsidR="00AD2141">
          <w:rPr>
            <w:noProof/>
            <w:webHidden/>
          </w:rPr>
          <w:t>32</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7" w:history="1">
        <w:r w:rsidR="00AD2141" w:rsidRPr="00B1408C">
          <w:rPr>
            <w:rStyle w:val="Hipervnculo"/>
            <w:noProof/>
          </w:rPr>
          <w:t>6.6</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6 Análisis de stock de Solicitudes de Bienes e Insumos con generación de comprobantes</w:t>
        </w:r>
        <w:r w:rsidR="00AD2141">
          <w:rPr>
            <w:noProof/>
            <w:webHidden/>
          </w:rPr>
          <w:tab/>
        </w:r>
        <w:r w:rsidR="00AD2141">
          <w:rPr>
            <w:noProof/>
            <w:webHidden/>
          </w:rPr>
          <w:fldChar w:fldCharType="begin"/>
        </w:r>
        <w:r w:rsidR="00AD2141">
          <w:rPr>
            <w:noProof/>
            <w:webHidden/>
          </w:rPr>
          <w:instrText xml:space="preserve"> PAGEREF _Toc386716627 \h </w:instrText>
        </w:r>
        <w:r w:rsidR="00AD2141">
          <w:rPr>
            <w:noProof/>
            <w:webHidden/>
          </w:rPr>
        </w:r>
        <w:r w:rsidR="00AD2141">
          <w:rPr>
            <w:noProof/>
            <w:webHidden/>
          </w:rPr>
          <w:fldChar w:fldCharType="separate"/>
        </w:r>
        <w:r w:rsidR="00AD2141">
          <w:rPr>
            <w:noProof/>
            <w:webHidden/>
          </w:rPr>
          <w:t>33</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8" w:history="1">
        <w:r w:rsidR="00AD2141" w:rsidRPr="00B1408C">
          <w:rPr>
            <w:rStyle w:val="Hipervnculo"/>
            <w:noProof/>
          </w:rPr>
          <w:t>6.7</w:t>
        </w:r>
        <w:r w:rsidR="00AD2141">
          <w:rPr>
            <w:rFonts w:asciiTheme="minorHAnsi" w:eastAsiaTheme="minorEastAsia" w:hAnsiTheme="minorHAnsi" w:cstheme="minorBidi"/>
            <w:noProof/>
            <w:sz w:val="22"/>
            <w:lang w:val="es-AR" w:eastAsia="es-AR"/>
          </w:rPr>
          <w:tab/>
        </w:r>
        <w:r w:rsidR="00AD2141" w:rsidRPr="00B1408C">
          <w:rPr>
            <w:rStyle w:val="Hipervnculo"/>
            <w:noProof/>
          </w:rPr>
          <w:t xml:space="preserve">UI 7 Registro y actualización de Items de Análisis de stock de Solicitudes de </w:t>
        </w:r>
        <w:r w:rsidR="00AD2141" w:rsidRPr="00B1408C">
          <w:rPr>
            <w:rStyle w:val="Hipervnculo"/>
            <w:rFonts w:cstheme="minorHAnsi"/>
            <w:noProof/>
          </w:rPr>
          <w:t>Bienes e Insumos</w:t>
        </w:r>
        <w:r w:rsidR="00AD2141">
          <w:rPr>
            <w:noProof/>
            <w:webHidden/>
          </w:rPr>
          <w:tab/>
        </w:r>
        <w:r w:rsidR="00AD2141">
          <w:rPr>
            <w:noProof/>
            <w:webHidden/>
          </w:rPr>
          <w:fldChar w:fldCharType="begin"/>
        </w:r>
        <w:r w:rsidR="00AD2141">
          <w:rPr>
            <w:noProof/>
            <w:webHidden/>
          </w:rPr>
          <w:instrText xml:space="preserve"> PAGEREF _Toc386716628 \h </w:instrText>
        </w:r>
        <w:r w:rsidR="00AD2141">
          <w:rPr>
            <w:noProof/>
            <w:webHidden/>
          </w:rPr>
        </w:r>
        <w:r w:rsidR="00AD2141">
          <w:rPr>
            <w:noProof/>
            <w:webHidden/>
          </w:rPr>
          <w:fldChar w:fldCharType="separate"/>
        </w:r>
        <w:r w:rsidR="00AD2141">
          <w:rPr>
            <w:noProof/>
            <w:webHidden/>
          </w:rPr>
          <w:t>34</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29" w:history="1">
        <w:r w:rsidR="00AD2141" w:rsidRPr="00B1408C">
          <w:rPr>
            <w:rStyle w:val="Hipervnculo"/>
            <w:noProof/>
          </w:rPr>
          <w:t>6.8</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8 Registro y actualización de Ofertas de Solicitud de Compra</w:t>
        </w:r>
        <w:r w:rsidR="00AD2141">
          <w:rPr>
            <w:noProof/>
            <w:webHidden/>
          </w:rPr>
          <w:tab/>
        </w:r>
        <w:r w:rsidR="00AD2141">
          <w:rPr>
            <w:noProof/>
            <w:webHidden/>
          </w:rPr>
          <w:fldChar w:fldCharType="begin"/>
        </w:r>
        <w:r w:rsidR="00AD2141">
          <w:rPr>
            <w:noProof/>
            <w:webHidden/>
          </w:rPr>
          <w:instrText xml:space="preserve"> PAGEREF _Toc386716629 \h </w:instrText>
        </w:r>
        <w:r w:rsidR="00AD2141">
          <w:rPr>
            <w:noProof/>
            <w:webHidden/>
          </w:rPr>
        </w:r>
        <w:r w:rsidR="00AD2141">
          <w:rPr>
            <w:noProof/>
            <w:webHidden/>
          </w:rPr>
          <w:fldChar w:fldCharType="separate"/>
        </w:r>
        <w:r w:rsidR="00AD2141">
          <w:rPr>
            <w:noProof/>
            <w:webHidden/>
          </w:rPr>
          <w:t>36</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0" w:history="1">
        <w:r w:rsidR="00AD2141" w:rsidRPr="00B1408C">
          <w:rPr>
            <w:rStyle w:val="Hipervnculo"/>
            <w:noProof/>
          </w:rPr>
          <w:t>6.9</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UI 8 Impresión de Comprobantes</w:t>
        </w:r>
        <w:r w:rsidR="00AD2141">
          <w:rPr>
            <w:noProof/>
            <w:webHidden/>
          </w:rPr>
          <w:tab/>
        </w:r>
        <w:r w:rsidR="00AD2141">
          <w:rPr>
            <w:noProof/>
            <w:webHidden/>
          </w:rPr>
          <w:fldChar w:fldCharType="begin"/>
        </w:r>
        <w:r w:rsidR="00AD2141">
          <w:rPr>
            <w:noProof/>
            <w:webHidden/>
          </w:rPr>
          <w:instrText xml:space="preserve"> PAGEREF _Toc386716630 \h </w:instrText>
        </w:r>
        <w:r w:rsidR="00AD2141">
          <w:rPr>
            <w:noProof/>
            <w:webHidden/>
          </w:rPr>
        </w:r>
        <w:r w:rsidR="00AD2141">
          <w:rPr>
            <w:noProof/>
            <w:webHidden/>
          </w:rPr>
          <w:fldChar w:fldCharType="separate"/>
        </w:r>
        <w:r w:rsidR="00AD2141">
          <w:rPr>
            <w:noProof/>
            <w:webHidden/>
          </w:rPr>
          <w:t>36</w:t>
        </w:r>
        <w:r w:rsidR="00AD2141">
          <w:rPr>
            <w:noProof/>
            <w:webHidden/>
          </w:rPr>
          <w:fldChar w:fldCharType="end"/>
        </w:r>
      </w:hyperlink>
    </w:p>
    <w:p w:rsidR="00AD2141" w:rsidRDefault="003D4A58">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6716631" w:history="1">
        <w:r w:rsidR="00AD2141" w:rsidRPr="00B1408C">
          <w:rPr>
            <w:rStyle w:val="Hipervnculo"/>
            <w:noProof/>
          </w:rPr>
          <w:t>7</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DER</w:t>
        </w:r>
        <w:r w:rsidR="00AD2141">
          <w:rPr>
            <w:noProof/>
            <w:webHidden/>
          </w:rPr>
          <w:tab/>
        </w:r>
        <w:r w:rsidR="00AD2141">
          <w:rPr>
            <w:noProof/>
            <w:webHidden/>
          </w:rPr>
          <w:fldChar w:fldCharType="begin"/>
        </w:r>
        <w:r w:rsidR="00AD2141">
          <w:rPr>
            <w:noProof/>
            <w:webHidden/>
          </w:rPr>
          <w:instrText xml:space="preserve"> PAGEREF _Toc386716631 \h </w:instrText>
        </w:r>
        <w:r w:rsidR="00AD2141">
          <w:rPr>
            <w:noProof/>
            <w:webHidden/>
          </w:rPr>
        </w:r>
        <w:r w:rsidR="00AD2141">
          <w:rPr>
            <w:noProof/>
            <w:webHidden/>
          </w:rPr>
          <w:fldChar w:fldCharType="separate"/>
        </w:r>
        <w:r w:rsidR="00AD2141">
          <w:rPr>
            <w:noProof/>
            <w:webHidden/>
          </w:rPr>
          <w:t>38</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2" w:history="1">
        <w:r w:rsidR="00AD2141" w:rsidRPr="00B1408C">
          <w:rPr>
            <w:rStyle w:val="Hipervnculo"/>
            <w:noProof/>
          </w:rPr>
          <w:t>7.1</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DER Solicitud de Bienes e Insumos</w:t>
        </w:r>
        <w:r w:rsidR="00AD2141">
          <w:rPr>
            <w:noProof/>
            <w:webHidden/>
          </w:rPr>
          <w:tab/>
        </w:r>
        <w:r w:rsidR="00AD2141">
          <w:rPr>
            <w:noProof/>
            <w:webHidden/>
          </w:rPr>
          <w:fldChar w:fldCharType="begin"/>
        </w:r>
        <w:r w:rsidR="00AD2141">
          <w:rPr>
            <w:noProof/>
            <w:webHidden/>
          </w:rPr>
          <w:instrText xml:space="preserve"> PAGEREF _Toc386716632 \h </w:instrText>
        </w:r>
        <w:r w:rsidR="00AD2141">
          <w:rPr>
            <w:noProof/>
            <w:webHidden/>
          </w:rPr>
        </w:r>
        <w:r w:rsidR="00AD2141">
          <w:rPr>
            <w:noProof/>
            <w:webHidden/>
          </w:rPr>
          <w:fldChar w:fldCharType="separate"/>
        </w:r>
        <w:r w:rsidR="00AD2141">
          <w:rPr>
            <w:noProof/>
            <w:webHidden/>
          </w:rPr>
          <w:t>38</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3" w:history="1">
        <w:r w:rsidR="00AD2141" w:rsidRPr="00B1408C">
          <w:rPr>
            <w:rStyle w:val="Hipervnculo"/>
            <w:noProof/>
          </w:rPr>
          <w:t>7.2</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DER Solicitud de Compra</w:t>
        </w:r>
        <w:r w:rsidR="00AD2141">
          <w:rPr>
            <w:noProof/>
            <w:webHidden/>
          </w:rPr>
          <w:tab/>
        </w:r>
        <w:r w:rsidR="00AD2141">
          <w:rPr>
            <w:noProof/>
            <w:webHidden/>
          </w:rPr>
          <w:fldChar w:fldCharType="begin"/>
        </w:r>
        <w:r w:rsidR="00AD2141">
          <w:rPr>
            <w:noProof/>
            <w:webHidden/>
          </w:rPr>
          <w:instrText xml:space="preserve"> PAGEREF _Toc386716633 \h </w:instrText>
        </w:r>
        <w:r w:rsidR="00AD2141">
          <w:rPr>
            <w:noProof/>
            <w:webHidden/>
          </w:rPr>
        </w:r>
        <w:r w:rsidR="00AD2141">
          <w:rPr>
            <w:noProof/>
            <w:webHidden/>
          </w:rPr>
          <w:fldChar w:fldCharType="separate"/>
        </w:r>
        <w:r w:rsidR="00AD2141">
          <w:rPr>
            <w:noProof/>
            <w:webHidden/>
          </w:rPr>
          <w:t>39</w:t>
        </w:r>
        <w:r w:rsidR="00AD2141">
          <w:rPr>
            <w:noProof/>
            <w:webHidden/>
          </w:rPr>
          <w:fldChar w:fldCharType="end"/>
        </w:r>
      </w:hyperlink>
    </w:p>
    <w:p w:rsidR="00AD2141" w:rsidRDefault="003D4A58">
      <w:pPr>
        <w:pStyle w:val="TDC1"/>
        <w:tabs>
          <w:tab w:val="left" w:pos="440"/>
          <w:tab w:val="right" w:leader="dot" w:pos="9346"/>
        </w:tabs>
        <w:rPr>
          <w:rFonts w:asciiTheme="minorHAnsi" w:eastAsiaTheme="minorEastAsia" w:hAnsiTheme="minorHAnsi" w:cstheme="minorBidi"/>
          <w:b w:val="0"/>
          <w:noProof/>
          <w:sz w:val="22"/>
          <w:lang w:val="es-AR" w:eastAsia="es-AR"/>
        </w:rPr>
      </w:pPr>
      <w:hyperlink w:anchor="_Toc386716634" w:history="1">
        <w:r w:rsidR="00AD2141" w:rsidRPr="00B1408C">
          <w:rPr>
            <w:rStyle w:val="Hipervnculo"/>
            <w:noProof/>
          </w:rPr>
          <w:t>8</w:t>
        </w:r>
        <w:r w:rsidR="00AD2141">
          <w:rPr>
            <w:rFonts w:asciiTheme="minorHAnsi" w:eastAsiaTheme="minorEastAsia" w:hAnsiTheme="minorHAnsi" w:cstheme="minorBidi"/>
            <w:b w:val="0"/>
            <w:noProof/>
            <w:sz w:val="22"/>
            <w:lang w:val="es-AR" w:eastAsia="es-AR"/>
          </w:rPr>
          <w:tab/>
        </w:r>
        <w:r w:rsidR="00AD2141" w:rsidRPr="00B1408C">
          <w:rPr>
            <w:rStyle w:val="Hipervnculo"/>
            <w:rFonts w:cstheme="minorHAnsi"/>
            <w:noProof/>
          </w:rPr>
          <w:t>Anexos</w:t>
        </w:r>
        <w:r w:rsidR="00AD2141">
          <w:rPr>
            <w:noProof/>
            <w:webHidden/>
          </w:rPr>
          <w:tab/>
        </w:r>
        <w:r w:rsidR="00AD2141">
          <w:rPr>
            <w:noProof/>
            <w:webHidden/>
          </w:rPr>
          <w:fldChar w:fldCharType="begin"/>
        </w:r>
        <w:r w:rsidR="00AD2141">
          <w:rPr>
            <w:noProof/>
            <w:webHidden/>
          </w:rPr>
          <w:instrText xml:space="preserve"> PAGEREF _Toc386716634 \h </w:instrText>
        </w:r>
        <w:r w:rsidR="00AD2141">
          <w:rPr>
            <w:noProof/>
            <w:webHidden/>
          </w:rPr>
        </w:r>
        <w:r w:rsidR="00AD2141">
          <w:rPr>
            <w:noProof/>
            <w:webHidden/>
          </w:rPr>
          <w:fldChar w:fldCharType="separate"/>
        </w:r>
        <w:r w:rsidR="00AD2141">
          <w:rPr>
            <w:noProof/>
            <w:webHidden/>
          </w:rPr>
          <w:t>40</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5" w:history="1">
        <w:r w:rsidR="00AD2141" w:rsidRPr="00B1408C">
          <w:rPr>
            <w:rStyle w:val="Hipervnculo"/>
            <w:noProof/>
          </w:rPr>
          <w:t>8.1</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TESTADOSCOMPROB</w:t>
        </w:r>
        <w:r w:rsidR="00AD2141">
          <w:rPr>
            <w:noProof/>
            <w:webHidden/>
          </w:rPr>
          <w:tab/>
        </w:r>
        <w:r w:rsidR="00AD2141">
          <w:rPr>
            <w:noProof/>
            <w:webHidden/>
          </w:rPr>
          <w:fldChar w:fldCharType="begin"/>
        </w:r>
        <w:r w:rsidR="00AD2141">
          <w:rPr>
            <w:noProof/>
            <w:webHidden/>
          </w:rPr>
          <w:instrText xml:space="preserve"> PAGEREF _Toc386716635 \h </w:instrText>
        </w:r>
        <w:r w:rsidR="00AD2141">
          <w:rPr>
            <w:noProof/>
            <w:webHidden/>
          </w:rPr>
        </w:r>
        <w:r w:rsidR="00AD2141">
          <w:rPr>
            <w:noProof/>
            <w:webHidden/>
          </w:rPr>
          <w:fldChar w:fldCharType="separate"/>
        </w:r>
        <w:r w:rsidR="00AD2141">
          <w:rPr>
            <w:noProof/>
            <w:webHidden/>
          </w:rPr>
          <w:t>40</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6" w:history="1">
        <w:r w:rsidR="00AD2141" w:rsidRPr="00B1408C">
          <w:rPr>
            <w:rStyle w:val="Hipervnculo"/>
            <w:noProof/>
          </w:rPr>
          <w:t>8.2</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TESTADOSITEMS</w:t>
        </w:r>
        <w:r w:rsidR="00AD2141">
          <w:rPr>
            <w:noProof/>
            <w:webHidden/>
          </w:rPr>
          <w:tab/>
        </w:r>
        <w:r w:rsidR="00AD2141">
          <w:rPr>
            <w:noProof/>
            <w:webHidden/>
          </w:rPr>
          <w:fldChar w:fldCharType="begin"/>
        </w:r>
        <w:r w:rsidR="00AD2141">
          <w:rPr>
            <w:noProof/>
            <w:webHidden/>
          </w:rPr>
          <w:instrText xml:space="preserve"> PAGEREF _Toc386716636 \h </w:instrText>
        </w:r>
        <w:r w:rsidR="00AD2141">
          <w:rPr>
            <w:noProof/>
            <w:webHidden/>
          </w:rPr>
        </w:r>
        <w:r w:rsidR="00AD2141">
          <w:rPr>
            <w:noProof/>
            <w:webHidden/>
          </w:rPr>
          <w:fldChar w:fldCharType="separate"/>
        </w:r>
        <w:r w:rsidR="00AD2141">
          <w:rPr>
            <w:noProof/>
            <w:webHidden/>
          </w:rPr>
          <w:t>40</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7" w:history="1">
        <w:r w:rsidR="00AD2141" w:rsidRPr="00B1408C">
          <w:rPr>
            <w:rStyle w:val="Hipervnculo"/>
            <w:noProof/>
          </w:rPr>
          <w:t>8.3</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TTIPOCOMPROBANTES</w:t>
        </w:r>
        <w:r w:rsidR="00AD2141">
          <w:rPr>
            <w:noProof/>
            <w:webHidden/>
          </w:rPr>
          <w:tab/>
        </w:r>
        <w:r w:rsidR="00AD2141">
          <w:rPr>
            <w:noProof/>
            <w:webHidden/>
          </w:rPr>
          <w:fldChar w:fldCharType="begin"/>
        </w:r>
        <w:r w:rsidR="00AD2141">
          <w:rPr>
            <w:noProof/>
            <w:webHidden/>
          </w:rPr>
          <w:instrText xml:space="preserve"> PAGEREF _Toc386716637 \h </w:instrText>
        </w:r>
        <w:r w:rsidR="00AD2141">
          <w:rPr>
            <w:noProof/>
            <w:webHidden/>
          </w:rPr>
        </w:r>
        <w:r w:rsidR="00AD2141">
          <w:rPr>
            <w:noProof/>
            <w:webHidden/>
          </w:rPr>
          <w:fldChar w:fldCharType="separate"/>
        </w:r>
        <w:r w:rsidR="00AD2141">
          <w:rPr>
            <w:noProof/>
            <w:webHidden/>
          </w:rPr>
          <w:t>40</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8" w:history="1">
        <w:r w:rsidR="00AD2141" w:rsidRPr="00B1408C">
          <w:rPr>
            <w:rStyle w:val="Hipervnculo"/>
            <w:noProof/>
          </w:rPr>
          <w:t>8.4</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TTIPODOCUMENTOS</w:t>
        </w:r>
        <w:r w:rsidR="00AD2141">
          <w:rPr>
            <w:noProof/>
            <w:webHidden/>
          </w:rPr>
          <w:tab/>
        </w:r>
        <w:r w:rsidR="00AD2141">
          <w:rPr>
            <w:noProof/>
            <w:webHidden/>
          </w:rPr>
          <w:fldChar w:fldCharType="begin"/>
        </w:r>
        <w:r w:rsidR="00AD2141">
          <w:rPr>
            <w:noProof/>
            <w:webHidden/>
          </w:rPr>
          <w:instrText xml:space="preserve"> PAGEREF _Toc386716638 \h </w:instrText>
        </w:r>
        <w:r w:rsidR="00AD2141">
          <w:rPr>
            <w:noProof/>
            <w:webHidden/>
          </w:rPr>
        </w:r>
        <w:r w:rsidR="00AD2141">
          <w:rPr>
            <w:noProof/>
            <w:webHidden/>
          </w:rPr>
          <w:fldChar w:fldCharType="separate"/>
        </w:r>
        <w:r w:rsidR="00AD2141">
          <w:rPr>
            <w:noProof/>
            <w:webHidden/>
          </w:rPr>
          <w:t>40</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39" w:history="1">
        <w:r w:rsidR="00AD2141" w:rsidRPr="00B1408C">
          <w:rPr>
            <w:rStyle w:val="Hipervnculo"/>
            <w:noProof/>
          </w:rPr>
          <w:t>8.5</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TTIPOCOMPRA</w:t>
        </w:r>
        <w:r w:rsidR="00AD2141">
          <w:rPr>
            <w:noProof/>
            <w:webHidden/>
          </w:rPr>
          <w:tab/>
        </w:r>
        <w:r w:rsidR="00AD2141">
          <w:rPr>
            <w:noProof/>
            <w:webHidden/>
          </w:rPr>
          <w:fldChar w:fldCharType="begin"/>
        </w:r>
        <w:r w:rsidR="00AD2141">
          <w:rPr>
            <w:noProof/>
            <w:webHidden/>
          </w:rPr>
          <w:instrText xml:space="preserve"> PAGEREF _Toc386716639 \h </w:instrText>
        </w:r>
        <w:r w:rsidR="00AD2141">
          <w:rPr>
            <w:noProof/>
            <w:webHidden/>
          </w:rPr>
        </w:r>
        <w:r w:rsidR="00AD2141">
          <w:rPr>
            <w:noProof/>
            <w:webHidden/>
          </w:rPr>
          <w:fldChar w:fldCharType="separate"/>
        </w:r>
        <w:r w:rsidR="00AD2141">
          <w:rPr>
            <w:noProof/>
            <w:webHidden/>
          </w:rPr>
          <w:t>41</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40" w:history="1">
        <w:r w:rsidR="00AD2141" w:rsidRPr="00B1408C">
          <w:rPr>
            <w:rStyle w:val="Hipervnculo"/>
            <w:noProof/>
          </w:rPr>
          <w:t>8.6</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TESTADOSCOMPRAS</w:t>
        </w:r>
        <w:r w:rsidR="00AD2141">
          <w:rPr>
            <w:noProof/>
            <w:webHidden/>
          </w:rPr>
          <w:tab/>
        </w:r>
        <w:r w:rsidR="00AD2141">
          <w:rPr>
            <w:noProof/>
            <w:webHidden/>
          </w:rPr>
          <w:fldChar w:fldCharType="begin"/>
        </w:r>
        <w:r w:rsidR="00AD2141">
          <w:rPr>
            <w:noProof/>
            <w:webHidden/>
          </w:rPr>
          <w:instrText xml:space="preserve"> PAGEREF _Toc386716640 \h </w:instrText>
        </w:r>
        <w:r w:rsidR="00AD2141">
          <w:rPr>
            <w:noProof/>
            <w:webHidden/>
          </w:rPr>
        </w:r>
        <w:r w:rsidR="00AD2141">
          <w:rPr>
            <w:noProof/>
            <w:webHidden/>
          </w:rPr>
          <w:fldChar w:fldCharType="separate"/>
        </w:r>
        <w:r w:rsidR="00AD2141">
          <w:rPr>
            <w:noProof/>
            <w:webHidden/>
          </w:rPr>
          <w:t>41</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41" w:history="1">
        <w:r w:rsidR="00AD2141" w:rsidRPr="00B1408C">
          <w:rPr>
            <w:rStyle w:val="Hipervnculo"/>
            <w:noProof/>
          </w:rPr>
          <w:t>8.7</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TTIPORUBROS</w:t>
        </w:r>
        <w:r w:rsidR="00AD2141">
          <w:rPr>
            <w:noProof/>
            <w:webHidden/>
          </w:rPr>
          <w:tab/>
        </w:r>
        <w:r w:rsidR="00AD2141">
          <w:rPr>
            <w:noProof/>
            <w:webHidden/>
          </w:rPr>
          <w:fldChar w:fldCharType="begin"/>
        </w:r>
        <w:r w:rsidR="00AD2141">
          <w:rPr>
            <w:noProof/>
            <w:webHidden/>
          </w:rPr>
          <w:instrText xml:space="preserve"> PAGEREF _Toc386716641 \h </w:instrText>
        </w:r>
        <w:r w:rsidR="00AD2141">
          <w:rPr>
            <w:noProof/>
            <w:webHidden/>
          </w:rPr>
        </w:r>
        <w:r w:rsidR="00AD2141">
          <w:rPr>
            <w:noProof/>
            <w:webHidden/>
          </w:rPr>
          <w:fldChar w:fldCharType="separate"/>
        </w:r>
        <w:r w:rsidR="00AD2141">
          <w:rPr>
            <w:noProof/>
            <w:webHidden/>
          </w:rPr>
          <w:t>41</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42" w:history="1">
        <w:r w:rsidR="00AD2141" w:rsidRPr="00B1408C">
          <w:rPr>
            <w:rStyle w:val="Hipervnculo"/>
            <w:noProof/>
          </w:rPr>
          <w:t>8.8</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TACCIONESSSALDO</w:t>
        </w:r>
        <w:r w:rsidR="00AD2141">
          <w:rPr>
            <w:noProof/>
            <w:webHidden/>
          </w:rPr>
          <w:tab/>
        </w:r>
        <w:r w:rsidR="00AD2141">
          <w:rPr>
            <w:noProof/>
            <w:webHidden/>
          </w:rPr>
          <w:fldChar w:fldCharType="begin"/>
        </w:r>
        <w:r w:rsidR="00AD2141">
          <w:rPr>
            <w:noProof/>
            <w:webHidden/>
          </w:rPr>
          <w:instrText xml:space="preserve"> PAGEREF _Toc386716642 \h </w:instrText>
        </w:r>
        <w:r w:rsidR="00AD2141">
          <w:rPr>
            <w:noProof/>
            <w:webHidden/>
          </w:rPr>
        </w:r>
        <w:r w:rsidR="00AD2141">
          <w:rPr>
            <w:noProof/>
            <w:webHidden/>
          </w:rPr>
          <w:fldChar w:fldCharType="separate"/>
        </w:r>
        <w:r w:rsidR="00AD2141">
          <w:rPr>
            <w:noProof/>
            <w:webHidden/>
          </w:rPr>
          <w:t>41</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43" w:history="1">
        <w:r w:rsidR="00AD2141" w:rsidRPr="00B1408C">
          <w:rPr>
            <w:rStyle w:val="Hipervnculo"/>
            <w:noProof/>
          </w:rPr>
          <w:t>8.9</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TNIVELAPROBACION</w:t>
        </w:r>
        <w:r w:rsidR="00AD2141">
          <w:rPr>
            <w:noProof/>
            <w:webHidden/>
          </w:rPr>
          <w:tab/>
        </w:r>
        <w:r w:rsidR="00AD2141">
          <w:rPr>
            <w:noProof/>
            <w:webHidden/>
          </w:rPr>
          <w:fldChar w:fldCharType="begin"/>
        </w:r>
        <w:r w:rsidR="00AD2141">
          <w:rPr>
            <w:noProof/>
            <w:webHidden/>
          </w:rPr>
          <w:instrText xml:space="preserve"> PAGEREF _Toc386716643 \h </w:instrText>
        </w:r>
        <w:r w:rsidR="00AD2141">
          <w:rPr>
            <w:noProof/>
            <w:webHidden/>
          </w:rPr>
        </w:r>
        <w:r w:rsidR="00AD2141">
          <w:rPr>
            <w:noProof/>
            <w:webHidden/>
          </w:rPr>
          <w:fldChar w:fldCharType="separate"/>
        </w:r>
        <w:r w:rsidR="00AD2141">
          <w:rPr>
            <w:noProof/>
            <w:webHidden/>
          </w:rPr>
          <w:t>42</w:t>
        </w:r>
        <w:r w:rsidR="00AD2141">
          <w:rPr>
            <w:noProof/>
            <w:webHidden/>
          </w:rPr>
          <w:fldChar w:fldCharType="end"/>
        </w:r>
      </w:hyperlink>
    </w:p>
    <w:p w:rsidR="00AD2141" w:rsidRDefault="003D4A58">
      <w:pPr>
        <w:pStyle w:val="TDC2"/>
        <w:tabs>
          <w:tab w:val="left" w:pos="880"/>
          <w:tab w:val="right" w:leader="dot" w:pos="9346"/>
        </w:tabs>
        <w:rPr>
          <w:rFonts w:asciiTheme="minorHAnsi" w:eastAsiaTheme="minorEastAsia" w:hAnsiTheme="minorHAnsi" w:cstheme="minorBidi"/>
          <w:noProof/>
          <w:sz w:val="22"/>
          <w:lang w:val="es-AR" w:eastAsia="es-AR"/>
        </w:rPr>
      </w:pPr>
      <w:hyperlink w:anchor="_Toc386716644" w:history="1">
        <w:r w:rsidR="00AD2141" w:rsidRPr="00B1408C">
          <w:rPr>
            <w:rStyle w:val="Hipervnculo"/>
            <w:noProof/>
          </w:rPr>
          <w:t>8.10</w:t>
        </w:r>
        <w:r w:rsidR="00AD2141">
          <w:rPr>
            <w:rFonts w:asciiTheme="minorHAnsi" w:eastAsiaTheme="minorEastAsia" w:hAnsiTheme="minorHAnsi" w:cstheme="minorBidi"/>
            <w:noProof/>
            <w:sz w:val="22"/>
            <w:lang w:val="es-AR" w:eastAsia="es-AR"/>
          </w:rPr>
          <w:tab/>
        </w:r>
        <w:r w:rsidR="00AD2141" w:rsidRPr="00B1408C">
          <w:rPr>
            <w:rStyle w:val="Hipervnculo"/>
            <w:rFonts w:cstheme="minorHAnsi"/>
            <w:noProof/>
          </w:rPr>
          <w:t>Registros de tabla de parametrización TTIPOPRODUCTOS</w:t>
        </w:r>
        <w:r w:rsidR="00AD2141">
          <w:rPr>
            <w:noProof/>
            <w:webHidden/>
          </w:rPr>
          <w:tab/>
        </w:r>
        <w:r w:rsidR="00AD2141">
          <w:rPr>
            <w:noProof/>
            <w:webHidden/>
          </w:rPr>
          <w:fldChar w:fldCharType="begin"/>
        </w:r>
        <w:r w:rsidR="00AD2141">
          <w:rPr>
            <w:noProof/>
            <w:webHidden/>
          </w:rPr>
          <w:instrText xml:space="preserve"> PAGEREF _Toc386716644 \h </w:instrText>
        </w:r>
        <w:r w:rsidR="00AD2141">
          <w:rPr>
            <w:noProof/>
            <w:webHidden/>
          </w:rPr>
        </w:r>
        <w:r w:rsidR="00AD2141">
          <w:rPr>
            <w:noProof/>
            <w:webHidden/>
          </w:rPr>
          <w:fldChar w:fldCharType="separate"/>
        </w:r>
        <w:r w:rsidR="00AD2141">
          <w:rPr>
            <w:noProof/>
            <w:webHidden/>
          </w:rPr>
          <w:t>42</w:t>
        </w:r>
        <w:r w:rsidR="00AD2141">
          <w:rPr>
            <w:noProof/>
            <w:webHidden/>
          </w:rPr>
          <w:fldChar w:fldCharType="end"/>
        </w:r>
      </w:hyperlink>
    </w:p>
    <w:p w:rsidR="00DF33C3" w:rsidRPr="00676E4B" w:rsidRDefault="006F6483" w:rsidP="0084516B">
      <w:pPr>
        <w:rPr>
          <w:rFonts w:asciiTheme="minorHAnsi" w:hAnsiTheme="minorHAnsi" w:cstheme="minorHAnsi"/>
        </w:rPr>
      </w:pPr>
      <w:r w:rsidRPr="00676E4B">
        <w:rPr>
          <w:rFonts w:asciiTheme="minorHAnsi" w:hAnsiTheme="minorHAnsi" w:cstheme="minorHAnsi"/>
          <w:noProof/>
          <w:sz w:val="36"/>
        </w:rPr>
        <w:fldChar w:fldCharType="end"/>
      </w:r>
    </w:p>
    <w:p w:rsidR="00DF33C3" w:rsidRPr="00676E4B" w:rsidRDefault="00DF33C3">
      <w:pPr>
        <w:spacing w:after="200"/>
        <w:rPr>
          <w:rFonts w:asciiTheme="minorHAnsi" w:hAnsiTheme="minorHAnsi" w:cstheme="minorHAnsi"/>
          <w:b/>
          <w:bCs/>
          <w:sz w:val="36"/>
          <w:szCs w:val="28"/>
        </w:rPr>
      </w:pPr>
      <w:r w:rsidRPr="00676E4B">
        <w:rPr>
          <w:rFonts w:asciiTheme="minorHAnsi" w:hAnsiTheme="minorHAnsi" w:cstheme="minorHAnsi"/>
        </w:rPr>
        <w:br w:type="page"/>
      </w:r>
    </w:p>
    <w:p w:rsidR="00DF33C3" w:rsidRPr="00676E4B" w:rsidRDefault="00DF33C3" w:rsidP="00BC4E13">
      <w:pPr>
        <w:pStyle w:val="Ttulo1"/>
        <w:rPr>
          <w:rFonts w:asciiTheme="minorHAnsi" w:hAnsiTheme="minorHAnsi" w:cstheme="minorHAnsi"/>
        </w:rPr>
      </w:pPr>
      <w:bookmarkStart w:id="0" w:name="_Ref364160091"/>
      <w:bookmarkStart w:id="1" w:name="_Ref364160098"/>
      <w:bookmarkStart w:id="2" w:name="_Toc386716608"/>
      <w:r w:rsidRPr="00676E4B">
        <w:rPr>
          <w:rFonts w:asciiTheme="minorHAnsi" w:hAnsiTheme="minorHAnsi" w:cstheme="minorHAnsi"/>
        </w:rPr>
        <w:lastRenderedPageBreak/>
        <w:t>Historial de Cambios</w:t>
      </w:r>
      <w:bookmarkEnd w:id="0"/>
      <w:bookmarkEnd w:id="1"/>
      <w:bookmarkEnd w:id="2"/>
    </w:p>
    <w:p w:rsidR="00DF33C3" w:rsidRPr="00676E4B" w:rsidRDefault="00DF33C3" w:rsidP="00ED1CFC">
      <w:pPr>
        <w:rPr>
          <w:rFonts w:asciiTheme="minorHAnsi" w:hAnsiTheme="minorHAnsi" w:cstheme="minorHAnsi"/>
          <w:sz w:val="18"/>
          <w:szCs w:val="18"/>
        </w:rPr>
      </w:pPr>
      <w:r w:rsidRPr="00676E4B">
        <w:rPr>
          <w:rFonts w:asciiTheme="minorHAnsi" w:hAnsiTheme="minorHAnsi" w:cstheme="minorHAnsi"/>
          <w:sz w:val="18"/>
          <w:szCs w:val="18"/>
        </w:rPr>
        <w:t>Los cambios menores se ven reflejados en la parte decimal de la numeración, los cambios grandes en la parte entera. Estos últimos implican la creación de una nueva versión del documento.</w:t>
      </w:r>
    </w:p>
    <w:p w:rsidR="00DF33C3" w:rsidRPr="00676E4B" w:rsidRDefault="00DF33C3" w:rsidP="00BC4E13">
      <w:pPr>
        <w:rPr>
          <w:rFonts w:asciiTheme="minorHAnsi" w:hAnsiTheme="minorHAnsi" w:cstheme="minorHAnsi"/>
        </w:rPr>
      </w:pPr>
    </w:p>
    <w:tbl>
      <w:tblPr>
        <w:tblW w:w="8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23"/>
        <w:gridCol w:w="2340"/>
        <w:gridCol w:w="1278"/>
        <w:gridCol w:w="4308"/>
      </w:tblGrid>
      <w:tr w:rsidR="00DF33C3" w:rsidRPr="00676E4B" w:rsidTr="005D4725">
        <w:trPr>
          <w:trHeight w:val="272"/>
          <w:jc w:val="center"/>
        </w:trPr>
        <w:tc>
          <w:tcPr>
            <w:tcW w:w="1023" w:type="dxa"/>
            <w:shd w:val="clear" w:color="auto" w:fill="BFBFBF"/>
          </w:tcPr>
          <w:p w:rsidR="00DF33C3" w:rsidRPr="00676E4B" w:rsidRDefault="00DF33C3" w:rsidP="004A36F0">
            <w:pPr>
              <w:spacing w:line="240" w:lineRule="auto"/>
              <w:jc w:val="center"/>
              <w:rPr>
                <w:rFonts w:asciiTheme="minorHAnsi" w:hAnsiTheme="minorHAnsi" w:cstheme="minorHAnsi"/>
                <w:b/>
              </w:rPr>
            </w:pPr>
            <w:r w:rsidRPr="00676E4B">
              <w:rPr>
                <w:rFonts w:asciiTheme="minorHAnsi" w:hAnsiTheme="minorHAnsi" w:cstheme="minorHAnsi"/>
                <w:b/>
              </w:rPr>
              <w:t>Versión</w:t>
            </w:r>
          </w:p>
        </w:tc>
        <w:tc>
          <w:tcPr>
            <w:tcW w:w="2340" w:type="dxa"/>
            <w:shd w:val="clear" w:color="auto" w:fill="BFBFBF"/>
          </w:tcPr>
          <w:p w:rsidR="00DF33C3" w:rsidRPr="00676E4B" w:rsidRDefault="00DF33C3" w:rsidP="004A36F0">
            <w:pPr>
              <w:spacing w:line="240" w:lineRule="auto"/>
              <w:jc w:val="center"/>
              <w:rPr>
                <w:rFonts w:asciiTheme="minorHAnsi" w:hAnsiTheme="minorHAnsi" w:cstheme="minorHAnsi"/>
                <w:b/>
              </w:rPr>
            </w:pPr>
            <w:r w:rsidRPr="00676E4B">
              <w:rPr>
                <w:rFonts w:asciiTheme="minorHAnsi" w:hAnsiTheme="minorHAnsi" w:cstheme="minorHAnsi"/>
                <w:b/>
              </w:rPr>
              <w:t>Autor</w:t>
            </w:r>
          </w:p>
        </w:tc>
        <w:tc>
          <w:tcPr>
            <w:tcW w:w="1278" w:type="dxa"/>
            <w:shd w:val="clear" w:color="auto" w:fill="BFBFBF"/>
          </w:tcPr>
          <w:p w:rsidR="00DF33C3" w:rsidRPr="00676E4B" w:rsidRDefault="00DF33C3" w:rsidP="004A36F0">
            <w:pPr>
              <w:spacing w:line="240" w:lineRule="auto"/>
              <w:jc w:val="center"/>
              <w:rPr>
                <w:rFonts w:asciiTheme="minorHAnsi" w:hAnsiTheme="minorHAnsi" w:cstheme="minorHAnsi"/>
                <w:b/>
              </w:rPr>
            </w:pPr>
            <w:r w:rsidRPr="00676E4B">
              <w:rPr>
                <w:rFonts w:asciiTheme="minorHAnsi" w:hAnsiTheme="minorHAnsi" w:cstheme="minorHAnsi"/>
                <w:b/>
              </w:rPr>
              <w:t>Fecha</w:t>
            </w:r>
          </w:p>
        </w:tc>
        <w:tc>
          <w:tcPr>
            <w:tcW w:w="4308" w:type="dxa"/>
            <w:shd w:val="clear" w:color="auto" w:fill="BFBFBF"/>
          </w:tcPr>
          <w:p w:rsidR="00DF33C3" w:rsidRPr="00676E4B" w:rsidRDefault="00DF33C3" w:rsidP="004A36F0">
            <w:pPr>
              <w:spacing w:line="240" w:lineRule="auto"/>
              <w:jc w:val="center"/>
              <w:rPr>
                <w:rFonts w:asciiTheme="minorHAnsi" w:hAnsiTheme="minorHAnsi" w:cstheme="minorHAnsi"/>
                <w:b/>
              </w:rPr>
            </w:pPr>
            <w:r w:rsidRPr="00676E4B">
              <w:rPr>
                <w:rFonts w:asciiTheme="minorHAnsi" w:hAnsiTheme="minorHAnsi" w:cstheme="minorHAnsi"/>
                <w:b/>
              </w:rPr>
              <w:t>Descripción</w:t>
            </w:r>
          </w:p>
        </w:tc>
      </w:tr>
      <w:tr w:rsidR="00A60E57" w:rsidRPr="00676E4B" w:rsidTr="00A60E57">
        <w:trPr>
          <w:trHeight w:val="308"/>
          <w:jc w:val="center"/>
        </w:trPr>
        <w:tc>
          <w:tcPr>
            <w:tcW w:w="1023" w:type="dxa"/>
            <w:vAlign w:val="center"/>
          </w:tcPr>
          <w:p w:rsidR="00A60E57" w:rsidRPr="00676E4B" w:rsidRDefault="00A60E57" w:rsidP="00A60E57">
            <w:pPr>
              <w:spacing w:line="240" w:lineRule="auto"/>
              <w:jc w:val="center"/>
              <w:rPr>
                <w:rFonts w:asciiTheme="minorHAnsi" w:hAnsiTheme="minorHAnsi" w:cstheme="minorHAnsi"/>
              </w:rPr>
            </w:pPr>
            <w:r>
              <w:rPr>
                <w:rFonts w:asciiTheme="minorHAnsi" w:hAnsiTheme="minorHAnsi" w:cstheme="minorHAnsi"/>
              </w:rPr>
              <w:t>1.3</w:t>
            </w:r>
          </w:p>
        </w:tc>
        <w:tc>
          <w:tcPr>
            <w:tcW w:w="2340" w:type="dxa"/>
            <w:vAlign w:val="center"/>
          </w:tcPr>
          <w:p w:rsidR="00A60E57" w:rsidRPr="00676E4B" w:rsidRDefault="00A60E57" w:rsidP="00A60E57">
            <w:pPr>
              <w:spacing w:line="240" w:lineRule="auto"/>
              <w:rPr>
                <w:rFonts w:asciiTheme="minorHAnsi" w:hAnsiTheme="minorHAnsi" w:cstheme="minorHAnsi"/>
              </w:rPr>
            </w:pPr>
            <w:r w:rsidRPr="00676E4B">
              <w:rPr>
                <w:rFonts w:asciiTheme="minorHAnsi" w:hAnsiTheme="minorHAnsi" w:cstheme="minorHAnsi"/>
              </w:rPr>
              <w:t>La Rosa, Gonzalo</w:t>
            </w:r>
          </w:p>
        </w:tc>
        <w:tc>
          <w:tcPr>
            <w:tcW w:w="1278" w:type="dxa"/>
            <w:vAlign w:val="center"/>
          </w:tcPr>
          <w:p w:rsidR="00A60E57" w:rsidRPr="00676E4B" w:rsidRDefault="00A60E57" w:rsidP="00A60E57">
            <w:pPr>
              <w:spacing w:line="240" w:lineRule="auto"/>
              <w:jc w:val="center"/>
              <w:rPr>
                <w:rFonts w:asciiTheme="minorHAnsi" w:hAnsiTheme="minorHAnsi" w:cstheme="minorHAnsi"/>
              </w:rPr>
            </w:pPr>
            <w:r>
              <w:rPr>
                <w:rFonts w:asciiTheme="minorHAnsi" w:hAnsiTheme="minorHAnsi" w:cstheme="minorHAnsi"/>
              </w:rPr>
              <w:t>30</w:t>
            </w:r>
            <w:r w:rsidRPr="00676E4B">
              <w:rPr>
                <w:rFonts w:asciiTheme="minorHAnsi" w:hAnsiTheme="minorHAnsi" w:cstheme="minorHAnsi"/>
              </w:rPr>
              <w:t>/</w:t>
            </w:r>
            <w:r>
              <w:rPr>
                <w:rFonts w:asciiTheme="minorHAnsi" w:hAnsiTheme="minorHAnsi" w:cstheme="minorHAnsi"/>
              </w:rPr>
              <w:t>04/2014</w:t>
            </w:r>
          </w:p>
        </w:tc>
        <w:tc>
          <w:tcPr>
            <w:tcW w:w="4308" w:type="dxa"/>
            <w:vAlign w:val="center"/>
          </w:tcPr>
          <w:p w:rsidR="00A60E57" w:rsidRDefault="00A60E57" w:rsidP="00A60E57">
            <w:pPr>
              <w:spacing w:line="240" w:lineRule="auto"/>
              <w:rPr>
                <w:rFonts w:asciiTheme="minorHAnsi" w:hAnsiTheme="minorHAnsi" w:cstheme="minorHAnsi"/>
              </w:rPr>
            </w:pPr>
            <w:r>
              <w:rPr>
                <w:rFonts w:asciiTheme="minorHAnsi" w:hAnsiTheme="minorHAnsi" w:cstheme="minorHAnsi"/>
              </w:rPr>
              <w:t>Actualización de niveles de autorización.</w:t>
            </w:r>
          </w:p>
          <w:p w:rsidR="00A60E57" w:rsidRPr="00676E4B" w:rsidRDefault="00A60E57" w:rsidP="00A60E57">
            <w:pPr>
              <w:spacing w:line="240" w:lineRule="auto"/>
              <w:rPr>
                <w:rFonts w:asciiTheme="minorHAnsi" w:hAnsiTheme="minorHAnsi" w:cstheme="minorHAnsi"/>
              </w:rPr>
            </w:pPr>
            <w:r>
              <w:rPr>
                <w:rFonts w:asciiTheme="minorHAnsi" w:hAnsiTheme="minorHAnsi" w:cstheme="minorHAnsi"/>
              </w:rPr>
              <w:t>Agregado de funcionamiento de autorizaciones por niveles.</w:t>
            </w:r>
          </w:p>
        </w:tc>
      </w:tr>
      <w:tr w:rsidR="007E4D87" w:rsidRPr="00676E4B" w:rsidTr="002B71E6">
        <w:trPr>
          <w:trHeight w:val="308"/>
          <w:jc w:val="center"/>
        </w:trPr>
        <w:tc>
          <w:tcPr>
            <w:tcW w:w="1023" w:type="dxa"/>
            <w:vAlign w:val="center"/>
          </w:tcPr>
          <w:p w:rsidR="007E4D87" w:rsidRPr="00676E4B" w:rsidRDefault="007E4D87" w:rsidP="002B71E6">
            <w:pPr>
              <w:spacing w:line="240" w:lineRule="auto"/>
              <w:jc w:val="center"/>
              <w:rPr>
                <w:rFonts w:asciiTheme="minorHAnsi" w:hAnsiTheme="minorHAnsi" w:cstheme="minorHAnsi"/>
              </w:rPr>
            </w:pPr>
            <w:r>
              <w:rPr>
                <w:rFonts w:asciiTheme="minorHAnsi" w:hAnsiTheme="minorHAnsi" w:cstheme="minorHAnsi"/>
              </w:rPr>
              <w:t>1.2</w:t>
            </w:r>
          </w:p>
        </w:tc>
        <w:tc>
          <w:tcPr>
            <w:tcW w:w="2340" w:type="dxa"/>
            <w:vAlign w:val="center"/>
          </w:tcPr>
          <w:p w:rsidR="007E4D87" w:rsidRPr="00676E4B" w:rsidRDefault="007E4D87" w:rsidP="002B71E6">
            <w:pPr>
              <w:spacing w:line="240" w:lineRule="auto"/>
              <w:rPr>
                <w:rFonts w:asciiTheme="minorHAnsi" w:hAnsiTheme="minorHAnsi" w:cstheme="minorHAnsi"/>
              </w:rPr>
            </w:pPr>
            <w:r w:rsidRPr="00676E4B">
              <w:rPr>
                <w:rFonts w:asciiTheme="minorHAnsi" w:hAnsiTheme="minorHAnsi" w:cstheme="minorHAnsi"/>
              </w:rPr>
              <w:t>La Rosa, Gonzalo</w:t>
            </w:r>
          </w:p>
        </w:tc>
        <w:tc>
          <w:tcPr>
            <w:tcW w:w="1278" w:type="dxa"/>
            <w:vAlign w:val="center"/>
          </w:tcPr>
          <w:p w:rsidR="007E4D87" w:rsidRPr="00676E4B" w:rsidRDefault="007E4D87" w:rsidP="007E4D87">
            <w:pPr>
              <w:spacing w:line="240" w:lineRule="auto"/>
              <w:jc w:val="center"/>
              <w:rPr>
                <w:rFonts w:asciiTheme="minorHAnsi" w:hAnsiTheme="minorHAnsi" w:cstheme="minorHAnsi"/>
              </w:rPr>
            </w:pPr>
            <w:r>
              <w:rPr>
                <w:rFonts w:asciiTheme="minorHAnsi" w:hAnsiTheme="minorHAnsi" w:cstheme="minorHAnsi"/>
              </w:rPr>
              <w:t>21</w:t>
            </w:r>
            <w:r w:rsidRPr="00676E4B">
              <w:rPr>
                <w:rFonts w:asciiTheme="minorHAnsi" w:hAnsiTheme="minorHAnsi" w:cstheme="minorHAnsi"/>
              </w:rPr>
              <w:t>/</w:t>
            </w:r>
            <w:r>
              <w:rPr>
                <w:rFonts w:asciiTheme="minorHAnsi" w:hAnsiTheme="minorHAnsi" w:cstheme="minorHAnsi"/>
              </w:rPr>
              <w:t>02/2014</w:t>
            </w:r>
          </w:p>
        </w:tc>
        <w:tc>
          <w:tcPr>
            <w:tcW w:w="4308" w:type="dxa"/>
            <w:vAlign w:val="center"/>
          </w:tcPr>
          <w:p w:rsidR="007E4D87" w:rsidRDefault="007E4D87" w:rsidP="002B71E6">
            <w:pPr>
              <w:spacing w:line="240" w:lineRule="auto"/>
              <w:rPr>
                <w:rFonts w:asciiTheme="minorHAnsi" w:hAnsiTheme="minorHAnsi" w:cstheme="minorHAnsi"/>
              </w:rPr>
            </w:pPr>
            <w:r>
              <w:rPr>
                <w:rFonts w:asciiTheme="minorHAnsi" w:hAnsiTheme="minorHAnsi" w:cstheme="minorHAnsi"/>
              </w:rPr>
              <w:t>Agregado campo Respuesta en Solicitudes</w:t>
            </w:r>
            <w:r w:rsidR="003D310F">
              <w:rPr>
                <w:rFonts w:asciiTheme="minorHAnsi" w:hAnsiTheme="minorHAnsi" w:cstheme="minorHAnsi"/>
              </w:rPr>
              <w:t>, y su habilitación en la aceptación</w:t>
            </w:r>
            <w:r>
              <w:rPr>
                <w:rFonts w:asciiTheme="minorHAnsi" w:hAnsiTheme="minorHAnsi" w:cstheme="minorHAnsi"/>
              </w:rPr>
              <w:t>.</w:t>
            </w:r>
          </w:p>
          <w:p w:rsidR="007E4D87" w:rsidRPr="00676E4B" w:rsidRDefault="007E4D87" w:rsidP="002B71E6">
            <w:pPr>
              <w:spacing w:line="240" w:lineRule="auto"/>
              <w:rPr>
                <w:rFonts w:asciiTheme="minorHAnsi" w:hAnsiTheme="minorHAnsi" w:cstheme="minorHAnsi"/>
              </w:rPr>
            </w:pPr>
            <w:r>
              <w:rPr>
                <w:rFonts w:asciiTheme="minorHAnsi" w:hAnsiTheme="minorHAnsi" w:cstheme="minorHAnsi"/>
              </w:rPr>
              <w:t>Agregado de estado de comprobante “Aceptado Total” (ID = 9).</w:t>
            </w:r>
          </w:p>
        </w:tc>
      </w:tr>
      <w:tr w:rsidR="00846AE1" w:rsidRPr="00676E4B" w:rsidTr="002B71E6">
        <w:trPr>
          <w:trHeight w:val="308"/>
          <w:jc w:val="center"/>
        </w:trPr>
        <w:tc>
          <w:tcPr>
            <w:tcW w:w="1023" w:type="dxa"/>
            <w:vAlign w:val="center"/>
          </w:tcPr>
          <w:p w:rsidR="00846AE1" w:rsidRPr="00676E4B" w:rsidRDefault="00846AE1" w:rsidP="002B71E6">
            <w:pPr>
              <w:spacing w:line="240" w:lineRule="auto"/>
              <w:jc w:val="center"/>
              <w:rPr>
                <w:rFonts w:asciiTheme="minorHAnsi" w:hAnsiTheme="minorHAnsi" w:cstheme="minorHAnsi"/>
              </w:rPr>
            </w:pPr>
            <w:r>
              <w:rPr>
                <w:rFonts w:asciiTheme="minorHAnsi" w:hAnsiTheme="minorHAnsi" w:cstheme="minorHAnsi"/>
              </w:rPr>
              <w:t>1.1</w:t>
            </w:r>
          </w:p>
        </w:tc>
        <w:tc>
          <w:tcPr>
            <w:tcW w:w="2340" w:type="dxa"/>
            <w:vAlign w:val="center"/>
          </w:tcPr>
          <w:p w:rsidR="00846AE1" w:rsidRPr="00676E4B" w:rsidRDefault="00846AE1" w:rsidP="002B71E6">
            <w:pPr>
              <w:spacing w:line="240" w:lineRule="auto"/>
              <w:rPr>
                <w:rFonts w:asciiTheme="minorHAnsi" w:hAnsiTheme="minorHAnsi" w:cstheme="minorHAnsi"/>
              </w:rPr>
            </w:pPr>
            <w:r w:rsidRPr="00676E4B">
              <w:rPr>
                <w:rFonts w:asciiTheme="minorHAnsi" w:hAnsiTheme="minorHAnsi" w:cstheme="minorHAnsi"/>
              </w:rPr>
              <w:t>La Rosa, Gonzalo</w:t>
            </w:r>
          </w:p>
        </w:tc>
        <w:tc>
          <w:tcPr>
            <w:tcW w:w="1278" w:type="dxa"/>
            <w:vAlign w:val="center"/>
          </w:tcPr>
          <w:p w:rsidR="00846AE1" w:rsidRPr="00676E4B" w:rsidRDefault="00846AE1" w:rsidP="00846AE1">
            <w:pPr>
              <w:spacing w:line="240" w:lineRule="auto"/>
              <w:jc w:val="center"/>
              <w:rPr>
                <w:rFonts w:asciiTheme="minorHAnsi" w:hAnsiTheme="minorHAnsi" w:cstheme="minorHAnsi"/>
              </w:rPr>
            </w:pPr>
            <w:r>
              <w:rPr>
                <w:rFonts w:asciiTheme="minorHAnsi" w:hAnsiTheme="minorHAnsi" w:cstheme="minorHAnsi"/>
              </w:rPr>
              <w:t>30</w:t>
            </w:r>
            <w:r w:rsidRPr="00676E4B">
              <w:rPr>
                <w:rFonts w:asciiTheme="minorHAnsi" w:hAnsiTheme="minorHAnsi" w:cstheme="minorHAnsi"/>
              </w:rPr>
              <w:t>/</w:t>
            </w:r>
            <w:r>
              <w:rPr>
                <w:rFonts w:asciiTheme="minorHAnsi" w:hAnsiTheme="minorHAnsi" w:cstheme="minorHAnsi"/>
              </w:rPr>
              <w:t>01/2014</w:t>
            </w:r>
          </w:p>
        </w:tc>
        <w:tc>
          <w:tcPr>
            <w:tcW w:w="4308" w:type="dxa"/>
            <w:vAlign w:val="center"/>
          </w:tcPr>
          <w:p w:rsidR="00846AE1" w:rsidRPr="00676E4B" w:rsidRDefault="00846AE1" w:rsidP="002B71E6">
            <w:pPr>
              <w:spacing w:line="240" w:lineRule="auto"/>
              <w:rPr>
                <w:rFonts w:asciiTheme="minorHAnsi" w:hAnsiTheme="minorHAnsi" w:cstheme="minorHAnsi"/>
              </w:rPr>
            </w:pPr>
            <w:r>
              <w:rPr>
                <w:rFonts w:asciiTheme="minorHAnsi" w:hAnsiTheme="minorHAnsi" w:cstheme="minorHAnsi"/>
              </w:rPr>
              <w:t>Actualización de definición de generación automática de comprobantes relacionados.</w:t>
            </w:r>
          </w:p>
        </w:tc>
      </w:tr>
      <w:tr w:rsidR="00B51AA4" w:rsidRPr="00676E4B" w:rsidTr="00EF6779">
        <w:trPr>
          <w:trHeight w:val="308"/>
          <w:jc w:val="center"/>
        </w:trPr>
        <w:tc>
          <w:tcPr>
            <w:tcW w:w="1023" w:type="dxa"/>
            <w:vAlign w:val="center"/>
          </w:tcPr>
          <w:p w:rsidR="00B51AA4" w:rsidRPr="00676E4B" w:rsidRDefault="00675F70" w:rsidP="00F948EC">
            <w:pPr>
              <w:spacing w:line="240" w:lineRule="auto"/>
              <w:jc w:val="center"/>
              <w:rPr>
                <w:rFonts w:asciiTheme="minorHAnsi" w:hAnsiTheme="minorHAnsi" w:cstheme="minorHAnsi"/>
              </w:rPr>
            </w:pPr>
            <w:r>
              <w:rPr>
                <w:rFonts w:asciiTheme="minorHAnsi" w:hAnsiTheme="minorHAnsi" w:cstheme="minorHAnsi"/>
              </w:rPr>
              <w:t>1.</w:t>
            </w:r>
            <w:r w:rsidR="00F948EC">
              <w:rPr>
                <w:rFonts w:asciiTheme="minorHAnsi" w:hAnsiTheme="minorHAnsi" w:cstheme="minorHAnsi"/>
              </w:rPr>
              <w:t>0</w:t>
            </w:r>
          </w:p>
        </w:tc>
        <w:tc>
          <w:tcPr>
            <w:tcW w:w="2340" w:type="dxa"/>
            <w:vAlign w:val="center"/>
          </w:tcPr>
          <w:p w:rsidR="00B51AA4" w:rsidRPr="00676E4B" w:rsidRDefault="00B51AA4" w:rsidP="00EF6779">
            <w:pPr>
              <w:spacing w:line="240" w:lineRule="auto"/>
              <w:rPr>
                <w:rFonts w:asciiTheme="minorHAnsi" w:hAnsiTheme="minorHAnsi" w:cstheme="minorHAnsi"/>
              </w:rPr>
            </w:pPr>
            <w:r w:rsidRPr="00676E4B">
              <w:rPr>
                <w:rFonts w:asciiTheme="minorHAnsi" w:hAnsiTheme="minorHAnsi" w:cstheme="minorHAnsi"/>
              </w:rPr>
              <w:t>La Rosa, Gonzalo</w:t>
            </w:r>
          </w:p>
        </w:tc>
        <w:tc>
          <w:tcPr>
            <w:tcW w:w="1278" w:type="dxa"/>
            <w:vAlign w:val="center"/>
          </w:tcPr>
          <w:p w:rsidR="00B51AA4" w:rsidRPr="00676E4B" w:rsidRDefault="00A67615" w:rsidP="00365869">
            <w:pPr>
              <w:spacing w:line="240" w:lineRule="auto"/>
              <w:jc w:val="center"/>
              <w:rPr>
                <w:rFonts w:asciiTheme="minorHAnsi" w:hAnsiTheme="minorHAnsi" w:cstheme="minorHAnsi"/>
              </w:rPr>
            </w:pPr>
            <w:r>
              <w:rPr>
                <w:rFonts w:asciiTheme="minorHAnsi" w:hAnsiTheme="minorHAnsi" w:cstheme="minorHAnsi"/>
              </w:rPr>
              <w:t>0</w:t>
            </w:r>
            <w:r w:rsidR="00365869">
              <w:rPr>
                <w:rFonts w:asciiTheme="minorHAnsi" w:hAnsiTheme="minorHAnsi" w:cstheme="minorHAnsi"/>
              </w:rPr>
              <w:t>6</w:t>
            </w:r>
            <w:r w:rsidR="00B51AA4" w:rsidRPr="00676E4B">
              <w:rPr>
                <w:rFonts w:asciiTheme="minorHAnsi" w:hAnsiTheme="minorHAnsi" w:cstheme="minorHAnsi"/>
              </w:rPr>
              <w:t>/</w:t>
            </w:r>
            <w:r w:rsidR="00AC512E">
              <w:rPr>
                <w:rFonts w:asciiTheme="minorHAnsi" w:hAnsiTheme="minorHAnsi" w:cstheme="minorHAnsi"/>
              </w:rPr>
              <w:t>1</w:t>
            </w:r>
            <w:r w:rsidR="001D1C60">
              <w:rPr>
                <w:rFonts w:asciiTheme="minorHAnsi" w:hAnsiTheme="minorHAnsi" w:cstheme="minorHAnsi"/>
              </w:rPr>
              <w:t>2</w:t>
            </w:r>
            <w:r w:rsidR="00B51AA4" w:rsidRPr="00676E4B">
              <w:rPr>
                <w:rFonts w:asciiTheme="minorHAnsi" w:hAnsiTheme="minorHAnsi" w:cstheme="minorHAnsi"/>
              </w:rPr>
              <w:t>/2013</w:t>
            </w:r>
          </w:p>
        </w:tc>
        <w:tc>
          <w:tcPr>
            <w:tcW w:w="4308" w:type="dxa"/>
            <w:vAlign w:val="center"/>
          </w:tcPr>
          <w:p w:rsidR="00B51AA4" w:rsidRPr="00676E4B" w:rsidRDefault="00B51AA4" w:rsidP="00EF6779">
            <w:pPr>
              <w:spacing w:line="240" w:lineRule="auto"/>
              <w:rPr>
                <w:rFonts w:asciiTheme="minorHAnsi" w:hAnsiTheme="minorHAnsi" w:cstheme="minorHAnsi"/>
              </w:rPr>
            </w:pPr>
            <w:r w:rsidRPr="00676E4B">
              <w:rPr>
                <w:rFonts w:asciiTheme="minorHAnsi" w:hAnsiTheme="minorHAnsi" w:cstheme="minorHAnsi"/>
              </w:rPr>
              <w:t>Versión inicial</w:t>
            </w:r>
            <w:r w:rsidR="00A060D9">
              <w:rPr>
                <w:rFonts w:asciiTheme="minorHAnsi" w:hAnsiTheme="minorHAnsi" w:cstheme="minorHAnsi"/>
              </w:rPr>
              <w:t>.</w:t>
            </w:r>
          </w:p>
        </w:tc>
      </w:tr>
    </w:tbl>
    <w:p w:rsidR="00DF33C3" w:rsidRPr="00676E4B" w:rsidRDefault="00DF33C3" w:rsidP="00BC4E13">
      <w:pPr>
        <w:rPr>
          <w:rFonts w:asciiTheme="minorHAnsi" w:hAnsiTheme="minorHAnsi" w:cstheme="minorHAnsi"/>
        </w:rPr>
      </w:pPr>
    </w:p>
    <w:p w:rsidR="00DF33C3" w:rsidRDefault="00DF33C3" w:rsidP="00BC4E13">
      <w:pPr>
        <w:rPr>
          <w:rFonts w:asciiTheme="minorHAnsi" w:hAnsiTheme="minorHAnsi" w:cstheme="minorHAnsi"/>
        </w:rPr>
      </w:pPr>
    </w:p>
    <w:p w:rsidR="004550D4" w:rsidRPr="00676E4B" w:rsidRDefault="004550D4" w:rsidP="004550D4">
      <w:pPr>
        <w:pStyle w:val="Ttulo1"/>
        <w:rPr>
          <w:rFonts w:asciiTheme="minorHAnsi" w:hAnsiTheme="minorHAnsi" w:cstheme="minorHAnsi"/>
        </w:rPr>
      </w:pPr>
      <w:bookmarkStart w:id="3" w:name="_Toc386716609"/>
      <w:r>
        <w:rPr>
          <w:rFonts w:asciiTheme="minorHAnsi" w:hAnsiTheme="minorHAnsi" w:cstheme="minorHAnsi"/>
        </w:rPr>
        <w:t>Alcance</w:t>
      </w:r>
      <w:bookmarkEnd w:id="3"/>
    </w:p>
    <w:p w:rsidR="004550D4" w:rsidRDefault="004550D4" w:rsidP="006E080A">
      <w:pPr>
        <w:jc w:val="both"/>
        <w:rPr>
          <w:rFonts w:asciiTheme="minorHAnsi" w:hAnsiTheme="minorHAnsi" w:cstheme="minorHAnsi"/>
        </w:rPr>
      </w:pPr>
    </w:p>
    <w:p w:rsidR="00A67615" w:rsidRDefault="004550D4" w:rsidP="006E080A">
      <w:pPr>
        <w:jc w:val="both"/>
        <w:rPr>
          <w:rFonts w:asciiTheme="minorHAnsi" w:hAnsiTheme="minorHAnsi" w:cstheme="minorHAnsi"/>
          <w:lang w:val="es-AR"/>
        </w:rPr>
      </w:pPr>
      <w:r>
        <w:rPr>
          <w:rFonts w:asciiTheme="minorHAnsi" w:hAnsiTheme="minorHAnsi" w:cstheme="minorHAnsi"/>
          <w:lang w:val="es-AR"/>
        </w:rPr>
        <w:t xml:space="preserve">La presente especificación </w:t>
      </w:r>
      <w:r w:rsidR="006E080A">
        <w:rPr>
          <w:rFonts w:asciiTheme="minorHAnsi" w:hAnsiTheme="minorHAnsi" w:cstheme="minorHAnsi"/>
          <w:lang w:val="es-AR"/>
        </w:rPr>
        <w:t xml:space="preserve">es para un aplicativo que permita realizar las registraciones de </w:t>
      </w:r>
      <w:r w:rsidR="00A67615">
        <w:rPr>
          <w:rFonts w:asciiTheme="minorHAnsi" w:hAnsiTheme="minorHAnsi" w:cstheme="minorHAnsi"/>
          <w:lang w:val="es-AR"/>
        </w:rPr>
        <w:t xml:space="preserve">las Solicitudes </w:t>
      </w:r>
      <w:r w:rsidR="00F64013">
        <w:rPr>
          <w:rFonts w:asciiTheme="minorHAnsi" w:hAnsiTheme="minorHAnsi" w:cstheme="minorHAnsi"/>
          <w:lang w:val="es-AR"/>
        </w:rPr>
        <w:t xml:space="preserve">de Bienes e Insumos </w:t>
      </w:r>
      <w:r w:rsidR="00A67615">
        <w:rPr>
          <w:rFonts w:asciiTheme="minorHAnsi" w:hAnsiTheme="minorHAnsi" w:cstheme="minorHAnsi"/>
          <w:lang w:val="es-AR"/>
        </w:rPr>
        <w:t xml:space="preserve">que realizan los distintos Departamentos de la SRT. </w:t>
      </w:r>
    </w:p>
    <w:p w:rsidR="00565C02" w:rsidRDefault="00A67615" w:rsidP="006E080A">
      <w:pPr>
        <w:jc w:val="both"/>
        <w:rPr>
          <w:rFonts w:asciiTheme="minorHAnsi" w:hAnsiTheme="minorHAnsi" w:cstheme="minorHAnsi"/>
          <w:lang w:val="es-AR"/>
        </w:rPr>
      </w:pPr>
      <w:r>
        <w:rPr>
          <w:rFonts w:asciiTheme="minorHAnsi" w:hAnsiTheme="minorHAnsi" w:cstheme="minorHAnsi"/>
          <w:lang w:val="es-AR"/>
        </w:rPr>
        <w:t xml:space="preserve">Dichas Solicitudes son cursadas a los Departamentos </w:t>
      </w:r>
      <w:r w:rsidR="00565C02">
        <w:rPr>
          <w:rFonts w:asciiTheme="minorHAnsi" w:hAnsiTheme="minorHAnsi" w:cstheme="minorHAnsi"/>
          <w:lang w:val="es-AR"/>
        </w:rPr>
        <w:t>que administran stock de bienes (Patrimonio,</w:t>
      </w:r>
      <w:r w:rsidR="00565C02" w:rsidRPr="006E080A">
        <w:rPr>
          <w:rFonts w:asciiTheme="minorHAnsi" w:hAnsiTheme="minorHAnsi" w:cstheme="minorHAnsi"/>
          <w:lang w:val="es-AR"/>
        </w:rPr>
        <w:t xml:space="preserve"> Infraestructura y Logística</w:t>
      </w:r>
      <w:r w:rsidR="00565C02">
        <w:rPr>
          <w:rFonts w:asciiTheme="minorHAnsi" w:hAnsiTheme="minorHAnsi" w:cstheme="minorHAnsi"/>
          <w:lang w:val="es-AR"/>
        </w:rPr>
        <w:t xml:space="preserve">, </w:t>
      </w:r>
      <w:r>
        <w:rPr>
          <w:rFonts w:asciiTheme="minorHAnsi" w:hAnsiTheme="minorHAnsi" w:cstheme="minorHAnsi"/>
          <w:lang w:val="es-AR"/>
        </w:rPr>
        <w:t>y Sistemas</w:t>
      </w:r>
      <w:r w:rsidR="00565C02">
        <w:rPr>
          <w:rFonts w:asciiTheme="minorHAnsi" w:hAnsiTheme="minorHAnsi" w:cstheme="minorHAnsi"/>
          <w:lang w:val="es-AR"/>
        </w:rPr>
        <w:t>)</w:t>
      </w:r>
      <w:r>
        <w:rPr>
          <w:rFonts w:asciiTheme="minorHAnsi" w:hAnsiTheme="minorHAnsi" w:cstheme="minorHAnsi"/>
          <w:lang w:val="es-AR"/>
        </w:rPr>
        <w:t xml:space="preserve"> para analizar si pueden ser atendidas con los stocks actuales. En su defecto, </w:t>
      </w:r>
      <w:r w:rsidR="00565C02">
        <w:rPr>
          <w:rFonts w:asciiTheme="minorHAnsi" w:hAnsiTheme="minorHAnsi" w:cstheme="minorHAnsi"/>
          <w:lang w:val="es-AR"/>
        </w:rPr>
        <w:t xml:space="preserve">serán cursadas al Departamento de Compras para proceder a su adquisición y posterior entrega y/o guarda en stock. </w:t>
      </w:r>
    </w:p>
    <w:p w:rsidR="00565C02" w:rsidRDefault="00565C02" w:rsidP="006E080A">
      <w:pPr>
        <w:jc w:val="both"/>
        <w:rPr>
          <w:rFonts w:asciiTheme="minorHAnsi" w:hAnsiTheme="minorHAnsi" w:cstheme="minorHAnsi"/>
          <w:lang w:val="es-AR"/>
        </w:rPr>
      </w:pPr>
    </w:p>
    <w:p w:rsidR="00565C02" w:rsidRDefault="00565C02" w:rsidP="006E080A">
      <w:pPr>
        <w:jc w:val="both"/>
        <w:rPr>
          <w:rFonts w:asciiTheme="minorHAnsi" w:hAnsiTheme="minorHAnsi" w:cstheme="minorHAnsi"/>
          <w:lang w:val="es-AR"/>
        </w:rPr>
      </w:pPr>
      <w:r>
        <w:rPr>
          <w:rFonts w:asciiTheme="minorHAnsi" w:hAnsiTheme="minorHAnsi" w:cstheme="minorHAnsi"/>
          <w:lang w:val="es-AR"/>
        </w:rPr>
        <w:t xml:space="preserve">Los tipos de bienes que pueden ser incluidos en una </w:t>
      </w:r>
      <w:r w:rsidR="00F64013">
        <w:rPr>
          <w:rFonts w:asciiTheme="minorHAnsi" w:hAnsiTheme="minorHAnsi" w:cstheme="minorHAnsi"/>
          <w:lang w:val="es-AR"/>
        </w:rPr>
        <w:t>Solicitud de Bienes e Insumos</w:t>
      </w:r>
      <w:r>
        <w:rPr>
          <w:rFonts w:asciiTheme="minorHAnsi" w:hAnsiTheme="minorHAnsi" w:cstheme="minorHAnsi"/>
          <w:lang w:val="es-AR"/>
        </w:rPr>
        <w:t xml:space="preserve">, y por ende, gestionados a través de este aplicativo, son los siguientes: </w:t>
      </w:r>
    </w:p>
    <w:p w:rsidR="00565C02" w:rsidRPr="00565C02" w:rsidRDefault="00565C02" w:rsidP="00565C02">
      <w:pPr>
        <w:pStyle w:val="Prrafodelista"/>
        <w:numPr>
          <w:ilvl w:val="0"/>
          <w:numId w:val="6"/>
        </w:numPr>
        <w:jc w:val="both"/>
        <w:rPr>
          <w:rFonts w:asciiTheme="minorHAnsi" w:hAnsiTheme="minorHAnsi" w:cstheme="minorHAnsi"/>
          <w:lang w:val="es-AR"/>
        </w:rPr>
      </w:pPr>
      <w:r w:rsidRPr="00565C02">
        <w:rPr>
          <w:rFonts w:asciiTheme="minorHAnsi" w:hAnsiTheme="minorHAnsi" w:cstheme="minorHAnsi"/>
          <w:b/>
          <w:lang w:val="es-AR"/>
        </w:rPr>
        <w:t>Bienes con stock:</w:t>
      </w:r>
      <w:r w:rsidRPr="00565C02">
        <w:rPr>
          <w:rFonts w:asciiTheme="minorHAnsi" w:hAnsiTheme="minorHAnsi" w:cstheme="minorHAnsi"/>
          <w:lang w:val="es-AR"/>
        </w:rPr>
        <w:t xml:space="preserve"> son aquellos bienes </w:t>
      </w:r>
      <w:r>
        <w:rPr>
          <w:rFonts w:asciiTheme="minorHAnsi" w:hAnsiTheme="minorHAnsi" w:cstheme="minorHAnsi"/>
          <w:lang w:val="es-AR"/>
        </w:rPr>
        <w:t xml:space="preserve">consumibles o insumos </w:t>
      </w:r>
      <w:r w:rsidRPr="00565C02">
        <w:rPr>
          <w:rFonts w:asciiTheme="minorHAnsi" w:hAnsiTheme="minorHAnsi" w:cstheme="minorHAnsi"/>
          <w:lang w:val="es-AR"/>
        </w:rPr>
        <w:t xml:space="preserve">que se almacenan bajo responsabilidad de </w:t>
      </w:r>
      <w:r>
        <w:rPr>
          <w:rFonts w:asciiTheme="minorHAnsi" w:hAnsiTheme="minorHAnsi" w:cstheme="minorHAnsi"/>
          <w:lang w:val="es-AR"/>
        </w:rPr>
        <w:t xml:space="preserve">los Departamentos administradores de stock </w:t>
      </w:r>
      <w:r w:rsidRPr="00565C02">
        <w:rPr>
          <w:rFonts w:asciiTheme="minorHAnsi" w:hAnsiTheme="minorHAnsi" w:cstheme="minorHAnsi"/>
          <w:lang w:val="es-AR"/>
        </w:rPr>
        <w:t>(</w:t>
      </w:r>
      <w:proofErr w:type="spellStart"/>
      <w:r w:rsidRPr="00565C02">
        <w:rPr>
          <w:rFonts w:asciiTheme="minorHAnsi" w:hAnsiTheme="minorHAnsi" w:cstheme="minorHAnsi"/>
          <w:lang w:val="es-AR"/>
        </w:rPr>
        <w:t>ej</w:t>
      </w:r>
      <w:proofErr w:type="spellEnd"/>
      <w:r w:rsidRPr="00565C02">
        <w:rPr>
          <w:rFonts w:asciiTheme="minorHAnsi" w:hAnsiTheme="minorHAnsi" w:cstheme="minorHAnsi"/>
          <w:lang w:val="es-AR"/>
        </w:rPr>
        <w:t>: útiles). Se guarda stock para poder afrontar en tiempo y forma requerimientos repetitivos de los usuarios.</w:t>
      </w:r>
      <w:r w:rsidR="00A864E8">
        <w:rPr>
          <w:rFonts w:asciiTheme="minorHAnsi" w:hAnsiTheme="minorHAnsi" w:cstheme="minorHAnsi"/>
          <w:lang w:val="es-AR"/>
        </w:rPr>
        <w:t xml:space="preserve"> </w:t>
      </w:r>
      <w:r w:rsidRPr="00565C02">
        <w:rPr>
          <w:rFonts w:asciiTheme="minorHAnsi" w:hAnsiTheme="minorHAnsi" w:cstheme="minorHAnsi"/>
          <w:b/>
          <w:lang w:val="es-AR"/>
        </w:rPr>
        <w:t>En este caso, este aplicativo se relaciona con el aplicativo de Control de Stock.</w:t>
      </w:r>
    </w:p>
    <w:p w:rsidR="00565C02" w:rsidRPr="00565C02" w:rsidRDefault="00565C02" w:rsidP="00565C02">
      <w:pPr>
        <w:pStyle w:val="Prrafodelista"/>
        <w:numPr>
          <w:ilvl w:val="0"/>
          <w:numId w:val="6"/>
        </w:numPr>
        <w:jc w:val="both"/>
        <w:rPr>
          <w:rFonts w:asciiTheme="minorHAnsi" w:hAnsiTheme="minorHAnsi" w:cstheme="minorHAnsi"/>
          <w:lang w:val="es-AR"/>
        </w:rPr>
      </w:pPr>
      <w:r w:rsidRPr="00565C02">
        <w:rPr>
          <w:rFonts w:asciiTheme="minorHAnsi" w:hAnsiTheme="minorHAnsi" w:cstheme="minorHAnsi"/>
          <w:b/>
          <w:lang w:val="es-AR"/>
        </w:rPr>
        <w:t xml:space="preserve">Bienes sin stock: </w:t>
      </w:r>
      <w:r w:rsidRPr="00565C02">
        <w:rPr>
          <w:rFonts w:asciiTheme="minorHAnsi" w:hAnsiTheme="minorHAnsi" w:cstheme="minorHAnsi"/>
          <w:lang w:val="es-AR"/>
        </w:rPr>
        <w:t>son aquellos bienes que por su naturaleza no se guardan en stock, y que ante una Solicitud aprobada, se ordena su compra única especialmente para afrontarla</w:t>
      </w:r>
      <w:r>
        <w:rPr>
          <w:rFonts w:asciiTheme="minorHAnsi" w:hAnsiTheme="minorHAnsi" w:cstheme="minorHAnsi"/>
          <w:lang w:val="es-AR"/>
        </w:rPr>
        <w:t xml:space="preserve">. Puede tratarse de un bien de complejidad pero no </w:t>
      </w:r>
      <w:proofErr w:type="spellStart"/>
      <w:r>
        <w:rPr>
          <w:rFonts w:asciiTheme="minorHAnsi" w:hAnsiTheme="minorHAnsi" w:cstheme="minorHAnsi"/>
          <w:lang w:val="es-AR"/>
        </w:rPr>
        <w:t>inventariable</w:t>
      </w:r>
      <w:proofErr w:type="spellEnd"/>
      <w:r w:rsidR="00A60E57">
        <w:rPr>
          <w:rFonts w:asciiTheme="minorHAnsi" w:hAnsiTheme="minorHAnsi" w:cstheme="minorHAnsi"/>
          <w:lang w:val="es-AR"/>
        </w:rPr>
        <w:t xml:space="preserve"> </w:t>
      </w:r>
      <w:r w:rsidRPr="00565C02">
        <w:rPr>
          <w:rFonts w:asciiTheme="minorHAnsi" w:hAnsiTheme="minorHAnsi" w:cstheme="minorHAnsi"/>
          <w:lang w:val="es-AR"/>
        </w:rPr>
        <w:t>(</w:t>
      </w:r>
      <w:proofErr w:type="spellStart"/>
      <w:r w:rsidRPr="00565C02">
        <w:rPr>
          <w:rFonts w:asciiTheme="minorHAnsi" w:hAnsiTheme="minorHAnsi" w:cstheme="minorHAnsi"/>
          <w:lang w:val="es-AR"/>
        </w:rPr>
        <w:t>ej</w:t>
      </w:r>
      <w:proofErr w:type="spellEnd"/>
      <w:r w:rsidRPr="00565C02">
        <w:rPr>
          <w:rFonts w:asciiTheme="minorHAnsi" w:hAnsiTheme="minorHAnsi" w:cstheme="minorHAnsi"/>
          <w:lang w:val="es-AR"/>
        </w:rPr>
        <w:t xml:space="preserve">: </w:t>
      </w:r>
      <w:r>
        <w:rPr>
          <w:rFonts w:asciiTheme="minorHAnsi" w:hAnsiTheme="minorHAnsi" w:cstheme="minorHAnsi"/>
          <w:lang w:val="es-AR"/>
        </w:rPr>
        <w:t>software</w:t>
      </w:r>
      <w:r w:rsidRPr="00565C02">
        <w:rPr>
          <w:rFonts w:asciiTheme="minorHAnsi" w:hAnsiTheme="minorHAnsi" w:cstheme="minorHAnsi"/>
          <w:lang w:val="es-AR"/>
        </w:rPr>
        <w:t>)</w:t>
      </w:r>
      <w:r>
        <w:rPr>
          <w:rFonts w:asciiTheme="minorHAnsi" w:hAnsiTheme="minorHAnsi" w:cstheme="minorHAnsi"/>
          <w:lang w:val="es-AR"/>
        </w:rPr>
        <w:t xml:space="preserve">, o bien, un bien </w:t>
      </w:r>
      <w:proofErr w:type="spellStart"/>
      <w:r>
        <w:rPr>
          <w:rFonts w:asciiTheme="minorHAnsi" w:hAnsiTheme="minorHAnsi" w:cstheme="minorHAnsi"/>
          <w:lang w:val="es-AR"/>
        </w:rPr>
        <w:t>inventariable</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ej</w:t>
      </w:r>
      <w:proofErr w:type="spellEnd"/>
      <w:r>
        <w:rPr>
          <w:rFonts w:asciiTheme="minorHAnsi" w:hAnsiTheme="minorHAnsi" w:cstheme="minorHAnsi"/>
          <w:lang w:val="es-AR"/>
        </w:rPr>
        <w:t>: ventilador, escritorio, PC)</w:t>
      </w:r>
      <w:r w:rsidRPr="00565C02">
        <w:rPr>
          <w:rFonts w:asciiTheme="minorHAnsi" w:hAnsiTheme="minorHAnsi" w:cstheme="minorHAnsi"/>
          <w:lang w:val="es-AR"/>
        </w:rPr>
        <w:t>.</w:t>
      </w:r>
      <w:r w:rsidR="00A864E8">
        <w:rPr>
          <w:rFonts w:asciiTheme="minorHAnsi" w:hAnsiTheme="minorHAnsi" w:cstheme="minorHAnsi"/>
          <w:lang w:val="es-AR"/>
        </w:rPr>
        <w:t xml:space="preserve"> </w:t>
      </w:r>
    </w:p>
    <w:p w:rsidR="00565C02" w:rsidRDefault="00565C02" w:rsidP="006E080A">
      <w:pPr>
        <w:jc w:val="both"/>
        <w:rPr>
          <w:rFonts w:asciiTheme="minorHAnsi" w:hAnsiTheme="minorHAnsi" w:cstheme="minorHAnsi"/>
          <w:lang w:val="es-AR"/>
        </w:rPr>
      </w:pPr>
    </w:p>
    <w:p w:rsidR="004550D4" w:rsidRPr="004550D4" w:rsidRDefault="004550D4" w:rsidP="006E080A">
      <w:pPr>
        <w:jc w:val="both"/>
        <w:rPr>
          <w:rFonts w:asciiTheme="minorHAnsi" w:hAnsiTheme="minorHAnsi" w:cstheme="minorHAnsi"/>
          <w:lang w:val="es-AR"/>
        </w:rPr>
      </w:pPr>
    </w:p>
    <w:p w:rsidR="004550D4" w:rsidRDefault="004550D4" w:rsidP="006E080A">
      <w:pPr>
        <w:jc w:val="both"/>
        <w:rPr>
          <w:rFonts w:asciiTheme="minorHAnsi" w:hAnsiTheme="minorHAnsi" w:cstheme="minorHAnsi"/>
        </w:rPr>
      </w:pPr>
    </w:p>
    <w:p w:rsidR="00E57AC1" w:rsidRDefault="00E57AC1" w:rsidP="006E080A">
      <w:pPr>
        <w:spacing w:line="240" w:lineRule="auto"/>
        <w:jc w:val="both"/>
        <w:rPr>
          <w:rFonts w:asciiTheme="minorHAnsi" w:hAnsiTheme="minorHAnsi" w:cstheme="minorHAnsi"/>
        </w:rPr>
      </w:pPr>
    </w:p>
    <w:p w:rsidR="00F81C97" w:rsidRDefault="00F81C97" w:rsidP="006E080A">
      <w:pPr>
        <w:spacing w:line="240" w:lineRule="auto"/>
        <w:jc w:val="both"/>
        <w:rPr>
          <w:rFonts w:asciiTheme="minorHAnsi" w:hAnsiTheme="minorHAnsi" w:cstheme="minorHAnsi"/>
        </w:rPr>
      </w:pPr>
      <w:r>
        <w:rPr>
          <w:rFonts w:asciiTheme="minorHAnsi" w:hAnsiTheme="minorHAnsi" w:cstheme="minorHAnsi"/>
        </w:rPr>
        <w:br w:type="page"/>
      </w:r>
    </w:p>
    <w:p w:rsidR="004550D4" w:rsidRPr="00676E4B" w:rsidRDefault="004550D4" w:rsidP="00BC4E13">
      <w:pPr>
        <w:rPr>
          <w:rFonts w:asciiTheme="minorHAnsi" w:hAnsiTheme="minorHAnsi" w:cstheme="minorHAnsi"/>
        </w:rPr>
      </w:pPr>
    </w:p>
    <w:p w:rsidR="00DF33C3" w:rsidRPr="00676E4B" w:rsidRDefault="00DF33C3" w:rsidP="00BC4E13">
      <w:pPr>
        <w:pStyle w:val="Ttulo1"/>
        <w:rPr>
          <w:rFonts w:asciiTheme="minorHAnsi" w:hAnsiTheme="minorHAnsi" w:cstheme="minorHAnsi"/>
        </w:rPr>
      </w:pPr>
      <w:bookmarkStart w:id="4" w:name="_Toc386716610"/>
      <w:r w:rsidRPr="00676E4B">
        <w:rPr>
          <w:rFonts w:asciiTheme="minorHAnsi" w:hAnsiTheme="minorHAnsi" w:cstheme="minorHAnsi"/>
        </w:rPr>
        <w:t>Casos de uso</w:t>
      </w:r>
      <w:bookmarkEnd w:id="4"/>
    </w:p>
    <w:p w:rsidR="00B82539" w:rsidRDefault="00B82539" w:rsidP="00B82539">
      <w:pPr>
        <w:pStyle w:val="Ttulo2"/>
        <w:numPr>
          <w:ilvl w:val="0"/>
          <w:numId w:val="0"/>
        </w:numPr>
        <w:ind w:left="576"/>
        <w:rPr>
          <w:rFonts w:asciiTheme="minorHAnsi" w:hAnsiTheme="minorHAnsi" w:cstheme="minorHAnsi"/>
        </w:rPr>
      </w:pPr>
    </w:p>
    <w:p w:rsidR="00DF33C3" w:rsidRDefault="00DF33C3" w:rsidP="00C536C9">
      <w:pPr>
        <w:pStyle w:val="Ttulo2"/>
        <w:rPr>
          <w:rFonts w:asciiTheme="minorHAnsi" w:hAnsiTheme="minorHAnsi" w:cstheme="minorHAnsi"/>
        </w:rPr>
      </w:pPr>
      <w:bookmarkStart w:id="5" w:name="_Toc386716611"/>
      <w:r w:rsidRPr="00676E4B">
        <w:rPr>
          <w:rFonts w:asciiTheme="minorHAnsi" w:hAnsiTheme="minorHAnsi" w:cstheme="minorHAnsi"/>
        </w:rPr>
        <w:t>Diagrama de CDU</w:t>
      </w:r>
      <w:bookmarkEnd w:id="5"/>
    </w:p>
    <w:p w:rsidR="00B51AA4" w:rsidRPr="00B51AA4" w:rsidRDefault="00B51AA4" w:rsidP="00B51AA4"/>
    <w:p w:rsidR="00DF33C3" w:rsidRDefault="004951B9" w:rsidP="004E39FC">
      <w:pPr>
        <w:jc w:val="center"/>
        <w:rPr>
          <w:rFonts w:asciiTheme="minorHAnsi" w:hAnsiTheme="minorHAnsi" w:cstheme="minorHAnsi"/>
        </w:rPr>
      </w:pPr>
      <w:r>
        <w:rPr>
          <w:rFonts w:asciiTheme="minorHAnsi" w:hAnsiTheme="minorHAnsi" w:cstheme="minorHAnsi"/>
          <w:noProof/>
          <w:lang w:val="es-AR" w:eastAsia="es-AR"/>
        </w:rPr>
        <w:drawing>
          <wp:inline distT="0" distB="0" distL="0" distR="0">
            <wp:extent cx="5941060" cy="6682917"/>
            <wp:effectExtent l="0" t="0" r="254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6682917"/>
                    </a:xfrm>
                    <a:prstGeom prst="rect">
                      <a:avLst/>
                    </a:prstGeom>
                    <a:noFill/>
                    <a:ln>
                      <a:noFill/>
                    </a:ln>
                  </pic:spPr>
                </pic:pic>
              </a:graphicData>
            </a:graphic>
          </wp:inline>
        </w:drawing>
      </w:r>
    </w:p>
    <w:p w:rsidR="006232B1" w:rsidRDefault="006232B1" w:rsidP="00C536C9">
      <w:pPr>
        <w:rPr>
          <w:rFonts w:asciiTheme="minorHAnsi" w:hAnsiTheme="minorHAnsi" w:cstheme="minorHAnsi"/>
        </w:rPr>
      </w:pPr>
    </w:p>
    <w:p w:rsidR="00B82539" w:rsidRDefault="00B82539" w:rsidP="00C536C9">
      <w:pPr>
        <w:rPr>
          <w:rFonts w:asciiTheme="minorHAnsi" w:hAnsiTheme="minorHAnsi" w:cstheme="minorHAnsi"/>
        </w:rPr>
      </w:pPr>
    </w:p>
    <w:p w:rsidR="00FE1FE7" w:rsidRPr="00676E4B" w:rsidRDefault="00FE1FE7" w:rsidP="00C536C9">
      <w:pPr>
        <w:rPr>
          <w:rFonts w:asciiTheme="minorHAnsi" w:hAnsiTheme="minorHAnsi" w:cstheme="minorHAnsi"/>
        </w:rPr>
      </w:pPr>
    </w:p>
    <w:p w:rsidR="00DF33C3" w:rsidRPr="00676E4B" w:rsidRDefault="00DF33C3" w:rsidP="00C536C9">
      <w:pPr>
        <w:pStyle w:val="Ttulo2"/>
        <w:rPr>
          <w:rFonts w:asciiTheme="minorHAnsi" w:hAnsiTheme="minorHAnsi" w:cstheme="minorHAnsi"/>
        </w:rPr>
      </w:pPr>
      <w:bookmarkStart w:id="6" w:name="_Toc386716612"/>
      <w:r w:rsidRPr="00676E4B">
        <w:rPr>
          <w:rFonts w:asciiTheme="minorHAnsi" w:hAnsiTheme="minorHAnsi" w:cstheme="minorHAnsi"/>
        </w:rPr>
        <w:lastRenderedPageBreak/>
        <w:t>Listado de CDU</w:t>
      </w:r>
      <w:bookmarkEnd w:id="6"/>
    </w:p>
    <w:p w:rsidR="00DF33C3" w:rsidRPr="00676E4B" w:rsidRDefault="00DF33C3" w:rsidP="00C536C9">
      <w:pPr>
        <w:rPr>
          <w:rFonts w:asciiTheme="minorHAnsi" w:hAnsiTheme="minorHAnsi" w:cstheme="minorHAnsi"/>
        </w:rPr>
      </w:pPr>
    </w:p>
    <w:tbl>
      <w:tblPr>
        <w:tblW w:w="9517" w:type="dxa"/>
        <w:jc w:val="center"/>
        <w:tblInd w:w="-72" w:type="dxa"/>
        <w:tblLayout w:type="fixed"/>
        <w:tblLook w:val="0000" w:firstRow="0" w:lastRow="0" w:firstColumn="0" w:lastColumn="0" w:noHBand="0" w:noVBand="0"/>
      </w:tblPr>
      <w:tblGrid>
        <w:gridCol w:w="720"/>
        <w:gridCol w:w="2123"/>
        <w:gridCol w:w="1278"/>
        <w:gridCol w:w="5396"/>
      </w:tblGrid>
      <w:tr w:rsidR="00DF33C3" w:rsidRPr="00676E4B" w:rsidTr="006232B1">
        <w:trPr>
          <w:cantSplit/>
          <w:tblHeader/>
          <w:jc w:val="center"/>
        </w:trPr>
        <w:tc>
          <w:tcPr>
            <w:tcW w:w="720" w:type="dxa"/>
            <w:tcBorders>
              <w:top w:val="single" w:sz="2" w:space="0" w:color="000000"/>
              <w:left w:val="single" w:sz="2" w:space="0" w:color="000000"/>
              <w:bottom w:val="single" w:sz="4" w:space="0" w:color="auto"/>
            </w:tcBorders>
            <w:shd w:val="clear" w:color="auto" w:fill="CCCCCC"/>
            <w:vAlign w:val="center"/>
          </w:tcPr>
          <w:p w:rsidR="00DF33C3" w:rsidRPr="00676E4B" w:rsidRDefault="00DF33C3" w:rsidP="009A5C95">
            <w:pPr>
              <w:rPr>
                <w:rFonts w:asciiTheme="minorHAnsi" w:hAnsiTheme="minorHAnsi" w:cstheme="minorHAnsi"/>
              </w:rPr>
            </w:pPr>
            <w:r w:rsidRPr="00676E4B">
              <w:rPr>
                <w:rFonts w:asciiTheme="minorHAnsi" w:hAnsiTheme="minorHAnsi" w:cstheme="minorHAnsi"/>
              </w:rPr>
              <w:t>Nº</w:t>
            </w:r>
          </w:p>
        </w:tc>
        <w:tc>
          <w:tcPr>
            <w:tcW w:w="2123" w:type="dxa"/>
            <w:tcBorders>
              <w:top w:val="single" w:sz="2" w:space="0" w:color="000000"/>
              <w:left w:val="single" w:sz="2" w:space="0" w:color="000000"/>
              <w:bottom w:val="single" w:sz="4" w:space="0" w:color="auto"/>
            </w:tcBorders>
            <w:shd w:val="clear" w:color="auto" w:fill="CCCCCC"/>
            <w:vAlign w:val="center"/>
          </w:tcPr>
          <w:p w:rsidR="00DF33C3" w:rsidRPr="00676E4B" w:rsidRDefault="00DF33C3" w:rsidP="009A5C95">
            <w:pPr>
              <w:rPr>
                <w:rFonts w:asciiTheme="minorHAnsi" w:hAnsiTheme="minorHAnsi" w:cstheme="minorHAnsi"/>
              </w:rPr>
            </w:pPr>
            <w:r w:rsidRPr="00676E4B">
              <w:rPr>
                <w:rFonts w:asciiTheme="minorHAnsi" w:hAnsiTheme="minorHAnsi" w:cstheme="minorHAnsi"/>
              </w:rPr>
              <w:t>Caso de Uso</w:t>
            </w:r>
          </w:p>
        </w:tc>
        <w:tc>
          <w:tcPr>
            <w:tcW w:w="1278" w:type="dxa"/>
            <w:tcBorders>
              <w:top w:val="single" w:sz="2" w:space="0" w:color="000000"/>
              <w:left w:val="single" w:sz="2" w:space="0" w:color="000000"/>
              <w:bottom w:val="single" w:sz="4" w:space="0" w:color="auto"/>
            </w:tcBorders>
            <w:shd w:val="clear" w:color="auto" w:fill="CCCCCC"/>
            <w:vAlign w:val="center"/>
          </w:tcPr>
          <w:p w:rsidR="00DF33C3" w:rsidRPr="00676E4B" w:rsidRDefault="00DF33C3" w:rsidP="009A5C95">
            <w:pPr>
              <w:rPr>
                <w:rFonts w:asciiTheme="minorHAnsi" w:hAnsiTheme="minorHAnsi" w:cstheme="minorHAnsi"/>
              </w:rPr>
            </w:pPr>
            <w:r w:rsidRPr="00676E4B">
              <w:rPr>
                <w:rFonts w:asciiTheme="minorHAnsi" w:hAnsiTheme="minorHAnsi" w:cstheme="minorHAnsi"/>
              </w:rPr>
              <w:t>Fecha</w:t>
            </w:r>
          </w:p>
        </w:tc>
        <w:tc>
          <w:tcPr>
            <w:tcW w:w="5396" w:type="dxa"/>
            <w:tcBorders>
              <w:top w:val="single" w:sz="2" w:space="0" w:color="000000"/>
              <w:left w:val="single" w:sz="2" w:space="0" w:color="000000"/>
              <w:bottom w:val="single" w:sz="4" w:space="0" w:color="auto"/>
              <w:right w:val="single" w:sz="2" w:space="0" w:color="000000"/>
            </w:tcBorders>
            <w:shd w:val="clear" w:color="auto" w:fill="CCCCCC"/>
            <w:vAlign w:val="center"/>
          </w:tcPr>
          <w:p w:rsidR="00DF33C3" w:rsidRPr="00676E4B" w:rsidRDefault="00DF33C3" w:rsidP="009A5C95">
            <w:pPr>
              <w:rPr>
                <w:rFonts w:asciiTheme="minorHAnsi" w:hAnsiTheme="minorHAnsi" w:cstheme="minorHAnsi"/>
              </w:rPr>
            </w:pPr>
            <w:r w:rsidRPr="00676E4B">
              <w:rPr>
                <w:rFonts w:asciiTheme="minorHAnsi" w:hAnsiTheme="minorHAnsi" w:cstheme="minorHAnsi"/>
              </w:rPr>
              <w:t>Observaciones</w:t>
            </w:r>
          </w:p>
        </w:tc>
      </w:tr>
      <w:tr w:rsidR="00DF33C3" w:rsidRPr="00676E4B" w:rsidTr="006232B1">
        <w:trPr>
          <w:cantSplit/>
          <w:jc w:val="center"/>
        </w:trPr>
        <w:tc>
          <w:tcPr>
            <w:tcW w:w="720" w:type="dxa"/>
            <w:tcBorders>
              <w:top w:val="single" w:sz="4" w:space="0" w:color="auto"/>
              <w:left w:val="single" w:sz="4" w:space="0" w:color="auto"/>
              <w:bottom w:val="single" w:sz="4" w:space="0" w:color="auto"/>
              <w:right w:val="single" w:sz="4" w:space="0" w:color="auto"/>
            </w:tcBorders>
          </w:tcPr>
          <w:p w:rsidR="00DF33C3" w:rsidRPr="00676E4B" w:rsidRDefault="00DF33C3" w:rsidP="009A5C95">
            <w:pPr>
              <w:pStyle w:val="Textoindependiente"/>
              <w:spacing w:after="0"/>
              <w:rPr>
                <w:rFonts w:asciiTheme="minorHAnsi" w:hAnsiTheme="minorHAnsi" w:cstheme="minorHAnsi"/>
                <w:sz w:val="22"/>
                <w:szCs w:val="22"/>
                <w:lang w:val="es-ES"/>
              </w:rPr>
            </w:pPr>
            <w:r w:rsidRPr="00676E4B">
              <w:rPr>
                <w:rFonts w:asciiTheme="minorHAnsi" w:hAnsiTheme="minorHAnsi" w:cstheme="minorHAnsi"/>
                <w:sz w:val="22"/>
                <w:szCs w:val="22"/>
                <w:lang w:val="es-ES"/>
              </w:rPr>
              <w:t>01</w:t>
            </w:r>
          </w:p>
        </w:tc>
        <w:tc>
          <w:tcPr>
            <w:tcW w:w="2123" w:type="dxa"/>
            <w:tcBorders>
              <w:top w:val="single" w:sz="4" w:space="0" w:color="auto"/>
              <w:left w:val="single" w:sz="4" w:space="0" w:color="auto"/>
              <w:bottom w:val="single" w:sz="4" w:space="0" w:color="auto"/>
              <w:right w:val="single" w:sz="4" w:space="0" w:color="auto"/>
            </w:tcBorders>
          </w:tcPr>
          <w:p w:rsidR="00DF33C3" w:rsidRPr="00676E4B" w:rsidRDefault="00F64013" w:rsidP="000C113B">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AR"/>
              </w:rPr>
              <w:t>Solicitud de Bienes e Insumos</w:t>
            </w:r>
          </w:p>
        </w:tc>
        <w:tc>
          <w:tcPr>
            <w:tcW w:w="1278" w:type="dxa"/>
            <w:tcBorders>
              <w:top w:val="single" w:sz="4" w:space="0" w:color="auto"/>
              <w:left w:val="single" w:sz="4" w:space="0" w:color="auto"/>
              <w:bottom w:val="single" w:sz="4" w:space="0" w:color="auto"/>
              <w:right w:val="single" w:sz="4" w:space="0" w:color="auto"/>
            </w:tcBorders>
          </w:tcPr>
          <w:p w:rsidR="00DF33C3" w:rsidRPr="00676E4B" w:rsidRDefault="00DF33C3" w:rsidP="006B7799">
            <w:pPr>
              <w:pStyle w:val="Textoindependiente"/>
              <w:spacing w:after="0"/>
              <w:rPr>
                <w:rFonts w:asciiTheme="minorHAnsi" w:hAnsiTheme="minorHAnsi" w:cstheme="minorHAnsi"/>
                <w:sz w:val="22"/>
                <w:szCs w:val="22"/>
                <w:lang w:val="es-ES"/>
              </w:rPr>
            </w:pPr>
          </w:p>
        </w:tc>
        <w:tc>
          <w:tcPr>
            <w:tcW w:w="5396" w:type="dxa"/>
            <w:tcBorders>
              <w:top w:val="single" w:sz="4" w:space="0" w:color="auto"/>
              <w:left w:val="single" w:sz="4" w:space="0" w:color="auto"/>
              <w:bottom w:val="single" w:sz="4" w:space="0" w:color="auto"/>
              <w:right w:val="single" w:sz="4" w:space="0" w:color="auto"/>
            </w:tcBorders>
          </w:tcPr>
          <w:p w:rsidR="00DF33C3" w:rsidRPr="00676E4B" w:rsidRDefault="00F91479" w:rsidP="00A8790D">
            <w:pPr>
              <w:rPr>
                <w:rFonts w:asciiTheme="minorHAnsi" w:hAnsiTheme="minorHAnsi" w:cstheme="minorHAnsi"/>
              </w:rPr>
            </w:pPr>
            <w:r>
              <w:rPr>
                <w:rFonts w:asciiTheme="minorHAnsi" w:hAnsiTheme="minorHAnsi" w:cstheme="minorHAnsi"/>
                <w:lang w:val="es-ES_tradnl"/>
              </w:rPr>
              <w:t xml:space="preserve">ABM que </w:t>
            </w:r>
            <w:r w:rsidR="00A8790D">
              <w:rPr>
                <w:rFonts w:asciiTheme="minorHAnsi" w:hAnsiTheme="minorHAnsi" w:cstheme="minorHAnsi"/>
                <w:lang w:val="es-ES_tradnl"/>
              </w:rPr>
              <w:t xml:space="preserve">registra una </w:t>
            </w:r>
            <w:r w:rsidR="00F64013">
              <w:rPr>
                <w:rFonts w:asciiTheme="minorHAnsi" w:hAnsiTheme="minorHAnsi" w:cstheme="minorHAnsi"/>
                <w:lang w:val="es-ES_tradnl"/>
              </w:rPr>
              <w:t>Solicitud de Bienes e Insumos</w:t>
            </w:r>
            <w:r w:rsidR="00A8790D">
              <w:rPr>
                <w:rFonts w:asciiTheme="minorHAnsi" w:hAnsiTheme="minorHAnsi" w:cstheme="minorHAnsi"/>
                <w:lang w:val="es-ES_tradnl"/>
              </w:rPr>
              <w:t xml:space="preserve">. </w:t>
            </w:r>
          </w:p>
        </w:tc>
      </w:tr>
      <w:tr w:rsidR="006B7799" w:rsidRPr="00676E4B" w:rsidTr="006232B1">
        <w:trPr>
          <w:cantSplit/>
          <w:jc w:val="center"/>
        </w:trPr>
        <w:tc>
          <w:tcPr>
            <w:tcW w:w="720" w:type="dxa"/>
            <w:tcBorders>
              <w:top w:val="single" w:sz="4" w:space="0" w:color="auto"/>
              <w:left w:val="single" w:sz="4" w:space="0" w:color="auto"/>
              <w:bottom w:val="single" w:sz="4" w:space="0" w:color="auto"/>
              <w:right w:val="single" w:sz="4" w:space="0" w:color="auto"/>
            </w:tcBorders>
          </w:tcPr>
          <w:p w:rsidR="006B7799" w:rsidRPr="00676E4B" w:rsidRDefault="006B7799" w:rsidP="00C413A4">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02</w:t>
            </w:r>
          </w:p>
        </w:tc>
        <w:tc>
          <w:tcPr>
            <w:tcW w:w="2123" w:type="dxa"/>
            <w:tcBorders>
              <w:top w:val="single" w:sz="4" w:space="0" w:color="auto"/>
              <w:left w:val="single" w:sz="4" w:space="0" w:color="auto"/>
              <w:bottom w:val="single" w:sz="4" w:space="0" w:color="auto"/>
              <w:right w:val="single" w:sz="4" w:space="0" w:color="auto"/>
            </w:tcBorders>
          </w:tcPr>
          <w:p w:rsidR="00A8790D" w:rsidRPr="00676E4B" w:rsidRDefault="00A8790D" w:rsidP="009920CB">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A</w:t>
            </w:r>
            <w:r w:rsidR="00A8680A">
              <w:rPr>
                <w:rFonts w:asciiTheme="minorHAnsi" w:hAnsiTheme="minorHAnsi" w:cstheme="minorHAnsi"/>
                <w:sz w:val="22"/>
                <w:szCs w:val="22"/>
                <w:lang w:val="es-ES"/>
              </w:rPr>
              <w:t>utorización y a</w:t>
            </w:r>
            <w:r>
              <w:rPr>
                <w:rFonts w:asciiTheme="minorHAnsi" w:hAnsiTheme="minorHAnsi" w:cstheme="minorHAnsi"/>
                <w:sz w:val="22"/>
                <w:szCs w:val="22"/>
                <w:lang w:val="es-ES"/>
              </w:rPr>
              <w:t xml:space="preserve">probación de </w:t>
            </w:r>
            <w:r w:rsidR="00F64013">
              <w:rPr>
                <w:rFonts w:asciiTheme="minorHAnsi" w:hAnsiTheme="minorHAnsi" w:cstheme="minorHAnsi"/>
                <w:sz w:val="22"/>
                <w:szCs w:val="22"/>
                <w:lang w:val="es-ES"/>
              </w:rPr>
              <w:t>Solicitud de Bienes e Insumos</w:t>
            </w:r>
          </w:p>
        </w:tc>
        <w:tc>
          <w:tcPr>
            <w:tcW w:w="1278" w:type="dxa"/>
            <w:tcBorders>
              <w:top w:val="single" w:sz="4" w:space="0" w:color="auto"/>
              <w:left w:val="single" w:sz="4" w:space="0" w:color="auto"/>
              <w:bottom w:val="single" w:sz="4" w:space="0" w:color="auto"/>
              <w:right w:val="single" w:sz="4" w:space="0" w:color="auto"/>
            </w:tcBorders>
          </w:tcPr>
          <w:p w:rsidR="006B7799" w:rsidRPr="00676E4B" w:rsidRDefault="006B7799" w:rsidP="002A745A">
            <w:pPr>
              <w:pStyle w:val="Textoindependiente"/>
              <w:spacing w:after="0"/>
              <w:rPr>
                <w:rFonts w:asciiTheme="minorHAnsi" w:hAnsiTheme="minorHAnsi" w:cstheme="minorHAnsi"/>
                <w:sz w:val="22"/>
                <w:szCs w:val="22"/>
                <w:lang w:val="es-ES"/>
              </w:rPr>
            </w:pPr>
          </w:p>
        </w:tc>
        <w:tc>
          <w:tcPr>
            <w:tcW w:w="5396" w:type="dxa"/>
            <w:tcBorders>
              <w:top w:val="single" w:sz="4" w:space="0" w:color="auto"/>
              <w:left w:val="single" w:sz="4" w:space="0" w:color="auto"/>
              <w:bottom w:val="single" w:sz="4" w:space="0" w:color="auto"/>
              <w:right w:val="single" w:sz="4" w:space="0" w:color="auto"/>
            </w:tcBorders>
          </w:tcPr>
          <w:p w:rsidR="006B7799" w:rsidRPr="00676E4B" w:rsidRDefault="00A8790D" w:rsidP="00A8790D">
            <w:pPr>
              <w:rPr>
                <w:rFonts w:asciiTheme="minorHAnsi" w:hAnsiTheme="minorHAnsi" w:cstheme="minorHAnsi"/>
              </w:rPr>
            </w:pPr>
            <w:r>
              <w:rPr>
                <w:rFonts w:asciiTheme="minorHAnsi" w:hAnsiTheme="minorHAnsi" w:cstheme="minorHAnsi"/>
              </w:rPr>
              <w:t>A</w:t>
            </w:r>
            <w:r w:rsidR="00A8680A">
              <w:rPr>
                <w:rFonts w:asciiTheme="minorHAnsi" w:hAnsiTheme="minorHAnsi" w:cstheme="minorHAnsi"/>
              </w:rPr>
              <w:t>utorización y a</w:t>
            </w:r>
            <w:r>
              <w:rPr>
                <w:rFonts w:asciiTheme="minorHAnsi" w:hAnsiTheme="minorHAnsi" w:cstheme="minorHAnsi"/>
              </w:rPr>
              <w:t xml:space="preserve">probación de la </w:t>
            </w:r>
            <w:r w:rsidR="00F64013">
              <w:rPr>
                <w:rFonts w:asciiTheme="minorHAnsi" w:hAnsiTheme="minorHAnsi" w:cstheme="minorHAnsi"/>
              </w:rPr>
              <w:t>Solicitud de Bienes e Insumos</w:t>
            </w:r>
            <w:r>
              <w:rPr>
                <w:rFonts w:asciiTheme="minorHAnsi" w:hAnsiTheme="minorHAnsi" w:cstheme="minorHAnsi"/>
              </w:rPr>
              <w:t>.</w:t>
            </w:r>
          </w:p>
        </w:tc>
      </w:tr>
      <w:tr w:rsidR="006B7799" w:rsidRPr="00676E4B" w:rsidTr="006232B1">
        <w:trPr>
          <w:cantSplit/>
          <w:jc w:val="center"/>
        </w:trPr>
        <w:tc>
          <w:tcPr>
            <w:tcW w:w="720" w:type="dxa"/>
            <w:tcBorders>
              <w:top w:val="single" w:sz="4" w:space="0" w:color="auto"/>
              <w:left w:val="single" w:sz="4" w:space="0" w:color="auto"/>
              <w:bottom w:val="single" w:sz="4" w:space="0" w:color="auto"/>
              <w:right w:val="single" w:sz="4" w:space="0" w:color="auto"/>
            </w:tcBorders>
          </w:tcPr>
          <w:p w:rsidR="006B7799" w:rsidRPr="00676E4B" w:rsidRDefault="006B7799" w:rsidP="00EF48F2">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03</w:t>
            </w:r>
          </w:p>
        </w:tc>
        <w:tc>
          <w:tcPr>
            <w:tcW w:w="2123" w:type="dxa"/>
            <w:tcBorders>
              <w:top w:val="single" w:sz="4" w:space="0" w:color="auto"/>
              <w:left w:val="single" w:sz="4" w:space="0" w:color="auto"/>
              <w:bottom w:val="single" w:sz="4" w:space="0" w:color="auto"/>
              <w:right w:val="single" w:sz="4" w:space="0" w:color="auto"/>
            </w:tcBorders>
          </w:tcPr>
          <w:p w:rsidR="006B7799" w:rsidRPr="00676E4B" w:rsidRDefault="00A8790D" w:rsidP="000074EE">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Análisis de Stock / Generación de comprobantes</w:t>
            </w:r>
          </w:p>
        </w:tc>
        <w:tc>
          <w:tcPr>
            <w:tcW w:w="1278" w:type="dxa"/>
            <w:tcBorders>
              <w:top w:val="single" w:sz="4" w:space="0" w:color="auto"/>
              <w:left w:val="single" w:sz="4" w:space="0" w:color="auto"/>
              <w:bottom w:val="single" w:sz="4" w:space="0" w:color="auto"/>
              <w:right w:val="single" w:sz="4" w:space="0" w:color="auto"/>
            </w:tcBorders>
          </w:tcPr>
          <w:p w:rsidR="006B7799" w:rsidRPr="00676E4B" w:rsidRDefault="006B7799" w:rsidP="002A745A">
            <w:pPr>
              <w:pStyle w:val="Textoindependiente"/>
              <w:spacing w:after="0"/>
              <w:rPr>
                <w:rFonts w:asciiTheme="minorHAnsi" w:hAnsiTheme="minorHAnsi" w:cstheme="minorHAnsi"/>
                <w:sz w:val="22"/>
                <w:szCs w:val="22"/>
                <w:lang w:val="es-ES"/>
              </w:rPr>
            </w:pPr>
          </w:p>
        </w:tc>
        <w:tc>
          <w:tcPr>
            <w:tcW w:w="5396" w:type="dxa"/>
            <w:tcBorders>
              <w:top w:val="single" w:sz="4" w:space="0" w:color="auto"/>
              <w:left w:val="single" w:sz="4" w:space="0" w:color="auto"/>
              <w:bottom w:val="single" w:sz="4" w:space="0" w:color="auto"/>
              <w:right w:val="single" w:sz="4" w:space="0" w:color="auto"/>
            </w:tcBorders>
          </w:tcPr>
          <w:p w:rsidR="006B7799" w:rsidRDefault="00A8790D" w:rsidP="00A8790D">
            <w:pPr>
              <w:rPr>
                <w:rFonts w:asciiTheme="minorHAnsi" w:hAnsiTheme="minorHAnsi" w:cstheme="minorHAnsi"/>
              </w:rPr>
            </w:pPr>
            <w:r>
              <w:rPr>
                <w:rFonts w:asciiTheme="minorHAnsi" w:hAnsiTheme="minorHAnsi" w:cstheme="minorHAnsi"/>
              </w:rPr>
              <w:t xml:space="preserve">Análisis de stock de </w:t>
            </w:r>
            <w:r w:rsidR="00F64013">
              <w:rPr>
                <w:rFonts w:asciiTheme="minorHAnsi" w:hAnsiTheme="minorHAnsi" w:cstheme="minorHAnsi"/>
              </w:rPr>
              <w:t>Solicitud de Bienes e Insumos</w:t>
            </w:r>
            <w:r>
              <w:rPr>
                <w:rFonts w:asciiTheme="minorHAnsi" w:hAnsiTheme="minorHAnsi" w:cstheme="minorHAnsi"/>
              </w:rPr>
              <w:t xml:space="preserve">. </w:t>
            </w:r>
          </w:p>
          <w:p w:rsidR="00A8790D" w:rsidRPr="00676E4B" w:rsidRDefault="00A8790D" w:rsidP="00A8790D">
            <w:pPr>
              <w:rPr>
                <w:rFonts w:asciiTheme="minorHAnsi" w:hAnsiTheme="minorHAnsi" w:cstheme="minorHAnsi"/>
              </w:rPr>
            </w:pPr>
            <w:r>
              <w:rPr>
                <w:rFonts w:asciiTheme="minorHAnsi" w:hAnsiTheme="minorHAnsi" w:cstheme="minorHAnsi"/>
              </w:rPr>
              <w:t>Generación automática de comprobantes relacionados con la entrega de bienes o con el inicio de procesos de compra.</w:t>
            </w:r>
          </w:p>
        </w:tc>
      </w:tr>
      <w:tr w:rsidR="006B7799" w:rsidRPr="00676E4B" w:rsidTr="006232B1">
        <w:trPr>
          <w:cantSplit/>
          <w:jc w:val="center"/>
        </w:trPr>
        <w:tc>
          <w:tcPr>
            <w:tcW w:w="720" w:type="dxa"/>
            <w:tcBorders>
              <w:top w:val="single" w:sz="4" w:space="0" w:color="auto"/>
              <w:left w:val="single" w:sz="4" w:space="0" w:color="auto"/>
              <w:bottom w:val="single" w:sz="4" w:space="0" w:color="auto"/>
              <w:right w:val="single" w:sz="4" w:space="0" w:color="auto"/>
            </w:tcBorders>
          </w:tcPr>
          <w:p w:rsidR="006B7799" w:rsidRPr="00676E4B" w:rsidRDefault="006B7799" w:rsidP="00C413A4">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04</w:t>
            </w:r>
          </w:p>
        </w:tc>
        <w:tc>
          <w:tcPr>
            <w:tcW w:w="2123" w:type="dxa"/>
            <w:tcBorders>
              <w:top w:val="single" w:sz="4" w:space="0" w:color="auto"/>
              <w:left w:val="single" w:sz="4" w:space="0" w:color="auto"/>
              <w:bottom w:val="single" w:sz="4" w:space="0" w:color="auto"/>
              <w:right w:val="single" w:sz="4" w:space="0" w:color="auto"/>
            </w:tcBorders>
          </w:tcPr>
          <w:p w:rsidR="006B7799" w:rsidRPr="00676E4B" w:rsidRDefault="00A8790D" w:rsidP="00136781">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 xml:space="preserve">Registro </w:t>
            </w:r>
            <w:r w:rsidR="00136781">
              <w:rPr>
                <w:rFonts w:asciiTheme="minorHAnsi" w:hAnsiTheme="minorHAnsi" w:cstheme="minorHAnsi"/>
                <w:sz w:val="22"/>
                <w:szCs w:val="22"/>
                <w:lang w:val="es-ES"/>
              </w:rPr>
              <w:t>Solicitud</w:t>
            </w:r>
            <w:r>
              <w:rPr>
                <w:rFonts w:asciiTheme="minorHAnsi" w:hAnsiTheme="minorHAnsi" w:cstheme="minorHAnsi"/>
                <w:sz w:val="22"/>
                <w:szCs w:val="22"/>
                <w:lang w:val="es-ES"/>
              </w:rPr>
              <w:t xml:space="preserve"> de Compra</w:t>
            </w:r>
          </w:p>
        </w:tc>
        <w:tc>
          <w:tcPr>
            <w:tcW w:w="1278" w:type="dxa"/>
            <w:tcBorders>
              <w:top w:val="single" w:sz="4" w:space="0" w:color="auto"/>
              <w:left w:val="single" w:sz="4" w:space="0" w:color="auto"/>
              <w:bottom w:val="single" w:sz="4" w:space="0" w:color="auto"/>
              <w:right w:val="single" w:sz="4" w:space="0" w:color="auto"/>
            </w:tcBorders>
          </w:tcPr>
          <w:p w:rsidR="006B7799" w:rsidRPr="00676E4B" w:rsidRDefault="006B7799" w:rsidP="002A745A">
            <w:pPr>
              <w:pStyle w:val="Textoindependiente"/>
              <w:spacing w:after="0"/>
              <w:rPr>
                <w:rFonts w:asciiTheme="minorHAnsi" w:hAnsiTheme="minorHAnsi" w:cstheme="minorHAnsi"/>
                <w:sz w:val="22"/>
                <w:szCs w:val="22"/>
                <w:lang w:val="es-ES"/>
              </w:rPr>
            </w:pPr>
          </w:p>
        </w:tc>
        <w:tc>
          <w:tcPr>
            <w:tcW w:w="5396" w:type="dxa"/>
            <w:tcBorders>
              <w:top w:val="single" w:sz="4" w:space="0" w:color="auto"/>
              <w:left w:val="single" w:sz="4" w:space="0" w:color="auto"/>
              <w:bottom w:val="single" w:sz="4" w:space="0" w:color="auto"/>
              <w:right w:val="single" w:sz="4" w:space="0" w:color="auto"/>
            </w:tcBorders>
          </w:tcPr>
          <w:p w:rsidR="006B7799" w:rsidRPr="00676E4B" w:rsidRDefault="006B7799" w:rsidP="00136781">
            <w:pPr>
              <w:rPr>
                <w:rFonts w:asciiTheme="minorHAnsi" w:hAnsiTheme="minorHAnsi" w:cstheme="minorHAnsi"/>
              </w:rPr>
            </w:pPr>
            <w:r>
              <w:rPr>
                <w:rFonts w:asciiTheme="minorHAnsi" w:hAnsiTheme="minorHAnsi" w:cstheme="minorHAnsi"/>
              </w:rPr>
              <w:t xml:space="preserve">ABM que registra </w:t>
            </w:r>
            <w:r w:rsidR="00A8790D">
              <w:rPr>
                <w:rFonts w:asciiTheme="minorHAnsi" w:hAnsiTheme="minorHAnsi" w:cstheme="minorHAnsi"/>
              </w:rPr>
              <w:t xml:space="preserve">una </w:t>
            </w:r>
            <w:r w:rsidR="00136781">
              <w:rPr>
                <w:rFonts w:asciiTheme="minorHAnsi" w:hAnsiTheme="minorHAnsi" w:cstheme="minorHAnsi"/>
              </w:rPr>
              <w:t>Solicitud</w:t>
            </w:r>
            <w:r w:rsidR="00A8790D">
              <w:rPr>
                <w:rFonts w:asciiTheme="minorHAnsi" w:hAnsiTheme="minorHAnsi" w:cstheme="minorHAnsi"/>
              </w:rPr>
              <w:t xml:space="preserve"> de Compra.</w:t>
            </w:r>
          </w:p>
        </w:tc>
      </w:tr>
      <w:tr w:rsidR="006B7799" w:rsidRPr="00676E4B" w:rsidTr="002A745A">
        <w:trPr>
          <w:cantSplit/>
          <w:jc w:val="center"/>
        </w:trPr>
        <w:tc>
          <w:tcPr>
            <w:tcW w:w="720" w:type="dxa"/>
            <w:tcBorders>
              <w:top w:val="single" w:sz="4" w:space="0" w:color="auto"/>
              <w:left w:val="single" w:sz="4" w:space="0" w:color="auto"/>
              <w:bottom w:val="single" w:sz="4" w:space="0" w:color="auto"/>
              <w:right w:val="single" w:sz="4" w:space="0" w:color="auto"/>
            </w:tcBorders>
          </w:tcPr>
          <w:p w:rsidR="006B7799" w:rsidRPr="00676E4B" w:rsidRDefault="006B7799" w:rsidP="002A745A">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05</w:t>
            </w:r>
          </w:p>
        </w:tc>
        <w:tc>
          <w:tcPr>
            <w:tcW w:w="2123" w:type="dxa"/>
            <w:tcBorders>
              <w:top w:val="single" w:sz="4" w:space="0" w:color="auto"/>
              <w:left w:val="single" w:sz="4" w:space="0" w:color="auto"/>
              <w:bottom w:val="single" w:sz="4" w:space="0" w:color="auto"/>
              <w:right w:val="single" w:sz="4" w:space="0" w:color="auto"/>
            </w:tcBorders>
          </w:tcPr>
          <w:p w:rsidR="006B7799" w:rsidRPr="00676E4B" w:rsidRDefault="00A8790D" w:rsidP="002A745A">
            <w:pPr>
              <w:pStyle w:val="Textoindependiente"/>
              <w:spacing w:after="0"/>
              <w:rPr>
                <w:rFonts w:asciiTheme="minorHAnsi" w:hAnsiTheme="minorHAnsi" w:cstheme="minorHAnsi"/>
                <w:sz w:val="22"/>
                <w:szCs w:val="22"/>
                <w:lang w:val="es-ES"/>
              </w:rPr>
            </w:pPr>
            <w:r>
              <w:rPr>
                <w:rFonts w:asciiTheme="minorHAnsi" w:hAnsiTheme="minorHAnsi" w:cstheme="minorHAnsi"/>
                <w:sz w:val="22"/>
                <w:szCs w:val="22"/>
                <w:lang w:val="es-ES"/>
              </w:rPr>
              <w:t>Generación de Recepción de Bienes</w:t>
            </w:r>
          </w:p>
        </w:tc>
        <w:tc>
          <w:tcPr>
            <w:tcW w:w="1278" w:type="dxa"/>
            <w:tcBorders>
              <w:top w:val="single" w:sz="4" w:space="0" w:color="auto"/>
              <w:left w:val="single" w:sz="4" w:space="0" w:color="auto"/>
              <w:bottom w:val="single" w:sz="4" w:space="0" w:color="auto"/>
              <w:right w:val="single" w:sz="4" w:space="0" w:color="auto"/>
            </w:tcBorders>
          </w:tcPr>
          <w:p w:rsidR="006B7799" w:rsidRPr="00676E4B" w:rsidRDefault="006B7799" w:rsidP="00ED6F36">
            <w:pPr>
              <w:pStyle w:val="Textoindependiente"/>
              <w:spacing w:after="0"/>
              <w:rPr>
                <w:rFonts w:asciiTheme="minorHAnsi" w:hAnsiTheme="minorHAnsi" w:cstheme="minorHAnsi"/>
                <w:sz w:val="22"/>
                <w:szCs w:val="22"/>
                <w:lang w:val="es-ES"/>
              </w:rPr>
            </w:pPr>
          </w:p>
        </w:tc>
        <w:tc>
          <w:tcPr>
            <w:tcW w:w="5396" w:type="dxa"/>
            <w:tcBorders>
              <w:top w:val="single" w:sz="4" w:space="0" w:color="auto"/>
              <w:left w:val="single" w:sz="4" w:space="0" w:color="auto"/>
              <w:bottom w:val="single" w:sz="4" w:space="0" w:color="auto"/>
              <w:right w:val="single" w:sz="4" w:space="0" w:color="auto"/>
            </w:tcBorders>
          </w:tcPr>
          <w:p w:rsidR="006B7799" w:rsidRDefault="00C56E6C" w:rsidP="002A745A">
            <w:pPr>
              <w:rPr>
                <w:rFonts w:asciiTheme="minorHAnsi" w:hAnsiTheme="minorHAnsi" w:cstheme="minorHAnsi"/>
              </w:rPr>
            </w:pPr>
            <w:r>
              <w:rPr>
                <w:rFonts w:asciiTheme="minorHAnsi" w:hAnsiTheme="minorHAnsi" w:cstheme="minorHAnsi"/>
              </w:rPr>
              <w:t>Aceptación de la recepción de bienes de una Solicitud de Compra.</w:t>
            </w:r>
          </w:p>
          <w:p w:rsidR="00A8790D" w:rsidRPr="00676E4B" w:rsidRDefault="00A8790D" w:rsidP="00A8790D">
            <w:pPr>
              <w:rPr>
                <w:rFonts w:asciiTheme="minorHAnsi" w:hAnsiTheme="minorHAnsi" w:cstheme="minorHAnsi"/>
              </w:rPr>
            </w:pPr>
            <w:r>
              <w:rPr>
                <w:rFonts w:asciiTheme="minorHAnsi" w:hAnsiTheme="minorHAnsi" w:cstheme="minorHAnsi"/>
              </w:rPr>
              <w:t xml:space="preserve">Generación automática de comprobantes de recepción de bienes. </w:t>
            </w:r>
          </w:p>
        </w:tc>
      </w:tr>
    </w:tbl>
    <w:p w:rsidR="00DF33C3" w:rsidRDefault="00DF33C3" w:rsidP="00D979E5">
      <w:pPr>
        <w:rPr>
          <w:rFonts w:asciiTheme="minorHAnsi" w:hAnsiTheme="minorHAnsi" w:cstheme="minorHAnsi"/>
        </w:rPr>
      </w:pPr>
    </w:p>
    <w:p w:rsidR="00C56E6C" w:rsidRDefault="00C56E6C" w:rsidP="00D979E5">
      <w:pPr>
        <w:rPr>
          <w:rFonts w:asciiTheme="minorHAnsi" w:hAnsiTheme="minorHAnsi" w:cstheme="minorHAnsi"/>
        </w:rPr>
      </w:pPr>
    </w:p>
    <w:p w:rsidR="00DF33C3" w:rsidRPr="00676E4B" w:rsidRDefault="00DF33C3" w:rsidP="00D979E5">
      <w:pPr>
        <w:rPr>
          <w:rFonts w:asciiTheme="minorHAnsi" w:hAnsiTheme="minorHAnsi" w:cstheme="minorHAnsi"/>
        </w:rPr>
      </w:pPr>
    </w:p>
    <w:p w:rsidR="00DF33C3" w:rsidRDefault="00DF33C3" w:rsidP="00C536C9">
      <w:pPr>
        <w:pStyle w:val="Ttulo2"/>
        <w:rPr>
          <w:rFonts w:asciiTheme="minorHAnsi" w:hAnsiTheme="minorHAnsi" w:cstheme="minorHAnsi"/>
        </w:rPr>
      </w:pPr>
      <w:bookmarkStart w:id="7" w:name="_Toc386716613"/>
      <w:r w:rsidRPr="00676E4B">
        <w:rPr>
          <w:rFonts w:asciiTheme="minorHAnsi" w:hAnsiTheme="minorHAnsi" w:cstheme="minorHAnsi"/>
        </w:rPr>
        <w:t>Desarrollo de CDU</w:t>
      </w:r>
      <w:bookmarkEnd w:id="7"/>
    </w:p>
    <w:p w:rsidR="00DF33C3" w:rsidRDefault="00DF33C3" w:rsidP="00516220">
      <w:pPr>
        <w:rPr>
          <w:rFonts w:asciiTheme="minorHAnsi" w:hAnsiTheme="minorHAnsi" w:cstheme="minorHAnsi"/>
        </w:rPr>
      </w:pPr>
    </w:p>
    <w:p w:rsidR="00C413A4" w:rsidRPr="00676E4B" w:rsidRDefault="00C413A4" w:rsidP="00136781">
      <w:pPr>
        <w:pStyle w:val="Ttulo3"/>
        <w:rPr>
          <w:rFonts w:asciiTheme="minorHAnsi" w:hAnsiTheme="minorHAnsi" w:cstheme="minorHAnsi"/>
        </w:rPr>
      </w:pPr>
      <w:bookmarkStart w:id="8" w:name="_Ref365456417"/>
      <w:bookmarkStart w:id="9" w:name="_Ref366472141"/>
      <w:bookmarkStart w:id="10" w:name="_Toc386716614"/>
      <w:r w:rsidRPr="00676E4B">
        <w:rPr>
          <w:rFonts w:asciiTheme="minorHAnsi" w:hAnsiTheme="minorHAnsi" w:cstheme="minorHAnsi"/>
        </w:rPr>
        <w:t>CDU 0</w:t>
      </w:r>
      <w:r w:rsidR="000B66AC">
        <w:rPr>
          <w:rFonts w:asciiTheme="minorHAnsi" w:hAnsiTheme="minorHAnsi" w:cstheme="minorHAnsi"/>
        </w:rPr>
        <w:t>1</w:t>
      </w:r>
      <w:bookmarkEnd w:id="8"/>
      <w:bookmarkEnd w:id="9"/>
      <w:r w:rsidR="00F64013">
        <w:rPr>
          <w:rFonts w:asciiTheme="minorHAnsi" w:hAnsiTheme="minorHAnsi" w:cstheme="minorHAnsi"/>
        </w:rPr>
        <w:t>Solicitud de Bienes e Insumos</w:t>
      </w:r>
      <w:bookmarkEnd w:id="10"/>
    </w:p>
    <w:tbl>
      <w:tblPr>
        <w:tblW w:w="9445" w:type="dxa"/>
        <w:tblInd w:w="126" w:type="dxa"/>
        <w:tblLayout w:type="fixed"/>
        <w:tblLook w:val="0000" w:firstRow="0" w:lastRow="0" w:firstColumn="0" w:lastColumn="0" w:noHBand="0" w:noVBand="0"/>
      </w:tblPr>
      <w:tblGrid>
        <w:gridCol w:w="1422"/>
        <w:gridCol w:w="4500"/>
        <w:gridCol w:w="900"/>
        <w:gridCol w:w="673"/>
        <w:gridCol w:w="183"/>
        <w:gridCol w:w="673"/>
        <w:gridCol w:w="278"/>
        <w:gridCol w:w="816"/>
      </w:tblGrid>
      <w:tr w:rsidR="00C413A4" w:rsidRPr="00676E4B" w:rsidTr="00235F7C">
        <w:trPr>
          <w:cantSplit/>
          <w:tblHeader/>
        </w:trPr>
        <w:tc>
          <w:tcPr>
            <w:tcW w:w="1422" w:type="dxa"/>
            <w:tcBorders>
              <w:top w:val="single" w:sz="2" w:space="0" w:color="000000"/>
              <w:left w:val="single" w:sz="2" w:space="0" w:color="000000"/>
              <w:bottom w:val="single" w:sz="4" w:space="0" w:color="auto"/>
            </w:tcBorders>
            <w:shd w:val="clear" w:color="auto" w:fill="CCCCCC"/>
            <w:vAlign w:val="center"/>
          </w:tcPr>
          <w:p w:rsidR="00C413A4" w:rsidRPr="00676E4B" w:rsidRDefault="00C413A4" w:rsidP="00C413A4">
            <w:pPr>
              <w:ind w:left="-1" w:right="-14"/>
              <w:rPr>
                <w:rFonts w:asciiTheme="minorHAnsi" w:hAnsiTheme="minorHAnsi" w:cstheme="minorHAnsi"/>
                <w:lang w:val="es-ES_tradnl"/>
              </w:rPr>
            </w:pPr>
            <w:proofErr w:type="spellStart"/>
            <w:r w:rsidRPr="00676E4B">
              <w:rPr>
                <w:rFonts w:asciiTheme="minorHAnsi" w:hAnsiTheme="minorHAnsi" w:cstheme="minorHAnsi"/>
                <w:b/>
                <w:lang w:val="es-ES_tradnl"/>
              </w:rPr>
              <w:t>Nro</w:t>
            </w:r>
            <w:proofErr w:type="spellEnd"/>
            <w:r w:rsidRPr="00676E4B">
              <w:rPr>
                <w:rFonts w:asciiTheme="minorHAnsi" w:hAnsiTheme="minorHAnsi" w:cstheme="minorHAnsi"/>
                <w:b/>
                <w:lang w:val="es-ES_tradnl"/>
              </w:rPr>
              <w:t>:</w:t>
            </w:r>
            <w:r w:rsidR="000B66AC">
              <w:rPr>
                <w:rFonts w:asciiTheme="minorHAnsi" w:hAnsiTheme="minorHAnsi" w:cstheme="minorHAnsi"/>
                <w:lang w:val="es-ES_tradnl"/>
              </w:rPr>
              <w:t xml:space="preserve"> 01</w:t>
            </w:r>
          </w:p>
        </w:tc>
        <w:tc>
          <w:tcPr>
            <w:tcW w:w="8023" w:type="dxa"/>
            <w:gridSpan w:val="7"/>
            <w:tcBorders>
              <w:top w:val="single" w:sz="2" w:space="0" w:color="000000"/>
              <w:left w:val="single" w:sz="2" w:space="0" w:color="000000"/>
              <w:bottom w:val="single" w:sz="4" w:space="0" w:color="auto"/>
              <w:right w:val="single" w:sz="2" w:space="0" w:color="000000"/>
            </w:tcBorders>
            <w:shd w:val="clear" w:color="auto" w:fill="CCCCCC"/>
            <w:vAlign w:val="center"/>
          </w:tcPr>
          <w:p w:rsidR="00C413A4" w:rsidRPr="00676E4B" w:rsidRDefault="00C413A4" w:rsidP="000B66AC">
            <w:pPr>
              <w:rPr>
                <w:rFonts w:asciiTheme="minorHAnsi" w:hAnsiTheme="minorHAnsi" w:cstheme="minorHAnsi"/>
                <w:b/>
                <w:lang w:val="es-ES_tradnl"/>
              </w:rPr>
            </w:pPr>
            <w:r w:rsidRPr="00676E4B">
              <w:rPr>
                <w:rFonts w:asciiTheme="minorHAnsi" w:hAnsiTheme="minorHAnsi" w:cstheme="minorHAnsi"/>
                <w:b/>
                <w:lang w:val="es-ES_tradnl"/>
              </w:rPr>
              <w:t xml:space="preserve">Caso de Uso: </w:t>
            </w:r>
            <w:r w:rsidR="00F64013">
              <w:rPr>
                <w:rFonts w:asciiTheme="minorHAnsi" w:hAnsiTheme="minorHAnsi" w:cstheme="minorHAnsi"/>
              </w:rPr>
              <w:t>Solicitud de Bienes e Insumos</w:t>
            </w:r>
          </w:p>
        </w:tc>
      </w:tr>
      <w:tr w:rsidR="00C413A4" w:rsidRPr="00676E4B" w:rsidTr="00235F7C">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C413A4" w:rsidRPr="00676E4B" w:rsidRDefault="00C413A4" w:rsidP="00C413A4">
            <w:pPr>
              <w:rPr>
                <w:rFonts w:asciiTheme="minorHAnsi" w:hAnsiTheme="minorHAnsi" w:cstheme="minorHAnsi"/>
                <w:b/>
                <w:lang w:val="es-ES_tradnl"/>
              </w:rPr>
            </w:pPr>
            <w:r w:rsidRPr="00676E4B">
              <w:rPr>
                <w:rFonts w:asciiTheme="minorHAnsi" w:hAnsiTheme="minorHAnsi" w:cstheme="minorHAnsi"/>
                <w:b/>
                <w:lang w:val="es-ES_tradnl"/>
              </w:rPr>
              <w:t>Actores</w:t>
            </w:r>
          </w:p>
        </w:tc>
      </w:tr>
      <w:tr w:rsidR="00B82539" w:rsidRPr="00676E4B" w:rsidTr="00235F7C">
        <w:trPr>
          <w:cantSplit/>
        </w:trPr>
        <w:tc>
          <w:tcPr>
            <w:tcW w:w="9445" w:type="dxa"/>
            <w:gridSpan w:val="8"/>
            <w:tcBorders>
              <w:top w:val="single" w:sz="2" w:space="0" w:color="000000"/>
              <w:left w:val="single" w:sz="2" w:space="0" w:color="000000"/>
              <w:bottom w:val="single" w:sz="2" w:space="0" w:color="000000"/>
              <w:right w:val="single" w:sz="2" w:space="0" w:color="000000"/>
            </w:tcBorders>
            <w:vAlign w:val="bottom"/>
          </w:tcPr>
          <w:p w:rsidR="00B82539" w:rsidRPr="00676E4B" w:rsidRDefault="00B82539" w:rsidP="00856551">
            <w:pPr>
              <w:jc w:val="both"/>
              <w:rPr>
                <w:rFonts w:asciiTheme="minorHAnsi" w:hAnsiTheme="minorHAnsi" w:cstheme="minorHAnsi"/>
                <w:lang w:val="es-ES_tradnl"/>
              </w:rPr>
            </w:pPr>
            <w:r w:rsidRPr="00676E4B">
              <w:rPr>
                <w:rFonts w:asciiTheme="minorHAnsi" w:hAnsiTheme="minorHAnsi" w:cstheme="minorHAnsi"/>
                <w:lang w:val="es-ES_tradnl"/>
              </w:rPr>
              <w:t>Usuarios del</w:t>
            </w:r>
            <w:r>
              <w:rPr>
                <w:rFonts w:asciiTheme="minorHAnsi" w:hAnsiTheme="minorHAnsi" w:cstheme="minorHAnsi"/>
                <w:lang w:val="es-ES_tradnl"/>
              </w:rPr>
              <w:t>os</w:t>
            </w:r>
            <w:r w:rsidRPr="00676E4B">
              <w:rPr>
                <w:rFonts w:asciiTheme="minorHAnsi" w:hAnsiTheme="minorHAnsi" w:cstheme="minorHAnsi"/>
                <w:lang w:val="es-ES_tradnl"/>
              </w:rPr>
              <w:t xml:space="preserve"> Entorno</w:t>
            </w:r>
            <w:r>
              <w:rPr>
                <w:rFonts w:asciiTheme="minorHAnsi" w:hAnsiTheme="minorHAnsi" w:cstheme="minorHAnsi"/>
                <w:lang w:val="es-ES_tradnl"/>
              </w:rPr>
              <w:t xml:space="preserve">s </w:t>
            </w:r>
            <w:proofErr w:type="spellStart"/>
            <w:r w:rsidRPr="00676E4B">
              <w:rPr>
                <w:rFonts w:asciiTheme="minorHAnsi" w:hAnsiTheme="minorHAnsi" w:cstheme="minorHAnsi"/>
                <w:lang w:val="es-ES_tradnl"/>
              </w:rPr>
              <w:t>Intranet</w:t>
            </w:r>
            <w:r w:rsidR="00856551">
              <w:rPr>
                <w:rFonts w:asciiTheme="minorHAnsi" w:hAnsiTheme="minorHAnsi" w:cstheme="minorHAnsi"/>
                <w:lang w:val="es-ES_tradnl"/>
              </w:rPr>
              <w:t>solicitantes</w:t>
            </w:r>
            <w:proofErr w:type="spellEnd"/>
          </w:p>
        </w:tc>
      </w:tr>
      <w:tr w:rsidR="00C413A4" w:rsidRPr="00676E4B" w:rsidTr="00235F7C">
        <w:trPr>
          <w:cantSplit/>
        </w:trPr>
        <w:tc>
          <w:tcPr>
            <w:tcW w:w="9445" w:type="dxa"/>
            <w:gridSpan w:val="8"/>
            <w:tcBorders>
              <w:left w:val="single" w:sz="2" w:space="0" w:color="000000"/>
              <w:bottom w:val="single" w:sz="2" w:space="0" w:color="000000"/>
              <w:right w:val="single" w:sz="2" w:space="0" w:color="000000"/>
            </w:tcBorders>
            <w:shd w:val="clear" w:color="auto" w:fill="CCCCCC"/>
            <w:vAlign w:val="bottom"/>
          </w:tcPr>
          <w:p w:rsidR="00C413A4" w:rsidRPr="00676E4B" w:rsidRDefault="00C413A4" w:rsidP="00C413A4">
            <w:pPr>
              <w:rPr>
                <w:rFonts w:asciiTheme="minorHAnsi" w:hAnsiTheme="minorHAnsi" w:cstheme="minorHAnsi"/>
                <w:b/>
                <w:lang w:val="es-ES_tradnl"/>
              </w:rPr>
            </w:pPr>
            <w:r>
              <w:rPr>
                <w:rFonts w:asciiTheme="minorHAnsi" w:hAnsiTheme="minorHAnsi" w:cstheme="minorHAnsi"/>
                <w:b/>
                <w:lang w:val="es-ES_tradnl"/>
              </w:rPr>
              <w:t>Aclaraciones previas</w:t>
            </w:r>
          </w:p>
        </w:tc>
      </w:tr>
      <w:tr w:rsidR="00985125" w:rsidRPr="00676E4B" w:rsidTr="00235F7C">
        <w:trPr>
          <w:trHeight w:val="918"/>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tcPr>
          <w:p w:rsidR="00327431" w:rsidRDefault="00327431" w:rsidP="00B258F7">
            <w:pPr>
              <w:jc w:val="both"/>
              <w:rPr>
                <w:rFonts w:asciiTheme="minorHAnsi" w:hAnsiTheme="minorHAnsi" w:cstheme="minorHAnsi"/>
                <w:lang w:val="es-ES_tradnl"/>
              </w:rPr>
            </w:pPr>
            <w:r>
              <w:rPr>
                <w:rFonts w:asciiTheme="minorHAnsi" w:hAnsiTheme="minorHAnsi" w:cstheme="minorHAnsi"/>
                <w:lang w:val="es-ES_tradnl"/>
              </w:rPr>
              <w:t xml:space="preserve">La </w:t>
            </w:r>
            <w:r w:rsidR="00F64013">
              <w:rPr>
                <w:rFonts w:asciiTheme="minorHAnsi" w:hAnsiTheme="minorHAnsi" w:cstheme="minorHAnsi"/>
                <w:lang w:val="es-ES_tradnl"/>
              </w:rPr>
              <w:t>Solicitud de Bienes e Insumos</w:t>
            </w:r>
            <w:r w:rsidR="00D53F83">
              <w:rPr>
                <w:rFonts w:asciiTheme="minorHAnsi" w:hAnsiTheme="minorHAnsi" w:cstheme="minorHAnsi"/>
                <w:lang w:val="es-ES_tradnl"/>
              </w:rPr>
              <w:t xml:space="preserve"> puede realizarla cualquier Departamento de la SRT, y está dirigida a los Departamentos que administran stock de bienes: </w:t>
            </w:r>
            <w:r>
              <w:rPr>
                <w:rFonts w:asciiTheme="minorHAnsi" w:hAnsiTheme="minorHAnsi" w:cstheme="minorHAnsi"/>
                <w:lang w:val="es-ES_tradnl"/>
              </w:rPr>
              <w:t xml:space="preserve">Departamentos de Patrimonio y Sistemas. </w:t>
            </w:r>
          </w:p>
          <w:p w:rsidR="00A509F7" w:rsidRDefault="00A509F7" w:rsidP="00B258F7">
            <w:pPr>
              <w:jc w:val="both"/>
              <w:rPr>
                <w:rFonts w:asciiTheme="minorHAnsi" w:hAnsiTheme="minorHAnsi" w:cstheme="minorHAnsi"/>
                <w:lang w:val="es-ES_tradnl"/>
              </w:rPr>
            </w:pPr>
            <w:r>
              <w:rPr>
                <w:rFonts w:asciiTheme="minorHAnsi" w:hAnsiTheme="minorHAnsi" w:cstheme="minorHAnsi"/>
                <w:lang w:val="es-ES_tradnl"/>
              </w:rPr>
              <w:t xml:space="preserve">El comprobante </w:t>
            </w:r>
            <w:r w:rsidR="00F64013">
              <w:rPr>
                <w:rFonts w:asciiTheme="minorHAnsi" w:hAnsiTheme="minorHAnsi" w:cstheme="minorHAnsi"/>
                <w:b/>
                <w:lang w:val="es-ES_tradnl"/>
              </w:rPr>
              <w:t>Solicitud de Bienes e Insumos</w:t>
            </w:r>
            <w:r>
              <w:rPr>
                <w:rFonts w:asciiTheme="minorHAnsi" w:hAnsiTheme="minorHAnsi" w:cstheme="minorHAnsi"/>
                <w:lang w:val="es-ES_tradnl"/>
              </w:rPr>
              <w:t xml:space="preserve"> utiliza las mismas tablas de </w:t>
            </w:r>
            <w:r w:rsidR="00000B58">
              <w:rPr>
                <w:rFonts w:asciiTheme="minorHAnsi" w:hAnsiTheme="minorHAnsi" w:cstheme="minorHAnsi"/>
                <w:lang w:val="es-ES_tradnl"/>
              </w:rPr>
              <w:t>STK_COMPROBANTES_CABEZA</w:t>
            </w:r>
            <w:r>
              <w:rPr>
                <w:rFonts w:asciiTheme="minorHAnsi" w:hAnsiTheme="minorHAnsi" w:cstheme="minorHAnsi"/>
                <w:lang w:val="es-ES_tradnl"/>
              </w:rPr>
              <w:t xml:space="preserve"> y </w:t>
            </w:r>
            <w:r w:rsidR="00000B58">
              <w:rPr>
                <w:rFonts w:asciiTheme="minorHAnsi" w:hAnsiTheme="minorHAnsi" w:cstheme="minorHAnsi"/>
                <w:lang w:val="es-ES_tradnl"/>
              </w:rPr>
              <w:t>STK_COMPROBANTES_ITEMS</w:t>
            </w:r>
            <w:r>
              <w:rPr>
                <w:rFonts w:asciiTheme="minorHAnsi" w:hAnsiTheme="minorHAnsi" w:cstheme="minorHAnsi"/>
                <w:lang w:val="es-ES_tradnl"/>
              </w:rPr>
              <w:t xml:space="preserve"> que el resto de los comprobantes del circuito, diferenciándose entre ellos a través del Tipo de Comprobante (tabla TTIPOCOMPROBANTE) y de los tipos de entidades emisoras y receptoras del mismo. </w:t>
            </w:r>
          </w:p>
          <w:p w:rsidR="00A12572" w:rsidRDefault="00A12572" w:rsidP="00B258F7">
            <w:pPr>
              <w:jc w:val="both"/>
              <w:rPr>
                <w:rFonts w:asciiTheme="minorHAnsi" w:hAnsiTheme="minorHAnsi" w:cstheme="minorHAnsi"/>
                <w:lang w:val="es-ES_tradnl"/>
              </w:rPr>
            </w:pPr>
            <w:r>
              <w:rPr>
                <w:rFonts w:asciiTheme="minorHAnsi" w:hAnsiTheme="minorHAnsi" w:cstheme="minorHAnsi"/>
                <w:lang w:val="es-ES_tradnl"/>
              </w:rPr>
              <w:t>En este caso:</w:t>
            </w:r>
          </w:p>
          <w:p w:rsidR="00A12572" w:rsidRDefault="00A12572" w:rsidP="00807075">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 xml:space="preserve">Tipo Comprobante: </w:t>
            </w:r>
            <w:r w:rsidR="00F64013">
              <w:rPr>
                <w:rFonts w:asciiTheme="minorHAnsi" w:hAnsiTheme="minorHAnsi" w:cstheme="minorHAnsi"/>
                <w:lang w:val="es-ES_tradnl"/>
              </w:rPr>
              <w:t>Solicitud de Bienes e Insumos</w:t>
            </w:r>
          </w:p>
          <w:p w:rsidR="00A12572" w:rsidRDefault="00A12572" w:rsidP="00807075">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 xml:space="preserve">Entidad Emisora: Departamento </w:t>
            </w:r>
            <w:proofErr w:type="spellStart"/>
            <w:r>
              <w:rPr>
                <w:rFonts w:asciiTheme="minorHAnsi" w:hAnsiTheme="minorHAnsi" w:cstheme="minorHAnsi"/>
                <w:lang w:val="es-ES_tradnl"/>
              </w:rPr>
              <w:t>SRT</w:t>
            </w:r>
            <w:r w:rsidR="00BA1439">
              <w:rPr>
                <w:rFonts w:asciiTheme="minorHAnsi" w:hAnsiTheme="minorHAnsi" w:cstheme="minorHAnsi"/>
                <w:lang w:val="es-ES_tradnl"/>
              </w:rPr>
              <w:t>solicitante</w:t>
            </w:r>
            <w:proofErr w:type="spellEnd"/>
          </w:p>
          <w:p w:rsidR="00AD3638" w:rsidRPr="00BA1439" w:rsidRDefault="00A12572" w:rsidP="00AD3638">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 xml:space="preserve">Entidad Destinataria: </w:t>
            </w:r>
            <w:r w:rsidR="00BA1439">
              <w:rPr>
                <w:rFonts w:asciiTheme="minorHAnsi" w:hAnsiTheme="minorHAnsi" w:cstheme="minorHAnsi"/>
                <w:lang w:val="es-ES_tradnl"/>
              </w:rPr>
              <w:t>Departamento SRT que administra stock (Sistemas o Patrimonio)</w:t>
            </w:r>
          </w:p>
        </w:tc>
      </w:tr>
      <w:tr w:rsidR="00C413A4" w:rsidRPr="00676E4B" w:rsidTr="00235F7C">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C413A4" w:rsidRPr="00676E4B" w:rsidRDefault="00C413A4" w:rsidP="00C413A4">
            <w:pPr>
              <w:rPr>
                <w:rFonts w:asciiTheme="minorHAnsi" w:hAnsiTheme="minorHAnsi" w:cstheme="minorHAnsi"/>
                <w:b/>
                <w:lang w:val="es-ES_tradnl"/>
              </w:rPr>
            </w:pPr>
            <w:r w:rsidRPr="00676E4B">
              <w:rPr>
                <w:rFonts w:asciiTheme="minorHAnsi" w:hAnsiTheme="minorHAnsi" w:cstheme="minorHAnsi"/>
                <w:b/>
                <w:lang w:val="es-ES_tradnl"/>
              </w:rPr>
              <w:t>Precondiciones</w:t>
            </w:r>
          </w:p>
        </w:tc>
      </w:tr>
      <w:tr w:rsidR="00C413A4" w:rsidRPr="00676E4B" w:rsidTr="00235F7C">
        <w:trPr>
          <w:cantSplit/>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vAlign w:val="center"/>
          </w:tcPr>
          <w:p w:rsidR="00A509F7" w:rsidRPr="00C413A4" w:rsidRDefault="00C413A4" w:rsidP="000C113B">
            <w:pPr>
              <w:rPr>
                <w:rFonts w:asciiTheme="minorHAnsi" w:hAnsiTheme="minorHAnsi" w:cstheme="minorHAnsi"/>
                <w:lang w:val="es-ES_tradnl"/>
              </w:rPr>
            </w:pPr>
            <w:r w:rsidRPr="00676E4B">
              <w:rPr>
                <w:rFonts w:asciiTheme="minorHAnsi" w:hAnsiTheme="minorHAnsi" w:cstheme="minorHAnsi"/>
                <w:lang w:val="es-ES_tradnl"/>
              </w:rPr>
              <w:t xml:space="preserve">Ingresar al módulo de la SRT. </w:t>
            </w:r>
          </w:p>
        </w:tc>
      </w:tr>
      <w:tr w:rsidR="00C413A4" w:rsidRPr="00676E4B" w:rsidTr="00235F7C">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CCCCCC"/>
            <w:vAlign w:val="center"/>
          </w:tcPr>
          <w:p w:rsidR="00C413A4" w:rsidRPr="00676E4B" w:rsidRDefault="00C413A4" w:rsidP="00C413A4">
            <w:pPr>
              <w:rPr>
                <w:rFonts w:asciiTheme="minorHAnsi" w:hAnsiTheme="minorHAnsi" w:cstheme="minorHAnsi"/>
                <w:b/>
                <w:lang w:val="es-ES_tradnl"/>
              </w:rPr>
            </w:pPr>
            <w:r w:rsidRPr="00676E4B">
              <w:rPr>
                <w:rFonts w:asciiTheme="minorHAnsi" w:hAnsiTheme="minorHAnsi" w:cstheme="minorHAnsi"/>
                <w:b/>
                <w:lang w:val="es-ES_tradnl"/>
              </w:rPr>
              <w:t>Descripción Funcional</w:t>
            </w:r>
          </w:p>
        </w:tc>
      </w:tr>
      <w:tr w:rsidR="000B66AC" w:rsidRPr="00676E4B" w:rsidTr="002618ED">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auto"/>
            <w:vAlign w:val="center"/>
          </w:tcPr>
          <w:p w:rsidR="000B66AC" w:rsidRPr="00676E4B" w:rsidRDefault="000B66AC" w:rsidP="002618ED">
            <w:pPr>
              <w:jc w:val="both"/>
              <w:rPr>
                <w:rFonts w:asciiTheme="minorHAnsi" w:hAnsiTheme="minorHAnsi" w:cstheme="minorHAnsi"/>
                <w:b/>
                <w:lang w:val="es-ES_tradnl"/>
              </w:rPr>
            </w:pPr>
            <w:r>
              <w:rPr>
                <w:rFonts w:asciiTheme="minorHAnsi" w:hAnsiTheme="minorHAnsi" w:cstheme="minorHAnsi"/>
                <w:lang w:val="es-ES_tradnl"/>
              </w:rPr>
              <w:t xml:space="preserve">ABM que registra una </w:t>
            </w:r>
            <w:r w:rsidR="00F64013">
              <w:rPr>
                <w:rFonts w:asciiTheme="minorHAnsi" w:hAnsiTheme="minorHAnsi" w:cstheme="minorHAnsi"/>
                <w:lang w:val="es-ES_tradnl"/>
              </w:rPr>
              <w:t>Solicitud de Bienes e Insumos</w:t>
            </w:r>
            <w:r>
              <w:rPr>
                <w:rFonts w:asciiTheme="minorHAnsi" w:hAnsiTheme="minorHAnsi" w:cstheme="minorHAnsi"/>
                <w:lang w:val="es-ES_tradnl"/>
              </w:rPr>
              <w:t>.</w:t>
            </w:r>
          </w:p>
        </w:tc>
      </w:tr>
      <w:tr w:rsidR="00C413A4" w:rsidRPr="00676E4B" w:rsidTr="00235F7C">
        <w:trPr>
          <w:cantSplit/>
        </w:trPr>
        <w:tc>
          <w:tcPr>
            <w:tcW w:w="5922"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413A4" w:rsidRPr="00676E4B" w:rsidRDefault="00C413A4" w:rsidP="00C413A4">
            <w:pPr>
              <w:rPr>
                <w:rFonts w:asciiTheme="minorHAnsi" w:hAnsiTheme="minorHAnsi" w:cstheme="minorHAnsi"/>
                <w:b/>
                <w:lang w:val="es-ES_tradnl"/>
              </w:rPr>
            </w:pPr>
            <w:r w:rsidRPr="00676E4B">
              <w:rPr>
                <w:rFonts w:asciiTheme="minorHAnsi" w:hAnsiTheme="minorHAnsi" w:cstheme="minorHAnsi"/>
                <w:b/>
                <w:lang w:val="es-ES_tradnl"/>
              </w:rPr>
              <w:t>Descripción de Proceso</w:t>
            </w:r>
          </w:p>
        </w:tc>
        <w:tc>
          <w:tcPr>
            <w:tcW w:w="900" w:type="dxa"/>
            <w:tcBorders>
              <w:top w:val="single" w:sz="4" w:space="0" w:color="auto"/>
              <w:left w:val="single" w:sz="2" w:space="0" w:color="000000"/>
              <w:bottom w:val="single" w:sz="2" w:space="0" w:color="000000"/>
              <w:right w:val="single" w:sz="2" w:space="0" w:color="000000"/>
            </w:tcBorders>
            <w:shd w:val="clear" w:color="auto" w:fill="CCCCCC"/>
            <w:vAlign w:val="center"/>
          </w:tcPr>
          <w:p w:rsidR="00C413A4" w:rsidRPr="00676E4B" w:rsidRDefault="00C413A4" w:rsidP="00C413A4">
            <w:pPr>
              <w:rPr>
                <w:rFonts w:asciiTheme="minorHAnsi" w:hAnsiTheme="minorHAnsi" w:cstheme="minorHAnsi"/>
                <w:lang w:val="es-ES_tradnl"/>
              </w:rPr>
            </w:pPr>
          </w:p>
        </w:tc>
        <w:tc>
          <w:tcPr>
            <w:tcW w:w="856"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413A4" w:rsidRPr="00676E4B" w:rsidRDefault="00C413A4" w:rsidP="00C413A4">
            <w:pPr>
              <w:rPr>
                <w:rFonts w:asciiTheme="minorHAnsi" w:hAnsiTheme="minorHAnsi" w:cstheme="minorHAnsi"/>
                <w:lang w:val="es-ES_tradnl"/>
              </w:rPr>
            </w:pPr>
          </w:p>
        </w:tc>
        <w:tc>
          <w:tcPr>
            <w:tcW w:w="673" w:type="dxa"/>
            <w:tcBorders>
              <w:top w:val="single" w:sz="4" w:space="0" w:color="auto"/>
              <w:left w:val="single" w:sz="2" w:space="0" w:color="000000"/>
              <w:bottom w:val="single" w:sz="2" w:space="0" w:color="000000"/>
              <w:right w:val="single" w:sz="2" w:space="0" w:color="000000"/>
            </w:tcBorders>
            <w:shd w:val="clear" w:color="auto" w:fill="CCCCCC"/>
            <w:vAlign w:val="center"/>
          </w:tcPr>
          <w:p w:rsidR="00C413A4" w:rsidRPr="00676E4B" w:rsidRDefault="00C413A4" w:rsidP="00C413A4">
            <w:pPr>
              <w:rPr>
                <w:rFonts w:asciiTheme="minorHAnsi" w:hAnsiTheme="minorHAnsi" w:cstheme="minorHAnsi"/>
                <w:lang w:val="es-ES_tradnl"/>
              </w:rPr>
            </w:pPr>
          </w:p>
        </w:tc>
        <w:tc>
          <w:tcPr>
            <w:tcW w:w="1094"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413A4" w:rsidRPr="00676E4B" w:rsidRDefault="00C413A4" w:rsidP="00C413A4">
            <w:pPr>
              <w:rPr>
                <w:rFonts w:asciiTheme="minorHAnsi" w:hAnsiTheme="minorHAnsi" w:cstheme="minorHAnsi"/>
                <w:lang w:val="es-ES_tradnl"/>
              </w:rPr>
            </w:pPr>
          </w:p>
        </w:tc>
      </w:tr>
      <w:tr w:rsidR="00327431" w:rsidRPr="00676E4B" w:rsidTr="00235F7C">
        <w:tc>
          <w:tcPr>
            <w:tcW w:w="9445" w:type="dxa"/>
            <w:gridSpan w:val="8"/>
            <w:tcBorders>
              <w:left w:val="single" w:sz="2" w:space="0" w:color="000000"/>
              <w:bottom w:val="single" w:sz="2" w:space="0" w:color="000000"/>
              <w:right w:val="single" w:sz="2" w:space="0" w:color="000000"/>
            </w:tcBorders>
          </w:tcPr>
          <w:p w:rsidR="00327431" w:rsidRDefault="00327431" w:rsidP="00327431">
            <w:pPr>
              <w:jc w:val="both"/>
              <w:rPr>
                <w:rFonts w:asciiTheme="minorHAnsi" w:hAnsiTheme="minorHAnsi" w:cstheme="minorHAnsi"/>
                <w:lang w:val="es-ES_tradnl"/>
              </w:rPr>
            </w:pPr>
            <w:r w:rsidRPr="00EF48F2">
              <w:rPr>
                <w:rFonts w:asciiTheme="minorHAnsi" w:hAnsiTheme="minorHAnsi" w:cstheme="minorHAnsi"/>
                <w:lang w:val="es-ES_tradnl"/>
              </w:rPr>
              <w:t xml:space="preserve">Los usuarios de la Superintendencia de Riesgos del Trabajo acceden al </w:t>
            </w:r>
            <w:proofErr w:type="spellStart"/>
            <w:r w:rsidRPr="00EF48F2">
              <w:rPr>
                <w:rFonts w:asciiTheme="minorHAnsi" w:hAnsiTheme="minorHAnsi" w:cstheme="minorHAnsi"/>
                <w:lang w:val="es-ES_tradnl"/>
              </w:rPr>
              <w:t>aplicativo</w:t>
            </w:r>
            <w:r w:rsidR="00F64013">
              <w:rPr>
                <w:rFonts w:asciiTheme="minorHAnsi" w:hAnsiTheme="minorHAnsi" w:cstheme="minorHAnsi"/>
                <w:lang w:val="es-ES_tradnl"/>
              </w:rPr>
              <w:t>Solicitud</w:t>
            </w:r>
            <w:proofErr w:type="spellEnd"/>
            <w:r w:rsidR="00F64013">
              <w:rPr>
                <w:rFonts w:asciiTheme="minorHAnsi" w:hAnsiTheme="minorHAnsi" w:cstheme="minorHAnsi"/>
                <w:lang w:val="es-ES_tradnl"/>
              </w:rPr>
              <w:t xml:space="preserve"> de Bienes e </w:t>
            </w:r>
            <w:r w:rsidR="00F64013">
              <w:rPr>
                <w:rFonts w:asciiTheme="minorHAnsi" w:hAnsiTheme="minorHAnsi" w:cstheme="minorHAnsi"/>
                <w:lang w:val="es-ES_tradnl"/>
              </w:rPr>
              <w:lastRenderedPageBreak/>
              <w:t>Insumos</w:t>
            </w:r>
            <w:r w:rsidRPr="00EF48F2">
              <w:rPr>
                <w:rFonts w:asciiTheme="minorHAnsi" w:hAnsiTheme="minorHAnsi" w:cstheme="minorHAnsi"/>
                <w:lang w:val="es-ES_tradnl"/>
              </w:rPr>
              <w:t>.</w:t>
            </w:r>
          </w:p>
          <w:p w:rsidR="00327431" w:rsidRDefault="00327431" w:rsidP="00327431">
            <w:pPr>
              <w:jc w:val="both"/>
              <w:rPr>
                <w:rFonts w:asciiTheme="minorHAnsi" w:hAnsiTheme="minorHAnsi" w:cstheme="minorHAnsi"/>
                <w:u w:val="single"/>
                <w:lang w:val="es-ES_tradnl"/>
              </w:rPr>
            </w:pPr>
          </w:p>
          <w:p w:rsidR="00A9548C" w:rsidRDefault="00A9548C" w:rsidP="00327431">
            <w:pPr>
              <w:jc w:val="both"/>
              <w:rPr>
                <w:rFonts w:asciiTheme="minorHAnsi" w:hAnsiTheme="minorHAnsi" w:cstheme="minorHAnsi"/>
                <w:u w:val="single"/>
                <w:lang w:val="es-ES_tradnl"/>
              </w:rPr>
            </w:pPr>
          </w:p>
          <w:p w:rsidR="00AF3818" w:rsidRPr="00F45A4A" w:rsidRDefault="00A12572" w:rsidP="00AF3818">
            <w:pPr>
              <w:jc w:val="both"/>
              <w:rPr>
                <w:rFonts w:asciiTheme="minorHAnsi" w:hAnsiTheme="minorHAnsi" w:cstheme="minorHAnsi"/>
                <w:b/>
                <w:u w:val="single"/>
                <w:lang w:val="es-ES_tradnl"/>
              </w:rPr>
            </w:pPr>
            <w:r>
              <w:rPr>
                <w:rFonts w:asciiTheme="minorHAnsi" w:hAnsiTheme="minorHAnsi" w:cstheme="minorHAnsi"/>
                <w:b/>
                <w:u w:val="single"/>
                <w:lang w:val="es-ES_tradnl"/>
              </w:rPr>
              <w:t xml:space="preserve">Cabeza: </w:t>
            </w:r>
            <w:r w:rsidR="00F64013">
              <w:rPr>
                <w:rFonts w:asciiTheme="minorHAnsi" w:hAnsiTheme="minorHAnsi" w:cstheme="minorHAnsi"/>
                <w:b/>
                <w:u w:val="single"/>
                <w:lang w:val="es-ES_tradnl"/>
              </w:rPr>
              <w:t>Solicitud de Bienes e Insumos</w:t>
            </w:r>
          </w:p>
          <w:p w:rsidR="00A05881" w:rsidRDefault="00A05881" w:rsidP="00327431">
            <w:pPr>
              <w:jc w:val="both"/>
              <w:rPr>
                <w:rFonts w:asciiTheme="minorHAnsi" w:hAnsiTheme="minorHAnsi" w:cstheme="minorHAnsi"/>
                <w:u w:val="single"/>
                <w:lang w:val="es-ES_tradnl"/>
              </w:rPr>
            </w:pPr>
          </w:p>
          <w:p w:rsidR="00327431" w:rsidRPr="000A11CF" w:rsidRDefault="00327431" w:rsidP="00327431">
            <w:pPr>
              <w:jc w:val="both"/>
              <w:rPr>
                <w:rFonts w:asciiTheme="minorHAnsi" w:hAnsiTheme="minorHAnsi" w:cstheme="minorHAnsi"/>
                <w:u w:val="single"/>
                <w:lang w:val="es-ES_tradnl"/>
              </w:rPr>
            </w:pPr>
            <w:r>
              <w:rPr>
                <w:rFonts w:asciiTheme="minorHAnsi" w:hAnsiTheme="minorHAnsi" w:cstheme="minorHAnsi"/>
                <w:u w:val="single"/>
                <w:lang w:val="es-ES_tradnl"/>
              </w:rPr>
              <w:t>Alta:</w:t>
            </w:r>
          </w:p>
          <w:p w:rsidR="007E6D61" w:rsidRDefault="00327431" w:rsidP="00AF3818">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dar </w:t>
            </w:r>
            <w:r>
              <w:rPr>
                <w:rFonts w:asciiTheme="minorHAnsi" w:hAnsiTheme="minorHAnsi" w:cstheme="minorHAnsi"/>
                <w:lang w:val="es-ES_tradnl"/>
              </w:rPr>
              <w:t xml:space="preserve">de alta </w:t>
            </w:r>
            <w:r w:rsidRPr="00EF48F2">
              <w:rPr>
                <w:rFonts w:asciiTheme="minorHAnsi" w:hAnsiTheme="minorHAnsi" w:cstheme="minorHAnsi"/>
                <w:lang w:val="es-ES_tradnl"/>
              </w:rPr>
              <w:t>un</w:t>
            </w:r>
            <w:r w:rsidR="00A12572">
              <w:rPr>
                <w:rFonts w:asciiTheme="minorHAnsi" w:hAnsiTheme="minorHAnsi" w:cstheme="minorHAnsi"/>
                <w:lang w:val="es-ES_tradnl"/>
              </w:rPr>
              <w:t>a Cabeza de un</w:t>
            </w:r>
            <w:r w:rsidR="00D372F9">
              <w:rPr>
                <w:rFonts w:asciiTheme="minorHAnsi" w:hAnsiTheme="minorHAnsi" w:cstheme="minorHAnsi"/>
                <w:lang w:val="es-ES_tradnl"/>
              </w:rPr>
              <w:t>a nueva</w:t>
            </w:r>
            <w:r w:rsidR="00B64F99">
              <w:rPr>
                <w:rFonts w:asciiTheme="minorHAnsi" w:hAnsiTheme="minorHAnsi" w:cstheme="minorHAnsi"/>
                <w:lang w:val="es-ES_tradnl"/>
              </w:rPr>
              <w:t xml:space="preserve"> </w:t>
            </w:r>
            <w:r w:rsidR="00F64013">
              <w:rPr>
                <w:rFonts w:asciiTheme="minorHAnsi" w:hAnsiTheme="minorHAnsi" w:cstheme="minorHAnsi"/>
                <w:b/>
                <w:lang w:val="es-ES_tradnl"/>
              </w:rPr>
              <w:t>Solicitud de Bienes e Insumos</w:t>
            </w:r>
            <w:r>
              <w:rPr>
                <w:rFonts w:asciiTheme="minorHAnsi" w:hAnsiTheme="minorHAnsi" w:cstheme="minorHAnsi"/>
                <w:lang w:val="es-ES_tradnl"/>
              </w:rPr>
              <w:t xml:space="preserve">, accede al módulo de Alta, y </w:t>
            </w:r>
            <w:r w:rsidRPr="00EF48F2">
              <w:rPr>
                <w:rFonts w:asciiTheme="minorHAnsi" w:hAnsiTheme="minorHAnsi" w:cstheme="minorHAnsi"/>
                <w:lang w:val="es-ES_tradnl"/>
              </w:rPr>
              <w:t>presiona el botón “</w:t>
            </w:r>
            <w:r>
              <w:rPr>
                <w:rFonts w:asciiTheme="minorHAnsi" w:hAnsiTheme="minorHAnsi" w:cstheme="minorHAnsi"/>
                <w:lang w:val="es-ES_tradnl"/>
              </w:rPr>
              <w:t>N</w:t>
            </w:r>
            <w:r w:rsidRPr="00EF48F2">
              <w:rPr>
                <w:rFonts w:asciiTheme="minorHAnsi" w:hAnsiTheme="minorHAnsi" w:cstheme="minorHAnsi"/>
                <w:lang w:val="es-ES_tradnl"/>
              </w:rPr>
              <w:t>uevo”, el sistema limpia los campos y el usuario carga los datos del</w:t>
            </w:r>
            <w:r w:rsidR="00AF3818">
              <w:rPr>
                <w:rFonts w:asciiTheme="minorHAnsi" w:hAnsiTheme="minorHAnsi" w:cstheme="minorHAnsi"/>
                <w:lang w:val="es-ES_tradnl"/>
              </w:rPr>
              <w:t xml:space="preserve"> mismo</w:t>
            </w:r>
            <w:r>
              <w:rPr>
                <w:rFonts w:asciiTheme="minorHAnsi" w:hAnsiTheme="minorHAnsi" w:cstheme="minorHAnsi"/>
                <w:lang w:val="es-ES_tradnl"/>
              </w:rPr>
              <w:t>, y presiona el botón “Guardar”</w:t>
            </w:r>
            <w:r w:rsidR="00AF3818">
              <w:rPr>
                <w:rFonts w:asciiTheme="minorHAnsi" w:hAnsiTheme="minorHAnsi" w:cstheme="minorHAnsi"/>
                <w:lang w:val="es-ES_tradnl"/>
              </w:rPr>
              <w:t xml:space="preserve">, que guarda los </w:t>
            </w:r>
            <w:r w:rsidR="00AF3818" w:rsidRPr="008767C9">
              <w:rPr>
                <w:rFonts w:asciiTheme="minorHAnsi" w:hAnsiTheme="minorHAnsi" w:cstheme="minorHAnsi"/>
                <w:lang w:val="es-ES_tradnl"/>
              </w:rPr>
              <w:t>datos de la cabeza</w:t>
            </w:r>
            <w:r w:rsidR="00AF3818">
              <w:rPr>
                <w:rFonts w:asciiTheme="minorHAnsi" w:hAnsiTheme="minorHAnsi" w:cstheme="minorHAnsi"/>
                <w:lang w:val="es-ES_tradnl"/>
              </w:rPr>
              <w:t xml:space="preserve">, habilita </w:t>
            </w:r>
            <w:r w:rsidR="007E6D61">
              <w:rPr>
                <w:rFonts w:asciiTheme="minorHAnsi" w:hAnsiTheme="minorHAnsi" w:cstheme="minorHAnsi"/>
                <w:lang w:val="es-ES_tradnl"/>
              </w:rPr>
              <w:t xml:space="preserve">el botón “Nuevo </w:t>
            </w:r>
            <w:proofErr w:type="spellStart"/>
            <w:r w:rsidR="007E6D61">
              <w:rPr>
                <w:rFonts w:asciiTheme="minorHAnsi" w:hAnsiTheme="minorHAnsi" w:cstheme="minorHAnsi"/>
                <w:lang w:val="es-ES_tradnl"/>
              </w:rPr>
              <w:t>Item</w:t>
            </w:r>
            <w:proofErr w:type="spellEnd"/>
            <w:r w:rsidR="007E6D61">
              <w:rPr>
                <w:rFonts w:asciiTheme="minorHAnsi" w:hAnsiTheme="minorHAnsi" w:cstheme="minorHAnsi"/>
                <w:lang w:val="es-ES_tradnl"/>
              </w:rPr>
              <w:t xml:space="preserve">” para </w:t>
            </w:r>
            <w:r w:rsidR="00AF3818">
              <w:rPr>
                <w:rFonts w:asciiTheme="minorHAnsi" w:hAnsiTheme="minorHAnsi" w:cstheme="minorHAnsi"/>
                <w:lang w:val="es-ES_tradnl"/>
              </w:rPr>
              <w:t xml:space="preserve">la carga de </w:t>
            </w:r>
            <w:r w:rsidR="00A509F7">
              <w:rPr>
                <w:rFonts w:asciiTheme="minorHAnsi" w:hAnsiTheme="minorHAnsi" w:cstheme="minorHAnsi"/>
                <w:lang w:val="es-ES_tradnl"/>
              </w:rPr>
              <w:t xml:space="preserve">Bienes </w:t>
            </w:r>
            <w:r w:rsidR="00D372F9">
              <w:rPr>
                <w:rFonts w:asciiTheme="minorHAnsi" w:hAnsiTheme="minorHAnsi" w:cstheme="minorHAnsi"/>
                <w:lang w:val="es-ES_tradnl"/>
              </w:rPr>
              <w:t>solicitados</w:t>
            </w:r>
            <w:r w:rsidR="00AF3818">
              <w:rPr>
                <w:rFonts w:asciiTheme="minorHAnsi" w:hAnsiTheme="minorHAnsi" w:cstheme="minorHAnsi"/>
                <w:lang w:val="es-ES_tradnl"/>
              </w:rPr>
              <w:t>, y habilita el botón de “Confirmar”</w:t>
            </w:r>
            <w:r w:rsidR="00AF3818" w:rsidRPr="008767C9">
              <w:rPr>
                <w:rFonts w:asciiTheme="minorHAnsi" w:hAnsiTheme="minorHAnsi" w:cstheme="minorHAnsi"/>
                <w:lang w:val="es-ES_tradnl"/>
              </w:rPr>
              <w:t>.</w:t>
            </w:r>
          </w:p>
          <w:p w:rsidR="007E6D61" w:rsidRDefault="007E6D61" w:rsidP="00AF3818">
            <w:pPr>
              <w:jc w:val="both"/>
              <w:rPr>
                <w:rFonts w:asciiTheme="minorHAnsi" w:hAnsiTheme="minorHAnsi" w:cstheme="minorHAnsi"/>
                <w:lang w:val="es-ES_tradnl"/>
              </w:rPr>
            </w:pPr>
            <w:r>
              <w:rPr>
                <w:rFonts w:asciiTheme="minorHAnsi" w:hAnsiTheme="minorHAnsi" w:cstheme="minorHAnsi"/>
                <w:lang w:val="es-ES_tradnl"/>
              </w:rPr>
              <w:t xml:space="preserve">Los botones </w:t>
            </w:r>
            <w:r w:rsidR="00A9548C">
              <w:rPr>
                <w:rFonts w:asciiTheme="minorHAnsi" w:hAnsiTheme="minorHAnsi" w:cstheme="minorHAnsi"/>
                <w:lang w:val="es-ES_tradnl"/>
              </w:rPr>
              <w:t xml:space="preserve">“Aprobar”, </w:t>
            </w:r>
            <w:r>
              <w:rPr>
                <w:rFonts w:asciiTheme="minorHAnsi" w:hAnsiTheme="minorHAnsi" w:cstheme="minorHAnsi"/>
                <w:lang w:val="es-ES_tradnl"/>
              </w:rPr>
              <w:t xml:space="preserve">“Rechazar” y “Anular” se muestran inhabilitados. </w:t>
            </w:r>
          </w:p>
          <w:p w:rsidR="00077372" w:rsidRPr="00D96D76" w:rsidRDefault="00077372" w:rsidP="00077372">
            <w:pPr>
              <w:jc w:val="both"/>
              <w:rPr>
                <w:rFonts w:asciiTheme="minorHAnsi" w:hAnsiTheme="minorHAnsi" w:cstheme="minorHAnsi"/>
                <w:lang w:val="es-ES_tradnl"/>
              </w:rPr>
            </w:pPr>
            <w:r>
              <w:rPr>
                <w:rFonts w:asciiTheme="minorHAnsi" w:hAnsiTheme="minorHAnsi" w:cstheme="minorHAnsi"/>
                <w:lang w:val="es-ES_tradnl"/>
              </w:rPr>
              <w:t xml:space="preserve">Este alta de </w:t>
            </w:r>
            <w:r w:rsidR="00F64013">
              <w:rPr>
                <w:rFonts w:asciiTheme="minorHAnsi" w:hAnsiTheme="minorHAnsi" w:cstheme="minorHAnsi"/>
                <w:b/>
                <w:lang w:val="es-ES_tradnl"/>
              </w:rPr>
              <w:t xml:space="preserve">Solicitud de Bienes e </w:t>
            </w:r>
            <w:proofErr w:type="spellStart"/>
            <w:r w:rsidR="00F64013">
              <w:rPr>
                <w:rFonts w:asciiTheme="minorHAnsi" w:hAnsiTheme="minorHAnsi" w:cstheme="minorHAnsi"/>
                <w:b/>
                <w:lang w:val="es-ES_tradnl"/>
              </w:rPr>
              <w:t>Insumos</w:t>
            </w:r>
            <w:r>
              <w:rPr>
                <w:rFonts w:asciiTheme="minorHAnsi" w:hAnsiTheme="minorHAnsi" w:cstheme="minorHAnsi"/>
                <w:lang w:val="es-ES_tradnl"/>
              </w:rPr>
              <w:t>registra</w:t>
            </w:r>
            <w:proofErr w:type="spellEnd"/>
            <w:r>
              <w:rPr>
                <w:rFonts w:asciiTheme="minorHAnsi" w:hAnsiTheme="minorHAnsi" w:cstheme="minorHAnsi"/>
                <w:lang w:val="es-ES_tradnl"/>
              </w:rPr>
              <w:t xml:space="preserve"> el estado inicial del comprobante en “En proceso de registro” (</w:t>
            </w:r>
            <w:r>
              <w:rPr>
                <w:rFonts w:asciiTheme="minorHAnsi" w:hAnsiTheme="minorHAnsi" w:cstheme="minorHAnsi"/>
              </w:rPr>
              <w:t>TESTADOSCOMPROB</w:t>
            </w:r>
            <w:r>
              <w:rPr>
                <w:rFonts w:asciiTheme="minorHAnsi" w:hAnsiTheme="minorHAnsi" w:cstheme="minorHAnsi"/>
                <w:lang w:val="es-ES_tradnl"/>
              </w:rPr>
              <w:t xml:space="preserve">, ID = 1), registrando el mismo en la tabla </w:t>
            </w:r>
            <w:r w:rsidR="00000B58">
              <w:rPr>
                <w:rFonts w:asciiTheme="minorHAnsi" w:hAnsiTheme="minorHAnsi" w:cstheme="minorHAnsi"/>
                <w:lang w:val="es-ES_tradnl"/>
              </w:rPr>
              <w:t>STK_COMPROBANTES_ESTADOS</w:t>
            </w:r>
            <w:r>
              <w:rPr>
                <w:rFonts w:asciiTheme="minorHAnsi" w:hAnsiTheme="minorHAnsi" w:cstheme="minorHAnsi"/>
                <w:lang w:val="es-ES_tradnl"/>
              </w:rPr>
              <w:t>.</w:t>
            </w:r>
          </w:p>
          <w:p w:rsidR="00077372" w:rsidRDefault="00077372" w:rsidP="00AF3818">
            <w:pPr>
              <w:jc w:val="both"/>
              <w:rPr>
                <w:rFonts w:asciiTheme="minorHAnsi" w:hAnsiTheme="minorHAnsi" w:cstheme="minorHAnsi"/>
                <w:lang w:val="es-ES_tradnl"/>
              </w:rPr>
            </w:pPr>
          </w:p>
          <w:p w:rsidR="00327431" w:rsidRPr="009246F4" w:rsidRDefault="00327431" w:rsidP="00327431">
            <w:pPr>
              <w:jc w:val="both"/>
              <w:rPr>
                <w:rFonts w:asciiTheme="minorHAnsi" w:hAnsiTheme="minorHAnsi" w:cstheme="minorHAnsi"/>
                <w:u w:val="single"/>
              </w:rPr>
            </w:pPr>
            <w:r w:rsidRPr="009246F4">
              <w:rPr>
                <w:rFonts w:asciiTheme="minorHAnsi" w:hAnsiTheme="minorHAnsi" w:cstheme="minorHAnsi"/>
                <w:u w:val="single"/>
              </w:rPr>
              <w:t>Modificación</w:t>
            </w:r>
            <w:r>
              <w:rPr>
                <w:rFonts w:asciiTheme="minorHAnsi" w:hAnsiTheme="minorHAnsi" w:cstheme="minorHAnsi"/>
                <w:u w:val="single"/>
              </w:rPr>
              <w:t xml:space="preserve"> / Eliminación</w:t>
            </w:r>
            <w:r w:rsidRPr="009246F4">
              <w:rPr>
                <w:rFonts w:asciiTheme="minorHAnsi" w:hAnsiTheme="minorHAnsi" w:cstheme="minorHAnsi"/>
                <w:u w:val="single"/>
              </w:rPr>
              <w:t>:</w:t>
            </w:r>
          </w:p>
          <w:p w:rsidR="007E6D61" w:rsidRDefault="00327431" w:rsidP="007E6D61">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modificar </w:t>
            </w:r>
            <w:r>
              <w:rPr>
                <w:rFonts w:asciiTheme="minorHAnsi" w:hAnsiTheme="minorHAnsi" w:cstheme="minorHAnsi"/>
                <w:lang w:val="es-ES_tradnl"/>
              </w:rPr>
              <w:t>los parámetros de un</w:t>
            </w:r>
            <w:r w:rsidR="00A9548C">
              <w:rPr>
                <w:rFonts w:asciiTheme="minorHAnsi" w:hAnsiTheme="minorHAnsi" w:cstheme="minorHAnsi"/>
                <w:lang w:val="es-ES_tradnl"/>
              </w:rPr>
              <w:t>a</w:t>
            </w:r>
            <w:r w:rsidR="00B64F99">
              <w:rPr>
                <w:rFonts w:asciiTheme="minorHAnsi" w:hAnsiTheme="minorHAnsi" w:cstheme="minorHAnsi"/>
                <w:lang w:val="es-ES_tradnl"/>
              </w:rPr>
              <w:t xml:space="preserve"> </w:t>
            </w:r>
            <w:r w:rsidR="00F64013">
              <w:rPr>
                <w:rFonts w:asciiTheme="minorHAnsi" w:hAnsiTheme="minorHAnsi" w:cstheme="minorHAnsi"/>
                <w:b/>
                <w:lang w:val="es-ES_tradnl"/>
              </w:rPr>
              <w:t>Solicitud de Bienes e Insumos</w:t>
            </w:r>
            <w:r w:rsidR="00B64F99">
              <w:rPr>
                <w:rFonts w:asciiTheme="minorHAnsi" w:hAnsiTheme="minorHAnsi" w:cstheme="minorHAnsi"/>
                <w:b/>
                <w:lang w:val="es-ES_tradnl"/>
              </w:rPr>
              <w:t xml:space="preserve"> </w:t>
            </w:r>
            <w:r>
              <w:rPr>
                <w:rFonts w:asciiTheme="minorHAnsi" w:hAnsiTheme="minorHAnsi" w:cstheme="minorHAnsi"/>
                <w:lang w:val="es-ES_tradnl"/>
              </w:rPr>
              <w:t>existente, accede al módulo de consultas y lo</w:t>
            </w:r>
            <w:r w:rsidRPr="00EF48F2">
              <w:rPr>
                <w:rFonts w:asciiTheme="minorHAnsi" w:hAnsiTheme="minorHAnsi" w:cstheme="minorHAnsi"/>
                <w:lang w:val="es-ES_tradnl"/>
              </w:rPr>
              <w:t xml:space="preserve"> selecciona, el sistema carga los datos del mismo en pantalla y el usuario modifica los datos que desea</w:t>
            </w:r>
            <w:r>
              <w:rPr>
                <w:rFonts w:asciiTheme="minorHAnsi" w:hAnsiTheme="minorHAnsi" w:cstheme="minorHAnsi"/>
                <w:lang w:val="es-ES_tradnl"/>
              </w:rPr>
              <w:t>, y presiona el botón “Guardar”</w:t>
            </w:r>
            <w:r w:rsidRPr="00EF48F2">
              <w:rPr>
                <w:rFonts w:asciiTheme="minorHAnsi" w:hAnsiTheme="minorHAnsi" w:cstheme="minorHAnsi"/>
                <w:lang w:val="es-ES_tradnl"/>
              </w:rPr>
              <w:t xml:space="preserve">. </w:t>
            </w:r>
            <w:r w:rsidR="00A509F7">
              <w:rPr>
                <w:rFonts w:asciiTheme="minorHAnsi" w:hAnsiTheme="minorHAnsi" w:cstheme="minorHAnsi"/>
                <w:lang w:val="es-ES_tradnl"/>
              </w:rPr>
              <w:t xml:space="preserve">En esta modalidad, los campos de Bienes </w:t>
            </w:r>
            <w:r w:rsidR="00A9548C">
              <w:rPr>
                <w:rFonts w:asciiTheme="minorHAnsi" w:hAnsiTheme="minorHAnsi" w:cstheme="minorHAnsi"/>
                <w:lang w:val="es-ES_tradnl"/>
              </w:rPr>
              <w:t>solicitados</w:t>
            </w:r>
            <w:r w:rsidR="000810B4">
              <w:rPr>
                <w:rFonts w:asciiTheme="minorHAnsi" w:hAnsiTheme="minorHAnsi" w:cstheme="minorHAnsi"/>
                <w:lang w:val="es-ES_tradnl"/>
              </w:rPr>
              <w:t xml:space="preserve"> (</w:t>
            </w:r>
            <w:proofErr w:type="spellStart"/>
            <w:r w:rsidR="000810B4">
              <w:rPr>
                <w:rFonts w:asciiTheme="minorHAnsi" w:hAnsiTheme="minorHAnsi" w:cstheme="minorHAnsi"/>
                <w:lang w:val="es-ES_tradnl"/>
              </w:rPr>
              <w:t>Items</w:t>
            </w:r>
            <w:proofErr w:type="spellEnd"/>
            <w:r w:rsidR="000810B4">
              <w:rPr>
                <w:rFonts w:asciiTheme="minorHAnsi" w:hAnsiTheme="minorHAnsi" w:cstheme="minorHAnsi"/>
                <w:lang w:val="es-ES_tradnl"/>
              </w:rPr>
              <w:t>)</w:t>
            </w:r>
            <w:r w:rsidR="00A509F7">
              <w:rPr>
                <w:rFonts w:asciiTheme="minorHAnsi" w:hAnsiTheme="minorHAnsi" w:cstheme="minorHAnsi"/>
                <w:lang w:val="es-ES_tradnl"/>
              </w:rPr>
              <w:t>, y el botón de “Confirmar” se muestran habilitados.</w:t>
            </w:r>
            <w:r w:rsidR="007E6D61">
              <w:rPr>
                <w:rFonts w:asciiTheme="minorHAnsi" w:hAnsiTheme="minorHAnsi" w:cstheme="minorHAnsi"/>
                <w:lang w:val="es-ES_tradnl"/>
              </w:rPr>
              <w:t xml:space="preserve"> Los botones </w:t>
            </w:r>
            <w:r w:rsidR="00A9548C">
              <w:rPr>
                <w:rFonts w:asciiTheme="minorHAnsi" w:hAnsiTheme="minorHAnsi" w:cstheme="minorHAnsi"/>
                <w:lang w:val="es-ES_tradnl"/>
              </w:rPr>
              <w:t xml:space="preserve">“Aprobar”, </w:t>
            </w:r>
            <w:r w:rsidR="007E6D61">
              <w:rPr>
                <w:rFonts w:asciiTheme="minorHAnsi" w:hAnsiTheme="minorHAnsi" w:cstheme="minorHAnsi"/>
                <w:lang w:val="es-ES_tradnl"/>
              </w:rPr>
              <w:t xml:space="preserve">“Rechazar” y “Anular” se muestran inhabilitados. </w:t>
            </w:r>
          </w:p>
          <w:p w:rsidR="00327431" w:rsidRDefault="00327431" w:rsidP="00327431">
            <w:pPr>
              <w:jc w:val="both"/>
              <w:rPr>
                <w:rFonts w:asciiTheme="minorHAnsi" w:hAnsiTheme="minorHAnsi" w:cstheme="minorHAnsi"/>
                <w:lang w:val="es-ES_tradnl"/>
              </w:rPr>
            </w:pPr>
            <w:r>
              <w:rPr>
                <w:rFonts w:asciiTheme="minorHAnsi" w:hAnsiTheme="minorHAnsi" w:cstheme="minorHAnsi"/>
                <w:lang w:val="es-ES_tradnl"/>
              </w:rPr>
              <w:t>Si el usuario quiere eliminar un movimiento de fondos, lo selecciona del mismo modo que para modificación, y presiona el botón “Eliminar</w:t>
            </w:r>
            <w:r w:rsidR="009A516F">
              <w:rPr>
                <w:rFonts w:asciiTheme="minorHAnsi" w:hAnsiTheme="minorHAnsi" w:cstheme="minorHAnsi"/>
                <w:lang w:val="es-ES_tradnl"/>
              </w:rPr>
              <w:t>”.</w:t>
            </w:r>
          </w:p>
          <w:p w:rsidR="001E32AF" w:rsidRDefault="001E32AF" w:rsidP="00D96D76">
            <w:pPr>
              <w:jc w:val="both"/>
              <w:rPr>
                <w:rFonts w:asciiTheme="minorHAnsi" w:hAnsiTheme="minorHAnsi" w:cstheme="minorHAnsi"/>
                <w:u w:val="single"/>
                <w:lang w:val="es-ES_tradnl"/>
              </w:rPr>
            </w:pPr>
          </w:p>
          <w:p w:rsidR="00D96D76" w:rsidRPr="00EB03A1" w:rsidRDefault="00D96D76" w:rsidP="00D96D76">
            <w:pPr>
              <w:jc w:val="both"/>
              <w:rPr>
                <w:rFonts w:asciiTheme="minorHAnsi" w:hAnsiTheme="minorHAnsi" w:cstheme="minorHAnsi"/>
                <w:u w:val="single"/>
                <w:lang w:val="es-ES_tradnl"/>
              </w:rPr>
            </w:pPr>
            <w:r w:rsidRPr="00EB03A1">
              <w:rPr>
                <w:rFonts w:asciiTheme="minorHAnsi" w:hAnsiTheme="minorHAnsi" w:cstheme="minorHAnsi"/>
                <w:u w:val="single"/>
                <w:lang w:val="es-ES_tradnl"/>
              </w:rPr>
              <w:t>Cambio de estados:</w:t>
            </w:r>
          </w:p>
          <w:p w:rsidR="00D96D76" w:rsidRDefault="00D96D76" w:rsidP="00D96D76">
            <w:pPr>
              <w:jc w:val="both"/>
              <w:rPr>
                <w:rFonts w:asciiTheme="minorHAnsi" w:hAnsiTheme="minorHAnsi" w:cstheme="minorHAnsi"/>
                <w:lang w:val="es-ES_tradnl"/>
              </w:rPr>
            </w:pPr>
            <w:r>
              <w:rPr>
                <w:rFonts w:asciiTheme="minorHAnsi" w:hAnsiTheme="minorHAnsi" w:cstheme="minorHAnsi"/>
                <w:lang w:val="es-ES_tradnl"/>
              </w:rPr>
              <w:t xml:space="preserve">Los comprobantes existentes dados de alta, desde que van cambiando de estados en función de los usuarios que deben confirmarlas, aprobarlas y realizar otras acciones sobre las mismas. Este cambio de estados está definido en la tabla de </w:t>
            </w:r>
            <w:proofErr w:type="spellStart"/>
            <w:r>
              <w:rPr>
                <w:rFonts w:asciiTheme="minorHAnsi" w:hAnsiTheme="minorHAnsi" w:cstheme="minorHAnsi"/>
                <w:lang w:val="es-ES_tradnl"/>
              </w:rPr>
              <w:t>parametrización</w:t>
            </w:r>
            <w:proofErr w:type="spellEnd"/>
            <w:r>
              <w:rPr>
                <w:rFonts w:asciiTheme="minorHAnsi" w:hAnsiTheme="minorHAnsi" w:cstheme="minorHAnsi"/>
              </w:rPr>
              <w:t>TESTADOSCOMPROB</w:t>
            </w:r>
            <w:r>
              <w:rPr>
                <w:rFonts w:asciiTheme="minorHAnsi" w:hAnsiTheme="minorHAnsi" w:cstheme="minorHAnsi"/>
                <w:lang w:val="es-ES_tradnl"/>
              </w:rPr>
              <w:t xml:space="preserve"> (ver </w:t>
            </w:r>
            <w:r w:rsidR="00A864E8">
              <w:fldChar w:fldCharType="begin"/>
            </w:r>
            <w:r w:rsidR="00A864E8">
              <w:instrText xml:space="preserve"> REF _Ref370482106 \h  \* MERGEFORMAT </w:instrText>
            </w:r>
            <w:r w:rsidR="00A864E8">
              <w:fldChar w:fldCharType="separate"/>
            </w:r>
            <w:r w:rsidR="0077241B" w:rsidRPr="0077241B">
              <w:rPr>
                <w:rFonts w:asciiTheme="minorHAnsi" w:hAnsiTheme="minorHAnsi" w:cstheme="minorHAnsi"/>
                <w:b/>
                <w:color w:val="0070C0"/>
              </w:rPr>
              <w:t xml:space="preserve">Registros de tabla de </w:t>
            </w:r>
            <w:proofErr w:type="spellStart"/>
            <w:r w:rsidR="0077241B" w:rsidRPr="0077241B">
              <w:rPr>
                <w:rFonts w:asciiTheme="minorHAnsi" w:hAnsiTheme="minorHAnsi" w:cstheme="minorHAnsi"/>
                <w:b/>
                <w:color w:val="0070C0"/>
              </w:rPr>
              <w:t>parametrización</w:t>
            </w:r>
            <w:proofErr w:type="spellEnd"/>
            <w:r w:rsidR="0077241B" w:rsidRPr="0077241B">
              <w:rPr>
                <w:rFonts w:asciiTheme="minorHAnsi" w:hAnsiTheme="minorHAnsi" w:cstheme="minorHAnsi"/>
                <w:b/>
                <w:color w:val="0070C0"/>
              </w:rPr>
              <w:t xml:space="preserve"> TESTADOSCOMPROB</w:t>
            </w:r>
            <w:r w:rsidR="00A864E8">
              <w:fldChar w:fldCharType="end"/>
            </w:r>
            <w:r>
              <w:rPr>
                <w:rFonts w:asciiTheme="minorHAnsi" w:hAnsiTheme="minorHAnsi" w:cstheme="minorHAnsi"/>
                <w:lang w:val="es-ES_tradnl"/>
              </w:rPr>
              <w:t xml:space="preserve">) y se registra en la tabla </w:t>
            </w:r>
            <w:r w:rsidR="00000B58">
              <w:rPr>
                <w:rFonts w:asciiTheme="minorHAnsi" w:hAnsiTheme="minorHAnsi" w:cstheme="minorHAnsi"/>
                <w:lang w:val="es-ES_tradnl"/>
              </w:rPr>
              <w:t>STK_COMPROBANTES_ESTADOS</w:t>
            </w:r>
            <w:r>
              <w:rPr>
                <w:rFonts w:asciiTheme="minorHAnsi" w:hAnsiTheme="minorHAnsi" w:cstheme="minorHAnsi"/>
                <w:lang w:val="es-ES_tradnl"/>
              </w:rPr>
              <w:t xml:space="preserve">. </w:t>
            </w:r>
          </w:p>
          <w:p w:rsidR="00ED7E80" w:rsidRDefault="00ED7E80" w:rsidP="005B7495">
            <w:pPr>
              <w:rPr>
                <w:rFonts w:asciiTheme="minorHAnsi" w:hAnsiTheme="minorHAnsi" w:cstheme="minorHAnsi"/>
                <w:lang w:val="es-ES_tradnl"/>
              </w:rPr>
            </w:pPr>
          </w:p>
          <w:p w:rsidR="00AF3818" w:rsidRPr="00F45A4A" w:rsidRDefault="00A12572" w:rsidP="00AF3818">
            <w:pPr>
              <w:jc w:val="both"/>
              <w:rPr>
                <w:rFonts w:asciiTheme="minorHAnsi" w:hAnsiTheme="minorHAnsi" w:cstheme="minorHAnsi"/>
                <w:b/>
                <w:u w:val="single"/>
                <w:lang w:val="es-ES_tradnl"/>
              </w:rPr>
            </w:pPr>
            <w:proofErr w:type="spellStart"/>
            <w:r>
              <w:rPr>
                <w:rFonts w:asciiTheme="minorHAnsi" w:hAnsiTheme="minorHAnsi" w:cstheme="minorHAnsi"/>
                <w:b/>
                <w:u w:val="single"/>
                <w:lang w:val="es-ES_tradnl"/>
              </w:rPr>
              <w:t>Items</w:t>
            </w:r>
            <w:proofErr w:type="spellEnd"/>
            <w:r>
              <w:rPr>
                <w:rFonts w:asciiTheme="minorHAnsi" w:hAnsiTheme="minorHAnsi" w:cstheme="minorHAnsi"/>
                <w:b/>
                <w:u w:val="single"/>
                <w:lang w:val="es-ES_tradnl"/>
              </w:rPr>
              <w:t xml:space="preserve">: </w:t>
            </w:r>
            <w:r w:rsidR="00AF3818">
              <w:rPr>
                <w:rFonts w:asciiTheme="minorHAnsi" w:hAnsiTheme="minorHAnsi" w:cstheme="minorHAnsi"/>
                <w:b/>
                <w:u w:val="single"/>
                <w:lang w:val="es-ES_tradnl"/>
              </w:rPr>
              <w:t xml:space="preserve">Bienes </w:t>
            </w:r>
            <w:r w:rsidR="00A9548C">
              <w:rPr>
                <w:rFonts w:asciiTheme="minorHAnsi" w:hAnsiTheme="minorHAnsi" w:cstheme="minorHAnsi"/>
                <w:b/>
                <w:u w:val="single"/>
                <w:lang w:val="es-ES_tradnl"/>
              </w:rPr>
              <w:t>solicitados</w:t>
            </w:r>
          </w:p>
          <w:p w:rsidR="00A9548C" w:rsidRDefault="00A9548C" w:rsidP="00AF3818">
            <w:pPr>
              <w:jc w:val="both"/>
              <w:rPr>
                <w:rFonts w:asciiTheme="minorHAnsi" w:hAnsiTheme="minorHAnsi" w:cstheme="minorHAnsi"/>
                <w:u w:val="single"/>
                <w:lang w:val="es-ES_tradnl"/>
              </w:rPr>
            </w:pPr>
          </w:p>
          <w:p w:rsidR="00AF3818" w:rsidRPr="000A11CF" w:rsidRDefault="00AF3818" w:rsidP="00AF3818">
            <w:pPr>
              <w:jc w:val="both"/>
              <w:rPr>
                <w:rFonts w:asciiTheme="minorHAnsi" w:hAnsiTheme="minorHAnsi" w:cstheme="minorHAnsi"/>
                <w:u w:val="single"/>
                <w:lang w:val="es-ES_tradnl"/>
              </w:rPr>
            </w:pPr>
            <w:r w:rsidRPr="000A11CF">
              <w:rPr>
                <w:rFonts w:asciiTheme="minorHAnsi" w:hAnsiTheme="minorHAnsi" w:cstheme="minorHAnsi"/>
                <w:u w:val="single"/>
                <w:lang w:val="es-ES_tradnl"/>
              </w:rPr>
              <w:t xml:space="preserve">Alta:  </w:t>
            </w:r>
          </w:p>
          <w:p w:rsidR="00AF3818" w:rsidRDefault="00AF3818" w:rsidP="00AF3818">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w:t>
            </w:r>
            <w:r>
              <w:rPr>
                <w:rFonts w:asciiTheme="minorHAnsi" w:hAnsiTheme="minorHAnsi" w:cstheme="minorHAnsi"/>
                <w:lang w:val="es-ES_tradnl"/>
              </w:rPr>
              <w:t xml:space="preserve">agregar </w:t>
            </w:r>
            <w:r w:rsidR="00A12572">
              <w:rPr>
                <w:rFonts w:asciiTheme="minorHAnsi" w:hAnsiTheme="minorHAnsi" w:cstheme="minorHAnsi"/>
                <w:lang w:val="es-ES_tradnl"/>
              </w:rPr>
              <w:t xml:space="preserve">un ítem con bienes </w:t>
            </w:r>
            <w:r>
              <w:rPr>
                <w:rFonts w:asciiTheme="minorHAnsi" w:hAnsiTheme="minorHAnsi" w:cstheme="minorHAnsi"/>
                <w:lang w:val="es-ES_tradnl"/>
              </w:rPr>
              <w:t xml:space="preserve">al </w:t>
            </w:r>
            <w:r w:rsidR="00A12572">
              <w:rPr>
                <w:rFonts w:asciiTheme="minorHAnsi" w:hAnsiTheme="minorHAnsi" w:cstheme="minorHAnsi"/>
                <w:lang w:val="es-ES_tradnl"/>
              </w:rPr>
              <w:t xml:space="preserve">comprobante </w:t>
            </w:r>
            <w:r w:rsidR="00F64013">
              <w:rPr>
                <w:rFonts w:asciiTheme="minorHAnsi" w:hAnsiTheme="minorHAnsi" w:cstheme="minorHAnsi"/>
                <w:b/>
                <w:lang w:val="es-ES_tradnl"/>
              </w:rPr>
              <w:t>Solicitud de Bienes e Insumos</w:t>
            </w:r>
            <w:r w:rsidR="00A12572">
              <w:rPr>
                <w:rFonts w:asciiTheme="minorHAnsi" w:hAnsiTheme="minorHAnsi" w:cstheme="minorHAnsi"/>
                <w:lang w:val="es-ES_tradnl"/>
              </w:rPr>
              <w:t xml:space="preserve">, </w:t>
            </w:r>
            <w:r>
              <w:rPr>
                <w:rFonts w:asciiTheme="minorHAnsi" w:hAnsiTheme="minorHAnsi" w:cstheme="minorHAnsi"/>
                <w:lang w:val="es-ES_tradnl"/>
              </w:rPr>
              <w:t xml:space="preserve">accede al ABM de </w:t>
            </w:r>
            <w:proofErr w:type="spellStart"/>
            <w:r w:rsidR="00A12572">
              <w:rPr>
                <w:rFonts w:asciiTheme="minorHAnsi" w:hAnsiTheme="minorHAnsi" w:cstheme="minorHAnsi"/>
                <w:lang w:val="es-ES_tradnl"/>
              </w:rPr>
              <w:t>Items</w:t>
            </w:r>
            <w:proofErr w:type="spellEnd"/>
            <w:r>
              <w:rPr>
                <w:rFonts w:asciiTheme="minorHAnsi" w:hAnsiTheme="minorHAnsi" w:cstheme="minorHAnsi"/>
                <w:lang w:val="es-ES_tradnl"/>
              </w:rPr>
              <w:t xml:space="preserve">, y </w:t>
            </w:r>
            <w:r w:rsidRPr="00EF48F2">
              <w:rPr>
                <w:rFonts w:asciiTheme="minorHAnsi" w:hAnsiTheme="minorHAnsi" w:cstheme="minorHAnsi"/>
                <w:lang w:val="es-ES_tradnl"/>
              </w:rPr>
              <w:t>presiona el botón “</w:t>
            </w:r>
            <w:r w:rsidR="00A509F7">
              <w:rPr>
                <w:rFonts w:asciiTheme="minorHAnsi" w:hAnsiTheme="minorHAnsi" w:cstheme="minorHAnsi"/>
                <w:lang w:val="es-ES_tradnl"/>
              </w:rPr>
              <w:t xml:space="preserve">Nuevo </w:t>
            </w:r>
            <w:proofErr w:type="spellStart"/>
            <w:r w:rsidR="00A12572">
              <w:rPr>
                <w:rFonts w:asciiTheme="minorHAnsi" w:hAnsiTheme="minorHAnsi" w:cstheme="minorHAnsi"/>
                <w:lang w:val="es-ES_tradnl"/>
              </w:rPr>
              <w:t>Item</w:t>
            </w:r>
            <w:proofErr w:type="spellEnd"/>
            <w:r w:rsidRPr="00EF48F2">
              <w:rPr>
                <w:rFonts w:asciiTheme="minorHAnsi" w:hAnsiTheme="minorHAnsi" w:cstheme="minorHAnsi"/>
                <w:lang w:val="es-ES_tradnl"/>
              </w:rPr>
              <w:t xml:space="preserve">”, </w:t>
            </w:r>
            <w:r>
              <w:rPr>
                <w:rFonts w:asciiTheme="minorHAnsi" w:hAnsiTheme="minorHAnsi" w:cstheme="minorHAnsi"/>
                <w:lang w:val="es-ES_tradnl"/>
              </w:rPr>
              <w:t xml:space="preserve">lo que abre un </w:t>
            </w:r>
            <w:proofErr w:type="spellStart"/>
            <w:r>
              <w:rPr>
                <w:rFonts w:asciiTheme="minorHAnsi" w:hAnsiTheme="minorHAnsi" w:cstheme="minorHAnsi"/>
                <w:lang w:val="es-ES_tradnl"/>
              </w:rPr>
              <w:t>popup</w:t>
            </w:r>
            <w:proofErr w:type="spellEnd"/>
            <w:r>
              <w:rPr>
                <w:rFonts w:asciiTheme="minorHAnsi" w:hAnsiTheme="minorHAnsi" w:cstheme="minorHAnsi"/>
                <w:lang w:val="es-ES_tradnl"/>
              </w:rPr>
              <w:t xml:space="preserve"> para poder cargar los datos del </w:t>
            </w:r>
            <w:r w:rsidR="00A12572">
              <w:rPr>
                <w:rFonts w:asciiTheme="minorHAnsi" w:hAnsiTheme="minorHAnsi" w:cstheme="minorHAnsi"/>
                <w:lang w:val="es-ES_tradnl"/>
              </w:rPr>
              <w:t>ítem</w:t>
            </w:r>
            <w:r>
              <w:rPr>
                <w:rFonts w:asciiTheme="minorHAnsi" w:hAnsiTheme="minorHAnsi" w:cstheme="minorHAnsi"/>
                <w:lang w:val="es-ES_tradnl"/>
              </w:rPr>
              <w:t>, y presiona el botón “Guardar”</w:t>
            </w:r>
            <w:r w:rsidRPr="00EF48F2">
              <w:rPr>
                <w:rFonts w:asciiTheme="minorHAnsi" w:hAnsiTheme="minorHAnsi" w:cstheme="minorHAnsi"/>
                <w:lang w:val="es-ES_tradnl"/>
              </w:rPr>
              <w:t>.</w:t>
            </w:r>
          </w:p>
          <w:p w:rsidR="00A9548C" w:rsidRDefault="00A9548C" w:rsidP="00AF3818">
            <w:pPr>
              <w:jc w:val="both"/>
              <w:rPr>
                <w:rFonts w:asciiTheme="minorHAnsi" w:hAnsiTheme="minorHAnsi" w:cstheme="minorHAnsi"/>
                <w:u w:val="single"/>
              </w:rPr>
            </w:pPr>
          </w:p>
          <w:p w:rsidR="00AF3818" w:rsidRPr="009246F4" w:rsidRDefault="00AF3818" w:rsidP="00AF3818">
            <w:pPr>
              <w:jc w:val="both"/>
              <w:rPr>
                <w:rFonts w:asciiTheme="minorHAnsi" w:hAnsiTheme="minorHAnsi" w:cstheme="minorHAnsi"/>
                <w:u w:val="single"/>
              </w:rPr>
            </w:pPr>
            <w:r w:rsidRPr="009246F4">
              <w:rPr>
                <w:rFonts w:asciiTheme="minorHAnsi" w:hAnsiTheme="minorHAnsi" w:cstheme="minorHAnsi"/>
                <w:u w:val="single"/>
              </w:rPr>
              <w:t>Modificación</w:t>
            </w:r>
            <w:r>
              <w:rPr>
                <w:rFonts w:asciiTheme="minorHAnsi" w:hAnsiTheme="minorHAnsi" w:cstheme="minorHAnsi"/>
                <w:u w:val="single"/>
              </w:rPr>
              <w:t xml:space="preserve"> / </w:t>
            </w:r>
            <w:r>
              <w:rPr>
                <w:rFonts w:asciiTheme="minorHAnsi" w:hAnsiTheme="minorHAnsi" w:cstheme="minorHAnsi"/>
                <w:u w:val="single"/>
                <w:lang w:val="es-ES_tradnl"/>
              </w:rPr>
              <w:t>Elimin</w:t>
            </w:r>
            <w:r w:rsidRPr="009246F4">
              <w:rPr>
                <w:rFonts w:asciiTheme="minorHAnsi" w:hAnsiTheme="minorHAnsi" w:cstheme="minorHAnsi"/>
                <w:u w:val="single"/>
                <w:lang w:val="es-ES_tradnl"/>
              </w:rPr>
              <w:t>ación</w:t>
            </w:r>
            <w:r w:rsidRPr="009246F4">
              <w:rPr>
                <w:rFonts w:asciiTheme="minorHAnsi" w:hAnsiTheme="minorHAnsi" w:cstheme="minorHAnsi"/>
                <w:u w:val="single"/>
              </w:rPr>
              <w:t>:</w:t>
            </w:r>
          </w:p>
          <w:p w:rsidR="00AF3818" w:rsidRDefault="00AF3818" w:rsidP="00AF3818">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modificar </w:t>
            </w:r>
            <w:r>
              <w:rPr>
                <w:rFonts w:asciiTheme="minorHAnsi" w:hAnsiTheme="minorHAnsi" w:cstheme="minorHAnsi"/>
                <w:lang w:val="es-ES_tradnl"/>
              </w:rPr>
              <w:t>un</w:t>
            </w:r>
            <w:r w:rsidR="00A12572">
              <w:rPr>
                <w:rFonts w:asciiTheme="minorHAnsi" w:hAnsiTheme="minorHAnsi" w:cstheme="minorHAnsi"/>
                <w:lang w:val="es-ES_tradnl"/>
              </w:rPr>
              <w:t xml:space="preserve"> ítem </w:t>
            </w:r>
            <w:r>
              <w:rPr>
                <w:rFonts w:asciiTheme="minorHAnsi" w:hAnsiTheme="minorHAnsi" w:cstheme="minorHAnsi"/>
                <w:lang w:val="es-ES_tradnl"/>
              </w:rPr>
              <w:t xml:space="preserve">existente de un </w:t>
            </w:r>
            <w:r w:rsidR="00A12572">
              <w:rPr>
                <w:rFonts w:asciiTheme="minorHAnsi" w:hAnsiTheme="minorHAnsi" w:cstheme="minorHAnsi"/>
                <w:lang w:val="es-ES_tradnl"/>
              </w:rPr>
              <w:t>comprobante</w:t>
            </w:r>
            <w:r>
              <w:rPr>
                <w:rFonts w:asciiTheme="minorHAnsi" w:hAnsiTheme="minorHAnsi" w:cstheme="minorHAnsi"/>
                <w:lang w:val="es-ES_tradnl"/>
              </w:rPr>
              <w:t xml:space="preserve">, accede al ABM de </w:t>
            </w:r>
            <w:r w:rsidR="00A12572">
              <w:rPr>
                <w:rFonts w:asciiTheme="minorHAnsi" w:hAnsiTheme="minorHAnsi" w:cstheme="minorHAnsi"/>
                <w:lang w:val="es-ES_tradnl"/>
              </w:rPr>
              <w:t>Cabeza de Comprobante</w:t>
            </w:r>
            <w:r>
              <w:rPr>
                <w:rFonts w:asciiTheme="minorHAnsi" w:hAnsiTheme="minorHAnsi" w:cstheme="minorHAnsi"/>
                <w:lang w:val="es-ES_tradnl"/>
              </w:rPr>
              <w:t xml:space="preserve">, y en el listado de </w:t>
            </w:r>
            <w:r w:rsidR="00A12572">
              <w:rPr>
                <w:rFonts w:asciiTheme="minorHAnsi" w:hAnsiTheme="minorHAnsi" w:cstheme="minorHAnsi"/>
                <w:lang w:val="es-ES_tradnl"/>
              </w:rPr>
              <w:t>ítems</w:t>
            </w:r>
            <w:r>
              <w:rPr>
                <w:rFonts w:asciiTheme="minorHAnsi" w:hAnsiTheme="minorHAnsi" w:cstheme="minorHAnsi"/>
                <w:lang w:val="es-ES_tradnl"/>
              </w:rPr>
              <w:t xml:space="preserve">, hace doble clic en el registro que desea modificar. El sistema abre un </w:t>
            </w:r>
            <w:proofErr w:type="spellStart"/>
            <w:r>
              <w:rPr>
                <w:rFonts w:asciiTheme="minorHAnsi" w:hAnsiTheme="minorHAnsi" w:cstheme="minorHAnsi"/>
                <w:lang w:val="es-ES_tradnl"/>
              </w:rPr>
              <w:t>popup</w:t>
            </w:r>
            <w:proofErr w:type="spellEnd"/>
            <w:r>
              <w:rPr>
                <w:rFonts w:asciiTheme="minorHAnsi" w:hAnsiTheme="minorHAnsi" w:cstheme="minorHAnsi"/>
                <w:lang w:val="es-ES_tradnl"/>
              </w:rPr>
              <w:t xml:space="preserve"> en el cual </w:t>
            </w:r>
            <w:r w:rsidRPr="00EF48F2">
              <w:rPr>
                <w:rFonts w:asciiTheme="minorHAnsi" w:hAnsiTheme="minorHAnsi" w:cstheme="minorHAnsi"/>
                <w:lang w:val="es-ES_tradnl"/>
              </w:rPr>
              <w:t>carga los datos del</w:t>
            </w:r>
            <w:r w:rsidR="00A12572">
              <w:rPr>
                <w:rFonts w:asciiTheme="minorHAnsi" w:hAnsiTheme="minorHAnsi" w:cstheme="minorHAnsi"/>
                <w:lang w:val="es-ES_tradnl"/>
              </w:rPr>
              <w:t xml:space="preserve"> ítem </w:t>
            </w:r>
            <w:r w:rsidRPr="00EF48F2">
              <w:rPr>
                <w:rFonts w:asciiTheme="minorHAnsi" w:hAnsiTheme="minorHAnsi" w:cstheme="minorHAnsi"/>
                <w:lang w:val="es-ES_tradnl"/>
              </w:rPr>
              <w:t>en pantalla y el usuario modifica los datos que desea</w:t>
            </w:r>
            <w:r>
              <w:rPr>
                <w:rFonts w:asciiTheme="minorHAnsi" w:hAnsiTheme="minorHAnsi" w:cstheme="minorHAnsi"/>
                <w:lang w:val="es-ES_tradnl"/>
              </w:rPr>
              <w:t>, y presiona el botón “Guardar”</w:t>
            </w:r>
            <w:r w:rsidRPr="00EF48F2">
              <w:rPr>
                <w:rFonts w:asciiTheme="minorHAnsi" w:hAnsiTheme="minorHAnsi" w:cstheme="minorHAnsi"/>
                <w:lang w:val="es-ES_tradnl"/>
              </w:rPr>
              <w:t xml:space="preserve">. </w:t>
            </w:r>
          </w:p>
          <w:p w:rsidR="00AF3818" w:rsidRDefault="00AF3818" w:rsidP="00AF3818">
            <w:pPr>
              <w:rPr>
                <w:rFonts w:asciiTheme="minorHAnsi" w:hAnsiTheme="minorHAnsi" w:cstheme="minorHAnsi"/>
                <w:lang w:val="es-ES_tradnl"/>
              </w:rPr>
            </w:pPr>
            <w:r>
              <w:rPr>
                <w:rFonts w:asciiTheme="minorHAnsi" w:hAnsiTheme="minorHAnsi" w:cstheme="minorHAnsi"/>
                <w:lang w:val="es-ES_tradnl"/>
              </w:rPr>
              <w:t xml:space="preserve">Si el usuario quiere eliminar el </w:t>
            </w:r>
            <w:r w:rsidR="00A12572">
              <w:rPr>
                <w:rFonts w:asciiTheme="minorHAnsi" w:hAnsiTheme="minorHAnsi" w:cstheme="minorHAnsi"/>
                <w:lang w:val="es-ES_tradnl"/>
              </w:rPr>
              <w:t>ítem</w:t>
            </w:r>
            <w:r>
              <w:rPr>
                <w:rFonts w:asciiTheme="minorHAnsi" w:hAnsiTheme="minorHAnsi" w:cstheme="minorHAnsi"/>
                <w:lang w:val="es-ES_tradnl"/>
              </w:rPr>
              <w:t>, lo selecciona del mismo modo que para modificación, y presiona el botón “Eliminar”.</w:t>
            </w:r>
          </w:p>
          <w:p w:rsidR="00AF3818" w:rsidRDefault="00AF3818" w:rsidP="005B7495">
            <w:pPr>
              <w:rPr>
                <w:rFonts w:asciiTheme="minorHAnsi" w:hAnsiTheme="minorHAnsi" w:cstheme="minorHAnsi"/>
                <w:lang w:val="es-ES_tradnl"/>
              </w:rPr>
            </w:pPr>
          </w:p>
          <w:p w:rsidR="00ED7E80" w:rsidRPr="00ED7E80" w:rsidRDefault="00ED7E80" w:rsidP="00ED7E80">
            <w:pPr>
              <w:jc w:val="both"/>
              <w:rPr>
                <w:rFonts w:asciiTheme="minorHAnsi" w:hAnsiTheme="minorHAnsi" w:cstheme="minorHAnsi"/>
                <w:b/>
                <w:u w:val="single"/>
                <w:lang w:val="es-ES_tradnl"/>
              </w:rPr>
            </w:pPr>
            <w:r w:rsidRPr="00ED7E80">
              <w:rPr>
                <w:rFonts w:asciiTheme="minorHAnsi" w:hAnsiTheme="minorHAnsi" w:cstheme="minorHAnsi"/>
                <w:b/>
                <w:u w:val="single"/>
                <w:lang w:val="es-ES_tradnl"/>
              </w:rPr>
              <w:t xml:space="preserve">Cabeza: </w:t>
            </w:r>
            <w:r w:rsidR="00A9548C">
              <w:rPr>
                <w:rFonts w:asciiTheme="minorHAnsi" w:hAnsiTheme="minorHAnsi" w:cstheme="minorHAnsi"/>
                <w:b/>
                <w:u w:val="single"/>
                <w:lang w:val="es-ES_tradnl"/>
              </w:rPr>
              <w:t>Confirmación de comprobante</w:t>
            </w:r>
          </w:p>
          <w:p w:rsidR="00246870" w:rsidRDefault="00246870" w:rsidP="00ED7E80">
            <w:pPr>
              <w:jc w:val="both"/>
              <w:rPr>
                <w:rFonts w:asciiTheme="minorHAnsi" w:hAnsiTheme="minorHAnsi" w:cstheme="minorHAnsi"/>
                <w:lang w:val="es-ES_tradnl"/>
              </w:rPr>
            </w:pPr>
          </w:p>
          <w:p w:rsidR="00ED7E80" w:rsidRDefault="00ED7E80" w:rsidP="00ED7E80">
            <w:pPr>
              <w:jc w:val="both"/>
              <w:rPr>
                <w:rFonts w:asciiTheme="minorHAnsi" w:hAnsiTheme="minorHAnsi" w:cstheme="minorHAnsi"/>
                <w:lang w:val="es-ES_tradnl"/>
              </w:rPr>
            </w:pPr>
            <w:r>
              <w:rPr>
                <w:rFonts w:asciiTheme="minorHAnsi" w:hAnsiTheme="minorHAnsi" w:cstheme="minorHAnsi"/>
                <w:lang w:val="es-ES_tradnl"/>
              </w:rPr>
              <w:t xml:space="preserve">Al guardar </w:t>
            </w:r>
            <w:r w:rsidR="00A9548C">
              <w:rPr>
                <w:rFonts w:asciiTheme="minorHAnsi" w:hAnsiTheme="minorHAnsi" w:cstheme="minorHAnsi"/>
                <w:lang w:val="es-ES_tradnl"/>
              </w:rPr>
              <w:t xml:space="preserve">la </w:t>
            </w:r>
            <w:r w:rsidR="00F64013">
              <w:rPr>
                <w:rFonts w:asciiTheme="minorHAnsi" w:hAnsiTheme="minorHAnsi" w:cstheme="minorHAnsi"/>
                <w:b/>
                <w:lang w:val="es-ES_tradnl"/>
              </w:rPr>
              <w:t xml:space="preserve">Solicitud de Bienes e </w:t>
            </w:r>
            <w:proofErr w:type="spellStart"/>
            <w:r w:rsidR="00F64013">
              <w:rPr>
                <w:rFonts w:asciiTheme="minorHAnsi" w:hAnsiTheme="minorHAnsi" w:cstheme="minorHAnsi"/>
                <w:b/>
                <w:lang w:val="es-ES_tradnl"/>
              </w:rPr>
              <w:t>Insumos</w:t>
            </w:r>
            <w:r>
              <w:rPr>
                <w:rFonts w:asciiTheme="minorHAnsi" w:hAnsiTheme="minorHAnsi" w:cstheme="minorHAnsi"/>
                <w:lang w:val="es-ES_tradnl"/>
              </w:rPr>
              <w:t>a</w:t>
            </w:r>
            <w:proofErr w:type="spellEnd"/>
            <w:r>
              <w:rPr>
                <w:rFonts w:asciiTheme="minorHAnsi" w:hAnsiTheme="minorHAnsi" w:cstheme="minorHAnsi"/>
                <w:lang w:val="es-ES_tradnl"/>
              </w:rPr>
              <w:t xml:space="preserve"> través del botón “Confirmar”, se genera automáticamente el número de la misma, el cual es correlativo para cada tipo de comprobante, y se completa el campo “Desglose” en 0</w:t>
            </w:r>
            <w:r w:rsidR="00A9548C">
              <w:rPr>
                <w:rFonts w:asciiTheme="minorHAnsi" w:hAnsiTheme="minorHAnsi" w:cstheme="minorHAnsi"/>
                <w:lang w:val="es-ES_tradnl"/>
              </w:rPr>
              <w:t>0</w:t>
            </w:r>
            <w:r>
              <w:rPr>
                <w:rFonts w:asciiTheme="minorHAnsi" w:hAnsiTheme="minorHAnsi" w:cstheme="minorHAnsi"/>
                <w:lang w:val="es-ES_tradnl"/>
              </w:rPr>
              <w:t>.</w:t>
            </w:r>
          </w:p>
          <w:p w:rsidR="00ED7E80" w:rsidRPr="00A9548C" w:rsidRDefault="00D96D76" w:rsidP="00AD3638">
            <w:pPr>
              <w:jc w:val="both"/>
              <w:rPr>
                <w:rFonts w:asciiTheme="minorHAnsi" w:hAnsiTheme="minorHAnsi" w:cstheme="minorHAnsi"/>
                <w:lang w:val="es-ES_tradnl"/>
              </w:rPr>
            </w:pPr>
            <w:r>
              <w:rPr>
                <w:rFonts w:asciiTheme="minorHAnsi" w:hAnsiTheme="minorHAnsi" w:cstheme="minorHAnsi"/>
                <w:lang w:val="es-ES_tradnl"/>
              </w:rPr>
              <w:t>Esta confirmación de</w:t>
            </w:r>
            <w:r w:rsidR="003D4A58">
              <w:rPr>
                <w:rFonts w:asciiTheme="minorHAnsi" w:hAnsiTheme="minorHAnsi" w:cstheme="minorHAnsi"/>
                <w:lang w:val="es-ES_tradnl"/>
              </w:rPr>
              <w:t xml:space="preserve"> </w:t>
            </w:r>
            <w:r>
              <w:rPr>
                <w:rFonts w:asciiTheme="minorHAnsi" w:hAnsiTheme="minorHAnsi" w:cstheme="minorHAnsi"/>
                <w:lang w:val="es-ES_tradnl"/>
              </w:rPr>
              <w:t>l</w:t>
            </w:r>
            <w:r w:rsidR="00A9548C">
              <w:rPr>
                <w:rFonts w:asciiTheme="minorHAnsi" w:hAnsiTheme="minorHAnsi" w:cstheme="minorHAnsi"/>
                <w:lang w:val="es-ES_tradnl"/>
              </w:rPr>
              <w:t>a</w:t>
            </w:r>
            <w:r w:rsidR="003D4A58">
              <w:rPr>
                <w:rFonts w:asciiTheme="minorHAnsi" w:hAnsiTheme="minorHAnsi" w:cstheme="minorHAnsi"/>
                <w:lang w:val="es-ES_tradnl"/>
              </w:rPr>
              <w:t xml:space="preserve"> </w:t>
            </w:r>
            <w:r w:rsidR="00F64013">
              <w:rPr>
                <w:rFonts w:asciiTheme="minorHAnsi" w:hAnsiTheme="minorHAnsi" w:cstheme="minorHAnsi"/>
                <w:b/>
                <w:lang w:val="es-ES_tradnl"/>
              </w:rPr>
              <w:t>Solicitud de Bienes e Insumos</w:t>
            </w:r>
            <w:r w:rsidR="003D4A58">
              <w:rPr>
                <w:rFonts w:asciiTheme="minorHAnsi" w:hAnsiTheme="minorHAnsi" w:cstheme="minorHAnsi"/>
                <w:b/>
                <w:lang w:val="es-ES_tradnl"/>
              </w:rPr>
              <w:t xml:space="preserve"> </w:t>
            </w:r>
            <w:r w:rsidR="000A5472" w:rsidRPr="000A5472">
              <w:rPr>
                <w:rFonts w:asciiTheme="minorHAnsi" w:hAnsiTheme="minorHAnsi" w:cstheme="minorHAnsi"/>
                <w:lang w:val="es-ES_tradnl"/>
              </w:rPr>
              <w:t xml:space="preserve">registra la fecha </w:t>
            </w:r>
            <w:r w:rsidR="000A5472">
              <w:rPr>
                <w:rFonts w:asciiTheme="minorHAnsi" w:hAnsiTheme="minorHAnsi" w:cstheme="minorHAnsi"/>
                <w:lang w:val="es-ES_tradnl"/>
              </w:rPr>
              <w:t xml:space="preserve">actual en el campo </w:t>
            </w:r>
            <w:proofErr w:type="spellStart"/>
            <w:r w:rsidR="000A5472">
              <w:rPr>
                <w:rFonts w:asciiTheme="minorHAnsi" w:hAnsiTheme="minorHAnsi" w:cstheme="minorHAnsi"/>
                <w:lang w:val="es-ES_tradnl"/>
              </w:rPr>
              <w:t>ccabFECHACONFIRMA</w:t>
            </w:r>
            <w:proofErr w:type="spellEnd"/>
            <w:r w:rsidR="000A5472">
              <w:rPr>
                <w:rFonts w:asciiTheme="minorHAnsi" w:hAnsiTheme="minorHAnsi" w:cstheme="minorHAnsi"/>
                <w:lang w:val="es-ES_tradnl"/>
              </w:rPr>
              <w:t xml:space="preserve">, y </w:t>
            </w:r>
            <w:r>
              <w:rPr>
                <w:rFonts w:asciiTheme="minorHAnsi" w:hAnsiTheme="minorHAnsi" w:cstheme="minorHAnsi"/>
                <w:lang w:val="es-ES_tradnl"/>
              </w:rPr>
              <w:t>cambia el estado del comprobante a “Confirmada” (</w:t>
            </w:r>
            <w:r w:rsidR="00077372">
              <w:rPr>
                <w:rFonts w:asciiTheme="minorHAnsi" w:hAnsiTheme="minorHAnsi" w:cstheme="minorHAnsi"/>
              </w:rPr>
              <w:t>TESTADOSCOMPROB</w:t>
            </w:r>
            <w:r w:rsidR="00077372">
              <w:rPr>
                <w:rFonts w:asciiTheme="minorHAnsi" w:hAnsiTheme="minorHAnsi" w:cstheme="minorHAnsi"/>
                <w:lang w:val="es-ES_tradnl"/>
              </w:rPr>
              <w:t xml:space="preserve">, </w:t>
            </w:r>
            <w:r>
              <w:rPr>
                <w:rFonts w:asciiTheme="minorHAnsi" w:hAnsiTheme="minorHAnsi" w:cstheme="minorHAnsi"/>
                <w:lang w:val="es-ES_tradnl"/>
              </w:rPr>
              <w:t xml:space="preserve">ID = </w:t>
            </w:r>
            <w:r w:rsidR="00077372">
              <w:rPr>
                <w:rFonts w:asciiTheme="minorHAnsi" w:hAnsiTheme="minorHAnsi" w:cstheme="minorHAnsi"/>
                <w:lang w:val="es-ES_tradnl"/>
              </w:rPr>
              <w:t>2</w:t>
            </w:r>
            <w:r>
              <w:rPr>
                <w:rFonts w:asciiTheme="minorHAnsi" w:hAnsiTheme="minorHAnsi" w:cstheme="minorHAnsi"/>
                <w:lang w:val="es-ES_tradnl"/>
              </w:rPr>
              <w:t xml:space="preserve">), registrando el mismo en la tabla </w:t>
            </w:r>
            <w:r w:rsidR="00000B58">
              <w:rPr>
                <w:rFonts w:asciiTheme="minorHAnsi" w:hAnsiTheme="minorHAnsi" w:cstheme="minorHAnsi"/>
                <w:lang w:val="es-ES_tradnl"/>
              </w:rPr>
              <w:t>STK_COMPROBANTES_ESTADOS</w:t>
            </w:r>
            <w:r w:rsidR="00077372">
              <w:rPr>
                <w:rFonts w:asciiTheme="minorHAnsi" w:hAnsiTheme="minorHAnsi" w:cstheme="minorHAnsi"/>
                <w:lang w:val="es-ES_tradnl"/>
              </w:rPr>
              <w:t>.</w:t>
            </w:r>
          </w:p>
        </w:tc>
      </w:tr>
      <w:tr w:rsidR="00C413A4" w:rsidRPr="00676E4B" w:rsidTr="00235F7C">
        <w:trPr>
          <w:cantSplit/>
        </w:trPr>
        <w:tc>
          <w:tcPr>
            <w:tcW w:w="7678" w:type="dxa"/>
            <w:gridSpan w:val="5"/>
            <w:tcBorders>
              <w:top w:val="single" w:sz="2" w:space="0" w:color="000000"/>
              <w:left w:val="single" w:sz="2" w:space="0" w:color="000000"/>
              <w:bottom w:val="single" w:sz="2" w:space="0" w:color="000000"/>
              <w:right w:val="single" w:sz="2" w:space="0" w:color="000000"/>
            </w:tcBorders>
            <w:shd w:val="clear" w:color="auto" w:fill="CCCCCC"/>
          </w:tcPr>
          <w:p w:rsidR="00C413A4" w:rsidRPr="00676E4B" w:rsidRDefault="00A060D9" w:rsidP="00C413A4">
            <w:pPr>
              <w:rPr>
                <w:rFonts w:asciiTheme="minorHAnsi" w:hAnsiTheme="minorHAnsi" w:cstheme="minorHAnsi"/>
                <w:b/>
                <w:lang w:val="es-ES_tradnl"/>
              </w:rPr>
            </w:pPr>
            <w:r>
              <w:rPr>
                <w:rFonts w:asciiTheme="minorHAnsi" w:hAnsiTheme="minorHAnsi" w:cstheme="minorHAnsi"/>
                <w:b/>
                <w:lang w:val="es-ES_tradnl"/>
              </w:rPr>
              <w:lastRenderedPageBreak/>
              <w:t>Base de Datos: BIENES</w:t>
            </w:r>
          </w:p>
        </w:tc>
        <w:tc>
          <w:tcPr>
            <w:tcW w:w="673" w:type="dxa"/>
            <w:tcBorders>
              <w:top w:val="single" w:sz="2" w:space="0" w:color="000000"/>
              <w:left w:val="single" w:sz="2" w:space="0" w:color="000000"/>
              <w:bottom w:val="single" w:sz="2" w:space="0" w:color="000000"/>
              <w:right w:val="single" w:sz="2" w:space="0" w:color="000000"/>
            </w:tcBorders>
            <w:shd w:val="clear" w:color="auto" w:fill="CCCCCC"/>
          </w:tcPr>
          <w:p w:rsidR="00C413A4" w:rsidRPr="00676E4B" w:rsidRDefault="00C413A4" w:rsidP="00C413A4">
            <w:pPr>
              <w:rPr>
                <w:rFonts w:asciiTheme="minorHAnsi" w:hAnsiTheme="minorHAnsi" w:cstheme="minorHAnsi"/>
                <w:lang w:val="es-ES_tradnl"/>
              </w:rPr>
            </w:pPr>
          </w:p>
        </w:tc>
        <w:tc>
          <w:tcPr>
            <w:tcW w:w="1094" w:type="dxa"/>
            <w:gridSpan w:val="2"/>
            <w:tcBorders>
              <w:top w:val="single" w:sz="2" w:space="0" w:color="000000"/>
              <w:left w:val="single" w:sz="2" w:space="0" w:color="000000"/>
              <w:bottom w:val="single" w:sz="2" w:space="0" w:color="000000"/>
              <w:right w:val="single" w:sz="2" w:space="0" w:color="000000"/>
            </w:tcBorders>
            <w:shd w:val="clear" w:color="auto" w:fill="CCCCCC"/>
          </w:tcPr>
          <w:p w:rsidR="00C413A4" w:rsidRPr="00676E4B" w:rsidRDefault="00C413A4" w:rsidP="00C413A4">
            <w:pPr>
              <w:rPr>
                <w:rFonts w:asciiTheme="minorHAnsi" w:hAnsiTheme="minorHAnsi" w:cstheme="minorHAnsi"/>
                <w:lang w:val="es-ES_tradnl"/>
              </w:rPr>
            </w:pPr>
          </w:p>
        </w:tc>
      </w:tr>
      <w:tr w:rsidR="00900110" w:rsidRPr="00676E4B" w:rsidTr="00473AE6">
        <w:tc>
          <w:tcPr>
            <w:tcW w:w="9445" w:type="dxa"/>
            <w:gridSpan w:val="8"/>
            <w:tcBorders>
              <w:left w:val="single" w:sz="2" w:space="0" w:color="000000"/>
              <w:bottom w:val="single" w:sz="2" w:space="0" w:color="000000"/>
              <w:right w:val="single" w:sz="2" w:space="0" w:color="000000"/>
            </w:tcBorders>
          </w:tcPr>
          <w:p w:rsidR="00900110" w:rsidRDefault="00000B58" w:rsidP="00116463">
            <w:pPr>
              <w:rPr>
                <w:rFonts w:asciiTheme="minorHAnsi" w:hAnsiTheme="minorHAnsi" w:cstheme="minorHAnsi"/>
                <w:lang w:val="es-ES_tradnl"/>
              </w:rPr>
            </w:pPr>
            <w:r>
              <w:rPr>
                <w:rFonts w:asciiTheme="minorHAnsi" w:hAnsiTheme="minorHAnsi" w:cstheme="minorHAnsi"/>
                <w:lang w:val="es-ES_tradnl"/>
              </w:rPr>
              <w:t>STK_COMPROBANTES_CABEZA</w:t>
            </w:r>
          </w:p>
          <w:p w:rsidR="00900110" w:rsidRDefault="00000B58" w:rsidP="00116463">
            <w:pPr>
              <w:rPr>
                <w:rFonts w:asciiTheme="minorHAnsi" w:hAnsiTheme="minorHAnsi" w:cstheme="minorHAnsi"/>
                <w:lang w:val="es-ES_tradnl"/>
              </w:rPr>
            </w:pPr>
            <w:r>
              <w:rPr>
                <w:rFonts w:asciiTheme="minorHAnsi" w:hAnsiTheme="minorHAnsi" w:cstheme="minorHAnsi"/>
                <w:lang w:val="es-ES_tradnl"/>
              </w:rPr>
              <w:t>STK_COMPROBANTES_ITEMS</w:t>
            </w:r>
          </w:p>
          <w:p w:rsidR="00FC1B9A" w:rsidRDefault="00000B58" w:rsidP="00116463">
            <w:pPr>
              <w:rPr>
                <w:rFonts w:asciiTheme="minorHAnsi" w:hAnsiTheme="minorHAnsi" w:cstheme="minorHAnsi"/>
                <w:lang w:val="es-ES_tradnl"/>
              </w:rPr>
            </w:pPr>
            <w:r>
              <w:rPr>
                <w:rFonts w:asciiTheme="minorHAnsi" w:hAnsiTheme="minorHAnsi" w:cstheme="minorHAnsi"/>
                <w:lang w:val="es-ES_tradnl"/>
              </w:rPr>
              <w:t>STK_COMPROBANTES_ESTADOS</w:t>
            </w:r>
          </w:p>
          <w:p w:rsidR="005819D0" w:rsidRDefault="005819D0" w:rsidP="00116463">
            <w:pPr>
              <w:rPr>
                <w:rFonts w:asciiTheme="minorHAnsi" w:hAnsiTheme="minorHAnsi" w:cstheme="minorHAnsi"/>
                <w:lang w:val="es-ES_tradnl"/>
              </w:rPr>
            </w:pPr>
            <w:r>
              <w:rPr>
                <w:rFonts w:asciiTheme="minorHAnsi" w:hAnsiTheme="minorHAnsi" w:cstheme="minorHAnsi"/>
                <w:lang w:val="es-ES_tradnl"/>
              </w:rPr>
              <w:t>TTIPOCOMPROBANTES</w:t>
            </w:r>
          </w:p>
          <w:p w:rsidR="00FC1B9A" w:rsidRDefault="00FC1B9A" w:rsidP="00116463">
            <w:pPr>
              <w:rPr>
                <w:rFonts w:asciiTheme="minorHAnsi" w:hAnsiTheme="minorHAnsi" w:cstheme="minorHAnsi"/>
                <w:lang w:val="es-ES_tradnl"/>
              </w:rPr>
            </w:pPr>
            <w:r>
              <w:rPr>
                <w:rFonts w:asciiTheme="minorHAnsi" w:hAnsiTheme="minorHAnsi" w:cstheme="minorHAnsi"/>
                <w:lang w:val="es-ES_tradnl"/>
              </w:rPr>
              <w:t>TTIPOPRODUCTOS</w:t>
            </w:r>
          </w:p>
          <w:p w:rsidR="005819D0" w:rsidRDefault="005819D0" w:rsidP="00116463">
            <w:pPr>
              <w:rPr>
                <w:rFonts w:asciiTheme="minorHAnsi" w:hAnsiTheme="minorHAnsi" w:cstheme="minorHAnsi"/>
                <w:lang w:val="es-ES_tradnl"/>
              </w:rPr>
            </w:pPr>
            <w:r w:rsidRPr="005819D0">
              <w:rPr>
                <w:rFonts w:asciiTheme="minorHAnsi" w:hAnsiTheme="minorHAnsi" w:cstheme="minorHAnsi"/>
                <w:lang w:val="es-ES_tradnl"/>
              </w:rPr>
              <w:t>USR_ORGANICA</w:t>
            </w:r>
          </w:p>
          <w:p w:rsidR="00FC1B9A" w:rsidRPr="00676E4B" w:rsidRDefault="005819D0" w:rsidP="00116463">
            <w:pPr>
              <w:rPr>
                <w:rFonts w:asciiTheme="minorHAnsi" w:hAnsiTheme="minorHAnsi" w:cstheme="minorHAnsi"/>
                <w:lang w:val="es-ES_tradnl"/>
              </w:rPr>
            </w:pPr>
            <w:r w:rsidRPr="005819D0">
              <w:rPr>
                <w:rFonts w:asciiTheme="minorHAnsi" w:hAnsiTheme="minorHAnsi" w:cstheme="minorHAnsi"/>
                <w:lang w:val="es-ES_tradnl"/>
              </w:rPr>
              <w:t>USR_USUARIOS</w:t>
            </w:r>
          </w:p>
        </w:tc>
      </w:tr>
      <w:tr w:rsidR="00900110" w:rsidRPr="00676E4B" w:rsidTr="00235F7C">
        <w:trPr>
          <w:cantSplit/>
        </w:trPr>
        <w:tc>
          <w:tcPr>
            <w:tcW w:w="7495" w:type="dxa"/>
            <w:gridSpan w:val="4"/>
            <w:tcBorders>
              <w:top w:val="single" w:sz="2" w:space="0" w:color="000000"/>
              <w:left w:val="single" w:sz="2" w:space="0" w:color="000000"/>
              <w:bottom w:val="single" w:sz="4" w:space="0" w:color="auto"/>
              <w:right w:val="single" w:sz="2" w:space="0" w:color="000000"/>
            </w:tcBorders>
            <w:shd w:val="clear" w:color="auto" w:fill="CCCCCC"/>
          </w:tcPr>
          <w:p w:rsidR="00900110" w:rsidRPr="00676E4B" w:rsidRDefault="00900110" w:rsidP="00C413A4">
            <w:pPr>
              <w:rPr>
                <w:rFonts w:asciiTheme="minorHAnsi" w:hAnsiTheme="minorHAnsi" w:cstheme="minorHAnsi"/>
                <w:b/>
                <w:lang w:val="es-ES_tradnl"/>
              </w:rPr>
            </w:pPr>
            <w:r w:rsidRPr="00676E4B">
              <w:rPr>
                <w:rFonts w:asciiTheme="minorHAnsi" w:hAnsiTheme="minorHAnsi" w:cstheme="minorHAnsi"/>
                <w:b/>
                <w:lang w:val="es-ES_tradnl"/>
              </w:rPr>
              <w:t>Consideraciones de Pantalla</w:t>
            </w:r>
          </w:p>
        </w:tc>
        <w:tc>
          <w:tcPr>
            <w:tcW w:w="1134" w:type="dxa"/>
            <w:gridSpan w:val="3"/>
            <w:tcBorders>
              <w:top w:val="single" w:sz="2" w:space="0" w:color="000000"/>
              <w:left w:val="single" w:sz="2" w:space="0" w:color="000000"/>
              <w:bottom w:val="single" w:sz="4" w:space="0" w:color="auto"/>
              <w:right w:val="single" w:sz="2" w:space="0" w:color="000000"/>
            </w:tcBorders>
            <w:shd w:val="clear" w:color="auto" w:fill="CCCCCC"/>
          </w:tcPr>
          <w:p w:rsidR="00900110" w:rsidRPr="000D1F6D" w:rsidRDefault="006F6483" w:rsidP="00315EB5">
            <w:pPr>
              <w:rPr>
                <w:rFonts w:asciiTheme="minorHAnsi" w:hAnsiTheme="minorHAnsi" w:cstheme="minorHAnsi"/>
                <w:b/>
                <w:color w:val="0070C0"/>
                <w:u w:val="single"/>
                <w:lang w:val="es-ES_tradnl"/>
              </w:rPr>
            </w:pPr>
            <w:r>
              <w:rPr>
                <w:rFonts w:asciiTheme="minorHAnsi" w:hAnsiTheme="minorHAnsi" w:cstheme="minorHAnsi"/>
                <w:b/>
                <w:color w:val="0070C0"/>
                <w:u w:val="single"/>
                <w:lang w:val="es-ES_tradnl"/>
              </w:rPr>
              <w:fldChar w:fldCharType="begin"/>
            </w:r>
            <w:r w:rsidR="00315EB5">
              <w:rPr>
                <w:rFonts w:asciiTheme="minorHAnsi" w:hAnsiTheme="minorHAnsi" w:cstheme="minorHAnsi"/>
                <w:b/>
                <w:color w:val="0070C0"/>
                <w:u w:val="single"/>
                <w:lang w:val="es-ES_tradnl"/>
              </w:rPr>
              <w:instrText xml:space="preserve"> REF _Ref374085473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6.1</w:t>
            </w:r>
            <w:r>
              <w:rPr>
                <w:rFonts w:asciiTheme="minorHAnsi" w:hAnsiTheme="minorHAnsi" w:cstheme="minorHAnsi"/>
                <w:b/>
                <w:color w:val="0070C0"/>
                <w:u w:val="single"/>
                <w:lang w:val="es-ES_tradnl"/>
              </w:rPr>
              <w:fldChar w:fldCharType="end"/>
            </w:r>
            <w:r w:rsidR="00235F7C">
              <w:rPr>
                <w:rFonts w:asciiTheme="minorHAnsi" w:hAnsiTheme="minorHAnsi" w:cstheme="minorHAnsi"/>
                <w:b/>
                <w:color w:val="0070C0"/>
                <w:u w:val="single"/>
                <w:lang w:val="es-ES_tradnl"/>
              </w:rPr>
              <w:t xml:space="preserve">/ </w:t>
            </w:r>
            <w:r>
              <w:rPr>
                <w:rFonts w:asciiTheme="minorHAnsi" w:hAnsiTheme="minorHAnsi" w:cstheme="minorHAnsi"/>
                <w:b/>
                <w:color w:val="0070C0"/>
                <w:u w:val="single"/>
                <w:lang w:val="es-ES_tradnl"/>
              </w:rPr>
              <w:fldChar w:fldCharType="begin"/>
            </w:r>
            <w:r w:rsidR="00315EB5">
              <w:rPr>
                <w:rFonts w:asciiTheme="minorHAnsi" w:hAnsiTheme="minorHAnsi" w:cstheme="minorHAnsi"/>
                <w:b/>
                <w:color w:val="0070C0"/>
                <w:u w:val="single"/>
                <w:lang w:val="es-ES_tradnl"/>
              </w:rPr>
              <w:instrText xml:space="preserve"> REF _Ref374085481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6.2</w:t>
            </w:r>
            <w:r>
              <w:rPr>
                <w:rFonts w:asciiTheme="minorHAnsi" w:hAnsiTheme="minorHAnsi" w:cstheme="minorHAnsi"/>
                <w:b/>
                <w:color w:val="0070C0"/>
                <w:u w:val="single"/>
                <w:lang w:val="es-ES_tradnl"/>
              </w:rPr>
              <w:fldChar w:fldCharType="end"/>
            </w:r>
            <w:r w:rsidR="00235F7C">
              <w:rPr>
                <w:rFonts w:asciiTheme="minorHAnsi" w:hAnsiTheme="minorHAnsi" w:cstheme="minorHAnsi"/>
                <w:b/>
                <w:color w:val="0070C0"/>
                <w:u w:val="single"/>
                <w:lang w:val="es-ES_tradnl"/>
              </w:rPr>
              <w:t xml:space="preserve">/ </w:t>
            </w:r>
            <w:r>
              <w:rPr>
                <w:rFonts w:asciiTheme="minorHAnsi" w:hAnsiTheme="minorHAnsi" w:cstheme="minorHAnsi"/>
                <w:b/>
                <w:color w:val="0070C0"/>
                <w:u w:val="single"/>
                <w:lang w:val="es-ES_tradnl"/>
              </w:rPr>
              <w:fldChar w:fldCharType="begin"/>
            </w:r>
            <w:r w:rsidR="00315EB5">
              <w:rPr>
                <w:rFonts w:asciiTheme="minorHAnsi" w:hAnsiTheme="minorHAnsi" w:cstheme="minorHAnsi"/>
                <w:b/>
                <w:color w:val="0070C0"/>
                <w:u w:val="single"/>
                <w:lang w:val="es-ES_tradnl"/>
              </w:rPr>
              <w:instrText xml:space="preserve"> REF _Ref374085495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6.5</w:t>
            </w:r>
            <w:r>
              <w:rPr>
                <w:rFonts w:asciiTheme="minorHAnsi" w:hAnsiTheme="minorHAnsi" w:cstheme="minorHAnsi"/>
                <w:b/>
                <w:color w:val="0070C0"/>
                <w:u w:val="single"/>
                <w:lang w:val="es-ES_tradnl"/>
              </w:rPr>
              <w:fldChar w:fldCharType="end"/>
            </w:r>
          </w:p>
        </w:tc>
        <w:tc>
          <w:tcPr>
            <w:tcW w:w="816" w:type="dxa"/>
            <w:tcBorders>
              <w:top w:val="single" w:sz="2" w:space="0" w:color="000000"/>
              <w:left w:val="single" w:sz="2" w:space="0" w:color="000000"/>
              <w:bottom w:val="single" w:sz="4" w:space="0" w:color="auto"/>
              <w:right w:val="single" w:sz="2" w:space="0" w:color="000000"/>
            </w:tcBorders>
            <w:shd w:val="clear" w:color="auto" w:fill="CCCCCC"/>
          </w:tcPr>
          <w:p w:rsidR="00900110" w:rsidRPr="00676E4B" w:rsidRDefault="00900110" w:rsidP="00C413A4">
            <w:pPr>
              <w:rPr>
                <w:rFonts w:asciiTheme="minorHAnsi" w:hAnsiTheme="minorHAnsi" w:cstheme="minorHAnsi"/>
                <w:b/>
                <w:lang w:val="es-ES_tradnl"/>
              </w:rPr>
            </w:pPr>
          </w:p>
        </w:tc>
      </w:tr>
      <w:tr w:rsidR="00900110" w:rsidRPr="00676E4B" w:rsidTr="00235F7C">
        <w:tc>
          <w:tcPr>
            <w:tcW w:w="9445" w:type="dxa"/>
            <w:gridSpan w:val="8"/>
            <w:tcBorders>
              <w:left w:val="single" w:sz="2" w:space="0" w:color="000000"/>
              <w:bottom w:val="single" w:sz="4" w:space="0" w:color="auto"/>
              <w:right w:val="single" w:sz="2" w:space="0" w:color="000000"/>
            </w:tcBorders>
          </w:tcPr>
          <w:p w:rsidR="005B7495" w:rsidRPr="003967C6" w:rsidRDefault="005B7495" w:rsidP="005B7495">
            <w:pPr>
              <w:jc w:val="both"/>
              <w:rPr>
                <w:rFonts w:asciiTheme="minorHAnsi" w:hAnsiTheme="minorHAnsi" w:cstheme="minorHAnsi"/>
                <w:b/>
                <w:u w:val="single"/>
                <w:lang w:val="es-ES_tradnl"/>
              </w:rPr>
            </w:pPr>
            <w:r>
              <w:rPr>
                <w:rFonts w:asciiTheme="minorHAnsi" w:hAnsiTheme="minorHAnsi" w:cstheme="minorHAnsi"/>
                <w:b/>
                <w:u w:val="single"/>
                <w:lang w:val="es-ES_tradnl"/>
              </w:rPr>
              <w:t>Búsqueda Cabeza</w:t>
            </w:r>
          </w:p>
          <w:p w:rsidR="00AF2C1C" w:rsidRDefault="00AF2C1C" w:rsidP="00AF2C1C">
            <w:pPr>
              <w:jc w:val="both"/>
              <w:rPr>
                <w:rFonts w:asciiTheme="minorHAnsi" w:hAnsiTheme="minorHAnsi" w:cstheme="minorHAnsi"/>
                <w:lang w:val="es-ES_tradnl"/>
              </w:rPr>
            </w:pPr>
            <w:r>
              <w:rPr>
                <w:rFonts w:asciiTheme="minorHAnsi" w:hAnsiTheme="minorHAnsi" w:cstheme="minorHAnsi"/>
                <w:lang w:val="es-ES_tradnl"/>
              </w:rPr>
              <w:t xml:space="preserve">El listado de </w:t>
            </w:r>
            <w:r w:rsidR="002436B8">
              <w:rPr>
                <w:rFonts w:asciiTheme="minorHAnsi" w:hAnsiTheme="minorHAnsi" w:cstheme="minorHAnsi"/>
                <w:lang w:val="es-ES_tradnl"/>
              </w:rPr>
              <w:t xml:space="preserve">Cabezas de Comprobantes muestra </w:t>
            </w:r>
            <w:r>
              <w:rPr>
                <w:rFonts w:asciiTheme="minorHAnsi" w:hAnsiTheme="minorHAnsi" w:cstheme="minorHAnsi"/>
                <w:lang w:val="es-ES_tradnl"/>
              </w:rPr>
              <w:t xml:space="preserve">los registros ordenados por </w:t>
            </w:r>
            <w:r w:rsidR="006927A7">
              <w:rPr>
                <w:rFonts w:asciiTheme="minorHAnsi" w:hAnsiTheme="minorHAnsi" w:cstheme="minorHAnsi"/>
                <w:lang w:val="es-ES_tradnl"/>
              </w:rPr>
              <w:t xml:space="preserve">estado </w:t>
            </w:r>
            <w:r>
              <w:rPr>
                <w:rFonts w:asciiTheme="minorHAnsi" w:hAnsiTheme="minorHAnsi" w:cstheme="minorHAnsi"/>
                <w:lang w:val="es-ES_tradnl"/>
              </w:rPr>
              <w:t>(primero NO confirmados, después confirmados</w:t>
            </w:r>
            <w:r w:rsidR="006927A7">
              <w:rPr>
                <w:rFonts w:asciiTheme="minorHAnsi" w:hAnsiTheme="minorHAnsi" w:cstheme="minorHAnsi"/>
                <w:lang w:val="es-ES_tradnl"/>
              </w:rPr>
              <w:t xml:space="preserve">, </w:t>
            </w:r>
            <w:r w:rsidR="001359CE">
              <w:rPr>
                <w:rFonts w:asciiTheme="minorHAnsi" w:hAnsiTheme="minorHAnsi" w:cstheme="minorHAnsi"/>
                <w:lang w:val="es-ES_tradnl"/>
              </w:rPr>
              <w:t xml:space="preserve">y </w:t>
            </w:r>
            <w:r w:rsidR="006927A7">
              <w:rPr>
                <w:rFonts w:asciiTheme="minorHAnsi" w:hAnsiTheme="minorHAnsi" w:cstheme="minorHAnsi"/>
                <w:lang w:val="es-ES_tradnl"/>
              </w:rPr>
              <w:t xml:space="preserve">por último </w:t>
            </w:r>
            <w:r w:rsidR="00B31C5B">
              <w:rPr>
                <w:rFonts w:asciiTheme="minorHAnsi" w:hAnsiTheme="minorHAnsi" w:cstheme="minorHAnsi"/>
                <w:lang w:val="es-ES_tradnl"/>
              </w:rPr>
              <w:t>aprobados</w:t>
            </w:r>
            <w:r>
              <w:rPr>
                <w:rFonts w:asciiTheme="minorHAnsi" w:hAnsiTheme="minorHAnsi" w:cstheme="minorHAnsi"/>
                <w:lang w:val="es-ES_tradnl"/>
              </w:rPr>
              <w:t>) y por fecha</w:t>
            </w:r>
            <w:r w:rsidR="006927A7">
              <w:rPr>
                <w:rFonts w:asciiTheme="minorHAnsi" w:hAnsiTheme="minorHAnsi" w:cstheme="minorHAnsi"/>
                <w:lang w:val="es-ES_tradnl"/>
              </w:rPr>
              <w:t xml:space="preserve"> comprobante</w:t>
            </w:r>
            <w:r>
              <w:rPr>
                <w:rFonts w:asciiTheme="minorHAnsi" w:hAnsiTheme="minorHAnsi" w:cstheme="minorHAnsi"/>
                <w:lang w:val="es-ES_tradnl"/>
              </w:rPr>
              <w:t xml:space="preserve"> (descendente). </w:t>
            </w:r>
          </w:p>
          <w:p w:rsidR="0008351C" w:rsidRDefault="0008351C" w:rsidP="0008351C">
            <w:pPr>
              <w:jc w:val="both"/>
              <w:rPr>
                <w:rFonts w:asciiTheme="minorHAnsi" w:hAnsiTheme="minorHAnsi" w:cstheme="minorHAnsi"/>
                <w:lang w:val="es-ES_tradnl"/>
              </w:rPr>
            </w:pPr>
            <w:r>
              <w:rPr>
                <w:rFonts w:asciiTheme="minorHAnsi" w:hAnsiTheme="minorHAnsi" w:cstheme="minorHAnsi"/>
                <w:lang w:val="es-ES_tradnl"/>
              </w:rPr>
              <w:t xml:space="preserve">Sólo se </w:t>
            </w:r>
            <w:r w:rsidR="002618ED">
              <w:rPr>
                <w:rFonts w:asciiTheme="minorHAnsi" w:hAnsiTheme="minorHAnsi" w:cstheme="minorHAnsi"/>
                <w:lang w:val="es-ES_tradnl"/>
              </w:rPr>
              <w:t>muestran</w:t>
            </w:r>
            <w:r>
              <w:rPr>
                <w:rFonts w:asciiTheme="minorHAnsi" w:hAnsiTheme="minorHAnsi" w:cstheme="minorHAnsi"/>
                <w:lang w:val="es-ES_tradnl"/>
              </w:rPr>
              <w:t xml:space="preserve"> las </w:t>
            </w:r>
            <w:r w:rsidR="001359CE">
              <w:rPr>
                <w:rFonts w:asciiTheme="minorHAnsi" w:hAnsiTheme="minorHAnsi" w:cstheme="minorHAnsi"/>
                <w:b/>
                <w:lang w:val="es-ES_tradnl"/>
              </w:rPr>
              <w:t xml:space="preserve">Solicitudes </w:t>
            </w:r>
            <w:r w:rsidR="00F64013">
              <w:rPr>
                <w:rFonts w:asciiTheme="minorHAnsi" w:hAnsiTheme="minorHAnsi" w:cstheme="minorHAnsi"/>
                <w:b/>
                <w:lang w:val="es-ES_tradnl"/>
              </w:rPr>
              <w:t>de Bienes e Insumo</w:t>
            </w:r>
            <w:r w:rsidR="001359CE">
              <w:rPr>
                <w:rFonts w:asciiTheme="minorHAnsi" w:hAnsiTheme="minorHAnsi" w:cstheme="minorHAnsi"/>
                <w:b/>
                <w:lang w:val="es-ES_tradnl"/>
              </w:rPr>
              <w:t>s</w:t>
            </w:r>
            <w:r>
              <w:rPr>
                <w:rFonts w:asciiTheme="minorHAnsi" w:hAnsiTheme="minorHAnsi" w:cstheme="minorHAnsi"/>
                <w:lang w:val="es-ES_tradnl"/>
              </w:rPr>
              <w:t xml:space="preserve"> cuyo Departamento </w:t>
            </w:r>
            <w:r w:rsidR="002618ED">
              <w:rPr>
                <w:rFonts w:asciiTheme="minorHAnsi" w:hAnsiTheme="minorHAnsi" w:cstheme="minorHAnsi"/>
                <w:lang w:val="es-ES_tradnl"/>
              </w:rPr>
              <w:t>S</w:t>
            </w:r>
            <w:r w:rsidR="001359CE">
              <w:rPr>
                <w:rFonts w:asciiTheme="minorHAnsi" w:hAnsiTheme="minorHAnsi" w:cstheme="minorHAnsi"/>
                <w:lang w:val="es-ES_tradnl"/>
              </w:rPr>
              <w:t>olicitante</w:t>
            </w:r>
            <w:r>
              <w:rPr>
                <w:rFonts w:asciiTheme="minorHAnsi" w:hAnsiTheme="minorHAnsi" w:cstheme="minorHAnsi"/>
                <w:lang w:val="es-ES_tradnl"/>
              </w:rPr>
              <w:t xml:space="preserve"> (</w:t>
            </w:r>
            <w:proofErr w:type="spellStart"/>
            <w:r>
              <w:rPr>
                <w:rFonts w:asciiTheme="minorHAnsi" w:hAnsiTheme="minorHAnsi" w:cstheme="minorHAnsi"/>
                <w:lang w:val="es-ES_tradnl"/>
              </w:rPr>
              <w:t>ccabID</w:t>
            </w:r>
            <w:r w:rsidR="00A060D9">
              <w:rPr>
                <w:rFonts w:asciiTheme="minorHAnsi" w:hAnsiTheme="minorHAnsi" w:cstheme="minorHAnsi"/>
                <w:lang w:val="es-ES_tradnl"/>
              </w:rPr>
              <w:t>DEPTO</w:t>
            </w:r>
            <w:r>
              <w:rPr>
                <w:rFonts w:asciiTheme="minorHAnsi" w:hAnsiTheme="minorHAnsi" w:cstheme="minorHAnsi"/>
                <w:lang w:val="es-ES_tradnl"/>
              </w:rPr>
              <w:t>EMIS</w:t>
            </w:r>
            <w:proofErr w:type="spellEnd"/>
            <w:r>
              <w:rPr>
                <w:rFonts w:asciiTheme="minorHAnsi" w:hAnsiTheme="minorHAnsi" w:cstheme="minorHAnsi"/>
                <w:lang w:val="es-ES_tradnl"/>
              </w:rPr>
              <w:t xml:space="preserve">) se corresponde con el Departamento al que pertenece el usuario </w:t>
            </w:r>
            <w:proofErr w:type="spellStart"/>
            <w:r>
              <w:rPr>
                <w:rFonts w:asciiTheme="minorHAnsi" w:hAnsiTheme="minorHAnsi" w:cstheme="minorHAnsi"/>
                <w:lang w:val="es-ES_tradnl"/>
              </w:rPr>
              <w:t>logueado</w:t>
            </w:r>
            <w:proofErr w:type="spellEnd"/>
            <w:r w:rsidR="00F14FEB">
              <w:rPr>
                <w:rFonts w:asciiTheme="minorHAnsi" w:hAnsiTheme="minorHAnsi" w:cstheme="minorHAnsi"/>
                <w:lang w:val="es-ES_tradnl"/>
              </w:rPr>
              <w:t xml:space="preserve">, </w:t>
            </w:r>
            <w:r w:rsidR="000578A0">
              <w:rPr>
                <w:rFonts w:asciiTheme="minorHAnsi" w:hAnsiTheme="minorHAnsi" w:cstheme="minorHAnsi"/>
                <w:lang w:val="es-ES_tradnl"/>
              </w:rPr>
              <w:t>y si este usuario tiene alguno de los atributos correspondiente</w:t>
            </w:r>
            <w:r w:rsidR="00284444">
              <w:rPr>
                <w:rFonts w:asciiTheme="minorHAnsi" w:hAnsiTheme="minorHAnsi" w:cstheme="minorHAnsi"/>
                <w:lang w:val="es-ES_tradnl"/>
              </w:rPr>
              <w:t>s</w:t>
            </w:r>
            <w:r w:rsidR="000578A0">
              <w:rPr>
                <w:rFonts w:asciiTheme="minorHAnsi" w:hAnsiTheme="minorHAnsi" w:cstheme="minorHAnsi"/>
                <w:lang w:val="es-ES_tradnl"/>
              </w:rPr>
              <w:t xml:space="preserve"> (</w:t>
            </w:r>
            <w:r w:rsidR="000578A0" w:rsidRPr="000578A0">
              <w:rPr>
                <w:rFonts w:asciiTheme="minorHAnsi" w:hAnsiTheme="minorHAnsi" w:cstheme="minorHAnsi"/>
                <w:b/>
                <w:lang w:val="es-ES_tradnl"/>
              </w:rPr>
              <w:t xml:space="preserve">COMPALTA, COMPCONF, </w:t>
            </w:r>
            <w:r w:rsidR="001359CE" w:rsidRPr="000578A0">
              <w:rPr>
                <w:rFonts w:asciiTheme="minorHAnsi" w:hAnsiTheme="minorHAnsi" w:cstheme="minorHAnsi"/>
                <w:b/>
                <w:lang w:val="es-ES_tradnl"/>
              </w:rPr>
              <w:t>COMPA</w:t>
            </w:r>
            <w:r w:rsidR="002618ED">
              <w:rPr>
                <w:rFonts w:asciiTheme="minorHAnsi" w:hAnsiTheme="minorHAnsi" w:cstheme="minorHAnsi"/>
                <w:b/>
                <w:lang w:val="es-ES_tradnl"/>
              </w:rPr>
              <w:t>PROB</w:t>
            </w:r>
            <w:r w:rsidR="000578A0">
              <w:rPr>
                <w:rFonts w:asciiTheme="minorHAnsi" w:hAnsiTheme="minorHAnsi" w:cstheme="minorHAnsi"/>
                <w:lang w:val="es-ES_tradnl"/>
              </w:rPr>
              <w:t>). Po</w:t>
            </w:r>
            <w:r w:rsidR="00F14FEB">
              <w:rPr>
                <w:rFonts w:asciiTheme="minorHAnsi" w:hAnsiTheme="minorHAnsi" w:cstheme="minorHAnsi"/>
                <w:lang w:val="es-ES_tradnl"/>
              </w:rPr>
              <w:t xml:space="preserve">r ello también se </w:t>
            </w:r>
            <w:r w:rsidR="002618ED">
              <w:rPr>
                <w:rFonts w:asciiTheme="minorHAnsi" w:hAnsiTheme="minorHAnsi" w:cstheme="minorHAnsi"/>
                <w:lang w:val="es-ES_tradnl"/>
              </w:rPr>
              <w:t xml:space="preserve">muestra </w:t>
            </w:r>
            <w:r w:rsidR="00F14FEB">
              <w:rPr>
                <w:rFonts w:asciiTheme="minorHAnsi" w:hAnsiTheme="minorHAnsi" w:cstheme="minorHAnsi"/>
                <w:lang w:val="es-ES_tradnl"/>
              </w:rPr>
              <w:t xml:space="preserve">en el combo Departamento </w:t>
            </w:r>
            <w:r w:rsidR="002618ED">
              <w:rPr>
                <w:rFonts w:asciiTheme="minorHAnsi" w:hAnsiTheme="minorHAnsi" w:cstheme="minorHAnsi"/>
                <w:lang w:val="es-ES_tradnl"/>
              </w:rPr>
              <w:t xml:space="preserve">Solicitante </w:t>
            </w:r>
            <w:r w:rsidR="00F14FEB">
              <w:rPr>
                <w:rFonts w:asciiTheme="minorHAnsi" w:hAnsiTheme="minorHAnsi" w:cstheme="minorHAnsi"/>
                <w:lang w:val="es-ES_tradnl"/>
              </w:rPr>
              <w:t xml:space="preserve">sólo el departamento del usuario </w:t>
            </w:r>
            <w:proofErr w:type="spellStart"/>
            <w:r w:rsidR="00F14FEB">
              <w:rPr>
                <w:rFonts w:asciiTheme="minorHAnsi" w:hAnsiTheme="minorHAnsi" w:cstheme="minorHAnsi"/>
                <w:lang w:val="es-ES_tradnl"/>
              </w:rPr>
              <w:t>logueado</w:t>
            </w:r>
            <w:proofErr w:type="spellEnd"/>
            <w:r>
              <w:rPr>
                <w:rFonts w:asciiTheme="minorHAnsi" w:hAnsiTheme="minorHAnsi" w:cstheme="minorHAnsi"/>
                <w:lang w:val="es-ES_tradnl"/>
              </w:rPr>
              <w:t>.</w:t>
            </w:r>
          </w:p>
          <w:p w:rsidR="006927A7" w:rsidRDefault="006927A7" w:rsidP="005B7495">
            <w:pPr>
              <w:jc w:val="both"/>
              <w:rPr>
                <w:rFonts w:asciiTheme="minorHAnsi" w:hAnsiTheme="minorHAnsi" w:cstheme="minorHAnsi"/>
                <w:lang w:val="es-ES_tradnl"/>
              </w:rPr>
            </w:pPr>
          </w:p>
          <w:p w:rsidR="005B7495" w:rsidRPr="003967C6" w:rsidRDefault="005B7495" w:rsidP="005B7495">
            <w:pPr>
              <w:jc w:val="both"/>
              <w:rPr>
                <w:rFonts w:asciiTheme="minorHAnsi" w:hAnsiTheme="minorHAnsi" w:cstheme="minorHAnsi"/>
                <w:b/>
                <w:u w:val="single"/>
                <w:lang w:val="es-ES_tradnl"/>
              </w:rPr>
            </w:pPr>
            <w:r w:rsidRPr="003967C6">
              <w:rPr>
                <w:rFonts w:asciiTheme="minorHAnsi" w:hAnsiTheme="minorHAnsi" w:cstheme="minorHAnsi"/>
                <w:b/>
                <w:u w:val="single"/>
                <w:lang w:val="es-ES_tradnl"/>
              </w:rPr>
              <w:t>ABM</w:t>
            </w:r>
            <w:r>
              <w:rPr>
                <w:rFonts w:asciiTheme="minorHAnsi" w:hAnsiTheme="minorHAnsi" w:cstheme="minorHAnsi"/>
                <w:b/>
                <w:u w:val="single"/>
                <w:lang w:val="es-ES_tradnl"/>
              </w:rPr>
              <w:t xml:space="preserve"> Cabeza</w:t>
            </w:r>
          </w:p>
          <w:p w:rsidR="002618ED" w:rsidRDefault="002618ED" w:rsidP="001D4263">
            <w:pPr>
              <w:jc w:val="both"/>
              <w:rPr>
                <w:rFonts w:asciiTheme="minorHAnsi" w:hAnsiTheme="minorHAnsi" w:cstheme="minorHAnsi"/>
                <w:lang w:val="es-ES_tradnl"/>
              </w:rPr>
            </w:pPr>
            <w:r>
              <w:rPr>
                <w:rFonts w:asciiTheme="minorHAnsi" w:hAnsiTheme="minorHAnsi" w:cstheme="minorHAnsi"/>
                <w:lang w:val="es-ES_tradnl"/>
              </w:rPr>
              <w:t>Puede generar un comprobante nuevo cualquier usuario que cuente con los atributos correspondientes (</w:t>
            </w:r>
            <w:r w:rsidRPr="000578A0">
              <w:rPr>
                <w:rFonts w:asciiTheme="minorHAnsi" w:hAnsiTheme="minorHAnsi" w:cstheme="minorHAnsi"/>
                <w:b/>
                <w:lang w:val="es-ES_tradnl"/>
              </w:rPr>
              <w:t>COMPALTA, COMPCONF, COMPA</w:t>
            </w:r>
            <w:r>
              <w:rPr>
                <w:rFonts w:asciiTheme="minorHAnsi" w:hAnsiTheme="minorHAnsi" w:cstheme="minorHAnsi"/>
                <w:b/>
                <w:lang w:val="es-ES_tradnl"/>
              </w:rPr>
              <w:t>PROB</w:t>
            </w:r>
            <w:r>
              <w:rPr>
                <w:rFonts w:asciiTheme="minorHAnsi" w:hAnsiTheme="minorHAnsi" w:cstheme="minorHAnsi"/>
                <w:lang w:val="es-ES_tradnl"/>
              </w:rPr>
              <w:t>).</w:t>
            </w:r>
          </w:p>
          <w:p w:rsidR="002618ED" w:rsidRDefault="002618ED" w:rsidP="001D4263">
            <w:pPr>
              <w:jc w:val="both"/>
              <w:rPr>
                <w:rFonts w:asciiTheme="minorHAnsi" w:hAnsiTheme="minorHAnsi" w:cstheme="minorHAnsi"/>
                <w:lang w:val="es-ES_tradnl"/>
              </w:rPr>
            </w:pPr>
            <w:r>
              <w:rPr>
                <w:rFonts w:asciiTheme="minorHAnsi" w:hAnsiTheme="minorHAnsi" w:cstheme="minorHAnsi"/>
                <w:lang w:val="es-ES_tradnl"/>
              </w:rPr>
              <w:t>En el combo Departamento Solicitante (</w:t>
            </w:r>
            <w:proofErr w:type="spellStart"/>
            <w:r>
              <w:rPr>
                <w:rFonts w:asciiTheme="minorHAnsi" w:hAnsiTheme="minorHAnsi" w:cstheme="minorHAnsi"/>
                <w:lang w:val="es-ES_tradnl"/>
              </w:rPr>
              <w:t>ccabIDDEPTOEMIS</w:t>
            </w:r>
            <w:proofErr w:type="spellEnd"/>
            <w:r>
              <w:rPr>
                <w:rFonts w:asciiTheme="minorHAnsi" w:hAnsiTheme="minorHAnsi" w:cstheme="minorHAnsi"/>
                <w:lang w:val="es-ES_tradnl"/>
              </w:rPr>
              <w:t xml:space="preserve">) está bloqueado, y muestra como única opción ya seleccionada el Departamento del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w:t>
            </w:r>
          </w:p>
          <w:p w:rsidR="002618ED" w:rsidRDefault="002618ED" w:rsidP="001D4263">
            <w:pPr>
              <w:jc w:val="both"/>
              <w:rPr>
                <w:rFonts w:asciiTheme="minorHAnsi" w:hAnsiTheme="minorHAnsi" w:cstheme="minorHAnsi"/>
                <w:lang w:val="es-ES_tradnl"/>
              </w:rPr>
            </w:pPr>
            <w:r>
              <w:rPr>
                <w:rFonts w:asciiTheme="minorHAnsi" w:hAnsiTheme="minorHAnsi" w:cstheme="minorHAnsi"/>
                <w:lang w:val="es-ES_tradnl"/>
              </w:rPr>
              <w:t>En el combo Departamento Administrador (</w:t>
            </w:r>
            <w:proofErr w:type="spellStart"/>
            <w:r>
              <w:rPr>
                <w:rFonts w:asciiTheme="minorHAnsi" w:hAnsiTheme="minorHAnsi" w:cstheme="minorHAnsi"/>
                <w:lang w:val="es-ES_tradnl"/>
              </w:rPr>
              <w:t>ccabIDDEPTODEST</w:t>
            </w:r>
            <w:proofErr w:type="spellEnd"/>
            <w:r>
              <w:rPr>
                <w:rFonts w:asciiTheme="minorHAnsi" w:hAnsiTheme="minorHAnsi" w:cstheme="minorHAnsi"/>
                <w:lang w:val="es-ES_tradnl"/>
              </w:rPr>
              <w:t xml:space="preserve">) muestra como opciones a los Departamentos que administran stock: Patrimonio y Sistemas. </w:t>
            </w:r>
          </w:p>
          <w:p w:rsidR="003D310F" w:rsidRDefault="003D310F" w:rsidP="001D4263">
            <w:pPr>
              <w:jc w:val="both"/>
              <w:rPr>
                <w:rFonts w:asciiTheme="minorHAnsi" w:hAnsiTheme="minorHAnsi" w:cstheme="minorHAnsi"/>
                <w:lang w:val="es-ES_tradnl"/>
              </w:rPr>
            </w:pPr>
            <w:r>
              <w:rPr>
                <w:rFonts w:asciiTheme="minorHAnsi" w:hAnsiTheme="minorHAnsi" w:cstheme="minorHAnsi"/>
                <w:lang w:val="es-ES_tradnl"/>
              </w:rPr>
              <w:t>El campo Respuesta se muestra inhabilitado.</w:t>
            </w:r>
          </w:p>
          <w:p w:rsidR="002E7FD7" w:rsidRDefault="002618ED" w:rsidP="002618ED">
            <w:pPr>
              <w:jc w:val="both"/>
              <w:rPr>
                <w:rFonts w:asciiTheme="minorHAnsi" w:hAnsiTheme="minorHAnsi" w:cstheme="minorHAnsi"/>
                <w:lang w:val="es-ES_tradnl"/>
              </w:rPr>
            </w:pPr>
            <w:r>
              <w:rPr>
                <w:rFonts w:asciiTheme="minorHAnsi" w:hAnsiTheme="minorHAnsi" w:cstheme="minorHAnsi"/>
                <w:lang w:val="es-ES_tradnl"/>
              </w:rPr>
              <w:t>El campo oculto</w:t>
            </w:r>
            <w:r w:rsidR="002E7FD7">
              <w:rPr>
                <w:rFonts w:asciiTheme="minorHAnsi" w:hAnsiTheme="minorHAnsi" w:cstheme="minorHAnsi"/>
                <w:lang w:val="es-ES_tradnl"/>
              </w:rPr>
              <w:t xml:space="preserve"> Tipo de Comprobante</w:t>
            </w:r>
            <w:r>
              <w:rPr>
                <w:rFonts w:asciiTheme="minorHAnsi" w:hAnsiTheme="minorHAnsi" w:cstheme="minorHAnsi"/>
                <w:lang w:val="es-ES_tradnl"/>
              </w:rPr>
              <w:t xml:space="preserve"> debe</w:t>
            </w:r>
            <w:r w:rsidR="002E7FD7">
              <w:rPr>
                <w:rFonts w:asciiTheme="minorHAnsi" w:hAnsiTheme="minorHAnsi" w:cstheme="minorHAnsi"/>
                <w:lang w:val="es-ES_tradnl"/>
              </w:rPr>
              <w:t xml:space="preserve"> contener </w:t>
            </w:r>
            <w:r>
              <w:rPr>
                <w:rFonts w:asciiTheme="minorHAnsi" w:hAnsiTheme="minorHAnsi" w:cstheme="minorHAnsi"/>
                <w:lang w:val="es-ES_tradnl"/>
              </w:rPr>
              <w:t xml:space="preserve">el </w:t>
            </w:r>
            <w:r w:rsidR="002E7FD7">
              <w:rPr>
                <w:rFonts w:asciiTheme="minorHAnsi" w:hAnsiTheme="minorHAnsi" w:cstheme="minorHAnsi"/>
                <w:lang w:val="es-ES_tradnl"/>
              </w:rPr>
              <w:t xml:space="preserve">ID </w:t>
            </w:r>
            <w:r>
              <w:rPr>
                <w:rFonts w:asciiTheme="minorHAnsi" w:hAnsiTheme="minorHAnsi" w:cstheme="minorHAnsi"/>
                <w:lang w:val="es-ES_tradnl"/>
              </w:rPr>
              <w:t xml:space="preserve">correspondiente </w:t>
            </w:r>
            <w:r w:rsidR="002E7FD7">
              <w:rPr>
                <w:rFonts w:asciiTheme="minorHAnsi" w:hAnsiTheme="minorHAnsi" w:cstheme="minorHAnsi"/>
                <w:lang w:val="es-ES_tradnl"/>
              </w:rPr>
              <w:t xml:space="preserve">a este Tipo de Comprobante </w:t>
            </w:r>
            <w:r w:rsidR="00F64013">
              <w:rPr>
                <w:rFonts w:asciiTheme="minorHAnsi" w:hAnsiTheme="minorHAnsi" w:cstheme="minorHAnsi"/>
                <w:b/>
                <w:lang w:val="es-ES_tradnl"/>
              </w:rPr>
              <w:t>Solicitud de Bienes e Insumos</w:t>
            </w:r>
            <w:r>
              <w:rPr>
                <w:rFonts w:asciiTheme="minorHAnsi" w:hAnsiTheme="minorHAnsi" w:cstheme="minorHAnsi"/>
                <w:lang w:val="es-ES_tradnl"/>
              </w:rPr>
              <w:t>: 5.</w:t>
            </w:r>
          </w:p>
          <w:p w:rsidR="006927A7" w:rsidRDefault="006927A7" w:rsidP="006927A7">
            <w:pPr>
              <w:jc w:val="both"/>
              <w:rPr>
                <w:rFonts w:asciiTheme="minorHAnsi" w:hAnsiTheme="minorHAnsi" w:cstheme="minorHAnsi"/>
                <w:lang w:val="es-ES_tradnl"/>
              </w:rPr>
            </w:pPr>
            <w:r>
              <w:rPr>
                <w:rFonts w:asciiTheme="minorHAnsi" w:hAnsiTheme="minorHAnsi" w:cstheme="minorHAnsi"/>
                <w:lang w:val="es-ES_tradnl"/>
              </w:rPr>
              <w:t>El campo Fecha Comprobante trae sugerida la fecha de hoy.</w:t>
            </w:r>
          </w:p>
          <w:p w:rsidR="006927A7" w:rsidRPr="00BF4980" w:rsidRDefault="006927A7" w:rsidP="006927A7">
            <w:pPr>
              <w:jc w:val="both"/>
              <w:rPr>
                <w:rFonts w:asciiTheme="minorHAnsi" w:hAnsiTheme="minorHAnsi" w:cstheme="minorHAnsi"/>
                <w:u w:val="single"/>
                <w:lang w:val="es-ES_tradnl"/>
              </w:rPr>
            </w:pPr>
            <w:r>
              <w:rPr>
                <w:rFonts w:asciiTheme="minorHAnsi" w:hAnsiTheme="minorHAnsi" w:cstheme="minorHAnsi"/>
                <w:u w:val="single"/>
                <w:lang w:val="es-ES_tradnl"/>
              </w:rPr>
              <w:t>Validaciones</w:t>
            </w:r>
          </w:p>
          <w:p w:rsidR="006927A7" w:rsidRPr="00BF4980" w:rsidRDefault="006927A7" w:rsidP="00807075">
            <w:pPr>
              <w:pStyle w:val="Prrafodelista"/>
              <w:numPr>
                <w:ilvl w:val="0"/>
                <w:numId w:val="3"/>
              </w:numPr>
              <w:ind w:left="284" w:hanging="284"/>
              <w:jc w:val="both"/>
              <w:rPr>
                <w:rFonts w:asciiTheme="minorHAnsi" w:hAnsiTheme="minorHAnsi" w:cstheme="minorHAnsi"/>
                <w:lang w:val="es-ES_tradnl"/>
              </w:rPr>
            </w:pPr>
            <w:r w:rsidRPr="00BF4980">
              <w:rPr>
                <w:rFonts w:asciiTheme="minorHAnsi" w:hAnsiTheme="minorHAnsi" w:cstheme="minorHAnsi"/>
                <w:lang w:val="es-ES_tradnl"/>
              </w:rPr>
              <w:t>Validar que se hayan completado los campos obligatorios:</w:t>
            </w:r>
            <w:r w:rsidR="002618ED">
              <w:rPr>
                <w:rFonts w:asciiTheme="minorHAnsi" w:hAnsiTheme="minorHAnsi" w:cstheme="minorHAnsi"/>
                <w:lang w:val="es-ES_tradnl"/>
              </w:rPr>
              <w:t xml:space="preserve"> Fecha Comprobante</w:t>
            </w:r>
            <w:r>
              <w:rPr>
                <w:rFonts w:asciiTheme="minorHAnsi" w:hAnsiTheme="minorHAnsi" w:cstheme="minorHAnsi"/>
                <w:lang w:val="es-ES_tradnl"/>
              </w:rPr>
              <w:t xml:space="preserve">, </w:t>
            </w:r>
            <w:r w:rsidR="002618ED">
              <w:rPr>
                <w:rFonts w:asciiTheme="minorHAnsi" w:hAnsiTheme="minorHAnsi" w:cstheme="minorHAnsi"/>
                <w:lang w:val="es-ES_tradnl"/>
              </w:rPr>
              <w:t>Departamento Administrador</w:t>
            </w:r>
            <w:r>
              <w:rPr>
                <w:rFonts w:asciiTheme="minorHAnsi" w:hAnsiTheme="minorHAnsi" w:cstheme="minorHAnsi"/>
                <w:lang w:val="es-ES_tradnl"/>
              </w:rPr>
              <w:t>.</w:t>
            </w:r>
          </w:p>
          <w:p w:rsidR="006927A7" w:rsidRDefault="006927A7" w:rsidP="00807075">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el campo Fecha comprobante sea anterior o igual a la fecha de hoy.</w:t>
            </w:r>
          </w:p>
          <w:p w:rsidR="00C54403" w:rsidRPr="00BF3A00" w:rsidRDefault="00C54403" w:rsidP="00807075">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se hayan registrado ítems.</w:t>
            </w:r>
          </w:p>
          <w:p w:rsidR="005B7495" w:rsidRPr="005B7495" w:rsidRDefault="005B7495" w:rsidP="005B7495">
            <w:pPr>
              <w:jc w:val="both"/>
              <w:rPr>
                <w:rFonts w:asciiTheme="minorHAnsi" w:hAnsiTheme="minorHAnsi" w:cstheme="minorHAnsi"/>
                <w:lang w:val="es-ES_tradnl"/>
              </w:rPr>
            </w:pPr>
          </w:p>
          <w:p w:rsidR="005B7495" w:rsidRPr="005B7495" w:rsidRDefault="005B7495" w:rsidP="005B7495">
            <w:pPr>
              <w:jc w:val="both"/>
              <w:rPr>
                <w:rFonts w:asciiTheme="minorHAnsi" w:hAnsiTheme="minorHAnsi" w:cstheme="minorHAnsi"/>
                <w:b/>
                <w:u w:val="single"/>
                <w:lang w:val="es-ES_tradnl"/>
              </w:rPr>
            </w:pPr>
            <w:r w:rsidRPr="005B7495">
              <w:rPr>
                <w:rFonts w:asciiTheme="minorHAnsi" w:hAnsiTheme="minorHAnsi" w:cstheme="minorHAnsi"/>
                <w:b/>
                <w:u w:val="single"/>
                <w:lang w:val="es-ES_tradnl"/>
              </w:rPr>
              <w:t xml:space="preserve">Búsqueda </w:t>
            </w:r>
            <w:proofErr w:type="spellStart"/>
            <w:r w:rsidRPr="005B7495">
              <w:rPr>
                <w:rFonts w:asciiTheme="minorHAnsi" w:hAnsiTheme="minorHAnsi" w:cstheme="minorHAnsi"/>
                <w:b/>
                <w:u w:val="single"/>
                <w:lang w:val="es-ES_tradnl"/>
              </w:rPr>
              <w:t>Items</w:t>
            </w:r>
            <w:proofErr w:type="spellEnd"/>
          </w:p>
          <w:p w:rsidR="005B7495" w:rsidRDefault="005B7495" w:rsidP="005B7495">
            <w:pPr>
              <w:jc w:val="both"/>
              <w:rPr>
                <w:rFonts w:asciiTheme="minorHAnsi" w:hAnsiTheme="minorHAnsi" w:cstheme="minorHAnsi"/>
                <w:lang w:val="es-ES_tradnl"/>
              </w:rPr>
            </w:pPr>
            <w:r>
              <w:rPr>
                <w:rFonts w:asciiTheme="minorHAnsi" w:hAnsiTheme="minorHAnsi" w:cstheme="minorHAnsi"/>
                <w:lang w:val="es-ES_tradnl"/>
              </w:rPr>
              <w:t xml:space="preserve">El listado de ítems tendrá un alto fijo y </w:t>
            </w:r>
            <w:proofErr w:type="spellStart"/>
            <w:r>
              <w:rPr>
                <w:rFonts w:asciiTheme="minorHAnsi" w:hAnsiTheme="minorHAnsi" w:cstheme="minorHAnsi"/>
                <w:lang w:val="es-ES_tradnl"/>
              </w:rPr>
              <w:t>scrollbars</w:t>
            </w:r>
            <w:proofErr w:type="spellEnd"/>
            <w:r>
              <w:rPr>
                <w:rFonts w:asciiTheme="minorHAnsi" w:hAnsiTheme="minorHAnsi" w:cstheme="minorHAnsi"/>
                <w:lang w:val="es-ES_tradnl"/>
              </w:rPr>
              <w:t xml:space="preserve">. Mostrarán los registros ordenados alfabéticamente por Tipo Producto en forma ascendente. </w:t>
            </w:r>
          </w:p>
          <w:p w:rsidR="005B7495" w:rsidRPr="005B7495" w:rsidRDefault="005B7495" w:rsidP="005B7495">
            <w:pPr>
              <w:jc w:val="both"/>
              <w:rPr>
                <w:rFonts w:asciiTheme="minorHAnsi" w:hAnsiTheme="minorHAnsi" w:cstheme="minorHAnsi"/>
                <w:lang w:val="es-ES_tradnl"/>
              </w:rPr>
            </w:pPr>
            <w:r w:rsidRPr="005B7495">
              <w:rPr>
                <w:rFonts w:asciiTheme="minorHAnsi" w:hAnsiTheme="minorHAnsi" w:cstheme="minorHAnsi"/>
                <w:lang w:val="es-ES_tradnl"/>
              </w:rPr>
              <w:t xml:space="preserve">En </w:t>
            </w:r>
            <w:r>
              <w:rPr>
                <w:rFonts w:asciiTheme="minorHAnsi" w:hAnsiTheme="minorHAnsi" w:cstheme="minorHAnsi"/>
                <w:lang w:val="es-ES_tradnl"/>
              </w:rPr>
              <w:t>el listado de ítems</w:t>
            </w:r>
            <w:r w:rsidRPr="005B7495">
              <w:rPr>
                <w:rFonts w:asciiTheme="minorHAnsi" w:hAnsiTheme="minorHAnsi" w:cstheme="minorHAnsi"/>
                <w:lang w:val="es-ES_tradnl"/>
              </w:rPr>
              <w:t xml:space="preserve">, haciendo doble clic sobre el registro, abrirá el ABM en un </w:t>
            </w:r>
            <w:proofErr w:type="spellStart"/>
            <w:r w:rsidRPr="005B7495">
              <w:rPr>
                <w:rFonts w:asciiTheme="minorHAnsi" w:hAnsiTheme="minorHAnsi" w:cstheme="minorHAnsi"/>
                <w:lang w:val="es-ES_tradnl"/>
              </w:rPr>
              <w:t>popup</w:t>
            </w:r>
            <w:proofErr w:type="spellEnd"/>
            <w:r w:rsidRPr="005B7495">
              <w:rPr>
                <w:rFonts w:asciiTheme="minorHAnsi" w:hAnsiTheme="minorHAnsi" w:cstheme="minorHAnsi"/>
                <w:lang w:val="es-ES_tradnl"/>
              </w:rPr>
              <w:t xml:space="preserve"> para po</w:t>
            </w:r>
            <w:r>
              <w:rPr>
                <w:rFonts w:asciiTheme="minorHAnsi" w:hAnsiTheme="minorHAnsi" w:cstheme="minorHAnsi"/>
                <w:lang w:val="es-ES_tradnl"/>
              </w:rPr>
              <w:t>der editar los datos del mismo.</w:t>
            </w:r>
          </w:p>
          <w:p w:rsidR="005B7495" w:rsidRDefault="005B7495" w:rsidP="005B7495">
            <w:pPr>
              <w:jc w:val="both"/>
              <w:rPr>
                <w:rFonts w:asciiTheme="minorHAnsi" w:hAnsiTheme="minorHAnsi" w:cstheme="minorHAnsi"/>
                <w:lang w:val="es-ES_tradnl"/>
              </w:rPr>
            </w:pPr>
            <w:r>
              <w:rPr>
                <w:rFonts w:asciiTheme="minorHAnsi" w:hAnsiTheme="minorHAnsi" w:cstheme="minorHAnsi"/>
                <w:lang w:val="es-ES_tradnl"/>
              </w:rPr>
              <w:t xml:space="preserve">Sobre el listado de ítem, se muestra un botón de “Nuevo </w:t>
            </w:r>
            <w:proofErr w:type="spellStart"/>
            <w:r>
              <w:rPr>
                <w:rFonts w:asciiTheme="minorHAnsi" w:hAnsiTheme="minorHAnsi" w:cstheme="minorHAnsi"/>
                <w:lang w:val="es-ES_tradnl"/>
              </w:rPr>
              <w:t>Item</w:t>
            </w:r>
            <w:proofErr w:type="spellEnd"/>
            <w:r>
              <w:rPr>
                <w:rFonts w:asciiTheme="minorHAnsi" w:hAnsiTheme="minorHAnsi" w:cstheme="minorHAnsi"/>
                <w:lang w:val="es-ES_tradnl"/>
              </w:rPr>
              <w:t xml:space="preserve">” que abre el ABM de ítems para permitir darlo de alta desde </w:t>
            </w:r>
            <w:r w:rsidR="004D3023">
              <w:rPr>
                <w:rFonts w:asciiTheme="minorHAnsi" w:hAnsiTheme="minorHAnsi" w:cstheme="minorHAnsi"/>
                <w:lang w:val="es-ES_tradnl"/>
              </w:rPr>
              <w:t>el Comprobante</w:t>
            </w:r>
            <w:r>
              <w:rPr>
                <w:rFonts w:asciiTheme="minorHAnsi" w:hAnsiTheme="minorHAnsi" w:cstheme="minorHAnsi"/>
                <w:lang w:val="es-ES_tradnl"/>
              </w:rPr>
              <w:t xml:space="preserve">. Al darlos de alta, deberá actualizar el listado correspondiente agregando el registro guardado. </w:t>
            </w:r>
          </w:p>
          <w:p w:rsidR="00CD7AC3" w:rsidRDefault="00CD7AC3" w:rsidP="005B7495">
            <w:pPr>
              <w:jc w:val="both"/>
              <w:rPr>
                <w:rFonts w:asciiTheme="minorHAnsi" w:hAnsiTheme="minorHAnsi" w:cstheme="minorHAnsi"/>
                <w:lang w:val="es-ES_tradnl"/>
              </w:rPr>
            </w:pPr>
          </w:p>
          <w:p w:rsidR="005B7495" w:rsidRPr="003967C6" w:rsidRDefault="005B7495" w:rsidP="005B7495">
            <w:pPr>
              <w:jc w:val="both"/>
              <w:rPr>
                <w:rFonts w:asciiTheme="minorHAnsi" w:hAnsiTheme="minorHAnsi" w:cstheme="minorHAnsi"/>
                <w:b/>
                <w:u w:val="single"/>
                <w:lang w:val="es-ES_tradnl"/>
              </w:rPr>
            </w:pPr>
            <w:r w:rsidRPr="003967C6">
              <w:rPr>
                <w:rFonts w:asciiTheme="minorHAnsi" w:hAnsiTheme="minorHAnsi" w:cstheme="minorHAnsi"/>
                <w:b/>
                <w:u w:val="single"/>
                <w:lang w:val="es-ES_tradnl"/>
              </w:rPr>
              <w:t>ABM</w:t>
            </w:r>
            <w:r w:rsidR="00B958C7">
              <w:rPr>
                <w:rFonts w:asciiTheme="minorHAnsi" w:hAnsiTheme="minorHAnsi" w:cstheme="minorHAnsi"/>
                <w:b/>
                <w:u w:val="single"/>
                <w:lang w:val="es-ES_tradnl"/>
              </w:rPr>
              <w:t xml:space="preserve"> </w:t>
            </w:r>
            <w:proofErr w:type="spellStart"/>
            <w:r>
              <w:rPr>
                <w:rFonts w:asciiTheme="minorHAnsi" w:hAnsiTheme="minorHAnsi" w:cstheme="minorHAnsi"/>
                <w:b/>
                <w:u w:val="single"/>
                <w:lang w:val="es-ES_tradnl"/>
              </w:rPr>
              <w:t>Items</w:t>
            </w:r>
            <w:proofErr w:type="spellEnd"/>
          </w:p>
          <w:p w:rsidR="00CD7AC3" w:rsidRDefault="00CD7AC3" w:rsidP="002B4890">
            <w:pPr>
              <w:jc w:val="both"/>
              <w:rPr>
                <w:rFonts w:asciiTheme="minorHAnsi" w:hAnsiTheme="minorHAnsi" w:cstheme="minorHAnsi"/>
                <w:lang w:val="es-ES_tradnl"/>
              </w:rPr>
            </w:pPr>
            <w:r>
              <w:rPr>
                <w:rFonts w:asciiTheme="minorHAnsi" w:hAnsiTheme="minorHAnsi" w:cstheme="minorHAnsi"/>
                <w:lang w:val="es-ES_tradnl"/>
              </w:rPr>
              <w:t xml:space="preserve">El combo de Tipo de Producto muestra sólo aquellos productos que pertenezcan a un rubro que esté </w:t>
            </w:r>
            <w:r w:rsidR="00C679D0">
              <w:rPr>
                <w:rFonts w:asciiTheme="minorHAnsi" w:hAnsiTheme="minorHAnsi" w:cstheme="minorHAnsi"/>
                <w:lang w:val="es-ES_tradnl"/>
              </w:rPr>
              <w:t>administrado</w:t>
            </w:r>
            <w:r>
              <w:rPr>
                <w:rFonts w:asciiTheme="minorHAnsi" w:hAnsiTheme="minorHAnsi" w:cstheme="minorHAnsi"/>
                <w:lang w:val="es-ES_tradnl"/>
              </w:rPr>
              <w:t xml:space="preserve"> por el Departamento </w:t>
            </w:r>
            <w:r w:rsidR="00C679D0">
              <w:rPr>
                <w:rFonts w:asciiTheme="minorHAnsi" w:hAnsiTheme="minorHAnsi" w:cstheme="minorHAnsi"/>
                <w:lang w:val="es-ES_tradnl"/>
              </w:rPr>
              <w:t>seleccionado en el combo Departamento Administrador de la Cabeza del Comprobante</w:t>
            </w:r>
            <w:r>
              <w:rPr>
                <w:rFonts w:asciiTheme="minorHAnsi" w:hAnsiTheme="minorHAnsi" w:cstheme="minorHAnsi"/>
                <w:lang w:val="es-ES_tradnl"/>
              </w:rPr>
              <w:t xml:space="preserve">. Ejemplo: si </w:t>
            </w:r>
            <w:r w:rsidR="00C679D0">
              <w:rPr>
                <w:rFonts w:asciiTheme="minorHAnsi" w:hAnsiTheme="minorHAnsi" w:cstheme="minorHAnsi"/>
                <w:lang w:val="es-ES_tradnl"/>
              </w:rPr>
              <w:t>se seleccionó e</w:t>
            </w:r>
            <w:r>
              <w:rPr>
                <w:rFonts w:asciiTheme="minorHAnsi" w:hAnsiTheme="minorHAnsi" w:cstheme="minorHAnsi"/>
                <w:lang w:val="es-ES_tradnl"/>
              </w:rPr>
              <w:t xml:space="preserve">l Departamento de Sistemas, sólo se muestran los productos cuyo rubro está administrador por ese Departamento (según el ID del Departamento en el campo </w:t>
            </w:r>
            <w:proofErr w:type="spellStart"/>
            <w:r>
              <w:rPr>
                <w:rFonts w:asciiTheme="minorHAnsi" w:hAnsiTheme="minorHAnsi" w:cstheme="minorHAnsi"/>
                <w:lang w:val="es-ES_tradnl"/>
              </w:rPr>
              <w:t>TTIPORUBROS.</w:t>
            </w:r>
            <w:r w:rsidRPr="00CD7AC3">
              <w:rPr>
                <w:rFonts w:asciiTheme="minorHAnsi" w:hAnsiTheme="minorHAnsi" w:cstheme="minorHAnsi"/>
                <w:lang w:val="es-ES_tradnl"/>
              </w:rPr>
              <w:t>trubIDDEPTOADMINISTRADOR</w:t>
            </w:r>
            <w:proofErr w:type="spellEnd"/>
            <w:r>
              <w:rPr>
                <w:rFonts w:asciiTheme="minorHAnsi" w:hAnsiTheme="minorHAnsi" w:cstheme="minorHAnsi"/>
                <w:lang w:val="es-ES_tradnl"/>
              </w:rPr>
              <w:t xml:space="preserve">), que podría ser el rubro </w:t>
            </w:r>
            <w:r w:rsidRPr="00CD7AC3">
              <w:rPr>
                <w:rFonts w:asciiTheme="minorHAnsi" w:hAnsiTheme="minorHAnsi" w:cstheme="minorHAnsi"/>
                <w:lang w:val="es-ES_tradnl"/>
              </w:rPr>
              <w:t>Tecnología Informática y Comunicaciones</w:t>
            </w:r>
            <w:r>
              <w:rPr>
                <w:rFonts w:asciiTheme="minorHAnsi" w:hAnsiTheme="minorHAnsi" w:cstheme="minorHAnsi"/>
                <w:lang w:val="es-ES_tradnl"/>
              </w:rPr>
              <w:t xml:space="preserve"> (ID = 5). </w:t>
            </w:r>
          </w:p>
          <w:p w:rsidR="002B4890" w:rsidRDefault="002B4890" w:rsidP="002B4890">
            <w:pPr>
              <w:jc w:val="both"/>
              <w:rPr>
                <w:rFonts w:asciiTheme="minorHAnsi" w:hAnsiTheme="minorHAnsi" w:cstheme="minorHAnsi"/>
                <w:lang w:val="es-ES_tradnl"/>
              </w:rPr>
            </w:pPr>
            <w:r>
              <w:rPr>
                <w:rFonts w:asciiTheme="minorHAnsi" w:hAnsiTheme="minorHAnsi" w:cstheme="minorHAnsi"/>
                <w:lang w:val="es-ES_tradnl"/>
              </w:rPr>
              <w:t xml:space="preserve">Al seleccionar un Tipo de Producto, los campos de saldo traen automáticamente como consulta los saldos reales y sin comprometer registrados en la tabla </w:t>
            </w:r>
            <w:r w:rsidR="00000B58">
              <w:rPr>
                <w:rFonts w:asciiTheme="minorHAnsi" w:hAnsiTheme="minorHAnsi" w:cstheme="minorHAnsi"/>
                <w:lang w:val="es-ES_tradnl"/>
              </w:rPr>
              <w:t>STK_STOCK</w:t>
            </w:r>
            <w:r>
              <w:rPr>
                <w:rFonts w:asciiTheme="minorHAnsi" w:hAnsiTheme="minorHAnsi" w:cstheme="minorHAnsi"/>
                <w:lang w:val="es-ES_tradnl"/>
              </w:rPr>
              <w:t xml:space="preserve"> para el producto </w:t>
            </w:r>
            <w:proofErr w:type="gramStart"/>
            <w:r>
              <w:rPr>
                <w:rFonts w:asciiTheme="minorHAnsi" w:hAnsiTheme="minorHAnsi" w:cstheme="minorHAnsi"/>
                <w:lang w:val="es-ES_tradnl"/>
              </w:rPr>
              <w:t>elegido</w:t>
            </w:r>
            <w:r w:rsidR="00C679D0" w:rsidRPr="00F14FEB">
              <w:rPr>
                <w:rFonts w:asciiTheme="minorHAnsi" w:hAnsiTheme="minorHAnsi" w:cstheme="minorHAnsi"/>
                <w:lang w:val="es-ES_tradnl"/>
              </w:rPr>
              <w:t>(</w:t>
            </w:r>
            <w:proofErr w:type="gramEnd"/>
            <w:r w:rsidR="00C679D0" w:rsidRPr="00F14FEB">
              <w:rPr>
                <w:rFonts w:asciiTheme="minorHAnsi" w:hAnsiTheme="minorHAnsi" w:cstheme="minorHAnsi"/>
                <w:lang w:val="es-ES_tradnl"/>
              </w:rPr>
              <w:t xml:space="preserve">campos </w:t>
            </w:r>
            <w:proofErr w:type="spellStart"/>
            <w:r w:rsidR="00C679D0">
              <w:rPr>
                <w:rFonts w:asciiTheme="minorHAnsi" w:hAnsiTheme="minorHAnsi" w:cstheme="minorHAnsi"/>
                <w:lang w:val="es-ES_tradnl"/>
              </w:rPr>
              <w:t>STK_STOCK</w:t>
            </w:r>
            <w:r w:rsidR="00C679D0" w:rsidRPr="00F14FEB">
              <w:rPr>
                <w:rFonts w:asciiTheme="minorHAnsi" w:hAnsiTheme="minorHAnsi" w:cstheme="minorHAnsi"/>
                <w:lang w:val="es-ES_tradnl"/>
              </w:rPr>
              <w:t>.stkSALDORE</w:t>
            </w:r>
            <w:r w:rsidR="00C679D0">
              <w:rPr>
                <w:rFonts w:asciiTheme="minorHAnsi" w:hAnsiTheme="minorHAnsi" w:cstheme="minorHAnsi"/>
                <w:lang w:val="es-ES_tradnl"/>
              </w:rPr>
              <w:t>AL</w:t>
            </w:r>
            <w:proofErr w:type="spellEnd"/>
            <w:r w:rsidR="00C679D0">
              <w:rPr>
                <w:rFonts w:asciiTheme="minorHAnsi" w:hAnsiTheme="minorHAnsi" w:cstheme="minorHAnsi"/>
                <w:lang w:val="es-ES_tradnl"/>
              </w:rPr>
              <w:t xml:space="preserve"> y </w:t>
            </w:r>
            <w:proofErr w:type="spellStart"/>
            <w:r w:rsidR="00C679D0">
              <w:rPr>
                <w:rFonts w:asciiTheme="minorHAnsi" w:hAnsiTheme="minorHAnsi" w:cstheme="minorHAnsi"/>
                <w:lang w:val="es-ES_tradnl"/>
              </w:rPr>
              <w:t>STK_STOCK.stkSALDOSINCOMPROM</w:t>
            </w:r>
            <w:proofErr w:type="spellEnd"/>
            <w:r w:rsidR="00C679D0">
              <w:rPr>
                <w:rFonts w:asciiTheme="minorHAnsi" w:hAnsiTheme="minorHAnsi" w:cstheme="minorHAnsi"/>
                <w:lang w:val="es-ES_tradnl"/>
              </w:rPr>
              <w:t>)</w:t>
            </w:r>
            <w:r>
              <w:rPr>
                <w:rFonts w:asciiTheme="minorHAnsi" w:hAnsiTheme="minorHAnsi" w:cstheme="minorHAnsi"/>
                <w:lang w:val="es-ES_tradnl"/>
              </w:rPr>
              <w:t>.</w:t>
            </w:r>
          </w:p>
          <w:p w:rsidR="00FF2672" w:rsidRDefault="00FF2672" w:rsidP="002B4890">
            <w:pPr>
              <w:jc w:val="both"/>
              <w:rPr>
                <w:rFonts w:asciiTheme="minorHAnsi" w:hAnsiTheme="minorHAnsi" w:cstheme="minorHAnsi"/>
                <w:lang w:val="es-ES_tradnl"/>
              </w:rPr>
            </w:pPr>
            <w:r>
              <w:rPr>
                <w:rFonts w:asciiTheme="minorHAnsi" w:hAnsiTheme="minorHAnsi" w:cstheme="minorHAnsi"/>
                <w:lang w:val="es-ES_tradnl"/>
              </w:rPr>
              <w:t xml:space="preserve">Al seleccionar un Tipo de Producto, el campo Precio de Referencia trae automáticamente el precio de referencia de un ítem de un producto del mismo tipo </w:t>
            </w:r>
            <w:r w:rsidR="00EF515F">
              <w:rPr>
                <w:rFonts w:asciiTheme="minorHAnsi" w:hAnsiTheme="minorHAnsi" w:cstheme="minorHAnsi"/>
                <w:lang w:val="es-ES_tradnl"/>
              </w:rPr>
              <w:t>(</w:t>
            </w:r>
            <w:proofErr w:type="spellStart"/>
            <w:r w:rsidR="00EF515F" w:rsidRPr="00EF515F">
              <w:rPr>
                <w:rFonts w:asciiTheme="minorHAnsi" w:hAnsiTheme="minorHAnsi" w:cstheme="minorHAnsi"/>
                <w:lang w:val="es-ES_tradnl"/>
              </w:rPr>
              <w:t>citeIDTIPOPRODUCTO</w:t>
            </w:r>
            <w:proofErr w:type="spellEnd"/>
            <w:r w:rsidR="00EF515F">
              <w:rPr>
                <w:rFonts w:asciiTheme="minorHAnsi" w:hAnsiTheme="minorHAnsi" w:cstheme="minorHAnsi"/>
                <w:lang w:val="es-ES_tradnl"/>
              </w:rPr>
              <w:t xml:space="preserve">) de otra </w:t>
            </w:r>
            <w:r w:rsidR="00F64013">
              <w:rPr>
                <w:rFonts w:asciiTheme="minorHAnsi" w:hAnsiTheme="minorHAnsi" w:cstheme="minorHAnsi"/>
                <w:lang w:val="es-ES_tradnl"/>
              </w:rPr>
              <w:t>Solicitud de Bienes e Insumos</w:t>
            </w:r>
            <w:r w:rsidR="00EF515F">
              <w:rPr>
                <w:rFonts w:asciiTheme="minorHAnsi" w:hAnsiTheme="minorHAnsi" w:cstheme="minorHAnsi"/>
                <w:lang w:val="es-ES_tradnl"/>
              </w:rPr>
              <w:t xml:space="preserve"> existente y confirmada (NO rechazada ni anulada), de menor antigüedad (con STK_COMPROBANTES_ITEMS.FECHA_INSERT mayor). </w:t>
            </w:r>
          </w:p>
          <w:p w:rsidR="00FE42EF" w:rsidRDefault="00FE42EF" w:rsidP="002B4890">
            <w:pPr>
              <w:jc w:val="both"/>
              <w:rPr>
                <w:rFonts w:asciiTheme="minorHAnsi" w:hAnsiTheme="minorHAnsi" w:cstheme="minorHAnsi"/>
                <w:lang w:val="es-ES_tradnl"/>
              </w:rPr>
            </w:pPr>
            <w:r>
              <w:rPr>
                <w:rFonts w:asciiTheme="minorHAnsi" w:hAnsiTheme="minorHAnsi" w:cstheme="minorHAnsi"/>
                <w:lang w:val="es-ES_tradnl"/>
              </w:rPr>
              <w:t>Al completar el campo Cantidad, si el valor ingresado es mayor a cero, calcula el valor del campo Saldo No Atendido</w:t>
            </w:r>
            <w:r w:rsidR="00CF793A">
              <w:rPr>
                <w:rFonts w:asciiTheme="minorHAnsi" w:hAnsiTheme="minorHAnsi" w:cstheme="minorHAnsi"/>
                <w:lang w:val="es-ES_tradnl"/>
              </w:rPr>
              <w:t xml:space="preserve"> de esta manera: </w:t>
            </w:r>
            <w:proofErr w:type="spellStart"/>
            <w:r w:rsidR="00CF793A">
              <w:rPr>
                <w:rFonts w:asciiTheme="minorHAnsi" w:hAnsiTheme="minorHAnsi" w:cstheme="minorHAnsi"/>
                <w:lang w:val="es-ES_tradnl"/>
              </w:rPr>
              <w:t>citeCANTIDADSOLICITADA</w:t>
            </w:r>
            <w:proofErr w:type="spellEnd"/>
            <w:r w:rsidR="00CF793A">
              <w:rPr>
                <w:rFonts w:asciiTheme="minorHAnsi" w:hAnsiTheme="minorHAnsi" w:cstheme="minorHAnsi"/>
                <w:lang w:val="es-ES_tradnl"/>
              </w:rPr>
              <w:t xml:space="preserve"> – </w:t>
            </w:r>
            <w:proofErr w:type="spellStart"/>
            <w:r w:rsidR="00CF793A">
              <w:rPr>
                <w:rFonts w:asciiTheme="minorHAnsi" w:hAnsiTheme="minorHAnsi" w:cstheme="minorHAnsi"/>
                <w:lang w:val="es-ES_tradnl"/>
              </w:rPr>
              <w:t>citeCANTIDAD</w:t>
            </w:r>
            <w:proofErr w:type="spellEnd"/>
            <w:r w:rsidR="00CF793A">
              <w:rPr>
                <w:rFonts w:asciiTheme="minorHAnsi" w:hAnsiTheme="minorHAnsi" w:cstheme="minorHAnsi"/>
                <w:lang w:val="es-ES_tradnl"/>
              </w:rPr>
              <w:t xml:space="preserve">. </w:t>
            </w:r>
          </w:p>
          <w:p w:rsidR="003D4A58" w:rsidRDefault="003D4A58" w:rsidP="005819D0">
            <w:pPr>
              <w:jc w:val="both"/>
              <w:rPr>
                <w:rFonts w:asciiTheme="minorHAnsi" w:hAnsiTheme="minorHAnsi" w:cstheme="minorHAnsi"/>
                <w:u w:val="single"/>
                <w:lang w:val="es-ES_tradnl"/>
              </w:rPr>
            </w:pPr>
          </w:p>
          <w:p w:rsidR="005819D0" w:rsidRPr="00BF4980" w:rsidRDefault="005819D0" w:rsidP="005819D0">
            <w:pPr>
              <w:jc w:val="both"/>
              <w:rPr>
                <w:rFonts w:asciiTheme="minorHAnsi" w:hAnsiTheme="minorHAnsi" w:cstheme="minorHAnsi"/>
                <w:u w:val="single"/>
                <w:lang w:val="es-ES_tradnl"/>
              </w:rPr>
            </w:pPr>
            <w:r>
              <w:rPr>
                <w:rFonts w:asciiTheme="minorHAnsi" w:hAnsiTheme="minorHAnsi" w:cstheme="minorHAnsi"/>
                <w:u w:val="single"/>
                <w:lang w:val="es-ES_tradnl"/>
              </w:rPr>
              <w:t>Validaciones</w:t>
            </w:r>
          </w:p>
          <w:p w:rsidR="005819D0" w:rsidRPr="00BF4980" w:rsidRDefault="005819D0" w:rsidP="00807075">
            <w:pPr>
              <w:pStyle w:val="Prrafodelista"/>
              <w:numPr>
                <w:ilvl w:val="0"/>
                <w:numId w:val="3"/>
              </w:numPr>
              <w:ind w:left="284" w:hanging="284"/>
              <w:jc w:val="both"/>
              <w:rPr>
                <w:rFonts w:asciiTheme="minorHAnsi" w:hAnsiTheme="minorHAnsi" w:cstheme="minorHAnsi"/>
                <w:lang w:val="es-ES_tradnl"/>
              </w:rPr>
            </w:pPr>
            <w:r w:rsidRPr="00BF4980">
              <w:rPr>
                <w:rFonts w:asciiTheme="minorHAnsi" w:hAnsiTheme="minorHAnsi" w:cstheme="minorHAnsi"/>
                <w:lang w:val="es-ES_tradnl"/>
              </w:rPr>
              <w:t>Validar que se hayan completado los campos obligatorios:</w:t>
            </w:r>
            <w:r w:rsidR="002B4890">
              <w:rPr>
                <w:rFonts w:asciiTheme="minorHAnsi" w:hAnsiTheme="minorHAnsi" w:cstheme="minorHAnsi"/>
                <w:lang w:val="es-ES_tradnl"/>
              </w:rPr>
              <w:t xml:space="preserve"> Tipo de Producto, Descripción Producto y Cantidad. </w:t>
            </w:r>
            <w:bookmarkStart w:id="11" w:name="_GoBack"/>
            <w:bookmarkEnd w:id="11"/>
          </w:p>
          <w:p w:rsidR="005819D0" w:rsidRDefault="005819D0" w:rsidP="00807075">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 xml:space="preserve">Validar que el campo </w:t>
            </w:r>
            <w:r w:rsidR="002B4890">
              <w:rPr>
                <w:rFonts w:asciiTheme="minorHAnsi" w:hAnsiTheme="minorHAnsi" w:cstheme="minorHAnsi"/>
                <w:lang w:val="es-ES_tradnl"/>
              </w:rPr>
              <w:t xml:space="preserve">Cantidad </w:t>
            </w:r>
            <w:r>
              <w:rPr>
                <w:rFonts w:asciiTheme="minorHAnsi" w:hAnsiTheme="minorHAnsi" w:cstheme="minorHAnsi"/>
                <w:lang w:val="es-ES_tradnl"/>
              </w:rPr>
              <w:t>sean sólo números.</w:t>
            </w:r>
          </w:p>
          <w:p w:rsidR="00AF289D" w:rsidRDefault="005819D0" w:rsidP="002B4890">
            <w:pPr>
              <w:pStyle w:val="Prrafodelista"/>
              <w:numPr>
                <w:ilvl w:val="0"/>
                <w:numId w:val="3"/>
              </w:numPr>
              <w:ind w:left="284" w:hanging="284"/>
              <w:jc w:val="both"/>
              <w:rPr>
                <w:rFonts w:asciiTheme="minorHAnsi" w:hAnsiTheme="minorHAnsi" w:cstheme="minorHAnsi"/>
                <w:lang w:val="es-ES_tradnl"/>
              </w:rPr>
            </w:pPr>
            <w:r w:rsidRPr="00BF3A00">
              <w:rPr>
                <w:rFonts w:asciiTheme="minorHAnsi" w:hAnsiTheme="minorHAnsi" w:cstheme="minorHAnsi"/>
                <w:lang w:val="es-ES_tradnl"/>
              </w:rPr>
              <w:t xml:space="preserve">Validar que </w:t>
            </w:r>
            <w:r w:rsidR="002B4890">
              <w:rPr>
                <w:rFonts w:asciiTheme="minorHAnsi" w:hAnsiTheme="minorHAnsi" w:cstheme="minorHAnsi"/>
                <w:lang w:val="es-ES_tradnl"/>
              </w:rPr>
              <w:t>el campo</w:t>
            </w:r>
            <w:r w:rsidR="003D4A58">
              <w:rPr>
                <w:rFonts w:asciiTheme="minorHAnsi" w:hAnsiTheme="minorHAnsi" w:cstheme="minorHAnsi"/>
                <w:lang w:val="es-ES_tradnl"/>
              </w:rPr>
              <w:t xml:space="preserve"> </w:t>
            </w:r>
            <w:r w:rsidR="002B4890">
              <w:rPr>
                <w:rFonts w:asciiTheme="minorHAnsi" w:hAnsiTheme="minorHAnsi" w:cstheme="minorHAnsi"/>
                <w:lang w:val="es-ES_tradnl"/>
              </w:rPr>
              <w:t xml:space="preserve">Precio Unitario </w:t>
            </w:r>
            <w:r>
              <w:rPr>
                <w:rFonts w:asciiTheme="minorHAnsi" w:hAnsiTheme="minorHAnsi" w:cstheme="minorHAnsi"/>
                <w:lang w:val="es-ES_tradnl"/>
              </w:rPr>
              <w:t xml:space="preserve">sean </w:t>
            </w:r>
            <w:r w:rsidR="002B4890">
              <w:rPr>
                <w:rFonts w:asciiTheme="minorHAnsi" w:hAnsiTheme="minorHAnsi" w:cstheme="minorHAnsi"/>
                <w:lang w:val="es-ES_tradnl"/>
              </w:rPr>
              <w:t xml:space="preserve">sólo </w:t>
            </w:r>
            <w:r>
              <w:rPr>
                <w:rFonts w:asciiTheme="minorHAnsi" w:hAnsiTheme="minorHAnsi" w:cstheme="minorHAnsi"/>
                <w:lang w:val="es-ES_tradnl"/>
              </w:rPr>
              <w:t>números que permitan dos decimales.</w:t>
            </w:r>
          </w:p>
          <w:p w:rsidR="00C679D0" w:rsidRPr="00B76CC8" w:rsidRDefault="00C679D0" w:rsidP="00C679D0">
            <w:pPr>
              <w:pStyle w:val="Prrafodelista"/>
              <w:numPr>
                <w:ilvl w:val="0"/>
                <w:numId w:val="3"/>
              </w:numPr>
              <w:ind w:left="284" w:hanging="284"/>
              <w:jc w:val="both"/>
              <w:rPr>
                <w:rFonts w:asciiTheme="minorHAnsi" w:hAnsiTheme="minorHAnsi" w:cstheme="minorHAnsi"/>
                <w:lang w:val="es-ES_tradnl"/>
              </w:rPr>
            </w:pPr>
            <w:r w:rsidRPr="007B59DE">
              <w:rPr>
                <w:rFonts w:asciiTheme="minorHAnsi" w:hAnsiTheme="minorHAnsi" w:cstheme="minorHAnsi"/>
                <w:lang w:val="es-ES_tradnl"/>
              </w:rPr>
              <w:t xml:space="preserve">Validar que exista </w:t>
            </w:r>
            <w:r w:rsidRPr="007B59DE">
              <w:rPr>
                <w:rFonts w:asciiTheme="minorHAnsi" w:hAnsiTheme="minorHAnsi" w:cstheme="minorHAnsi"/>
                <w:b/>
                <w:lang w:val="es-ES_tradnl"/>
              </w:rPr>
              <w:t>stock sin comprometer</w:t>
            </w:r>
            <w:r w:rsidRPr="007B59DE">
              <w:rPr>
                <w:rFonts w:asciiTheme="minorHAnsi" w:hAnsiTheme="minorHAnsi" w:cstheme="minorHAnsi"/>
                <w:lang w:val="es-ES_tradnl"/>
              </w:rPr>
              <w:t xml:space="preserve"> disponible para el producto seleccionado (</w:t>
            </w:r>
            <w:proofErr w:type="spellStart"/>
            <w:r>
              <w:rPr>
                <w:rFonts w:asciiTheme="minorHAnsi" w:hAnsiTheme="minorHAnsi" w:cstheme="minorHAnsi"/>
                <w:lang w:val="es-ES_tradnl"/>
              </w:rPr>
              <w:t>STK_STOCK</w:t>
            </w:r>
            <w:r w:rsidRPr="007B59DE">
              <w:rPr>
                <w:rFonts w:asciiTheme="minorHAnsi" w:hAnsiTheme="minorHAnsi" w:cstheme="minorHAnsi"/>
                <w:lang w:val="es-ES_tradnl"/>
              </w:rPr>
              <w:t>.stkSALDOSINCOMPROM</w:t>
            </w:r>
            <w:proofErr w:type="spellEnd"/>
            <w:r w:rsidRPr="007B59DE">
              <w:rPr>
                <w:rFonts w:asciiTheme="minorHAnsi" w:hAnsiTheme="minorHAnsi" w:cstheme="minorHAnsi"/>
                <w:lang w:val="es-ES_tradnl"/>
              </w:rPr>
              <w:t xml:space="preserve">). Esto es que </w:t>
            </w:r>
            <w:proofErr w:type="spellStart"/>
            <w:r w:rsidR="00CF793A">
              <w:rPr>
                <w:rFonts w:asciiTheme="minorHAnsi" w:hAnsiTheme="minorHAnsi" w:cstheme="minorHAnsi"/>
                <w:lang w:val="es-ES_tradnl"/>
              </w:rPr>
              <w:t>cite</w:t>
            </w:r>
            <w:r w:rsidRPr="007B59DE">
              <w:rPr>
                <w:rFonts w:asciiTheme="minorHAnsi" w:hAnsiTheme="minorHAnsi" w:cstheme="minorHAnsi"/>
                <w:lang w:val="es-ES_tradnl"/>
              </w:rPr>
              <w:t>CANTIDAD</w:t>
            </w:r>
            <w:proofErr w:type="spellEnd"/>
            <w:r w:rsidRPr="007B59DE">
              <w:rPr>
                <w:rFonts w:asciiTheme="minorHAnsi" w:hAnsiTheme="minorHAnsi" w:cstheme="minorHAnsi"/>
                <w:lang w:val="es-ES_tradnl"/>
              </w:rPr>
              <w:t xml:space="preserve"> tiene que ser menor a </w:t>
            </w:r>
            <w:proofErr w:type="spellStart"/>
            <w:r>
              <w:rPr>
                <w:rFonts w:asciiTheme="minorHAnsi" w:hAnsiTheme="minorHAnsi" w:cstheme="minorHAnsi"/>
                <w:lang w:val="es-ES_tradnl"/>
              </w:rPr>
              <w:t>STK_STOCK</w:t>
            </w:r>
            <w:r w:rsidRPr="007B59DE">
              <w:rPr>
                <w:rFonts w:asciiTheme="minorHAnsi" w:hAnsiTheme="minorHAnsi" w:cstheme="minorHAnsi"/>
                <w:lang w:val="es-ES_tradnl"/>
              </w:rPr>
              <w:t>.stkSALDOSINCOMPROM</w:t>
            </w:r>
            <w:proofErr w:type="spellEnd"/>
            <w:r w:rsidRPr="007B59DE">
              <w:rPr>
                <w:rFonts w:asciiTheme="minorHAnsi" w:hAnsiTheme="minorHAnsi" w:cstheme="minorHAnsi"/>
                <w:lang w:val="es-ES_tradnl"/>
              </w:rPr>
              <w:t>. Caso contrario, mostrará un alerta que indique “</w:t>
            </w:r>
            <w:r>
              <w:rPr>
                <w:rFonts w:asciiTheme="minorHAnsi" w:hAnsiTheme="minorHAnsi" w:cstheme="minorHAnsi"/>
                <w:lang w:val="es-ES_tradnl"/>
              </w:rPr>
              <w:t>Actualmente n</w:t>
            </w:r>
            <w:r w:rsidRPr="007B59DE">
              <w:rPr>
                <w:rFonts w:asciiTheme="minorHAnsi" w:hAnsiTheme="minorHAnsi" w:cstheme="minorHAnsi"/>
                <w:lang w:val="es-ES_tradnl"/>
              </w:rPr>
              <w:t>o hay stock para el producto seleccionado. Stock actual</w:t>
            </w:r>
            <w:r>
              <w:rPr>
                <w:rFonts w:asciiTheme="minorHAnsi" w:hAnsiTheme="minorHAnsi" w:cstheme="minorHAnsi"/>
                <w:lang w:val="es-ES_tradnl"/>
              </w:rPr>
              <w:t xml:space="preserve"> sin comprometer</w:t>
            </w:r>
            <w:r w:rsidRPr="007B59DE">
              <w:rPr>
                <w:rFonts w:asciiTheme="minorHAnsi" w:hAnsiTheme="minorHAnsi" w:cstheme="minorHAnsi"/>
                <w:lang w:val="es-ES_tradnl"/>
              </w:rPr>
              <w:t>: (</w:t>
            </w:r>
            <w:proofErr w:type="spellStart"/>
            <w:r>
              <w:rPr>
                <w:rFonts w:asciiTheme="minorHAnsi" w:hAnsiTheme="minorHAnsi" w:cstheme="minorHAnsi"/>
                <w:lang w:val="es-ES_tradnl"/>
              </w:rPr>
              <w:t>STK_STOCK</w:t>
            </w:r>
            <w:r w:rsidRPr="007B59DE">
              <w:rPr>
                <w:rFonts w:asciiTheme="minorHAnsi" w:hAnsiTheme="minorHAnsi" w:cstheme="minorHAnsi"/>
                <w:lang w:val="es-ES_tradnl"/>
              </w:rPr>
              <w:t>.stkSALDOSINCOMPROM</w:t>
            </w:r>
            <w:proofErr w:type="spellEnd"/>
            <w:r w:rsidRPr="007B59DE">
              <w:rPr>
                <w:rFonts w:asciiTheme="minorHAnsi" w:hAnsiTheme="minorHAnsi" w:cstheme="minorHAnsi"/>
                <w:lang w:val="es-ES_tradnl"/>
              </w:rPr>
              <w:t>)</w:t>
            </w:r>
            <w:r>
              <w:rPr>
                <w:rFonts w:asciiTheme="minorHAnsi" w:hAnsiTheme="minorHAnsi" w:cstheme="minorHAnsi"/>
                <w:lang w:val="es-ES_tradnl"/>
              </w:rPr>
              <w:t>. Desea</w:t>
            </w:r>
            <w:r w:rsidR="00EF515F">
              <w:rPr>
                <w:rFonts w:asciiTheme="minorHAnsi" w:hAnsiTheme="minorHAnsi" w:cstheme="minorHAnsi"/>
                <w:lang w:val="es-ES_tradnl"/>
              </w:rPr>
              <w:t xml:space="preserve"> solicitar esta cantidad del</w:t>
            </w:r>
            <w:r>
              <w:rPr>
                <w:rFonts w:asciiTheme="minorHAnsi" w:hAnsiTheme="minorHAnsi" w:cstheme="minorHAnsi"/>
                <w:lang w:val="es-ES_tradnl"/>
              </w:rPr>
              <w:t xml:space="preserve"> producto de todas maneras</w:t>
            </w:r>
            <w:proofErr w:type="gramStart"/>
            <w:r>
              <w:rPr>
                <w:rFonts w:asciiTheme="minorHAnsi" w:hAnsiTheme="minorHAnsi" w:cstheme="minorHAnsi"/>
                <w:lang w:val="es-ES_tradnl"/>
              </w:rPr>
              <w:t>?</w:t>
            </w:r>
            <w:proofErr w:type="gramEnd"/>
            <w:r w:rsidRPr="007B59DE">
              <w:rPr>
                <w:rFonts w:asciiTheme="minorHAnsi" w:hAnsiTheme="minorHAnsi" w:cstheme="minorHAnsi"/>
                <w:lang w:val="es-ES_tradnl"/>
              </w:rPr>
              <w:t xml:space="preserve">”, y </w:t>
            </w:r>
            <w:r>
              <w:rPr>
                <w:rFonts w:asciiTheme="minorHAnsi" w:hAnsiTheme="minorHAnsi" w:cstheme="minorHAnsi"/>
                <w:lang w:val="es-ES_tradnl"/>
              </w:rPr>
              <w:t>en caso que el usuario acepte, permite guardar el registro</w:t>
            </w:r>
            <w:r w:rsidRPr="007B59DE">
              <w:rPr>
                <w:rFonts w:asciiTheme="minorHAnsi" w:hAnsiTheme="minorHAnsi" w:cstheme="minorHAnsi"/>
                <w:lang w:val="es-ES_tradnl"/>
              </w:rPr>
              <w:t>.</w:t>
            </w:r>
            <w:r w:rsidR="00EF515F">
              <w:rPr>
                <w:rFonts w:asciiTheme="minorHAnsi" w:hAnsiTheme="minorHAnsi" w:cstheme="minorHAnsi"/>
                <w:lang w:val="es-ES_tradnl"/>
              </w:rPr>
              <w:t xml:space="preserve"> En caso que no acepte, pone el foco en el campo Cantidad.</w:t>
            </w:r>
          </w:p>
        </w:tc>
      </w:tr>
    </w:tbl>
    <w:p w:rsidR="00C413A4" w:rsidRDefault="00C413A4" w:rsidP="00516220">
      <w:pPr>
        <w:rPr>
          <w:rFonts w:asciiTheme="minorHAnsi" w:hAnsiTheme="minorHAnsi" w:cstheme="minorHAnsi"/>
        </w:rPr>
      </w:pPr>
    </w:p>
    <w:p w:rsidR="006D3D0C" w:rsidRDefault="006D3D0C" w:rsidP="00516220">
      <w:pPr>
        <w:rPr>
          <w:rFonts w:asciiTheme="minorHAnsi" w:hAnsiTheme="minorHAnsi" w:cstheme="minorHAnsi"/>
        </w:rPr>
      </w:pPr>
    </w:p>
    <w:p w:rsidR="006D3D0C" w:rsidRPr="00676E4B" w:rsidRDefault="006D3D0C" w:rsidP="00136781">
      <w:pPr>
        <w:pStyle w:val="Ttulo3"/>
        <w:rPr>
          <w:rFonts w:asciiTheme="minorHAnsi" w:hAnsiTheme="minorHAnsi" w:cstheme="minorHAnsi"/>
        </w:rPr>
      </w:pPr>
      <w:bookmarkStart w:id="12" w:name="_Ref364235829"/>
      <w:bookmarkStart w:id="13" w:name="_Ref365459269"/>
      <w:bookmarkStart w:id="14" w:name="_Toc386716615"/>
      <w:r w:rsidRPr="00676E4B">
        <w:rPr>
          <w:rFonts w:asciiTheme="minorHAnsi" w:hAnsiTheme="minorHAnsi" w:cstheme="minorHAnsi"/>
        </w:rPr>
        <w:t>CDU 0</w:t>
      </w:r>
      <w:bookmarkEnd w:id="12"/>
      <w:r w:rsidR="000B66AC">
        <w:rPr>
          <w:rFonts w:asciiTheme="minorHAnsi" w:hAnsiTheme="minorHAnsi" w:cstheme="minorHAnsi"/>
        </w:rPr>
        <w:t>2</w:t>
      </w:r>
      <w:bookmarkEnd w:id="13"/>
      <w:r w:rsidR="00FA0C5F">
        <w:rPr>
          <w:rFonts w:asciiTheme="minorHAnsi" w:hAnsiTheme="minorHAnsi" w:cstheme="minorHAnsi"/>
        </w:rPr>
        <w:t xml:space="preserve"> </w:t>
      </w:r>
      <w:r w:rsidR="000B66AC">
        <w:rPr>
          <w:rFonts w:asciiTheme="minorHAnsi" w:hAnsiTheme="minorHAnsi" w:cstheme="minorHAnsi"/>
        </w:rPr>
        <w:t xml:space="preserve">Aprobación </w:t>
      </w:r>
      <w:r w:rsidR="00F64013">
        <w:rPr>
          <w:rFonts w:asciiTheme="minorHAnsi" w:hAnsiTheme="minorHAnsi" w:cstheme="minorHAnsi"/>
        </w:rPr>
        <w:t>Solicitud de Bienes e Insumos</w:t>
      </w:r>
      <w:bookmarkEnd w:id="14"/>
    </w:p>
    <w:tbl>
      <w:tblPr>
        <w:tblW w:w="9445" w:type="dxa"/>
        <w:tblInd w:w="126" w:type="dxa"/>
        <w:tblLayout w:type="fixed"/>
        <w:tblLook w:val="0000" w:firstRow="0" w:lastRow="0" w:firstColumn="0" w:lastColumn="0" w:noHBand="0" w:noVBand="0"/>
      </w:tblPr>
      <w:tblGrid>
        <w:gridCol w:w="1422"/>
        <w:gridCol w:w="4500"/>
        <w:gridCol w:w="900"/>
        <w:gridCol w:w="673"/>
        <w:gridCol w:w="183"/>
        <w:gridCol w:w="673"/>
        <w:gridCol w:w="278"/>
        <w:gridCol w:w="816"/>
      </w:tblGrid>
      <w:tr w:rsidR="00FC1E8D" w:rsidRPr="00676E4B" w:rsidTr="00E57AC1">
        <w:trPr>
          <w:cantSplit/>
          <w:tblHeader/>
        </w:trPr>
        <w:tc>
          <w:tcPr>
            <w:tcW w:w="1422" w:type="dxa"/>
            <w:tcBorders>
              <w:top w:val="single" w:sz="2" w:space="0" w:color="000000"/>
              <w:left w:val="single" w:sz="2" w:space="0" w:color="000000"/>
              <w:bottom w:val="single" w:sz="4" w:space="0" w:color="auto"/>
            </w:tcBorders>
            <w:shd w:val="clear" w:color="auto" w:fill="CCCCCC"/>
            <w:vAlign w:val="center"/>
          </w:tcPr>
          <w:p w:rsidR="00FC1E8D" w:rsidRPr="00676E4B" w:rsidRDefault="00FC1E8D" w:rsidP="00E57AC1">
            <w:pPr>
              <w:ind w:left="-1" w:right="-14"/>
              <w:rPr>
                <w:rFonts w:asciiTheme="minorHAnsi" w:hAnsiTheme="minorHAnsi" w:cstheme="minorHAnsi"/>
                <w:lang w:val="es-ES_tradnl"/>
              </w:rPr>
            </w:pPr>
            <w:proofErr w:type="spellStart"/>
            <w:r w:rsidRPr="00676E4B">
              <w:rPr>
                <w:rFonts w:asciiTheme="minorHAnsi" w:hAnsiTheme="minorHAnsi" w:cstheme="minorHAnsi"/>
                <w:b/>
                <w:lang w:val="es-ES_tradnl"/>
              </w:rPr>
              <w:t>Nro</w:t>
            </w:r>
            <w:proofErr w:type="spellEnd"/>
            <w:r w:rsidRPr="00676E4B">
              <w:rPr>
                <w:rFonts w:asciiTheme="minorHAnsi" w:hAnsiTheme="minorHAnsi" w:cstheme="minorHAnsi"/>
                <w:b/>
                <w:lang w:val="es-ES_tradnl"/>
              </w:rPr>
              <w:t>:</w:t>
            </w:r>
            <w:r w:rsidR="000B66AC">
              <w:rPr>
                <w:rFonts w:asciiTheme="minorHAnsi" w:hAnsiTheme="minorHAnsi" w:cstheme="minorHAnsi"/>
                <w:lang w:val="es-ES_tradnl"/>
              </w:rPr>
              <w:t xml:space="preserve"> 02</w:t>
            </w:r>
          </w:p>
        </w:tc>
        <w:tc>
          <w:tcPr>
            <w:tcW w:w="8023" w:type="dxa"/>
            <w:gridSpan w:val="7"/>
            <w:tcBorders>
              <w:top w:val="single" w:sz="2" w:space="0" w:color="000000"/>
              <w:left w:val="single" w:sz="2" w:space="0" w:color="000000"/>
              <w:bottom w:val="single" w:sz="4" w:space="0" w:color="auto"/>
              <w:right w:val="single" w:sz="2" w:space="0" w:color="000000"/>
            </w:tcBorders>
            <w:shd w:val="clear" w:color="auto" w:fill="CCCCCC"/>
            <w:vAlign w:val="center"/>
          </w:tcPr>
          <w:p w:rsidR="00FC1E8D" w:rsidRPr="00676E4B" w:rsidRDefault="00FC1E8D" w:rsidP="00EA6230">
            <w:pPr>
              <w:rPr>
                <w:rFonts w:asciiTheme="minorHAnsi" w:hAnsiTheme="minorHAnsi" w:cstheme="minorHAnsi"/>
                <w:b/>
                <w:lang w:val="es-ES_tradnl"/>
              </w:rPr>
            </w:pPr>
            <w:r w:rsidRPr="00676E4B">
              <w:rPr>
                <w:rFonts w:asciiTheme="minorHAnsi" w:hAnsiTheme="minorHAnsi" w:cstheme="minorHAnsi"/>
                <w:b/>
                <w:lang w:val="es-ES_tradnl"/>
              </w:rPr>
              <w:t xml:space="preserve">Caso de Uso: </w:t>
            </w:r>
            <w:r w:rsidR="000B66AC">
              <w:rPr>
                <w:rFonts w:asciiTheme="minorHAnsi" w:hAnsiTheme="minorHAnsi" w:cstheme="minorHAnsi"/>
              </w:rPr>
              <w:t xml:space="preserve">Aprobación </w:t>
            </w:r>
            <w:r w:rsidR="00F64013">
              <w:rPr>
                <w:rFonts w:asciiTheme="minorHAnsi" w:hAnsiTheme="minorHAnsi" w:cstheme="minorHAnsi"/>
              </w:rPr>
              <w:t>Solicitud de Bienes e Insumos</w:t>
            </w:r>
          </w:p>
        </w:tc>
      </w:tr>
      <w:tr w:rsidR="00FC1E8D" w:rsidRPr="00676E4B" w:rsidTr="00E57AC1">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FC1E8D" w:rsidRPr="00676E4B" w:rsidRDefault="00FC1E8D" w:rsidP="00E57AC1">
            <w:pPr>
              <w:rPr>
                <w:rFonts w:asciiTheme="minorHAnsi" w:hAnsiTheme="minorHAnsi" w:cstheme="minorHAnsi"/>
                <w:b/>
                <w:lang w:val="es-ES_tradnl"/>
              </w:rPr>
            </w:pPr>
            <w:r w:rsidRPr="00676E4B">
              <w:rPr>
                <w:rFonts w:asciiTheme="minorHAnsi" w:hAnsiTheme="minorHAnsi" w:cstheme="minorHAnsi"/>
                <w:b/>
                <w:lang w:val="es-ES_tradnl"/>
              </w:rPr>
              <w:lastRenderedPageBreak/>
              <w:t>Actores</w:t>
            </w:r>
          </w:p>
        </w:tc>
      </w:tr>
      <w:tr w:rsidR="00FC1E8D" w:rsidRPr="00676E4B" w:rsidTr="00E57AC1">
        <w:trPr>
          <w:cantSplit/>
        </w:trPr>
        <w:tc>
          <w:tcPr>
            <w:tcW w:w="9445" w:type="dxa"/>
            <w:gridSpan w:val="8"/>
            <w:tcBorders>
              <w:top w:val="single" w:sz="2" w:space="0" w:color="000000"/>
              <w:left w:val="single" w:sz="2" w:space="0" w:color="000000"/>
              <w:bottom w:val="single" w:sz="2" w:space="0" w:color="000000"/>
              <w:right w:val="single" w:sz="2" w:space="0" w:color="000000"/>
            </w:tcBorders>
            <w:vAlign w:val="bottom"/>
          </w:tcPr>
          <w:p w:rsidR="00FC1E8D" w:rsidRPr="00676E4B" w:rsidRDefault="00FC1E8D" w:rsidP="00856551">
            <w:pPr>
              <w:jc w:val="both"/>
              <w:rPr>
                <w:rFonts w:asciiTheme="minorHAnsi" w:hAnsiTheme="minorHAnsi" w:cstheme="minorHAnsi"/>
                <w:lang w:val="es-ES_tradnl"/>
              </w:rPr>
            </w:pPr>
            <w:r w:rsidRPr="00676E4B">
              <w:rPr>
                <w:rFonts w:asciiTheme="minorHAnsi" w:hAnsiTheme="minorHAnsi" w:cstheme="minorHAnsi"/>
                <w:lang w:val="es-ES_tradnl"/>
              </w:rPr>
              <w:t>Usuarios de</w:t>
            </w:r>
            <w:r w:rsidR="00FA0C5F">
              <w:rPr>
                <w:rFonts w:asciiTheme="minorHAnsi" w:hAnsiTheme="minorHAnsi" w:cstheme="minorHAnsi"/>
                <w:lang w:val="es-ES_tradnl"/>
              </w:rPr>
              <w:t xml:space="preserve"> </w:t>
            </w:r>
            <w:r w:rsidRPr="00676E4B">
              <w:rPr>
                <w:rFonts w:asciiTheme="minorHAnsi" w:hAnsiTheme="minorHAnsi" w:cstheme="minorHAnsi"/>
                <w:lang w:val="es-ES_tradnl"/>
              </w:rPr>
              <w:t>l</w:t>
            </w:r>
            <w:r>
              <w:rPr>
                <w:rFonts w:asciiTheme="minorHAnsi" w:hAnsiTheme="minorHAnsi" w:cstheme="minorHAnsi"/>
                <w:lang w:val="es-ES_tradnl"/>
              </w:rPr>
              <w:t>os</w:t>
            </w:r>
            <w:r w:rsidRPr="00676E4B">
              <w:rPr>
                <w:rFonts w:asciiTheme="minorHAnsi" w:hAnsiTheme="minorHAnsi" w:cstheme="minorHAnsi"/>
                <w:lang w:val="es-ES_tradnl"/>
              </w:rPr>
              <w:t xml:space="preserve"> Entorno</w:t>
            </w:r>
            <w:r>
              <w:rPr>
                <w:rFonts w:asciiTheme="minorHAnsi" w:hAnsiTheme="minorHAnsi" w:cstheme="minorHAnsi"/>
                <w:lang w:val="es-ES_tradnl"/>
              </w:rPr>
              <w:t xml:space="preserve">s </w:t>
            </w:r>
            <w:r w:rsidRPr="00676E4B">
              <w:rPr>
                <w:rFonts w:asciiTheme="minorHAnsi" w:hAnsiTheme="minorHAnsi" w:cstheme="minorHAnsi"/>
                <w:lang w:val="es-ES_tradnl"/>
              </w:rPr>
              <w:t>Intranet</w:t>
            </w:r>
            <w:r w:rsidR="00FA0C5F">
              <w:rPr>
                <w:rFonts w:asciiTheme="minorHAnsi" w:hAnsiTheme="minorHAnsi" w:cstheme="minorHAnsi"/>
                <w:lang w:val="es-ES_tradnl"/>
              </w:rPr>
              <w:t xml:space="preserve"> </w:t>
            </w:r>
            <w:r w:rsidR="00856551">
              <w:rPr>
                <w:rFonts w:asciiTheme="minorHAnsi" w:hAnsiTheme="minorHAnsi" w:cstheme="minorHAnsi"/>
                <w:lang w:val="es-ES_tradnl"/>
              </w:rPr>
              <w:t>que aprueban Solicitudes</w:t>
            </w:r>
          </w:p>
        </w:tc>
      </w:tr>
      <w:tr w:rsidR="00FC1E8D" w:rsidRPr="00676E4B" w:rsidTr="00E57AC1">
        <w:trPr>
          <w:cantSplit/>
        </w:trPr>
        <w:tc>
          <w:tcPr>
            <w:tcW w:w="9445" w:type="dxa"/>
            <w:gridSpan w:val="8"/>
            <w:tcBorders>
              <w:left w:val="single" w:sz="2" w:space="0" w:color="000000"/>
              <w:bottom w:val="single" w:sz="2" w:space="0" w:color="000000"/>
              <w:right w:val="single" w:sz="2" w:space="0" w:color="000000"/>
            </w:tcBorders>
            <w:shd w:val="clear" w:color="auto" w:fill="CCCCCC"/>
            <w:vAlign w:val="bottom"/>
          </w:tcPr>
          <w:p w:rsidR="00FC1E8D" w:rsidRPr="00676E4B" w:rsidRDefault="00FC1E8D" w:rsidP="00E57AC1">
            <w:pPr>
              <w:rPr>
                <w:rFonts w:asciiTheme="minorHAnsi" w:hAnsiTheme="minorHAnsi" w:cstheme="minorHAnsi"/>
                <w:b/>
                <w:lang w:val="es-ES_tradnl"/>
              </w:rPr>
            </w:pPr>
            <w:r>
              <w:rPr>
                <w:rFonts w:asciiTheme="minorHAnsi" w:hAnsiTheme="minorHAnsi" w:cstheme="minorHAnsi"/>
                <w:b/>
                <w:lang w:val="es-ES_tradnl"/>
              </w:rPr>
              <w:t>Aclaraciones previas</w:t>
            </w:r>
          </w:p>
        </w:tc>
      </w:tr>
      <w:tr w:rsidR="00FC1E8D" w:rsidRPr="00676E4B" w:rsidTr="00E57AC1">
        <w:trPr>
          <w:trHeight w:val="918"/>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tcPr>
          <w:p w:rsidR="00A8680A" w:rsidRPr="00A8680A" w:rsidRDefault="00A8680A" w:rsidP="00A8680A">
            <w:pPr>
              <w:jc w:val="both"/>
              <w:rPr>
                <w:rFonts w:asciiTheme="minorHAnsi" w:hAnsiTheme="minorHAnsi" w:cstheme="minorHAnsi"/>
              </w:rPr>
            </w:pPr>
            <w:r w:rsidRPr="00A8680A">
              <w:rPr>
                <w:rFonts w:asciiTheme="minorHAnsi" w:hAnsiTheme="minorHAnsi" w:cstheme="minorHAnsi"/>
              </w:rPr>
              <w:t xml:space="preserve">En el caso que la Solicitud no sea generada por un usuario con capacidad de aprobación, la misma deberá estar </w:t>
            </w:r>
            <w:r w:rsidR="0091475C">
              <w:rPr>
                <w:rFonts w:asciiTheme="minorHAnsi" w:hAnsiTheme="minorHAnsi" w:cstheme="minorHAnsi"/>
              </w:rPr>
              <w:t>autorizada y</w:t>
            </w:r>
            <w:r w:rsidRPr="00A8680A">
              <w:rPr>
                <w:rFonts w:asciiTheme="minorHAnsi" w:hAnsiTheme="minorHAnsi" w:cstheme="minorHAnsi"/>
              </w:rPr>
              <w:t xml:space="preserve"> aprobada virtualmente por alguno de los diferentes niveles de autoridades. </w:t>
            </w:r>
            <w:r w:rsidR="0091475C">
              <w:rPr>
                <w:rFonts w:asciiTheme="minorHAnsi" w:hAnsiTheme="minorHAnsi" w:cstheme="minorHAnsi"/>
              </w:rPr>
              <w:t>L</w:t>
            </w:r>
            <w:r w:rsidRPr="00A8680A">
              <w:rPr>
                <w:rFonts w:asciiTheme="minorHAnsi" w:hAnsiTheme="minorHAnsi" w:cstheme="minorHAnsi"/>
              </w:rPr>
              <w:t xml:space="preserve">a </w:t>
            </w:r>
            <w:r w:rsidR="00A60E57">
              <w:rPr>
                <w:rFonts w:asciiTheme="minorHAnsi" w:hAnsiTheme="minorHAnsi" w:cstheme="minorHAnsi"/>
              </w:rPr>
              <w:t>normativa actual</w:t>
            </w:r>
            <w:r w:rsidRPr="00A8680A">
              <w:rPr>
                <w:rFonts w:asciiTheme="minorHAnsi" w:hAnsiTheme="minorHAnsi" w:cstheme="minorHAnsi"/>
              </w:rPr>
              <w:t xml:space="preserve"> </w:t>
            </w:r>
            <w:r w:rsidR="0091475C">
              <w:rPr>
                <w:rFonts w:asciiTheme="minorHAnsi" w:hAnsiTheme="minorHAnsi" w:cstheme="minorHAnsi"/>
              </w:rPr>
              <w:t xml:space="preserve">define </w:t>
            </w:r>
            <w:r w:rsidRPr="00A8680A">
              <w:rPr>
                <w:rFonts w:asciiTheme="minorHAnsi" w:hAnsiTheme="minorHAnsi" w:cstheme="minorHAnsi"/>
              </w:rPr>
              <w:t xml:space="preserve">los umbrales de aprobación de los gastos varios, que se detalla a continuación: </w:t>
            </w:r>
          </w:p>
          <w:tbl>
            <w:tblPr>
              <w:tblW w:w="6237"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77"/>
              <w:gridCol w:w="3260"/>
            </w:tblGrid>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b/>
                    </w:rPr>
                    <w:t>MONTO</w:t>
                  </w:r>
                </w:p>
              </w:tc>
              <w:tc>
                <w:tcPr>
                  <w:tcW w:w="3260" w:type="dxa"/>
                  <w:shd w:val="clear" w:color="auto" w:fill="auto"/>
                  <w:vAlign w:val="center"/>
                </w:tcPr>
                <w:p w:rsidR="00A60E57" w:rsidRPr="00A60E57" w:rsidRDefault="00A60E57" w:rsidP="00A60E57">
                  <w:pPr>
                    <w:spacing w:before="120" w:after="120"/>
                    <w:jc w:val="center"/>
                    <w:rPr>
                      <w:rFonts w:asciiTheme="minorHAnsi" w:hAnsiTheme="minorHAnsi" w:cstheme="minorHAnsi"/>
                      <w:b/>
                    </w:rPr>
                  </w:pPr>
                  <w:r>
                    <w:rPr>
                      <w:rFonts w:asciiTheme="minorHAnsi" w:hAnsiTheme="minorHAnsi" w:cstheme="minorHAnsi"/>
                      <w:b/>
                    </w:rPr>
                    <w:t>NIVEL</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Hasta 1 Módulo</w:t>
                  </w:r>
                </w:p>
              </w:tc>
              <w:tc>
                <w:tcPr>
                  <w:tcW w:w="3260"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Coordinador Nivel II</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Hasta 3 Módulos</w:t>
                  </w:r>
                </w:p>
              </w:tc>
              <w:tc>
                <w:tcPr>
                  <w:tcW w:w="3260"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Coordinador Nivel I</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Hasta 5 Módulos</w:t>
                  </w:r>
                </w:p>
              </w:tc>
              <w:tc>
                <w:tcPr>
                  <w:tcW w:w="3260"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Jefes de Departamento</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Hasta 10 Módulos</w:t>
                  </w:r>
                </w:p>
              </w:tc>
              <w:tc>
                <w:tcPr>
                  <w:tcW w:w="3260"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Subgerentes</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Hasta 75 Módulos</w:t>
                  </w:r>
                </w:p>
              </w:tc>
              <w:tc>
                <w:tcPr>
                  <w:tcW w:w="3260"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Subgerente de Administración</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Hasta 136 Módulos</w:t>
                  </w:r>
                </w:p>
              </w:tc>
              <w:tc>
                <w:tcPr>
                  <w:tcW w:w="3260" w:type="dxa"/>
                  <w:shd w:val="clear" w:color="auto" w:fill="auto"/>
                  <w:vAlign w:val="center"/>
                </w:tcPr>
                <w:p w:rsidR="00A60E57" w:rsidRPr="00A60E57" w:rsidRDefault="00A60E57" w:rsidP="00A60E57">
                  <w:pPr>
                    <w:spacing w:before="120" w:after="120"/>
                    <w:ind w:left="72" w:hanging="72"/>
                    <w:jc w:val="center"/>
                    <w:rPr>
                      <w:rFonts w:asciiTheme="minorHAnsi" w:hAnsiTheme="minorHAnsi" w:cstheme="minorHAnsi"/>
                    </w:rPr>
                  </w:pPr>
                  <w:r w:rsidRPr="00A60E57">
                    <w:rPr>
                      <w:rFonts w:asciiTheme="minorHAnsi" w:hAnsiTheme="minorHAnsi" w:cstheme="minorHAnsi"/>
                    </w:rPr>
                    <w:t>Gerentes</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 xml:space="preserve">Hasta 680 Módulos </w:t>
                  </w:r>
                </w:p>
              </w:tc>
              <w:tc>
                <w:tcPr>
                  <w:tcW w:w="3260"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Gerente de Operaciones</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Hasta 1.000 Módulos</w:t>
                  </w:r>
                </w:p>
              </w:tc>
              <w:tc>
                <w:tcPr>
                  <w:tcW w:w="3260" w:type="dxa"/>
                  <w:shd w:val="clear" w:color="auto" w:fill="auto"/>
                  <w:vAlign w:val="center"/>
                </w:tcPr>
                <w:p w:rsidR="00A60E57" w:rsidRPr="00A60E57" w:rsidRDefault="00A60E57" w:rsidP="00A60E57">
                  <w:pPr>
                    <w:spacing w:before="120" w:after="120"/>
                    <w:ind w:left="72" w:hanging="72"/>
                    <w:jc w:val="center"/>
                    <w:rPr>
                      <w:rFonts w:asciiTheme="minorHAnsi" w:hAnsiTheme="minorHAnsi" w:cstheme="minorHAnsi"/>
                    </w:rPr>
                  </w:pPr>
                  <w:r w:rsidRPr="00A60E57">
                    <w:rPr>
                      <w:rFonts w:asciiTheme="minorHAnsi" w:hAnsiTheme="minorHAnsi" w:cstheme="minorHAnsi"/>
                    </w:rPr>
                    <w:t>Gerente General</w:t>
                  </w:r>
                </w:p>
              </w:tc>
            </w:tr>
            <w:tr w:rsidR="00A60E57" w:rsidRPr="00A60E57" w:rsidTr="00A60E57">
              <w:trPr>
                <w:jc w:val="center"/>
              </w:trPr>
              <w:tc>
                <w:tcPr>
                  <w:tcW w:w="2977" w:type="dxa"/>
                  <w:shd w:val="clear" w:color="auto" w:fill="auto"/>
                  <w:vAlign w:val="center"/>
                </w:tcPr>
                <w:p w:rsidR="00A60E57" w:rsidRPr="00A60E57" w:rsidRDefault="00A60E57" w:rsidP="00A60E57">
                  <w:pPr>
                    <w:spacing w:before="120" w:after="120"/>
                    <w:jc w:val="center"/>
                    <w:rPr>
                      <w:rFonts w:asciiTheme="minorHAnsi" w:hAnsiTheme="minorHAnsi" w:cstheme="minorHAnsi"/>
                    </w:rPr>
                  </w:pPr>
                  <w:r w:rsidRPr="00A60E57">
                    <w:rPr>
                      <w:rFonts w:asciiTheme="minorHAnsi" w:hAnsiTheme="minorHAnsi" w:cstheme="minorHAnsi"/>
                    </w:rPr>
                    <w:t>Más de 1.000 Módulos</w:t>
                  </w:r>
                </w:p>
              </w:tc>
              <w:tc>
                <w:tcPr>
                  <w:tcW w:w="3260" w:type="dxa"/>
                  <w:shd w:val="clear" w:color="auto" w:fill="auto"/>
                  <w:vAlign w:val="center"/>
                </w:tcPr>
                <w:p w:rsidR="00A60E57" w:rsidRPr="00A60E57" w:rsidRDefault="00A60E57" w:rsidP="00A60E57">
                  <w:pPr>
                    <w:spacing w:before="120" w:after="120"/>
                    <w:ind w:left="72" w:hanging="72"/>
                    <w:jc w:val="center"/>
                    <w:rPr>
                      <w:rFonts w:asciiTheme="minorHAnsi" w:hAnsiTheme="minorHAnsi" w:cstheme="minorHAnsi"/>
                    </w:rPr>
                  </w:pPr>
                  <w:r w:rsidRPr="00A60E57">
                    <w:rPr>
                      <w:rFonts w:asciiTheme="minorHAnsi" w:hAnsiTheme="minorHAnsi" w:cstheme="minorHAnsi"/>
                    </w:rPr>
                    <w:t>Superintendente</w:t>
                  </w:r>
                </w:p>
              </w:tc>
            </w:tr>
          </w:tbl>
          <w:p w:rsidR="00A60E57" w:rsidRDefault="00A60E57" w:rsidP="00A8680A">
            <w:pPr>
              <w:jc w:val="both"/>
              <w:rPr>
                <w:rFonts w:asciiTheme="minorHAnsi" w:hAnsiTheme="minorHAnsi" w:cstheme="minorHAnsi"/>
              </w:rPr>
            </w:pPr>
          </w:p>
          <w:p w:rsidR="00A60E57" w:rsidRDefault="00A60E57" w:rsidP="00A60E57">
            <w:pPr>
              <w:jc w:val="center"/>
              <w:rPr>
                <w:rFonts w:asciiTheme="minorHAnsi" w:hAnsiTheme="minorHAnsi" w:cstheme="minorHAnsi"/>
              </w:rPr>
            </w:pPr>
            <w:r>
              <w:rPr>
                <w:rFonts w:asciiTheme="minorHAnsi" w:hAnsiTheme="minorHAnsi" w:cstheme="minorHAnsi"/>
              </w:rPr>
              <w:t>Nota: 1 Módulo = $1.000.</w:t>
            </w:r>
          </w:p>
          <w:p w:rsidR="00A60E57" w:rsidRDefault="00A60E57" w:rsidP="00A8680A">
            <w:pPr>
              <w:jc w:val="both"/>
              <w:rPr>
                <w:rFonts w:asciiTheme="minorHAnsi" w:hAnsiTheme="minorHAnsi" w:cstheme="minorHAnsi"/>
              </w:rPr>
            </w:pPr>
          </w:p>
          <w:p w:rsidR="00AD3638" w:rsidRPr="00FC1E8D" w:rsidRDefault="00FC1E8D" w:rsidP="00EA6230">
            <w:pPr>
              <w:jc w:val="both"/>
              <w:rPr>
                <w:rFonts w:asciiTheme="minorHAnsi" w:hAnsiTheme="minorHAnsi" w:cstheme="minorHAnsi"/>
                <w:lang w:val="es-ES_tradnl"/>
              </w:rPr>
            </w:pPr>
            <w:r>
              <w:rPr>
                <w:rFonts w:asciiTheme="minorHAnsi" w:hAnsiTheme="minorHAnsi" w:cstheme="minorHAnsi"/>
                <w:lang w:val="es-ES_tradnl"/>
              </w:rPr>
              <w:t xml:space="preserve">Se realiza a través de la </w:t>
            </w:r>
            <w:r w:rsidR="0091475C">
              <w:rPr>
                <w:rFonts w:asciiTheme="minorHAnsi" w:hAnsiTheme="minorHAnsi" w:cstheme="minorHAnsi"/>
                <w:lang w:val="es-ES_tradnl"/>
              </w:rPr>
              <w:t>aprobación (estado “Aprobar”)</w:t>
            </w:r>
            <w:r>
              <w:rPr>
                <w:rFonts w:asciiTheme="minorHAnsi" w:hAnsiTheme="minorHAnsi" w:cstheme="minorHAnsi"/>
                <w:lang w:val="es-ES_tradnl"/>
              </w:rPr>
              <w:t xml:space="preserve"> del comprobante </w:t>
            </w:r>
            <w:r w:rsidR="00F64013">
              <w:rPr>
                <w:rFonts w:asciiTheme="minorHAnsi" w:hAnsiTheme="minorHAnsi" w:cstheme="minorHAnsi"/>
                <w:b/>
                <w:lang w:val="es-ES_tradnl"/>
              </w:rPr>
              <w:t>Solicitud de Bienes e Insumos</w:t>
            </w:r>
            <w:r w:rsidR="00FA0C5F">
              <w:rPr>
                <w:rFonts w:asciiTheme="minorHAnsi" w:hAnsiTheme="minorHAnsi" w:cstheme="minorHAnsi"/>
                <w:b/>
                <w:lang w:val="es-ES_tradnl"/>
              </w:rPr>
              <w:t xml:space="preserve"> </w:t>
            </w:r>
            <w:r w:rsidR="0091475C">
              <w:rPr>
                <w:rFonts w:asciiTheme="minorHAnsi" w:hAnsiTheme="minorHAnsi" w:cstheme="minorHAnsi"/>
                <w:lang w:val="es-ES_tradnl"/>
              </w:rPr>
              <w:t xml:space="preserve">y </w:t>
            </w:r>
            <w:r>
              <w:rPr>
                <w:rFonts w:asciiTheme="minorHAnsi" w:hAnsiTheme="minorHAnsi" w:cstheme="minorHAnsi"/>
                <w:lang w:val="es-ES_tradnl"/>
              </w:rPr>
              <w:t xml:space="preserve">utiliza las mismas tablas de </w:t>
            </w:r>
            <w:r w:rsidR="00000B58">
              <w:rPr>
                <w:rFonts w:asciiTheme="minorHAnsi" w:hAnsiTheme="minorHAnsi" w:cstheme="minorHAnsi"/>
                <w:lang w:val="es-ES_tradnl"/>
              </w:rPr>
              <w:t>STK_COMPROBANTES_CABEZA</w:t>
            </w:r>
            <w:r>
              <w:rPr>
                <w:rFonts w:asciiTheme="minorHAnsi" w:hAnsiTheme="minorHAnsi" w:cstheme="minorHAnsi"/>
                <w:lang w:val="es-ES_tradnl"/>
              </w:rPr>
              <w:t xml:space="preserve"> y </w:t>
            </w:r>
            <w:r w:rsidR="00000B58">
              <w:rPr>
                <w:rFonts w:asciiTheme="minorHAnsi" w:hAnsiTheme="minorHAnsi" w:cstheme="minorHAnsi"/>
                <w:lang w:val="es-ES_tradnl"/>
              </w:rPr>
              <w:t>STK_COMPROBANTES_ITEMS</w:t>
            </w:r>
            <w:r>
              <w:rPr>
                <w:rFonts w:asciiTheme="minorHAnsi" w:hAnsiTheme="minorHAnsi" w:cstheme="minorHAnsi"/>
                <w:lang w:val="es-ES_tradnl"/>
              </w:rPr>
              <w:t xml:space="preserve"> que el resto de</w:t>
            </w:r>
            <w:r w:rsidR="00AD3638">
              <w:rPr>
                <w:rFonts w:asciiTheme="minorHAnsi" w:hAnsiTheme="minorHAnsi" w:cstheme="minorHAnsi"/>
                <w:lang w:val="es-ES_tradnl"/>
              </w:rPr>
              <w:t xml:space="preserve"> los comprobantes del circuito.</w:t>
            </w:r>
          </w:p>
        </w:tc>
      </w:tr>
      <w:tr w:rsidR="00FC1E8D" w:rsidRPr="00676E4B" w:rsidTr="00E57AC1">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FC1E8D" w:rsidRPr="00676E4B" w:rsidRDefault="00FC1E8D" w:rsidP="00E57AC1">
            <w:pPr>
              <w:rPr>
                <w:rFonts w:asciiTheme="minorHAnsi" w:hAnsiTheme="minorHAnsi" w:cstheme="minorHAnsi"/>
                <w:b/>
                <w:lang w:val="es-ES_tradnl"/>
              </w:rPr>
            </w:pPr>
            <w:r w:rsidRPr="00676E4B">
              <w:rPr>
                <w:rFonts w:asciiTheme="minorHAnsi" w:hAnsiTheme="minorHAnsi" w:cstheme="minorHAnsi"/>
                <w:b/>
                <w:lang w:val="es-ES_tradnl"/>
              </w:rPr>
              <w:t>Precondiciones</w:t>
            </w:r>
          </w:p>
        </w:tc>
      </w:tr>
      <w:tr w:rsidR="00FC1E8D" w:rsidRPr="00676E4B" w:rsidTr="00E57AC1">
        <w:trPr>
          <w:cantSplit/>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vAlign w:val="center"/>
          </w:tcPr>
          <w:p w:rsidR="00FC1E8D" w:rsidRDefault="00FC1E8D" w:rsidP="00E57AC1">
            <w:pPr>
              <w:rPr>
                <w:rFonts w:asciiTheme="minorHAnsi" w:hAnsiTheme="minorHAnsi" w:cstheme="minorHAnsi"/>
                <w:lang w:val="es-ES_tradnl"/>
              </w:rPr>
            </w:pPr>
            <w:r w:rsidRPr="00676E4B">
              <w:rPr>
                <w:rFonts w:asciiTheme="minorHAnsi" w:hAnsiTheme="minorHAnsi" w:cstheme="minorHAnsi"/>
                <w:lang w:val="es-ES_tradnl"/>
              </w:rPr>
              <w:t xml:space="preserve">Ingresar al módulo de la SRT. </w:t>
            </w:r>
          </w:p>
          <w:p w:rsidR="00FC1E8D" w:rsidRPr="00C413A4" w:rsidRDefault="00FC1E8D" w:rsidP="0091475C">
            <w:pPr>
              <w:rPr>
                <w:rFonts w:asciiTheme="minorHAnsi" w:hAnsiTheme="minorHAnsi" w:cstheme="minorHAnsi"/>
                <w:lang w:val="es-ES_tradnl"/>
              </w:rPr>
            </w:pPr>
            <w:r>
              <w:rPr>
                <w:rFonts w:asciiTheme="minorHAnsi" w:hAnsiTheme="minorHAnsi" w:cstheme="minorHAnsi"/>
                <w:lang w:val="es-ES_tradnl"/>
              </w:rPr>
              <w:t xml:space="preserve">Debe haberse registrado previamente en el aplicativo </w:t>
            </w:r>
            <w:proofErr w:type="spellStart"/>
            <w:r>
              <w:rPr>
                <w:rFonts w:asciiTheme="minorHAnsi" w:hAnsiTheme="minorHAnsi" w:cstheme="minorHAnsi"/>
                <w:lang w:val="es-ES_tradnl"/>
              </w:rPr>
              <w:t>un</w:t>
            </w:r>
            <w:r w:rsidR="0091475C">
              <w:rPr>
                <w:rFonts w:asciiTheme="minorHAnsi" w:hAnsiTheme="minorHAnsi" w:cstheme="minorHAnsi"/>
                <w:lang w:val="es-ES_tradnl"/>
              </w:rPr>
              <w:t>a</w:t>
            </w:r>
            <w:r w:rsidR="00F64013">
              <w:rPr>
                <w:rFonts w:asciiTheme="minorHAnsi" w:hAnsiTheme="minorHAnsi" w:cstheme="minorHAnsi"/>
                <w:b/>
                <w:lang w:val="es-ES_tradnl"/>
              </w:rPr>
              <w:t>Solicitud</w:t>
            </w:r>
            <w:proofErr w:type="spellEnd"/>
            <w:r w:rsidR="00F64013">
              <w:rPr>
                <w:rFonts w:asciiTheme="minorHAnsi" w:hAnsiTheme="minorHAnsi" w:cstheme="minorHAnsi"/>
                <w:b/>
                <w:lang w:val="es-ES_tradnl"/>
              </w:rPr>
              <w:t xml:space="preserve"> de Bienes e Insumos</w:t>
            </w:r>
            <w:r>
              <w:rPr>
                <w:rFonts w:asciiTheme="minorHAnsi" w:hAnsiTheme="minorHAnsi" w:cstheme="minorHAnsi"/>
                <w:lang w:val="es-ES_tradnl"/>
              </w:rPr>
              <w:t xml:space="preserve">, la cual debe estar confirmada. </w:t>
            </w:r>
          </w:p>
        </w:tc>
      </w:tr>
      <w:tr w:rsidR="00FC1E8D" w:rsidRPr="00676E4B" w:rsidTr="00E57AC1">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CCCCCC"/>
            <w:vAlign w:val="center"/>
          </w:tcPr>
          <w:p w:rsidR="00FC1E8D" w:rsidRPr="00676E4B" w:rsidRDefault="00FC1E8D" w:rsidP="00E57AC1">
            <w:pPr>
              <w:rPr>
                <w:rFonts w:asciiTheme="minorHAnsi" w:hAnsiTheme="minorHAnsi" w:cstheme="minorHAnsi"/>
                <w:b/>
                <w:lang w:val="es-ES_tradnl"/>
              </w:rPr>
            </w:pPr>
            <w:r w:rsidRPr="00676E4B">
              <w:rPr>
                <w:rFonts w:asciiTheme="minorHAnsi" w:hAnsiTheme="minorHAnsi" w:cstheme="minorHAnsi"/>
                <w:b/>
                <w:lang w:val="es-ES_tradnl"/>
              </w:rPr>
              <w:t>Descripción Funcional</w:t>
            </w:r>
          </w:p>
        </w:tc>
      </w:tr>
      <w:tr w:rsidR="000B66AC" w:rsidRPr="00676E4B" w:rsidTr="00E57AC1">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auto"/>
          </w:tcPr>
          <w:p w:rsidR="000B66AC" w:rsidRPr="00676E4B" w:rsidRDefault="000B66AC" w:rsidP="0091475C">
            <w:pPr>
              <w:rPr>
                <w:rFonts w:asciiTheme="minorHAnsi" w:hAnsiTheme="minorHAnsi" w:cstheme="minorHAnsi"/>
              </w:rPr>
            </w:pPr>
            <w:r>
              <w:rPr>
                <w:rFonts w:asciiTheme="minorHAnsi" w:hAnsiTheme="minorHAnsi" w:cstheme="minorHAnsi"/>
              </w:rPr>
              <w:t>A</w:t>
            </w:r>
            <w:r w:rsidR="0091475C">
              <w:rPr>
                <w:rFonts w:asciiTheme="minorHAnsi" w:hAnsiTheme="minorHAnsi" w:cstheme="minorHAnsi"/>
              </w:rPr>
              <w:t>utorización y aprobación</w:t>
            </w:r>
            <w:r>
              <w:rPr>
                <w:rFonts w:asciiTheme="minorHAnsi" w:hAnsiTheme="minorHAnsi" w:cstheme="minorHAnsi"/>
              </w:rPr>
              <w:t xml:space="preserve"> de la </w:t>
            </w:r>
            <w:r w:rsidR="00F64013">
              <w:rPr>
                <w:rFonts w:asciiTheme="minorHAnsi" w:hAnsiTheme="minorHAnsi" w:cstheme="minorHAnsi"/>
              </w:rPr>
              <w:t>Solicitud de Bienes e Insumos</w:t>
            </w:r>
            <w:r>
              <w:rPr>
                <w:rFonts w:asciiTheme="minorHAnsi" w:hAnsiTheme="minorHAnsi" w:cstheme="minorHAnsi"/>
              </w:rPr>
              <w:t>.</w:t>
            </w:r>
          </w:p>
        </w:tc>
      </w:tr>
      <w:tr w:rsidR="00FC1E8D" w:rsidRPr="00676E4B" w:rsidTr="00E57AC1">
        <w:trPr>
          <w:cantSplit/>
        </w:trPr>
        <w:tc>
          <w:tcPr>
            <w:tcW w:w="5922"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FC1E8D" w:rsidRPr="00676E4B" w:rsidRDefault="00FC1E8D" w:rsidP="00E57AC1">
            <w:pPr>
              <w:rPr>
                <w:rFonts w:asciiTheme="minorHAnsi" w:hAnsiTheme="minorHAnsi" w:cstheme="minorHAnsi"/>
                <w:b/>
                <w:lang w:val="es-ES_tradnl"/>
              </w:rPr>
            </w:pPr>
            <w:r w:rsidRPr="00676E4B">
              <w:rPr>
                <w:rFonts w:asciiTheme="minorHAnsi" w:hAnsiTheme="minorHAnsi" w:cstheme="minorHAnsi"/>
                <w:b/>
                <w:lang w:val="es-ES_tradnl"/>
              </w:rPr>
              <w:t>Descripción de Proceso</w:t>
            </w:r>
          </w:p>
        </w:tc>
        <w:tc>
          <w:tcPr>
            <w:tcW w:w="900" w:type="dxa"/>
            <w:tcBorders>
              <w:top w:val="single" w:sz="4" w:space="0" w:color="auto"/>
              <w:left w:val="single" w:sz="2" w:space="0" w:color="000000"/>
              <w:bottom w:val="single" w:sz="2" w:space="0" w:color="000000"/>
              <w:right w:val="single" w:sz="2" w:space="0" w:color="000000"/>
            </w:tcBorders>
            <w:shd w:val="clear" w:color="auto" w:fill="CCCCCC"/>
            <w:vAlign w:val="center"/>
          </w:tcPr>
          <w:p w:rsidR="00FC1E8D" w:rsidRPr="00676E4B" w:rsidRDefault="00FC1E8D" w:rsidP="00E57AC1">
            <w:pPr>
              <w:rPr>
                <w:rFonts w:asciiTheme="minorHAnsi" w:hAnsiTheme="minorHAnsi" w:cstheme="minorHAnsi"/>
                <w:lang w:val="es-ES_tradnl"/>
              </w:rPr>
            </w:pPr>
          </w:p>
        </w:tc>
        <w:tc>
          <w:tcPr>
            <w:tcW w:w="856"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FC1E8D" w:rsidRPr="00676E4B" w:rsidRDefault="00FC1E8D" w:rsidP="00E57AC1">
            <w:pPr>
              <w:rPr>
                <w:rFonts w:asciiTheme="minorHAnsi" w:hAnsiTheme="minorHAnsi" w:cstheme="minorHAnsi"/>
                <w:lang w:val="es-ES_tradnl"/>
              </w:rPr>
            </w:pPr>
          </w:p>
        </w:tc>
        <w:tc>
          <w:tcPr>
            <w:tcW w:w="673" w:type="dxa"/>
            <w:tcBorders>
              <w:top w:val="single" w:sz="4" w:space="0" w:color="auto"/>
              <w:left w:val="single" w:sz="2" w:space="0" w:color="000000"/>
              <w:bottom w:val="single" w:sz="2" w:space="0" w:color="000000"/>
              <w:right w:val="single" w:sz="2" w:space="0" w:color="000000"/>
            </w:tcBorders>
            <w:shd w:val="clear" w:color="auto" w:fill="CCCCCC"/>
            <w:vAlign w:val="center"/>
          </w:tcPr>
          <w:p w:rsidR="00FC1E8D" w:rsidRPr="00676E4B" w:rsidRDefault="00FC1E8D" w:rsidP="00E57AC1">
            <w:pPr>
              <w:rPr>
                <w:rFonts w:asciiTheme="minorHAnsi" w:hAnsiTheme="minorHAnsi" w:cstheme="minorHAnsi"/>
                <w:lang w:val="es-ES_tradnl"/>
              </w:rPr>
            </w:pPr>
          </w:p>
        </w:tc>
        <w:tc>
          <w:tcPr>
            <w:tcW w:w="1094"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FC1E8D" w:rsidRPr="00676E4B" w:rsidRDefault="00FC1E8D" w:rsidP="00E57AC1">
            <w:pPr>
              <w:rPr>
                <w:rFonts w:asciiTheme="minorHAnsi" w:hAnsiTheme="minorHAnsi" w:cstheme="minorHAnsi"/>
                <w:lang w:val="es-ES_tradnl"/>
              </w:rPr>
            </w:pPr>
          </w:p>
        </w:tc>
      </w:tr>
      <w:tr w:rsidR="00FC1E8D" w:rsidRPr="00676E4B" w:rsidTr="00E57AC1">
        <w:tc>
          <w:tcPr>
            <w:tcW w:w="9445" w:type="dxa"/>
            <w:gridSpan w:val="8"/>
            <w:tcBorders>
              <w:left w:val="single" w:sz="2" w:space="0" w:color="000000"/>
              <w:bottom w:val="single" w:sz="2" w:space="0" w:color="000000"/>
              <w:right w:val="single" w:sz="2" w:space="0" w:color="000000"/>
            </w:tcBorders>
          </w:tcPr>
          <w:p w:rsidR="00FC1E8D" w:rsidRDefault="00FC1E8D" w:rsidP="00AD7CBA">
            <w:pPr>
              <w:jc w:val="both"/>
              <w:rPr>
                <w:rFonts w:asciiTheme="minorHAnsi" w:hAnsiTheme="minorHAnsi" w:cstheme="minorHAnsi"/>
                <w:lang w:val="es-ES_tradnl"/>
              </w:rPr>
            </w:pPr>
            <w:r w:rsidRPr="00EF48F2">
              <w:rPr>
                <w:rFonts w:asciiTheme="minorHAnsi" w:hAnsiTheme="minorHAnsi" w:cstheme="minorHAnsi"/>
                <w:lang w:val="es-ES_tradnl"/>
              </w:rPr>
              <w:t xml:space="preserve">Los usuarios de la Superintendencia de Riesgos del Trabajo acceden al </w:t>
            </w:r>
            <w:proofErr w:type="spellStart"/>
            <w:r w:rsidRPr="00EF48F2">
              <w:rPr>
                <w:rFonts w:asciiTheme="minorHAnsi" w:hAnsiTheme="minorHAnsi" w:cstheme="minorHAnsi"/>
                <w:lang w:val="es-ES_tradnl"/>
              </w:rPr>
              <w:t>aplicativo</w:t>
            </w:r>
            <w:r w:rsidR="00F64013">
              <w:rPr>
                <w:rFonts w:asciiTheme="minorHAnsi" w:hAnsiTheme="minorHAnsi" w:cstheme="minorHAnsi"/>
                <w:lang w:val="es-ES_tradnl"/>
              </w:rPr>
              <w:t>Solicitud</w:t>
            </w:r>
            <w:proofErr w:type="spellEnd"/>
            <w:r w:rsidR="00F64013">
              <w:rPr>
                <w:rFonts w:asciiTheme="minorHAnsi" w:hAnsiTheme="minorHAnsi" w:cstheme="minorHAnsi"/>
                <w:lang w:val="es-ES_tradnl"/>
              </w:rPr>
              <w:t xml:space="preserve"> de Bienes e Insumos</w:t>
            </w:r>
            <w:r w:rsidRPr="00EF48F2">
              <w:rPr>
                <w:rFonts w:asciiTheme="minorHAnsi" w:hAnsiTheme="minorHAnsi" w:cstheme="minorHAnsi"/>
                <w:lang w:val="es-ES_tradnl"/>
              </w:rPr>
              <w:t>.</w:t>
            </w:r>
          </w:p>
          <w:p w:rsidR="00FC1E8D" w:rsidRDefault="00FC1E8D" w:rsidP="00AD7CBA">
            <w:pPr>
              <w:jc w:val="both"/>
              <w:rPr>
                <w:rFonts w:asciiTheme="minorHAnsi" w:hAnsiTheme="minorHAnsi" w:cstheme="minorHAnsi"/>
                <w:u w:val="single"/>
                <w:lang w:val="es-ES_tradnl"/>
              </w:rPr>
            </w:pPr>
          </w:p>
          <w:p w:rsidR="00FC1E8D" w:rsidRPr="00F45A4A" w:rsidRDefault="00FC1E8D" w:rsidP="00AD7CBA">
            <w:pPr>
              <w:jc w:val="both"/>
              <w:rPr>
                <w:rFonts w:asciiTheme="minorHAnsi" w:hAnsiTheme="minorHAnsi" w:cstheme="minorHAnsi"/>
                <w:b/>
                <w:u w:val="single"/>
                <w:lang w:val="es-ES_tradnl"/>
              </w:rPr>
            </w:pPr>
            <w:r>
              <w:rPr>
                <w:rFonts w:asciiTheme="minorHAnsi" w:hAnsiTheme="minorHAnsi" w:cstheme="minorHAnsi"/>
                <w:b/>
                <w:u w:val="single"/>
                <w:lang w:val="es-ES_tradnl"/>
              </w:rPr>
              <w:t xml:space="preserve">Cabeza: </w:t>
            </w:r>
            <w:r w:rsidR="00F64013">
              <w:rPr>
                <w:rFonts w:asciiTheme="minorHAnsi" w:hAnsiTheme="minorHAnsi" w:cstheme="minorHAnsi"/>
                <w:b/>
                <w:u w:val="single"/>
                <w:lang w:val="es-ES_tradnl"/>
              </w:rPr>
              <w:t>Solicitud de Bienes e Insumos</w:t>
            </w:r>
          </w:p>
          <w:p w:rsidR="0091475C" w:rsidRDefault="0091475C" w:rsidP="00AD7CBA">
            <w:pPr>
              <w:jc w:val="both"/>
              <w:rPr>
                <w:rFonts w:asciiTheme="minorHAnsi" w:hAnsiTheme="minorHAnsi" w:cstheme="minorHAnsi"/>
                <w:u w:val="single"/>
              </w:rPr>
            </w:pPr>
          </w:p>
          <w:p w:rsidR="00FC1E8D" w:rsidRPr="009246F4" w:rsidRDefault="00FC1E8D" w:rsidP="00AD7CBA">
            <w:pPr>
              <w:jc w:val="both"/>
              <w:rPr>
                <w:rFonts w:asciiTheme="minorHAnsi" w:hAnsiTheme="minorHAnsi" w:cstheme="minorHAnsi"/>
                <w:u w:val="single"/>
              </w:rPr>
            </w:pPr>
            <w:r w:rsidRPr="009246F4">
              <w:rPr>
                <w:rFonts w:asciiTheme="minorHAnsi" w:hAnsiTheme="minorHAnsi" w:cstheme="minorHAnsi"/>
                <w:u w:val="single"/>
              </w:rPr>
              <w:lastRenderedPageBreak/>
              <w:t>Modificación</w:t>
            </w:r>
            <w:r w:rsidR="00EA6230">
              <w:rPr>
                <w:rFonts w:asciiTheme="minorHAnsi" w:hAnsiTheme="minorHAnsi" w:cstheme="minorHAnsi"/>
                <w:u w:val="single"/>
              </w:rPr>
              <w:t xml:space="preserve"> de Estado – </w:t>
            </w:r>
            <w:r w:rsidR="00E96A62">
              <w:rPr>
                <w:rFonts w:asciiTheme="minorHAnsi" w:hAnsiTheme="minorHAnsi" w:cstheme="minorHAnsi"/>
                <w:u w:val="single"/>
              </w:rPr>
              <w:t>Aprobación</w:t>
            </w:r>
            <w:r w:rsidRPr="009246F4">
              <w:rPr>
                <w:rFonts w:asciiTheme="minorHAnsi" w:hAnsiTheme="minorHAnsi" w:cstheme="minorHAnsi"/>
                <w:u w:val="single"/>
              </w:rPr>
              <w:t>:</w:t>
            </w:r>
          </w:p>
          <w:p w:rsidR="005E1BC5" w:rsidRDefault="00FC1E8D" w:rsidP="00AD7CBA">
            <w:pPr>
              <w:jc w:val="both"/>
              <w:rPr>
                <w:rFonts w:asciiTheme="minorHAnsi" w:hAnsiTheme="minorHAnsi" w:cstheme="minorHAnsi"/>
                <w:lang w:val="es-ES_tradnl"/>
              </w:rPr>
            </w:pPr>
            <w:r>
              <w:rPr>
                <w:rFonts w:asciiTheme="minorHAnsi" w:hAnsiTheme="minorHAnsi" w:cstheme="minorHAnsi"/>
                <w:lang w:val="es-ES_tradnl"/>
              </w:rPr>
              <w:t xml:space="preserve">Para </w:t>
            </w:r>
            <w:r w:rsidR="00EA6230">
              <w:rPr>
                <w:rFonts w:asciiTheme="minorHAnsi" w:hAnsiTheme="minorHAnsi" w:cstheme="minorHAnsi"/>
                <w:lang w:val="es-ES_tradnl"/>
              </w:rPr>
              <w:t xml:space="preserve">darle curso a la solicitud </w:t>
            </w:r>
            <w:r>
              <w:rPr>
                <w:rFonts w:asciiTheme="minorHAnsi" w:hAnsiTheme="minorHAnsi" w:cstheme="minorHAnsi"/>
                <w:lang w:val="es-ES_tradnl"/>
              </w:rPr>
              <w:t xml:space="preserve">de bienes, </w:t>
            </w:r>
            <w:r w:rsidRPr="00EF48F2">
              <w:rPr>
                <w:rFonts w:asciiTheme="minorHAnsi" w:hAnsiTheme="minorHAnsi" w:cstheme="minorHAnsi"/>
                <w:lang w:val="es-ES_tradnl"/>
              </w:rPr>
              <w:t xml:space="preserve">el usuario </w:t>
            </w:r>
            <w:r>
              <w:rPr>
                <w:rFonts w:asciiTheme="minorHAnsi" w:hAnsiTheme="minorHAnsi" w:cstheme="minorHAnsi"/>
                <w:lang w:val="es-ES_tradnl"/>
              </w:rPr>
              <w:t xml:space="preserve">debe </w:t>
            </w:r>
            <w:r w:rsidR="007B59DE">
              <w:rPr>
                <w:rFonts w:asciiTheme="minorHAnsi" w:hAnsiTheme="minorHAnsi" w:cstheme="minorHAnsi"/>
                <w:lang w:val="es-ES_tradnl"/>
              </w:rPr>
              <w:t xml:space="preserve">abrir el ABM </w:t>
            </w:r>
            <w:r>
              <w:rPr>
                <w:rFonts w:asciiTheme="minorHAnsi" w:hAnsiTheme="minorHAnsi" w:cstheme="minorHAnsi"/>
                <w:lang w:val="es-ES_tradnl"/>
              </w:rPr>
              <w:t>de un</w:t>
            </w:r>
            <w:r w:rsidR="00EA6230">
              <w:rPr>
                <w:rFonts w:asciiTheme="minorHAnsi" w:hAnsiTheme="minorHAnsi" w:cstheme="minorHAnsi"/>
                <w:lang w:val="es-ES_tradnl"/>
              </w:rPr>
              <w:t>a</w:t>
            </w:r>
            <w:r w:rsidR="00A60E57">
              <w:rPr>
                <w:rFonts w:asciiTheme="minorHAnsi" w:hAnsiTheme="minorHAnsi" w:cstheme="minorHAnsi"/>
                <w:lang w:val="es-ES_tradnl"/>
              </w:rPr>
              <w:t xml:space="preserve"> </w:t>
            </w:r>
            <w:r w:rsidR="00F64013">
              <w:rPr>
                <w:rFonts w:asciiTheme="minorHAnsi" w:hAnsiTheme="minorHAnsi" w:cstheme="minorHAnsi"/>
                <w:b/>
                <w:lang w:val="es-ES_tradnl"/>
              </w:rPr>
              <w:t>Solicitud de Bienes e Insumos</w:t>
            </w:r>
            <w:r w:rsidR="00A60E57">
              <w:rPr>
                <w:rFonts w:asciiTheme="minorHAnsi" w:hAnsiTheme="minorHAnsi" w:cstheme="minorHAnsi"/>
                <w:b/>
                <w:lang w:val="es-ES_tradnl"/>
              </w:rPr>
              <w:t xml:space="preserve"> </w:t>
            </w:r>
            <w:r>
              <w:rPr>
                <w:rFonts w:asciiTheme="minorHAnsi" w:hAnsiTheme="minorHAnsi" w:cstheme="minorHAnsi"/>
                <w:lang w:val="es-ES_tradnl"/>
              </w:rPr>
              <w:t>existente, accede al módulo de consultas y lo</w:t>
            </w:r>
            <w:r w:rsidRPr="00EF48F2">
              <w:rPr>
                <w:rFonts w:asciiTheme="minorHAnsi" w:hAnsiTheme="minorHAnsi" w:cstheme="minorHAnsi"/>
                <w:lang w:val="es-ES_tradnl"/>
              </w:rPr>
              <w:t xml:space="preserve"> selecciona, el sistema carga los datos del mismo en pantalla y el usuario</w:t>
            </w:r>
            <w:r>
              <w:rPr>
                <w:rFonts w:asciiTheme="minorHAnsi" w:hAnsiTheme="minorHAnsi" w:cstheme="minorHAnsi"/>
                <w:lang w:val="es-ES_tradnl"/>
              </w:rPr>
              <w:t xml:space="preserve">, si </w:t>
            </w:r>
            <w:r w:rsidR="0008351C">
              <w:rPr>
                <w:rFonts w:asciiTheme="minorHAnsi" w:hAnsiTheme="minorHAnsi" w:cstheme="minorHAnsi"/>
                <w:lang w:val="es-ES_tradnl"/>
              </w:rPr>
              <w:t>tiene los atributos respectivos</w:t>
            </w:r>
            <w:r w:rsidR="005E1BC5">
              <w:rPr>
                <w:rFonts w:asciiTheme="minorHAnsi" w:hAnsiTheme="minorHAnsi" w:cstheme="minorHAnsi"/>
                <w:lang w:val="es-ES_tradnl"/>
              </w:rPr>
              <w:t>, y si la función del usuario (USR_USUARIOS.USR_FUNCIONES_ID)</w:t>
            </w:r>
            <w:r w:rsidR="00FA0C5F">
              <w:rPr>
                <w:rFonts w:asciiTheme="minorHAnsi" w:hAnsiTheme="minorHAnsi" w:cstheme="minorHAnsi"/>
                <w:lang w:val="es-ES_tradnl"/>
              </w:rPr>
              <w:t xml:space="preserve"> y el área del mismo (USR_USUARIOS.USR_AREAID)</w:t>
            </w:r>
            <w:r w:rsidR="005E1BC5">
              <w:rPr>
                <w:rFonts w:asciiTheme="minorHAnsi" w:hAnsiTheme="minorHAnsi" w:cstheme="minorHAnsi"/>
                <w:lang w:val="es-ES_tradnl"/>
              </w:rPr>
              <w:t xml:space="preserve"> se corresponde</w:t>
            </w:r>
            <w:r w:rsidR="00FA0C5F">
              <w:rPr>
                <w:rFonts w:asciiTheme="minorHAnsi" w:hAnsiTheme="minorHAnsi" w:cstheme="minorHAnsi"/>
                <w:lang w:val="es-ES_tradnl"/>
              </w:rPr>
              <w:t>n</w:t>
            </w:r>
            <w:r w:rsidR="005E1BC5">
              <w:rPr>
                <w:rFonts w:asciiTheme="minorHAnsi" w:hAnsiTheme="minorHAnsi" w:cstheme="minorHAnsi"/>
                <w:lang w:val="es-ES_tradnl"/>
              </w:rPr>
              <w:t xml:space="preserve"> con los niveles de autorización por monto,</w:t>
            </w:r>
            <w:r w:rsidR="00A60E57">
              <w:rPr>
                <w:rFonts w:asciiTheme="minorHAnsi" w:hAnsiTheme="minorHAnsi" w:cstheme="minorHAnsi"/>
                <w:lang w:val="es-ES_tradnl"/>
              </w:rPr>
              <w:t xml:space="preserve"> </w:t>
            </w:r>
            <w:r w:rsidR="0008351C">
              <w:rPr>
                <w:rFonts w:asciiTheme="minorHAnsi" w:hAnsiTheme="minorHAnsi" w:cstheme="minorHAnsi"/>
                <w:lang w:val="es-ES_tradnl"/>
              </w:rPr>
              <w:t>puede</w:t>
            </w:r>
            <w:r w:rsidR="00A60E57">
              <w:rPr>
                <w:rFonts w:asciiTheme="minorHAnsi" w:hAnsiTheme="minorHAnsi" w:cstheme="minorHAnsi"/>
                <w:lang w:val="es-ES_tradnl"/>
              </w:rPr>
              <w:t xml:space="preserve"> </w:t>
            </w:r>
            <w:r w:rsidRPr="00FC1E8D">
              <w:rPr>
                <w:rFonts w:asciiTheme="minorHAnsi" w:hAnsiTheme="minorHAnsi" w:cstheme="minorHAnsi"/>
                <w:b/>
                <w:lang w:val="es-ES_tradnl"/>
              </w:rPr>
              <w:t>únicamente</w:t>
            </w:r>
            <w:r>
              <w:rPr>
                <w:rFonts w:asciiTheme="minorHAnsi" w:hAnsiTheme="minorHAnsi" w:cstheme="minorHAnsi"/>
                <w:lang w:val="es-ES_tradnl"/>
              </w:rPr>
              <w:t xml:space="preserve"> presionar </w:t>
            </w:r>
            <w:r w:rsidR="00EF0BC3">
              <w:rPr>
                <w:rFonts w:asciiTheme="minorHAnsi" w:hAnsiTheme="minorHAnsi" w:cstheme="minorHAnsi"/>
                <w:lang w:val="es-ES_tradnl"/>
              </w:rPr>
              <w:t xml:space="preserve">alguno de los siguientes botones: </w:t>
            </w:r>
            <w:r>
              <w:rPr>
                <w:rFonts w:asciiTheme="minorHAnsi" w:hAnsiTheme="minorHAnsi" w:cstheme="minorHAnsi"/>
                <w:lang w:val="es-ES_tradnl"/>
              </w:rPr>
              <w:t>“A</w:t>
            </w:r>
            <w:r w:rsidR="00E96A62">
              <w:rPr>
                <w:rFonts w:asciiTheme="minorHAnsi" w:hAnsiTheme="minorHAnsi" w:cstheme="minorHAnsi"/>
                <w:lang w:val="es-ES_tradnl"/>
              </w:rPr>
              <w:t>probar</w:t>
            </w:r>
            <w:r>
              <w:rPr>
                <w:rFonts w:asciiTheme="minorHAnsi" w:hAnsiTheme="minorHAnsi" w:cstheme="minorHAnsi"/>
                <w:lang w:val="es-ES_tradnl"/>
              </w:rPr>
              <w:t>”</w:t>
            </w:r>
            <w:r w:rsidR="00EF0BC3">
              <w:rPr>
                <w:rFonts w:asciiTheme="minorHAnsi" w:hAnsiTheme="minorHAnsi" w:cstheme="minorHAnsi"/>
                <w:lang w:val="es-ES_tradnl"/>
              </w:rPr>
              <w:t>, “Rechazar” o “Anular”</w:t>
            </w:r>
            <w:r w:rsidRPr="00EF48F2">
              <w:rPr>
                <w:rFonts w:asciiTheme="minorHAnsi" w:hAnsiTheme="minorHAnsi" w:cstheme="minorHAnsi"/>
                <w:lang w:val="es-ES_tradnl"/>
              </w:rPr>
              <w:t xml:space="preserve">. </w:t>
            </w:r>
          </w:p>
          <w:p w:rsidR="005E1BC5" w:rsidRDefault="005E1BC5" w:rsidP="00AD7CBA">
            <w:pPr>
              <w:jc w:val="both"/>
              <w:rPr>
                <w:rFonts w:asciiTheme="minorHAnsi" w:hAnsiTheme="minorHAnsi" w:cstheme="minorHAnsi"/>
                <w:lang w:val="es-ES_tradnl"/>
              </w:rPr>
            </w:pPr>
          </w:p>
          <w:p w:rsidR="005E1BC5" w:rsidRDefault="005E1BC5" w:rsidP="00AD7CBA">
            <w:pPr>
              <w:jc w:val="both"/>
              <w:rPr>
                <w:rFonts w:asciiTheme="minorHAnsi" w:hAnsiTheme="minorHAnsi" w:cstheme="minorHAnsi"/>
                <w:lang w:val="es-ES_tradnl"/>
              </w:rPr>
            </w:pPr>
            <w:r>
              <w:rPr>
                <w:rFonts w:asciiTheme="minorHAnsi" w:hAnsiTheme="minorHAnsi" w:cstheme="minorHAnsi"/>
                <w:lang w:val="es-ES_tradnl"/>
              </w:rPr>
              <w:t>Para poder concretar la aprobación por funciones</w:t>
            </w:r>
            <w:r w:rsidR="00FA0C5F">
              <w:rPr>
                <w:rFonts w:asciiTheme="minorHAnsi" w:hAnsiTheme="minorHAnsi" w:cstheme="minorHAnsi"/>
                <w:lang w:val="es-ES_tradnl"/>
              </w:rPr>
              <w:t>, área</w:t>
            </w:r>
            <w:r>
              <w:rPr>
                <w:rFonts w:asciiTheme="minorHAnsi" w:hAnsiTheme="minorHAnsi" w:cstheme="minorHAnsi"/>
                <w:lang w:val="es-ES_tradnl"/>
              </w:rPr>
              <w:t xml:space="preserve"> y niveles de montos, se calcula el monto total de la Solicitud (sumatoria de los montos de los ítems) y se recupera de la tabla </w:t>
            </w:r>
            <w:r w:rsidR="00FA0C5F" w:rsidRPr="00FA0C5F">
              <w:rPr>
                <w:rFonts w:asciiTheme="minorHAnsi" w:hAnsiTheme="minorHAnsi" w:cstheme="minorHAnsi"/>
                <w:b/>
                <w:lang w:val="es-ES_tradnl"/>
              </w:rPr>
              <w:t>TNIVELAPROBACION</w:t>
            </w:r>
            <w:r>
              <w:rPr>
                <w:rFonts w:asciiTheme="minorHAnsi" w:hAnsiTheme="minorHAnsi" w:cstheme="minorHAnsi"/>
                <w:lang w:val="es-ES_tradnl"/>
              </w:rPr>
              <w:t xml:space="preserve"> la función</w:t>
            </w:r>
            <w:r w:rsidR="00FA0C5F">
              <w:rPr>
                <w:rFonts w:asciiTheme="minorHAnsi" w:hAnsiTheme="minorHAnsi" w:cstheme="minorHAnsi"/>
                <w:lang w:val="es-ES_tradnl"/>
              </w:rPr>
              <w:t>, y en algunos niveles el área,</w:t>
            </w:r>
            <w:r>
              <w:rPr>
                <w:rFonts w:asciiTheme="minorHAnsi" w:hAnsiTheme="minorHAnsi" w:cstheme="minorHAnsi"/>
                <w:lang w:val="es-ES_tradnl"/>
              </w:rPr>
              <w:t xml:space="preserve"> que tiene que tener el usuario</w:t>
            </w:r>
            <w:r w:rsidR="00FA0C5F">
              <w:rPr>
                <w:rFonts w:asciiTheme="minorHAnsi" w:hAnsiTheme="minorHAnsi" w:cstheme="minorHAnsi"/>
                <w:lang w:val="es-ES_tradnl"/>
              </w:rPr>
              <w:t xml:space="preserve"> </w:t>
            </w:r>
            <w:r>
              <w:rPr>
                <w:rFonts w:asciiTheme="minorHAnsi" w:hAnsiTheme="minorHAnsi" w:cstheme="minorHAnsi"/>
                <w:lang w:val="es-ES_tradnl"/>
              </w:rPr>
              <w:t>para poder aprobarlo</w:t>
            </w:r>
            <w:r w:rsidR="008517DE">
              <w:rPr>
                <w:rFonts w:asciiTheme="minorHAnsi" w:hAnsiTheme="minorHAnsi" w:cstheme="minorHAnsi"/>
                <w:lang w:val="es-ES_tradnl"/>
              </w:rPr>
              <w:t xml:space="preserve"> (monto de Solicitud &lt; monto nivel de aprobación, y monto de Solicitud &gt; monto nivel de aprobación </w:t>
            </w:r>
            <w:r w:rsidR="00086977">
              <w:rPr>
                <w:rFonts w:asciiTheme="minorHAnsi" w:hAnsiTheme="minorHAnsi" w:cstheme="minorHAnsi"/>
                <w:lang w:val="es-ES_tradnl"/>
              </w:rPr>
              <w:t>inferior</w:t>
            </w:r>
            <w:r w:rsidR="008517DE">
              <w:rPr>
                <w:rFonts w:asciiTheme="minorHAnsi" w:hAnsiTheme="minorHAnsi" w:cstheme="minorHAnsi"/>
                <w:lang w:val="es-ES_tradnl"/>
              </w:rPr>
              <w:t>)</w:t>
            </w:r>
            <w:r>
              <w:rPr>
                <w:rFonts w:asciiTheme="minorHAnsi" w:hAnsiTheme="minorHAnsi" w:cstheme="minorHAnsi"/>
                <w:lang w:val="es-ES_tradnl"/>
              </w:rPr>
              <w:t xml:space="preserve">. </w:t>
            </w:r>
          </w:p>
          <w:p w:rsidR="005E1BC5" w:rsidRDefault="005E1BC5" w:rsidP="00AD7CBA">
            <w:pPr>
              <w:jc w:val="both"/>
              <w:rPr>
                <w:rFonts w:asciiTheme="minorHAnsi" w:hAnsiTheme="minorHAnsi" w:cstheme="minorHAnsi"/>
                <w:lang w:val="es-ES_tradnl"/>
              </w:rPr>
            </w:pPr>
          </w:p>
          <w:p w:rsidR="00FC1E8D" w:rsidRDefault="00FC1E8D" w:rsidP="00AD7CBA">
            <w:pPr>
              <w:jc w:val="both"/>
              <w:rPr>
                <w:rFonts w:asciiTheme="minorHAnsi" w:hAnsiTheme="minorHAnsi" w:cstheme="minorHAnsi"/>
                <w:lang w:val="es-ES_tradnl"/>
              </w:rPr>
            </w:pPr>
            <w:r>
              <w:rPr>
                <w:rFonts w:asciiTheme="minorHAnsi" w:hAnsiTheme="minorHAnsi" w:cstheme="minorHAnsi"/>
                <w:lang w:val="es-ES_tradnl"/>
              </w:rPr>
              <w:t xml:space="preserve">En esta modalidad, </w:t>
            </w:r>
            <w:r w:rsidR="0008351C">
              <w:rPr>
                <w:rFonts w:asciiTheme="minorHAnsi" w:hAnsiTheme="minorHAnsi" w:cstheme="minorHAnsi"/>
                <w:lang w:val="es-ES_tradnl"/>
              </w:rPr>
              <w:t>sólo están habilitados el campo de Observaciones</w:t>
            </w:r>
            <w:r w:rsidR="00382C98">
              <w:rPr>
                <w:rFonts w:asciiTheme="minorHAnsi" w:hAnsiTheme="minorHAnsi" w:cstheme="minorHAnsi"/>
                <w:lang w:val="es-ES_tradnl"/>
              </w:rPr>
              <w:t xml:space="preserve">, </w:t>
            </w:r>
            <w:r w:rsidR="00EF0BC3">
              <w:rPr>
                <w:rFonts w:asciiTheme="minorHAnsi" w:hAnsiTheme="minorHAnsi" w:cstheme="minorHAnsi"/>
                <w:lang w:val="es-ES_tradnl"/>
              </w:rPr>
              <w:t xml:space="preserve">los </w:t>
            </w:r>
            <w:r w:rsidR="0008351C">
              <w:rPr>
                <w:rFonts w:asciiTheme="minorHAnsi" w:hAnsiTheme="minorHAnsi" w:cstheme="minorHAnsi"/>
                <w:lang w:val="es-ES_tradnl"/>
              </w:rPr>
              <w:t>mencionado</w:t>
            </w:r>
            <w:r w:rsidR="00EF0BC3">
              <w:rPr>
                <w:rFonts w:asciiTheme="minorHAnsi" w:hAnsiTheme="minorHAnsi" w:cstheme="minorHAnsi"/>
                <w:lang w:val="es-ES_tradnl"/>
              </w:rPr>
              <w:t>s</w:t>
            </w:r>
            <w:r w:rsidR="00A60E57">
              <w:rPr>
                <w:rFonts w:asciiTheme="minorHAnsi" w:hAnsiTheme="minorHAnsi" w:cstheme="minorHAnsi"/>
                <w:lang w:val="es-ES_tradnl"/>
              </w:rPr>
              <w:t xml:space="preserve"> </w:t>
            </w:r>
            <w:r w:rsidR="00EF0BC3">
              <w:rPr>
                <w:rFonts w:asciiTheme="minorHAnsi" w:hAnsiTheme="minorHAnsi" w:cstheme="minorHAnsi"/>
                <w:lang w:val="es-ES_tradnl"/>
              </w:rPr>
              <w:t>botones</w:t>
            </w:r>
            <w:r w:rsidR="00382C98">
              <w:rPr>
                <w:rFonts w:asciiTheme="minorHAnsi" w:hAnsiTheme="minorHAnsi" w:cstheme="minorHAnsi"/>
                <w:lang w:val="es-ES_tradnl"/>
              </w:rPr>
              <w:t xml:space="preserve"> de estado, y el botón de “Nuevo </w:t>
            </w:r>
            <w:proofErr w:type="spellStart"/>
            <w:r w:rsidR="00382C98">
              <w:rPr>
                <w:rFonts w:asciiTheme="minorHAnsi" w:hAnsiTheme="minorHAnsi" w:cstheme="minorHAnsi"/>
                <w:lang w:val="es-ES_tradnl"/>
              </w:rPr>
              <w:t>Item</w:t>
            </w:r>
            <w:proofErr w:type="spellEnd"/>
            <w:r w:rsidR="00382C98">
              <w:rPr>
                <w:rFonts w:asciiTheme="minorHAnsi" w:hAnsiTheme="minorHAnsi" w:cstheme="minorHAnsi"/>
                <w:lang w:val="es-ES_tradnl"/>
              </w:rPr>
              <w:t>”</w:t>
            </w:r>
            <w:r w:rsidR="0008351C">
              <w:rPr>
                <w:rFonts w:asciiTheme="minorHAnsi" w:hAnsiTheme="minorHAnsi" w:cstheme="minorHAnsi"/>
                <w:lang w:val="es-ES_tradnl"/>
              </w:rPr>
              <w:t xml:space="preserve">, todos los restantes campos y botones de Cabeza </w:t>
            </w:r>
            <w:r>
              <w:rPr>
                <w:rFonts w:asciiTheme="minorHAnsi" w:hAnsiTheme="minorHAnsi" w:cstheme="minorHAnsi"/>
                <w:lang w:val="es-ES_tradnl"/>
              </w:rPr>
              <w:t xml:space="preserve">se muestran </w:t>
            </w:r>
            <w:r w:rsidR="0008351C">
              <w:rPr>
                <w:rFonts w:asciiTheme="minorHAnsi" w:hAnsiTheme="minorHAnsi" w:cstheme="minorHAnsi"/>
                <w:lang w:val="es-ES_tradnl"/>
              </w:rPr>
              <w:t>in</w:t>
            </w:r>
            <w:r>
              <w:rPr>
                <w:rFonts w:asciiTheme="minorHAnsi" w:hAnsiTheme="minorHAnsi" w:cstheme="minorHAnsi"/>
                <w:lang w:val="es-ES_tradnl"/>
              </w:rPr>
              <w:t>habilitados.</w:t>
            </w:r>
          </w:p>
          <w:p w:rsidR="00833E14" w:rsidRDefault="00AD7CBA" w:rsidP="00AD7CBA">
            <w:pPr>
              <w:jc w:val="both"/>
              <w:rPr>
                <w:rFonts w:asciiTheme="minorHAnsi" w:hAnsiTheme="minorHAnsi" w:cstheme="minorHAnsi"/>
                <w:lang w:val="es-ES_tradnl"/>
              </w:rPr>
            </w:pPr>
            <w:r>
              <w:rPr>
                <w:rFonts w:asciiTheme="minorHAnsi" w:hAnsiTheme="minorHAnsi" w:cstheme="minorHAnsi"/>
                <w:lang w:val="es-ES_tradnl"/>
              </w:rPr>
              <w:t xml:space="preserve">Dependiendo del botón presionado para </w:t>
            </w:r>
            <w:r w:rsidR="00FC1E8D">
              <w:rPr>
                <w:rFonts w:asciiTheme="minorHAnsi" w:hAnsiTheme="minorHAnsi" w:cstheme="minorHAnsi"/>
                <w:lang w:val="es-ES_tradnl"/>
              </w:rPr>
              <w:t>guardar l</w:t>
            </w:r>
            <w:r w:rsidR="00382C98">
              <w:rPr>
                <w:rFonts w:asciiTheme="minorHAnsi" w:hAnsiTheme="minorHAnsi" w:cstheme="minorHAnsi"/>
                <w:lang w:val="es-ES_tradnl"/>
              </w:rPr>
              <w:t>a</w:t>
            </w:r>
            <w:r w:rsidR="00A60E57">
              <w:rPr>
                <w:rFonts w:asciiTheme="minorHAnsi" w:hAnsiTheme="minorHAnsi" w:cstheme="minorHAnsi"/>
                <w:lang w:val="es-ES_tradnl"/>
              </w:rPr>
              <w:t xml:space="preserve"> </w:t>
            </w:r>
            <w:r w:rsidR="00F64013">
              <w:rPr>
                <w:rFonts w:asciiTheme="minorHAnsi" w:hAnsiTheme="minorHAnsi" w:cstheme="minorHAnsi"/>
                <w:b/>
                <w:lang w:val="es-ES_tradnl"/>
              </w:rPr>
              <w:t>Solicitud de Bienes e Insumos</w:t>
            </w:r>
            <w:r w:rsidRPr="00AD7CBA">
              <w:rPr>
                <w:rFonts w:asciiTheme="minorHAnsi" w:hAnsiTheme="minorHAnsi" w:cstheme="minorHAnsi"/>
                <w:lang w:val="es-ES_tradnl"/>
              </w:rPr>
              <w:t xml:space="preserve">, </w:t>
            </w:r>
            <w:r>
              <w:rPr>
                <w:rFonts w:asciiTheme="minorHAnsi" w:hAnsiTheme="minorHAnsi" w:cstheme="minorHAnsi"/>
                <w:lang w:val="es-ES_tradnl"/>
              </w:rPr>
              <w:t xml:space="preserve">se actualizan </w:t>
            </w:r>
            <w:r w:rsidR="00382C98">
              <w:rPr>
                <w:rFonts w:asciiTheme="minorHAnsi" w:hAnsiTheme="minorHAnsi" w:cstheme="minorHAnsi"/>
                <w:lang w:val="es-ES_tradnl"/>
              </w:rPr>
              <w:t>los registros</w:t>
            </w:r>
            <w:r>
              <w:rPr>
                <w:rFonts w:asciiTheme="minorHAnsi" w:hAnsiTheme="minorHAnsi" w:cstheme="minorHAnsi"/>
                <w:lang w:val="es-ES_tradnl"/>
              </w:rPr>
              <w:t xml:space="preserve"> según los siguientes </w:t>
            </w:r>
            <w:r w:rsidR="00382C98">
              <w:rPr>
                <w:rFonts w:asciiTheme="minorHAnsi" w:hAnsiTheme="minorHAnsi" w:cstheme="minorHAnsi"/>
                <w:lang w:val="es-ES_tradnl"/>
              </w:rPr>
              <w:t>parámetros</w:t>
            </w:r>
            <w:r>
              <w:rPr>
                <w:rFonts w:asciiTheme="minorHAnsi" w:hAnsiTheme="minorHAnsi" w:cstheme="minorHAnsi"/>
                <w:lang w:val="es-ES_tradnl"/>
              </w:rPr>
              <w:t xml:space="preserve">: </w:t>
            </w:r>
          </w:p>
          <w:p w:rsidR="00484F8B" w:rsidRPr="0039291F" w:rsidRDefault="00E96A62" w:rsidP="00484F8B">
            <w:pPr>
              <w:pStyle w:val="Prrafodelista"/>
              <w:numPr>
                <w:ilvl w:val="0"/>
                <w:numId w:val="4"/>
              </w:numPr>
              <w:ind w:left="725"/>
              <w:jc w:val="both"/>
              <w:rPr>
                <w:rFonts w:asciiTheme="minorHAnsi" w:hAnsiTheme="minorHAnsi" w:cstheme="minorHAnsi"/>
                <w:lang w:val="es-ES_tradnl"/>
              </w:rPr>
            </w:pPr>
            <w:r w:rsidRPr="0039291F">
              <w:rPr>
                <w:rFonts w:asciiTheme="minorHAnsi" w:hAnsiTheme="minorHAnsi" w:cstheme="minorHAnsi"/>
                <w:lang w:val="es-ES_tradnl"/>
              </w:rPr>
              <w:t>Aprobar</w:t>
            </w:r>
            <w:r w:rsidR="001E32AF" w:rsidRPr="0039291F">
              <w:rPr>
                <w:rFonts w:asciiTheme="minorHAnsi" w:hAnsiTheme="minorHAnsi" w:cstheme="minorHAnsi"/>
                <w:lang w:val="es-ES_tradnl"/>
              </w:rPr>
              <w:t xml:space="preserve"> (visible con atributo </w:t>
            </w:r>
            <w:r w:rsidRPr="0039291F">
              <w:rPr>
                <w:rFonts w:asciiTheme="minorHAnsi" w:hAnsiTheme="minorHAnsi" w:cstheme="minorHAnsi"/>
                <w:b/>
                <w:lang w:val="es-ES_tradnl"/>
              </w:rPr>
              <w:t>COMPAPROB</w:t>
            </w:r>
            <w:r w:rsidR="001E32AF" w:rsidRPr="0039291F">
              <w:rPr>
                <w:rFonts w:asciiTheme="minorHAnsi" w:hAnsiTheme="minorHAnsi" w:cstheme="minorHAnsi"/>
                <w:lang w:val="es-ES_tradnl"/>
              </w:rPr>
              <w:t>)</w:t>
            </w:r>
            <w:r w:rsidR="00833E14" w:rsidRPr="0039291F">
              <w:rPr>
                <w:rFonts w:asciiTheme="minorHAnsi" w:hAnsiTheme="minorHAnsi" w:cstheme="minorHAnsi"/>
                <w:lang w:val="es-ES_tradnl"/>
              </w:rPr>
              <w:t xml:space="preserve">: esta </w:t>
            </w:r>
            <w:r w:rsidR="0039291F" w:rsidRPr="0039291F">
              <w:rPr>
                <w:rFonts w:asciiTheme="minorHAnsi" w:hAnsiTheme="minorHAnsi" w:cstheme="minorHAnsi"/>
                <w:lang w:val="es-ES_tradnl"/>
              </w:rPr>
              <w:t>aproba</w:t>
            </w:r>
            <w:r w:rsidR="00833E14" w:rsidRPr="0039291F">
              <w:rPr>
                <w:rFonts w:asciiTheme="minorHAnsi" w:hAnsiTheme="minorHAnsi" w:cstheme="minorHAnsi"/>
                <w:lang w:val="es-ES_tradnl"/>
              </w:rPr>
              <w:t xml:space="preserve">ción </w:t>
            </w:r>
            <w:proofErr w:type="spellStart"/>
            <w:r w:rsidR="00833E14" w:rsidRPr="0039291F">
              <w:rPr>
                <w:rFonts w:asciiTheme="minorHAnsi" w:hAnsiTheme="minorHAnsi" w:cstheme="minorHAnsi"/>
                <w:lang w:val="es-ES_tradnl"/>
              </w:rPr>
              <w:t>del</w:t>
            </w:r>
            <w:r w:rsidR="0039291F" w:rsidRPr="0039291F">
              <w:rPr>
                <w:rFonts w:asciiTheme="minorHAnsi" w:hAnsiTheme="minorHAnsi" w:cstheme="minorHAnsi"/>
                <w:lang w:val="es-ES_tradnl"/>
              </w:rPr>
              <w:t>a</w:t>
            </w:r>
            <w:r w:rsidR="00F64013">
              <w:rPr>
                <w:rFonts w:asciiTheme="minorHAnsi" w:hAnsiTheme="minorHAnsi" w:cstheme="minorHAnsi"/>
                <w:b/>
                <w:lang w:val="es-ES_tradnl"/>
              </w:rPr>
              <w:t>Solicitud</w:t>
            </w:r>
            <w:proofErr w:type="spellEnd"/>
            <w:r w:rsidR="00F64013">
              <w:rPr>
                <w:rFonts w:asciiTheme="minorHAnsi" w:hAnsiTheme="minorHAnsi" w:cstheme="minorHAnsi"/>
                <w:b/>
                <w:lang w:val="es-ES_tradnl"/>
              </w:rPr>
              <w:t xml:space="preserve"> de Bienes e Insumos</w:t>
            </w:r>
            <w:r w:rsidR="00A60E57">
              <w:rPr>
                <w:rFonts w:asciiTheme="minorHAnsi" w:hAnsiTheme="minorHAnsi" w:cstheme="minorHAnsi"/>
                <w:b/>
                <w:lang w:val="es-ES_tradnl"/>
              </w:rPr>
              <w:t xml:space="preserve"> </w:t>
            </w:r>
            <w:r w:rsidR="00484F8B" w:rsidRPr="0039291F">
              <w:rPr>
                <w:rFonts w:asciiTheme="minorHAnsi" w:hAnsiTheme="minorHAnsi" w:cstheme="minorHAnsi"/>
                <w:lang w:val="es-ES_tradnl"/>
              </w:rPr>
              <w:t>cambia el estado del comprobante a “</w:t>
            </w:r>
            <w:r w:rsidR="0039291F">
              <w:rPr>
                <w:rFonts w:asciiTheme="minorHAnsi" w:hAnsiTheme="minorHAnsi" w:cstheme="minorHAnsi"/>
                <w:lang w:val="es-ES_tradnl"/>
              </w:rPr>
              <w:t>Aprobado</w:t>
            </w:r>
            <w:r w:rsidR="00484F8B" w:rsidRPr="0039291F">
              <w:rPr>
                <w:rFonts w:asciiTheme="minorHAnsi" w:hAnsiTheme="minorHAnsi" w:cstheme="minorHAnsi"/>
                <w:lang w:val="es-ES_tradnl"/>
              </w:rPr>
              <w:t>” (</w:t>
            </w:r>
            <w:r w:rsidR="00484F8B" w:rsidRPr="0039291F">
              <w:rPr>
                <w:rFonts w:asciiTheme="minorHAnsi" w:hAnsiTheme="minorHAnsi" w:cstheme="minorHAnsi"/>
              </w:rPr>
              <w:t>TESTADOSCOMPROB</w:t>
            </w:r>
            <w:r w:rsidR="00484F8B" w:rsidRPr="0039291F">
              <w:rPr>
                <w:rFonts w:asciiTheme="minorHAnsi" w:hAnsiTheme="minorHAnsi" w:cstheme="minorHAnsi"/>
                <w:lang w:val="es-ES_tradnl"/>
              </w:rPr>
              <w:t xml:space="preserve">, ID = </w:t>
            </w:r>
            <w:r w:rsidR="0039291F">
              <w:rPr>
                <w:rFonts w:asciiTheme="minorHAnsi" w:hAnsiTheme="minorHAnsi" w:cstheme="minorHAnsi"/>
                <w:lang w:val="es-ES_tradnl"/>
              </w:rPr>
              <w:t>5</w:t>
            </w:r>
            <w:r w:rsidR="00484F8B" w:rsidRPr="0039291F">
              <w:rPr>
                <w:rFonts w:asciiTheme="minorHAnsi" w:hAnsiTheme="minorHAnsi" w:cstheme="minorHAnsi"/>
                <w:lang w:val="es-ES_tradnl"/>
              </w:rPr>
              <w:t xml:space="preserve">), registrando el mismo en la tabla </w:t>
            </w:r>
            <w:r w:rsidR="00000B58" w:rsidRPr="0039291F">
              <w:rPr>
                <w:rFonts w:asciiTheme="minorHAnsi" w:hAnsiTheme="minorHAnsi" w:cstheme="minorHAnsi"/>
                <w:lang w:val="es-ES_tradnl"/>
              </w:rPr>
              <w:t>STK_COMPROBANTES_ESTADOS</w:t>
            </w:r>
            <w:r w:rsidR="00484F8B" w:rsidRPr="0039291F">
              <w:rPr>
                <w:rFonts w:asciiTheme="minorHAnsi" w:hAnsiTheme="minorHAnsi" w:cstheme="minorHAnsi"/>
                <w:lang w:val="es-ES_tradnl"/>
              </w:rPr>
              <w:t>.</w:t>
            </w:r>
          </w:p>
          <w:p w:rsidR="00484F8B" w:rsidRPr="0039291F" w:rsidRDefault="00833E14" w:rsidP="00484F8B">
            <w:pPr>
              <w:pStyle w:val="Prrafodelista"/>
              <w:numPr>
                <w:ilvl w:val="0"/>
                <w:numId w:val="4"/>
              </w:numPr>
              <w:jc w:val="both"/>
              <w:rPr>
                <w:rFonts w:asciiTheme="minorHAnsi" w:hAnsiTheme="minorHAnsi" w:cstheme="minorHAnsi"/>
                <w:lang w:val="es-ES_tradnl"/>
              </w:rPr>
            </w:pPr>
            <w:r w:rsidRPr="0039291F">
              <w:rPr>
                <w:rFonts w:asciiTheme="minorHAnsi" w:hAnsiTheme="minorHAnsi" w:cstheme="minorHAnsi"/>
                <w:lang w:val="es-ES_tradnl"/>
              </w:rPr>
              <w:t>Rechazar</w:t>
            </w:r>
            <w:r w:rsidR="001E32AF" w:rsidRPr="0039291F">
              <w:rPr>
                <w:rFonts w:asciiTheme="minorHAnsi" w:hAnsiTheme="minorHAnsi" w:cstheme="minorHAnsi"/>
                <w:lang w:val="es-ES_tradnl"/>
              </w:rPr>
              <w:t xml:space="preserve"> (visible con atributo </w:t>
            </w:r>
            <w:r w:rsidR="001E32AF" w:rsidRPr="0039291F">
              <w:rPr>
                <w:rFonts w:asciiTheme="minorHAnsi" w:hAnsiTheme="minorHAnsi" w:cstheme="minorHAnsi"/>
                <w:b/>
                <w:lang w:val="es-ES_tradnl"/>
              </w:rPr>
              <w:t>COMPACEP</w:t>
            </w:r>
            <w:r w:rsidR="001E32AF" w:rsidRPr="0039291F">
              <w:rPr>
                <w:rFonts w:asciiTheme="minorHAnsi" w:hAnsiTheme="minorHAnsi" w:cstheme="minorHAnsi"/>
                <w:lang w:val="es-ES_tradnl"/>
              </w:rPr>
              <w:t>)</w:t>
            </w:r>
            <w:r w:rsidRPr="0039291F">
              <w:rPr>
                <w:rFonts w:asciiTheme="minorHAnsi" w:hAnsiTheme="minorHAnsi" w:cstheme="minorHAnsi"/>
                <w:lang w:val="es-ES_tradnl"/>
              </w:rPr>
              <w:t xml:space="preserve">: este rechazo </w:t>
            </w:r>
            <w:proofErr w:type="spellStart"/>
            <w:r w:rsidRPr="0039291F">
              <w:rPr>
                <w:rFonts w:asciiTheme="minorHAnsi" w:hAnsiTheme="minorHAnsi" w:cstheme="minorHAnsi"/>
                <w:lang w:val="es-ES_tradnl"/>
              </w:rPr>
              <w:t>del</w:t>
            </w:r>
            <w:r w:rsidR="0039291F">
              <w:rPr>
                <w:rFonts w:asciiTheme="minorHAnsi" w:hAnsiTheme="minorHAnsi" w:cstheme="minorHAnsi"/>
                <w:lang w:val="es-ES_tradnl"/>
              </w:rPr>
              <w:t>a</w:t>
            </w:r>
            <w:r w:rsidR="00F64013">
              <w:rPr>
                <w:rFonts w:asciiTheme="minorHAnsi" w:hAnsiTheme="minorHAnsi" w:cstheme="minorHAnsi"/>
                <w:b/>
                <w:lang w:val="es-ES_tradnl"/>
              </w:rPr>
              <w:t>Solicitud</w:t>
            </w:r>
            <w:proofErr w:type="spellEnd"/>
            <w:r w:rsidR="00F64013">
              <w:rPr>
                <w:rFonts w:asciiTheme="minorHAnsi" w:hAnsiTheme="minorHAnsi" w:cstheme="minorHAnsi"/>
                <w:b/>
                <w:lang w:val="es-ES_tradnl"/>
              </w:rPr>
              <w:t xml:space="preserve"> de Bienes e </w:t>
            </w:r>
            <w:proofErr w:type="spellStart"/>
            <w:r w:rsidR="00F64013">
              <w:rPr>
                <w:rFonts w:asciiTheme="minorHAnsi" w:hAnsiTheme="minorHAnsi" w:cstheme="minorHAnsi"/>
                <w:b/>
                <w:lang w:val="es-ES_tradnl"/>
              </w:rPr>
              <w:t>Insumos</w:t>
            </w:r>
            <w:r w:rsidR="00484F8B" w:rsidRPr="0039291F">
              <w:rPr>
                <w:rFonts w:asciiTheme="minorHAnsi" w:hAnsiTheme="minorHAnsi" w:cstheme="minorHAnsi"/>
                <w:lang w:val="es-ES_tradnl"/>
              </w:rPr>
              <w:t>cambia</w:t>
            </w:r>
            <w:proofErr w:type="spellEnd"/>
            <w:r w:rsidR="00484F8B" w:rsidRPr="0039291F">
              <w:rPr>
                <w:rFonts w:asciiTheme="minorHAnsi" w:hAnsiTheme="minorHAnsi" w:cstheme="minorHAnsi"/>
                <w:lang w:val="es-ES_tradnl"/>
              </w:rPr>
              <w:t xml:space="preserve"> el est</w:t>
            </w:r>
            <w:r w:rsidR="0039291F">
              <w:rPr>
                <w:rFonts w:asciiTheme="minorHAnsi" w:hAnsiTheme="minorHAnsi" w:cstheme="minorHAnsi"/>
                <w:lang w:val="es-ES_tradnl"/>
              </w:rPr>
              <w:t>ado del comprobante a “Rechazado</w:t>
            </w:r>
            <w:r w:rsidR="00484F8B" w:rsidRPr="0039291F">
              <w:rPr>
                <w:rFonts w:asciiTheme="minorHAnsi" w:hAnsiTheme="minorHAnsi" w:cstheme="minorHAnsi"/>
                <w:lang w:val="es-ES_tradnl"/>
              </w:rPr>
              <w:t>” (</w:t>
            </w:r>
            <w:r w:rsidR="00484F8B" w:rsidRPr="0039291F">
              <w:rPr>
                <w:rFonts w:asciiTheme="minorHAnsi" w:hAnsiTheme="minorHAnsi" w:cstheme="minorHAnsi"/>
              </w:rPr>
              <w:t>TESTADOSCOMPROB</w:t>
            </w:r>
            <w:r w:rsidR="00484F8B" w:rsidRPr="0039291F">
              <w:rPr>
                <w:rFonts w:asciiTheme="minorHAnsi" w:hAnsiTheme="minorHAnsi" w:cstheme="minorHAnsi"/>
                <w:lang w:val="es-ES_tradnl"/>
              </w:rPr>
              <w:t xml:space="preserve">, ID = </w:t>
            </w:r>
            <w:r w:rsidR="006D6ABA">
              <w:rPr>
                <w:rFonts w:asciiTheme="minorHAnsi" w:hAnsiTheme="minorHAnsi" w:cstheme="minorHAnsi"/>
                <w:lang w:val="es-ES_tradnl"/>
              </w:rPr>
              <w:t>6</w:t>
            </w:r>
            <w:r w:rsidR="00203D35" w:rsidRPr="0039291F">
              <w:rPr>
                <w:rFonts w:asciiTheme="minorHAnsi" w:hAnsiTheme="minorHAnsi" w:cstheme="minorHAnsi"/>
                <w:lang w:val="es-ES_tradnl"/>
              </w:rPr>
              <w:t>)</w:t>
            </w:r>
            <w:r w:rsidR="00484F8B" w:rsidRPr="0039291F">
              <w:rPr>
                <w:rFonts w:asciiTheme="minorHAnsi" w:hAnsiTheme="minorHAnsi" w:cstheme="minorHAnsi"/>
                <w:lang w:val="es-ES_tradnl"/>
              </w:rPr>
              <w:t xml:space="preserve">, registrando el mismo en la tabla </w:t>
            </w:r>
            <w:r w:rsidR="00000B58" w:rsidRPr="0039291F">
              <w:rPr>
                <w:rFonts w:asciiTheme="minorHAnsi" w:hAnsiTheme="minorHAnsi" w:cstheme="minorHAnsi"/>
                <w:lang w:val="es-ES_tradnl"/>
              </w:rPr>
              <w:t>STK_COMPROBANTES_ESTADOS</w:t>
            </w:r>
            <w:r w:rsidR="00484F8B" w:rsidRPr="0039291F">
              <w:rPr>
                <w:rFonts w:asciiTheme="minorHAnsi" w:hAnsiTheme="minorHAnsi" w:cstheme="minorHAnsi"/>
                <w:lang w:val="es-ES_tradnl"/>
              </w:rPr>
              <w:t>.</w:t>
            </w:r>
          </w:p>
          <w:p w:rsidR="00833E14" w:rsidRPr="0039291F" w:rsidRDefault="00833E14" w:rsidP="00484F8B">
            <w:pPr>
              <w:pStyle w:val="Prrafodelista"/>
              <w:numPr>
                <w:ilvl w:val="0"/>
                <w:numId w:val="4"/>
              </w:numPr>
              <w:ind w:left="725"/>
              <w:jc w:val="both"/>
              <w:rPr>
                <w:rFonts w:asciiTheme="minorHAnsi" w:hAnsiTheme="minorHAnsi" w:cstheme="minorHAnsi"/>
                <w:lang w:val="es-ES_tradnl"/>
              </w:rPr>
            </w:pPr>
            <w:r w:rsidRPr="0039291F">
              <w:rPr>
                <w:rFonts w:asciiTheme="minorHAnsi" w:hAnsiTheme="minorHAnsi" w:cstheme="minorHAnsi"/>
                <w:lang w:val="es-ES_tradnl"/>
              </w:rPr>
              <w:t>Anular</w:t>
            </w:r>
            <w:r w:rsidR="001E32AF" w:rsidRPr="0039291F">
              <w:rPr>
                <w:rFonts w:asciiTheme="minorHAnsi" w:hAnsiTheme="minorHAnsi" w:cstheme="minorHAnsi"/>
                <w:lang w:val="es-ES_tradnl"/>
              </w:rPr>
              <w:t xml:space="preserve"> (visible con atributo </w:t>
            </w:r>
            <w:r w:rsidR="001E32AF" w:rsidRPr="0039291F">
              <w:rPr>
                <w:rFonts w:asciiTheme="minorHAnsi" w:hAnsiTheme="minorHAnsi" w:cstheme="minorHAnsi"/>
                <w:b/>
                <w:lang w:val="es-ES_tradnl"/>
              </w:rPr>
              <w:t>COMPCONF</w:t>
            </w:r>
            <w:r w:rsidR="001E32AF" w:rsidRPr="0039291F">
              <w:rPr>
                <w:rFonts w:asciiTheme="minorHAnsi" w:hAnsiTheme="minorHAnsi" w:cstheme="minorHAnsi"/>
                <w:lang w:val="es-ES_tradnl"/>
              </w:rPr>
              <w:t>)</w:t>
            </w:r>
            <w:r w:rsidRPr="0039291F">
              <w:rPr>
                <w:rFonts w:asciiTheme="minorHAnsi" w:hAnsiTheme="minorHAnsi" w:cstheme="minorHAnsi"/>
                <w:lang w:val="es-ES_tradnl"/>
              </w:rPr>
              <w:t>: esta anulación de</w:t>
            </w:r>
            <w:r w:rsidR="0039291F" w:rsidRPr="0039291F">
              <w:rPr>
                <w:rFonts w:asciiTheme="minorHAnsi" w:hAnsiTheme="minorHAnsi" w:cstheme="minorHAnsi"/>
                <w:lang w:val="es-ES_tradnl"/>
              </w:rPr>
              <w:t xml:space="preserve"> la </w:t>
            </w:r>
            <w:r w:rsidR="00F64013">
              <w:rPr>
                <w:rFonts w:asciiTheme="minorHAnsi" w:hAnsiTheme="minorHAnsi" w:cstheme="minorHAnsi"/>
                <w:b/>
                <w:lang w:val="es-ES_tradnl"/>
              </w:rPr>
              <w:t xml:space="preserve">Solicitud de Bienes e </w:t>
            </w:r>
            <w:proofErr w:type="spellStart"/>
            <w:r w:rsidR="00F64013">
              <w:rPr>
                <w:rFonts w:asciiTheme="minorHAnsi" w:hAnsiTheme="minorHAnsi" w:cstheme="minorHAnsi"/>
                <w:b/>
                <w:lang w:val="es-ES_tradnl"/>
              </w:rPr>
              <w:t>Insumos</w:t>
            </w:r>
            <w:r w:rsidR="00484F8B" w:rsidRPr="0039291F">
              <w:rPr>
                <w:rFonts w:asciiTheme="minorHAnsi" w:hAnsiTheme="minorHAnsi" w:cstheme="minorHAnsi"/>
                <w:lang w:val="es-ES_tradnl"/>
              </w:rPr>
              <w:t>cambia</w:t>
            </w:r>
            <w:proofErr w:type="spellEnd"/>
            <w:r w:rsidR="00484F8B" w:rsidRPr="0039291F">
              <w:rPr>
                <w:rFonts w:asciiTheme="minorHAnsi" w:hAnsiTheme="minorHAnsi" w:cstheme="minorHAnsi"/>
                <w:lang w:val="es-ES_tradnl"/>
              </w:rPr>
              <w:t xml:space="preserve"> el e</w:t>
            </w:r>
            <w:r w:rsidR="0039291F">
              <w:rPr>
                <w:rFonts w:asciiTheme="minorHAnsi" w:hAnsiTheme="minorHAnsi" w:cstheme="minorHAnsi"/>
                <w:lang w:val="es-ES_tradnl"/>
              </w:rPr>
              <w:t>stado del comprobante a “Anulado</w:t>
            </w:r>
            <w:r w:rsidR="00484F8B" w:rsidRPr="0039291F">
              <w:rPr>
                <w:rFonts w:asciiTheme="minorHAnsi" w:hAnsiTheme="minorHAnsi" w:cstheme="minorHAnsi"/>
                <w:lang w:val="es-ES_tradnl"/>
              </w:rPr>
              <w:t>” (</w:t>
            </w:r>
            <w:r w:rsidR="00484F8B" w:rsidRPr="0039291F">
              <w:rPr>
                <w:rFonts w:asciiTheme="minorHAnsi" w:hAnsiTheme="minorHAnsi" w:cstheme="minorHAnsi"/>
              </w:rPr>
              <w:t>TESTADOSCOMPROB</w:t>
            </w:r>
            <w:r w:rsidR="00484F8B" w:rsidRPr="0039291F">
              <w:rPr>
                <w:rFonts w:asciiTheme="minorHAnsi" w:hAnsiTheme="minorHAnsi" w:cstheme="minorHAnsi"/>
                <w:lang w:val="es-ES_tradnl"/>
              </w:rPr>
              <w:t xml:space="preserve">, ID = </w:t>
            </w:r>
            <w:r w:rsidR="006D6ABA">
              <w:rPr>
                <w:rFonts w:asciiTheme="minorHAnsi" w:hAnsiTheme="minorHAnsi" w:cstheme="minorHAnsi"/>
                <w:lang w:val="es-ES_tradnl"/>
              </w:rPr>
              <w:t>7</w:t>
            </w:r>
            <w:r w:rsidR="00484F8B" w:rsidRPr="0039291F">
              <w:rPr>
                <w:rFonts w:asciiTheme="minorHAnsi" w:hAnsiTheme="minorHAnsi" w:cstheme="minorHAnsi"/>
                <w:lang w:val="es-ES_tradnl"/>
              </w:rPr>
              <w:t xml:space="preserve">), registrando el mismo en la tabla </w:t>
            </w:r>
            <w:r w:rsidR="00000B58" w:rsidRPr="0039291F">
              <w:rPr>
                <w:rFonts w:asciiTheme="minorHAnsi" w:hAnsiTheme="minorHAnsi" w:cstheme="minorHAnsi"/>
                <w:lang w:val="es-ES_tradnl"/>
              </w:rPr>
              <w:t>STK_COMPROBANTES_ESTADOS</w:t>
            </w:r>
            <w:r w:rsidR="00484F8B" w:rsidRPr="0039291F">
              <w:rPr>
                <w:rFonts w:asciiTheme="minorHAnsi" w:hAnsiTheme="minorHAnsi" w:cstheme="minorHAnsi"/>
                <w:lang w:val="es-ES_tradnl"/>
              </w:rPr>
              <w:t>.</w:t>
            </w:r>
          </w:p>
          <w:p w:rsidR="00E96A62" w:rsidRDefault="00E96A62" w:rsidP="00833E14">
            <w:pPr>
              <w:jc w:val="both"/>
              <w:rPr>
                <w:rFonts w:asciiTheme="minorHAnsi" w:hAnsiTheme="minorHAnsi" w:cstheme="minorHAnsi"/>
                <w:lang w:val="es-ES_tradnl"/>
              </w:rPr>
            </w:pPr>
          </w:p>
          <w:p w:rsidR="00E96A62" w:rsidRDefault="00E96A62" w:rsidP="00833E14">
            <w:pPr>
              <w:jc w:val="both"/>
              <w:rPr>
                <w:rFonts w:asciiTheme="minorHAnsi" w:hAnsiTheme="minorHAnsi" w:cstheme="minorHAnsi"/>
                <w:lang w:val="es-ES_tradnl"/>
              </w:rPr>
            </w:pPr>
            <w:r>
              <w:rPr>
                <w:rFonts w:asciiTheme="minorHAnsi" w:hAnsiTheme="minorHAnsi" w:cstheme="minorHAnsi"/>
                <w:lang w:val="es-ES_tradnl"/>
              </w:rPr>
              <w:t>Una  vez guardado el comprobante de esta manera, el mismo queda confirmado, quedando únicamente como consulta (todos los botones se muestran inhabilitados).</w:t>
            </w:r>
          </w:p>
          <w:p w:rsidR="00E96A62" w:rsidRDefault="00E96A62" w:rsidP="00833E14">
            <w:pPr>
              <w:jc w:val="both"/>
              <w:rPr>
                <w:rFonts w:asciiTheme="minorHAnsi" w:hAnsiTheme="minorHAnsi" w:cstheme="minorHAnsi"/>
                <w:lang w:val="es-ES_tradnl"/>
              </w:rPr>
            </w:pPr>
          </w:p>
          <w:p w:rsidR="00E96A62" w:rsidRDefault="00E96A62" w:rsidP="00833E14">
            <w:pPr>
              <w:jc w:val="both"/>
              <w:rPr>
                <w:rFonts w:asciiTheme="minorHAnsi" w:hAnsiTheme="minorHAnsi" w:cstheme="minorHAnsi"/>
                <w:lang w:val="es-ES_tradnl"/>
              </w:rPr>
            </w:pPr>
          </w:p>
          <w:p w:rsidR="00E96A62" w:rsidRPr="00F45A4A" w:rsidRDefault="00E96A62" w:rsidP="00E96A62">
            <w:pPr>
              <w:jc w:val="both"/>
              <w:rPr>
                <w:rFonts w:asciiTheme="minorHAnsi" w:hAnsiTheme="minorHAnsi" w:cstheme="minorHAnsi"/>
                <w:b/>
                <w:u w:val="single"/>
                <w:lang w:val="es-ES_tradnl"/>
              </w:rPr>
            </w:pPr>
            <w:proofErr w:type="spellStart"/>
            <w:r>
              <w:rPr>
                <w:rFonts w:asciiTheme="minorHAnsi" w:hAnsiTheme="minorHAnsi" w:cstheme="minorHAnsi"/>
                <w:b/>
                <w:u w:val="single"/>
                <w:lang w:val="es-ES_tradnl"/>
              </w:rPr>
              <w:t>Items</w:t>
            </w:r>
            <w:proofErr w:type="spellEnd"/>
            <w:r>
              <w:rPr>
                <w:rFonts w:asciiTheme="minorHAnsi" w:hAnsiTheme="minorHAnsi" w:cstheme="minorHAnsi"/>
                <w:b/>
                <w:u w:val="single"/>
                <w:lang w:val="es-ES_tradnl"/>
              </w:rPr>
              <w:t xml:space="preserve">: </w:t>
            </w:r>
            <w:r w:rsidR="00F64013">
              <w:rPr>
                <w:rFonts w:asciiTheme="minorHAnsi" w:hAnsiTheme="minorHAnsi" w:cstheme="minorHAnsi"/>
                <w:b/>
                <w:u w:val="single"/>
                <w:lang w:val="es-ES_tradnl"/>
              </w:rPr>
              <w:t>Solicitud de Bienes e Insumos</w:t>
            </w:r>
          </w:p>
          <w:p w:rsidR="00382C98" w:rsidRDefault="00382C98" w:rsidP="00833E14">
            <w:pPr>
              <w:jc w:val="both"/>
              <w:rPr>
                <w:rFonts w:asciiTheme="minorHAnsi" w:hAnsiTheme="minorHAnsi" w:cstheme="minorHAnsi"/>
                <w:lang w:val="es-ES_tradnl"/>
              </w:rPr>
            </w:pPr>
          </w:p>
          <w:p w:rsidR="00382C98" w:rsidRPr="000A11CF" w:rsidRDefault="00382C98" w:rsidP="00382C98">
            <w:pPr>
              <w:jc w:val="both"/>
              <w:rPr>
                <w:rFonts w:asciiTheme="minorHAnsi" w:hAnsiTheme="minorHAnsi" w:cstheme="minorHAnsi"/>
                <w:u w:val="single"/>
                <w:lang w:val="es-ES_tradnl"/>
              </w:rPr>
            </w:pPr>
            <w:r w:rsidRPr="000A11CF">
              <w:rPr>
                <w:rFonts w:asciiTheme="minorHAnsi" w:hAnsiTheme="minorHAnsi" w:cstheme="minorHAnsi"/>
                <w:u w:val="single"/>
                <w:lang w:val="es-ES_tradnl"/>
              </w:rPr>
              <w:t>Alta</w:t>
            </w:r>
            <w:r>
              <w:rPr>
                <w:rFonts w:asciiTheme="minorHAnsi" w:hAnsiTheme="minorHAnsi" w:cstheme="minorHAnsi"/>
                <w:u w:val="single"/>
                <w:lang w:val="es-ES_tradnl"/>
              </w:rPr>
              <w:t>:</w:t>
            </w:r>
          </w:p>
          <w:p w:rsidR="00382C98" w:rsidRDefault="006D6ABA" w:rsidP="00833E14">
            <w:pPr>
              <w:jc w:val="both"/>
              <w:rPr>
                <w:rFonts w:asciiTheme="minorHAnsi" w:hAnsiTheme="minorHAnsi" w:cstheme="minorHAnsi"/>
                <w:lang w:val="es-ES_tradnl"/>
              </w:rPr>
            </w:pPr>
            <w:r>
              <w:rPr>
                <w:rFonts w:asciiTheme="minorHAnsi" w:hAnsiTheme="minorHAnsi" w:cstheme="minorHAnsi"/>
                <w:lang w:val="es-ES_tradnl"/>
              </w:rPr>
              <w:t xml:space="preserve">Antes de realizar alguna de las acciones mencionadas arriba (aprobar, anular, rechazar), </w:t>
            </w:r>
            <w:r w:rsidR="00382C98">
              <w:rPr>
                <w:rFonts w:asciiTheme="minorHAnsi" w:hAnsiTheme="minorHAnsi" w:cstheme="minorHAnsi"/>
                <w:lang w:val="es-ES_tradnl"/>
              </w:rPr>
              <w:t>el usuario con el atributo para aprobar (</w:t>
            </w:r>
            <w:r w:rsidR="00382C98" w:rsidRPr="00382C98">
              <w:rPr>
                <w:rFonts w:asciiTheme="minorHAnsi" w:hAnsiTheme="minorHAnsi" w:cstheme="minorHAnsi"/>
                <w:b/>
                <w:lang w:val="es-ES_tradnl"/>
              </w:rPr>
              <w:t>COMPAPROB</w:t>
            </w:r>
            <w:r w:rsidR="00382C98">
              <w:rPr>
                <w:rFonts w:asciiTheme="minorHAnsi" w:hAnsiTheme="minorHAnsi" w:cstheme="minorHAnsi"/>
                <w:lang w:val="es-ES_tradnl"/>
              </w:rPr>
              <w:t xml:space="preserve">) también puede agregar a la misma nuevos ítems, presionando el botón “Nuevo </w:t>
            </w:r>
            <w:proofErr w:type="spellStart"/>
            <w:r w:rsidR="00382C98">
              <w:rPr>
                <w:rFonts w:asciiTheme="minorHAnsi" w:hAnsiTheme="minorHAnsi" w:cstheme="minorHAnsi"/>
                <w:lang w:val="es-ES_tradnl"/>
              </w:rPr>
              <w:t>Item</w:t>
            </w:r>
            <w:proofErr w:type="spellEnd"/>
            <w:r w:rsidR="00382C98">
              <w:rPr>
                <w:rFonts w:asciiTheme="minorHAnsi" w:hAnsiTheme="minorHAnsi" w:cstheme="minorHAnsi"/>
                <w:lang w:val="es-ES_tradnl"/>
              </w:rPr>
              <w:t xml:space="preserve">” y proceder como en el CDU 01. </w:t>
            </w:r>
          </w:p>
          <w:p w:rsidR="00382C98" w:rsidRDefault="00382C98" w:rsidP="00833E14">
            <w:pPr>
              <w:jc w:val="both"/>
              <w:rPr>
                <w:rFonts w:asciiTheme="minorHAnsi" w:hAnsiTheme="minorHAnsi" w:cstheme="minorHAnsi"/>
                <w:lang w:val="es-ES_tradnl"/>
              </w:rPr>
            </w:pPr>
          </w:p>
          <w:p w:rsidR="00382C98" w:rsidRPr="000A11CF" w:rsidRDefault="00382C98" w:rsidP="00382C98">
            <w:pPr>
              <w:jc w:val="both"/>
              <w:rPr>
                <w:rFonts w:asciiTheme="minorHAnsi" w:hAnsiTheme="minorHAnsi" w:cstheme="minorHAnsi"/>
                <w:u w:val="single"/>
                <w:lang w:val="es-ES_tradnl"/>
              </w:rPr>
            </w:pPr>
            <w:r w:rsidRPr="009246F4">
              <w:rPr>
                <w:rFonts w:asciiTheme="minorHAnsi" w:hAnsiTheme="minorHAnsi" w:cstheme="minorHAnsi"/>
                <w:u w:val="single"/>
              </w:rPr>
              <w:t>Modificación</w:t>
            </w:r>
            <w:r>
              <w:rPr>
                <w:rFonts w:asciiTheme="minorHAnsi" w:hAnsiTheme="minorHAnsi" w:cstheme="minorHAnsi"/>
                <w:u w:val="single"/>
              </w:rPr>
              <w:t xml:space="preserve"> / </w:t>
            </w:r>
            <w:r>
              <w:rPr>
                <w:rFonts w:asciiTheme="minorHAnsi" w:hAnsiTheme="minorHAnsi" w:cstheme="minorHAnsi"/>
                <w:u w:val="single"/>
                <w:lang w:val="es-ES_tradnl"/>
              </w:rPr>
              <w:t>Rechazo:</w:t>
            </w:r>
          </w:p>
          <w:p w:rsidR="00382C98" w:rsidRDefault="006D6ABA" w:rsidP="00382C98">
            <w:pPr>
              <w:jc w:val="both"/>
              <w:rPr>
                <w:rFonts w:asciiTheme="minorHAnsi" w:hAnsiTheme="minorHAnsi" w:cstheme="minorHAnsi"/>
                <w:lang w:val="es-ES_tradnl"/>
              </w:rPr>
            </w:pPr>
            <w:r>
              <w:rPr>
                <w:rFonts w:asciiTheme="minorHAnsi" w:hAnsiTheme="minorHAnsi" w:cstheme="minorHAnsi"/>
                <w:lang w:val="es-ES_tradnl"/>
              </w:rPr>
              <w:t>Antes de realizar alguna de las acciones mencionadas arriba (aprobar, anular, rechazar), e</w:t>
            </w:r>
            <w:r w:rsidR="00382C98">
              <w:rPr>
                <w:rFonts w:asciiTheme="minorHAnsi" w:hAnsiTheme="minorHAnsi" w:cstheme="minorHAnsi"/>
                <w:lang w:val="es-ES_tradnl"/>
              </w:rPr>
              <w:t xml:space="preserve">n el listado de los ítem registrados habilitados para ser incluidos en la </w:t>
            </w:r>
            <w:r w:rsidR="00F64013">
              <w:rPr>
                <w:rFonts w:asciiTheme="minorHAnsi" w:hAnsiTheme="minorHAnsi" w:cstheme="minorHAnsi"/>
                <w:b/>
                <w:lang w:val="es-ES_tradnl"/>
              </w:rPr>
              <w:t>Solicitud de Bienes e Insumos</w:t>
            </w:r>
            <w:r w:rsidR="00382C98">
              <w:rPr>
                <w:rFonts w:asciiTheme="minorHAnsi" w:hAnsiTheme="minorHAnsi" w:cstheme="minorHAnsi"/>
                <w:lang w:val="es-ES_tradnl"/>
              </w:rPr>
              <w:t xml:space="preserve"> que se está registrando, </w:t>
            </w:r>
            <w:r>
              <w:rPr>
                <w:rFonts w:asciiTheme="minorHAnsi" w:hAnsiTheme="minorHAnsi" w:cstheme="minorHAnsi"/>
                <w:lang w:val="es-ES_tradnl"/>
              </w:rPr>
              <w:t xml:space="preserve">pueden realizarse las </w:t>
            </w:r>
            <w:r w:rsidR="00673486">
              <w:rPr>
                <w:rFonts w:asciiTheme="minorHAnsi" w:hAnsiTheme="minorHAnsi" w:cstheme="minorHAnsi"/>
                <w:lang w:val="es-ES_tradnl"/>
              </w:rPr>
              <w:t xml:space="preserve">siguientes opciones </w:t>
            </w:r>
            <w:r w:rsidR="00382C98">
              <w:rPr>
                <w:rFonts w:asciiTheme="minorHAnsi" w:hAnsiTheme="minorHAnsi" w:cstheme="minorHAnsi"/>
                <w:lang w:val="es-ES_tradnl"/>
              </w:rPr>
              <w:t>de gestión de cada ítem:</w:t>
            </w:r>
          </w:p>
          <w:p w:rsidR="00382C98" w:rsidRDefault="00673486" w:rsidP="00382C98">
            <w:pPr>
              <w:pStyle w:val="Prrafodelista"/>
              <w:numPr>
                <w:ilvl w:val="0"/>
                <w:numId w:val="7"/>
              </w:numPr>
              <w:jc w:val="both"/>
              <w:rPr>
                <w:rFonts w:asciiTheme="minorHAnsi" w:hAnsiTheme="minorHAnsi" w:cstheme="minorHAnsi"/>
                <w:lang w:val="es-ES_tradnl"/>
              </w:rPr>
            </w:pPr>
            <w:r>
              <w:rPr>
                <w:rFonts w:asciiTheme="minorHAnsi" w:hAnsiTheme="minorHAnsi" w:cstheme="minorHAnsi"/>
                <w:lang w:val="es-ES_tradnl"/>
              </w:rPr>
              <w:t xml:space="preserve">Modificar ítem: con doble clic se puede abrir el </w:t>
            </w:r>
            <w:proofErr w:type="spellStart"/>
            <w:r>
              <w:rPr>
                <w:rFonts w:asciiTheme="minorHAnsi" w:hAnsiTheme="minorHAnsi" w:cstheme="minorHAnsi"/>
                <w:lang w:val="es-ES_tradnl"/>
              </w:rPr>
              <w:t>popup</w:t>
            </w:r>
            <w:proofErr w:type="spellEnd"/>
            <w:r>
              <w:rPr>
                <w:rFonts w:asciiTheme="minorHAnsi" w:hAnsiTheme="minorHAnsi" w:cstheme="minorHAnsi"/>
                <w:lang w:val="es-ES_tradnl"/>
              </w:rPr>
              <w:t xml:space="preserve"> del ítem para modificar sus datos. Esta </w:t>
            </w:r>
            <w:r>
              <w:rPr>
                <w:rFonts w:asciiTheme="minorHAnsi" w:hAnsiTheme="minorHAnsi" w:cstheme="minorHAnsi"/>
                <w:lang w:val="es-ES_tradnl"/>
              </w:rPr>
              <w:lastRenderedPageBreak/>
              <w:t xml:space="preserve">modificación,  además de registrar los nuevos datos modificados, completa los datos de la modificación en FECHA_MODIF y USUARIO_MODIF. </w:t>
            </w:r>
          </w:p>
          <w:p w:rsidR="00382C98" w:rsidRDefault="00382C98" w:rsidP="00382C98">
            <w:pPr>
              <w:pStyle w:val="Prrafodelista"/>
              <w:numPr>
                <w:ilvl w:val="0"/>
                <w:numId w:val="7"/>
              </w:numPr>
              <w:jc w:val="both"/>
              <w:rPr>
                <w:rFonts w:asciiTheme="minorHAnsi" w:hAnsiTheme="minorHAnsi" w:cstheme="minorHAnsi"/>
                <w:lang w:val="es-ES_tradnl"/>
              </w:rPr>
            </w:pPr>
            <w:r>
              <w:rPr>
                <w:rFonts w:asciiTheme="minorHAnsi" w:hAnsiTheme="minorHAnsi" w:cstheme="minorHAnsi"/>
                <w:lang w:val="es-ES_tradnl"/>
              </w:rPr>
              <w:t xml:space="preserve">Rechazar </w:t>
            </w:r>
            <w:r w:rsidR="00673486">
              <w:rPr>
                <w:rFonts w:asciiTheme="minorHAnsi" w:hAnsiTheme="minorHAnsi" w:cstheme="minorHAnsi"/>
                <w:lang w:val="es-ES_tradnl"/>
              </w:rPr>
              <w:t>ítem: presionando el botón “Rechazar” implica que no será tenido en cuenta para la generación de los sucesivos comprobantes</w:t>
            </w:r>
            <w:r>
              <w:rPr>
                <w:rFonts w:asciiTheme="minorHAnsi" w:hAnsiTheme="minorHAnsi" w:cstheme="minorHAnsi"/>
                <w:lang w:val="es-ES_tradnl"/>
              </w:rPr>
              <w:t xml:space="preserve">. Presionar este botón automáticamente completa los datos del rechazo en </w:t>
            </w:r>
            <w:proofErr w:type="spellStart"/>
            <w:r w:rsidR="00673486">
              <w:rPr>
                <w:rFonts w:asciiTheme="minorHAnsi" w:hAnsiTheme="minorHAnsi" w:cstheme="minorHAnsi"/>
                <w:lang w:val="es-ES_tradnl"/>
              </w:rPr>
              <w:t>cite</w:t>
            </w:r>
            <w:r w:rsidRPr="00C8158D">
              <w:rPr>
                <w:rFonts w:asciiTheme="minorHAnsi" w:hAnsiTheme="minorHAnsi" w:cstheme="minorHAnsi"/>
                <w:lang w:val="es-ES_tradnl"/>
              </w:rPr>
              <w:t>FECHARECHAZO</w:t>
            </w:r>
            <w:proofErr w:type="spellEnd"/>
            <w:r>
              <w:rPr>
                <w:rFonts w:asciiTheme="minorHAnsi" w:hAnsiTheme="minorHAnsi" w:cstheme="minorHAnsi"/>
                <w:lang w:val="es-ES_tradnl"/>
              </w:rPr>
              <w:t xml:space="preserve"> y </w:t>
            </w:r>
            <w:proofErr w:type="spellStart"/>
            <w:r w:rsidR="00673486">
              <w:rPr>
                <w:rFonts w:asciiTheme="minorHAnsi" w:hAnsiTheme="minorHAnsi" w:cstheme="minorHAnsi"/>
                <w:lang w:val="es-ES_tradnl"/>
              </w:rPr>
              <w:t>cite</w:t>
            </w:r>
            <w:r w:rsidRPr="00C8158D">
              <w:rPr>
                <w:rFonts w:asciiTheme="minorHAnsi" w:hAnsiTheme="minorHAnsi" w:cstheme="minorHAnsi"/>
                <w:lang w:val="es-ES_tradnl"/>
              </w:rPr>
              <w:t>IDUSUARIO</w:t>
            </w:r>
            <w:r w:rsidR="00673486">
              <w:rPr>
                <w:rFonts w:asciiTheme="minorHAnsi" w:hAnsiTheme="minorHAnsi" w:cstheme="minorHAnsi"/>
                <w:lang w:val="es-ES_tradnl"/>
              </w:rPr>
              <w:t>_</w:t>
            </w:r>
            <w:r w:rsidRPr="00C8158D">
              <w:rPr>
                <w:rFonts w:asciiTheme="minorHAnsi" w:hAnsiTheme="minorHAnsi" w:cstheme="minorHAnsi"/>
                <w:lang w:val="es-ES_tradnl"/>
              </w:rPr>
              <w:t>RECHAZO</w:t>
            </w:r>
            <w:proofErr w:type="spellEnd"/>
            <w:r>
              <w:rPr>
                <w:rFonts w:asciiTheme="minorHAnsi" w:hAnsiTheme="minorHAnsi" w:cstheme="minorHAnsi"/>
                <w:lang w:val="es-ES_tradnl"/>
              </w:rPr>
              <w:t xml:space="preserve">, y lo </w:t>
            </w:r>
            <w:r w:rsidR="00673486">
              <w:rPr>
                <w:rFonts w:asciiTheme="minorHAnsi" w:hAnsiTheme="minorHAnsi" w:cstheme="minorHAnsi"/>
                <w:lang w:val="es-ES_tradnl"/>
              </w:rPr>
              <w:t xml:space="preserve">muestra de color rojo en </w:t>
            </w:r>
            <w:r>
              <w:rPr>
                <w:rFonts w:asciiTheme="minorHAnsi" w:hAnsiTheme="minorHAnsi" w:cstheme="minorHAnsi"/>
                <w:lang w:val="es-ES_tradnl"/>
              </w:rPr>
              <w:t xml:space="preserve">la lista de selección de la presente </w:t>
            </w:r>
            <w:r w:rsidR="00673486">
              <w:rPr>
                <w:rFonts w:asciiTheme="minorHAnsi" w:hAnsiTheme="minorHAnsi" w:cstheme="minorHAnsi"/>
                <w:lang w:val="es-ES_tradnl"/>
              </w:rPr>
              <w:t>Solicitud</w:t>
            </w:r>
            <w:r>
              <w:rPr>
                <w:rFonts w:asciiTheme="minorHAnsi" w:hAnsiTheme="minorHAnsi" w:cstheme="minorHAnsi"/>
                <w:lang w:val="es-ES_tradnl"/>
              </w:rPr>
              <w:t xml:space="preserve">. </w:t>
            </w:r>
          </w:p>
          <w:p w:rsidR="00AD7CBA" w:rsidRPr="00676E4B" w:rsidRDefault="00AD7CBA" w:rsidP="00AD7CBA">
            <w:pPr>
              <w:jc w:val="both"/>
              <w:rPr>
                <w:rFonts w:asciiTheme="minorHAnsi" w:hAnsiTheme="minorHAnsi" w:cstheme="minorHAnsi"/>
                <w:lang w:val="es-ES_tradnl"/>
              </w:rPr>
            </w:pPr>
          </w:p>
        </w:tc>
      </w:tr>
      <w:tr w:rsidR="00FC1E8D" w:rsidRPr="00676E4B" w:rsidTr="00E57AC1">
        <w:trPr>
          <w:cantSplit/>
        </w:trPr>
        <w:tc>
          <w:tcPr>
            <w:tcW w:w="7678" w:type="dxa"/>
            <w:gridSpan w:val="5"/>
            <w:tcBorders>
              <w:top w:val="single" w:sz="2" w:space="0" w:color="000000"/>
              <w:left w:val="single" w:sz="2" w:space="0" w:color="000000"/>
              <w:bottom w:val="single" w:sz="2" w:space="0" w:color="000000"/>
              <w:right w:val="single" w:sz="2" w:space="0" w:color="000000"/>
            </w:tcBorders>
            <w:shd w:val="clear" w:color="auto" w:fill="CCCCCC"/>
          </w:tcPr>
          <w:p w:rsidR="00FC1E8D" w:rsidRPr="00676E4B" w:rsidRDefault="00A060D9" w:rsidP="00E57AC1">
            <w:pPr>
              <w:rPr>
                <w:rFonts w:asciiTheme="minorHAnsi" w:hAnsiTheme="minorHAnsi" w:cstheme="minorHAnsi"/>
                <w:b/>
                <w:lang w:val="es-ES_tradnl"/>
              </w:rPr>
            </w:pPr>
            <w:r>
              <w:rPr>
                <w:rFonts w:asciiTheme="minorHAnsi" w:hAnsiTheme="minorHAnsi" w:cstheme="minorHAnsi"/>
                <w:b/>
                <w:lang w:val="es-ES_tradnl"/>
              </w:rPr>
              <w:lastRenderedPageBreak/>
              <w:t>Base de Datos: BIENES</w:t>
            </w:r>
          </w:p>
        </w:tc>
        <w:tc>
          <w:tcPr>
            <w:tcW w:w="673" w:type="dxa"/>
            <w:tcBorders>
              <w:top w:val="single" w:sz="2" w:space="0" w:color="000000"/>
              <w:left w:val="single" w:sz="2" w:space="0" w:color="000000"/>
              <w:bottom w:val="single" w:sz="2" w:space="0" w:color="000000"/>
              <w:right w:val="single" w:sz="2" w:space="0" w:color="000000"/>
            </w:tcBorders>
            <w:shd w:val="clear" w:color="auto" w:fill="CCCCCC"/>
          </w:tcPr>
          <w:p w:rsidR="00FC1E8D" w:rsidRPr="00676E4B" w:rsidRDefault="00FC1E8D" w:rsidP="00E57AC1">
            <w:pPr>
              <w:rPr>
                <w:rFonts w:asciiTheme="minorHAnsi" w:hAnsiTheme="minorHAnsi" w:cstheme="minorHAnsi"/>
                <w:lang w:val="es-ES_tradnl"/>
              </w:rPr>
            </w:pPr>
          </w:p>
        </w:tc>
        <w:tc>
          <w:tcPr>
            <w:tcW w:w="1094" w:type="dxa"/>
            <w:gridSpan w:val="2"/>
            <w:tcBorders>
              <w:top w:val="single" w:sz="2" w:space="0" w:color="000000"/>
              <w:left w:val="single" w:sz="2" w:space="0" w:color="000000"/>
              <w:bottom w:val="single" w:sz="2" w:space="0" w:color="000000"/>
              <w:right w:val="single" w:sz="2" w:space="0" w:color="000000"/>
            </w:tcBorders>
            <w:shd w:val="clear" w:color="auto" w:fill="CCCCCC"/>
          </w:tcPr>
          <w:p w:rsidR="00FC1E8D" w:rsidRPr="00676E4B" w:rsidRDefault="00FC1E8D" w:rsidP="00E57AC1">
            <w:pPr>
              <w:rPr>
                <w:rFonts w:asciiTheme="minorHAnsi" w:hAnsiTheme="minorHAnsi" w:cstheme="minorHAnsi"/>
                <w:lang w:val="es-ES_tradnl"/>
              </w:rPr>
            </w:pPr>
          </w:p>
        </w:tc>
      </w:tr>
      <w:tr w:rsidR="00FC1E8D" w:rsidRPr="00676E4B" w:rsidTr="00E57AC1">
        <w:trPr>
          <w:cantSplit/>
        </w:trPr>
        <w:tc>
          <w:tcPr>
            <w:tcW w:w="9445" w:type="dxa"/>
            <w:gridSpan w:val="8"/>
            <w:tcBorders>
              <w:left w:val="single" w:sz="2" w:space="0" w:color="000000"/>
              <w:bottom w:val="single" w:sz="2" w:space="0" w:color="000000"/>
              <w:right w:val="single" w:sz="2" w:space="0" w:color="000000"/>
            </w:tcBorders>
          </w:tcPr>
          <w:p w:rsidR="00FC1E8D" w:rsidRDefault="00000B58" w:rsidP="00E57AC1">
            <w:pPr>
              <w:rPr>
                <w:rFonts w:asciiTheme="minorHAnsi" w:hAnsiTheme="minorHAnsi" w:cstheme="minorHAnsi"/>
                <w:lang w:val="es-ES_tradnl"/>
              </w:rPr>
            </w:pPr>
            <w:r>
              <w:rPr>
                <w:rFonts w:asciiTheme="minorHAnsi" w:hAnsiTheme="minorHAnsi" w:cstheme="minorHAnsi"/>
                <w:lang w:val="es-ES_tradnl"/>
              </w:rPr>
              <w:t>STK_COMPROBANTES_CABEZA</w:t>
            </w:r>
          </w:p>
          <w:p w:rsidR="00FC1E8D" w:rsidRDefault="00000B58" w:rsidP="00E57AC1">
            <w:pPr>
              <w:rPr>
                <w:rFonts w:asciiTheme="minorHAnsi" w:hAnsiTheme="minorHAnsi" w:cstheme="minorHAnsi"/>
                <w:lang w:val="es-ES_tradnl"/>
              </w:rPr>
            </w:pPr>
            <w:r>
              <w:rPr>
                <w:rFonts w:asciiTheme="minorHAnsi" w:hAnsiTheme="minorHAnsi" w:cstheme="minorHAnsi"/>
                <w:lang w:val="es-ES_tradnl"/>
              </w:rPr>
              <w:t>STK_COMPROBANTES_ITEMS</w:t>
            </w:r>
          </w:p>
          <w:p w:rsidR="00FC1E8D" w:rsidRDefault="00000B58" w:rsidP="00E57AC1">
            <w:pPr>
              <w:rPr>
                <w:rFonts w:asciiTheme="minorHAnsi" w:hAnsiTheme="minorHAnsi" w:cstheme="minorHAnsi"/>
                <w:lang w:val="es-ES_tradnl"/>
              </w:rPr>
            </w:pPr>
            <w:r>
              <w:rPr>
                <w:rFonts w:asciiTheme="minorHAnsi" w:hAnsiTheme="minorHAnsi" w:cstheme="minorHAnsi"/>
                <w:lang w:val="es-ES_tradnl"/>
              </w:rPr>
              <w:t>STK_COMPROBANTES_ESTADOS</w:t>
            </w:r>
          </w:p>
          <w:p w:rsidR="00FC1E8D" w:rsidRDefault="00000B58" w:rsidP="00E57AC1">
            <w:pPr>
              <w:rPr>
                <w:rFonts w:asciiTheme="minorHAnsi" w:hAnsiTheme="minorHAnsi" w:cstheme="minorHAnsi"/>
                <w:lang w:val="es-ES_tradnl"/>
              </w:rPr>
            </w:pPr>
            <w:r>
              <w:rPr>
                <w:rFonts w:asciiTheme="minorHAnsi" w:hAnsiTheme="minorHAnsi" w:cstheme="minorHAnsi"/>
                <w:lang w:val="es-ES_tradnl"/>
              </w:rPr>
              <w:t>STK_STOCK</w:t>
            </w:r>
          </w:p>
          <w:p w:rsidR="00FC1E8D" w:rsidRPr="00676E4B" w:rsidRDefault="00FC1E8D" w:rsidP="00E57AC1">
            <w:pPr>
              <w:rPr>
                <w:rFonts w:asciiTheme="minorHAnsi" w:hAnsiTheme="minorHAnsi" w:cstheme="minorHAnsi"/>
                <w:lang w:val="es-ES_tradnl"/>
              </w:rPr>
            </w:pPr>
            <w:r w:rsidRPr="005819D0">
              <w:rPr>
                <w:rFonts w:asciiTheme="minorHAnsi" w:hAnsiTheme="minorHAnsi" w:cstheme="minorHAnsi"/>
                <w:lang w:val="es-ES_tradnl"/>
              </w:rPr>
              <w:t>USR_USUARIOS</w:t>
            </w:r>
          </w:p>
        </w:tc>
      </w:tr>
      <w:tr w:rsidR="00FC1E8D" w:rsidRPr="00676E4B" w:rsidTr="00E57AC1">
        <w:trPr>
          <w:cantSplit/>
        </w:trPr>
        <w:tc>
          <w:tcPr>
            <w:tcW w:w="7495" w:type="dxa"/>
            <w:gridSpan w:val="4"/>
            <w:tcBorders>
              <w:top w:val="single" w:sz="2" w:space="0" w:color="000000"/>
              <w:left w:val="single" w:sz="2" w:space="0" w:color="000000"/>
              <w:bottom w:val="single" w:sz="4" w:space="0" w:color="auto"/>
              <w:right w:val="single" w:sz="2" w:space="0" w:color="000000"/>
            </w:tcBorders>
            <w:shd w:val="clear" w:color="auto" w:fill="CCCCCC"/>
          </w:tcPr>
          <w:p w:rsidR="00FC1E8D" w:rsidRPr="00676E4B" w:rsidRDefault="00FC1E8D" w:rsidP="00E57AC1">
            <w:pPr>
              <w:rPr>
                <w:rFonts w:asciiTheme="minorHAnsi" w:hAnsiTheme="minorHAnsi" w:cstheme="minorHAnsi"/>
                <w:b/>
                <w:lang w:val="es-ES_tradnl"/>
              </w:rPr>
            </w:pPr>
            <w:r w:rsidRPr="00676E4B">
              <w:rPr>
                <w:rFonts w:asciiTheme="minorHAnsi" w:hAnsiTheme="minorHAnsi" w:cstheme="minorHAnsi"/>
                <w:b/>
                <w:lang w:val="es-ES_tradnl"/>
              </w:rPr>
              <w:t>Consideraciones de Pantalla</w:t>
            </w:r>
          </w:p>
        </w:tc>
        <w:tc>
          <w:tcPr>
            <w:tcW w:w="1134" w:type="dxa"/>
            <w:gridSpan w:val="3"/>
            <w:tcBorders>
              <w:top w:val="single" w:sz="2" w:space="0" w:color="000000"/>
              <w:left w:val="single" w:sz="2" w:space="0" w:color="000000"/>
              <w:bottom w:val="single" w:sz="4" w:space="0" w:color="auto"/>
              <w:right w:val="single" w:sz="2" w:space="0" w:color="000000"/>
            </w:tcBorders>
            <w:shd w:val="clear" w:color="auto" w:fill="CCCCCC"/>
          </w:tcPr>
          <w:p w:rsidR="00FC1E8D" w:rsidRPr="000D1F6D" w:rsidRDefault="006F6483" w:rsidP="000578A0">
            <w:pPr>
              <w:rPr>
                <w:rFonts w:asciiTheme="minorHAnsi" w:hAnsiTheme="minorHAnsi" w:cstheme="minorHAnsi"/>
                <w:b/>
                <w:color w:val="0070C0"/>
                <w:u w:val="single"/>
                <w:lang w:val="es-ES_tradnl"/>
              </w:rPr>
            </w:pPr>
            <w:r>
              <w:rPr>
                <w:rFonts w:asciiTheme="minorHAnsi" w:hAnsiTheme="minorHAnsi" w:cstheme="minorHAnsi"/>
                <w:b/>
                <w:color w:val="0070C0"/>
                <w:u w:val="single"/>
                <w:lang w:val="es-ES_tradnl"/>
              </w:rPr>
              <w:fldChar w:fldCharType="begin"/>
            </w:r>
            <w:r w:rsidR="00FC1E8D">
              <w:rPr>
                <w:rFonts w:asciiTheme="minorHAnsi" w:hAnsiTheme="minorHAnsi" w:cstheme="minorHAnsi"/>
                <w:b/>
                <w:color w:val="0070C0"/>
                <w:u w:val="single"/>
                <w:lang w:val="es-ES_tradnl"/>
              </w:rPr>
              <w:instrText xml:space="preserve"> REF _Ref370295328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6.1</w:t>
            </w:r>
            <w:r>
              <w:rPr>
                <w:rFonts w:asciiTheme="minorHAnsi" w:hAnsiTheme="minorHAnsi" w:cstheme="minorHAnsi"/>
                <w:b/>
                <w:color w:val="0070C0"/>
                <w:u w:val="single"/>
                <w:lang w:val="es-ES_tradnl"/>
              </w:rPr>
              <w:fldChar w:fldCharType="end"/>
            </w:r>
            <w:r w:rsidR="00FC1E8D">
              <w:rPr>
                <w:rFonts w:asciiTheme="minorHAnsi" w:hAnsiTheme="minorHAnsi" w:cstheme="minorHAnsi"/>
                <w:b/>
                <w:color w:val="0070C0"/>
                <w:u w:val="single"/>
                <w:lang w:val="es-ES_tradnl"/>
              </w:rPr>
              <w:t xml:space="preserve"> / </w:t>
            </w:r>
            <w:r>
              <w:rPr>
                <w:rFonts w:asciiTheme="minorHAnsi" w:hAnsiTheme="minorHAnsi" w:cstheme="minorHAnsi"/>
                <w:b/>
                <w:color w:val="0070C0"/>
                <w:u w:val="single"/>
                <w:lang w:val="es-ES_tradnl"/>
              </w:rPr>
              <w:fldChar w:fldCharType="begin"/>
            </w:r>
            <w:r w:rsidR="000578A0">
              <w:rPr>
                <w:rFonts w:asciiTheme="minorHAnsi" w:hAnsiTheme="minorHAnsi" w:cstheme="minorHAnsi"/>
                <w:b/>
                <w:color w:val="0070C0"/>
                <w:u w:val="single"/>
                <w:lang w:val="es-ES_tradnl"/>
              </w:rPr>
              <w:instrText xml:space="preserve"> REF _Ref370295340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6.2</w:t>
            </w:r>
            <w:r>
              <w:rPr>
                <w:rFonts w:asciiTheme="minorHAnsi" w:hAnsiTheme="minorHAnsi" w:cstheme="minorHAnsi"/>
                <w:b/>
                <w:color w:val="0070C0"/>
                <w:u w:val="single"/>
                <w:lang w:val="es-ES_tradnl"/>
              </w:rPr>
              <w:fldChar w:fldCharType="end"/>
            </w:r>
            <w:r w:rsidR="00FC1E8D">
              <w:rPr>
                <w:rFonts w:asciiTheme="minorHAnsi" w:hAnsiTheme="minorHAnsi" w:cstheme="minorHAnsi"/>
                <w:b/>
                <w:color w:val="0070C0"/>
                <w:u w:val="single"/>
                <w:lang w:val="es-ES_tradnl"/>
              </w:rPr>
              <w:t xml:space="preserve"> / </w:t>
            </w:r>
            <w:r>
              <w:rPr>
                <w:rFonts w:asciiTheme="minorHAnsi" w:hAnsiTheme="minorHAnsi" w:cstheme="minorHAnsi"/>
                <w:b/>
                <w:color w:val="0070C0"/>
                <w:u w:val="single"/>
                <w:lang w:val="es-ES_tradnl"/>
              </w:rPr>
              <w:fldChar w:fldCharType="begin"/>
            </w:r>
            <w:r w:rsidR="00113CBB">
              <w:rPr>
                <w:rFonts w:asciiTheme="minorHAnsi" w:hAnsiTheme="minorHAnsi" w:cstheme="minorHAnsi"/>
                <w:b/>
                <w:color w:val="0070C0"/>
                <w:u w:val="single"/>
                <w:lang w:val="es-ES_tradnl"/>
              </w:rPr>
              <w:instrText xml:space="preserve"> REF _Ref370893057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6.5</w:t>
            </w:r>
            <w:r>
              <w:rPr>
                <w:rFonts w:asciiTheme="minorHAnsi" w:hAnsiTheme="minorHAnsi" w:cstheme="minorHAnsi"/>
                <w:b/>
                <w:color w:val="0070C0"/>
                <w:u w:val="single"/>
                <w:lang w:val="es-ES_tradnl"/>
              </w:rPr>
              <w:fldChar w:fldCharType="end"/>
            </w:r>
          </w:p>
        </w:tc>
        <w:tc>
          <w:tcPr>
            <w:tcW w:w="816" w:type="dxa"/>
            <w:tcBorders>
              <w:top w:val="single" w:sz="2" w:space="0" w:color="000000"/>
              <w:left w:val="single" w:sz="2" w:space="0" w:color="000000"/>
              <w:bottom w:val="single" w:sz="4" w:space="0" w:color="auto"/>
              <w:right w:val="single" w:sz="2" w:space="0" w:color="000000"/>
            </w:tcBorders>
            <w:shd w:val="clear" w:color="auto" w:fill="CCCCCC"/>
          </w:tcPr>
          <w:p w:rsidR="00FC1E8D" w:rsidRPr="00676E4B" w:rsidRDefault="00FC1E8D" w:rsidP="00E57AC1">
            <w:pPr>
              <w:rPr>
                <w:rFonts w:asciiTheme="minorHAnsi" w:hAnsiTheme="minorHAnsi" w:cstheme="minorHAnsi"/>
                <w:b/>
                <w:lang w:val="es-ES_tradnl"/>
              </w:rPr>
            </w:pPr>
          </w:p>
        </w:tc>
      </w:tr>
      <w:tr w:rsidR="00FC1E8D" w:rsidRPr="00676E4B" w:rsidTr="00E57AC1">
        <w:tc>
          <w:tcPr>
            <w:tcW w:w="9445" w:type="dxa"/>
            <w:gridSpan w:val="8"/>
            <w:tcBorders>
              <w:left w:val="single" w:sz="2" w:space="0" w:color="000000"/>
              <w:bottom w:val="single" w:sz="4" w:space="0" w:color="auto"/>
              <w:right w:val="single" w:sz="2" w:space="0" w:color="000000"/>
            </w:tcBorders>
          </w:tcPr>
          <w:p w:rsidR="00FC1E8D" w:rsidRPr="003967C6" w:rsidRDefault="00FC1E8D" w:rsidP="00E57AC1">
            <w:pPr>
              <w:jc w:val="both"/>
              <w:rPr>
                <w:rFonts w:asciiTheme="minorHAnsi" w:hAnsiTheme="minorHAnsi" w:cstheme="minorHAnsi"/>
                <w:b/>
                <w:u w:val="single"/>
                <w:lang w:val="es-ES_tradnl"/>
              </w:rPr>
            </w:pPr>
            <w:r>
              <w:rPr>
                <w:rFonts w:asciiTheme="minorHAnsi" w:hAnsiTheme="minorHAnsi" w:cstheme="minorHAnsi"/>
                <w:b/>
                <w:u w:val="single"/>
                <w:lang w:val="es-ES_tradnl"/>
              </w:rPr>
              <w:t>Búsqueda Cabeza</w:t>
            </w:r>
          </w:p>
          <w:p w:rsidR="006D6ABA" w:rsidRDefault="006D6ABA" w:rsidP="006D6ABA">
            <w:pPr>
              <w:jc w:val="both"/>
              <w:rPr>
                <w:rFonts w:asciiTheme="minorHAnsi" w:hAnsiTheme="minorHAnsi" w:cstheme="minorHAnsi"/>
                <w:lang w:val="es-ES_tradnl"/>
              </w:rPr>
            </w:pPr>
            <w:r>
              <w:rPr>
                <w:rFonts w:asciiTheme="minorHAnsi" w:hAnsiTheme="minorHAnsi" w:cstheme="minorHAnsi"/>
                <w:lang w:val="es-ES_tradnl"/>
              </w:rPr>
              <w:t xml:space="preserve">El listado de Cabezas de Comprobantes muestra los registros ordenados por estado (primero NO confirmados, después confirmados, y por último aprobados) y por fecha comprobante (descendente). </w:t>
            </w:r>
          </w:p>
          <w:p w:rsidR="006D6ABA" w:rsidRDefault="006D6ABA" w:rsidP="006D6ABA">
            <w:pPr>
              <w:jc w:val="both"/>
              <w:rPr>
                <w:rFonts w:asciiTheme="minorHAnsi" w:hAnsiTheme="minorHAnsi" w:cstheme="minorHAnsi"/>
                <w:lang w:val="es-ES_tradnl"/>
              </w:rPr>
            </w:pPr>
            <w:r>
              <w:rPr>
                <w:rFonts w:asciiTheme="minorHAnsi" w:hAnsiTheme="minorHAnsi" w:cstheme="minorHAnsi"/>
                <w:lang w:val="es-ES_tradnl"/>
              </w:rPr>
              <w:t xml:space="preserve">Sólo se muestran las </w:t>
            </w:r>
            <w:r>
              <w:rPr>
                <w:rFonts w:asciiTheme="minorHAnsi" w:hAnsiTheme="minorHAnsi" w:cstheme="minorHAnsi"/>
                <w:b/>
                <w:lang w:val="es-ES_tradnl"/>
              </w:rPr>
              <w:t xml:space="preserve">Solicitudes </w:t>
            </w:r>
            <w:r w:rsidR="00F64013">
              <w:rPr>
                <w:rFonts w:asciiTheme="minorHAnsi" w:hAnsiTheme="minorHAnsi" w:cstheme="minorHAnsi"/>
                <w:b/>
                <w:lang w:val="es-ES_tradnl"/>
              </w:rPr>
              <w:t>de Bienes e Insumo</w:t>
            </w:r>
            <w:r>
              <w:rPr>
                <w:rFonts w:asciiTheme="minorHAnsi" w:hAnsiTheme="minorHAnsi" w:cstheme="minorHAnsi"/>
                <w:b/>
                <w:lang w:val="es-ES_tradnl"/>
              </w:rPr>
              <w:t>s</w:t>
            </w:r>
            <w:r>
              <w:rPr>
                <w:rFonts w:asciiTheme="minorHAnsi" w:hAnsiTheme="minorHAnsi" w:cstheme="minorHAnsi"/>
                <w:lang w:val="es-ES_tradnl"/>
              </w:rPr>
              <w:t xml:space="preserve"> cuyo Departamento Solicitante (</w:t>
            </w:r>
            <w:proofErr w:type="spellStart"/>
            <w:r>
              <w:rPr>
                <w:rFonts w:asciiTheme="minorHAnsi" w:hAnsiTheme="minorHAnsi" w:cstheme="minorHAnsi"/>
                <w:lang w:val="es-ES_tradnl"/>
              </w:rPr>
              <w:t>ccabIDDEPTOEMIS</w:t>
            </w:r>
            <w:proofErr w:type="spellEnd"/>
            <w:r>
              <w:rPr>
                <w:rFonts w:asciiTheme="minorHAnsi" w:hAnsiTheme="minorHAnsi" w:cstheme="minorHAnsi"/>
                <w:lang w:val="es-ES_tradnl"/>
              </w:rPr>
              <w:t xml:space="preserve">) se corresponde con el Departamento al que pertenece 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o 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pertenece a alguno de los Departamentos que administran stock (Sistemas o Patrimonio), y si este usuario tiene alguno de los atributos correspondientes (</w:t>
            </w:r>
            <w:r w:rsidRPr="000578A0">
              <w:rPr>
                <w:rFonts w:asciiTheme="minorHAnsi" w:hAnsiTheme="minorHAnsi" w:cstheme="minorHAnsi"/>
                <w:b/>
                <w:lang w:val="es-ES_tradnl"/>
              </w:rPr>
              <w:t>COMPALTA, COMPCONF, COMPA</w:t>
            </w:r>
            <w:r>
              <w:rPr>
                <w:rFonts w:asciiTheme="minorHAnsi" w:hAnsiTheme="minorHAnsi" w:cstheme="minorHAnsi"/>
                <w:b/>
                <w:lang w:val="es-ES_tradnl"/>
              </w:rPr>
              <w:t>PROB</w:t>
            </w:r>
            <w:r>
              <w:rPr>
                <w:rFonts w:asciiTheme="minorHAnsi" w:hAnsiTheme="minorHAnsi" w:cstheme="minorHAnsi"/>
                <w:lang w:val="es-ES_tradnl"/>
              </w:rPr>
              <w:t xml:space="preserve">). </w:t>
            </w:r>
          </w:p>
          <w:p w:rsidR="006D6ABA" w:rsidRDefault="0065601F" w:rsidP="00E57AC1">
            <w:pPr>
              <w:jc w:val="both"/>
              <w:rPr>
                <w:rFonts w:asciiTheme="minorHAnsi" w:hAnsiTheme="minorHAnsi" w:cstheme="minorHAnsi"/>
                <w:lang w:val="es-ES_tradnl"/>
              </w:rPr>
            </w:pPr>
            <w:r>
              <w:rPr>
                <w:rFonts w:asciiTheme="minorHAnsi" w:hAnsiTheme="minorHAnsi" w:cstheme="minorHAnsi"/>
                <w:lang w:val="es-ES_tradnl"/>
              </w:rPr>
              <w:t xml:space="preserve">Por ello, si 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es de un Departamento Administrador, se muestra en el combo Departamento Administrador la opción del Departamento respectivo. Si 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no es de un Departamento Administrador, se muestra en el combo Departamento Solicitante sólo el departamento del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w:t>
            </w:r>
          </w:p>
          <w:p w:rsidR="00284444" w:rsidRDefault="00284444" w:rsidP="00E57AC1">
            <w:pPr>
              <w:jc w:val="both"/>
              <w:rPr>
                <w:rFonts w:asciiTheme="minorHAnsi" w:hAnsiTheme="minorHAnsi" w:cstheme="minorHAnsi"/>
                <w:lang w:val="es-ES_tradnl"/>
              </w:rPr>
            </w:pPr>
          </w:p>
          <w:p w:rsidR="00FC1E8D" w:rsidRPr="003967C6" w:rsidRDefault="00FC1E8D" w:rsidP="00E57AC1">
            <w:pPr>
              <w:jc w:val="both"/>
              <w:rPr>
                <w:rFonts w:asciiTheme="minorHAnsi" w:hAnsiTheme="minorHAnsi" w:cstheme="minorHAnsi"/>
                <w:b/>
                <w:u w:val="single"/>
                <w:lang w:val="es-ES_tradnl"/>
              </w:rPr>
            </w:pPr>
            <w:r w:rsidRPr="003967C6">
              <w:rPr>
                <w:rFonts w:asciiTheme="minorHAnsi" w:hAnsiTheme="minorHAnsi" w:cstheme="minorHAnsi"/>
                <w:b/>
                <w:u w:val="single"/>
                <w:lang w:val="es-ES_tradnl"/>
              </w:rPr>
              <w:t>ABM</w:t>
            </w:r>
            <w:r>
              <w:rPr>
                <w:rFonts w:asciiTheme="minorHAnsi" w:hAnsiTheme="minorHAnsi" w:cstheme="minorHAnsi"/>
                <w:b/>
                <w:u w:val="single"/>
                <w:lang w:val="es-ES_tradnl"/>
              </w:rPr>
              <w:t xml:space="preserve"> Cabeza</w:t>
            </w:r>
          </w:p>
          <w:p w:rsidR="00F608E4" w:rsidRDefault="00F608E4" w:rsidP="00E57AC1">
            <w:pPr>
              <w:jc w:val="both"/>
              <w:rPr>
                <w:rFonts w:asciiTheme="minorHAnsi" w:hAnsiTheme="minorHAnsi" w:cstheme="minorHAnsi"/>
                <w:lang w:val="es-ES_tradnl"/>
              </w:rPr>
            </w:pPr>
            <w:r>
              <w:rPr>
                <w:rFonts w:asciiTheme="minorHAnsi" w:hAnsiTheme="minorHAnsi" w:cstheme="minorHAnsi"/>
                <w:lang w:val="es-ES_tradnl"/>
              </w:rPr>
              <w:t>En esta modalidad, sólo están habilitados el campo de Observaciones</w:t>
            </w:r>
            <w:r w:rsidR="0065601F">
              <w:rPr>
                <w:rFonts w:asciiTheme="minorHAnsi" w:hAnsiTheme="minorHAnsi" w:cstheme="minorHAnsi"/>
                <w:lang w:val="es-ES_tradnl"/>
              </w:rPr>
              <w:t xml:space="preserve">, </w:t>
            </w:r>
            <w:r>
              <w:rPr>
                <w:rFonts w:asciiTheme="minorHAnsi" w:hAnsiTheme="minorHAnsi" w:cstheme="minorHAnsi"/>
                <w:lang w:val="es-ES_tradnl"/>
              </w:rPr>
              <w:t>los botones “</w:t>
            </w:r>
            <w:r w:rsidR="0065601F">
              <w:rPr>
                <w:rFonts w:asciiTheme="minorHAnsi" w:hAnsiTheme="minorHAnsi" w:cstheme="minorHAnsi"/>
                <w:lang w:val="es-ES_tradnl"/>
              </w:rPr>
              <w:t>Aprobar</w:t>
            </w:r>
            <w:r>
              <w:rPr>
                <w:rFonts w:asciiTheme="minorHAnsi" w:hAnsiTheme="minorHAnsi" w:cstheme="minorHAnsi"/>
                <w:lang w:val="es-ES_tradnl"/>
              </w:rPr>
              <w:t>”</w:t>
            </w:r>
            <w:r w:rsidR="001E32AF">
              <w:rPr>
                <w:rFonts w:asciiTheme="minorHAnsi" w:hAnsiTheme="minorHAnsi" w:cstheme="minorHAnsi"/>
                <w:lang w:val="es-ES_tradnl"/>
              </w:rPr>
              <w:t xml:space="preserve"> (visible con atributo </w:t>
            </w:r>
            <w:r w:rsidR="001E32AF">
              <w:rPr>
                <w:rFonts w:asciiTheme="minorHAnsi" w:hAnsiTheme="minorHAnsi" w:cstheme="minorHAnsi"/>
                <w:b/>
                <w:lang w:val="es-ES_tradnl"/>
              </w:rPr>
              <w:t>COMPAP</w:t>
            </w:r>
            <w:r w:rsidR="0065601F">
              <w:rPr>
                <w:rFonts w:asciiTheme="minorHAnsi" w:hAnsiTheme="minorHAnsi" w:cstheme="minorHAnsi"/>
                <w:b/>
                <w:lang w:val="es-ES_tradnl"/>
              </w:rPr>
              <w:t>ROB</w:t>
            </w:r>
            <w:r w:rsidR="001E32AF">
              <w:rPr>
                <w:rFonts w:asciiTheme="minorHAnsi" w:hAnsiTheme="minorHAnsi" w:cstheme="minorHAnsi"/>
                <w:lang w:val="es-ES_tradnl"/>
              </w:rPr>
              <w:t>)</w:t>
            </w:r>
            <w:r>
              <w:rPr>
                <w:rFonts w:asciiTheme="minorHAnsi" w:hAnsiTheme="minorHAnsi" w:cstheme="minorHAnsi"/>
                <w:lang w:val="es-ES_tradnl"/>
              </w:rPr>
              <w:t xml:space="preserve">, </w:t>
            </w:r>
            <w:r w:rsidR="00140D98">
              <w:rPr>
                <w:rFonts w:asciiTheme="minorHAnsi" w:hAnsiTheme="minorHAnsi" w:cstheme="minorHAnsi"/>
                <w:lang w:val="es-ES_tradnl"/>
              </w:rPr>
              <w:t xml:space="preserve">“Aceptar” (visible con atributo </w:t>
            </w:r>
            <w:r w:rsidR="00140D98">
              <w:rPr>
                <w:rFonts w:asciiTheme="minorHAnsi" w:hAnsiTheme="minorHAnsi" w:cstheme="minorHAnsi"/>
                <w:b/>
                <w:lang w:val="es-ES_tradnl"/>
              </w:rPr>
              <w:t>COMPACEP</w:t>
            </w:r>
            <w:r w:rsidR="00140D98">
              <w:rPr>
                <w:rFonts w:asciiTheme="minorHAnsi" w:hAnsiTheme="minorHAnsi" w:cstheme="minorHAnsi"/>
                <w:lang w:val="es-ES_tradnl"/>
              </w:rPr>
              <w:t xml:space="preserve">), </w:t>
            </w:r>
            <w:r>
              <w:rPr>
                <w:rFonts w:asciiTheme="minorHAnsi" w:hAnsiTheme="minorHAnsi" w:cstheme="minorHAnsi"/>
                <w:lang w:val="es-ES_tradnl"/>
              </w:rPr>
              <w:t>“Rechazar”</w:t>
            </w:r>
            <w:r w:rsidR="001E32AF">
              <w:rPr>
                <w:rFonts w:asciiTheme="minorHAnsi" w:hAnsiTheme="minorHAnsi" w:cstheme="minorHAnsi"/>
                <w:lang w:val="es-ES_tradnl"/>
              </w:rPr>
              <w:t xml:space="preserve"> (visible con atributo </w:t>
            </w:r>
            <w:r w:rsidR="001E32AF">
              <w:rPr>
                <w:rFonts w:asciiTheme="minorHAnsi" w:hAnsiTheme="minorHAnsi" w:cstheme="minorHAnsi"/>
                <w:b/>
                <w:lang w:val="es-ES_tradnl"/>
              </w:rPr>
              <w:t>COMPACEP</w:t>
            </w:r>
            <w:r w:rsidR="0065601F" w:rsidRPr="0065601F">
              <w:rPr>
                <w:rFonts w:asciiTheme="minorHAnsi" w:hAnsiTheme="minorHAnsi" w:cstheme="minorHAnsi"/>
                <w:lang w:val="es-ES_tradnl"/>
              </w:rPr>
              <w:t xml:space="preserve"> y </w:t>
            </w:r>
            <w:r w:rsidR="0065601F">
              <w:rPr>
                <w:rFonts w:asciiTheme="minorHAnsi" w:hAnsiTheme="minorHAnsi" w:cstheme="minorHAnsi"/>
                <w:b/>
                <w:lang w:val="es-ES_tradnl"/>
              </w:rPr>
              <w:t>COMPAPROB</w:t>
            </w:r>
            <w:r w:rsidR="001E32AF">
              <w:rPr>
                <w:rFonts w:asciiTheme="minorHAnsi" w:hAnsiTheme="minorHAnsi" w:cstheme="minorHAnsi"/>
                <w:lang w:val="es-ES_tradnl"/>
              </w:rPr>
              <w:t>)</w:t>
            </w:r>
            <w:r>
              <w:rPr>
                <w:rFonts w:asciiTheme="minorHAnsi" w:hAnsiTheme="minorHAnsi" w:cstheme="minorHAnsi"/>
                <w:lang w:val="es-ES_tradnl"/>
              </w:rPr>
              <w:t xml:space="preserve"> y “Anular”</w:t>
            </w:r>
            <w:r w:rsidR="001E32AF">
              <w:rPr>
                <w:rFonts w:asciiTheme="minorHAnsi" w:hAnsiTheme="minorHAnsi" w:cstheme="minorHAnsi"/>
                <w:lang w:val="es-ES_tradnl"/>
              </w:rPr>
              <w:t xml:space="preserve"> (visible con atributo </w:t>
            </w:r>
            <w:r w:rsidR="001E32AF">
              <w:rPr>
                <w:rFonts w:asciiTheme="minorHAnsi" w:hAnsiTheme="minorHAnsi" w:cstheme="minorHAnsi"/>
                <w:b/>
                <w:lang w:val="es-ES_tradnl"/>
              </w:rPr>
              <w:t>COMPCONF</w:t>
            </w:r>
            <w:proofErr w:type="gramStart"/>
            <w:r w:rsidR="001E32AF">
              <w:rPr>
                <w:rFonts w:asciiTheme="minorHAnsi" w:hAnsiTheme="minorHAnsi" w:cstheme="minorHAnsi"/>
                <w:lang w:val="es-ES_tradnl"/>
              </w:rPr>
              <w:t>)</w:t>
            </w:r>
            <w:r w:rsidR="005218CD">
              <w:rPr>
                <w:rFonts w:asciiTheme="minorHAnsi" w:hAnsiTheme="minorHAnsi" w:cstheme="minorHAnsi"/>
                <w:lang w:val="es-ES_tradnl"/>
              </w:rPr>
              <w:t xml:space="preserve"> ,</w:t>
            </w:r>
            <w:proofErr w:type="gramEnd"/>
            <w:r w:rsidR="005218CD">
              <w:rPr>
                <w:rFonts w:asciiTheme="minorHAnsi" w:hAnsiTheme="minorHAnsi" w:cstheme="minorHAnsi"/>
                <w:lang w:val="es-ES_tradnl"/>
              </w:rPr>
              <w:t xml:space="preserve"> “Imprimir”</w:t>
            </w:r>
            <w:r>
              <w:rPr>
                <w:rFonts w:asciiTheme="minorHAnsi" w:hAnsiTheme="minorHAnsi" w:cstheme="minorHAnsi"/>
                <w:lang w:val="es-ES_tradnl"/>
              </w:rPr>
              <w:t xml:space="preserve">, </w:t>
            </w:r>
            <w:r w:rsidR="0065601F">
              <w:rPr>
                <w:rFonts w:asciiTheme="minorHAnsi" w:hAnsiTheme="minorHAnsi" w:cstheme="minorHAnsi"/>
                <w:lang w:val="es-ES_tradnl"/>
              </w:rPr>
              <w:t xml:space="preserve">y el botón de “Nuevo </w:t>
            </w:r>
            <w:proofErr w:type="spellStart"/>
            <w:r w:rsidR="0065601F">
              <w:rPr>
                <w:rFonts w:asciiTheme="minorHAnsi" w:hAnsiTheme="minorHAnsi" w:cstheme="minorHAnsi"/>
                <w:lang w:val="es-ES_tradnl"/>
              </w:rPr>
              <w:t>Item</w:t>
            </w:r>
            <w:proofErr w:type="spellEnd"/>
            <w:r w:rsidR="0065601F">
              <w:rPr>
                <w:rFonts w:asciiTheme="minorHAnsi" w:hAnsiTheme="minorHAnsi" w:cstheme="minorHAnsi"/>
                <w:lang w:val="es-ES_tradnl"/>
              </w:rPr>
              <w:t xml:space="preserve">”, </w:t>
            </w:r>
            <w:r>
              <w:rPr>
                <w:rFonts w:asciiTheme="minorHAnsi" w:hAnsiTheme="minorHAnsi" w:cstheme="minorHAnsi"/>
                <w:lang w:val="es-ES_tradnl"/>
              </w:rPr>
              <w:t xml:space="preserve">todos los restantes campos y botones de Cabeza se muestran </w:t>
            </w:r>
            <w:r w:rsidRPr="003864C0">
              <w:rPr>
                <w:rFonts w:asciiTheme="minorHAnsi" w:hAnsiTheme="minorHAnsi" w:cstheme="minorHAnsi"/>
                <w:b/>
                <w:lang w:val="es-ES_tradnl"/>
              </w:rPr>
              <w:t>inhabilitados</w:t>
            </w:r>
            <w:r>
              <w:rPr>
                <w:rFonts w:asciiTheme="minorHAnsi" w:hAnsiTheme="minorHAnsi" w:cstheme="minorHAnsi"/>
                <w:lang w:val="es-ES_tradnl"/>
              </w:rPr>
              <w:t>.</w:t>
            </w:r>
          </w:p>
          <w:p w:rsidR="00467028" w:rsidRPr="00BF4980" w:rsidRDefault="00467028" w:rsidP="00467028">
            <w:pPr>
              <w:jc w:val="both"/>
              <w:rPr>
                <w:rFonts w:asciiTheme="minorHAnsi" w:hAnsiTheme="minorHAnsi" w:cstheme="minorHAnsi"/>
                <w:u w:val="single"/>
                <w:lang w:val="es-ES_tradnl"/>
              </w:rPr>
            </w:pPr>
            <w:r>
              <w:rPr>
                <w:rFonts w:asciiTheme="minorHAnsi" w:hAnsiTheme="minorHAnsi" w:cstheme="minorHAnsi"/>
                <w:u w:val="single"/>
                <w:lang w:val="es-ES_tradnl"/>
              </w:rPr>
              <w:t>Validaciones</w:t>
            </w:r>
          </w:p>
          <w:p w:rsidR="005E1BC5" w:rsidRPr="005E1BC5" w:rsidRDefault="005E1BC5" w:rsidP="005E1BC5">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 xml:space="preserve">Si el monto </w:t>
            </w:r>
            <w:r w:rsidR="008517DE">
              <w:rPr>
                <w:rFonts w:asciiTheme="minorHAnsi" w:hAnsiTheme="minorHAnsi" w:cstheme="minorHAnsi"/>
                <w:lang w:val="es-ES_tradnl"/>
              </w:rPr>
              <w:t>de la Solicitud no se corresponde con la función que tiene el usuario, debe mostrar un alerta que indique: “El usuario no tiene el nivel de aprobación necesaria para esta Solicitud.”.</w:t>
            </w:r>
          </w:p>
          <w:p w:rsidR="005E1BC5" w:rsidRDefault="005E1BC5" w:rsidP="00E57AC1">
            <w:pPr>
              <w:jc w:val="both"/>
              <w:rPr>
                <w:rFonts w:asciiTheme="minorHAnsi" w:hAnsiTheme="minorHAnsi" w:cstheme="minorHAnsi"/>
                <w:lang w:val="es-ES_tradnl"/>
              </w:rPr>
            </w:pPr>
          </w:p>
          <w:p w:rsidR="005E1BC5" w:rsidRPr="005B7495" w:rsidRDefault="005E1BC5" w:rsidP="00E57AC1">
            <w:pPr>
              <w:jc w:val="both"/>
              <w:rPr>
                <w:rFonts w:asciiTheme="minorHAnsi" w:hAnsiTheme="minorHAnsi" w:cstheme="minorHAnsi"/>
                <w:lang w:val="es-ES_tradnl"/>
              </w:rPr>
            </w:pPr>
          </w:p>
          <w:p w:rsidR="00FC1E8D" w:rsidRPr="005B7495" w:rsidRDefault="00FC1E8D" w:rsidP="00E57AC1">
            <w:pPr>
              <w:jc w:val="both"/>
              <w:rPr>
                <w:rFonts w:asciiTheme="minorHAnsi" w:hAnsiTheme="minorHAnsi" w:cstheme="minorHAnsi"/>
                <w:b/>
                <w:u w:val="single"/>
                <w:lang w:val="es-ES_tradnl"/>
              </w:rPr>
            </w:pPr>
            <w:r w:rsidRPr="005B7495">
              <w:rPr>
                <w:rFonts w:asciiTheme="minorHAnsi" w:hAnsiTheme="minorHAnsi" w:cstheme="minorHAnsi"/>
                <w:b/>
                <w:u w:val="single"/>
                <w:lang w:val="es-ES_tradnl"/>
              </w:rPr>
              <w:t xml:space="preserve">Búsqueda </w:t>
            </w:r>
            <w:proofErr w:type="spellStart"/>
            <w:r w:rsidRPr="005B7495">
              <w:rPr>
                <w:rFonts w:asciiTheme="minorHAnsi" w:hAnsiTheme="minorHAnsi" w:cstheme="minorHAnsi"/>
                <w:b/>
                <w:u w:val="single"/>
                <w:lang w:val="es-ES_tradnl"/>
              </w:rPr>
              <w:t>Items</w:t>
            </w:r>
            <w:proofErr w:type="spellEnd"/>
          </w:p>
          <w:p w:rsidR="00FC1E8D" w:rsidRDefault="00FC1E8D" w:rsidP="00E57AC1">
            <w:pPr>
              <w:jc w:val="both"/>
              <w:rPr>
                <w:rFonts w:asciiTheme="minorHAnsi" w:hAnsiTheme="minorHAnsi" w:cstheme="minorHAnsi"/>
                <w:lang w:val="es-ES_tradnl"/>
              </w:rPr>
            </w:pPr>
            <w:r>
              <w:rPr>
                <w:rFonts w:asciiTheme="minorHAnsi" w:hAnsiTheme="minorHAnsi" w:cstheme="minorHAnsi"/>
                <w:lang w:val="es-ES_tradnl"/>
              </w:rPr>
              <w:t xml:space="preserve">El listado de ítems tendrá un alto fijo y </w:t>
            </w:r>
            <w:proofErr w:type="spellStart"/>
            <w:r>
              <w:rPr>
                <w:rFonts w:asciiTheme="minorHAnsi" w:hAnsiTheme="minorHAnsi" w:cstheme="minorHAnsi"/>
                <w:lang w:val="es-ES_tradnl"/>
              </w:rPr>
              <w:t>scrollbars</w:t>
            </w:r>
            <w:proofErr w:type="spellEnd"/>
            <w:r>
              <w:rPr>
                <w:rFonts w:asciiTheme="minorHAnsi" w:hAnsiTheme="minorHAnsi" w:cstheme="minorHAnsi"/>
                <w:lang w:val="es-ES_tradnl"/>
              </w:rPr>
              <w:t xml:space="preserve">. Mostrarán los registros ordenados alfabéticamente por Tipo Producto en forma ascendente. </w:t>
            </w:r>
          </w:p>
          <w:p w:rsidR="00FC1E8D" w:rsidRPr="005B7495" w:rsidRDefault="00FC1E8D" w:rsidP="00E57AC1">
            <w:pPr>
              <w:jc w:val="both"/>
              <w:rPr>
                <w:rFonts w:asciiTheme="minorHAnsi" w:hAnsiTheme="minorHAnsi" w:cstheme="minorHAnsi"/>
                <w:lang w:val="es-ES_tradnl"/>
              </w:rPr>
            </w:pPr>
            <w:r w:rsidRPr="005B7495">
              <w:rPr>
                <w:rFonts w:asciiTheme="minorHAnsi" w:hAnsiTheme="minorHAnsi" w:cstheme="minorHAnsi"/>
                <w:lang w:val="es-ES_tradnl"/>
              </w:rPr>
              <w:t xml:space="preserve">En </w:t>
            </w:r>
            <w:r>
              <w:rPr>
                <w:rFonts w:asciiTheme="minorHAnsi" w:hAnsiTheme="minorHAnsi" w:cstheme="minorHAnsi"/>
                <w:lang w:val="es-ES_tradnl"/>
              </w:rPr>
              <w:t>el listado de ítems</w:t>
            </w:r>
            <w:r w:rsidRPr="005B7495">
              <w:rPr>
                <w:rFonts w:asciiTheme="minorHAnsi" w:hAnsiTheme="minorHAnsi" w:cstheme="minorHAnsi"/>
                <w:lang w:val="es-ES_tradnl"/>
              </w:rPr>
              <w:t xml:space="preserve">, haciendo doble clic sobre el registro, abrirá el ABM en un </w:t>
            </w:r>
            <w:proofErr w:type="spellStart"/>
            <w:r w:rsidRPr="005B7495">
              <w:rPr>
                <w:rFonts w:asciiTheme="minorHAnsi" w:hAnsiTheme="minorHAnsi" w:cstheme="minorHAnsi"/>
                <w:lang w:val="es-ES_tradnl"/>
              </w:rPr>
              <w:t>popup</w:t>
            </w:r>
            <w:proofErr w:type="spellEnd"/>
            <w:r w:rsidRPr="005B7495">
              <w:rPr>
                <w:rFonts w:asciiTheme="minorHAnsi" w:hAnsiTheme="minorHAnsi" w:cstheme="minorHAnsi"/>
                <w:lang w:val="es-ES_tradnl"/>
              </w:rPr>
              <w:t xml:space="preserve"> para po</w:t>
            </w:r>
            <w:r>
              <w:rPr>
                <w:rFonts w:asciiTheme="minorHAnsi" w:hAnsiTheme="minorHAnsi" w:cstheme="minorHAnsi"/>
                <w:lang w:val="es-ES_tradnl"/>
              </w:rPr>
              <w:t xml:space="preserve">der </w:t>
            </w:r>
            <w:r w:rsidR="003864C0">
              <w:rPr>
                <w:rFonts w:asciiTheme="minorHAnsi" w:hAnsiTheme="minorHAnsi" w:cstheme="minorHAnsi"/>
                <w:lang w:val="es-ES_tradnl"/>
              </w:rPr>
              <w:t xml:space="preserve">acceder a </w:t>
            </w:r>
            <w:r>
              <w:rPr>
                <w:rFonts w:asciiTheme="minorHAnsi" w:hAnsiTheme="minorHAnsi" w:cstheme="minorHAnsi"/>
                <w:lang w:val="es-ES_tradnl"/>
              </w:rPr>
              <w:t>los datos del mismo.</w:t>
            </w:r>
            <w:r w:rsidR="00856551">
              <w:rPr>
                <w:rFonts w:asciiTheme="minorHAnsi" w:hAnsiTheme="minorHAnsi" w:cstheme="minorHAnsi"/>
                <w:lang w:val="es-ES_tradnl"/>
              </w:rPr>
              <w:t xml:space="preserve"> En cada ítem del listado existe un botón de “Rechazar” para rechazar el </w:t>
            </w:r>
            <w:r w:rsidR="00856551">
              <w:rPr>
                <w:rFonts w:asciiTheme="minorHAnsi" w:hAnsiTheme="minorHAnsi" w:cstheme="minorHAnsi"/>
                <w:lang w:val="es-ES_tradnl"/>
              </w:rPr>
              <w:lastRenderedPageBreak/>
              <w:t>ítem de la Solicitud.</w:t>
            </w:r>
          </w:p>
          <w:p w:rsidR="00FC1E8D" w:rsidRDefault="00FC1E8D" w:rsidP="00E57AC1">
            <w:pPr>
              <w:jc w:val="both"/>
              <w:rPr>
                <w:rFonts w:asciiTheme="minorHAnsi" w:hAnsiTheme="minorHAnsi" w:cstheme="minorHAnsi"/>
                <w:lang w:val="es-ES_tradnl"/>
              </w:rPr>
            </w:pPr>
            <w:r>
              <w:rPr>
                <w:rFonts w:asciiTheme="minorHAnsi" w:hAnsiTheme="minorHAnsi" w:cstheme="minorHAnsi"/>
                <w:lang w:val="es-ES_tradnl"/>
              </w:rPr>
              <w:t xml:space="preserve">Sobre el listado de ítem, </w:t>
            </w:r>
            <w:r w:rsidR="003864C0">
              <w:rPr>
                <w:rFonts w:asciiTheme="minorHAnsi" w:hAnsiTheme="minorHAnsi" w:cstheme="minorHAnsi"/>
                <w:lang w:val="es-ES_tradnl"/>
              </w:rPr>
              <w:t xml:space="preserve">el </w:t>
            </w:r>
            <w:r>
              <w:rPr>
                <w:rFonts w:asciiTheme="minorHAnsi" w:hAnsiTheme="minorHAnsi" w:cstheme="minorHAnsi"/>
                <w:lang w:val="es-ES_tradnl"/>
              </w:rPr>
              <w:t xml:space="preserve">botón de “Nuevo </w:t>
            </w:r>
            <w:proofErr w:type="spellStart"/>
            <w:r>
              <w:rPr>
                <w:rFonts w:asciiTheme="minorHAnsi" w:hAnsiTheme="minorHAnsi" w:cstheme="minorHAnsi"/>
                <w:lang w:val="es-ES_tradnl"/>
              </w:rPr>
              <w:t>Item</w:t>
            </w:r>
            <w:proofErr w:type="spellEnd"/>
            <w:r>
              <w:rPr>
                <w:rFonts w:asciiTheme="minorHAnsi" w:hAnsiTheme="minorHAnsi" w:cstheme="minorHAnsi"/>
                <w:lang w:val="es-ES_tradnl"/>
              </w:rPr>
              <w:t xml:space="preserve">” </w:t>
            </w:r>
            <w:r w:rsidR="003864C0">
              <w:rPr>
                <w:rFonts w:asciiTheme="minorHAnsi" w:hAnsiTheme="minorHAnsi" w:cstheme="minorHAnsi"/>
                <w:lang w:val="es-ES_tradnl"/>
              </w:rPr>
              <w:t xml:space="preserve">se muestra </w:t>
            </w:r>
            <w:r w:rsidR="00856551">
              <w:rPr>
                <w:rFonts w:asciiTheme="minorHAnsi" w:hAnsiTheme="minorHAnsi" w:cstheme="minorHAnsi"/>
                <w:b/>
                <w:lang w:val="es-ES_tradnl"/>
              </w:rPr>
              <w:t>habilitado</w:t>
            </w:r>
            <w:r w:rsidR="003864C0">
              <w:rPr>
                <w:rFonts w:asciiTheme="minorHAnsi" w:hAnsiTheme="minorHAnsi" w:cstheme="minorHAnsi"/>
                <w:lang w:val="es-ES_tradnl"/>
              </w:rPr>
              <w:t xml:space="preserve">. </w:t>
            </w:r>
          </w:p>
          <w:p w:rsidR="00FC1E8D" w:rsidRDefault="00FC1E8D" w:rsidP="003864C0">
            <w:pPr>
              <w:jc w:val="both"/>
              <w:rPr>
                <w:rFonts w:asciiTheme="minorHAnsi" w:hAnsiTheme="minorHAnsi" w:cstheme="minorHAnsi"/>
                <w:lang w:val="es-ES_tradnl"/>
              </w:rPr>
            </w:pPr>
          </w:p>
          <w:p w:rsidR="00F14FEB" w:rsidRPr="005B7495" w:rsidRDefault="00F14FEB" w:rsidP="00F14FEB">
            <w:pPr>
              <w:jc w:val="both"/>
              <w:rPr>
                <w:rFonts w:asciiTheme="minorHAnsi" w:hAnsiTheme="minorHAnsi" w:cstheme="minorHAnsi"/>
                <w:b/>
                <w:u w:val="single"/>
                <w:lang w:val="es-ES_tradnl"/>
              </w:rPr>
            </w:pPr>
            <w:r>
              <w:rPr>
                <w:rFonts w:asciiTheme="minorHAnsi" w:hAnsiTheme="minorHAnsi" w:cstheme="minorHAnsi"/>
                <w:b/>
                <w:u w:val="single"/>
                <w:lang w:val="es-ES_tradnl"/>
              </w:rPr>
              <w:t xml:space="preserve">ABM </w:t>
            </w:r>
            <w:proofErr w:type="spellStart"/>
            <w:r w:rsidRPr="005B7495">
              <w:rPr>
                <w:rFonts w:asciiTheme="minorHAnsi" w:hAnsiTheme="minorHAnsi" w:cstheme="minorHAnsi"/>
                <w:b/>
                <w:u w:val="single"/>
                <w:lang w:val="es-ES_tradnl"/>
              </w:rPr>
              <w:t>Items</w:t>
            </w:r>
            <w:proofErr w:type="spellEnd"/>
          </w:p>
          <w:p w:rsidR="00F14FEB" w:rsidRPr="005B7495" w:rsidRDefault="00F14FEB" w:rsidP="00F14FEB">
            <w:pPr>
              <w:jc w:val="both"/>
              <w:rPr>
                <w:rFonts w:asciiTheme="minorHAnsi" w:hAnsiTheme="minorHAnsi" w:cstheme="minorHAnsi"/>
                <w:lang w:val="es-ES_tradnl"/>
              </w:rPr>
            </w:pPr>
            <w:r>
              <w:rPr>
                <w:rFonts w:asciiTheme="minorHAnsi" w:hAnsiTheme="minorHAnsi" w:cstheme="minorHAnsi"/>
                <w:lang w:val="es-ES_tradnl"/>
              </w:rPr>
              <w:t>E</w:t>
            </w:r>
            <w:r w:rsidRPr="005B7495">
              <w:rPr>
                <w:rFonts w:asciiTheme="minorHAnsi" w:hAnsiTheme="minorHAnsi" w:cstheme="minorHAnsi"/>
                <w:lang w:val="es-ES_tradnl"/>
              </w:rPr>
              <w:t xml:space="preserve">l ABM </w:t>
            </w:r>
            <w:r>
              <w:rPr>
                <w:rFonts w:asciiTheme="minorHAnsi" w:hAnsiTheme="minorHAnsi" w:cstheme="minorHAnsi"/>
                <w:lang w:val="es-ES_tradnl"/>
              </w:rPr>
              <w:t xml:space="preserve">con los datos del ítem muestra todos los campos </w:t>
            </w:r>
            <w:r w:rsidRPr="003864C0">
              <w:rPr>
                <w:rFonts w:asciiTheme="minorHAnsi" w:hAnsiTheme="minorHAnsi" w:cstheme="minorHAnsi"/>
                <w:b/>
                <w:lang w:val="es-ES_tradnl"/>
              </w:rPr>
              <w:t>habilitados</w:t>
            </w:r>
            <w:r w:rsidR="005E1BC5">
              <w:rPr>
                <w:rFonts w:asciiTheme="minorHAnsi" w:hAnsiTheme="minorHAnsi" w:cstheme="minorHAnsi"/>
                <w:b/>
                <w:lang w:val="es-ES_tradnl"/>
              </w:rPr>
              <w:t xml:space="preserve"> </w:t>
            </w:r>
            <w:r w:rsidR="00856551" w:rsidRPr="00856551">
              <w:rPr>
                <w:rFonts w:asciiTheme="minorHAnsi" w:hAnsiTheme="minorHAnsi" w:cstheme="minorHAnsi"/>
                <w:lang w:val="es-ES_tradnl"/>
              </w:rPr>
              <w:t>para modificarlos</w:t>
            </w:r>
            <w:r>
              <w:rPr>
                <w:rFonts w:asciiTheme="minorHAnsi" w:hAnsiTheme="minorHAnsi" w:cstheme="minorHAnsi"/>
                <w:lang w:val="es-ES_tradnl"/>
              </w:rPr>
              <w:t>.</w:t>
            </w:r>
          </w:p>
          <w:p w:rsidR="00F14FEB" w:rsidRPr="00F14FEB" w:rsidRDefault="00F14FEB" w:rsidP="00F14FEB">
            <w:pPr>
              <w:jc w:val="both"/>
              <w:rPr>
                <w:rFonts w:asciiTheme="minorHAnsi" w:hAnsiTheme="minorHAnsi" w:cstheme="minorHAnsi"/>
                <w:lang w:val="es-ES_tradnl"/>
              </w:rPr>
            </w:pPr>
            <w:r w:rsidRPr="00F14FEB">
              <w:rPr>
                <w:rFonts w:asciiTheme="minorHAnsi" w:hAnsiTheme="minorHAnsi" w:cstheme="minorHAnsi"/>
                <w:lang w:val="es-ES_tradnl"/>
              </w:rPr>
              <w:t xml:space="preserve">Los campos de Stock muestran los saldos de stock al momento de abrir el </w:t>
            </w:r>
            <w:proofErr w:type="spellStart"/>
            <w:r w:rsidRPr="00F14FEB">
              <w:rPr>
                <w:rFonts w:asciiTheme="minorHAnsi" w:hAnsiTheme="minorHAnsi" w:cstheme="minorHAnsi"/>
                <w:lang w:val="es-ES_tradnl"/>
              </w:rPr>
              <w:t>popup</w:t>
            </w:r>
            <w:proofErr w:type="spellEnd"/>
            <w:r w:rsidRPr="00F14FEB">
              <w:rPr>
                <w:rFonts w:asciiTheme="minorHAnsi" w:hAnsiTheme="minorHAnsi" w:cstheme="minorHAnsi"/>
                <w:lang w:val="es-ES_tradnl"/>
              </w:rPr>
              <w:t xml:space="preserve"> (campos </w:t>
            </w:r>
            <w:proofErr w:type="spellStart"/>
            <w:r w:rsidR="00000B58">
              <w:rPr>
                <w:rFonts w:asciiTheme="minorHAnsi" w:hAnsiTheme="minorHAnsi" w:cstheme="minorHAnsi"/>
                <w:lang w:val="es-ES_tradnl"/>
              </w:rPr>
              <w:t>STK_STOCK</w:t>
            </w:r>
            <w:r w:rsidRPr="00F14FEB">
              <w:rPr>
                <w:rFonts w:asciiTheme="minorHAnsi" w:hAnsiTheme="minorHAnsi" w:cstheme="minorHAnsi"/>
                <w:lang w:val="es-ES_tradnl"/>
              </w:rPr>
              <w:t>.stkSALDORE</w:t>
            </w:r>
            <w:r w:rsidR="00F23FA5">
              <w:rPr>
                <w:rFonts w:asciiTheme="minorHAnsi" w:hAnsiTheme="minorHAnsi" w:cstheme="minorHAnsi"/>
                <w:lang w:val="es-ES_tradnl"/>
              </w:rPr>
              <w:t>AL</w:t>
            </w:r>
            <w:proofErr w:type="spellEnd"/>
            <w:r w:rsidR="00F23FA5">
              <w:rPr>
                <w:rFonts w:asciiTheme="minorHAnsi" w:hAnsiTheme="minorHAnsi" w:cstheme="minorHAnsi"/>
                <w:lang w:val="es-ES_tradnl"/>
              </w:rPr>
              <w:t xml:space="preserve"> y </w:t>
            </w:r>
            <w:proofErr w:type="spellStart"/>
            <w:r w:rsidR="00000B58">
              <w:rPr>
                <w:rFonts w:asciiTheme="minorHAnsi" w:hAnsiTheme="minorHAnsi" w:cstheme="minorHAnsi"/>
                <w:lang w:val="es-ES_tradnl"/>
              </w:rPr>
              <w:t>STK_STOCK</w:t>
            </w:r>
            <w:r w:rsidR="00F23FA5">
              <w:rPr>
                <w:rFonts w:asciiTheme="minorHAnsi" w:hAnsiTheme="minorHAnsi" w:cstheme="minorHAnsi"/>
                <w:lang w:val="es-ES_tradnl"/>
              </w:rPr>
              <w:t>.stkSALDOSINCOMPROM</w:t>
            </w:r>
            <w:proofErr w:type="spellEnd"/>
            <w:r w:rsidR="00F23FA5">
              <w:rPr>
                <w:rFonts w:asciiTheme="minorHAnsi" w:hAnsiTheme="minorHAnsi" w:cstheme="minorHAnsi"/>
                <w:lang w:val="es-ES_tradnl"/>
              </w:rPr>
              <w:t>).</w:t>
            </w:r>
          </w:p>
        </w:tc>
      </w:tr>
    </w:tbl>
    <w:p w:rsidR="00571158" w:rsidRDefault="00571158" w:rsidP="00571158">
      <w:pPr>
        <w:rPr>
          <w:rFonts w:asciiTheme="minorHAnsi" w:hAnsiTheme="minorHAnsi" w:cstheme="minorHAnsi"/>
        </w:rPr>
      </w:pPr>
    </w:p>
    <w:p w:rsidR="009D7DEA" w:rsidRDefault="009D7DEA" w:rsidP="00571158">
      <w:pPr>
        <w:rPr>
          <w:rFonts w:asciiTheme="minorHAnsi" w:hAnsiTheme="minorHAnsi" w:cstheme="minorHAnsi"/>
        </w:rPr>
      </w:pPr>
    </w:p>
    <w:p w:rsidR="00571158" w:rsidRDefault="00571158" w:rsidP="00452FFC">
      <w:pPr>
        <w:pStyle w:val="Ttulo3"/>
        <w:rPr>
          <w:rFonts w:asciiTheme="minorHAnsi" w:hAnsiTheme="minorHAnsi" w:cstheme="minorHAnsi"/>
        </w:rPr>
      </w:pPr>
      <w:bookmarkStart w:id="15" w:name="_Ref365457857"/>
      <w:bookmarkStart w:id="16" w:name="_Toc386716616"/>
      <w:r w:rsidRPr="00676E4B">
        <w:rPr>
          <w:rFonts w:asciiTheme="minorHAnsi" w:hAnsiTheme="minorHAnsi" w:cstheme="minorHAnsi"/>
        </w:rPr>
        <w:t>CDU 0</w:t>
      </w:r>
      <w:r w:rsidR="00856551">
        <w:rPr>
          <w:rFonts w:asciiTheme="minorHAnsi" w:hAnsiTheme="minorHAnsi" w:cstheme="minorHAnsi"/>
        </w:rPr>
        <w:t>3</w:t>
      </w:r>
      <w:bookmarkEnd w:id="15"/>
      <w:r w:rsidR="00A60E57">
        <w:rPr>
          <w:rFonts w:asciiTheme="minorHAnsi" w:hAnsiTheme="minorHAnsi" w:cstheme="minorHAnsi"/>
        </w:rPr>
        <w:t xml:space="preserve"> </w:t>
      </w:r>
      <w:r w:rsidR="00856551">
        <w:rPr>
          <w:rFonts w:asciiTheme="minorHAnsi" w:hAnsiTheme="minorHAnsi" w:cstheme="minorHAnsi"/>
        </w:rPr>
        <w:t>Análisis de Stock / Generación de comprobantes</w:t>
      </w:r>
      <w:bookmarkEnd w:id="16"/>
    </w:p>
    <w:tbl>
      <w:tblPr>
        <w:tblW w:w="9445" w:type="dxa"/>
        <w:tblInd w:w="126" w:type="dxa"/>
        <w:tblLayout w:type="fixed"/>
        <w:tblLook w:val="0000" w:firstRow="0" w:lastRow="0" w:firstColumn="0" w:lastColumn="0" w:noHBand="0" w:noVBand="0"/>
      </w:tblPr>
      <w:tblGrid>
        <w:gridCol w:w="1422"/>
        <w:gridCol w:w="4500"/>
        <w:gridCol w:w="900"/>
        <w:gridCol w:w="673"/>
        <w:gridCol w:w="183"/>
        <w:gridCol w:w="673"/>
        <w:gridCol w:w="278"/>
        <w:gridCol w:w="816"/>
      </w:tblGrid>
      <w:tr w:rsidR="00BF333B" w:rsidRPr="00676E4B" w:rsidTr="002E0D52">
        <w:trPr>
          <w:cantSplit/>
          <w:tblHeader/>
        </w:trPr>
        <w:tc>
          <w:tcPr>
            <w:tcW w:w="1422" w:type="dxa"/>
            <w:tcBorders>
              <w:top w:val="single" w:sz="2" w:space="0" w:color="000000"/>
              <w:left w:val="single" w:sz="2" w:space="0" w:color="000000"/>
              <w:bottom w:val="single" w:sz="4" w:space="0" w:color="auto"/>
            </w:tcBorders>
            <w:shd w:val="clear" w:color="auto" w:fill="CCCCCC"/>
            <w:vAlign w:val="center"/>
          </w:tcPr>
          <w:p w:rsidR="00BF333B" w:rsidRPr="00676E4B" w:rsidRDefault="00BF333B" w:rsidP="002E0D52">
            <w:pPr>
              <w:ind w:left="-1" w:right="-14"/>
              <w:rPr>
                <w:rFonts w:asciiTheme="minorHAnsi" w:hAnsiTheme="minorHAnsi" w:cstheme="minorHAnsi"/>
                <w:lang w:val="es-ES_tradnl"/>
              </w:rPr>
            </w:pPr>
            <w:proofErr w:type="spellStart"/>
            <w:r w:rsidRPr="00676E4B">
              <w:rPr>
                <w:rFonts w:asciiTheme="minorHAnsi" w:hAnsiTheme="minorHAnsi" w:cstheme="minorHAnsi"/>
                <w:b/>
                <w:lang w:val="es-ES_tradnl"/>
              </w:rPr>
              <w:t>Nro</w:t>
            </w:r>
            <w:proofErr w:type="spellEnd"/>
            <w:r w:rsidRPr="00676E4B">
              <w:rPr>
                <w:rFonts w:asciiTheme="minorHAnsi" w:hAnsiTheme="minorHAnsi" w:cstheme="minorHAnsi"/>
                <w:b/>
                <w:lang w:val="es-ES_tradnl"/>
              </w:rPr>
              <w:t>:</w:t>
            </w:r>
            <w:r>
              <w:rPr>
                <w:rFonts w:asciiTheme="minorHAnsi" w:hAnsiTheme="minorHAnsi" w:cstheme="minorHAnsi"/>
                <w:lang w:val="es-ES_tradnl"/>
              </w:rPr>
              <w:t xml:space="preserve"> 04</w:t>
            </w:r>
          </w:p>
        </w:tc>
        <w:tc>
          <w:tcPr>
            <w:tcW w:w="8023" w:type="dxa"/>
            <w:gridSpan w:val="7"/>
            <w:tcBorders>
              <w:top w:val="single" w:sz="2" w:space="0" w:color="000000"/>
              <w:left w:val="single" w:sz="2" w:space="0" w:color="000000"/>
              <w:bottom w:val="single" w:sz="4" w:space="0" w:color="auto"/>
              <w:right w:val="single" w:sz="2" w:space="0" w:color="000000"/>
            </w:tcBorders>
            <w:shd w:val="clear" w:color="auto" w:fill="CCCCCC"/>
            <w:vAlign w:val="center"/>
          </w:tcPr>
          <w:p w:rsidR="00BF333B" w:rsidRPr="00676E4B" w:rsidRDefault="00BF333B" w:rsidP="00BF333B">
            <w:pPr>
              <w:rPr>
                <w:rFonts w:asciiTheme="minorHAnsi" w:hAnsiTheme="minorHAnsi" w:cstheme="minorHAnsi"/>
                <w:b/>
                <w:lang w:val="es-ES_tradnl"/>
              </w:rPr>
            </w:pPr>
            <w:r w:rsidRPr="00676E4B">
              <w:rPr>
                <w:rFonts w:asciiTheme="minorHAnsi" w:hAnsiTheme="minorHAnsi" w:cstheme="minorHAnsi"/>
                <w:b/>
                <w:lang w:val="es-ES_tradnl"/>
              </w:rPr>
              <w:t xml:space="preserve">Caso de Uso: </w:t>
            </w:r>
            <w:r w:rsidR="00856551">
              <w:rPr>
                <w:rFonts w:asciiTheme="minorHAnsi" w:hAnsiTheme="minorHAnsi" w:cstheme="minorHAnsi"/>
              </w:rPr>
              <w:t>Análisis de Stock / Generación de comprobantes</w:t>
            </w:r>
          </w:p>
        </w:tc>
      </w:tr>
      <w:tr w:rsidR="00BF333B" w:rsidRPr="00676E4B" w:rsidTr="002E0D52">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BF333B" w:rsidRPr="00676E4B" w:rsidRDefault="00BF333B" w:rsidP="002E0D52">
            <w:pPr>
              <w:rPr>
                <w:rFonts w:asciiTheme="minorHAnsi" w:hAnsiTheme="minorHAnsi" w:cstheme="minorHAnsi"/>
                <w:b/>
                <w:lang w:val="es-ES_tradnl"/>
              </w:rPr>
            </w:pPr>
            <w:r w:rsidRPr="00676E4B">
              <w:rPr>
                <w:rFonts w:asciiTheme="minorHAnsi" w:hAnsiTheme="minorHAnsi" w:cstheme="minorHAnsi"/>
                <w:b/>
                <w:lang w:val="es-ES_tradnl"/>
              </w:rPr>
              <w:t>Actores</w:t>
            </w:r>
          </w:p>
        </w:tc>
      </w:tr>
      <w:tr w:rsidR="00BF333B" w:rsidRPr="00676E4B" w:rsidTr="002E0D52">
        <w:trPr>
          <w:cantSplit/>
        </w:trPr>
        <w:tc>
          <w:tcPr>
            <w:tcW w:w="9445" w:type="dxa"/>
            <w:gridSpan w:val="8"/>
            <w:tcBorders>
              <w:top w:val="single" w:sz="2" w:space="0" w:color="000000"/>
              <w:left w:val="single" w:sz="2" w:space="0" w:color="000000"/>
              <w:bottom w:val="single" w:sz="2" w:space="0" w:color="000000"/>
              <w:right w:val="single" w:sz="2" w:space="0" w:color="000000"/>
            </w:tcBorders>
            <w:vAlign w:val="bottom"/>
          </w:tcPr>
          <w:p w:rsidR="00BF333B" w:rsidRPr="00676E4B" w:rsidRDefault="00BF333B" w:rsidP="00C54403">
            <w:pPr>
              <w:jc w:val="both"/>
              <w:rPr>
                <w:rFonts w:asciiTheme="minorHAnsi" w:hAnsiTheme="minorHAnsi" w:cstheme="minorHAnsi"/>
                <w:lang w:val="es-ES_tradnl"/>
              </w:rPr>
            </w:pPr>
            <w:r w:rsidRPr="00676E4B">
              <w:rPr>
                <w:rFonts w:asciiTheme="minorHAnsi" w:hAnsiTheme="minorHAnsi" w:cstheme="minorHAnsi"/>
                <w:lang w:val="es-ES_tradnl"/>
              </w:rPr>
              <w:t>Usuarios del</w:t>
            </w:r>
            <w:r>
              <w:rPr>
                <w:rFonts w:asciiTheme="minorHAnsi" w:hAnsiTheme="minorHAnsi" w:cstheme="minorHAnsi"/>
                <w:lang w:val="es-ES_tradnl"/>
              </w:rPr>
              <w:t>os</w:t>
            </w:r>
            <w:r w:rsidRPr="00676E4B">
              <w:rPr>
                <w:rFonts w:asciiTheme="minorHAnsi" w:hAnsiTheme="minorHAnsi" w:cstheme="minorHAnsi"/>
                <w:lang w:val="es-ES_tradnl"/>
              </w:rPr>
              <w:t xml:space="preserve"> Entorno</w:t>
            </w:r>
            <w:r>
              <w:rPr>
                <w:rFonts w:asciiTheme="minorHAnsi" w:hAnsiTheme="minorHAnsi" w:cstheme="minorHAnsi"/>
                <w:lang w:val="es-ES_tradnl"/>
              </w:rPr>
              <w:t xml:space="preserve">s </w:t>
            </w:r>
            <w:r w:rsidRPr="00676E4B">
              <w:rPr>
                <w:rFonts w:asciiTheme="minorHAnsi" w:hAnsiTheme="minorHAnsi" w:cstheme="minorHAnsi"/>
                <w:lang w:val="es-ES_tradnl"/>
              </w:rPr>
              <w:t>Intranet</w:t>
            </w:r>
            <w:r>
              <w:rPr>
                <w:rFonts w:asciiTheme="minorHAnsi" w:hAnsiTheme="minorHAnsi" w:cstheme="minorHAnsi"/>
                <w:lang w:val="es-ES_tradnl"/>
              </w:rPr>
              <w:t xml:space="preserve"> que administran stock (Patrimonio o Sistemas) </w:t>
            </w:r>
          </w:p>
        </w:tc>
      </w:tr>
      <w:tr w:rsidR="00BF333B" w:rsidRPr="00676E4B" w:rsidTr="002E0D52">
        <w:trPr>
          <w:cantSplit/>
        </w:trPr>
        <w:tc>
          <w:tcPr>
            <w:tcW w:w="9445" w:type="dxa"/>
            <w:gridSpan w:val="8"/>
            <w:tcBorders>
              <w:left w:val="single" w:sz="2" w:space="0" w:color="000000"/>
              <w:bottom w:val="single" w:sz="2" w:space="0" w:color="000000"/>
              <w:right w:val="single" w:sz="2" w:space="0" w:color="000000"/>
            </w:tcBorders>
            <w:shd w:val="clear" w:color="auto" w:fill="CCCCCC"/>
            <w:vAlign w:val="bottom"/>
          </w:tcPr>
          <w:p w:rsidR="00BF333B" w:rsidRPr="00676E4B" w:rsidRDefault="00BF333B" w:rsidP="002E0D52">
            <w:pPr>
              <w:rPr>
                <w:rFonts w:asciiTheme="minorHAnsi" w:hAnsiTheme="minorHAnsi" w:cstheme="minorHAnsi"/>
                <w:b/>
                <w:lang w:val="es-ES_tradnl"/>
              </w:rPr>
            </w:pPr>
            <w:r>
              <w:rPr>
                <w:rFonts w:asciiTheme="minorHAnsi" w:hAnsiTheme="minorHAnsi" w:cstheme="minorHAnsi"/>
                <w:b/>
                <w:lang w:val="es-ES_tradnl"/>
              </w:rPr>
              <w:t>Aclaraciones previas</w:t>
            </w:r>
          </w:p>
        </w:tc>
      </w:tr>
      <w:tr w:rsidR="00BF333B" w:rsidRPr="00676E4B" w:rsidTr="00AD3638">
        <w:trPr>
          <w:trHeight w:val="260"/>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tcPr>
          <w:p w:rsidR="00BF333B" w:rsidRDefault="00806CE0" w:rsidP="002E0D52">
            <w:pPr>
              <w:jc w:val="both"/>
              <w:rPr>
                <w:rFonts w:asciiTheme="minorHAnsi" w:hAnsiTheme="minorHAnsi" w:cstheme="minorHAnsi"/>
                <w:lang w:val="es-ES_tradnl"/>
              </w:rPr>
            </w:pPr>
            <w:r>
              <w:rPr>
                <w:rFonts w:asciiTheme="minorHAnsi" w:hAnsiTheme="minorHAnsi" w:cstheme="minorHAnsi"/>
                <w:lang w:val="es-ES_tradnl"/>
              </w:rPr>
              <w:t>El análisis de la existencia de stock para los bienes solicitados sólo pueden realizarlo</w:t>
            </w:r>
            <w:r w:rsidR="00BF333B">
              <w:rPr>
                <w:rFonts w:asciiTheme="minorHAnsi" w:hAnsiTheme="minorHAnsi" w:cstheme="minorHAnsi"/>
                <w:lang w:val="es-ES_tradnl"/>
              </w:rPr>
              <w:t xml:space="preserve"> los Departamentos de Patrimonio y Sistemas, que son los que administran el stock de bienes. </w:t>
            </w:r>
          </w:p>
          <w:p w:rsidR="00AD3638" w:rsidRPr="00AD3638" w:rsidRDefault="00806CE0" w:rsidP="00806CE0">
            <w:pPr>
              <w:jc w:val="both"/>
              <w:rPr>
                <w:rFonts w:asciiTheme="minorHAnsi" w:hAnsiTheme="minorHAnsi" w:cstheme="minorHAnsi"/>
                <w:lang w:val="es-ES_tradnl"/>
              </w:rPr>
            </w:pPr>
            <w:r>
              <w:rPr>
                <w:rFonts w:asciiTheme="minorHAnsi" w:hAnsiTheme="minorHAnsi" w:cstheme="minorHAnsi"/>
                <w:lang w:val="es-ES_tradnl"/>
              </w:rPr>
              <w:t xml:space="preserve">Las acciones mencionadas anteriormente, </w:t>
            </w:r>
            <w:r w:rsidR="00BF333B">
              <w:rPr>
                <w:rFonts w:asciiTheme="minorHAnsi" w:hAnsiTheme="minorHAnsi" w:cstheme="minorHAnsi"/>
                <w:lang w:val="es-ES_tradnl"/>
              </w:rPr>
              <w:t>utiliza</w:t>
            </w:r>
            <w:r>
              <w:rPr>
                <w:rFonts w:asciiTheme="minorHAnsi" w:hAnsiTheme="minorHAnsi" w:cstheme="minorHAnsi"/>
                <w:lang w:val="es-ES_tradnl"/>
              </w:rPr>
              <w:t>n</w:t>
            </w:r>
            <w:r w:rsidR="00BF333B">
              <w:rPr>
                <w:rFonts w:asciiTheme="minorHAnsi" w:hAnsiTheme="minorHAnsi" w:cstheme="minorHAnsi"/>
                <w:lang w:val="es-ES_tradnl"/>
              </w:rPr>
              <w:t xml:space="preserve"> las mismas tablas de </w:t>
            </w:r>
            <w:r w:rsidR="00000B58">
              <w:rPr>
                <w:rFonts w:asciiTheme="minorHAnsi" w:hAnsiTheme="minorHAnsi" w:cstheme="minorHAnsi"/>
                <w:lang w:val="es-ES_tradnl"/>
              </w:rPr>
              <w:t>STK_COMPROBANTES_CABEZA</w:t>
            </w:r>
            <w:r w:rsidR="00BF333B">
              <w:rPr>
                <w:rFonts w:asciiTheme="minorHAnsi" w:hAnsiTheme="minorHAnsi" w:cstheme="minorHAnsi"/>
                <w:lang w:val="es-ES_tradnl"/>
              </w:rPr>
              <w:t xml:space="preserve"> y </w:t>
            </w:r>
            <w:r w:rsidR="00000B58">
              <w:rPr>
                <w:rFonts w:asciiTheme="minorHAnsi" w:hAnsiTheme="minorHAnsi" w:cstheme="minorHAnsi"/>
                <w:lang w:val="es-ES_tradnl"/>
              </w:rPr>
              <w:t>STK_COMPROBANTES_ITEMS</w:t>
            </w:r>
            <w:r w:rsidR="00BF333B">
              <w:rPr>
                <w:rFonts w:asciiTheme="minorHAnsi" w:hAnsiTheme="minorHAnsi" w:cstheme="minorHAnsi"/>
                <w:lang w:val="es-ES_tradnl"/>
              </w:rPr>
              <w:t xml:space="preserve"> que el resto de los comprobantes del circuito</w:t>
            </w:r>
            <w:r>
              <w:rPr>
                <w:rFonts w:asciiTheme="minorHAnsi" w:hAnsiTheme="minorHAnsi" w:cstheme="minorHAnsi"/>
                <w:lang w:val="es-ES_tradnl"/>
              </w:rPr>
              <w:t>.</w:t>
            </w:r>
          </w:p>
        </w:tc>
      </w:tr>
      <w:tr w:rsidR="00BF333B" w:rsidRPr="00676E4B" w:rsidTr="002E0D52">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BF333B" w:rsidRPr="00676E4B" w:rsidRDefault="00BF333B" w:rsidP="002E0D52">
            <w:pPr>
              <w:rPr>
                <w:rFonts w:asciiTheme="minorHAnsi" w:hAnsiTheme="minorHAnsi" w:cstheme="minorHAnsi"/>
                <w:b/>
                <w:lang w:val="es-ES_tradnl"/>
              </w:rPr>
            </w:pPr>
            <w:r w:rsidRPr="00676E4B">
              <w:rPr>
                <w:rFonts w:asciiTheme="minorHAnsi" w:hAnsiTheme="minorHAnsi" w:cstheme="minorHAnsi"/>
                <w:b/>
                <w:lang w:val="es-ES_tradnl"/>
              </w:rPr>
              <w:t>Precondiciones</w:t>
            </w:r>
          </w:p>
        </w:tc>
      </w:tr>
      <w:tr w:rsidR="00BF333B" w:rsidRPr="00676E4B" w:rsidTr="002E0D52">
        <w:trPr>
          <w:cantSplit/>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vAlign w:val="center"/>
          </w:tcPr>
          <w:p w:rsidR="00BF333B" w:rsidRDefault="00BF333B" w:rsidP="002E0D52">
            <w:pPr>
              <w:rPr>
                <w:rFonts w:asciiTheme="minorHAnsi" w:hAnsiTheme="minorHAnsi" w:cstheme="minorHAnsi"/>
                <w:lang w:val="es-ES_tradnl"/>
              </w:rPr>
            </w:pPr>
            <w:r w:rsidRPr="00676E4B">
              <w:rPr>
                <w:rFonts w:asciiTheme="minorHAnsi" w:hAnsiTheme="minorHAnsi" w:cstheme="minorHAnsi"/>
                <w:lang w:val="es-ES_tradnl"/>
              </w:rPr>
              <w:t xml:space="preserve">Ingresar al módulo de la SRT. </w:t>
            </w:r>
          </w:p>
          <w:p w:rsidR="00BF333B" w:rsidRPr="00C413A4" w:rsidRDefault="00BF333B" w:rsidP="00BF25D2">
            <w:pPr>
              <w:rPr>
                <w:rFonts w:asciiTheme="minorHAnsi" w:hAnsiTheme="minorHAnsi" w:cstheme="minorHAnsi"/>
                <w:lang w:val="es-ES_tradnl"/>
              </w:rPr>
            </w:pPr>
            <w:r>
              <w:rPr>
                <w:rFonts w:asciiTheme="minorHAnsi" w:hAnsiTheme="minorHAnsi" w:cstheme="minorHAnsi"/>
                <w:lang w:val="es-ES_tradnl"/>
              </w:rPr>
              <w:t xml:space="preserve">Debe haberse </w:t>
            </w:r>
            <w:r w:rsidR="00BF25D2">
              <w:rPr>
                <w:rFonts w:asciiTheme="minorHAnsi" w:hAnsiTheme="minorHAnsi" w:cstheme="minorHAnsi"/>
                <w:lang w:val="es-ES_tradnl"/>
              </w:rPr>
              <w:t xml:space="preserve">registrado </w:t>
            </w:r>
            <w:r>
              <w:rPr>
                <w:rFonts w:asciiTheme="minorHAnsi" w:hAnsiTheme="minorHAnsi" w:cstheme="minorHAnsi"/>
                <w:lang w:val="es-ES_tradnl"/>
              </w:rPr>
              <w:t xml:space="preserve">de parte de algún Departamento de la SRT un comprobante de </w:t>
            </w:r>
            <w:r w:rsidR="00F64013">
              <w:rPr>
                <w:rFonts w:asciiTheme="minorHAnsi" w:hAnsiTheme="minorHAnsi" w:cstheme="minorHAnsi"/>
                <w:lang w:val="es-ES_tradnl"/>
              </w:rPr>
              <w:t>Solicitud de Bienes e Insumos</w:t>
            </w:r>
            <w:r>
              <w:rPr>
                <w:rFonts w:asciiTheme="minorHAnsi" w:hAnsiTheme="minorHAnsi" w:cstheme="minorHAnsi"/>
                <w:lang w:val="es-ES_tradnl"/>
              </w:rPr>
              <w:t>.</w:t>
            </w:r>
          </w:p>
        </w:tc>
      </w:tr>
      <w:tr w:rsidR="00BF333B" w:rsidRPr="00676E4B" w:rsidTr="002E0D52">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CCCCCC"/>
            <w:vAlign w:val="center"/>
          </w:tcPr>
          <w:p w:rsidR="00BF333B" w:rsidRPr="00676E4B" w:rsidRDefault="00BF333B" w:rsidP="002E0D52">
            <w:pPr>
              <w:rPr>
                <w:rFonts w:asciiTheme="minorHAnsi" w:hAnsiTheme="minorHAnsi" w:cstheme="minorHAnsi"/>
                <w:b/>
                <w:lang w:val="es-ES_tradnl"/>
              </w:rPr>
            </w:pPr>
            <w:r w:rsidRPr="00676E4B">
              <w:rPr>
                <w:rFonts w:asciiTheme="minorHAnsi" w:hAnsiTheme="minorHAnsi" w:cstheme="minorHAnsi"/>
                <w:b/>
                <w:lang w:val="es-ES_tradnl"/>
              </w:rPr>
              <w:t>Descripción Funcional</w:t>
            </w:r>
          </w:p>
        </w:tc>
      </w:tr>
      <w:tr w:rsidR="00BF333B" w:rsidRPr="00676E4B" w:rsidTr="002E0D52">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auto"/>
          </w:tcPr>
          <w:p w:rsidR="00BF333B" w:rsidRPr="00676E4B" w:rsidRDefault="00856551" w:rsidP="00856551">
            <w:pPr>
              <w:rPr>
                <w:rFonts w:asciiTheme="minorHAnsi" w:hAnsiTheme="minorHAnsi" w:cstheme="minorHAnsi"/>
              </w:rPr>
            </w:pPr>
            <w:r>
              <w:rPr>
                <w:rFonts w:asciiTheme="minorHAnsi" w:hAnsiTheme="minorHAnsi" w:cstheme="minorHAnsi"/>
              </w:rPr>
              <w:t xml:space="preserve">Análisis de stock de </w:t>
            </w:r>
            <w:r w:rsidR="00F64013">
              <w:rPr>
                <w:rFonts w:asciiTheme="minorHAnsi" w:hAnsiTheme="minorHAnsi" w:cstheme="minorHAnsi"/>
              </w:rPr>
              <w:t>Solicitud de Bienes e Insumos</w:t>
            </w:r>
            <w:r>
              <w:rPr>
                <w:rFonts w:asciiTheme="minorHAnsi" w:hAnsiTheme="minorHAnsi" w:cstheme="minorHAnsi"/>
              </w:rPr>
              <w:t>. Generación automática de comprobantes relacionados con la entrega de bienes o con el inicio de procesos de compra.</w:t>
            </w:r>
          </w:p>
        </w:tc>
      </w:tr>
      <w:tr w:rsidR="00BF333B" w:rsidRPr="00676E4B" w:rsidTr="002E0D52">
        <w:trPr>
          <w:cantSplit/>
        </w:trPr>
        <w:tc>
          <w:tcPr>
            <w:tcW w:w="5922"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BF333B" w:rsidRPr="00676E4B" w:rsidRDefault="00BF333B" w:rsidP="002E0D52">
            <w:pPr>
              <w:rPr>
                <w:rFonts w:asciiTheme="minorHAnsi" w:hAnsiTheme="minorHAnsi" w:cstheme="minorHAnsi"/>
                <w:b/>
                <w:lang w:val="es-ES_tradnl"/>
              </w:rPr>
            </w:pPr>
            <w:r w:rsidRPr="00676E4B">
              <w:rPr>
                <w:rFonts w:asciiTheme="minorHAnsi" w:hAnsiTheme="minorHAnsi" w:cstheme="minorHAnsi"/>
                <w:b/>
                <w:lang w:val="es-ES_tradnl"/>
              </w:rPr>
              <w:t>Descripción de Proceso</w:t>
            </w:r>
          </w:p>
        </w:tc>
        <w:tc>
          <w:tcPr>
            <w:tcW w:w="900" w:type="dxa"/>
            <w:tcBorders>
              <w:top w:val="single" w:sz="4" w:space="0" w:color="auto"/>
              <w:left w:val="single" w:sz="2" w:space="0" w:color="000000"/>
              <w:bottom w:val="single" w:sz="2" w:space="0" w:color="000000"/>
              <w:right w:val="single" w:sz="2" w:space="0" w:color="000000"/>
            </w:tcBorders>
            <w:shd w:val="clear" w:color="auto" w:fill="CCCCCC"/>
            <w:vAlign w:val="center"/>
          </w:tcPr>
          <w:p w:rsidR="00BF333B" w:rsidRPr="00676E4B" w:rsidRDefault="00BF333B" w:rsidP="002E0D52">
            <w:pPr>
              <w:rPr>
                <w:rFonts w:asciiTheme="minorHAnsi" w:hAnsiTheme="minorHAnsi" w:cstheme="minorHAnsi"/>
                <w:lang w:val="es-ES_tradnl"/>
              </w:rPr>
            </w:pPr>
          </w:p>
        </w:tc>
        <w:tc>
          <w:tcPr>
            <w:tcW w:w="856"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BF333B" w:rsidRPr="00676E4B" w:rsidRDefault="00BF333B" w:rsidP="002E0D52">
            <w:pPr>
              <w:rPr>
                <w:rFonts w:asciiTheme="minorHAnsi" w:hAnsiTheme="minorHAnsi" w:cstheme="minorHAnsi"/>
                <w:lang w:val="es-ES_tradnl"/>
              </w:rPr>
            </w:pPr>
          </w:p>
        </w:tc>
        <w:tc>
          <w:tcPr>
            <w:tcW w:w="673" w:type="dxa"/>
            <w:tcBorders>
              <w:top w:val="single" w:sz="4" w:space="0" w:color="auto"/>
              <w:left w:val="single" w:sz="2" w:space="0" w:color="000000"/>
              <w:bottom w:val="single" w:sz="2" w:space="0" w:color="000000"/>
              <w:right w:val="single" w:sz="2" w:space="0" w:color="000000"/>
            </w:tcBorders>
            <w:shd w:val="clear" w:color="auto" w:fill="CCCCCC"/>
            <w:vAlign w:val="center"/>
          </w:tcPr>
          <w:p w:rsidR="00BF333B" w:rsidRPr="00676E4B" w:rsidRDefault="00BF333B" w:rsidP="002E0D52">
            <w:pPr>
              <w:rPr>
                <w:rFonts w:asciiTheme="minorHAnsi" w:hAnsiTheme="minorHAnsi" w:cstheme="minorHAnsi"/>
                <w:lang w:val="es-ES_tradnl"/>
              </w:rPr>
            </w:pPr>
          </w:p>
        </w:tc>
        <w:tc>
          <w:tcPr>
            <w:tcW w:w="1094"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BF333B" w:rsidRPr="00676E4B" w:rsidRDefault="00BF333B" w:rsidP="002E0D52">
            <w:pPr>
              <w:rPr>
                <w:rFonts w:asciiTheme="minorHAnsi" w:hAnsiTheme="minorHAnsi" w:cstheme="minorHAnsi"/>
                <w:lang w:val="es-ES_tradnl"/>
              </w:rPr>
            </w:pPr>
          </w:p>
        </w:tc>
      </w:tr>
      <w:tr w:rsidR="00BF333B" w:rsidRPr="00676E4B" w:rsidTr="002E0D52">
        <w:tc>
          <w:tcPr>
            <w:tcW w:w="9445" w:type="dxa"/>
            <w:gridSpan w:val="8"/>
            <w:tcBorders>
              <w:left w:val="single" w:sz="2" w:space="0" w:color="000000"/>
              <w:bottom w:val="single" w:sz="2" w:space="0" w:color="000000"/>
              <w:right w:val="single" w:sz="2" w:space="0" w:color="000000"/>
            </w:tcBorders>
          </w:tcPr>
          <w:p w:rsidR="00BF333B" w:rsidRDefault="00BF333B" w:rsidP="002E0D52">
            <w:pPr>
              <w:jc w:val="both"/>
              <w:rPr>
                <w:rFonts w:asciiTheme="minorHAnsi" w:hAnsiTheme="minorHAnsi" w:cstheme="minorHAnsi"/>
                <w:lang w:val="es-ES_tradnl"/>
              </w:rPr>
            </w:pPr>
            <w:r w:rsidRPr="00EF48F2">
              <w:rPr>
                <w:rFonts w:asciiTheme="minorHAnsi" w:hAnsiTheme="minorHAnsi" w:cstheme="minorHAnsi"/>
                <w:lang w:val="es-ES_tradnl"/>
              </w:rPr>
              <w:t>Los usuarios</w:t>
            </w:r>
            <w:r w:rsidR="00BF25D2">
              <w:rPr>
                <w:rFonts w:asciiTheme="minorHAnsi" w:hAnsiTheme="minorHAnsi" w:cstheme="minorHAnsi"/>
                <w:lang w:val="es-ES_tradnl"/>
              </w:rPr>
              <w:t xml:space="preserve"> de los Departamentos </w:t>
            </w:r>
            <w:r w:rsidRPr="00EF48F2">
              <w:rPr>
                <w:rFonts w:asciiTheme="minorHAnsi" w:hAnsiTheme="minorHAnsi" w:cstheme="minorHAnsi"/>
                <w:lang w:val="es-ES_tradnl"/>
              </w:rPr>
              <w:t xml:space="preserve">de la Superintendencia de Riesgos del Trabajo </w:t>
            </w:r>
            <w:r w:rsidR="00BF25D2">
              <w:rPr>
                <w:rFonts w:asciiTheme="minorHAnsi" w:hAnsiTheme="minorHAnsi" w:cstheme="minorHAnsi"/>
                <w:lang w:val="es-ES_tradnl"/>
              </w:rPr>
              <w:t xml:space="preserve">que administran stock de bienes, </w:t>
            </w:r>
            <w:r w:rsidRPr="00EF48F2">
              <w:rPr>
                <w:rFonts w:asciiTheme="minorHAnsi" w:hAnsiTheme="minorHAnsi" w:cstheme="minorHAnsi"/>
                <w:lang w:val="es-ES_tradnl"/>
              </w:rPr>
              <w:t xml:space="preserve">acceden al </w:t>
            </w:r>
            <w:proofErr w:type="spellStart"/>
            <w:r w:rsidRPr="00EF48F2">
              <w:rPr>
                <w:rFonts w:asciiTheme="minorHAnsi" w:hAnsiTheme="minorHAnsi" w:cstheme="minorHAnsi"/>
                <w:lang w:val="es-ES_tradnl"/>
              </w:rPr>
              <w:t>aplicativo</w:t>
            </w:r>
            <w:r w:rsidR="00F64013">
              <w:rPr>
                <w:rFonts w:asciiTheme="minorHAnsi" w:hAnsiTheme="minorHAnsi" w:cstheme="minorHAnsi"/>
                <w:lang w:val="es-ES_tradnl"/>
              </w:rPr>
              <w:t>Solicitud</w:t>
            </w:r>
            <w:proofErr w:type="spellEnd"/>
            <w:r w:rsidR="00F64013">
              <w:rPr>
                <w:rFonts w:asciiTheme="minorHAnsi" w:hAnsiTheme="minorHAnsi" w:cstheme="minorHAnsi"/>
                <w:lang w:val="es-ES_tradnl"/>
              </w:rPr>
              <w:t xml:space="preserve"> de Bienes e Insumos</w:t>
            </w:r>
            <w:r w:rsidR="00BF25D2">
              <w:rPr>
                <w:rFonts w:asciiTheme="minorHAnsi" w:hAnsiTheme="minorHAnsi" w:cstheme="minorHAnsi"/>
                <w:lang w:val="es-ES_tradnl"/>
              </w:rPr>
              <w:t xml:space="preserve"> para analizar los comprobantes que otros Departamentos hayan generado, para decidir en cada uno y para cada ítem si:</w:t>
            </w:r>
          </w:p>
          <w:p w:rsidR="00BF25D2" w:rsidRDefault="00BF25D2" w:rsidP="00BF25D2">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Se acepta total</w:t>
            </w:r>
            <w:r w:rsidR="003454B5">
              <w:rPr>
                <w:rFonts w:asciiTheme="minorHAnsi" w:hAnsiTheme="minorHAnsi" w:cstheme="minorHAnsi"/>
                <w:lang w:val="es-ES_tradnl"/>
              </w:rPr>
              <w:t xml:space="preserve"> o parcialmente, porque existe stock</w:t>
            </w:r>
            <w:r>
              <w:rPr>
                <w:rFonts w:asciiTheme="minorHAnsi" w:hAnsiTheme="minorHAnsi" w:cstheme="minorHAnsi"/>
                <w:lang w:val="es-ES_tradnl"/>
              </w:rPr>
              <w:t>.</w:t>
            </w:r>
          </w:p>
          <w:p w:rsidR="005325C0" w:rsidRDefault="005325C0" w:rsidP="00BF25D2">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Para el saldo no atendido porque no existe stock, pueden tomarse dos acciones:</w:t>
            </w:r>
          </w:p>
          <w:p w:rsidR="005325C0" w:rsidRDefault="005325C0" w:rsidP="005325C0">
            <w:pPr>
              <w:pStyle w:val="Prrafodelista"/>
              <w:numPr>
                <w:ilvl w:val="0"/>
                <w:numId w:val="2"/>
              </w:numPr>
              <w:ind w:left="1008"/>
              <w:jc w:val="both"/>
              <w:rPr>
                <w:rFonts w:asciiTheme="minorHAnsi" w:hAnsiTheme="minorHAnsi" w:cstheme="minorHAnsi"/>
                <w:lang w:val="es-ES_tradnl"/>
              </w:rPr>
            </w:pPr>
            <w:r>
              <w:rPr>
                <w:rFonts w:asciiTheme="minorHAnsi" w:hAnsiTheme="minorHAnsi" w:cstheme="minorHAnsi"/>
                <w:lang w:val="es-ES_tradnl"/>
              </w:rPr>
              <w:t>s</w:t>
            </w:r>
            <w:r w:rsidR="00BF25D2" w:rsidRPr="005325C0">
              <w:rPr>
                <w:rFonts w:asciiTheme="minorHAnsi" w:hAnsiTheme="minorHAnsi" w:cstheme="minorHAnsi"/>
                <w:lang w:val="es-ES_tradnl"/>
              </w:rPr>
              <w:t>e rechaza</w:t>
            </w:r>
            <w:r w:rsidR="003454B5" w:rsidRPr="005325C0">
              <w:rPr>
                <w:rFonts w:asciiTheme="minorHAnsi" w:hAnsiTheme="minorHAnsi" w:cstheme="minorHAnsi"/>
                <w:lang w:val="es-ES_tradnl"/>
              </w:rPr>
              <w:t xml:space="preserve"> porque </w:t>
            </w:r>
            <w:r>
              <w:rPr>
                <w:rFonts w:asciiTheme="minorHAnsi" w:hAnsiTheme="minorHAnsi" w:cstheme="minorHAnsi"/>
                <w:lang w:val="es-ES_tradnl"/>
              </w:rPr>
              <w:t>no es aceptable,</w:t>
            </w:r>
          </w:p>
          <w:p w:rsidR="003454B5" w:rsidRPr="005325C0" w:rsidRDefault="005325C0" w:rsidP="005325C0">
            <w:pPr>
              <w:pStyle w:val="Prrafodelista"/>
              <w:numPr>
                <w:ilvl w:val="0"/>
                <w:numId w:val="2"/>
              </w:numPr>
              <w:ind w:left="1008"/>
              <w:jc w:val="both"/>
              <w:rPr>
                <w:rFonts w:asciiTheme="minorHAnsi" w:hAnsiTheme="minorHAnsi" w:cstheme="minorHAnsi"/>
                <w:lang w:val="es-ES_tradnl"/>
              </w:rPr>
            </w:pPr>
            <w:r>
              <w:rPr>
                <w:rFonts w:asciiTheme="minorHAnsi" w:hAnsiTheme="minorHAnsi" w:cstheme="minorHAnsi"/>
                <w:lang w:val="es-ES_tradnl"/>
              </w:rPr>
              <w:t>s</w:t>
            </w:r>
            <w:r w:rsidR="003454B5" w:rsidRPr="005325C0">
              <w:rPr>
                <w:rFonts w:asciiTheme="minorHAnsi" w:hAnsiTheme="minorHAnsi" w:cstheme="minorHAnsi"/>
                <w:lang w:val="es-ES_tradnl"/>
              </w:rPr>
              <w:t>e solicita la compra para reponer stock.</w:t>
            </w:r>
          </w:p>
          <w:p w:rsidR="00BF333B" w:rsidRPr="005C0C13" w:rsidRDefault="00BF333B" w:rsidP="002E0D52">
            <w:pPr>
              <w:jc w:val="both"/>
              <w:rPr>
                <w:rFonts w:asciiTheme="minorHAnsi" w:hAnsiTheme="minorHAnsi" w:cstheme="minorHAnsi"/>
                <w:lang w:val="es-ES_tradnl"/>
              </w:rPr>
            </w:pPr>
          </w:p>
          <w:p w:rsidR="005C0C13" w:rsidRDefault="005C0C13" w:rsidP="002E0D52">
            <w:pPr>
              <w:jc w:val="both"/>
              <w:rPr>
                <w:rFonts w:asciiTheme="minorHAnsi" w:hAnsiTheme="minorHAnsi" w:cstheme="minorHAnsi"/>
                <w:lang w:val="es-ES_tradnl"/>
              </w:rPr>
            </w:pPr>
            <w:r w:rsidRPr="005C0C13">
              <w:rPr>
                <w:rFonts w:asciiTheme="minorHAnsi" w:hAnsiTheme="minorHAnsi" w:cstheme="minorHAnsi"/>
                <w:lang w:val="es-ES_tradnl"/>
              </w:rPr>
              <w:t xml:space="preserve">La </w:t>
            </w:r>
            <w:r>
              <w:rPr>
                <w:rFonts w:asciiTheme="minorHAnsi" w:hAnsiTheme="minorHAnsi" w:cstheme="minorHAnsi"/>
                <w:lang w:val="es-ES_tradnl"/>
              </w:rPr>
              <w:t>operatoria general establece que todos los ítems que se van a aceptar total o parcialmente, permanecen en la Solicitud de Bienes e Insumos original (desglose “00”), y lo no aceptado/atendido, podría generar:</w:t>
            </w:r>
          </w:p>
          <w:p w:rsidR="005C0C13" w:rsidRDefault="005C0C13" w:rsidP="005C0C13">
            <w:pPr>
              <w:pStyle w:val="Prrafodelista"/>
              <w:numPr>
                <w:ilvl w:val="0"/>
                <w:numId w:val="14"/>
              </w:numPr>
              <w:jc w:val="both"/>
              <w:rPr>
                <w:rFonts w:asciiTheme="minorHAnsi" w:hAnsiTheme="minorHAnsi" w:cstheme="minorHAnsi"/>
                <w:lang w:val="es-ES_tradnl"/>
              </w:rPr>
            </w:pPr>
            <w:r>
              <w:rPr>
                <w:rFonts w:asciiTheme="minorHAnsi" w:hAnsiTheme="minorHAnsi" w:cstheme="minorHAnsi"/>
                <w:lang w:val="es-ES_tradnl"/>
              </w:rPr>
              <w:t>Una Solicitud de Bienes e Insumos desglosada de la original para lo rechazado.</w:t>
            </w:r>
          </w:p>
          <w:p w:rsidR="005C0C13" w:rsidRPr="005C0C13" w:rsidRDefault="005C0C13" w:rsidP="005C0C13">
            <w:pPr>
              <w:pStyle w:val="Prrafodelista"/>
              <w:numPr>
                <w:ilvl w:val="0"/>
                <w:numId w:val="14"/>
              </w:numPr>
              <w:jc w:val="both"/>
              <w:rPr>
                <w:rFonts w:asciiTheme="minorHAnsi" w:hAnsiTheme="minorHAnsi" w:cstheme="minorHAnsi"/>
                <w:lang w:val="es-ES_tradnl"/>
              </w:rPr>
            </w:pPr>
            <w:r>
              <w:rPr>
                <w:rFonts w:asciiTheme="minorHAnsi" w:hAnsiTheme="minorHAnsi" w:cstheme="minorHAnsi"/>
                <w:lang w:val="es-ES_tradnl"/>
              </w:rPr>
              <w:t xml:space="preserve">Una Solicitud de Bienes e Insumos desglosada de la original para lo enviado a comprar. </w:t>
            </w:r>
          </w:p>
          <w:p w:rsidR="003454B5" w:rsidRPr="005C0C13" w:rsidRDefault="003454B5" w:rsidP="002E0D52">
            <w:pPr>
              <w:jc w:val="both"/>
              <w:rPr>
                <w:rFonts w:asciiTheme="minorHAnsi" w:hAnsiTheme="minorHAnsi" w:cstheme="minorHAnsi"/>
                <w:lang w:val="es-ES_tradnl"/>
              </w:rPr>
            </w:pPr>
          </w:p>
          <w:p w:rsidR="00BF25D2" w:rsidRDefault="00BF25D2" w:rsidP="00BF25D2">
            <w:pPr>
              <w:jc w:val="both"/>
              <w:rPr>
                <w:rFonts w:asciiTheme="minorHAnsi" w:hAnsiTheme="minorHAnsi" w:cstheme="minorHAnsi"/>
                <w:lang w:val="es-ES_tradnl"/>
              </w:rPr>
            </w:pPr>
            <w:r>
              <w:rPr>
                <w:rFonts w:asciiTheme="minorHAnsi" w:hAnsiTheme="minorHAnsi" w:cstheme="minorHAnsi"/>
                <w:lang w:val="es-ES_tradnl"/>
              </w:rPr>
              <w:t>El resultado del análisis y las acciones respectivas se resumen en el presente cuadro:</w:t>
            </w:r>
          </w:p>
          <w:p w:rsidR="005218CD" w:rsidRDefault="005218CD" w:rsidP="00BF25D2">
            <w:pPr>
              <w:jc w:val="both"/>
              <w:rPr>
                <w:rFonts w:asciiTheme="minorHAnsi" w:hAnsiTheme="minorHAnsi" w:cstheme="minorHAnsi"/>
                <w:lang w:val="es-ES_tradnl"/>
              </w:rPr>
            </w:pPr>
          </w:p>
          <w:tbl>
            <w:tblPr>
              <w:tblW w:w="9225" w:type="dxa"/>
              <w:tblLayout w:type="fixed"/>
              <w:tblCellMar>
                <w:left w:w="70" w:type="dxa"/>
                <w:right w:w="70" w:type="dxa"/>
              </w:tblCellMar>
              <w:tblLook w:val="04A0" w:firstRow="1" w:lastRow="0" w:firstColumn="1" w:lastColumn="0" w:noHBand="0" w:noVBand="1"/>
            </w:tblPr>
            <w:tblGrid>
              <w:gridCol w:w="1140"/>
              <w:gridCol w:w="1564"/>
              <w:gridCol w:w="1560"/>
              <w:gridCol w:w="4961"/>
            </w:tblGrid>
            <w:tr w:rsidR="00BF25D2" w:rsidRPr="00BF25D2" w:rsidTr="00EB618A">
              <w:trPr>
                <w:trHeight w:val="300"/>
                <w:tblHeader/>
              </w:trPr>
              <w:tc>
                <w:tcPr>
                  <w:tcW w:w="1140" w:type="dxa"/>
                  <w:tcBorders>
                    <w:top w:val="single" w:sz="4" w:space="0" w:color="auto"/>
                    <w:left w:val="single" w:sz="4" w:space="0" w:color="auto"/>
                    <w:bottom w:val="single" w:sz="4" w:space="0" w:color="auto"/>
                    <w:right w:val="single" w:sz="4" w:space="0" w:color="auto"/>
                  </w:tcBorders>
                  <w:shd w:val="clear" w:color="000000" w:fill="002060"/>
                  <w:hideMark/>
                </w:tcPr>
                <w:p w:rsidR="00BF25D2" w:rsidRPr="00BF25D2" w:rsidRDefault="00BF25D2" w:rsidP="001E0823">
                  <w:pPr>
                    <w:spacing w:line="240" w:lineRule="auto"/>
                    <w:jc w:val="center"/>
                    <w:rPr>
                      <w:rFonts w:eastAsia="Times New Roman" w:cs="Calibri"/>
                      <w:b/>
                      <w:bCs/>
                      <w:color w:val="FFFFFF"/>
                      <w:sz w:val="18"/>
                      <w:lang w:val="es-AR" w:eastAsia="es-AR"/>
                    </w:rPr>
                  </w:pPr>
                  <w:r w:rsidRPr="00BF25D2">
                    <w:rPr>
                      <w:rFonts w:eastAsia="Times New Roman" w:cs="Calibri"/>
                      <w:b/>
                      <w:bCs/>
                      <w:color w:val="FFFFFF"/>
                      <w:sz w:val="18"/>
                      <w:lang w:val="es-AR" w:eastAsia="es-AR"/>
                    </w:rPr>
                    <w:t>Alternativa</w:t>
                  </w:r>
                </w:p>
              </w:tc>
              <w:tc>
                <w:tcPr>
                  <w:tcW w:w="1564" w:type="dxa"/>
                  <w:tcBorders>
                    <w:top w:val="single" w:sz="4" w:space="0" w:color="auto"/>
                    <w:left w:val="nil"/>
                    <w:bottom w:val="single" w:sz="4" w:space="0" w:color="auto"/>
                    <w:right w:val="single" w:sz="4" w:space="0" w:color="auto"/>
                  </w:tcBorders>
                  <w:shd w:val="clear" w:color="000000" w:fill="002060"/>
                  <w:hideMark/>
                </w:tcPr>
                <w:p w:rsidR="00BF25D2" w:rsidRPr="00BF25D2" w:rsidRDefault="00BF25D2" w:rsidP="005E77C0">
                  <w:pPr>
                    <w:spacing w:line="240" w:lineRule="auto"/>
                    <w:jc w:val="center"/>
                    <w:rPr>
                      <w:rFonts w:eastAsia="Times New Roman" w:cs="Calibri"/>
                      <w:b/>
                      <w:bCs/>
                      <w:color w:val="FFFFFF"/>
                      <w:sz w:val="18"/>
                      <w:lang w:val="es-AR" w:eastAsia="es-AR"/>
                    </w:rPr>
                  </w:pPr>
                  <w:r w:rsidRPr="00BF25D2">
                    <w:rPr>
                      <w:rFonts w:eastAsia="Times New Roman" w:cs="Calibri"/>
                      <w:b/>
                      <w:bCs/>
                      <w:color w:val="FFFFFF"/>
                      <w:sz w:val="18"/>
                      <w:lang w:val="es-AR" w:eastAsia="es-AR"/>
                    </w:rPr>
                    <w:t xml:space="preserve">Eventos </w:t>
                  </w:r>
                  <w:proofErr w:type="spellStart"/>
                  <w:r w:rsidR="005E77C0">
                    <w:rPr>
                      <w:rFonts w:eastAsia="Times New Roman" w:cs="Calibri"/>
                      <w:b/>
                      <w:bCs/>
                      <w:color w:val="FFFFFF"/>
                      <w:sz w:val="18"/>
                      <w:lang w:val="es-AR" w:eastAsia="es-AR"/>
                    </w:rPr>
                    <w:t>form</w:t>
                  </w:r>
                  <w:proofErr w:type="spellEnd"/>
                  <w:r w:rsidR="005E77C0">
                    <w:rPr>
                      <w:rFonts w:eastAsia="Times New Roman" w:cs="Calibri"/>
                      <w:b/>
                      <w:bCs/>
                      <w:color w:val="FFFFFF"/>
                      <w:sz w:val="18"/>
                      <w:lang w:val="es-AR" w:eastAsia="es-AR"/>
                    </w:rPr>
                    <w:t>.</w:t>
                  </w:r>
                </w:p>
              </w:tc>
              <w:tc>
                <w:tcPr>
                  <w:tcW w:w="1560" w:type="dxa"/>
                  <w:tcBorders>
                    <w:top w:val="single" w:sz="4" w:space="0" w:color="auto"/>
                    <w:left w:val="nil"/>
                    <w:bottom w:val="single" w:sz="4" w:space="0" w:color="auto"/>
                    <w:right w:val="single" w:sz="4" w:space="0" w:color="auto"/>
                  </w:tcBorders>
                  <w:shd w:val="clear" w:color="000000" w:fill="002060"/>
                  <w:hideMark/>
                </w:tcPr>
                <w:p w:rsidR="00BF25D2" w:rsidRPr="00BF25D2" w:rsidRDefault="00BF25D2" w:rsidP="001E0823">
                  <w:pPr>
                    <w:spacing w:line="240" w:lineRule="auto"/>
                    <w:jc w:val="center"/>
                    <w:rPr>
                      <w:rFonts w:eastAsia="Times New Roman" w:cs="Calibri"/>
                      <w:b/>
                      <w:bCs/>
                      <w:color w:val="FFFFFF"/>
                      <w:sz w:val="18"/>
                      <w:lang w:val="es-AR" w:eastAsia="es-AR"/>
                    </w:rPr>
                  </w:pPr>
                  <w:r w:rsidRPr="00BF25D2">
                    <w:rPr>
                      <w:rFonts w:eastAsia="Times New Roman" w:cs="Calibri"/>
                      <w:b/>
                      <w:bCs/>
                      <w:color w:val="FFFFFF"/>
                      <w:sz w:val="18"/>
                      <w:lang w:val="es-AR" w:eastAsia="es-AR"/>
                    </w:rPr>
                    <w:t>Decisión</w:t>
                  </w:r>
                </w:p>
              </w:tc>
              <w:tc>
                <w:tcPr>
                  <w:tcW w:w="4961" w:type="dxa"/>
                  <w:tcBorders>
                    <w:top w:val="single" w:sz="4" w:space="0" w:color="auto"/>
                    <w:left w:val="nil"/>
                    <w:bottom w:val="single" w:sz="4" w:space="0" w:color="auto"/>
                    <w:right w:val="single" w:sz="4" w:space="0" w:color="auto"/>
                  </w:tcBorders>
                  <w:shd w:val="clear" w:color="000000" w:fill="002060"/>
                  <w:hideMark/>
                </w:tcPr>
                <w:p w:rsidR="00BF25D2" w:rsidRPr="00BF25D2" w:rsidRDefault="00BF25D2" w:rsidP="001E0823">
                  <w:pPr>
                    <w:spacing w:line="240" w:lineRule="auto"/>
                    <w:jc w:val="center"/>
                    <w:rPr>
                      <w:rFonts w:eastAsia="Times New Roman" w:cs="Calibri"/>
                      <w:b/>
                      <w:bCs/>
                      <w:color w:val="FFFFFF"/>
                      <w:sz w:val="18"/>
                      <w:lang w:val="es-AR" w:eastAsia="es-AR"/>
                    </w:rPr>
                  </w:pPr>
                  <w:r w:rsidRPr="00BF25D2">
                    <w:rPr>
                      <w:rFonts w:eastAsia="Times New Roman" w:cs="Calibri"/>
                      <w:b/>
                      <w:bCs/>
                      <w:color w:val="FFFFFF"/>
                      <w:sz w:val="18"/>
                      <w:lang w:val="es-AR" w:eastAsia="es-AR"/>
                    </w:rPr>
                    <w:t>Acciones en sistema</w:t>
                  </w:r>
                </w:p>
              </w:tc>
            </w:tr>
            <w:tr w:rsidR="00BF25D2" w:rsidRPr="00BF25D2" w:rsidTr="00EB618A">
              <w:trPr>
                <w:trHeight w:val="4069"/>
              </w:trPr>
              <w:tc>
                <w:tcPr>
                  <w:tcW w:w="1140" w:type="dxa"/>
                  <w:tcBorders>
                    <w:top w:val="single" w:sz="4" w:space="0" w:color="auto"/>
                    <w:left w:val="single" w:sz="4" w:space="0" w:color="auto"/>
                    <w:bottom w:val="single" w:sz="4" w:space="0" w:color="auto"/>
                    <w:right w:val="single" w:sz="4" w:space="0" w:color="auto"/>
                  </w:tcBorders>
                  <w:shd w:val="clear" w:color="auto" w:fill="auto"/>
                  <w:hideMark/>
                </w:tcPr>
                <w:p w:rsidR="00BF25D2" w:rsidRPr="00BF25D2" w:rsidRDefault="00BF25D2" w:rsidP="003A02E8">
                  <w:pPr>
                    <w:spacing w:line="240" w:lineRule="auto"/>
                    <w:jc w:val="center"/>
                    <w:rPr>
                      <w:rFonts w:eastAsia="Times New Roman" w:cs="Calibri"/>
                      <w:color w:val="000000"/>
                      <w:sz w:val="18"/>
                      <w:lang w:val="es-AR" w:eastAsia="es-AR"/>
                    </w:rPr>
                  </w:pPr>
                  <w:r w:rsidRPr="00BF25D2">
                    <w:rPr>
                      <w:rFonts w:eastAsia="Times New Roman" w:cs="Calibri"/>
                      <w:color w:val="000000"/>
                      <w:sz w:val="18"/>
                      <w:lang w:val="es-AR" w:eastAsia="es-AR"/>
                    </w:rPr>
                    <w:lastRenderedPageBreak/>
                    <w:t>1</w:t>
                  </w:r>
                  <w:r w:rsidR="003A02E8">
                    <w:rPr>
                      <w:rFonts w:eastAsia="Times New Roman" w:cs="Calibri"/>
                      <w:color w:val="000000"/>
                      <w:sz w:val="18"/>
                      <w:lang w:val="es-AR" w:eastAsia="es-AR"/>
                    </w:rPr>
                    <w:t>. Se entrega al menos un bien del ítem</w:t>
                  </w:r>
                </w:p>
              </w:tc>
              <w:tc>
                <w:tcPr>
                  <w:tcW w:w="1564" w:type="dxa"/>
                  <w:tcBorders>
                    <w:top w:val="single" w:sz="4" w:space="0" w:color="auto"/>
                    <w:left w:val="nil"/>
                    <w:bottom w:val="single" w:sz="4" w:space="0" w:color="auto"/>
                    <w:right w:val="single" w:sz="4" w:space="0" w:color="auto"/>
                  </w:tcBorders>
                  <w:shd w:val="clear" w:color="auto" w:fill="auto"/>
                  <w:hideMark/>
                </w:tcPr>
                <w:p w:rsidR="00BF25D2" w:rsidRPr="00BF25D2"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 xml:space="preserve">1. Completar el campo "Cantidad entregada" con alguna cantidad mayor a cero (el sistema completa automáticamente con la cantidad solicitada o el stock existente, el que sea menor). </w:t>
                  </w:r>
                  <w:r w:rsidRPr="00BF25D2">
                    <w:rPr>
                      <w:rFonts w:eastAsia="Times New Roman" w:cs="Calibri"/>
                      <w:color w:val="000000"/>
                      <w:sz w:val="18"/>
                      <w:lang w:val="es-AR" w:eastAsia="es-AR"/>
                    </w:rPr>
                    <w:br/>
                    <w:t>2. Si la cantidad entregada es menor a la cantidad solicitada, el sistema habilita el combo de "Acción s/no aceptado".</w:t>
                  </w:r>
                </w:p>
              </w:tc>
              <w:tc>
                <w:tcPr>
                  <w:tcW w:w="1560" w:type="dxa"/>
                  <w:tcBorders>
                    <w:top w:val="single" w:sz="4" w:space="0" w:color="auto"/>
                    <w:left w:val="nil"/>
                    <w:bottom w:val="single" w:sz="4" w:space="0" w:color="auto"/>
                    <w:right w:val="single" w:sz="4" w:space="0" w:color="auto"/>
                  </w:tcBorders>
                  <w:shd w:val="clear" w:color="auto" w:fill="auto"/>
                  <w:hideMark/>
                </w:tcPr>
                <w:p w:rsidR="00BF25D2" w:rsidRPr="00BF25D2"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Existen ítems con aceptación (total o parcial) de la cantidad solicitada.</w:t>
                  </w:r>
                </w:p>
              </w:tc>
              <w:tc>
                <w:tcPr>
                  <w:tcW w:w="4961" w:type="dxa"/>
                  <w:tcBorders>
                    <w:top w:val="nil"/>
                    <w:left w:val="nil"/>
                    <w:bottom w:val="single" w:sz="4" w:space="0" w:color="auto"/>
                    <w:right w:val="single" w:sz="4" w:space="0" w:color="auto"/>
                  </w:tcBorders>
                  <w:shd w:val="clear" w:color="auto" w:fill="auto"/>
                  <w:hideMark/>
                </w:tcPr>
                <w:p w:rsidR="00BF25D2"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u w:val="single"/>
                      <w:lang w:val="es-AR" w:eastAsia="es-AR"/>
                    </w:rPr>
                    <w:t xml:space="preserve">En los ítems de la </w:t>
                  </w:r>
                  <w:r w:rsidR="00F64013">
                    <w:rPr>
                      <w:rFonts w:eastAsia="Times New Roman" w:cs="Calibri"/>
                      <w:color w:val="000000"/>
                      <w:sz w:val="18"/>
                      <w:u w:val="single"/>
                      <w:lang w:val="es-AR" w:eastAsia="es-AR"/>
                    </w:rPr>
                    <w:t>Solicitud de Bienes e Insumos</w:t>
                  </w:r>
                  <w:r w:rsidRPr="00BF25D2">
                    <w:rPr>
                      <w:rFonts w:eastAsia="Times New Roman" w:cs="Calibri"/>
                      <w:color w:val="000000"/>
                      <w:sz w:val="18"/>
                      <w:u w:val="single"/>
                      <w:lang w:val="es-AR" w:eastAsia="es-AR"/>
                    </w:rPr>
                    <w:t xml:space="preserve"> con aceptación de la cantidad total:</w:t>
                  </w:r>
                  <w:r w:rsidRPr="00BF25D2">
                    <w:rPr>
                      <w:rFonts w:eastAsia="Times New Roman" w:cs="Calibri"/>
                      <w:color w:val="000000"/>
                      <w:sz w:val="18"/>
                      <w:lang w:val="es-AR" w:eastAsia="es-AR"/>
                    </w:rPr>
                    <w:br/>
                    <w:t>1. Se actualizan las cantidades de los ítems registrando la cantidad entregada (del formulario) en el campo cantidad (</w:t>
                  </w:r>
                  <w:proofErr w:type="spellStart"/>
                  <w:r w:rsidRPr="00BF25D2">
                    <w:rPr>
                      <w:rFonts w:eastAsia="Times New Roman" w:cs="Calibri"/>
                      <w:color w:val="000000"/>
                      <w:sz w:val="18"/>
                      <w:lang w:val="es-AR" w:eastAsia="es-AR"/>
                    </w:rPr>
                    <w:t>citeCANTIDAD</w:t>
                  </w:r>
                  <w:proofErr w:type="spellEnd"/>
                  <w:r w:rsidRPr="00BF25D2">
                    <w:rPr>
                      <w:rFonts w:eastAsia="Times New Roman" w:cs="Calibri"/>
                      <w:color w:val="000000"/>
                      <w:sz w:val="18"/>
                      <w:lang w:val="es-AR" w:eastAsia="es-AR"/>
                    </w:rPr>
                    <w:t>).</w:t>
                  </w:r>
                  <w:r w:rsidRPr="00BF25D2">
                    <w:rPr>
                      <w:rFonts w:eastAsia="Times New Roman" w:cs="Calibri"/>
                      <w:color w:val="000000"/>
                      <w:sz w:val="18"/>
                      <w:lang w:val="es-AR" w:eastAsia="es-AR"/>
                    </w:rPr>
                    <w:br/>
                    <w:t>2. Se actualiza el campo de estado del ítem (</w:t>
                  </w:r>
                  <w:proofErr w:type="spellStart"/>
                  <w:r w:rsidR="00D20BB5">
                    <w:rPr>
                      <w:rFonts w:eastAsia="Times New Roman" w:cs="Calibri"/>
                      <w:color w:val="000000"/>
                      <w:sz w:val="18"/>
                      <w:lang w:val="es-AR" w:eastAsia="es-AR"/>
                    </w:rPr>
                    <w:t>citeIDESTADOITEM</w:t>
                  </w:r>
                  <w:proofErr w:type="spellEnd"/>
                  <w:r w:rsidRPr="00BF25D2">
                    <w:rPr>
                      <w:rFonts w:eastAsia="Times New Roman" w:cs="Calibri"/>
                      <w:color w:val="000000"/>
                      <w:sz w:val="18"/>
                      <w:lang w:val="es-AR" w:eastAsia="es-AR"/>
                    </w:rPr>
                    <w:t>), en función de esta regla:</w:t>
                  </w:r>
                  <w:r w:rsidRPr="00BF25D2">
                    <w:rPr>
                      <w:rFonts w:eastAsia="Times New Roman" w:cs="Calibri"/>
                      <w:color w:val="000000"/>
                      <w:sz w:val="18"/>
                      <w:lang w:val="es-AR" w:eastAsia="es-AR"/>
                    </w:rPr>
                    <w:br/>
                    <w:t xml:space="preserve">- si </w:t>
                  </w:r>
                  <w:proofErr w:type="spellStart"/>
                  <w:r w:rsidRPr="00BF25D2">
                    <w:rPr>
                      <w:rFonts w:eastAsia="Times New Roman" w:cs="Calibri"/>
                      <w:color w:val="000000"/>
                      <w:sz w:val="18"/>
                      <w:lang w:val="es-AR" w:eastAsia="es-AR"/>
                    </w:rPr>
                    <w:t>citeCANTIDAD</w:t>
                  </w:r>
                  <w:proofErr w:type="spellEnd"/>
                  <w:r w:rsidRPr="00BF25D2">
                    <w:rPr>
                      <w:rFonts w:eastAsia="Times New Roman" w:cs="Calibri"/>
                      <w:color w:val="000000"/>
                      <w:sz w:val="18"/>
                      <w:lang w:val="es-AR" w:eastAsia="es-AR"/>
                    </w:rPr>
                    <w:t xml:space="preserve"> = </w:t>
                  </w:r>
                  <w:proofErr w:type="spellStart"/>
                  <w:r w:rsidRPr="00BF25D2">
                    <w:rPr>
                      <w:rFonts w:eastAsia="Times New Roman" w:cs="Calibri"/>
                      <w:color w:val="000000"/>
                      <w:sz w:val="18"/>
                      <w:lang w:val="es-AR" w:eastAsia="es-AR"/>
                    </w:rPr>
                    <w:t>citeCANTIDADSOLICITADA</w:t>
                  </w:r>
                  <w:proofErr w:type="spellEnd"/>
                  <w:r w:rsidRPr="00BF25D2">
                    <w:rPr>
                      <w:rFonts w:eastAsia="Times New Roman" w:cs="Calibri"/>
                      <w:color w:val="000000"/>
                      <w:sz w:val="18"/>
                      <w:lang w:val="es-AR" w:eastAsia="es-AR"/>
                    </w:rPr>
                    <w:t>: "Aceptado total" (ID = 2)</w:t>
                  </w:r>
                  <w:r w:rsidRPr="00BF25D2">
                    <w:rPr>
                      <w:rFonts w:eastAsia="Times New Roman" w:cs="Calibri"/>
                      <w:color w:val="000000"/>
                      <w:sz w:val="18"/>
                      <w:lang w:val="es-AR" w:eastAsia="es-AR"/>
                    </w:rPr>
                    <w:br/>
                    <w:t xml:space="preserve">- si </w:t>
                  </w:r>
                  <w:proofErr w:type="spellStart"/>
                  <w:r w:rsidRPr="00BF25D2">
                    <w:rPr>
                      <w:rFonts w:eastAsia="Times New Roman" w:cs="Calibri"/>
                      <w:color w:val="000000"/>
                      <w:sz w:val="18"/>
                      <w:lang w:val="es-AR" w:eastAsia="es-AR"/>
                    </w:rPr>
                    <w:t>citeCANTIDAD</w:t>
                  </w:r>
                  <w:proofErr w:type="spellEnd"/>
                  <w:r w:rsidRPr="00BF25D2">
                    <w:rPr>
                      <w:rFonts w:eastAsia="Times New Roman" w:cs="Calibri"/>
                      <w:color w:val="000000"/>
                      <w:sz w:val="18"/>
                      <w:lang w:val="es-AR" w:eastAsia="es-AR"/>
                    </w:rPr>
                    <w:t>&lt;</w:t>
                  </w:r>
                  <w:proofErr w:type="spellStart"/>
                  <w:r w:rsidRPr="00BF25D2">
                    <w:rPr>
                      <w:rFonts w:eastAsia="Times New Roman" w:cs="Calibri"/>
                      <w:color w:val="000000"/>
                      <w:sz w:val="18"/>
                      <w:lang w:val="es-AR" w:eastAsia="es-AR"/>
                    </w:rPr>
                    <w:t>citeCANTIDADSOLICITADA</w:t>
                  </w:r>
                  <w:proofErr w:type="spellEnd"/>
                  <w:r w:rsidRPr="00BF25D2">
                    <w:rPr>
                      <w:rFonts w:eastAsia="Times New Roman" w:cs="Calibri"/>
                      <w:color w:val="000000"/>
                      <w:sz w:val="18"/>
                      <w:lang w:val="es-AR" w:eastAsia="es-AR"/>
                    </w:rPr>
                    <w:t>: "Aceptado parcial" (ID = 3)</w:t>
                  </w:r>
                  <w:r w:rsidRPr="00BF25D2">
                    <w:rPr>
                      <w:rFonts w:eastAsia="Times New Roman" w:cs="Calibri"/>
                      <w:color w:val="000000"/>
                      <w:sz w:val="18"/>
                      <w:lang w:val="es-AR" w:eastAsia="es-AR"/>
                    </w:rPr>
                    <w:br/>
                  </w:r>
                  <w:r w:rsidRPr="00BF25D2">
                    <w:rPr>
                      <w:rFonts w:eastAsia="Times New Roman" w:cs="Calibri"/>
                      <w:color w:val="000000"/>
                      <w:sz w:val="18"/>
                      <w:lang w:val="es-AR" w:eastAsia="es-AR"/>
                    </w:rPr>
                    <w:br/>
                  </w:r>
                  <w:r w:rsidRPr="00BF25D2">
                    <w:rPr>
                      <w:rFonts w:eastAsia="Times New Roman" w:cs="Calibri"/>
                      <w:color w:val="000000"/>
                      <w:sz w:val="18"/>
                      <w:u w:val="single"/>
                      <w:lang w:val="es-AR" w:eastAsia="es-AR"/>
                    </w:rPr>
                    <w:t xml:space="preserve">En la cabeza de la </w:t>
                  </w:r>
                  <w:r w:rsidR="00F64013">
                    <w:rPr>
                      <w:rFonts w:eastAsia="Times New Roman" w:cs="Calibri"/>
                      <w:color w:val="000000"/>
                      <w:sz w:val="18"/>
                      <w:u w:val="single"/>
                      <w:lang w:val="es-AR" w:eastAsia="es-AR"/>
                    </w:rPr>
                    <w:t>Solicitud de Bienes e Insumos</w:t>
                  </w:r>
                  <w:r w:rsidRPr="00BF25D2">
                    <w:rPr>
                      <w:rFonts w:eastAsia="Times New Roman" w:cs="Calibri"/>
                      <w:color w:val="000000"/>
                      <w:sz w:val="18"/>
                      <w:u w:val="single"/>
                      <w:lang w:val="es-AR" w:eastAsia="es-AR"/>
                    </w:rPr>
                    <w:t xml:space="preserve"> original (desglose = "00"):</w:t>
                  </w:r>
                  <w:r w:rsidRPr="00BF25D2">
                    <w:rPr>
                      <w:rFonts w:eastAsia="Times New Roman" w:cs="Calibri"/>
                      <w:color w:val="000000"/>
                      <w:sz w:val="18"/>
                      <w:lang w:val="es-AR" w:eastAsia="es-AR"/>
                    </w:rPr>
                    <w:br/>
                    <w:t xml:space="preserve">1. Se actualiza el estado </w:t>
                  </w:r>
                  <w:r w:rsidR="00F64013">
                    <w:rPr>
                      <w:rFonts w:eastAsia="Times New Roman" w:cs="Calibri"/>
                      <w:color w:val="000000"/>
                      <w:sz w:val="18"/>
                      <w:lang w:val="es-AR" w:eastAsia="es-AR"/>
                    </w:rPr>
                    <w:t>Solicitud de Bienes e Insumos</w:t>
                  </w:r>
                  <w:r w:rsidR="007E4D87" w:rsidRPr="00BF25D2">
                    <w:rPr>
                      <w:rFonts w:eastAsia="Times New Roman" w:cs="Calibri"/>
                      <w:color w:val="000000"/>
                      <w:sz w:val="18"/>
                      <w:lang w:val="es-AR" w:eastAsia="es-AR"/>
                    </w:rPr>
                    <w:t xml:space="preserve"> en función de esta regla:</w:t>
                  </w:r>
                  <w:r w:rsidR="007E4D87" w:rsidRPr="00BF25D2">
                    <w:rPr>
                      <w:rFonts w:eastAsia="Times New Roman" w:cs="Calibri"/>
                      <w:color w:val="000000"/>
                      <w:sz w:val="18"/>
                      <w:lang w:val="es-AR" w:eastAsia="es-AR"/>
                    </w:rPr>
                    <w:br/>
                    <w:t xml:space="preserve">- si </w:t>
                  </w:r>
                  <w:r w:rsidR="007E4D87">
                    <w:rPr>
                      <w:rFonts w:eastAsia="Times New Roman" w:cs="Calibri"/>
                      <w:color w:val="000000"/>
                      <w:sz w:val="18"/>
                      <w:lang w:val="es-AR" w:eastAsia="es-AR"/>
                    </w:rPr>
                    <w:t xml:space="preserve">en todos los ítems, </w:t>
                  </w:r>
                  <w:proofErr w:type="spellStart"/>
                  <w:r w:rsidR="007E4D87" w:rsidRPr="00BF25D2">
                    <w:rPr>
                      <w:rFonts w:eastAsia="Times New Roman" w:cs="Calibri"/>
                      <w:color w:val="000000"/>
                      <w:sz w:val="18"/>
                      <w:lang w:val="es-AR" w:eastAsia="es-AR"/>
                    </w:rPr>
                    <w:t>cite</w:t>
                  </w:r>
                  <w:r w:rsidR="007E4D87">
                    <w:rPr>
                      <w:rFonts w:eastAsia="Times New Roman" w:cs="Calibri"/>
                      <w:color w:val="000000"/>
                      <w:sz w:val="18"/>
                      <w:lang w:val="es-AR" w:eastAsia="es-AR"/>
                    </w:rPr>
                    <w:t>IDESTADOITEM</w:t>
                  </w:r>
                  <w:proofErr w:type="spellEnd"/>
                  <w:r w:rsidR="007E4D87" w:rsidRPr="00BF25D2">
                    <w:rPr>
                      <w:rFonts w:eastAsia="Times New Roman" w:cs="Calibri"/>
                      <w:color w:val="000000"/>
                      <w:sz w:val="18"/>
                      <w:lang w:val="es-AR" w:eastAsia="es-AR"/>
                    </w:rPr>
                    <w:t>= "Aceptado total" (ID = 2)</w:t>
                  </w:r>
                  <w:r w:rsidR="007E4D87">
                    <w:rPr>
                      <w:rFonts w:eastAsia="Times New Roman" w:cs="Calibri"/>
                      <w:color w:val="000000"/>
                      <w:sz w:val="18"/>
                      <w:lang w:val="es-AR" w:eastAsia="es-AR"/>
                    </w:rPr>
                    <w:t>: estado “Aceptado Total” (ID = 9)</w:t>
                  </w:r>
                  <w:r w:rsidR="007E4D87" w:rsidRPr="00BF25D2">
                    <w:rPr>
                      <w:rFonts w:eastAsia="Times New Roman" w:cs="Calibri"/>
                      <w:color w:val="000000"/>
                      <w:sz w:val="18"/>
                      <w:lang w:val="es-AR" w:eastAsia="es-AR"/>
                    </w:rPr>
                    <w:br/>
                    <w:t xml:space="preserve">- </w:t>
                  </w:r>
                  <w:r w:rsidR="007E4D87">
                    <w:rPr>
                      <w:rFonts w:eastAsia="Times New Roman" w:cs="Calibri"/>
                      <w:color w:val="000000"/>
                      <w:sz w:val="18"/>
                      <w:lang w:val="es-AR" w:eastAsia="es-AR"/>
                    </w:rPr>
                    <w:t xml:space="preserve">caso contrario (en algún ítem </w:t>
                  </w:r>
                  <w:proofErr w:type="spellStart"/>
                  <w:r w:rsidR="007E4D87" w:rsidRPr="00BF25D2">
                    <w:rPr>
                      <w:rFonts w:eastAsia="Times New Roman" w:cs="Calibri"/>
                      <w:color w:val="000000"/>
                      <w:sz w:val="18"/>
                      <w:lang w:val="es-AR" w:eastAsia="es-AR"/>
                    </w:rPr>
                    <w:t>cite</w:t>
                  </w:r>
                  <w:r w:rsidR="007E4D87">
                    <w:rPr>
                      <w:rFonts w:eastAsia="Times New Roman" w:cs="Calibri"/>
                      <w:color w:val="000000"/>
                      <w:sz w:val="18"/>
                      <w:lang w:val="es-AR" w:eastAsia="es-AR"/>
                    </w:rPr>
                    <w:t>IDESTADOITEM</w:t>
                  </w:r>
                  <w:proofErr w:type="spellEnd"/>
                  <w:r w:rsidR="007E4D87" w:rsidRPr="00BF25D2">
                    <w:rPr>
                      <w:rFonts w:eastAsia="Times New Roman" w:cs="Calibri"/>
                      <w:color w:val="000000"/>
                      <w:sz w:val="18"/>
                      <w:lang w:val="es-AR" w:eastAsia="es-AR"/>
                    </w:rPr>
                    <w:t xml:space="preserve">= "Aceptado </w:t>
                  </w:r>
                  <w:r w:rsidR="007E4D87">
                    <w:rPr>
                      <w:rFonts w:eastAsia="Times New Roman" w:cs="Calibri"/>
                      <w:color w:val="000000"/>
                      <w:sz w:val="18"/>
                      <w:lang w:val="es-AR" w:eastAsia="es-AR"/>
                    </w:rPr>
                    <w:t>parcial</w:t>
                  </w:r>
                  <w:r w:rsidR="007E4D87" w:rsidRPr="00BF25D2">
                    <w:rPr>
                      <w:rFonts w:eastAsia="Times New Roman" w:cs="Calibri"/>
                      <w:color w:val="000000"/>
                      <w:sz w:val="18"/>
                      <w:lang w:val="es-AR" w:eastAsia="es-AR"/>
                    </w:rPr>
                    <w:t>")</w:t>
                  </w:r>
                  <w:r w:rsidR="007E4D87">
                    <w:rPr>
                      <w:rFonts w:eastAsia="Times New Roman" w:cs="Calibri"/>
                      <w:color w:val="000000"/>
                      <w:sz w:val="18"/>
                      <w:lang w:val="es-AR" w:eastAsia="es-AR"/>
                    </w:rPr>
                    <w:t>: estado “Aceptado Parcial” (ID = 3)</w:t>
                  </w:r>
                </w:p>
                <w:p w:rsidR="003454B5" w:rsidRDefault="003454B5" w:rsidP="001E0823">
                  <w:pPr>
                    <w:spacing w:line="240" w:lineRule="auto"/>
                    <w:rPr>
                      <w:rFonts w:eastAsia="Times New Roman" w:cs="Calibri"/>
                      <w:color w:val="000000"/>
                      <w:sz w:val="18"/>
                      <w:lang w:val="es-AR" w:eastAsia="es-AR"/>
                    </w:rPr>
                  </w:pPr>
                </w:p>
                <w:p w:rsidR="003454B5" w:rsidRDefault="003454B5" w:rsidP="001E0823">
                  <w:pPr>
                    <w:spacing w:line="240" w:lineRule="auto"/>
                    <w:rPr>
                      <w:rFonts w:eastAsia="Times New Roman" w:cs="Calibri"/>
                      <w:color w:val="000000"/>
                      <w:sz w:val="18"/>
                      <w:lang w:val="es-AR" w:eastAsia="es-AR"/>
                    </w:rPr>
                  </w:pPr>
                  <w:r w:rsidRPr="00BF25D2">
                    <w:rPr>
                      <w:rFonts w:eastAsia="Times New Roman" w:cs="Calibri"/>
                      <w:color w:val="000000"/>
                      <w:sz w:val="18"/>
                      <w:u w:val="single"/>
                      <w:lang w:val="es-AR" w:eastAsia="es-AR"/>
                    </w:rPr>
                    <w:t>Nuevo comprobante:</w:t>
                  </w:r>
                  <w:r w:rsidRPr="00BF25D2">
                    <w:rPr>
                      <w:rFonts w:eastAsia="Times New Roman" w:cs="Calibri"/>
                      <w:color w:val="000000"/>
                      <w:sz w:val="18"/>
                      <w:lang w:val="es-AR" w:eastAsia="es-AR"/>
                    </w:rPr>
                    <w:br/>
                    <w:t xml:space="preserve">1. Genera un comprobante </w:t>
                  </w:r>
                  <w:r w:rsidRPr="004951B9">
                    <w:rPr>
                      <w:rFonts w:eastAsia="Times New Roman" w:cs="Calibri"/>
                      <w:b/>
                      <w:color w:val="000000"/>
                      <w:sz w:val="18"/>
                      <w:lang w:val="es-AR" w:eastAsia="es-AR"/>
                    </w:rPr>
                    <w:t>Entrega de Bienes</w:t>
                  </w:r>
                  <w:r w:rsidRPr="00BF25D2">
                    <w:rPr>
                      <w:rFonts w:eastAsia="Times New Roman" w:cs="Calibri"/>
                      <w:color w:val="000000"/>
                      <w:sz w:val="18"/>
                      <w:lang w:val="es-AR" w:eastAsia="es-AR"/>
                    </w:rPr>
                    <w:t>, enviando los siguiente parámetros:</w:t>
                  </w:r>
                  <w:r w:rsidRPr="00BF25D2">
                    <w:rPr>
                      <w:rFonts w:eastAsia="Times New Roman" w:cs="Calibri"/>
                      <w:color w:val="000000"/>
                      <w:sz w:val="18"/>
                      <w:lang w:val="es-AR" w:eastAsia="es-AR"/>
                    </w:rPr>
                    <w:br/>
                    <w:t>- Tipo Comprobante: Entrega de Bienes (ID = 2)</w:t>
                  </w:r>
                  <w:r w:rsidRPr="00BF25D2">
                    <w:rPr>
                      <w:rFonts w:eastAsia="Times New Roman" w:cs="Calibri"/>
                      <w:color w:val="000000"/>
                      <w:sz w:val="18"/>
                      <w:lang w:val="es-AR" w:eastAsia="es-AR"/>
                    </w:rPr>
                    <w:br/>
                    <w:t xml:space="preserve">- Emisor de Entrega de Bienes: campo </w:t>
                  </w:r>
                  <w:proofErr w:type="spellStart"/>
                  <w:r w:rsidRPr="00BF25D2">
                    <w:rPr>
                      <w:rFonts w:eastAsia="Times New Roman" w:cs="Calibri"/>
                      <w:color w:val="000000"/>
                      <w:sz w:val="18"/>
                      <w:lang w:val="es-AR" w:eastAsia="es-AR"/>
                    </w:rPr>
                    <w:t>ccabIDDEPTODEST</w:t>
                  </w:r>
                  <w:proofErr w:type="spellEnd"/>
                  <w:r w:rsidRPr="00BF25D2">
                    <w:rPr>
                      <w:rFonts w:eastAsia="Times New Roman" w:cs="Calibri"/>
                      <w:color w:val="000000"/>
                      <w:sz w:val="18"/>
                      <w:lang w:val="es-AR" w:eastAsia="es-AR"/>
                    </w:rPr>
                    <w:t xml:space="preserve">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t xml:space="preserve">- Receptor de Entrega de Bienes: campo  </w:t>
                  </w:r>
                  <w:proofErr w:type="spellStart"/>
                  <w:r w:rsidRPr="00BF25D2">
                    <w:rPr>
                      <w:rFonts w:eastAsia="Times New Roman" w:cs="Calibri"/>
                      <w:color w:val="000000"/>
                      <w:sz w:val="18"/>
                      <w:lang w:val="es-AR" w:eastAsia="es-AR"/>
                    </w:rPr>
                    <w:t>ccabIDDEPTOEMIS</w:t>
                  </w:r>
                  <w:proofErr w:type="spellEnd"/>
                  <w:r w:rsidRPr="00BF25D2">
                    <w:rPr>
                      <w:rFonts w:eastAsia="Times New Roman" w:cs="Calibri"/>
                      <w:color w:val="000000"/>
                      <w:sz w:val="18"/>
                      <w:lang w:val="es-AR" w:eastAsia="es-AR"/>
                    </w:rPr>
                    <w:t xml:space="preserve">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t>- Fecha Comprobante: actual</w:t>
                  </w:r>
                  <w:r w:rsidRPr="00BF25D2">
                    <w:rPr>
                      <w:rFonts w:eastAsia="Times New Roman" w:cs="Calibri"/>
                      <w:color w:val="000000"/>
                      <w:sz w:val="18"/>
                      <w:lang w:val="es-AR" w:eastAsia="es-AR"/>
                    </w:rPr>
                    <w:br/>
                    <w:t>- Número: correlativo de los comprobantes Entrega de Bienes</w:t>
                  </w:r>
                  <w:r w:rsidRPr="00BF25D2">
                    <w:rPr>
                      <w:rFonts w:eastAsia="Times New Roman" w:cs="Calibri"/>
                      <w:color w:val="000000"/>
                      <w:sz w:val="18"/>
                      <w:lang w:val="es-AR" w:eastAsia="es-AR"/>
                    </w:rPr>
                    <w:br/>
                    <w:t>- Desglose: 00</w:t>
                  </w:r>
                  <w:r w:rsidRPr="00BF25D2">
                    <w:rPr>
                      <w:rFonts w:eastAsia="Times New Roman" w:cs="Calibri"/>
                      <w:color w:val="000000"/>
                      <w:sz w:val="18"/>
                      <w:lang w:val="es-AR" w:eastAsia="es-AR"/>
                    </w:rPr>
                    <w:br/>
                    <w:t>- Comprobante Relacionado (</w:t>
                  </w:r>
                  <w:proofErr w:type="spellStart"/>
                  <w:r w:rsidRPr="00BF25D2">
                    <w:rPr>
                      <w:rFonts w:eastAsia="Times New Roman" w:cs="Calibri"/>
                      <w:color w:val="000000"/>
                      <w:sz w:val="18"/>
                      <w:lang w:val="es-AR" w:eastAsia="es-AR"/>
                    </w:rPr>
                    <w:t>ccabIDCOMPROBANTEREL</w:t>
                  </w:r>
                  <w:proofErr w:type="spellEnd"/>
                  <w:r w:rsidRPr="00BF25D2">
                    <w:rPr>
                      <w:rFonts w:eastAsia="Times New Roman" w:cs="Calibri"/>
                      <w:color w:val="000000"/>
                      <w:sz w:val="18"/>
                      <w:lang w:val="es-AR" w:eastAsia="es-AR"/>
                    </w:rPr>
                    <w:t xml:space="preserve">): ID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t>2. Genera los ítems de este comprobante Entrega de Bienes, con todos los ítems de esta Solicitud que tienen el campo cantidad mayor a cero, pasando los mismos datos de los ítems originales.</w:t>
                  </w:r>
                </w:p>
                <w:p w:rsidR="00EB618A" w:rsidRDefault="00EB618A" w:rsidP="00EB618A">
                  <w:pPr>
                    <w:spacing w:line="240" w:lineRule="auto"/>
                    <w:rPr>
                      <w:rFonts w:eastAsia="Times New Roman" w:cs="Calibri"/>
                      <w:b/>
                      <w:color w:val="000000"/>
                      <w:sz w:val="18"/>
                      <w:lang w:val="es-AR" w:eastAsia="es-AR"/>
                    </w:rPr>
                  </w:pPr>
                </w:p>
                <w:p w:rsidR="00EB618A" w:rsidRPr="00BF25D2" w:rsidRDefault="00EB618A" w:rsidP="00EB618A">
                  <w:pPr>
                    <w:spacing w:line="240" w:lineRule="auto"/>
                    <w:rPr>
                      <w:rFonts w:eastAsia="Times New Roman" w:cs="Calibri"/>
                      <w:b/>
                      <w:color w:val="000000"/>
                      <w:sz w:val="18"/>
                      <w:lang w:val="es-AR" w:eastAsia="es-AR"/>
                    </w:rPr>
                  </w:pPr>
                  <w:r w:rsidRPr="00EB618A">
                    <w:rPr>
                      <w:rFonts w:eastAsia="Times New Roman" w:cs="Calibri"/>
                      <w:b/>
                      <w:color w:val="000000"/>
                      <w:sz w:val="18"/>
                      <w:lang w:val="es-AR" w:eastAsia="es-AR"/>
                    </w:rPr>
                    <w:t xml:space="preserve">Continúa en CDU 04 – Entrega </w:t>
                  </w:r>
                  <w:r>
                    <w:rPr>
                      <w:rFonts w:eastAsia="Times New Roman" w:cs="Calibri"/>
                      <w:b/>
                      <w:color w:val="000000"/>
                      <w:sz w:val="18"/>
                      <w:lang w:val="es-AR" w:eastAsia="es-AR"/>
                    </w:rPr>
                    <w:t>D</w:t>
                  </w:r>
                  <w:r w:rsidRPr="00EB618A">
                    <w:rPr>
                      <w:rFonts w:eastAsia="Times New Roman" w:cs="Calibri"/>
                      <w:b/>
                      <w:color w:val="000000"/>
                      <w:sz w:val="18"/>
                      <w:lang w:val="es-AR" w:eastAsia="es-AR"/>
                    </w:rPr>
                    <w:t xml:space="preserve">e Bienes, de </w:t>
                  </w:r>
                  <w:r>
                    <w:rPr>
                      <w:rFonts w:eastAsia="Times New Roman" w:cs="Calibri"/>
                      <w:b/>
                      <w:color w:val="000000"/>
                      <w:sz w:val="18"/>
                      <w:lang w:val="es-AR" w:eastAsia="es-AR"/>
                    </w:rPr>
                    <w:t xml:space="preserve">aplicativo </w:t>
                  </w:r>
                  <w:r w:rsidRPr="00EB618A">
                    <w:rPr>
                      <w:rFonts w:eastAsia="Times New Roman" w:cs="Calibri"/>
                      <w:b/>
                      <w:color w:val="000000"/>
                      <w:sz w:val="18"/>
                      <w:lang w:val="es-AR" w:eastAsia="es-AR"/>
                    </w:rPr>
                    <w:t xml:space="preserve">Control </w:t>
                  </w:r>
                  <w:r>
                    <w:rPr>
                      <w:rFonts w:eastAsia="Times New Roman" w:cs="Calibri"/>
                      <w:b/>
                      <w:color w:val="000000"/>
                      <w:sz w:val="18"/>
                      <w:lang w:val="es-AR" w:eastAsia="es-AR"/>
                    </w:rPr>
                    <w:t>d</w:t>
                  </w:r>
                  <w:r w:rsidRPr="00EB618A">
                    <w:rPr>
                      <w:rFonts w:eastAsia="Times New Roman" w:cs="Calibri"/>
                      <w:b/>
                      <w:color w:val="000000"/>
                      <w:sz w:val="18"/>
                      <w:lang w:val="es-AR" w:eastAsia="es-AR"/>
                    </w:rPr>
                    <w:t>e Stock</w:t>
                  </w:r>
                  <w:r>
                    <w:rPr>
                      <w:rFonts w:eastAsia="Times New Roman" w:cs="Calibri"/>
                      <w:b/>
                      <w:color w:val="000000"/>
                      <w:sz w:val="18"/>
                      <w:lang w:val="es-AR" w:eastAsia="es-AR"/>
                    </w:rPr>
                    <w:t>.</w:t>
                  </w:r>
                </w:p>
              </w:tc>
            </w:tr>
            <w:tr w:rsidR="003454B5" w:rsidRPr="00BF25D2" w:rsidTr="00EB618A">
              <w:trPr>
                <w:trHeight w:val="5061"/>
              </w:trPr>
              <w:tc>
                <w:tcPr>
                  <w:tcW w:w="1140" w:type="dxa"/>
                  <w:tcBorders>
                    <w:top w:val="single" w:sz="4" w:space="0" w:color="auto"/>
                    <w:left w:val="single" w:sz="4" w:space="0" w:color="auto"/>
                    <w:bottom w:val="single" w:sz="4" w:space="0" w:color="auto"/>
                    <w:right w:val="single" w:sz="4" w:space="0" w:color="auto"/>
                  </w:tcBorders>
                  <w:shd w:val="clear" w:color="auto" w:fill="auto"/>
                  <w:hideMark/>
                </w:tcPr>
                <w:p w:rsidR="003454B5" w:rsidRPr="00BF25D2" w:rsidRDefault="003454B5" w:rsidP="001E0823">
                  <w:pPr>
                    <w:spacing w:line="240" w:lineRule="auto"/>
                    <w:jc w:val="center"/>
                    <w:rPr>
                      <w:rFonts w:eastAsia="Times New Roman" w:cs="Calibri"/>
                      <w:color w:val="000000"/>
                      <w:sz w:val="18"/>
                      <w:lang w:val="es-AR" w:eastAsia="es-AR"/>
                    </w:rPr>
                  </w:pPr>
                  <w:r w:rsidRPr="00BF25D2">
                    <w:rPr>
                      <w:rFonts w:eastAsia="Times New Roman" w:cs="Calibri"/>
                      <w:color w:val="000000"/>
                      <w:sz w:val="18"/>
                      <w:lang w:val="es-AR" w:eastAsia="es-AR"/>
                    </w:rPr>
                    <w:lastRenderedPageBreak/>
                    <w:t>2</w:t>
                  </w:r>
                  <w:r w:rsidR="003A02E8">
                    <w:rPr>
                      <w:rFonts w:eastAsia="Times New Roman" w:cs="Calibri"/>
                      <w:color w:val="000000"/>
                      <w:sz w:val="18"/>
                      <w:lang w:val="es-AR" w:eastAsia="es-AR"/>
                    </w:rPr>
                    <w:t>. Rechazo de cantidades en saldos no aceptados</w:t>
                  </w:r>
                </w:p>
              </w:tc>
              <w:tc>
                <w:tcPr>
                  <w:tcW w:w="1564" w:type="dxa"/>
                  <w:tcBorders>
                    <w:top w:val="single" w:sz="4" w:space="0" w:color="auto"/>
                    <w:left w:val="nil"/>
                    <w:bottom w:val="single" w:sz="4" w:space="0" w:color="auto"/>
                    <w:right w:val="single" w:sz="4" w:space="0" w:color="auto"/>
                  </w:tcBorders>
                  <w:shd w:val="clear" w:color="auto" w:fill="auto"/>
                  <w:hideMark/>
                </w:tcPr>
                <w:p w:rsidR="003454B5" w:rsidRPr="00BF25D2" w:rsidRDefault="003454B5"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1. Completar el campo "Cantidad entregada" con una cantidad menor que la solicitada (incluso cero).</w:t>
                  </w:r>
                  <w:r w:rsidRPr="00BF25D2">
                    <w:rPr>
                      <w:rFonts w:eastAsia="Times New Roman" w:cs="Calibri"/>
                      <w:color w:val="000000"/>
                      <w:sz w:val="18"/>
                      <w:lang w:val="es-AR" w:eastAsia="es-AR"/>
                    </w:rPr>
                    <w:br/>
                    <w:t xml:space="preserve">2. El sistema habilita el combo de "Acción s/no aceptado". </w:t>
                  </w:r>
                  <w:r w:rsidRPr="00BF25D2">
                    <w:rPr>
                      <w:rFonts w:eastAsia="Times New Roman" w:cs="Calibri"/>
                      <w:color w:val="000000"/>
                      <w:sz w:val="18"/>
                      <w:lang w:val="es-AR" w:eastAsia="es-AR"/>
                    </w:rPr>
                    <w:br/>
                    <w:t>3. Selecciona opción "Rechazar" en el combo "Acción s/no aceptado".</w:t>
                  </w:r>
                </w:p>
              </w:tc>
              <w:tc>
                <w:tcPr>
                  <w:tcW w:w="1560" w:type="dxa"/>
                  <w:tcBorders>
                    <w:top w:val="single" w:sz="4" w:space="0" w:color="auto"/>
                    <w:left w:val="nil"/>
                    <w:bottom w:val="single" w:sz="4" w:space="0" w:color="auto"/>
                    <w:right w:val="single" w:sz="4" w:space="0" w:color="auto"/>
                  </w:tcBorders>
                  <w:shd w:val="clear" w:color="auto" w:fill="auto"/>
                  <w:hideMark/>
                </w:tcPr>
                <w:p w:rsidR="003454B5" w:rsidRPr="00BF25D2" w:rsidRDefault="003454B5"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 xml:space="preserve">Existen ítems con cantidad rechazada. </w:t>
                  </w:r>
                </w:p>
              </w:tc>
              <w:tc>
                <w:tcPr>
                  <w:tcW w:w="4961" w:type="dxa"/>
                  <w:tcBorders>
                    <w:top w:val="nil"/>
                    <w:left w:val="nil"/>
                    <w:bottom w:val="single" w:sz="4" w:space="0" w:color="auto"/>
                    <w:right w:val="single" w:sz="4" w:space="0" w:color="auto"/>
                  </w:tcBorders>
                  <w:shd w:val="clear" w:color="auto" w:fill="auto"/>
                  <w:hideMark/>
                </w:tcPr>
                <w:p w:rsidR="003A02E8" w:rsidRDefault="003454B5" w:rsidP="003454B5">
                  <w:pPr>
                    <w:spacing w:line="240" w:lineRule="auto"/>
                    <w:rPr>
                      <w:rFonts w:eastAsia="Times New Roman" w:cs="Calibri"/>
                      <w:color w:val="000000"/>
                      <w:sz w:val="18"/>
                      <w:lang w:val="es-AR" w:eastAsia="es-AR"/>
                    </w:rPr>
                  </w:pPr>
                  <w:r w:rsidRPr="00BF25D2">
                    <w:rPr>
                      <w:rFonts w:eastAsia="Times New Roman" w:cs="Calibri"/>
                      <w:color w:val="000000"/>
                      <w:sz w:val="18"/>
                      <w:u w:val="single"/>
                      <w:lang w:val="es-AR" w:eastAsia="es-AR"/>
                    </w:rPr>
                    <w:t xml:space="preserve">En los ítems de la </w:t>
                  </w:r>
                  <w:r w:rsidR="00F64013">
                    <w:rPr>
                      <w:rFonts w:eastAsia="Times New Roman" w:cs="Calibri"/>
                      <w:color w:val="000000"/>
                      <w:sz w:val="18"/>
                      <w:u w:val="single"/>
                      <w:lang w:val="es-AR" w:eastAsia="es-AR"/>
                    </w:rPr>
                    <w:t>Solicitud de Bienes e Insumos</w:t>
                  </w:r>
                  <w:r w:rsidRPr="00BF25D2">
                    <w:rPr>
                      <w:rFonts w:eastAsia="Times New Roman" w:cs="Calibri"/>
                      <w:color w:val="000000"/>
                      <w:sz w:val="18"/>
                      <w:u w:val="single"/>
                      <w:lang w:val="es-AR" w:eastAsia="es-AR"/>
                    </w:rPr>
                    <w:t xml:space="preserve"> con aceptación de la cantidad total:</w:t>
                  </w:r>
                  <w:r w:rsidRPr="00BF25D2">
                    <w:rPr>
                      <w:rFonts w:eastAsia="Times New Roman" w:cs="Calibri"/>
                      <w:color w:val="000000"/>
                      <w:sz w:val="18"/>
                      <w:u w:val="single"/>
                      <w:lang w:val="es-AR" w:eastAsia="es-AR"/>
                    </w:rPr>
                    <w:br/>
                  </w:r>
                  <w:r w:rsidRPr="00BF25D2">
                    <w:rPr>
                      <w:rFonts w:eastAsia="Times New Roman" w:cs="Calibri"/>
                      <w:color w:val="000000"/>
                      <w:sz w:val="18"/>
                      <w:lang w:val="es-AR" w:eastAsia="es-AR"/>
                    </w:rPr>
                    <w:t>1. Se actualiza el campo de estado del ítem (</w:t>
                  </w:r>
                  <w:proofErr w:type="spellStart"/>
                  <w:r w:rsidR="00D20BB5">
                    <w:rPr>
                      <w:rFonts w:eastAsia="Times New Roman" w:cs="Calibri"/>
                      <w:color w:val="000000"/>
                      <w:sz w:val="18"/>
                      <w:lang w:val="es-AR" w:eastAsia="es-AR"/>
                    </w:rPr>
                    <w:t>citeIDESTADOITEM</w:t>
                  </w:r>
                  <w:proofErr w:type="spellEnd"/>
                  <w:r w:rsidRPr="00BF25D2">
                    <w:rPr>
                      <w:rFonts w:eastAsia="Times New Roman" w:cs="Calibri"/>
                      <w:color w:val="000000"/>
                      <w:sz w:val="18"/>
                      <w:lang w:val="es-AR" w:eastAsia="es-AR"/>
                    </w:rPr>
                    <w:t>), en función de esta regla:</w:t>
                  </w:r>
                  <w:r w:rsidRPr="00BF25D2">
                    <w:rPr>
                      <w:rFonts w:eastAsia="Times New Roman" w:cs="Calibri"/>
                      <w:color w:val="000000"/>
                      <w:sz w:val="18"/>
                      <w:lang w:val="es-AR" w:eastAsia="es-AR"/>
                    </w:rPr>
                    <w:br/>
                    <w:t xml:space="preserve">- si </w:t>
                  </w:r>
                  <w:r w:rsidR="003A02E8">
                    <w:rPr>
                      <w:rFonts w:eastAsia="Times New Roman" w:cs="Calibri"/>
                      <w:color w:val="000000"/>
                      <w:sz w:val="18"/>
                      <w:lang w:val="es-AR" w:eastAsia="es-AR"/>
                    </w:rPr>
                    <w:t xml:space="preserve">se rechaza el ítem entero: </w:t>
                  </w:r>
                  <w:proofErr w:type="spellStart"/>
                  <w:r w:rsidRPr="00BF25D2">
                    <w:rPr>
                      <w:rFonts w:eastAsia="Times New Roman" w:cs="Calibri"/>
                      <w:color w:val="000000"/>
                      <w:sz w:val="18"/>
                      <w:lang w:val="es-AR" w:eastAsia="es-AR"/>
                    </w:rPr>
                    <w:t>citeCANTIDAD</w:t>
                  </w:r>
                  <w:proofErr w:type="spellEnd"/>
                  <w:r w:rsidRPr="00BF25D2">
                    <w:rPr>
                      <w:rFonts w:eastAsia="Times New Roman" w:cs="Calibri"/>
                      <w:color w:val="000000"/>
                      <w:sz w:val="18"/>
                      <w:lang w:val="es-AR" w:eastAsia="es-AR"/>
                    </w:rPr>
                    <w:t xml:space="preserve"> = 0: "Rechazado" (ID = 4)</w:t>
                  </w:r>
                </w:p>
                <w:p w:rsidR="003A02E8" w:rsidRDefault="003A02E8" w:rsidP="003A02E8">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 xml:space="preserve">- si </w:t>
                  </w:r>
                  <w:r>
                    <w:rPr>
                      <w:rFonts w:eastAsia="Times New Roman" w:cs="Calibri"/>
                      <w:color w:val="000000"/>
                      <w:sz w:val="18"/>
                      <w:lang w:val="es-AR" w:eastAsia="es-AR"/>
                    </w:rPr>
                    <w:t xml:space="preserve">se rechaza una cierta cantidad pero no el ítem entero: ya fue considerado en la alternativa 1: </w:t>
                  </w:r>
                  <w:r w:rsidRPr="00BF25D2">
                    <w:rPr>
                      <w:rFonts w:eastAsia="Times New Roman" w:cs="Calibri"/>
                      <w:color w:val="000000"/>
                      <w:sz w:val="18"/>
                      <w:lang w:val="es-AR" w:eastAsia="es-AR"/>
                    </w:rPr>
                    <w:t>"Aceptado parcial" (ID = 3)</w:t>
                  </w:r>
                  <w:r>
                    <w:rPr>
                      <w:rFonts w:eastAsia="Times New Roman" w:cs="Calibri"/>
                      <w:color w:val="000000"/>
                      <w:sz w:val="18"/>
                      <w:lang w:val="es-AR" w:eastAsia="es-AR"/>
                    </w:rPr>
                    <w:t>.</w:t>
                  </w:r>
                </w:p>
                <w:p w:rsidR="002233B9" w:rsidRDefault="003454B5" w:rsidP="003454B5">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br/>
                  </w:r>
                  <w:r w:rsidRPr="00BF25D2">
                    <w:rPr>
                      <w:rFonts w:eastAsia="Times New Roman" w:cs="Calibri"/>
                      <w:color w:val="000000"/>
                      <w:sz w:val="18"/>
                      <w:u w:val="single"/>
                      <w:lang w:val="es-AR" w:eastAsia="es-AR"/>
                    </w:rPr>
                    <w:t>Si todos los ítems tiene</w:t>
                  </w:r>
                  <w:r w:rsidR="002233B9">
                    <w:rPr>
                      <w:rFonts w:eastAsia="Times New Roman" w:cs="Calibri"/>
                      <w:color w:val="000000"/>
                      <w:sz w:val="18"/>
                      <w:u w:val="single"/>
                      <w:lang w:val="es-AR" w:eastAsia="es-AR"/>
                    </w:rPr>
                    <w:t>n</w:t>
                  </w:r>
                  <w:r w:rsidRPr="00BF25D2">
                    <w:rPr>
                      <w:rFonts w:eastAsia="Times New Roman" w:cs="Calibri"/>
                      <w:color w:val="000000"/>
                      <w:sz w:val="18"/>
                      <w:u w:val="single"/>
                      <w:lang w:val="es-AR" w:eastAsia="es-AR"/>
                    </w:rPr>
                    <w:t xml:space="preserve"> estado "Rechazado" (</w:t>
                  </w:r>
                  <w:proofErr w:type="spellStart"/>
                  <w:r w:rsidR="00D20BB5">
                    <w:rPr>
                      <w:rFonts w:eastAsia="Times New Roman" w:cs="Calibri"/>
                      <w:color w:val="000000"/>
                      <w:sz w:val="18"/>
                      <w:u w:val="single"/>
                      <w:lang w:val="es-AR" w:eastAsia="es-AR"/>
                    </w:rPr>
                    <w:t>citeIDESTADOITEM</w:t>
                  </w:r>
                  <w:proofErr w:type="spellEnd"/>
                  <w:r w:rsidRPr="00BF25D2">
                    <w:rPr>
                      <w:rFonts w:eastAsia="Times New Roman" w:cs="Calibri"/>
                      <w:color w:val="000000"/>
                      <w:sz w:val="18"/>
                      <w:u w:val="single"/>
                      <w:lang w:val="es-AR" w:eastAsia="es-AR"/>
                    </w:rPr>
                    <w:t xml:space="preserve"> = 4): </w:t>
                  </w:r>
                  <w:r w:rsidRPr="00BF25D2">
                    <w:rPr>
                      <w:rFonts w:eastAsia="Times New Roman" w:cs="Calibri"/>
                      <w:color w:val="000000"/>
                      <w:sz w:val="18"/>
                      <w:lang w:val="es-AR" w:eastAsia="es-AR"/>
                    </w:rPr>
                    <w:br/>
                    <w:t xml:space="preserve">1. Actualiza el estado del comprobante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t xml:space="preserve"> original a "Rechazado" (ID = 6).</w:t>
                  </w:r>
                </w:p>
                <w:p w:rsidR="001A609F" w:rsidRDefault="003454B5" w:rsidP="001A609F">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br/>
                  </w:r>
                  <w:r w:rsidR="00D908A3">
                    <w:rPr>
                      <w:rFonts w:eastAsia="Times New Roman" w:cs="Calibri"/>
                      <w:color w:val="000000"/>
                      <w:sz w:val="18"/>
                      <w:u w:val="single"/>
                      <w:lang w:val="es-AR" w:eastAsia="es-AR"/>
                    </w:rPr>
                    <w:t xml:space="preserve">Como </w:t>
                  </w:r>
                  <w:r w:rsidRPr="00BF25D2">
                    <w:rPr>
                      <w:rFonts w:eastAsia="Times New Roman" w:cs="Calibri"/>
                      <w:color w:val="000000"/>
                      <w:sz w:val="18"/>
                      <w:u w:val="single"/>
                      <w:lang w:val="es-AR" w:eastAsia="es-AR"/>
                    </w:rPr>
                    <w:t xml:space="preserve">alguno de los ítems tiene </w:t>
                  </w:r>
                  <w:r w:rsidR="0008170C" w:rsidRPr="00BF25D2">
                    <w:rPr>
                      <w:rFonts w:eastAsia="Times New Roman" w:cs="Calibri"/>
                      <w:color w:val="000000"/>
                      <w:sz w:val="18"/>
                      <w:u w:val="single"/>
                      <w:lang w:val="es-AR" w:eastAsia="es-AR"/>
                    </w:rPr>
                    <w:t>estado "Rechazado" (</w:t>
                  </w:r>
                  <w:proofErr w:type="spellStart"/>
                  <w:r w:rsidR="0008170C">
                    <w:rPr>
                      <w:rFonts w:eastAsia="Times New Roman" w:cs="Calibri"/>
                      <w:color w:val="000000"/>
                      <w:sz w:val="18"/>
                      <w:u w:val="single"/>
                      <w:lang w:val="es-AR" w:eastAsia="es-AR"/>
                    </w:rPr>
                    <w:t>citeIDESTADOITEM</w:t>
                  </w:r>
                  <w:proofErr w:type="spellEnd"/>
                  <w:r w:rsidR="0008170C" w:rsidRPr="00BF25D2">
                    <w:rPr>
                      <w:rFonts w:eastAsia="Times New Roman" w:cs="Calibri"/>
                      <w:color w:val="000000"/>
                      <w:sz w:val="18"/>
                      <w:u w:val="single"/>
                      <w:lang w:val="es-AR" w:eastAsia="es-AR"/>
                    </w:rPr>
                    <w:t xml:space="preserve"> = 4)</w:t>
                  </w:r>
                  <w:r w:rsidRPr="00BF25D2">
                    <w:rPr>
                      <w:rFonts w:eastAsia="Times New Roman" w:cs="Calibri"/>
                      <w:color w:val="000000"/>
                      <w:sz w:val="18"/>
                      <w:u w:val="single"/>
                      <w:lang w:val="es-AR" w:eastAsia="es-AR"/>
                    </w:rPr>
                    <w:t>:</w:t>
                  </w:r>
                  <w:r w:rsidRPr="00BF25D2">
                    <w:rPr>
                      <w:rFonts w:eastAsia="Times New Roman" w:cs="Calibri"/>
                      <w:color w:val="000000"/>
                      <w:sz w:val="18"/>
                      <w:lang w:val="es-AR" w:eastAsia="es-AR"/>
                    </w:rPr>
                    <w:br/>
                    <w:t xml:space="preserve">1. Genera un nuevo comprobante </w:t>
                  </w:r>
                  <w:r w:rsidR="00F64013">
                    <w:rPr>
                      <w:rFonts w:eastAsia="Times New Roman" w:cs="Calibri"/>
                      <w:b/>
                      <w:color w:val="000000"/>
                      <w:sz w:val="18"/>
                      <w:lang w:val="es-AR" w:eastAsia="es-AR"/>
                    </w:rPr>
                    <w:t>Solicitud de Bienes e Insumos</w:t>
                  </w:r>
                  <w:r w:rsidRPr="00BF25D2">
                    <w:rPr>
                      <w:rFonts w:eastAsia="Times New Roman" w:cs="Calibri"/>
                      <w:color w:val="000000"/>
                      <w:sz w:val="18"/>
                      <w:lang w:val="es-AR" w:eastAsia="es-AR"/>
                    </w:rPr>
                    <w:t xml:space="preserve">, </w:t>
                  </w:r>
                  <w:r w:rsidR="001A609F" w:rsidRPr="001A609F">
                    <w:rPr>
                      <w:rFonts w:eastAsia="Times New Roman" w:cs="Calibri"/>
                      <w:b/>
                      <w:color w:val="000000"/>
                      <w:sz w:val="18"/>
                      <w:lang w:val="es-AR" w:eastAsia="es-AR"/>
                    </w:rPr>
                    <w:t xml:space="preserve">desglosado para contemplar solo los ítems por las cantidades </w:t>
                  </w:r>
                  <w:proofErr w:type="spellStart"/>
                  <w:r w:rsidR="001A609F" w:rsidRPr="001A609F">
                    <w:rPr>
                      <w:rFonts w:eastAsia="Times New Roman" w:cs="Calibri"/>
                      <w:b/>
                      <w:color w:val="000000"/>
                      <w:sz w:val="18"/>
                      <w:lang w:val="es-AR" w:eastAsia="es-AR"/>
                    </w:rPr>
                    <w:t>rechazadas,</w:t>
                  </w:r>
                  <w:r w:rsidRPr="00BF25D2">
                    <w:rPr>
                      <w:rFonts w:eastAsia="Times New Roman" w:cs="Calibri"/>
                      <w:color w:val="000000"/>
                      <w:sz w:val="18"/>
                      <w:lang w:val="es-AR" w:eastAsia="es-AR"/>
                    </w:rPr>
                    <w:t>enviando</w:t>
                  </w:r>
                  <w:proofErr w:type="spellEnd"/>
                  <w:r w:rsidRPr="00BF25D2">
                    <w:rPr>
                      <w:rFonts w:eastAsia="Times New Roman" w:cs="Calibri"/>
                      <w:color w:val="000000"/>
                      <w:sz w:val="18"/>
                      <w:lang w:val="es-AR" w:eastAsia="es-AR"/>
                    </w:rPr>
                    <w:t xml:space="preserve"> los siguiente</w:t>
                  </w:r>
                  <w:r w:rsidR="002233B9">
                    <w:rPr>
                      <w:rFonts w:eastAsia="Times New Roman" w:cs="Calibri"/>
                      <w:color w:val="000000"/>
                      <w:sz w:val="18"/>
                      <w:lang w:val="es-AR" w:eastAsia="es-AR"/>
                    </w:rPr>
                    <w:t>s</w:t>
                  </w:r>
                  <w:r w:rsidRPr="00BF25D2">
                    <w:rPr>
                      <w:rFonts w:eastAsia="Times New Roman" w:cs="Calibri"/>
                      <w:color w:val="000000"/>
                      <w:sz w:val="18"/>
                      <w:lang w:val="es-AR" w:eastAsia="es-AR"/>
                    </w:rPr>
                    <w:t xml:space="preserve"> parámetros:</w:t>
                  </w:r>
                  <w:r w:rsidRPr="00BF25D2">
                    <w:rPr>
                      <w:rFonts w:eastAsia="Times New Roman" w:cs="Calibri"/>
                      <w:color w:val="000000"/>
                      <w:sz w:val="18"/>
                      <w:lang w:val="es-AR" w:eastAsia="es-AR"/>
                    </w:rPr>
                    <w:br/>
                    <w:t xml:space="preserve">- Tipo Comprobante: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t xml:space="preserve"> (ID = 5)</w:t>
                  </w:r>
                  <w:r w:rsidRPr="00BF25D2">
                    <w:rPr>
                      <w:rFonts w:eastAsia="Times New Roman" w:cs="Calibri"/>
                      <w:color w:val="000000"/>
                      <w:sz w:val="18"/>
                      <w:lang w:val="es-AR" w:eastAsia="es-AR"/>
                    </w:rPr>
                    <w:br/>
                    <w:t xml:space="preserve">- Emisor de comprobante: campo </w:t>
                  </w:r>
                  <w:proofErr w:type="spellStart"/>
                  <w:r w:rsidRPr="00BF25D2">
                    <w:rPr>
                      <w:rFonts w:eastAsia="Times New Roman" w:cs="Calibri"/>
                      <w:color w:val="000000"/>
                      <w:sz w:val="18"/>
                      <w:lang w:val="es-AR" w:eastAsia="es-AR"/>
                    </w:rPr>
                    <w:t>ccabIDDEPTOEMIS</w:t>
                  </w:r>
                  <w:proofErr w:type="spellEnd"/>
                  <w:r w:rsidRPr="00BF25D2">
                    <w:rPr>
                      <w:rFonts w:eastAsia="Times New Roman" w:cs="Calibri"/>
                      <w:color w:val="000000"/>
                      <w:sz w:val="18"/>
                      <w:lang w:val="es-AR" w:eastAsia="es-AR"/>
                    </w:rPr>
                    <w:t xml:space="preserve">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t xml:space="preserve">- Receptor de comprobante: campo  </w:t>
                  </w:r>
                  <w:proofErr w:type="spellStart"/>
                  <w:r w:rsidRPr="00BF25D2">
                    <w:rPr>
                      <w:rFonts w:eastAsia="Times New Roman" w:cs="Calibri"/>
                      <w:color w:val="000000"/>
                      <w:sz w:val="18"/>
                      <w:lang w:val="es-AR" w:eastAsia="es-AR"/>
                    </w:rPr>
                    <w:t>ccabIDDEPTODEST</w:t>
                  </w:r>
                  <w:proofErr w:type="spellEnd"/>
                  <w:r w:rsidRPr="00BF25D2">
                    <w:rPr>
                      <w:rFonts w:eastAsia="Times New Roman" w:cs="Calibri"/>
                      <w:color w:val="000000"/>
                      <w:sz w:val="18"/>
                      <w:lang w:val="es-AR" w:eastAsia="es-AR"/>
                    </w:rPr>
                    <w:t xml:space="preserve">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t>- Fecha Comprobante: actual</w:t>
                  </w:r>
                  <w:r w:rsidRPr="00BF25D2">
                    <w:rPr>
                      <w:rFonts w:eastAsia="Times New Roman" w:cs="Calibri"/>
                      <w:color w:val="000000"/>
                      <w:sz w:val="18"/>
                      <w:lang w:val="es-AR" w:eastAsia="es-AR"/>
                    </w:rPr>
                    <w:br/>
                    <w:t xml:space="preserve">- Número: mismo número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t>- Desglose: adiciona un número al desglose (desglose = desglose + 1)</w:t>
                  </w:r>
                  <w:r w:rsidRPr="00BF25D2">
                    <w:rPr>
                      <w:rFonts w:eastAsia="Times New Roman" w:cs="Calibri"/>
                      <w:color w:val="000000"/>
                      <w:sz w:val="18"/>
                      <w:lang w:val="es-AR" w:eastAsia="es-AR"/>
                    </w:rPr>
                    <w:br/>
                    <w:t>- Comprobante Relacionado (</w:t>
                  </w:r>
                  <w:proofErr w:type="spellStart"/>
                  <w:r w:rsidRPr="00BF25D2">
                    <w:rPr>
                      <w:rFonts w:eastAsia="Times New Roman" w:cs="Calibri"/>
                      <w:color w:val="000000"/>
                      <w:sz w:val="18"/>
                      <w:lang w:val="es-AR" w:eastAsia="es-AR"/>
                    </w:rPr>
                    <w:t>ccabIDCOMPROBANTEREL</w:t>
                  </w:r>
                  <w:proofErr w:type="spellEnd"/>
                  <w:r w:rsidRPr="00BF25D2">
                    <w:rPr>
                      <w:rFonts w:eastAsia="Times New Roman" w:cs="Calibri"/>
                      <w:color w:val="000000"/>
                      <w:sz w:val="18"/>
                      <w:lang w:val="es-AR" w:eastAsia="es-AR"/>
                    </w:rPr>
                    <w:t xml:space="preserve">): ID de la </w:t>
                  </w:r>
                  <w:r w:rsidR="00F64013">
                    <w:rPr>
                      <w:rFonts w:eastAsia="Times New Roman" w:cs="Calibri"/>
                      <w:color w:val="000000"/>
                      <w:sz w:val="18"/>
                      <w:lang w:val="es-AR" w:eastAsia="es-AR"/>
                    </w:rPr>
                    <w:t>Solicitud de Bienes e Insumos</w:t>
                  </w:r>
                </w:p>
                <w:p w:rsidR="003454B5" w:rsidRDefault="003454B5" w:rsidP="001A609F">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br/>
                    <w:t xml:space="preserve">2. Se actualiza el estado </w:t>
                  </w:r>
                  <w:r>
                    <w:rPr>
                      <w:rFonts w:eastAsia="Times New Roman" w:cs="Calibri"/>
                      <w:color w:val="000000"/>
                      <w:sz w:val="18"/>
                      <w:lang w:val="es-AR" w:eastAsia="es-AR"/>
                    </w:rPr>
                    <w:t xml:space="preserve">del </w:t>
                  </w:r>
                  <w:proofErr w:type="spellStart"/>
                  <w:r w:rsidR="0008170C" w:rsidRPr="0008170C">
                    <w:rPr>
                      <w:rFonts w:eastAsia="Times New Roman" w:cs="Calibri"/>
                      <w:b/>
                      <w:color w:val="000000"/>
                      <w:sz w:val="18"/>
                      <w:lang w:val="es-AR" w:eastAsia="es-AR"/>
                    </w:rPr>
                    <w:t>nuevo</w:t>
                  </w:r>
                  <w:r>
                    <w:rPr>
                      <w:rFonts w:eastAsia="Times New Roman" w:cs="Calibri"/>
                      <w:color w:val="000000"/>
                      <w:sz w:val="18"/>
                      <w:lang w:val="es-AR" w:eastAsia="es-AR"/>
                    </w:rPr>
                    <w:t>comprobante</w:t>
                  </w:r>
                  <w:proofErr w:type="spellEnd"/>
                  <w:r>
                    <w:rPr>
                      <w:rFonts w:eastAsia="Times New Roman" w:cs="Calibri"/>
                      <w:color w:val="000000"/>
                      <w:sz w:val="18"/>
                      <w:lang w:val="es-AR" w:eastAsia="es-AR"/>
                    </w:rPr>
                    <w:t xml:space="preserve"> </w:t>
                  </w:r>
                  <w:r w:rsidR="00F64013">
                    <w:rPr>
                      <w:rFonts w:eastAsia="Times New Roman" w:cs="Calibri"/>
                      <w:color w:val="000000"/>
                      <w:sz w:val="18"/>
                      <w:lang w:val="es-AR" w:eastAsia="es-AR"/>
                    </w:rPr>
                    <w:t xml:space="preserve">Solicitud de Bienes e </w:t>
                  </w:r>
                  <w:proofErr w:type="spellStart"/>
                  <w:r w:rsidR="00F64013">
                    <w:rPr>
                      <w:rFonts w:eastAsia="Times New Roman" w:cs="Calibri"/>
                      <w:color w:val="000000"/>
                      <w:sz w:val="18"/>
                      <w:lang w:val="es-AR" w:eastAsia="es-AR"/>
                    </w:rPr>
                    <w:t>Insumos</w:t>
                  </w:r>
                  <w:r>
                    <w:rPr>
                      <w:rFonts w:eastAsia="Times New Roman" w:cs="Calibri"/>
                      <w:color w:val="000000"/>
                      <w:sz w:val="18"/>
                      <w:lang w:val="es-AR" w:eastAsia="es-AR"/>
                    </w:rPr>
                    <w:t>a</w:t>
                  </w:r>
                  <w:proofErr w:type="spellEnd"/>
                  <w:r>
                    <w:rPr>
                      <w:rFonts w:eastAsia="Times New Roman" w:cs="Calibri"/>
                      <w:color w:val="000000"/>
                      <w:sz w:val="18"/>
                      <w:lang w:val="es-AR" w:eastAsia="es-AR"/>
                    </w:rPr>
                    <w:t xml:space="preserve"> "Rechazado". </w:t>
                  </w:r>
                </w:p>
                <w:p w:rsidR="001A609F" w:rsidRDefault="001A609F" w:rsidP="001A609F">
                  <w:pPr>
                    <w:spacing w:line="240" w:lineRule="auto"/>
                    <w:rPr>
                      <w:rFonts w:eastAsia="Times New Roman" w:cs="Calibri"/>
                      <w:color w:val="000000"/>
                      <w:sz w:val="18"/>
                      <w:lang w:val="es-AR" w:eastAsia="es-AR"/>
                    </w:rPr>
                  </w:pPr>
                </w:p>
                <w:p w:rsidR="001A609F" w:rsidRPr="00BF25D2" w:rsidRDefault="001A609F" w:rsidP="001A609F">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 xml:space="preserve">3. Genera los ítems de este nuevo comprobante </w:t>
                  </w:r>
                  <w:r>
                    <w:rPr>
                      <w:rFonts w:eastAsia="Times New Roman" w:cs="Calibri"/>
                      <w:color w:val="000000"/>
                      <w:sz w:val="18"/>
                      <w:lang w:val="es-AR" w:eastAsia="es-AR"/>
                    </w:rPr>
                    <w:t xml:space="preserve">Solicitud de Bienes e </w:t>
                  </w:r>
                  <w:proofErr w:type="spellStart"/>
                  <w:r>
                    <w:rPr>
                      <w:rFonts w:eastAsia="Times New Roman" w:cs="Calibri"/>
                      <w:color w:val="000000"/>
                      <w:sz w:val="18"/>
                      <w:lang w:val="es-AR" w:eastAsia="es-AR"/>
                    </w:rPr>
                    <w:t>Insumos</w:t>
                  </w:r>
                  <w:r w:rsidRPr="00D908A3">
                    <w:rPr>
                      <w:rFonts w:eastAsia="Times New Roman" w:cs="Calibri"/>
                      <w:b/>
                      <w:color w:val="000000"/>
                      <w:sz w:val="18"/>
                      <w:lang w:val="es-AR" w:eastAsia="es-AR"/>
                    </w:rPr>
                    <w:t>desglosado</w:t>
                  </w:r>
                  <w:proofErr w:type="spellEnd"/>
                  <w:r w:rsidR="00D908A3" w:rsidRPr="00D908A3">
                    <w:rPr>
                      <w:rFonts w:eastAsia="Times New Roman" w:cs="Calibri"/>
                      <w:b/>
                      <w:color w:val="000000"/>
                      <w:sz w:val="18"/>
                      <w:lang w:val="es-AR" w:eastAsia="es-AR"/>
                    </w:rPr>
                    <w:t xml:space="preserve"> y rechazado</w:t>
                  </w:r>
                  <w:r w:rsidRPr="00BF25D2">
                    <w:rPr>
                      <w:rFonts w:eastAsia="Times New Roman" w:cs="Calibri"/>
                      <w:color w:val="000000"/>
                      <w:sz w:val="18"/>
                      <w:lang w:val="es-AR" w:eastAsia="es-AR"/>
                    </w:rPr>
                    <w:t xml:space="preserve">, tomando los ítems con "Acción s/no aceptado" de rechazo, y enviando los siguientes parámetros: </w:t>
                  </w:r>
                  <w:r w:rsidRPr="00BF25D2">
                    <w:rPr>
                      <w:rFonts w:eastAsia="Times New Roman" w:cs="Calibri"/>
                      <w:color w:val="000000"/>
                      <w:sz w:val="18"/>
                      <w:lang w:val="es-AR" w:eastAsia="es-AR"/>
                    </w:rPr>
                    <w:br/>
                    <w:t xml:space="preserve">- ID Comprobante: ID de la nueva </w:t>
                  </w:r>
                  <w:r>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t xml:space="preserve"> desglosada</w:t>
                  </w:r>
                  <w:r w:rsidRPr="00BF25D2">
                    <w:rPr>
                      <w:rFonts w:eastAsia="Times New Roman" w:cs="Calibri"/>
                      <w:color w:val="000000"/>
                      <w:sz w:val="18"/>
                      <w:lang w:val="es-AR" w:eastAsia="es-AR"/>
                    </w:rPr>
                    <w:br/>
                    <w:t>- Tipo de producto: ID del producto del ítem original</w:t>
                  </w:r>
                  <w:r w:rsidRPr="00BF25D2">
                    <w:rPr>
                      <w:rFonts w:eastAsia="Times New Roman" w:cs="Calibri"/>
                      <w:color w:val="000000"/>
                      <w:sz w:val="18"/>
                      <w:lang w:val="es-AR" w:eastAsia="es-AR"/>
                    </w:rPr>
                    <w:br/>
                    <w:t>- Descripción de producto: descripción del producto del ítem original</w:t>
                  </w:r>
                  <w:r w:rsidRPr="00BF25D2">
                    <w:rPr>
                      <w:rFonts w:eastAsia="Times New Roman" w:cs="Calibri"/>
                      <w:color w:val="000000"/>
                      <w:sz w:val="18"/>
                      <w:lang w:val="es-AR" w:eastAsia="es-AR"/>
                    </w:rPr>
                    <w:br/>
                    <w:t>- Cantidad: la diferencia entre cantidad solicitada y la cantidad entregada (</w:t>
                  </w:r>
                  <w:proofErr w:type="spellStart"/>
                  <w:r w:rsidRPr="00BF25D2">
                    <w:rPr>
                      <w:rFonts w:eastAsia="Times New Roman" w:cs="Calibri"/>
                      <w:color w:val="000000"/>
                      <w:sz w:val="18"/>
                      <w:lang w:val="es-AR" w:eastAsia="es-AR"/>
                    </w:rPr>
                    <w:t>citeCANTIDADSOLICITADA</w:t>
                  </w:r>
                  <w:proofErr w:type="spellEnd"/>
                  <w:r w:rsidRPr="00BF25D2">
                    <w:rPr>
                      <w:rFonts w:eastAsia="Times New Roman" w:cs="Calibri"/>
                      <w:color w:val="000000"/>
                      <w:sz w:val="18"/>
                      <w:lang w:val="es-AR" w:eastAsia="es-AR"/>
                    </w:rPr>
                    <w:t xml:space="preserve"> - </w:t>
                  </w:r>
                  <w:proofErr w:type="spellStart"/>
                  <w:r w:rsidRPr="00BF25D2">
                    <w:rPr>
                      <w:rFonts w:eastAsia="Times New Roman" w:cs="Calibri"/>
                      <w:color w:val="000000"/>
                      <w:sz w:val="18"/>
                      <w:lang w:val="es-AR" w:eastAsia="es-AR"/>
                    </w:rPr>
                    <w:t>citeCANTIDAD</w:t>
                  </w:r>
                  <w:proofErr w:type="spellEnd"/>
                  <w:r w:rsidRPr="00BF25D2">
                    <w:rPr>
                      <w:rFonts w:eastAsia="Times New Roman" w:cs="Calibri"/>
                      <w:color w:val="000000"/>
                      <w:sz w:val="18"/>
                      <w:lang w:val="es-AR" w:eastAsia="es-AR"/>
                    </w:rPr>
                    <w:t>)</w:t>
                  </w:r>
                  <w:r w:rsidRPr="00BF25D2">
                    <w:rPr>
                      <w:rFonts w:eastAsia="Times New Roman" w:cs="Calibri"/>
                      <w:color w:val="000000"/>
                      <w:sz w:val="18"/>
                      <w:lang w:val="es-AR" w:eastAsia="es-AR"/>
                    </w:rPr>
                    <w:br/>
                    <w:t xml:space="preserve">- Cantidad solicitada: cantidad solicitada de la </w:t>
                  </w:r>
                  <w:r>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t xml:space="preserve"> original (campo </w:t>
                  </w:r>
                  <w:proofErr w:type="spellStart"/>
                  <w:r w:rsidRPr="00BF25D2">
                    <w:rPr>
                      <w:rFonts w:eastAsia="Times New Roman" w:cs="Calibri"/>
                      <w:color w:val="000000"/>
                      <w:sz w:val="18"/>
                      <w:lang w:val="es-AR" w:eastAsia="es-AR"/>
                    </w:rPr>
                    <w:t>citeCANTIDADSOLICITADA</w:t>
                  </w:r>
                  <w:proofErr w:type="spellEnd"/>
                  <w:r w:rsidRPr="00BF25D2">
                    <w:rPr>
                      <w:rFonts w:eastAsia="Times New Roman" w:cs="Calibri"/>
                      <w:color w:val="000000"/>
                      <w:sz w:val="18"/>
                      <w:lang w:val="es-AR" w:eastAsia="es-AR"/>
                    </w:rPr>
                    <w:t>)</w:t>
                  </w:r>
                  <w:r w:rsidRPr="00BF25D2">
                    <w:rPr>
                      <w:rFonts w:eastAsia="Times New Roman" w:cs="Calibri"/>
                      <w:color w:val="000000"/>
                      <w:sz w:val="18"/>
                      <w:lang w:val="es-AR" w:eastAsia="es-AR"/>
                    </w:rPr>
                    <w:br/>
                    <w:t>- Precio: precio del ítem original</w:t>
                  </w:r>
                  <w:r w:rsidRPr="00BF25D2">
                    <w:rPr>
                      <w:rFonts w:eastAsia="Times New Roman" w:cs="Calibri"/>
                      <w:color w:val="000000"/>
                      <w:sz w:val="18"/>
                      <w:lang w:val="es-AR" w:eastAsia="es-AR"/>
                    </w:rPr>
                    <w:br/>
                    <w:t>- Observaciones: observaciones del ítem original</w:t>
                  </w:r>
                  <w:r w:rsidRPr="00BF25D2">
                    <w:rPr>
                      <w:rFonts w:eastAsia="Times New Roman" w:cs="Calibri"/>
                      <w:color w:val="000000"/>
                      <w:sz w:val="18"/>
                      <w:lang w:val="es-AR" w:eastAsia="es-AR"/>
                    </w:rPr>
                    <w:br/>
                    <w:t>- Estado: estado "Rechazado" (</w:t>
                  </w:r>
                  <w:proofErr w:type="spellStart"/>
                  <w:r>
                    <w:rPr>
                      <w:rFonts w:eastAsia="Times New Roman" w:cs="Calibri"/>
                      <w:color w:val="000000"/>
                      <w:sz w:val="18"/>
                      <w:lang w:val="es-AR" w:eastAsia="es-AR"/>
                    </w:rPr>
                    <w:t>citeIDESTADOITEM</w:t>
                  </w:r>
                  <w:proofErr w:type="spellEnd"/>
                  <w:r w:rsidRPr="00BF25D2">
                    <w:rPr>
                      <w:rFonts w:eastAsia="Times New Roman" w:cs="Calibri"/>
                      <w:color w:val="000000"/>
                      <w:sz w:val="18"/>
                      <w:lang w:val="es-AR" w:eastAsia="es-AR"/>
                    </w:rPr>
                    <w:t xml:space="preserve"> = 4)</w:t>
                  </w:r>
                  <w:r w:rsidRPr="00BF25D2">
                    <w:rPr>
                      <w:rFonts w:eastAsia="Times New Roman" w:cs="Calibri"/>
                      <w:color w:val="000000"/>
                      <w:sz w:val="18"/>
                      <w:lang w:val="es-AR" w:eastAsia="es-AR"/>
                    </w:rPr>
                    <w:br/>
                  </w:r>
                  <w:r w:rsidRPr="00BF25D2">
                    <w:rPr>
                      <w:rFonts w:eastAsia="Times New Roman" w:cs="Calibri"/>
                      <w:color w:val="000000"/>
                      <w:sz w:val="18"/>
                      <w:lang w:val="es-AR" w:eastAsia="es-AR"/>
                    </w:rPr>
                    <w:br/>
                    <w:t>Nota: por los ítems con cantidades aceptadas, se procede según la alternativa 1.</w:t>
                  </w:r>
                </w:p>
              </w:tc>
            </w:tr>
            <w:tr w:rsidR="00BF25D2" w:rsidRPr="00BF25D2" w:rsidTr="00A60E57">
              <w:trPr>
                <w:trHeight w:val="2084"/>
              </w:trPr>
              <w:tc>
                <w:tcPr>
                  <w:tcW w:w="1140" w:type="dxa"/>
                  <w:tcBorders>
                    <w:top w:val="nil"/>
                    <w:left w:val="single" w:sz="4" w:space="0" w:color="auto"/>
                    <w:bottom w:val="single" w:sz="4" w:space="0" w:color="auto"/>
                    <w:right w:val="single" w:sz="4" w:space="0" w:color="auto"/>
                  </w:tcBorders>
                  <w:shd w:val="clear" w:color="auto" w:fill="auto"/>
                  <w:hideMark/>
                </w:tcPr>
                <w:p w:rsidR="00BF25D2" w:rsidRPr="00BF25D2" w:rsidRDefault="00BF25D2" w:rsidP="00D908A3">
                  <w:pPr>
                    <w:spacing w:line="240" w:lineRule="auto"/>
                    <w:jc w:val="center"/>
                    <w:rPr>
                      <w:rFonts w:eastAsia="Times New Roman" w:cs="Calibri"/>
                      <w:color w:val="000000"/>
                      <w:sz w:val="18"/>
                      <w:lang w:val="es-AR" w:eastAsia="es-AR"/>
                    </w:rPr>
                  </w:pPr>
                  <w:r w:rsidRPr="00BF25D2">
                    <w:rPr>
                      <w:rFonts w:eastAsia="Times New Roman" w:cs="Calibri"/>
                      <w:color w:val="000000"/>
                      <w:sz w:val="18"/>
                      <w:lang w:val="es-AR" w:eastAsia="es-AR"/>
                    </w:rPr>
                    <w:lastRenderedPageBreak/>
                    <w:t>3</w:t>
                  </w:r>
                  <w:r w:rsidR="00D908A3">
                    <w:rPr>
                      <w:rFonts w:eastAsia="Times New Roman" w:cs="Calibri"/>
                      <w:color w:val="000000"/>
                      <w:sz w:val="18"/>
                      <w:lang w:val="es-AR" w:eastAsia="es-AR"/>
                    </w:rPr>
                    <w:t>. Enviar a comprar las cantidades en saldos no aceptados</w:t>
                  </w:r>
                </w:p>
              </w:tc>
              <w:tc>
                <w:tcPr>
                  <w:tcW w:w="1564" w:type="dxa"/>
                  <w:tcBorders>
                    <w:top w:val="nil"/>
                    <w:left w:val="nil"/>
                    <w:bottom w:val="single" w:sz="4" w:space="0" w:color="auto"/>
                    <w:right w:val="single" w:sz="4" w:space="0" w:color="auto"/>
                  </w:tcBorders>
                  <w:shd w:val="clear" w:color="auto" w:fill="auto"/>
                  <w:hideMark/>
                </w:tcPr>
                <w:p w:rsidR="00BF25D2" w:rsidRPr="00BF25D2"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1. Completar el campo "Cantidad entregada" con una cantidad menor que la solicitada (incluso cero).</w:t>
                  </w:r>
                  <w:r w:rsidRPr="00BF25D2">
                    <w:rPr>
                      <w:rFonts w:eastAsia="Times New Roman" w:cs="Calibri"/>
                      <w:color w:val="000000"/>
                      <w:sz w:val="18"/>
                      <w:lang w:val="es-AR" w:eastAsia="es-AR"/>
                    </w:rPr>
                    <w:br/>
                    <w:t xml:space="preserve">2. El sistema habilita el combo de "Acción s/no aceptado". </w:t>
                  </w:r>
                  <w:r w:rsidRPr="00BF25D2">
                    <w:rPr>
                      <w:rFonts w:eastAsia="Times New Roman" w:cs="Calibri"/>
                      <w:color w:val="000000"/>
                      <w:sz w:val="18"/>
                      <w:lang w:val="es-AR" w:eastAsia="es-AR"/>
                    </w:rPr>
                    <w:br/>
                    <w:t>3. Selecciona opción "Comprar" en el combo "Acción s/no aceptado".</w:t>
                  </w:r>
                </w:p>
              </w:tc>
              <w:tc>
                <w:tcPr>
                  <w:tcW w:w="1560" w:type="dxa"/>
                  <w:tcBorders>
                    <w:top w:val="nil"/>
                    <w:left w:val="nil"/>
                    <w:bottom w:val="single" w:sz="4" w:space="0" w:color="auto"/>
                    <w:right w:val="single" w:sz="4" w:space="0" w:color="auto"/>
                  </w:tcBorders>
                  <w:shd w:val="clear" w:color="auto" w:fill="auto"/>
                  <w:hideMark/>
                </w:tcPr>
                <w:p w:rsidR="00BF25D2" w:rsidRPr="00BF25D2"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 xml:space="preserve">Existen ítems con cantidad para solicitar su compra. </w:t>
                  </w:r>
                </w:p>
              </w:tc>
              <w:tc>
                <w:tcPr>
                  <w:tcW w:w="4961" w:type="dxa"/>
                  <w:tcBorders>
                    <w:top w:val="nil"/>
                    <w:left w:val="nil"/>
                    <w:bottom w:val="single" w:sz="4" w:space="0" w:color="auto"/>
                    <w:right w:val="single" w:sz="4" w:space="0" w:color="auto"/>
                  </w:tcBorders>
                  <w:shd w:val="clear" w:color="auto" w:fill="auto"/>
                  <w:hideMark/>
                </w:tcPr>
                <w:p w:rsidR="0008170C" w:rsidRDefault="00BF25D2" w:rsidP="0008170C">
                  <w:pPr>
                    <w:spacing w:line="240" w:lineRule="auto"/>
                    <w:rPr>
                      <w:rFonts w:eastAsia="Times New Roman" w:cs="Calibri"/>
                      <w:color w:val="000000"/>
                      <w:sz w:val="18"/>
                      <w:lang w:val="es-AR" w:eastAsia="es-AR"/>
                    </w:rPr>
                  </w:pPr>
                  <w:r w:rsidRPr="00BF25D2">
                    <w:rPr>
                      <w:rFonts w:eastAsia="Times New Roman" w:cs="Calibri"/>
                      <w:color w:val="000000"/>
                      <w:sz w:val="18"/>
                      <w:u w:val="single"/>
                      <w:lang w:val="es-AR" w:eastAsia="es-AR"/>
                    </w:rPr>
                    <w:t xml:space="preserve">En los ítems de la </w:t>
                  </w:r>
                  <w:r w:rsidR="00F64013">
                    <w:rPr>
                      <w:rFonts w:eastAsia="Times New Roman" w:cs="Calibri"/>
                      <w:color w:val="000000"/>
                      <w:sz w:val="18"/>
                      <w:u w:val="single"/>
                      <w:lang w:val="es-AR" w:eastAsia="es-AR"/>
                    </w:rPr>
                    <w:t>Solicitud de Bienes e Insumos</w:t>
                  </w:r>
                  <w:r w:rsidRPr="00BF25D2">
                    <w:rPr>
                      <w:rFonts w:eastAsia="Times New Roman" w:cs="Calibri"/>
                      <w:color w:val="000000"/>
                      <w:sz w:val="18"/>
                      <w:u w:val="single"/>
                      <w:lang w:val="es-AR" w:eastAsia="es-AR"/>
                    </w:rPr>
                    <w:t xml:space="preserve"> con aceptación de la cantidad total:</w:t>
                  </w:r>
                  <w:r w:rsidRPr="00BF25D2">
                    <w:rPr>
                      <w:rFonts w:eastAsia="Times New Roman" w:cs="Calibri"/>
                      <w:color w:val="000000"/>
                      <w:sz w:val="18"/>
                      <w:u w:val="single"/>
                      <w:lang w:val="es-AR" w:eastAsia="es-AR"/>
                    </w:rPr>
                    <w:br/>
                  </w:r>
                  <w:r w:rsidR="0008170C" w:rsidRPr="00BF25D2">
                    <w:rPr>
                      <w:rFonts w:eastAsia="Times New Roman" w:cs="Calibri"/>
                      <w:color w:val="000000"/>
                      <w:sz w:val="18"/>
                      <w:lang w:val="es-AR" w:eastAsia="es-AR"/>
                    </w:rPr>
                    <w:t>1. Se actualiza el campo de estado del ítem (</w:t>
                  </w:r>
                  <w:proofErr w:type="spellStart"/>
                  <w:r w:rsidR="0008170C">
                    <w:rPr>
                      <w:rFonts w:eastAsia="Times New Roman" w:cs="Calibri"/>
                      <w:color w:val="000000"/>
                      <w:sz w:val="18"/>
                      <w:lang w:val="es-AR" w:eastAsia="es-AR"/>
                    </w:rPr>
                    <w:t>citeIDESTADOITEM</w:t>
                  </w:r>
                  <w:proofErr w:type="spellEnd"/>
                  <w:r w:rsidR="0008170C" w:rsidRPr="00BF25D2">
                    <w:rPr>
                      <w:rFonts w:eastAsia="Times New Roman" w:cs="Calibri"/>
                      <w:color w:val="000000"/>
                      <w:sz w:val="18"/>
                      <w:lang w:val="es-AR" w:eastAsia="es-AR"/>
                    </w:rPr>
                    <w:t>), en función de esta regla:</w:t>
                  </w:r>
                  <w:r w:rsidR="0008170C" w:rsidRPr="00BF25D2">
                    <w:rPr>
                      <w:rFonts w:eastAsia="Times New Roman" w:cs="Calibri"/>
                      <w:color w:val="000000"/>
                      <w:sz w:val="18"/>
                      <w:lang w:val="es-AR" w:eastAsia="es-AR"/>
                    </w:rPr>
                    <w:br/>
                    <w:t xml:space="preserve">- si </w:t>
                  </w:r>
                  <w:r w:rsidR="0008170C">
                    <w:rPr>
                      <w:rFonts w:eastAsia="Times New Roman" w:cs="Calibri"/>
                      <w:color w:val="000000"/>
                      <w:sz w:val="18"/>
                      <w:lang w:val="es-AR" w:eastAsia="es-AR"/>
                    </w:rPr>
                    <w:t xml:space="preserve">se envía a comprar el ítem entero: </w:t>
                  </w:r>
                  <w:proofErr w:type="spellStart"/>
                  <w:r w:rsidR="0008170C" w:rsidRPr="00BF25D2">
                    <w:rPr>
                      <w:rFonts w:eastAsia="Times New Roman" w:cs="Calibri"/>
                      <w:color w:val="000000"/>
                      <w:sz w:val="18"/>
                      <w:lang w:val="es-AR" w:eastAsia="es-AR"/>
                    </w:rPr>
                    <w:t>citeCANTIDAD</w:t>
                  </w:r>
                  <w:proofErr w:type="spellEnd"/>
                  <w:r w:rsidR="0008170C" w:rsidRPr="00BF25D2">
                    <w:rPr>
                      <w:rFonts w:eastAsia="Times New Roman" w:cs="Calibri"/>
                      <w:color w:val="000000"/>
                      <w:sz w:val="18"/>
                      <w:lang w:val="es-AR" w:eastAsia="es-AR"/>
                    </w:rPr>
                    <w:t xml:space="preserve"> = 0: "Derivado (otro </w:t>
                  </w:r>
                  <w:proofErr w:type="spellStart"/>
                  <w:r w:rsidR="0008170C" w:rsidRPr="00BF25D2">
                    <w:rPr>
                      <w:rFonts w:eastAsia="Times New Roman" w:cs="Calibri"/>
                      <w:color w:val="000000"/>
                      <w:sz w:val="18"/>
                      <w:lang w:val="es-AR" w:eastAsia="es-AR"/>
                    </w:rPr>
                    <w:t>comprob</w:t>
                  </w:r>
                  <w:proofErr w:type="spellEnd"/>
                  <w:r w:rsidR="0008170C" w:rsidRPr="00BF25D2">
                    <w:rPr>
                      <w:rFonts w:eastAsia="Times New Roman" w:cs="Calibri"/>
                      <w:color w:val="000000"/>
                      <w:sz w:val="18"/>
                      <w:lang w:val="es-AR" w:eastAsia="es-AR"/>
                    </w:rPr>
                    <w:t>.)" (</w:t>
                  </w:r>
                  <w:proofErr w:type="spellStart"/>
                  <w:r w:rsidR="0008170C">
                    <w:rPr>
                      <w:rFonts w:eastAsia="Times New Roman" w:cs="Calibri"/>
                      <w:color w:val="000000"/>
                      <w:sz w:val="18"/>
                      <w:lang w:val="es-AR" w:eastAsia="es-AR"/>
                    </w:rPr>
                    <w:t>citeIDESTADOITEM</w:t>
                  </w:r>
                  <w:proofErr w:type="spellEnd"/>
                  <w:r w:rsidR="0008170C" w:rsidRPr="00BF25D2">
                    <w:rPr>
                      <w:rFonts w:eastAsia="Times New Roman" w:cs="Calibri"/>
                      <w:color w:val="000000"/>
                      <w:sz w:val="18"/>
                      <w:lang w:val="es-AR" w:eastAsia="es-AR"/>
                    </w:rPr>
                    <w:t xml:space="preserve"> = 5)</w:t>
                  </w:r>
                </w:p>
                <w:p w:rsidR="0008170C" w:rsidRDefault="0008170C" w:rsidP="0008170C">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 xml:space="preserve">- si </w:t>
                  </w:r>
                  <w:r>
                    <w:rPr>
                      <w:rFonts w:eastAsia="Times New Roman" w:cs="Calibri"/>
                      <w:color w:val="000000"/>
                      <w:sz w:val="18"/>
                      <w:lang w:val="es-AR" w:eastAsia="es-AR"/>
                    </w:rPr>
                    <w:t xml:space="preserve">se envía a comprar una cierta cantidad pero no el ítem entero: ya fue considerado en la alternativa 1: </w:t>
                  </w:r>
                  <w:r w:rsidRPr="00BF25D2">
                    <w:rPr>
                      <w:rFonts w:eastAsia="Times New Roman" w:cs="Calibri"/>
                      <w:color w:val="000000"/>
                      <w:sz w:val="18"/>
                      <w:lang w:val="es-AR" w:eastAsia="es-AR"/>
                    </w:rPr>
                    <w:t>"Aceptado parcial" (ID = 3)</w:t>
                  </w:r>
                  <w:r>
                    <w:rPr>
                      <w:rFonts w:eastAsia="Times New Roman" w:cs="Calibri"/>
                      <w:color w:val="000000"/>
                      <w:sz w:val="18"/>
                      <w:lang w:val="es-AR" w:eastAsia="es-AR"/>
                    </w:rPr>
                    <w:t>.</w:t>
                  </w:r>
                </w:p>
                <w:p w:rsidR="00D908A3"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br/>
                  </w:r>
                  <w:r w:rsidRPr="00BF25D2">
                    <w:rPr>
                      <w:rFonts w:eastAsia="Times New Roman" w:cs="Calibri"/>
                      <w:color w:val="000000"/>
                      <w:sz w:val="18"/>
                      <w:u w:val="single"/>
                      <w:lang w:val="es-AR" w:eastAsia="es-AR"/>
                    </w:rPr>
                    <w:t xml:space="preserve">Si todos los ítems tienen estado "Derivado (otro </w:t>
                  </w:r>
                  <w:proofErr w:type="spellStart"/>
                  <w:r w:rsidRPr="00BF25D2">
                    <w:rPr>
                      <w:rFonts w:eastAsia="Times New Roman" w:cs="Calibri"/>
                      <w:color w:val="000000"/>
                      <w:sz w:val="18"/>
                      <w:u w:val="single"/>
                      <w:lang w:val="es-AR" w:eastAsia="es-AR"/>
                    </w:rPr>
                    <w:t>comprob</w:t>
                  </w:r>
                  <w:proofErr w:type="spellEnd"/>
                  <w:r w:rsidRPr="00BF25D2">
                    <w:rPr>
                      <w:rFonts w:eastAsia="Times New Roman" w:cs="Calibri"/>
                      <w:color w:val="000000"/>
                      <w:sz w:val="18"/>
                      <w:u w:val="single"/>
                      <w:lang w:val="es-AR" w:eastAsia="es-AR"/>
                    </w:rPr>
                    <w:t>.)" (</w:t>
                  </w:r>
                  <w:proofErr w:type="spellStart"/>
                  <w:proofErr w:type="gramStart"/>
                  <w:r w:rsidR="00D20BB5">
                    <w:rPr>
                      <w:rFonts w:eastAsia="Times New Roman" w:cs="Calibri"/>
                      <w:color w:val="000000"/>
                      <w:sz w:val="18"/>
                      <w:u w:val="single"/>
                      <w:lang w:val="es-AR" w:eastAsia="es-AR"/>
                    </w:rPr>
                    <w:t>citeIDESTADOITEM</w:t>
                  </w:r>
                  <w:proofErr w:type="spellEnd"/>
                  <w:proofErr w:type="gramEnd"/>
                  <w:r w:rsidRPr="00BF25D2">
                    <w:rPr>
                      <w:rFonts w:eastAsia="Times New Roman" w:cs="Calibri"/>
                      <w:color w:val="000000"/>
                      <w:sz w:val="18"/>
                      <w:u w:val="single"/>
                      <w:lang w:val="es-AR" w:eastAsia="es-AR"/>
                    </w:rPr>
                    <w:t xml:space="preserve"> = 5): </w:t>
                  </w:r>
                  <w:r w:rsidRPr="00BF25D2">
                    <w:rPr>
                      <w:rFonts w:eastAsia="Times New Roman" w:cs="Calibri"/>
                      <w:color w:val="000000"/>
                      <w:sz w:val="18"/>
                      <w:lang w:val="es-AR" w:eastAsia="es-AR"/>
                    </w:rPr>
                    <w:br/>
                    <w:t xml:space="preserve">1. Actualiza </w:t>
                  </w:r>
                  <w:proofErr w:type="spellStart"/>
                  <w:r w:rsidRPr="00BF25D2">
                    <w:rPr>
                      <w:rFonts w:eastAsia="Times New Roman" w:cs="Calibri"/>
                      <w:color w:val="000000"/>
                      <w:sz w:val="18"/>
                      <w:lang w:val="es-AR" w:eastAsia="es-AR"/>
                    </w:rPr>
                    <w:t>actualiza</w:t>
                  </w:r>
                  <w:proofErr w:type="spellEnd"/>
                  <w:r w:rsidRPr="00BF25D2">
                    <w:rPr>
                      <w:rFonts w:eastAsia="Times New Roman" w:cs="Calibri"/>
                      <w:color w:val="000000"/>
                      <w:sz w:val="18"/>
                      <w:lang w:val="es-AR" w:eastAsia="es-AR"/>
                    </w:rPr>
                    <w:t xml:space="preserve"> el estado del comprobante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t xml:space="preserve"> original a "Pendiente" (ID = 8).</w:t>
                  </w:r>
                </w:p>
                <w:p w:rsidR="0008170C"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br/>
                  </w:r>
                  <w:r w:rsidR="00D908A3">
                    <w:rPr>
                      <w:rFonts w:eastAsia="Times New Roman" w:cs="Calibri"/>
                      <w:color w:val="000000"/>
                      <w:sz w:val="18"/>
                      <w:u w:val="single"/>
                      <w:lang w:val="es-AR" w:eastAsia="es-AR"/>
                    </w:rPr>
                    <w:t xml:space="preserve">Como </w:t>
                  </w:r>
                  <w:r w:rsidRPr="00BF25D2">
                    <w:rPr>
                      <w:rFonts w:eastAsia="Times New Roman" w:cs="Calibri"/>
                      <w:color w:val="000000"/>
                      <w:sz w:val="18"/>
                      <w:u w:val="single"/>
                      <w:lang w:val="es-AR" w:eastAsia="es-AR"/>
                    </w:rPr>
                    <w:t xml:space="preserve">alguno de los ítems tiene </w:t>
                  </w:r>
                  <w:r w:rsidR="0008170C" w:rsidRPr="00BF25D2">
                    <w:rPr>
                      <w:rFonts w:eastAsia="Times New Roman" w:cs="Calibri"/>
                      <w:color w:val="000000"/>
                      <w:sz w:val="18"/>
                      <w:u w:val="single"/>
                      <w:lang w:val="es-AR" w:eastAsia="es-AR"/>
                    </w:rPr>
                    <w:t xml:space="preserve">estado "Derivado (otro </w:t>
                  </w:r>
                  <w:proofErr w:type="spellStart"/>
                  <w:r w:rsidR="0008170C" w:rsidRPr="00BF25D2">
                    <w:rPr>
                      <w:rFonts w:eastAsia="Times New Roman" w:cs="Calibri"/>
                      <w:color w:val="000000"/>
                      <w:sz w:val="18"/>
                      <w:u w:val="single"/>
                      <w:lang w:val="es-AR" w:eastAsia="es-AR"/>
                    </w:rPr>
                    <w:t>comprob</w:t>
                  </w:r>
                  <w:proofErr w:type="spellEnd"/>
                  <w:r w:rsidR="0008170C" w:rsidRPr="00BF25D2">
                    <w:rPr>
                      <w:rFonts w:eastAsia="Times New Roman" w:cs="Calibri"/>
                      <w:color w:val="000000"/>
                      <w:sz w:val="18"/>
                      <w:u w:val="single"/>
                      <w:lang w:val="es-AR" w:eastAsia="es-AR"/>
                    </w:rPr>
                    <w:t>.)" (</w:t>
                  </w:r>
                  <w:proofErr w:type="spellStart"/>
                  <w:proofErr w:type="gramStart"/>
                  <w:r w:rsidR="0008170C">
                    <w:rPr>
                      <w:rFonts w:eastAsia="Times New Roman" w:cs="Calibri"/>
                      <w:color w:val="000000"/>
                      <w:sz w:val="18"/>
                      <w:u w:val="single"/>
                      <w:lang w:val="es-AR" w:eastAsia="es-AR"/>
                    </w:rPr>
                    <w:t>citeIDESTADOITEM</w:t>
                  </w:r>
                  <w:proofErr w:type="spellEnd"/>
                  <w:proofErr w:type="gramEnd"/>
                  <w:r w:rsidR="0008170C" w:rsidRPr="00BF25D2">
                    <w:rPr>
                      <w:rFonts w:eastAsia="Times New Roman" w:cs="Calibri"/>
                      <w:color w:val="000000"/>
                      <w:sz w:val="18"/>
                      <w:u w:val="single"/>
                      <w:lang w:val="es-AR" w:eastAsia="es-AR"/>
                    </w:rPr>
                    <w:t xml:space="preserve"> = 5)</w:t>
                  </w:r>
                  <w:r w:rsidRPr="00BF25D2">
                    <w:rPr>
                      <w:rFonts w:eastAsia="Times New Roman" w:cs="Calibri"/>
                      <w:color w:val="000000"/>
                      <w:sz w:val="18"/>
                      <w:u w:val="single"/>
                      <w:lang w:val="es-AR" w:eastAsia="es-AR"/>
                    </w:rPr>
                    <w:t>:</w:t>
                  </w:r>
                  <w:r w:rsidRPr="00BF25D2">
                    <w:rPr>
                      <w:rFonts w:eastAsia="Times New Roman" w:cs="Calibri"/>
                      <w:color w:val="000000"/>
                      <w:sz w:val="18"/>
                      <w:lang w:val="es-AR" w:eastAsia="es-AR"/>
                    </w:rPr>
                    <w:br/>
                    <w:t xml:space="preserve">1. Genera un comprobante </w:t>
                  </w:r>
                  <w:r w:rsidRPr="004951B9">
                    <w:rPr>
                      <w:rFonts w:eastAsia="Times New Roman" w:cs="Calibri"/>
                      <w:b/>
                      <w:color w:val="000000"/>
                      <w:sz w:val="18"/>
                      <w:lang w:val="es-AR" w:eastAsia="es-AR"/>
                    </w:rPr>
                    <w:t>Solicitud de Compra</w:t>
                  </w:r>
                  <w:r w:rsidRPr="00BF25D2">
                    <w:rPr>
                      <w:rFonts w:eastAsia="Times New Roman" w:cs="Calibri"/>
                      <w:color w:val="000000"/>
                      <w:sz w:val="18"/>
                      <w:lang w:val="es-AR" w:eastAsia="es-AR"/>
                    </w:rPr>
                    <w:t xml:space="preserve"> nuevo</w:t>
                  </w:r>
                  <w:r w:rsidR="00681D2A">
                    <w:rPr>
                      <w:rFonts w:eastAsia="Times New Roman" w:cs="Calibri"/>
                      <w:color w:val="000000"/>
                      <w:sz w:val="18"/>
                      <w:lang w:val="es-AR" w:eastAsia="es-AR"/>
                    </w:rPr>
                    <w:t xml:space="preserve"> (en estado “En proceso registro”)</w:t>
                  </w:r>
                  <w:r w:rsidRPr="00BF25D2">
                    <w:rPr>
                      <w:rFonts w:eastAsia="Times New Roman" w:cs="Calibri"/>
                      <w:color w:val="000000"/>
                      <w:sz w:val="18"/>
                      <w:lang w:val="es-AR" w:eastAsia="es-AR"/>
                    </w:rPr>
                    <w:t>, enviando los siguiente parámetros:</w:t>
                  </w:r>
                  <w:r w:rsidRPr="00BF25D2">
                    <w:rPr>
                      <w:rFonts w:eastAsia="Times New Roman" w:cs="Calibri"/>
                      <w:color w:val="000000"/>
                      <w:sz w:val="18"/>
                      <w:lang w:val="es-AR" w:eastAsia="es-AR"/>
                    </w:rPr>
                    <w:br/>
                    <w:t>- Tipo Comprobante: Solicitud de Compra (ID = 6)</w:t>
                  </w:r>
                  <w:r w:rsidRPr="00BF25D2">
                    <w:rPr>
                      <w:rFonts w:eastAsia="Times New Roman" w:cs="Calibri"/>
                      <w:color w:val="000000"/>
                      <w:sz w:val="18"/>
                      <w:lang w:val="es-AR" w:eastAsia="es-AR"/>
                    </w:rPr>
                    <w:br/>
                    <w:t xml:space="preserve">- Emisor de comprobante: campo </w:t>
                  </w:r>
                  <w:proofErr w:type="spellStart"/>
                  <w:r w:rsidRPr="00BF25D2">
                    <w:rPr>
                      <w:rFonts w:eastAsia="Times New Roman" w:cs="Calibri"/>
                      <w:color w:val="000000"/>
                      <w:sz w:val="18"/>
                      <w:lang w:val="es-AR" w:eastAsia="es-AR"/>
                    </w:rPr>
                    <w:t>ccabIDDEPTOEMIS</w:t>
                  </w:r>
                  <w:proofErr w:type="spellEnd"/>
                  <w:r w:rsidRPr="00BF25D2">
                    <w:rPr>
                      <w:rFonts w:eastAsia="Times New Roman" w:cs="Calibri"/>
                      <w:color w:val="000000"/>
                      <w:sz w:val="18"/>
                      <w:lang w:val="es-AR" w:eastAsia="es-AR"/>
                    </w:rPr>
                    <w:t xml:space="preserve">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t>- Receptor de comprobante: ID del Departamento de Compras</w:t>
                  </w:r>
                  <w:r w:rsidRPr="00BF25D2">
                    <w:rPr>
                      <w:rFonts w:eastAsia="Times New Roman" w:cs="Calibri"/>
                      <w:color w:val="000000"/>
                      <w:sz w:val="18"/>
                      <w:lang w:val="es-AR" w:eastAsia="es-AR"/>
                    </w:rPr>
                    <w:br/>
                    <w:t>- Fecha Comprobante: actual</w:t>
                  </w:r>
                  <w:r w:rsidRPr="00BF25D2">
                    <w:rPr>
                      <w:rFonts w:eastAsia="Times New Roman" w:cs="Calibri"/>
                      <w:color w:val="000000"/>
                      <w:sz w:val="18"/>
                      <w:lang w:val="es-AR" w:eastAsia="es-AR"/>
                    </w:rPr>
                    <w:br/>
                    <w:t>- Número: correlativo de los comprobantes Entrega de Bienes</w:t>
                  </w:r>
                  <w:r w:rsidRPr="00BF25D2">
                    <w:rPr>
                      <w:rFonts w:eastAsia="Times New Roman" w:cs="Calibri"/>
                      <w:color w:val="000000"/>
                      <w:sz w:val="18"/>
                      <w:lang w:val="es-AR" w:eastAsia="es-AR"/>
                    </w:rPr>
                    <w:br/>
                    <w:t>- Desglose: 00</w:t>
                  </w:r>
                  <w:r w:rsidR="0008170C">
                    <w:rPr>
                      <w:rFonts w:eastAsia="Times New Roman" w:cs="Calibri"/>
                      <w:color w:val="000000"/>
                      <w:sz w:val="18"/>
                      <w:lang w:val="es-AR" w:eastAsia="es-AR"/>
                    </w:rPr>
                    <w:t xml:space="preserve"> (es un nuevo comprobante)</w:t>
                  </w:r>
                  <w:r w:rsidRPr="00BF25D2">
                    <w:rPr>
                      <w:rFonts w:eastAsia="Times New Roman" w:cs="Calibri"/>
                      <w:color w:val="000000"/>
                      <w:sz w:val="18"/>
                      <w:lang w:val="es-AR" w:eastAsia="es-AR"/>
                    </w:rPr>
                    <w:br/>
                    <w:t>- Comprobante Relacionado (</w:t>
                  </w:r>
                  <w:proofErr w:type="spellStart"/>
                  <w:r w:rsidRPr="00BF25D2">
                    <w:rPr>
                      <w:rFonts w:eastAsia="Times New Roman" w:cs="Calibri"/>
                      <w:color w:val="000000"/>
                      <w:sz w:val="18"/>
                      <w:lang w:val="es-AR" w:eastAsia="es-AR"/>
                    </w:rPr>
                    <w:t>ccabIDCOMPROBANTEREL</w:t>
                  </w:r>
                  <w:proofErr w:type="spellEnd"/>
                  <w:r w:rsidRPr="00BF25D2">
                    <w:rPr>
                      <w:rFonts w:eastAsia="Times New Roman" w:cs="Calibri"/>
                      <w:color w:val="000000"/>
                      <w:sz w:val="18"/>
                      <w:lang w:val="es-AR" w:eastAsia="es-AR"/>
                    </w:rPr>
                    <w:t xml:space="preserve">): ID de la </w:t>
                  </w:r>
                  <w:r w:rsidR="00F64013">
                    <w:rPr>
                      <w:rFonts w:eastAsia="Times New Roman" w:cs="Calibri"/>
                      <w:color w:val="000000"/>
                      <w:sz w:val="18"/>
                      <w:lang w:val="es-AR" w:eastAsia="es-AR"/>
                    </w:rPr>
                    <w:t>Solicitud de Bienes e Insumos</w:t>
                  </w:r>
                  <w:r w:rsidRPr="00BF25D2">
                    <w:rPr>
                      <w:rFonts w:eastAsia="Times New Roman" w:cs="Calibri"/>
                      <w:color w:val="000000"/>
                      <w:sz w:val="18"/>
                      <w:lang w:val="es-AR" w:eastAsia="es-AR"/>
                    </w:rPr>
                    <w:br/>
                  </w:r>
                </w:p>
                <w:p w:rsidR="00EB618A" w:rsidRDefault="0008170C" w:rsidP="001E0823">
                  <w:pPr>
                    <w:spacing w:line="240" w:lineRule="auto"/>
                    <w:rPr>
                      <w:rFonts w:eastAsia="Times New Roman" w:cs="Calibri"/>
                      <w:color w:val="000000"/>
                      <w:sz w:val="18"/>
                      <w:lang w:val="es-AR" w:eastAsia="es-AR"/>
                    </w:rPr>
                  </w:pPr>
                  <w:r>
                    <w:rPr>
                      <w:rFonts w:eastAsia="Times New Roman" w:cs="Calibri"/>
                      <w:color w:val="000000"/>
                      <w:sz w:val="18"/>
                      <w:lang w:val="es-AR" w:eastAsia="es-AR"/>
                    </w:rPr>
                    <w:t>2</w:t>
                  </w:r>
                  <w:r w:rsidR="00BF25D2" w:rsidRPr="00BF25D2">
                    <w:rPr>
                      <w:rFonts w:eastAsia="Times New Roman" w:cs="Calibri"/>
                      <w:color w:val="000000"/>
                      <w:sz w:val="18"/>
                      <w:lang w:val="es-AR" w:eastAsia="es-AR"/>
                    </w:rPr>
                    <w:t xml:space="preserve">. Genera los ítems de este nuevo comprobante </w:t>
                  </w:r>
                  <w:r w:rsidR="00BF25D2" w:rsidRPr="0008170C">
                    <w:rPr>
                      <w:rFonts w:eastAsia="Times New Roman" w:cs="Calibri"/>
                      <w:b/>
                      <w:color w:val="000000"/>
                      <w:sz w:val="18"/>
                      <w:lang w:val="es-AR" w:eastAsia="es-AR"/>
                    </w:rPr>
                    <w:t>Solicitud de Compra</w:t>
                  </w:r>
                  <w:r w:rsidR="00BF25D2" w:rsidRPr="00BF25D2">
                    <w:rPr>
                      <w:rFonts w:eastAsia="Times New Roman" w:cs="Calibri"/>
                      <w:color w:val="000000"/>
                      <w:sz w:val="18"/>
                      <w:lang w:val="es-AR" w:eastAsia="es-AR"/>
                    </w:rPr>
                    <w:t xml:space="preserve">, tomando los ítems con </w:t>
                  </w:r>
                  <w:r>
                    <w:rPr>
                      <w:rFonts w:eastAsia="Times New Roman" w:cs="Calibri"/>
                      <w:color w:val="000000"/>
                      <w:sz w:val="18"/>
                      <w:lang w:val="es-AR" w:eastAsia="es-AR"/>
                    </w:rPr>
                    <w:t xml:space="preserve">estado “Derivado” a </w:t>
                  </w:r>
                  <w:r w:rsidR="00BF25D2" w:rsidRPr="00BF25D2">
                    <w:rPr>
                      <w:rFonts w:eastAsia="Times New Roman" w:cs="Calibri"/>
                      <w:color w:val="000000"/>
                      <w:sz w:val="18"/>
                      <w:lang w:val="es-AR" w:eastAsia="es-AR"/>
                    </w:rPr>
                    <w:t xml:space="preserve">comprar, y enviando los siguientes parámetros: </w:t>
                  </w:r>
                  <w:r w:rsidR="00BF25D2" w:rsidRPr="00BF25D2">
                    <w:rPr>
                      <w:rFonts w:eastAsia="Times New Roman" w:cs="Calibri"/>
                      <w:color w:val="000000"/>
                      <w:sz w:val="18"/>
                      <w:lang w:val="es-AR" w:eastAsia="es-AR"/>
                    </w:rPr>
                    <w:br/>
                    <w:t>- ID Comprobante: ID de la nueva Solicitud de Compra</w:t>
                  </w:r>
                  <w:r w:rsidR="00BF25D2" w:rsidRPr="00BF25D2">
                    <w:rPr>
                      <w:rFonts w:eastAsia="Times New Roman" w:cs="Calibri"/>
                      <w:color w:val="000000"/>
                      <w:sz w:val="18"/>
                      <w:lang w:val="es-AR" w:eastAsia="es-AR"/>
                    </w:rPr>
                    <w:br/>
                    <w:t>- Tipo de producto: ID del producto del ítem original</w:t>
                  </w:r>
                  <w:r w:rsidR="00BF25D2" w:rsidRPr="00BF25D2">
                    <w:rPr>
                      <w:rFonts w:eastAsia="Times New Roman" w:cs="Calibri"/>
                      <w:color w:val="000000"/>
                      <w:sz w:val="18"/>
                      <w:lang w:val="es-AR" w:eastAsia="es-AR"/>
                    </w:rPr>
                    <w:br/>
                    <w:t>- Descripción de producto: descripción del producto del ítem original</w:t>
                  </w:r>
                  <w:r w:rsidR="00BF25D2" w:rsidRPr="00BF25D2">
                    <w:rPr>
                      <w:rFonts w:eastAsia="Times New Roman" w:cs="Calibri"/>
                      <w:color w:val="000000"/>
                      <w:sz w:val="18"/>
                      <w:lang w:val="es-AR" w:eastAsia="es-AR"/>
                    </w:rPr>
                    <w:br/>
                    <w:t>- Cantidad: la diferencia entre cantidad solicitada y la cantidad entregada (</w:t>
                  </w:r>
                  <w:proofErr w:type="spellStart"/>
                  <w:r w:rsidR="00BF25D2" w:rsidRPr="00BF25D2">
                    <w:rPr>
                      <w:rFonts w:eastAsia="Times New Roman" w:cs="Calibri"/>
                      <w:color w:val="000000"/>
                      <w:sz w:val="18"/>
                      <w:lang w:val="es-AR" w:eastAsia="es-AR"/>
                    </w:rPr>
                    <w:t>citeCANTIDADSOLICITADA</w:t>
                  </w:r>
                  <w:proofErr w:type="spellEnd"/>
                  <w:r w:rsidR="00BF25D2" w:rsidRPr="00BF25D2">
                    <w:rPr>
                      <w:rFonts w:eastAsia="Times New Roman" w:cs="Calibri"/>
                      <w:color w:val="000000"/>
                      <w:sz w:val="18"/>
                      <w:lang w:val="es-AR" w:eastAsia="es-AR"/>
                    </w:rPr>
                    <w:t xml:space="preserve"> - </w:t>
                  </w:r>
                  <w:proofErr w:type="spellStart"/>
                  <w:r w:rsidR="00BF25D2" w:rsidRPr="00BF25D2">
                    <w:rPr>
                      <w:rFonts w:eastAsia="Times New Roman" w:cs="Calibri"/>
                      <w:color w:val="000000"/>
                      <w:sz w:val="18"/>
                      <w:lang w:val="es-AR" w:eastAsia="es-AR"/>
                    </w:rPr>
                    <w:t>citeCANTIDAD</w:t>
                  </w:r>
                  <w:proofErr w:type="spellEnd"/>
                  <w:r w:rsidR="00BF25D2" w:rsidRPr="00BF25D2">
                    <w:rPr>
                      <w:rFonts w:eastAsia="Times New Roman" w:cs="Calibri"/>
                      <w:color w:val="000000"/>
                      <w:sz w:val="18"/>
                      <w:lang w:val="es-AR" w:eastAsia="es-AR"/>
                    </w:rPr>
                    <w:t>)</w:t>
                  </w:r>
                  <w:r w:rsidR="00BF25D2" w:rsidRPr="00BF25D2">
                    <w:rPr>
                      <w:rFonts w:eastAsia="Times New Roman" w:cs="Calibri"/>
                      <w:color w:val="000000"/>
                      <w:sz w:val="18"/>
                      <w:lang w:val="es-AR" w:eastAsia="es-AR"/>
                    </w:rPr>
                    <w:br/>
                    <w:t>- Cantidad solicitada: la diferencia entre cantidad solicitada y la cantidad entregada (</w:t>
                  </w:r>
                  <w:proofErr w:type="spellStart"/>
                  <w:r w:rsidR="00BF25D2" w:rsidRPr="00BF25D2">
                    <w:rPr>
                      <w:rFonts w:eastAsia="Times New Roman" w:cs="Calibri"/>
                      <w:color w:val="000000"/>
                      <w:sz w:val="18"/>
                      <w:lang w:val="es-AR" w:eastAsia="es-AR"/>
                    </w:rPr>
                    <w:t>citeCANTIDADSOLICITADA</w:t>
                  </w:r>
                  <w:proofErr w:type="spellEnd"/>
                  <w:r w:rsidR="00BF25D2" w:rsidRPr="00BF25D2">
                    <w:rPr>
                      <w:rFonts w:eastAsia="Times New Roman" w:cs="Calibri"/>
                      <w:color w:val="000000"/>
                      <w:sz w:val="18"/>
                      <w:lang w:val="es-AR" w:eastAsia="es-AR"/>
                    </w:rPr>
                    <w:t xml:space="preserve"> - </w:t>
                  </w:r>
                  <w:proofErr w:type="spellStart"/>
                  <w:r w:rsidR="00BF25D2" w:rsidRPr="00BF25D2">
                    <w:rPr>
                      <w:rFonts w:eastAsia="Times New Roman" w:cs="Calibri"/>
                      <w:color w:val="000000"/>
                      <w:sz w:val="18"/>
                      <w:lang w:val="es-AR" w:eastAsia="es-AR"/>
                    </w:rPr>
                    <w:t>citeCANTIDAD</w:t>
                  </w:r>
                  <w:proofErr w:type="spellEnd"/>
                  <w:r w:rsidR="00BF25D2" w:rsidRPr="00BF25D2">
                    <w:rPr>
                      <w:rFonts w:eastAsia="Times New Roman" w:cs="Calibri"/>
                      <w:color w:val="000000"/>
                      <w:sz w:val="18"/>
                      <w:lang w:val="es-AR" w:eastAsia="es-AR"/>
                    </w:rPr>
                    <w:t>)</w:t>
                  </w:r>
                  <w:r w:rsidR="00BF25D2" w:rsidRPr="00BF25D2">
                    <w:rPr>
                      <w:rFonts w:eastAsia="Times New Roman" w:cs="Calibri"/>
                      <w:color w:val="000000"/>
                      <w:sz w:val="18"/>
                      <w:lang w:val="es-AR" w:eastAsia="es-AR"/>
                    </w:rPr>
                    <w:br/>
                    <w:t>- Precio: precio del ítem original</w:t>
                  </w:r>
                  <w:r w:rsidR="00BF25D2" w:rsidRPr="00BF25D2">
                    <w:rPr>
                      <w:rFonts w:eastAsia="Times New Roman" w:cs="Calibri"/>
                      <w:color w:val="000000"/>
                      <w:sz w:val="18"/>
                      <w:lang w:val="es-AR" w:eastAsia="es-AR"/>
                    </w:rPr>
                    <w:br/>
                    <w:t>- Observaciones: observaciones del ítem original</w:t>
                  </w:r>
                  <w:r w:rsidR="00BF25D2" w:rsidRPr="00BF25D2">
                    <w:rPr>
                      <w:rFonts w:eastAsia="Times New Roman" w:cs="Calibri"/>
                      <w:color w:val="000000"/>
                      <w:sz w:val="18"/>
                      <w:lang w:val="es-AR" w:eastAsia="es-AR"/>
                    </w:rPr>
                    <w:br/>
                    <w:t>- Estado: estado "Pendiente" (</w:t>
                  </w:r>
                  <w:proofErr w:type="spellStart"/>
                  <w:r w:rsidR="00D20BB5">
                    <w:rPr>
                      <w:rFonts w:eastAsia="Times New Roman" w:cs="Calibri"/>
                      <w:color w:val="000000"/>
                      <w:sz w:val="18"/>
                      <w:lang w:val="es-AR" w:eastAsia="es-AR"/>
                    </w:rPr>
                    <w:t>citeIDESTADOITEM</w:t>
                  </w:r>
                  <w:proofErr w:type="spellEnd"/>
                  <w:r w:rsidR="00BF25D2" w:rsidRPr="00BF25D2">
                    <w:rPr>
                      <w:rFonts w:eastAsia="Times New Roman" w:cs="Calibri"/>
                      <w:color w:val="000000"/>
                      <w:sz w:val="18"/>
                      <w:lang w:val="es-AR" w:eastAsia="es-AR"/>
                    </w:rPr>
                    <w:t xml:space="preserve"> = 1)</w:t>
                  </w:r>
                  <w:r w:rsidR="00BF25D2" w:rsidRPr="00BF25D2">
                    <w:rPr>
                      <w:rFonts w:eastAsia="Times New Roman" w:cs="Calibri"/>
                      <w:color w:val="000000"/>
                      <w:sz w:val="18"/>
                      <w:lang w:val="es-AR" w:eastAsia="es-AR"/>
                    </w:rPr>
                    <w:br/>
                  </w:r>
                </w:p>
                <w:p w:rsidR="00EB618A" w:rsidRDefault="00EB618A" w:rsidP="001E0823">
                  <w:pPr>
                    <w:spacing w:line="240" w:lineRule="auto"/>
                    <w:rPr>
                      <w:rFonts w:eastAsia="Times New Roman" w:cs="Calibri"/>
                      <w:color w:val="000000"/>
                      <w:sz w:val="18"/>
                      <w:lang w:val="es-AR" w:eastAsia="es-AR"/>
                    </w:rPr>
                  </w:pPr>
                  <w:r w:rsidRPr="00EB618A">
                    <w:rPr>
                      <w:rFonts w:eastAsia="Times New Roman" w:cs="Calibri"/>
                      <w:b/>
                      <w:color w:val="000000"/>
                      <w:sz w:val="18"/>
                      <w:lang w:val="es-AR" w:eastAsia="es-AR"/>
                    </w:rPr>
                    <w:t xml:space="preserve">Continúa en CDU 04 – </w:t>
                  </w:r>
                  <w:r>
                    <w:rPr>
                      <w:rFonts w:eastAsia="Times New Roman" w:cs="Calibri"/>
                      <w:b/>
                      <w:color w:val="000000"/>
                      <w:sz w:val="18"/>
                      <w:lang w:val="es-AR" w:eastAsia="es-AR"/>
                    </w:rPr>
                    <w:t>Registro Solicitud de Compra</w:t>
                  </w:r>
                  <w:r w:rsidRPr="00EB618A">
                    <w:rPr>
                      <w:rFonts w:eastAsia="Times New Roman" w:cs="Calibri"/>
                      <w:b/>
                      <w:color w:val="000000"/>
                      <w:sz w:val="18"/>
                      <w:lang w:val="es-AR" w:eastAsia="es-AR"/>
                    </w:rPr>
                    <w:t xml:space="preserve">, de </w:t>
                  </w:r>
                  <w:r>
                    <w:rPr>
                      <w:rFonts w:eastAsia="Times New Roman" w:cs="Calibri"/>
                      <w:b/>
                      <w:color w:val="000000"/>
                      <w:sz w:val="18"/>
                      <w:lang w:val="es-AR" w:eastAsia="es-AR"/>
                    </w:rPr>
                    <w:t xml:space="preserve">aplicativo </w:t>
                  </w:r>
                  <w:r w:rsidR="00F64013">
                    <w:rPr>
                      <w:rFonts w:eastAsia="Times New Roman" w:cs="Calibri"/>
                      <w:b/>
                      <w:color w:val="000000"/>
                      <w:sz w:val="18"/>
                      <w:lang w:val="es-AR" w:eastAsia="es-AR"/>
                    </w:rPr>
                    <w:t>Solicitud de Bienes e Insumos</w:t>
                  </w:r>
                  <w:r>
                    <w:rPr>
                      <w:rFonts w:eastAsia="Times New Roman" w:cs="Calibri"/>
                      <w:b/>
                      <w:color w:val="000000"/>
                      <w:sz w:val="18"/>
                      <w:lang w:val="es-AR" w:eastAsia="es-AR"/>
                    </w:rPr>
                    <w:t>.</w:t>
                  </w:r>
                </w:p>
                <w:p w:rsidR="0008170C" w:rsidRDefault="0008170C" w:rsidP="001E0823">
                  <w:pPr>
                    <w:spacing w:line="240" w:lineRule="auto"/>
                    <w:rPr>
                      <w:rFonts w:eastAsia="Times New Roman" w:cs="Calibri"/>
                      <w:color w:val="000000"/>
                      <w:sz w:val="18"/>
                      <w:lang w:val="es-AR" w:eastAsia="es-AR"/>
                    </w:rPr>
                  </w:pPr>
                </w:p>
                <w:p w:rsidR="00BF25D2" w:rsidRPr="00BF25D2" w:rsidRDefault="00BF25D2" w:rsidP="001E0823">
                  <w:pPr>
                    <w:spacing w:line="240" w:lineRule="auto"/>
                    <w:rPr>
                      <w:rFonts w:eastAsia="Times New Roman" w:cs="Calibri"/>
                      <w:color w:val="000000"/>
                      <w:sz w:val="18"/>
                      <w:lang w:val="es-AR" w:eastAsia="es-AR"/>
                    </w:rPr>
                  </w:pPr>
                  <w:r w:rsidRPr="00BF25D2">
                    <w:rPr>
                      <w:rFonts w:eastAsia="Times New Roman" w:cs="Calibri"/>
                      <w:color w:val="000000"/>
                      <w:sz w:val="18"/>
                      <w:lang w:val="es-AR" w:eastAsia="es-AR"/>
                    </w:rPr>
                    <w:t>Nota: por los ítems con cantidades aceptadas, se procede según la alternativa 1.</w:t>
                  </w:r>
                </w:p>
              </w:tc>
            </w:tr>
          </w:tbl>
          <w:p w:rsidR="00BF333B" w:rsidRPr="006E7C72" w:rsidRDefault="00BF333B" w:rsidP="006E7C72">
            <w:pPr>
              <w:rPr>
                <w:rFonts w:asciiTheme="minorHAnsi" w:hAnsiTheme="minorHAnsi" w:cstheme="minorHAnsi"/>
                <w:sz w:val="20"/>
                <w:szCs w:val="20"/>
                <w:lang w:val="es-ES_tradnl"/>
              </w:rPr>
            </w:pPr>
          </w:p>
        </w:tc>
      </w:tr>
      <w:tr w:rsidR="00BF333B" w:rsidRPr="00676E4B" w:rsidTr="002E0D52">
        <w:trPr>
          <w:cantSplit/>
        </w:trPr>
        <w:tc>
          <w:tcPr>
            <w:tcW w:w="7678" w:type="dxa"/>
            <w:gridSpan w:val="5"/>
            <w:tcBorders>
              <w:top w:val="single" w:sz="2" w:space="0" w:color="000000"/>
              <w:left w:val="single" w:sz="2" w:space="0" w:color="000000"/>
              <w:bottom w:val="single" w:sz="2" w:space="0" w:color="000000"/>
              <w:right w:val="single" w:sz="2" w:space="0" w:color="000000"/>
            </w:tcBorders>
            <w:shd w:val="clear" w:color="auto" w:fill="CCCCCC"/>
          </w:tcPr>
          <w:p w:rsidR="00BF333B" w:rsidRPr="00676E4B" w:rsidRDefault="00A060D9" w:rsidP="002E0D52">
            <w:pPr>
              <w:rPr>
                <w:rFonts w:asciiTheme="minorHAnsi" w:hAnsiTheme="minorHAnsi" w:cstheme="minorHAnsi"/>
                <w:b/>
                <w:lang w:val="es-ES_tradnl"/>
              </w:rPr>
            </w:pPr>
            <w:r>
              <w:rPr>
                <w:rFonts w:asciiTheme="minorHAnsi" w:hAnsiTheme="minorHAnsi" w:cstheme="minorHAnsi"/>
                <w:b/>
                <w:lang w:val="es-ES_tradnl"/>
              </w:rPr>
              <w:lastRenderedPageBreak/>
              <w:t>Base de Datos: BIENES</w:t>
            </w:r>
          </w:p>
        </w:tc>
        <w:tc>
          <w:tcPr>
            <w:tcW w:w="673" w:type="dxa"/>
            <w:tcBorders>
              <w:top w:val="single" w:sz="2" w:space="0" w:color="000000"/>
              <w:left w:val="single" w:sz="2" w:space="0" w:color="000000"/>
              <w:bottom w:val="single" w:sz="2" w:space="0" w:color="000000"/>
              <w:right w:val="single" w:sz="2" w:space="0" w:color="000000"/>
            </w:tcBorders>
            <w:shd w:val="clear" w:color="auto" w:fill="CCCCCC"/>
          </w:tcPr>
          <w:p w:rsidR="00BF333B" w:rsidRPr="00676E4B" w:rsidRDefault="00BF333B" w:rsidP="002E0D52">
            <w:pPr>
              <w:rPr>
                <w:rFonts w:asciiTheme="minorHAnsi" w:hAnsiTheme="minorHAnsi" w:cstheme="minorHAnsi"/>
                <w:lang w:val="es-ES_tradnl"/>
              </w:rPr>
            </w:pPr>
          </w:p>
        </w:tc>
        <w:tc>
          <w:tcPr>
            <w:tcW w:w="1094" w:type="dxa"/>
            <w:gridSpan w:val="2"/>
            <w:tcBorders>
              <w:top w:val="single" w:sz="2" w:space="0" w:color="000000"/>
              <w:left w:val="single" w:sz="2" w:space="0" w:color="000000"/>
              <w:bottom w:val="single" w:sz="2" w:space="0" w:color="000000"/>
              <w:right w:val="single" w:sz="2" w:space="0" w:color="000000"/>
            </w:tcBorders>
            <w:shd w:val="clear" w:color="auto" w:fill="CCCCCC"/>
          </w:tcPr>
          <w:p w:rsidR="00BF333B" w:rsidRPr="00676E4B" w:rsidRDefault="00BF333B" w:rsidP="002E0D52">
            <w:pPr>
              <w:rPr>
                <w:rFonts w:asciiTheme="minorHAnsi" w:hAnsiTheme="minorHAnsi" w:cstheme="minorHAnsi"/>
                <w:lang w:val="es-ES_tradnl"/>
              </w:rPr>
            </w:pPr>
          </w:p>
        </w:tc>
      </w:tr>
      <w:tr w:rsidR="00BF333B" w:rsidRPr="00676E4B" w:rsidTr="002E0D52">
        <w:trPr>
          <w:cantSplit/>
        </w:trPr>
        <w:tc>
          <w:tcPr>
            <w:tcW w:w="9445" w:type="dxa"/>
            <w:gridSpan w:val="8"/>
            <w:tcBorders>
              <w:left w:val="single" w:sz="2" w:space="0" w:color="000000"/>
              <w:bottom w:val="single" w:sz="2" w:space="0" w:color="000000"/>
              <w:right w:val="single" w:sz="2" w:space="0" w:color="000000"/>
            </w:tcBorders>
          </w:tcPr>
          <w:p w:rsidR="00BF333B" w:rsidRDefault="00000B58" w:rsidP="002E0D52">
            <w:pPr>
              <w:rPr>
                <w:rFonts w:asciiTheme="minorHAnsi" w:hAnsiTheme="minorHAnsi" w:cstheme="minorHAnsi"/>
                <w:lang w:val="es-ES_tradnl"/>
              </w:rPr>
            </w:pPr>
            <w:r>
              <w:rPr>
                <w:rFonts w:asciiTheme="minorHAnsi" w:hAnsiTheme="minorHAnsi" w:cstheme="minorHAnsi"/>
                <w:lang w:val="es-ES_tradnl"/>
              </w:rPr>
              <w:t>STK_COMPROBANTES_CABEZA</w:t>
            </w:r>
          </w:p>
          <w:p w:rsidR="00BF333B" w:rsidRDefault="00000B58" w:rsidP="002E0D52">
            <w:pPr>
              <w:rPr>
                <w:rFonts w:asciiTheme="minorHAnsi" w:hAnsiTheme="minorHAnsi" w:cstheme="minorHAnsi"/>
                <w:lang w:val="es-ES_tradnl"/>
              </w:rPr>
            </w:pPr>
            <w:r>
              <w:rPr>
                <w:rFonts w:asciiTheme="minorHAnsi" w:hAnsiTheme="minorHAnsi" w:cstheme="minorHAnsi"/>
                <w:lang w:val="es-ES_tradnl"/>
              </w:rPr>
              <w:t>STK_COMPROBANTES_ITEMS</w:t>
            </w:r>
          </w:p>
          <w:p w:rsidR="00BF333B" w:rsidRDefault="00000B58" w:rsidP="002E0D52">
            <w:pPr>
              <w:rPr>
                <w:rFonts w:asciiTheme="minorHAnsi" w:hAnsiTheme="minorHAnsi" w:cstheme="minorHAnsi"/>
                <w:lang w:val="es-ES_tradnl"/>
              </w:rPr>
            </w:pPr>
            <w:r>
              <w:rPr>
                <w:rFonts w:asciiTheme="minorHAnsi" w:hAnsiTheme="minorHAnsi" w:cstheme="minorHAnsi"/>
                <w:lang w:val="es-ES_tradnl"/>
              </w:rPr>
              <w:t>STK_COMPROBANTES_ESTADOS</w:t>
            </w:r>
          </w:p>
          <w:p w:rsidR="00BF333B" w:rsidRDefault="00000B58" w:rsidP="002E0D52">
            <w:pPr>
              <w:rPr>
                <w:rFonts w:asciiTheme="minorHAnsi" w:hAnsiTheme="minorHAnsi" w:cstheme="minorHAnsi"/>
                <w:lang w:val="es-ES_tradnl"/>
              </w:rPr>
            </w:pPr>
            <w:r>
              <w:rPr>
                <w:rFonts w:asciiTheme="minorHAnsi" w:hAnsiTheme="minorHAnsi" w:cstheme="minorHAnsi"/>
                <w:lang w:val="es-ES_tradnl"/>
              </w:rPr>
              <w:t>STK_STOCK</w:t>
            </w:r>
          </w:p>
          <w:p w:rsidR="00BF333B" w:rsidRDefault="00BF333B" w:rsidP="002E0D52">
            <w:pPr>
              <w:rPr>
                <w:rFonts w:asciiTheme="minorHAnsi" w:hAnsiTheme="minorHAnsi" w:cstheme="minorHAnsi"/>
                <w:lang w:val="es-ES_tradnl"/>
              </w:rPr>
            </w:pPr>
            <w:r>
              <w:rPr>
                <w:rFonts w:asciiTheme="minorHAnsi" w:hAnsiTheme="minorHAnsi" w:cstheme="minorHAnsi"/>
                <w:lang w:val="es-ES_tradnl"/>
              </w:rPr>
              <w:t>TTIPOCOMPROBANTES</w:t>
            </w:r>
          </w:p>
          <w:p w:rsidR="00BF333B" w:rsidRDefault="00BF333B" w:rsidP="002E0D52">
            <w:pPr>
              <w:rPr>
                <w:rFonts w:asciiTheme="minorHAnsi" w:hAnsiTheme="minorHAnsi" w:cstheme="minorHAnsi"/>
                <w:lang w:val="es-ES_tradnl"/>
              </w:rPr>
            </w:pPr>
            <w:r>
              <w:rPr>
                <w:rFonts w:asciiTheme="minorHAnsi" w:hAnsiTheme="minorHAnsi" w:cstheme="minorHAnsi"/>
                <w:lang w:val="es-ES_tradnl"/>
              </w:rPr>
              <w:t>TTIPOPRODUCTOS</w:t>
            </w:r>
          </w:p>
          <w:p w:rsidR="00BF333B" w:rsidRDefault="00BF333B" w:rsidP="002E0D52">
            <w:pPr>
              <w:rPr>
                <w:rFonts w:asciiTheme="minorHAnsi" w:hAnsiTheme="minorHAnsi" w:cstheme="minorHAnsi"/>
                <w:lang w:val="es-ES_tradnl"/>
              </w:rPr>
            </w:pPr>
            <w:r w:rsidRPr="005819D0">
              <w:rPr>
                <w:rFonts w:asciiTheme="minorHAnsi" w:hAnsiTheme="minorHAnsi" w:cstheme="minorHAnsi"/>
                <w:lang w:val="es-ES_tradnl"/>
              </w:rPr>
              <w:t>USR_ORGANICA</w:t>
            </w:r>
          </w:p>
          <w:p w:rsidR="00BF333B" w:rsidRPr="00676E4B" w:rsidRDefault="00BF333B" w:rsidP="002E0D52">
            <w:pPr>
              <w:rPr>
                <w:rFonts w:asciiTheme="minorHAnsi" w:hAnsiTheme="minorHAnsi" w:cstheme="minorHAnsi"/>
                <w:lang w:val="es-ES_tradnl"/>
              </w:rPr>
            </w:pPr>
            <w:r w:rsidRPr="005819D0">
              <w:rPr>
                <w:rFonts w:asciiTheme="minorHAnsi" w:hAnsiTheme="minorHAnsi" w:cstheme="minorHAnsi"/>
                <w:lang w:val="es-ES_tradnl"/>
              </w:rPr>
              <w:t>USR_USUARIOS</w:t>
            </w:r>
          </w:p>
        </w:tc>
      </w:tr>
      <w:tr w:rsidR="00BF333B" w:rsidRPr="00676E4B" w:rsidTr="002E0D52">
        <w:trPr>
          <w:cantSplit/>
        </w:trPr>
        <w:tc>
          <w:tcPr>
            <w:tcW w:w="7495" w:type="dxa"/>
            <w:gridSpan w:val="4"/>
            <w:tcBorders>
              <w:top w:val="single" w:sz="2" w:space="0" w:color="000000"/>
              <w:left w:val="single" w:sz="2" w:space="0" w:color="000000"/>
              <w:bottom w:val="single" w:sz="4" w:space="0" w:color="auto"/>
              <w:right w:val="single" w:sz="2" w:space="0" w:color="000000"/>
            </w:tcBorders>
            <w:shd w:val="clear" w:color="auto" w:fill="CCCCCC"/>
          </w:tcPr>
          <w:p w:rsidR="00BF333B" w:rsidRPr="00676E4B" w:rsidRDefault="00BF333B" w:rsidP="002E0D52">
            <w:pPr>
              <w:rPr>
                <w:rFonts w:asciiTheme="minorHAnsi" w:hAnsiTheme="minorHAnsi" w:cstheme="minorHAnsi"/>
                <w:b/>
                <w:lang w:val="es-ES_tradnl"/>
              </w:rPr>
            </w:pPr>
            <w:r w:rsidRPr="00676E4B">
              <w:rPr>
                <w:rFonts w:asciiTheme="minorHAnsi" w:hAnsiTheme="minorHAnsi" w:cstheme="minorHAnsi"/>
                <w:b/>
                <w:lang w:val="es-ES_tradnl"/>
              </w:rPr>
              <w:lastRenderedPageBreak/>
              <w:t>Consideraciones de Pantalla</w:t>
            </w:r>
          </w:p>
        </w:tc>
        <w:tc>
          <w:tcPr>
            <w:tcW w:w="1134" w:type="dxa"/>
            <w:gridSpan w:val="3"/>
            <w:tcBorders>
              <w:top w:val="single" w:sz="2" w:space="0" w:color="000000"/>
              <w:left w:val="single" w:sz="2" w:space="0" w:color="000000"/>
              <w:bottom w:val="single" w:sz="4" w:space="0" w:color="auto"/>
              <w:right w:val="single" w:sz="2" w:space="0" w:color="000000"/>
            </w:tcBorders>
            <w:shd w:val="clear" w:color="auto" w:fill="CCCCCC"/>
          </w:tcPr>
          <w:p w:rsidR="00BF333B" w:rsidRPr="000D1F6D" w:rsidRDefault="00A864E8" w:rsidP="00315EB5">
            <w:pPr>
              <w:rPr>
                <w:rFonts w:asciiTheme="minorHAnsi" w:hAnsiTheme="minorHAnsi" w:cstheme="minorHAnsi"/>
                <w:b/>
                <w:color w:val="0070C0"/>
                <w:u w:val="single"/>
                <w:lang w:val="es-ES_tradnl"/>
              </w:rPr>
            </w:pPr>
            <w:r>
              <w:fldChar w:fldCharType="begin"/>
            </w:r>
            <w:r>
              <w:instrText xml:space="preserve"> REF _Ref370816232 \r \h  \* MERGEFORMAT </w:instrText>
            </w:r>
            <w:r>
              <w:fldChar w:fldCharType="separate"/>
            </w:r>
            <w:r w:rsidR="0077241B">
              <w:rPr>
                <w:rFonts w:asciiTheme="minorHAnsi" w:hAnsiTheme="minorHAnsi" w:cstheme="minorHAnsi"/>
                <w:b/>
                <w:color w:val="0070C0"/>
                <w:u w:val="single"/>
                <w:lang w:val="es-ES_tradnl"/>
              </w:rPr>
              <w:t>6.6</w:t>
            </w:r>
            <w:r>
              <w:fldChar w:fldCharType="end"/>
            </w:r>
            <w:r w:rsidR="00113CBB">
              <w:rPr>
                <w:rFonts w:asciiTheme="minorHAnsi" w:hAnsiTheme="minorHAnsi" w:cstheme="minorHAnsi"/>
                <w:b/>
                <w:color w:val="0070C0"/>
                <w:u w:val="single"/>
                <w:lang w:val="es-ES_tradnl"/>
              </w:rPr>
              <w:t xml:space="preserve">/ </w:t>
            </w:r>
            <w:r>
              <w:fldChar w:fldCharType="begin"/>
            </w:r>
            <w:r>
              <w:instrText xml:space="preserve"> REF _Ref374085573 \r \h  \* MERGEFORMAT </w:instrText>
            </w:r>
            <w:r>
              <w:fldChar w:fldCharType="separate"/>
            </w:r>
            <w:r w:rsidR="0077241B">
              <w:rPr>
                <w:rFonts w:asciiTheme="minorHAnsi" w:hAnsiTheme="minorHAnsi" w:cstheme="minorHAnsi"/>
                <w:b/>
                <w:color w:val="0070C0"/>
                <w:u w:val="single"/>
                <w:lang w:val="es-ES_tradnl"/>
              </w:rPr>
              <w:t>6.2</w:t>
            </w:r>
            <w:r>
              <w:fldChar w:fldCharType="end"/>
            </w:r>
            <w:r w:rsidR="00113CBB">
              <w:rPr>
                <w:rFonts w:asciiTheme="minorHAnsi" w:hAnsiTheme="minorHAnsi" w:cstheme="minorHAnsi"/>
                <w:b/>
                <w:color w:val="0070C0"/>
                <w:u w:val="single"/>
                <w:lang w:val="es-ES_tradnl"/>
              </w:rPr>
              <w:t xml:space="preserve"> / </w:t>
            </w:r>
            <w:r w:rsidR="006F6483">
              <w:rPr>
                <w:rFonts w:asciiTheme="minorHAnsi" w:hAnsiTheme="minorHAnsi" w:cstheme="minorHAnsi"/>
                <w:b/>
                <w:color w:val="0070C0"/>
                <w:u w:val="single"/>
                <w:lang w:val="es-ES_tradnl"/>
              </w:rPr>
              <w:fldChar w:fldCharType="begin"/>
            </w:r>
            <w:r w:rsidR="00315EB5">
              <w:rPr>
                <w:rFonts w:asciiTheme="minorHAnsi" w:hAnsiTheme="minorHAnsi" w:cstheme="minorHAnsi"/>
                <w:b/>
                <w:color w:val="0070C0"/>
                <w:u w:val="single"/>
                <w:lang w:val="es-ES_tradnl"/>
              </w:rPr>
              <w:instrText xml:space="preserve"> REF _Ref374085581 \r \h </w:instrText>
            </w:r>
            <w:r w:rsidR="006F6483">
              <w:rPr>
                <w:rFonts w:asciiTheme="minorHAnsi" w:hAnsiTheme="minorHAnsi" w:cstheme="minorHAnsi"/>
                <w:b/>
                <w:color w:val="0070C0"/>
                <w:u w:val="single"/>
                <w:lang w:val="es-ES_tradnl"/>
              </w:rPr>
            </w:r>
            <w:r w:rsidR="006F6483">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6.7</w:t>
            </w:r>
            <w:r w:rsidR="006F6483">
              <w:rPr>
                <w:rFonts w:asciiTheme="minorHAnsi" w:hAnsiTheme="minorHAnsi" w:cstheme="minorHAnsi"/>
                <w:b/>
                <w:color w:val="0070C0"/>
                <w:u w:val="single"/>
                <w:lang w:val="es-ES_tradnl"/>
              </w:rPr>
              <w:fldChar w:fldCharType="end"/>
            </w:r>
          </w:p>
        </w:tc>
        <w:tc>
          <w:tcPr>
            <w:tcW w:w="816" w:type="dxa"/>
            <w:tcBorders>
              <w:top w:val="single" w:sz="2" w:space="0" w:color="000000"/>
              <w:left w:val="single" w:sz="2" w:space="0" w:color="000000"/>
              <w:bottom w:val="single" w:sz="4" w:space="0" w:color="auto"/>
              <w:right w:val="single" w:sz="2" w:space="0" w:color="000000"/>
            </w:tcBorders>
            <w:shd w:val="clear" w:color="auto" w:fill="CCCCCC"/>
          </w:tcPr>
          <w:p w:rsidR="00BF333B" w:rsidRPr="00676E4B" w:rsidRDefault="00BF333B" w:rsidP="002E0D52">
            <w:pPr>
              <w:rPr>
                <w:rFonts w:asciiTheme="minorHAnsi" w:hAnsiTheme="minorHAnsi" w:cstheme="minorHAnsi"/>
                <w:b/>
                <w:lang w:val="es-ES_tradnl"/>
              </w:rPr>
            </w:pPr>
          </w:p>
        </w:tc>
      </w:tr>
      <w:tr w:rsidR="00BF333B" w:rsidRPr="00676E4B" w:rsidTr="002E0D52">
        <w:tc>
          <w:tcPr>
            <w:tcW w:w="9445" w:type="dxa"/>
            <w:gridSpan w:val="8"/>
            <w:tcBorders>
              <w:left w:val="single" w:sz="2" w:space="0" w:color="000000"/>
              <w:bottom w:val="single" w:sz="4" w:space="0" w:color="auto"/>
              <w:right w:val="single" w:sz="2" w:space="0" w:color="000000"/>
            </w:tcBorders>
          </w:tcPr>
          <w:p w:rsidR="00BF333B" w:rsidRPr="003967C6" w:rsidRDefault="00BF333B" w:rsidP="002E0D52">
            <w:pPr>
              <w:jc w:val="both"/>
              <w:rPr>
                <w:rFonts w:asciiTheme="minorHAnsi" w:hAnsiTheme="minorHAnsi" w:cstheme="minorHAnsi"/>
                <w:b/>
                <w:u w:val="single"/>
                <w:lang w:val="es-ES_tradnl"/>
              </w:rPr>
            </w:pPr>
            <w:r>
              <w:rPr>
                <w:rFonts w:asciiTheme="minorHAnsi" w:hAnsiTheme="minorHAnsi" w:cstheme="minorHAnsi"/>
                <w:b/>
                <w:u w:val="single"/>
                <w:lang w:val="es-ES_tradnl"/>
              </w:rPr>
              <w:t>Búsqueda Cabeza</w:t>
            </w:r>
          </w:p>
          <w:p w:rsidR="00BF333B" w:rsidRDefault="00BF333B" w:rsidP="002E0D52">
            <w:pPr>
              <w:jc w:val="both"/>
              <w:rPr>
                <w:rFonts w:asciiTheme="minorHAnsi" w:hAnsiTheme="minorHAnsi" w:cstheme="minorHAnsi"/>
                <w:lang w:val="es-ES_tradnl"/>
              </w:rPr>
            </w:pPr>
            <w:r>
              <w:rPr>
                <w:rFonts w:asciiTheme="minorHAnsi" w:hAnsiTheme="minorHAnsi" w:cstheme="minorHAnsi"/>
                <w:lang w:val="es-ES_tradnl"/>
              </w:rPr>
              <w:t xml:space="preserve">El listado de Cabezas de Comprobantes </w:t>
            </w:r>
            <w:r w:rsidR="006E7C72">
              <w:rPr>
                <w:rFonts w:asciiTheme="minorHAnsi" w:hAnsiTheme="minorHAnsi" w:cstheme="minorHAnsi"/>
                <w:lang w:val="es-ES_tradnl"/>
              </w:rPr>
              <w:t xml:space="preserve">de </w:t>
            </w:r>
            <w:r w:rsidR="00F64013">
              <w:rPr>
                <w:rFonts w:asciiTheme="minorHAnsi" w:hAnsiTheme="minorHAnsi" w:cstheme="minorHAnsi"/>
                <w:b/>
                <w:lang w:val="es-ES_tradnl"/>
              </w:rPr>
              <w:t xml:space="preserve">Solicitud de Bienes e </w:t>
            </w:r>
            <w:proofErr w:type="spellStart"/>
            <w:r w:rsidR="00F64013">
              <w:rPr>
                <w:rFonts w:asciiTheme="minorHAnsi" w:hAnsiTheme="minorHAnsi" w:cstheme="minorHAnsi"/>
                <w:b/>
                <w:lang w:val="es-ES_tradnl"/>
              </w:rPr>
              <w:t>Insumos</w:t>
            </w:r>
            <w:r>
              <w:rPr>
                <w:rFonts w:asciiTheme="minorHAnsi" w:hAnsiTheme="minorHAnsi" w:cstheme="minorHAnsi"/>
                <w:lang w:val="es-ES_tradnl"/>
              </w:rPr>
              <w:t>muestra</w:t>
            </w:r>
            <w:proofErr w:type="spellEnd"/>
            <w:r>
              <w:rPr>
                <w:rFonts w:asciiTheme="minorHAnsi" w:hAnsiTheme="minorHAnsi" w:cstheme="minorHAnsi"/>
                <w:lang w:val="es-ES_tradnl"/>
              </w:rPr>
              <w:t xml:space="preserve"> los registros ordenados por estado (primero </w:t>
            </w:r>
            <w:r w:rsidR="006E7C72">
              <w:rPr>
                <w:rFonts w:asciiTheme="minorHAnsi" w:hAnsiTheme="minorHAnsi" w:cstheme="minorHAnsi"/>
                <w:lang w:val="es-ES_tradnl"/>
              </w:rPr>
              <w:t xml:space="preserve">autorizados, después pendientes, y por último </w:t>
            </w:r>
            <w:r>
              <w:rPr>
                <w:rFonts w:asciiTheme="minorHAnsi" w:hAnsiTheme="minorHAnsi" w:cstheme="minorHAnsi"/>
                <w:lang w:val="es-ES_tradnl"/>
              </w:rPr>
              <w:t xml:space="preserve">confirmados) y por fecha comprobante (descendente). </w:t>
            </w:r>
          </w:p>
          <w:p w:rsidR="00BF333B" w:rsidRDefault="00BF333B" w:rsidP="002E0D52">
            <w:pPr>
              <w:jc w:val="both"/>
              <w:rPr>
                <w:rFonts w:asciiTheme="minorHAnsi" w:hAnsiTheme="minorHAnsi" w:cstheme="minorHAnsi"/>
                <w:lang w:val="es-ES_tradnl"/>
              </w:rPr>
            </w:pPr>
            <w:r>
              <w:rPr>
                <w:rFonts w:asciiTheme="minorHAnsi" w:hAnsiTheme="minorHAnsi" w:cstheme="minorHAnsi"/>
                <w:lang w:val="es-ES_tradnl"/>
              </w:rPr>
              <w:t xml:space="preserve">Sólo se mostrarán </w:t>
            </w:r>
            <w:r w:rsidR="006E7C72">
              <w:rPr>
                <w:rFonts w:asciiTheme="minorHAnsi" w:hAnsiTheme="minorHAnsi" w:cstheme="minorHAnsi"/>
                <w:b/>
                <w:lang w:val="es-ES_tradnl"/>
              </w:rPr>
              <w:t xml:space="preserve">Solicitudes </w:t>
            </w:r>
            <w:r w:rsidR="00F64013">
              <w:rPr>
                <w:rFonts w:asciiTheme="minorHAnsi" w:hAnsiTheme="minorHAnsi" w:cstheme="minorHAnsi"/>
                <w:b/>
                <w:lang w:val="es-ES_tradnl"/>
              </w:rPr>
              <w:t>de Bienes e Insumos</w:t>
            </w:r>
            <w:r w:rsidR="006E7C72">
              <w:rPr>
                <w:rFonts w:asciiTheme="minorHAnsi" w:hAnsiTheme="minorHAnsi" w:cstheme="minorHAnsi"/>
                <w:lang w:val="es-ES_tradnl"/>
              </w:rPr>
              <w:t xml:space="preserve"> en estado </w:t>
            </w:r>
            <w:r w:rsidR="005E77C0" w:rsidRPr="005E77C0">
              <w:rPr>
                <w:rFonts w:asciiTheme="minorHAnsi" w:hAnsiTheme="minorHAnsi" w:cstheme="minorHAnsi"/>
                <w:b/>
                <w:lang w:val="es-ES_tradnl"/>
              </w:rPr>
              <w:t>aprobado</w:t>
            </w:r>
            <w:r w:rsidR="00A60E57">
              <w:rPr>
                <w:rFonts w:asciiTheme="minorHAnsi" w:hAnsiTheme="minorHAnsi" w:cstheme="minorHAnsi"/>
                <w:b/>
                <w:lang w:val="es-ES_tradnl"/>
              </w:rPr>
              <w:t xml:space="preserve"> </w:t>
            </w:r>
            <w:r w:rsidR="001D4263">
              <w:rPr>
                <w:rFonts w:asciiTheme="minorHAnsi" w:hAnsiTheme="minorHAnsi" w:cstheme="minorHAnsi"/>
                <w:lang w:val="es-ES_tradnl"/>
              </w:rPr>
              <w:t>cuando el</w:t>
            </w:r>
            <w:r w:rsidR="00A60E57">
              <w:rPr>
                <w:rFonts w:asciiTheme="minorHAnsi" w:hAnsiTheme="minorHAnsi" w:cstheme="minorHAnsi"/>
                <w:lang w:val="es-ES_tradnl"/>
              </w:rPr>
              <w:t xml:space="preserve"> </w:t>
            </w:r>
            <w:r w:rsidR="006E7C72">
              <w:rPr>
                <w:rFonts w:asciiTheme="minorHAnsi" w:hAnsiTheme="minorHAnsi" w:cstheme="minorHAnsi"/>
                <w:lang w:val="es-ES_tradnl"/>
              </w:rPr>
              <w:t xml:space="preserve">usuario </w:t>
            </w:r>
            <w:proofErr w:type="spellStart"/>
            <w:r w:rsidR="006E7C72">
              <w:rPr>
                <w:rFonts w:asciiTheme="minorHAnsi" w:hAnsiTheme="minorHAnsi" w:cstheme="minorHAnsi"/>
                <w:lang w:val="es-ES_tradnl"/>
              </w:rPr>
              <w:t>logueado</w:t>
            </w:r>
            <w:proofErr w:type="spellEnd"/>
            <w:r w:rsidR="006E7C72">
              <w:rPr>
                <w:rFonts w:asciiTheme="minorHAnsi" w:hAnsiTheme="minorHAnsi" w:cstheme="minorHAnsi"/>
                <w:lang w:val="es-ES_tradnl"/>
              </w:rPr>
              <w:t xml:space="preserve"> pertenece a un </w:t>
            </w:r>
            <w:r>
              <w:rPr>
                <w:rFonts w:asciiTheme="minorHAnsi" w:hAnsiTheme="minorHAnsi" w:cstheme="minorHAnsi"/>
                <w:lang w:val="es-ES_tradnl"/>
              </w:rPr>
              <w:t xml:space="preserve">Departamento </w:t>
            </w:r>
            <w:r w:rsidR="001D4263">
              <w:rPr>
                <w:rFonts w:asciiTheme="minorHAnsi" w:hAnsiTheme="minorHAnsi" w:cstheme="minorHAnsi"/>
                <w:lang w:val="es-ES_tradnl"/>
              </w:rPr>
              <w:t xml:space="preserve">Administrador </w:t>
            </w:r>
            <w:r w:rsidR="00284444">
              <w:rPr>
                <w:rFonts w:asciiTheme="minorHAnsi" w:hAnsiTheme="minorHAnsi" w:cstheme="minorHAnsi"/>
                <w:lang w:val="es-ES_tradnl"/>
              </w:rPr>
              <w:t>(Sistemas o Patrimonio)</w:t>
            </w:r>
            <w:r w:rsidR="006E7C72">
              <w:rPr>
                <w:rFonts w:asciiTheme="minorHAnsi" w:hAnsiTheme="minorHAnsi" w:cstheme="minorHAnsi"/>
                <w:lang w:val="es-ES_tradnl"/>
              </w:rPr>
              <w:t>, que sería el Departamento Destinatario del comprobante</w:t>
            </w:r>
            <w:r w:rsidR="001D4263">
              <w:rPr>
                <w:rFonts w:asciiTheme="minorHAnsi" w:hAnsiTheme="minorHAnsi" w:cstheme="minorHAnsi"/>
                <w:lang w:val="es-ES_tradnl"/>
              </w:rPr>
              <w:t xml:space="preserve"> (</w:t>
            </w:r>
            <w:proofErr w:type="spellStart"/>
            <w:r w:rsidR="00B85313">
              <w:rPr>
                <w:rFonts w:asciiTheme="minorHAnsi" w:hAnsiTheme="minorHAnsi" w:cstheme="minorHAnsi"/>
                <w:lang w:val="es-ES_tradnl"/>
              </w:rPr>
              <w:t>ccabIDDEPTODEST</w:t>
            </w:r>
            <w:proofErr w:type="spellEnd"/>
            <w:r>
              <w:rPr>
                <w:rFonts w:asciiTheme="minorHAnsi" w:hAnsiTheme="minorHAnsi" w:cstheme="minorHAnsi"/>
                <w:lang w:val="es-ES_tradnl"/>
              </w:rPr>
              <w:t xml:space="preserve">), </w:t>
            </w:r>
            <w:r w:rsidR="00284444">
              <w:rPr>
                <w:rFonts w:asciiTheme="minorHAnsi" w:hAnsiTheme="minorHAnsi" w:cstheme="minorHAnsi"/>
                <w:lang w:val="es-ES_tradnl"/>
              </w:rPr>
              <w:t>y si este usuario tiene alguno de los atributos correspondientes (</w:t>
            </w:r>
            <w:r w:rsidR="00284444">
              <w:rPr>
                <w:rFonts w:asciiTheme="minorHAnsi" w:hAnsiTheme="minorHAnsi" w:cstheme="minorHAnsi"/>
                <w:b/>
                <w:lang w:val="es-ES_tradnl"/>
              </w:rPr>
              <w:t xml:space="preserve">COMPALTA, COMPCONF, </w:t>
            </w:r>
            <w:r w:rsidR="00284444" w:rsidRPr="000578A0">
              <w:rPr>
                <w:rFonts w:asciiTheme="minorHAnsi" w:hAnsiTheme="minorHAnsi" w:cstheme="minorHAnsi"/>
                <w:b/>
                <w:lang w:val="es-ES_tradnl"/>
              </w:rPr>
              <w:t>COMPACEP</w:t>
            </w:r>
            <w:r w:rsidR="005E77C0">
              <w:rPr>
                <w:rFonts w:asciiTheme="minorHAnsi" w:hAnsiTheme="minorHAnsi" w:cstheme="minorHAnsi"/>
                <w:b/>
                <w:lang w:val="es-ES_tradnl"/>
              </w:rPr>
              <w:t>, COMPAPROB, COMPPEND</w:t>
            </w:r>
            <w:r w:rsidR="00284444">
              <w:rPr>
                <w:rFonts w:asciiTheme="minorHAnsi" w:hAnsiTheme="minorHAnsi" w:cstheme="minorHAnsi"/>
                <w:lang w:val="es-ES_tradnl"/>
              </w:rPr>
              <w:t>). P</w:t>
            </w:r>
            <w:r>
              <w:rPr>
                <w:rFonts w:asciiTheme="minorHAnsi" w:hAnsiTheme="minorHAnsi" w:cstheme="minorHAnsi"/>
                <w:lang w:val="es-ES_tradnl"/>
              </w:rPr>
              <w:t xml:space="preserve">or ello también se mostrará en el combo Departamento </w:t>
            </w:r>
            <w:r w:rsidR="001D4263">
              <w:rPr>
                <w:rFonts w:asciiTheme="minorHAnsi" w:hAnsiTheme="minorHAnsi" w:cstheme="minorHAnsi"/>
                <w:lang w:val="es-ES_tradnl"/>
              </w:rPr>
              <w:t>Administrador</w:t>
            </w:r>
            <w:r>
              <w:rPr>
                <w:rFonts w:asciiTheme="minorHAnsi" w:hAnsiTheme="minorHAnsi" w:cstheme="minorHAnsi"/>
                <w:lang w:val="es-ES_tradnl"/>
              </w:rPr>
              <w:t xml:space="preserve"> sólo el departamento del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w:t>
            </w:r>
          </w:p>
          <w:p w:rsidR="005E77C0" w:rsidRDefault="005E77C0" w:rsidP="005E77C0">
            <w:pPr>
              <w:jc w:val="both"/>
              <w:rPr>
                <w:rFonts w:asciiTheme="minorHAnsi" w:hAnsiTheme="minorHAnsi" w:cstheme="minorHAnsi"/>
                <w:lang w:val="es-ES_tradnl"/>
              </w:rPr>
            </w:pPr>
            <w:r>
              <w:rPr>
                <w:rFonts w:asciiTheme="minorHAnsi" w:hAnsiTheme="minorHAnsi" w:cstheme="minorHAnsi"/>
                <w:lang w:val="es-ES_tradnl"/>
              </w:rPr>
              <w:t xml:space="preserve">Por ello, si 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es de un Departamento Administrador, se muestra en el combo Departamento Administrador la opción del Departamento respectivo. </w:t>
            </w:r>
          </w:p>
          <w:p w:rsidR="00BF333B" w:rsidRDefault="00BF333B" w:rsidP="002E0D52">
            <w:pPr>
              <w:jc w:val="both"/>
              <w:rPr>
                <w:rFonts w:asciiTheme="minorHAnsi" w:hAnsiTheme="minorHAnsi" w:cstheme="minorHAnsi"/>
                <w:lang w:val="es-ES_tradnl"/>
              </w:rPr>
            </w:pPr>
          </w:p>
          <w:p w:rsidR="007C038B" w:rsidRPr="003967C6" w:rsidRDefault="007C038B" w:rsidP="007C038B">
            <w:pPr>
              <w:jc w:val="both"/>
              <w:rPr>
                <w:rFonts w:asciiTheme="minorHAnsi" w:hAnsiTheme="minorHAnsi" w:cstheme="minorHAnsi"/>
                <w:b/>
                <w:u w:val="single"/>
                <w:lang w:val="es-ES_tradnl"/>
              </w:rPr>
            </w:pPr>
            <w:r w:rsidRPr="003967C6">
              <w:rPr>
                <w:rFonts w:asciiTheme="minorHAnsi" w:hAnsiTheme="minorHAnsi" w:cstheme="minorHAnsi"/>
                <w:b/>
                <w:u w:val="single"/>
                <w:lang w:val="es-ES_tradnl"/>
              </w:rPr>
              <w:t>ABM</w:t>
            </w:r>
            <w:r>
              <w:rPr>
                <w:rFonts w:asciiTheme="minorHAnsi" w:hAnsiTheme="minorHAnsi" w:cstheme="minorHAnsi"/>
                <w:b/>
                <w:u w:val="single"/>
                <w:lang w:val="es-ES_tradnl"/>
              </w:rPr>
              <w:t xml:space="preserve"> Cabeza</w:t>
            </w:r>
          </w:p>
          <w:p w:rsidR="007C038B" w:rsidRDefault="007C038B" w:rsidP="007C038B">
            <w:pPr>
              <w:jc w:val="both"/>
              <w:rPr>
                <w:rFonts w:asciiTheme="minorHAnsi" w:hAnsiTheme="minorHAnsi" w:cstheme="minorHAnsi"/>
                <w:lang w:val="es-ES_tradnl"/>
              </w:rPr>
            </w:pPr>
            <w:r>
              <w:rPr>
                <w:rFonts w:asciiTheme="minorHAnsi" w:hAnsiTheme="minorHAnsi" w:cstheme="minorHAnsi"/>
                <w:lang w:val="es-ES_tradnl"/>
              </w:rPr>
              <w:t xml:space="preserve">En esta modalidad, sólo están habilitados </w:t>
            </w:r>
            <w:r w:rsidR="003D310F">
              <w:rPr>
                <w:rFonts w:asciiTheme="minorHAnsi" w:hAnsiTheme="minorHAnsi" w:cstheme="minorHAnsi"/>
                <w:lang w:val="es-ES_tradnl"/>
              </w:rPr>
              <w:t xml:space="preserve">los </w:t>
            </w:r>
            <w:r>
              <w:rPr>
                <w:rFonts w:asciiTheme="minorHAnsi" w:hAnsiTheme="minorHAnsi" w:cstheme="minorHAnsi"/>
                <w:lang w:val="es-ES_tradnl"/>
              </w:rPr>
              <w:t>campo</w:t>
            </w:r>
            <w:r w:rsidR="003D310F">
              <w:rPr>
                <w:rFonts w:asciiTheme="minorHAnsi" w:hAnsiTheme="minorHAnsi" w:cstheme="minorHAnsi"/>
                <w:lang w:val="es-ES_tradnl"/>
              </w:rPr>
              <w:t>s</w:t>
            </w:r>
            <w:r>
              <w:rPr>
                <w:rFonts w:asciiTheme="minorHAnsi" w:hAnsiTheme="minorHAnsi" w:cstheme="minorHAnsi"/>
                <w:lang w:val="es-ES_tradnl"/>
              </w:rPr>
              <w:t xml:space="preserve"> de Observaciones</w:t>
            </w:r>
            <w:r w:rsidR="003D310F">
              <w:rPr>
                <w:rFonts w:asciiTheme="minorHAnsi" w:hAnsiTheme="minorHAnsi" w:cstheme="minorHAnsi"/>
                <w:lang w:val="es-ES_tradnl"/>
              </w:rPr>
              <w:t xml:space="preserve"> y Respuesta</w:t>
            </w:r>
            <w:r>
              <w:rPr>
                <w:rFonts w:asciiTheme="minorHAnsi" w:hAnsiTheme="minorHAnsi" w:cstheme="minorHAnsi"/>
                <w:lang w:val="es-ES_tradnl"/>
              </w:rPr>
              <w:t xml:space="preserve">, los botones “Aceptar” (visible con atributo </w:t>
            </w:r>
            <w:r>
              <w:rPr>
                <w:rFonts w:asciiTheme="minorHAnsi" w:hAnsiTheme="minorHAnsi" w:cstheme="minorHAnsi"/>
                <w:b/>
                <w:lang w:val="es-ES_tradnl"/>
              </w:rPr>
              <w:t>COMPACEP</w:t>
            </w:r>
            <w:r>
              <w:rPr>
                <w:rFonts w:asciiTheme="minorHAnsi" w:hAnsiTheme="minorHAnsi" w:cstheme="minorHAnsi"/>
                <w:lang w:val="es-ES_tradnl"/>
              </w:rPr>
              <w:t xml:space="preserve">), “Rechazar” (visible con atributo </w:t>
            </w:r>
            <w:r>
              <w:rPr>
                <w:rFonts w:asciiTheme="minorHAnsi" w:hAnsiTheme="minorHAnsi" w:cstheme="minorHAnsi"/>
                <w:b/>
                <w:lang w:val="es-ES_tradnl"/>
              </w:rPr>
              <w:t>COMPACEP</w:t>
            </w:r>
            <w:r w:rsidRPr="0065601F">
              <w:rPr>
                <w:rFonts w:asciiTheme="minorHAnsi" w:hAnsiTheme="minorHAnsi" w:cstheme="minorHAnsi"/>
                <w:lang w:val="es-ES_tradnl"/>
              </w:rPr>
              <w:t xml:space="preserve"> y </w:t>
            </w:r>
            <w:r>
              <w:rPr>
                <w:rFonts w:asciiTheme="minorHAnsi" w:hAnsiTheme="minorHAnsi" w:cstheme="minorHAnsi"/>
                <w:b/>
                <w:lang w:val="es-ES_tradnl"/>
              </w:rPr>
              <w:t>COMPAPROB</w:t>
            </w:r>
            <w:r>
              <w:rPr>
                <w:rFonts w:asciiTheme="minorHAnsi" w:hAnsiTheme="minorHAnsi" w:cstheme="minorHAnsi"/>
                <w:lang w:val="es-ES_tradnl"/>
              </w:rPr>
              <w:t xml:space="preserve">) y “Anular” (visible con atributo </w:t>
            </w:r>
            <w:r>
              <w:rPr>
                <w:rFonts w:asciiTheme="minorHAnsi" w:hAnsiTheme="minorHAnsi" w:cstheme="minorHAnsi"/>
                <w:b/>
                <w:lang w:val="es-ES_tradnl"/>
              </w:rPr>
              <w:t>COMPCONF</w:t>
            </w:r>
            <w:r>
              <w:rPr>
                <w:rFonts w:asciiTheme="minorHAnsi" w:hAnsiTheme="minorHAnsi" w:cstheme="minorHAnsi"/>
                <w:lang w:val="es-ES_tradnl"/>
              </w:rPr>
              <w:t>),</w:t>
            </w:r>
            <w:r w:rsidR="005218CD">
              <w:rPr>
                <w:rFonts w:asciiTheme="minorHAnsi" w:hAnsiTheme="minorHAnsi" w:cstheme="minorHAnsi"/>
                <w:lang w:val="es-ES_tradnl"/>
              </w:rPr>
              <w:t xml:space="preserve"> “Imprimir”,</w:t>
            </w:r>
            <w:r>
              <w:rPr>
                <w:rFonts w:asciiTheme="minorHAnsi" w:hAnsiTheme="minorHAnsi" w:cstheme="minorHAnsi"/>
                <w:lang w:val="es-ES_tradnl"/>
              </w:rPr>
              <w:t xml:space="preserve"> y el botón de “Nuevo </w:t>
            </w:r>
            <w:proofErr w:type="spellStart"/>
            <w:r>
              <w:rPr>
                <w:rFonts w:asciiTheme="minorHAnsi" w:hAnsiTheme="minorHAnsi" w:cstheme="minorHAnsi"/>
                <w:lang w:val="es-ES_tradnl"/>
              </w:rPr>
              <w:t>Item</w:t>
            </w:r>
            <w:proofErr w:type="spellEnd"/>
            <w:r>
              <w:rPr>
                <w:rFonts w:asciiTheme="minorHAnsi" w:hAnsiTheme="minorHAnsi" w:cstheme="minorHAnsi"/>
                <w:lang w:val="es-ES_tradnl"/>
              </w:rPr>
              <w:t xml:space="preserve">”, todos los restantes campos y botones de Cabeza se muestran </w:t>
            </w:r>
            <w:r w:rsidRPr="003864C0">
              <w:rPr>
                <w:rFonts w:asciiTheme="minorHAnsi" w:hAnsiTheme="minorHAnsi" w:cstheme="minorHAnsi"/>
                <w:b/>
                <w:lang w:val="es-ES_tradnl"/>
              </w:rPr>
              <w:t>inhabilitados</w:t>
            </w:r>
            <w:r>
              <w:rPr>
                <w:rFonts w:asciiTheme="minorHAnsi" w:hAnsiTheme="minorHAnsi" w:cstheme="minorHAnsi"/>
                <w:lang w:val="es-ES_tradnl"/>
              </w:rPr>
              <w:t>.</w:t>
            </w:r>
          </w:p>
          <w:p w:rsidR="005218CD" w:rsidRDefault="005218CD" w:rsidP="007C038B">
            <w:pPr>
              <w:jc w:val="both"/>
              <w:rPr>
                <w:rFonts w:asciiTheme="minorHAnsi" w:hAnsiTheme="minorHAnsi" w:cstheme="minorHAnsi"/>
                <w:lang w:val="es-ES_tradnl"/>
              </w:rPr>
            </w:pPr>
            <w:r>
              <w:rPr>
                <w:rFonts w:asciiTheme="minorHAnsi" w:hAnsiTheme="minorHAnsi" w:cstheme="minorHAnsi"/>
                <w:lang w:val="es-ES_tradnl"/>
              </w:rPr>
              <w:t xml:space="preserve">El botón “Aceptar” es el que registra las modificaciones realizadas en los ítems de la </w:t>
            </w:r>
            <w:r w:rsidR="00F64013">
              <w:rPr>
                <w:rFonts w:asciiTheme="minorHAnsi" w:hAnsiTheme="minorHAnsi" w:cstheme="minorHAnsi"/>
                <w:lang w:val="es-ES_tradnl"/>
              </w:rPr>
              <w:t>Solicitud de Bienes e Insumos</w:t>
            </w:r>
            <w:r>
              <w:rPr>
                <w:rFonts w:asciiTheme="minorHAnsi" w:hAnsiTheme="minorHAnsi" w:cstheme="minorHAnsi"/>
                <w:lang w:val="es-ES_tradnl"/>
              </w:rPr>
              <w:t xml:space="preserve">, y el que genera los comprobantes relacionados de corresponder (ver Descripción de Proceso). </w:t>
            </w:r>
          </w:p>
          <w:p w:rsidR="007C038B" w:rsidRDefault="007C038B" w:rsidP="002E0D52">
            <w:pPr>
              <w:jc w:val="both"/>
              <w:rPr>
                <w:rFonts w:asciiTheme="minorHAnsi" w:hAnsiTheme="minorHAnsi" w:cstheme="minorHAnsi"/>
                <w:lang w:val="es-ES_tradnl"/>
              </w:rPr>
            </w:pPr>
          </w:p>
          <w:p w:rsidR="00BF333B" w:rsidRPr="005B7495" w:rsidRDefault="00BF333B" w:rsidP="002E0D52">
            <w:pPr>
              <w:jc w:val="both"/>
              <w:rPr>
                <w:rFonts w:asciiTheme="minorHAnsi" w:hAnsiTheme="minorHAnsi" w:cstheme="minorHAnsi"/>
                <w:b/>
                <w:u w:val="single"/>
                <w:lang w:val="es-ES_tradnl"/>
              </w:rPr>
            </w:pPr>
            <w:r w:rsidRPr="005B7495">
              <w:rPr>
                <w:rFonts w:asciiTheme="minorHAnsi" w:hAnsiTheme="minorHAnsi" w:cstheme="minorHAnsi"/>
                <w:b/>
                <w:u w:val="single"/>
                <w:lang w:val="es-ES_tradnl"/>
              </w:rPr>
              <w:t xml:space="preserve">Búsqueda </w:t>
            </w:r>
            <w:proofErr w:type="spellStart"/>
            <w:r w:rsidRPr="005B7495">
              <w:rPr>
                <w:rFonts w:asciiTheme="minorHAnsi" w:hAnsiTheme="minorHAnsi" w:cstheme="minorHAnsi"/>
                <w:b/>
                <w:u w:val="single"/>
                <w:lang w:val="es-ES_tradnl"/>
              </w:rPr>
              <w:t>Items</w:t>
            </w:r>
            <w:proofErr w:type="spellEnd"/>
          </w:p>
          <w:p w:rsidR="00BF333B" w:rsidRDefault="00BF333B" w:rsidP="002E0D52">
            <w:pPr>
              <w:jc w:val="both"/>
              <w:rPr>
                <w:rFonts w:asciiTheme="minorHAnsi" w:hAnsiTheme="minorHAnsi" w:cstheme="minorHAnsi"/>
                <w:lang w:val="es-ES_tradnl"/>
              </w:rPr>
            </w:pPr>
            <w:r>
              <w:rPr>
                <w:rFonts w:asciiTheme="minorHAnsi" w:hAnsiTheme="minorHAnsi" w:cstheme="minorHAnsi"/>
                <w:lang w:val="es-ES_tradnl"/>
              </w:rPr>
              <w:t xml:space="preserve">El listado de ítems tendrá un alto fijo y </w:t>
            </w:r>
            <w:proofErr w:type="spellStart"/>
            <w:r>
              <w:rPr>
                <w:rFonts w:asciiTheme="minorHAnsi" w:hAnsiTheme="minorHAnsi" w:cstheme="minorHAnsi"/>
                <w:lang w:val="es-ES_tradnl"/>
              </w:rPr>
              <w:t>scrollbars</w:t>
            </w:r>
            <w:proofErr w:type="spellEnd"/>
            <w:r>
              <w:rPr>
                <w:rFonts w:asciiTheme="minorHAnsi" w:hAnsiTheme="minorHAnsi" w:cstheme="minorHAnsi"/>
                <w:lang w:val="es-ES_tradnl"/>
              </w:rPr>
              <w:t xml:space="preserve">. Mostrarán los registros ordenados alfabéticamente por Tipo Producto en forma ascendente. </w:t>
            </w:r>
          </w:p>
          <w:p w:rsidR="00BF333B" w:rsidRPr="005B7495" w:rsidRDefault="00BF333B" w:rsidP="002E0D52">
            <w:pPr>
              <w:jc w:val="both"/>
              <w:rPr>
                <w:rFonts w:asciiTheme="minorHAnsi" w:hAnsiTheme="minorHAnsi" w:cstheme="minorHAnsi"/>
                <w:lang w:val="es-ES_tradnl"/>
              </w:rPr>
            </w:pPr>
            <w:r w:rsidRPr="005B7495">
              <w:rPr>
                <w:rFonts w:asciiTheme="minorHAnsi" w:hAnsiTheme="minorHAnsi" w:cstheme="minorHAnsi"/>
                <w:lang w:val="es-ES_tradnl"/>
              </w:rPr>
              <w:t xml:space="preserve">En </w:t>
            </w:r>
            <w:r>
              <w:rPr>
                <w:rFonts w:asciiTheme="minorHAnsi" w:hAnsiTheme="minorHAnsi" w:cstheme="minorHAnsi"/>
                <w:lang w:val="es-ES_tradnl"/>
              </w:rPr>
              <w:t>el listado de ítems</w:t>
            </w:r>
            <w:r w:rsidRPr="005B7495">
              <w:rPr>
                <w:rFonts w:asciiTheme="minorHAnsi" w:hAnsiTheme="minorHAnsi" w:cstheme="minorHAnsi"/>
                <w:lang w:val="es-ES_tradnl"/>
              </w:rPr>
              <w:t xml:space="preserve">, haciendo doble clic sobre el registro, abrirá el ABM en un </w:t>
            </w:r>
            <w:proofErr w:type="spellStart"/>
            <w:r w:rsidRPr="005B7495">
              <w:rPr>
                <w:rFonts w:asciiTheme="minorHAnsi" w:hAnsiTheme="minorHAnsi" w:cstheme="minorHAnsi"/>
                <w:lang w:val="es-ES_tradnl"/>
              </w:rPr>
              <w:t>popup</w:t>
            </w:r>
            <w:proofErr w:type="spellEnd"/>
            <w:r w:rsidRPr="005B7495">
              <w:rPr>
                <w:rFonts w:asciiTheme="minorHAnsi" w:hAnsiTheme="minorHAnsi" w:cstheme="minorHAnsi"/>
                <w:lang w:val="es-ES_tradnl"/>
              </w:rPr>
              <w:t xml:space="preserve"> para po</w:t>
            </w:r>
            <w:r>
              <w:rPr>
                <w:rFonts w:asciiTheme="minorHAnsi" w:hAnsiTheme="minorHAnsi" w:cstheme="minorHAnsi"/>
                <w:lang w:val="es-ES_tradnl"/>
              </w:rPr>
              <w:t>der editar los datos del mismo.</w:t>
            </w:r>
          </w:p>
          <w:p w:rsidR="001E0823" w:rsidRDefault="001E0823" w:rsidP="002E0D52">
            <w:pPr>
              <w:jc w:val="both"/>
              <w:rPr>
                <w:rFonts w:asciiTheme="minorHAnsi" w:hAnsiTheme="minorHAnsi" w:cstheme="minorHAnsi"/>
                <w:lang w:val="es-ES_tradnl"/>
              </w:rPr>
            </w:pPr>
            <w:r>
              <w:rPr>
                <w:rFonts w:asciiTheme="minorHAnsi" w:hAnsiTheme="minorHAnsi" w:cstheme="minorHAnsi"/>
                <w:lang w:val="es-ES_tradnl"/>
              </w:rPr>
              <w:t>Sobre el listado de ítems, se muestran las opciones de filtrado de los mismos:</w:t>
            </w:r>
          </w:p>
          <w:p w:rsidR="001E0823" w:rsidRDefault="001E0823" w:rsidP="001E0823">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Tipo Producto: combo</w:t>
            </w:r>
          </w:p>
          <w:p w:rsidR="001E0823" w:rsidRDefault="001E0823" w:rsidP="001E0823">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 xml:space="preserve">Stock suficiente: </w:t>
            </w:r>
            <w:proofErr w:type="spellStart"/>
            <w:r>
              <w:rPr>
                <w:rFonts w:asciiTheme="minorHAnsi" w:hAnsiTheme="minorHAnsi" w:cstheme="minorHAnsi"/>
                <w:lang w:val="es-ES_tradnl"/>
              </w:rPr>
              <w:t>checkbox</w:t>
            </w:r>
            <w:proofErr w:type="spellEnd"/>
            <w:r>
              <w:rPr>
                <w:rFonts w:asciiTheme="minorHAnsi" w:hAnsiTheme="minorHAnsi" w:cstheme="minorHAnsi"/>
                <w:lang w:val="es-ES_tradnl"/>
              </w:rPr>
              <w:t xml:space="preserve"> que trae los ítems cuyo stock sin comprometer es suficiente para la cantidad solicitada (</w:t>
            </w:r>
            <w:proofErr w:type="spellStart"/>
            <w:r w:rsidRPr="001E0823">
              <w:rPr>
                <w:rFonts w:asciiTheme="minorHAnsi" w:hAnsiTheme="minorHAnsi" w:cstheme="minorHAnsi"/>
                <w:lang w:val="es-ES_tradnl"/>
              </w:rPr>
              <w:t>citeCANTIDADSOLICITADA</w:t>
            </w:r>
            <w:proofErr w:type="spellEnd"/>
            <w:r>
              <w:rPr>
                <w:rFonts w:asciiTheme="minorHAnsi" w:hAnsiTheme="minorHAnsi" w:cstheme="minorHAnsi"/>
                <w:lang w:val="es-ES_tradnl"/>
              </w:rPr>
              <w:t>&gt; STOCK SIN COMPROMETER DEL TIPO DE PRODUCTO)</w:t>
            </w:r>
          </w:p>
          <w:p w:rsidR="001E0823" w:rsidRDefault="001E0823" w:rsidP="001E0823">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Acción sobre saldo no atendido: combo</w:t>
            </w:r>
          </w:p>
          <w:p w:rsidR="001E0823" w:rsidRPr="001E0823" w:rsidRDefault="001E0823" w:rsidP="001E0823">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Estado ítem: combo</w:t>
            </w:r>
          </w:p>
          <w:p w:rsidR="00BF333B" w:rsidRDefault="00BF333B" w:rsidP="002E0D52">
            <w:pPr>
              <w:jc w:val="both"/>
              <w:rPr>
                <w:rFonts w:asciiTheme="minorHAnsi" w:hAnsiTheme="minorHAnsi" w:cstheme="minorHAnsi"/>
                <w:lang w:val="es-ES_tradnl"/>
              </w:rPr>
            </w:pPr>
            <w:r>
              <w:rPr>
                <w:rFonts w:asciiTheme="minorHAnsi" w:hAnsiTheme="minorHAnsi" w:cstheme="minorHAnsi"/>
                <w:lang w:val="es-ES_tradnl"/>
              </w:rPr>
              <w:t xml:space="preserve">Sobre el listado de ítem, se muestra un botón de “Nuevo </w:t>
            </w:r>
            <w:proofErr w:type="spellStart"/>
            <w:r>
              <w:rPr>
                <w:rFonts w:asciiTheme="minorHAnsi" w:hAnsiTheme="minorHAnsi" w:cstheme="minorHAnsi"/>
                <w:lang w:val="es-ES_tradnl"/>
              </w:rPr>
              <w:t>Item</w:t>
            </w:r>
            <w:proofErr w:type="spellEnd"/>
            <w:r>
              <w:rPr>
                <w:rFonts w:asciiTheme="minorHAnsi" w:hAnsiTheme="minorHAnsi" w:cstheme="minorHAnsi"/>
                <w:lang w:val="es-ES_tradnl"/>
              </w:rPr>
              <w:t xml:space="preserve">” que abre el ABM de ítems para permitir darlo de alta desde el Comprobante. Al darlos de alta, deberá actualizar el listado correspondiente agregando el registro guardado. </w:t>
            </w:r>
          </w:p>
          <w:p w:rsidR="005B0956" w:rsidRDefault="005B0956" w:rsidP="002E0D52">
            <w:pPr>
              <w:jc w:val="both"/>
              <w:rPr>
                <w:rFonts w:asciiTheme="minorHAnsi" w:hAnsiTheme="minorHAnsi" w:cstheme="minorHAnsi"/>
                <w:lang w:val="es-ES_tradnl"/>
              </w:rPr>
            </w:pPr>
          </w:p>
          <w:p w:rsidR="005B0956" w:rsidRPr="005B0956" w:rsidRDefault="005B0956" w:rsidP="002E0D52">
            <w:pPr>
              <w:jc w:val="both"/>
              <w:rPr>
                <w:rFonts w:asciiTheme="minorHAnsi" w:hAnsiTheme="minorHAnsi" w:cstheme="minorHAnsi"/>
                <w:b/>
                <w:u w:val="single"/>
                <w:lang w:val="es-ES_tradnl"/>
              </w:rPr>
            </w:pPr>
            <w:r>
              <w:rPr>
                <w:rFonts w:asciiTheme="minorHAnsi" w:hAnsiTheme="minorHAnsi" w:cstheme="minorHAnsi"/>
                <w:b/>
                <w:u w:val="single"/>
                <w:lang w:val="es-ES_tradnl"/>
              </w:rPr>
              <w:t xml:space="preserve">Campos de </w:t>
            </w:r>
            <w:r w:rsidRPr="005B0956">
              <w:rPr>
                <w:rFonts w:asciiTheme="minorHAnsi" w:hAnsiTheme="minorHAnsi" w:cstheme="minorHAnsi"/>
                <w:b/>
                <w:u w:val="single"/>
                <w:lang w:val="es-ES_tradnl"/>
              </w:rPr>
              <w:t xml:space="preserve">Listado </w:t>
            </w:r>
            <w:proofErr w:type="spellStart"/>
            <w:r w:rsidRPr="005B0956">
              <w:rPr>
                <w:rFonts w:asciiTheme="minorHAnsi" w:hAnsiTheme="minorHAnsi" w:cstheme="minorHAnsi"/>
                <w:b/>
                <w:u w:val="single"/>
                <w:lang w:val="es-ES_tradnl"/>
              </w:rPr>
              <w:t>Items</w:t>
            </w:r>
            <w:proofErr w:type="spellEnd"/>
          </w:p>
          <w:p w:rsidR="005B0956" w:rsidRDefault="005B0956" w:rsidP="005B0956">
            <w:pPr>
              <w:jc w:val="both"/>
              <w:rPr>
                <w:rFonts w:asciiTheme="minorHAnsi" w:hAnsiTheme="minorHAnsi" w:cstheme="minorHAnsi"/>
                <w:lang w:val="es-ES_tradnl"/>
              </w:rPr>
            </w:pPr>
            <w:r>
              <w:rPr>
                <w:rFonts w:asciiTheme="minorHAnsi" w:hAnsiTheme="minorHAnsi" w:cstheme="minorHAnsi"/>
                <w:lang w:val="es-ES_tradnl"/>
              </w:rPr>
              <w:t xml:space="preserve">En el listado de los </w:t>
            </w:r>
            <w:r w:rsidR="004D3B28">
              <w:rPr>
                <w:rFonts w:asciiTheme="minorHAnsi" w:hAnsiTheme="minorHAnsi" w:cstheme="minorHAnsi"/>
                <w:lang w:val="es-ES_tradnl"/>
              </w:rPr>
              <w:t xml:space="preserve">ítems </w:t>
            </w:r>
            <w:r>
              <w:rPr>
                <w:rFonts w:asciiTheme="minorHAnsi" w:hAnsiTheme="minorHAnsi" w:cstheme="minorHAnsi"/>
                <w:lang w:val="es-ES_tradnl"/>
              </w:rPr>
              <w:t xml:space="preserve">registrados para ser </w:t>
            </w:r>
            <w:r w:rsidR="004D3B28">
              <w:rPr>
                <w:rFonts w:asciiTheme="minorHAnsi" w:hAnsiTheme="minorHAnsi" w:cstheme="minorHAnsi"/>
                <w:lang w:val="es-ES_tradnl"/>
              </w:rPr>
              <w:t>analizados si pueden ser atendidos con el stock disponible</w:t>
            </w:r>
            <w:r>
              <w:rPr>
                <w:rFonts w:asciiTheme="minorHAnsi" w:hAnsiTheme="minorHAnsi" w:cstheme="minorHAnsi"/>
                <w:lang w:val="es-ES_tradnl"/>
              </w:rPr>
              <w:t xml:space="preserve">, deberá haber tres opciones de gestión de cada </w:t>
            </w:r>
            <w:r w:rsidR="007C038B">
              <w:rPr>
                <w:rFonts w:asciiTheme="minorHAnsi" w:hAnsiTheme="minorHAnsi" w:cstheme="minorHAnsi"/>
                <w:lang w:val="es-ES_tradnl"/>
              </w:rPr>
              <w:t>ítem, y un campo calculado</w:t>
            </w:r>
            <w:r>
              <w:rPr>
                <w:rFonts w:asciiTheme="minorHAnsi" w:hAnsiTheme="minorHAnsi" w:cstheme="minorHAnsi"/>
                <w:lang w:val="es-ES_tradnl"/>
              </w:rPr>
              <w:t>:</w:t>
            </w:r>
          </w:p>
          <w:p w:rsidR="005B0956" w:rsidRDefault="007C038B" w:rsidP="005B0956">
            <w:pPr>
              <w:pStyle w:val="Prrafodelista"/>
              <w:numPr>
                <w:ilvl w:val="0"/>
                <w:numId w:val="9"/>
              </w:numPr>
              <w:jc w:val="both"/>
              <w:rPr>
                <w:rFonts w:asciiTheme="minorHAnsi" w:hAnsiTheme="minorHAnsi" w:cstheme="minorHAnsi"/>
                <w:lang w:val="es-ES_tradnl"/>
              </w:rPr>
            </w:pPr>
            <w:r>
              <w:rPr>
                <w:rFonts w:asciiTheme="minorHAnsi" w:hAnsiTheme="minorHAnsi" w:cstheme="minorHAnsi"/>
                <w:lang w:val="es-ES_tradnl"/>
              </w:rPr>
              <w:t xml:space="preserve">Cantidad (a atender): campo para completar la cantidad que se desea atender. En este campo </w:t>
            </w:r>
            <w:r>
              <w:rPr>
                <w:rFonts w:asciiTheme="minorHAnsi" w:hAnsiTheme="minorHAnsi" w:cstheme="minorHAnsi"/>
                <w:lang w:val="es-ES_tradnl"/>
              </w:rPr>
              <w:lastRenderedPageBreak/>
              <w:t>traerá por defecto la cantidad solicitada o el stock sin comprometer, el que sea menor.  Su modificación calculará automáticamente el campo calculado de “Saldo no atendido” con la diferencia</w:t>
            </w:r>
            <w:r w:rsidR="005B0956">
              <w:rPr>
                <w:rFonts w:asciiTheme="minorHAnsi" w:hAnsiTheme="minorHAnsi" w:cstheme="minorHAnsi"/>
                <w:lang w:val="es-ES_tradnl"/>
              </w:rPr>
              <w:t xml:space="preserve"> (</w:t>
            </w:r>
            <w:proofErr w:type="spellStart"/>
            <w:r>
              <w:rPr>
                <w:rFonts w:asciiTheme="minorHAnsi" w:hAnsiTheme="minorHAnsi" w:cstheme="minorHAnsi"/>
                <w:lang w:val="es-ES_tradnl"/>
              </w:rPr>
              <w:t>citeCANTIDADSOLICITADA</w:t>
            </w:r>
            <w:proofErr w:type="spellEnd"/>
            <w:r>
              <w:rPr>
                <w:rFonts w:asciiTheme="minorHAnsi" w:hAnsiTheme="minorHAnsi" w:cstheme="minorHAnsi"/>
                <w:lang w:val="es-ES_tradnl"/>
              </w:rPr>
              <w:t xml:space="preserve"> – </w:t>
            </w:r>
            <w:proofErr w:type="spellStart"/>
            <w:r>
              <w:rPr>
                <w:rFonts w:asciiTheme="minorHAnsi" w:hAnsiTheme="minorHAnsi" w:cstheme="minorHAnsi"/>
                <w:lang w:val="es-ES_tradnl"/>
              </w:rPr>
              <w:t>citeCANTIDAD</w:t>
            </w:r>
            <w:proofErr w:type="spellEnd"/>
            <w:r w:rsidR="005B0956">
              <w:rPr>
                <w:rFonts w:asciiTheme="minorHAnsi" w:hAnsiTheme="minorHAnsi" w:cstheme="minorHAnsi"/>
                <w:lang w:val="es-ES_tradnl"/>
              </w:rPr>
              <w:t xml:space="preserve">= </w:t>
            </w:r>
            <w:r>
              <w:rPr>
                <w:rFonts w:asciiTheme="minorHAnsi" w:hAnsiTheme="minorHAnsi" w:cstheme="minorHAnsi"/>
                <w:lang w:val="es-ES_tradnl"/>
              </w:rPr>
              <w:t>SALDO NO ATENDIDO</w:t>
            </w:r>
            <w:r w:rsidR="005B0956">
              <w:rPr>
                <w:rFonts w:asciiTheme="minorHAnsi" w:hAnsiTheme="minorHAnsi" w:cstheme="minorHAnsi"/>
                <w:lang w:val="es-ES_tradnl"/>
              </w:rPr>
              <w:t>).</w:t>
            </w:r>
          </w:p>
          <w:p w:rsidR="005B0956" w:rsidRDefault="007C038B" w:rsidP="005B0956">
            <w:pPr>
              <w:pStyle w:val="Prrafodelista"/>
              <w:numPr>
                <w:ilvl w:val="0"/>
                <w:numId w:val="9"/>
              </w:numPr>
              <w:jc w:val="both"/>
              <w:rPr>
                <w:rFonts w:asciiTheme="minorHAnsi" w:hAnsiTheme="minorHAnsi" w:cstheme="minorHAnsi"/>
                <w:lang w:val="es-ES_tradnl"/>
              </w:rPr>
            </w:pPr>
            <w:r>
              <w:rPr>
                <w:rFonts w:asciiTheme="minorHAnsi" w:hAnsiTheme="minorHAnsi" w:cstheme="minorHAnsi"/>
                <w:lang w:val="es-ES_tradnl"/>
              </w:rPr>
              <w:t>Saldo no atendido: campo de solo lectura que muestra el cálculo de la diferencia entre la cantidad solicitada y la cantidad a atender (</w:t>
            </w:r>
            <w:proofErr w:type="spellStart"/>
            <w:r>
              <w:rPr>
                <w:rFonts w:asciiTheme="minorHAnsi" w:hAnsiTheme="minorHAnsi" w:cstheme="minorHAnsi"/>
                <w:lang w:val="es-ES_tradnl"/>
              </w:rPr>
              <w:t>citeCANTIDADSOLICITADA</w:t>
            </w:r>
            <w:proofErr w:type="spellEnd"/>
            <w:r>
              <w:rPr>
                <w:rFonts w:asciiTheme="minorHAnsi" w:hAnsiTheme="minorHAnsi" w:cstheme="minorHAnsi"/>
                <w:lang w:val="es-ES_tradnl"/>
              </w:rPr>
              <w:t xml:space="preserve"> – </w:t>
            </w:r>
            <w:proofErr w:type="spellStart"/>
            <w:r>
              <w:rPr>
                <w:rFonts w:asciiTheme="minorHAnsi" w:hAnsiTheme="minorHAnsi" w:cstheme="minorHAnsi"/>
                <w:lang w:val="es-ES_tradnl"/>
              </w:rPr>
              <w:t>citeCANTIDAD</w:t>
            </w:r>
            <w:proofErr w:type="spellEnd"/>
            <w:r>
              <w:rPr>
                <w:rFonts w:asciiTheme="minorHAnsi" w:hAnsiTheme="minorHAnsi" w:cstheme="minorHAnsi"/>
                <w:lang w:val="es-ES_tradnl"/>
              </w:rPr>
              <w:t xml:space="preserve"> = SALDO NO ATENDIDO). Ver Descripción de Proceso donde se definen condiciones para la modificación automática de este campo. </w:t>
            </w:r>
          </w:p>
          <w:p w:rsidR="007C038B" w:rsidRDefault="007C038B" w:rsidP="005B0956">
            <w:pPr>
              <w:pStyle w:val="Prrafodelista"/>
              <w:numPr>
                <w:ilvl w:val="0"/>
                <w:numId w:val="9"/>
              </w:numPr>
              <w:jc w:val="both"/>
              <w:rPr>
                <w:rFonts w:asciiTheme="minorHAnsi" w:hAnsiTheme="minorHAnsi" w:cstheme="minorHAnsi"/>
                <w:lang w:val="es-ES_tradnl"/>
              </w:rPr>
            </w:pPr>
            <w:r>
              <w:rPr>
                <w:rFonts w:asciiTheme="minorHAnsi" w:hAnsiTheme="minorHAnsi" w:cstheme="minorHAnsi"/>
                <w:lang w:val="es-ES_tradnl"/>
              </w:rPr>
              <w:t>Acción sobre saldo: combo que se habilita si el valor de “Saldo no atendido” es mayor a cero. Ver Descripción de Proceso donde se definen condiciones para la modificación automática de este campo.</w:t>
            </w:r>
          </w:p>
          <w:p w:rsidR="007C038B" w:rsidRDefault="007C038B" w:rsidP="005B0956">
            <w:pPr>
              <w:pStyle w:val="Prrafodelista"/>
              <w:numPr>
                <w:ilvl w:val="0"/>
                <w:numId w:val="9"/>
              </w:numPr>
              <w:jc w:val="both"/>
              <w:rPr>
                <w:rFonts w:asciiTheme="minorHAnsi" w:hAnsiTheme="minorHAnsi" w:cstheme="minorHAnsi"/>
                <w:lang w:val="es-ES_tradnl"/>
              </w:rPr>
            </w:pPr>
            <w:r>
              <w:rPr>
                <w:rFonts w:asciiTheme="minorHAnsi" w:hAnsiTheme="minorHAnsi" w:cstheme="minorHAnsi"/>
                <w:lang w:val="es-ES_tradnl"/>
              </w:rPr>
              <w:t>Estado: combo que está siempre habilitado. Ver Descripción de Proceso donde se definen condiciones para la modificación automática de este campo.</w:t>
            </w:r>
          </w:p>
          <w:p w:rsidR="00BF333B" w:rsidRPr="00BF4980" w:rsidRDefault="00BF333B" w:rsidP="002E0D52">
            <w:pPr>
              <w:jc w:val="both"/>
              <w:rPr>
                <w:rFonts w:asciiTheme="minorHAnsi" w:hAnsiTheme="minorHAnsi" w:cstheme="minorHAnsi"/>
                <w:u w:val="single"/>
                <w:lang w:val="es-ES_tradnl"/>
              </w:rPr>
            </w:pPr>
            <w:r>
              <w:rPr>
                <w:rFonts w:asciiTheme="minorHAnsi" w:hAnsiTheme="minorHAnsi" w:cstheme="minorHAnsi"/>
                <w:u w:val="single"/>
                <w:lang w:val="es-ES_tradnl"/>
              </w:rPr>
              <w:t>Validaciones</w:t>
            </w:r>
          </w:p>
          <w:p w:rsidR="00BF333B" w:rsidRDefault="00BF333B" w:rsidP="002E0D52">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 xml:space="preserve">Validar que </w:t>
            </w:r>
            <w:r w:rsidR="007C038B">
              <w:rPr>
                <w:rFonts w:asciiTheme="minorHAnsi" w:hAnsiTheme="minorHAnsi" w:cstheme="minorHAnsi"/>
                <w:lang w:val="es-ES_tradnl"/>
              </w:rPr>
              <w:t xml:space="preserve">los </w:t>
            </w:r>
            <w:r>
              <w:rPr>
                <w:rFonts w:asciiTheme="minorHAnsi" w:hAnsiTheme="minorHAnsi" w:cstheme="minorHAnsi"/>
                <w:lang w:val="es-ES_tradnl"/>
              </w:rPr>
              <w:t>el campo Cantidad sean sólo números.</w:t>
            </w:r>
          </w:p>
          <w:p w:rsidR="005218CD" w:rsidRDefault="005218CD" w:rsidP="002E0D52">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la Cantidad no sea mayor a la Cantidad Solicitada. M</w:t>
            </w:r>
            <w:r w:rsidRPr="007B59DE">
              <w:rPr>
                <w:rFonts w:asciiTheme="minorHAnsi" w:hAnsiTheme="minorHAnsi" w:cstheme="minorHAnsi"/>
                <w:lang w:val="es-ES_tradnl"/>
              </w:rPr>
              <w:t xml:space="preserve">ostrará un alerta que indique “No </w:t>
            </w:r>
            <w:r>
              <w:rPr>
                <w:rFonts w:asciiTheme="minorHAnsi" w:hAnsiTheme="minorHAnsi" w:cstheme="minorHAnsi"/>
                <w:lang w:val="es-ES_tradnl"/>
              </w:rPr>
              <w:t>se puede entregar una cantidad mayor a lo solicitado.</w:t>
            </w:r>
            <w:r w:rsidRPr="007B59DE">
              <w:rPr>
                <w:rFonts w:asciiTheme="minorHAnsi" w:hAnsiTheme="minorHAnsi" w:cstheme="minorHAnsi"/>
                <w:lang w:val="es-ES_tradnl"/>
              </w:rPr>
              <w:t>)”, y no permite guardar el ítem.</w:t>
            </w:r>
          </w:p>
          <w:p w:rsidR="00BF333B" w:rsidRDefault="00342765" w:rsidP="002E0D52">
            <w:pPr>
              <w:pStyle w:val="Prrafodelista"/>
              <w:numPr>
                <w:ilvl w:val="0"/>
                <w:numId w:val="3"/>
              </w:numPr>
              <w:ind w:left="284" w:hanging="284"/>
              <w:jc w:val="both"/>
              <w:rPr>
                <w:rFonts w:asciiTheme="minorHAnsi" w:hAnsiTheme="minorHAnsi" w:cstheme="minorHAnsi"/>
                <w:lang w:val="es-ES_tradnl"/>
              </w:rPr>
            </w:pPr>
            <w:r w:rsidRPr="007B59DE">
              <w:rPr>
                <w:rFonts w:asciiTheme="minorHAnsi" w:hAnsiTheme="minorHAnsi" w:cstheme="minorHAnsi"/>
                <w:lang w:val="es-ES_tradnl"/>
              </w:rPr>
              <w:t xml:space="preserve">Validar que exista </w:t>
            </w:r>
            <w:r w:rsidRPr="007B59DE">
              <w:rPr>
                <w:rFonts w:asciiTheme="minorHAnsi" w:hAnsiTheme="minorHAnsi" w:cstheme="minorHAnsi"/>
                <w:b/>
                <w:lang w:val="es-ES_tradnl"/>
              </w:rPr>
              <w:t xml:space="preserve">stock </w:t>
            </w:r>
            <w:r w:rsidR="007B59DE" w:rsidRPr="007B59DE">
              <w:rPr>
                <w:rFonts w:asciiTheme="minorHAnsi" w:hAnsiTheme="minorHAnsi" w:cstheme="minorHAnsi"/>
                <w:b/>
                <w:lang w:val="es-ES_tradnl"/>
              </w:rPr>
              <w:t>sin comprometer</w:t>
            </w:r>
            <w:r w:rsidRPr="007B59DE">
              <w:rPr>
                <w:rFonts w:asciiTheme="minorHAnsi" w:hAnsiTheme="minorHAnsi" w:cstheme="minorHAnsi"/>
                <w:lang w:val="es-ES_tradnl"/>
              </w:rPr>
              <w:t xml:space="preserve"> disponible para el producto seleccionado (</w:t>
            </w:r>
            <w:proofErr w:type="spellStart"/>
            <w:r w:rsidR="00000B58">
              <w:rPr>
                <w:rFonts w:asciiTheme="minorHAnsi" w:hAnsiTheme="minorHAnsi" w:cstheme="minorHAnsi"/>
                <w:lang w:val="es-ES_tradnl"/>
              </w:rPr>
              <w:t>STK_STOCK</w:t>
            </w:r>
            <w:r w:rsidRPr="007B59DE">
              <w:rPr>
                <w:rFonts w:asciiTheme="minorHAnsi" w:hAnsiTheme="minorHAnsi" w:cstheme="minorHAnsi"/>
                <w:lang w:val="es-ES_tradnl"/>
              </w:rPr>
              <w:t>.stkSALDO</w:t>
            </w:r>
            <w:r w:rsidR="007B59DE" w:rsidRPr="007B59DE">
              <w:rPr>
                <w:rFonts w:asciiTheme="minorHAnsi" w:hAnsiTheme="minorHAnsi" w:cstheme="minorHAnsi"/>
                <w:lang w:val="es-ES_tradnl"/>
              </w:rPr>
              <w:t>SINCOMPROM</w:t>
            </w:r>
            <w:proofErr w:type="spellEnd"/>
            <w:r w:rsidRPr="007B59DE">
              <w:rPr>
                <w:rFonts w:asciiTheme="minorHAnsi" w:hAnsiTheme="minorHAnsi" w:cstheme="minorHAnsi"/>
                <w:lang w:val="es-ES_tradnl"/>
              </w:rPr>
              <w:t xml:space="preserve">). Esto es que </w:t>
            </w:r>
            <w:proofErr w:type="spellStart"/>
            <w:r w:rsidR="00CF793A">
              <w:rPr>
                <w:rFonts w:asciiTheme="minorHAnsi" w:hAnsiTheme="minorHAnsi" w:cstheme="minorHAnsi"/>
                <w:lang w:val="es-ES_tradnl"/>
              </w:rPr>
              <w:t>cite</w:t>
            </w:r>
            <w:r w:rsidRPr="007B59DE">
              <w:rPr>
                <w:rFonts w:asciiTheme="minorHAnsi" w:hAnsiTheme="minorHAnsi" w:cstheme="minorHAnsi"/>
                <w:lang w:val="es-ES_tradnl"/>
              </w:rPr>
              <w:t>CANTIDAD</w:t>
            </w:r>
            <w:proofErr w:type="spellEnd"/>
            <w:r w:rsidRPr="007B59DE">
              <w:rPr>
                <w:rFonts w:asciiTheme="minorHAnsi" w:hAnsiTheme="minorHAnsi" w:cstheme="minorHAnsi"/>
                <w:lang w:val="es-ES_tradnl"/>
              </w:rPr>
              <w:t xml:space="preserve"> tiene que ser menor a </w:t>
            </w:r>
            <w:proofErr w:type="spellStart"/>
            <w:r w:rsidR="00000B58">
              <w:rPr>
                <w:rFonts w:asciiTheme="minorHAnsi" w:hAnsiTheme="minorHAnsi" w:cstheme="minorHAnsi"/>
                <w:lang w:val="es-ES_tradnl"/>
              </w:rPr>
              <w:t>STK_STOCK</w:t>
            </w:r>
            <w:r w:rsidRPr="007B59DE">
              <w:rPr>
                <w:rFonts w:asciiTheme="minorHAnsi" w:hAnsiTheme="minorHAnsi" w:cstheme="minorHAnsi"/>
                <w:lang w:val="es-ES_tradnl"/>
              </w:rPr>
              <w:t>.</w:t>
            </w:r>
            <w:r w:rsidR="007B59DE" w:rsidRPr="007B59DE">
              <w:rPr>
                <w:rFonts w:asciiTheme="minorHAnsi" w:hAnsiTheme="minorHAnsi" w:cstheme="minorHAnsi"/>
                <w:lang w:val="es-ES_tradnl"/>
              </w:rPr>
              <w:t>stkSALDOSINCOMPROM</w:t>
            </w:r>
            <w:proofErr w:type="spellEnd"/>
            <w:r w:rsidRPr="007B59DE">
              <w:rPr>
                <w:rFonts w:asciiTheme="minorHAnsi" w:hAnsiTheme="minorHAnsi" w:cstheme="minorHAnsi"/>
                <w:lang w:val="es-ES_tradnl"/>
              </w:rPr>
              <w:t>. Caso contrario, mostrará un alerta que indique “No hay stock para el producto seleccionado. Stock actual</w:t>
            </w:r>
            <w:r w:rsidR="007B59DE">
              <w:rPr>
                <w:rFonts w:asciiTheme="minorHAnsi" w:hAnsiTheme="minorHAnsi" w:cstheme="minorHAnsi"/>
                <w:lang w:val="es-ES_tradnl"/>
              </w:rPr>
              <w:t xml:space="preserve"> sin comprometer</w:t>
            </w:r>
            <w:r w:rsidRPr="007B59DE">
              <w:rPr>
                <w:rFonts w:asciiTheme="minorHAnsi" w:hAnsiTheme="minorHAnsi" w:cstheme="minorHAnsi"/>
                <w:lang w:val="es-ES_tradnl"/>
              </w:rPr>
              <w:t>: (</w:t>
            </w:r>
            <w:proofErr w:type="spellStart"/>
            <w:r w:rsidR="00000B58">
              <w:rPr>
                <w:rFonts w:asciiTheme="minorHAnsi" w:hAnsiTheme="minorHAnsi" w:cstheme="minorHAnsi"/>
                <w:lang w:val="es-ES_tradnl"/>
              </w:rPr>
              <w:t>STK_STOCK</w:t>
            </w:r>
            <w:r w:rsidRPr="007B59DE">
              <w:rPr>
                <w:rFonts w:asciiTheme="minorHAnsi" w:hAnsiTheme="minorHAnsi" w:cstheme="minorHAnsi"/>
                <w:lang w:val="es-ES_tradnl"/>
              </w:rPr>
              <w:t>.</w:t>
            </w:r>
            <w:r w:rsidR="007B59DE" w:rsidRPr="007B59DE">
              <w:rPr>
                <w:rFonts w:asciiTheme="minorHAnsi" w:hAnsiTheme="minorHAnsi" w:cstheme="minorHAnsi"/>
                <w:lang w:val="es-ES_tradnl"/>
              </w:rPr>
              <w:t>stkSALDOSINCOMPROM</w:t>
            </w:r>
            <w:proofErr w:type="spellEnd"/>
            <w:r w:rsidRPr="007B59DE">
              <w:rPr>
                <w:rFonts w:asciiTheme="minorHAnsi" w:hAnsiTheme="minorHAnsi" w:cstheme="minorHAnsi"/>
                <w:lang w:val="es-ES_tradnl"/>
              </w:rPr>
              <w:t xml:space="preserve">)”, y no permite guardar el ítem. </w:t>
            </w:r>
          </w:p>
          <w:p w:rsidR="007C038B" w:rsidRDefault="005218CD" w:rsidP="007C038B">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S</w:t>
            </w:r>
            <w:r w:rsidR="007C038B">
              <w:rPr>
                <w:rFonts w:asciiTheme="minorHAnsi" w:hAnsiTheme="minorHAnsi" w:cstheme="minorHAnsi"/>
                <w:lang w:val="es-ES_tradnl"/>
              </w:rPr>
              <w:t xml:space="preserve">i el campo “Saldo no atendido” es mayor a cero, </w:t>
            </w:r>
            <w:r>
              <w:rPr>
                <w:rFonts w:asciiTheme="minorHAnsi" w:hAnsiTheme="minorHAnsi" w:cstheme="minorHAnsi"/>
                <w:lang w:val="es-ES_tradnl"/>
              </w:rPr>
              <w:t xml:space="preserve">validar que </w:t>
            </w:r>
            <w:r w:rsidR="007C038B">
              <w:rPr>
                <w:rFonts w:asciiTheme="minorHAnsi" w:hAnsiTheme="minorHAnsi" w:cstheme="minorHAnsi"/>
                <w:lang w:val="es-ES_tradnl"/>
              </w:rPr>
              <w:t xml:space="preserve">se haya seleccionado una acción en el combo “Acción sobre saldo”. </w:t>
            </w:r>
          </w:p>
          <w:p w:rsidR="007C038B" w:rsidRDefault="007C038B" w:rsidP="007C038B">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se haya seleccionado una acción en el combo “Estado”.</w:t>
            </w:r>
          </w:p>
          <w:p w:rsidR="005555FD" w:rsidRPr="005555FD" w:rsidRDefault="005555FD" w:rsidP="005555FD">
            <w:pPr>
              <w:jc w:val="both"/>
              <w:rPr>
                <w:rFonts w:asciiTheme="minorHAnsi" w:hAnsiTheme="minorHAnsi" w:cstheme="minorHAnsi"/>
                <w:lang w:val="es-ES_tradnl"/>
              </w:rPr>
            </w:pPr>
          </w:p>
        </w:tc>
      </w:tr>
    </w:tbl>
    <w:p w:rsidR="00CC365B" w:rsidRDefault="00CC365B" w:rsidP="00516220">
      <w:pPr>
        <w:rPr>
          <w:rFonts w:asciiTheme="minorHAnsi" w:hAnsiTheme="minorHAnsi" w:cstheme="minorHAnsi"/>
        </w:rPr>
      </w:pPr>
    </w:p>
    <w:p w:rsidR="00CC365B" w:rsidRDefault="00CC365B" w:rsidP="00CC365B">
      <w:pPr>
        <w:rPr>
          <w:rFonts w:asciiTheme="minorHAnsi" w:hAnsiTheme="minorHAnsi" w:cstheme="minorHAnsi"/>
        </w:rPr>
      </w:pPr>
    </w:p>
    <w:p w:rsidR="00CC365B" w:rsidRPr="00676E4B" w:rsidRDefault="00CC365B" w:rsidP="00CC365B">
      <w:pPr>
        <w:pStyle w:val="Ttulo3"/>
        <w:rPr>
          <w:rFonts w:asciiTheme="minorHAnsi" w:hAnsiTheme="minorHAnsi" w:cstheme="minorHAnsi"/>
        </w:rPr>
      </w:pPr>
      <w:bookmarkStart w:id="17" w:name="_Toc386716617"/>
      <w:r w:rsidRPr="00676E4B">
        <w:rPr>
          <w:rFonts w:asciiTheme="minorHAnsi" w:hAnsiTheme="minorHAnsi" w:cstheme="minorHAnsi"/>
        </w:rPr>
        <w:t>CDU 0</w:t>
      </w:r>
      <w:r>
        <w:rPr>
          <w:rFonts w:asciiTheme="minorHAnsi" w:hAnsiTheme="minorHAnsi" w:cstheme="minorHAnsi"/>
        </w:rPr>
        <w:t xml:space="preserve">4 </w:t>
      </w:r>
      <w:r w:rsidRPr="00136781">
        <w:rPr>
          <w:rFonts w:asciiTheme="minorHAnsi" w:hAnsiTheme="minorHAnsi" w:cstheme="minorHAnsi"/>
        </w:rPr>
        <w:t xml:space="preserve">Solicitud de </w:t>
      </w:r>
      <w:r>
        <w:rPr>
          <w:rFonts w:asciiTheme="minorHAnsi" w:hAnsiTheme="minorHAnsi" w:cstheme="minorHAnsi"/>
        </w:rPr>
        <w:t>Compra</w:t>
      </w:r>
      <w:bookmarkEnd w:id="17"/>
    </w:p>
    <w:tbl>
      <w:tblPr>
        <w:tblW w:w="9445" w:type="dxa"/>
        <w:tblInd w:w="126" w:type="dxa"/>
        <w:tblLayout w:type="fixed"/>
        <w:tblLook w:val="0000" w:firstRow="0" w:lastRow="0" w:firstColumn="0" w:lastColumn="0" w:noHBand="0" w:noVBand="0"/>
      </w:tblPr>
      <w:tblGrid>
        <w:gridCol w:w="1422"/>
        <w:gridCol w:w="4500"/>
        <w:gridCol w:w="900"/>
        <w:gridCol w:w="673"/>
        <w:gridCol w:w="183"/>
        <w:gridCol w:w="673"/>
        <w:gridCol w:w="278"/>
        <w:gridCol w:w="816"/>
      </w:tblGrid>
      <w:tr w:rsidR="00CC365B" w:rsidRPr="00676E4B" w:rsidTr="00A91545">
        <w:trPr>
          <w:cantSplit/>
          <w:tblHeader/>
        </w:trPr>
        <w:tc>
          <w:tcPr>
            <w:tcW w:w="1422" w:type="dxa"/>
            <w:tcBorders>
              <w:top w:val="single" w:sz="2" w:space="0" w:color="000000"/>
              <w:left w:val="single" w:sz="2" w:space="0" w:color="000000"/>
              <w:bottom w:val="single" w:sz="4" w:space="0" w:color="auto"/>
            </w:tcBorders>
            <w:shd w:val="clear" w:color="auto" w:fill="CCCCCC"/>
            <w:vAlign w:val="center"/>
          </w:tcPr>
          <w:p w:rsidR="00CC365B" w:rsidRPr="00676E4B" w:rsidRDefault="00CC365B" w:rsidP="00A91545">
            <w:pPr>
              <w:ind w:left="-1" w:right="-14"/>
              <w:rPr>
                <w:rFonts w:asciiTheme="minorHAnsi" w:hAnsiTheme="minorHAnsi" w:cstheme="minorHAnsi"/>
                <w:lang w:val="es-ES_tradnl"/>
              </w:rPr>
            </w:pPr>
            <w:proofErr w:type="spellStart"/>
            <w:r w:rsidRPr="00676E4B">
              <w:rPr>
                <w:rFonts w:asciiTheme="minorHAnsi" w:hAnsiTheme="minorHAnsi" w:cstheme="minorHAnsi"/>
                <w:b/>
                <w:lang w:val="es-ES_tradnl"/>
              </w:rPr>
              <w:t>Nro</w:t>
            </w:r>
            <w:proofErr w:type="spellEnd"/>
            <w:r w:rsidRPr="00676E4B">
              <w:rPr>
                <w:rFonts w:asciiTheme="minorHAnsi" w:hAnsiTheme="minorHAnsi" w:cstheme="minorHAnsi"/>
                <w:b/>
                <w:lang w:val="es-ES_tradnl"/>
              </w:rPr>
              <w:t>:</w:t>
            </w:r>
            <w:r>
              <w:rPr>
                <w:rFonts w:asciiTheme="minorHAnsi" w:hAnsiTheme="minorHAnsi" w:cstheme="minorHAnsi"/>
                <w:lang w:val="es-ES_tradnl"/>
              </w:rPr>
              <w:t xml:space="preserve"> 04</w:t>
            </w:r>
          </w:p>
        </w:tc>
        <w:tc>
          <w:tcPr>
            <w:tcW w:w="8023" w:type="dxa"/>
            <w:gridSpan w:val="7"/>
            <w:tcBorders>
              <w:top w:val="single" w:sz="2" w:space="0" w:color="000000"/>
              <w:left w:val="single" w:sz="2" w:space="0" w:color="000000"/>
              <w:bottom w:val="single" w:sz="4" w:space="0" w:color="auto"/>
              <w:right w:val="single" w:sz="2" w:space="0" w:color="000000"/>
            </w:tcBorders>
            <w:shd w:val="clear" w:color="auto" w:fill="CCCCCC"/>
            <w:vAlign w:val="center"/>
          </w:tcPr>
          <w:p w:rsidR="00CC365B" w:rsidRPr="00676E4B" w:rsidRDefault="00CC365B" w:rsidP="00CC365B">
            <w:pPr>
              <w:rPr>
                <w:rFonts w:asciiTheme="minorHAnsi" w:hAnsiTheme="minorHAnsi" w:cstheme="minorHAnsi"/>
                <w:b/>
                <w:lang w:val="es-ES_tradnl"/>
              </w:rPr>
            </w:pPr>
            <w:r w:rsidRPr="00676E4B">
              <w:rPr>
                <w:rFonts w:asciiTheme="minorHAnsi" w:hAnsiTheme="minorHAnsi" w:cstheme="minorHAnsi"/>
                <w:b/>
                <w:lang w:val="es-ES_tradnl"/>
              </w:rPr>
              <w:t xml:space="preserve">Caso de Uso: </w:t>
            </w:r>
            <w:r>
              <w:rPr>
                <w:rFonts w:asciiTheme="minorHAnsi" w:hAnsiTheme="minorHAnsi" w:cstheme="minorHAnsi"/>
              </w:rPr>
              <w:t>Solicitud de Compra</w:t>
            </w:r>
          </w:p>
        </w:tc>
      </w:tr>
      <w:tr w:rsidR="00CC365B" w:rsidRPr="00676E4B" w:rsidTr="00A91545">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Actores</w:t>
            </w:r>
          </w:p>
        </w:tc>
      </w:tr>
      <w:tr w:rsidR="00CC365B" w:rsidRPr="00676E4B" w:rsidTr="00A91545">
        <w:trPr>
          <w:cantSplit/>
        </w:trPr>
        <w:tc>
          <w:tcPr>
            <w:tcW w:w="9445" w:type="dxa"/>
            <w:gridSpan w:val="8"/>
            <w:tcBorders>
              <w:top w:val="single" w:sz="2" w:space="0" w:color="000000"/>
              <w:left w:val="single" w:sz="2" w:space="0" w:color="000000"/>
              <w:bottom w:val="single" w:sz="2" w:space="0" w:color="000000"/>
              <w:right w:val="single" w:sz="2" w:space="0" w:color="000000"/>
            </w:tcBorders>
            <w:vAlign w:val="bottom"/>
          </w:tcPr>
          <w:p w:rsidR="00CC365B" w:rsidRPr="00676E4B" w:rsidRDefault="00CC365B" w:rsidP="004951B9">
            <w:pPr>
              <w:jc w:val="both"/>
              <w:rPr>
                <w:rFonts w:asciiTheme="minorHAnsi" w:hAnsiTheme="minorHAnsi" w:cstheme="minorHAnsi"/>
                <w:lang w:val="es-ES_tradnl"/>
              </w:rPr>
            </w:pPr>
            <w:r w:rsidRPr="00676E4B">
              <w:rPr>
                <w:rFonts w:asciiTheme="minorHAnsi" w:hAnsiTheme="minorHAnsi" w:cstheme="minorHAnsi"/>
                <w:lang w:val="es-ES_tradnl"/>
              </w:rPr>
              <w:t>Usuarios del</w:t>
            </w:r>
            <w:r>
              <w:rPr>
                <w:rFonts w:asciiTheme="minorHAnsi" w:hAnsiTheme="minorHAnsi" w:cstheme="minorHAnsi"/>
                <w:lang w:val="es-ES_tradnl"/>
              </w:rPr>
              <w:t>os</w:t>
            </w:r>
            <w:r w:rsidRPr="00676E4B">
              <w:rPr>
                <w:rFonts w:asciiTheme="minorHAnsi" w:hAnsiTheme="minorHAnsi" w:cstheme="minorHAnsi"/>
                <w:lang w:val="es-ES_tradnl"/>
              </w:rPr>
              <w:t xml:space="preserve"> Entorno</w:t>
            </w:r>
            <w:r>
              <w:rPr>
                <w:rFonts w:asciiTheme="minorHAnsi" w:hAnsiTheme="minorHAnsi" w:cstheme="minorHAnsi"/>
                <w:lang w:val="es-ES_tradnl"/>
              </w:rPr>
              <w:t xml:space="preserve">s </w:t>
            </w:r>
            <w:proofErr w:type="spellStart"/>
            <w:r w:rsidRPr="00676E4B">
              <w:rPr>
                <w:rFonts w:asciiTheme="minorHAnsi" w:hAnsiTheme="minorHAnsi" w:cstheme="minorHAnsi"/>
                <w:lang w:val="es-ES_tradnl"/>
              </w:rPr>
              <w:t>Intranet</w:t>
            </w:r>
            <w:r w:rsidR="004951B9">
              <w:rPr>
                <w:rFonts w:asciiTheme="minorHAnsi" w:hAnsiTheme="minorHAnsi" w:cstheme="minorHAnsi"/>
                <w:lang w:val="es-ES_tradnl"/>
              </w:rPr>
              <w:t>del</w:t>
            </w:r>
            <w:proofErr w:type="spellEnd"/>
            <w:r w:rsidR="004951B9">
              <w:rPr>
                <w:rFonts w:asciiTheme="minorHAnsi" w:hAnsiTheme="minorHAnsi" w:cstheme="minorHAnsi"/>
                <w:lang w:val="es-ES_tradnl"/>
              </w:rPr>
              <w:t xml:space="preserve"> Departamento de Compras y de los Departamentos que administran stock (Patrimonio y Sistemas)</w:t>
            </w:r>
          </w:p>
        </w:tc>
      </w:tr>
      <w:tr w:rsidR="00CC365B" w:rsidRPr="00676E4B" w:rsidTr="00A91545">
        <w:trPr>
          <w:cantSplit/>
        </w:trPr>
        <w:tc>
          <w:tcPr>
            <w:tcW w:w="9445" w:type="dxa"/>
            <w:gridSpan w:val="8"/>
            <w:tcBorders>
              <w:left w:val="single" w:sz="2" w:space="0" w:color="000000"/>
              <w:bottom w:val="single" w:sz="2" w:space="0" w:color="000000"/>
              <w:right w:val="single" w:sz="2" w:space="0" w:color="000000"/>
            </w:tcBorders>
            <w:shd w:val="clear" w:color="auto" w:fill="CCCCCC"/>
            <w:vAlign w:val="bottom"/>
          </w:tcPr>
          <w:p w:rsidR="00CC365B" w:rsidRPr="00676E4B" w:rsidRDefault="00CC365B" w:rsidP="00A91545">
            <w:pPr>
              <w:rPr>
                <w:rFonts w:asciiTheme="minorHAnsi" w:hAnsiTheme="minorHAnsi" w:cstheme="minorHAnsi"/>
                <w:b/>
                <w:lang w:val="es-ES_tradnl"/>
              </w:rPr>
            </w:pPr>
            <w:r>
              <w:rPr>
                <w:rFonts w:asciiTheme="minorHAnsi" w:hAnsiTheme="minorHAnsi" w:cstheme="minorHAnsi"/>
                <w:b/>
                <w:lang w:val="es-ES_tradnl"/>
              </w:rPr>
              <w:t>Aclaraciones previas</w:t>
            </w:r>
          </w:p>
        </w:tc>
      </w:tr>
      <w:tr w:rsidR="00CC365B" w:rsidRPr="00676E4B" w:rsidTr="00A91545">
        <w:trPr>
          <w:trHeight w:val="918"/>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tcPr>
          <w:p w:rsidR="00F425EA"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La Solicitud de </w:t>
            </w:r>
            <w:r w:rsidR="00931CE0">
              <w:rPr>
                <w:rFonts w:asciiTheme="minorHAnsi" w:hAnsiTheme="minorHAnsi" w:cstheme="minorHAnsi"/>
                <w:lang w:val="es-ES_tradnl"/>
              </w:rPr>
              <w:t>Compras</w:t>
            </w:r>
            <w:r>
              <w:rPr>
                <w:rFonts w:asciiTheme="minorHAnsi" w:hAnsiTheme="minorHAnsi" w:cstheme="minorHAnsi"/>
                <w:lang w:val="es-ES_tradnl"/>
              </w:rPr>
              <w:t xml:space="preserve"> puede </w:t>
            </w:r>
            <w:r w:rsidR="00931CE0">
              <w:rPr>
                <w:rFonts w:asciiTheme="minorHAnsi" w:hAnsiTheme="minorHAnsi" w:cstheme="minorHAnsi"/>
                <w:lang w:val="es-ES_tradnl"/>
              </w:rPr>
              <w:t>ser</w:t>
            </w:r>
            <w:r w:rsidR="00F425EA">
              <w:rPr>
                <w:rFonts w:asciiTheme="minorHAnsi" w:hAnsiTheme="minorHAnsi" w:cstheme="minorHAnsi"/>
                <w:lang w:val="es-ES_tradnl"/>
              </w:rPr>
              <w:t>:</w:t>
            </w:r>
          </w:p>
          <w:p w:rsidR="00F425EA" w:rsidRDefault="00F425EA" w:rsidP="00F425EA">
            <w:pPr>
              <w:pStyle w:val="Prrafodelista"/>
              <w:numPr>
                <w:ilvl w:val="0"/>
                <w:numId w:val="10"/>
              </w:numPr>
              <w:jc w:val="both"/>
              <w:rPr>
                <w:rFonts w:asciiTheme="minorHAnsi" w:hAnsiTheme="minorHAnsi" w:cstheme="minorHAnsi"/>
                <w:lang w:val="es-ES_tradnl"/>
              </w:rPr>
            </w:pPr>
            <w:r>
              <w:rPr>
                <w:rFonts w:asciiTheme="minorHAnsi" w:hAnsiTheme="minorHAnsi" w:cstheme="minorHAnsi"/>
                <w:lang w:val="es-ES_tradnl"/>
              </w:rPr>
              <w:t xml:space="preserve">Realizada manualmente (ABM) por uno de </w:t>
            </w:r>
            <w:r w:rsidRPr="00F425EA">
              <w:rPr>
                <w:rFonts w:asciiTheme="minorHAnsi" w:hAnsiTheme="minorHAnsi" w:cstheme="minorHAnsi"/>
                <w:lang w:val="es-ES_tradnl"/>
              </w:rPr>
              <w:t>los Departamentos que administran stock</w:t>
            </w:r>
            <w:r>
              <w:rPr>
                <w:rFonts w:asciiTheme="minorHAnsi" w:hAnsiTheme="minorHAnsi" w:cstheme="minorHAnsi"/>
                <w:lang w:val="es-ES_tradnl"/>
              </w:rPr>
              <w:t xml:space="preserve"> (Patrimonio o Sistemas)</w:t>
            </w:r>
            <w:r w:rsidR="008A0905">
              <w:rPr>
                <w:rFonts w:asciiTheme="minorHAnsi" w:hAnsiTheme="minorHAnsi" w:cstheme="minorHAnsi"/>
                <w:lang w:val="es-ES_tradnl"/>
              </w:rPr>
              <w:t>.</w:t>
            </w:r>
          </w:p>
          <w:p w:rsidR="00F425EA" w:rsidRDefault="00F425EA" w:rsidP="00F425EA">
            <w:pPr>
              <w:pStyle w:val="Prrafodelista"/>
              <w:numPr>
                <w:ilvl w:val="0"/>
                <w:numId w:val="10"/>
              </w:numPr>
              <w:jc w:val="both"/>
              <w:rPr>
                <w:rFonts w:asciiTheme="minorHAnsi" w:hAnsiTheme="minorHAnsi" w:cstheme="minorHAnsi"/>
                <w:lang w:val="es-ES_tradnl"/>
              </w:rPr>
            </w:pPr>
            <w:r>
              <w:rPr>
                <w:rFonts w:asciiTheme="minorHAnsi" w:hAnsiTheme="minorHAnsi" w:cstheme="minorHAnsi"/>
                <w:lang w:val="es-ES_tradnl"/>
              </w:rPr>
              <w:t>G</w:t>
            </w:r>
            <w:r w:rsidR="00931CE0" w:rsidRPr="00F425EA">
              <w:rPr>
                <w:rFonts w:asciiTheme="minorHAnsi" w:hAnsiTheme="minorHAnsi" w:cstheme="minorHAnsi"/>
                <w:lang w:val="es-ES_tradnl"/>
              </w:rPr>
              <w:t xml:space="preserve">enerada automáticamente desde el CDU 03 Análisis de </w:t>
            </w:r>
            <w:proofErr w:type="spellStart"/>
            <w:r w:rsidR="00931CE0" w:rsidRPr="00F425EA">
              <w:rPr>
                <w:rFonts w:asciiTheme="minorHAnsi" w:hAnsiTheme="minorHAnsi" w:cstheme="minorHAnsi"/>
                <w:lang w:val="es-ES_tradnl"/>
              </w:rPr>
              <w:t>Stockpor</w:t>
            </w:r>
            <w:proofErr w:type="spellEnd"/>
            <w:r w:rsidR="00931CE0" w:rsidRPr="00F425EA">
              <w:rPr>
                <w:rFonts w:asciiTheme="minorHAnsi" w:hAnsiTheme="minorHAnsi" w:cstheme="minorHAnsi"/>
                <w:lang w:val="es-ES_tradnl"/>
              </w:rPr>
              <w:t xml:space="preserve"> parte de </w:t>
            </w:r>
            <w:r>
              <w:rPr>
                <w:rFonts w:asciiTheme="minorHAnsi" w:hAnsiTheme="minorHAnsi" w:cstheme="minorHAnsi"/>
                <w:lang w:val="es-ES_tradnl"/>
              </w:rPr>
              <w:t xml:space="preserve">uno de </w:t>
            </w:r>
            <w:r w:rsidR="00931CE0" w:rsidRPr="00F425EA">
              <w:rPr>
                <w:rFonts w:asciiTheme="minorHAnsi" w:hAnsiTheme="minorHAnsi" w:cstheme="minorHAnsi"/>
                <w:lang w:val="es-ES_tradnl"/>
              </w:rPr>
              <w:t>los Departamentos que administran stock</w:t>
            </w:r>
            <w:r>
              <w:rPr>
                <w:rFonts w:asciiTheme="minorHAnsi" w:hAnsiTheme="minorHAnsi" w:cstheme="minorHAnsi"/>
                <w:lang w:val="es-ES_tradnl"/>
              </w:rPr>
              <w:t xml:space="preserve"> (Patrimonio o Sistemas)</w:t>
            </w:r>
            <w:r w:rsidR="00931CE0" w:rsidRPr="00F425EA">
              <w:rPr>
                <w:rFonts w:asciiTheme="minorHAnsi" w:hAnsiTheme="minorHAnsi" w:cstheme="minorHAnsi"/>
                <w:lang w:val="es-ES_tradnl"/>
              </w:rPr>
              <w:t xml:space="preserve">. </w:t>
            </w:r>
          </w:p>
          <w:p w:rsidR="00CC365B" w:rsidRPr="00F425EA" w:rsidRDefault="00931CE0" w:rsidP="00F425EA">
            <w:pPr>
              <w:jc w:val="both"/>
              <w:rPr>
                <w:rFonts w:asciiTheme="minorHAnsi" w:hAnsiTheme="minorHAnsi" w:cstheme="minorHAnsi"/>
                <w:lang w:val="es-ES_tradnl"/>
              </w:rPr>
            </w:pPr>
            <w:r w:rsidRPr="00F425EA">
              <w:rPr>
                <w:rFonts w:asciiTheme="minorHAnsi" w:hAnsiTheme="minorHAnsi" w:cstheme="minorHAnsi"/>
                <w:lang w:val="es-ES_tradnl"/>
              </w:rPr>
              <w:t>Asimismo, una vez realizada puede ser visualizada por todos los Departamentos que pueden participar de su registro o que necesitan contar con información de su estado para seguimiento: Compras, Patrimonio y Sistemas.</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El comprobante </w:t>
            </w:r>
            <w:r>
              <w:rPr>
                <w:rFonts w:asciiTheme="minorHAnsi" w:hAnsiTheme="minorHAnsi" w:cstheme="minorHAnsi"/>
                <w:b/>
                <w:lang w:val="es-ES_tradnl"/>
              </w:rPr>
              <w:t xml:space="preserve">Solicitud de </w:t>
            </w:r>
            <w:r w:rsidR="00931CE0">
              <w:rPr>
                <w:rFonts w:asciiTheme="minorHAnsi" w:hAnsiTheme="minorHAnsi" w:cstheme="minorHAnsi"/>
                <w:b/>
                <w:lang w:val="es-ES_tradnl"/>
              </w:rPr>
              <w:t>Compra</w:t>
            </w:r>
            <w:r>
              <w:rPr>
                <w:rFonts w:asciiTheme="minorHAnsi" w:hAnsiTheme="minorHAnsi" w:cstheme="minorHAnsi"/>
                <w:lang w:val="es-ES_tradnl"/>
              </w:rPr>
              <w:t xml:space="preserve"> utiliza las mismas tablas de STK_COMPROBANTES_CABEZA y STK_COMPROBANTES_ITEMS que el resto de los comprobantes del circuito, diferenciándose entre </w:t>
            </w:r>
            <w:r>
              <w:rPr>
                <w:rFonts w:asciiTheme="minorHAnsi" w:hAnsiTheme="minorHAnsi" w:cstheme="minorHAnsi"/>
                <w:lang w:val="es-ES_tradnl"/>
              </w:rPr>
              <w:lastRenderedPageBreak/>
              <w:t xml:space="preserve">ellos a través del Tipo de Comprobante (tabla TTIPOCOMPROBANTE) y de los tipos de entidades emisoras y receptoras del mismo. </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En este caso:</w:t>
            </w:r>
          </w:p>
          <w:p w:rsidR="00CC365B" w:rsidRDefault="00CC365B" w:rsidP="00A91545">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 xml:space="preserve">Tipo Comprobante: Solicitud de </w:t>
            </w:r>
            <w:r w:rsidR="00931CE0">
              <w:rPr>
                <w:rFonts w:asciiTheme="minorHAnsi" w:hAnsiTheme="minorHAnsi" w:cstheme="minorHAnsi"/>
                <w:lang w:val="es-ES_tradnl"/>
              </w:rPr>
              <w:t>Compra</w:t>
            </w:r>
          </w:p>
          <w:p w:rsidR="00CC365B" w:rsidRDefault="00CC365B" w:rsidP="00A91545">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Entidad Emisora: Departamento SRT solicitante</w:t>
            </w:r>
            <w:r w:rsidR="00F425EA">
              <w:rPr>
                <w:rFonts w:asciiTheme="minorHAnsi" w:hAnsiTheme="minorHAnsi" w:cstheme="minorHAnsi"/>
                <w:lang w:val="es-ES_tradnl"/>
              </w:rPr>
              <w:t xml:space="preserve"> que administra stock (Sistemas o Patrimonio) o Departamento Compras SRT</w:t>
            </w:r>
          </w:p>
          <w:p w:rsidR="00CC365B" w:rsidRDefault="00CC365B" w:rsidP="00A91545">
            <w:pPr>
              <w:pStyle w:val="Prrafodelista"/>
              <w:numPr>
                <w:ilvl w:val="0"/>
                <w:numId w:val="2"/>
              </w:numPr>
              <w:jc w:val="both"/>
              <w:rPr>
                <w:rFonts w:asciiTheme="minorHAnsi" w:hAnsiTheme="minorHAnsi" w:cstheme="minorHAnsi"/>
                <w:lang w:val="es-ES_tradnl"/>
              </w:rPr>
            </w:pPr>
            <w:r>
              <w:rPr>
                <w:rFonts w:asciiTheme="minorHAnsi" w:hAnsiTheme="minorHAnsi" w:cstheme="minorHAnsi"/>
                <w:lang w:val="es-ES_tradnl"/>
              </w:rPr>
              <w:t xml:space="preserve">Entidad Destinataria: Departamento </w:t>
            </w:r>
            <w:r w:rsidR="00F425EA">
              <w:rPr>
                <w:rFonts w:asciiTheme="minorHAnsi" w:hAnsiTheme="minorHAnsi" w:cstheme="minorHAnsi"/>
                <w:lang w:val="es-ES_tradnl"/>
              </w:rPr>
              <w:t xml:space="preserve">Compras SRT </w:t>
            </w:r>
          </w:p>
          <w:p w:rsidR="00931CE0" w:rsidRPr="00931CE0" w:rsidRDefault="00931CE0" w:rsidP="00931CE0">
            <w:pPr>
              <w:jc w:val="both"/>
              <w:rPr>
                <w:rFonts w:asciiTheme="minorHAnsi" w:hAnsiTheme="minorHAnsi" w:cstheme="minorHAnsi"/>
                <w:lang w:val="es-ES_tradnl"/>
              </w:rPr>
            </w:pPr>
            <w:r>
              <w:rPr>
                <w:rFonts w:asciiTheme="minorHAnsi" w:hAnsiTheme="minorHAnsi" w:cstheme="minorHAnsi"/>
                <w:lang w:val="es-ES_tradnl"/>
              </w:rPr>
              <w:t>Para los datos específicos de la compra, utiliza la tabla STK_COMPROBANTES_CABEZA_COMPRA.</w:t>
            </w:r>
          </w:p>
        </w:tc>
      </w:tr>
      <w:tr w:rsidR="00CC365B" w:rsidRPr="00676E4B" w:rsidTr="00A91545">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lastRenderedPageBreak/>
              <w:t>Precondiciones</w:t>
            </w:r>
          </w:p>
        </w:tc>
      </w:tr>
      <w:tr w:rsidR="00CC365B" w:rsidRPr="00676E4B" w:rsidTr="00A91545">
        <w:trPr>
          <w:cantSplit/>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vAlign w:val="center"/>
          </w:tcPr>
          <w:p w:rsidR="00CC365B" w:rsidRPr="00C413A4" w:rsidRDefault="00CC365B" w:rsidP="00A91545">
            <w:pPr>
              <w:rPr>
                <w:rFonts w:asciiTheme="minorHAnsi" w:hAnsiTheme="minorHAnsi" w:cstheme="minorHAnsi"/>
                <w:lang w:val="es-ES_tradnl"/>
              </w:rPr>
            </w:pPr>
            <w:r w:rsidRPr="00676E4B">
              <w:rPr>
                <w:rFonts w:asciiTheme="minorHAnsi" w:hAnsiTheme="minorHAnsi" w:cstheme="minorHAnsi"/>
                <w:lang w:val="es-ES_tradnl"/>
              </w:rPr>
              <w:t xml:space="preserve">Ingresar al módulo de la SRT. </w:t>
            </w:r>
          </w:p>
        </w:tc>
      </w:tr>
      <w:tr w:rsidR="00CC365B" w:rsidRPr="00676E4B" w:rsidTr="00A91545">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CCCCCC"/>
            <w:vAlign w:val="center"/>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Descripción Funcional</w:t>
            </w:r>
          </w:p>
        </w:tc>
      </w:tr>
      <w:tr w:rsidR="00CC365B" w:rsidRPr="00676E4B" w:rsidTr="00A91545">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auto"/>
            <w:vAlign w:val="center"/>
          </w:tcPr>
          <w:p w:rsidR="00CC365B" w:rsidRPr="00676E4B" w:rsidRDefault="00CC365B" w:rsidP="00F425EA">
            <w:pPr>
              <w:jc w:val="both"/>
              <w:rPr>
                <w:rFonts w:asciiTheme="minorHAnsi" w:hAnsiTheme="minorHAnsi" w:cstheme="minorHAnsi"/>
                <w:b/>
                <w:lang w:val="es-ES_tradnl"/>
              </w:rPr>
            </w:pPr>
            <w:r>
              <w:rPr>
                <w:rFonts w:asciiTheme="minorHAnsi" w:hAnsiTheme="minorHAnsi" w:cstheme="minorHAnsi"/>
                <w:lang w:val="es-ES_tradnl"/>
              </w:rPr>
              <w:t xml:space="preserve">ABM que registra </w:t>
            </w:r>
            <w:r w:rsidR="00F425EA">
              <w:rPr>
                <w:rFonts w:asciiTheme="minorHAnsi" w:hAnsiTheme="minorHAnsi" w:cstheme="minorHAnsi"/>
                <w:lang w:val="es-ES_tradnl"/>
              </w:rPr>
              <w:t xml:space="preserve">y/o visualiza </w:t>
            </w:r>
            <w:r>
              <w:rPr>
                <w:rFonts w:asciiTheme="minorHAnsi" w:hAnsiTheme="minorHAnsi" w:cstheme="minorHAnsi"/>
                <w:lang w:val="es-ES_tradnl"/>
              </w:rPr>
              <w:t xml:space="preserve">una Solicitud de </w:t>
            </w:r>
            <w:r w:rsidR="00F425EA">
              <w:rPr>
                <w:rFonts w:asciiTheme="minorHAnsi" w:hAnsiTheme="minorHAnsi" w:cstheme="minorHAnsi"/>
                <w:lang w:val="es-ES_tradnl"/>
              </w:rPr>
              <w:t>Compra</w:t>
            </w:r>
            <w:r>
              <w:rPr>
                <w:rFonts w:asciiTheme="minorHAnsi" w:hAnsiTheme="minorHAnsi" w:cstheme="minorHAnsi"/>
                <w:lang w:val="es-ES_tradnl"/>
              </w:rPr>
              <w:t>.</w:t>
            </w:r>
          </w:p>
        </w:tc>
      </w:tr>
      <w:tr w:rsidR="00CC365B" w:rsidRPr="00676E4B" w:rsidTr="00A91545">
        <w:trPr>
          <w:cantSplit/>
        </w:trPr>
        <w:tc>
          <w:tcPr>
            <w:tcW w:w="5922"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Descripción de Proceso</w:t>
            </w:r>
          </w:p>
        </w:tc>
        <w:tc>
          <w:tcPr>
            <w:tcW w:w="900" w:type="dxa"/>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c>
          <w:tcPr>
            <w:tcW w:w="856"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c>
          <w:tcPr>
            <w:tcW w:w="673" w:type="dxa"/>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c>
          <w:tcPr>
            <w:tcW w:w="1094"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r>
      <w:tr w:rsidR="00CC365B" w:rsidRPr="00676E4B" w:rsidTr="00A91545">
        <w:tc>
          <w:tcPr>
            <w:tcW w:w="9445" w:type="dxa"/>
            <w:gridSpan w:val="8"/>
            <w:tcBorders>
              <w:left w:val="single" w:sz="2" w:space="0" w:color="000000"/>
              <w:bottom w:val="single" w:sz="2" w:space="0" w:color="000000"/>
              <w:right w:val="single" w:sz="2" w:space="0" w:color="000000"/>
            </w:tcBorders>
          </w:tcPr>
          <w:p w:rsidR="00CC365B" w:rsidRDefault="00CC365B" w:rsidP="00A91545">
            <w:pPr>
              <w:jc w:val="both"/>
              <w:rPr>
                <w:rFonts w:asciiTheme="minorHAnsi" w:hAnsiTheme="minorHAnsi" w:cstheme="minorHAnsi"/>
                <w:lang w:val="es-ES_tradnl"/>
              </w:rPr>
            </w:pPr>
            <w:r w:rsidRPr="00EF48F2">
              <w:rPr>
                <w:rFonts w:asciiTheme="minorHAnsi" w:hAnsiTheme="minorHAnsi" w:cstheme="minorHAnsi"/>
                <w:lang w:val="es-ES_tradnl"/>
              </w:rPr>
              <w:t xml:space="preserve">Los usuarios de la Superintendencia de Riesgos del Trabajo acceden </w:t>
            </w:r>
            <w:proofErr w:type="gramStart"/>
            <w:r w:rsidRPr="00EF48F2">
              <w:rPr>
                <w:rFonts w:asciiTheme="minorHAnsi" w:hAnsiTheme="minorHAnsi" w:cstheme="minorHAnsi"/>
                <w:lang w:val="es-ES_tradnl"/>
              </w:rPr>
              <w:t>al aplicativo</w:t>
            </w:r>
            <w:proofErr w:type="gramEnd"/>
            <w:r>
              <w:rPr>
                <w:rFonts w:asciiTheme="minorHAnsi" w:hAnsiTheme="minorHAnsi" w:cstheme="minorHAnsi"/>
                <w:lang w:val="es-ES_tradnl"/>
              </w:rPr>
              <w:t xml:space="preserve"> Solicitud de </w:t>
            </w:r>
            <w:r w:rsidR="00F425EA">
              <w:rPr>
                <w:rFonts w:asciiTheme="minorHAnsi" w:hAnsiTheme="minorHAnsi" w:cstheme="minorHAnsi"/>
                <w:lang w:val="es-ES_tradnl"/>
              </w:rPr>
              <w:t>Compra</w:t>
            </w:r>
            <w:r w:rsidRPr="00EF48F2">
              <w:rPr>
                <w:rFonts w:asciiTheme="minorHAnsi" w:hAnsiTheme="minorHAnsi" w:cstheme="minorHAnsi"/>
                <w:lang w:val="es-ES_tradnl"/>
              </w:rPr>
              <w:t>.</w:t>
            </w:r>
          </w:p>
          <w:p w:rsidR="00CC365B" w:rsidRDefault="00CC365B" w:rsidP="00A91545">
            <w:pPr>
              <w:jc w:val="both"/>
              <w:rPr>
                <w:rFonts w:asciiTheme="minorHAnsi" w:hAnsiTheme="minorHAnsi" w:cstheme="minorHAnsi"/>
                <w:u w:val="single"/>
                <w:lang w:val="es-ES_tradnl"/>
              </w:rPr>
            </w:pPr>
          </w:p>
          <w:p w:rsidR="00CC365B" w:rsidRPr="00F45A4A" w:rsidRDefault="00CC365B" w:rsidP="00A91545">
            <w:pPr>
              <w:jc w:val="both"/>
              <w:rPr>
                <w:rFonts w:asciiTheme="minorHAnsi" w:hAnsiTheme="minorHAnsi" w:cstheme="minorHAnsi"/>
                <w:b/>
                <w:u w:val="single"/>
                <w:lang w:val="es-ES_tradnl"/>
              </w:rPr>
            </w:pPr>
            <w:r>
              <w:rPr>
                <w:rFonts w:asciiTheme="minorHAnsi" w:hAnsiTheme="minorHAnsi" w:cstheme="minorHAnsi"/>
                <w:b/>
                <w:u w:val="single"/>
                <w:lang w:val="es-ES_tradnl"/>
              </w:rPr>
              <w:t xml:space="preserve">Cabeza: Solicitud de </w:t>
            </w:r>
            <w:r w:rsidR="00F425EA">
              <w:rPr>
                <w:rFonts w:asciiTheme="minorHAnsi" w:hAnsiTheme="minorHAnsi" w:cstheme="minorHAnsi"/>
                <w:b/>
                <w:u w:val="single"/>
                <w:lang w:val="es-ES_tradnl"/>
              </w:rPr>
              <w:t>Compra</w:t>
            </w:r>
          </w:p>
          <w:p w:rsidR="00CC365B" w:rsidRDefault="00CC365B" w:rsidP="00A91545">
            <w:pPr>
              <w:jc w:val="both"/>
              <w:rPr>
                <w:rFonts w:asciiTheme="minorHAnsi" w:hAnsiTheme="minorHAnsi" w:cstheme="minorHAnsi"/>
                <w:u w:val="single"/>
                <w:lang w:val="es-ES_tradnl"/>
              </w:rPr>
            </w:pPr>
          </w:p>
          <w:p w:rsidR="00CC365B" w:rsidRPr="000A11CF" w:rsidRDefault="00CC365B" w:rsidP="00A91545">
            <w:pPr>
              <w:jc w:val="both"/>
              <w:rPr>
                <w:rFonts w:asciiTheme="minorHAnsi" w:hAnsiTheme="minorHAnsi" w:cstheme="minorHAnsi"/>
                <w:u w:val="single"/>
                <w:lang w:val="es-ES_tradnl"/>
              </w:rPr>
            </w:pPr>
            <w:r>
              <w:rPr>
                <w:rFonts w:asciiTheme="minorHAnsi" w:hAnsiTheme="minorHAnsi" w:cstheme="minorHAnsi"/>
                <w:u w:val="single"/>
                <w:lang w:val="es-ES_tradnl"/>
              </w:rPr>
              <w:t>Alta:</w:t>
            </w:r>
          </w:p>
          <w:p w:rsidR="00CC365B" w:rsidRDefault="00CC365B" w:rsidP="00A91545">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dar </w:t>
            </w:r>
            <w:r>
              <w:rPr>
                <w:rFonts w:asciiTheme="minorHAnsi" w:hAnsiTheme="minorHAnsi" w:cstheme="minorHAnsi"/>
                <w:lang w:val="es-ES_tradnl"/>
              </w:rPr>
              <w:t xml:space="preserve">de alta </w:t>
            </w:r>
            <w:r w:rsidRPr="00EF48F2">
              <w:rPr>
                <w:rFonts w:asciiTheme="minorHAnsi" w:hAnsiTheme="minorHAnsi" w:cstheme="minorHAnsi"/>
                <w:lang w:val="es-ES_tradnl"/>
              </w:rPr>
              <w:t>un</w:t>
            </w:r>
            <w:r>
              <w:rPr>
                <w:rFonts w:asciiTheme="minorHAnsi" w:hAnsiTheme="minorHAnsi" w:cstheme="minorHAnsi"/>
                <w:lang w:val="es-ES_tradnl"/>
              </w:rPr>
              <w:t xml:space="preserve">a Cabeza de una nueva </w:t>
            </w:r>
            <w:r w:rsidRPr="00D372F9">
              <w:rPr>
                <w:rFonts w:asciiTheme="minorHAnsi" w:hAnsiTheme="minorHAnsi" w:cstheme="minorHAnsi"/>
                <w:b/>
                <w:lang w:val="es-ES_tradnl"/>
              </w:rPr>
              <w:t xml:space="preserve">Solicitud de </w:t>
            </w:r>
            <w:r w:rsidR="00681D2A">
              <w:rPr>
                <w:rFonts w:asciiTheme="minorHAnsi" w:hAnsiTheme="minorHAnsi" w:cstheme="minorHAnsi"/>
                <w:b/>
                <w:lang w:val="es-ES_tradnl"/>
              </w:rPr>
              <w:t>Compra</w:t>
            </w:r>
            <w:r>
              <w:rPr>
                <w:rFonts w:asciiTheme="minorHAnsi" w:hAnsiTheme="minorHAnsi" w:cstheme="minorHAnsi"/>
                <w:lang w:val="es-ES_tradnl"/>
              </w:rPr>
              <w:t xml:space="preserve">, accede al módulo de Alta, y </w:t>
            </w:r>
            <w:r w:rsidRPr="00EF48F2">
              <w:rPr>
                <w:rFonts w:asciiTheme="minorHAnsi" w:hAnsiTheme="minorHAnsi" w:cstheme="minorHAnsi"/>
                <w:lang w:val="es-ES_tradnl"/>
              </w:rPr>
              <w:t>presiona el botón “</w:t>
            </w:r>
            <w:r>
              <w:rPr>
                <w:rFonts w:asciiTheme="minorHAnsi" w:hAnsiTheme="minorHAnsi" w:cstheme="minorHAnsi"/>
                <w:lang w:val="es-ES_tradnl"/>
              </w:rPr>
              <w:t>N</w:t>
            </w:r>
            <w:r w:rsidRPr="00EF48F2">
              <w:rPr>
                <w:rFonts w:asciiTheme="minorHAnsi" w:hAnsiTheme="minorHAnsi" w:cstheme="minorHAnsi"/>
                <w:lang w:val="es-ES_tradnl"/>
              </w:rPr>
              <w:t>uevo”, el sistema limpia los campos y el usuario carga los datos del</w:t>
            </w:r>
            <w:r>
              <w:rPr>
                <w:rFonts w:asciiTheme="minorHAnsi" w:hAnsiTheme="minorHAnsi" w:cstheme="minorHAnsi"/>
                <w:lang w:val="es-ES_tradnl"/>
              </w:rPr>
              <w:t xml:space="preserve"> mismo, y presiona el botón “Guardar”, que guarda los </w:t>
            </w:r>
            <w:r w:rsidRPr="008767C9">
              <w:rPr>
                <w:rFonts w:asciiTheme="minorHAnsi" w:hAnsiTheme="minorHAnsi" w:cstheme="minorHAnsi"/>
                <w:lang w:val="es-ES_tradnl"/>
              </w:rPr>
              <w:t>datos de la cabeza</w:t>
            </w:r>
            <w:r>
              <w:rPr>
                <w:rFonts w:asciiTheme="minorHAnsi" w:hAnsiTheme="minorHAnsi" w:cstheme="minorHAnsi"/>
                <w:lang w:val="es-ES_tradnl"/>
              </w:rPr>
              <w:t xml:space="preserve">, habilita el botón “Nuevo </w:t>
            </w:r>
            <w:proofErr w:type="spellStart"/>
            <w:r>
              <w:rPr>
                <w:rFonts w:asciiTheme="minorHAnsi" w:hAnsiTheme="minorHAnsi" w:cstheme="minorHAnsi"/>
                <w:lang w:val="es-ES_tradnl"/>
              </w:rPr>
              <w:t>Item</w:t>
            </w:r>
            <w:proofErr w:type="spellEnd"/>
            <w:r>
              <w:rPr>
                <w:rFonts w:asciiTheme="minorHAnsi" w:hAnsiTheme="minorHAnsi" w:cstheme="minorHAnsi"/>
                <w:lang w:val="es-ES_tradnl"/>
              </w:rPr>
              <w:t>” para la carga de Bienes solicitados, y habilita el botón de “Confirmar”</w:t>
            </w:r>
            <w:r w:rsidRPr="008767C9">
              <w:rPr>
                <w:rFonts w:asciiTheme="minorHAnsi" w:hAnsiTheme="minorHAnsi" w:cstheme="minorHAnsi"/>
                <w:lang w:val="es-ES_tradnl"/>
              </w:rPr>
              <w:t>.</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Los botones “Aprobar”, “Rechazar” y “Anu</w:t>
            </w:r>
            <w:r w:rsidR="00681D2A">
              <w:rPr>
                <w:rFonts w:asciiTheme="minorHAnsi" w:hAnsiTheme="minorHAnsi" w:cstheme="minorHAnsi"/>
                <w:lang w:val="es-ES_tradnl"/>
              </w:rPr>
              <w:t>lar” se muestran inhabilitados.</w:t>
            </w:r>
          </w:p>
          <w:p w:rsidR="00CC365B" w:rsidRPr="00D96D76"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Este alta de </w:t>
            </w:r>
            <w:r>
              <w:rPr>
                <w:rFonts w:asciiTheme="minorHAnsi" w:hAnsiTheme="minorHAnsi" w:cstheme="minorHAnsi"/>
                <w:b/>
                <w:lang w:val="es-ES_tradnl"/>
              </w:rPr>
              <w:t xml:space="preserve">Solicitud de </w:t>
            </w:r>
            <w:proofErr w:type="spellStart"/>
            <w:r w:rsidR="00681D2A">
              <w:rPr>
                <w:rFonts w:asciiTheme="minorHAnsi" w:hAnsiTheme="minorHAnsi" w:cstheme="minorHAnsi"/>
                <w:b/>
                <w:lang w:val="es-ES_tradnl"/>
              </w:rPr>
              <w:t>Compra</w:t>
            </w:r>
            <w:r>
              <w:rPr>
                <w:rFonts w:asciiTheme="minorHAnsi" w:hAnsiTheme="minorHAnsi" w:cstheme="minorHAnsi"/>
                <w:lang w:val="es-ES_tradnl"/>
              </w:rPr>
              <w:t>registra</w:t>
            </w:r>
            <w:proofErr w:type="spellEnd"/>
            <w:r>
              <w:rPr>
                <w:rFonts w:asciiTheme="minorHAnsi" w:hAnsiTheme="minorHAnsi" w:cstheme="minorHAnsi"/>
                <w:lang w:val="es-ES_tradnl"/>
              </w:rPr>
              <w:t xml:space="preserve"> el estado inicial del comprobante en “En proceso de registro” (</w:t>
            </w:r>
            <w:r>
              <w:rPr>
                <w:rFonts w:asciiTheme="minorHAnsi" w:hAnsiTheme="minorHAnsi" w:cstheme="minorHAnsi"/>
              </w:rPr>
              <w:t>TESTADOSCOMPROB</w:t>
            </w:r>
            <w:r>
              <w:rPr>
                <w:rFonts w:asciiTheme="minorHAnsi" w:hAnsiTheme="minorHAnsi" w:cstheme="minorHAnsi"/>
                <w:lang w:val="es-ES_tradnl"/>
              </w:rPr>
              <w:t>, ID = 1), registrando el mismo en la tabla STK_COMPROBANTES_ESTADOS.</w:t>
            </w:r>
          </w:p>
          <w:p w:rsidR="00CC365B" w:rsidRDefault="00CC365B" w:rsidP="00A91545">
            <w:pPr>
              <w:jc w:val="both"/>
              <w:rPr>
                <w:rFonts w:asciiTheme="minorHAnsi" w:hAnsiTheme="minorHAnsi" w:cstheme="minorHAnsi"/>
                <w:lang w:val="es-ES_tradnl"/>
              </w:rPr>
            </w:pPr>
          </w:p>
          <w:p w:rsidR="00CC365B" w:rsidRPr="009246F4" w:rsidRDefault="00CC365B" w:rsidP="00A91545">
            <w:pPr>
              <w:jc w:val="both"/>
              <w:rPr>
                <w:rFonts w:asciiTheme="minorHAnsi" w:hAnsiTheme="minorHAnsi" w:cstheme="minorHAnsi"/>
                <w:u w:val="single"/>
              </w:rPr>
            </w:pPr>
            <w:r w:rsidRPr="009246F4">
              <w:rPr>
                <w:rFonts w:asciiTheme="minorHAnsi" w:hAnsiTheme="minorHAnsi" w:cstheme="minorHAnsi"/>
                <w:u w:val="single"/>
              </w:rPr>
              <w:t>Modificación</w:t>
            </w:r>
            <w:r>
              <w:rPr>
                <w:rFonts w:asciiTheme="minorHAnsi" w:hAnsiTheme="minorHAnsi" w:cstheme="minorHAnsi"/>
                <w:u w:val="single"/>
              </w:rPr>
              <w:t xml:space="preserve"> / Eliminación</w:t>
            </w:r>
            <w:r w:rsidRPr="009246F4">
              <w:rPr>
                <w:rFonts w:asciiTheme="minorHAnsi" w:hAnsiTheme="minorHAnsi" w:cstheme="minorHAnsi"/>
                <w:u w:val="single"/>
              </w:rPr>
              <w:t>:</w:t>
            </w:r>
          </w:p>
          <w:p w:rsidR="00CC365B" w:rsidRDefault="00CC365B" w:rsidP="00A91545">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modificar </w:t>
            </w:r>
            <w:r>
              <w:rPr>
                <w:rFonts w:asciiTheme="minorHAnsi" w:hAnsiTheme="minorHAnsi" w:cstheme="minorHAnsi"/>
                <w:lang w:val="es-ES_tradnl"/>
              </w:rPr>
              <w:t xml:space="preserve">los parámetros de una </w:t>
            </w:r>
            <w:r w:rsidRPr="00A9548C">
              <w:rPr>
                <w:rFonts w:asciiTheme="minorHAnsi" w:hAnsiTheme="minorHAnsi" w:cstheme="minorHAnsi"/>
                <w:b/>
                <w:lang w:val="es-ES_tradnl"/>
              </w:rPr>
              <w:t xml:space="preserve">Solicitud de </w:t>
            </w:r>
            <w:proofErr w:type="spellStart"/>
            <w:r w:rsidR="00681D2A">
              <w:rPr>
                <w:rFonts w:asciiTheme="minorHAnsi" w:hAnsiTheme="minorHAnsi" w:cstheme="minorHAnsi"/>
                <w:b/>
                <w:lang w:val="es-ES_tradnl"/>
              </w:rPr>
              <w:t>Compra</w:t>
            </w:r>
            <w:r>
              <w:rPr>
                <w:rFonts w:asciiTheme="minorHAnsi" w:hAnsiTheme="minorHAnsi" w:cstheme="minorHAnsi"/>
                <w:lang w:val="es-ES_tradnl"/>
              </w:rPr>
              <w:t>existente</w:t>
            </w:r>
            <w:proofErr w:type="spellEnd"/>
            <w:r>
              <w:rPr>
                <w:rFonts w:asciiTheme="minorHAnsi" w:hAnsiTheme="minorHAnsi" w:cstheme="minorHAnsi"/>
                <w:lang w:val="es-ES_tradnl"/>
              </w:rPr>
              <w:t>, accede al módulo de consultas y lo</w:t>
            </w:r>
            <w:r w:rsidRPr="00EF48F2">
              <w:rPr>
                <w:rFonts w:asciiTheme="minorHAnsi" w:hAnsiTheme="minorHAnsi" w:cstheme="minorHAnsi"/>
                <w:lang w:val="es-ES_tradnl"/>
              </w:rPr>
              <w:t xml:space="preserve"> selecciona, el sistema carga los datos del mismo en pantalla y el usuario modifica los datos que desea</w:t>
            </w:r>
            <w:r>
              <w:rPr>
                <w:rFonts w:asciiTheme="minorHAnsi" w:hAnsiTheme="minorHAnsi" w:cstheme="minorHAnsi"/>
                <w:lang w:val="es-ES_tradnl"/>
              </w:rPr>
              <w:t>, y presiona el botón “Guardar”</w:t>
            </w:r>
            <w:r w:rsidRPr="00EF48F2">
              <w:rPr>
                <w:rFonts w:asciiTheme="minorHAnsi" w:hAnsiTheme="minorHAnsi" w:cstheme="minorHAnsi"/>
                <w:lang w:val="es-ES_tradnl"/>
              </w:rPr>
              <w:t xml:space="preserve">. </w:t>
            </w:r>
            <w:r>
              <w:rPr>
                <w:rFonts w:asciiTheme="minorHAnsi" w:hAnsiTheme="minorHAnsi" w:cstheme="minorHAnsi"/>
                <w:lang w:val="es-ES_tradnl"/>
              </w:rPr>
              <w:t>En esta modalidad, los campos de Bienes solicitados (</w:t>
            </w:r>
            <w:proofErr w:type="spellStart"/>
            <w:r>
              <w:rPr>
                <w:rFonts w:asciiTheme="minorHAnsi" w:hAnsiTheme="minorHAnsi" w:cstheme="minorHAnsi"/>
                <w:lang w:val="es-ES_tradnl"/>
              </w:rPr>
              <w:t>Items</w:t>
            </w:r>
            <w:proofErr w:type="spellEnd"/>
            <w:r>
              <w:rPr>
                <w:rFonts w:asciiTheme="minorHAnsi" w:hAnsiTheme="minorHAnsi" w:cstheme="minorHAnsi"/>
                <w:lang w:val="es-ES_tradnl"/>
              </w:rPr>
              <w:t xml:space="preserve">), y el botón de “Confirmar” se muestran habilitados. Los botones “Aprobar”, “Rechazar” y “Anular” se muestran inhabilitados. </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Si el usuario quiere eliminar un movimiento de fondos, lo selecciona del mismo modo que para modificación, y presiona el botón “Eliminar”.</w:t>
            </w:r>
          </w:p>
          <w:p w:rsidR="00CC365B" w:rsidRDefault="00CC365B" w:rsidP="00A91545">
            <w:pPr>
              <w:jc w:val="both"/>
              <w:rPr>
                <w:rFonts w:asciiTheme="minorHAnsi" w:hAnsiTheme="minorHAnsi" w:cstheme="minorHAnsi"/>
                <w:u w:val="single"/>
                <w:lang w:val="es-ES_tradnl"/>
              </w:rPr>
            </w:pPr>
          </w:p>
          <w:p w:rsidR="00681D2A" w:rsidRDefault="00681D2A" w:rsidP="00A91545">
            <w:pPr>
              <w:jc w:val="both"/>
              <w:rPr>
                <w:rFonts w:asciiTheme="minorHAnsi" w:hAnsiTheme="minorHAnsi" w:cstheme="minorHAnsi"/>
                <w:u w:val="single"/>
                <w:lang w:val="es-ES_tradnl"/>
              </w:rPr>
            </w:pPr>
          </w:p>
          <w:p w:rsidR="00CC365B" w:rsidRPr="00EB03A1" w:rsidRDefault="00CC365B" w:rsidP="00A91545">
            <w:pPr>
              <w:jc w:val="both"/>
              <w:rPr>
                <w:rFonts w:asciiTheme="minorHAnsi" w:hAnsiTheme="minorHAnsi" w:cstheme="minorHAnsi"/>
                <w:u w:val="single"/>
                <w:lang w:val="es-ES_tradnl"/>
              </w:rPr>
            </w:pPr>
            <w:r w:rsidRPr="00EB03A1">
              <w:rPr>
                <w:rFonts w:asciiTheme="minorHAnsi" w:hAnsiTheme="minorHAnsi" w:cstheme="minorHAnsi"/>
                <w:u w:val="single"/>
                <w:lang w:val="es-ES_tradnl"/>
              </w:rPr>
              <w:t>Cambio de estados:</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Los comprobantes existentes dados de alta, desde que van cambiando de estados en función de los usuarios que deben confirmarlas, aprobarlas y realizar otras acciones sobre las mismas. Este cambio de estados está definido en la tabla de </w:t>
            </w:r>
            <w:proofErr w:type="spellStart"/>
            <w:r>
              <w:rPr>
                <w:rFonts w:asciiTheme="minorHAnsi" w:hAnsiTheme="minorHAnsi" w:cstheme="minorHAnsi"/>
                <w:lang w:val="es-ES_tradnl"/>
              </w:rPr>
              <w:t>parametrización</w:t>
            </w:r>
            <w:proofErr w:type="spellEnd"/>
            <w:r>
              <w:rPr>
                <w:rFonts w:asciiTheme="minorHAnsi" w:hAnsiTheme="minorHAnsi" w:cstheme="minorHAnsi"/>
              </w:rPr>
              <w:t>TESTADOSCOMPROB</w:t>
            </w:r>
            <w:r>
              <w:rPr>
                <w:rFonts w:asciiTheme="minorHAnsi" w:hAnsiTheme="minorHAnsi" w:cstheme="minorHAnsi"/>
                <w:lang w:val="es-ES_tradnl"/>
              </w:rPr>
              <w:t xml:space="preserve"> (ver </w:t>
            </w:r>
            <w:r w:rsidR="00A864E8">
              <w:fldChar w:fldCharType="begin"/>
            </w:r>
            <w:r w:rsidR="00A864E8">
              <w:instrText xml:space="preserve"> REF _Ref370482106 \h  \* MERGEFORMAT </w:instrText>
            </w:r>
            <w:r w:rsidR="00A864E8">
              <w:fldChar w:fldCharType="separate"/>
            </w:r>
            <w:r w:rsidR="0077241B" w:rsidRPr="0077241B">
              <w:rPr>
                <w:rFonts w:asciiTheme="minorHAnsi" w:hAnsiTheme="minorHAnsi" w:cstheme="minorHAnsi"/>
                <w:b/>
                <w:color w:val="0070C0"/>
              </w:rPr>
              <w:t xml:space="preserve">Registros de tabla de </w:t>
            </w:r>
            <w:proofErr w:type="spellStart"/>
            <w:r w:rsidR="0077241B" w:rsidRPr="0077241B">
              <w:rPr>
                <w:rFonts w:asciiTheme="minorHAnsi" w:hAnsiTheme="minorHAnsi" w:cstheme="minorHAnsi"/>
                <w:b/>
                <w:color w:val="0070C0"/>
              </w:rPr>
              <w:t>parametrización</w:t>
            </w:r>
            <w:proofErr w:type="spellEnd"/>
            <w:r w:rsidR="0077241B" w:rsidRPr="0077241B">
              <w:rPr>
                <w:rFonts w:asciiTheme="minorHAnsi" w:hAnsiTheme="minorHAnsi" w:cstheme="minorHAnsi"/>
                <w:b/>
                <w:color w:val="0070C0"/>
              </w:rPr>
              <w:t xml:space="preserve"> TESTADOSCOMPROB</w:t>
            </w:r>
            <w:r w:rsidR="00A864E8">
              <w:fldChar w:fldCharType="end"/>
            </w:r>
            <w:r>
              <w:rPr>
                <w:rFonts w:asciiTheme="minorHAnsi" w:hAnsiTheme="minorHAnsi" w:cstheme="minorHAnsi"/>
                <w:lang w:val="es-ES_tradnl"/>
              </w:rPr>
              <w:t xml:space="preserve">) y se registra en la tabla STK_COMPROBANTES_ESTADOS. </w:t>
            </w:r>
          </w:p>
          <w:p w:rsidR="00CC365B" w:rsidRDefault="00CC365B" w:rsidP="00A91545">
            <w:pPr>
              <w:rPr>
                <w:rFonts w:asciiTheme="minorHAnsi" w:hAnsiTheme="minorHAnsi" w:cstheme="minorHAnsi"/>
                <w:lang w:val="es-ES_tradnl"/>
              </w:rPr>
            </w:pPr>
          </w:p>
          <w:p w:rsidR="00CC365B" w:rsidRPr="00F45A4A" w:rsidRDefault="00CC365B" w:rsidP="00A91545">
            <w:pPr>
              <w:jc w:val="both"/>
              <w:rPr>
                <w:rFonts w:asciiTheme="minorHAnsi" w:hAnsiTheme="minorHAnsi" w:cstheme="minorHAnsi"/>
                <w:b/>
                <w:u w:val="single"/>
                <w:lang w:val="es-ES_tradnl"/>
              </w:rPr>
            </w:pPr>
            <w:proofErr w:type="spellStart"/>
            <w:r>
              <w:rPr>
                <w:rFonts w:asciiTheme="minorHAnsi" w:hAnsiTheme="minorHAnsi" w:cstheme="minorHAnsi"/>
                <w:b/>
                <w:u w:val="single"/>
                <w:lang w:val="es-ES_tradnl"/>
              </w:rPr>
              <w:t>Items</w:t>
            </w:r>
            <w:proofErr w:type="spellEnd"/>
            <w:r>
              <w:rPr>
                <w:rFonts w:asciiTheme="minorHAnsi" w:hAnsiTheme="minorHAnsi" w:cstheme="minorHAnsi"/>
                <w:b/>
                <w:u w:val="single"/>
                <w:lang w:val="es-ES_tradnl"/>
              </w:rPr>
              <w:t xml:space="preserve">: Bienes </w:t>
            </w:r>
            <w:r w:rsidR="00681D2A">
              <w:rPr>
                <w:rFonts w:asciiTheme="minorHAnsi" w:hAnsiTheme="minorHAnsi" w:cstheme="minorHAnsi"/>
                <w:b/>
                <w:u w:val="single"/>
                <w:lang w:val="es-ES_tradnl"/>
              </w:rPr>
              <w:t>solicitados a comprar</w:t>
            </w:r>
          </w:p>
          <w:p w:rsidR="00CC365B" w:rsidRDefault="00CC365B" w:rsidP="00A91545">
            <w:pPr>
              <w:jc w:val="both"/>
              <w:rPr>
                <w:rFonts w:asciiTheme="minorHAnsi" w:hAnsiTheme="minorHAnsi" w:cstheme="minorHAnsi"/>
                <w:u w:val="single"/>
                <w:lang w:val="es-ES_tradnl"/>
              </w:rPr>
            </w:pPr>
          </w:p>
          <w:p w:rsidR="00CC365B" w:rsidRPr="000A11CF" w:rsidRDefault="00CC365B" w:rsidP="00A91545">
            <w:pPr>
              <w:jc w:val="both"/>
              <w:rPr>
                <w:rFonts w:asciiTheme="minorHAnsi" w:hAnsiTheme="minorHAnsi" w:cstheme="minorHAnsi"/>
                <w:u w:val="single"/>
                <w:lang w:val="es-ES_tradnl"/>
              </w:rPr>
            </w:pPr>
            <w:r w:rsidRPr="000A11CF">
              <w:rPr>
                <w:rFonts w:asciiTheme="minorHAnsi" w:hAnsiTheme="minorHAnsi" w:cstheme="minorHAnsi"/>
                <w:u w:val="single"/>
                <w:lang w:val="es-ES_tradnl"/>
              </w:rPr>
              <w:t xml:space="preserve">Alta:  </w:t>
            </w:r>
          </w:p>
          <w:p w:rsidR="00CC365B" w:rsidRDefault="00CC365B" w:rsidP="00A91545">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w:t>
            </w:r>
            <w:r>
              <w:rPr>
                <w:rFonts w:asciiTheme="minorHAnsi" w:hAnsiTheme="minorHAnsi" w:cstheme="minorHAnsi"/>
                <w:lang w:val="es-ES_tradnl"/>
              </w:rPr>
              <w:t xml:space="preserve">agregar un ítem con bienes al comprobante </w:t>
            </w:r>
            <w:r>
              <w:rPr>
                <w:rFonts w:asciiTheme="minorHAnsi" w:hAnsiTheme="minorHAnsi" w:cstheme="minorHAnsi"/>
                <w:b/>
                <w:lang w:val="es-ES_tradnl"/>
              </w:rPr>
              <w:t xml:space="preserve">Solicitud de </w:t>
            </w:r>
            <w:r w:rsidR="00681D2A">
              <w:rPr>
                <w:rFonts w:asciiTheme="minorHAnsi" w:hAnsiTheme="minorHAnsi" w:cstheme="minorHAnsi"/>
                <w:b/>
                <w:lang w:val="es-ES_tradnl"/>
              </w:rPr>
              <w:t>Compra</w:t>
            </w:r>
            <w:r>
              <w:rPr>
                <w:rFonts w:asciiTheme="minorHAnsi" w:hAnsiTheme="minorHAnsi" w:cstheme="minorHAnsi"/>
                <w:lang w:val="es-ES_tradnl"/>
              </w:rPr>
              <w:t xml:space="preserve">, accede al ABM de </w:t>
            </w:r>
            <w:proofErr w:type="spellStart"/>
            <w:r>
              <w:rPr>
                <w:rFonts w:asciiTheme="minorHAnsi" w:hAnsiTheme="minorHAnsi" w:cstheme="minorHAnsi"/>
                <w:lang w:val="es-ES_tradnl"/>
              </w:rPr>
              <w:t>Items</w:t>
            </w:r>
            <w:proofErr w:type="spellEnd"/>
            <w:r>
              <w:rPr>
                <w:rFonts w:asciiTheme="minorHAnsi" w:hAnsiTheme="minorHAnsi" w:cstheme="minorHAnsi"/>
                <w:lang w:val="es-ES_tradnl"/>
              </w:rPr>
              <w:t xml:space="preserve">, y </w:t>
            </w:r>
            <w:r w:rsidRPr="00EF48F2">
              <w:rPr>
                <w:rFonts w:asciiTheme="minorHAnsi" w:hAnsiTheme="minorHAnsi" w:cstheme="minorHAnsi"/>
                <w:lang w:val="es-ES_tradnl"/>
              </w:rPr>
              <w:t>presiona el botón “</w:t>
            </w:r>
            <w:r>
              <w:rPr>
                <w:rFonts w:asciiTheme="minorHAnsi" w:hAnsiTheme="minorHAnsi" w:cstheme="minorHAnsi"/>
                <w:lang w:val="es-ES_tradnl"/>
              </w:rPr>
              <w:t xml:space="preserve">Nuevo </w:t>
            </w:r>
            <w:proofErr w:type="spellStart"/>
            <w:r>
              <w:rPr>
                <w:rFonts w:asciiTheme="minorHAnsi" w:hAnsiTheme="minorHAnsi" w:cstheme="minorHAnsi"/>
                <w:lang w:val="es-ES_tradnl"/>
              </w:rPr>
              <w:t>Item</w:t>
            </w:r>
            <w:proofErr w:type="spellEnd"/>
            <w:r w:rsidRPr="00EF48F2">
              <w:rPr>
                <w:rFonts w:asciiTheme="minorHAnsi" w:hAnsiTheme="minorHAnsi" w:cstheme="minorHAnsi"/>
                <w:lang w:val="es-ES_tradnl"/>
              </w:rPr>
              <w:t xml:space="preserve">”, </w:t>
            </w:r>
            <w:r>
              <w:rPr>
                <w:rFonts w:asciiTheme="minorHAnsi" w:hAnsiTheme="minorHAnsi" w:cstheme="minorHAnsi"/>
                <w:lang w:val="es-ES_tradnl"/>
              </w:rPr>
              <w:t xml:space="preserve">lo que abre un </w:t>
            </w:r>
            <w:proofErr w:type="spellStart"/>
            <w:r>
              <w:rPr>
                <w:rFonts w:asciiTheme="minorHAnsi" w:hAnsiTheme="minorHAnsi" w:cstheme="minorHAnsi"/>
                <w:lang w:val="es-ES_tradnl"/>
              </w:rPr>
              <w:t>popup</w:t>
            </w:r>
            <w:proofErr w:type="spellEnd"/>
            <w:r>
              <w:rPr>
                <w:rFonts w:asciiTheme="minorHAnsi" w:hAnsiTheme="minorHAnsi" w:cstheme="minorHAnsi"/>
                <w:lang w:val="es-ES_tradnl"/>
              </w:rPr>
              <w:t xml:space="preserve"> para poder cargar los datos del ítem, y presiona el botón “Guardar”</w:t>
            </w:r>
            <w:r w:rsidRPr="00EF48F2">
              <w:rPr>
                <w:rFonts w:asciiTheme="minorHAnsi" w:hAnsiTheme="minorHAnsi" w:cstheme="minorHAnsi"/>
                <w:lang w:val="es-ES_tradnl"/>
              </w:rPr>
              <w:t>.</w:t>
            </w:r>
          </w:p>
          <w:p w:rsidR="00CC365B" w:rsidRDefault="00CC365B" w:rsidP="00A91545">
            <w:pPr>
              <w:jc w:val="both"/>
              <w:rPr>
                <w:rFonts w:asciiTheme="minorHAnsi" w:hAnsiTheme="minorHAnsi" w:cstheme="minorHAnsi"/>
                <w:u w:val="single"/>
              </w:rPr>
            </w:pPr>
          </w:p>
          <w:p w:rsidR="00CC365B" w:rsidRPr="009246F4" w:rsidRDefault="00CC365B" w:rsidP="00A91545">
            <w:pPr>
              <w:jc w:val="both"/>
              <w:rPr>
                <w:rFonts w:asciiTheme="minorHAnsi" w:hAnsiTheme="minorHAnsi" w:cstheme="minorHAnsi"/>
                <w:u w:val="single"/>
              </w:rPr>
            </w:pPr>
            <w:r w:rsidRPr="009246F4">
              <w:rPr>
                <w:rFonts w:asciiTheme="minorHAnsi" w:hAnsiTheme="minorHAnsi" w:cstheme="minorHAnsi"/>
                <w:u w:val="single"/>
              </w:rPr>
              <w:t>Modificación</w:t>
            </w:r>
            <w:r>
              <w:rPr>
                <w:rFonts w:asciiTheme="minorHAnsi" w:hAnsiTheme="minorHAnsi" w:cstheme="minorHAnsi"/>
                <w:u w:val="single"/>
              </w:rPr>
              <w:t xml:space="preserve"> / </w:t>
            </w:r>
            <w:r>
              <w:rPr>
                <w:rFonts w:asciiTheme="minorHAnsi" w:hAnsiTheme="minorHAnsi" w:cstheme="minorHAnsi"/>
                <w:u w:val="single"/>
                <w:lang w:val="es-ES_tradnl"/>
              </w:rPr>
              <w:t>Elimin</w:t>
            </w:r>
            <w:r w:rsidRPr="009246F4">
              <w:rPr>
                <w:rFonts w:asciiTheme="minorHAnsi" w:hAnsiTheme="minorHAnsi" w:cstheme="minorHAnsi"/>
                <w:u w:val="single"/>
                <w:lang w:val="es-ES_tradnl"/>
              </w:rPr>
              <w:t>ación</w:t>
            </w:r>
            <w:r w:rsidRPr="009246F4">
              <w:rPr>
                <w:rFonts w:asciiTheme="minorHAnsi" w:hAnsiTheme="minorHAnsi" w:cstheme="minorHAnsi"/>
                <w:u w:val="single"/>
              </w:rPr>
              <w:t>:</w:t>
            </w:r>
          </w:p>
          <w:p w:rsidR="00CC365B" w:rsidRDefault="00CC365B" w:rsidP="00A91545">
            <w:pPr>
              <w:jc w:val="both"/>
              <w:rPr>
                <w:rFonts w:asciiTheme="minorHAnsi" w:hAnsiTheme="minorHAnsi" w:cstheme="minorHAnsi"/>
                <w:lang w:val="es-ES_tradnl"/>
              </w:rPr>
            </w:pPr>
            <w:r w:rsidRPr="00EF48F2">
              <w:rPr>
                <w:rFonts w:asciiTheme="minorHAnsi" w:hAnsiTheme="minorHAnsi" w:cstheme="minorHAnsi"/>
                <w:lang w:val="es-ES_tradnl"/>
              </w:rPr>
              <w:t xml:space="preserve">Si el usuario quiere modificar </w:t>
            </w:r>
            <w:r>
              <w:rPr>
                <w:rFonts w:asciiTheme="minorHAnsi" w:hAnsiTheme="minorHAnsi" w:cstheme="minorHAnsi"/>
                <w:lang w:val="es-ES_tradnl"/>
              </w:rPr>
              <w:t xml:space="preserve">un ítem existente de un comprobante, accede al ABM de Cabeza de Comprobante, y en el listado de ítems, hace doble clic en el registro que desea modificar. El sistema abre un </w:t>
            </w:r>
            <w:proofErr w:type="spellStart"/>
            <w:r>
              <w:rPr>
                <w:rFonts w:asciiTheme="minorHAnsi" w:hAnsiTheme="minorHAnsi" w:cstheme="minorHAnsi"/>
                <w:lang w:val="es-ES_tradnl"/>
              </w:rPr>
              <w:t>popup</w:t>
            </w:r>
            <w:proofErr w:type="spellEnd"/>
            <w:r>
              <w:rPr>
                <w:rFonts w:asciiTheme="minorHAnsi" w:hAnsiTheme="minorHAnsi" w:cstheme="minorHAnsi"/>
                <w:lang w:val="es-ES_tradnl"/>
              </w:rPr>
              <w:t xml:space="preserve"> en el cual </w:t>
            </w:r>
            <w:r w:rsidRPr="00EF48F2">
              <w:rPr>
                <w:rFonts w:asciiTheme="minorHAnsi" w:hAnsiTheme="minorHAnsi" w:cstheme="minorHAnsi"/>
                <w:lang w:val="es-ES_tradnl"/>
              </w:rPr>
              <w:t>carga los datos del</w:t>
            </w:r>
            <w:r>
              <w:rPr>
                <w:rFonts w:asciiTheme="minorHAnsi" w:hAnsiTheme="minorHAnsi" w:cstheme="minorHAnsi"/>
                <w:lang w:val="es-ES_tradnl"/>
              </w:rPr>
              <w:t xml:space="preserve"> ítem </w:t>
            </w:r>
            <w:r w:rsidRPr="00EF48F2">
              <w:rPr>
                <w:rFonts w:asciiTheme="minorHAnsi" w:hAnsiTheme="minorHAnsi" w:cstheme="minorHAnsi"/>
                <w:lang w:val="es-ES_tradnl"/>
              </w:rPr>
              <w:t>en pantalla y el usuario modifica los datos que desea</w:t>
            </w:r>
            <w:r>
              <w:rPr>
                <w:rFonts w:asciiTheme="minorHAnsi" w:hAnsiTheme="minorHAnsi" w:cstheme="minorHAnsi"/>
                <w:lang w:val="es-ES_tradnl"/>
              </w:rPr>
              <w:t>, y presiona el botón “Guardar”</w:t>
            </w:r>
            <w:r w:rsidRPr="00EF48F2">
              <w:rPr>
                <w:rFonts w:asciiTheme="minorHAnsi" w:hAnsiTheme="minorHAnsi" w:cstheme="minorHAnsi"/>
                <w:lang w:val="es-ES_tradnl"/>
              </w:rPr>
              <w:t xml:space="preserve">. </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Si el usuario quiere eliminar el ítem, lo selecciona del mismo modo que para modificación, y presiona el botón “Eliminar”.</w:t>
            </w:r>
          </w:p>
          <w:p w:rsidR="00CC365B" w:rsidRDefault="00CC365B" w:rsidP="00A91545">
            <w:pPr>
              <w:rPr>
                <w:rFonts w:asciiTheme="minorHAnsi" w:hAnsiTheme="minorHAnsi" w:cstheme="minorHAnsi"/>
                <w:lang w:val="es-ES_tradnl"/>
              </w:rPr>
            </w:pPr>
          </w:p>
          <w:p w:rsidR="00CC365B" w:rsidRPr="00ED7E80" w:rsidRDefault="00CC365B" w:rsidP="00A91545">
            <w:pPr>
              <w:jc w:val="both"/>
              <w:rPr>
                <w:rFonts w:asciiTheme="minorHAnsi" w:hAnsiTheme="minorHAnsi" w:cstheme="minorHAnsi"/>
                <w:b/>
                <w:u w:val="single"/>
                <w:lang w:val="es-ES_tradnl"/>
              </w:rPr>
            </w:pPr>
            <w:r w:rsidRPr="00ED7E80">
              <w:rPr>
                <w:rFonts w:asciiTheme="minorHAnsi" w:hAnsiTheme="minorHAnsi" w:cstheme="minorHAnsi"/>
                <w:b/>
                <w:u w:val="single"/>
                <w:lang w:val="es-ES_tradnl"/>
              </w:rPr>
              <w:t xml:space="preserve">Cabeza: </w:t>
            </w:r>
            <w:r>
              <w:rPr>
                <w:rFonts w:asciiTheme="minorHAnsi" w:hAnsiTheme="minorHAnsi" w:cstheme="minorHAnsi"/>
                <w:b/>
                <w:u w:val="single"/>
                <w:lang w:val="es-ES_tradnl"/>
              </w:rPr>
              <w:t>Confirmación de comprobante</w:t>
            </w:r>
          </w:p>
          <w:p w:rsidR="00CC365B" w:rsidRDefault="00CC365B" w:rsidP="00A91545">
            <w:pPr>
              <w:jc w:val="both"/>
              <w:rPr>
                <w:rFonts w:asciiTheme="minorHAnsi" w:hAnsiTheme="minorHAnsi" w:cstheme="minorHAnsi"/>
                <w:lang w:val="es-ES_tradnl"/>
              </w:rPr>
            </w:pP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Al guardar la </w:t>
            </w:r>
            <w:r w:rsidRPr="00A9548C">
              <w:rPr>
                <w:rFonts w:asciiTheme="minorHAnsi" w:hAnsiTheme="minorHAnsi" w:cstheme="minorHAnsi"/>
                <w:b/>
                <w:lang w:val="es-ES_tradnl"/>
              </w:rPr>
              <w:t xml:space="preserve">Solicitud de </w:t>
            </w:r>
            <w:proofErr w:type="spellStart"/>
            <w:r w:rsidR="00681D2A">
              <w:rPr>
                <w:rFonts w:asciiTheme="minorHAnsi" w:hAnsiTheme="minorHAnsi" w:cstheme="minorHAnsi"/>
                <w:b/>
                <w:lang w:val="es-ES_tradnl"/>
              </w:rPr>
              <w:t>Compra</w:t>
            </w:r>
            <w:r>
              <w:rPr>
                <w:rFonts w:asciiTheme="minorHAnsi" w:hAnsiTheme="minorHAnsi" w:cstheme="minorHAnsi"/>
                <w:lang w:val="es-ES_tradnl"/>
              </w:rPr>
              <w:t>a</w:t>
            </w:r>
            <w:proofErr w:type="spellEnd"/>
            <w:r>
              <w:rPr>
                <w:rFonts w:asciiTheme="minorHAnsi" w:hAnsiTheme="minorHAnsi" w:cstheme="minorHAnsi"/>
                <w:lang w:val="es-ES_tradnl"/>
              </w:rPr>
              <w:t xml:space="preserve"> través del botón “Confirmar”, se genera automáticamente el número de la misma, el cual es correlativo para cada tipo de comprobante, y se completa el campo “Desglose” en 00. </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Esta confirmación de la </w:t>
            </w:r>
            <w:r>
              <w:rPr>
                <w:rFonts w:asciiTheme="minorHAnsi" w:hAnsiTheme="minorHAnsi" w:cstheme="minorHAnsi"/>
                <w:b/>
                <w:lang w:val="es-ES_tradnl"/>
              </w:rPr>
              <w:t xml:space="preserve">Solicitud de </w:t>
            </w:r>
            <w:proofErr w:type="spellStart"/>
            <w:r w:rsidR="00681D2A">
              <w:rPr>
                <w:rFonts w:asciiTheme="minorHAnsi" w:hAnsiTheme="minorHAnsi" w:cstheme="minorHAnsi"/>
                <w:b/>
                <w:lang w:val="es-ES_tradnl"/>
              </w:rPr>
              <w:t>Compra</w:t>
            </w:r>
            <w:r w:rsidRPr="000A5472">
              <w:rPr>
                <w:rFonts w:asciiTheme="minorHAnsi" w:hAnsiTheme="minorHAnsi" w:cstheme="minorHAnsi"/>
                <w:lang w:val="es-ES_tradnl"/>
              </w:rPr>
              <w:t>registra</w:t>
            </w:r>
            <w:proofErr w:type="spellEnd"/>
            <w:r w:rsidRPr="000A5472">
              <w:rPr>
                <w:rFonts w:asciiTheme="minorHAnsi" w:hAnsiTheme="minorHAnsi" w:cstheme="minorHAnsi"/>
                <w:lang w:val="es-ES_tradnl"/>
              </w:rPr>
              <w:t xml:space="preserve"> la fecha </w:t>
            </w:r>
            <w:r>
              <w:rPr>
                <w:rFonts w:asciiTheme="minorHAnsi" w:hAnsiTheme="minorHAnsi" w:cstheme="minorHAnsi"/>
                <w:lang w:val="es-ES_tradnl"/>
              </w:rPr>
              <w:t xml:space="preserve">actual en el campo </w:t>
            </w:r>
            <w:proofErr w:type="spellStart"/>
            <w:r>
              <w:rPr>
                <w:rFonts w:asciiTheme="minorHAnsi" w:hAnsiTheme="minorHAnsi" w:cstheme="minorHAnsi"/>
                <w:lang w:val="es-ES_tradnl"/>
              </w:rPr>
              <w:t>ccabFECHACONFIRMA</w:t>
            </w:r>
            <w:proofErr w:type="spellEnd"/>
            <w:r>
              <w:rPr>
                <w:rFonts w:asciiTheme="minorHAnsi" w:hAnsiTheme="minorHAnsi" w:cstheme="minorHAnsi"/>
                <w:lang w:val="es-ES_tradnl"/>
              </w:rPr>
              <w:t>, y cambia el estado del comprobante a “Confirmada” (</w:t>
            </w:r>
            <w:r>
              <w:rPr>
                <w:rFonts w:asciiTheme="minorHAnsi" w:hAnsiTheme="minorHAnsi" w:cstheme="minorHAnsi"/>
              </w:rPr>
              <w:t>TESTADOSCOMPROB</w:t>
            </w:r>
            <w:r>
              <w:rPr>
                <w:rFonts w:asciiTheme="minorHAnsi" w:hAnsiTheme="minorHAnsi" w:cstheme="minorHAnsi"/>
                <w:lang w:val="es-ES_tradnl"/>
              </w:rPr>
              <w:t>, ID = 2), registrando el mismo en la tabla STK_COMPROBANTES_ESTADOS.</w:t>
            </w:r>
          </w:p>
          <w:p w:rsidR="005C41FE" w:rsidRPr="005C41FE" w:rsidRDefault="005C41FE" w:rsidP="00A91545">
            <w:pPr>
              <w:jc w:val="both"/>
              <w:rPr>
                <w:rFonts w:asciiTheme="minorHAnsi" w:hAnsiTheme="minorHAnsi" w:cstheme="minorHAnsi"/>
                <w:lang w:val="es-ES_tradnl"/>
              </w:rPr>
            </w:pPr>
            <w:r>
              <w:rPr>
                <w:rFonts w:asciiTheme="minorHAnsi" w:hAnsiTheme="minorHAnsi" w:cstheme="minorHAnsi"/>
                <w:lang w:val="es-ES_tradnl"/>
              </w:rPr>
              <w:t xml:space="preserve">Esta confirmación de la </w:t>
            </w:r>
            <w:r>
              <w:rPr>
                <w:rFonts w:asciiTheme="minorHAnsi" w:hAnsiTheme="minorHAnsi" w:cstheme="minorHAnsi"/>
                <w:b/>
                <w:lang w:val="es-ES_tradnl"/>
              </w:rPr>
              <w:t xml:space="preserve">Solicitud de Compra </w:t>
            </w:r>
            <w:r>
              <w:rPr>
                <w:rFonts w:asciiTheme="minorHAnsi" w:hAnsiTheme="minorHAnsi" w:cstheme="minorHAnsi"/>
                <w:lang w:val="es-ES_tradnl"/>
              </w:rPr>
              <w:t xml:space="preserve">habilita los campos relacionados específicamente con la información de la compra (tabla </w:t>
            </w:r>
            <w:r w:rsidRPr="005C41FE">
              <w:rPr>
                <w:rFonts w:asciiTheme="minorHAnsi" w:hAnsiTheme="minorHAnsi" w:cstheme="minorHAnsi"/>
                <w:lang w:val="es-ES_tradnl"/>
              </w:rPr>
              <w:t>STK_COMPROBANTES_CABEZA_COMPRA</w:t>
            </w:r>
            <w:r>
              <w:rPr>
                <w:rFonts w:asciiTheme="minorHAnsi" w:hAnsiTheme="minorHAnsi" w:cstheme="minorHAnsi"/>
                <w:lang w:val="es-ES_tradnl"/>
              </w:rPr>
              <w:t xml:space="preserve"> y relacionadas).</w:t>
            </w:r>
          </w:p>
        </w:tc>
      </w:tr>
      <w:tr w:rsidR="00CC365B" w:rsidRPr="00676E4B" w:rsidTr="00A91545">
        <w:trPr>
          <w:cantSplit/>
        </w:trPr>
        <w:tc>
          <w:tcPr>
            <w:tcW w:w="7678" w:type="dxa"/>
            <w:gridSpan w:val="5"/>
            <w:tcBorders>
              <w:top w:val="single" w:sz="2" w:space="0" w:color="000000"/>
              <w:left w:val="single" w:sz="2" w:space="0" w:color="000000"/>
              <w:bottom w:val="single" w:sz="2" w:space="0" w:color="000000"/>
              <w:right w:val="single" w:sz="2" w:space="0" w:color="000000"/>
            </w:tcBorders>
            <w:shd w:val="clear" w:color="auto" w:fill="CCCCCC"/>
          </w:tcPr>
          <w:p w:rsidR="00CC365B" w:rsidRPr="00676E4B" w:rsidRDefault="00CC365B" w:rsidP="00A91545">
            <w:pPr>
              <w:rPr>
                <w:rFonts w:asciiTheme="minorHAnsi" w:hAnsiTheme="minorHAnsi" w:cstheme="minorHAnsi"/>
                <w:b/>
                <w:lang w:val="es-ES_tradnl"/>
              </w:rPr>
            </w:pPr>
            <w:r>
              <w:rPr>
                <w:rFonts w:asciiTheme="minorHAnsi" w:hAnsiTheme="minorHAnsi" w:cstheme="minorHAnsi"/>
                <w:b/>
                <w:lang w:val="es-ES_tradnl"/>
              </w:rPr>
              <w:lastRenderedPageBreak/>
              <w:t>Base de Datos: BIENES</w:t>
            </w:r>
          </w:p>
        </w:tc>
        <w:tc>
          <w:tcPr>
            <w:tcW w:w="673" w:type="dxa"/>
            <w:tcBorders>
              <w:top w:val="single" w:sz="2" w:space="0" w:color="000000"/>
              <w:left w:val="single" w:sz="2" w:space="0" w:color="000000"/>
              <w:bottom w:val="single" w:sz="2" w:space="0" w:color="000000"/>
              <w:right w:val="single" w:sz="2" w:space="0" w:color="000000"/>
            </w:tcBorders>
            <w:shd w:val="clear" w:color="auto" w:fill="CCCCCC"/>
          </w:tcPr>
          <w:p w:rsidR="00CC365B" w:rsidRPr="00676E4B" w:rsidRDefault="00CC365B" w:rsidP="00A91545">
            <w:pPr>
              <w:rPr>
                <w:rFonts w:asciiTheme="minorHAnsi" w:hAnsiTheme="minorHAnsi" w:cstheme="minorHAnsi"/>
                <w:lang w:val="es-ES_tradnl"/>
              </w:rPr>
            </w:pPr>
          </w:p>
        </w:tc>
        <w:tc>
          <w:tcPr>
            <w:tcW w:w="1094" w:type="dxa"/>
            <w:gridSpan w:val="2"/>
            <w:tcBorders>
              <w:top w:val="single" w:sz="2" w:space="0" w:color="000000"/>
              <w:left w:val="single" w:sz="2" w:space="0" w:color="000000"/>
              <w:bottom w:val="single" w:sz="2" w:space="0" w:color="000000"/>
              <w:right w:val="single" w:sz="2" w:space="0" w:color="000000"/>
            </w:tcBorders>
            <w:shd w:val="clear" w:color="auto" w:fill="CCCCCC"/>
          </w:tcPr>
          <w:p w:rsidR="00CC365B" w:rsidRPr="00676E4B" w:rsidRDefault="00CC365B" w:rsidP="00A91545">
            <w:pPr>
              <w:rPr>
                <w:rFonts w:asciiTheme="minorHAnsi" w:hAnsiTheme="minorHAnsi" w:cstheme="minorHAnsi"/>
                <w:lang w:val="es-ES_tradnl"/>
              </w:rPr>
            </w:pPr>
          </w:p>
        </w:tc>
      </w:tr>
      <w:tr w:rsidR="00CC365B" w:rsidRPr="00676E4B" w:rsidTr="00A91545">
        <w:tc>
          <w:tcPr>
            <w:tcW w:w="9445" w:type="dxa"/>
            <w:gridSpan w:val="8"/>
            <w:tcBorders>
              <w:left w:val="single" w:sz="2" w:space="0" w:color="000000"/>
              <w:bottom w:val="single" w:sz="2" w:space="0" w:color="000000"/>
              <w:right w:val="single" w:sz="2" w:space="0" w:color="000000"/>
            </w:tcBorders>
          </w:tcPr>
          <w:p w:rsidR="00CC365B" w:rsidRDefault="00CC365B" w:rsidP="00A91545">
            <w:pPr>
              <w:rPr>
                <w:rFonts w:asciiTheme="minorHAnsi" w:hAnsiTheme="minorHAnsi" w:cstheme="minorHAnsi"/>
                <w:lang w:val="es-ES_tradnl"/>
              </w:rPr>
            </w:pPr>
            <w:r>
              <w:rPr>
                <w:rFonts w:asciiTheme="minorHAnsi" w:hAnsiTheme="minorHAnsi" w:cstheme="minorHAnsi"/>
                <w:lang w:val="es-ES_tradnl"/>
              </w:rPr>
              <w:t>STK_COMPROBANTES_CABEZA</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STK_COMPROBANTES_ITEMS</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STK_COMPROBANTES_ESTADOS</w:t>
            </w:r>
          </w:p>
          <w:p w:rsidR="005C41FE" w:rsidRDefault="005C41FE" w:rsidP="00A91545">
            <w:pPr>
              <w:rPr>
                <w:rFonts w:asciiTheme="minorHAnsi" w:hAnsiTheme="minorHAnsi" w:cstheme="minorHAnsi"/>
                <w:lang w:val="es-ES_tradnl"/>
              </w:rPr>
            </w:pPr>
            <w:r w:rsidRPr="005C41FE">
              <w:rPr>
                <w:rFonts w:asciiTheme="minorHAnsi" w:hAnsiTheme="minorHAnsi" w:cstheme="minorHAnsi"/>
                <w:lang w:val="es-ES_tradnl"/>
              </w:rPr>
              <w:t>STK_COMPROBANTES_CABEZA_COMPRA</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TTIPOCOMPROBANTES</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TTIPOPRODUCTOS</w:t>
            </w:r>
          </w:p>
          <w:p w:rsidR="00CC365B" w:rsidRDefault="00CC365B" w:rsidP="00A91545">
            <w:pPr>
              <w:rPr>
                <w:rFonts w:asciiTheme="minorHAnsi" w:hAnsiTheme="minorHAnsi" w:cstheme="minorHAnsi"/>
                <w:lang w:val="es-ES_tradnl"/>
              </w:rPr>
            </w:pPr>
            <w:r w:rsidRPr="005819D0">
              <w:rPr>
                <w:rFonts w:asciiTheme="minorHAnsi" w:hAnsiTheme="minorHAnsi" w:cstheme="minorHAnsi"/>
                <w:lang w:val="es-ES_tradnl"/>
              </w:rPr>
              <w:t>USR_ORGANICA</w:t>
            </w:r>
          </w:p>
          <w:p w:rsidR="00CC365B" w:rsidRPr="00676E4B" w:rsidRDefault="00CC365B" w:rsidP="00A91545">
            <w:pPr>
              <w:rPr>
                <w:rFonts w:asciiTheme="minorHAnsi" w:hAnsiTheme="minorHAnsi" w:cstheme="minorHAnsi"/>
                <w:lang w:val="es-ES_tradnl"/>
              </w:rPr>
            </w:pPr>
            <w:r w:rsidRPr="005819D0">
              <w:rPr>
                <w:rFonts w:asciiTheme="minorHAnsi" w:hAnsiTheme="minorHAnsi" w:cstheme="minorHAnsi"/>
                <w:lang w:val="es-ES_tradnl"/>
              </w:rPr>
              <w:t>USR_USUARIOS</w:t>
            </w:r>
          </w:p>
        </w:tc>
      </w:tr>
      <w:tr w:rsidR="00CC365B" w:rsidRPr="00676E4B" w:rsidTr="00A91545">
        <w:trPr>
          <w:cantSplit/>
        </w:trPr>
        <w:tc>
          <w:tcPr>
            <w:tcW w:w="7495" w:type="dxa"/>
            <w:gridSpan w:val="4"/>
            <w:tcBorders>
              <w:top w:val="single" w:sz="2" w:space="0" w:color="000000"/>
              <w:left w:val="single" w:sz="2" w:space="0" w:color="000000"/>
              <w:bottom w:val="single" w:sz="4" w:space="0" w:color="auto"/>
              <w:right w:val="single" w:sz="2" w:space="0" w:color="000000"/>
            </w:tcBorders>
            <w:shd w:val="clear" w:color="auto" w:fill="CCCCCC"/>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Consideraciones de Pantalla</w:t>
            </w:r>
          </w:p>
        </w:tc>
        <w:tc>
          <w:tcPr>
            <w:tcW w:w="1134" w:type="dxa"/>
            <w:gridSpan w:val="3"/>
            <w:tcBorders>
              <w:top w:val="single" w:sz="2" w:space="0" w:color="000000"/>
              <w:left w:val="single" w:sz="2" w:space="0" w:color="000000"/>
              <w:bottom w:val="single" w:sz="4" w:space="0" w:color="auto"/>
              <w:right w:val="single" w:sz="2" w:space="0" w:color="000000"/>
            </w:tcBorders>
            <w:shd w:val="clear" w:color="auto" w:fill="CCCCCC"/>
          </w:tcPr>
          <w:p w:rsidR="00CC365B" w:rsidRPr="000D1F6D" w:rsidRDefault="006F6483" w:rsidP="00315EB5">
            <w:pPr>
              <w:rPr>
                <w:rFonts w:asciiTheme="minorHAnsi" w:hAnsiTheme="minorHAnsi" w:cstheme="minorHAnsi"/>
                <w:b/>
                <w:color w:val="0070C0"/>
                <w:u w:val="single"/>
                <w:lang w:val="es-ES_tradnl"/>
              </w:rPr>
            </w:pPr>
            <w:r>
              <w:rPr>
                <w:rFonts w:asciiTheme="minorHAnsi" w:hAnsiTheme="minorHAnsi" w:cstheme="minorHAnsi"/>
                <w:b/>
                <w:color w:val="0070C0"/>
                <w:u w:val="single"/>
                <w:lang w:val="es-ES_tradnl"/>
              </w:rPr>
              <w:fldChar w:fldCharType="begin"/>
            </w:r>
            <w:r w:rsidR="00315EB5">
              <w:rPr>
                <w:rFonts w:asciiTheme="minorHAnsi" w:hAnsiTheme="minorHAnsi" w:cstheme="minorHAnsi"/>
                <w:b/>
                <w:color w:val="0070C0"/>
                <w:u w:val="single"/>
                <w:lang w:val="es-ES_tradnl"/>
              </w:rPr>
              <w:instrText xml:space="preserve"> REF _Ref374085606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6.3</w:t>
            </w:r>
            <w:r>
              <w:rPr>
                <w:rFonts w:asciiTheme="minorHAnsi" w:hAnsiTheme="minorHAnsi" w:cstheme="minorHAnsi"/>
                <w:b/>
                <w:color w:val="0070C0"/>
                <w:u w:val="single"/>
                <w:lang w:val="es-ES_tradnl"/>
              </w:rPr>
              <w:fldChar w:fldCharType="end"/>
            </w:r>
            <w:r w:rsidR="00CC365B">
              <w:rPr>
                <w:rFonts w:asciiTheme="minorHAnsi" w:hAnsiTheme="minorHAnsi" w:cstheme="minorHAnsi"/>
                <w:b/>
                <w:color w:val="0070C0"/>
                <w:u w:val="single"/>
                <w:lang w:val="es-ES_tradnl"/>
              </w:rPr>
              <w:t xml:space="preserve">/ </w:t>
            </w:r>
            <w:r>
              <w:rPr>
                <w:rFonts w:asciiTheme="minorHAnsi" w:hAnsiTheme="minorHAnsi" w:cstheme="minorHAnsi"/>
                <w:b/>
                <w:color w:val="0070C0"/>
                <w:u w:val="single"/>
                <w:lang w:val="es-ES_tradnl"/>
              </w:rPr>
              <w:fldChar w:fldCharType="begin"/>
            </w:r>
            <w:r w:rsidR="00315EB5">
              <w:rPr>
                <w:rFonts w:asciiTheme="minorHAnsi" w:hAnsiTheme="minorHAnsi" w:cstheme="minorHAnsi"/>
                <w:b/>
                <w:color w:val="0070C0"/>
                <w:u w:val="single"/>
                <w:lang w:val="es-ES_tradnl"/>
              </w:rPr>
              <w:instrText xml:space="preserve"> REF _Ref374085610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6.4</w:t>
            </w:r>
            <w:r>
              <w:rPr>
                <w:rFonts w:asciiTheme="minorHAnsi" w:hAnsiTheme="minorHAnsi" w:cstheme="minorHAnsi"/>
                <w:b/>
                <w:color w:val="0070C0"/>
                <w:u w:val="single"/>
                <w:lang w:val="es-ES_tradnl"/>
              </w:rPr>
              <w:fldChar w:fldCharType="end"/>
            </w:r>
            <w:r w:rsidR="00CC365B">
              <w:rPr>
                <w:rFonts w:asciiTheme="minorHAnsi" w:hAnsiTheme="minorHAnsi" w:cstheme="minorHAnsi"/>
                <w:b/>
                <w:color w:val="0070C0"/>
                <w:u w:val="single"/>
                <w:lang w:val="es-ES_tradnl"/>
              </w:rPr>
              <w:t xml:space="preserve"> / </w:t>
            </w:r>
            <w:r>
              <w:rPr>
                <w:rFonts w:asciiTheme="minorHAnsi" w:hAnsiTheme="minorHAnsi" w:cstheme="minorHAnsi"/>
                <w:b/>
                <w:color w:val="0070C0"/>
                <w:u w:val="single"/>
                <w:lang w:val="es-ES_tradnl"/>
              </w:rPr>
              <w:fldChar w:fldCharType="begin"/>
            </w:r>
            <w:r w:rsidR="00315EB5">
              <w:rPr>
                <w:rFonts w:asciiTheme="minorHAnsi" w:hAnsiTheme="minorHAnsi" w:cstheme="minorHAnsi"/>
                <w:b/>
                <w:color w:val="0070C0"/>
                <w:u w:val="single"/>
                <w:lang w:val="es-ES_tradnl"/>
              </w:rPr>
              <w:instrText xml:space="preserve"> REF _Ref374085495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6.5</w:t>
            </w:r>
            <w:r>
              <w:rPr>
                <w:rFonts w:asciiTheme="minorHAnsi" w:hAnsiTheme="minorHAnsi" w:cstheme="minorHAnsi"/>
                <w:b/>
                <w:color w:val="0070C0"/>
                <w:u w:val="single"/>
                <w:lang w:val="es-ES_tradnl"/>
              </w:rPr>
              <w:fldChar w:fldCharType="end"/>
            </w:r>
            <w:r w:rsidR="007E0DCD">
              <w:rPr>
                <w:rFonts w:asciiTheme="minorHAnsi" w:hAnsiTheme="minorHAnsi" w:cstheme="minorHAnsi"/>
                <w:b/>
                <w:color w:val="0070C0"/>
                <w:u w:val="single"/>
                <w:lang w:val="es-ES_tradnl"/>
              </w:rPr>
              <w:t xml:space="preserve"> / </w:t>
            </w:r>
            <w:r>
              <w:rPr>
                <w:rFonts w:asciiTheme="minorHAnsi" w:hAnsiTheme="minorHAnsi" w:cstheme="minorHAnsi"/>
                <w:b/>
                <w:color w:val="0070C0"/>
                <w:u w:val="single"/>
                <w:lang w:val="es-ES_tradnl"/>
              </w:rPr>
              <w:fldChar w:fldCharType="begin"/>
            </w:r>
            <w:r w:rsidR="007E0DCD">
              <w:rPr>
                <w:rFonts w:asciiTheme="minorHAnsi" w:hAnsiTheme="minorHAnsi" w:cstheme="minorHAnsi"/>
                <w:b/>
                <w:color w:val="0070C0"/>
                <w:u w:val="single"/>
                <w:lang w:val="es-ES_tradnl"/>
              </w:rPr>
              <w:instrText xml:space="preserve"> REF _Ref374085877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6.8</w:t>
            </w:r>
            <w:r>
              <w:rPr>
                <w:rFonts w:asciiTheme="minorHAnsi" w:hAnsiTheme="minorHAnsi" w:cstheme="minorHAnsi"/>
                <w:b/>
                <w:color w:val="0070C0"/>
                <w:u w:val="single"/>
                <w:lang w:val="es-ES_tradnl"/>
              </w:rPr>
              <w:fldChar w:fldCharType="end"/>
            </w:r>
          </w:p>
        </w:tc>
        <w:tc>
          <w:tcPr>
            <w:tcW w:w="816" w:type="dxa"/>
            <w:tcBorders>
              <w:top w:val="single" w:sz="2" w:space="0" w:color="000000"/>
              <w:left w:val="single" w:sz="2" w:space="0" w:color="000000"/>
              <w:bottom w:val="single" w:sz="4" w:space="0" w:color="auto"/>
              <w:right w:val="single" w:sz="2" w:space="0" w:color="000000"/>
            </w:tcBorders>
            <w:shd w:val="clear" w:color="auto" w:fill="CCCCCC"/>
          </w:tcPr>
          <w:p w:rsidR="00CC365B" w:rsidRPr="00676E4B" w:rsidRDefault="00CC365B" w:rsidP="00A91545">
            <w:pPr>
              <w:rPr>
                <w:rFonts w:asciiTheme="minorHAnsi" w:hAnsiTheme="minorHAnsi" w:cstheme="minorHAnsi"/>
                <w:b/>
                <w:lang w:val="es-ES_tradnl"/>
              </w:rPr>
            </w:pPr>
          </w:p>
        </w:tc>
      </w:tr>
      <w:tr w:rsidR="00CC365B" w:rsidRPr="00676E4B" w:rsidTr="00A91545">
        <w:tc>
          <w:tcPr>
            <w:tcW w:w="9445" w:type="dxa"/>
            <w:gridSpan w:val="8"/>
            <w:tcBorders>
              <w:left w:val="single" w:sz="2" w:space="0" w:color="000000"/>
              <w:bottom w:val="single" w:sz="4" w:space="0" w:color="auto"/>
              <w:right w:val="single" w:sz="2" w:space="0" w:color="000000"/>
            </w:tcBorders>
          </w:tcPr>
          <w:p w:rsidR="00CC365B" w:rsidRPr="003967C6" w:rsidRDefault="00CC365B" w:rsidP="00A91545">
            <w:pPr>
              <w:jc w:val="both"/>
              <w:rPr>
                <w:rFonts w:asciiTheme="minorHAnsi" w:hAnsiTheme="minorHAnsi" w:cstheme="minorHAnsi"/>
                <w:b/>
                <w:u w:val="single"/>
                <w:lang w:val="es-ES_tradnl"/>
              </w:rPr>
            </w:pPr>
            <w:r>
              <w:rPr>
                <w:rFonts w:asciiTheme="minorHAnsi" w:hAnsiTheme="minorHAnsi" w:cstheme="minorHAnsi"/>
                <w:b/>
                <w:u w:val="single"/>
                <w:lang w:val="es-ES_tradnl"/>
              </w:rPr>
              <w:t>Búsqueda Cabeza</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El listado de Cabezas de Comprobantes muestra los registros ordenados por estado (primero NO confirmados, después confirmados, y por último aprobados) y por fecha comprobante (descendente). </w:t>
            </w:r>
          </w:p>
          <w:p w:rsidR="008A0905"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Sólo se muestran las </w:t>
            </w:r>
            <w:r>
              <w:rPr>
                <w:rFonts w:asciiTheme="minorHAnsi" w:hAnsiTheme="minorHAnsi" w:cstheme="minorHAnsi"/>
                <w:b/>
                <w:lang w:val="es-ES_tradnl"/>
              </w:rPr>
              <w:t xml:space="preserve">Solicitudes </w:t>
            </w:r>
            <w:r w:rsidR="00F64013">
              <w:rPr>
                <w:rFonts w:asciiTheme="minorHAnsi" w:hAnsiTheme="minorHAnsi" w:cstheme="minorHAnsi"/>
                <w:b/>
                <w:lang w:val="es-ES_tradnl"/>
              </w:rPr>
              <w:t xml:space="preserve">de Bienes e </w:t>
            </w:r>
            <w:proofErr w:type="spellStart"/>
            <w:r w:rsidR="00F64013">
              <w:rPr>
                <w:rFonts w:asciiTheme="minorHAnsi" w:hAnsiTheme="minorHAnsi" w:cstheme="minorHAnsi"/>
                <w:b/>
                <w:lang w:val="es-ES_tradnl"/>
              </w:rPr>
              <w:t>Insumo</w:t>
            </w:r>
            <w:r>
              <w:rPr>
                <w:rFonts w:asciiTheme="minorHAnsi" w:hAnsiTheme="minorHAnsi" w:cstheme="minorHAnsi"/>
                <w:b/>
                <w:lang w:val="es-ES_tradnl"/>
              </w:rPr>
              <w:t>s</w:t>
            </w:r>
            <w:r w:rsidR="008A0905">
              <w:rPr>
                <w:rFonts w:asciiTheme="minorHAnsi" w:hAnsiTheme="minorHAnsi" w:cstheme="minorHAnsi"/>
                <w:lang w:val="es-ES_tradnl"/>
              </w:rPr>
              <w:t>si</w:t>
            </w:r>
            <w:proofErr w:type="spellEnd"/>
            <w:r w:rsidR="008A0905">
              <w:rPr>
                <w:rFonts w:asciiTheme="minorHAnsi" w:hAnsiTheme="minorHAnsi" w:cstheme="minorHAnsi"/>
                <w:lang w:val="es-ES_tradnl"/>
              </w:rPr>
              <w:t xml:space="preserve"> el usuario </w:t>
            </w:r>
            <w:proofErr w:type="spellStart"/>
            <w:r w:rsidR="008A0905">
              <w:rPr>
                <w:rFonts w:asciiTheme="minorHAnsi" w:hAnsiTheme="minorHAnsi" w:cstheme="minorHAnsi"/>
                <w:lang w:val="es-ES_tradnl"/>
              </w:rPr>
              <w:t>logueado</w:t>
            </w:r>
            <w:proofErr w:type="spellEnd"/>
            <w:r w:rsidR="008A0905">
              <w:rPr>
                <w:rFonts w:asciiTheme="minorHAnsi" w:hAnsiTheme="minorHAnsi" w:cstheme="minorHAnsi"/>
                <w:lang w:val="es-ES_tradnl"/>
              </w:rPr>
              <w:t xml:space="preserve"> tiene alguno de los atributos correspondientes (</w:t>
            </w:r>
            <w:r w:rsidR="008A0905" w:rsidRPr="000578A0">
              <w:rPr>
                <w:rFonts w:asciiTheme="minorHAnsi" w:hAnsiTheme="minorHAnsi" w:cstheme="minorHAnsi"/>
                <w:b/>
                <w:lang w:val="es-ES_tradnl"/>
              </w:rPr>
              <w:t>COMPALTA, COMPCONF, COMPA</w:t>
            </w:r>
            <w:r w:rsidR="008A0905">
              <w:rPr>
                <w:rFonts w:asciiTheme="minorHAnsi" w:hAnsiTheme="minorHAnsi" w:cstheme="minorHAnsi"/>
                <w:b/>
                <w:lang w:val="es-ES_tradnl"/>
              </w:rPr>
              <w:t>PROB</w:t>
            </w:r>
            <w:r w:rsidR="008A0905" w:rsidRPr="000578A0">
              <w:rPr>
                <w:rFonts w:asciiTheme="minorHAnsi" w:hAnsiTheme="minorHAnsi" w:cstheme="minorHAnsi"/>
                <w:b/>
                <w:lang w:val="es-ES_tradnl"/>
              </w:rPr>
              <w:t>, COMP</w:t>
            </w:r>
            <w:r w:rsidR="008A0905">
              <w:rPr>
                <w:rFonts w:asciiTheme="minorHAnsi" w:hAnsiTheme="minorHAnsi" w:cstheme="minorHAnsi"/>
                <w:b/>
                <w:lang w:val="es-ES_tradnl"/>
              </w:rPr>
              <w:t>END</w:t>
            </w:r>
            <w:r w:rsidR="008A0905">
              <w:rPr>
                <w:rFonts w:asciiTheme="minorHAnsi" w:hAnsiTheme="minorHAnsi" w:cstheme="minorHAnsi"/>
                <w:lang w:val="es-ES_tradnl"/>
              </w:rPr>
              <w:t>), y además si:</w:t>
            </w:r>
          </w:p>
          <w:p w:rsidR="008A0905" w:rsidRDefault="008A0905" w:rsidP="008A0905">
            <w:pPr>
              <w:pStyle w:val="Prrafodelista"/>
              <w:numPr>
                <w:ilvl w:val="0"/>
                <w:numId w:val="11"/>
              </w:numPr>
              <w:jc w:val="both"/>
              <w:rPr>
                <w:rFonts w:asciiTheme="minorHAnsi" w:hAnsiTheme="minorHAnsi" w:cstheme="minorHAnsi"/>
                <w:lang w:val="es-ES_tradnl"/>
              </w:rPr>
            </w:pPr>
            <w:r>
              <w:rPr>
                <w:rFonts w:asciiTheme="minorHAnsi" w:hAnsiTheme="minorHAnsi" w:cstheme="minorHAnsi"/>
                <w:lang w:val="es-ES_tradnl"/>
              </w:rPr>
              <w:t xml:space="preserve">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pertenece al Departamento Solicitante (</w:t>
            </w:r>
            <w:proofErr w:type="spellStart"/>
            <w:r>
              <w:rPr>
                <w:rFonts w:asciiTheme="minorHAnsi" w:hAnsiTheme="minorHAnsi" w:cstheme="minorHAnsi"/>
                <w:lang w:val="es-ES_tradnl"/>
              </w:rPr>
              <w:t>ccabIDDEPTOEMIS</w:t>
            </w:r>
            <w:proofErr w:type="spellEnd"/>
            <w:r>
              <w:rPr>
                <w:rFonts w:asciiTheme="minorHAnsi" w:hAnsiTheme="minorHAnsi" w:cstheme="minorHAnsi"/>
                <w:lang w:val="es-ES_tradnl"/>
              </w:rPr>
              <w:t>), sea  Patrimonio o Sistemas</w:t>
            </w:r>
          </w:p>
          <w:p w:rsidR="008A0905" w:rsidRPr="008A0905" w:rsidRDefault="008A0905" w:rsidP="008A0905">
            <w:pPr>
              <w:pStyle w:val="Prrafodelista"/>
              <w:numPr>
                <w:ilvl w:val="0"/>
                <w:numId w:val="11"/>
              </w:numPr>
              <w:jc w:val="both"/>
              <w:rPr>
                <w:rFonts w:asciiTheme="minorHAnsi" w:hAnsiTheme="minorHAnsi" w:cstheme="minorHAnsi"/>
                <w:lang w:val="es-ES_tradnl"/>
              </w:rPr>
            </w:pPr>
            <w:r>
              <w:rPr>
                <w:rFonts w:asciiTheme="minorHAnsi" w:hAnsiTheme="minorHAnsi" w:cstheme="minorHAnsi"/>
                <w:lang w:val="es-ES_tradnl"/>
              </w:rPr>
              <w:t xml:space="preserve">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pertenece al Departamento de </w:t>
            </w:r>
            <w:proofErr w:type="spellStart"/>
            <w:r>
              <w:rPr>
                <w:rFonts w:asciiTheme="minorHAnsi" w:hAnsiTheme="minorHAnsi" w:cstheme="minorHAnsi"/>
                <w:lang w:val="es-ES_tradnl"/>
              </w:rPr>
              <w:t>Comprsa</w:t>
            </w:r>
            <w:proofErr w:type="spellEnd"/>
            <w:r>
              <w:rPr>
                <w:rFonts w:asciiTheme="minorHAnsi" w:hAnsiTheme="minorHAnsi" w:cstheme="minorHAnsi"/>
                <w:lang w:val="es-ES_tradnl"/>
              </w:rPr>
              <w:t xml:space="preserve"> (</w:t>
            </w:r>
            <w:proofErr w:type="spellStart"/>
            <w:r>
              <w:rPr>
                <w:rFonts w:asciiTheme="minorHAnsi" w:hAnsiTheme="minorHAnsi" w:cstheme="minorHAnsi"/>
                <w:lang w:val="es-ES_tradnl"/>
              </w:rPr>
              <w:t>ccabIDDEPTODEST</w:t>
            </w:r>
            <w:proofErr w:type="spellEnd"/>
            <w:r>
              <w:rPr>
                <w:rFonts w:asciiTheme="minorHAnsi" w:hAnsiTheme="minorHAnsi" w:cstheme="minorHAnsi"/>
                <w:lang w:val="es-ES_tradnl"/>
              </w:rPr>
              <w:t>)</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Por ello también se muestra en el combo Departamento Solicitante sólo el departamento del usuario </w:t>
            </w:r>
            <w:proofErr w:type="spellStart"/>
            <w:r>
              <w:rPr>
                <w:rFonts w:asciiTheme="minorHAnsi" w:hAnsiTheme="minorHAnsi" w:cstheme="minorHAnsi"/>
                <w:lang w:val="es-ES_tradnl"/>
              </w:rPr>
              <w:lastRenderedPageBreak/>
              <w:t>logueado</w:t>
            </w:r>
            <w:proofErr w:type="spellEnd"/>
            <w:r w:rsidR="008A0905">
              <w:rPr>
                <w:rFonts w:asciiTheme="minorHAnsi" w:hAnsiTheme="minorHAnsi" w:cstheme="minorHAnsi"/>
                <w:lang w:val="es-ES_tradnl"/>
              </w:rPr>
              <w:t xml:space="preserve"> y en Departamento Destinatario sólo el Departamento de Compras</w:t>
            </w:r>
            <w:r>
              <w:rPr>
                <w:rFonts w:asciiTheme="minorHAnsi" w:hAnsiTheme="minorHAnsi" w:cstheme="minorHAnsi"/>
                <w:lang w:val="es-ES_tradnl"/>
              </w:rPr>
              <w:t>.</w:t>
            </w:r>
          </w:p>
          <w:p w:rsidR="00CC365B" w:rsidRDefault="00CC365B" w:rsidP="00A91545">
            <w:pPr>
              <w:jc w:val="both"/>
              <w:rPr>
                <w:rFonts w:asciiTheme="minorHAnsi" w:hAnsiTheme="minorHAnsi" w:cstheme="minorHAnsi"/>
                <w:lang w:val="es-ES_tradnl"/>
              </w:rPr>
            </w:pPr>
          </w:p>
          <w:p w:rsidR="00CC365B" w:rsidRPr="003967C6" w:rsidRDefault="00CC365B" w:rsidP="00A91545">
            <w:pPr>
              <w:jc w:val="both"/>
              <w:rPr>
                <w:rFonts w:asciiTheme="minorHAnsi" w:hAnsiTheme="minorHAnsi" w:cstheme="minorHAnsi"/>
                <w:b/>
                <w:u w:val="single"/>
                <w:lang w:val="es-ES_tradnl"/>
              </w:rPr>
            </w:pPr>
            <w:r w:rsidRPr="003967C6">
              <w:rPr>
                <w:rFonts w:asciiTheme="minorHAnsi" w:hAnsiTheme="minorHAnsi" w:cstheme="minorHAnsi"/>
                <w:b/>
                <w:u w:val="single"/>
                <w:lang w:val="es-ES_tradnl"/>
              </w:rPr>
              <w:t>ABM</w:t>
            </w:r>
            <w:r>
              <w:rPr>
                <w:rFonts w:asciiTheme="minorHAnsi" w:hAnsiTheme="minorHAnsi" w:cstheme="minorHAnsi"/>
                <w:b/>
                <w:u w:val="single"/>
                <w:lang w:val="es-ES_tradnl"/>
              </w:rPr>
              <w:t xml:space="preserve"> Cabeza</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Puede generar un comprobante nuevo cualquier usuario que cuente con los atributos correspondientes (</w:t>
            </w:r>
            <w:r w:rsidRPr="000578A0">
              <w:rPr>
                <w:rFonts w:asciiTheme="minorHAnsi" w:hAnsiTheme="minorHAnsi" w:cstheme="minorHAnsi"/>
                <w:b/>
                <w:lang w:val="es-ES_tradnl"/>
              </w:rPr>
              <w:t>COMPALTA, COMPCONF, COMPA</w:t>
            </w:r>
            <w:r>
              <w:rPr>
                <w:rFonts w:asciiTheme="minorHAnsi" w:hAnsiTheme="minorHAnsi" w:cstheme="minorHAnsi"/>
                <w:b/>
                <w:lang w:val="es-ES_tradnl"/>
              </w:rPr>
              <w:t>PROB</w:t>
            </w:r>
            <w:r w:rsidR="005C41FE" w:rsidRPr="000578A0">
              <w:rPr>
                <w:rFonts w:asciiTheme="minorHAnsi" w:hAnsiTheme="minorHAnsi" w:cstheme="minorHAnsi"/>
                <w:b/>
                <w:lang w:val="es-ES_tradnl"/>
              </w:rPr>
              <w:t>, COMP</w:t>
            </w:r>
            <w:r w:rsidR="005C41FE">
              <w:rPr>
                <w:rFonts w:asciiTheme="minorHAnsi" w:hAnsiTheme="minorHAnsi" w:cstheme="minorHAnsi"/>
                <w:b/>
                <w:lang w:val="es-ES_tradnl"/>
              </w:rPr>
              <w:t>END</w:t>
            </w:r>
            <w:r>
              <w:rPr>
                <w:rFonts w:asciiTheme="minorHAnsi" w:hAnsiTheme="minorHAnsi" w:cstheme="minorHAnsi"/>
                <w:lang w:val="es-ES_tradnl"/>
              </w:rPr>
              <w:t>).</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En el combo Departamento Solicitante (</w:t>
            </w:r>
            <w:proofErr w:type="spellStart"/>
            <w:r>
              <w:rPr>
                <w:rFonts w:asciiTheme="minorHAnsi" w:hAnsiTheme="minorHAnsi" w:cstheme="minorHAnsi"/>
                <w:lang w:val="es-ES_tradnl"/>
              </w:rPr>
              <w:t>ccabIDDEPTOEMIS</w:t>
            </w:r>
            <w:proofErr w:type="spellEnd"/>
            <w:r>
              <w:rPr>
                <w:rFonts w:asciiTheme="minorHAnsi" w:hAnsiTheme="minorHAnsi" w:cstheme="minorHAnsi"/>
                <w:lang w:val="es-ES_tradnl"/>
              </w:rPr>
              <w:t xml:space="preserve">) está bloqueado, y muestra como única opción ya seleccionada el Departamento del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En el combo Departamento </w:t>
            </w:r>
            <w:r w:rsidR="00064C16">
              <w:rPr>
                <w:rFonts w:asciiTheme="minorHAnsi" w:hAnsiTheme="minorHAnsi" w:cstheme="minorHAnsi"/>
                <w:lang w:val="es-ES_tradnl"/>
              </w:rPr>
              <w:t>Destinatario</w:t>
            </w:r>
            <w:r>
              <w:rPr>
                <w:rFonts w:asciiTheme="minorHAnsi" w:hAnsiTheme="minorHAnsi" w:cstheme="minorHAnsi"/>
                <w:lang w:val="es-ES_tradnl"/>
              </w:rPr>
              <w:t xml:space="preserve"> (</w:t>
            </w:r>
            <w:proofErr w:type="spellStart"/>
            <w:r>
              <w:rPr>
                <w:rFonts w:asciiTheme="minorHAnsi" w:hAnsiTheme="minorHAnsi" w:cstheme="minorHAnsi"/>
                <w:lang w:val="es-ES_tradnl"/>
              </w:rPr>
              <w:t>ccabIDDEPTODEST</w:t>
            </w:r>
            <w:proofErr w:type="spellEnd"/>
            <w:r>
              <w:rPr>
                <w:rFonts w:asciiTheme="minorHAnsi" w:hAnsiTheme="minorHAnsi" w:cstheme="minorHAnsi"/>
                <w:lang w:val="es-ES_tradnl"/>
              </w:rPr>
              <w:t xml:space="preserve">) muestra como </w:t>
            </w:r>
            <w:r w:rsidR="00064C16">
              <w:rPr>
                <w:rFonts w:asciiTheme="minorHAnsi" w:hAnsiTheme="minorHAnsi" w:cstheme="minorHAnsi"/>
                <w:lang w:val="es-ES_tradnl"/>
              </w:rPr>
              <w:t xml:space="preserve">única opción </w:t>
            </w:r>
            <w:r>
              <w:rPr>
                <w:rFonts w:asciiTheme="minorHAnsi" w:hAnsiTheme="minorHAnsi" w:cstheme="minorHAnsi"/>
                <w:lang w:val="es-ES_tradnl"/>
              </w:rPr>
              <w:t>a</w:t>
            </w:r>
            <w:r w:rsidR="00064C16">
              <w:rPr>
                <w:rFonts w:asciiTheme="minorHAnsi" w:hAnsiTheme="minorHAnsi" w:cstheme="minorHAnsi"/>
                <w:lang w:val="es-ES_tradnl"/>
              </w:rPr>
              <w:t xml:space="preserve">l Departamento de Compras. </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El campo oculto Tipo de Comprobante debe contener el ID correspondiente a este Tipo de Comprobante </w:t>
            </w:r>
            <w:r>
              <w:rPr>
                <w:rFonts w:asciiTheme="minorHAnsi" w:hAnsiTheme="minorHAnsi" w:cstheme="minorHAnsi"/>
                <w:b/>
                <w:lang w:val="es-ES_tradnl"/>
              </w:rPr>
              <w:t xml:space="preserve">Solicitud de </w:t>
            </w:r>
            <w:r w:rsidR="005C41FE">
              <w:rPr>
                <w:rFonts w:asciiTheme="minorHAnsi" w:hAnsiTheme="minorHAnsi" w:cstheme="minorHAnsi"/>
                <w:b/>
                <w:lang w:val="es-ES_tradnl"/>
              </w:rPr>
              <w:t>Compra</w:t>
            </w:r>
            <w:r w:rsidR="005C41FE">
              <w:rPr>
                <w:rFonts w:asciiTheme="minorHAnsi" w:hAnsiTheme="minorHAnsi" w:cstheme="minorHAnsi"/>
                <w:lang w:val="es-ES_tradnl"/>
              </w:rPr>
              <w:t>: 6</w:t>
            </w:r>
            <w:r>
              <w:rPr>
                <w:rFonts w:asciiTheme="minorHAnsi" w:hAnsiTheme="minorHAnsi" w:cstheme="minorHAnsi"/>
                <w:lang w:val="es-ES_tradnl"/>
              </w:rPr>
              <w:t>.</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El campo Fecha Comprobante trae sugerida la fecha de hoy.</w:t>
            </w:r>
          </w:p>
          <w:p w:rsidR="005C41FE" w:rsidRDefault="005C41FE" w:rsidP="00A91545">
            <w:pPr>
              <w:jc w:val="both"/>
              <w:rPr>
                <w:rFonts w:asciiTheme="minorHAnsi" w:hAnsiTheme="minorHAnsi" w:cstheme="minorHAnsi"/>
                <w:lang w:val="es-ES_tradnl"/>
              </w:rPr>
            </w:pPr>
            <w:r>
              <w:rPr>
                <w:rFonts w:asciiTheme="minorHAnsi" w:hAnsiTheme="minorHAnsi" w:cstheme="minorHAnsi"/>
                <w:lang w:val="es-ES_tradnl"/>
              </w:rPr>
              <w:t xml:space="preserve">Una vez confirmada la Cabeza, se habilitan los campos específicos de la compra, y el listado de los proveedores que participaron de la misma. </w:t>
            </w:r>
          </w:p>
          <w:p w:rsidR="007603BA" w:rsidRDefault="007603BA" w:rsidP="00A91545">
            <w:pPr>
              <w:jc w:val="both"/>
              <w:rPr>
                <w:rFonts w:asciiTheme="minorHAnsi" w:hAnsiTheme="minorHAnsi" w:cstheme="minorHAnsi"/>
                <w:lang w:val="es-ES_tradnl"/>
              </w:rPr>
            </w:pPr>
            <w:r>
              <w:rPr>
                <w:rFonts w:asciiTheme="minorHAnsi" w:hAnsiTheme="minorHAnsi" w:cstheme="minorHAnsi"/>
                <w:lang w:val="es-ES_tradnl"/>
              </w:rPr>
              <w:t xml:space="preserve">Al aprobar la Solicitud de Compra, se toma el CUIT que haya sido completado en la oferta que tenga el campo “Adjudicado” en 1 (haya sido tildado) y se lo registra en el campo </w:t>
            </w:r>
            <w:proofErr w:type="spellStart"/>
            <w:r>
              <w:rPr>
                <w:rFonts w:asciiTheme="minorHAnsi" w:hAnsiTheme="minorHAnsi" w:cstheme="minorHAnsi"/>
                <w:lang w:val="es-ES_tradnl"/>
              </w:rPr>
              <w:t>ccpraCUITPROVSELECC</w:t>
            </w:r>
            <w:proofErr w:type="spellEnd"/>
            <w:r>
              <w:rPr>
                <w:rFonts w:asciiTheme="minorHAnsi" w:hAnsiTheme="minorHAnsi" w:cstheme="minorHAnsi"/>
                <w:lang w:val="es-ES_tradnl"/>
              </w:rPr>
              <w:t xml:space="preserve">. </w:t>
            </w:r>
          </w:p>
          <w:p w:rsidR="00CC365B" w:rsidRPr="00BF4980" w:rsidRDefault="00CC365B" w:rsidP="00A91545">
            <w:pPr>
              <w:jc w:val="both"/>
              <w:rPr>
                <w:rFonts w:asciiTheme="minorHAnsi" w:hAnsiTheme="minorHAnsi" w:cstheme="minorHAnsi"/>
                <w:u w:val="single"/>
                <w:lang w:val="es-ES_tradnl"/>
              </w:rPr>
            </w:pPr>
            <w:r>
              <w:rPr>
                <w:rFonts w:asciiTheme="minorHAnsi" w:hAnsiTheme="minorHAnsi" w:cstheme="minorHAnsi"/>
                <w:u w:val="single"/>
                <w:lang w:val="es-ES_tradnl"/>
              </w:rPr>
              <w:t>Validaciones</w:t>
            </w:r>
            <w:r w:rsidR="0098419B">
              <w:rPr>
                <w:rFonts w:asciiTheme="minorHAnsi" w:hAnsiTheme="minorHAnsi" w:cstheme="minorHAnsi"/>
                <w:u w:val="single"/>
                <w:lang w:val="es-ES_tradnl"/>
              </w:rPr>
              <w:t xml:space="preserve"> al guardar</w:t>
            </w:r>
          </w:p>
          <w:p w:rsidR="00CC365B" w:rsidRPr="00BF4980" w:rsidRDefault="00CC365B" w:rsidP="00A91545">
            <w:pPr>
              <w:pStyle w:val="Prrafodelista"/>
              <w:numPr>
                <w:ilvl w:val="0"/>
                <w:numId w:val="3"/>
              </w:numPr>
              <w:ind w:left="284" w:hanging="284"/>
              <w:jc w:val="both"/>
              <w:rPr>
                <w:rFonts w:asciiTheme="minorHAnsi" w:hAnsiTheme="minorHAnsi" w:cstheme="minorHAnsi"/>
                <w:lang w:val="es-ES_tradnl"/>
              </w:rPr>
            </w:pPr>
            <w:r w:rsidRPr="00BF4980">
              <w:rPr>
                <w:rFonts w:asciiTheme="minorHAnsi" w:hAnsiTheme="minorHAnsi" w:cstheme="minorHAnsi"/>
                <w:lang w:val="es-ES_tradnl"/>
              </w:rPr>
              <w:t>Validar que se hayan completado los campos obligatorios:</w:t>
            </w:r>
            <w:r>
              <w:rPr>
                <w:rFonts w:asciiTheme="minorHAnsi" w:hAnsiTheme="minorHAnsi" w:cstheme="minorHAnsi"/>
                <w:lang w:val="es-ES_tradnl"/>
              </w:rPr>
              <w:t xml:space="preserve"> Fecha Comprobante.</w:t>
            </w:r>
          </w:p>
          <w:p w:rsidR="00CC365B" w:rsidRDefault="00CC365B" w:rsidP="00A91545">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el campo Fecha comprobante sea anterior o igual a la fecha de hoy.</w:t>
            </w:r>
          </w:p>
          <w:p w:rsidR="00CC365B" w:rsidRDefault="00CC365B" w:rsidP="00A91545">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se hayan registrado ítems.</w:t>
            </w:r>
          </w:p>
          <w:p w:rsidR="0098419B" w:rsidRPr="00BF4980" w:rsidRDefault="0098419B" w:rsidP="0098419B">
            <w:pPr>
              <w:jc w:val="both"/>
              <w:rPr>
                <w:rFonts w:asciiTheme="minorHAnsi" w:hAnsiTheme="minorHAnsi" w:cstheme="minorHAnsi"/>
                <w:u w:val="single"/>
                <w:lang w:val="es-ES_tradnl"/>
              </w:rPr>
            </w:pPr>
            <w:r>
              <w:rPr>
                <w:rFonts w:asciiTheme="minorHAnsi" w:hAnsiTheme="minorHAnsi" w:cstheme="minorHAnsi"/>
                <w:u w:val="single"/>
                <w:lang w:val="es-ES_tradnl"/>
              </w:rPr>
              <w:t>Validaciones al aprobar</w:t>
            </w:r>
          </w:p>
          <w:p w:rsidR="0098419B" w:rsidRDefault="0098419B" w:rsidP="0098419B">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 xml:space="preserve">Validar que se hayan completado los campos obligatorios de la compra: </w:t>
            </w:r>
            <w:r w:rsidR="007603BA">
              <w:rPr>
                <w:rFonts w:asciiTheme="minorHAnsi" w:hAnsiTheme="minorHAnsi" w:cstheme="minorHAnsi"/>
                <w:lang w:val="es-ES_tradnl"/>
              </w:rPr>
              <w:t>Tipo de Compra, Tipo de Documento de Respaldo 1, Número de Documento Respaldo 1, Estado de Compra</w:t>
            </w:r>
            <w:r>
              <w:rPr>
                <w:rFonts w:asciiTheme="minorHAnsi" w:hAnsiTheme="minorHAnsi" w:cstheme="minorHAnsi"/>
                <w:lang w:val="es-ES_tradnl"/>
              </w:rPr>
              <w:t>.</w:t>
            </w:r>
          </w:p>
          <w:p w:rsidR="00CD5469" w:rsidRDefault="00CD5469" w:rsidP="00CD5469">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todos los ítems tengan completo el campo de precio unitario.</w:t>
            </w:r>
          </w:p>
          <w:p w:rsidR="00DE6A9A" w:rsidRDefault="00DE6A9A" w:rsidP="00DE6A9A">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 xml:space="preserve">Validar que exista alguna oferta que tenga el campo “Adjudicado” en 1 (haya sido tildado). </w:t>
            </w:r>
          </w:p>
          <w:p w:rsidR="00DE6A9A" w:rsidRPr="00BF4980" w:rsidRDefault="00DE6A9A" w:rsidP="00DE6A9A">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 xml:space="preserve">Validar que el monto del campo Total Oferta de la oferta que tenga el campo “Adjudicado” en 1, sea igual a la suma de los montos de cada ítem, que es el resultado de multiplicar para cada ítem Cantidad y Precio Unitario. </w:t>
            </w:r>
          </w:p>
          <w:p w:rsidR="00CC365B" w:rsidRDefault="00CC365B" w:rsidP="00A91545">
            <w:pPr>
              <w:jc w:val="both"/>
              <w:rPr>
                <w:rFonts w:asciiTheme="minorHAnsi" w:hAnsiTheme="minorHAnsi" w:cstheme="minorHAnsi"/>
                <w:lang w:val="es-ES_tradnl"/>
              </w:rPr>
            </w:pPr>
          </w:p>
          <w:p w:rsidR="00CC365B" w:rsidRPr="005B7495" w:rsidRDefault="00CC365B" w:rsidP="00A91545">
            <w:pPr>
              <w:jc w:val="both"/>
              <w:rPr>
                <w:rFonts w:asciiTheme="minorHAnsi" w:hAnsiTheme="minorHAnsi" w:cstheme="minorHAnsi"/>
                <w:b/>
                <w:u w:val="single"/>
                <w:lang w:val="es-ES_tradnl"/>
              </w:rPr>
            </w:pPr>
            <w:r w:rsidRPr="005B7495">
              <w:rPr>
                <w:rFonts w:asciiTheme="minorHAnsi" w:hAnsiTheme="minorHAnsi" w:cstheme="minorHAnsi"/>
                <w:b/>
                <w:u w:val="single"/>
                <w:lang w:val="es-ES_tradnl"/>
              </w:rPr>
              <w:t xml:space="preserve">Búsqueda </w:t>
            </w:r>
            <w:proofErr w:type="spellStart"/>
            <w:r w:rsidRPr="005B7495">
              <w:rPr>
                <w:rFonts w:asciiTheme="minorHAnsi" w:hAnsiTheme="minorHAnsi" w:cstheme="minorHAnsi"/>
                <w:b/>
                <w:u w:val="single"/>
                <w:lang w:val="es-ES_tradnl"/>
              </w:rPr>
              <w:t>Items</w:t>
            </w:r>
            <w:proofErr w:type="spellEnd"/>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El listado de ítems tendrá un alto fijo y </w:t>
            </w:r>
            <w:proofErr w:type="spellStart"/>
            <w:r>
              <w:rPr>
                <w:rFonts w:asciiTheme="minorHAnsi" w:hAnsiTheme="minorHAnsi" w:cstheme="minorHAnsi"/>
                <w:lang w:val="es-ES_tradnl"/>
              </w:rPr>
              <w:t>scrollbars</w:t>
            </w:r>
            <w:proofErr w:type="spellEnd"/>
            <w:r>
              <w:rPr>
                <w:rFonts w:asciiTheme="minorHAnsi" w:hAnsiTheme="minorHAnsi" w:cstheme="minorHAnsi"/>
                <w:lang w:val="es-ES_tradnl"/>
              </w:rPr>
              <w:t xml:space="preserve">. Mostrarán los registros ordenados alfabéticamente por Tipo Producto en forma ascendente. </w:t>
            </w:r>
          </w:p>
          <w:p w:rsidR="00CC365B" w:rsidRPr="005B7495" w:rsidRDefault="00CC365B" w:rsidP="00A91545">
            <w:pPr>
              <w:jc w:val="both"/>
              <w:rPr>
                <w:rFonts w:asciiTheme="minorHAnsi" w:hAnsiTheme="minorHAnsi" w:cstheme="minorHAnsi"/>
                <w:lang w:val="es-ES_tradnl"/>
              </w:rPr>
            </w:pPr>
            <w:r w:rsidRPr="005B7495">
              <w:rPr>
                <w:rFonts w:asciiTheme="minorHAnsi" w:hAnsiTheme="minorHAnsi" w:cstheme="minorHAnsi"/>
                <w:lang w:val="es-ES_tradnl"/>
              </w:rPr>
              <w:t xml:space="preserve">En </w:t>
            </w:r>
            <w:r>
              <w:rPr>
                <w:rFonts w:asciiTheme="minorHAnsi" w:hAnsiTheme="minorHAnsi" w:cstheme="minorHAnsi"/>
                <w:lang w:val="es-ES_tradnl"/>
              </w:rPr>
              <w:t>el listado de ítems</w:t>
            </w:r>
            <w:r w:rsidRPr="005B7495">
              <w:rPr>
                <w:rFonts w:asciiTheme="minorHAnsi" w:hAnsiTheme="minorHAnsi" w:cstheme="minorHAnsi"/>
                <w:lang w:val="es-ES_tradnl"/>
              </w:rPr>
              <w:t xml:space="preserve">, haciendo doble clic sobre el registro, abrirá el ABM en un </w:t>
            </w:r>
            <w:proofErr w:type="spellStart"/>
            <w:r w:rsidRPr="005B7495">
              <w:rPr>
                <w:rFonts w:asciiTheme="minorHAnsi" w:hAnsiTheme="minorHAnsi" w:cstheme="minorHAnsi"/>
                <w:lang w:val="es-ES_tradnl"/>
              </w:rPr>
              <w:t>popup</w:t>
            </w:r>
            <w:proofErr w:type="spellEnd"/>
            <w:r w:rsidRPr="005B7495">
              <w:rPr>
                <w:rFonts w:asciiTheme="minorHAnsi" w:hAnsiTheme="minorHAnsi" w:cstheme="minorHAnsi"/>
                <w:lang w:val="es-ES_tradnl"/>
              </w:rPr>
              <w:t xml:space="preserve"> para po</w:t>
            </w:r>
            <w:r>
              <w:rPr>
                <w:rFonts w:asciiTheme="minorHAnsi" w:hAnsiTheme="minorHAnsi" w:cstheme="minorHAnsi"/>
                <w:lang w:val="es-ES_tradnl"/>
              </w:rPr>
              <w:t>der editar los datos del mismo.</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Sobre el listado de ítem, se muestra un botón de “Nuevo </w:t>
            </w:r>
            <w:proofErr w:type="spellStart"/>
            <w:r>
              <w:rPr>
                <w:rFonts w:asciiTheme="minorHAnsi" w:hAnsiTheme="minorHAnsi" w:cstheme="minorHAnsi"/>
                <w:lang w:val="es-ES_tradnl"/>
              </w:rPr>
              <w:t>Item</w:t>
            </w:r>
            <w:proofErr w:type="spellEnd"/>
            <w:r>
              <w:rPr>
                <w:rFonts w:asciiTheme="minorHAnsi" w:hAnsiTheme="minorHAnsi" w:cstheme="minorHAnsi"/>
                <w:lang w:val="es-ES_tradnl"/>
              </w:rPr>
              <w:t xml:space="preserve">” que abre el ABM de ítems para permitir darlo de alta desde el Comprobante. Al darlos de alta, deberá actualizar el listado correspondiente agregando el registro guardado. </w:t>
            </w:r>
          </w:p>
          <w:p w:rsidR="00CC365B" w:rsidRDefault="00CC365B" w:rsidP="00A91545">
            <w:pPr>
              <w:jc w:val="both"/>
              <w:rPr>
                <w:rFonts w:asciiTheme="minorHAnsi" w:hAnsiTheme="minorHAnsi" w:cstheme="minorHAnsi"/>
                <w:lang w:val="es-ES_tradnl"/>
              </w:rPr>
            </w:pPr>
          </w:p>
          <w:p w:rsidR="00CC365B" w:rsidRPr="003967C6" w:rsidRDefault="00CC365B" w:rsidP="00A91545">
            <w:pPr>
              <w:jc w:val="both"/>
              <w:rPr>
                <w:rFonts w:asciiTheme="minorHAnsi" w:hAnsiTheme="minorHAnsi" w:cstheme="minorHAnsi"/>
                <w:b/>
                <w:u w:val="single"/>
                <w:lang w:val="es-ES_tradnl"/>
              </w:rPr>
            </w:pPr>
            <w:proofErr w:type="spellStart"/>
            <w:r w:rsidRPr="003967C6">
              <w:rPr>
                <w:rFonts w:asciiTheme="minorHAnsi" w:hAnsiTheme="minorHAnsi" w:cstheme="minorHAnsi"/>
                <w:b/>
                <w:u w:val="single"/>
                <w:lang w:val="es-ES_tradnl"/>
              </w:rPr>
              <w:t>ABM</w:t>
            </w:r>
            <w:r>
              <w:rPr>
                <w:rFonts w:asciiTheme="minorHAnsi" w:hAnsiTheme="minorHAnsi" w:cstheme="minorHAnsi"/>
                <w:b/>
                <w:u w:val="single"/>
                <w:lang w:val="es-ES_tradnl"/>
              </w:rPr>
              <w:t>Items</w:t>
            </w:r>
            <w:proofErr w:type="spellEnd"/>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El combo de Tipo de Producto muestra sólo aquellos productos que pertenezcan a un rubro que esté administrado por el Departamento seleccionado en el combo Departamento </w:t>
            </w:r>
            <w:r w:rsidR="00064C16">
              <w:rPr>
                <w:rFonts w:asciiTheme="minorHAnsi" w:hAnsiTheme="minorHAnsi" w:cstheme="minorHAnsi"/>
                <w:lang w:val="es-ES_tradnl"/>
              </w:rPr>
              <w:t>Solicitante</w:t>
            </w:r>
            <w:r>
              <w:rPr>
                <w:rFonts w:asciiTheme="minorHAnsi" w:hAnsiTheme="minorHAnsi" w:cstheme="minorHAnsi"/>
                <w:lang w:val="es-ES_tradnl"/>
              </w:rPr>
              <w:t xml:space="preserve"> de la Cabeza del Comprobante. Ejemplo: si se seleccionó el Departamento de Sistemas, sólo se muestran los productos cuyo rubro está administrador por ese Departamento (según el ID del Departamento en el </w:t>
            </w:r>
            <w:r>
              <w:rPr>
                <w:rFonts w:asciiTheme="minorHAnsi" w:hAnsiTheme="minorHAnsi" w:cstheme="minorHAnsi"/>
                <w:lang w:val="es-ES_tradnl"/>
              </w:rPr>
              <w:lastRenderedPageBreak/>
              <w:t xml:space="preserve">campo </w:t>
            </w:r>
            <w:proofErr w:type="spellStart"/>
            <w:r>
              <w:rPr>
                <w:rFonts w:asciiTheme="minorHAnsi" w:hAnsiTheme="minorHAnsi" w:cstheme="minorHAnsi"/>
                <w:lang w:val="es-ES_tradnl"/>
              </w:rPr>
              <w:t>TTIPORUBROS.</w:t>
            </w:r>
            <w:r w:rsidRPr="00CD7AC3">
              <w:rPr>
                <w:rFonts w:asciiTheme="minorHAnsi" w:hAnsiTheme="minorHAnsi" w:cstheme="minorHAnsi"/>
                <w:lang w:val="es-ES_tradnl"/>
              </w:rPr>
              <w:t>trubIDDEPTOADMINISTRADOR</w:t>
            </w:r>
            <w:proofErr w:type="spellEnd"/>
            <w:r>
              <w:rPr>
                <w:rFonts w:asciiTheme="minorHAnsi" w:hAnsiTheme="minorHAnsi" w:cstheme="minorHAnsi"/>
                <w:lang w:val="es-ES_tradnl"/>
              </w:rPr>
              <w:t xml:space="preserve">), que podría ser el rubro </w:t>
            </w:r>
            <w:r w:rsidRPr="00CD7AC3">
              <w:rPr>
                <w:rFonts w:asciiTheme="minorHAnsi" w:hAnsiTheme="minorHAnsi" w:cstheme="minorHAnsi"/>
                <w:lang w:val="es-ES_tradnl"/>
              </w:rPr>
              <w:t>Tecnología Informática y Comunicaciones</w:t>
            </w:r>
            <w:r>
              <w:rPr>
                <w:rFonts w:asciiTheme="minorHAnsi" w:hAnsiTheme="minorHAnsi" w:cstheme="minorHAnsi"/>
                <w:lang w:val="es-ES_tradnl"/>
              </w:rPr>
              <w:t xml:space="preserve"> (ID = 5). </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Al seleccionar un Tipo de Producto, los campos de saldo traen automáticamente como consulta los saldos reales y sin comprometer registrados en la tabla STK_STOCK para el producto elegido </w:t>
            </w:r>
            <w:r w:rsidRPr="00F14FEB">
              <w:rPr>
                <w:rFonts w:asciiTheme="minorHAnsi" w:hAnsiTheme="minorHAnsi" w:cstheme="minorHAnsi"/>
                <w:lang w:val="es-ES_tradnl"/>
              </w:rPr>
              <w:t xml:space="preserve">(campos </w:t>
            </w:r>
            <w:proofErr w:type="spellStart"/>
            <w:r>
              <w:rPr>
                <w:rFonts w:asciiTheme="minorHAnsi" w:hAnsiTheme="minorHAnsi" w:cstheme="minorHAnsi"/>
                <w:lang w:val="es-ES_tradnl"/>
              </w:rPr>
              <w:t>STK_STOCK</w:t>
            </w:r>
            <w:r w:rsidRPr="00F14FEB">
              <w:rPr>
                <w:rFonts w:asciiTheme="minorHAnsi" w:hAnsiTheme="minorHAnsi" w:cstheme="minorHAnsi"/>
                <w:lang w:val="es-ES_tradnl"/>
              </w:rPr>
              <w:t>.stkSALDORE</w:t>
            </w:r>
            <w:r>
              <w:rPr>
                <w:rFonts w:asciiTheme="minorHAnsi" w:hAnsiTheme="minorHAnsi" w:cstheme="minorHAnsi"/>
                <w:lang w:val="es-ES_tradnl"/>
              </w:rPr>
              <w:t>AL</w:t>
            </w:r>
            <w:proofErr w:type="spellEnd"/>
            <w:r>
              <w:rPr>
                <w:rFonts w:asciiTheme="minorHAnsi" w:hAnsiTheme="minorHAnsi" w:cstheme="minorHAnsi"/>
                <w:lang w:val="es-ES_tradnl"/>
              </w:rPr>
              <w:t xml:space="preserve"> y </w:t>
            </w:r>
            <w:proofErr w:type="spellStart"/>
            <w:r>
              <w:rPr>
                <w:rFonts w:asciiTheme="minorHAnsi" w:hAnsiTheme="minorHAnsi" w:cstheme="minorHAnsi"/>
                <w:lang w:val="es-ES_tradnl"/>
              </w:rPr>
              <w:t>STK_STOCK.stkSALDOSINCOMPROM</w:t>
            </w:r>
            <w:proofErr w:type="spellEnd"/>
            <w:r>
              <w:rPr>
                <w:rFonts w:asciiTheme="minorHAnsi" w:hAnsiTheme="minorHAnsi" w:cstheme="minorHAnsi"/>
                <w:lang w:val="es-ES_tradnl"/>
              </w:rPr>
              <w:t xml:space="preserve">). </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Al seleccionar un Tipo de Producto, el campo Precio de Referencia trae automáticamente el precio de referencia de un ítem de un producto del mismo tipo (</w:t>
            </w:r>
            <w:proofErr w:type="spellStart"/>
            <w:r w:rsidRPr="00EF515F">
              <w:rPr>
                <w:rFonts w:asciiTheme="minorHAnsi" w:hAnsiTheme="minorHAnsi" w:cstheme="minorHAnsi"/>
                <w:lang w:val="es-ES_tradnl"/>
              </w:rPr>
              <w:t>citeIDTIPOPRODUCTO</w:t>
            </w:r>
            <w:proofErr w:type="spellEnd"/>
            <w:r>
              <w:rPr>
                <w:rFonts w:asciiTheme="minorHAnsi" w:hAnsiTheme="minorHAnsi" w:cstheme="minorHAnsi"/>
                <w:lang w:val="es-ES_tradnl"/>
              </w:rPr>
              <w:t xml:space="preserve">) de otra </w:t>
            </w:r>
            <w:r w:rsidR="00F64013">
              <w:rPr>
                <w:rFonts w:asciiTheme="minorHAnsi" w:hAnsiTheme="minorHAnsi" w:cstheme="minorHAnsi"/>
                <w:lang w:val="es-ES_tradnl"/>
              </w:rPr>
              <w:t>Solicitud de Bienes e Insumos</w:t>
            </w:r>
            <w:r>
              <w:rPr>
                <w:rFonts w:asciiTheme="minorHAnsi" w:hAnsiTheme="minorHAnsi" w:cstheme="minorHAnsi"/>
                <w:lang w:val="es-ES_tradnl"/>
              </w:rPr>
              <w:t xml:space="preserve"> existente y confirmada (NO rechazada ni anulada), de menor antigüedad (con STK_COMPROBANTES_ITEMS.FECHA_INSERT mayor). </w:t>
            </w:r>
          </w:p>
          <w:p w:rsidR="00CC365B" w:rsidRPr="00BF4980" w:rsidRDefault="00CC365B" w:rsidP="00A91545">
            <w:pPr>
              <w:jc w:val="both"/>
              <w:rPr>
                <w:rFonts w:asciiTheme="minorHAnsi" w:hAnsiTheme="minorHAnsi" w:cstheme="minorHAnsi"/>
                <w:u w:val="single"/>
                <w:lang w:val="es-ES_tradnl"/>
              </w:rPr>
            </w:pPr>
            <w:r>
              <w:rPr>
                <w:rFonts w:asciiTheme="minorHAnsi" w:hAnsiTheme="minorHAnsi" w:cstheme="minorHAnsi"/>
                <w:u w:val="single"/>
                <w:lang w:val="es-ES_tradnl"/>
              </w:rPr>
              <w:t>Validaciones</w:t>
            </w:r>
          </w:p>
          <w:p w:rsidR="00CC365B" w:rsidRPr="00BF4980" w:rsidRDefault="00CC365B" w:rsidP="00A91545">
            <w:pPr>
              <w:pStyle w:val="Prrafodelista"/>
              <w:numPr>
                <w:ilvl w:val="0"/>
                <w:numId w:val="3"/>
              </w:numPr>
              <w:ind w:left="284" w:hanging="284"/>
              <w:jc w:val="both"/>
              <w:rPr>
                <w:rFonts w:asciiTheme="minorHAnsi" w:hAnsiTheme="minorHAnsi" w:cstheme="minorHAnsi"/>
                <w:lang w:val="es-ES_tradnl"/>
              </w:rPr>
            </w:pPr>
            <w:r w:rsidRPr="00BF4980">
              <w:rPr>
                <w:rFonts w:asciiTheme="minorHAnsi" w:hAnsiTheme="minorHAnsi" w:cstheme="minorHAnsi"/>
                <w:lang w:val="es-ES_tradnl"/>
              </w:rPr>
              <w:t>Validar que se hayan completado los campos obligatorios:</w:t>
            </w:r>
            <w:r>
              <w:rPr>
                <w:rFonts w:asciiTheme="minorHAnsi" w:hAnsiTheme="minorHAnsi" w:cstheme="minorHAnsi"/>
                <w:lang w:val="es-ES_tradnl"/>
              </w:rPr>
              <w:t xml:space="preserve"> Tipo de Producto, Descripción Producto y Cantidad. </w:t>
            </w:r>
          </w:p>
          <w:p w:rsidR="00CC365B" w:rsidRDefault="00CC365B" w:rsidP="00A91545">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el campo Cantidad sean sólo números</w:t>
            </w:r>
            <w:r w:rsidR="00CD5469">
              <w:rPr>
                <w:rFonts w:asciiTheme="minorHAnsi" w:hAnsiTheme="minorHAnsi" w:cstheme="minorHAnsi"/>
                <w:lang w:val="es-ES_tradnl"/>
              </w:rPr>
              <w:t xml:space="preserve"> y mayor a cero</w:t>
            </w:r>
            <w:r>
              <w:rPr>
                <w:rFonts w:asciiTheme="minorHAnsi" w:hAnsiTheme="minorHAnsi" w:cstheme="minorHAnsi"/>
                <w:lang w:val="es-ES_tradnl"/>
              </w:rPr>
              <w:t>.</w:t>
            </w:r>
          </w:p>
          <w:p w:rsidR="00CC365B" w:rsidRDefault="00CC365B" w:rsidP="00A91545">
            <w:pPr>
              <w:pStyle w:val="Prrafodelista"/>
              <w:numPr>
                <w:ilvl w:val="0"/>
                <w:numId w:val="3"/>
              </w:numPr>
              <w:ind w:left="284" w:hanging="284"/>
              <w:jc w:val="both"/>
              <w:rPr>
                <w:rFonts w:asciiTheme="minorHAnsi" w:hAnsiTheme="minorHAnsi" w:cstheme="minorHAnsi"/>
                <w:lang w:val="es-ES_tradnl"/>
              </w:rPr>
            </w:pPr>
            <w:r w:rsidRPr="00BF3A00">
              <w:rPr>
                <w:rFonts w:asciiTheme="minorHAnsi" w:hAnsiTheme="minorHAnsi" w:cstheme="minorHAnsi"/>
                <w:lang w:val="es-ES_tradnl"/>
              </w:rPr>
              <w:t xml:space="preserve">Validar que </w:t>
            </w:r>
            <w:r>
              <w:rPr>
                <w:rFonts w:asciiTheme="minorHAnsi" w:hAnsiTheme="minorHAnsi" w:cstheme="minorHAnsi"/>
                <w:lang w:val="es-ES_tradnl"/>
              </w:rPr>
              <w:t xml:space="preserve">el </w:t>
            </w:r>
            <w:proofErr w:type="spellStart"/>
            <w:r>
              <w:rPr>
                <w:rFonts w:asciiTheme="minorHAnsi" w:hAnsiTheme="minorHAnsi" w:cstheme="minorHAnsi"/>
                <w:lang w:val="es-ES_tradnl"/>
              </w:rPr>
              <w:t>campoPrecio</w:t>
            </w:r>
            <w:proofErr w:type="spellEnd"/>
            <w:r>
              <w:rPr>
                <w:rFonts w:asciiTheme="minorHAnsi" w:hAnsiTheme="minorHAnsi" w:cstheme="minorHAnsi"/>
                <w:lang w:val="es-ES_tradnl"/>
              </w:rPr>
              <w:t xml:space="preserve"> Unitario sean sólo números que permitan dos decimales.</w:t>
            </w:r>
          </w:p>
          <w:p w:rsidR="005C41FE" w:rsidRDefault="005C41FE" w:rsidP="005C41FE">
            <w:pPr>
              <w:jc w:val="both"/>
              <w:rPr>
                <w:rFonts w:asciiTheme="minorHAnsi" w:hAnsiTheme="minorHAnsi" w:cstheme="minorHAnsi"/>
                <w:lang w:val="es-ES_tradnl"/>
              </w:rPr>
            </w:pPr>
          </w:p>
          <w:p w:rsidR="005C41FE" w:rsidRPr="005B7495" w:rsidRDefault="005C41FE" w:rsidP="005C41FE">
            <w:pPr>
              <w:jc w:val="both"/>
              <w:rPr>
                <w:rFonts w:asciiTheme="minorHAnsi" w:hAnsiTheme="minorHAnsi" w:cstheme="minorHAnsi"/>
                <w:b/>
                <w:u w:val="single"/>
                <w:lang w:val="es-ES_tradnl"/>
              </w:rPr>
            </w:pPr>
            <w:r w:rsidRPr="005B7495">
              <w:rPr>
                <w:rFonts w:asciiTheme="minorHAnsi" w:hAnsiTheme="minorHAnsi" w:cstheme="minorHAnsi"/>
                <w:b/>
                <w:u w:val="single"/>
                <w:lang w:val="es-ES_tradnl"/>
              </w:rPr>
              <w:t xml:space="preserve">Búsqueda </w:t>
            </w:r>
            <w:r>
              <w:rPr>
                <w:rFonts w:asciiTheme="minorHAnsi" w:hAnsiTheme="minorHAnsi" w:cstheme="minorHAnsi"/>
                <w:b/>
                <w:u w:val="single"/>
                <w:lang w:val="es-ES_tradnl"/>
              </w:rPr>
              <w:t>Ofer</w:t>
            </w:r>
            <w:r w:rsidR="00DE6A9A">
              <w:rPr>
                <w:rFonts w:asciiTheme="minorHAnsi" w:hAnsiTheme="minorHAnsi" w:cstheme="minorHAnsi"/>
                <w:b/>
                <w:u w:val="single"/>
                <w:lang w:val="es-ES_tradnl"/>
              </w:rPr>
              <w:t>tas</w:t>
            </w:r>
          </w:p>
          <w:p w:rsidR="005C41FE" w:rsidRDefault="005C41FE" w:rsidP="005C41FE">
            <w:pPr>
              <w:jc w:val="both"/>
              <w:rPr>
                <w:rFonts w:asciiTheme="minorHAnsi" w:hAnsiTheme="minorHAnsi" w:cstheme="minorHAnsi"/>
                <w:lang w:val="es-ES_tradnl"/>
              </w:rPr>
            </w:pPr>
            <w:r>
              <w:rPr>
                <w:rFonts w:asciiTheme="minorHAnsi" w:hAnsiTheme="minorHAnsi" w:cstheme="minorHAnsi"/>
                <w:lang w:val="es-ES_tradnl"/>
              </w:rPr>
              <w:t xml:space="preserve">El listado de </w:t>
            </w:r>
            <w:r w:rsidR="00DE6A9A">
              <w:rPr>
                <w:rFonts w:asciiTheme="minorHAnsi" w:hAnsiTheme="minorHAnsi" w:cstheme="minorHAnsi"/>
                <w:lang w:val="es-ES_tradnl"/>
              </w:rPr>
              <w:t>ofertas</w:t>
            </w:r>
            <w:r>
              <w:rPr>
                <w:rFonts w:asciiTheme="minorHAnsi" w:hAnsiTheme="minorHAnsi" w:cstheme="minorHAnsi"/>
                <w:lang w:val="es-ES_tradnl"/>
              </w:rPr>
              <w:t xml:space="preserve"> tendrá un alto fijo y </w:t>
            </w:r>
            <w:proofErr w:type="spellStart"/>
            <w:r>
              <w:rPr>
                <w:rFonts w:asciiTheme="minorHAnsi" w:hAnsiTheme="minorHAnsi" w:cstheme="minorHAnsi"/>
                <w:lang w:val="es-ES_tradnl"/>
              </w:rPr>
              <w:t>scrollbars</w:t>
            </w:r>
            <w:proofErr w:type="spellEnd"/>
            <w:r>
              <w:rPr>
                <w:rFonts w:asciiTheme="minorHAnsi" w:hAnsiTheme="minorHAnsi" w:cstheme="minorHAnsi"/>
                <w:lang w:val="es-ES_tradnl"/>
              </w:rPr>
              <w:t xml:space="preserve">. Mostrarán los registros ordenados </w:t>
            </w:r>
            <w:r w:rsidR="008A2781">
              <w:rPr>
                <w:rFonts w:asciiTheme="minorHAnsi" w:hAnsiTheme="minorHAnsi" w:cstheme="minorHAnsi"/>
                <w:lang w:val="es-ES_tradnl"/>
              </w:rPr>
              <w:t xml:space="preserve">por campo adjudicado (primero los de valor 1), después </w:t>
            </w:r>
            <w:r w:rsidR="00DE6A9A">
              <w:rPr>
                <w:rFonts w:asciiTheme="minorHAnsi" w:hAnsiTheme="minorHAnsi" w:cstheme="minorHAnsi"/>
                <w:lang w:val="es-ES_tradnl"/>
              </w:rPr>
              <w:t xml:space="preserve">por monto de menor a mayor, y después </w:t>
            </w:r>
            <w:r>
              <w:rPr>
                <w:rFonts w:asciiTheme="minorHAnsi" w:hAnsiTheme="minorHAnsi" w:cstheme="minorHAnsi"/>
                <w:lang w:val="es-ES_tradnl"/>
              </w:rPr>
              <w:t xml:space="preserve">alfabéticamente por nombre proveedor en forma ascendente. </w:t>
            </w:r>
          </w:p>
          <w:p w:rsidR="005C41FE" w:rsidRPr="005B7495" w:rsidRDefault="005C41FE" w:rsidP="005C41FE">
            <w:pPr>
              <w:jc w:val="both"/>
              <w:rPr>
                <w:rFonts w:asciiTheme="minorHAnsi" w:hAnsiTheme="minorHAnsi" w:cstheme="minorHAnsi"/>
                <w:lang w:val="es-ES_tradnl"/>
              </w:rPr>
            </w:pPr>
            <w:r w:rsidRPr="005B7495">
              <w:rPr>
                <w:rFonts w:asciiTheme="minorHAnsi" w:hAnsiTheme="minorHAnsi" w:cstheme="minorHAnsi"/>
                <w:lang w:val="es-ES_tradnl"/>
              </w:rPr>
              <w:t xml:space="preserve">En </w:t>
            </w:r>
            <w:r>
              <w:rPr>
                <w:rFonts w:asciiTheme="minorHAnsi" w:hAnsiTheme="minorHAnsi" w:cstheme="minorHAnsi"/>
                <w:lang w:val="es-ES_tradnl"/>
              </w:rPr>
              <w:t xml:space="preserve">el listado de </w:t>
            </w:r>
            <w:r w:rsidR="00DE6A9A">
              <w:rPr>
                <w:rFonts w:asciiTheme="minorHAnsi" w:hAnsiTheme="minorHAnsi" w:cstheme="minorHAnsi"/>
                <w:lang w:val="es-ES_tradnl"/>
              </w:rPr>
              <w:t>ofertas</w:t>
            </w:r>
            <w:r w:rsidRPr="005B7495">
              <w:rPr>
                <w:rFonts w:asciiTheme="minorHAnsi" w:hAnsiTheme="minorHAnsi" w:cstheme="minorHAnsi"/>
                <w:lang w:val="es-ES_tradnl"/>
              </w:rPr>
              <w:t xml:space="preserve">, haciendo doble clic sobre el registro, abrirá el ABM en un </w:t>
            </w:r>
            <w:proofErr w:type="spellStart"/>
            <w:r w:rsidRPr="005B7495">
              <w:rPr>
                <w:rFonts w:asciiTheme="minorHAnsi" w:hAnsiTheme="minorHAnsi" w:cstheme="minorHAnsi"/>
                <w:lang w:val="es-ES_tradnl"/>
              </w:rPr>
              <w:t>popup</w:t>
            </w:r>
            <w:proofErr w:type="spellEnd"/>
            <w:r w:rsidRPr="005B7495">
              <w:rPr>
                <w:rFonts w:asciiTheme="minorHAnsi" w:hAnsiTheme="minorHAnsi" w:cstheme="minorHAnsi"/>
                <w:lang w:val="es-ES_tradnl"/>
              </w:rPr>
              <w:t xml:space="preserve"> para po</w:t>
            </w:r>
            <w:r>
              <w:rPr>
                <w:rFonts w:asciiTheme="minorHAnsi" w:hAnsiTheme="minorHAnsi" w:cstheme="minorHAnsi"/>
                <w:lang w:val="es-ES_tradnl"/>
              </w:rPr>
              <w:t>der editar los datos del mismo o eliminarlo.</w:t>
            </w:r>
          </w:p>
          <w:p w:rsidR="005C41FE" w:rsidRDefault="005C41FE" w:rsidP="005C41FE">
            <w:pPr>
              <w:jc w:val="both"/>
              <w:rPr>
                <w:rFonts w:asciiTheme="minorHAnsi" w:hAnsiTheme="minorHAnsi" w:cstheme="minorHAnsi"/>
                <w:lang w:val="es-ES_tradnl"/>
              </w:rPr>
            </w:pPr>
            <w:r>
              <w:rPr>
                <w:rFonts w:asciiTheme="minorHAnsi" w:hAnsiTheme="minorHAnsi" w:cstheme="minorHAnsi"/>
                <w:lang w:val="es-ES_tradnl"/>
              </w:rPr>
              <w:t xml:space="preserve">Sobre el listado de </w:t>
            </w:r>
            <w:r w:rsidR="00DE6A9A">
              <w:rPr>
                <w:rFonts w:asciiTheme="minorHAnsi" w:hAnsiTheme="minorHAnsi" w:cstheme="minorHAnsi"/>
                <w:lang w:val="es-ES_tradnl"/>
              </w:rPr>
              <w:t>ofertas, se muestra un botón de “Nueva</w:t>
            </w:r>
            <w:r>
              <w:rPr>
                <w:rFonts w:asciiTheme="minorHAnsi" w:hAnsiTheme="minorHAnsi" w:cstheme="minorHAnsi"/>
                <w:lang w:val="es-ES_tradnl"/>
              </w:rPr>
              <w:t xml:space="preserve"> Ofert</w:t>
            </w:r>
            <w:r w:rsidR="00DE6A9A">
              <w:rPr>
                <w:rFonts w:asciiTheme="minorHAnsi" w:hAnsiTheme="minorHAnsi" w:cstheme="minorHAnsi"/>
                <w:lang w:val="es-ES_tradnl"/>
              </w:rPr>
              <w:t>a</w:t>
            </w:r>
            <w:r>
              <w:rPr>
                <w:rFonts w:asciiTheme="minorHAnsi" w:hAnsiTheme="minorHAnsi" w:cstheme="minorHAnsi"/>
                <w:lang w:val="es-ES_tradnl"/>
              </w:rPr>
              <w:t xml:space="preserve">” que abre el ABM de </w:t>
            </w:r>
            <w:r w:rsidR="00DE6A9A">
              <w:rPr>
                <w:rFonts w:asciiTheme="minorHAnsi" w:hAnsiTheme="minorHAnsi" w:cstheme="minorHAnsi"/>
                <w:lang w:val="es-ES_tradnl"/>
              </w:rPr>
              <w:t xml:space="preserve">ofertas </w:t>
            </w:r>
            <w:r>
              <w:rPr>
                <w:rFonts w:asciiTheme="minorHAnsi" w:hAnsiTheme="minorHAnsi" w:cstheme="minorHAnsi"/>
                <w:lang w:val="es-ES_tradnl"/>
              </w:rPr>
              <w:t xml:space="preserve">para permitir darlo de alta desde el Comprobante. Al darlos de alta, deberá actualizar el listado correspondiente agregando el registro guardado. </w:t>
            </w:r>
          </w:p>
          <w:p w:rsidR="005C41FE" w:rsidRDefault="005C41FE" w:rsidP="005C41FE">
            <w:pPr>
              <w:jc w:val="both"/>
              <w:rPr>
                <w:rFonts w:asciiTheme="minorHAnsi" w:hAnsiTheme="minorHAnsi" w:cstheme="minorHAnsi"/>
                <w:lang w:val="es-ES_tradnl"/>
              </w:rPr>
            </w:pPr>
          </w:p>
          <w:p w:rsidR="005C41FE" w:rsidRPr="003967C6" w:rsidRDefault="005C41FE" w:rsidP="005C41FE">
            <w:pPr>
              <w:jc w:val="both"/>
              <w:rPr>
                <w:rFonts w:asciiTheme="minorHAnsi" w:hAnsiTheme="minorHAnsi" w:cstheme="minorHAnsi"/>
                <w:b/>
                <w:u w:val="single"/>
                <w:lang w:val="es-ES_tradnl"/>
              </w:rPr>
            </w:pPr>
            <w:r w:rsidRPr="003967C6">
              <w:rPr>
                <w:rFonts w:asciiTheme="minorHAnsi" w:hAnsiTheme="minorHAnsi" w:cstheme="minorHAnsi"/>
                <w:b/>
                <w:u w:val="single"/>
                <w:lang w:val="es-ES_tradnl"/>
              </w:rPr>
              <w:t>ABM</w:t>
            </w:r>
            <w:r>
              <w:rPr>
                <w:rFonts w:asciiTheme="minorHAnsi" w:hAnsiTheme="minorHAnsi" w:cstheme="minorHAnsi"/>
                <w:b/>
                <w:u w:val="single"/>
                <w:lang w:val="es-ES_tradnl"/>
              </w:rPr>
              <w:t xml:space="preserve"> Ofer</w:t>
            </w:r>
            <w:r w:rsidR="00DE6A9A">
              <w:rPr>
                <w:rFonts w:asciiTheme="minorHAnsi" w:hAnsiTheme="minorHAnsi" w:cstheme="minorHAnsi"/>
                <w:b/>
                <w:u w:val="single"/>
                <w:lang w:val="es-ES_tradnl"/>
              </w:rPr>
              <w:t>ta</w:t>
            </w:r>
            <w:r>
              <w:rPr>
                <w:rFonts w:asciiTheme="minorHAnsi" w:hAnsiTheme="minorHAnsi" w:cstheme="minorHAnsi"/>
                <w:b/>
                <w:u w:val="single"/>
                <w:lang w:val="es-ES_tradnl"/>
              </w:rPr>
              <w:t>s</w:t>
            </w:r>
          </w:p>
          <w:p w:rsidR="00CD5469" w:rsidRDefault="00CD5469" w:rsidP="00CD5469">
            <w:pPr>
              <w:jc w:val="both"/>
              <w:rPr>
                <w:rFonts w:asciiTheme="minorHAnsi" w:hAnsiTheme="minorHAnsi" w:cstheme="minorHAnsi"/>
                <w:lang w:val="es-ES_tradnl"/>
              </w:rPr>
            </w:pPr>
            <w:r>
              <w:rPr>
                <w:rFonts w:asciiTheme="minorHAnsi" w:hAnsiTheme="minorHAnsi" w:cstheme="minorHAnsi"/>
                <w:lang w:val="es-ES_tradnl"/>
              </w:rPr>
              <w:t xml:space="preserve">El campo de CUIT </w:t>
            </w:r>
            <w:r w:rsidR="00DE6A9A">
              <w:rPr>
                <w:rFonts w:asciiTheme="minorHAnsi" w:hAnsiTheme="minorHAnsi" w:cstheme="minorHAnsi"/>
                <w:lang w:val="es-ES_tradnl"/>
              </w:rPr>
              <w:t xml:space="preserve">de la oferta </w:t>
            </w:r>
            <w:r>
              <w:rPr>
                <w:rFonts w:asciiTheme="minorHAnsi" w:hAnsiTheme="minorHAnsi" w:cstheme="minorHAnsi"/>
                <w:lang w:val="es-ES_tradnl"/>
              </w:rPr>
              <w:t>se completa manualmente, el campo de Razón social se completa automáticamente si es que el CUIT de ese proveedor ya existe en la base de CUITES. En caso de no existir en la base, guarda los datos completados manualment</w:t>
            </w:r>
            <w:r w:rsidR="00062F99">
              <w:rPr>
                <w:rFonts w:asciiTheme="minorHAnsi" w:hAnsiTheme="minorHAnsi" w:cstheme="minorHAnsi"/>
                <w:lang w:val="es-ES_tradnl"/>
              </w:rPr>
              <w:t>e por el usuario.</w:t>
            </w:r>
          </w:p>
          <w:p w:rsidR="00DE6A9A" w:rsidRDefault="00DE6A9A" w:rsidP="00CD5469">
            <w:pPr>
              <w:jc w:val="both"/>
              <w:rPr>
                <w:rFonts w:asciiTheme="minorHAnsi" w:hAnsiTheme="minorHAnsi" w:cstheme="minorHAnsi"/>
                <w:lang w:val="es-ES_tradnl"/>
              </w:rPr>
            </w:pPr>
            <w:r>
              <w:rPr>
                <w:rFonts w:asciiTheme="minorHAnsi" w:hAnsiTheme="minorHAnsi" w:cstheme="minorHAnsi"/>
                <w:lang w:val="es-ES_tradnl"/>
              </w:rPr>
              <w:t xml:space="preserve">Al guardar una oferta en el cuál se haya tildado el </w:t>
            </w:r>
            <w:proofErr w:type="spellStart"/>
            <w:r>
              <w:rPr>
                <w:rFonts w:asciiTheme="minorHAnsi" w:hAnsiTheme="minorHAnsi" w:cstheme="minorHAnsi"/>
                <w:lang w:val="es-ES_tradnl"/>
              </w:rPr>
              <w:t>checkbox</w:t>
            </w:r>
            <w:proofErr w:type="spellEnd"/>
            <w:r>
              <w:rPr>
                <w:rFonts w:asciiTheme="minorHAnsi" w:hAnsiTheme="minorHAnsi" w:cstheme="minorHAnsi"/>
                <w:lang w:val="es-ES_tradnl"/>
              </w:rPr>
              <w:t xml:space="preserve"> “Adjudicado”, </w:t>
            </w:r>
          </w:p>
          <w:p w:rsidR="00062F99" w:rsidRPr="00BF4980" w:rsidRDefault="00062F99" w:rsidP="00062F99">
            <w:pPr>
              <w:jc w:val="both"/>
              <w:rPr>
                <w:rFonts w:asciiTheme="minorHAnsi" w:hAnsiTheme="minorHAnsi" w:cstheme="minorHAnsi"/>
                <w:u w:val="single"/>
                <w:lang w:val="es-ES_tradnl"/>
              </w:rPr>
            </w:pPr>
            <w:r>
              <w:rPr>
                <w:rFonts w:asciiTheme="minorHAnsi" w:hAnsiTheme="minorHAnsi" w:cstheme="minorHAnsi"/>
                <w:u w:val="single"/>
                <w:lang w:val="es-ES_tradnl"/>
              </w:rPr>
              <w:t>Validaciones</w:t>
            </w:r>
          </w:p>
          <w:p w:rsidR="00062F99" w:rsidRDefault="00062F99" w:rsidP="00062F99">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se hayan completado los campos obligatorios: CUIT, Razón social, Total Oferta.</w:t>
            </w:r>
          </w:p>
          <w:p w:rsidR="00062F99" w:rsidRDefault="00062F99" w:rsidP="00062F99">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el monto Total Oferta sean sólo números que permitan dos decimales, y sea mayor a cero.</w:t>
            </w:r>
          </w:p>
          <w:p w:rsidR="00062F99" w:rsidRDefault="00062F99" w:rsidP="00062F99">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Validar que s</w:t>
            </w:r>
            <w:r w:rsidR="00DE6A9A">
              <w:rPr>
                <w:rFonts w:asciiTheme="minorHAnsi" w:hAnsiTheme="minorHAnsi" w:cstheme="minorHAnsi"/>
                <w:lang w:val="es-ES_tradnl"/>
              </w:rPr>
              <w:t>ólo una de las oferta</w:t>
            </w:r>
            <w:r>
              <w:rPr>
                <w:rFonts w:asciiTheme="minorHAnsi" w:hAnsiTheme="minorHAnsi" w:cstheme="minorHAnsi"/>
                <w:lang w:val="es-ES_tradnl"/>
              </w:rPr>
              <w:t xml:space="preserve">s tenga tildado el campo “Adjudicado”. Si se tilda el </w:t>
            </w:r>
            <w:proofErr w:type="spellStart"/>
            <w:r>
              <w:rPr>
                <w:rFonts w:asciiTheme="minorHAnsi" w:hAnsiTheme="minorHAnsi" w:cstheme="minorHAnsi"/>
                <w:lang w:val="es-ES_tradnl"/>
              </w:rPr>
              <w:t>checkbox</w:t>
            </w:r>
            <w:proofErr w:type="spellEnd"/>
            <w:r>
              <w:rPr>
                <w:rFonts w:asciiTheme="minorHAnsi" w:hAnsiTheme="minorHAnsi" w:cstheme="minorHAnsi"/>
                <w:lang w:val="es-ES_tradnl"/>
              </w:rPr>
              <w:t xml:space="preserve">, validar que para la misma </w:t>
            </w:r>
            <w:r w:rsidR="00DE6A9A">
              <w:rPr>
                <w:rFonts w:asciiTheme="minorHAnsi" w:hAnsiTheme="minorHAnsi" w:cstheme="minorHAnsi"/>
                <w:lang w:val="es-ES_tradnl"/>
              </w:rPr>
              <w:t xml:space="preserve">Solicitud de Compra no haya </w:t>
            </w:r>
            <w:proofErr w:type="spellStart"/>
            <w:r w:rsidR="00DE6A9A">
              <w:rPr>
                <w:rFonts w:asciiTheme="minorHAnsi" w:hAnsiTheme="minorHAnsi" w:cstheme="minorHAnsi"/>
                <w:lang w:val="es-ES_tradnl"/>
              </w:rPr>
              <w:t>otraoferta</w:t>
            </w:r>
            <w:proofErr w:type="spellEnd"/>
            <w:r w:rsidR="00DE6A9A">
              <w:rPr>
                <w:rFonts w:asciiTheme="minorHAnsi" w:hAnsiTheme="minorHAnsi" w:cstheme="minorHAnsi"/>
                <w:lang w:val="es-ES_tradnl"/>
              </w:rPr>
              <w:t xml:space="preserve"> </w:t>
            </w:r>
            <w:r>
              <w:rPr>
                <w:rFonts w:asciiTheme="minorHAnsi" w:hAnsiTheme="minorHAnsi" w:cstheme="minorHAnsi"/>
                <w:lang w:val="es-ES_tradnl"/>
              </w:rPr>
              <w:t>que tenga este campo en 1.</w:t>
            </w:r>
          </w:p>
          <w:p w:rsidR="00DE6A9A" w:rsidRPr="00BF4980" w:rsidRDefault="00DE6A9A" w:rsidP="00062F99">
            <w:pPr>
              <w:pStyle w:val="Prrafodelista"/>
              <w:numPr>
                <w:ilvl w:val="0"/>
                <w:numId w:val="3"/>
              </w:numPr>
              <w:ind w:left="284" w:hanging="284"/>
              <w:jc w:val="both"/>
              <w:rPr>
                <w:rFonts w:asciiTheme="minorHAnsi" w:hAnsiTheme="minorHAnsi" w:cstheme="minorHAnsi"/>
                <w:lang w:val="es-ES_tradnl"/>
              </w:rPr>
            </w:pPr>
            <w:r>
              <w:rPr>
                <w:rFonts w:asciiTheme="minorHAnsi" w:hAnsiTheme="minorHAnsi" w:cstheme="minorHAnsi"/>
                <w:lang w:val="es-ES_tradnl"/>
              </w:rPr>
              <w:t>Si se tildó el campo “Adjudicado”, validar que el monto del campo Total Oferta sea igual a la suma de los montos de cada ítem, que es el resultado de multiplicar para cada ítem Cantidad y Precio Unitario. En caso que no sea igual, mostrar mensaje “El monto de la oferta adjudicada no es igual al monto de los ítems de la Solicitud de Compra.”, pero continuar con el guardado.</w:t>
            </w:r>
          </w:p>
          <w:p w:rsidR="005C41FE" w:rsidRPr="005C41FE" w:rsidRDefault="005C41FE" w:rsidP="00062F99">
            <w:pPr>
              <w:jc w:val="both"/>
              <w:rPr>
                <w:rFonts w:asciiTheme="minorHAnsi" w:hAnsiTheme="minorHAnsi" w:cstheme="minorHAnsi"/>
                <w:lang w:val="es-ES_tradnl"/>
              </w:rPr>
            </w:pPr>
          </w:p>
        </w:tc>
      </w:tr>
    </w:tbl>
    <w:p w:rsidR="00CC365B" w:rsidRDefault="00CC365B" w:rsidP="00516220">
      <w:pPr>
        <w:rPr>
          <w:rFonts w:asciiTheme="minorHAnsi" w:hAnsiTheme="minorHAnsi" w:cstheme="minorHAnsi"/>
        </w:rPr>
      </w:pPr>
    </w:p>
    <w:p w:rsidR="00CC365B" w:rsidRDefault="00CC365B" w:rsidP="00CC365B">
      <w:pPr>
        <w:rPr>
          <w:rFonts w:asciiTheme="minorHAnsi" w:hAnsiTheme="minorHAnsi" w:cstheme="minorHAnsi"/>
        </w:rPr>
      </w:pPr>
    </w:p>
    <w:p w:rsidR="00CC365B" w:rsidRPr="00676E4B" w:rsidRDefault="00CC365B" w:rsidP="00CC365B">
      <w:pPr>
        <w:pStyle w:val="Ttulo3"/>
        <w:rPr>
          <w:rFonts w:asciiTheme="minorHAnsi" w:hAnsiTheme="minorHAnsi" w:cstheme="minorHAnsi"/>
        </w:rPr>
      </w:pPr>
      <w:bookmarkStart w:id="18" w:name="_Toc386716618"/>
      <w:r w:rsidRPr="00676E4B">
        <w:rPr>
          <w:rFonts w:asciiTheme="minorHAnsi" w:hAnsiTheme="minorHAnsi" w:cstheme="minorHAnsi"/>
        </w:rPr>
        <w:lastRenderedPageBreak/>
        <w:t>CDU 0</w:t>
      </w:r>
      <w:r>
        <w:rPr>
          <w:rFonts w:asciiTheme="minorHAnsi" w:hAnsiTheme="minorHAnsi" w:cstheme="minorHAnsi"/>
        </w:rPr>
        <w:t>5 Generación de Recepción de Bienes</w:t>
      </w:r>
      <w:bookmarkEnd w:id="18"/>
    </w:p>
    <w:tbl>
      <w:tblPr>
        <w:tblW w:w="9445" w:type="dxa"/>
        <w:tblInd w:w="126" w:type="dxa"/>
        <w:tblLayout w:type="fixed"/>
        <w:tblLook w:val="0000" w:firstRow="0" w:lastRow="0" w:firstColumn="0" w:lastColumn="0" w:noHBand="0" w:noVBand="0"/>
      </w:tblPr>
      <w:tblGrid>
        <w:gridCol w:w="1422"/>
        <w:gridCol w:w="4500"/>
        <w:gridCol w:w="900"/>
        <w:gridCol w:w="673"/>
        <w:gridCol w:w="183"/>
        <w:gridCol w:w="673"/>
        <w:gridCol w:w="278"/>
        <w:gridCol w:w="816"/>
      </w:tblGrid>
      <w:tr w:rsidR="00CC365B" w:rsidRPr="00676E4B" w:rsidTr="00A91545">
        <w:trPr>
          <w:cantSplit/>
          <w:tblHeader/>
        </w:trPr>
        <w:tc>
          <w:tcPr>
            <w:tcW w:w="1422" w:type="dxa"/>
            <w:tcBorders>
              <w:top w:val="single" w:sz="2" w:space="0" w:color="000000"/>
              <w:left w:val="single" w:sz="2" w:space="0" w:color="000000"/>
              <w:bottom w:val="single" w:sz="4" w:space="0" w:color="auto"/>
            </w:tcBorders>
            <w:shd w:val="clear" w:color="auto" w:fill="CCCCCC"/>
            <w:vAlign w:val="center"/>
          </w:tcPr>
          <w:p w:rsidR="00CC365B" w:rsidRPr="00676E4B" w:rsidRDefault="00CC365B" w:rsidP="00A91545">
            <w:pPr>
              <w:ind w:left="-1" w:right="-14"/>
              <w:rPr>
                <w:rFonts w:asciiTheme="minorHAnsi" w:hAnsiTheme="minorHAnsi" w:cstheme="minorHAnsi"/>
                <w:lang w:val="es-ES_tradnl"/>
              </w:rPr>
            </w:pPr>
            <w:proofErr w:type="spellStart"/>
            <w:r w:rsidRPr="00676E4B">
              <w:rPr>
                <w:rFonts w:asciiTheme="minorHAnsi" w:hAnsiTheme="minorHAnsi" w:cstheme="minorHAnsi"/>
                <w:b/>
                <w:lang w:val="es-ES_tradnl"/>
              </w:rPr>
              <w:t>Nro</w:t>
            </w:r>
            <w:proofErr w:type="spellEnd"/>
            <w:r w:rsidRPr="00676E4B">
              <w:rPr>
                <w:rFonts w:asciiTheme="minorHAnsi" w:hAnsiTheme="minorHAnsi" w:cstheme="minorHAnsi"/>
                <w:b/>
                <w:lang w:val="es-ES_tradnl"/>
              </w:rPr>
              <w:t>:</w:t>
            </w:r>
            <w:r>
              <w:rPr>
                <w:rFonts w:asciiTheme="minorHAnsi" w:hAnsiTheme="minorHAnsi" w:cstheme="minorHAnsi"/>
                <w:lang w:val="es-ES_tradnl"/>
              </w:rPr>
              <w:t xml:space="preserve"> 05</w:t>
            </w:r>
          </w:p>
        </w:tc>
        <w:tc>
          <w:tcPr>
            <w:tcW w:w="8023" w:type="dxa"/>
            <w:gridSpan w:val="7"/>
            <w:tcBorders>
              <w:top w:val="single" w:sz="2" w:space="0" w:color="000000"/>
              <w:left w:val="single" w:sz="2" w:space="0" w:color="000000"/>
              <w:bottom w:val="single" w:sz="4" w:space="0" w:color="auto"/>
              <w:right w:val="single" w:sz="2" w:space="0" w:color="000000"/>
            </w:tcBorders>
            <w:shd w:val="clear" w:color="auto" w:fill="CCCCCC"/>
            <w:vAlign w:val="center"/>
          </w:tcPr>
          <w:p w:rsidR="00CC365B" w:rsidRPr="00676E4B" w:rsidRDefault="00CC365B" w:rsidP="00CC365B">
            <w:pPr>
              <w:rPr>
                <w:rFonts w:asciiTheme="minorHAnsi" w:hAnsiTheme="minorHAnsi" w:cstheme="minorHAnsi"/>
                <w:b/>
                <w:lang w:val="es-ES_tradnl"/>
              </w:rPr>
            </w:pPr>
            <w:r w:rsidRPr="00676E4B">
              <w:rPr>
                <w:rFonts w:asciiTheme="minorHAnsi" w:hAnsiTheme="minorHAnsi" w:cstheme="minorHAnsi"/>
                <w:b/>
                <w:lang w:val="es-ES_tradnl"/>
              </w:rPr>
              <w:t xml:space="preserve">Caso de Uso: </w:t>
            </w:r>
            <w:r w:rsidRPr="00CC365B">
              <w:rPr>
                <w:rFonts w:asciiTheme="minorHAnsi" w:hAnsiTheme="minorHAnsi" w:cstheme="minorHAnsi"/>
              </w:rPr>
              <w:t>Generación de Recepción de Bienes</w:t>
            </w:r>
          </w:p>
        </w:tc>
      </w:tr>
      <w:tr w:rsidR="00CC365B" w:rsidRPr="00676E4B" w:rsidTr="00A91545">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Actores</w:t>
            </w:r>
          </w:p>
        </w:tc>
      </w:tr>
      <w:tr w:rsidR="00CC365B" w:rsidRPr="00676E4B" w:rsidTr="00A91545">
        <w:trPr>
          <w:cantSplit/>
        </w:trPr>
        <w:tc>
          <w:tcPr>
            <w:tcW w:w="9445" w:type="dxa"/>
            <w:gridSpan w:val="8"/>
            <w:tcBorders>
              <w:top w:val="single" w:sz="2" w:space="0" w:color="000000"/>
              <w:left w:val="single" w:sz="2" w:space="0" w:color="000000"/>
              <w:bottom w:val="single" w:sz="2" w:space="0" w:color="000000"/>
              <w:right w:val="single" w:sz="2" w:space="0" w:color="000000"/>
            </w:tcBorders>
            <w:vAlign w:val="bottom"/>
          </w:tcPr>
          <w:p w:rsidR="00CC365B" w:rsidRPr="00676E4B" w:rsidRDefault="00CC365B" w:rsidP="00C56E6C">
            <w:pPr>
              <w:jc w:val="both"/>
              <w:rPr>
                <w:rFonts w:asciiTheme="minorHAnsi" w:hAnsiTheme="minorHAnsi" w:cstheme="minorHAnsi"/>
                <w:lang w:val="es-ES_tradnl"/>
              </w:rPr>
            </w:pPr>
            <w:r w:rsidRPr="00676E4B">
              <w:rPr>
                <w:rFonts w:asciiTheme="minorHAnsi" w:hAnsiTheme="minorHAnsi" w:cstheme="minorHAnsi"/>
                <w:lang w:val="es-ES_tradnl"/>
              </w:rPr>
              <w:t>Usuarios del</w:t>
            </w:r>
            <w:r>
              <w:rPr>
                <w:rFonts w:asciiTheme="minorHAnsi" w:hAnsiTheme="minorHAnsi" w:cstheme="minorHAnsi"/>
                <w:lang w:val="es-ES_tradnl"/>
              </w:rPr>
              <w:t>os</w:t>
            </w:r>
            <w:r w:rsidRPr="00676E4B">
              <w:rPr>
                <w:rFonts w:asciiTheme="minorHAnsi" w:hAnsiTheme="minorHAnsi" w:cstheme="minorHAnsi"/>
                <w:lang w:val="es-ES_tradnl"/>
              </w:rPr>
              <w:t xml:space="preserve"> Entorno</w:t>
            </w:r>
            <w:r>
              <w:rPr>
                <w:rFonts w:asciiTheme="minorHAnsi" w:hAnsiTheme="minorHAnsi" w:cstheme="minorHAnsi"/>
                <w:lang w:val="es-ES_tradnl"/>
              </w:rPr>
              <w:t xml:space="preserve">s </w:t>
            </w:r>
            <w:r w:rsidRPr="00676E4B">
              <w:rPr>
                <w:rFonts w:asciiTheme="minorHAnsi" w:hAnsiTheme="minorHAnsi" w:cstheme="minorHAnsi"/>
                <w:lang w:val="es-ES_tradnl"/>
              </w:rPr>
              <w:t>Intranet</w:t>
            </w:r>
            <w:r>
              <w:rPr>
                <w:rFonts w:asciiTheme="minorHAnsi" w:hAnsiTheme="minorHAnsi" w:cstheme="minorHAnsi"/>
                <w:lang w:val="es-ES_tradnl"/>
              </w:rPr>
              <w:t xml:space="preserve"> que </w:t>
            </w:r>
            <w:r w:rsidR="00C56E6C">
              <w:rPr>
                <w:rFonts w:asciiTheme="minorHAnsi" w:hAnsiTheme="minorHAnsi" w:cstheme="minorHAnsi"/>
                <w:lang w:val="es-ES_tradnl"/>
              </w:rPr>
              <w:t xml:space="preserve">registran y/o </w:t>
            </w:r>
            <w:proofErr w:type="spellStart"/>
            <w:r w:rsidR="00C56E6C">
              <w:rPr>
                <w:rFonts w:asciiTheme="minorHAnsi" w:hAnsiTheme="minorHAnsi" w:cstheme="minorHAnsi"/>
                <w:lang w:val="es-ES_tradnl"/>
              </w:rPr>
              <w:t>aceptanla</w:t>
            </w:r>
            <w:proofErr w:type="spellEnd"/>
            <w:r w:rsidR="00C56E6C">
              <w:rPr>
                <w:rFonts w:asciiTheme="minorHAnsi" w:hAnsiTheme="minorHAnsi" w:cstheme="minorHAnsi"/>
                <w:lang w:val="es-ES_tradnl"/>
              </w:rPr>
              <w:t xml:space="preserve"> recepción de los bienes de </w:t>
            </w:r>
            <w:r>
              <w:rPr>
                <w:rFonts w:asciiTheme="minorHAnsi" w:hAnsiTheme="minorHAnsi" w:cstheme="minorHAnsi"/>
                <w:lang w:val="es-ES_tradnl"/>
              </w:rPr>
              <w:t>Solicitudes</w:t>
            </w:r>
            <w:r w:rsidR="00C56E6C">
              <w:rPr>
                <w:rFonts w:asciiTheme="minorHAnsi" w:hAnsiTheme="minorHAnsi" w:cstheme="minorHAnsi"/>
                <w:lang w:val="es-ES_tradnl"/>
              </w:rPr>
              <w:t xml:space="preserve"> de Compras</w:t>
            </w:r>
          </w:p>
        </w:tc>
      </w:tr>
      <w:tr w:rsidR="00CC365B" w:rsidRPr="00676E4B" w:rsidTr="00A91545">
        <w:trPr>
          <w:cantSplit/>
        </w:trPr>
        <w:tc>
          <w:tcPr>
            <w:tcW w:w="9445" w:type="dxa"/>
            <w:gridSpan w:val="8"/>
            <w:tcBorders>
              <w:left w:val="single" w:sz="2" w:space="0" w:color="000000"/>
              <w:bottom w:val="single" w:sz="2" w:space="0" w:color="000000"/>
              <w:right w:val="single" w:sz="2" w:space="0" w:color="000000"/>
            </w:tcBorders>
            <w:shd w:val="clear" w:color="auto" w:fill="CCCCCC"/>
            <w:vAlign w:val="bottom"/>
          </w:tcPr>
          <w:p w:rsidR="00CC365B" w:rsidRPr="00676E4B" w:rsidRDefault="00CC365B" w:rsidP="00A91545">
            <w:pPr>
              <w:rPr>
                <w:rFonts w:asciiTheme="minorHAnsi" w:hAnsiTheme="minorHAnsi" w:cstheme="minorHAnsi"/>
                <w:b/>
                <w:lang w:val="es-ES_tradnl"/>
              </w:rPr>
            </w:pPr>
            <w:r>
              <w:rPr>
                <w:rFonts w:asciiTheme="minorHAnsi" w:hAnsiTheme="minorHAnsi" w:cstheme="minorHAnsi"/>
                <w:b/>
                <w:lang w:val="es-ES_tradnl"/>
              </w:rPr>
              <w:t>Aclaraciones previas</w:t>
            </w:r>
          </w:p>
        </w:tc>
      </w:tr>
      <w:tr w:rsidR="00CC365B" w:rsidRPr="00676E4B" w:rsidTr="00A91545">
        <w:trPr>
          <w:trHeight w:val="918"/>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tcPr>
          <w:p w:rsidR="00CC365B" w:rsidRPr="00FC1E8D" w:rsidRDefault="00C56E6C" w:rsidP="00C56E6C">
            <w:pPr>
              <w:jc w:val="both"/>
              <w:rPr>
                <w:rFonts w:asciiTheme="minorHAnsi" w:hAnsiTheme="minorHAnsi" w:cstheme="minorHAnsi"/>
                <w:lang w:val="es-ES_tradnl"/>
              </w:rPr>
            </w:pPr>
            <w:r>
              <w:rPr>
                <w:rFonts w:asciiTheme="minorHAnsi" w:hAnsiTheme="minorHAnsi" w:cstheme="minorHAnsi"/>
                <w:lang w:val="es-ES_tradnl"/>
              </w:rPr>
              <w:t>La generación automática del comprobante Recepción de Bienes, s</w:t>
            </w:r>
            <w:r w:rsidR="00CC365B">
              <w:rPr>
                <w:rFonts w:asciiTheme="minorHAnsi" w:hAnsiTheme="minorHAnsi" w:cstheme="minorHAnsi"/>
                <w:lang w:val="es-ES_tradnl"/>
              </w:rPr>
              <w:t xml:space="preserve">e realiza a través de la </w:t>
            </w:r>
            <w:r>
              <w:rPr>
                <w:rFonts w:asciiTheme="minorHAnsi" w:hAnsiTheme="minorHAnsi" w:cstheme="minorHAnsi"/>
                <w:lang w:val="es-ES_tradnl"/>
              </w:rPr>
              <w:t xml:space="preserve">aceptación de la recepción </w:t>
            </w:r>
            <w:r w:rsidR="00CC365B">
              <w:rPr>
                <w:rFonts w:asciiTheme="minorHAnsi" w:hAnsiTheme="minorHAnsi" w:cstheme="minorHAnsi"/>
                <w:lang w:val="es-ES_tradnl"/>
              </w:rPr>
              <w:t>(estado “</w:t>
            </w:r>
            <w:r>
              <w:rPr>
                <w:rFonts w:asciiTheme="minorHAnsi" w:hAnsiTheme="minorHAnsi" w:cstheme="minorHAnsi"/>
                <w:lang w:val="es-ES_tradnl"/>
              </w:rPr>
              <w:t>Aceptado</w:t>
            </w:r>
            <w:r w:rsidR="00CC365B">
              <w:rPr>
                <w:rFonts w:asciiTheme="minorHAnsi" w:hAnsiTheme="minorHAnsi" w:cstheme="minorHAnsi"/>
                <w:lang w:val="es-ES_tradnl"/>
              </w:rPr>
              <w:t xml:space="preserve">”) del comprobante </w:t>
            </w:r>
            <w:r w:rsidR="00CC365B">
              <w:rPr>
                <w:rFonts w:asciiTheme="minorHAnsi" w:hAnsiTheme="minorHAnsi" w:cstheme="minorHAnsi"/>
                <w:b/>
                <w:lang w:val="es-ES_tradnl"/>
              </w:rPr>
              <w:t xml:space="preserve">Solicitud de </w:t>
            </w:r>
            <w:r>
              <w:rPr>
                <w:rFonts w:asciiTheme="minorHAnsi" w:hAnsiTheme="minorHAnsi" w:cstheme="minorHAnsi"/>
                <w:b/>
                <w:lang w:val="es-ES_tradnl"/>
              </w:rPr>
              <w:t>Compra</w:t>
            </w:r>
            <w:r w:rsidR="00CC365B">
              <w:rPr>
                <w:rFonts w:asciiTheme="minorHAnsi" w:hAnsiTheme="minorHAnsi" w:cstheme="minorHAnsi"/>
                <w:lang w:val="es-ES_tradnl"/>
              </w:rPr>
              <w:t xml:space="preserve"> y utiliza las mismas tablas de STK_COMPROBANTES_CABEZA y STK_COMPROBANTES_ITEMS que el resto de los comprobantes del circuito.</w:t>
            </w:r>
          </w:p>
        </w:tc>
      </w:tr>
      <w:tr w:rsidR="00CC365B" w:rsidRPr="00676E4B" w:rsidTr="00A91545">
        <w:trPr>
          <w:cantSplit/>
        </w:trPr>
        <w:tc>
          <w:tcPr>
            <w:tcW w:w="9445" w:type="dxa"/>
            <w:gridSpan w:val="8"/>
            <w:tcBorders>
              <w:top w:val="single" w:sz="4" w:space="0" w:color="auto"/>
              <w:left w:val="single" w:sz="2" w:space="0" w:color="000000"/>
              <w:bottom w:val="single" w:sz="2" w:space="0" w:color="000000"/>
              <w:right w:val="single" w:sz="2" w:space="0" w:color="000000"/>
            </w:tcBorders>
            <w:shd w:val="clear" w:color="auto" w:fill="CCCCCC"/>
            <w:vAlign w:val="bottom"/>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Precondiciones</w:t>
            </w:r>
          </w:p>
        </w:tc>
      </w:tr>
      <w:tr w:rsidR="00CC365B" w:rsidRPr="00676E4B" w:rsidTr="00A91545">
        <w:trPr>
          <w:cantSplit/>
        </w:trPr>
        <w:tc>
          <w:tcPr>
            <w:tcW w:w="9445" w:type="dxa"/>
            <w:gridSpan w:val="8"/>
            <w:tcBorders>
              <w:top w:val="single" w:sz="2" w:space="0" w:color="000000"/>
              <w:left w:val="single" w:sz="2" w:space="0" w:color="000000"/>
              <w:bottom w:val="single" w:sz="4" w:space="0" w:color="auto"/>
              <w:right w:val="single" w:sz="2" w:space="0" w:color="000000"/>
            </w:tcBorders>
            <w:shd w:val="clear" w:color="auto" w:fill="auto"/>
            <w:vAlign w:val="center"/>
          </w:tcPr>
          <w:p w:rsidR="00CC365B" w:rsidRDefault="00CC365B" w:rsidP="00A91545">
            <w:pPr>
              <w:rPr>
                <w:rFonts w:asciiTheme="minorHAnsi" w:hAnsiTheme="minorHAnsi" w:cstheme="minorHAnsi"/>
                <w:lang w:val="es-ES_tradnl"/>
              </w:rPr>
            </w:pPr>
            <w:r w:rsidRPr="00676E4B">
              <w:rPr>
                <w:rFonts w:asciiTheme="minorHAnsi" w:hAnsiTheme="minorHAnsi" w:cstheme="minorHAnsi"/>
                <w:lang w:val="es-ES_tradnl"/>
              </w:rPr>
              <w:t xml:space="preserve">Ingresar al módulo de la SRT. </w:t>
            </w:r>
          </w:p>
          <w:p w:rsidR="00CC365B" w:rsidRPr="00C413A4" w:rsidRDefault="00CC365B" w:rsidP="00C56E6C">
            <w:pPr>
              <w:rPr>
                <w:rFonts w:asciiTheme="minorHAnsi" w:hAnsiTheme="minorHAnsi" w:cstheme="minorHAnsi"/>
                <w:lang w:val="es-ES_tradnl"/>
              </w:rPr>
            </w:pPr>
            <w:r>
              <w:rPr>
                <w:rFonts w:asciiTheme="minorHAnsi" w:hAnsiTheme="minorHAnsi" w:cstheme="minorHAnsi"/>
                <w:lang w:val="es-ES_tradnl"/>
              </w:rPr>
              <w:t xml:space="preserve">Debe haberse registrado previamente en el aplicativo una </w:t>
            </w:r>
            <w:r>
              <w:rPr>
                <w:rFonts w:asciiTheme="minorHAnsi" w:hAnsiTheme="minorHAnsi" w:cstheme="minorHAnsi"/>
                <w:b/>
                <w:lang w:val="es-ES_tradnl"/>
              </w:rPr>
              <w:t xml:space="preserve">Solicitud de </w:t>
            </w:r>
            <w:r w:rsidR="00C56E6C">
              <w:rPr>
                <w:rFonts w:asciiTheme="minorHAnsi" w:hAnsiTheme="minorHAnsi" w:cstheme="minorHAnsi"/>
                <w:b/>
                <w:lang w:val="es-ES_tradnl"/>
              </w:rPr>
              <w:t>Compra</w:t>
            </w:r>
            <w:r>
              <w:rPr>
                <w:rFonts w:asciiTheme="minorHAnsi" w:hAnsiTheme="minorHAnsi" w:cstheme="minorHAnsi"/>
                <w:lang w:val="es-ES_tradnl"/>
              </w:rPr>
              <w:t>, la cual debe estar confirmada</w:t>
            </w:r>
            <w:r w:rsidR="00C56E6C">
              <w:rPr>
                <w:rFonts w:asciiTheme="minorHAnsi" w:hAnsiTheme="minorHAnsi" w:cstheme="minorHAnsi"/>
                <w:lang w:val="es-ES_tradnl"/>
              </w:rPr>
              <w:t xml:space="preserve"> y aprobada</w:t>
            </w:r>
            <w:r>
              <w:rPr>
                <w:rFonts w:asciiTheme="minorHAnsi" w:hAnsiTheme="minorHAnsi" w:cstheme="minorHAnsi"/>
                <w:lang w:val="es-ES_tradnl"/>
              </w:rPr>
              <w:t xml:space="preserve">. </w:t>
            </w:r>
          </w:p>
        </w:tc>
      </w:tr>
      <w:tr w:rsidR="00CC365B" w:rsidRPr="00676E4B" w:rsidTr="00A91545">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CCCCCC"/>
            <w:vAlign w:val="center"/>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Descripción Funcional</w:t>
            </w:r>
          </w:p>
        </w:tc>
      </w:tr>
      <w:tr w:rsidR="00CC365B" w:rsidRPr="00676E4B" w:rsidTr="00A91545">
        <w:trPr>
          <w:cantSplit/>
        </w:trPr>
        <w:tc>
          <w:tcPr>
            <w:tcW w:w="9445" w:type="dxa"/>
            <w:gridSpan w:val="8"/>
            <w:tcBorders>
              <w:top w:val="single" w:sz="4" w:space="0" w:color="auto"/>
              <w:left w:val="single" w:sz="2" w:space="0" w:color="000000"/>
              <w:bottom w:val="single" w:sz="4" w:space="0" w:color="auto"/>
              <w:right w:val="single" w:sz="2" w:space="0" w:color="000000"/>
            </w:tcBorders>
            <w:shd w:val="clear" w:color="auto" w:fill="auto"/>
          </w:tcPr>
          <w:p w:rsidR="00CC365B" w:rsidRDefault="00C56E6C" w:rsidP="00C56E6C">
            <w:pPr>
              <w:rPr>
                <w:rFonts w:asciiTheme="minorHAnsi" w:hAnsiTheme="minorHAnsi" w:cstheme="minorHAnsi"/>
              </w:rPr>
            </w:pPr>
            <w:r>
              <w:rPr>
                <w:rFonts w:asciiTheme="minorHAnsi" w:hAnsiTheme="minorHAnsi" w:cstheme="minorHAnsi"/>
              </w:rPr>
              <w:t xml:space="preserve">Aceptación </w:t>
            </w:r>
            <w:r w:rsidR="00CC365B">
              <w:rPr>
                <w:rFonts w:asciiTheme="minorHAnsi" w:hAnsiTheme="minorHAnsi" w:cstheme="minorHAnsi"/>
              </w:rPr>
              <w:t xml:space="preserve">de la </w:t>
            </w:r>
            <w:r>
              <w:rPr>
                <w:rFonts w:asciiTheme="minorHAnsi" w:hAnsiTheme="minorHAnsi" w:cstheme="minorHAnsi"/>
              </w:rPr>
              <w:t xml:space="preserve">recepción de bienes de una </w:t>
            </w:r>
            <w:r w:rsidR="00CC365B">
              <w:rPr>
                <w:rFonts w:asciiTheme="minorHAnsi" w:hAnsiTheme="minorHAnsi" w:cstheme="minorHAnsi"/>
              </w:rPr>
              <w:t xml:space="preserve">Solicitud de </w:t>
            </w:r>
            <w:r>
              <w:rPr>
                <w:rFonts w:asciiTheme="minorHAnsi" w:hAnsiTheme="minorHAnsi" w:cstheme="minorHAnsi"/>
              </w:rPr>
              <w:t>Compra</w:t>
            </w:r>
            <w:r w:rsidR="00CC365B">
              <w:rPr>
                <w:rFonts w:asciiTheme="minorHAnsi" w:hAnsiTheme="minorHAnsi" w:cstheme="minorHAnsi"/>
              </w:rPr>
              <w:t>.</w:t>
            </w:r>
          </w:p>
          <w:p w:rsidR="00C56E6C" w:rsidRPr="00676E4B" w:rsidRDefault="00C56E6C" w:rsidP="00C56E6C">
            <w:pPr>
              <w:rPr>
                <w:rFonts w:asciiTheme="minorHAnsi" w:hAnsiTheme="minorHAnsi" w:cstheme="minorHAnsi"/>
              </w:rPr>
            </w:pPr>
            <w:r>
              <w:rPr>
                <w:rFonts w:asciiTheme="minorHAnsi" w:hAnsiTheme="minorHAnsi" w:cstheme="minorHAnsi"/>
              </w:rPr>
              <w:t>Generación automática de comprobantes de recepción de bienes.</w:t>
            </w:r>
          </w:p>
        </w:tc>
      </w:tr>
      <w:tr w:rsidR="00CC365B" w:rsidRPr="00676E4B" w:rsidTr="00A91545">
        <w:trPr>
          <w:cantSplit/>
        </w:trPr>
        <w:tc>
          <w:tcPr>
            <w:tcW w:w="5922"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Descripción de Proceso</w:t>
            </w:r>
          </w:p>
        </w:tc>
        <w:tc>
          <w:tcPr>
            <w:tcW w:w="900" w:type="dxa"/>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c>
          <w:tcPr>
            <w:tcW w:w="856"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c>
          <w:tcPr>
            <w:tcW w:w="673" w:type="dxa"/>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c>
          <w:tcPr>
            <w:tcW w:w="1094" w:type="dxa"/>
            <w:gridSpan w:val="2"/>
            <w:tcBorders>
              <w:top w:val="single" w:sz="4" w:space="0" w:color="auto"/>
              <w:left w:val="single" w:sz="2" w:space="0" w:color="000000"/>
              <w:bottom w:val="single" w:sz="2" w:space="0" w:color="000000"/>
              <w:right w:val="single" w:sz="2" w:space="0" w:color="000000"/>
            </w:tcBorders>
            <w:shd w:val="clear" w:color="auto" w:fill="CCCCCC"/>
            <w:vAlign w:val="center"/>
          </w:tcPr>
          <w:p w:rsidR="00CC365B" w:rsidRPr="00676E4B" w:rsidRDefault="00CC365B" w:rsidP="00A91545">
            <w:pPr>
              <w:rPr>
                <w:rFonts w:asciiTheme="minorHAnsi" w:hAnsiTheme="minorHAnsi" w:cstheme="minorHAnsi"/>
                <w:lang w:val="es-ES_tradnl"/>
              </w:rPr>
            </w:pPr>
          </w:p>
        </w:tc>
      </w:tr>
      <w:tr w:rsidR="00CC365B" w:rsidRPr="00676E4B" w:rsidTr="00A91545">
        <w:tc>
          <w:tcPr>
            <w:tcW w:w="9445" w:type="dxa"/>
            <w:gridSpan w:val="8"/>
            <w:tcBorders>
              <w:left w:val="single" w:sz="2" w:space="0" w:color="000000"/>
              <w:bottom w:val="single" w:sz="2" w:space="0" w:color="000000"/>
              <w:right w:val="single" w:sz="2" w:space="0" w:color="000000"/>
            </w:tcBorders>
          </w:tcPr>
          <w:p w:rsidR="00CC365B" w:rsidRDefault="00CC365B" w:rsidP="00A91545">
            <w:pPr>
              <w:jc w:val="both"/>
              <w:rPr>
                <w:rFonts w:asciiTheme="minorHAnsi" w:hAnsiTheme="minorHAnsi" w:cstheme="minorHAnsi"/>
                <w:lang w:val="es-ES_tradnl"/>
              </w:rPr>
            </w:pPr>
            <w:r w:rsidRPr="00EF48F2">
              <w:rPr>
                <w:rFonts w:asciiTheme="minorHAnsi" w:hAnsiTheme="minorHAnsi" w:cstheme="minorHAnsi"/>
                <w:lang w:val="es-ES_tradnl"/>
              </w:rPr>
              <w:t xml:space="preserve">Los usuarios de la Superintendencia de Riesgos del Trabajo acceden al </w:t>
            </w:r>
            <w:proofErr w:type="spellStart"/>
            <w:r w:rsidRPr="00EF48F2">
              <w:rPr>
                <w:rFonts w:asciiTheme="minorHAnsi" w:hAnsiTheme="minorHAnsi" w:cstheme="minorHAnsi"/>
                <w:lang w:val="es-ES_tradnl"/>
              </w:rPr>
              <w:t>aplicativo</w:t>
            </w:r>
            <w:r w:rsidR="00F64013">
              <w:rPr>
                <w:rFonts w:asciiTheme="minorHAnsi" w:hAnsiTheme="minorHAnsi" w:cstheme="minorHAnsi"/>
                <w:lang w:val="es-ES_tradnl"/>
              </w:rPr>
              <w:t>Solicitud</w:t>
            </w:r>
            <w:proofErr w:type="spellEnd"/>
            <w:r w:rsidR="00F64013">
              <w:rPr>
                <w:rFonts w:asciiTheme="minorHAnsi" w:hAnsiTheme="minorHAnsi" w:cstheme="minorHAnsi"/>
                <w:lang w:val="es-ES_tradnl"/>
              </w:rPr>
              <w:t xml:space="preserve"> de Bienes e Insumos</w:t>
            </w:r>
            <w:r w:rsidRPr="00EF48F2">
              <w:rPr>
                <w:rFonts w:asciiTheme="minorHAnsi" w:hAnsiTheme="minorHAnsi" w:cstheme="minorHAnsi"/>
                <w:lang w:val="es-ES_tradnl"/>
              </w:rPr>
              <w:t>.</w:t>
            </w:r>
          </w:p>
          <w:p w:rsidR="00CC365B" w:rsidRDefault="00CC365B" w:rsidP="00A91545">
            <w:pPr>
              <w:jc w:val="both"/>
              <w:rPr>
                <w:rFonts w:asciiTheme="minorHAnsi" w:hAnsiTheme="minorHAnsi" w:cstheme="minorHAnsi"/>
                <w:u w:val="single"/>
                <w:lang w:val="es-ES_tradnl"/>
              </w:rPr>
            </w:pPr>
          </w:p>
          <w:p w:rsidR="00CC365B" w:rsidRPr="00F45A4A" w:rsidRDefault="00CC365B" w:rsidP="00A91545">
            <w:pPr>
              <w:jc w:val="both"/>
              <w:rPr>
                <w:rFonts w:asciiTheme="minorHAnsi" w:hAnsiTheme="minorHAnsi" w:cstheme="minorHAnsi"/>
                <w:b/>
                <w:u w:val="single"/>
                <w:lang w:val="es-ES_tradnl"/>
              </w:rPr>
            </w:pPr>
            <w:r>
              <w:rPr>
                <w:rFonts w:asciiTheme="minorHAnsi" w:hAnsiTheme="minorHAnsi" w:cstheme="minorHAnsi"/>
                <w:b/>
                <w:u w:val="single"/>
                <w:lang w:val="es-ES_tradnl"/>
              </w:rPr>
              <w:t xml:space="preserve">Cabeza: Solicitud de </w:t>
            </w:r>
            <w:r w:rsidR="00B27C16">
              <w:rPr>
                <w:rFonts w:asciiTheme="minorHAnsi" w:hAnsiTheme="minorHAnsi" w:cstheme="minorHAnsi"/>
                <w:b/>
                <w:u w:val="single"/>
                <w:lang w:val="es-ES_tradnl"/>
              </w:rPr>
              <w:t>Compra</w:t>
            </w:r>
          </w:p>
          <w:p w:rsidR="00CC365B" w:rsidRDefault="00CC365B" w:rsidP="00A91545">
            <w:pPr>
              <w:jc w:val="both"/>
              <w:rPr>
                <w:rFonts w:asciiTheme="minorHAnsi" w:hAnsiTheme="minorHAnsi" w:cstheme="minorHAnsi"/>
                <w:u w:val="single"/>
              </w:rPr>
            </w:pPr>
          </w:p>
          <w:p w:rsidR="00CC365B" w:rsidRPr="009246F4" w:rsidRDefault="00CC365B" w:rsidP="00A91545">
            <w:pPr>
              <w:jc w:val="both"/>
              <w:rPr>
                <w:rFonts w:asciiTheme="minorHAnsi" w:hAnsiTheme="minorHAnsi" w:cstheme="minorHAnsi"/>
                <w:u w:val="single"/>
              </w:rPr>
            </w:pPr>
            <w:r w:rsidRPr="009246F4">
              <w:rPr>
                <w:rFonts w:asciiTheme="minorHAnsi" w:hAnsiTheme="minorHAnsi" w:cstheme="minorHAnsi"/>
                <w:u w:val="single"/>
              </w:rPr>
              <w:t>Modificación</w:t>
            </w:r>
            <w:r>
              <w:rPr>
                <w:rFonts w:asciiTheme="minorHAnsi" w:hAnsiTheme="minorHAnsi" w:cstheme="minorHAnsi"/>
                <w:u w:val="single"/>
              </w:rPr>
              <w:t xml:space="preserve"> de Estado – </w:t>
            </w:r>
            <w:r w:rsidR="00B27C16">
              <w:rPr>
                <w:rFonts w:asciiTheme="minorHAnsi" w:hAnsiTheme="minorHAnsi" w:cstheme="minorHAnsi"/>
                <w:u w:val="single"/>
              </w:rPr>
              <w:t>Aceptación</w:t>
            </w:r>
            <w:r w:rsidRPr="009246F4">
              <w:rPr>
                <w:rFonts w:asciiTheme="minorHAnsi" w:hAnsiTheme="minorHAnsi" w:cstheme="minorHAnsi"/>
                <w:u w:val="single"/>
              </w:rPr>
              <w:t>:</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Para </w:t>
            </w:r>
            <w:r w:rsidR="00B27C16">
              <w:rPr>
                <w:rFonts w:asciiTheme="minorHAnsi" w:hAnsiTheme="minorHAnsi" w:cstheme="minorHAnsi"/>
                <w:lang w:val="es-ES_tradnl"/>
              </w:rPr>
              <w:t xml:space="preserve">aceptar la recepción de los bienes comprados, </w:t>
            </w:r>
            <w:r w:rsidRPr="00EF48F2">
              <w:rPr>
                <w:rFonts w:asciiTheme="minorHAnsi" w:hAnsiTheme="minorHAnsi" w:cstheme="minorHAnsi"/>
                <w:lang w:val="es-ES_tradnl"/>
              </w:rPr>
              <w:t xml:space="preserve">el usuario </w:t>
            </w:r>
            <w:r>
              <w:rPr>
                <w:rFonts w:asciiTheme="minorHAnsi" w:hAnsiTheme="minorHAnsi" w:cstheme="minorHAnsi"/>
                <w:lang w:val="es-ES_tradnl"/>
              </w:rPr>
              <w:t xml:space="preserve">debe abrir el ABM de una </w:t>
            </w:r>
            <w:r>
              <w:rPr>
                <w:rFonts w:asciiTheme="minorHAnsi" w:hAnsiTheme="minorHAnsi" w:cstheme="minorHAnsi"/>
                <w:b/>
                <w:lang w:val="es-ES_tradnl"/>
              </w:rPr>
              <w:t xml:space="preserve">Solicitud de </w:t>
            </w:r>
            <w:proofErr w:type="spellStart"/>
            <w:r w:rsidR="00B27C16">
              <w:rPr>
                <w:rFonts w:asciiTheme="minorHAnsi" w:hAnsiTheme="minorHAnsi" w:cstheme="minorHAnsi"/>
                <w:b/>
                <w:lang w:val="es-ES_tradnl"/>
              </w:rPr>
              <w:t>Compra</w:t>
            </w:r>
            <w:r>
              <w:rPr>
                <w:rFonts w:asciiTheme="minorHAnsi" w:hAnsiTheme="minorHAnsi" w:cstheme="minorHAnsi"/>
                <w:lang w:val="es-ES_tradnl"/>
              </w:rPr>
              <w:t>existente</w:t>
            </w:r>
            <w:proofErr w:type="spellEnd"/>
            <w:r w:rsidR="00B27C16">
              <w:rPr>
                <w:rFonts w:asciiTheme="minorHAnsi" w:hAnsiTheme="minorHAnsi" w:cstheme="minorHAnsi"/>
                <w:lang w:val="es-ES_tradnl"/>
              </w:rPr>
              <w:t xml:space="preserve"> y </w:t>
            </w:r>
            <w:r w:rsidR="00B27C16" w:rsidRPr="00B27C16">
              <w:rPr>
                <w:rFonts w:asciiTheme="minorHAnsi" w:hAnsiTheme="minorHAnsi" w:cstheme="minorHAnsi"/>
                <w:b/>
                <w:lang w:val="es-ES_tradnl"/>
              </w:rPr>
              <w:t>aprobada</w:t>
            </w:r>
            <w:r>
              <w:rPr>
                <w:rFonts w:asciiTheme="minorHAnsi" w:hAnsiTheme="minorHAnsi" w:cstheme="minorHAnsi"/>
                <w:lang w:val="es-ES_tradnl"/>
              </w:rPr>
              <w:t>, accede al módulo de consultas y lo</w:t>
            </w:r>
            <w:r w:rsidRPr="00EF48F2">
              <w:rPr>
                <w:rFonts w:asciiTheme="minorHAnsi" w:hAnsiTheme="minorHAnsi" w:cstheme="minorHAnsi"/>
                <w:lang w:val="es-ES_tradnl"/>
              </w:rPr>
              <w:t xml:space="preserve"> selecciona, el sistema carga los datos del mismo en pantalla y el usuario</w:t>
            </w:r>
            <w:r>
              <w:rPr>
                <w:rFonts w:asciiTheme="minorHAnsi" w:hAnsiTheme="minorHAnsi" w:cstheme="minorHAnsi"/>
                <w:lang w:val="es-ES_tradnl"/>
              </w:rPr>
              <w:t xml:space="preserve">, si tiene los atributos respectivos puede </w:t>
            </w:r>
            <w:r w:rsidRPr="00FC1E8D">
              <w:rPr>
                <w:rFonts w:asciiTheme="minorHAnsi" w:hAnsiTheme="minorHAnsi" w:cstheme="minorHAnsi"/>
                <w:b/>
                <w:lang w:val="es-ES_tradnl"/>
              </w:rPr>
              <w:t>únicamente</w:t>
            </w:r>
            <w:r>
              <w:rPr>
                <w:rFonts w:asciiTheme="minorHAnsi" w:hAnsiTheme="minorHAnsi" w:cstheme="minorHAnsi"/>
                <w:lang w:val="es-ES_tradnl"/>
              </w:rPr>
              <w:t xml:space="preserve"> presionar alguno de los siguientes botones: “</w:t>
            </w:r>
            <w:r w:rsidR="00B27C16">
              <w:rPr>
                <w:rFonts w:asciiTheme="minorHAnsi" w:hAnsiTheme="minorHAnsi" w:cstheme="minorHAnsi"/>
                <w:lang w:val="es-ES_tradnl"/>
              </w:rPr>
              <w:t>Aceptar</w:t>
            </w:r>
            <w:r>
              <w:rPr>
                <w:rFonts w:asciiTheme="minorHAnsi" w:hAnsiTheme="minorHAnsi" w:cstheme="minorHAnsi"/>
                <w:lang w:val="es-ES_tradnl"/>
              </w:rPr>
              <w:t>”, “Rechazar” o “Anular”</w:t>
            </w:r>
            <w:r w:rsidRPr="00EF48F2">
              <w:rPr>
                <w:rFonts w:asciiTheme="minorHAnsi" w:hAnsiTheme="minorHAnsi" w:cstheme="minorHAnsi"/>
                <w:lang w:val="es-ES_tradnl"/>
              </w:rPr>
              <w:t xml:space="preserve">. </w:t>
            </w:r>
            <w:r>
              <w:rPr>
                <w:rFonts w:asciiTheme="minorHAnsi" w:hAnsiTheme="minorHAnsi" w:cstheme="minorHAnsi"/>
                <w:lang w:val="es-ES_tradnl"/>
              </w:rPr>
              <w:t xml:space="preserve">En esta modalidad, sólo están habilitados el campo de Observaciones, </w:t>
            </w:r>
            <w:r w:rsidR="00B27C16">
              <w:rPr>
                <w:rFonts w:asciiTheme="minorHAnsi" w:hAnsiTheme="minorHAnsi" w:cstheme="minorHAnsi"/>
                <w:lang w:val="es-ES_tradnl"/>
              </w:rPr>
              <w:t xml:space="preserve">y </w:t>
            </w:r>
            <w:r>
              <w:rPr>
                <w:rFonts w:asciiTheme="minorHAnsi" w:hAnsiTheme="minorHAnsi" w:cstheme="minorHAnsi"/>
                <w:lang w:val="es-ES_tradnl"/>
              </w:rPr>
              <w:t>los mencionados botones de estado, todos los restantes campos y botones de Cabeza se muestran inhabilitados.</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Dependiendo del botón presionado para guardar la </w:t>
            </w:r>
            <w:r>
              <w:rPr>
                <w:rFonts w:asciiTheme="minorHAnsi" w:hAnsiTheme="minorHAnsi" w:cstheme="minorHAnsi"/>
                <w:b/>
                <w:lang w:val="es-ES_tradnl"/>
              </w:rPr>
              <w:t xml:space="preserve">Solicitud de </w:t>
            </w:r>
            <w:r w:rsidR="00B27C16">
              <w:rPr>
                <w:rFonts w:asciiTheme="minorHAnsi" w:hAnsiTheme="minorHAnsi" w:cstheme="minorHAnsi"/>
                <w:b/>
                <w:lang w:val="es-ES_tradnl"/>
              </w:rPr>
              <w:t>Compra</w:t>
            </w:r>
            <w:r w:rsidRPr="00AD7CBA">
              <w:rPr>
                <w:rFonts w:asciiTheme="minorHAnsi" w:hAnsiTheme="minorHAnsi" w:cstheme="minorHAnsi"/>
                <w:lang w:val="es-ES_tradnl"/>
              </w:rPr>
              <w:t xml:space="preserve">, </w:t>
            </w:r>
            <w:r>
              <w:rPr>
                <w:rFonts w:asciiTheme="minorHAnsi" w:hAnsiTheme="minorHAnsi" w:cstheme="minorHAnsi"/>
                <w:lang w:val="es-ES_tradnl"/>
              </w:rPr>
              <w:t>se actualizan los registros</w:t>
            </w:r>
            <w:r w:rsidR="00A05881">
              <w:rPr>
                <w:rFonts w:asciiTheme="minorHAnsi" w:hAnsiTheme="minorHAnsi" w:cstheme="minorHAnsi"/>
                <w:lang w:val="es-ES_tradnl"/>
              </w:rPr>
              <w:t xml:space="preserve"> según los siguientes parámetros y se realizan las siguientes acciones</w:t>
            </w:r>
            <w:r>
              <w:rPr>
                <w:rFonts w:asciiTheme="minorHAnsi" w:hAnsiTheme="minorHAnsi" w:cstheme="minorHAnsi"/>
                <w:lang w:val="es-ES_tradnl"/>
              </w:rPr>
              <w:t xml:space="preserve">: </w:t>
            </w:r>
          </w:p>
          <w:p w:rsidR="00CC365B" w:rsidRDefault="000965C3" w:rsidP="00A91545">
            <w:pPr>
              <w:pStyle w:val="Prrafodelista"/>
              <w:numPr>
                <w:ilvl w:val="0"/>
                <w:numId w:val="4"/>
              </w:numPr>
              <w:ind w:left="725"/>
              <w:jc w:val="both"/>
              <w:rPr>
                <w:rFonts w:asciiTheme="minorHAnsi" w:hAnsiTheme="minorHAnsi" w:cstheme="minorHAnsi"/>
                <w:lang w:val="es-ES_tradnl"/>
              </w:rPr>
            </w:pPr>
            <w:r>
              <w:rPr>
                <w:rFonts w:asciiTheme="minorHAnsi" w:hAnsiTheme="minorHAnsi" w:cstheme="minorHAnsi"/>
                <w:lang w:val="es-ES_tradnl"/>
              </w:rPr>
              <w:t>Aceptar</w:t>
            </w:r>
            <w:r w:rsidR="00CC365B" w:rsidRPr="0039291F">
              <w:rPr>
                <w:rFonts w:asciiTheme="minorHAnsi" w:hAnsiTheme="minorHAnsi" w:cstheme="minorHAnsi"/>
                <w:lang w:val="es-ES_tradnl"/>
              </w:rPr>
              <w:t xml:space="preserve"> (visible con atributo </w:t>
            </w:r>
            <w:r w:rsidRPr="0039291F">
              <w:rPr>
                <w:rFonts w:asciiTheme="minorHAnsi" w:hAnsiTheme="minorHAnsi" w:cstheme="minorHAnsi"/>
                <w:b/>
                <w:lang w:val="es-ES_tradnl"/>
              </w:rPr>
              <w:t>COMPACEP</w:t>
            </w:r>
            <w:r w:rsidR="00CC365B" w:rsidRPr="0039291F">
              <w:rPr>
                <w:rFonts w:asciiTheme="minorHAnsi" w:hAnsiTheme="minorHAnsi" w:cstheme="minorHAnsi"/>
                <w:lang w:val="es-ES_tradnl"/>
              </w:rPr>
              <w:t xml:space="preserve">): esta </w:t>
            </w:r>
            <w:r>
              <w:rPr>
                <w:rFonts w:asciiTheme="minorHAnsi" w:hAnsiTheme="minorHAnsi" w:cstheme="minorHAnsi"/>
                <w:lang w:val="es-ES_tradnl"/>
              </w:rPr>
              <w:t>aceptación</w:t>
            </w:r>
            <w:r w:rsidR="00CC365B" w:rsidRPr="0039291F">
              <w:rPr>
                <w:rFonts w:asciiTheme="minorHAnsi" w:hAnsiTheme="minorHAnsi" w:cstheme="minorHAnsi"/>
                <w:lang w:val="es-ES_tradnl"/>
              </w:rPr>
              <w:t xml:space="preserve"> de la </w:t>
            </w:r>
            <w:r w:rsidR="00CC365B" w:rsidRPr="0039291F">
              <w:rPr>
                <w:rFonts w:asciiTheme="minorHAnsi" w:hAnsiTheme="minorHAnsi" w:cstheme="minorHAnsi"/>
                <w:b/>
                <w:lang w:val="es-ES_tradnl"/>
              </w:rPr>
              <w:t xml:space="preserve">Solicitud de </w:t>
            </w:r>
            <w:proofErr w:type="spellStart"/>
            <w:r>
              <w:rPr>
                <w:rFonts w:asciiTheme="minorHAnsi" w:hAnsiTheme="minorHAnsi" w:cstheme="minorHAnsi"/>
                <w:b/>
                <w:lang w:val="es-ES_tradnl"/>
              </w:rPr>
              <w:t>Compra</w:t>
            </w:r>
            <w:r w:rsidR="00CC365B" w:rsidRPr="0039291F">
              <w:rPr>
                <w:rFonts w:asciiTheme="minorHAnsi" w:hAnsiTheme="minorHAnsi" w:cstheme="minorHAnsi"/>
                <w:lang w:val="es-ES_tradnl"/>
              </w:rPr>
              <w:t>cambia</w:t>
            </w:r>
            <w:proofErr w:type="spellEnd"/>
            <w:r w:rsidR="00CC365B" w:rsidRPr="0039291F">
              <w:rPr>
                <w:rFonts w:asciiTheme="minorHAnsi" w:hAnsiTheme="minorHAnsi" w:cstheme="minorHAnsi"/>
                <w:lang w:val="es-ES_tradnl"/>
              </w:rPr>
              <w:t xml:space="preserve"> el estado del comprobante a “</w:t>
            </w:r>
            <w:r>
              <w:rPr>
                <w:rFonts w:asciiTheme="minorHAnsi" w:hAnsiTheme="minorHAnsi" w:cstheme="minorHAnsi"/>
                <w:lang w:val="es-ES_tradnl"/>
              </w:rPr>
              <w:t>Aceptado</w:t>
            </w:r>
            <w:r w:rsidR="00CC365B" w:rsidRPr="0039291F">
              <w:rPr>
                <w:rFonts w:asciiTheme="minorHAnsi" w:hAnsiTheme="minorHAnsi" w:cstheme="minorHAnsi"/>
                <w:lang w:val="es-ES_tradnl"/>
              </w:rPr>
              <w:t>” (</w:t>
            </w:r>
            <w:r w:rsidR="00CC365B" w:rsidRPr="0039291F">
              <w:rPr>
                <w:rFonts w:asciiTheme="minorHAnsi" w:hAnsiTheme="minorHAnsi" w:cstheme="minorHAnsi"/>
              </w:rPr>
              <w:t>TESTADOSCOMPROB</w:t>
            </w:r>
            <w:r w:rsidR="00CC365B" w:rsidRPr="0039291F">
              <w:rPr>
                <w:rFonts w:asciiTheme="minorHAnsi" w:hAnsiTheme="minorHAnsi" w:cstheme="minorHAnsi"/>
                <w:lang w:val="es-ES_tradnl"/>
              </w:rPr>
              <w:t xml:space="preserve">, ID = </w:t>
            </w:r>
            <w:r>
              <w:rPr>
                <w:rFonts w:asciiTheme="minorHAnsi" w:hAnsiTheme="minorHAnsi" w:cstheme="minorHAnsi"/>
                <w:lang w:val="es-ES_tradnl"/>
              </w:rPr>
              <w:t>3</w:t>
            </w:r>
            <w:r w:rsidR="00CC365B" w:rsidRPr="0039291F">
              <w:rPr>
                <w:rFonts w:asciiTheme="minorHAnsi" w:hAnsiTheme="minorHAnsi" w:cstheme="minorHAnsi"/>
                <w:lang w:val="es-ES_tradnl"/>
              </w:rPr>
              <w:t>), registrando el mismo en la tabla STK_COMPROBANTES_ESTADOS.</w:t>
            </w:r>
          </w:p>
          <w:p w:rsidR="00A05881" w:rsidRPr="00A05881" w:rsidRDefault="00ED67A0" w:rsidP="00A05881">
            <w:pPr>
              <w:pStyle w:val="Prrafodelista"/>
              <w:ind w:left="725"/>
              <w:jc w:val="both"/>
              <w:rPr>
                <w:rFonts w:asciiTheme="minorHAnsi" w:hAnsiTheme="minorHAnsi" w:cstheme="minorHAnsi"/>
                <w:lang w:val="es-ES_tradnl"/>
              </w:rPr>
            </w:pPr>
            <w:r>
              <w:rPr>
                <w:rFonts w:asciiTheme="minorHAnsi" w:hAnsiTheme="minorHAnsi" w:cstheme="minorHAnsi"/>
                <w:lang w:val="es-ES_tradnl"/>
              </w:rPr>
              <w:t>L</w:t>
            </w:r>
            <w:r w:rsidR="00A05881">
              <w:rPr>
                <w:rFonts w:asciiTheme="minorHAnsi" w:hAnsiTheme="minorHAnsi" w:cstheme="minorHAnsi"/>
                <w:lang w:val="es-ES_tradnl"/>
              </w:rPr>
              <w:t xml:space="preserve">a aceptación de la </w:t>
            </w:r>
            <w:r w:rsidR="00A05881" w:rsidRPr="00A05881">
              <w:rPr>
                <w:rFonts w:asciiTheme="minorHAnsi" w:hAnsiTheme="minorHAnsi" w:cstheme="minorHAnsi"/>
                <w:b/>
                <w:lang w:val="es-ES_tradnl"/>
              </w:rPr>
              <w:t>Solicitud de Compra</w:t>
            </w:r>
            <w:r w:rsidR="00A05881">
              <w:rPr>
                <w:rFonts w:asciiTheme="minorHAnsi" w:hAnsiTheme="minorHAnsi" w:cstheme="minorHAnsi"/>
                <w:lang w:val="es-ES_tradnl"/>
              </w:rPr>
              <w:t xml:space="preserve">, genera </w:t>
            </w:r>
            <w:r w:rsidR="00A05881" w:rsidRPr="00A05881">
              <w:rPr>
                <w:rFonts w:asciiTheme="minorHAnsi" w:hAnsiTheme="minorHAnsi" w:cstheme="minorHAnsi"/>
                <w:lang w:val="es-ES_tradnl"/>
              </w:rPr>
              <w:t xml:space="preserve">un comprobante </w:t>
            </w:r>
            <w:r w:rsidR="00A05881" w:rsidRPr="00A05881">
              <w:rPr>
                <w:rFonts w:asciiTheme="minorHAnsi" w:hAnsiTheme="minorHAnsi" w:cstheme="minorHAnsi"/>
                <w:b/>
                <w:lang w:val="es-ES_tradnl"/>
              </w:rPr>
              <w:t xml:space="preserve">Acta </w:t>
            </w:r>
            <w:proofErr w:type="spellStart"/>
            <w:r w:rsidR="00A05881" w:rsidRPr="00A05881">
              <w:rPr>
                <w:rFonts w:asciiTheme="minorHAnsi" w:hAnsiTheme="minorHAnsi" w:cstheme="minorHAnsi"/>
                <w:b/>
                <w:lang w:val="es-ES_tradnl"/>
              </w:rPr>
              <w:t>deRecepción</w:t>
            </w:r>
            <w:proofErr w:type="spellEnd"/>
            <w:r w:rsidR="00A05881" w:rsidRPr="00A05881">
              <w:rPr>
                <w:rFonts w:asciiTheme="minorHAnsi" w:hAnsiTheme="minorHAnsi" w:cstheme="minorHAnsi"/>
                <w:b/>
                <w:lang w:val="es-ES_tradnl"/>
              </w:rPr>
              <w:t xml:space="preserve"> de Bienes</w:t>
            </w:r>
            <w:r w:rsidR="00A05881" w:rsidRPr="00A05881">
              <w:rPr>
                <w:rFonts w:asciiTheme="minorHAnsi" w:hAnsiTheme="minorHAnsi" w:cstheme="minorHAnsi"/>
                <w:lang w:val="es-ES_tradnl"/>
              </w:rPr>
              <w:t>, enviando los siguiente parámetros:</w:t>
            </w:r>
          </w:p>
          <w:p w:rsidR="00A05881" w:rsidRPr="00A05881" w:rsidRDefault="00A05881" w:rsidP="00A05881">
            <w:pPr>
              <w:pStyle w:val="Prrafodelista"/>
              <w:ind w:left="725"/>
              <w:jc w:val="both"/>
              <w:rPr>
                <w:rFonts w:asciiTheme="minorHAnsi" w:hAnsiTheme="minorHAnsi" w:cstheme="minorHAnsi"/>
                <w:lang w:val="es-ES_tradnl"/>
              </w:rPr>
            </w:pPr>
            <w:r w:rsidRPr="00A05881">
              <w:rPr>
                <w:rFonts w:asciiTheme="minorHAnsi" w:hAnsiTheme="minorHAnsi" w:cstheme="minorHAnsi"/>
                <w:lang w:val="es-ES_tradnl"/>
              </w:rPr>
              <w:t xml:space="preserve">- Tipo Comprobante: </w:t>
            </w:r>
            <w:r w:rsidR="00ED67A0">
              <w:rPr>
                <w:rFonts w:asciiTheme="minorHAnsi" w:hAnsiTheme="minorHAnsi" w:cstheme="minorHAnsi"/>
                <w:lang w:val="es-ES_tradnl"/>
              </w:rPr>
              <w:t>Acta de Recepción de Bienes (ID = 1</w:t>
            </w:r>
            <w:r w:rsidRPr="00A05881">
              <w:rPr>
                <w:rFonts w:asciiTheme="minorHAnsi" w:hAnsiTheme="minorHAnsi" w:cstheme="minorHAnsi"/>
                <w:lang w:val="es-ES_tradnl"/>
              </w:rPr>
              <w:t>)</w:t>
            </w:r>
          </w:p>
          <w:p w:rsidR="00A05881" w:rsidRPr="00A05881" w:rsidRDefault="00A05881" w:rsidP="00A05881">
            <w:pPr>
              <w:pStyle w:val="Prrafodelista"/>
              <w:ind w:left="725"/>
              <w:jc w:val="both"/>
              <w:rPr>
                <w:rFonts w:asciiTheme="minorHAnsi" w:hAnsiTheme="minorHAnsi" w:cstheme="minorHAnsi"/>
                <w:lang w:val="es-ES_tradnl"/>
              </w:rPr>
            </w:pPr>
            <w:r w:rsidRPr="00A05881">
              <w:rPr>
                <w:rFonts w:asciiTheme="minorHAnsi" w:hAnsiTheme="minorHAnsi" w:cstheme="minorHAnsi"/>
                <w:lang w:val="es-ES_tradnl"/>
              </w:rPr>
              <w:t xml:space="preserve">- Emisor de Entrega de Bienes: campo </w:t>
            </w:r>
            <w:proofErr w:type="spellStart"/>
            <w:r w:rsidRPr="00A05881">
              <w:rPr>
                <w:rFonts w:asciiTheme="minorHAnsi" w:hAnsiTheme="minorHAnsi" w:cstheme="minorHAnsi"/>
                <w:lang w:val="es-ES_tradnl"/>
              </w:rPr>
              <w:t>ccabIDDEPTODEST</w:t>
            </w:r>
            <w:proofErr w:type="spellEnd"/>
            <w:r w:rsidRPr="00A05881">
              <w:rPr>
                <w:rFonts w:asciiTheme="minorHAnsi" w:hAnsiTheme="minorHAnsi" w:cstheme="minorHAnsi"/>
                <w:lang w:val="es-ES_tradnl"/>
              </w:rPr>
              <w:t xml:space="preserve"> de la Solicitud de </w:t>
            </w:r>
            <w:r w:rsidR="00ED67A0">
              <w:rPr>
                <w:rFonts w:asciiTheme="minorHAnsi" w:hAnsiTheme="minorHAnsi" w:cstheme="minorHAnsi"/>
                <w:lang w:val="es-ES_tradnl"/>
              </w:rPr>
              <w:t>Compra</w:t>
            </w:r>
          </w:p>
          <w:p w:rsidR="00A05881" w:rsidRPr="00A05881" w:rsidRDefault="00A05881" w:rsidP="00A05881">
            <w:pPr>
              <w:pStyle w:val="Prrafodelista"/>
              <w:ind w:left="725"/>
              <w:jc w:val="both"/>
              <w:rPr>
                <w:rFonts w:asciiTheme="minorHAnsi" w:hAnsiTheme="minorHAnsi" w:cstheme="minorHAnsi"/>
                <w:lang w:val="es-ES_tradnl"/>
              </w:rPr>
            </w:pPr>
            <w:r w:rsidRPr="00A05881">
              <w:rPr>
                <w:rFonts w:asciiTheme="minorHAnsi" w:hAnsiTheme="minorHAnsi" w:cstheme="minorHAnsi"/>
                <w:lang w:val="es-ES_tradnl"/>
              </w:rPr>
              <w:t xml:space="preserve">- Receptor de Entrega de Bienes: campo  </w:t>
            </w:r>
            <w:proofErr w:type="spellStart"/>
            <w:r w:rsidRPr="00A05881">
              <w:rPr>
                <w:rFonts w:asciiTheme="minorHAnsi" w:hAnsiTheme="minorHAnsi" w:cstheme="minorHAnsi"/>
                <w:lang w:val="es-ES_tradnl"/>
              </w:rPr>
              <w:t>ccabIDDEPTOEMIS</w:t>
            </w:r>
            <w:proofErr w:type="spellEnd"/>
            <w:r w:rsidRPr="00A05881">
              <w:rPr>
                <w:rFonts w:asciiTheme="minorHAnsi" w:hAnsiTheme="minorHAnsi" w:cstheme="minorHAnsi"/>
                <w:lang w:val="es-ES_tradnl"/>
              </w:rPr>
              <w:t xml:space="preserve"> de la Solicitud de </w:t>
            </w:r>
            <w:r w:rsidR="00ED67A0">
              <w:rPr>
                <w:rFonts w:asciiTheme="minorHAnsi" w:hAnsiTheme="minorHAnsi" w:cstheme="minorHAnsi"/>
                <w:lang w:val="es-ES_tradnl"/>
              </w:rPr>
              <w:t>Compra</w:t>
            </w:r>
          </w:p>
          <w:p w:rsidR="00A05881" w:rsidRPr="00A05881" w:rsidRDefault="00A05881" w:rsidP="00A05881">
            <w:pPr>
              <w:pStyle w:val="Prrafodelista"/>
              <w:ind w:left="725"/>
              <w:jc w:val="both"/>
              <w:rPr>
                <w:rFonts w:asciiTheme="minorHAnsi" w:hAnsiTheme="minorHAnsi" w:cstheme="minorHAnsi"/>
                <w:lang w:val="es-ES_tradnl"/>
              </w:rPr>
            </w:pPr>
            <w:r w:rsidRPr="00A05881">
              <w:rPr>
                <w:rFonts w:asciiTheme="minorHAnsi" w:hAnsiTheme="minorHAnsi" w:cstheme="minorHAnsi"/>
                <w:lang w:val="es-ES_tradnl"/>
              </w:rPr>
              <w:t>- Fecha Comprobante: actual</w:t>
            </w:r>
          </w:p>
          <w:p w:rsidR="00A05881" w:rsidRPr="00A05881" w:rsidRDefault="00A05881" w:rsidP="00A05881">
            <w:pPr>
              <w:pStyle w:val="Prrafodelista"/>
              <w:ind w:left="725"/>
              <w:jc w:val="both"/>
              <w:rPr>
                <w:rFonts w:asciiTheme="minorHAnsi" w:hAnsiTheme="minorHAnsi" w:cstheme="minorHAnsi"/>
                <w:lang w:val="es-ES_tradnl"/>
              </w:rPr>
            </w:pPr>
            <w:r w:rsidRPr="00A05881">
              <w:rPr>
                <w:rFonts w:asciiTheme="minorHAnsi" w:hAnsiTheme="minorHAnsi" w:cstheme="minorHAnsi"/>
                <w:lang w:val="es-ES_tradnl"/>
              </w:rPr>
              <w:t xml:space="preserve">- Número: correlativo de los comprobantes </w:t>
            </w:r>
            <w:r w:rsidR="00ED67A0">
              <w:rPr>
                <w:rFonts w:asciiTheme="minorHAnsi" w:hAnsiTheme="minorHAnsi" w:cstheme="minorHAnsi"/>
                <w:lang w:val="es-ES_tradnl"/>
              </w:rPr>
              <w:t>Acta de Recepción</w:t>
            </w:r>
            <w:r w:rsidRPr="00A05881">
              <w:rPr>
                <w:rFonts w:asciiTheme="minorHAnsi" w:hAnsiTheme="minorHAnsi" w:cstheme="minorHAnsi"/>
                <w:lang w:val="es-ES_tradnl"/>
              </w:rPr>
              <w:t xml:space="preserve"> de Bienes</w:t>
            </w:r>
          </w:p>
          <w:p w:rsidR="00A05881" w:rsidRPr="00A05881" w:rsidRDefault="00A05881" w:rsidP="00A05881">
            <w:pPr>
              <w:pStyle w:val="Prrafodelista"/>
              <w:ind w:left="725"/>
              <w:jc w:val="both"/>
              <w:rPr>
                <w:rFonts w:asciiTheme="minorHAnsi" w:hAnsiTheme="minorHAnsi" w:cstheme="minorHAnsi"/>
                <w:lang w:val="es-ES_tradnl"/>
              </w:rPr>
            </w:pPr>
            <w:r w:rsidRPr="00A05881">
              <w:rPr>
                <w:rFonts w:asciiTheme="minorHAnsi" w:hAnsiTheme="minorHAnsi" w:cstheme="minorHAnsi"/>
                <w:lang w:val="es-ES_tradnl"/>
              </w:rPr>
              <w:t>- Desglose: 00</w:t>
            </w:r>
          </w:p>
          <w:p w:rsidR="00A05881" w:rsidRDefault="00A05881" w:rsidP="00A05881">
            <w:pPr>
              <w:pStyle w:val="Prrafodelista"/>
              <w:ind w:left="725"/>
              <w:jc w:val="both"/>
              <w:rPr>
                <w:rFonts w:asciiTheme="minorHAnsi" w:hAnsiTheme="minorHAnsi" w:cstheme="minorHAnsi"/>
                <w:lang w:val="es-ES_tradnl"/>
              </w:rPr>
            </w:pPr>
            <w:r w:rsidRPr="00A05881">
              <w:rPr>
                <w:rFonts w:asciiTheme="minorHAnsi" w:hAnsiTheme="minorHAnsi" w:cstheme="minorHAnsi"/>
                <w:lang w:val="es-ES_tradnl"/>
              </w:rPr>
              <w:t>- Comprobante Relacionado (</w:t>
            </w:r>
            <w:proofErr w:type="spellStart"/>
            <w:r w:rsidRPr="00A05881">
              <w:rPr>
                <w:rFonts w:asciiTheme="minorHAnsi" w:hAnsiTheme="minorHAnsi" w:cstheme="minorHAnsi"/>
                <w:lang w:val="es-ES_tradnl"/>
              </w:rPr>
              <w:t>ccabIDCOMPROBANTEREL</w:t>
            </w:r>
            <w:proofErr w:type="spellEnd"/>
            <w:r w:rsidRPr="00A05881">
              <w:rPr>
                <w:rFonts w:asciiTheme="minorHAnsi" w:hAnsiTheme="minorHAnsi" w:cstheme="minorHAnsi"/>
                <w:lang w:val="es-ES_tradnl"/>
              </w:rPr>
              <w:t xml:space="preserve">): ID de la Solicitud de </w:t>
            </w:r>
            <w:r w:rsidR="00ED67A0">
              <w:rPr>
                <w:rFonts w:asciiTheme="minorHAnsi" w:hAnsiTheme="minorHAnsi" w:cstheme="minorHAnsi"/>
                <w:lang w:val="es-ES_tradnl"/>
              </w:rPr>
              <w:t>Compra</w:t>
            </w:r>
          </w:p>
          <w:p w:rsidR="00ED67A0" w:rsidRPr="00A05881" w:rsidRDefault="00ED67A0" w:rsidP="00ED67A0">
            <w:pPr>
              <w:pStyle w:val="Prrafodelista"/>
              <w:ind w:left="725"/>
              <w:rPr>
                <w:rFonts w:asciiTheme="minorHAnsi" w:hAnsiTheme="minorHAnsi" w:cstheme="minorHAnsi"/>
                <w:lang w:val="es-ES_tradnl"/>
              </w:rPr>
            </w:pPr>
            <w:r w:rsidRPr="00A05881">
              <w:rPr>
                <w:rFonts w:asciiTheme="minorHAnsi" w:hAnsiTheme="minorHAnsi" w:cstheme="minorHAnsi"/>
                <w:lang w:val="es-ES_tradnl"/>
              </w:rPr>
              <w:lastRenderedPageBreak/>
              <w:t>-</w:t>
            </w:r>
            <w:r>
              <w:rPr>
                <w:rFonts w:asciiTheme="minorHAnsi" w:hAnsiTheme="minorHAnsi" w:cstheme="minorHAnsi"/>
                <w:lang w:val="es-ES_tradnl"/>
              </w:rPr>
              <w:t xml:space="preserve"> Estado</w:t>
            </w:r>
            <w:r w:rsidRPr="00A05881">
              <w:rPr>
                <w:rFonts w:asciiTheme="minorHAnsi" w:hAnsiTheme="minorHAnsi" w:cstheme="minorHAnsi"/>
                <w:lang w:val="es-ES_tradnl"/>
              </w:rPr>
              <w:t xml:space="preserve">: </w:t>
            </w:r>
            <w:r w:rsidRPr="00ED67A0">
              <w:rPr>
                <w:rFonts w:asciiTheme="minorHAnsi" w:hAnsiTheme="minorHAnsi" w:cstheme="minorHAnsi"/>
                <w:lang w:val="es-ES_tradnl"/>
              </w:rPr>
              <w:t>registra el estado inicial del comprobante en “En proceso de registro” (TESTADOSCOMPROB, ID = 1)</w:t>
            </w:r>
          </w:p>
          <w:p w:rsidR="00A05881" w:rsidRPr="00A05881" w:rsidRDefault="00ED67A0" w:rsidP="00A05881">
            <w:pPr>
              <w:pStyle w:val="Prrafodelista"/>
              <w:ind w:left="725"/>
              <w:jc w:val="both"/>
              <w:rPr>
                <w:rFonts w:asciiTheme="minorHAnsi" w:hAnsiTheme="minorHAnsi" w:cstheme="minorHAnsi"/>
                <w:lang w:val="es-ES_tradnl"/>
              </w:rPr>
            </w:pPr>
            <w:r>
              <w:rPr>
                <w:rFonts w:asciiTheme="minorHAnsi" w:hAnsiTheme="minorHAnsi" w:cstheme="minorHAnsi"/>
                <w:lang w:val="es-ES_tradnl"/>
              </w:rPr>
              <w:t>A su vez, g</w:t>
            </w:r>
            <w:r w:rsidR="00A05881" w:rsidRPr="00A05881">
              <w:rPr>
                <w:rFonts w:asciiTheme="minorHAnsi" w:hAnsiTheme="minorHAnsi" w:cstheme="minorHAnsi"/>
                <w:lang w:val="es-ES_tradnl"/>
              </w:rPr>
              <w:t xml:space="preserve">enera los ítems de este comprobante </w:t>
            </w:r>
            <w:r w:rsidRPr="00ED67A0">
              <w:rPr>
                <w:rFonts w:asciiTheme="minorHAnsi" w:hAnsiTheme="minorHAnsi" w:cstheme="minorHAnsi"/>
                <w:b/>
                <w:lang w:val="es-ES_tradnl"/>
              </w:rPr>
              <w:t xml:space="preserve">Acta de Recepción </w:t>
            </w:r>
            <w:r w:rsidR="00A05881" w:rsidRPr="00ED67A0">
              <w:rPr>
                <w:rFonts w:asciiTheme="minorHAnsi" w:hAnsiTheme="minorHAnsi" w:cstheme="minorHAnsi"/>
                <w:b/>
                <w:lang w:val="es-ES_tradnl"/>
              </w:rPr>
              <w:t>de Bienes</w:t>
            </w:r>
            <w:r w:rsidR="00A05881" w:rsidRPr="00A05881">
              <w:rPr>
                <w:rFonts w:asciiTheme="minorHAnsi" w:hAnsiTheme="minorHAnsi" w:cstheme="minorHAnsi"/>
                <w:lang w:val="es-ES_tradnl"/>
              </w:rPr>
              <w:t>, con todos los ítems de esta Solicitud que tienen el campo cantidad mayor a cero, pasando los mismos datos de los ítems originales.</w:t>
            </w:r>
          </w:p>
          <w:p w:rsidR="00A05881" w:rsidRPr="00ED67A0" w:rsidRDefault="00ED67A0" w:rsidP="00A05881">
            <w:pPr>
              <w:pStyle w:val="Prrafodelista"/>
              <w:ind w:left="725"/>
              <w:jc w:val="both"/>
              <w:rPr>
                <w:rFonts w:asciiTheme="minorHAnsi" w:hAnsiTheme="minorHAnsi" w:cstheme="minorHAnsi"/>
                <w:b/>
                <w:lang w:val="es-ES_tradnl"/>
              </w:rPr>
            </w:pPr>
            <w:r w:rsidRPr="00ED67A0">
              <w:rPr>
                <w:rFonts w:asciiTheme="minorHAnsi" w:hAnsiTheme="minorHAnsi" w:cstheme="minorHAnsi"/>
                <w:b/>
                <w:lang w:val="es-ES_tradnl"/>
              </w:rPr>
              <w:t>(</w:t>
            </w:r>
            <w:r w:rsidR="00A05881" w:rsidRPr="00ED67A0">
              <w:rPr>
                <w:rFonts w:asciiTheme="minorHAnsi" w:hAnsiTheme="minorHAnsi" w:cstheme="minorHAnsi"/>
                <w:b/>
                <w:lang w:val="es-ES_tradnl"/>
              </w:rPr>
              <w:t>Continúa en CDU 0</w:t>
            </w:r>
            <w:r w:rsidRPr="00ED67A0">
              <w:rPr>
                <w:rFonts w:asciiTheme="minorHAnsi" w:hAnsiTheme="minorHAnsi" w:cstheme="minorHAnsi"/>
                <w:b/>
                <w:lang w:val="es-ES_tradnl"/>
              </w:rPr>
              <w:t>2</w:t>
            </w:r>
            <w:r w:rsidR="00A05881" w:rsidRPr="00ED67A0">
              <w:rPr>
                <w:rFonts w:asciiTheme="minorHAnsi" w:hAnsiTheme="minorHAnsi" w:cstheme="minorHAnsi"/>
                <w:b/>
                <w:lang w:val="es-ES_tradnl"/>
              </w:rPr>
              <w:t xml:space="preserve"> – </w:t>
            </w:r>
            <w:r w:rsidRPr="00ED67A0">
              <w:rPr>
                <w:rFonts w:asciiTheme="minorHAnsi" w:hAnsiTheme="minorHAnsi" w:cstheme="minorHAnsi"/>
                <w:b/>
                <w:lang w:val="es-ES_tradnl"/>
              </w:rPr>
              <w:t>Recepción d</w:t>
            </w:r>
            <w:r w:rsidR="00A05881" w:rsidRPr="00ED67A0">
              <w:rPr>
                <w:rFonts w:asciiTheme="minorHAnsi" w:hAnsiTheme="minorHAnsi" w:cstheme="minorHAnsi"/>
                <w:b/>
                <w:lang w:val="es-ES_tradnl"/>
              </w:rPr>
              <w:t>e Bienes, de aplicativo Control de Stock</w:t>
            </w:r>
            <w:r w:rsidRPr="00ED67A0">
              <w:rPr>
                <w:rFonts w:asciiTheme="minorHAnsi" w:hAnsiTheme="minorHAnsi" w:cstheme="minorHAnsi"/>
                <w:b/>
                <w:lang w:val="es-ES_tradnl"/>
              </w:rPr>
              <w:t>)</w:t>
            </w:r>
            <w:r w:rsidR="00A05881" w:rsidRPr="00ED67A0">
              <w:rPr>
                <w:rFonts w:asciiTheme="minorHAnsi" w:hAnsiTheme="minorHAnsi" w:cstheme="minorHAnsi"/>
                <w:b/>
                <w:lang w:val="es-ES_tradnl"/>
              </w:rPr>
              <w:t>.</w:t>
            </w:r>
          </w:p>
          <w:p w:rsidR="00CC365B" w:rsidRPr="0039291F" w:rsidRDefault="00CC365B" w:rsidP="00A91545">
            <w:pPr>
              <w:pStyle w:val="Prrafodelista"/>
              <w:numPr>
                <w:ilvl w:val="0"/>
                <w:numId w:val="4"/>
              </w:numPr>
              <w:jc w:val="both"/>
              <w:rPr>
                <w:rFonts w:asciiTheme="minorHAnsi" w:hAnsiTheme="minorHAnsi" w:cstheme="minorHAnsi"/>
                <w:lang w:val="es-ES_tradnl"/>
              </w:rPr>
            </w:pPr>
            <w:r w:rsidRPr="0039291F">
              <w:rPr>
                <w:rFonts w:asciiTheme="minorHAnsi" w:hAnsiTheme="minorHAnsi" w:cstheme="minorHAnsi"/>
                <w:lang w:val="es-ES_tradnl"/>
              </w:rPr>
              <w:t xml:space="preserve">Rechazar (visible con atributo </w:t>
            </w:r>
            <w:r w:rsidRPr="0039291F">
              <w:rPr>
                <w:rFonts w:asciiTheme="minorHAnsi" w:hAnsiTheme="minorHAnsi" w:cstheme="minorHAnsi"/>
                <w:b/>
                <w:lang w:val="es-ES_tradnl"/>
              </w:rPr>
              <w:t>COMPACEP</w:t>
            </w:r>
            <w:r w:rsidRPr="0039291F">
              <w:rPr>
                <w:rFonts w:asciiTheme="minorHAnsi" w:hAnsiTheme="minorHAnsi" w:cstheme="minorHAnsi"/>
                <w:lang w:val="es-ES_tradnl"/>
              </w:rPr>
              <w:t xml:space="preserve">): este rechazo </w:t>
            </w:r>
            <w:proofErr w:type="spellStart"/>
            <w:r w:rsidRPr="0039291F">
              <w:rPr>
                <w:rFonts w:asciiTheme="minorHAnsi" w:hAnsiTheme="minorHAnsi" w:cstheme="minorHAnsi"/>
                <w:lang w:val="es-ES_tradnl"/>
              </w:rPr>
              <w:t>del</w:t>
            </w:r>
            <w:r>
              <w:rPr>
                <w:rFonts w:asciiTheme="minorHAnsi" w:hAnsiTheme="minorHAnsi" w:cstheme="minorHAnsi"/>
                <w:lang w:val="es-ES_tradnl"/>
              </w:rPr>
              <w:t>a</w:t>
            </w:r>
            <w:r w:rsidR="00F64013">
              <w:rPr>
                <w:rFonts w:asciiTheme="minorHAnsi" w:hAnsiTheme="minorHAnsi" w:cstheme="minorHAnsi"/>
                <w:b/>
                <w:lang w:val="es-ES_tradnl"/>
              </w:rPr>
              <w:t>Solicitud</w:t>
            </w:r>
            <w:proofErr w:type="spellEnd"/>
            <w:r w:rsidR="00F64013">
              <w:rPr>
                <w:rFonts w:asciiTheme="minorHAnsi" w:hAnsiTheme="minorHAnsi" w:cstheme="minorHAnsi"/>
                <w:b/>
                <w:lang w:val="es-ES_tradnl"/>
              </w:rPr>
              <w:t xml:space="preserve"> de Bienes e Insumos</w:t>
            </w:r>
            <w:r w:rsidRPr="0039291F">
              <w:rPr>
                <w:rFonts w:asciiTheme="minorHAnsi" w:hAnsiTheme="minorHAnsi" w:cstheme="minorHAnsi"/>
                <w:lang w:val="es-ES_tradnl"/>
              </w:rPr>
              <w:t xml:space="preserve"> cambia el est</w:t>
            </w:r>
            <w:r>
              <w:rPr>
                <w:rFonts w:asciiTheme="minorHAnsi" w:hAnsiTheme="minorHAnsi" w:cstheme="minorHAnsi"/>
                <w:lang w:val="es-ES_tradnl"/>
              </w:rPr>
              <w:t>ado del comprobante a “Rechazado</w:t>
            </w:r>
            <w:r w:rsidRPr="0039291F">
              <w:rPr>
                <w:rFonts w:asciiTheme="minorHAnsi" w:hAnsiTheme="minorHAnsi" w:cstheme="minorHAnsi"/>
                <w:lang w:val="es-ES_tradnl"/>
              </w:rPr>
              <w:t>” (</w:t>
            </w:r>
            <w:r w:rsidRPr="0039291F">
              <w:rPr>
                <w:rFonts w:asciiTheme="minorHAnsi" w:hAnsiTheme="minorHAnsi" w:cstheme="minorHAnsi"/>
              </w:rPr>
              <w:t>TESTADOSCOMPROB</w:t>
            </w:r>
            <w:r w:rsidRPr="0039291F">
              <w:rPr>
                <w:rFonts w:asciiTheme="minorHAnsi" w:hAnsiTheme="minorHAnsi" w:cstheme="minorHAnsi"/>
                <w:lang w:val="es-ES_tradnl"/>
              </w:rPr>
              <w:t xml:space="preserve">, ID = </w:t>
            </w:r>
            <w:r>
              <w:rPr>
                <w:rFonts w:asciiTheme="minorHAnsi" w:hAnsiTheme="minorHAnsi" w:cstheme="minorHAnsi"/>
                <w:lang w:val="es-ES_tradnl"/>
              </w:rPr>
              <w:t>6</w:t>
            </w:r>
            <w:r w:rsidRPr="0039291F">
              <w:rPr>
                <w:rFonts w:asciiTheme="minorHAnsi" w:hAnsiTheme="minorHAnsi" w:cstheme="minorHAnsi"/>
                <w:lang w:val="es-ES_tradnl"/>
              </w:rPr>
              <w:t>), registrando el mismo en la tabla STK_COMPROBANTES_ESTADOS.</w:t>
            </w:r>
          </w:p>
          <w:p w:rsidR="00CC365B" w:rsidRPr="0039291F" w:rsidRDefault="00CC365B" w:rsidP="00A91545">
            <w:pPr>
              <w:pStyle w:val="Prrafodelista"/>
              <w:numPr>
                <w:ilvl w:val="0"/>
                <w:numId w:val="4"/>
              </w:numPr>
              <w:ind w:left="725"/>
              <w:jc w:val="both"/>
              <w:rPr>
                <w:rFonts w:asciiTheme="minorHAnsi" w:hAnsiTheme="minorHAnsi" w:cstheme="minorHAnsi"/>
                <w:lang w:val="es-ES_tradnl"/>
              </w:rPr>
            </w:pPr>
            <w:r w:rsidRPr="0039291F">
              <w:rPr>
                <w:rFonts w:asciiTheme="minorHAnsi" w:hAnsiTheme="minorHAnsi" w:cstheme="minorHAnsi"/>
                <w:lang w:val="es-ES_tradnl"/>
              </w:rPr>
              <w:t xml:space="preserve">Anular (visible con atributo </w:t>
            </w:r>
            <w:r w:rsidRPr="0039291F">
              <w:rPr>
                <w:rFonts w:asciiTheme="minorHAnsi" w:hAnsiTheme="minorHAnsi" w:cstheme="minorHAnsi"/>
                <w:b/>
                <w:lang w:val="es-ES_tradnl"/>
              </w:rPr>
              <w:t>COMPCONF</w:t>
            </w:r>
            <w:r w:rsidRPr="0039291F">
              <w:rPr>
                <w:rFonts w:asciiTheme="minorHAnsi" w:hAnsiTheme="minorHAnsi" w:cstheme="minorHAnsi"/>
                <w:lang w:val="es-ES_tradnl"/>
              </w:rPr>
              <w:t xml:space="preserve">): esta anulación de la </w:t>
            </w:r>
            <w:r w:rsidR="00F64013">
              <w:rPr>
                <w:rFonts w:asciiTheme="minorHAnsi" w:hAnsiTheme="minorHAnsi" w:cstheme="minorHAnsi"/>
                <w:b/>
                <w:lang w:val="es-ES_tradnl"/>
              </w:rPr>
              <w:t>Solicitud de Bienes e Insumos</w:t>
            </w:r>
            <w:r w:rsidRPr="0039291F">
              <w:rPr>
                <w:rFonts w:asciiTheme="minorHAnsi" w:hAnsiTheme="minorHAnsi" w:cstheme="minorHAnsi"/>
                <w:lang w:val="es-ES_tradnl"/>
              </w:rPr>
              <w:t xml:space="preserve"> cambia el e</w:t>
            </w:r>
            <w:r>
              <w:rPr>
                <w:rFonts w:asciiTheme="minorHAnsi" w:hAnsiTheme="minorHAnsi" w:cstheme="minorHAnsi"/>
                <w:lang w:val="es-ES_tradnl"/>
              </w:rPr>
              <w:t>stado del comprobante a “Anulado</w:t>
            </w:r>
            <w:r w:rsidRPr="0039291F">
              <w:rPr>
                <w:rFonts w:asciiTheme="minorHAnsi" w:hAnsiTheme="minorHAnsi" w:cstheme="minorHAnsi"/>
                <w:lang w:val="es-ES_tradnl"/>
              </w:rPr>
              <w:t>” (</w:t>
            </w:r>
            <w:r w:rsidRPr="0039291F">
              <w:rPr>
                <w:rFonts w:asciiTheme="minorHAnsi" w:hAnsiTheme="minorHAnsi" w:cstheme="minorHAnsi"/>
              </w:rPr>
              <w:t>TESTADOSCOMPROB</w:t>
            </w:r>
            <w:r w:rsidRPr="0039291F">
              <w:rPr>
                <w:rFonts w:asciiTheme="minorHAnsi" w:hAnsiTheme="minorHAnsi" w:cstheme="minorHAnsi"/>
                <w:lang w:val="es-ES_tradnl"/>
              </w:rPr>
              <w:t xml:space="preserve">, ID = </w:t>
            </w:r>
            <w:r>
              <w:rPr>
                <w:rFonts w:asciiTheme="minorHAnsi" w:hAnsiTheme="minorHAnsi" w:cstheme="minorHAnsi"/>
                <w:lang w:val="es-ES_tradnl"/>
              </w:rPr>
              <w:t>7</w:t>
            </w:r>
            <w:r w:rsidRPr="0039291F">
              <w:rPr>
                <w:rFonts w:asciiTheme="minorHAnsi" w:hAnsiTheme="minorHAnsi" w:cstheme="minorHAnsi"/>
                <w:lang w:val="es-ES_tradnl"/>
              </w:rPr>
              <w:t>), registrando el mismo en la tabla STK_COMPROBANTES_ESTADOS.</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Una  vez guardado el comprobante de esta manera, el mismo queda confirmado, quedando únicamente como consulta (todos los botones se muestran inhabilitados).</w:t>
            </w:r>
          </w:p>
          <w:p w:rsidR="00CC365B" w:rsidRDefault="00CC365B" w:rsidP="00A91545">
            <w:pPr>
              <w:jc w:val="both"/>
              <w:rPr>
                <w:rFonts w:asciiTheme="minorHAnsi" w:hAnsiTheme="minorHAnsi" w:cstheme="minorHAnsi"/>
                <w:lang w:val="es-ES_tradnl"/>
              </w:rPr>
            </w:pPr>
          </w:p>
          <w:p w:rsidR="00CC365B" w:rsidRPr="00F45A4A" w:rsidRDefault="00CC365B" w:rsidP="00A91545">
            <w:pPr>
              <w:jc w:val="both"/>
              <w:rPr>
                <w:rFonts w:asciiTheme="minorHAnsi" w:hAnsiTheme="minorHAnsi" w:cstheme="minorHAnsi"/>
                <w:b/>
                <w:u w:val="single"/>
                <w:lang w:val="es-ES_tradnl"/>
              </w:rPr>
            </w:pPr>
            <w:proofErr w:type="spellStart"/>
            <w:r>
              <w:rPr>
                <w:rFonts w:asciiTheme="minorHAnsi" w:hAnsiTheme="minorHAnsi" w:cstheme="minorHAnsi"/>
                <w:b/>
                <w:u w:val="single"/>
                <w:lang w:val="es-ES_tradnl"/>
              </w:rPr>
              <w:t>Items</w:t>
            </w:r>
            <w:proofErr w:type="spellEnd"/>
            <w:r>
              <w:rPr>
                <w:rFonts w:asciiTheme="minorHAnsi" w:hAnsiTheme="minorHAnsi" w:cstheme="minorHAnsi"/>
                <w:b/>
                <w:u w:val="single"/>
                <w:lang w:val="es-ES_tradnl"/>
              </w:rPr>
              <w:t xml:space="preserve">: </w:t>
            </w:r>
            <w:r w:rsidR="00F64013">
              <w:rPr>
                <w:rFonts w:asciiTheme="minorHAnsi" w:hAnsiTheme="minorHAnsi" w:cstheme="minorHAnsi"/>
                <w:b/>
                <w:u w:val="single"/>
                <w:lang w:val="es-ES_tradnl"/>
              </w:rPr>
              <w:t>Solicitud de Bienes e Insumos</w:t>
            </w:r>
          </w:p>
          <w:p w:rsidR="00CC365B" w:rsidRPr="000A11CF" w:rsidRDefault="00CC365B" w:rsidP="00A91545">
            <w:pPr>
              <w:jc w:val="both"/>
              <w:rPr>
                <w:rFonts w:asciiTheme="minorHAnsi" w:hAnsiTheme="minorHAnsi" w:cstheme="minorHAnsi"/>
                <w:u w:val="single"/>
                <w:lang w:val="es-ES_tradnl"/>
              </w:rPr>
            </w:pPr>
            <w:r>
              <w:rPr>
                <w:rFonts w:asciiTheme="minorHAnsi" w:hAnsiTheme="minorHAnsi" w:cstheme="minorHAnsi"/>
                <w:u w:val="single"/>
                <w:lang w:val="es-ES_tradnl"/>
              </w:rPr>
              <w:t>Rechazo:</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Antes de realizar alguna de las acciones mencionadas arriba (aprobar, anular, rechazar), en el listado de los ítem registrados habilitados para ser incluidos en la </w:t>
            </w:r>
            <w:r w:rsidRPr="00382C98">
              <w:rPr>
                <w:rFonts w:asciiTheme="minorHAnsi" w:hAnsiTheme="minorHAnsi" w:cstheme="minorHAnsi"/>
                <w:b/>
                <w:lang w:val="es-ES_tradnl"/>
              </w:rPr>
              <w:t xml:space="preserve">Solicitud de </w:t>
            </w:r>
            <w:r w:rsidR="00B27C16">
              <w:rPr>
                <w:rFonts w:asciiTheme="minorHAnsi" w:hAnsiTheme="minorHAnsi" w:cstheme="minorHAnsi"/>
                <w:b/>
                <w:lang w:val="es-ES_tradnl"/>
              </w:rPr>
              <w:t>Compra</w:t>
            </w:r>
            <w:r>
              <w:rPr>
                <w:rFonts w:asciiTheme="minorHAnsi" w:hAnsiTheme="minorHAnsi" w:cstheme="minorHAnsi"/>
                <w:lang w:val="es-ES_tradnl"/>
              </w:rPr>
              <w:t xml:space="preserve"> que se está registrando, pueden realizarse las siguientes opciones de gestión de cada ítem:</w:t>
            </w:r>
          </w:p>
          <w:p w:rsidR="00CC365B" w:rsidRDefault="00CC365B" w:rsidP="00B27C16">
            <w:pPr>
              <w:pStyle w:val="Prrafodelista"/>
              <w:numPr>
                <w:ilvl w:val="0"/>
                <w:numId w:val="12"/>
              </w:numPr>
              <w:jc w:val="both"/>
              <w:rPr>
                <w:rFonts w:asciiTheme="minorHAnsi" w:hAnsiTheme="minorHAnsi" w:cstheme="minorHAnsi"/>
                <w:lang w:val="es-ES_tradnl"/>
              </w:rPr>
            </w:pPr>
            <w:r>
              <w:rPr>
                <w:rFonts w:asciiTheme="minorHAnsi" w:hAnsiTheme="minorHAnsi" w:cstheme="minorHAnsi"/>
                <w:lang w:val="es-ES_tradnl"/>
              </w:rPr>
              <w:t xml:space="preserve">Rechazar ítem: </w:t>
            </w:r>
            <w:r w:rsidR="00B27C16">
              <w:rPr>
                <w:rFonts w:asciiTheme="minorHAnsi" w:hAnsiTheme="minorHAnsi" w:cstheme="minorHAnsi"/>
                <w:lang w:val="es-ES_tradnl"/>
              </w:rPr>
              <w:t xml:space="preserve">con doble clic se puede abrir el </w:t>
            </w:r>
            <w:proofErr w:type="spellStart"/>
            <w:r w:rsidR="00B27C16">
              <w:rPr>
                <w:rFonts w:asciiTheme="minorHAnsi" w:hAnsiTheme="minorHAnsi" w:cstheme="minorHAnsi"/>
                <w:lang w:val="es-ES_tradnl"/>
              </w:rPr>
              <w:t>popup</w:t>
            </w:r>
            <w:proofErr w:type="spellEnd"/>
            <w:r w:rsidR="00B27C16">
              <w:rPr>
                <w:rFonts w:asciiTheme="minorHAnsi" w:hAnsiTheme="minorHAnsi" w:cstheme="minorHAnsi"/>
                <w:lang w:val="es-ES_tradnl"/>
              </w:rPr>
              <w:t xml:space="preserve"> del ítem para rechazar un ítem (</w:t>
            </w:r>
            <w:r w:rsidR="00B27C16" w:rsidRPr="00B27C16">
              <w:rPr>
                <w:rFonts w:asciiTheme="minorHAnsi" w:hAnsiTheme="minorHAnsi" w:cstheme="minorHAnsi"/>
                <w:b/>
                <w:lang w:val="es-ES_tradnl"/>
              </w:rPr>
              <w:t>no puede modificar sus datos</w:t>
            </w:r>
            <w:r w:rsidR="00B27C16">
              <w:rPr>
                <w:rFonts w:asciiTheme="minorHAnsi" w:hAnsiTheme="minorHAnsi" w:cstheme="minorHAnsi"/>
                <w:lang w:val="es-ES_tradnl"/>
              </w:rPr>
              <w:t xml:space="preserve">, el botón Guardar y los campos deben estar inhabilitados).  En el ABM, </w:t>
            </w:r>
            <w:r>
              <w:rPr>
                <w:rFonts w:asciiTheme="minorHAnsi" w:hAnsiTheme="minorHAnsi" w:cstheme="minorHAnsi"/>
                <w:lang w:val="es-ES_tradnl"/>
              </w:rPr>
              <w:t xml:space="preserve">presionando el botón “Rechazar” implica que no será tenido en cuenta para </w:t>
            </w:r>
            <w:r w:rsidR="00B27C16">
              <w:rPr>
                <w:rFonts w:asciiTheme="minorHAnsi" w:hAnsiTheme="minorHAnsi" w:cstheme="minorHAnsi"/>
                <w:lang w:val="es-ES_tradnl"/>
              </w:rPr>
              <w:t xml:space="preserve">éste comprobante ni para </w:t>
            </w:r>
            <w:r>
              <w:rPr>
                <w:rFonts w:asciiTheme="minorHAnsi" w:hAnsiTheme="minorHAnsi" w:cstheme="minorHAnsi"/>
                <w:lang w:val="es-ES_tradnl"/>
              </w:rPr>
              <w:t xml:space="preserve">la generación de los sucesivos comprobantes. Presionar este botón automáticamente completa los datos del rechazo en </w:t>
            </w:r>
            <w:proofErr w:type="spellStart"/>
            <w:r>
              <w:rPr>
                <w:rFonts w:asciiTheme="minorHAnsi" w:hAnsiTheme="minorHAnsi" w:cstheme="minorHAnsi"/>
                <w:lang w:val="es-ES_tradnl"/>
              </w:rPr>
              <w:t>cite</w:t>
            </w:r>
            <w:r w:rsidRPr="00C8158D">
              <w:rPr>
                <w:rFonts w:asciiTheme="minorHAnsi" w:hAnsiTheme="minorHAnsi" w:cstheme="minorHAnsi"/>
                <w:lang w:val="es-ES_tradnl"/>
              </w:rPr>
              <w:t>FECHARECHAZO</w:t>
            </w:r>
            <w:proofErr w:type="spellEnd"/>
            <w:r>
              <w:rPr>
                <w:rFonts w:asciiTheme="minorHAnsi" w:hAnsiTheme="minorHAnsi" w:cstheme="minorHAnsi"/>
                <w:lang w:val="es-ES_tradnl"/>
              </w:rPr>
              <w:t xml:space="preserve"> y </w:t>
            </w:r>
            <w:proofErr w:type="spellStart"/>
            <w:r>
              <w:rPr>
                <w:rFonts w:asciiTheme="minorHAnsi" w:hAnsiTheme="minorHAnsi" w:cstheme="minorHAnsi"/>
                <w:lang w:val="es-ES_tradnl"/>
              </w:rPr>
              <w:t>cite</w:t>
            </w:r>
            <w:r w:rsidRPr="00C8158D">
              <w:rPr>
                <w:rFonts w:asciiTheme="minorHAnsi" w:hAnsiTheme="minorHAnsi" w:cstheme="minorHAnsi"/>
                <w:lang w:val="es-ES_tradnl"/>
              </w:rPr>
              <w:t>IDUSUARIO</w:t>
            </w:r>
            <w:r>
              <w:rPr>
                <w:rFonts w:asciiTheme="minorHAnsi" w:hAnsiTheme="minorHAnsi" w:cstheme="minorHAnsi"/>
                <w:lang w:val="es-ES_tradnl"/>
              </w:rPr>
              <w:t>_</w:t>
            </w:r>
            <w:r w:rsidRPr="00C8158D">
              <w:rPr>
                <w:rFonts w:asciiTheme="minorHAnsi" w:hAnsiTheme="minorHAnsi" w:cstheme="minorHAnsi"/>
                <w:lang w:val="es-ES_tradnl"/>
              </w:rPr>
              <w:t>RECHAZO</w:t>
            </w:r>
            <w:proofErr w:type="spellEnd"/>
            <w:r>
              <w:rPr>
                <w:rFonts w:asciiTheme="minorHAnsi" w:hAnsiTheme="minorHAnsi" w:cstheme="minorHAnsi"/>
                <w:lang w:val="es-ES_tradnl"/>
              </w:rPr>
              <w:t xml:space="preserve">, y lo muestra de color rojo en la lista de selección de la presente Solicitud. </w:t>
            </w:r>
          </w:p>
          <w:p w:rsidR="00CC365B" w:rsidRPr="00676E4B" w:rsidRDefault="00CC365B" w:rsidP="00A91545">
            <w:pPr>
              <w:jc w:val="both"/>
              <w:rPr>
                <w:rFonts w:asciiTheme="minorHAnsi" w:hAnsiTheme="minorHAnsi" w:cstheme="minorHAnsi"/>
                <w:lang w:val="es-ES_tradnl"/>
              </w:rPr>
            </w:pPr>
          </w:p>
        </w:tc>
      </w:tr>
      <w:tr w:rsidR="00CC365B" w:rsidRPr="00676E4B" w:rsidTr="00A91545">
        <w:trPr>
          <w:cantSplit/>
        </w:trPr>
        <w:tc>
          <w:tcPr>
            <w:tcW w:w="7678" w:type="dxa"/>
            <w:gridSpan w:val="5"/>
            <w:tcBorders>
              <w:top w:val="single" w:sz="2" w:space="0" w:color="000000"/>
              <w:left w:val="single" w:sz="2" w:space="0" w:color="000000"/>
              <w:bottom w:val="single" w:sz="2" w:space="0" w:color="000000"/>
              <w:right w:val="single" w:sz="2" w:space="0" w:color="000000"/>
            </w:tcBorders>
            <w:shd w:val="clear" w:color="auto" w:fill="CCCCCC"/>
          </w:tcPr>
          <w:p w:rsidR="00CC365B" w:rsidRPr="00676E4B" w:rsidRDefault="00CC365B" w:rsidP="00A91545">
            <w:pPr>
              <w:rPr>
                <w:rFonts w:asciiTheme="minorHAnsi" w:hAnsiTheme="minorHAnsi" w:cstheme="minorHAnsi"/>
                <w:b/>
                <w:lang w:val="es-ES_tradnl"/>
              </w:rPr>
            </w:pPr>
            <w:r>
              <w:rPr>
                <w:rFonts w:asciiTheme="minorHAnsi" w:hAnsiTheme="minorHAnsi" w:cstheme="minorHAnsi"/>
                <w:b/>
                <w:lang w:val="es-ES_tradnl"/>
              </w:rPr>
              <w:lastRenderedPageBreak/>
              <w:t>Base de Datos: BIENES</w:t>
            </w:r>
          </w:p>
        </w:tc>
        <w:tc>
          <w:tcPr>
            <w:tcW w:w="673" w:type="dxa"/>
            <w:tcBorders>
              <w:top w:val="single" w:sz="2" w:space="0" w:color="000000"/>
              <w:left w:val="single" w:sz="2" w:space="0" w:color="000000"/>
              <w:bottom w:val="single" w:sz="2" w:space="0" w:color="000000"/>
              <w:right w:val="single" w:sz="2" w:space="0" w:color="000000"/>
            </w:tcBorders>
            <w:shd w:val="clear" w:color="auto" w:fill="CCCCCC"/>
          </w:tcPr>
          <w:p w:rsidR="00CC365B" w:rsidRPr="00676E4B" w:rsidRDefault="00CC365B" w:rsidP="00A91545">
            <w:pPr>
              <w:rPr>
                <w:rFonts w:asciiTheme="minorHAnsi" w:hAnsiTheme="minorHAnsi" w:cstheme="minorHAnsi"/>
                <w:lang w:val="es-ES_tradnl"/>
              </w:rPr>
            </w:pPr>
          </w:p>
        </w:tc>
        <w:tc>
          <w:tcPr>
            <w:tcW w:w="1094" w:type="dxa"/>
            <w:gridSpan w:val="2"/>
            <w:tcBorders>
              <w:top w:val="single" w:sz="2" w:space="0" w:color="000000"/>
              <w:left w:val="single" w:sz="2" w:space="0" w:color="000000"/>
              <w:bottom w:val="single" w:sz="2" w:space="0" w:color="000000"/>
              <w:right w:val="single" w:sz="2" w:space="0" w:color="000000"/>
            </w:tcBorders>
            <w:shd w:val="clear" w:color="auto" w:fill="CCCCCC"/>
          </w:tcPr>
          <w:p w:rsidR="00CC365B" w:rsidRPr="00676E4B" w:rsidRDefault="00CC365B" w:rsidP="00A91545">
            <w:pPr>
              <w:rPr>
                <w:rFonts w:asciiTheme="minorHAnsi" w:hAnsiTheme="minorHAnsi" w:cstheme="minorHAnsi"/>
                <w:lang w:val="es-ES_tradnl"/>
              </w:rPr>
            </w:pPr>
          </w:p>
        </w:tc>
      </w:tr>
      <w:tr w:rsidR="00CC365B" w:rsidRPr="00676E4B" w:rsidTr="00A91545">
        <w:trPr>
          <w:cantSplit/>
        </w:trPr>
        <w:tc>
          <w:tcPr>
            <w:tcW w:w="9445" w:type="dxa"/>
            <w:gridSpan w:val="8"/>
            <w:tcBorders>
              <w:left w:val="single" w:sz="2" w:space="0" w:color="000000"/>
              <w:bottom w:val="single" w:sz="2" w:space="0" w:color="000000"/>
              <w:right w:val="single" w:sz="2" w:space="0" w:color="000000"/>
            </w:tcBorders>
          </w:tcPr>
          <w:p w:rsidR="00CC365B" w:rsidRDefault="00CC365B" w:rsidP="00A91545">
            <w:pPr>
              <w:rPr>
                <w:rFonts w:asciiTheme="minorHAnsi" w:hAnsiTheme="minorHAnsi" w:cstheme="minorHAnsi"/>
                <w:lang w:val="es-ES_tradnl"/>
              </w:rPr>
            </w:pPr>
            <w:r>
              <w:rPr>
                <w:rFonts w:asciiTheme="minorHAnsi" w:hAnsiTheme="minorHAnsi" w:cstheme="minorHAnsi"/>
                <w:lang w:val="es-ES_tradnl"/>
              </w:rPr>
              <w:t>STK_COMPROBANTES_CABEZA</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STK_COMPROBANTES_ITEMS</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STK_COMPROBANTES_ESTADOS</w:t>
            </w:r>
          </w:p>
          <w:p w:rsidR="00CC365B" w:rsidRDefault="00CC365B" w:rsidP="00A91545">
            <w:pPr>
              <w:rPr>
                <w:rFonts w:asciiTheme="minorHAnsi" w:hAnsiTheme="minorHAnsi" w:cstheme="minorHAnsi"/>
                <w:lang w:val="es-ES_tradnl"/>
              </w:rPr>
            </w:pPr>
            <w:r>
              <w:rPr>
                <w:rFonts w:asciiTheme="minorHAnsi" w:hAnsiTheme="minorHAnsi" w:cstheme="minorHAnsi"/>
                <w:lang w:val="es-ES_tradnl"/>
              </w:rPr>
              <w:t>STK_STOCK</w:t>
            </w:r>
          </w:p>
          <w:p w:rsidR="00CC365B" w:rsidRPr="00676E4B" w:rsidRDefault="00CC365B" w:rsidP="00A91545">
            <w:pPr>
              <w:rPr>
                <w:rFonts w:asciiTheme="minorHAnsi" w:hAnsiTheme="minorHAnsi" w:cstheme="minorHAnsi"/>
                <w:lang w:val="es-ES_tradnl"/>
              </w:rPr>
            </w:pPr>
            <w:r w:rsidRPr="005819D0">
              <w:rPr>
                <w:rFonts w:asciiTheme="minorHAnsi" w:hAnsiTheme="minorHAnsi" w:cstheme="minorHAnsi"/>
                <w:lang w:val="es-ES_tradnl"/>
              </w:rPr>
              <w:t>USR_USUARIOS</w:t>
            </w:r>
          </w:p>
        </w:tc>
      </w:tr>
      <w:tr w:rsidR="00CC365B" w:rsidRPr="00676E4B" w:rsidTr="00A91545">
        <w:trPr>
          <w:cantSplit/>
        </w:trPr>
        <w:tc>
          <w:tcPr>
            <w:tcW w:w="7495" w:type="dxa"/>
            <w:gridSpan w:val="4"/>
            <w:tcBorders>
              <w:top w:val="single" w:sz="2" w:space="0" w:color="000000"/>
              <w:left w:val="single" w:sz="2" w:space="0" w:color="000000"/>
              <w:bottom w:val="single" w:sz="4" w:space="0" w:color="auto"/>
              <w:right w:val="single" w:sz="2" w:space="0" w:color="000000"/>
            </w:tcBorders>
            <w:shd w:val="clear" w:color="auto" w:fill="CCCCCC"/>
          </w:tcPr>
          <w:p w:rsidR="00CC365B" w:rsidRPr="00676E4B" w:rsidRDefault="00CC365B" w:rsidP="00A91545">
            <w:pPr>
              <w:rPr>
                <w:rFonts w:asciiTheme="minorHAnsi" w:hAnsiTheme="minorHAnsi" w:cstheme="minorHAnsi"/>
                <w:b/>
                <w:lang w:val="es-ES_tradnl"/>
              </w:rPr>
            </w:pPr>
            <w:r w:rsidRPr="00676E4B">
              <w:rPr>
                <w:rFonts w:asciiTheme="minorHAnsi" w:hAnsiTheme="minorHAnsi" w:cstheme="minorHAnsi"/>
                <w:b/>
                <w:lang w:val="es-ES_tradnl"/>
              </w:rPr>
              <w:t>Consideraciones de Pantalla</w:t>
            </w:r>
          </w:p>
        </w:tc>
        <w:tc>
          <w:tcPr>
            <w:tcW w:w="1134" w:type="dxa"/>
            <w:gridSpan w:val="3"/>
            <w:tcBorders>
              <w:top w:val="single" w:sz="2" w:space="0" w:color="000000"/>
              <w:left w:val="single" w:sz="2" w:space="0" w:color="000000"/>
              <w:bottom w:val="single" w:sz="4" w:space="0" w:color="auto"/>
              <w:right w:val="single" w:sz="2" w:space="0" w:color="000000"/>
            </w:tcBorders>
            <w:shd w:val="clear" w:color="auto" w:fill="CCCCCC"/>
          </w:tcPr>
          <w:p w:rsidR="00CC365B" w:rsidRPr="000D1F6D" w:rsidRDefault="006F6483" w:rsidP="00A91545">
            <w:pPr>
              <w:rPr>
                <w:rFonts w:asciiTheme="minorHAnsi" w:hAnsiTheme="minorHAnsi" w:cstheme="minorHAnsi"/>
                <w:b/>
                <w:color w:val="0070C0"/>
                <w:u w:val="single"/>
                <w:lang w:val="es-ES_tradnl"/>
              </w:rPr>
            </w:pPr>
            <w:r>
              <w:rPr>
                <w:rFonts w:asciiTheme="minorHAnsi" w:hAnsiTheme="minorHAnsi" w:cstheme="minorHAnsi"/>
                <w:b/>
                <w:color w:val="0070C0"/>
                <w:u w:val="single"/>
                <w:lang w:val="es-ES_tradnl"/>
              </w:rPr>
              <w:fldChar w:fldCharType="begin"/>
            </w:r>
            <w:r w:rsidR="005113BF">
              <w:rPr>
                <w:rFonts w:asciiTheme="minorHAnsi" w:hAnsiTheme="minorHAnsi" w:cstheme="minorHAnsi"/>
                <w:b/>
                <w:color w:val="0070C0"/>
                <w:u w:val="single"/>
                <w:lang w:val="es-ES_tradnl"/>
              </w:rPr>
              <w:instrText xml:space="preserve"> REF _Ref374085606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6.3</w:t>
            </w:r>
            <w:r>
              <w:rPr>
                <w:rFonts w:asciiTheme="minorHAnsi" w:hAnsiTheme="minorHAnsi" w:cstheme="minorHAnsi"/>
                <w:b/>
                <w:color w:val="0070C0"/>
                <w:u w:val="single"/>
                <w:lang w:val="es-ES_tradnl"/>
              </w:rPr>
              <w:fldChar w:fldCharType="end"/>
            </w:r>
            <w:r w:rsidR="005113BF">
              <w:rPr>
                <w:rFonts w:asciiTheme="minorHAnsi" w:hAnsiTheme="minorHAnsi" w:cstheme="minorHAnsi"/>
                <w:b/>
                <w:color w:val="0070C0"/>
                <w:u w:val="single"/>
                <w:lang w:val="es-ES_tradnl"/>
              </w:rPr>
              <w:t xml:space="preserve"> / </w:t>
            </w:r>
            <w:r>
              <w:rPr>
                <w:rFonts w:asciiTheme="minorHAnsi" w:hAnsiTheme="minorHAnsi" w:cstheme="minorHAnsi"/>
                <w:b/>
                <w:color w:val="0070C0"/>
                <w:u w:val="single"/>
                <w:lang w:val="es-ES_tradnl"/>
              </w:rPr>
              <w:fldChar w:fldCharType="begin"/>
            </w:r>
            <w:r w:rsidR="005113BF">
              <w:rPr>
                <w:rFonts w:asciiTheme="minorHAnsi" w:hAnsiTheme="minorHAnsi" w:cstheme="minorHAnsi"/>
                <w:b/>
                <w:color w:val="0070C0"/>
                <w:u w:val="single"/>
                <w:lang w:val="es-ES_tradnl"/>
              </w:rPr>
              <w:instrText xml:space="preserve"> REF _Ref374085610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6.4</w:t>
            </w:r>
            <w:r>
              <w:rPr>
                <w:rFonts w:asciiTheme="minorHAnsi" w:hAnsiTheme="minorHAnsi" w:cstheme="minorHAnsi"/>
                <w:b/>
                <w:color w:val="0070C0"/>
                <w:u w:val="single"/>
                <w:lang w:val="es-ES_tradnl"/>
              </w:rPr>
              <w:fldChar w:fldCharType="end"/>
            </w:r>
            <w:r w:rsidR="005113BF">
              <w:rPr>
                <w:rFonts w:asciiTheme="minorHAnsi" w:hAnsiTheme="minorHAnsi" w:cstheme="minorHAnsi"/>
                <w:b/>
                <w:color w:val="0070C0"/>
                <w:u w:val="single"/>
                <w:lang w:val="es-ES_tradnl"/>
              </w:rPr>
              <w:t xml:space="preserve"> / </w:t>
            </w:r>
            <w:r>
              <w:rPr>
                <w:rFonts w:asciiTheme="minorHAnsi" w:hAnsiTheme="minorHAnsi" w:cstheme="minorHAnsi"/>
                <w:b/>
                <w:color w:val="0070C0"/>
                <w:u w:val="single"/>
                <w:lang w:val="es-ES_tradnl"/>
              </w:rPr>
              <w:fldChar w:fldCharType="begin"/>
            </w:r>
            <w:r w:rsidR="005113BF">
              <w:rPr>
                <w:rFonts w:asciiTheme="minorHAnsi" w:hAnsiTheme="minorHAnsi" w:cstheme="minorHAnsi"/>
                <w:b/>
                <w:color w:val="0070C0"/>
                <w:u w:val="single"/>
                <w:lang w:val="es-ES_tradnl"/>
              </w:rPr>
              <w:instrText xml:space="preserve"> REF _Ref374085495 \r \h </w:instrText>
            </w:r>
            <w:r>
              <w:rPr>
                <w:rFonts w:asciiTheme="minorHAnsi" w:hAnsiTheme="minorHAnsi" w:cstheme="minorHAnsi"/>
                <w:b/>
                <w:color w:val="0070C0"/>
                <w:u w:val="single"/>
                <w:lang w:val="es-ES_tradnl"/>
              </w:rPr>
            </w:r>
            <w:r>
              <w:rPr>
                <w:rFonts w:asciiTheme="minorHAnsi" w:hAnsiTheme="minorHAnsi" w:cstheme="minorHAnsi"/>
                <w:b/>
                <w:color w:val="0070C0"/>
                <w:u w:val="single"/>
                <w:lang w:val="es-ES_tradnl"/>
              </w:rPr>
              <w:fldChar w:fldCharType="separate"/>
            </w:r>
            <w:r w:rsidR="0077241B">
              <w:rPr>
                <w:rFonts w:asciiTheme="minorHAnsi" w:hAnsiTheme="minorHAnsi" w:cstheme="minorHAnsi"/>
                <w:b/>
                <w:color w:val="0070C0"/>
                <w:u w:val="single"/>
                <w:lang w:val="es-ES_tradnl"/>
              </w:rPr>
              <w:t>6.5</w:t>
            </w:r>
            <w:r>
              <w:rPr>
                <w:rFonts w:asciiTheme="minorHAnsi" w:hAnsiTheme="minorHAnsi" w:cstheme="minorHAnsi"/>
                <w:b/>
                <w:color w:val="0070C0"/>
                <w:u w:val="single"/>
                <w:lang w:val="es-ES_tradnl"/>
              </w:rPr>
              <w:fldChar w:fldCharType="end"/>
            </w:r>
          </w:p>
        </w:tc>
        <w:tc>
          <w:tcPr>
            <w:tcW w:w="816" w:type="dxa"/>
            <w:tcBorders>
              <w:top w:val="single" w:sz="2" w:space="0" w:color="000000"/>
              <w:left w:val="single" w:sz="2" w:space="0" w:color="000000"/>
              <w:bottom w:val="single" w:sz="4" w:space="0" w:color="auto"/>
              <w:right w:val="single" w:sz="2" w:space="0" w:color="000000"/>
            </w:tcBorders>
            <w:shd w:val="clear" w:color="auto" w:fill="CCCCCC"/>
          </w:tcPr>
          <w:p w:rsidR="00CC365B" w:rsidRPr="00676E4B" w:rsidRDefault="00CC365B" w:rsidP="00A91545">
            <w:pPr>
              <w:rPr>
                <w:rFonts w:asciiTheme="minorHAnsi" w:hAnsiTheme="minorHAnsi" w:cstheme="minorHAnsi"/>
                <w:b/>
                <w:lang w:val="es-ES_tradnl"/>
              </w:rPr>
            </w:pPr>
          </w:p>
        </w:tc>
      </w:tr>
      <w:tr w:rsidR="00CC365B" w:rsidRPr="00676E4B" w:rsidTr="00A91545">
        <w:tc>
          <w:tcPr>
            <w:tcW w:w="9445" w:type="dxa"/>
            <w:gridSpan w:val="8"/>
            <w:tcBorders>
              <w:left w:val="single" w:sz="2" w:space="0" w:color="000000"/>
              <w:bottom w:val="single" w:sz="4" w:space="0" w:color="auto"/>
              <w:right w:val="single" w:sz="2" w:space="0" w:color="000000"/>
            </w:tcBorders>
          </w:tcPr>
          <w:p w:rsidR="00CC365B" w:rsidRPr="003967C6" w:rsidRDefault="00CC365B" w:rsidP="00A91545">
            <w:pPr>
              <w:jc w:val="both"/>
              <w:rPr>
                <w:rFonts w:asciiTheme="minorHAnsi" w:hAnsiTheme="minorHAnsi" w:cstheme="minorHAnsi"/>
                <w:b/>
                <w:u w:val="single"/>
                <w:lang w:val="es-ES_tradnl"/>
              </w:rPr>
            </w:pPr>
            <w:r>
              <w:rPr>
                <w:rFonts w:asciiTheme="minorHAnsi" w:hAnsiTheme="minorHAnsi" w:cstheme="minorHAnsi"/>
                <w:b/>
                <w:u w:val="single"/>
                <w:lang w:val="es-ES_tradnl"/>
              </w:rPr>
              <w:t>Búsqueda Cabeza</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El listado de Cabezas de Comprobantes muestra los registros ordenados por estado (primero NO confirmados, después confirmados, y por último aprobados) y por fecha comprobante (descendente). </w:t>
            </w:r>
          </w:p>
          <w:p w:rsidR="00ED67A0" w:rsidRDefault="00ED67A0" w:rsidP="00ED67A0">
            <w:pPr>
              <w:jc w:val="both"/>
              <w:rPr>
                <w:rFonts w:asciiTheme="minorHAnsi" w:hAnsiTheme="minorHAnsi" w:cstheme="minorHAnsi"/>
                <w:lang w:val="es-ES_tradnl"/>
              </w:rPr>
            </w:pPr>
            <w:r>
              <w:rPr>
                <w:rFonts w:asciiTheme="minorHAnsi" w:hAnsiTheme="minorHAnsi" w:cstheme="minorHAnsi"/>
                <w:lang w:val="es-ES_tradnl"/>
              </w:rPr>
              <w:t xml:space="preserve">Sólo se muestran las </w:t>
            </w:r>
            <w:r>
              <w:rPr>
                <w:rFonts w:asciiTheme="minorHAnsi" w:hAnsiTheme="minorHAnsi" w:cstheme="minorHAnsi"/>
                <w:b/>
                <w:lang w:val="es-ES_tradnl"/>
              </w:rPr>
              <w:t xml:space="preserve">Solicitudes </w:t>
            </w:r>
            <w:r w:rsidR="00F64013">
              <w:rPr>
                <w:rFonts w:asciiTheme="minorHAnsi" w:hAnsiTheme="minorHAnsi" w:cstheme="minorHAnsi"/>
                <w:b/>
                <w:lang w:val="es-ES_tradnl"/>
              </w:rPr>
              <w:t xml:space="preserve">de Bienes e Insumos </w:t>
            </w:r>
            <w:r>
              <w:rPr>
                <w:rFonts w:asciiTheme="minorHAnsi" w:hAnsiTheme="minorHAnsi" w:cstheme="minorHAnsi"/>
                <w:lang w:val="es-ES_tradnl"/>
              </w:rPr>
              <w:t xml:space="preserve">si 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tiene alguno de los atributos correspondientes (</w:t>
            </w:r>
            <w:r w:rsidRPr="000578A0">
              <w:rPr>
                <w:rFonts w:asciiTheme="minorHAnsi" w:hAnsiTheme="minorHAnsi" w:cstheme="minorHAnsi"/>
                <w:b/>
                <w:lang w:val="es-ES_tradnl"/>
              </w:rPr>
              <w:t>COMPALTA, COMPCONF, COMPA</w:t>
            </w:r>
            <w:r>
              <w:rPr>
                <w:rFonts w:asciiTheme="minorHAnsi" w:hAnsiTheme="minorHAnsi" w:cstheme="minorHAnsi"/>
                <w:b/>
                <w:lang w:val="es-ES_tradnl"/>
              </w:rPr>
              <w:t>PROB</w:t>
            </w:r>
            <w:r w:rsidRPr="000578A0">
              <w:rPr>
                <w:rFonts w:asciiTheme="minorHAnsi" w:hAnsiTheme="minorHAnsi" w:cstheme="minorHAnsi"/>
                <w:b/>
                <w:lang w:val="es-ES_tradnl"/>
              </w:rPr>
              <w:t>, COMP</w:t>
            </w:r>
            <w:r>
              <w:rPr>
                <w:rFonts w:asciiTheme="minorHAnsi" w:hAnsiTheme="minorHAnsi" w:cstheme="minorHAnsi"/>
                <w:b/>
                <w:lang w:val="es-ES_tradnl"/>
              </w:rPr>
              <w:t>END</w:t>
            </w:r>
            <w:r>
              <w:rPr>
                <w:rFonts w:asciiTheme="minorHAnsi" w:hAnsiTheme="minorHAnsi" w:cstheme="minorHAnsi"/>
                <w:lang w:val="es-ES_tradnl"/>
              </w:rPr>
              <w:t>), y además si:</w:t>
            </w:r>
          </w:p>
          <w:p w:rsidR="00ED67A0" w:rsidRDefault="00ED67A0" w:rsidP="00ED67A0">
            <w:pPr>
              <w:pStyle w:val="Prrafodelista"/>
              <w:numPr>
                <w:ilvl w:val="0"/>
                <w:numId w:val="13"/>
              </w:numPr>
              <w:jc w:val="both"/>
              <w:rPr>
                <w:rFonts w:asciiTheme="minorHAnsi" w:hAnsiTheme="minorHAnsi" w:cstheme="minorHAnsi"/>
                <w:lang w:val="es-ES_tradnl"/>
              </w:rPr>
            </w:pPr>
            <w:r>
              <w:rPr>
                <w:rFonts w:asciiTheme="minorHAnsi" w:hAnsiTheme="minorHAnsi" w:cstheme="minorHAnsi"/>
                <w:lang w:val="es-ES_tradnl"/>
              </w:rPr>
              <w:t xml:space="preserve">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pertenece al Departamento Solicitante (</w:t>
            </w:r>
            <w:proofErr w:type="spellStart"/>
            <w:r>
              <w:rPr>
                <w:rFonts w:asciiTheme="minorHAnsi" w:hAnsiTheme="minorHAnsi" w:cstheme="minorHAnsi"/>
                <w:lang w:val="es-ES_tradnl"/>
              </w:rPr>
              <w:t>ccabIDDEPTOEMIS</w:t>
            </w:r>
            <w:proofErr w:type="spellEnd"/>
            <w:r>
              <w:rPr>
                <w:rFonts w:asciiTheme="minorHAnsi" w:hAnsiTheme="minorHAnsi" w:cstheme="minorHAnsi"/>
                <w:lang w:val="es-ES_tradnl"/>
              </w:rPr>
              <w:t>), sea  Patrimonio o Sistemas</w:t>
            </w:r>
          </w:p>
          <w:p w:rsidR="00ED67A0" w:rsidRPr="008A0905" w:rsidRDefault="00ED67A0" w:rsidP="00ED67A0">
            <w:pPr>
              <w:pStyle w:val="Prrafodelista"/>
              <w:numPr>
                <w:ilvl w:val="0"/>
                <w:numId w:val="13"/>
              </w:numPr>
              <w:jc w:val="both"/>
              <w:rPr>
                <w:rFonts w:asciiTheme="minorHAnsi" w:hAnsiTheme="minorHAnsi" w:cstheme="minorHAnsi"/>
                <w:lang w:val="es-ES_tradnl"/>
              </w:rPr>
            </w:pPr>
            <w:r>
              <w:rPr>
                <w:rFonts w:asciiTheme="minorHAnsi" w:hAnsiTheme="minorHAnsi" w:cstheme="minorHAnsi"/>
                <w:lang w:val="es-ES_tradnl"/>
              </w:rPr>
              <w:t xml:space="preserve">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pertenece al Departamento de </w:t>
            </w:r>
            <w:proofErr w:type="spellStart"/>
            <w:r>
              <w:rPr>
                <w:rFonts w:asciiTheme="minorHAnsi" w:hAnsiTheme="minorHAnsi" w:cstheme="minorHAnsi"/>
                <w:lang w:val="es-ES_tradnl"/>
              </w:rPr>
              <w:t>Comprsa</w:t>
            </w:r>
            <w:proofErr w:type="spellEnd"/>
            <w:r>
              <w:rPr>
                <w:rFonts w:asciiTheme="minorHAnsi" w:hAnsiTheme="minorHAnsi" w:cstheme="minorHAnsi"/>
                <w:lang w:val="es-ES_tradnl"/>
              </w:rPr>
              <w:t xml:space="preserve"> (</w:t>
            </w:r>
            <w:proofErr w:type="spellStart"/>
            <w:r>
              <w:rPr>
                <w:rFonts w:asciiTheme="minorHAnsi" w:hAnsiTheme="minorHAnsi" w:cstheme="minorHAnsi"/>
                <w:lang w:val="es-ES_tradnl"/>
              </w:rPr>
              <w:t>ccabIDDEPTODEST</w:t>
            </w:r>
            <w:proofErr w:type="spellEnd"/>
            <w:r>
              <w:rPr>
                <w:rFonts w:asciiTheme="minorHAnsi" w:hAnsiTheme="minorHAnsi" w:cstheme="minorHAnsi"/>
                <w:lang w:val="es-ES_tradnl"/>
              </w:rPr>
              <w:t>)</w:t>
            </w:r>
          </w:p>
          <w:p w:rsidR="00ED67A0" w:rsidRDefault="00ED67A0" w:rsidP="00ED67A0">
            <w:pPr>
              <w:jc w:val="both"/>
              <w:rPr>
                <w:rFonts w:asciiTheme="minorHAnsi" w:hAnsiTheme="minorHAnsi" w:cstheme="minorHAnsi"/>
                <w:lang w:val="es-ES_tradnl"/>
              </w:rPr>
            </w:pPr>
            <w:r>
              <w:rPr>
                <w:rFonts w:asciiTheme="minorHAnsi" w:hAnsiTheme="minorHAnsi" w:cstheme="minorHAnsi"/>
                <w:lang w:val="es-ES_tradnl"/>
              </w:rPr>
              <w:lastRenderedPageBreak/>
              <w:t xml:space="preserve">Por ello también se muestra en el combo Departamento Solicitante sólo el departamento del usuario </w:t>
            </w:r>
            <w:proofErr w:type="spellStart"/>
            <w:r>
              <w:rPr>
                <w:rFonts w:asciiTheme="minorHAnsi" w:hAnsiTheme="minorHAnsi" w:cstheme="minorHAnsi"/>
                <w:lang w:val="es-ES_tradnl"/>
              </w:rPr>
              <w:t>logueado</w:t>
            </w:r>
            <w:proofErr w:type="spellEnd"/>
            <w:r>
              <w:rPr>
                <w:rFonts w:asciiTheme="minorHAnsi" w:hAnsiTheme="minorHAnsi" w:cstheme="minorHAnsi"/>
                <w:lang w:val="es-ES_tradnl"/>
              </w:rPr>
              <w:t xml:space="preserve"> y en Departamento Destinatario sólo el Departamento de Compras.</w:t>
            </w:r>
          </w:p>
          <w:p w:rsidR="00CC365B" w:rsidRDefault="00CC365B" w:rsidP="00A91545">
            <w:pPr>
              <w:jc w:val="both"/>
              <w:rPr>
                <w:rFonts w:asciiTheme="minorHAnsi" w:hAnsiTheme="minorHAnsi" w:cstheme="minorHAnsi"/>
                <w:lang w:val="es-ES_tradnl"/>
              </w:rPr>
            </w:pPr>
          </w:p>
          <w:p w:rsidR="00CC365B" w:rsidRPr="003967C6" w:rsidRDefault="00CC365B" w:rsidP="00A91545">
            <w:pPr>
              <w:jc w:val="both"/>
              <w:rPr>
                <w:rFonts w:asciiTheme="minorHAnsi" w:hAnsiTheme="minorHAnsi" w:cstheme="minorHAnsi"/>
                <w:b/>
                <w:u w:val="single"/>
                <w:lang w:val="es-ES_tradnl"/>
              </w:rPr>
            </w:pPr>
            <w:r w:rsidRPr="003967C6">
              <w:rPr>
                <w:rFonts w:asciiTheme="minorHAnsi" w:hAnsiTheme="minorHAnsi" w:cstheme="minorHAnsi"/>
                <w:b/>
                <w:u w:val="single"/>
                <w:lang w:val="es-ES_tradnl"/>
              </w:rPr>
              <w:t>ABM</w:t>
            </w:r>
            <w:r>
              <w:rPr>
                <w:rFonts w:asciiTheme="minorHAnsi" w:hAnsiTheme="minorHAnsi" w:cstheme="minorHAnsi"/>
                <w:b/>
                <w:u w:val="single"/>
                <w:lang w:val="es-ES_tradnl"/>
              </w:rPr>
              <w:t xml:space="preserve"> Cabeza</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En esta modalidad, sólo están habilitados el campo de Observaciones, “Aceptar” (visible con atributo </w:t>
            </w:r>
            <w:r>
              <w:rPr>
                <w:rFonts w:asciiTheme="minorHAnsi" w:hAnsiTheme="minorHAnsi" w:cstheme="minorHAnsi"/>
                <w:b/>
                <w:lang w:val="es-ES_tradnl"/>
              </w:rPr>
              <w:t>COMPACEP</w:t>
            </w:r>
            <w:r>
              <w:rPr>
                <w:rFonts w:asciiTheme="minorHAnsi" w:hAnsiTheme="minorHAnsi" w:cstheme="minorHAnsi"/>
                <w:lang w:val="es-ES_tradnl"/>
              </w:rPr>
              <w:t xml:space="preserve">), “Rechazar” (visible con atributo </w:t>
            </w:r>
            <w:r>
              <w:rPr>
                <w:rFonts w:asciiTheme="minorHAnsi" w:hAnsiTheme="minorHAnsi" w:cstheme="minorHAnsi"/>
                <w:b/>
                <w:lang w:val="es-ES_tradnl"/>
              </w:rPr>
              <w:t>COMPACEP</w:t>
            </w:r>
            <w:r w:rsidRPr="0065601F">
              <w:rPr>
                <w:rFonts w:asciiTheme="minorHAnsi" w:hAnsiTheme="minorHAnsi" w:cstheme="minorHAnsi"/>
                <w:lang w:val="es-ES_tradnl"/>
              </w:rPr>
              <w:t xml:space="preserve"> y </w:t>
            </w:r>
            <w:r>
              <w:rPr>
                <w:rFonts w:asciiTheme="minorHAnsi" w:hAnsiTheme="minorHAnsi" w:cstheme="minorHAnsi"/>
                <w:b/>
                <w:lang w:val="es-ES_tradnl"/>
              </w:rPr>
              <w:t>COMPAPROB</w:t>
            </w:r>
            <w:r>
              <w:rPr>
                <w:rFonts w:asciiTheme="minorHAnsi" w:hAnsiTheme="minorHAnsi" w:cstheme="minorHAnsi"/>
                <w:lang w:val="es-ES_tradnl"/>
              </w:rPr>
              <w:t xml:space="preserve">) y “Anular” (visible con atributo </w:t>
            </w:r>
            <w:r>
              <w:rPr>
                <w:rFonts w:asciiTheme="minorHAnsi" w:hAnsiTheme="minorHAnsi" w:cstheme="minorHAnsi"/>
                <w:b/>
                <w:lang w:val="es-ES_tradnl"/>
              </w:rPr>
              <w:t>COMPCONF</w:t>
            </w:r>
            <w:r w:rsidR="00C74C6A">
              <w:rPr>
                <w:rFonts w:asciiTheme="minorHAnsi" w:hAnsiTheme="minorHAnsi" w:cstheme="minorHAnsi"/>
                <w:lang w:val="es-ES_tradnl"/>
              </w:rPr>
              <w:t>)</w:t>
            </w:r>
            <w:r>
              <w:rPr>
                <w:rFonts w:asciiTheme="minorHAnsi" w:hAnsiTheme="minorHAnsi" w:cstheme="minorHAnsi"/>
                <w:lang w:val="es-ES_tradnl"/>
              </w:rPr>
              <w:t xml:space="preserve">, “Imprimir”, todos los restantes campos y botones de Cabeza se muestran </w:t>
            </w:r>
            <w:r w:rsidRPr="003864C0">
              <w:rPr>
                <w:rFonts w:asciiTheme="minorHAnsi" w:hAnsiTheme="minorHAnsi" w:cstheme="minorHAnsi"/>
                <w:b/>
                <w:lang w:val="es-ES_tradnl"/>
              </w:rPr>
              <w:t>inhabilitados</w:t>
            </w:r>
            <w:r>
              <w:rPr>
                <w:rFonts w:asciiTheme="minorHAnsi" w:hAnsiTheme="minorHAnsi" w:cstheme="minorHAnsi"/>
                <w:lang w:val="es-ES_tradnl"/>
              </w:rPr>
              <w:t>.</w:t>
            </w:r>
          </w:p>
          <w:p w:rsidR="00CC365B" w:rsidRPr="005B7495" w:rsidRDefault="00CC365B" w:rsidP="00A91545">
            <w:pPr>
              <w:jc w:val="both"/>
              <w:rPr>
                <w:rFonts w:asciiTheme="minorHAnsi" w:hAnsiTheme="minorHAnsi" w:cstheme="minorHAnsi"/>
                <w:lang w:val="es-ES_tradnl"/>
              </w:rPr>
            </w:pPr>
          </w:p>
          <w:p w:rsidR="00CC365B" w:rsidRPr="005B7495" w:rsidRDefault="00CC365B" w:rsidP="00A91545">
            <w:pPr>
              <w:jc w:val="both"/>
              <w:rPr>
                <w:rFonts w:asciiTheme="minorHAnsi" w:hAnsiTheme="minorHAnsi" w:cstheme="minorHAnsi"/>
                <w:b/>
                <w:u w:val="single"/>
                <w:lang w:val="es-ES_tradnl"/>
              </w:rPr>
            </w:pPr>
            <w:r w:rsidRPr="005B7495">
              <w:rPr>
                <w:rFonts w:asciiTheme="minorHAnsi" w:hAnsiTheme="minorHAnsi" w:cstheme="minorHAnsi"/>
                <w:b/>
                <w:u w:val="single"/>
                <w:lang w:val="es-ES_tradnl"/>
              </w:rPr>
              <w:t xml:space="preserve">Búsqueda </w:t>
            </w:r>
            <w:proofErr w:type="spellStart"/>
            <w:r w:rsidRPr="005B7495">
              <w:rPr>
                <w:rFonts w:asciiTheme="minorHAnsi" w:hAnsiTheme="minorHAnsi" w:cstheme="minorHAnsi"/>
                <w:b/>
                <w:u w:val="single"/>
                <w:lang w:val="es-ES_tradnl"/>
              </w:rPr>
              <w:t>Items</w:t>
            </w:r>
            <w:proofErr w:type="spellEnd"/>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El listado de ítems tendrá un alto fijo y </w:t>
            </w:r>
            <w:proofErr w:type="spellStart"/>
            <w:r>
              <w:rPr>
                <w:rFonts w:asciiTheme="minorHAnsi" w:hAnsiTheme="minorHAnsi" w:cstheme="minorHAnsi"/>
                <w:lang w:val="es-ES_tradnl"/>
              </w:rPr>
              <w:t>scrollbars</w:t>
            </w:r>
            <w:proofErr w:type="spellEnd"/>
            <w:r>
              <w:rPr>
                <w:rFonts w:asciiTheme="minorHAnsi" w:hAnsiTheme="minorHAnsi" w:cstheme="minorHAnsi"/>
                <w:lang w:val="es-ES_tradnl"/>
              </w:rPr>
              <w:t xml:space="preserve">. Mostrarán los registros ordenados alfabéticamente por Tipo Producto en forma ascendente. </w:t>
            </w:r>
          </w:p>
          <w:p w:rsidR="00ED67A0" w:rsidRDefault="00CC365B" w:rsidP="00A91545">
            <w:pPr>
              <w:jc w:val="both"/>
              <w:rPr>
                <w:rFonts w:asciiTheme="minorHAnsi" w:hAnsiTheme="minorHAnsi" w:cstheme="minorHAnsi"/>
                <w:lang w:val="es-ES_tradnl"/>
              </w:rPr>
            </w:pPr>
            <w:r w:rsidRPr="005B7495">
              <w:rPr>
                <w:rFonts w:asciiTheme="minorHAnsi" w:hAnsiTheme="minorHAnsi" w:cstheme="minorHAnsi"/>
                <w:lang w:val="es-ES_tradnl"/>
              </w:rPr>
              <w:t xml:space="preserve">En </w:t>
            </w:r>
            <w:r>
              <w:rPr>
                <w:rFonts w:asciiTheme="minorHAnsi" w:hAnsiTheme="minorHAnsi" w:cstheme="minorHAnsi"/>
                <w:lang w:val="es-ES_tradnl"/>
              </w:rPr>
              <w:t>el listado de ítems</w:t>
            </w:r>
            <w:r w:rsidRPr="005B7495">
              <w:rPr>
                <w:rFonts w:asciiTheme="minorHAnsi" w:hAnsiTheme="minorHAnsi" w:cstheme="minorHAnsi"/>
                <w:lang w:val="es-ES_tradnl"/>
              </w:rPr>
              <w:t xml:space="preserve">, haciendo doble clic sobre el registro, abrirá el ABM en un </w:t>
            </w:r>
            <w:proofErr w:type="spellStart"/>
            <w:r w:rsidRPr="005B7495">
              <w:rPr>
                <w:rFonts w:asciiTheme="minorHAnsi" w:hAnsiTheme="minorHAnsi" w:cstheme="minorHAnsi"/>
                <w:lang w:val="es-ES_tradnl"/>
              </w:rPr>
              <w:t>popup</w:t>
            </w:r>
            <w:proofErr w:type="spellEnd"/>
            <w:r w:rsidRPr="005B7495">
              <w:rPr>
                <w:rFonts w:asciiTheme="minorHAnsi" w:hAnsiTheme="minorHAnsi" w:cstheme="minorHAnsi"/>
                <w:lang w:val="es-ES_tradnl"/>
              </w:rPr>
              <w:t xml:space="preserve"> para po</w:t>
            </w:r>
            <w:r>
              <w:rPr>
                <w:rFonts w:asciiTheme="minorHAnsi" w:hAnsiTheme="minorHAnsi" w:cstheme="minorHAnsi"/>
                <w:lang w:val="es-ES_tradnl"/>
              </w:rPr>
              <w:t xml:space="preserve">der acceder a los datos del mismo. </w:t>
            </w:r>
          </w:p>
          <w:p w:rsidR="00CC365B" w:rsidRDefault="00CC365B" w:rsidP="00A91545">
            <w:pPr>
              <w:jc w:val="both"/>
              <w:rPr>
                <w:rFonts w:asciiTheme="minorHAnsi" w:hAnsiTheme="minorHAnsi" w:cstheme="minorHAnsi"/>
                <w:lang w:val="es-ES_tradnl"/>
              </w:rPr>
            </w:pPr>
            <w:r>
              <w:rPr>
                <w:rFonts w:asciiTheme="minorHAnsi" w:hAnsiTheme="minorHAnsi" w:cstheme="minorHAnsi"/>
                <w:lang w:val="es-ES_tradnl"/>
              </w:rPr>
              <w:t xml:space="preserve">Sobre el listado de ítem, el botón de “Nuevo </w:t>
            </w:r>
            <w:proofErr w:type="spellStart"/>
            <w:r>
              <w:rPr>
                <w:rFonts w:asciiTheme="minorHAnsi" w:hAnsiTheme="minorHAnsi" w:cstheme="minorHAnsi"/>
                <w:lang w:val="es-ES_tradnl"/>
              </w:rPr>
              <w:t>Item</w:t>
            </w:r>
            <w:proofErr w:type="spellEnd"/>
            <w:r>
              <w:rPr>
                <w:rFonts w:asciiTheme="minorHAnsi" w:hAnsiTheme="minorHAnsi" w:cstheme="minorHAnsi"/>
                <w:lang w:val="es-ES_tradnl"/>
              </w:rPr>
              <w:t xml:space="preserve">” se muestra </w:t>
            </w:r>
            <w:r w:rsidR="00ED67A0" w:rsidRPr="00ED67A0">
              <w:rPr>
                <w:rFonts w:asciiTheme="minorHAnsi" w:hAnsiTheme="minorHAnsi" w:cstheme="minorHAnsi"/>
                <w:b/>
                <w:lang w:val="es-ES_tradnl"/>
              </w:rPr>
              <w:t>in</w:t>
            </w:r>
            <w:r>
              <w:rPr>
                <w:rFonts w:asciiTheme="minorHAnsi" w:hAnsiTheme="minorHAnsi" w:cstheme="minorHAnsi"/>
                <w:b/>
                <w:lang w:val="es-ES_tradnl"/>
              </w:rPr>
              <w:t>habilitado</w:t>
            </w:r>
            <w:r>
              <w:rPr>
                <w:rFonts w:asciiTheme="minorHAnsi" w:hAnsiTheme="minorHAnsi" w:cstheme="minorHAnsi"/>
                <w:lang w:val="es-ES_tradnl"/>
              </w:rPr>
              <w:t xml:space="preserve">. </w:t>
            </w:r>
          </w:p>
          <w:p w:rsidR="00CC365B" w:rsidRDefault="00CC365B" w:rsidP="00A91545">
            <w:pPr>
              <w:jc w:val="both"/>
              <w:rPr>
                <w:rFonts w:asciiTheme="minorHAnsi" w:hAnsiTheme="minorHAnsi" w:cstheme="minorHAnsi"/>
                <w:lang w:val="es-ES_tradnl"/>
              </w:rPr>
            </w:pPr>
          </w:p>
          <w:p w:rsidR="00CC365B" w:rsidRPr="005B7495" w:rsidRDefault="00CC365B" w:rsidP="00A91545">
            <w:pPr>
              <w:jc w:val="both"/>
              <w:rPr>
                <w:rFonts w:asciiTheme="minorHAnsi" w:hAnsiTheme="minorHAnsi" w:cstheme="minorHAnsi"/>
                <w:b/>
                <w:u w:val="single"/>
                <w:lang w:val="es-ES_tradnl"/>
              </w:rPr>
            </w:pPr>
            <w:r>
              <w:rPr>
                <w:rFonts w:asciiTheme="minorHAnsi" w:hAnsiTheme="minorHAnsi" w:cstheme="minorHAnsi"/>
                <w:b/>
                <w:u w:val="single"/>
                <w:lang w:val="es-ES_tradnl"/>
              </w:rPr>
              <w:t xml:space="preserve">ABM </w:t>
            </w:r>
            <w:proofErr w:type="spellStart"/>
            <w:r w:rsidRPr="005B7495">
              <w:rPr>
                <w:rFonts w:asciiTheme="minorHAnsi" w:hAnsiTheme="minorHAnsi" w:cstheme="minorHAnsi"/>
                <w:b/>
                <w:u w:val="single"/>
                <w:lang w:val="es-ES_tradnl"/>
              </w:rPr>
              <w:t>Items</w:t>
            </w:r>
            <w:proofErr w:type="spellEnd"/>
          </w:p>
          <w:p w:rsidR="00CC365B" w:rsidRPr="005B7495" w:rsidRDefault="00CC365B" w:rsidP="00A91545">
            <w:pPr>
              <w:jc w:val="both"/>
              <w:rPr>
                <w:rFonts w:asciiTheme="minorHAnsi" w:hAnsiTheme="minorHAnsi" w:cstheme="minorHAnsi"/>
                <w:lang w:val="es-ES_tradnl"/>
              </w:rPr>
            </w:pPr>
            <w:r>
              <w:rPr>
                <w:rFonts w:asciiTheme="minorHAnsi" w:hAnsiTheme="minorHAnsi" w:cstheme="minorHAnsi"/>
                <w:lang w:val="es-ES_tradnl"/>
              </w:rPr>
              <w:t>E</w:t>
            </w:r>
            <w:r w:rsidRPr="005B7495">
              <w:rPr>
                <w:rFonts w:asciiTheme="minorHAnsi" w:hAnsiTheme="minorHAnsi" w:cstheme="minorHAnsi"/>
                <w:lang w:val="es-ES_tradnl"/>
              </w:rPr>
              <w:t xml:space="preserve">l ABM </w:t>
            </w:r>
            <w:r>
              <w:rPr>
                <w:rFonts w:asciiTheme="minorHAnsi" w:hAnsiTheme="minorHAnsi" w:cstheme="minorHAnsi"/>
                <w:lang w:val="es-ES_tradnl"/>
              </w:rPr>
              <w:t xml:space="preserve">con los datos del ítem muestra todos los campos </w:t>
            </w:r>
            <w:proofErr w:type="spellStart"/>
            <w:r w:rsidR="00ED67A0" w:rsidRPr="00ED67A0">
              <w:rPr>
                <w:rFonts w:asciiTheme="minorHAnsi" w:hAnsiTheme="minorHAnsi" w:cstheme="minorHAnsi"/>
                <w:b/>
                <w:lang w:val="es-ES_tradnl"/>
              </w:rPr>
              <w:t>in</w:t>
            </w:r>
            <w:r w:rsidRPr="003864C0">
              <w:rPr>
                <w:rFonts w:asciiTheme="minorHAnsi" w:hAnsiTheme="minorHAnsi" w:cstheme="minorHAnsi"/>
                <w:b/>
                <w:lang w:val="es-ES_tradnl"/>
              </w:rPr>
              <w:t>habilitados</w:t>
            </w:r>
            <w:r w:rsidRPr="00856551">
              <w:rPr>
                <w:rFonts w:asciiTheme="minorHAnsi" w:hAnsiTheme="minorHAnsi" w:cstheme="minorHAnsi"/>
                <w:lang w:val="es-ES_tradnl"/>
              </w:rPr>
              <w:t>para</w:t>
            </w:r>
            <w:proofErr w:type="spellEnd"/>
            <w:r w:rsidRPr="00856551">
              <w:rPr>
                <w:rFonts w:asciiTheme="minorHAnsi" w:hAnsiTheme="minorHAnsi" w:cstheme="minorHAnsi"/>
                <w:lang w:val="es-ES_tradnl"/>
              </w:rPr>
              <w:t xml:space="preserve"> modificarlos</w:t>
            </w:r>
            <w:r>
              <w:rPr>
                <w:rFonts w:asciiTheme="minorHAnsi" w:hAnsiTheme="minorHAnsi" w:cstheme="minorHAnsi"/>
                <w:lang w:val="es-ES_tradnl"/>
              </w:rPr>
              <w:t>.</w:t>
            </w:r>
          </w:p>
          <w:p w:rsidR="00CC365B" w:rsidRPr="00F14FEB" w:rsidRDefault="00CC365B" w:rsidP="00A91545">
            <w:pPr>
              <w:jc w:val="both"/>
              <w:rPr>
                <w:rFonts w:asciiTheme="minorHAnsi" w:hAnsiTheme="minorHAnsi" w:cstheme="minorHAnsi"/>
                <w:lang w:val="es-ES_tradnl"/>
              </w:rPr>
            </w:pPr>
            <w:r w:rsidRPr="00F14FEB">
              <w:rPr>
                <w:rFonts w:asciiTheme="minorHAnsi" w:hAnsiTheme="minorHAnsi" w:cstheme="minorHAnsi"/>
                <w:lang w:val="es-ES_tradnl"/>
              </w:rPr>
              <w:t xml:space="preserve">Los campos de Stock muestran los saldos de stock al momento de abrir el </w:t>
            </w:r>
            <w:proofErr w:type="spellStart"/>
            <w:r w:rsidRPr="00F14FEB">
              <w:rPr>
                <w:rFonts w:asciiTheme="minorHAnsi" w:hAnsiTheme="minorHAnsi" w:cstheme="minorHAnsi"/>
                <w:lang w:val="es-ES_tradnl"/>
              </w:rPr>
              <w:t>popup</w:t>
            </w:r>
            <w:proofErr w:type="spellEnd"/>
            <w:r w:rsidRPr="00F14FEB">
              <w:rPr>
                <w:rFonts w:asciiTheme="minorHAnsi" w:hAnsiTheme="minorHAnsi" w:cstheme="minorHAnsi"/>
                <w:lang w:val="es-ES_tradnl"/>
              </w:rPr>
              <w:t xml:space="preserve"> (campos </w:t>
            </w:r>
            <w:proofErr w:type="spellStart"/>
            <w:r>
              <w:rPr>
                <w:rFonts w:asciiTheme="minorHAnsi" w:hAnsiTheme="minorHAnsi" w:cstheme="minorHAnsi"/>
                <w:lang w:val="es-ES_tradnl"/>
              </w:rPr>
              <w:t>STK_STOCK</w:t>
            </w:r>
            <w:r w:rsidRPr="00F14FEB">
              <w:rPr>
                <w:rFonts w:asciiTheme="minorHAnsi" w:hAnsiTheme="minorHAnsi" w:cstheme="minorHAnsi"/>
                <w:lang w:val="es-ES_tradnl"/>
              </w:rPr>
              <w:t>.stkSALDORE</w:t>
            </w:r>
            <w:r>
              <w:rPr>
                <w:rFonts w:asciiTheme="minorHAnsi" w:hAnsiTheme="minorHAnsi" w:cstheme="minorHAnsi"/>
                <w:lang w:val="es-ES_tradnl"/>
              </w:rPr>
              <w:t>AL</w:t>
            </w:r>
            <w:proofErr w:type="spellEnd"/>
            <w:r>
              <w:rPr>
                <w:rFonts w:asciiTheme="minorHAnsi" w:hAnsiTheme="minorHAnsi" w:cstheme="minorHAnsi"/>
                <w:lang w:val="es-ES_tradnl"/>
              </w:rPr>
              <w:t xml:space="preserve"> y </w:t>
            </w:r>
            <w:proofErr w:type="spellStart"/>
            <w:r>
              <w:rPr>
                <w:rFonts w:asciiTheme="minorHAnsi" w:hAnsiTheme="minorHAnsi" w:cstheme="minorHAnsi"/>
                <w:lang w:val="es-ES_tradnl"/>
              </w:rPr>
              <w:t>STK_STOCK.stkSALDOSINCOMPROM</w:t>
            </w:r>
            <w:proofErr w:type="spellEnd"/>
            <w:r>
              <w:rPr>
                <w:rFonts w:asciiTheme="minorHAnsi" w:hAnsiTheme="minorHAnsi" w:cstheme="minorHAnsi"/>
                <w:lang w:val="es-ES_tradnl"/>
              </w:rPr>
              <w:t>).</w:t>
            </w:r>
          </w:p>
        </w:tc>
      </w:tr>
    </w:tbl>
    <w:p w:rsidR="00CC365B" w:rsidRDefault="00CC365B" w:rsidP="00CC365B">
      <w:pPr>
        <w:rPr>
          <w:rFonts w:asciiTheme="minorHAnsi" w:hAnsiTheme="minorHAnsi" w:cstheme="minorHAnsi"/>
        </w:rPr>
      </w:pPr>
    </w:p>
    <w:p w:rsidR="009149FD" w:rsidRDefault="009149FD">
      <w:pPr>
        <w:spacing w:line="240" w:lineRule="auto"/>
        <w:rPr>
          <w:rFonts w:asciiTheme="minorHAnsi" w:hAnsiTheme="minorHAnsi" w:cstheme="minorHAnsi"/>
        </w:rPr>
      </w:pPr>
      <w:r>
        <w:rPr>
          <w:rFonts w:asciiTheme="minorHAnsi" w:hAnsiTheme="minorHAnsi" w:cstheme="minorHAnsi"/>
        </w:rPr>
        <w:br w:type="page"/>
      </w:r>
    </w:p>
    <w:p w:rsidR="006232B1" w:rsidRDefault="006232B1" w:rsidP="00516220">
      <w:pPr>
        <w:rPr>
          <w:rFonts w:asciiTheme="minorHAnsi" w:hAnsiTheme="minorHAnsi" w:cstheme="minorHAnsi"/>
        </w:rPr>
      </w:pPr>
    </w:p>
    <w:p w:rsidR="00DF33C3" w:rsidRPr="00676E4B" w:rsidRDefault="00DF33C3" w:rsidP="008D18D1">
      <w:pPr>
        <w:pStyle w:val="Ttulo1"/>
        <w:rPr>
          <w:rFonts w:asciiTheme="minorHAnsi" w:hAnsiTheme="minorHAnsi" w:cstheme="minorHAnsi"/>
        </w:rPr>
      </w:pPr>
      <w:bookmarkStart w:id="19" w:name="CDU02"/>
      <w:bookmarkStart w:id="20" w:name="_Toc386716619"/>
      <w:bookmarkEnd w:id="19"/>
      <w:r w:rsidRPr="00676E4B">
        <w:rPr>
          <w:rFonts w:asciiTheme="minorHAnsi" w:hAnsiTheme="minorHAnsi" w:cstheme="minorHAnsi"/>
        </w:rPr>
        <w:t>Flujo de procesos</w:t>
      </w:r>
      <w:bookmarkEnd w:id="20"/>
    </w:p>
    <w:p w:rsidR="00DF33C3" w:rsidRPr="00676E4B" w:rsidRDefault="009D6752" w:rsidP="00F81116">
      <w:pPr>
        <w:ind w:left="432"/>
        <w:rPr>
          <w:rFonts w:asciiTheme="minorHAnsi" w:hAnsiTheme="minorHAnsi" w:cstheme="minorHAnsi"/>
          <w:sz w:val="20"/>
          <w:szCs w:val="20"/>
        </w:rPr>
      </w:pPr>
      <w:r>
        <w:rPr>
          <w:rFonts w:asciiTheme="minorHAnsi" w:hAnsiTheme="minorHAnsi" w:cstheme="minorHAnsi"/>
          <w:sz w:val="20"/>
          <w:szCs w:val="20"/>
        </w:rPr>
        <w:t>No aplicable.</w:t>
      </w:r>
    </w:p>
    <w:p w:rsidR="000D1F6D" w:rsidRDefault="000D1F6D" w:rsidP="008D18D1">
      <w:pPr>
        <w:rPr>
          <w:rFonts w:asciiTheme="minorHAnsi" w:hAnsiTheme="minorHAnsi" w:cstheme="minorHAnsi"/>
        </w:rPr>
      </w:pPr>
    </w:p>
    <w:p w:rsidR="00840909" w:rsidRDefault="00840909">
      <w:pPr>
        <w:spacing w:line="240" w:lineRule="auto"/>
        <w:rPr>
          <w:rFonts w:asciiTheme="minorHAnsi" w:hAnsiTheme="minorHAnsi" w:cstheme="minorHAnsi"/>
        </w:rPr>
      </w:pPr>
    </w:p>
    <w:p w:rsidR="00DF33C3" w:rsidRPr="00676E4B" w:rsidRDefault="00DF33C3" w:rsidP="00D6129C">
      <w:pPr>
        <w:pStyle w:val="Ttulo1"/>
        <w:rPr>
          <w:rFonts w:asciiTheme="minorHAnsi" w:hAnsiTheme="minorHAnsi" w:cstheme="minorHAnsi"/>
        </w:rPr>
      </w:pPr>
      <w:bookmarkStart w:id="21" w:name="_Toc386716620"/>
      <w:r w:rsidRPr="00676E4B">
        <w:rPr>
          <w:rFonts w:asciiTheme="minorHAnsi" w:hAnsiTheme="minorHAnsi" w:cstheme="minorHAnsi"/>
        </w:rPr>
        <w:t>Diagrama de actividades</w:t>
      </w:r>
      <w:bookmarkEnd w:id="21"/>
    </w:p>
    <w:p w:rsidR="003D310F" w:rsidRPr="00676E4B" w:rsidRDefault="003D310F" w:rsidP="003D310F">
      <w:pPr>
        <w:ind w:left="432"/>
        <w:rPr>
          <w:rFonts w:asciiTheme="minorHAnsi" w:hAnsiTheme="minorHAnsi" w:cstheme="minorHAnsi"/>
          <w:sz w:val="20"/>
          <w:szCs w:val="20"/>
        </w:rPr>
      </w:pPr>
      <w:r>
        <w:rPr>
          <w:rFonts w:asciiTheme="minorHAnsi" w:hAnsiTheme="minorHAnsi" w:cstheme="minorHAnsi"/>
          <w:sz w:val="20"/>
          <w:szCs w:val="20"/>
        </w:rPr>
        <w:t>No aplicable.</w:t>
      </w:r>
    </w:p>
    <w:p w:rsidR="00C24AFC" w:rsidRDefault="00C24AFC" w:rsidP="009D6752">
      <w:pPr>
        <w:rPr>
          <w:rFonts w:asciiTheme="minorHAnsi" w:hAnsiTheme="minorHAnsi" w:cstheme="minorHAnsi"/>
        </w:rPr>
      </w:pPr>
    </w:p>
    <w:p w:rsidR="00C24AFC" w:rsidRDefault="00C24AFC" w:rsidP="009D6752">
      <w:pPr>
        <w:rPr>
          <w:rFonts w:asciiTheme="minorHAnsi" w:hAnsiTheme="minorHAnsi" w:cstheme="minorHAnsi"/>
        </w:rPr>
      </w:pPr>
    </w:p>
    <w:p w:rsidR="00DF33C3" w:rsidRPr="00676E4B" w:rsidRDefault="00DF33C3" w:rsidP="0015137B">
      <w:pPr>
        <w:pStyle w:val="Ttulo1"/>
        <w:rPr>
          <w:rFonts w:asciiTheme="minorHAnsi" w:hAnsiTheme="minorHAnsi" w:cstheme="minorHAnsi"/>
        </w:rPr>
      </w:pPr>
      <w:bookmarkStart w:id="22" w:name="ACT1"/>
      <w:bookmarkStart w:id="23" w:name="_Toc386716621"/>
      <w:bookmarkEnd w:id="22"/>
      <w:r w:rsidRPr="00676E4B">
        <w:rPr>
          <w:rFonts w:asciiTheme="minorHAnsi" w:hAnsiTheme="minorHAnsi" w:cstheme="minorHAnsi"/>
        </w:rPr>
        <w:t>Prototipos de Pantallas</w:t>
      </w:r>
      <w:bookmarkEnd w:id="23"/>
    </w:p>
    <w:p w:rsidR="00C16AD8" w:rsidRDefault="00C16AD8" w:rsidP="002B5B53">
      <w:pPr>
        <w:rPr>
          <w:rFonts w:asciiTheme="minorHAnsi" w:hAnsiTheme="minorHAnsi" w:cstheme="minorHAnsi"/>
        </w:rPr>
      </w:pPr>
    </w:p>
    <w:p w:rsidR="00DD258D" w:rsidRDefault="00DD258D">
      <w:pPr>
        <w:spacing w:line="240" w:lineRule="auto"/>
        <w:rPr>
          <w:rFonts w:asciiTheme="minorHAnsi" w:hAnsiTheme="minorHAnsi" w:cstheme="minorHAnsi"/>
        </w:rPr>
      </w:pPr>
    </w:p>
    <w:p w:rsidR="00DD258D" w:rsidRPr="00676E4B" w:rsidRDefault="00DD258D" w:rsidP="00DD258D">
      <w:pPr>
        <w:pStyle w:val="Ttulo2"/>
        <w:rPr>
          <w:rFonts w:asciiTheme="minorHAnsi" w:hAnsiTheme="minorHAnsi" w:cstheme="minorHAnsi"/>
        </w:rPr>
      </w:pPr>
      <w:bookmarkStart w:id="24" w:name="_Ref370295328"/>
      <w:bookmarkStart w:id="25" w:name="_Ref374085473"/>
      <w:bookmarkStart w:id="26" w:name="_Toc386716622"/>
      <w:r w:rsidRPr="00676E4B">
        <w:rPr>
          <w:rFonts w:asciiTheme="minorHAnsi" w:hAnsiTheme="minorHAnsi" w:cstheme="minorHAnsi"/>
        </w:rPr>
        <w:t xml:space="preserve">UI </w:t>
      </w:r>
      <w:r w:rsidR="002B42C2">
        <w:rPr>
          <w:rFonts w:asciiTheme="minorHAnsi" w:hAnsiTheme="minorHAnsi" w:cstheme="minorHAnsi"/>
        </w:rPr>
        <w:t>1</w:t>
      </w:r>
      <w:r w:rsidR="00F76214">
        <w:rPr>
          <w:rFonts w:asciiTheme="minorHAnsi" w:hAnsiTheme="minorHAnsi" w:cstheme="minorHAnsi"/>
        </w:rPr>
        <w:t xml:space="preserve"> </w:t>
      </w:r>
      <w:r w:rsidR="00A9702D">
        <w:rPr>
          <w:rFonts w:asciiTheme="minorHAnsi" w:hAnsiTheme="minorHAnsi" w:cstheme="minorHAnsi"/>
        </w:rPr>
        <w:t xml:space="preserve">Registro y actualización </w:t>
      </w:r>
      <w:proofErr w:type="spellStart"/>
      <w:r w:rsidR="00A9702D">
        <w:rPr>
          <w:rFonts w:asciiTheme="minorHAnsi" w:hAnsiTheme="minorHAnsi" w:cstheme="minorHAnsi"/>
        </w:rPr>
        <w:t>de</w:t>
      </w:r>
      <w:bookmarkEnd w:id="24"/>
      <w:r w:rsidR="002B42C2">
        <w:rPr>
          <w:rFonts w:asciiTheme="minorHAnsi" w:hAnsiTheme="minorHAnsi" w:cstheme="minorHAnsi"/>
        </w:rPr>
        <w:t>Solicitudes</w:t>
      </w:r>
      <w:proofErr w:type="spellEnd"/>
      <w:r w:rsidR="002B42C2">
        <w:rPr>
          <w:rFonts w:asciiTheme="minorHAnsi" w:hAnsiTheme="minorHAnsi" w:cstheme="minorHAnsi"/>
        </w:rPr>
        <w:t xml:space="preserve"> de </w:t>
      </w:r>
      <w:bookmarkEnd w:id="25"/>
      <w:r w:rsidR="00F64013">
        <w:rPr>
          <w:rFonts w:asciiTheme="minorHAnsi" w:hAnsiTheme="minorHAnsi" w:cstheme="minorHAnsi"/>
        </w:rPr>
        <w:t>Bienes e Insumos</w:t>
      </w:r>
      <w:bookmarkEnd w:id="26"/>
    </w:p>
    <w:p w:rsidR="00DD258D" w:rsidRDefault="00DD258D" w:rsidP="00DD258D">
      <w:pPr>
        <w:rPr>
          <w:rFonts w:asciiTheme="minorHAnsi" w:hAnsiTheme="minorHAnsi" w:cstheme="minorHAnsi"/>
        </w:rPr>
      </w:pPr>
    </w:p>
    <w:p w:rsidR="00DD258D" w:rsidRDefault="00DD258D" w:rsidP="00DD258D">
      <w:pPr>
        <w:jc w:val="both"/>
        <w:rPr>
          <w:noProof/>
        </w:rPr>
      </w:pPr>
      <w:r>
        <w:rPr>
          <w:noProof/>
        </w:rPr>
        <w:t xml:space="preserve">Desde el aplicativo, se accederá a la pantalla de ingreso de Cabeza e ítems de </w:t>
      </w:r>
      <w:r w:rsidR="002B42C2">
        <w:rPr>
          <w:b/>
          <w:noProof/>
        </w:rPr>
        <w:t xml:space="preserve">Solicitudes de </w:t>
      </w:r>
      <w:r w:rsidR="00F64013" w:rsidRPr="00F64013">
        <w:rPr>
          <w:b/>
          <w:noProof/>
        </w:rPr>
        <w:t>Bienes e Insumos</w:t>
      </w:r>
      <w:r>
        <w:rPr>
          <w:noProof/>
        </w:rPr>
        <w:t>.</w:t>
      </w:r>
    </w:p>
    <w:p w:rsidR="00DD258D" w:rsidRDefault="00DD258D" w:rsidP="00DD258D">
      <w:pPr>
        <w:rPr>
          <w:rFonts w:asciiTheme="minorHAnsi" w:hAnsiTheme="minorHAnsi" w:cstheme="minorHAnsi"/>
        </w:rPr>
      </w:pPr>
    </w:p>
    <w:p w:rsidR="00DD258D" w:rsidRDefault="002E37B8">
      <w:pPr>
        <w:spacing w:line="240" w:lineRule="auto"/>
        <w:rPr>
          <w:rFonts w:asciiTheme="minorHAnsi" w:hAnsiTheme="minorHAnsi" w:cstheme="minorHAnsi"/>
        </w:rPr>
      </w:pPr>
      <w:r>
        <w:rPr>
          <w:rFonts w:asciiTheme="minorHAnsi" w:hAnsiTheme="minorHAnsi" w:cstheme="minorHAnsi"/>
          <w:noProof/>
          <w:lang w:val="es-AR" w:eastAsia="es-AR"/>
        </w:rPr>
        <w:drawing>
          <wp:inline distT="0" distB="0" distL="0" distR="0">
            <wp:extent cx="5941060" cy="4838190"/>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4838190"/>
                    </a:xfrm>
                    <a:prstGeom prst="rect">
                      <a:avLst/>
                    </a:prstGeom>
                    <a:noFill/>
                    <a:ln>
                      <a:noFill/>
                    </a:ln>
                  </pic:spPr>
                </pic:pic>
              </a:graphicData>
            </a:graphic>
          </wp:inline>
        </w:drawing>
      </w:r>
    </w:p>
    <w:tbl>
      <w:tblPr>
        <w:tblW w:w="9614"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276"/>
        <w:gridCol w:w="667"/>
        <w:gridCol w:w="3616"/>
        <w:gridCol w:w="2268"/>
      </w:tblGrid>
      <w:tr w:rsidR="00DD258D" w:rsidRPr="00DC0CB0" w:rsidTr="00B42B96">
        <w:trPr>
          <w:tblHeader/>
          <w:jc w:val="center"/>
        </w:trPr>
        <w:tc>
          <w:tcPr>
            <w:tcW w:w="1787" w:type="dxa"/>
            <w:shd w:val="clear" w:color="auto" w:fill="CCCCCC"/>
          </w:tcPr>
          <w:p w:rsidR="00DD258D" w:rsidRPr="00DC0CB0" w:rsidRDefault="00DD258D" w:rsidP="00A9702D">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276" w:type="dxa"/>
            <w:shd w:val="clear" w:color="auto" w:fill="CCCCCC"/>
          </w:tcPr>
          <w:p w:rsidR="00DD258D" w:rsidRPr="00DC0CB0" w:rsidRDefault="00DD258D" w:rsidP="00A9702D">
            <w:pPr>
              <w:rPr>
                <w:rFonts w:asciiTheme="minorHAnsi" w:hAnsiTheme="minorHAnsi" w:cstheme="minorHAnsi"/>
                <w:sz w:val="18"/>
                <w:szCs w:val="18"/>
              </w:rPr>
            </w:pPr>
            <w:r w:rsidRPr="00DC0CB0">
              <w:rPr>
                <w:rFonts w:asciiTheme="minorHAnsi" w:hAnsiTheme="minorHAnsi" w:cstheme="minorHAnsi"/>
                <w:sz w:val="18"/>
                <w:szCs w:val="18"/>
              </w:rPr>
              <w:t>Tipo</w:t>
            </w:r>
          </w:p>
        </w:tc>
        <w:tc>
          <w:tcPr>
            <w:tcW w:w="667" w:type="dxa"/>
            <w:shd w:val="clear" w:color="auto" w:fill="CCCCCC"/>
          </w:tcPr>
          <w:p w:rsidR="00DD258D" w:rsidRPr="00DC0CB0" w:rsidRDefault="00DD258D" w:rsidP="00A9702D">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616" w:type="dxa"/>
            <w:shd w:val="clear" w:color="auto" w:fill="CCCCCC"/>
          </w:tcPr>
          <w:p w:rsidR="00DD258D" w:rsidRPr="00DC0CB0" w:rsidRDefault="00DD258D" w:rsidP="00A9702D">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2268" w:type="dxa"/>
            <w:shd w:val="clear" w:color="auto" w:fill="CCCCCC"/>
          </w:tcPr>
          <w:p w:rsidR="00DD258D" w:rsidRPr="00DC0CB0" w:rsidRDefault="00DD258D" w:rsidP="00A9702D">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96274B" w:rsidRPr="00DC0CB0" w:rsidTr="00B42B96">
        <w:trPr>
          <w:jc w:val="center"/>
        </w:trPr>
        <w:tc>
          <w:tcPr>
            <w:tcW w:w="1787" w:type="dxa"/>
          </w:tcPr>
          <w:p w:rsidR="0096274B" w:rsidRPr="00DC0CB0" w:rsidRDefault="0096274B" w:rsidP="00A9702D">
            <w:pPr>
              <w:rPr>
                <w:rFonts w:asciiTheme="minorHAnsi" w:hAnsiTheme="minorHAnsi" w:cstheme="minorHAnsi"/>
                <w:sz w:val="18"/>
                <w:szCs w:val="18"/>
              </w:rPr>
            </w:pPr>
            <w:r>
              <w:rPr>
                <w:rFonts w:asciiTheme="minorHAnsi" w:hAnsiTheme="minorHAnsi" w:cstheme="minorHAnsi"/>
                <w:sz w:val="18"/>
                <w:szCs w:val="18"/>
              </w:rPr>
              <w:t>(Tipo Comprobante)</w:t>
            </w:r>
          </w:p>
        </w:tc>
        <w:tc>
          <w:tcPr>
            <w:tcW w:w="1276" w:type="dxa"/>
          </w:tcPr>
          <w:p w:rsidR="0096274B" w:rsidRPr="00DC0CB0" w:rsidRDefault="0096274B" w:rsidP="00A9702D">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96274B" w:rsidRDefault="00000B58" w:rsidP="008E63FF">
            <w:pPr>
              <w:rPr>
                <w:rFonts w:asciiTheme="minorHAnsi" w:hAnsiTheme="minorHAnsi" w:cstheme="minorHAnsi"/>
                <w:sz w:val="18"/>
                <w:szCs w:val="18"/>
              </w:rPr>
            </w:pPr>
            <w:r>
              <w:rPr>
                <w:rFonts w:asciiTheme="minorHAnsi" w:hAnsiTheme="minorHAnsi" w:cstheme="minorHAnsi"/>
                <w:sz w:val="18"/>
                <w:szCs w:val="18"/>
              </w:rPr>
              <w:t>STK_COMPROBANTES_CABEZA</w:t>
            </w:r>
            <w:r w:rsidR="0096274B" w:rsidRPr="00DC0CB0">
              <w:rPr>
                <w:rFonts w:asciiTheme="minorHAnsi" w:hAnsiTheme="minorHAnsi" w:cstheme="minorHAnsi"/>
                <w:sz w:val="18"/>
                <w:szCs w:val="18"/>
              </w:rPr>
              <w:t xml:space="preserve"> / </w:t>
            </w:r>
            <w:proofErr w:type="spellStart"/>
            <w:r w:rsidR="0096274B">
              <w:rPr>
                <w:rFonts w:asciiTheme="minorHAnsi" w:hAnsiTheme="minorHAnsi" w:cstheme="minorHAnsi"/>
                <w:sz w:val="18"/>
                <w:szCs w:val="18"/>
              </w:rPr>
              <w:lastRenderedPageBreak/>
              <w:t>ccabIDTIPOCOMPROBANTE</w:t>
            </w:r>
            <w:proofErr w:type="spellEnd"/>
          </w:p>
          <w:p w:rsidR="0096274B" w:rsidRPr="00DC0CB0" w:rsidRDefault="0096274B" w:rsidP="008E63FF">
            <w:pPr>
              <w:rPr>
                <w:rFonts w:asciiTheme="minorHAnsi" w:hAnsiTheme="minorHAnsi" w:cstheme="minorHAnsi"/>
                <w:sz w:val="18"/>
                <w:szCs w:val="18"/>
              </w:rPr>
            </w:pPr>
            <w:r>
              <w:rPr>
                <w:rFonts w:asciiTheme="minorHAnsi" w:hAnsiTheme="minorHAnsi" w:cstheme="minorHAnsi"/>
                <w:sz w:val="18"/>
                <w:szCs w:val="18"/>
              </w:rPr>
              <w:t>(ID = 1: Acta Recepción Bienes)</w:t>
            </w:r>
          </w:p>
        </w:tc>
        <w:tc>
          <w:tcPr>
            <w:tcW w:w="2268" w:type="dxa"/>
          </w:tcPr>
          <w:p w:rsidR="0096274B" w:rsidRPr="00DC0CB0" w:rsidRDefault="0096274B" w:rsidP="00A9702D">
            <w:pPr>
              <w:rPr>
                <w:rFonts w:asciiTheme="minorHAnsi" w:hAnsiTheme="minorHAnsi" w:cstheme="minorHAnsi"/>
                <w:sz w:val="18"/>
                <w:szCs w:val="18"/>
              </w:rPr>
            </w:pPr>
            <w:r>
              <w:rPr>
                <w:rFonts w:asciiTheme="minorHAnsi" w:hAnsiTheme="minorHAnsi" w:cstheme="minorHAnsi"/>
                <w:sz w:val="18"/>
                <w:szCs w:val="18"/>
              </w:rPr>
              <w:lastRenderedPageBreak/>
              <w:t xml:space="preserve">TTIPOCOMPROBANTES / </w:t>
            </w:r>
            <w:proofErr w:type="spellStart"/>
            <w:r>
              <w:rPr>
                <w:rFonts w:asciiTheme="minorHAnsi" w:hAnsiTheme="minorHAnsi" w:cstheme="minorHAnsi"/>
                <w:sz w:val="18"/>
                <w:szCs w:val="18"/>
              </w:rPr>
              <w:lastRenderedPageBreak/>
              <w:t>tcompID</w:t>
            </w:r>
            <w:proofErr w:type="spellEnd"/>
          </w:p>
        </w:tc>
      </w:tr>
      <w:tr w:rsidR="0096274B" w:rsidRPr="00DC0CB0" w:rsidTr="00B42B96">
        <w:trPr>
          <w:jc w:val="center"/>
        </w:trPr>
        <w:tc>
          <w:tcPr>
            <w:tcW w:w="178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lastRenderedPageBreak/>
              <w:t>Número</w:t>
            </w:r>
          </w:p>
        </w:tc>
        <w:tc>
          <w:tcPr>
            <w:tcW w:w="1276"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Número (Sólo lectura)</w:t>
            </w:r>
          </w:p>
        </w:tc>
        <w:tc>
          <w:tcPr>
            <w:tcW w:w="66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96274B" w:rsidRDefault="00000B58" w:rsidP="0096274B">
            <w:r>
              <w:rPr>
                <w:rFonts w:asciiTheme="minorHAnsi" w:hAnsiTheme="minorHAnsi" w:cstheme="minorHAnsi"/>
                <w:sz w:val="18"/>
                <w:szCs w:val="18"/>
              </w:rPr>
              <w:t>STK_COMPROBANTES_CABEZA</w:t>
            </w:r>
            <w:r w:rsidR="0096274B" w:rsidRPr="007F35AD">
              <w:rPr>
                <w:rFonts w:asciiTheme="minorHAnsi" w:hAnsiTheme="minorHAnsi" w:cstheme="minorHAnsi"/>
                <w:sz w:val="18"/>
                <w:szCs w:val="18"/>
              </w:rPr>
              <w:t xml:space="preserve"> / </w:t>
            </w:r>
            <w:proofErr w:type="spellStart"/>
            <w:r w:rsidR="0096274B" w:rsidRPr="007F35AD">
              <w:rPr>
                <w:rFonts w:asciiTheme="minorHAnsi" w:hAnsiTheme="minorHAnsi" w:cstheme="minorHAnsi"/>
                <w:sz w:val="18"/>
                <w:szCs w:val="18"/>
              </w:rPr>
              <w:t>ccab</w:t>
            </w:r>
            <w:r w:rsidR="00600B20">
              <w:rPr>
                <w:rFonts w:asciiTheme="minorHAnsi" w:hAnsiTheme="minorHAnsi" w:cstheme="minorHAnsi"/>
                <w:sz w:val="18"/>
                <w:szCs w:val="18"/>
              </w:rPr>
              <w:t>NUMERO</w:t>
            </w:r>
            <w:proofErr w:type="spellEnd"/>
          </w:p>
        </w:tc>
        <w:tc>
          <w:tcPr>
            <w:tcW w:w="2268" w:type="dxa"/>
          </w:tcPr>
          <w:p w:rsidR="0096274B" w:rsidRPr="00DC0CB0" w:rsidRDefault="0096274B" w:rsidP="00AB5EFF">
            <w:pPr>
              <w:rPr>
                <w:rFonts w:asciiTheme="minorHAnsi" w:hAnsiTheme="minorHAnsi" w:cstheme="minorHAnsi"/>
                <w:sz w:val="18"/>
                <w:szCs w:val="18"/>
              </w:rPr>
            </w:pPr>
            <w:r w:rsidRPr="00DC0CB0">
              <w:rPr>
                <w:rFonts w:asciiTheme="minorHAnsi" w:hAnsiTheme="minorHAnsi" w:cstheme="minorHAnsi"/>
                <w:sz w:val="18"/>
                <w:szCs w:val="18"/>
              </w:rPr>
              <w:t>-</w:t>
            </w:r>
          </w:p>
        </w:tc>
      </w:tr>
      <w:tr w:rsidR="0096274B" w:rsidRPr="00DC0CB0" w:rsidTr="00B42B96">
        <w:trPr>
          <w:jc w:val="center"/>
        </w:trPr>
        <w:tc>
          <w:tcPr>
            <w:tcW w:w="178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 xml:space="preserve"> (Desglose)</w:t>
            </w:r>
          </w:p>
        </w:tc>
        <w:tc>
          <w:tcPr>
            <w:tcW w:w="1276" w:type="dxa"/>
          </w:tcPr>
          <w:p w:rsidR="0096274B" w:rsidRPr="00DC0CB0" w:rsidRDefault="0096274B" w:rsidP="0096274B">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96274B" w:rsidRDefault="00000B58" w:rsidP="00AB5EFF">
            <w:r>
              <w:rPr>
                <w:rFonts w:asciiTheme="minorHAnsi" w:hAnsiTheme="minorHAnsi" w:cstheme="minorHAnsi"/>
                <w:sz w:val="18"/>
                <w:szCs w:val="18"/>
              </w:rPr>
              <w:t>STK_COMPROBANTES_CABEZA</w:t>
            </w:r>
            <w:r w:rsidR="0096274B" w:rsidRPr="007F35AD">
              <w:rPr>
                <w:rFonts w:asciiTheme="minorHAnsi" w:hAnsiTheme="minorHAnsi" w:cstheme="minorHAnsi"/>
                <w:sz w:val="18"/>
                <w:szCs w:val="18"/>
              </w:rPr>
              <w:t xml:space="preserve"> / </w:t>
            </w:r>
            <w:proofErr w:type="spellStart"/>
            <w:r w:rsidR="0096274B" w:rsidRPr="007F35AD">
              <w:rPr>
                <w:rFonts w:asciiTheme="minorHAnsi" w:hAnsiTheme="minorHAnsi" w:cstheme="minorHAnsi"/>
                <w:sz w:val="18"/>
                <w:szCs w:val="18"/>
              </w:rPr>
              <w:t>ccab</w:t>
            </w:r>
            <w:r w:rsidR="00600B20">
              <w:rPr>
                <w:rFonts w:asciiTheme="minorHAnsi" w:hAnsiTheme="minorHAnsi" w:cstheme="minorHAnsi"/>
                <w:sz w:val="18"/>
                <w:szCs w:val="18"/>
              </w:rPr>
              <w:t>DESGLOSE</w:t>
            </w:r>
            <w:proofErr w:type="spellEnd"/>
          </w:p>
        </w:tc>
        <w:tc>
          <w:tcPr>
            <w:tcW w:w="2268" w:type="dxa"/>
          </w:tcPr>
          <w:p w:rsidR="0096274B" w:rsidRPr="00DC0CB0" w:rsidRDefault="0096274B" w:rsidP="00AB5EFF">
            <w:pPr>
              <w:rPr>
                <w:rFonts w:asciiTheme="minorHAnsi" w:hAnsiTheme="minorHAnsi" w:cstheme="minorHAnsi"/>
                <w:sz w:val="18"/>
                <w:szCs w:val="18"/>
              </w:rPr>
            </w:pPr>
            <w:r w:rsidRPr="00DC0CB0">
              <w:rPr>
                <w:rFonts w:asciiTheme="minorHAnsi" w:hAnsiTheme="minorHAnsi" w:cstheme="minorHAnsi"/>
                <w:sz w:val="18"/>
                <w:szCs w:val="18"/>
              </w:rPr>
              <w:t>-</w:t>
            </w:r>
          </w:p>
        </w:tc>
      </w:tr>
      <w:tr w:rsidR="00B42B96" w:rsidRPr="00DC0CB0" w:rsidTr="00B42B96">
        <w:trPr>
          <w:jc w:val="center"/>
        </w:trPr>
        <w:tc>
          <w:tcPr>
            <w:tcW w:w="1787" w:type="dxa"/>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Fecha Comprobante</w:t>
            </w:r>
          </w:p>
        </w:tc>
        <w:tc>
          <w:tcPr>
            <w:tcW w:w="1276" w:type="dxa"/>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Fecha</w:t>
            </w:r>
          </w:p>
        </w:tc>
        <w:tc>
          <w:tcPr>
            <w:tcW w:w="667" w:type="dxa"/>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B42B96" w:rsidRDefault="00000B58" w:rsidP="00AB5EFF">
            <w:r>
              <w:rPr>
                <w:rFonts w:asciiTheme="minorHAnsi" w:hAnsiTheme="minorHAnsi" w:cstheme="minorHAnsi"/>
                <w:sz w:val="18"/>
                <w:szCs w:val="18"/>
              </w:rPr>
              <w:t>STK_COMPROBANTES_CABEZA</w:t>
            </w:r>
            <w:r w:rsidR="00B42B96" w:rsidRPr="007F35AD">
              <w:rPr>
                <w:rFonts w:asciiTheme="minorHAnsi" w:hAnsiTheme="minorHAnsi" w:cstheme="minorHAnsi"/>
                <w:sz w:val="18"/>
                <w:szCs w:val="18"/>
              </w:rPr>
              <w:t xml:space="preserve"> / </w:t>
            </w:r>
            <w:proofErr w:type="spellStart"/>
            <w:r w:rsidR="00B42B96" w:rsidRPr="007F35AD">
              <w:rPr>
                <w:rFonts w:asciiTheme="minorHAnsi" w:hAnsiTheme="minorHAnsi" w:cstheme="minorHAnsi"/>
                <w:sz w:val="18"/>
                <w:szCs w:val="18"/>
              </w:rPr>
              <w:t>ccab</w:t>
            </w:r>
            <w:r w:rsidR="00B42B96">
              <w:rPr>
                <w:rFonts w:asciiTheme="minorHAnsi" w:hAnsiTheme="minorHAnsi" w:cstheme="minorHAnsi"/>
                <w:sz w:val="18"/>
                <w:szCs w:val="18"/>
              </w:rPr>
              <w:t>FECHACOMPROB</w:t>
            </w:r>
            <w:proofErr w:type="spellEnd"/>
          </w:p>
        </w:tc>
        <w:tc>
          <w:tcPr>
            <w:tcW w:w="2268" w:type="dxa"/>
          </w:tcPr>
          <w:p w:rsidR="00B42B96" w:rsidRPr="00DC0CB0" w:rsidRDefault="00B42B96" w:rsidP="00AB5EFF">
            <w:pPr>
              <w:rPr>
                <w:rFonts w:asciiTheme="minorHAnsi" w:hAnsiTheme="minorHAnsi" w:cstheme="minorHAnsi"/>
                <w:sz w:val="18"/>
                <w:szCs w:val="18"/>
              </w:rPr>
            </w:pPr>
            <w:r w:rsidRPr="00DC0CB0">
              <w:rPr>
                <w:rFonts w:asciiTheme="minorHAnsi" w:hAnsiTheme="minorHAnsi" w:cstheme="minorHAnsi"/>
                <w:sz w:val="18"/>
                <w:szCs w:val="18"/>
              </w:rPr>
              <w:t>-</w:t>
            </w:r>
          </w:p>
        </w:tc>
      </w:tr>
      <w:tr w:rsidR="0096274B" w:rsidRPr="00DC0CB0" w:rsidTr="00B42B96">
        <w:trPr>
          <w:jc w:val="center"/>
        </w:trPr>
        <w:tc>
          <w:tcPr>
            <w:tcW w:w="1787" w:type="dxa"/>
          </w:tcPr>
          <w:p w:rsidR="0096274B" w:rsidRPr="00DC0CB0" w:rsidRDefault="0096274B" w:rsidP="00D07ABF">
            <w:pPr>
              <w:rPr>
                <w:rFonts w:asciiTheme="minorHAnsi" w:hAnsiTheme="minorHAnsi" w:cstheme="minorHAnsi"/>
                <w:sz w:val="18"/>
                <w:szCs w:val="18"/>
              </w:rPr>
            </w:pPr>
            <w:r>
              <w:rPr>
                <w:rFonts w:asciiTheme="minorHAnsi" w:hAnsiTheme="minorHAnsi" w:cstheme="minorHAnsi"/>
                <w:sz w:val="18"/>
                <w:szCs w:val="18"/>
              </w:rPr>
              <w:t xml:space="preserve">Departamento </w:t>
            </w:r>
            <w:r w:rsidR="00D07ABF">
              <w:rPr>
                <w:rFonts w:asciiTheme="minorHAnsi" w:hAnsiTheme="minorHAnsi" w:cstheme="minorHAnsi"/>
                <w:sz w:val="18"/>
                <w:szCs w:val="18"/>
              </w:rPr>
              <w:t>Solicitante</w:t>
            </w:r>
          </w:p>
        </w:tc>
        <w:tc>
          <w:tcPr>
            <w:tcW w:w="1276"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Combo</w:t>
            </w:r>
            <w:r w:rsidR="00B76CC8">
              <w:rPr>
                <w:rFonts w:asciiTheme="minorHAnsi" w:hAnsiTheme="minorHAnsi" w:cstheme="minorHAnsi"/>
                <w:sz w:val="18"/>
                <w:szCs w:val="18"/>
              </w:rPr>
              <w:t xml:space="preserve"> (Sólo lectura)</w:t>
            </w:r>
          </w:p>
        </w:tc>
        <w:tc>
          <w:tcPr>
            <w:tcW w:w="667" w:type="dxa"/>
          </w:tcPr>
          <w:p w:rsidR="0096274B" w:rsidRPr="00DC0CB0" w:rsidRDefault="00600B20" w:rsidP="00AB5EFF">
            <w:pPr>
              <w:rPr>
                <w:rFonts w:asciiTheme="minorHAnsi" w:hAnsiTheme="minorHAnsi" w:cstheme="minorHAnsi"/>
                <w:sz w:val="18"/>
                <w:szCs w:val="18"/>
              </w:rPr>
            </w:pPr>
            <w:r>
              <w:rPr>
                <w:rFonts w:asciiTheme="minorHAnsi" w:hAnsiTheme="minorHAnsi" w:cstheme="minorHAnsi"/>
                <w:sz w:val="18"/>
                <w:szCs w:val="18"/>
              </w:rPr>
              <w:t>Si</w:t>
            </w:r>
          </w:p>
        </w:tc>
        <w:tc>
          <w:tcPr>
            <w:tcW w:w="3616" w:type="dxa"/>
          </w:tcPr>
          <w:p w:rsidR="0096274B" w:rsidRDefault="00000B58" w:rsidP="00AB5EFF">
            <w:r>
              <w:rPr>
                <w:rFonts w:asciiTheme="minorHAnsi" w:hAnsiTheme="minorHAnsi" w:cstheme="minorHAnsi"/>
                <w:sz w:val="18"/>
                <w:szCs w:val="18"/>
              </w:rPr>
              <w:t>STK_COMPROBANTES_CABEZA</w:t>
            </w:r>
            <w:r w:rsidR="0096274B" w:rsidRPr="007F35AD">
              <w:rPr>
                <w:rFonts w:asciiTheme="minorHAnsi" w:hAnsiTheme="minorHAnsi" w:cstheme="minorHAnsi"/>
                <w:sz w:val="18"/>
                <w:szCs w:val="18"/>
              </w:rPr>
              <w:t xml:space="preserve"> / </w:t>
            </w:r>
            <w:proofErr w:type="spellStart"/>
            <w:r w:rsidR="00B85313">
              <w:rPr>
                <w:rFonts w:asciiTheme="minorHAnsi" w:hAnsiTheme="minorHAnsi" w:cstheme="minorHAnsi"/>
                <w:sz w:val="18"/>
                <w:szCs w:val="18"/>
              </w:rPr>
              <w:t>ccabIDDEPTOEMIS</w:t>
            </w:r>
            <w:proofErr w:type="spellEnd"/>
          </w:p>
        </w:tc>
        <w:tc>
          <w:tcPr>
            <w:tcW w:w="2268" w:type="dxa"/>
          </w:tcPr>
          <w:p w:rsidR="0096274B" w:rsidRPr="00DC0CB0" w:rsidRDefault="00B836F3" w:rsidP="00AB5EFF">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B42B96">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D07ABF">
            <w:pPr>
              <w:rPr>
                <w:rFonts w:asciiTheme="minorHAnsi" w:hAnsiTheme="minorHAnsi" w:cstheme="minorHAnsi"/>
                <w:sz w:val="18"/>
                <w:szCs w:val="18"/>
              </w:rPr>
            </w:pPr>
            <w:r>
              <w:rPr>
                <w:rFonts w:asciiTheme="minorHAnsi" w:hAnsiTheme="minorHAnsi" w:cstheme="minorHAnsi"/>
                <w:sz w:val="18"/>
                <w:szCs w:val="18"/>
              </w:rPr>
              <w:t>Departamento Administrador</w:t>
            </w:r>
          </w:p>
        </w:tc>
        <w:tc>
          <w:tcPr>
            <w:tcW w:w="1276" w:type="dxa"/>
            <w:tcBorders>
              <w:top w:val="single" w:sz="4" w:space="0" w:color="auto"/>
              <w:left w:val="single" w:sz="4" w:space="0" w:color="auto"/>
              <w:bottom w:val="single" w:sz="4" w:space="0" w:color="auto"/>
              <w:right w:val="single" w:sz="4" w:space="0" w:color="auto"/>
            </w:tcBorders>
          </w:tcPr>
          <w:p w:rsidR="00D07ABF" w:rsidRPr="00DC0CB0" w:rsidRDefault="00D07ABF" w:rsidP="00D07ABF">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616"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2268"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B42B96" w:rsidRPr="00DC0CB0" w:rsidTr="00B42B96">
        <w:trPr>
          <w:jc w:val="center"/>
        </w:trPr>
        <w:tc>
          <w:tcPr>
            <w:tcW w:w="1787" w:type="dxa"/>
            <w:tcBorders>
              <w:top w:val="single" w:sz="4" w:space="0" w:color="auto"/>
              <w:left w:val="single" w:sz="4" w:space="0" w:color="auto"/>
              <w:bottom w:val="single" w:sz="4" w:space="0" w:color="auto"/>
              <w:right w:val="single" w:sz="4" w:space="0" w:color="auto"/>
            </w:tcBorders>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Fecha Confirmación</w:t>
            </w:r>
          </w:p>
        </w:tc>
        <w:tc>
          <w:tcPr>
            <w:tcW w:w="1276" w:type="dxa"/>
            <w:tcBorders>
              <w:top w:val="single" w:sz="4" w:space="0" w:color="auto"/>
              <w:left w:val="single" w:sz="4" w:space="0" w:color="auto"/>
              <w:bottom w:val="single" w:sz="4" w:space="0" w:color="auto"/>
              <w:right w:val="single" w:sz="4" w:space="0" w:color="auto"/>
            </w:tcBorders>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Fecha</w:t>
            </w:r>
            <w:r w:rsidR="006927A7">
              <w:rPr>
                <w:sz w:val="18"/>
                <w:szCs w:val="18"/>
              </w:rPr>
              <w:t>(Sólo lectura)</w:t>
            </w:r>
          </w:p>
        </w:tc>
        <w:tc>
          <w:tcPr>
            <w:tcW w:w="667" w:type="dxa"/>
            <w:tcBorders>
              <w:top w:val="single" w:sz="4" w:space="0" w:color="auto"/>
              <w:left w:val="single" w:sz="4" w:space="0" w:color="auto"/>
              <w:bottom w:val="single" w:sz="4" w:space="0" w:color="auto"/>
              <w:right w:val="single" w:sz="4" w:space="0" w:color="auto"/>
            </w:tcBorders>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B42B96" w:rsidRDefault="00000B58" w:rsidP="00AB5EFF">
            <w:r>
              <w:rPr>
                <w:rFonts w:asciiTheme="minorHAnsi" w:hAnsiTheme="minorHAnsi" w:cstheme="minorHAnsi"/>
                <w:sz w:val="18"/>
                <w:szCs w:val="18"/>
              </w:rPr>
              <w:t>STK_COMPROBANTES_CABEZA</w:t>
            </w:r>
            <w:r w:rsidR="00B42B96" w:rsidRPr="007F35AD">
              <w:rPr>
                <w:rFonts w:asciiTheme="minorHAnsi" w:hAnsiTheme="minorHAnsi" w:cstheme="minorHAnsi"/>
                <w:sz w:val="18"/>
                <w:szCs w:val="18"/>
              </w:rPr>
              <w:t xml:space="preserve"> / </w:t>
            </w:r>
            <w:proofErr w:type="spellStart"/>
            <w:r w:rsidR="00B42B96" w:rsidRPr="007F35AD">
              <w:rPr>
                <w:rFonts w:asciiTheme="minorHAnsi" w:hAnsiTheme="minorHAnsi" w:cstheme="minorHAnsi"/>
                <w:sz w:val="18"/>
                <w:szCs w:val="18"/>
              </w:rPr>
              <w:t>ccab</w:t>
            </w:r>
            <w:r w:rsidR="00B42B96">
              <w:rPr>
                <w:rFonts w:asciiTheme="minorHAnsi" w:hAnsiTheme="minorHAnsi" w:cstheme="minorHAnsi"/>
                <w:sz w:val="18"/>
                <w:szCs w:val="18"/>
              </w:rPr>
              <w:t>FECHACONFIRMA</w:t>
            </w:r>
            <w:proofErr w:type="spellEnd"/>
          </w:p>
        </w:tc>
        <w:tc>
          <w:tcPr>
            <w:tcW w:w="2268" w:type="dxa"/>
            <w:tcBorders>
              <w:top w:val="single" w:sz="4" w:space="0" w:color="auto"/>
              <w:left w:val="single" w:sz="4" w:space="0" w:color="auto"/>
              <w:bottom w:val="single" w:sz="4" w:space="0" w:color="auto"/>
              <w:right w:val="single" w:sz="4" w:space="0" w:color="auto"/>
            </w:tcBorders>
          </w:tcPr>
          <w:p w:rsidR="00B42B96" w:rsidRDefault="00B42B96">
            <w:r w:rsidRPr="007D70BB">
              <w:rPr>
                <w:rFonts w:asciiTheme="minorHAnsi" w:hAnsiTheme="minorHAnsi" w:cstheme="minorHAnsi"/>
                <w:sz w:val="18"/>
                <w:szCs w:val="18"/>
              </w:rPr>
              <w:t>-</w:t>
            </w:r>
          </w:p>
        </w:tc>
      </w:tr>
      <w:tr w:rsidR="00B42B96" w:rsidRPr="00DC0CB0" w:rsidTr="00B42B96">
        <w:trPr>
          <w:jc w:val="center"/>
        </w:trPr>
        <w:tc>
          <w:tcPr>
            <w:tcW w:w="1787" w:type="dxa"/>
            <w:tcBorders>
              <w:top w:val="single" w:sz="4" w:space="0" w:color="auto"/>
              <w:left w:val="single" w:sz="4" w:space="0" w:color="auto"/>
              <w:bottom w:val="single" w:sz="4" w:space="0" w:color="auto"/>
              <w:right w:val="single" w:sz="4" w:space="0" w:color="auto"/>
            </w:tcBorders>
          </w:tcPr>
          <w:p w:rsidR="00B42B96" w:rsidRPr="00DC0CB0" w:rsidRDefault="00B42B96" w:rsidP="006C07CF">
            <w:pPr>
              <w:rPr>
                <w:rFonts w:asciiTheme="minorHAnsi" w:hAnsiTheme="minorHAnsi" w:cstheme="minorHAnsi"/>
                <w:sz w:val="18"/>
                <w:szCs w:val="18"/>
              </w:rPr>
            </w:pPr>
            <w:r>
              <w:rPr>
                <w:rFonts w:asciiTheme="minorHAnsi" w:hAnsiTheme="minorHAnsi" w:cstheme="minorHAnsi"/>
                <w:sz w:val="18"/>
                <w:szCs w:val="18"/>
              </w:rPr>
              <w:t xml:space="preserve">Fecha </w:t>
            </w:r>
            <w:proofErr w:type="spellStart"/>
            <w:r w:rsidR="006927A7">
              <w:rPr>
                <w:rFonts w:asciiTheme="minorHAnsi" w:hAnsiTheme="minorHAnsi" w:cstheme="minorHAnsi"/>
                <w:sz w:val="18"/>
                <w:szCs w:val="18"/>
              </w:rPr>
              <w:t>Mov</w:t>
            </w:r>
            <w:proofErr w:type="spellEnd"/>
            <w:r w:rsidR="006927A7">
              <w:rPr>
                <w:rFonts w:asciiTheme="minorHAnsi" w:hAnsiTheme="minorHAnsi" w:cstheme="minorHAnsi"/>
                <w:sz w:val="18"/>
                <w:szCs w:val="18"/>
              </w:rPr>
              <w:t xml:space="preserve">. </w:t>
            </w:r>
            <w:r>
              <w:rPr>
                <w:rFonts w:asciiTheme="minorHAnsi" w:hAnsiTheme="minorHAnsi" w:cstheme="minorHAnsi"/>
                <w:sz w:val="18"/>
                <w:szCs w:val="18"/>
              </w:rPr>
              <w:t>Stock</w:t>
            </w:r>
          </w:p>
        </w:tc>
        <w:tc>
          <w:tcPr>
            <w:tcW w:w="1276" w:type="dxa"/>
            <w:tcBorders>
              <w:top w:val="single" w:sz="4" w:space="0" w:color="auto"/>
              <w:left w:val="single" w:sz="4" w:space="0" w:color="auto"/>
              <w:bottom w:val="single" w:sz="4" w:space="0" w:color="auto"/>
              <w:right w:val="single" w:sz="4" w:space="0" w:color="auto"/>
            </w:tcBorders>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Fecha</w:t>
            </w:r>
            <w:r w:rsidR="006927A7">
              <w:rPr>
                <w:sz w:val="18"/>
                <w:szCs w:val="18"/>
              </w:rPr>
              <w:t>(Sólo lectura)</w:t>
            </w:r>
          </w:p>
        </w:tc>
        <w:tc>
          <w:tcPr>
            <w:tcW w:w="667" w:type="dxa"/>
            <w:tcBorders>
              <w:top w:val="single" w:sz="4" w:space="0" w:color="auto"/>
              <w:left w:val="single" w:sz="4" w:space="0" w:color="auto"/>
              <w:bottom w:val="single" w:sz="4" w:space="0" w:color="auto"/>
              <w:right w:val="single" w:sz="4" w:space="0" w:color="auto"/>
            </w:tcBorders>
          </w:tcPr>
          <w:p w:rsidR="00B42B96"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B42B96" w:rsidRDefault="00000B58" w:rsidP="00AB5EFF">
            <w:r>
              <w:rPr>
                <w:rFonts w:asciiTheme="minorHAnsi" w:hAnsiTheme="minorHAnsi" w:cstheme="minorHAnsi"/>
                <w:sz w:val="18"/>
                <w:szCs w:val="18"/>
              </w:rPr>
              <w:t>STK_COMPROBANTES_CABEZA</w:t>
            </w:r>
            <w:r w:rsidR="00B42B96" w:rsidRPr="007F35AD">
              <w:rPr>
                <w:rFonts w:asciiTheme="minorHAnsi" w:hAnsiTheme="minorHAnsi" w:cstheme="minorHAnsi"/>
                <w:sz w:val="18"/>
                <w:szCs w:val="18"/>
              </w:rPr>
              <w:t xml:space="preserve"> / </w:t>
            </w:r>
            <w:proofErr w:type="spellStart"/>
            <w:r w:rsidR="00B42B96" w:rsidRPr="007F35AD">
              <w:rPr>
                <w:rFonts w:asciiTheme="minorHAnsi" w:hAnsiTheme="minorHAnsi" w:cstheme="minorHAnsi"/>
                <w:sz w:val="18"/>
                <w:szCs w:val="18"/>
              </w:rPr>
              <w:t>ccab</w:t>
            </w:r>
            <w:r w:rsidR="00B42B96">
              <w:rPr>
                <w:rFonts w:asciiTheme="minorHAnsi" w:hAnsiTheme="minorHAnsi" w:cstheme="minorHAnsi"/>
                <w:sz w:val="18"/>
                <w:szCs w:val="18"/>
              </w:rPr>
              <w:t>FECHASTOCK</w:t>
            </w:r>
            <w:proofErr w:type="spellEnd"/>
          </w:p>
        </w:tc>
        <w:tc>
          <w:tcPr>
            <w:tcW w:w="2268" w:type="dxa"/>
            <w:tcBorders>
              <w:top w:val="single" w:sz="4" w:space="0" w:color="auto"/>
              <w:left w:val="single" w:sz="4" w:space="0" w:color="auto"/>
              <w:bottom w:val="single" w:sz="4" w:space="0" w:color="auto"/>
              <w:right w:val="single" w:sz="4" w:space="0" w:color="auto"/>
            </w:tcBorders>
          </w:tcPr>
          <w:p w:rsidR="00B42B96" w:rsidRDefault="00B42B96">
            <w:r w:rsidRPr="007D70BB">
              <w:rPr>
                <w:rFonts w:asciiTheme="minorHAnsi" w:hAnsiTheme="minorHAnsi" w:cstheme="minorHAnsi"/>
                <w:sz w:val="18"/>
                <w:szCs w:val="18"/>
              </w:rPr>
              <w:t>-</w:t>
            </w:r>
          </w:p>
        </w:tc>
      </w:tr>
      <w:tr w:rsidR="0096274B" w:rsidRPr="00DC0CB0" w:rsidTr="00B42B96">
        <w:trPr>
          <w:jc w:val="center"/>
        </w:trPr>
        <w:tc>
          <w:tcPr>
            <w:tcW w:w="178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 xml:space="preserve">Tipo Doc. Respaldo </w:t>
            </w:r>
          </w:p>
        </w:tc>
        <w:tc>
          <w:tcPr>
            <w:tcW w:w="1276"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96274B" w:rsidRDefault="00000B58" w:rsidP="00AB5EFF">
            <w:r>
              <w:rPr>
                <w:rFonts w:asciiTheme="minorHAnsi" w:hAnsiTheme="minorHAnsi" w:cstheme="minorHAnsi"/>
                <w:sz w:val="18"/>
                <w:szCs w:val="18"/>
              </w:rPr>
              <w:t>STK_COMPROBANTES_CABEZA</w:t>
            </w:r>
            <w:r w:rsidR="0096274B" w:rsidRPr="007F35AD">
              <w:rPr>
                <w:rFonts w:asciiTheme="minorHAnsi" w:hAnsiTheme="minorHAnsi" w:cstheme="minorHAnsi"/>
                <w:sz w:val="18"/>
                <w:szCs w:val="18"/>
              </w:rPr>
              <w:t xml:space="preserve"> / </w:t>
            </w:r>
            <w:proofErr w:type="spellStart"/>
            <w:r w:rsidR="0096274B" w:rsidRPr="007F35AD">
              <w:rPr>
                <w:rFonts w:asciiTheme="minorHAnsi" w:hAnsiTheme="minorHAnsi" w:cstheme="minorHAnsi"/>
                <w:sz w:val="18"/>
                <w:szCs w:val="18"/>
              </w:rPr>
              <w:t>ccab</w:t>
            </w:r>
            <w:r w:rsidR="00B42B96">
              <w:rPr>
                <w:rFonts w:asciiTheme="minorHAnsi" w:hAnsiTheme="minorHAnsi" w:cstheme="minorHAnsi"/>
                <w:sz w:val="18"/>
                <w:szCs w:val="18"/>
              </w:rPr>
              <w:t>IDTIPODOCRESPALDO</w:t>
            </w:r>
            <w:proofErr w:type="spellEnd"/>
          </w:p>
        </w:tc>
        <w:tc>
          <w:tcPr>
            <w:tcW w:w="2268" w:type="dxa"/>
          </w:tcPr>
          <w:p w:rsidR="0096274B"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 xml:space="preserve">TTIPODOCUMENTOS / </w:t>
            </w:r>
            <w:proofErr w:type="spellStart"/>
            <w:r>
              <w:rPr>
                <w:rFonts w:asciiTheme="minorHAnsi" w:hAnsiTheme="minorHAnsi" w:cstheme="minorHAnsi"/>
                <w:sz w:val="18"/>
                <w:szCs w:val="18"/>
              </w:rPr>
              <w:t>tdocDESCRIPCION</w:t>
            </w:r>
            <w:proofErr w:type="spellEnd"/>
          </w:p>
        </w:tc>
      </w:tr>
      <w:tr w:rsidR="0096274B" w:rsidRPr="00DC0CB0" w:rsidTr="00B42B96">
        <w:trPr>
          <w:jc w:val="center"/>
        </w:trPr>
        <w:tc>
          <w:tcPr>
            <w:tcW w:w="178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Número Doc. Respaldo</w:t>
            </w:r>
          </w:p>
        </w:tc>
        <w:tc>
          <w:tcPr>
            <w:tcW w:w="1276" w:type="dxa"/>
          </w:tcPr>
          <w:p w:rsidR="0096274B" w:rsidRPr="00DC0CB0" w:rsidRDefault="00C54403" w:rsidP="00AB5EFF">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(20)</w:t>
            </w:r>
          </w:p>
        </w:tc>
        <w:tc>
          <w:tcPr>
            <w:tcW w:w="667" w:type="dxa"/>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96274B" w:rsidRDefault="00000B58" w:rsidP="00AB5EFF">
            <w:r>
              <w:rPr>
                <w:rFonts w:asciiTheme="minorHAnsi" w:hAnsiTheme="minorHAnsi" w:cstheme="minorHAnsi"/>
                <w:sz w:val="18"/>
                <w:szCs w:val="18"/>
              </w:rPr>
              <w:t>STK_COMPROBANTES_CABEZA</w:t>
            </w:r>
            <w:r w:rsidR="0096274B" w:rsidRPr="007F35AD">
              <w:rPr>
                <w:rFonts w:asciiTheme="minorHAnsi" w:hAnsiTheme="minorHAnsi" w:cstheme="minorHAnsi"/>
                <w:sz w:val="18"/>
                <w:szCs w:val="18"/>
              </w:rPr>
              <w:t xml:space="preserve"> / </w:t>
            </w:r>
            <w:proofErr w:type="spellStart"/>
            <w:r w:rsidR="0096274B" w:rsidRPr="007F35AD">
              <w:rPr>
                <w:rFonts w:asciiTheme="minorHAnsi" w:hAnsiTheme="minorHAnsi" w:cstheme="minorHAnsi"/>
                <w:sz w:val="18"/>
                <w:szCs w:val="18"/>
              </w:rPr>
              <w:t>ccab</w:t>
            </w:r>
            <w:r w:rsidR="00B42B96">
              <w:rPr>
                <w:rFonts w:asciiTheme="minorHAnsi" w:hAnsiTheme="minorHAnsi" w:cstheme="minorHAnsi"/>
                <w:sz w:val="18"/>
                <w:szCs w:val="18"/>
              </w:rPr>
              <w:t>NUMERODOCRESPALDO</w:t>
            </w:r>
            <w:proofErr w:type="spellEnd"/>
          </w:p>
        </w:tc>
        <w:tc>
          <w:tcPr>
            <w:tcW w:w="2268" w:type="dxa"/>
          </w:tcPr>
          <w:p w:rsidR="0096274B" w:rsidRPr="00DC0CB0" w:rsidRDefault="0096274B" w:rsidP="00AB5EFF">
            <w:pPr>
              <w:rPr>
                <w:rFonts w:asciiTheme="minorHAnsi" w:hAnsiTheme="minorHAnsi" w:cstheme="minorHAnsi"/>
                <w:sz w:val="18"/>
                <w:szCs w:val="18"/>
              </w:rPr>
            </w:pPr>
            <w:r w:rsidRPr="00DC0CB0">
              <w:rPr>
                <w:rFonts w:asciiTheme="minorHAnsi" w:hAnsiTheme="minorHAnsi" w:cstheme="minorHAnsi"/>
                <w:sz w:val="18"/>
                <w:szCs w:val="18"/>
              </w:rPr>
              <w:t>-</w:t>
            </w:r>
          </w:p>
        </w:tc>
      </w:tr>
      <w:tr w:rsidR="0096274B" w:rsidRPr="00DC0CB0" w:rsidTr="00B42B96">
        <w:trPr>
          <w:jc w:val="center"/>
        </w:trPr>
        <w:tc>
          <w:tcPr>
            <w:tcW w:w="1787" w:type="dxa"/>
            <w:tcBorders>
              <w:top w:val="single" w:sz="4" w:space="0" w:color="auto"/>
              <w:left w:val="single" w:sz="4" w:space="0" w:color="auto"/>
              <w:bottom w:val="single" w:sz="4" w:space="0" w:color="auto"/>
              <w:right w:val="single" w:sz="4" w:space="0" w:color="auto"/>
            </w:tcBorders>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Observaciones</w:t>
            </w:r>
          </w:p>
        </w:tc>
        <w:tc>
          <w:tcPr>
            <w:tcW w:w="1276" w:type="dxa"/>
            <w:tcBorders>
              <w:top w:val="single" w:sz="4" w:space="0" w:color="auto"/>
              <w:left w:val="single" w:sz="4" w:space="0" w:color="auto"/>
              <w:bottom w:val="single" w:sz="4" w:space="0" w:color="auto"/>
              <w:right w:val="single" w:sz="4" w:space="0" w:color="auto"/>
            </w:tcBorders>
          </w:tcPr>
          <w:p w:rsidR="0096274B" w:rsidRPr="00DC0CB0" w:rsidRDefault="00B42B96" w:rsidP="00B42B96">
            <w:pPr>
              <w:rPr>
                <w:rFonts w:asciiTheme="minorHAnsi" w:hAnsiTheme="minorHAnsi" w:cstheme="minorHAnsi"/>
                <w:sz w:val="18"/>
                <w:szCs w:val="18"/>
              </w:rPr>
            </w:pPr>
            <w:proofErr w:type="spellStart"/>
            <w:r w:rsidRPr="0096274B">
              <w:rPr>
                <w:sz w:val="18"/>
                <w:szCs w:val="18"/>
              </w:rPr>
              <w:t>Varchar</w:t>
            </w:r>
            <w:proofErr w:type="spellEnd"/>
            <w:r w:rsidRPr="0096274B">
              <w:rPr>
                <w:sz w:val="18"/>
                <w:szCs w:val="18"/>
              </w:rPr>
              <w:t>(</w:t>
            </w:r>
            <w:r>
              <w:rPr>
                <w:sz w:val="18"/>
                <w:szCs w:val="18"/>
              </w:rPr>
              <w:t>Max</w:t>
            </w:r>
            <w:r w:rsidRPr="0096274B">
              <w:rPr>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96274B" w:rsidRPr="00DC0CB0" w:rsidRDefault="0096274B" w:rsidP="00AB5EFF">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96274B" w:rsidRDefault="00000B58" w:rsidP="00AB5EFF">
            <w:r>
              <w:rPr>
                <w:rFonts w:asciiTheme="minorHAnsi" w:hAnsiTheme="minorHAnsi" w:cstheme="minorHAnsi"/>
                <w:sz w:val="18"/>
                <w:szCs w:val="18"/>
              </w:rPr>
              <w:t>STK_COMPROBANTES_CABEZA</w:t>
            </w:r>
            <w:r w:rsidR="0096274B" w:rsidRPr="007F35AD">
              <w:rPr>
                <w:rFonts w:asciiTheme="minorHAnsi" w:hAnsiTheme="minorHAnsi" w:cstheme="minorHAnsi"/>
                <w:sz w:val="18"/>
                <w:szCs w:val="18"/>
              </w:rPr>
              <w:t xml:space="preserve"> / </w:t>
            </w:r>
            <w:proofErr w:type="spellStart"/>
            <w:r w:rsidR="0096274B" w:rsidRPr="007F35AD">
              <w:rPr>
                <w:rFonts w:asciiTheme="minorHAnsi" w:hAnsiTheme="minorHAnsi" w:cstheme="minorHAnsi"/>
                <w:sz w:val="18"/>
                <w:szCs w:val="18"/>
              </w:rPr>
              <w:t>ccab</w:t>
            </w:r>
            <w:r w:rsidR="00B42B96">
              <w:rPr>
                <w:rFonts w:asciiTheme="minorHAnsi" w:hAnsiTheme="minorHAnsi" w:cstheme="minorHAnsi"/>
                <w:sz w:val="18"/>
                <w:szCs w:val="18"/>
              </w:rPr>
              <w:t>OBSERVACIONES</w:t>
            </w:r>
            <w:proofErr w:type="spellEnd"/>
          </w:p>
        </w:tc>
        <w:tc>
          <w:tcPr>
            <w:tcW w:w="2268" w:type="dxa"/>
            <w:tcBorders>
              <w:top w:val="single" w:sz="4" w:space="0" w:color="auto"/>
              <w:left w:val="single" w:sz="4" w:space="0" w:color="auto"/>
              <w:bottom w:val="single" w:sz="4" w:space="0" w:color="auto"/>
              <w:right w:val="single" w:sz="4" w:space="0" w:color="auto"/>
            </w:tcBorders>
          </w:tcPr>
          <w:p w:rsidR="0096274B" w:rsidRPr="00DC0CB0" w:rsidRDefault="00B42B96" w:rsidP="00AB5EFF">
            <w:pPr>
              <w:rPr>
                <w:rFonts w:asciiTheme="minorHAnsi" w:hAnsiTheme="minorHAnsi" w:cstheme="minorHAnsi"/>
                <w:sz w:val="18"/>
                <w:szCs w:val="18"/>
              </w:rPr>
            </w:pPr>
            <w:r>
              <w:rPr>
                <w:rFonts w:asciiTheme="minorHAnsi" w:hAnsiTheme="minorHAnsi" w:cstheme="minorHAnsi"/>
                <w:sz w:val="18"/>
                <w:szCs w:val="18"/>
              </w:rPr>
              <w:t>-</w:t>
            </w:r>
          </w:p>
        </w:tc>
      </w:tr>
      <w:tr w:rsidR="0096274B" w:rsidRPr="00CC69F4" w:rsidTr="00B42B96">
        <w:trPr>
          <w:jc w:val="center"/>
        </w:trPr>
        <w:tc>
          <w:tcPr>
            <w:tcW w:w="1787" w:type="dxa"/>
            <w:shd w:val="clear" w:color="auto" w:fill="8DB3E2" w:themeFill="text2" w:themeFillTint="66"/>
          </w:tcPr>
          <w:p w:rsidR="0096274B" w:rsidRPr="00CC69F4" w:rsidRDefault="0096274B" w:rsidP="00A9702D">
            <w:pPr>
              <w:rPr>
                <w:rFonts w:asciiTheme="minorHAnsi" w:hAnsiTheme="minorHAnsi" w:cstheme="minorHAnsi"/>
                <w:sz w:val="12"/>
                <w:szCs w:val="18"/>
              </w:rPr>
            </w:pPr>
          </w:p>
        </w:tc>
        <w:tc>
          <w:tcPr>
            <w:tcW w:w="1276" w:type="dxa"/>
            <w:shd w:val="clear" w:color="auto" w:fill="8DB3E2" w:themeFill="text2" w:themeFillTint="66"/>
          </w:tcPr>
          <w:p w:rsidR="0096274B" w:rsidRPr="00CC69F4" w:rsidRDefault="0096274B" w:rsidP="00A9702D">
            <w:pPr>
              <w:rPr>
                <w:rFonts w:asciiTheme="minorHAnsi" w:hAnsiTheme="minorHAnsi" w:cstheme="minorHAnsi"/>
                <w:sz w:val="12"/>
                <w:szCs w:val="18"/>
              </w:rPr>
            </w:pPr>
          </w:p>
        </w:tc>
        <w:tc>
          <w:tcPr>
            <w:tcW w:w="667" w:type="dxa"/>
            <w:shd w:val="clear" w:color="auto" w:fill="8DB3E2" w:themeFill="text2" w:themeFillTint="66"/>
          </w:tcPr>
          <w:p w:rsidR="0096274B" w:rsidRPr="00CC69F4" w:rsidRDefault="0096274B" w:rsidP="00A9702D">
            <w:pPr>
              <w:rPr>
                <w:rFonts w:asciiTheme="minorHAnsi" w:hAnsiTheme="minorHAnsi" w:cstheme="minorHAnsi"/>
                <w:sz w:val="12"/>
                <w:szCs w:val="18"/>
              </w:rPr>
            </w:pPr>
          </w:p>
        </w:tc>
        <w:tc>
          <w:tcPr>
            <w:tcW w:w="3616" w:type="dxa"/>
            <w:shd w:val="clear" w:color="auto" w:fill="8DB3E2" w:themeFill="text2" w:themeFillTint="66"/>
          </w:tcPr>
          <w:p w:rsidR="0096274B" w:rsidRPr="00CC69F4" w:rsidRDefault="0096274B" w:rsidP="00A9702D">
            <w:pPr>
              <w:rPr>
                <w:rFonts w:asciiTheme="minorHAnsi" w:hAnsiTheme="minorHAnsi" w:cstheme="minorHAnsi"/>
                <w:sz w:val="12"/>
                <w:szCs w:val="18"/>
              </w:rPr>
            </w:pPr>
          </w:p>
        </w:tc>
        <w:tc>
          <w:tcPr>
            <w:tcW w:w="2268" w:type="dxa"/>
            <w:shd w:val="clear" w:color="auto" w:fill="8DB3E2" w:themeFill="text2" w:themeFillTint="66"/>
          </w:tcPr>
          <w:p w:rsidR="0096274B" w:rsidRPr="00CC69F4" w:rsidRDefault="0096274B" w:rsidP="00A9702D">
            <w:pPr>
              <w:rPr>
                <w:rFonts w:asciiTheme="minorHAnsi" w:hAnsiTheme="minorHAnsi" w:cstheme="minorHAnsi"/>
                <w:sz w:val="12"/>
                <w:szCs w:val="18"/>
              </w:rPr>
            </w:pPr>
          </w:p>
        </w:tc>
      </w:tr>
      <w:tr w:rsidR="0096274B" w:rsidRPr="00DC0CB0" w:rsidTr="00B42B96">
        <w:trPr>
          <w:jc w:val="center"/>
        </w:trPr>
        <w:tc>
          <w:tcPr>
            <w:tcW w:w="1787" w:type="dxa"/>
          </w:tcPr>
          <w:p w:rsidR="0096274B" w:rsidRPr="00DC0CB0" w:rsidRDefault="0096274B" w:rsidP="00C14846">
            <w:pPr>
              <w:rPr>
                <w:rFonts w:asciiTheme="minorHAnsi" w:hAnsiTheme="minorHAnsi" w:cstheme="minorHAnsi"/>
                <w:sz w:val="18"/>
                <w:szCs w:val="18"/>
              </w:rPr>
            </w:pPr>
            <w:r>
              <w:rPr>
                <w:rFonts w:asciiTheme="minorHAnsi" w:hAnsiTheme="minorHAnsi" w:cstheme="minorHAnsi"/>
                <w:sz w:val="18"/>
                <w:szCs w:val="18"/>
              </w:rPr>
              <w:t>Tipo Producto</w:t>
            </w:r>
          </w:p>
        </w:tc>
        <w:tc>
          <w:tcPr>
            <w:tcW w:w="1276" w:type="dxa"/>
          </w:tcPr>
          <w:p w:rsidR="0096274B" w:rsidRPr="00DC0CB0" w:rsidRDefault="0096274B" w:rsidP="000B00C4">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w:t>
            </w:r>
            <w:r w:rsidR="000B00C4">
              <w:rPr>
                <w:rFonts w:asciiTheme="minorHAnsi" w:hAnsiTheme="minorHAnsi" w:cstheme="minorHAnsi"/>
                <w:sz w:val="18"/>
                <w:szCs w:val="18"/>
              </w:rPr>
              <w:t>15</w:t>
            </w:r>
            <w:r>
              <w:rPr>
                <w:rFonts w:asciiTheme="minorHAnsi" w:hAnsiTheme="minorHAnsi" w:cstheme="minorHAnsi"/>
                <w:sz w:val="18"/>
                <w:szCs w:val="18"/>
              </w:rPr>
              <w:t>0)</w:t>
            </w:r>
          </w:p>
        </w:tc>
        <w:tc>
          <w:tcPr>
            <w:tcW w:w="667" w:type="dxa"/>
          </w:tcPr>
          <w:p w:rsidR="0096274B" w:rsidRPr="00DC0CB0" w:rsidRDefault="000B00C4" w:rsidP="00A9702D">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96274B" w:rsidRPr="00DC0CB0" w:rsidRDefault="00000B58" w:rsidP="00A9702D">
            <w:pPr>
              <w:rPr>
                <w:rFonts w:asciiTheme="minorHAnsi" w:hAnsiTheme="minorHAnsi" w:cstheme="minorHAnsi"/>
                <w:sz w:val="18"/>
                <w:szCs w:val="18"/>
              </w:rPr>
            </w:pPr>
            <w:r>
              <w:rPr>
                <w:rFonts w:asciiTheme="minorHAnsi" w:hAnsiTheme="minorHAnsi" w:cstheme="minorHAnsi"/>
                <w:sz w:val="18"/>
                <w:szCs w:val="18"/>
              </w:rPr>
              <w:t>STK_COMPROBANTES_ITEMS</w:t>
            </w:r>
            <w:r w:rsidR="000B00C4">
              <w:rPr>
                <w:rFonts w:asciiTheme="minorHAnsi" w:hAnsiTheme="minorHAnsi" w:cstheme="minorHAnsi"/>
                <w:sz w:val="18"/>
                <w:szCs w:val="18"/>
              </w:rPr>
              <w:t xml:space="preserve"> / </w:t>
            </w:r>
            <w:proofErr w:type="spellStart"/>
            <w:r w:rsidR="000B00C4">
              <w:rPr>
                <w:rFonts w:asciiTheme="minorHAnsi" w:hAnsiTheme="minorHAnsi" w:cstheme="minorHAnsi"/>
                <w:sz w:val="18"/>
                <w:szCs w:val="18"/>
              </w:rPr>
              <w:t>citeIDTIPOPRODUCTO</w:t>
            </w:r>
            <w:proofErr w:type="spellEnd"/>
          </w:p>
        </w:tc>
        <w:tc>
          <w:tcPr>
            <w:tcW w:w="2268" w:type="dxa"/>
          </w:tcPr>
          <w:p w:rsidR="0096274B" w:rsidRPr="00DC0CB0" w:rsidRDefault="000B00C4" w:rsidP="00A9702D">
            <w:pPr>
              <w:rPr>
                <w:rFonts w:asciiTheme="minorHAnsi" w:hAnsiTheme="minorHAnsi" w:cstheme="minorHAnsi"/>
                <w:sz w:val="18"/>
                <w:szCs w:val="18"/>
              </w:rPr>
            </w:pPr>
            <w:r>
              <w:rPr>
                <w:rFonts w:asciiTheme="minorHAnsi" w:hAnsiTheme="minorHAnsi" w:cstheme="minorHAnsi"/>
                <w:sz w:val="18"/>
                <w:szCs w:val="18"/>
              </w:rPr>
              <w:t xml:space="preserve">TTIPOPRODUCTOS / </w:t>
            </w:r>
            <w:proofErr w:type="spellStart"/>
            <w:r>
              <w:rPr>
                <w:rFonts w:asciiTheme="minorHAnsi" w:hAnsiTheme="minorHAnsi" w:cstheme="minorHAnsi"/>
                <w:sz w:val="18"/>
                <w:szCs w:val="18"/>
              </w:rPr>
              <w:t>tproDESCRIPCION</w:t>
            </w:r>
            <w:proofErr w:type="spellEnd"/>
          </w:p>
        </w:tc>
      </w:tr>
      <w:tr w:rsidR="000B00C4" w:rsidRPr="00DC0CB0" w:rsidTr="00B42B96">
        <w:trPr>
          <w:jc w:val="center"/>
        </w:trPr>
        <w:tc>
          <w:tcPr>
            <w:tcW w:w="1787" w:type="dxa"/>
          </w:tcPr>
          <w:p w:rsidR="000B00C4" w:rsidRPr="00DC0CB0" w:rsidRDefault="000B00C4" w:rsidP="00A9702D">
            <w:pPr>
              <w:rPr>
                <w:rFonts w:asciiTheme="minorHAnsi" w:hAnsiTheme="minorHAnsi" w:cstheme="minorHAnsi"/>
                <w:sz w:val="18"/>
                <w:szCs w:val="18"/>
              </w:rPr>
            </w:pPr>
            <w:r>
              <w:rPr>
                <w:rFonts w:asciiTheme="minorHAnsi" w:hAnsiTheme="minorHAnsi" w:cstheme="minorHAnsi"/>
                <w:sz w:val="18"/>
                <w:szCs w:val="18"/>
              </w:rPr>
              <w:t>Descripción Producto</w:t>
            </w:r>
          </w:p>
        </w:tc>
        <w:tc>
          <w:tcPr>
            <w:tcW w:w="1276" w:type="dxa"/>
          </w:tcPr>
          <w:p w:rsidR="000B00C4" w:rsidRPr="00DC0CB0" w:rsidRDefault="000B00C4" w:rsidP="00A9702D">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667" w:type="dxa"/>
          </w:tcPr>
          <w:p w:rsidR="000B00C4" w:rsidRPr="00DC0CB0" w:rsidRDefault="000B00C4" w:rsidP="00A9702D">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0B00C4" w:rsidRDefault="00000B58">
            <w:r>
              <w:rPr>
                <w:rFonts w:asciiTheme="minorHAnsi" w:hAnsiTheme="minorHAnsi" w:cstheme="minorHAnsi"/>
                <w:sz w:val="18"/>
                <w:szCs w:val="18"/>
              </w:rPr>
              <w:t>STK_COMPROBANTES_ITEMS</w:t>
            </w:r>
            <w:r w:rsidR="000B00C4" w:rsidRPr="00411291">
              <w:rPr>
                <w:rFonts w:asciiTheme="minorHAnsi" w:hAnsiTheme="minorHAnsi" w:cstheme="minorHAnsi"/>
                <w:sz w:val="18"/>
                <w:szCs w:val="18"/>
              </w:rPr>
              <w:t xml:space="preserve"> / </w:t>
            </w:r>
            <w:proofErr w:type="spellStart"/>
            <w:r w:rsidR="000B00C4">
              <w:rPr>
                <w:rFonts w:asciiTheme="minorHAnsi" w:hAnsiTheme="minorHAnsi" w:cstheme="minorHAnsi"/>
                <w:sz w:val="18"/>
                <w:szCs w:val="18"/>
              </w:rPr>
              <w:t>citeDESCRIPCIONPRODUCTO</w:t>
            </w:r>
            <w:proofErr w:type="spellEnd"/>
          </w:p>
        </w:tc>
        <w:tc>
          <w:tcPr>
            <w:tcW w:w="2268" w:type="dxa"/>
          </w:tcPr>
          <w:p w:rsidR="000B00C4" w:rsidRPr="00DC0CB0" w:rsidRDefault="000B00C4" w:rsidP="00AB5EFF">
            <w:pPr>
              <w:rPr>
                <w:rFonts w:asciiTheme="minorHAnsi" w:hAnsiTheme="minorHAnsi" w:cstheme="minorHAnsi"/>
                <w:sz w:val="18"/>
                <w:szCs w:val="18"/>
              </w:rPr>
            </w:pPr>
            <w:r>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Cantidad Solicitada</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citeCANTIDADSOLICITADA</w:t>
            </w:r>
            <w:proofErr w:type="spellEnd"/>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r>
      <w:tr w:rsidR="000B00C4" w:rsidRPr="00DC0CB0" w:rsidTr="00B42B96">
        <w:trPr>
          <w:jc w:val="center"/>
        </w:trPr>
        <w:tc>
          <w:tcPr>
            <w:tcW w:w="1787" w:type="dxa"/>
          </w:tcPr>
          <w:p w:rsidR="000B00C4" w:rsidRPr="00DC0CB0" w:rsidRDefault="000B00C4" w:rsidP="00A9702D">
            <w:pPr>
              <w:rPr>
                <w:rFonts w:asciiTheme="minorHAnsi" w:hAnsiTheme="minorHAnsi" w:cstheme="minorHAnsi"/>
                <w:sz w:val="18"/>
                <w:szCs w:val="18"/>
              </w:rPr>
            </w:pPr>
            <w:r>
              <w:rPr>
                <w:rFonts w:asciiTheme="minorHAnsi" w:hAnsiTheme="minorHAnsi" w:cstheme="minorHAnsi"/>
                <w:sz w:val="18"/>
                <w:szCs w:val="18"/>
              </w:rPr>
              <w:t>Cantidad</w:t>
            </w:r>
          </w:p>
        </w:tc>
        <w:tc>
          <w:tcPr>
            <w:tcW w:w="1276" w:type="dxa"/>
          </w:tcPr>
          <w:p w:rsidR="000B00C4" w:rsidRPr="00DC0CB0" w:rsidRDefault="000B00C4" w:rsidP="00A9702D">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Pr>
          <w:p w:rsidR="000B00C4" w:rsidRPr="00DC0CB0" w:rsidRDefault="000B00C4" w:rsidP="00AB5EFF">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0B00C4" w:rsidRDefault="00000B58">
            <w:r>
              <w:rPr>
                <w:rFonts w:asciiTheme="minorHAnsi" w:hAnsiTheme="minorHAnsi" w:cstheme="minorHAnsi"/>
                <w:sz w:val="18"/>
                <w:szCs w:val="18"/>
              </w:rPr>
              <w:t>STK_COMPROBANTES_ITEMS</w:t>
            </w:r>
            <w:r w:rsidR="000B00C4" w:rsidRPr="00411291">
              <w:rPr>
                <w:rFonts w:asciiTheme="minorHAnsi" w:hAnsiTheme="minorHAnsi" w:cstheme="minorHAnsi"/>
                <w:sz w:val="18"/>
                <w:szCs w:val="18"/>
              </w:rPr>
              <w:t xml:space="preserve"> / </w:t>
            </w:r>
            <w:proofErr w:type="spellStart"/>
            <w:r w:rsidR="000B00C4">
              <w:rPr>
                <w:rFonts w:asciiTheme="minorHAnsi" w:hAnsiTheme="minorHAnsi" w:cstheme="minorHAnsi"/>
                <w:sz w:val="18"/>
                <w:szCs w:val="18"/>
              </w:rPr>
              <w:t>citeCANTIDAD</w:t>
            </w:r>
            <w:proofErr w:type="spellEnd"/>
          </w:p>
        </w:tc>
        <w:tc>
          <w:tcPr>
            <w:tcW w:w="2268" w:type="dxa"/>
          </w:tcPr>
          <w:p w:rsidR="000B00C4" w:rsidRPr="00DC0CB0" w:rsidRDefault="000B00C4" w:rsidP="00AB5EFF">
            <w:pPr>
              <w:rPr>
                <w:rFonts w:asciiTheme="minorHAnsi" w:hAnsiTheme="minorHAnsi" w:cstheme="minorHAnsi"/>
                <w:sz w:val="18"/>
                <w:szCs w:val="18"/>
              </w:rPr>
            </w:pPr>
            <w:r>
              <w:rPr>
                <w:rFonts w:asciiTheme="minorHAnsi" w:hAnsiTheme="minorHAnsi" w:cstheme="minorHAnsi"/>
                <w:sz w:val="18"/>
                <w:szCs w:val="18"/>
              </w:rPr>
              <w:t>-</w:t>
            </w:r>
          </w:p>
        </w:tc>
      </w:tr>
      <w:tr w:rsidR="000B00C4" w:rsidRPr="00DC0CB0" w:rsidTr="00AB5EFF">
        <w:trPr>
          <w:jc w:val="center"/>
        </w:trPr>
        <w:tc>
          <w:tcPr>
            <w:tcW w:w="1787" w:type="dxa"/>
          </w:tcPr>
          <w:p w:rsidR="000B00C4" w:rsidRPr="00DC0CB0" w:rsidRDefault="000B00C4" w:rsidP="00AB5EFF">
            <w:pPr>
              <w:rPr>
                <w:rFonts w:asciiTheme="minorHAnsi" w:hAnsiTheme="minorHAnsi" w:cstheme="minorHAnsi"/>
                <w:sz w:val="18"/>
                <w:szCs w:val="18"/>
              </w:rPr>
            </w:pPr>
            <w:r>
              <w:rPr>
                <w:rFonts w:asciiTheme="minorHAnsi" w:hAnsiTheme="minorHAnsi" w:cstheme="minorHAnsi"/>
                <w:sz w:val="18"/>
                <w:szCs w:val="18"/>
              </w:rPr>
              <w:t>Precio Unitario</w:t>
            </w:r>
          </w:p>
        </w:tc>
        <w:tc>
          <w:tcPr>
            <w:tcW w:w="1276" w:type="dxa"/>
          </w:tcPr>
          <w:p w:rsidR="000B00C4" w:rsidRPr="00DC0CB0" w:rsidRDefault="000B00C4" w:rsidP="00AB5EFF">
            <w:pPr>
              <w:rPr>
                <w:rFonts w:asciiTheme="minorHAnsi" w:hAnsiTheme="minorHAnsi" w:cstheme="minorHAnsi"/>
                <w:sz w:val="18"/>
                <w:szCs w:val="18"/>
              </w:rPr>
            </w:pPr>
            <w:r>
              <w:rPr>
                <w:rFonts w:asciiTheme="minorHAnsi" w:hAnsiTheme="minorHAnsi" w:cstheme="minorHAnsi"/>
                <w:sz w:val="18"/>
                <w:szCs w:val="18"/>
              </w:rPr>
              <w:t>Decimal(10,2)</w:t>
            </w:r>
          </w:p>
        </w:tc>
        <w:tc>
          <w:tcPr>
            <w:tcW w:w="667" w:type="dxa"/>
          </w:tcPr>
          <w:p w:rsidR="000B00C4" w:rsidRPr="00DC0CB0" w:rsidRDefault="000B00C4" w:rsidP="00AB5EFF">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0B00C4" w:rsidRDefault="00000B58" w:rsidP="00AB5EFF">
            <w:r>
              <w:rPr>
                <w:rFonts w:asciiTheme="minorHAnsi" w:hAnsiTheme="minorHAnsi" w:cstheme="minorHAnsi"/>
                <w:sz w:val="18"/>
                <w:szCs w:val="18"/>
              </w:rPr>
              <w:t>STK_COMPROBANTES_ITEMS</w:t>
            </w:r>
            <w:r w:rsidR="000B00C4" w:rsidRPr="00411291">
              <w:rPr>
                <w:rFonts w:asciiTheme="minorHAnsi" w:hAnsiTheme="minorHAnsi" w:cstheme="minorHAnsi"/>
                <w:sz w:val="18"/>
                <w:szCs w:val="18"/>
              </w:rPr>
              <w:t xml:space="preserve"> / </w:t>
            </w:r>
            <w:proofErr w:type="spellStart"/>
            <w:r w:rsidR="000B00C4">
              <w:rPr>
                <w:rFonts w:asciiTheme="minorHAnsi" w:hAnsiTheme="minorHAnsi" w:cstheme="minorHAnsi"/>
                <w:sz w:val="18"/>
                <w:szCs w:val="18"/>
              </w:rPr>
              <w:t>citePRECIOUNITARIO</w:t>
            </w:r>
            <w:proofErr w:type="spellEnd"/>
          </w:p>
        </w:tc>
        <w:tc>
          <w:tcPr>
            <w:tcW w:w="2268" w:type="dxa"/>
          </w:tcPr>
          <w:p w:rsidR="000B00C4" w:rsidRPr="00DC0CB0" w:rsidRDefault="000B00C4" w:rsidP="00AB5EFF">
            <w:pPr>
              <w:rPr>
                <w:rFonts w:asciiTheme="minorHAnsi" w:hAnsiTheme="minorHAnsi" w:cstheme="minorHAnsi"/>
                <w:sz w:val="18"/>
                <w:szCs w:val="18"/>
              </w:rPr>
            </w:pPr>
            <w:r w:rsidRPr="00DC0CB0">
              <w:rPr>
                <w:rFonts w:asciiTheme="minorHAnsi" w:hAnsiTheme="minorHAnsi" w:cstheme="minorHAnsi"/>
                <w:sz w:val="18"/>
                <w:szCs w:val="18"/>
              </w:rPr>
              <w:t>-</w:t>
            </w:r>
          </w:p>
        </w:tc>
      </w:tr>
    </w:tbl>
    <w:p w:rsidR="00840909" w:rsidRDefault="00840909" w:rsidP="00DD258D">
      <w:pPr>
        <w:rPr>
          <w:rFonts w:asciiTheme="minorHAnsi" w:hAnsiTheme="minorHAnsi" w:cstheme="minorHAnsi"/>
        </w:rPr>
      </w:pPr>
    </w:p>
    <w:p w:rsidR="00A9702D" w:rsidRDefault="00A9702D" w:rsidP="00DD258D">
      <w:pPr>
        <w:rPr>
          <w:rFonts w:asciiTheme="minorHAnsi" w:hAnsiTheme="minorHAnsi" w:cstheme="minorHAnsi"/>
        </w:rPr>
      </w:pPr>
    </w:p>
    <w:p w:rsidR="00DD258D" w:rsidRPr="00676E4B" w:rsidRDefault="00DD258D" w:rsidP="00DD258D">
      <w:pPr>
        <w:pStyle w:val="Ttulo2"/>
        <w:rPr>
          <w:rFonts w:asciiTheme="minorHAnsi" w:hAnsiTheme="minorHAnsi" w:cstheme="minorHAnsi"/>
        </w:rPr>
      </w:pPr>
      <w:bookmarkStart w:id="27" w:name="_Ref370295340"/>
      <w:bookmarkStart w:id="28" w:name="_Ref374085481"/>
      <w:bookmarkStart w:id="29" w:name="_Ref374085573"/>
      <w:bookmarkStart w:id="30" w:name="_Toc386716623"/>
      <w:r w:rsidRPr="00676E4B">
        <w:rPr>
          <w:rFonts w:asciiTheme="minorHAnsi" w:hAnsiTheme="minorHAnsi" w:cstheme="minorHAnsi"/>
        </w:rPr>
        <w:t xml:space="preserve">UI </w:t>
      </w:r>
      <w:r w:rsidR="002B42C2">
        <w:rPr>
          <w:rFonts w:asciiTheme="minorHAnsi" w:hAnsiTheme="minorHAnsi" w:cstheme="minorHAnsi"/>
        </w:rPr>
        <w:t>2</w:t>
      </w:r>
      <w:r w:rsidR="00F76214">
        <w:rPr>
          <w:rFonts w:asciiTheme="minorHAnsi" w:hAnsiTheme="minorHAnsi" w:cstheme="minorHAnsi"/>
        </w:rPr>
        <w:t xml:space="preserve"> </w:t>
      </w:r>
      <w:r>
        <w:rPr>
          <w:rFonts w:asciiTheme="minorHAnsi" w:hAnsiTheme="minorHAnsi" w:cstheme="minorHAnsi"/>
        </w:rPr>
        <w:t xml:space="preserve">Búsqueda y actualización de </w:t>
      </w:r>
      <w:bookmarkEnd w:id="27"/>
      <w:r w:rsidR="002B42C2">
        <w:rPr>
          <w:rFonts w:asciiTheme="minorHAnsi" w:hAnsiTheme="minorHAnsi" w:cstheme="minorHAnsi"/>
        </w:rPr>
        <w:t xml:space="preserve">Solicitudes de </w:t>
      </w:r>
      <w:bookmarkEnd w:id="28"/>
      <w:bookmarkEnd w:id="29"/>
      <w:r w:rsidR="00F64013">
        <w:rPr>
          <w:rFonts w:asciiTheme="minorHAnsi" w:hAnsiTheme="minorHAnsi" w:cstheme="minorHAnsi"/>
        </w:rPr>
        <w:t>Bienes e Insumos</w:t>
      </w:r>
      <w:bookmarkEnd w:id="30"/>
    </w:p>
    <w:p w:rsidR="00DD258D" w:rsidRDefault="00DD258D" w:rsidP="00DD258D">
      <w:pPr>
        <w:rPr>
          <w:rFonts w:asciiTheme="minorHAnsi" w:hAnsiTheme="minorHAnsi" w:cstheme="minorHAnsi"/>
        </w:rPr>
      </w:pPr>
    </w:p>
    <w:p w:rsidR="00DD258D" w:rsidRDefault="00DD258D" w:rsidP="00DD258D">
      <w:pPr>
        <w:jc w:val="both"/>
        <w:rPr>
          <w:noProof/>
        </w:rPr>
      </w:pPr>
      <w:r>
        <w:rPr>
          <w:noProof/>
        </w:rPr>
        <w:t xml:space="preserve">Desde el aplicativo se accederá a la pantalla de búsqueda (filtrado) de </w:t>
      </w:r>
      <w:r w:rsidR="002B42C2">
        <w:rPr>
          <w:b/>
          <w:noProof/>
        </w:rPr>
        <w:t xml:space="preserve">Solicitudes de </w:t>
      </w:r>
      <w:r w:rsidR="00F64013" w:rsidRPr="00F64013">
        <w:rPr>
          <w:b/>
          <w:noProof/>
        </w:rPr>
        <w:t>Bienes e Insumos</w:t>
      </w:r>
      <w:r>
        <w:rPr>
          <w:noProof/>
        </w:rPr>
        <w:t>,  para seleccionar una con doble clic y actualizarla.</w:t>
      </w:r>
    </w:p>
    <w:p w:rsidR="00DD258D" w:rsidRDefault="00D34C78" w:rsidP="00DD258D">
      <w:pPr>
        <w:rPr>
          <w:rFonts w:asciiTheme="minorHAnsi" w:hAnsiTheme="minorHAnsi" w:cstheme="minorHAnsi"/>
        </w:rPr>
      </w:pPr>
      <w:r>
        <w:rPr>
          <w:rFonts w:asciiTheme="minorHAnsi" w:hAnsiTheme="minorHAnsi" w:cstheme="minorHAnsi"/>
          <w:noProof/>
          <w:lang w:val="es-AR" w:eastAsia="es-AR"/>
        </w:rPr>
        <w:lastRenderedPageBreak/>
        <w:drawing>
          <wp:inline distT="0" distB="0" distL="0" distR="0">
            <wp:extent cx="5941060" cy="3409449"/>
            <wp:effectExtent l="0" t="0" r="254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060" cy="3409449"/>
                    </a:xfrm>
                    <a:prstGeom prst="rect">
                      <a:avLst/>
                    </a:prstGeom>
                    <a:noFill/>
                    <a:ln>
                      <a:noFill/>
                    </a:ln>
                  </pic:spPr>
                </pic:pic>
              </a:graphicData>
            </a:graphic>
          </wp:inline>
        </w:drawing>
      </w:r>
    </w:p>
    <w:tbl>
      <w:tblPr>
        <w:tblW w:w="9500"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190"/>
        <w:gridCol w:w="667"/>
        <w:gridCol w:w="3899"/>
        <w:gridCol w:w="1957"/>
      </w:tblGrid>
      <w:tr w:rsidR="00DD258D" w:rsidRPr="00DC0CB0" w:rsidTr="007E7E38">
        <w:trPr>
          <w:tblHeader/>
          <w:jc w:val="center"/>
        </w:trPr>
        <w:tc>
          <w:tcPr>
            <w:tcW w:w="1787" w:type="dxa"/>
            <w:shd w:val="clear" w:color="auto" w:fill="CCCCCC"/>
          </w:tcPr>
          <w:p w:rsidR="00DD258D" w:rsidRPr="00DC0CB0" w:rsidRDefault="00DD258D" w:rsidP="00A9702D">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190" w:type="dxa"/>
            <w:shd w:val="clear" w:color="auto" w:fill="CCCCCC"/>
          </w:tcPr>
          <w:p w:rsidR="00DD258D" w:rsidRPr="00DC0CB0" w:rsidRDefault="00DD258D" w:rsidP="00A9702D">
            <w:pPr>
              <w:rPr>
                <w:rFonts w:asciiTheme="minorHAnsi" w:hAnsiTheme="minorHAnsi" w:cstheme="minorHAnsi"/>
                <w:sz w:val="18"/>
                <w:szCs w:val="18"/>
              </w:rPr>
            </w:pPr>
            <w:r w:rsidRPr="00DC0CB0">
              <w:rPr>
                <w:rFonts w:asciiTheme="minorHAnsi" w:hAnsiTheme="minorHAnsi" w:cstheme="minorHAnsi"/>
                <w:sz w:val="18"/>
                <w:szCs w:val="18"/>
              </w:rPr>
              <w:t>Tipo</w:t>
            </w:r>
          </w:p>
        </w:tc>
        <w:tc>
          <w:tcPr>
            <w:tcW w:w="667" w:type="dxa"/>
            <w:shd w:val="clear" w:color="auto" w:fill="CCCCCC"/>
          </w:tcPr>
          <w:p w:rsidR="00DD258D" w:rsidRPr="00DC0CB0" w:rsidRDefault="00DD258D" w:rsidP="00A9702D">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899" w:type="dxa"/>
            <w:shd w:val="clear" w:color="auto" w:fill="CCCCCC"/>
          </w:tcPr>
          <w:p w:rsidR="00DD258D" w:rsidRPr="00DC0CB0" w:rsidRDefault="00DD258D" w:rsidP="00A9702D">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1957" w:type="dxa"/>
            <w:shd w:val="clear" w:color="auto" w:fill="CCCCCC"/>
          </w:tcPr>
          <w:p w:rsidR="00DD258D" w:rsidRPr="00DC0CB0" w:rsidRDefault="00DD258D" w:rsidP="00A9702D">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F14FEB" w:rsidRPr="00DC0CB0" w:rsidTr="007E7E38">
        <w:trPr>
          <w:jc w:val="center"/>
        </w:trPr>
        <w:tc>
          <w:tcPr>
            <w:tcW w:w="1787" w:type="dxa"/>
          </w:tcPr>
          <w:p w:rsidR="00F14FEB" w:rsidRPr="00DC0CB0" w:rsidRDefault="00F14FEB" w:rsidP="00E57AC1">
            <w:pPr>
              <w:rPr>
                <w:rFonts w:asciiTheme="minorHAnsi" w:hAnsiTheme="minorHAnsi" w:cstheme="minorHAnsi"/>
                <w:sz w:val="18"/>
                <w:szCs w:val="18"/>
              </w:rPr>
            </w:pPr>
            <w:r>
              <w:rPr>
                <w:rFonts w:asciiTheme="minorHAnsi" w:hAnsiTheme="minorHAnsi" w:cstheme="minorHAnsi"/>
                <w:sz w:val="18"/>
                <w:szCs w:val="18"/>
              </w:rPr>
              <w:t>(Tipo Comprobante)</w:t>
            </w:r>
          </w:p>
        </w:tc>
        <w:tc>
          <w:tcPr>
            <w:tcW w:w="1190" w:type="dxa"/>
          </w:tcPr>
          <w:p w:rsidR="00F14FEB" w:rsidRPr="00DC0CB0" w:rsidRDefault="00F14FEB" w:rsidP="00E57AC1">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F14FEB" w:rsidRPr="00DC0CB0" w:rsidRDefault="00F14FEB" w:rsidP="00E57AC1">
            <w:pPr>
              <w:rPr>
                <w:rFonts w:asciiTheme="minorHAnsi" w:hAnsiTheme="minorHAnsi" w:cstheme="minorHAnsi"/>
                <w:sz w:val="18"/>
                <w:szCs w:val="18"/>
              </w:rPr>
            </w:pPr>
            <w:r>
              <w:rPr>
                <w:rFonts w:asciiTheme="minorHAnsi" w:hAnsiTheme="minorHAnsi" w:cstheme="minorHAnsi"/>
                <w:sz w:val="18"/>
                <w:szCs w:val="18"/>
              </w:rPr>
              <w:t>Si</w:t>
            </w:r>
          </w:p>
        </w:tc>
        <w:tc>
          <w:tcPr>
            <w:tcW w:w="3899" w:type="dxa"/>
          </w:tcPr>
          <w:p w:rsidR="00F14FEB" w:rsidRDefault="00000B58" w:rsidP="00E57AC1">
            <w:pPr>
              <w:rPr>
                <w:rFonts w:asciiTheme="minorHAnsi" w:hAnsiTheme="minorHAnsi" w:cstheme="minorHAnsi"/>
                <w:sz w:val="18"/>
                <w:szCs w:val="18"/>
              </w:rPr>
            </w:pPr>
            <w:r>
              <w:rPr>
                <w:rFonts w:asciiTheme="minorHAnsi" w:hAnsiTheme="minorHAnsi" w:cstheme="minorHAnsi"/>
                <w:sz w:val="18"/>
                <w:szCs w:val="18"/>
              </w:rPr>
              <w:t>STK_COMPROBANTES_CABEZA</w:t>
            </w:r>
            <w:r w:rsidR="00F14FEB" w:rsidRPr="00DC0CB0">
              <w:rPr>
                <w:rFonts w:asciiTheme="minorHAnsi" w:hAnsiTheme="minorHAnsi" w:cstheme="minorHAnsi"/>
                <w:sz w:val="18"/>
                <w:szCs w:val="18"/>
              </w:rPr>
              <w:t xml:space="preserve"> / </w:t>
            </w:r>
            <w:proofErr w:type="spellStart"/>
            <w:r w:rsidR="00F14FEB">
              <w:rPr>
                <w:rFonts w:asciiTheme="minorHAnsi" w:hAnsiTheme="minorHAnsi" w:cstheme="minorHAnsi"/>
                <w:sz w:val="18"/>
                <w:szCs w:val="18"/>
              </w:rPr>
              <w:t>ccabIDTIPOCOMPROBANTE</w:t>
            </w:r>
            <w:proofErr w:type="spellEnd"/>
          </w:p>
          <w:p w:rsidR="00F14FEB" w:rsidRPr="00DC0CB0" w:rsidRDefault="00F14FEB" w:rsidP="00E57AC1">
            <w:pPr>
              <w:rPr>
                <w:rFonts w:asciiTheme="minorHAnsi" w:hAnsiTheme="minorHAnsi" w:cstheme="minorHAnsi"/>
                <w:sz w:val="18"/>
                <w:szCs w:val="18"/>
              </w:rPr>
            </w:pPr>
            <w:r>
              <w:rPr>
                <w:rFonts w:asciiTheme="minorHAnsi" w:hAnsiTheme="minorHAnsi" w:cstheme="minorHAnsi"/>
                <w:sz w:val="18"/>
                <w:szCs w:val="18"/>
              </w:rPr>
              <w:t>(ID = 1: Acta Recepción Bienes)</w:t>
            </w:r>
          </w:p>
        </w:tc>
        <w:tc>
          <w:tcPr>
            <w:tcW w:w="1957" w:type="dxa"/>
          </w:tcPr>
          <w:p w:rsidR="00F14FEB" w:rsidRPr="00DC0CB0" w:rsidRDefault="00F14FEB" w:rsidP="00E57AC1">
            <w:pPr>
              <w:rPr>
                <w:rFonts w:asciiTheme="minorHAnsi" w:hAnsiTheme="minorHAnsi" w:cstheme="minorHAnsi"/>
                <w:sz w:val="18"/>
                <w:szCs w:val="18"/>
              </w:rPr>
            </w:pPr>
            <w:r>
              <w:rPr>
                <w:rFonts w:asciiTheme="minorHAnsi" w:hAnsiTheme="minorHAnsi" w:cstheme="minorHAnsi"/>
                <w:sz w:val="18"/>
                <w:szCs w:val="18"/>
              </w:rPr>
              <w:t xml:space="preserve">TTIPOCOMPROBANTES / </w:t>
            </w:r>
            <w:proofErr w:type="spellStart"/>
            <w:r>
              <w:rPr>
                <w:rFonts w:asciiTheme="minorHAnsi" w:hAnsiTheme="minorHAnsi" w:cstheme="minorHAnsi"/>
                <w:sz w:val="18"/>
                <w:szCs w:val="18"/>
              </w:rPr>
              <w:t>tcompID</w:t>
            </w:r>
            <w:proofErr w:type="spellEnd"/>
          </w:p>
        </w:tc>
      </w:tr>
      <w:tr w:rsidR="00F14FEB" w:rsidRPr="00DC0CB0" w:rsidTr="007E7E38">
        <w:trPr>
          <w:jc w:val="center"/>
        </w:trPr>
        <w:tc>
          <w:tcPr>
            <w:tcW w:w="1787" w:type="dxa"/>
          </w:tcPr>
          <w:p w:rsidR="00F14FEB" w:rsidRPr="00DC0CB0" w:rsidRDefault="00F14FEB" w:rsidP="00E57AC1">
            <w:pPr>
              <w:rPr>
                <w:rFonts w:asciiTheme="minorHAnsi" w:hAnsiTheme="minorHAnsi" w:cstheme="minorHAnsi"/>
                <w:sz w:val="18"/>
                <w:szCs w:val="18"/>
              </w:rPr>
            </w:pPr>
            <w:r>
              <w:rPr>
                <w:rFonts w:asciiTheme="minorHAnsi" w:hAnsiTheme="minorHAnsi" w:cstheme="minorHAnsi"/>
                <w:sz w:val="18"/>
                <w:szCs w:val="18"/>
              </w:rPr>
              <w:t>Número</w:t>
            </w:r>
          </w:p>
        </w:tc>
        <w:tc>
          <w:tcPr>
            <w:tcW w:w="1190" w:type="dxa"/>
          </w:tcPr>
          <w:p w:rsidR="00F14FEB" w:rsidRPr="00DC0CB0" w:rsidRDefault="00F14FEB" w:rsidP="00F14FEB">
            <w:pPr>
              <w:rPr>
                <w:rFonts w:asciiTheme="minorHAnsi" w:hAnsiTheme="minorHAnsi" w:cstheme="minorHAnsi"/>
                <w:sz w:val="18"/>
                <w:szCs w:val="18"/>
              </w:rPr>
            </w:pPr>
            <w:r>
              <w:rPr>
                <w:rFonts w:asciiTheme="minorHAnsi" w:hAnsiTheme="minorHAnsi" w:cstheme="minorHAnsi"/>
                <w:sz w:val="18"/>
                <w:szCs w:val="18"/>
              </w:rPr>
              <w:t>Número</w:t>
            </w:r>
          </w:p>
        </w:tc>
        <w:tc>
          <w:tcPr>
            <w:tcW w:w="667" w:type="dxa"/>
          </w:tcPr>
          <w:p w:rsidR="00F14FEB" w:rsidRPr="00DC0CB0" w:rsidRDefault="00F14FEB" w:rsidP="00E57AC1">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F14FEB" w:rsidRDefault="00000B58" w:rsidP="00E57AC1">
            <w:r>
              <w:rPr>
                <w:rFonts w:asciiTheme="minorHAnsi" w:hAnsiTheme="minorHAnsi" w:cstheme="minorHAnsi"/>
                <w:sz w:val="18"/>
                <w:szCs w:val="18"/>
              </w:rPr>
              <w:t>STK_COMPROBANTES_CABEZA</w:t>
            </w:r>
            <w:r w:rsidR="00F14FEB" w:rsidRPr="007F35AD">
              <w:rPr>
                <w:rFonts w:asciiTheme="minorHAnsi" w:hAnsiTheme="minorHAnsi" w:cstheme="minorHAnsi"/>
                <w:sz w:val="18"/>
                <w:szCs w:val="18"/>
              </w:rPr>
              <w:t xml:space="preserve"> / </w:t>
            </w:r>
            <w:proofErr w:type="spellStart"/>
            <w:r w:rsidR="00F14FEB" w:rsidRPr="007F35AD">
              <w:rPr>
                <w:rFonts w:asciiTheme="minorHAnsi" w:hAnsiTheme="minorHAnsi" w:cstheme="minorHAnsi"/>
                <w:sz w:val="18"/>
                <w:szCs w:val="18"/>
              </w:rPr>
              <w:t>ccab</w:t>
            </w:r>
            <w:r w:rsidR="00F14FEB">
              <w:rPr>
                <w:rFonts w:asciiTheme="minorHAnsi" w:hAnsiTheme="minorHAnsi" w:cstheme="minorHAnsi"/>
                <w:sz w:val="18"/>
                <w:szCs w:val="18"/>
              </w:rPr>
              <w:t>NUMERO</w:t>
            </w:r>
            <w:proofErr w:type="spellEnd"/>
          </w:p>
        </w:tc>
        <w:tc>
          <w:tcPr>
            <w:tcW w:w="1957" w:type="dxa"/>
          </w:tcPr>
          <w:p w:rsidR="00F14FEB" w:rsidRPr="00DC0CB0" w:rsidRDefault="00F14FEB" w:rsidP="00E57AC1">
            <w:pPr>
              <w:rPr>
                <w:rFonts w:asciiTheme="minorHAnsi" w:hAnsiTheme="minorHAnsi" w:cstheme="minorHAnsi"/>
                <w:sz w:val="18"/>
                <w:szCs w:val="18"/>
              </w:rPr>
            </w:pPr>
            <w:r w:rsidRPr="00DC0CB0">
              <w:rPr>
                <w:rFonts w:asciiTheme="minorHAnsi" w:hAnsiTheme="minorHAnsi" w:cstheme="minorHAnsi"/>
                <w:sz w:val="18"/>
                <w:szCs w:val="18"/>
              </w:rPr>
              <w:t>-</w:t>
            </w:r>
          </w:p>
        </w:tc>
      </w:tr>
      <w:tr w:rsidR="00F14FEB" w:rsidRPr="00DC0CB0" w:rsidTr="007E7E38">
        <w:trPr>
          <w:jc w:val="center"/>
        </w:trPr>
        <w:tc>
          <w:tcPr>
            <w:tcW w:w="1787" w:type="dxa"/>
            <w:tcBorders>
              <w:top w:val="single" w:sz="4" w:space="0" w:color="auto"/>
              <w:left w:val="single" w:sz="4" w:space="0" w:color="auto"/>
              <w:bottom w:val="single" w:sz="4" w:space="0" w:color="auto"/>
              <w:right w:val="single" w:sz="4" w:space="0" w:color="auto"/>
            </w:tcBorders>
          </w:tcPr>
          <w:p w:rsidR="00F14FEB" w:rsidRPr="00DC0CB0" w:rsidRDefault="00F14FEB" w:rsidP="00D07ABF">
            <w:pPr>
              <w:rPr>
                <w:rFonts w:asciiTheme="minorHAnsi" w:hAnsiTheme="minorHAnsi" w:cstheme="minorHAnsi"/>
                <w:sz w:val="18"/>
                <w:szCs w:val="18"/>
              </w:rPr>
            </w:pPr>
            <w:r>
              <w:rPr>
                <w:rFonts w:asciiTheme="minorHAnsi" w:hAnsiTheme="minorHAnsi" w:cstheme="minorHAnsi"/>
                <w:sz w:val="18"/>
                <w:szCs w:val="18"/>
              </w:rPr>
              <w:t xml:space="preserve">Departamento </w:t>
            </w:r>
            <w:r w:rsidR="00D07ABF">
              <w:rPr>
                <w:rFonts w:asciiTheme="minorHAnsi" w:hAnsiTheme="minorHAnsi" w:cstheme="minorHAnsi"/>
                <w:sz w:val="18"/>
                <w:szCs w:val="18"/>
              </w:rPr>
              <w:t>Solicitante</w:t>
            </w:r>
          </w:p>
        </w:tc>
        <w:tc>
          <w:tcPr>
            <w:tcW w:w="1190" w:type="dxa"/>
            <w:tcBorders>
              <w:top w:val="single" w:sz="4" w:space="0" w:color="auto"/>
              <w:left w:val="single" w:sz="4" w:space="0" w:color="auto"/>
              <w:bottom w:val="single" w:sz="4" w:space="0" w:color="auto"/>
              <w:right w:val="single" w:sz="4" w:space="0" w:color="auto"/>
            </w:tcBorders>
          </w:tcPr>
          <w:p w:rsidR="00F14FEB" w:rsidRPr="00DC0CB0" w:rsidRDefault="00F14FEB" w:rsidP="00D07ABF">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F14FEB" w:rsidRPr="00DC0CB0" w:rsidRDefault="00F14FEB" w:rsidP="00E57AC1">
            <w:pPr>
              <w:rPr>
                <w:rFonts w:asciiTheme="minorHAnsi" w:hAnsiTheme="minorHAnsi" w:cstheme="minorHAnsi"/>
                <w:sz w:val="18"/>
                <w:szCs w:val="18"/>
              </w:rPr>
            </w:pPr>
            <w:r>
              <w:rPr>
                <w:rFonts w:asciiTheme="minorHAnsi" w:hAnsiTheme="minorHAnsi" w:cstheme="minorHAnsi"/>
                <w:sz w:val="18"/>
                <w:szCs w:val="18"/>
              </w:rPr>
              <w:t>Si</w:t>
            </w:r>
          </w:p>
        </w:tc>
        <w:tc>
          <w:tcPr>
            <w:tcW w:w="3899" w:type="dxa"/>
            <w:tcBorders>
              <w:top w:val="single" w:sz="4" w:space="0" w:color="auto"/>
              <w:left w:val="single" w:sz="4" w:space="0" w:color="auto"/>
              <w:bottom w:val="single" w:sz="4" w:space="0" w:color="auto"/>
              <w:right w:val="single" w:sz="4" w:space="0" w:color="auto"/>
            </w:tcBorders>
          </w:tcPr>
          <w:p w:rsidR="00F14FEB" w:rsidRDefault="00000B58" w:rsidP="00E57AC1">
            <w:r>
              <w:rPr>
                <w:rFonts w:asciiTheme="minorHAnsi" w:hAnsiTheme="minorHAnsi" w:cstheme="minorHAnsi"/>
                <w:sz w:val="18"/>
                <w:szCs w:val="18"/>
              </w:rPr>
              <w:t>STK_COMPROBANTES_CABEZA</w:t>
            </w:r>
            <w:r w:rsidR="00F14FEB" w:rsidRPr="007F35AD">
              <w:rPr>
                <w:rFonts w:asciiTheme="minorHAnsi" w:hAnsiTheme="minorHAnsi" w:cstheme="minorHAnsi"/>
                <w:sz w:val="18"/>
                <w:szCs w:val="18"/>
              </w:rPr>
              <w:t xml:space="preserve"> / </w:t>
            </w:r>
            <w:proofErr w:type="spellStart"/>
            <w:r w:rsidR="00B85313">
              <w:rPr>
                <w:rFonts w:asciiTheme="minorHAnsi" w:hAnsiTheme="minorHAnsi" w:cstheme="minorHAnsi"/>
                <w:sz w:val="18"/>
                <w:szCs w:val="18"/>
              </w:rPr>
              <w:t>ccabIDDEPTOEMIS</w:t>
            </w:r>
            <w:proofErr w:type="spellEnd"/>
          </w:p>
        </w:tc>
        <w:tc>
          <w:tcPr>
            <w:tcW w:w="1957" w:type="dxa"/>
            <w:tcBorders>
              <w:top w:val="single" w:sz="4" w:space="0" w:color="auto"/>
              <w:left w:val="single" w:sz="4" w:space="0" w:color="auto"/>
              <w:bottom w:val="single" w:sz="4" w:space="0" w:color="auto"/>
              <w:right w:val="single" w:sz="4" w:space="0" w:color="auto"/>
            </w:tcBorders>
          </w:tcPr>
          <w:p w:rsidR="00F14FEB" w:rsidRPr="00DC0CB0" w:rsidRDefault="00B836F3" w:rsidP="00E57AC1">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7E7E38">
        <w:trPr>
          <w:jc w:val="center"/>
        </w:trPr>
        <w:tc>
          <w:tcPr>
            <w:tcW w:w="1787" w:type="dxa"/>
          </w:tcPr>
          <w:p w:rsidR="00D07ABF" w:rsidRPr="00DC0CB0" w:rsidRDefault="00D07ABF" w:rsidP="00D07ABF">
            <w:pPr>
              <w:rPr>
                <w:rFonts w:asciiTheme="minorHAnsi" w:hAnsiTheme="minorHAnsi" w:cstheme="minorHAnsi"/>
                <w:sz w:val="18"/>
                <w:szCs w:val="18"/>
              </w:rPr>
            </w:pPr>
            <w:r>
              <w:rPr>
                <w:rFonts w:asciiTheme="minorHAnsi" w:hAnsiTheme="minorHAnsi" w:cstheme="minorHAnsi"/>
                <w:sz w:val="18"/>
                <w:szCs w:val="18"/>
              </w:rPr>
              <w:t>Departamento Administrador</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195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BF080F" w:rsidRPr="00DC0CB0" w:rsidTr="007E7E38">
        <w:trPr>
          <w:jc w:val="center"/>
        </w:trPr>
        <w:tc>
          <w:tcPr>
            <w:tcW w:w="1787" w:type="dxa"/>
            <w:tcBorders>
              <w:top w:val="single" w:sz="4" w:space="0" w:color="auto"/>
              <w:left w:val="single" w:sz="4" w:space="0" w:color="auto"/>
              <w:bottom w:val="single" w:sz="4" w:space="0" w:color="auto"/>
              <w:right w:val="single" w:sz="4" w:space="0" w:color="auto"/>
            </w:tcBorders>
          </w:tcPr>
          <w:p w:rsidR="00BF080F" w:rsidRPr="00DC0CB0" w:rsidRDefault="00BF080F" w:rsidP="00E57AC1">
            <w:pPr>
              <w:rPr>
                <w:rFonts w:asciiTheme="minorHAnsi" w:hAnsiTheme="minorHAnsi" w:cstheme="minorHAnsi"/>
                <w:sz w:val="18"/>
                <w:szCs w:val="18"/>
              </w:rPr>
            </w:pPr>
            <w:r>
              <w:rPr>
                <w:rFonts w:asciiTheme="minorHAnsi" w:hAnsiTheme="minorHAnsi" w:cstheme="minorHAnsi"/>
                <w:sz w:val="18"/>
                <w:szCs w:val="18"/>
              </w:rPr>
              <w:t xml:space="preserve">Fecha </w:t>
            </w:r>
            <w:proofErr w:type="spellStart"/>
            <w:r>
              <w:rPr>
                <w:rFonts w:asciiTheme="minorHAnsi" w:hAnsiTheme="minorHAnsi" w:cstheme="minorHAnsi"/>
                <w:sz w:val="18"/>
                <w:szCs w:val="18"/>
              </w:rPr>
              <w:t>Mov</w:t>
            </w:r>
            <w:proofErr w:type="spellEnd"/>
            <w:r>
              <w:rPr>
                <w:rFonts w:asciiTheme="minorHAnsi" w:hAnsiTheme="minorHAnsi" w:cstheme="minorHAnsi"/>
                <w:sz w:val="18"/>
                <w:szCs w:val="18"/>
              </w:rPr>
              <w:t>. Stock</w:t>
            </w:r>
          </w:p>
        </w:tc>
        <w:tc>
          <w:tcPr>
            <w:tcW w:w="1190" w:type="dxa"/>
            <w:tcBorders>
              <w:top w:val="single" w:sz="4" w:space="0" w:color="auto"/>
              <w:left w:val="single" w:sz="4" w:space="0" w:color="auto"/>
              <w:bottom w:val="single" w:sz="4" w:space="0" w:color="auto"/>
              <w:right w:val="single" w:sz="4" w:space="0" w:color="auto"/>
            </w:tcBorders>
          </w:tcPr>
          <w:p w:rsidR="00BF080F" w:rsidRPr="00DC0CB0" w:rsidRDefault="00BF080F" w:rsidP="00BF080F">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Borders>
              <w:top w:val="single" w:sz="4" w:space="0" w:color="auto"/>
              <w:left w:val="single" w:sz="4" w:space="0" w:color="auto"/>
              <w:bottom w:val="single" w:sz="4" w:space="0" w:color="auto"/>
              <w:right w:val="single" w:sz="4" w:space="0" w:color="auto"/>
            </w:tcBorders>
          </w:tcPr>
          <w:p w:rsidR="00BF080F" w:rsidRPr="00DC0CB0" w:rsidRDefault="00BF080F" w:rsidP="00E57AC1">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BF080F" w:rsidRDefault="00000B58" w:rsidP="00E57AC1">
            <w:r>
              <w:rPr>
                <w:rFonts w:asciiTheme="minorHAnsi" w:hAnsiTheme="minorHAnsi" w:cstheme="minorHAnsi"/>
                <w:sz w:val="18"/>
                <w:szCs w:val="18"/>
              </w:rPr>
              <w:t>STK_COMPROBANTES_CABEZA</w:t>
            </w:r>
            <w:r w:rsidR="00BF080F" w:rsidRPr="007F35AD">
              <w:rPr>
                <w:rFonts w:asciiTheme="minorHAnsi" w:hAnsiTheme="minorHAnsi" w:cstheme="minorHAnsi"/>
                <w:sz w:val="18"/>
                <w:szCs w:val="18"/>
              </w:rPr>
              <w:t xml:space="preserve"> / </w:t>
            </w:r>
            <w:proofErr w:type="spellStart"/>
            <w:r w:rsidR="00BF080F" w:rsidRPr="007F35AD">
              <w:rPr>
                <w:rFonts w:asciiTheme="minorHAnsi" w:hAnsiTheme="minorHAnsi" w:cstheme="minorHAnsi"/>
                <w:sz w:val="18"/>
                <w:szCs w:val="18"/>
              </w:rPr>
              <w:t>ccab</w:t>
            </w:r>
            <w:r w:rsidR="00BF080F">
              <w:rPr>
                <w:rFonts w:asciiTheme="minorHAnsi" w:hAnsiTheme="minorHAnsi" w:cstheme="minorHAnsi"/>
                <w:sz w:val="18"/>
                <w:szCs w:val="18"/>
              </w:rPr>
              <w:t>FECHASTOCK</w:t>
            </w:r>
            <w:proofErr w:type="spellEnd"/>
          </w:p>
        </w:tc>
        <w:tc>
          <w:tcPr>
            <w:tcW w:w="1957" w:type="dxa"/>
            <w:tcBorders>
              <w:top w:val="single" w:sz="4" w:space="0" w:color="auto"/>
              <w:left w:val="single" w:sz="4" w:space="0" w:color="auto"/>
              <w:bottom w:val="single" w:sz="4" w:space="0" w:color="auto"/>
              <w:right w:val="single" w:sz="4" w:space="0" w:color="auto"/>
            </w:tcBorders>
          </w:tcPr>
          <w:p w:rsidR="00BF080F" w:rsidRDefault="00BF080F" w:rsidP="00E57AC1">
            <w:r w:rsidRPr="007D70BB">
              <w:rPr>
                <w:rFonts w:asciiTheme="minorHAnsi" w:hAnsiTheme="minorHAnsi" w:cstheme="minorHAnsi"/>
                <w:sz w:val="18"/>
                <w:szCs w:val="18"/>
              </w:rPr>
              <w:t>-</w:t>
            </w:r>
          </w:p>
        </w:tc>
      </w:tr>
      <w:tr w:rsidR="00EC3F40" w:rsidRPr="00DC0CB0" w:rsidTr="007E7E38">
        <w:trPr>
          <w:jc w:val="center"/>
        </w:trPr>
        <w:tc>
          <w:tcPr>
            <w:tcW w:w="1787" w:type="dxa"/>
            <w:tcBorders>
              <w:top w:val="single" w:sz="4" w:space="0" w:color="auto"/>
              <w:left w:val="single" w:sz="4" w:space="0" w:color="auto"/>
              <w:bottom w:val="single" w:sz="4" w:space="0" w:color="auto"/>
              <w:right w:val="single" w:sz="4" w:space="0" w:color="auto"/>
            </w:tcBorders>
          </w:tcPr>
          <w:p w:rsidR="00EC3F40" w:rsidRPr="00DC0CB0" w:rsidRDefault="00EC3F40" w:rsidP="00E86869">
            <w:pPr>
              <w:rPr>
                <w:rFonts w:asciiTheme="minorHAnsi" w:hAnsiTheme="minorHAnsi" w:cstheme="minorHAnsi"/>
                <w:sz w:val="18"/>
                <w:szCs w:val="18"/>
              </w:rPr>
            </w:pPr>
            <w:r>
              <w:rPr>
                <w:rFonts w:asciiTheme="minorHAnsi" w:hAnsiTheme="minorHAnsi" w:cstheme="minorHAnsi"/>
                <w:sz w:val="18"/>
                <w:szCs w:val="18"/>
              </w:rPr>
              <w:t>Fecha Confirmación</w:t>
            </w:r>
          </w:p>
        </w:tc>
        <w:tc>
          <w:tcPr>
            <w:tcW w:w="1190" w:type="dxa"/>
            <w:tcBorders>
              <w:top w:val="single" w:sz="4" w:space="0" w:color="auto"/>
              <w:left w:val="single" w:sz="4" w:space="0" w:color="auto"/>
              <w:bottom w:val="single" w:sz="4" w:space="0" w:color="auto"/>
              <w:right w:val="single" w:sz="4" w:space="0" w:color="auto"/>
            </w:tcBorders>
          </w:tcPr>
          <w:p w:rsidR="00EC3F40" w:rsidRPr="00DC0CB0" w:rsidRDefault="00EC3F40" w:rsidP="00E86869">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Borders>
              <w:top w:val="single" w:sz="4" w:space="0" w:color="auto"/>
              <w:left w:val="single" w:sz="4" w:space="0" w:color="auto"/>
              <w:bottom w:val="single" w:sz="4" w:space="0" w:color="auto"/>
              <w:right w:val="single" w:sz="4" w:space="0" w:color="auto"/>
            </w:tcBorders>
          </w:tcPr>
          <w:p w:rsidR="00EC3F40" w:rsidRPr="00DC0CB0" w:rsidRDefault="00EC3F40" w:rsidP="00E86869">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EC3F40" w:rsidRDefault="00000B58" w:rsidP="00E86869">
            <w:r>
              <w:rPr>
                <w:rFonts w:asciiTheme="minorHAnsi" w:hAnsiTheme="minorHAnsi" w:cstheme="minorHAnsi"/>
                <w:sz w:val="18"/>
                <w:szCs w:val="18"/>
              </w:rPr>
              <w:t>STK_COMPROBANTES_CABEZA</w:t>
            </w:r>
            <w:r w:rsidR="00EC3F40" w:rsidRPr="007F35AD">
              <w:rPr>
                <w:rFonts w:asciiTheme="minorHAnsi" w:hAnsiTheme="minorHAnsi" w:cstheme="minorHAnsi"/>
                <w:sz w:val="18"/>
                <w:szCs w:val="18"/>
              </w:rPr>
              <w:t xml:space="preserve"> / </w:t>
            </w:r>
            <w:proofErr w:type="spellStart"/>
            <w:r w:rsidR="00EC3F40" w:rsidRPr="007F35AD">
              <w:rPr>
                <w:rFonts w:asciiTheme="minorHAnsi" w:hAnsiTheme="minorHAnsi" w:cstheme="minorHAnsi"/>
                <w:sz w:val="18"/>
                <w:szCs w:val="18"/>
              </w:rPr>
              <w:t>ccab</w:t>
            </w:r>
            <w:r w:rsidR="00EC3F40">
              <w:rPr>
                <w:rFonts w:asciiTheme="minorHAnsi" w:hAnsiTheme="minorHAnsi" w:cstheme="minorHAnsi"/>
                <w:sz w:val="18"/>
                <w:szCs w:val="18"/>
              </w:rPr>
              <w:t>FECHACONFIRMA</w:t>
            </w:r>
            <w:proofErr w:type="spellEnd"/>
          </w:p>
        </w:tc>
        <w:tc>
          <w:tcPr>
            <w:tcW w:w="1957" w:type="dxa"/>
            <w:tcBorders>
              <w:top w:val="single" w:sz="4" w:space="0" w:color="auto"/>
              <w:left w:val="single" w:sz="4" w:space="0" w:color="auto"/>
              <w:bottom w:val="single" w:sz="4" w:space="0" w:color="auto"/>
              <w:right w:val="single" w:sz="4" w:space="0" w:color="auto"/>
            </w:tcBorders>
          </w:tcPr>
          <w:p w:rsidR="00EC3F40" w:rsidRDefault="00EC3F40" w:rsidP="00E86869">
            <w:r w:rsidRPr="007D70BB">
              <w:rPr>
                <w:rFonts w:asciiTheme="minorHAnsi" w:hAnsiTheme="minorHAnsi" w:cstheme="minorHAnsi"/>
                <w:sz w:val="18"/>
                <w:szCs w:val="18"/>
              </w:rPr>
              <w:t>-</w:t>
            </w:r>
          </w:p>
        </w:tc>
      </w:tr>
      <w:tr w:rsidR="00FF43CD" w:rsidRPr="00DC0CB0" w:rsidTr="007E7E38">
        <w:trPr>
          <w:jc w:val="center"/>
        </w:trPr>
        <w:tc>
          <w:tcPr>
            <w:tcW w:w="1787" w:type="dxa"/>
            <w:tcBorders>
              <w:top w:val="single" w:sz="4" w:space="0" w:color="auto"/>
              <w:left w:val="single" w:sz="4" w:space="0" w:color="auto"/>
              <w:bottom w:val="single" w:sz="4" w:space="0" w:color="auto"/>
              <w:right w:val="single" w:sz="4" w:space="0" w:color="auto"/>
            </w:tcBorders>
          </w:tcPr>
          <w:p w:rsidR="00FF43CD" w:rsidRPr="00DC0CB0" w:rsidRDefault="00EC3F40" w:rsidP="00E57AC1">
            <w:pPr>
              <w:rPr>
                <w:rFonts w:asciiTheme="minorHAnsi" w:hAnsiTheme="minorHAnsi" w:cstheme="minorHAnsi"/>
                <w:sz w:val="18"/>
                <w:szCs w:val="18"/>
              </w:rPr>
            </w:pPr>
            <w:r>
              <w:rPr>
                <w:rFonts w:asciiTheme="minorHAnsi" w:hAnsiTheme="minorHAnsi" w:cstheme="minorHAnsi"/>
                <w:sz w:val="18"/>
                <w:szCs w:val="18"/>
              </w:rPr>
              <w:t>Estado</w:t>
            </w:r>
          </w:p>
        </w:tc>
        <w:tc>
          <w:tcPr>
            <w:tcW w:w="1190" w:type="dxa"/>
            <w:tcBorders>
              <w:top w:val="single" w:sz="4" w:space="0" w:color="auto"/>
              <w:left w:val="single" w:sz="4" w:space="0" w:color="auto"/>
              <w:bottom w:val="single" w:sz="4" w:space="0" w:color="auto"/>
              <w:right w:val="single" w:sz="4" w:space="0" w:color="auto"/>
            </w:tcBorders>
          </w:tcPr>
          <w:p w:rsidR="00FF43CD" w:rsidRPr="00DC0CB0" w:rsidRDefault="007E7E38" w:rsidP="00E57AC1">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FF43CD" w:rsidRPr="00DC0CB0" w:rsidRDefault="00FF43CD" w:rsidP="00E57AC1">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FF43CD" w:rsidRDefault="00000B58" w:rsidP="007E7E38">
            <w:r>
              <w:rPr>
                <w:rFonts w:asciiTheme="minorHAnsi" w:hAnsiTheme="minorHAnsi" w:cstheme="minorHAnsi"/>
                <w:sz w:val="18"/>
                <w:szCs w:val="18"/>
              </w:rPr>
              <w:t>STK_COMPROBANTES_ESTADOS</w:t>
            </w:r>
            <w:r w:rsidR="00FF43CD" w:rsidRPr="007F35AD">
              <w:rPr>
                <w:rFonts w:asciiTheme="minorHAnsi" w:hAnsiTheme="minorHAnsi" w:cstheme="minorHAnsi"/>
                <w:sz w:val="18"/>
                <w:szCs w:val="18"/>
              </w:rPr>
              <w:t xml:space="preserve"> / </w:t>
            </w:r>
            <w:proofErr w:type="spellStart"/>
            <w:r w:rsidR="007E7E38">
              <w:rPr>
                <w:rFonts w:asciiTheme="minorHAnsi" w:hAnsiTheme="minorHAnsi" w:cstheme="minorHAnsi"/>
                <w:sz w:val="18"/>
                <w:szCs w:val="18"/>
              </w:rPr>
              <w:t>cestIDESTADOCOMPROB</w:t>
            </w:r>
            <w:proofErr w:type="spellEnd"/>
          </w:p>
        </w:tc>
        <w:tc>
          <w:tcPr>
            <w:tcW w:w="1957" w:type="dxa"/>
            <w:tcBorders>
              <w:top w:val="single" w:sz="4" w:space="0" w:color="auto"/>
              <w:left w:val="single" w:sz="4" w:space="0" w:color="auto"/>
              <w:bottom w:val="single" w:sz="4" w:space="0" w:color="auto"/>
              <w:right w:val="single" w:sz="4" w:space="0" w:color="auto"/>
            </w:tcBorders>
          </w:tcPr>
          <w:p w:rsidR="00FF43CD" w:rsidRDefault="007E7E38" w:rsidP="007E7E38">
            <w:r>
              <w:rPr>
                <w:rFonts w:asciiTheme="minorHAnsi" w:hAnsiTheme="minorHAnsi" w:cstheme="minorHAnsi"/>
                <w:sz w:val="18"/>
                <w:szCs w:val="18"/>
              </w:rPr>
              <w:t xml:space="preserve">TESTADOSCOMPROB / </w:t>
            </w:r>
            <w:proofErr w:type="spellStart"/>
            <w:r>
              <w:rPr>
                <w:rFonts w:asciiTheme="minorHAnsi" w:hAnsiTheme="minorHAnsi" w:cstheme="minorHAnsi"/>
                <w:sz w:val="18"/>
                <w:szCs w:val="18"/>
              </w:rPr>
              <w:t>tecomDESCRIPCION</w:t>
            </w:r>
            <w:proofErr w:type="spellEnd"/>
          </w:p>
        </w:tc>
      </w:tr>
      <w:tr w:rsidR="00DD258D" w:rsidRPr="00CC69F4" w:rsidTr="007E7E38">
        <w:trPr>
          <w:jc w:val="center"/>
        </w:trPr>
        <w:tc>
          <w:tcPr>
            <w:tcW w:w="1787" w:type="dxa"/>
            <w:shd w:val="clear" w:color="auto" w:fill="8DB3E2" w:themeFill="text2" w:themeFillTint="66"/>
          </w:tcPr>
          <w:p w:rsidR="00DD258D" w:rsidRPr="00CC69F4" w:rsidRDefault="00DD258D" w:rsidP="00A9702D">
            <w:pPr>
              <w:rPr>
                <w:rFonts w:asciiTheme="minorHAnsi" w:hAnsiTheme="minorHAnsi" w:cstheme="minorHAnsi"/>
                <w:sz w:val="12"/>
                <w:szCs w:val="18"/>
              </w:rPr>
            </w:pPr>
          </w:p>
        </w:tc>
        <w:tc>
          <w:tcPr>
            <w:tcW w:w="1190" w:type="dxa"/>
            <w:shd w:val="clear" w:color="auto" w:fill="8DB3E2" w:themeFill="text2" w:themeFillTint="66"/>
          </w:tcPr>
          <w:p w:rsidR="00DD258D" w:rsidRPr="00CC69F4" w:rsidRDefault="00DD258D" w:rsidP="00A9702D">
            <w:pPr>
              <w:rPr>
                <w:rFonts w:asciiTheme="minorHAnsi" w:hAnsiTheme="minorHAnsi" w:cstheme="minorHAnsi"/>
                <w:sz w:val="12"/>
                <w:szCs w:val="18"/>
              </w:rPr>
            </w:pPr>
          </w:p>
        </w:tc>
        <w:tc>
          <w:tcPr>
            <w:tcW w:w="667" w:type="dxa"/>
            <w:shd w:val="clear" w:color="auto" w:fill="8DB3E2" w:themeFill="text2" w:themeFillTint="66"/>
          </w:tcPr>
          <w:p w:rsidR="00DD258D" w:rsidRPr="00CC69F4" w:rsidRDefault="00DD258D" w:rsidP="00A9702D">
            <w:pPr>
              <w:rPr>
                <w:rFonts w:asciiTheme="minorHAnsi" w:hAnsiTheme="minorHAnsi" w:cstheme="minorHAnsi"/>
                <w:sz w:val="12"/>
                <w:szCs w:val="18"/>
              </w:rPr>
            </w:pPr>
          </w:p>
        </w:tc>
        <w:tc>
          <w:tcPr>
            <w:tcW w:w="3899" w:type="dxa"/>
            <w:shd w:val="clear" w:color="auto" w:fill="8DB3E2" w:themeFill="text2" w:themeFillTint="66"/>
          </w:tcPr>
          <w:p w:rsidR="00DD258D" w:rsidRPr="00CC69F4" w:rsidRDefault="00DD258D" w:rsidP="00A9702D">
            <w:pPr>
              <w:rPr>
                <w:rFonts w:asciiTheme="minorHAnsi" w:hAnsiTheme="minorHAnsi" w:cstheme="minorHAnsi"/>
                <w:sz w:val="12"/>
                <w:szCs w:val="18"/>
              </w:rPr>
            </w:pPr>
          </w:p>
        </w:tc>
        <w:tc>
          <w:tcPr>
            <w:tcW w:w="1957" w:type="dxa"/>
            <w:shd w:val="clear" w:color="auto" w:fill="8DB3E2" w:themeFill="text2" w:themeFillTint="66"/>
          </w:tcPr>
          <w:p w:rsidR="00DD258D" w:rsidRPr="00CC69F4" w:rsidRDefault="00DD258D" w:rsidP="00A9702D">
            <w:pPr>
              <w:rPr>
                <w:rFonts w:asciiTheme="minorHAnsi" w:hAnsiTheme="minorHAnsi" w:cstheme="minorHAnsi"/>
                <w:sz w:val="12"/>
                <w:szCs w:val="18"/>
              </w:rPr>
            </w:pPr>
          </w:p>
        </w:tc>
      </w:tr>
      <w:tr w:rsidR="00BF080F" w:rsidRPr="00DC0CB0" w:rsidTr="007E7E38">
        <w:trPr>
          <w:jc w:val="center"/>
        </w:trPr>
        <w:tc>
          <w:tcPr>
            <w:tcW w:w="1787" w:type="dxa"/>
          </w:tcPr>
          <w:p w:rsidR="00BF080F" w:rsidRPr="00DC0CB0" w:rsidRDefault="00BF080F" w:rsidP="00E57AC1">
            <w:pPr>
              <w:rPr>
                <w:rFonts w:asciiTheme="minorHAnsi" w:hAnsiTheme="minorHAnsi" w:cstheme="minorHAnsi"/>
                <w:sz w:val="18"/>
                <w:szCs w:val="18"/>
              </w:rPr>
            </w:pPr>
            <w:r>
              <w:rPr>
                <w:rFonts w:asciiTheme="minorHAnsi" w:hAnsiTheme="minorHAnsi" w:cstheme="minorHAnsi"/>
                <w:sz w:val="18"/>
                <w:szCs w:val="18"/>
              </w:rPr>
              <w:t>Número</w:t>
            </w:r>
          </w:p>
        </w:tc>
        <w:tc>
          <w:tcPr>
            <w:tcW w:w="1190" w:type="dxa"/>
          </w:tcPr>
          <w:p w:rsidR="00BF080F" w:rsidRPr="00DC0CB0" w:rsidRDefault="00BF080F" w:rsidP="00E57AC1">
            <w:pPr>
              <w:rPr>
                <w:rFonts w:asciiTheme="minorHAnsi" w:hAnsiTheme="minorHAnsi" w:cstheme="minorHAnsi"/>
                <w:sz w:val="18"/>
                <w:szCs w:val="18"/>
              </w:rPr>
            </w:pPr>
            <w:r>
              <w:rPr>
                <w:rFonts w:asciiTheme="minorHAnsi" w:hAnsiTheme="minorHAnsi" w:cstheme="minorHAnsi"/>
                <w:sz w:val="18"/>
                <w:szCs w:val="18"/>
              </w:rPr>
              <w:t>Número</w:t>
            </w:r>
          </w:p>
        </w:tc>
        <w:tc>
          <w:tcPr>
            <w:tcW w:w="667" w:type="dxa"/>
          </w:tcPr>
          <w:p w:rsidR="00BF080F" w:rsidRPr="00DC0CB0" w:rsidRDefault="00BF080F" w:rsidP="00E57AC1">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BF080F" w:rsidRDefault="00000B58" w:rsidP="00E57AC1">
            <w:r>
              <w:rPr>
                <w:rFonts w:asciiTheme="minorHAnsi" w:hAnsiTheme="minorHAnsi" w:cstheme="minorHAnsi"/>
                <w:sz w:val="18"/>
                <w:szCs w:val="18"/>
              </w:rPr>
              <w:t>STK_COMPROBANTES_CABEZA</w:t>
            </w:r>
            <w:r w:rsidR="00BF080F" w:rsidRPr="007F35AD">
              <w:rPr>
                <w:rFonts w:asciiTheme="minorHAnsi" w:hAnsiTheme="minorHAnsi" w:cstheme="minorHAnsi"/>
                <w:sz w:val="18"/>
                <w:szCs w:val="18"/>
              </w:rPr>
              <w:t xml:space="preserve"> / </w:t>
            </w:r>
            <w:proofErr w:type="spellStart"/>
            <w:r w:rsidR="00BF080F" w:rsidRPr="007F35AD">
              <w:rPr>
                <w:rFonts w:asciiTheme="minorHAnsi" w:hAnsiTheme="minorHAnsi" w:cstheme="minorHAnsi"/>
                <w:sz w:val="18"/>
                <w:szCs w:val="18"/>
              </w:rPr>
              <w:t>ccab</w:t>
            </w:r>
            <w:r w:rsidR="00BF080F">
              <w:rPr>
                <w:rFonts w:asciiTheme="minorHAnsi" w:hAnsiTheme="minorHAnsi" w:cstheme="minorHAnsi"/>
                <w:sz w:val="18"/>
                <w:szCs w:val="18"/>
              </w:rPr>
              <w:t>NUMERO</w:t>
            </w:r>
            <w:proofErr w:type="spellEnd"/>
          </w:p>
        </w:tc>
        <w:tc>
          <w:tcPr>
            <w:tcW w:w="1957" w:type="dxa"/>
          </w:tcPr>
          <w:p w:rsidR="00BF080F" w:rsidRPr="00DC0CB0" w:rsidRDefault="00BF080F" w:rsidP="00E57AC1">
            <w:pPr>
              <w:rPr>
                <w:rFonts w:asciiTheme="minorHAnsi" w:hAnsiTheme="minorHAnsi" w:cstheme="minorHAnsi"/>
                <w:sz w:val="18"/>
                <w:szCs w:val="18"/>
              </w:rPr>
            </w:pPr>
            <w:r w:rsidRPr="00DC0CB0">
              <w:rPr>
                <w:rFonts w:asciiTheme="minorHAnsi" w:hAnsiTheme="minorHAnsi" w:cstheme="minorHAnsi"/>
                <w:sz w:val="18"/>
                <w:szCs w:val="18"/>
              </w:rPr>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Departamento Solicitante</w:t>
            </w:r>
          </w:p>
        </w:tc>
        <w:tc>
          <w:tcPr>
            <w:tcW w:w="1190"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195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Departamento Administrador</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195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8F68E1" w:rsidRPr="00DC0CB0" w:rsidTr="007E7E38">
        <w:trPr>
          <w:jc w:val="center"/>
        </w:trPr>
        <w:tc>
          <w:tcPr>
            <w:tcW w:w="1787" w:type="dxa"/>
          </w:tcPr>
          <w:p w:rsidR="008F68E1" w:rsidRPr="00DC0CB0" w:rsidRDefault="008F68E1" w:rsidP="00E57AC1">
            <w:pPr>
              <w:rPr>
                <w:rFonts w:asciiTheme="minorHAnsi" w:hAnsiTheme="minorHAnsi" w:cstheme="minorHAnsi"/>
                <w:sz w:val="18"/>
                <w:szCs w:val="18"/>
              </w:rPr>
            </w:pPr>
            <w:r>
              <w:rPr>
                <w:rFonts w:asciiTheme="minorHAnsi" w:hAnsiTheme="minorHAnsi" w:cstheme="minorHAnsi"/>
                <w:sz w:val="18"/>
                <w:szCs w:val="18"/>
              </w:rPr>
              <w:t xml:space="preserve">Fecha </w:t>
            </w:r>
            <w:proofErr w:type="spellStart"/>
            <w:r>
              <w:rPr>
                <w:rFonts w:asciiTheme="minorHAnsi" w:hAnsiTheme="minorHAnsi" w:cstheme="minorHAnsi"/>
                <w:sz w:val="18"/>
                <w:szCs w:val="18"/>
              </w:rPr>
              <w:t>Mov</w:t>
            </w:r>
            <w:proofErr w:type="spellEnd"/>
            <w:r>
              <w:rPr>
                <w:rFonts w:asciiTheme="minorHAnsi" w:hAnsiTheme="minorHAnsi" w:cstheme="minorHAnsi"/>
                <w:sz w:val="18"/>
                <w:szCs w:val="18"/>
              </w:rPr>
              <w:t>. Stock</w:t>
            </w:r>
          </w:p>
        </w:tc>
        <w:tc>
          <w:tcPr>
            <w:tcW w:w="1190" w:type="dxa"/>
          </w:tcPr>
          <w:p w:rsidR="008F68E1" w:rsidRPr="00DC0CB0" w:rsidRDefault="008F68E1" w:rsidP="00E57AC1">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Pr>
          <w:p w:rsidR="008F68E1" w:rsidRPr="00DC0CB0" w:rsidRDefault="008F68E1" w:rsidP="00E57AC1">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8F68E1" w:rsidRDefault="00000B58" w:rsidP="00E57AC1">
            <w:r>
              <w:rPr>
                <w:rFonts w:asciiTheme="minorHAnsi" w:hAnsiTheme="minorHAnsi" w:cstheme="minorHAnsi"/>
                <w:sz w:val="18"/>
                <w:szCs w:val="18"/>
              </w:rPr>
              <w:t>STK_COMPROBANTES_CABEZA</w:t>
            </w:r>
            <w:r w:rsidR="008F68E1" w:rsidRPr="007F35AD">
              <w:rPr>
                <w:rFonts w:asciiTheme="minorHAnsi" w:hAnsiTheme="minorHAnsi" w:cstheme="minorHAnsi"/>
                <w:sz w:val="18"/>
                <w:szCs w:val="18"/>
              </w:rPr>
              <w:t xml:space="preserve"> / </w:t>
            </w:r>
            <w:proofErr w:type="spellStart"/>
            <w:r w:rsidR="008F68E1" w:rsidRPr="007F35AD">
              <w:rPr>
                <w:rFonts w:asciiTheme="minorHAnsi" w:hAnsiTheme="minorHAnsi" w:cstheme="minorHAnsi"/>
                <w:sz w:val="18"/>
                <w:szCs w:val="18"/>
              </w:rPr>
              <w:t>ccab</w:t>
            </w:r>
            <w:r w:rsidR="008F68E1">
              <w:rPr>
                <w:rFonts w:asciiTheme="minorHAnsi" w:hAnsiTheme="minorHAnsi" w:cstheme="minorHAnsi"/>
                <w:sz w:val="18"/>
                <w:szCs w:val="18"/>
              </w:rPr>
              <w:t>FECHASTOCK</w:t>
            </w:r>
            <w:proofErr w:type="spellEnd"/>
          </w:p>
        </w:tc>
        <w:tc>
          <w:tcPr>
            <w:tcW w:w="1957" w:type="dxa"/>
          </w:tcPr>
          <w:p w:rsidR="008F68E1" w:rsidRDefault="008F68E1" w:rsidP="00E57AC1">
            <w:r w:rsidRPr="007D70BB">
              <w:rPr>
                <w:rFonts w:asciiTheme="minorHAnsi" w:hAnsiTheme="minorHAnsi" w:cstheme="minorHAnsi"/>
                <w:sz w:val="18"/>
                <w:szCs w:val="18"/>
              </w:rPr>
              <w:t>-</w:t>
            </w:r>
          </w:p>
        </w:tc>
      </w:tr>
      <w:tr w:rsidR="008F68E1" w:rsidRPr="00DC0CB0" w:rsidTr="007E7E38">
        <w:trPr>
          <w:jc w:val="center"/>
        </w:trPr>
        <w:tc>
          <w:tcPr>
            <w:tcW w:w="1787" w:type="dxa"/>
          </w:tcPr>
          <w:p w:rsidR="008F68E1" w:rsidRPr="00DC0CB0" w:rsidRDefault="008F68E1" w:rsidP="00E57AC1">
            <w:pPr>
              <w:rPr>
                <w:rFonts w:asciiTheme="minorHAnsi" w:hAnsiTheme="minorHAnsi" w:cstheme="minorHAnsi"/>
                <w:sz w:val="18"/>
                <w:szCs w:val="18"/>
              </w:rPr>
            </w:pPr>
            <w:r>
              <w:rPr>
                <w:rFonts w:asciiTheme="minorHAnsi" w:hAnsiTheme="minorHAnsi" w:cstheme="minorHAnsi"/>
                <w:sz w:val="18"/>
                <w:szCs w:val="18"/>
              </w:rPr>
              <w:t>Fecha Confirmación</w:t>
            </w:r>
          </w:p>
        </w:tc>
        <w:tc>
          <w:tcPr>
            <w:tcW w:w="1190" w:type="dxa"/>
          </w:tcPr>
          <w:p w:rsidR="008F68E1" w:rsidRPr="00DC0CB0" w:rsidRDefault="008F68E1" w:rsidP="00E57AC1">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Pr>
          <w:p w:rsidR="008F68E1" w:rsidRPr="00DC0CB0" w:rsidRDefault="008F68E1" w:rsidP="00E57AC1">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8F68E1" w:rsidRDefault="00000B58" w:rsidP="00E57AC1">
            <w:r>
              <w:rPr>
                <w:rFonts w:asciiTheme="minorHAnsi" w:hAnsiTheme="minorHAnsi" w:cstheme="minorHAnsi"/>
                <w:sz w:val="18"/>
                <w:szCs w:val="18"/>
              </w:rPr>
              <w:t>STK_COMPROBANTES_CABEZA</w:t>
            </w:r>
            <w:r w:rsidR="008F68E1" w:rsidRPr="007F35AD">
              <w:rPr>
                <w:rFonts w:asciiTheme="minorHAnsi" w:hAnsiTheme="minorHAnsi" w:cstheme="minorHAnsi"/>
                <w:sz w:val="18"/>
                <w:szCs w:val="18"/>
              </w:rPr>
              <w:t xml:space="preserve"> / </w:t>
            </w:r>
            <w:proofErr w:type="spellStart"/>
            <w:r w:rsidR="008F68E1" w:rsidRPr="007F35AD">
              <w:rPr>
                <w:rFonts w:asciiTheme="minorHAnsi" w:hAnsiTheme="minorHAnsi" w:cstheme="minorHAnsi"/>
                <w:sz w:val="18"/>
                <w:szCs w:val="18"/>
              </w:rPr>
              <w:t>ccab</w:t>
            </w:r>
            <w:r w:rsidR="008F68E1">
              <w:rPr>
                <w:rFonts w:asciiTheme="minorHAnsi" w:hAnsiTheme="minorHAnsi" w:cstheme="minorHAnsi"/>
                <w:sz w:val="18"/>
                <w:szCs w:val="18"/>
              </w:rPr>
              <w:t>FECHACONFIRMA</w:t>
            </w:r>
            <w:proofErr w:type="spellEnd"/>
          </w:p>
        </w:tc>
        <w:tc>
          <w:tcPr>
            <w:tcW w:w="1957" w:type="dxa"/>
          </w:tcPr>
          <w:p w:rsidR="008F68E1" w:rsidRDefault="008F68E1" w:rsidP="00E57AC1">
            <w:r w:rsidRPr="007D70BB">
              <w:rPr>
                <w:rFonts w:asciiTheme="minorHAnsi" w:hAnsiTheme="minorHAnsi" w:cstheme="minorHAnsi"/>
                <w:sz w:val="18"/>
                <w:szCs w:val="18"/>
              </w:rPr>
              <w:t>-</w:t>
            </w:r>
          </w:p>
        </w:tc>
      </w:tr>
      <w:tr w:rsidR="007E7E38" w:rsidRPr="00DC0CB0" w:rsidTr="007E7E38">
        <w:trPr>
          <w:jc w:val="center"/>
        </w:trPr>
        <w:tc>
          <w:tcPr>
            <w:tcW w:w="1787" w:type="dxa"/>
            <w:tcBorders>
              <w:top w:val="single" w:sz="4" w:space="0" w:color="auto"/>
              <w:left w:val="single" w:sz="4" w:space="0" w:color="auto"/>
              <w:bottom w:val="single" w:sz="4" w:space="0" w:color="auto"/>
              <w:right w:val="single" w:sz="4" w:space="0" w:color="auto"/>
            </w:tcBorders>
          </w:tcPr>
          <w:p w:rsidR="007E7E38" w:rsidRPr="00DC0CB0" w:rsidRDefault="007E7E38" w:rsidP="00E86869">
            <w:pPr>
              <w:rPr>
                <w:rFonts w:asciiTheme="minorHAnsi" w:hAnsiTheme="minorHAnsi" w:cstheme="minorHAnsi"/>
                <w:sz w:val="18"/>
                <w:szCs w:val="18"/>
              </w:rPr>
            </w:pPr>
            <w:r>
              <w:rPr>
                <w:rFonts w:asciiTheme="minorHAnsi" w:hAnsiTheme="minorHAnsi" w:cstheme="minorHAnsi"/>
                <w:sz w:val="18"/>
                <w:szCs w:val="18"/>
              </w:rPr>
              <w:t>Estado</w:t>
            </w:r>
          </w:p>
        </w:tc>
        <w:tc>
          <w:tcPr>
            <w:tcW w:w="1190" w:type="dxa"/>
            <w:tcBorders>
              <w:top w:val="single" w:sz="4" w:space="0" w:color="auto"/>
              <w:left w:val="single" w:sz="4" w:space="0" w:color="auto"/>
              <w:bottom w:val="single" w:sz="4" w:space="0" w:color="auto"/>
              <w:right w:val="single" w:sz="4" w:space="0" w:color="auto"/>
            </w:tcBorders>
          </w:tcPr>
          <w:p w:rsidR="007E7E38" w:rsidRPr="00DC0CB0" w:rsidRDefault="007E7E38" w:rsidP="00E86869">
            <w:pPr>
              <w:rPr>
                <w:rFonts w:asciiTheme="minorHAnsi" w:hAnsiTheme="minorHAnsi" w:cstheme="minorHAnsi"/>
                <w:sz w:val="18"/>
                <w:szCs w:val="18"/>
              </w:rPr>
            </w:pPr>
            <w:proofErr w:type="spellStart"/>
            <w:r>
              <w:rPr>
                <w:sz w:val="18"/>
                <w:szCs w:val="18"/>
              </w:rPr>
              <w:t>Varchar</w:t>
            </w:r>
            <w:proofErr w:type="spellEnd"/>
            <w:r>
              <w:rPr>
                <w:sz w:val="18"/>
                <w:szCs w:val="18"/>
              </w:rPr>
              <w:t>(2</w:t>
            </w:r>
            <w:r w:rsidRPr="0096274B">
              <w:rPr>
                <w:sz w:val="18"/>
                <w:szCs w:val="18"/>
              </w:rPr>
              <w:t>0)</w:t>
            </w:r>
          </w:p>
        </w:tc>
        <w:tc>
          <w:tcPr>
            <w:tcW w:w="667" w:type="dxa"/>
            <w:tcBorders>
              <w:top w:val="single" w:sz="4" w:space="0" w:color="auto"/>
              <w:left w:val="single" w:sz="4" w:space="0" w:color="auto"/>
              <w:bottom w:val="single" w:sz="4" w:space="0" w:color="auto"/>
              <w:right w:val="single" w:sz="4" w:space="0" w:color="auto"/>
            </w:tcBorders>
          </w:tcPr>
          <w:p w:rsidR="007E7E38" w:rsidRPr="00DC0CB0" w:rsidRDefault="007E7E38" w:rsidP="00E86869">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7E7E38" w:rsidRPr="007E7E38" w:rsidRDefault="00000B58" w:rsidP="00E86869">
            <w:pPr>
              <w:rPr>
                <w:rFonts w:asciiTheme="minorHAnsi" w:hAnsiTheme="minorHAnsi" w:cstheme="minorHAnsi"/>
                <w:sz w:val="18"/>
                <w:szCs w:val="18"/>
              </w:rPr>
            </w:pPr>
            <w:r>
              <w:rPr>
                <w:rFonts w:asciiTheme="minorHAnsi" w:hAnsiTheme="minorHAnsi" w:cstheme="minorHAnsi"/>
                <w:sz w:val="18"/>
                <w:szCs w:val="18"/>
              </w:rPr>
              <w:t>STK_COMPROBANTES_ESTADOS</w:t>
            </w:r>
            <w:r w:rsidR="007E7E38" w:rsidRPr="007F35AD">
              <w:rPr>
                <w:rFonts w:asciiTheme="minorHAnsi" w:hAnsiTheme="minorHAnsi" w:cstheme="minorHAnsi"/>
                <w:sz w:val="18"/>
                <w:szCs w:val="18"/>
              </w:rPr>
              <w:t xml:space="preserve"> / </w:t>
            </w:r>
            <w:proofErr w:type="spellStart"/>
            <w:r w:rsidR="007E7E38">
              <w:rPr>
                <w:rFonts w:asciiTheme="minorHAnsi" w:hAnsiTheme="minorHAnsi" w:cstheme="minorHAnsi"/>
                <w:sz w:val="18"/>
                <w:szCs w:val="18"/>
              </w:rPr>
              <w:t>cestIDESTADOCOMPROB</w:t>
            </w:r>
            <w:proofErr w:type="spellEnd"/>
          </w:p>
        </w:tc>
        <w:tc>
          <w:tcPr>
            <w:tcW w:w="1957" w:type="dxa"/>
            <w:tcBorders>
              <w:top w:val="single" w:sz="4" w:space="0" w:color="auto"/>
              <w:left w:val="single" w:sz="4" w:space="0" w:color="auto"/>
              <w:bottom w:val="single" w:sz="4" w:space="0" w:color="auto"/>
              <w:right w:val="single" w:sz="4" w:space="0" w:color="auto"/>
            </w:tcBorders>
          </w:tcPr>
          <w:p w:rsidR="007E7E38" w:rsidRPr="007E7E38" w:rsidRDefault="007E7E38" w:rsidP="00E86869">
            <w:pPr>
              <w:rPr>
                <w:rFonts w:asciiTheme="minorHAnsi" w:hAnsiTheme="minorHAnsi" w:cstheme="minorHAnsi"/>
                <w:sz w:val="18"/>
                <w:szCs w:val="18"/>
              </w:rPr>
            </w:pPr>
            <w:r>
              <w:rPr>
                <w:rFonts w:asciiTheme="minorHAnsi" w:hAnsiTheme="minorHAnsi" w:cstheme="minorHAnsi"/>
                <w:sz w:val="18"/>
                <w:szCs w:val="18"/>
              </w:rPr>
              <w:t xml:space="preserve">TESTADOSCOMPROB / </w:t>
            </w:r>
            <w:proofErr w:type="spellStart"/>
            <w:r>
              <w:rPr>
                <w:rFonts w:asciiTheme="minorHAnsi" w:hAnsiTheme="minorHAnsi" w:cstheme="minorHAnsi"/>
                <w:sz w:val="18"/>
                <w:szCs w:val="18"/>
              </w:rPr>
              <w:t>tecomDESCRIPCION</w:t>
            </w:r>
            <w:proofErr w:type="spellEnd"/>
          </w:p>
        </w:tc>
      </w:tr>
    </w:tbl>
    <w:p w:rsidR="00991CB6" w:rsidRDefault="00991CB6" w:rsidP="000E6D97">
      <w:pPr>
        <w:spacing w:line="240" w:lineRule="auto"/>
        <w:rPr>
          <w:rFonts w:asciiTheme="minorHAnsi" w:hAnsiTheme="minorHAnsi" w:cstheme="minorHAnsi"/>
        </w:rPr>
      </w:pPr>
    </w:p>
    <w:p w:rsidR="00991CB6" w:rsidRDefault="00991CB6" w:rsidP="00991CB6">
      <w:pPr>
        <w:spacing w:line="240" w:lineRule="auto"/>
        <w:rPr>
          <w:rFonts w:asciiTheme="minorHAnsi" w:hAnsiTheme="minorHAnsi" w:cstheme="minorHAnsi"/>
        </w:rPr>
      </w:pPr>
    </w:p>
    <w:p w:rsidR="00991CB6" w:rsidRPr="00676E4B" w:rsidRDefault="00991CB6" w:rsidP="00991CB6">
      <w:pPr>
        <w:pStyle w:val="Ttulo2"/>
        <w:rPr>
          <w:rFonts w:asciiTheme="minorHAnsi" w:hAnsiTheme="minorHAnsi" w:cstheme="minorHAnsi"/>
        </w:rPr>
      </w:pPr>
      <w:bookmarkStart w:id="31" w:name="_Ref374085606"/>
      <w:bookmarkStart w:id="32" w:name="_Toc386716624"/>
      <w:r w:rsidRPr="00676E4B">
        <w:rPr>
          <w:rFonts w:asciiTheme="minorHAnsi" w:hAnsiTheme="minorHAnsi" w:cstheme="minorHAnsi"/>
        </w:rPr>
        <w:t xml:space="preserve">UI </w:t>
      </w:r>
      <w:r>
        <w:rPr>
          <w:rFonts w:asciiTheme="minorHAnsi" w:hAnsiTheme="minorHAnsi" w:cstheme="minorHAnsi"/>
        </w:rPr>
        <w:t>3</w:t>
      </w:r>
      <w:r w:rsidR="00F76214">
        <w:rPr>
          <w:rFonts w:asciiTheme="minorHAnsi" w:hAnsiTheme="minorHAnsi" w:cstheme="minorHAnsi"/>
        </w:rPr>
        <w:t xml:space="preserve"> </w:t>
      </w:r>
      <w:r>
        <w:rPr>
          <w:rFonts w:asciiTheme="minorHAnsi" w:hAnsiTheme="minorHAnsi" w:cstheme="minorHAnsi"/>
        </w:rPr>
        <w:t>Registro y actualización de Solicitudes de Compra</w:t>
      </w:r>
      <w:bookmarkEnd w:id="31"/>
      <w:bookmarkEnd w:id="32"/>
    </w:p>
    <w:p w:rsidR="00991CB6" w:rsidRDefault="00991CB6" w:rsidP="00991CB6">
      <w:pPr>
        <w:rPr>
          <w:rFonts w:asciiTheme="minorHAnsi" w:hAnsiTheme="minorHAnsi" w:cstheme="minorHAnsi"/>
        </w:rPr>
      </w:pPr>
    </w:p>
    <w:p w:rsidR="00991CB6" w:rsidRDefault="00991CB6" w:rsidP="00991CB6">
      <w:pPr>
        <w:jc w:val="both"/>
        <w:rPr>
          <w:noProof/>
        </w:rPr>
      </w:pPr>
      <w:r>
        <w:rPr>
          <w:noProof/>
        </w:rPr>
        <w:lastRenderedPageBreak/>
        <w:t xml:space="preserve">Desde el aplicativo, se accederá a la pantalla de ingreso de Cabeza e ítems de </w:t>
      </w:r>
      <w:r>
        <w:rPr>
          <w:b/>
          <w:noProof/>
        </w:rPr>
        <w:t>Solicitudes de Compra</w:t>
      </w:r>
      <w:r>
        <w:rPr>
          <w:noProof/>
        </w:rPr>
        <w:t>.</w:t>
      </w:r>
    </w:p>
    <w:p w:rsidR="00991CB6" w:rsidRDefault="00991CB6" w:rsidP="00991CB6">
      <w:pPr>
        <w:spacing w:line="240" w:lineRule="auto"/>
        <w:rPr>
          <w:rFonts w:asciiTheme="minorHAnsi" w:hAnsiTheme="minorHAnsi" w:cstheme="minorHAnsi"/>
        </w:rPr>
      </w:pPr>
    </w:p>
    <w:p w:rsidR="003A45F1" w:rsidRDefault="0060761C" w:rsidP="00991CB6">
      <w:pPr>
        <w:spacing w:line="240" w:lineRule="auto"/>
        <w:rPr>
          <w:rFonts w:asciiTheme="minorHAnsi" w:hAnsiTheme="minorHAnsi" w:cstheme="minorHAnsi"/>
        </w:rPr>
      </w:pPr>
      <w:r>
        <w:rPr>
          <w:rFonts w:asciiTheme="minorHAnsi" w:hAnsiTheme="minorHAnsi" w:cstheme="minorHAnsi"/>
          <w:noProof/>
          <w:lang w:val="es-AR" w:eastAsia="es-AR"/>
        </w:rPr>
        <w:drawing>
          <wp:inline distT="0" distB="0" distL="0" distR="0">
            <wp:extent cx="5941060" cy="4838190"/>
            <wp:effectExtent l="0" t="0" r="254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4838190"/>
                    </a:xfrm>
                    <a:prstGeom prst="rect">
                      <a:avLst/>
                    </a:prstGeom>
                    <a:noFill/>
                    <a:ln>
                      <a:noFill/>
                    </a:ln>
                  </pic:spPr>
                </pic:pic>
              </a:graphicData>
            </a:graphic>
          </wp:inline>
        </w:drawing>
      </w:r>
    </w:p>
    <w:p w:rsidR="002B71E6" w:rsidRDefault="002B71E6" w:rsidP="00991CB6">
      <w:pPr>
        <w:spacing w:line="240" w:lineRule="auto"/>
        <w:rPr>
          <w:rFonts w:asciiTheme="minorHAnsi" w:hAnsiTheme="minorHAnsi" w:cstheme="minorHAnsi"/>
        </w:rPr>
      </w:pPr>
    </w:p>
    <w:tbl>
      <w:tblPr>
        <w:tblW w:w="9614"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276"/>
        <w:gridCol w:w="667"/>
        <w:gridCol w:w="3616"/>
        <w:gridCol w:w="2268"/>
      </w:tblGrid>
      <w:tr w:rsidR="00D07ABF" w:rsidRPr="00DC0CB0" w:rsidTr="005325C0">
        <w:trPr>
          <w:tblHeader/>
          <w:jc w:val="center"/>
        </w:trPr>
        <w:tc>
          <w:tcPr>
            <w:tcW w:w="1787" w:type="dxa"/>
            <w:shd w:val="clear" w:color="auto" w:fill="CCCCCC"/>
          </w:tcPr>
          <w:p w:rsidR="00D07ABF" w:rsidRPr="00DC0CB0" w:rsidRDefault="00D07ABF"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276" w:type="dxa"/>
            <w:shd w:val="clear" w:color="auto" w:fill="CCCCCC"/>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Tipo</w:t>
            </w:r>
          </w:p>
        </w:tc>
        <w:tc>
          <w:tcPr>
            <w:tcW w:w="667" w:type="dxa"/>
            <w:shd w:val="clear" w:color="auto" w:fill="CCCCCC"/>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616" w:type="dxa"/>
            <w:shd w:val="clear" w:color="auto" w:fill="CCCCCC"/>
          </w:tcPr>
          <w:p w:rsidR="00D07ABF" w:rsidRPr="00DC0CB0" w:rsidRDefault="00D07ABF"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2268" w:type="dxa"/>
            <w:shd w:val="clear" w:color="auto" w:fill="CCCCCC"/>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(Tipo Comprobante)</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pPr>
              <w:rPr>
                <w:rFonts w:asciiTheme="minorHAnsi" w:hAnsiTheme="minorHAnsi" w:cstheme="minorHAnsi"/>
                <w:sz w:val="18"/>
                <w:szCs w:val="18"/>
              </w:rPr>
            </w:pPr>
            <w:r>
              <w:rPr>
                <w:rFonts w:asciiTheme="minorHAnsi" w:hAnsiTheme="minorHAnsi" w:cstheme="minorHAnsi"/>
                <w:sz w:val="18"/>
                <w:szCs w:val="18"/>
              </w:rPr>
              <w:t>STK_COMPROBANTES_CABEZA</w:t>
            </w:r>
            <w:r w:rsidRPr="00DC0CB0">
              <w:rPr>
                <w:rFonts w:asciiTheme="minorHAnsi" w:hAnsiTheme="minorHAnsi" w:cstheme="minorHAnsi"/>
                <w:sz w:val="18"/>
                <w:szCs w:val="18"/>
              </w:rPr>
              <w:t xml:space="preserve"> / </w:t>
            </w:r>
            <w:proofErr w:type="spellStart"/>
            <w:r>
              <w:rPr>
                <w:rFonts w:asciiTheme="minorHAnsi" w:hAnsiTheme="minorHAnsi" w:cstheme="minorHAnsi"/>
                <w:sz w:val="18"/>
                <w:szCs w:val="18"/>
              </w:rPr>
              <w:t>ccabIDTIPOCOMPROBANTE</w:t>
            </w:r>
            <w:proofErr w:type="spellEnd"/>
          </w:p>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(ID = 1: Acta Recepción Bienes)</w:t>
            </w:r>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TTIPOCOMPROBANTES / </w:t>
            </w:r>
            <w:proofErr w:type="spellStart"/>
            <w:r>
              <w:rPr>
                <w:rFonts w:asciiTheme="minorHAnsi" w:hAnsiTheme="minorHAnsi" w:cstheme="minorHAnsi"/>
                <w:sz w:val="18"/>
                <w:szCs w:val="18"/>
              </w:rPr>
              <w:t>tcompID</w:t>
            </w:r>
            <w:proofErr w:type="spellEnd"/>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Número</w:t>
            </w:r>
          </w:p>
        </w:tc>
        <w:tc>
          <w:tcPr>
            <w:tcW w:w="1276"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Número (Sólo lectura)</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NUMERO</w:t>
            </w:r>
            <w:proofErr w:type="spellEnd"/>
          </w:p>
        </w:tc>
        <w:tc>
          <w:tcPr>
            <w:tcW w:w="2268" w:type="dxa"/>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 (Desglose)</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DESGLOSE</w:t>
            </w:r>
            <w:proofErr w:type="spellEnd"/>
          </w:p>
        </w:tc>
        <w:tc>
          <w:tcPr>
            <w:tcW w:w="2268" w:type="dxa"/>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Fecha Comprobante</w:t>
            </w:r>
          </w:p>
        </w:tc>
        <w:tc>
          <w:tcPr>
            <w:tcW w:w="1276"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Fecha</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FECHACOMPROB</w:t>
            </w:r>
            <w:proofErr w:type="spellEnd"/>
          </w:p>
        </w:tc>
        <w:tc>
          <w:tcPr>
            <w:tcW w:w="2268" w:type="dxa"/>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Departamento Solicitante</w:t>
            </w:r>
          </w:p>
        </w:tc>
        <w:tc>
          <w:tcPr>
            <w:tcW w:w="1276"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 (Sólo lectura)</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616"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CF4B36">
            <w:pPr>
              <w:rPr>
                <w:rFonts w:asciiTheme="minorHAnsi" w:hAnsiTheme="minorHAnsi" w:cstheme="minorHAnsi"/>
                <w:sz w:val="18"/>
                <w:szCs w:val="18"/>
              </w:rPr>
            </w:pPr>
            <w:r>
              <w:rPr>
                <w:rFonts w:asciiTheme="minorHAnsi" w:hAnsiTheme="minorHAnsi" w:cstheme="minorHAnsi"/>
                <w:sz w:val="18"/>
                <w:szCs w:val="18"/>
              </w:rPr>
              <w:t xml:space="preserve">Departamento </w:t>
            </w:r>
            <w:r w:rsidR="00CF4B36">
              <w:rPr>
                <w:rFonts w:asciiTheme="minorHAnsi" w:hAnsiTheme="minorHAnsi" w:cstheme="minorHAnsi"/>
                <w:sz w:val="18"/>
                <w:szCs w:val="18"/>
              </w:rPr>
              <w:t>Compras</w:t>
            </w:r>
          </w:p>
        </w:tc>
        <w:tc>
          <w:tcPr>
            <w:tcW w:w="1276"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616"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2268"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Fecha Confirmación</w:t>
            </w:r>
          </w:p>
        </w:tc>
        <w:tc>
          <w:tcPr>
            <w:tcW w:w="1276"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r>
              <w:rPr>
                <w:sz w:val="18"/>
                <w:szCs w:val="18"/>
              </w:rPr>
              <w:t>(Sólo lectura)</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FECHACONFIRMA</w:t>
            </w:r>
            <w:proofErr w:type="spellEnd"/>
          </w:p>
        </w:tc>
        <w:tc>
          <w:tcPr>
            <w:tcW w:w="2268" w:type="dxa"/>
            <w:tcBorders>
              <w:top w:val="single" w:sz="4" w:space="0" w:color="auto"/>
              <w:left w:val="single" w:sz="4" w:space="0" w:color="auto"/>
              <w:bottom w:val="single" w:sz="4" w:space="0" w:color="auto"/>
              <w:right w:val="single" w:sz="4" w:space="0" w:color="auto"/>
            </w:tcBorders>
          </w:tcPr>
          <w:p w:rsidR="00D07ABF" w:rsidRDefault="00D07ABF" w:rsidP="005325C0">
            <w:r w:rsidRPr="007D70BB">
              <w:rPr>
                <w:rFonts w:asciiTheme="minorHAnsi" w:hAnsiTheme="minorHAnsi" w:cstheme="minorHAnsi"/>
                <w:sz w:val="18"/>
                <w:szCs w:val="18"/>
              </w:rPr>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proofErr w:type="spellStart"/>
            <w:r>
              <w:rPr>
                <w:rFonts w:asciiTheme="minorHAnsi" w:hAnsiTheme="minorHAnsi" w:cstheme="minorHAnsi"/>
                <w:sz w:val="18"/>
                <w:szCs w:val="18"/>
              </w:rPr>
              <w:t>Mov</w:t>
            </w:r>
            <w:proofErr w:type="spellEnd"/>
            <w:r>
              <w:rPr>
                <w:rFonts w:asciiTheme="minorHAnsi" w:hAnsiTheme="minorHAnsi" w:cstheme="minorHAnsi"/>
                <w:sz w:val="18"/>
                <w:szCs w:val="18"/>
              </w:rPr>
              <w:t>. Stock</w:t>
            </w:r>
          </w:p>
        </w:tc>
        <w:tc>
          <w:tcPr>
            <w:tcW w:w="1276"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r>
              <w:rPr>
                <w:sz w:val="18"/>
                <w:szCs w:val="18"/>
              </w:rPr>
              <w:t>(Sólo lectura)</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FECHASTOCK</w:t>
            </w:r>
            <w:proofErr w:type="spellEnd"/>
          </w:p>
        </w:tc>
        <w:tc>
          <w:tcPr>
            <w:tcW w:w="2268" w:type="dxa"/>
            <w:tcBorders>
              <w:top w:val="single" w:sz="4" w:space="0" w:color="auto"/>
              <w:left w:val="single" w:sz="4" w:space="0" w:color="auto"/>
              <w:bottom w:val="single" w:sz="4" w:space="0" w:color="auto"/>
              <w:right w:val="single" w:sz="4" w:space="0" w:color="auto"/>
            </w:tcBorders>
          </w:tcPr>
          <w:p w:rsidR="00D07ABF" w:rsidRDefault="00D07ABF" w:rsidP="005325C0">
            <w:r w:rsidRPr="007D70BB">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Tipo Doc. Respaldo </w:t>
            </w:r>
          </w:p>
        </w:tc>
        <w:tc>
          <w:tcPr>
            <w:tcW w:w="1276"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IDTIPODOCRESPALDO</w:t>
            </w:r>
            <w:proofErr w:type="spellEnd"/>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TTIPODOCUMENTOS / </w:t>
            </w:r>
            <w:proofErr w:type="spellStart"/>
            <w:r>
              <w:rPr>
                <w:rFonts w:asciiTheme="minorHAnsi" w:hAnsiTheme="minorHAnsi" w:cstheme="minorHAnsi"/>
                <w:sz w:val="18"/>
                <w:szCs w:val="18"/>
              </w:rPr>
              <w:t>tdocDESCRIPCION</w:t>
            </w:r>
            <w:proofErr w:type="spellEnd"/>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Número Doc. </w:t>
            </w:r>
            <w:r>
              <w:rPr>
                <w:rFonts w:asciiTheme="minorHAnsi" w:hAnsiTheme="minorHAnsi" w:cstheme="minorHAnsi"/>
                <w:sz w:val="18"/>
                <w:szCs w:val="18"/>
              </w:rPr>
              <w:lastRenderedPageBreak/>
              <w:t>Respaldo</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lastRenderedPageBreak/>
              <w:t>Varchar</w:t>
            </w:r>
            <w:proofErr w:type="spellEnd"/>
            <w:r>
              <w:rPr>
                <w:rFonts w:asciiTheme="minorHAnsi" w:hAnsiTheme="minorHAnsi" w:cstheme="minorHAnsi"/>
                <w:sz w:val="18"/>
                <w:szCs w:val="18"/>
              </w:rPr>
              <w:t>(20)</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lastRenderedPageBreak/>
              <w:t>ccab</w:t>
            </w:r>
            <w:r>
              <w:rPr>
                <w:rFonts w:asciiTheme="minorHAnsi" w:hAnsiTheme="minorHAnsi" w:cstheme="minorHAnsi"/>
                <w:sz w:val="18"/>
                <w:szCs w:val="18"/>
              </w:rPr>
              <w:t>NUMERODOCRESPALDO</w:t>
            </w:r>
            <w:proofErr w:type="spellEnd"/>
          </w:p>
        </w:tc>
        <w:tc>
          <w:tcPr>
            <w:tcW w:w="2268" w:type="dxa"/>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lastRenderedPageBreak/>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lastRenderedPageBreak/>
              <w:t>Observaciones</w:t>
            </w:r>
          </w:p>
        </w:tc>
        <w:tc>
          <w:tcPr>
            <w:tcW w:w="1276"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proofErr w:type="spellStart"/>
            <w:r w:rsidRPr="0096274B">
              <w:rPr>
                <w:sz w:val="18"/>
                <w:szCs w:val="18"/>
              </w:rPr>
              <w:t>Varchar</w:t>
            </w:r>
            <w:proofErr w:type="spellEnd"/>
            <w:r w:rsidRPr="0096274B">
              <w:rPr>
                <w:sz w:val="18"/>
                <w:szCs w:val="18"/>
              </w:rPr>
              <w:t>(</w:t>
            </w:r>
            <w:r>
              <w:rPr>
                <w:sz w:val="18"/>
                <w:szCs w:val="18"/>
              </w:rPr>
              <w:t>Max</w:t>
            </w:r>
            <w:r w:rsidRPr="0096274B">
              <w:rPr>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OBSERVACIONES</w:t>
            </w:r>
            <w:proofErr w:type="spellEnd"/>
          </w:p>
        </w:tc>
        <w:tc>
          <w:tcPr>
            <w:tcW w:w="2268"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r>
      <w:tr w:rsidR="0060761C" w:rsidRPr="00DC0CB0" w:rsidTr="002B71E6">
        <w:trPr>
          <w:jc w:val="center"/>
        </w:trPr>
        <w:tc>
          <w:tcPr>
            <w:tcW w:w="1787"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r>
              <w:rPr>
                <w:rFonts w:asciiTheme="minorHAnsi" w:hAnsiTheme="minorHAnsi" w:cstheme="minorHAnsi"/>
                <w:sz w:val="18"/>
                <w:szCs w:val="18"/>
              </w:rPr>
              <w:t>Respuesta</w:t>
            </w:r>
          </w:p>
        </w:tc>
        <w:tc>
          <w:tcPr>
            <w:tcW w:w="1276"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proofErr w:type="spellStart"/>
            <w:r w:rsidRPr="0096274B">
              <w:rPr>
                <w:sz w:val="18"/>
                <w:szCs w:val="18"/>
              </w:rPr>
              <w:t>Varchar</w:t>
            </w:r>
            <w:proofErr w:type="spellEnd"/>
            <w:r w:rsidRPr="0096274B">
              <w:rPr>
                <w:sz w:val="18"/>
                <w:szCs w:val="18"/>
              </w:rPr>
              <w:t>(</w:t>
            </w:r>
            <w:r>
              <w:rPr>
                <w:sz w:val="18"/>
                <w:szCs w:val="18"/>
              </w:rPr>
              <w:t>Max</w:t>
            </w:r>
            <w:r w:rsidRPr="0096274B">
              <w:rPr>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60761C" w:rsidRDefault="0060761C" w:rsidP="002B71E6">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RESPUESTA</w:t>
            </w:r>
            <w:proofErr w:type="spellEnd"/>
          </w:p>
        </w:tc>
        <w:tc>
          <w:tcPr>
            <w:tcW w:w="2268"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r>
              <w:rPr>
                <w:rFonts w:asciiTheme="minorHAnsi" w:hAnsiTheme="minorHAnsi" w:cstheme="minorHAnsi"/>
                <w:sz w:val="18"/>
                <w:szCs w:val="18"/>
              </w:rPr>
              <w:t>-</w:t>
            </w:r>
          </w:p>
        </w:tc>
      </w:tr>
      <w:tr w:rsidR="00D07ABF" w:rsidRPr="00CC69F4" w:rsidTr="005325C0">
        <w:trPr>
          <w:jc w:val="center"/>
        </w:trPr>
        <w:tc>
          <w:tcPr>
            <w:tcW w:w="1787"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1276"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667"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3616"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2268"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Tipo Producto</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(150)</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STK_COMPROBANTES_ITEMS / </w:t>
            </w:r>
            <w:proofErr w:type="spellStart"/>
            <w:r>
              <w:rPr>
                <w:rFonts w:asciiTheme="minorHAnsi" w:hAnsiTheme="minorHAnsi" w:cstheme="minorHAnsi"/>
                <w:sz w:val="18"/>
                <w:szCs w:val="18"/>
              </w:rPr>
              <w:t>citeIDTIPOPRODUCTO</w:t>
            </w:r>
            <w:proofErr w:type="spellEnd"/>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TTIPOPRODUCTOS / </w:t>
            </w:r>
            <w:proofErr w:type="spellStart"/>
            <w:r>
              <w:rPr>
                <w:rFonts w:asciiTheme="minorHAnsi" w:hAnsiTheme="minorHAnsi" w:cstheme="minorHAnsi"/>
                <w:sz w:val="18"/>
                <w:szCs w:val="18"/>
              </w:rPr>
              <w:t>tproDESCRIPCION</w:t>
            </w:r>
            <w:proofErr w:type="spellEnd"/>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Descripción Producto</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citeDESCRIPCIONPRODUCTO</w:t>
            </w:r>
            <w:proofErr w:type="spellEnd"/>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Cantidad Solicitada</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citeCANTIDADSOLICITADA</w:t>
            </w:r>
            <w:proofErr w:type="spellEnd"/>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Cantidad</w:t>
            </w:r>
          </w:p>
        </w:tc>
        <w:tc>
          <w:tcPr>
            <w:tcW w:w="1276"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w:t>
            </w:r>
            <w:proofErr w:type="spellEnd"/>
          </w:p>
        </w:tc>
        <w:tc>
          <w:tcPr>
            <w:tcW w:w="2268"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Precio Unitario</w:t>
            </w:r>
          </w:p>
        </w:tc>
        <w:tc>
          <w:tcPr>
            <w:tcW w:w="1276"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Decimal(10,2)</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D07ABF" w:rsidRDefault="00D07AB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citePRECIOUNITARIO</w:t>
            </w:r>
            <w:proofErr w:type="spellEnd"/>
          </w:p>
        </w:tc>
        <w:tc>
          <w:tcPr>
            <w:tcW w:w="2268" w:type="dxa"/>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CF4B36" w:rsidRPr="00CF4B36" w:rsidTr="00CF4B36">
        <w:trPr>
          <w:trHeight w:val="60"/>
          <w:jc w:val="center"/>
        </w:trPr>
        <w:tc>
          <w:tcPr>
            <w:tcW w:w="178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F4B36" w:rsidRPr="00CF4B36" w:rsidRDefault="00CF4B36" w:rsidP="005325C0">
            <w:pPr>
              <w:rPr>
                <w:rFonts w:asciiTheme="minorHAnsi" w:hAnsiTheme="minorHAnsi" w:cstheme="minorHAnsi"/>
                <w:sz w:val="12"/>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F4B36" w:rsidRPr="00CF4B36" w:rsidRDefault="00CF4B36" w:rsidP="005325C0">
            <w:pPr>
              <w:rPr>
                <w:rFonts w:asciiTheme="minorHAnsi" w:hAnsiTheme="minorHAnsi" w:cstheme="minorHAnsi"/>
                <w:sz w:val="12"/>
                <w:szCs w:val="18"/>
              </w:rPr>
            </w:pPr>
          </w:p>
        </w:tc>
        <w:tc>
          <w:tcPr>
            <w:tcW w:w="66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F4B36" w:rsidRPr="00CF4B36" w:rsidRDefault="00CF4B36" w:rsidP="005325C0">
            <w:pPr>
              <w:rPr>
                <w:rFonts w:asciiTheme="minorHAnsi" w:hAnsiTheme="minorHAnsi" w:cstheme="minorHAnsi"/>
                <w:sz w:val="12"/>
                <w:szCs w:val="18"/>
              </w:rPr>
            </w:pPr>
          </w:p>
        </w:tc>
        <w:tc>
          <w:tcPr>
            <w:tcW w:w="36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F4B36" w:rsidRPr="00CF4B36" w:rsidRDefault="00CF4B36" w:rsidP="005325C0">
            <w:pPr>
              <w:rPr>
                <w:rFonts w:asciiTheme="minorHAnsi" w:hAnsiTheme="minorHAnsi" w:cstheme="minorHAnsi"/>
                <w:sz w:val="12"/>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CF4B36" w:rsidRPr="00CF4B36" w:rsidRDefault="00CF4B36" w:rsidP="005325C0">
            <w:pPr>
              <w:rPr>
                <w:rFonts w:asciiTheme="minorHAnsi" w:hAnsiTheme="minorHAnsi" w:cstheme="minorHAnsi"/>
                <w:sz w:val="12"/>
                <w:szCs w:val="18"/>
              </w:rPr>
            </w:pPr>
          </w:p>
        </w:tc>
      </w:tr>
      <w:tr w:rsidR="00CF4B36" w:rsidRPr="00DC0CB0" w:rsidTr="00CF4B36">
        <w:trPr>
          <w:jc w:val="center"/>
        </w:trPr>
        <w:tc>
          <w:tcPr>
            <w:tcW w:w="178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CUIT</w:t>
            </w:r>
          </w:p>
        </w:tc>
        <w:tc>
          <w:tcPr>
            <w:tcW w:w="1276"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(150)</w:t>
            </w:r>
          </w:p>
        </w:tc>
        <w:tc>
          <w:tcPr>
            <w:tcW w:w="66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CF4B36" w:rsidRPr="00DC0CB0" w:rsidRDefault="00CF4B36" w:rsidP="00CF4B36">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coferCUITOFERENTE</w:t>
            </w:r>
            <w:proofErr w:type="spellEnd"/>
          </w:p>
        </w:tc>
        <w:tc>
          <w:tcPr>
            <w:tcW w:w="2268" w:type="dxa"/>
            <w:tcBorders>
              <w:top w:val="single" w:sz="4" w:space="0" w:color="auto"/>
              <w:left w:val="single" w:sz="4" w:space="0" w:color="auto"/>
              <w:bottom w:val="single" w:sz="4" w:space="0" w:color="auto"/>
              <w:right w:val="single" w:sz="4" w:space="0" w:color="auto"/>
            </w:tcBorders>
          </w:tcPr>
          <w:p w:rsidR="00CF4B36" w:rsidRPr="00DC0CB0" w:rsidRDefault="00800362" w:rsidP="005325C0">
            <w:pPr>
              <w:rPr>
                <w:rFonts w:asciiTheme="minorHAnsi" w:hAnsiTheme="minorHAnsi" w:cstheme="minorHAnsi"/>
                <w:sz w:val="18"/>
                <w:szCs w:val="18"/>
              </w:rPr>
            </w:pPr>
            <w:r>
              <w:rPr>
                <w:rFonts w:asciiTheme="minorHAnsi" w:hAnsiTheme="minorHAnsi" w:cstheme="minorHAnsi"/>
                <w:sz w:val="18"/>
                <w:szCs w:val="18"/>
              </w:rPr>
              <w:t>-</w:t>
            </w:r>
          </w:p>
        </w:tc>
      </w:tr>
      <w:tr w:rsidR="00CF4B36" w:rsidRPr="00DC0CB0" w:rsidTr="00CF4B36">
        <w:trPr>
          <w:jc w:val="center"/>
        </w:trPr>
        <w:tc>
          <w:tcPr>
            <w:tcW w:w="178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Razón Social</w:t>
            </w:r>
          </w:p>
        </w:tc>
        <w:tc>
          <w:tcPr>
            <w:tcW w:w="1276"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66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CF4B36" w:rsidRPr="00CF4B36" w:rsidRDefault="00CF4B36" w:rsidP="005325C0">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coferRAZONSOCIALOFERENTE</w:t>
            </w:r>
            <w:proofErr w:type="spellEnd"/>
          </w:p>
        </w:tc>
        <w:tc>
          <w:tcPr>
            <w:tcW w:w="2268"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r>
      <w:tr w:rsidR="00CF4B36" w:rsidRPr="00DC0CB0" w:rsidTr="00CF4B36">
        <w:trPr>
          <w:jc w:val="center"/>
        </w:trPr>
        <w:tc>
          <w:tcPr>
            <w:tcW w:w="178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Fecha Oferta</w:t>
            </w:r>
          </w:p>
        </w:tc>
        <w:tc>
          <w:tcPr>
            <w:tcW w:w="1276"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CF4B36" w:rsidRPr="00CF4B36" w:rsidRDefault="00CF4B36" w:rsidP="00CF4B36">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coferFECHAOFERTA</w:t>
            </w:r>
            <w:proofErr w:type="spellEnd"/>
          </w:p>
        </w:tc>
        <w:tc>
          <w:tcPr>
            <w:tcW w:w="2268"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r>
      <w:tr w:rsidR="00CF4B36" w:rsidRPr="00DC0CB0" w:rsidTr="00CF4B36">
        <w:trPr>
          <w:jc w:val="center"/>
        </w:trPr>
        <w:tc>
          <w:tcPr>
            <w:tcW w:w="178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Monto Oferta</w:t>
            </w:r>
          </w:p>
        </w:tc>
        <w:tc>
          <w:tcPr>
            <w:tcW w:w="1276"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CF4B36" w:rsidRPr="00CF4B36" w:rsidRDefault="00CF4B36" w:rsidP="005325C0">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coferMONTOOFERTA</w:t>
            </w:r>
            <w:proofErr w:type="spellEnd"/>
          </w:p>
        </w:tc>
        <w:tc>
          <w:tcPr>
            <w:tcW w:w="2268"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r>
      <w:tr w:rsidR="00CF4B36" w:rsidRPr="00DC0CB0" w:rsidTr="00CF4B36">
        <w:trPr>
          <w:jc w:val="center"/>
        </w:trPr>
        <w:tc>
          <w:tcPr>
            <w:tcW w:w="178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Adjudicado</w:t>
            </w:r>
          </w:p>
        </w:tc>
        <w:tc>
          <w:tcPr>
            <w:tcW w:w="1276" w:type="dxa"/>
            <w:tcBorders>
              <w:top w:val="single" w:sz="4" w:space="0" w:color="auto"/>
              <w:left w:val="single" w:sz="4" w:space="0" w:color="auto"/>
              <w:bottom w:val="single" w:sz="4" w:space="0" w:color="auto"/>
              <w:right w:val="single" w:sz="4" w:space="0" w:color="auto"/>
            </w:tcBorders>
          </w:tcPr>
          <w:p w:rsidR="00CF4B36" w:rsidRDefault="00CF4B36" w:rsidP="005325C0">
            <w:pPr>
              <w:rPr>
                <w:rFonts w:asciiTheme="minorHAnsi" w:hAnsiTheme="minorHAnsi" w:cstheme="minorHAnsi"/>
                <w:sz w:val="18"/>
                <w:szCs w:val="18"/>
              </w:rPr>
            </w:pPr>
            <w:proofErr w:type="spellStart"/>
            <w:r>
              <w:rPr>
                <w:rFonts w:asciiTheme="minorHAnsi" w:hAnsiTheme="minorHAnsi" w:cstheme="minorHAnsi"/>
                <w:sz w:val="18"/>
                <w:szCs w:val="18"/>
              </w:rPr>
              <w:t>Char</w:t>
            </w:r>
            <w:proofErr w:type="spellEnd"/>
            <w:r>
              <w:rPr>
                <w:rFonts w:asciiTheme="minorHAnsi" w:hAnsiTheme="minorHAnsi" w:cstheme="minorHAnsi"/>
                <w:sz w:val="18"/>
                <w:szCs w:val="18"/>
              </w:rPr>
              <w:t>(2)</w:t>
            </w:r>
          </w:p>
          <w:p w:rsidR="00CF4B36" w:rsidRDefault="00CF4B36" w:rsidP="005325C0">
            <w:pPr>
              <w:rPr>
                <w:rFonts w:asciiTheme="minorHAnsi" w:hAnsiTheme="minorHAnsi" w:cstheme="minorHAnsi"/>
                <w:sz w:val="18"/>
                <w:szCs w:val="18"/>
              </w:rPr>
            </w:pPr>
            <w:r>
              <w:rPr>
                <w:rFonts w:asciiTheme="minorHAnsi" w:hAnsiTheme="minorHAnsi" w:cstheme="minorHAnsi"/>
                <w:sz w:val="18"/>
                <w:szCs w:val="18"/>
              </w:rPr>
              <w:t>0 = “NO”</w:t>
            </w:r>
          </w:p>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1 = “SI”</w:t>
            </w:r>
          </w:p>
        </w:tc>
        <w:tc>
          <w:tcPr>
            <w:tcW w:w="667"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CF4B36" w:rsidRPr="00CF4B36" w:rsidRDefault="00CF4B36" w:rsidP="00CF4B36">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coferADJUDICADO</w:t>
            </w:r>
            <w:proofErr w:type="spellEnd"/>
          </w:p>
        </w:tc>
        <w:tc>
          <w:tcPr>
            <w:tcW w:w="2268" w:type="dxa"/>
            <w:tcBorders>
              <w:top w:val="single" w:sz="4" w:space="0" w:color="auto"/>
              <w:left w:val="single" w:sz="4" w:space="0" w:color="auto"/>
              <w:bottom w:val="single" w:sz="4" w:space="0" w:color="auto"/>
              <w:right w:val="single" w:sz="4" w:space="0" w:color="auto"/>
            </w:tcBorders>
          </w:tcPr>
          <w:p w:rsidR="00CF4B36" w:rsidRPr="00DC0CB0" w:rsidRDefault="00CF4B36" w:rsidP="005325C0">
            <w:pPr>
              <w:rPr>
                <w:rFonts w:asciiTheme="minorHAnsi" w:hAnsiTheme="minorHAnsi" w:cstheme="minorHAnsi"/>
                <w:sz w:val="18"/>
                <w:szCs w:val="18"/>
              </w:rPr>
            </w:pPr>
            <w:r w:rsidRPr="00DC0CB0">
              <w:rPr>
                <w:rFonts w:asciiTheme="minorHAnsi" w:hAnsiTheme="minorHAnsi" w:cstheme="minorHAnsi"/>
                <w:sz w:val="18"/>
                <w:szCs w:val="18"/>
              </w:rPr>
              <w:t>-</w:t>
            </w:r>
          </w:p>
        </w:tc>
      </w:tr>
    </w:tbl>
    <w:p w:rsidR="00D07ABF" w:rsidRDefault="00D07ABF" w:rsidP="00991CB6">
      <w:pPr>
        <w:spacing w:line="240" w:lineRule="auto"/>
        <w:rPr>
          <w:rFonts w:asciiTheme="minorHAnsi" w:hAnsiTheme="minorHAnsi" w:cstheme="minorHAnsi"/>
        </w:rPr>
      </w:pPr>
    </w:p>
    <w:p w:rsidR="00991CB6" w:rsidRDefault="00991CB6" w:rsidP="00991CB6">
      <w:pPr>
        <w:rPr>
          <w:rFonts w:asciiTheme="minorHAnsi" w:hAnsiTheme="minorHAnsi" w:cstheme="minorHAnsi"/>
        </w:rPr>
      </w:pPr>
    </w:p>
    <w:p w:rsidR="00991CB6" w:rsidRPr="00676E4B" w:rsidRDefault="00991CB6" w:rsidP="00991CB6">
      <w:pPr>
        <w:pStyle w:val="Ttulo2"/>
        <w:rPr>
          <w:rFonts w:asciiTheme="minorHAnsi" w:hAnsiTheme="minorHAnsi" w:cstheme="minorHAnsi"/>
        </w:rPr>
      </w:pPr>
      <w:bookmarkStart w:id="33" w:name="_Ref374085610"/>
      <w:bookmarkStart w:id="34" w:name="_Toc386716625"/>
      <w:r w:rsidRPr="00676E4B">
        <w:rPr>
          <w:rFonts w:asciiTheme="minorHAnsi" w:hAnsiTheme="minorHAnsi" w:cstheme="minorHAnsi"/>
        </w:rPr>
        <w:t xml:space="preserve">UI </w:t>
      </w:r>
      <w:r>
        <w:rPr>
          <w:rFonts w:asciiTheme="minorHAnsi" w:hAnsiTheme="minorHAnsi" w:cstheme="minorHAnsi"/>
        </w:rPr>
        <w:t>4</w:t>
      </w:r>
      <w:r w:rsidR="00123EE3">
        <w:rPr>
          <w:rFonts w:asciiTheme="minorHAnsi" w:hAnsiTheme="minorHAnsi" w:cstheme="minorHAnsi"/>
        </w:rPr>
        <w:t xml:space="preserve"> </w:t>
      </w:r>
      <w:r>
        <w:rPr>
          <w:rFonts w:asciiTheme="minorHAnsi" w:hAnsiTheme="minorHAnsi" w:cstheme="minorHAnsi"/>
        </w:rPr>
        <w:t>Búsqueda y actualización de Solicitudes de Compra</w:t>
      </w:r>
      <w:bookmarkEnd w:id="33"/>
      <w:bookmarkEnd w:id="34"/>
    </w:p>
    <w:p w:rsidR="00991CB6" w:rsidRDefault="00991CB6" w:rsidP="00991CB6">
      <w:pPr>
        <w:rPr>
          <w:rFonts w:asciiTheme="minorHAnsi" w:hAnsiTheme="minorHAnsi" w:cstheme="minorHAnsi"/>
        </w:rPr>
      </w:pPr>
    </w:p>
    <w:p w:rsidR="00991CB6" w:rsidRDefault="00991CB6" w:rsidP="00991CB6">
      <w:pPr>
        <w:jc w:val="both"/>
        <w:rPr>
          <w:noProof/>
        </w:rPr>
      </w:pPr>
      <w:r>
        <w:rPr>
          <w:noProof/>
        </w:rPr>
        <w:t xml:space="preserve">Desde el aplicativo se accederá a la pantalla de búsqueda (filtrado) de </w:t>
      </w:r>
      <w:r>
        <w:rPr>
          <w:b/>
          <w:noProof/>
        </w:rPr>
        <w:t>Solicitudes de Compra</w:t>
      </w:r>
      <w:r>
        <w:rPr>
          <w:noProof/>
        </w:rPr>
        <w:t>,  para seleccionar una con doble clic y actualizarla.</w:t>
      </w:r>
    </w:p>
    <w:p w:rsidR="00991CB6" w:rsidRDefault="0007639C" w:rsidP="00991CB6">
      <w:pPr>
        <w:rPr>
          <w:rFonts w:asciiTheme="minorHAnsi" w:hAnsiTheme="minorHAnsi" w:cstheme="minorHAnsi"/>
        </w:rPr>
      </w:pPr>
      <w:r>
        <w:rPr>
          <w:rFonts w:asciiTheme="minorHAnsi" w:hAnsiTheme="minorHAnsi" w:cstheme="minorHAnsi"/>
          <w:noProof/>
          <w:lang w:val="es-AR" w:eastAsia="es-AR"/>
        </w:rPr>
        <w:lastRenderedPageBreak/>
        <w:drawing>
          <wp:inline distT="0" distB="0" distL="0" distR="0">
            <wp:extent cx="5941060" cy="3409449"/>
            <wp:effectExtent l="0" t="0" r="254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060" cy="3409449"/>
                    </a:xfrm>
                    <a:prstGeom prst="rect">
                      <a:avLst/>
                    </a:prstGeom>
                    <a:noFill/>
                    <a:ln>
                      <a:noFill/>
                    </a:ln>
                  </pic:spPr>
                </pic:pic>
              </a:graphicData>
            </a:graphic>
          </wp:inline>
        </w:drawing>
      </w:r>
    </w:p>
    <w:tbl>
      <w:tblPr>
        <w:tblW w:w="9500"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190"/>
        <w:gridCol w:w="667"/>
        <w:gridCol w:w="3899"/>
        <w:gridCol w:w="1957"/>
      </w:tblGrid>
      <w:tr w:rsidR="00D07ABF" w:rsidRPr="00DC0CB0" w:rsidTr="005325C0">
        <w:trPr>
          <w:tblHeader/>
          <w:jc w:val="center"/>
        </w:trPr>
        <w:tc>
          <w:tcPr>
            <w:tcW w:w="1787" w:type="dxa"/>
            <w:shd w:val="clear" w:color="auto" w:fill="CCCCCC"/>
          </w:tcPr>
          <w:p w:rsidR="00D07ABF" w:rsidRPr="00DC0CB0" w:rsidRDefault="00D07ABF"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190" w:type="dxa"/>
            <w:shd w:val="clear" w:color="auto" w:fill="CCCCCC"/>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Tipo</w:t>
            </w:r>
          </w:p>
        </w:tc>
        <w:tc>
          <w:tcPr>
            <w:tcW w:w="667" w:type="dxa"/>
            <w:shd w:val="clear" w:color="auto" w:fill="CCCCCC"/>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899" w:type="dxa"/>
            <w:shd w:val="clear" w:color="auto" w:fill="CCCCCC"/>
          </w:tcPr>
          <w:p w:rsidR="00D07ABF" w:rsidRPr="00DC0CB0" w:rsidRDefault="00D07ABF"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1957" w:type="dxa"/>
            <w:shd w:val="clear" w:color="auto" w:fill="CCCCCC"/>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(Tipo Comprobante)</w:t>
            </w:r>
          </w:p>
        </w:tc>
        <w:tc>
          <w:tcPr>
            <w:tcW w:w="1190" w:type="dxa"/>
          </w:tcPr>
          <w:p w:rsidR="00D07ABF" w:rsidRPr="00DC0CB0" w:rsidRDefault="00D07ABF" w:rsidP="005325C0">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Pr>
          <w:p w:rsidR="00D07ABF" w:rsidRDefault="00D07ABF" w:rsidP="005325C0">
            <w:pPr>
              <w:rPr>
                <w:rFonts w:asciiTheme="minorHAnsi" w:hAnsiTheme="minorHAnsi" w:cstheme="minorHAnsi"/>
                <w:sz w:val="18"/>
                <w:szCs w:val="18"/>
              </w:rPr>
            </w:pPr>
            <w:r>
              <w:rPr>
                <w:rFonts w:asciiTheme="minorHAnsi" w:hAnsiTheme="minorHAnsi" w:cstheme="minorHAnsi"/>
                <w:sz w:val="18"/>
                <w:szCs w:val="18"/>
              </w:rPr>
              <w:t>STK_COMPROBANTES_CABEZA</w:t>
            </w:r>
            <w:r w:rsidRPr="00DC0CB0">
              <w:rPr>
                <w:rFonts w:asciiTheme="minorHAnsi" w:hAnsiTheme="minorHAnsi" w:cstheme="minorHAnsi"/>
                <w:sz w:val="18"/>
                <w:szCs w:val="18"/>
              </w:rPr>
              <w:t xml:space="preserve"> / </w:t>
            </w:r>
            <w:proofErr w:type="spellStart"/>
            <w:r>
              <w:rPr>
                <w:rFonts w:asciiTheme="minorHAnsi" w:hAnsiTheme="minorHAnsi" w:cstheme="minorHAnsi"/>
                <w:sz w:val="18"/>
                <w:szCs w:val="18"/>
              </w:rPr>
              <w:t>ccabIDTIPOCOMPROBANTE</w:t>
            </w:r>
            <w:proofErr w:type="spellEnd"/>
          </w:p>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(ID = 1: Acta Recepción Bienes)</w:t>
            </w:r>
          </w:p>
        </w:tc>
        <w:tc>
          <w:tcPr>
            <w:tcW w:w="195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TTIPOCOMPROBANTES / </w:t>
            </w:r>
            <w:proofErr w:type="spellStart"/>
            <w:r>
              <w:rPr>
                <w:rFonts w:asciiTheme="minorHAnsi" w:hAnsiTheme="minorHAnsi" w:cstheme="minorHAnsi"/>
                <w:sz w:val="18"/>
                <w:szCs w:val="18"/>
              </w:rPr>
              <w:t>tcompID</w:t>
            </w:r>
            <w:proofErr w:type="spellEnd"/>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Número</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Número</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NUMERO</w:t>
            </w:r>
            <w:proofErr w:type="spellEnd"/>
          </w:p>
        </w:tc>
        <w:tc>
          <w:tcPr>
            <w:tcW w:w="1957" w:type="dxa"/>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Departamento Solicitante</w:t>
            </w:r>
          </w:p>
        </w:tc>
        <w:tc>
          <w:tcPr>
            <w:tcW w:w="1190"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195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5325C0">
        <w:trPr>
          <w:jc w:val="center"/>
        </w:trPr>
        <w:tc>
          <w:tcPr>
            <w:tcW w:w="1787" w:type="dxa"/>
          </w:tcPr>
          <w:p w:rsidR="00D07ABF" w:rsidRPr="00DC0CB0" w:rsidRDefault="00D07ABF" w:rsidP="00CF4B36">
            <w:pPr>
              <w:rPr>
                <w:rFonts w:asciiTheme="minorHAnsi" w:hAnsiTheme="minorHAnsi" w:cstheme="minorHAnsi"/>
                <w:sz w:val="18"/>
                <w:szCs w:val="18"/>
              </w:rPr>
            </w:pPr>
            <w:r>
              <w:rPr>
                <w:rFonts w:asciiTheme="minorHAnsi" w:hAnsiTheme="minorHAnsi" w:cstheme="minorHAnsi"/>
                <w:sz w:val="18"/>
                <w:szCs w:val="18"/>
              </w:rPr>
              <w:t xml:space="preserve">Departamento </w:t>
            </w:r>
            <w:r w:rsidR="00CF4B36">
              <w:rPr>
                <w:rFonts w:asciiTheme="minorHAnsi" w:hAnsiTheme="minorHAnsi" w:cstheme="minorHAnsi"/>
                <w:sz w:val="18"/>
                <w:szCs w:val="18"/>
              </w:rPr>
              <w:t>Compras</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r w:rsidR="00CF4B36">
              <w:rPr>
                <w:rFonts w:asciiTheme="minorHAnsi" w:hAnsiTheme="minorHAnsi" w:cstheme="minorHAnsi"/>
                <w:sz w:val="18"/>
                <w:szCs w:val="18"/>
              </w:rPr>
              <w:t xml:space="preserve"> (Solo lectura)</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195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proofErr w:type="spellStart"/>
            <w:r>
              <w:rPr>
                <w:rFonts w:asciiTheme="minorHAnsi" w:hAnsiTheme="minorHAnsi" w:cstheme="minorHAnsi"/>
                <w:sz w:val="18"/>
                <w:szCs w:val="18"/>
              </w:rPr>
              <w:t>Mov</w:t>
            </w:r>
            <w:proofErr w:type="spellEnd"/>
            <w:r>
              <w:rPr>
                <w:rFonts w:asciiTheme="minorHAnsi" w:hAnsiTheme="minorHAnsi" w:cstheme="minorHAnsi"/>
                <w:sz w:val="18"/>
                <w:szCs w:val="18"/>
              </w:rPr>
              <w:t>. Stock</w:t>
            </w:r>
          </w:p>
        </w:tc>
        <w:tc>
          <w:tcPr>
            <w:tcW w:w="1190"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FECHASTOCK</w:t>
            </w:r>
            <w:proofErr w:type="spellEnd"/>
          </w:p>
        </w:tc>
        <w:tc>
          <w:tcPr>
            <w:tcW w:w="1957" w:type="dxa"/>
            <w:tcBorders>
              <w:top w:val="single" w:sz="4" w:space="0" w:color="auto"/>
              <w:left w:val="single" w:sz="4" w:space="0" w:color="auto"/>
              <w:bottom w:val="single" w:sz="4" w:space="0" w:color="auto"/>
              <w:right w:val="single" w:sz="4" w:space="0" w:color="auto"/>
            </w:tcBorders>
          </w:tcPr>
          <w:p w:rsidR="00D07ABF" w:rsidRDefault="00D07ABF" w:rsidP="005325C0">
            <w:r w:rsidRPr="007D70BB">
              <w:rPr>
                <w:rFonts w:asciiTheme="minorHAnsi" w:hAnsiTheme="minorHAnsi" w:cstheme="minorHAnsi"/>
                <w:sz w:val="18"/>
                <w:szCs w:val="18"/>
              </w:rPr>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Fecha Confirmación</w:t>
            </w:r>
          </w:p>
        </w:tc>
        <w:tc>
          <w:tcPr>
            <w:tcW w:w="1190"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FECHACONFIRMA</w:t>
            </w:r>
            <w:proofErr w:type="spellEnd"/>
          </w:p>
        </w:tc>
        <w:tc>
          <w:tcPr>
            <w:tcW w:w="1957" w:type="dxa"/>
            <w:tcBorders>
              <w:top w:val="single" w:sz="4" w:space="0" w:color="auto"/>
              <w:left w:val="single" w:sz="4" w:space="0" w:color="auto"/>
              <w:bottom w:val="single" w:sz="4" w:space="0" w:color="auto"/>
              <w:right w:val="single" w:sz="4" w:space="0" w:color="auto"/>
            </w:tcBorders>
          </w:tcPr>
          <w:p w:rsidR="00D07ABF" w:rsidRDefault="00D07ABF" w:rsidP="005325C0">
            <w:r w:rsidRPr="007D70BB">
              <w:rPr>
                <w:rFonts w:asciiTheme="minorHAnsi" w:hAnsiTheme="minorHAnsi" w:cstheme="minorHAnsi"/>
                <w:sz w:val="18"/>
                <w:szCs w:val="18"/>
              </w:rPr>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Estado</w:t>
            </w:r>
          </w:p>
        </w:tc>
        <w:tc>
          <w:tcPr>
            <w:tcW w:w="1190"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STK_COMPROBANTES_ESTADOS</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cestIDESTADOCOMPROB</w:t>
            </w:r>
            <w:proofErr w:type="spellEnd"/>
          </w:p>
        </w:tc>
        <w:tc>
          <w:tcPr>
            <w:tcW w:w="1957"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 xml:space="preserve">TESTADOSCOMPROB / </w:t>
            </w:r>
            <w:proofErr w:type="spellStart"/>
            <w:r>
              <w:rPr>
                <w:rFonts w:asciiTheme="minorHAnsi" w:hAnsiTheme="minorHAnsi" w:cstheme="minorHAnsi"/>
                <w:sz w:val="18"/>
                <w:szCs w:val="18"/>
              </w:rPr>
              <w:t>tecomDESCRIPCION</w:t>
            </w:r>
            <w:proofErr w:type="spellEnd"/>
          </w:p>
        </w:tc>
      </w:tr>
      <w:tr w:rsidR="00D07ABF" w:rsidRPr="00CC69F4" w:rsidTr="005325C0">
        <w:trPr>
          <w:jc w:val="center"/>
        </w:trPr>
        <w:tc>
          <w:tcPr>
            <w:tcW w:w="1787"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1190"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667"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3899"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c>
          <w:tcPr>
            <w:tcW w:w="1957" w:type="dxa"/>
            <w:shd w:val="clear" w:color="auto" w:fill="8DB3E2" w:themeFill="text2" w:themeFillTint="66"/>
          </w:tcPr>
          <w:p w:rsidR="00D07ABF" w:rsidRPr="00CC69F4" w:rsidRDefault="00D07ABF" w:rsidP="005325C0">
            <w:pPr>
              <w:rPr>
                <w:rFonts w:asciiTheme="minorHAnsi" w:hAnsiTheme="minorHAnsi" w:cstheme="minorHAnsi"/>
                <w:sz w:val="12"/>
                <w:szCs w:val="18"/>
              </w:rPr>
            </w:pP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Número</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Número</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NUMERO</w:t>
            </w:r>
            <w:proofErr w:type="spellEnd"/>
          </w:p>
        </w:tc>
        <w:tc>
          <w:tcPr>
            <w:tcW w:w="1957" w:type="dxa"/>
          </w:tcPr>
          <w:p w:rsidR="00D07ABF" w:rsidRPr="00DC0CB0" w:rsidRDefault="00D07ABF"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Departamento Solicitante</w:t>
            </w:r>
          </w:p>
        </w:tc>
        <w:tc>
          <w:tcPr>
            <w:tcW w:w="1190"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Borders>
              <w:top w:val="single" w:sz="4" w:space="0" w:color="auto"/>
              <w:left w:val="single" w:sz="4" w:space="0" w:color="auto"/>
              <w:bottom w:val="single" w:sz="4" w:space="0" w:color="auto"/>
              <w:right w:val="single" w:sz="4" w:space="0" w:color="auto"/>
            </w:tcBorders>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195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Departamento Administrador</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Si</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ccabIDDEPTOEMIS</w:t>
            </w:r>
            <w:proofErr w:type="spellEnd"/>
          </w:p>
        </w:tc>
        <w:tc>
          <w:tcPr>
            <w:tcW w:w="195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USR_ORGANICA / DTO_NOMBRE</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proofErr w:type="spellStart"/>
            <w:r>
              <w:rPr>
                <w:rFonts w:asciiTheme="minorHAnsi" w:hAnsiTheme="minorHAnsi" w:cstheme="minorHAnsi"/>
                <w:sz w:val="18"/>
                <w:szCs w:val="18"/>
              </w:rPr>
              <w:t>Mov</w:t>
            </w:r>
            <w:proofErr w:type="spellEnd"/>
            <w:r>
              <w:rPr>
                <w:rFonts w:asciiTheme="minorHAnsi" w:hAnsiTheme="minorHAnsi" w:cstheme="minorHAnsi"/>
                <w:sz w:val="18"/>
                <w:szCs w:val="18"/>
              </w:rPr>
              <w:t>. Stock</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FECHASTOCK</w:t>
            </w:r>
            <w:proofErr w:type="spellEnd"/>
          </w:p>
        </w:tc>
        <w:tc>
          <w:tcPr>
            <w:tcW w:w="1957" w:type="dxa"/>
          </w:tcPr>
          <w:p w:rsidR="00D07ABF" w:rsidRDefault="00D07ABF" w:rsidP="005325C0">
            <w:r w:rsidRPr="007D70BB">
              <w:rPr>
                <w:rFonts w:asciiTheme="minorHAnsi" w:hAnsiTheme="minorHAnsi" w:cstheme="minorHAnsi"/>
                <w:sz w:val="18"/>
                <w:szCs w:val="18"/>
              </w:rPr>
              <w:t>-</w:t>
            </w:r>
          </w:p>
        </w:tc>
      </w:tr>
      <w:tr w:rsidR="00D07ABF" w:rsidRPr="00DC0CB0" w:rsidTr="005325C0">
        <w:trPr>
          <w:jc w:val="center"/>
        </w:trPr>
        <w:tc>
          <w:tcPr>
            <w:tcW w:w="178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Fecha Confirmación</w:t>
            </w:r>
          </w:p>
        </w:tc>
        <w:tc>
          <w:tcPr>
            <w:tcW w:w="1190"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Fecha </w:t>
            </w:r>
          </w:p>
        </w:tc>
        <w:tc>
          <w:tcPr>
            <w:tcW w:w="667" w:type="dxa"/>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w:t>
            </w:r>
          </w:p>
        </w:tc>
        <w:tc>
          <w:tcPr>
            <w:tcW w:w="3899" w:type="dxa"/>
          </w:tcPr>
          <w:p w:rsidR="00D07ABF" w:rsidRDefault="00D07ABF"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FECHACONFIRMA</w:t>
            </w:r>
            <w:proofErr w:type="spellEnd"/>
          </w:p>
        </w:tc>
        <w:tc>
          <w:tcPr>
            <w:tcW w:w="1957" w:type="dxa"/>
          </w:tcPr>
          <w:p w:rsidR="00D07ABF" w:rsidRDefault="00D07ABF" w:rsidP="005325C0">
            <w:r w:rsidRPr="007D70BB">
              <w:rPr>
                <w:rFonts w:asciiTheme="minorHAnsi" w:hAnsiTheme="minorHAnsi" w:cstheme="minorHAnsi"/>
                <w:sz w:val="18"/>
                <w:szCs w:val="18"/>
              </w:rPr>
              <w:t>-</w:t>
            </w:r>
          </w:p>
        </w:tc>
      </w:tr>
      <w:tr w:rsidR="00D07ABF"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Estado</w:t>
            </w:r>
          </w:p>
        </w:tc>
        <w:tc>
          <w:tcPr>
            <w:tcW w:w="1190"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proofErr w:type="spellStart"/>
            <w:r>
              <w:rPr>
                <w:sz w:val="18"/>
                <w:szCs w:val="18"/>
              </w:rPr>
              <w:t>Varchar</w:t>
            </w:r>
            <w:proofErr w:type="spellEnd"/>
            <w:r>
              <w:rPr>
                <w:sz w:val="18"/>
                <w:szCs w:val="18"/>
              </w:rPr>
              <w:t>(2</w:t>
            </w:r>
            <w:r w:rsidRPr="0096274B">
              <w:rPr>
                <w:sz w:val="18"/>
                <w:szCs w:val="18"/>
              </w:rPr>
              <w:t>0)</w:t>
            </w:r>
          </w:p>
        </w:tc>
        <w:tc>
          <w:tcPr>
            <w:tcW w:w="667" w:type="dxa"/>
            <w:tcBorders>
              <w:top w:val="single" w:sz="4" w:space="0" w:color="auto"/>
              <w:left w:val="single" w:sz="4" w:space="0" w:color="auto"/>
              <w:bottom w:val="single" w:sz="4" w:space="0" w:color="auto"/>
              <w:right w:val="single" w:sz="4" w:space="0" w:color="auto"/>
            </w:tcBorders>
          </w:tcPr>
          <w:p w:rsidR="00D07ABF" w:rsidRPr="00DC0CB0" w:rsidRDefault="00D07ABF" w:rsidP="005325C0">
            <w:pPr>
              <w:rPr>
                <w:rFonts w:asciiTheme="minorHAnsi" w:hAnsiTheme="minorHAnsi" w:cstheme="minorHAnsi"/>
                <w:sz w:val="18"/>
                <w:szCs w:val="18"/>
              </w:rPr>
            </w:pPr>
            <w:r>
              <w:rPr>
                <w:rFonts w:asciiTheme="minorHAnsi" w:hAnsiTheme="minorHAnsi" w:cstheme="minorHAnsi"/>
                <w:sz w:val="18"/>
                <w:szCs w:val="18"/>
              </w:rPr>
              <w:t>No</w:t>
            </w:r>
          </w:p>
        </w:tc>
        <w:tc>
          <w:tcPr>
            <w:tcW w:w="3899" w:type="dxa"/>
            <w:tcBorders>
              <w:top w:val="single" w:sz="4" w:space="0" w:color="auto"/>
              <w:left w:val="single" w:sz="4" w:space="0" w:color="auto"/>
              <w:bottom w:val="single" w:sz="4" w:space="0" w:color="auto"/>
              <w:right w:val="single" w:sz="4" w:space="0" w:color="auto"/>
            </w:tcBorders>
          </w:tcPr>
          <w:p w:rsidR="00D07ABF" w:rsidRPr="007E7E38" w:rsidRDefault="00D07ABF" w:rsidP="005325C0">
            <w:pPr>
              <w:rPr>
                <w:rFonts w:asciiTheme="minorHAnsi" w:hAnsiTheme="minorHAnsi" w:cstheme="minorHAnsi"/>
                <w:sz w:val="18"/>
                <w:szCs w:val="18"/>
              </w:rPr>
            </w:pPr>
            <w:r>
              <w:rPr>
                <w:rFonts w:asciiTheme="minorHAnsi" w:hAnsiTheme="minorHAnsi" w:cstheme="minorHAnsi"/>
                <w:sz w:val="18"/>
                <w:szCs w:val="18"/>
              </w:rPr>
              <w:t>STK_COMPROBANTES_ESTADOS</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cestIDESTADOCOMPROB</w:t>
            </w:r>
            <w:proofErr w:type="spellEnd"/>
          </w:p>
        </w:tc>
        <w:tc>
          <w:tcPr>
            <w:tcW w:w="1957" w:type="dxa"/>
            <w:tcBorders>
              <w:top w:val="single" w:sz="4" w:space="0" w:color="auto"/>
              <w:left w:val="single" w:sz="4" w:space="0" w:color="auto"/>
              <w:bottom w:val="single" w:sz="4" w:space="0" w:color="auto"/>
              <w:right w:val="single" w:sz="4" w:space="0" w:color="auto"/>
            </w:tcBorders>
          </w:tcPr>
          <w:p w:rsidR="00D07ABF" w:rsidRPr="007E7E38" w:rsidRDefault="00D07ABF" w:rsidP="005325C0">
            <w:pPr>
              <w:rPr>
                <w:rFonts w:asciiTheme="minorHAnsi" w:hAnsiTheme="minorHAnsi" w:cstheme="minorHAnsi"/>
                <w:sz w:val="18"/>
                <w:szCs w:val="18"/>
              </w:rPr>
            </w:pPr>
            <w:r>
              <w:rPr>
                <w:rFonts w:asciiTheme="minorHAnsi" w:hAnsiTheme="minorHAnsi" w:cstheme="minorHAnsi"/>
                <w:sz w:val="18"/>
                <w:szCs w:val="18"/>
              </w:rPr>
              <w:t xml:space="preserve">TESTADOSCOMPROB / </w:t>
            </w:r>
            <w:proofErr w:type="spellStart"/>
            <w:r>
              <w:rPr>
                <w:rFonts w:asciiTheme="minorHAnsi" w:hAnsiTheme="minorHAnsi" w:cstheme="minorHAnsi"/>
                <w:sz w:val="18"/>
                <w:szCs w:val="18"/>
              </w:rPr>
              <w:t>tecomDESCRIPCION</w:t>
            </w:r>
            <w:proofErr w:type="spellEnd"/>
          </w:p>
        </w:tc>
      </w:tr>
    </w:tbl>
    <w:p w:rsidR="00991CB6" w:rsidRDefault="00991CB6" w:rsidP="000E6D97">
      <w:pPr>
        <w:spacing w:line="240" w:lineRule="auto"/>
        <w:rPr>
          <w:rFonts w:asciiTheme="minorHAnsi" w:hAnsiTheme="minorHAnsi" w:cstheme="minorHAnsi"/>
        </w:rPr>
      </w:pPr>
    </w:p>
    <w:p w:rsidR="002B42C2" w:rsidRDefault="002B42C2" w:rsidP="002B42C2">
      <w:pPr>
        <w:spacing w:line="240" w:lineRule="auto"/>
        <w:rPr>
          <w:rFonts w:asciiTheme="minorHAnsi" w:hAnsiTheme="minorHAnsi" w:cstheme="minorHAnsi"/>
        </w:rPr>
      </w:pPr>
    </w:p>
    <w:p w:rsidR="002B42C2" w:rsidRPr="00676E4B" w:rsidRDefault="002B42C2" w:rsidP="002B42C2">
      <w:pPr>
        <w:pStyle w:val="Ttulo2"/>
        <w:rPr>
          <w:rFonts w:asciiTheme="minorHAnsi" w:hAnsiTheme="minorHAnsi" w:cstheme="minorHAnsi"/>
        </w:rPr>
      </w:pPr>
      <w:bookmarkStart w:id="35" w:name="_Ref370295333"/>
      <w:bookmarkStart w:id="36" w:name="_Ref370893057"/>
      <w:bookmarkStart w:id="37" w:name="_Ref374085495"/>
      <w:bookmarkStart w:id="38" w:name="_Toc386716626"/>
      <w:r w:rsidRPr="00676E4B">
        <w:rPr>
          <w:rFonts w:asciiTheme="minorHAnsi" w:hAnsiTheme="minorHAnsi" w:cstheme="minorHAnsi"/>
        </w:rPr>
        <w:lastRenderedPageBreak/>
        <w:t xml:space="preserve">UI </w:t>
      </w:r>
      <w:r w:rsidR="00991CB6">
        <w:rPr>
          <w:rFonts w:asciiTheme="minorHAnsi" w:hAnsiTheme="minorHAnsi" w:cstheme="minorHAnsi"/>
        </w:rPr>
        <w:t>5</w:t>
      </w:r>
      <w:r w:rsidR="00123EE3">
        <w:rPr>
          <w:rFonts w:asciiTheme="minorHAnsi" w:hAnsiTheme="minorHAnsi" w:cstheme="minorHAnsi"/>
        </w:rPr>
        <w:t xml:space="preserve"> </w:t>
      </w:r>
      <w:r>
        <w:rPr>
          <w:rFonts w:asciiTheme="minorHAnsi" w:hAnsiTheme="minorHAnsi" w:cstheme="minorHAnsi"/>
        </w:rPr>
        <w:t xml:space="preserve">Registro y actualización de </w:t>
      </w:r>
      <w:proofErr w:type="spellStart"/>
      <w:r>
        <w:rPr>
          <w:rFonts w:asciiTheme="minorHAnsi" w:hAnsiTheme="minorHAnsi" w:cstheme="minorHAnsi"/>
        </w:rPr>
        <w:t>Items</w:t>
      </w:r>
      <w:proofErr w:type="spellEnd"/>
      <w:r>
        <w:rPr>
          <w:rFonts w:asciiTheme="minorHAnsi" w:hAnsiTheme="minorHAnsi" w:cstheme="minorHAnsi"/>
        </w:rPr>
        <w:t xml:space="preserve"> de </w:t>
      </w:r>
      <w:bookmarkEnd w:id="35"/>
      <w:bookmarkEnd w:id="36"/>
      <w:r w:rsidR="00991CB6">
        <w:rPr>
          <w:rFonts w:asciiTheme="minorHAnsi" w:hAnsiTheme="minorHAnsi" w:cstheme="minorHAnsi"/>
        </w:rPr>
        <w:t xml:space="preserve">Solicitudes </w:t>
      </w:r>
      <w:r w:rsidR="00F64013">
        <w:rPr>
          <w:rFonts w:asciiTheme="minorHAnsi" w:hAnsiTheme="minorHAnsi" w:cstheme="minorHAnsi"/>
        </w:rPr>
        <w:t xml:space="preserve">de Bienes e Insumos </w:t>
      </w:r>
      <w:r w:rsidR="00991CB6">
        <w:rPr>
          <w:rFonts w:asciiTheme="minorHAnsi" w:hAnsiTheme="minorHAnsi" w:cstheme="minorHAnsi"/>
        </w:rPr>
        <w:t>y de Compra</w:t>
      </w:r>
      <w:bookmarkEnd w:id="37"/>
      <w:bookmarkEnd w:id="38"/>
    </w:p>
    <w:p w:rsidR="002B42C2" w:rsidRDefault="002B42C2" w:rsidP="002B42C2">
      <w:pPr>
        <w:rPr>
          <w:rFonts w:asciiTheme="minorHAnsi" w:hAnsiTheme="minorHAnsi" w:cstheme="minorHAnsi"/>
        </w:rPr>
      </w:pPr>
    </w:p>
    <w:p w:rsidR="002B42C2" w:rsidRDefault="002B42C2" w:rsidP="002B42C2">
      <w:pPr>
        <w:jc w:val="both"/>
        <w:rPr>
          <w:noProof/>
        </w:rPr>
      </w:pPr>
      <w:r>
        <w:rPr>
          <w:noProof/>
        </w:rPr>
        <w:t xml:space="preserve">Desde el ABM de registro de Cabezas de </w:t>
      </w:r>
      <w:r w:rsidR="00991CB6">
        <w:rPr>
          <w:noProof/>
        </w:rPr>
        <w:t xml:space="preserve">Solicitudes </w:t>
      </w:r>
      <w:r w:rsidR="00F64013">
        <w:rPr>
          <w:noProof/>
        </w:rPr>
        <w:t xml:space="preserve">de Bienes e Insumos </w:t>
      </w:r>
      <w:r w:rsidR="00991CB6">
        <w:rPr>
          <w:noProof/>
        </w:rPr>
        <w:t>y de Compra</w:t>
      </w:r>
      <w:r>
        <w:rPr>
          <w:noProof/>
        </w:rPr>
        <w:t xml:space="preserve"> (UI </w:t>
      </w:r>
      <w:r w:rsidR="00991CB6">
        <w:rPr>
          <w:noProof/>
        </w:rPr>
        <w:t>1</w:t>
      </w:r>
      <w:r>
        <w:rPr>
          <w:noProof/>
        </w:rPr>
        <w:t xml:space="preserve">, UI </w:t>
      </w:r>
      <w:r w:rsidR="00216AFE">
        <w:rPr>
          <w:noProof/>
        </w:rPr>
        <w:t>3</w:t>
      </w:r>
      <w:r>
        <w:rPr>
          <w:noProof/>
        </w:rPr>
        <w:t>), presionando el botón “Nuevo Item” o bien haciendo doble clic en un registro del listado de Items de Bienes Recibidos, se accederá a la pantalla de ingreso o actualización de ítems.</w:t>
      </w:r>
    </w:p>
    <w:p w:rsidR="002B42C2" w:rsidRDefault="002B42C2" w:rsidP="002B42C2">
      <w:pPr>
        <w:jc w:val="both"/>
        <w:rPr>
          <w:noProof/>
        </w:rPr>
      </w:pPr>
    </w:p>
    <w:p w:rsidR="002B42C2" w:rsidRDefault="002E37B8" w:rsidP="002B42C2">
      <w:pPr>
        <w:rPr>
          <w:rFonts w:asciiTheme="minorHAnsi" w:hAnsiTheme="minorHAnsi" w:cstheme="minorHAnsi"/>
        </w:rPr>
      </w:pPr>
      <w:r>
        <w:rPr>
          <w:rFonts w:asciiTheme="minorHAnsi" w:hAnsiTheme="minorHAnsi" w:cstheme="minorHAnsi"/>
          <w:noProof/>
          <w:lang w:val="es-AR" w:eastAsia="es-AR"/>
        </w:rPr>
        <w:drawing>
          <wp:inline distT="0" distB="0" distL="0" distR="0">
            <wp:extent cx="5941060" cy="261175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2611752"/>
                    </a:xfrm>
                    <a:prstGeom prst="rect">
                      <a:avLst/>
                    </a:prstGeom>
                    <a:noFill/>
                    <a:ln>
                      <a:noFill/>
                    </a:ln>
                  </pic:spPr>
                </pic:pic>
              </a:graphicData>
            </a:graphic>
          </wp:inline>
        </w:drawing>
      </w:r>
    </w:p>
    <w:tbl>
      <w:tblPr>
        <w:tblW w:w="9612"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362"/>
        <w:gridCol w:w="667"/>
        <w:gridCol w:w="3102"/>
        <w:gridCol w:w="2694"/>
      </w:tblGrid>
      <w:tr w:rsidR="002B42C2" w:rsidRPr="00DC0CB0" w:rsidTr="001E0823">
        <w:trPr>
          <w:tblHeader/>
          <w:jc w:val="center"/>
        </w:trPr>
        <w:tc>
          <w:tcPr>
            <w:tcW w:w="1787" w:type="dxa"/>
            <w:shd w:val="clear" w:color="auto" w:fill="CCCCCC"/>
          </w:tcPr>
          <w:p w:rsidR="002B42C2" w:rsidRPr="00DC0CB0" w:rsidRDefault="002B42C2" w:rsidP="001E0823">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362" w:type="dxa"/>
            <w:shd w:val="clear" w:color="auto" w:fill="CCCCCC"/>
          </w:tcPr>
          <w:p w:rsidR="002B42C2" w:rsidRPr="00DC0CB0" w:rsidRDefault="002B42C2" w:rsidP="001E0823">
            <w:pPr>
              <w:rPr>
                <w:rFonts w:asciiTheme="minorHAnsi" w:hAnsiTheme="minorHAnsi" w:cstheme="minorHAnsi"/>
                <w:sz w:val="18"/>
                <w:szCs w:val="18"/>
              </w:rPr>
            </w:pPr>
            <w:r w:rsidRPr="00DC0CB0">
              <w:rPr>
                <w:rFonts w:asciiTheme="minorHAnsi" w:hAnsiTheme="minorHAnsi" w:cstheme="minorHAnsi"/>
                <w:sz w:val="18"/>
                <w:szCs w:val="18"/>
              </w:rPr>
              <w:t>Tipo</w:t>
            </w:r>
          </w:p>
        </w:tc>
        <w:tc>
          <w:tcPr>
            <w:tcW w:w="667" w:type="dxa"/>
            <w:shd w:val="clear" w:color="auto" w:fill="CCCCCC"/>
          </w:tcPr>
          <w:p w:rsidR="002B42C2" w:rsidRPr="00DC0CB0" w:rsidRDefault="002B42C2" w:rsidP="001E0823">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102" w:type="dxa"/>
            <w:shd w:val="clear" w:color="auto" w:fill="CCCCCC"/>
          </w:tcPr>
          <w:p w:rsidR="002B42C2" w:rsidRPr="00DC0CB0" w:rsidRDefault="002B42C2" w:rsidP="001E0823">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2694" w:type="dxa"/>
            <w:shd w:val="clear" w:color="auto" w:fill="CCCCCC"/>
          </w:tcPr>
          <w:p w:rsidR="002B42C2" w:rsidRPr="00DC0CB0" w:rsidRDefault="002B42C2" w:rsidP="001E0823">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2B42C2" w:rsidRPr="00DC0CB0" w:rsidTr="001E0823">
        <w:trPr>
          <w:jc w:val="center"/>
        </w:trPr>
        <w:tc>
          <w:tcPr>
            <w:tcW w:w="178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Tipo Producto</w:t>
            </w:r>
          </w:p>
        </w:tc>
        <w:tc>
          <w:tcPr>
            <w:tcW w:w="1362"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 xml:space="preserve">STK_COMPROBANTES_ITEMS / </w:t>
            </w:r>
            <w:proofErr w:type="spellStart"/>
            <w:r>
              <w:rPr>
                <w:rFonts w:asciiTheme="minorHAnsi" w:hAnsiTheme="minorHAnsi" w:cstheme="minorHAnsi"/>
                <w:sz w:val="18"/>
                <w:szCs w:val="18"/>
              </w:rPr>
              <w:t>citeIDTIPOPRODUCTO</w:t>
            </w:r>
            <w:proofErr w:type="spellEnd"/>
          </w:p>
        </w:tc>
        <w:tc>
          <w:tcPr>
            <w:tcW w:w="2694"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 xml:space="preserve">TTIPOPRODUCTOS / </w:t>
            </w:r>
            <w:proofErr w:type="spellStart"/>
            <w:r>
              <w:rPr>
                <w:rFonts w:asciiTheme="minorHAnsi" w:hAnsiTheme="minorHAnsi" w:cstheme="minorHAnsi"/>
                <w:sz w:val="18"/>
                <w:szCs w:val="18"/>
              </w:rPr>
              <w:t>tproDESCRIPCION</w:t>
            </w:r>
            <w:proofErr w:type="spellEnd"/>
          </w:p>
        </w:tc>
      </w:tr>
      <w:tr w:rsidR="002B42C2" w:rsidRPr="00DC0CB0" w:rsidTr="001E0823">
        <w:trPr>
          <w:jc w:val="center"/>
        </w:trPr>
        <w:tc>
          <w:tcPr>
            <w:tcW w:w="178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Stock Actual</w:t>
            </w:r>
          </w:p>
        </w:tc>
        <w:tc>
          <w:tcPr>
            <w:tcW w:w="1362" w:type="dxa"/>
          </w:tcPr>
          <w:p w:rsidR="002B42C2" w:rsidRPr="00DC0CB0" w:rsidRDefault="002B42C2" w:rsidP="001E0823">
            <w:pPr>
              <w:rPr>
                <w:rFonts w:asciiTheme="minorHAnsi" w:hAnsiTheme="minorHAnsi" w:cstheme="minorHAnsi"/>
                <w:sz w:val="18"/>
                <w:szCs w:val="18"/>
              </w:rPr>
            </w:pPr>
            <w:proofErr w:type="spellStart"/>
            <w:r>
              <w:rPr>
                <w:rFonts w:asciiTheme="minorHAnsi" w:hAnsiTheme="minorHAnsi" w:cstheme="minorHAnsi"/>
                <w:sz w:val="18"/>
                <w:szCs w:val="18"/>
              </w:rPr>
              <w:t>Float</w:t>
            </w:r>
            <w:proofErr w:type="spellEnd"/>
            <w:r>
              <w:rPr>
                <w:rFonts w:asciiTheme="minorHAnsi" w:hAnsiTheme="minorHAnsi" w:cstheme="minorHAnsi"/>
                <w:sz w:val="18"/>
                <w:szCs w:val="18"/>
              </w:rPr>
              <w:t>(10,2) (Sólo lectura)</w:t>
            </w:r>
          </w:p>
        </w:tc>
        <w:tc>
          <w:tcPr>
            <w:tcW w:w="66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w:t>
            </w:r>
          </w:p>
        </w:tc>
        <w:tc>
          <w:tcPr>
            <w:tcW w:w="3102" w:type="dxa"/>
          </w:tcPr>
          <w:p w:rsidR="002B42C2" w:rsidRPr="00C75BE4" w:rsidRDefault="002B42C2" w:rsidP="001E0823">
            <w:pPr>
              <w:rPr>
                <w:rFonts w:asciiTheme="minorHAnsi" w:hAnsiTheme="minorHAnsi" w:cstheme="minorHAnsi"/>
                <w:sz w:val="18"/>
                <w:szCs w:val="18"/>
              </w:rPr>
            </w:pPr>
            <w:r>
              <w:rPr>
                <w:rFonts w:asciiTheme="minorHAnsi" w:hAnsiTheme="minorHAnsi" w:cstheme="minorHAnsi"/>
                <w:sz w:val="18"/>
                <w:szCs w:val="18"/>
              </w:rPr>
              <w:t>NO SE GUARDA EN LA BASE</w:t>
            </w:r>
          </w:p>
        </w:tc>
        <w:tc>
          <w:tcPr>
            <w:tcW w:w="2694" w:type="dxa"/>
          </w:tcPr>
          <w:p w:rsidR="002B42C2" w:rsidRPr="007E4D87" w:rsidRDefault="002B42C2" w:rsidP="001E0823">
            <w:pPr>
              <w:rPr>
                <w:rFonts w:asciiTheme="minorHAnsi" w:hAnsiTheme="minorHAnsi" w:cstheme="minorHAnsi"/>
                <w:sz w:val="18"/>
                <w:szCs w:val="18"/>
                <w:lang w:val="en-US"/>
              </w:rPr>
            </w:pPr>
            <w:r w:rsidRPr="007E4D87">
              <w:rPr>
                <w:rFonts w:asciiTheme="minorHAnsi" w:hAnsiTheme="minorHAnsi" w:cstheme="minorHAnsi"/>
                <w:sz w:val="18"/>
                <w:szCs w:val="18"/>
                <w:lang w:val="en-US"/>
              </w:rPr>
              <w:t>Trae el stock</w:t>
            </w:r>
          </w:p>
          <w:p w:rsidR="002B42C2" w:rsidRPr="007E4D87" w:rsidRDefault="002B42C2" w:rsidP="001E0823">
            <w:pPr>
              <w:rPr>
                <w:rFonts w:asciiTheme="minorHAnsi" w:hAnsiTheme="minorHAnsi" w:cstheme="minorHAnsi"/>
                <w:sz w:val="18"/>
                <w:szCs w:val="18"/>
                <w:lang w:val="en-US"/>
              </w:rPr>
            </w:pPr>
            <w:r w:rsidRPr="007E4D87">
              <w:rPr>
                <w:rFonts w:asciiTheme="minorHAnsi" w:hAnsiTheme="minorHAnsi" w:cstheme="minorHAnsi"/>
                <w:sz w:val="18"/>
                <w:szCs w:val="18"/>
                <w:lang w:val="en-US"/>
              </w:rPr>
              <w:t xml:space="preserve">STK_STOCK / </w:t>
            </w:r>
            <w:proofErr w:type="spellStart"/>
            <w:r w:rsidRPr="007E4D87">
              <w:rPr>
                <w:rFonts w:asciiTheme="minorHAnsi" w:hAnsiTheme="minorHAnsi" w:cstheme="minorHAnsi"/>
                <w:sz w:val="18"/>
                <w:szCs w:val="18"/>
                <w:lang w:val="en-US"/>
              </w:rPr>
              <w:t>stkSTOCKREAL</w:t>
            </w:r>
            <w:proofErr w:type="spellEnd"/>
          </w:p>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 xml:space="preserve">(Para STK_STOCK / </w:t>
            </w:r>
            <w:proofErr w:type="spellStart"/>
            <w:r>
              <w:rPr>
                <w:rFonts w:asciiTheme="minorHAnsi" w:hAnsiTheme="minorHAnsi" w:cstheme="minorHAnsi"/>
                <w:sz w:val="18"/>
                <w:szCs w:val="18"/>
              </w:rPr>
              <w:t>stkIDTIPOPRODUCTO</w:t>
            </w:r>
            <w:proofErr w:type="spellEnd"/>
            <w:r>
              <w:rPr>
                <w:rFonts w:asciiTheme="minorHAnsi" w:hAnsiTheme="minorHAnsi" w:cstheme="minorHAnsi"/>
                <w:sz w:val="18"/>
                <w:szCs w:val="18"/>
              </w:rPr>
              <w:t xml:space="preserve"> = STK_COMPROBANTES_ITEMS / </w:t>
            </w:r>
            <w:proofErr w:type="spellStart"/>
            <w:r>
              <w:rPr>
                <w:rFonts w:asciiTheme="minorHAnsi" w:hAnsiTheme="minorHAnsi" w:cstheme="minorHAnsi"/>
                <w:sz w:val="18"/>
                <w:szCs w:val="18"/>
              </w:rPr>
              <w:t>citeIDTIPOPRODUCTO</w:t>
            </w:r>
            <w:proofErr w:type="spellEnd"/>
            <w:r>
              <w:rPr>
                <w:rFonts w:asciiTheme="minorHAnsi" w:hAnsiTheme="minorHAnsi" w:cstheme="minorHAnsi"/>
                <w:sz w:val="18"/>
                <w:szCs w:val="18"/>
              </w:rPr>
              <w:t>)</w:t>
            </w:r>
          </w:p>
        </w:tc>
      </w:tr>
      <w:tr w:rsidR="002B42C2" w:rsidRPr="00DC0CB0" w:rsidTr="001E0823">
        <w:trPr>
          <w:jc w:val="center"/>
        </w:trPr>
        <w:tc>
          <w:tcPr>
            <w:tcW w:w="178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Stock sin comprometer</w:t>
            </w:r>
          </w:p>
        </w:tc>
        <w:tc>
          <w:tcPr>
            <w:tcW w:w="1362" w:type="dxa"/>
          </w:tcPr>
          <w:p w:rsidR="002B42C2" w:rsidRDefault="002B42C2" w:rsidP="001E0823">
            <w:pPr>
              <w:rPr>
                <w:rFonts w:asciiTheme="minorHAnsi" w:hAnsiTheme="minorHAnsi" w:cstheme="minorHAnsi"/>
                <w:sz w:val="18"/>
                <w:szCs w:val="18"/>
              </w:rPr>
            </w:pPr>
            <w:proofErr w:type="spellStart"/>
            <w:r>
              <w:rPr>
                <w:rFonts w:asciiTheme="minorHAnsi" w:hAnsiTheme="minorHAnsi" w:cstheme="minorHAnsi"/>
                <w:sz w:val="18"/>
                <w:szCs w:val="18"/>
              </w:rPr>
              <w:t>Float</w:t>
            </w:r>
            <w:proofErr w:type="spellEnd"/>
            <w:r>
              <w:rPr>
                <w:rFonts w:asciiTheme="minorHAnsi" w:hAnsiTheme="minorHAnsi" w:cstheme="minorHAnsi"/>
                <w:sz w:val="18"/>
                <w:szCs w:val="18"/>
              </w:rPr>
              <w:t>(10,2)</w:t>
            </w:r>
          </w:p>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(Sólo lectura)</w:t>
            </w:r>
          </w:p>
        </w:tc>
        <w:tc>
          <w:tcPr>
            <w:tcW w:w="66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w:t>
            </w:r>
          </w:p>
        </w:tc>
        <w:tc>
          <w:tcPr>
            <w:tcW w:w="3102" w:type="dxa"/>
          </w:tcPr>
          <w:p w:rsidR="002B42C2" w:rsidRPr="00C75BE4" w:rsidRDefault="002B42C2" w:rsidP="001E0823">
            <w:pPr>
              <w:rPr>
                <w:rFonts w:asciiTheme="minorHAnsi" w:hAnsiTheme="minorHAnsi" w:cstheme="minorHAnsi"/>
                <w:sz w:val="18"/>
                <w:szCs w:val="18"/>
              </w:rPr>
            </w:pPr>
            <w:r>
              <w:rPr>
                <w:rFonts w:asciiTheme="minorHAnsi" w:hAnsiTheme="minorHAnsi" w:cstheme="minorHAnsi"/>
                <w:sz w:val="18"/>
                <w:szCs w:val="18"/>
              </w:rPr>
              <w:t>NO SE GUARDA EN LA BASE</w:t>
            </w:r>
          </w:p>
        </w:tc>
        <w:tc>
          <w:tcPr>
            <w:tcW w:w="2694" w:type="dxa"/>
          </w:tcPr>
          <w:p w:rsidR="002B42C2" w:rsidRPr="007E4D87" w:rsidRDefault="002B42C2" w:rsidP="001E0823">
            <w:pPr>
              <w:rPr>
                <w:rFonts w:asciiTheme="minorHAnsi" w:hAnsiTheme="minorHAnsi" w:cstheme="minorHAnsi"/>
                <w:sz w:val="18"/>
                <w:szCs w:val="18"/>
                <w:lang w:val="en-US"/>
              </w:rPr>
            </w:pPr>
            <w:r w:rsidRPr="007E4D87">
              <w:rPr>
                <w:rFonts w:asciiTheme="minorHAnsi" w:hAnsiTheme="minorHAnsi" w:cstheme="minorHAnsi"/>
                <w:sz w:val="18"/>
                <w:szCs w:val="18"/>
                <w:lang w:val="en-US"/>
              </w:rPr>
              <w:t>Trae el stock</w:t>
            </w:r>
          </w:p>
          <w:p w:rsidR="002B42C2" w:rsidRPr="007E4D87" w:rsidRDefault="002B42C2" w:rsidP="001E0823">
            <w:pPr>
              <w:rPr>
                <w:rFonts w:asciiTheme="minorHAnsi" w:hAnsiTheme="minorHAnsi" w:cstheme="minorHAnsi"/>
                <w:sz w:val="18"/>
                <w:szCs w:val="18"/>
                <w:lang w:val="en-US"/>
              </w:rPr>
            </w:pPr>
            <w:r w:rsidRPr="007E4D87">
              <w:rPr>
                <w:rFonts w:asciiTheme="minorHAnsi" w:hAnsiTheme="minorHAnsi" w:cstheme="minorHAnsi"/>
                <w:sz w:val="18"/>
                <w:szCs w:val="18"/>
                <w:lang w:val="en-US"/>
              </w:rPr>
              <w:t xml:space="preserve">STK_STOCK / </w:t>
            </w:r>
            <w:proofErr w:type="spellStart"/>
            <w:r w:rsidRPr="007E4D87">
              <w:rPr>
                <w:rFonts w:asciiTheme="minorHAnsi" w:hAnsiTheme="minorHAnsi" w:cstheme="minorHAnsi"/>
                <w:sz w:val="18"/>
                <w:szCs w:val="18"/>
                <w:lang w:val="en-US"/>
              </w:rPr>
              <w:t>stkSTOCKSINCOMPROM</w:t>
            </w:r>
            <w:proofErr w:type="spellEnd"/>
          </w:p>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 xml:space="preserve">(Para STK_STOCK / </w:t>
            </w:r>
            <w:proofErr w:type="spellStart"/>
            <w:r>
              <w:rPr>
                <w:rFonts w:asciiTheme="minorHAnsi" w:hAnsiTheme="minorHAnsi" w:cstheme="minorHAnsi"/>
                <w:sz w:val="18"/>
                <w:szCs w:val="18"/>
              </w:rPr>
              <w:t>stkIDTIPOPRODUCTO</w:t>
            </w:r>
            <w:proofErr w:type="spellEnd"/>
            <w:r>
              <w:rPr>
                <w:rFonts w:asciiTheme="minorHAnsi" w:hAnsiTheme="minorHAnsi" w:cstheme="minorHAnsi"/>
                <w:sz w:val="18"/>
                <w:szCs w:val="18"/>
              </w:rPr>
              <w:t xml:space="preserve"> = STK_COMPROBANTES_ITEMS / </w:t>
            </w:r>
            <w:proofErr w:type="spellStart"/>
            <w:r>
              <w:rPr>
                <w:rFonts w:asciiTheme="minorHAnsi" w:hAnsiTheme="minorHAnsi" w:cstheme="minorHAnsi"/>
                <w:sz w:val="18"/>
                <w:szCs w:val="18"/>
              </w:rPr>
              <w:t>citeIDTIPOPRODUCTO</w:t>
            </w:r>
            <w:proofErr w:type="spellEnd"/>
            <w:r>
              <w:rPr>
                <w:rFonts w:asciiTheme="minorHAnsi" w:hAnsiTheme="minorHAnsi" w:cstheme="minorHAnsi"/>
                <w:sz w:val="18"/>
                <w:szCs w:val="18"/>
              </w:rPr>
              <w:t>)</w:t>
            </w:r>
          </w:p>
        </w:tc>
      </w:tr>
      <w:tr w:rsidR="002B42C2" w:rsidRPr="00DC0CB0" w:rsidTr="001E0823">
        <w:trPr>
          <w:jc w:val="center"/>
        </w:trPr>
        <w:tc>
          <w:tcPr>
            <w:tcW w:w="178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Descripción Producto</w:t>
            </w:r>
          </w:p>
        </w:tc>
        <w:tc>
          <w:tcPr>
            <w:tcW w:w="1362" w:type="dxa"/>
          </w:tcPr>
          <w:p w:rsidR="002B42C2" w:rsidRPr="00DC0CB0" w:rsidRDefault="002B42C2" w:rsidP="001E0823">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66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2B42C2" w:rsidRDefault="002B42C2" w:rsidP="001E0823">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citeDESCRIPCIONPRODUCTO</w:t>
            </w:r>
            <w:proofErr w:type="spellEnd"/>
          </w:p>
        </w:tc>
        <w:tc>
          <w:tcPr>
            <w:tcW w:w="2694"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w:t>
            </w:r>
          </w:p>
        </w:tc>
      </w:tr>
      <w:tr w:rsidR="008D1DE2" w:rsidRPr="00DC0CB0" w:rsidTr="005325C0">
        <w:trPr>
          <w:jc w:val="center"/>
        </w:trPr>
        <w:tc>
          <w:tcPr>
            <w:tcW w:w="1787" w:type="dxa"/>
          </w:tcPr>
          <w:p w:rsidR="008D1DE2" w:rsidRPr="00DC0CB0" w:rsidRDefault="008D1DE2" w:rsidP="005325C0">
            <w:pPr>
              <w:rPr>
                <w:rFonts w:asciiTheme="minorHAnsi" w:hAnsiTheme="minorHAnsi" w:cstheme="minorHAnsi"/>
                <w:sz w:val="18"/>
                <w:szCs w:val="18"/>
              </w:rPr>
            </w:pPr>
            <w:r>
              <w:rPr>
                <w:rFonts w:asciiTheme="minorHAnsi" w:hAnsiTheme="minorHAnsi" w:cstheme="minorHAnsi"/>
                <w:sz w:val="18"/>
                <w:szCs w:val="18"/>
              </w:rPr>
              <w:t>Cantidad Solicitada</w:t>
            </w:r>
          </w:p>
        </w:tc>
        <w:tc>
          <w:tcPr>
            <w:tcW w:w="1362" w:type="dxa"/>
          </w:tcPr>
          <w:p w:rsidR="008D1DE2" w:rsidRPr="00DC0CB0" w:rsidRDefault="008D1DE2"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Pr>
          <w:p w:rsidR="008D1DE2" w:rsidRPr="00DC0CB0" w:rsidRDefault="008D1DE2" w:rsidP="005325C0">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8D1DE2" w:rsidRDefault="008D1DE2"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citeCANTIDADSOLICITADA</w:t>
            </w:r>
            <w:proofErr w:type="spellEnd"/>
          </w:p>
        </w:tc>
        <w:tc>
          <w:tcPr>
            <w:tcW w:w="2694" w:type="dxa"/>
          </w:tcPr>
          <w:p w:rsidR="008D1DE2" w:rsidRPr="00DC0CB0" w:rsidRDefault="008D1DE2" w:rsidP="005325C0">
            <w:pPr>
              <w:rPr>
                <w:rFonts w:asciiTheme="minorHAnsi" w:hAnsiTheme="minorHAnsi" w:cstheme="minorHAnsi"/>
                <w:sz w:val="18"/>
                <w:szCs w:val="18"/>
              </w:rPr>
            </w:pPr>
            <w:r>
              <w:rPr>
                <w:rFonts w:asciiTheme="minorHAnsi" w:hAnsiTheme="minorHAnsi" w:cstheme="minorHAnsi"/>
                <w:sz w:val="18"/>
                <w:szCs w:val="18"/>
              </w:rPr>
              <w:t>-</w:t>
            </w:r>
          </w:p>
        </w:tc>
      </w:tr>
      <w:tr w:rsidR="002B42C2" w:rsidRPr="00DC0CB0" w:rsidTr="001E0823">
        <w:trPr>
          <w:jc w:val="center"/>
        </w:trPr>
        <w:tc>
          <w:tcPr>
            <w:tcW w:w="178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Cantidad</w:t>
            </w:r>
          </w:p>
        </w:tc>
        <w:tc>
          <w:tcPr>
            <w:tcW w:w="1362" w:type="dxa"/>
          </w:tcPr>
          <w:p w:rsidR="002B42C2" w:rsidRPr="00DC0CB0" w:rsidRDefault="002B42C2" w:rsidP="001E0823">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2B42C2" w:rsidRDefault="002B42C2" w:rsidP="001E0823">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w:t>
            </w:r>
            <w:proofErr w:type="spellEnd"/>
          </w:p>
        </w:tc>
        <w:tc>
          <w:tcPr>
            <w:tcW w:w="2694"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w:t>
            </w:r>
          </w:p>
        </w:tc>
      </w:tr>
      <w:tr w:rsidR="002B42C2" w:rsidRPr="00DC0CB0" w:rsidTr="001E0823">
        <w:trPr>
          <w:jc w:val="center"/>
        </w:trPr>
        <w:tc>
          <w:tcPr>
            <w:tcW w:w="178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Precio Unitario</w:t>
            </w:r>
          </w:p>
        </w:tc>
        <w:tc>
          <w:tcPr>
            <w:tcW w:w="1362"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Decimal(10,2)</w:t>
            </w:r>
          </w:p>
        </w:tc>
        <w:tc>
          <w:tcPr>
            <w:tcW w:w="667" w:type="dxa"/>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No</w:t>
            </w:r>
          </w:p>
        </w:tc>
        <w:tc>
          <w:tcPr>
            <w:tcW w:w="3102" w:type="dxa"/>
          </w:tcPr>
          <w:p w:rsidR="002B42C2" w:rsidRDefault="002B42C2" w:rsidP="001E0823">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citePRECIOUNITARIO</w:t>
            </w:r>
            <w:proofErr w:type="spellEnd"/>
          </w:p>
        </w:tc>
        <w:tc>
          <w:tcPr>
            <w:tcW w:w="2694" w:type="dxa"/>
          </w:tcPr>
          <w:p w:rsidR="002B42C2" w:rsidRPr="00DC0CB0" w:rsidRDefault="002B42C2" w:rsidP="001E0823">
            <w:pPr>
              <w:rPr>
                <w:rFonts w:asciiTheme="minorHAnsi" w:hAnsiTheme="minorHAnsi" w:cstheme="minorHAnsi"/>
                <w:sz w:val="18"/>
                <w:szCs w:val="18"/>
              </w:rPr>
            </w:pPr>
            <w:r w:rsidRPr="00DC0CB0">
              <w:rPr>
                <w:rFonts w:asciiTheme="minorHAnsi" w:hAnsiTheme="minorHAnsi" w:cstheme="minorHAnsi"/>
                <w:sz w:val="18"/>
                <w:szCs w:val="18"/>
              </w:rPr>
              <w:t>-</w:t>
            </w:r>
          </w:p>
        </w:tc>
      </w:tr>
      <w:tr w:rsidR="008D1DE2"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8D1DE2" w:rsidRPr="00DC0CB0" w:rsidRDefault="008D1DE2" w:rsidP="005325C0">
            <w:pPr>
              <w:rPr>
                <w:rFonts w:asciiTheme="minorHAnsi" w:hAnsiTheme="minorHAnsi" w:cstheme="minorHAnsi"/>
                <w:sz w:val="18"/>
                <w:szCs w:val="18"/>
              </w:rPr>
            </w:pPr>
            <w:r>
              <w:rPr>
                <w:rFonts w:asciiTheme="minorHAnsi" w:hAnsiTheme="minorHAnsi" w:cstheme="minorHAnsi"/>
                <w:sz w:val="18"/>
                <w:szCs w:val="18"/>
              </w:rPr>
              <w:t>Estado</w:t>
            </w:r>
          </w:p>
        </w:tc>
        <w:tc>
          <w:tcPr>
            <w:tcW w:w="1362" w:type="dxa"/>
            <w:tcBorders>
              <w:top w:val="single" w:sz="4" w:space="0" w:color="auto"/>
              <w:left w:val="single" w:sz="4" w:space="0" w:color="auto"/>
              <w:bottom w:val="single" w:sz="4" w:space="0" w:color="auto"/>
              <w:right w:val="single" w:sz="4" w:space="0" w:color="auto"/>
            </w:tcBorders>
          </w:tcPr>
          <w:p w:rsidR="008D1DE2" w:rsidRPr="00DC0CB0" w:rsidRDefault="008D1DE2"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max</w:t>
            </w:r>
            <w:proofErr w:type="spellEnd"/>
            <w:r>
              <w:rPr>
                <w:rFonts w:asciiTheme="minorHAnsi" w:hAnsiTheme="minorHAnsi" w:cstheme="minorHAnsi"/>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8D1DE2" w:rsidRPr="00DC0CB0" w:rsidRDefault="008D1DE2" w:rsidP="005325C0">
            <w:pPr>
              <w:rPr>
                <w:rFonts w:asciiTheme="minorHAnsi" w:hAnsiTheme="minorHAnsi" w:cstheme="minorHAnsi"/>
                <w:sz w:val="18"/>
                <w:szCs w:val="18"/>
              </w:rPr>
            </w:pPr>
            <w:r>
              <w:rPr>
                <w:rFonts w:asciiTheme="minorHAnsi" w:hAnsiTheme="minorHAnsi" w:cstheme="minorHAnsi"/>
                <w:sz w:val="18"/>
                <w:szCs w:val="18"/>
              </w:rPr>
              <w:t>No</w:t>
            </w:r>
          </w:p>
        </w:tc>
        <w:tc>
          <w:tcPr>
            <w:tcW w:w="3102" w:type="dxa"/>
            <w:tcBorders>
              <w:top w:val="single" w:sz="4" w:space="0" w:color="auto"/>
              <w:left w:val="single" w:sz="4" w:space="0" w:color="auto"/>
              <w:bottom w:val="single" w:sz="4" w:space="0" w:color="auto"/>
              <w:right w:val="single" w:sz="4" w:space="0" w:color="auto"/>
            </w:tcBorders>
          </w:tcPr>
          <w:p w:rsidR="008D1DE2" w:rsidRDefault="008D1DE2" w:rsidP="008D1DE2">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citeIDESTADOITEM</w:t>
            </w:r>
            <w:proofErr w:type="spellEnd"/>
          </w:p>
        </w:tc>
        <w:tc>
          <w:tcPr>
            <w:tcW w:w="2694" w:type="dxa"/>
            <w:tcBorders>
              <w:top w:val="single" w:sz="4" w:space="0" w:color="auto"/>
              <w:left w:val="single" w:sz="4" w:space="0" w:color="auto"/>
              <w:bottom w:val="single" w:sz="4" w:space="0" w:color="auto"/>
              <w:right w:val="single" w:sz="4" w:space="0" w:color="auto"/>
            </w:tcBorders>
          </w:tcPr>
          <w:p w:rsidR="008D1DE2" w:rsidRPr="00DC0CB0" w:rsidRDefault="008D1DE2" w:rsidP="005325C0">
            <w:pPr>
              <w:rPr>
                <w:rFonts w:asciiTheme="minorHAnsi" w:hAnsiTheme="minorHAnsi" w:cstheme="minorHAnsi"/>
                <w:sz w:val="18"/>
                <w:szCs w:val="18"/>
              </w:rPr>
            </w:pPr>
            <w:r>
              <w:rPr>
                <w:rFonts w:asciiTheme="minorHAnsi" w:hAnsiTheme="minorHAnsi" w:cstheme="minorHAnsi"/>
                <w:sz w:val="18"/>
                <w:szCs w:val="18"/>
              </w:rPr>
              <w:t xml:space="preserve">TESTADOSITEMS / </w:t>
            </w:r>
            <w:proofErr w:type="spellStart"/>
            <w:r>
              <w:rPr>
                <w:rFonts w:asciiTheme="minorHAnsi" w:hAnsiTheme="minorHAnsi" w:cstheme="minorHAnsi"/>
                <w:sz w:val="18"/>
                <w:szCs w:val="18"/>
              </w:rPr>
              <w:t>teiteDESCRIPCION</w:t>
            </w:r>
            <w:proofErr w:type="spellEnd"/>
          </w:p>
        </w:tc>
      </w:tr>
      <w:tr w:rsidR="002B42C2" w:rsidRPr="00DC0CB0" w:rsidTr="001E0823">
        <w:trPr>
          <w:jc w:val="center"/>
        </w:trPr>
        <w:tc>
          <w:tcPr>
            <w:tcW w:w="1787" w:type="dxa"/>
            <w:tcBorders>
              <w:top w:val="single" w:sz="4" w:space="0" w:color="auto"/>
              <w:left w:val="single" w:sz="4" w:space="0" w:color="auto"/>
              <w:bottom w:val="single" w:sz="4" w:space="0" w:color="auto"/>
              <w:right w:val="single" w:sz="4" w:space="0" w:color="auto"/>
            </w:tcBorders>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Observaciones</w:t>
            </w:r>
          </w:p>
        </w:tc>
        <w:tc>
          <w:tcPr>
            <w:tcW w:w="1362" w:type="dxa"/>
            <w:tcBorders>
              <w:top w:val="single" w:sz="4" w:space="0" w:color="auto"/>
              <w:left w:val="single" w:sz="4" w:space="0" w:color="auto"/>
              <w:bottom w:val="single" w:sz="4" w:space="0" w:color="auto"/>
              <w:right w:val="single" w:sz="4" w:space="0" w:color="auto"/>
            </w:tcBorders>
          </w:tcPr>
          <w:p w:rsidR="002B42C2" w:rsidRPr="00DC0CB0" w:rsidRDefault="002B42C2" w:rsidP="001E0823">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max</w:t>
            </w:r>
            <w:proofErr w:type="spellEnd"/>
            <w:r>
              <w:rPr>
                <w:rFonts w:asciiTheme="minorHAnsi" w:hAnsiTheme="minorHAnsi" w:cstheme="minorHAnsi"/>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2B42C2" w:rsidRPr="00DC0CB0" w:rsidRDefault="002B42C2" w:rsidP="001E0823">
            <w:pPr>
              <w:rPr>
                <w:rFonts w:asciiTheme="minorHAnsi" w:hAnsiTheme="minorHAnsi" w:cstheme="minorHAnsi"/>
                <w:sz w:val="18"/>
                <w:szCs w:val="18"/>
              </w:rPr>
            </w:pPr>
            <w:r>
              <w:rPr>
                <w:rFonts w:asciiTheme="minorHAnsi" w:hAnsiTheme="minorHAnsi" w:cstheme="minorHAnsi"/>
                <w:sz w:val="18"/>
                <w:szCs w:val="18"/>
              </w:rPr>
              <w:t>No</w:t>
            </w:r>
          </w:p>
        </w:tc>
        <w:tc>
          <w:tcPr>
            <w:tcW w:w="3102" w:type="dxa"/>
            <w:tcBorders>
              <w:top w:val="single" w:sz="4" w:space="0" w:color="auto"/>
              <w:left w:val="single" w:sz="4" w:space="0" w:color="auto"/>
              <w:bottom w:val="single" w:sz="4" w:space="0" w:color="auto"/>
              <w:right w:val="single" w:sz="4" w:space="0" w:color="auto"/>
            </w:tcBorders>
          </w:tcPr>
          <w:p w:rsidR="002B42C2" w:rsidRDefault="002B42C2" w:rsidP="001E0823">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citeOBSERVACIONES</w:t>
            </w:r>
            <w:proofErr w:type="spellEnd"/>
          </w:p>
        </w:tc>
        <w:tc>
          <w:tcPr>
            <w:tcW w:w="2694" w:type="dxa"/>
            <w:tcBorders>
              <w:top w:val="single" w:sz="4" w:space="0" w:color="auto"/>
              <w:left w:val="single" w:sz="4" w:space="0" w:color="auto"/>
              <w:bottom w:val="single" w:sz="4" w:space="0" w:color="auto"/>
              <w:right w:val="single" w:sz="4" w:space="0" w:color="auto"/>
            </w:tcBorders>
          </w:tcPr>
          <w:p w:rsidR="002B42C2" w:rsidRPr="00DC0CB0" w:rsidRDefault="002B42C2" w:rsidP="001E0823">
            <w:pPr>
              <w:rPr>
                <w:rFonts w:asciiTheme="minorHAnsi" w:hAnsiTheme="minorHAnsi" w:cstheme="minorHAnsi"/>
                <w:sz w:val="18"/>
                <w:szCs w:val="18"/>
              </w:rPr>
            </w:pPr>
            <w:r w:rsidRPr="00DC0CB0">
              <w:rPr>
                <w:rFonts w:asciiTheme="minorHAnsi" w:hAnsiTheme="minorHAnsi" w:cstheme="minorHAnsi"/>
                <w:sz w:val="18"/>
                <w:szCs w:val="18"/>
              </w:rPr>
              <w:t>-</w:t>
            </w:r>
          </w:p>
        </w:tc>
      </w:tr>
    </w:tbl>
    <w:p w:rsidR="002B42C2" w:rsidRDefault="002B42C2" w:rsidP="002B42C2">
      <w:pPr>
        <w:spacing w:line="240" w:lineRule="auto"/>
        <w:rPr>
          <w:rFonts w:asciiTheme="minorHAnsi" w:hAnsiTheme="minorHAnsi" w:cstheme="minorHAnsi"/>
        </w:rPr>
      </w:pPr>
    </w:p>
    <w:p w:rsidR="002B42C2" w:rsidRDefault="002B42C2" w:rsidP="000E6D97">
      <w:pPr>
        <w:spacing w:line="240" w:lineRule="auto"/>
        <w:rPr>
          <w:rFonts w:asciiTheme="minorHAnsi" w:hAnsiTheme="minorHAnsi" w:cstheme="minorHAnsi"/>
        </w:rPr>
      </w:pPr>
    </w:p>
    <w:p w:rsidR="000E6D97" w:rsidRPr="00676E4B" w:rsidRDefault="000E6D97" w:rsidP="000E6D97">
      <w:pPr>
        <w:pStyle w:val="Ttulo2"/>
        <w:rPr>
          <w:rFonts w:asciiTheme="minorHAnsi" w:hAnsiTheme="minorHAnsi" w:cstheme="minorHAnsi"/>
        </w:rPr>
      </w:pPr>
      <w:bookmarkStart w:id="39" w:name="_Ref370816232"/>
      <w:bookmarkStart w:id="40" w:name="_Toc386716627"/>
      <w:r w:rsidRPr="00676E4B">
        <w:rPr>
          <w:rFonts w:asciiTheme="minorHAnsi" w:hAnsiTheme="minorHAnsi" w:cstheme="minorHAnsi"/>
        </w:rPr>
        <w:t xml:space="preserve">UI </w:t>
      </w:r>
      <w:r w:rsidR="00216AFE">
        <w:rPr>
          <w:rFonts w:asciiTheme="minorHAnsi" w:hAnsiTheme="minorHAnsi" w:cstheme="minorHAnsi"/>
        </w:rPr>
        <w:t>6</w:t>
      </w:r>
      <w:r w:rsidR="00123EE3">
        <w:rPr>
          <w:rFonts w:asciiTheme="minorHAnsi" w:hAnsiTheme="minorHAnsi" w:cstheme="minorHAnsi"/>
        </w:rPr>
        <w:t xml:space="preserve"> </w:t>
      </w:r>
      <w:r w:rsidR="00216AFE">
        <w:rPr>
          <w:rFonts w:asciiTheme="minorHAnsi" w:hAnsiTheme="minorHAnsi" w:cstheme="minorHAnsi"/>
        </w:rPr>
        <w:t>A</w:t>
      </w:r>
      <w:r w:rsidR="002B42C2">
        <w:rPr>
          <w:rFonts w:asciiTheme="minorHAnsi" w:hAnsiTheme="minorHAnsi" w:cstheme="minorHAnsi"/>
        </w:rPr>
        <w:t xml:space="preserve">nálisis de stock </w:t>
      </w:r>
      <w:r w:rsidR="00216AFE">
        <w:rPr>
          <w:rFonts w:asciiTheme="minorHAnsi" w:hAnsiTheme="minorHAnsi" w:cstheme="minorHAnsi"/>
        </w:rPr>
        <w:t xml:space="preserve">de Solicitudes </w:t>
      </w:r>
      <w:r w:rsidR="00F64013">
        <w:rPr>
          <w:rFonts w:asciiTheme="minorHAnsi" w:hAnsiTheme="minorHAnsi" w:cstheme="minorHAnsi"/>
        </w:rPr>
        <w:t xml:space="preserve">de Bienes e Insumos </w:t>
      </w:r>
      <w:r w:rsidR="002B42C2">
        <w:rPr>
          <w:rFonts w:asciiTheme="minorHAnsi" w:hAnsiTheme="minorHAnsi" w:cstheme="minorHAnsi"/>
        </w:rPr>
        <w:t>con generación de comprobantes</w:t>
      </w:r>
      <w:bookmarkEnd w:id="39"/>
      <w:bookmarkEnd w:id="40"/>
    </w:p>
    <w:p w:rsidR="000E6D97" w:rsidRDefault="000E6D97" w:rsidP="000E6D97">
      <w:pPr>
        <w:rPr>
          <w:rFonts w:asciiTheme="minorHAnsi" w:hAnsiTheme="minorHAnsi" w:cstheme="minorHAnsi"/>
        </w:rPr>
      </w:pPr>
    </w:p>
    <w:p w:rsidR="000E6D97" w:rsidRDefault="000E6D97" w:rsidP="000E6D97">
      <w:pPr>
        <w:jc w:val="both"/>
        <w:rPr>
          <w:noProof/>
        </w:rPr>
      </w:pPr>
      <w:r>
        <w:rPr>
          <w:noProof/>
        </w:rPr>
        <w:t>Desde el aplicativo</w:t>
      </w:r>
      <w:r w:rsidR="00216AFE">
        <w:rPr>
          <w:noProof/>
        </w:rPr>
        <w:t xml:space="preserve">, a través de la búsqueda de Solicitudes </w:t>
      </w:r>
      <w:r w:rsidR="00F64013">
        <w:rPr>
          <w:noProof/>
        </w:rPr>
        <w:t xml:space="preserve">de Bienes e Insumos </w:t>
      </w:r>
      <w:r w:rsidR="00216AFE">
        <w:rPr>
          <w:noProof/>
        </w:rPr>
        <w:t>(UI 2)</w:t>
      </w:r>
      <w:r>
        <w:rPr>
          <w:noProof/>
        </w:rPr>
        <w:t xml:space="preserve">, se accederá a la pantalla de ingreso de Cabeza e ítems de </w:t>
      </w:r>
      <w:r w:rsidR="002B42C2">
        <w:rPr>
          <w:b/>
          <w:noProof/>
        </w:rPr>
        <w:t xml:space="preserve">Solicitudes de </w:t>
      </w:r>
      <w:r w:rsidR="00F64013" w:rsidRPr="00F64013">
        <w:rPr>
          <w:b/>
          <w:noProof/>
        </w:rPr>
        <w:t>Bienes e Insumos</w:t>
      </w:r>
      <w:r>
        <w:rPr>
          <w:noProof/>
        </w:rPr>
        <w:t>.</w:t>
      </w:r>
    </w:p>
    <w:p w:rsidR="000E6D97" w:rsidRDefault="000E6D97" w:rsidP="000E6D97">
      <w:pPr>
        <w:rPr>
          <w:rFonts w:asciiTheme="minorHAnsi" w:hAnsiTheme="minorHAnsi" w:cstheme="minorHAnsi"/>
        </w:rPr>
      </w:pPr>
    </w:p>
    <w:p w:rsidR="000E6D97" w:rsidRDefault="0060761C" w:rsidP="000E6D97">
      <w:pPr>
        <w:spacing w:line="240" w:lineRule="auto"/>
        <w:rPr>
          <w:rFonts w:asciiTheme="minorHAnsi" w:hAnsiTheme="minorHAnsi" w:cstheme="minorHAnsi"/>
        </w:rPr>
      </w:pPr>
      <w:r>
        <w:rPr>
          <w:rFonts w:asciiTheme="minorHAnsi" w:hAnsiTheme="minorHAnsi" w:cstheme="minorHAnsi"/>
          <w:noProof/>
          <w:lang w:val="es-AR" w:eastAsia="es-AR"/>
        </w:rPr>
        <w:drawing>
          <wp:inline distT="0" distB="0" distL="0" distR="0">
            <wp:extent cx="5941060" cy="5423062"/>
            <wp:effectExtent l="0" t="0" r="254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5423062"/>
                    </a:xfrm>
                    <a:prstGeom prst="rect">
                      <a:avLst/>
                    </a:prstGeom>
                    <a:noFill/>
                    <a:ln>
                      <a:noFill/>
                    </a:ln>
                  </pic:spPr>
                </pic:pic>
              </a:graphicData>
            </a:graphic>
          </wp:inline>
        </w:drawing>
      </w:r>
    </w:p>
    <w:tbl>
      <w:tblPr>
        <w:tblW w:w="9614"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276"/>
        <w:gridCol w:w="667"/>
        <w:gridCol w:w="3616"/>
        <w:gridCol w:w="2268"/>
      </w:tblGrid>
      <w:tr w:rsidR="000E6D97" w:rsidRPr="00DC0CB0" w:rsidTr="0092226E">
        <w:trPr>
          <w:tblHeader/>
          <w:jc w:val="center"/>
        </w:trPr>
        <w:tc>
          <w:tcPr>
            <w:tcW w:w="1787" w:type="dxa"/>
            <w:shd w:val="clear" w:color="auto" w:fill="CCCCCC"/>
          </w:tcPr>
          <w:p w:rsidR="000E6D97" w:rsidRPr="00DC0CB0" w:rsidRDefault="000E6D97" w:rsidP="0092226E">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276" w:type="dxa"/>
            <w:shd w:val="clear" w:color="auto" w:fill="CCCCCC"/>
          </w:tcPr>
          <w:p w:rsidR="000E6D97" w:rsidRPr="00DC0CB0" w:rsidRDefault="000E6D97" w:rsidP="0092226E">
            <w:pPr>
              <w:rPr>
                <w:rFonts w:asciiTheme="minorHAnsi" w:hAnsiTheme="minorHAnsi" w:cstheme="minorHAnsi"/>
                <w:sz w:val="18"/>
                <w:szCs w:val="18"/>
              </w:rPr>
            </w:pPr>
            <w:r w:rsidRPr="00DC0CB0">
              <w:rPr>
                <w:rFonts w:asciiTheme="minorHAnsi" w:hAnsiTheme="minorHAnsi" w:cstheme="minorHAnsi"/>
                <w:sz w:val="18"/>
                <w:szCs w:val="18"/>
              </w:rPr>
              <w:t>Tipo</w:t>
            </w:r>
          </w:p>
        </w:tc>
        <w:tc>
          <w:tcPr>
            <w:tcW w:w="667" w:type="dxa"/>
            <w:shd w:val="clear" w:color="auto" w:fill="CCCCCC"/>
          </w:tcPr>
          <w:p w:rsidR="000E6D97" w:rsidRPr="00DC0CB0" w:rsidRDefault="000E6D97" w:rsidP="0092226E">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616" w:type="dxa"/>
            <w:shd w:val="clear" w:color="auto" w:fill="CCCCCC"/>
          </w:tcPr>
          <w:p w:rsidR="000E6D97" w:rsidRPr="00DC0CB0" w:rsidRDefault="000E6D97" w:rsidP="0092226E">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2268" w:type="dxa"/>
            <w:shd w:val="clear" w:color="auto" w:fill="CCCCCC"/>
          </w:tcPr>
          <w:p w:rsidR="000E6D97" w:rsidRPr="00DC0CB0" w:rsidRDefault="000E6D97" w:rsidP="0092226E">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0E6D97" w:rsidRPr="00DC0CB0" w:rsidTr="0092226E">
        <w:trPr>
          <w:jc w:val="center"/>
        </w:trPr>
        <w:tc>
          <w:tcPr>
            <w:tcW w:w="178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(Tipo Comprobante)</w:t>
            </w:r>
          </w:p>
        </w:tc>
        <w:tc>
          <w:tcPr>
            <w:tcW w:w="1276" w:type="dxa"/>
          </w:tcPr>
          <w:p w:rsidR="000E6D97" w:rsidRPr="00DC0CB0" w:rsidRDefault="000E6D97" w:rsidP="0092226E">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0E6D97" w:rsidRDefault="00000B58" w:rsidP="0092226E">
            <w:pPr>
              <w:rPr>
                <w:rFonts w:asciiTheme="minorHAnsi" w:hAnsiTheme="minorHAnsi" w:cstheme="minorHAnsi"/>
                <w:sz w:val="18"/>
                <w:szCs w:val="18"/>
              </w:rPr>
            </w:pPr>
            <w:r>
              <w:rPr>
                <w:rFonts w:asciiTheme="minorHAnsi" w:hAnsiTheme="minorHAnsi" w:cstheme="minorHAnsi"/>
                <w:sz w:val="18"/>
                <w:szCs w:val="18"/>
              </w:rPr>
              <w:t>STK_COMPROBANTES_CABEZA</w:t>
            </w:r>
            <w:r w:rsidR="000E6D97" w:rsidRPr="00DC0CB0">
              <w:rPr>
                <w:rFonts w:asciiTheme="minorHAnsi" w:hAnsiTheme="minorHAnsi" w:cstheme="minorHAnsi"/>
                <w:sz w:val="18"/>
                <w:szCs w:val="18"/>
              </w:rPr>
              <w:t xml:space="preserve"> / </w:t>
            </w:r>
            <w:proofErr w:type="spellStart"/>
            <w:r w:rsidR="000E6D97">
              <w:rPr>
                <w:rFonts w:asciiTheme="minorHAnsi" w:hAnsiTheme="minorHAnsi" w:cstheme="minorHAnsi"/>
                <w:sz w:val="18"/>
                <w:szCs w:val="18"/>
              </w:rPr>
              <w:t>ccabIDTIPOCOMPROBANTE</w:t>
            </w:r>
            <w:proofErr w:type="spellEnd"/>
          </w:p>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(ID = 1: Acta Recepción Bienes)</w:t>
            </w:r>
          </w:p>
        </w:tc>
        <w:tc>
          <w:tcPr>
            <w:tcW w:w="2268"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 xml:space="preserve">TTIPOCOMPROBANTES / </w:t>
            </w:r>
            <w:proofErr w:type="spellStart"/>
            <w:r>
              <w:rPr>
                <w:rFonts w:asciiTheme="minorHAnsi" w:hAnsiTheme="minorHAnsi" w:cstheme="minorHAnsi"/>
                <w:sz w:val="18"/>
                <w:szCs w:val="18"/>
              </w:rPr>
              <w:t>tcompID</w:t>
            </w:r>
            <w:proofErr w:type="spellEnd"/>
          </w:p>
        </w:tc>
      </w:tr>
      <w:tr w:rsidR="000E6D97" w:rsidRPr="00DC0CB0" w:rsidTr="0092226E">
        <w:trPr>
          <w:jc w:val="center"/>
        </w:trPr>
        <w:tc>
          <w:tcPr>
            <w:tcW w:w="178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Número</w:t>
            </w:r>
          </w:p>
        </w:tc>
        <w:tc>
          <w:tcPr>
            <w:tcW w:w="1276"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Número (Sólo lectura)</w:t>
            </w:r>
          </w:p>
        </w:tc>
        <w:tc>
          <w:tcPr>
            <w:tcW w:w="66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0E6D97" w:rsidRDefault="00000B58" w:rsidP="0092226E">
            <w:r>
              <w:rPr>
                <w:rFonts w:asciiTheme="minorHAnsi" w:hAnsiTheme="minorHAnsi" w:cstheme="minorHAnsi"/>
                <w:sz w:val="18"/>
                <w:szCs w:val="18"/>
              </w:rPr>
              <w:t>STK_COMPROBANTES_CABEZA</w:t>
            </w:r>
            <w:r w:rsidR="000E6D97" w:rsidRPr="007F35AD">
              <w:rPr>
                <w:rFonts w:asciiTheme="minorHAnsi" w:hAnsiTheme="minorHAnsi" w:cstheme="minorHAnsi"/>
                <w:sz w:val="18"/>
                <w:szCs w:val="18"/>
              </w:rPr>
              <w:t xml:space="preserve"> / </w:t>
            </w:r>
            <w:proofErr w:type="spellStart"/>
            <w:r w:rsidR="000E6D97" w:rsidRPr="007F35AD">
              <w:rPr>
                <w:rFonts w:asciiTheme="minorHAnsi" w:hAnsiTheme="minorHAnsi" w:cstheme="minorHAnsi"/>
                <w:sz w:val="18"/>
                <w:szCs w:val="18"/>
              </w:rPr>
              <w:t>ccab</w:t>
            </w:r>
            <w:r w:rsidR="000E6D97">
              <w:rPr>
                <w:rFonts w:asciiTheme="minorHAnsi" w:hAnsiTheme="minorHAnsi" w:cstheme="minorHAnsi"/>
                <w:sz w:val="18"/>
                <w:szCs w:val="18"/>
              </w:rPr>
              <w:t>NUMERO</w:t>
            </w:r>
            <w:proofErr w:type="spellEnd"/>
          </w:p>
        </w:tc>
        <w:tc>
          <w:tcPr>
            <w:tcW w:w="2268" w:type="dxa"/>
          </w:tcPr>
          <w:p w:rsidR="000E6D97" w:rsidRPr="00DC0CB0" w:rsidRDefault="000E6D97" w:rsidP="0092226E">
            <w:pPr>
              <w:rPr>
                <w:rFonts w:asciiTheme="minorHAnsi" w:hAnsiTheme="minorHAnsi" w:cstheme="minorHAnsi"/>
                <w:sz w:val="18"/>
                <w:szCs w:val="18"/>
              </w:rPr>
            </w:pPr>
            <w:r w:rsidRPr="00DC0CB0">
              <w:rPr>
                <w:rFonts w:asciiTheme="minorHAnsi" w:hAnsiTheme="minorHAnsi" w:cstheme="minorHAnsi"/>
                <w:sz w:val="18"/>
                <w:szCs w:val="18"/>
              </w:rPr>
              <w:t>-</w:t>
            </w:r>
          </w:p>
        </w:tc>
      </w:tr>
      <w:tr w:rsidR="000E6D97" w:rsidRPr="00DC0CB0" w:rsidTr="0092226E">
        <w:trPr>
          <w:jc w:val="center"/>
        </w:trPr>
        <w:tc>
          <w:tcPr>
            <w:tcW w:w="178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 xml:space="preserve"> (Desglose)</w:t>
            </w:r>
          </w:p>
        </w:tc>
        <w:tc>
          <w:tcPr>
            <w:tcW w:w="1276" w:type="dxa"/>
          </w:tcPr>
          <w:p w:rsidR="000E6D97" w:rsidRPr="00DC0CB0" w:rsidRDefault="000E6D97" w:rsidP="0092226E">
            <w:pPr>
              <w:rPr>
                <w:rFonts w:asciiTheme="minorHAnsi" w:hAnsiTheme="minorHAnsi" w:cstheme="minorHAnsi"/>
                <w:sz w:val="18"/>
                <w:szCs w:val="18"/>
              </w:rPr>
            </w:pPr>
            <w:proofErr w:type="spellStart"/>
            <w:r>
              <w:rPr>
                <w:rFonts w:asciiTheme="minorHAnsi" w:hAnsiTheme="minorHAnsi" w:cstheme="minorHAnsi"/>
                <w:sz w:val="18"/>
                <w:szCs w:val="18"/>
              </w:rPr>
              <w:t>Hidden</w:t>
            </w:r>
            <w:proofErr w:type="spellEnd"/>
          </w:p>
        </w:tc>
        <w:tc>
          <w:tcPr>
            <w:tcW w:w="66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w:t>
            </w:r>
          </w:p>
        </w:tc>
        <w:tc>
          <w:tcPr>
            <w:tcW w:w="3616" w:type="dxa"/>
          </w:tcPr>
          <w:p w:rsidR="000E6D97" w:rsidRDefault="00000B58" w:rsidP="0092226E">
            <w:r>
              <w:rPr>
                <w:rFonts w:asciiTheme="minorHAnsi" w:hAnsiTheme="minorHAnsi" w:cstheme="minorHAnsi"/>
                <w:sz w:val="18"/>
                <w:szCs w:val="18"/>
              </w:rPr>
              <w:t>STK_COMPROBANTES_CABEZA</w:t>
            </w:r>
            <w:r w:rsidR="000E6D97" w:rsidRPr="007F35AD">
              <w:rPr>
                <w:rFonts w:asciiTheme="minorHAnsi" w:hAnsiTheme="minorHAnsi" w:cstheme="minorHAnsi"/>
                <w:sz w:val="18"/>
                <w:szCs w:val="18"/>
              </w:rPr>
              <w:t xml:space="preserve"> / </w:t>
            </w:r>
            <w:proofErr w:type="spellStart"/>
            <w:r w:rsidR="000E6D97" w:rsidRPr="007F35AD">
              <w:rPr>
                <w:rFonts w:asciiTheme="minorHAnsi" w:hAnsiTheme="minorHAnsi" w:cstheme="minorHAnsi"/>
                <w:sz w:val="18"/>
                <w:szCs w:val="18"/>
              </w:rPr>
              <w:t>ccab</w:t>
            </w:r>
            <w:r w:rsidR="000E6D97">
              <w:rPr>
                <w:rFonts w:asciiTheme="minorHAnsi" w:hAnsiTheme="minorHAnsi" w:cstheme="minorHAnsi"/>
                <w:sz w:val="18"/>
                <w:szCs w:val="18"/>
              </w:rPr>
              <w:t>DESGLOSE</w:t>
            </w:r>
            <w:proofErr w:type="spellEnd"/>
          </w:p>
        </w:tc>
        <w:tc>
          <w:tcPr>
            <w:tcW w:w="2268" w:type="dxa"/>
          </w:tcPr>
          <w:p w:rsidR="000E6D97" w:rsidRPr="00DC0CB0" w:rsidRDefault="000E6D97" w:rsidP="0092226E">
            <w:pPr>
              <w:rPr>
                <w:rFonts w:asciiTheme="minorHAnsi" w:hAnsiTheme="minorHAnsi" w:cstheme="minorHAnsi"/>
                <w:sz w:val="18"/>
                <w:szCs w:val="18"/>
              </w:rPr>
            </w:pPr>
            <w:r w:rsidRPr="00DC0CB0">
              <w:rPr>
                <w:rFonts w:asciiTheme="minorHAnsi" w:hAnsiTheme="minorHAnsi" w:cstheme="minorHAnsi"/>
                <w:sz w:val="18"/>
                <w:szCs w:val="18"/>
              </w:rPr>
              <w:t>-</w:t>
            </w:r>
          </w:p>
        </w:tc>
      </w:tr>
      <w:tr w:rsidR="000E6D97" w:rsidRPr="00DC0CB0" w:rsidTr="0092226E">
        <w:trPr>
          <w:jc w:val="center"/>
        </w:trPr>
        <w:tc>
          <w:tcPr>
            <w:tcW w:w="178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Fecha Comprobante</w:t>
            </w:r>
          </w:p>
        </w:tc>
        <w:tc>
          <w:tcPr>
            <w:tcW w:w="1276"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Fecha</w:t>
            </w:r>
          </w:p>
        </w:tc>
        <w:tc>
          <w:tcPr>
            <w:tcW w:w="66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0E6D97" w:rsidRDefault="00000B58" w:rsidP="0092226E">
            <w:r>
              <w:rPr>
                <w:rFonts w:asciiTheme="minorHAnsi" w:hAnsiTheme="minorHAnsi" w:cstheme="minorHAnsi"/>
                <w:sz w:val="18"/>
                <w:szCs w:val="18"/>
              </w:rPr>
              <w:t>STK_COMPROBANTES_CABEZA</w:t>
            </w:r>
            <w:r w:rsidR="000E6D97" w:rsidRPr="007F35AD">
              <w:rPr>
                <w:rFonts w:asciiTheme="minorHAnsi" w:hAnsiTheme="minorHAnsi" w:cstheme="minorHAnsi"/>
                <w:sz w:val="18"/>
                <w:szCs w:val="18"/>
              </w:rPr>
              <w:t xml:space="preserve"> / </w:t>
            </w:r>
            <w:proofErr w:type="spellStart"/>
            <w:r w:rsidR="000E6D97" w:rsidRPr="007F35AD">
              <w:rPr>
                <w:rFonts w:asciiTheme="minorHAnsi" w:hAnsiTheme="minorHAnsi" w:cstheme="minorHAnsi"/>
                <w:sz w:val="18"/>
                <w:szCs w:val="18"/>
              </w:rPr>
              <w:t>ccab</w:t>
            </w:r>
            <w:r w:rsidR="000E6D97">
              <w:rPr>
                <w:rFonts w:asciiTheme="minorHAnsi" w:hAnsiTheme="minorHAnsi" w:cstheme="minorHAnsi"/>
                <w:sz w:val="18"/>
                <w:szCs w:val="18"/>
              </w:rPr>
              <w:t>FECHACOMPROB</w:t>
            </w:r>
            <w:proofErr w:type="spellEnd"/>
          </w:p>
        </w:tc>
        <w:tc>
          <w:tcPr>
            <w:tcW w:w="2268" w:type="dxa"/>
          </w:tcPr>
          <w:p w:rsidR="000E6D97" w:rsidRPr="00DC0CB0" w:rsidRDefault="000E6D97" w:rsidP="0092226E">
            <w:pPr>
              <w:rPr>
                <w:rFonts w:asciiTheme="minorHAnsi" w:hAnsiTheme="minorHAnsi" w:cstheme="minorHAnsi"/>
                <w:sz w:val="18"/>
                <w:szCs w:val="18"/>
              </w:rPr>
            </w:pPr>
            <w:r w:rsidRPr="00DC0CB0">
              <w:rPr>
                <w:rFonts w:asciiTheme="minorHAnsi" w:hAnsiTheme="minorHAnsi" w:cstheme="minorHAnsi"/>
                <w:sz w:val="18"/>
                <w:szCs w:val="18"/>
              </w:rPr>
              <w:t>-</w:t>
            </w:r>
          </w:p>
        </w:tc>
      </w:tr>
      <w:tr w:rsidR="0092226E" w:rsidRPr="00DC0CB0" w:rsidTr="0092226E">
        <w:trPr>
          <w:jc w:val="center"/>
        </w:trPr>
        <w:tc>
          <w:tcPr>
            <w:tcW w:w="1787" w:type="dxa"/>
          </w:tcPr>
          <w:p w:rsidR="0092226E" w:rsidRPr="00DC0CB0" w:rsidRDefault="0092226E" w:rsidP="00783AFD">
            <w:pPr>
              <w:rPr>
                <w:rFonts w:asciiTheme="minorHAnsi" w:hAnsiTheme="minorHAnsi" w:cstheme="minorHAnsi"/>
                <w:sz w:val="18"/>
                <w:szCs w:val="18"/>
              </w:rPr>
            </w:pPr>
            <w:r>
              <w:rPr>
                <w:rFonts w:asciiTheme="minorHAnsi" w:hAnsiTheme="minorHAnsi" w:cstheme="minorHAnsi"/>
                <w:sz w:val="18"/>
                <w:szCs w:val="18"/>
              </w:rPr>
              <w:t xml:space="preserve">Departamento </w:t>
            </w:r>
            <w:r w:rsidR="00783AFD">
              <w:rPr>
                <w:rFonts w:asciiTheme="minorHAnsi" w:hAnsiTheme="minorHAnsi" w:cstheme="minorHAnsi"/>
                <w:sz w:val="18"/>
                <w:szCs w:val="18"/>
              </w:rPr>
              <w:t>Solicitante</w:t>
            </w:r>
          </w:p>
        </w:tc>
        <w:tc>
          <w:tcPr>
            <w:tcW w:w="1276" w:type="dxa"/>
          </w:tcPr>
          <w:p w:rsidR="0092226E" w:rsidRPr="00DC0CB0" w:rsidRDefault="00B76CC8" w:rsidP="0092226E">
            <w:pPr>
              <w:rPr>
                <w:rFonts w:asciiTheme="minorHAnsi" w:hAnsiTheme="minorHAnsi" w:cstheme="minorHAnsi"/>
                <w:sz w:val="18"/>
                <w:szCs w:val="18"/>
              </w:rPr>
            </w:pPr>
            <w:r>
              <w:rPr>
                <w:rFonts w:asciiTheme="minorHAnsi" w:hAnsiTheme="minorHAnsi" w:cstheme="minorHAnsi"/>
                <w:sz w:val="18"/>
                <w:szCs w:val="18"/>
              </w:rPr>
              <w:t>Combo (Sólo lectura)</w:t>
            </w:r>
          </w:p>
        </w:tc>
        <w:tc>
          <w:tcPr>
            <w:tcW w:w="667" w:type="dxa"/>
          </w:tcPr>
          <w:p w:rsidR="0092226E" w:rsidRPr="00DC0CB0" w:rsidRDefault="0092226E" w:rsidP="0092226E">
            <w:pPr>
              <w:rPr>
                <w:rFonts w:asciiTheme="minorHAnsi" w:hAnsiTheme="minorHAnsi" w:cstheme="minorHAnsi"/>
                <w:sz w:val="18"/>
                <w:szCs w:val="18"/>
              </w:rPr>
            </w:pPr>
            <w:r>
              <w:rPr>
                <w:rFonts w:asciiTheme="minorHAnsi" w:hAnsiTheme="minorHAnsi" w:cstheme="minorHAnsi"/>
                <w:sz w:val="18"/>
                <w:szCs w:val="18"/>
              </w:rPr>
              <w:t>Si</w:t>
            </w:r>
          </w:p>
        </w:tc>
        <w:tc>
          <w:tcPr>
            <w:tcW w:w="3616" w:type="dxa"/>
          </w:tcPr>
          <w:p w:rsidR="0092226E" w:rsidRDefault="00000B58" w:rsidP="0092226E">
            <w:r>
              <w:rPr>
                <w:rFonts w:asciiTheme="minorHAnsi" w:hAnsiTheme="minorHAnsi" w:cstheme="minorHAnsi"/>
                <w:sz w:val="18"/>
                <w:szCs w:val="18"/>
              </w:rPr>
              <w:t>STK_COMPROBANTES_CABEZA</w:t>
            </w:r>
            <w:r w:rsidR="0092226E" w:rsidRPr="007F35AD">
              <w:rPr>
                <w:rFonts w:asciiTheme="minorHAnsi" w:hAnsiTheme="minorHAnsi" w:cstheme="minorHAnsi"/>
                <w:sz w:val="18"/>
                <w:szCs w:val="18"/>
              </w:rPr>
              <w:t xml:space="preserve"> / </w:t>
            </w:r>
            <w:proofErr w:type="spellStart"/>
            <w:r w:rsidR="00B85313">
              <w:rPr>
                <w:rFonts w:asciiTheme="minorHAnsi" w:hAnsiTheme="minorHAnsi" w:cstheme="minorHAnsi"/>
                <w:sz w:val="18"/>
                <w:szCs w:val="18"/>
              </w:rPr>
              <w:t>ccabIDDEPTOEMIS</w:t>
            </w:r>
            <w:proofErr w:type="spellEnd"/>
          </w:p>
        </w:tc>
        <w:tc>
          <w:tcPr>
            <w:tcW w:w="2268" w:type="dxa"/>
          </w:tcPr>
          <w:p w:rsidR="0092226E" w:rsidRPr="00DC0CB0" w:rsidRDefault="00B836F3" w:rsidP="0092226E">
            <w:pPr>
              <w:rPr>
                <w:rFonts w:asciiTheme="minorHAnsi" w:hAnsiTheme="minorHAnsi" w:cstheme="minorHAnsi"/>
                <w:sz w:val="18"/>
                <w:szCs w:val="18"/>
              </w:rPr>
            </w:pPr>
            <w:r>
              <w:rPr>
                <w:rFonts w:asciiTheme="minorHAnsi" w:hAnsiTheme="minorHAnsi" w:cstheme="minorHAnsi"/>
                <w:sz w:val="18"/>
                <w:szCs w:val="18"/>
              </w:rPr>
              <w:t>USR_ORGANICA / DTO_NOMBRE</w:t>
            </w:r>
          </w:p>
        </w:tc>
      </w:tr>
      <w:tr w:rsidR="000E6D97" w:rsidRPr="00DC0CB0" w:rsidTr="0092226E">
        <w:trPr>
          <w:jc w:val="center"/>
        </w:trPr>
        <w:tc>
          <w:tcPr>
            <w:tcW w:w="1787" w:type="dxa"/>
          </w:tcPr>
          <w:p w:rsidR="000E6D97" w:rsidRPr="00DC0CB0" w:rsidRDefault="000E6D97" w:rsidP="00783AFD">
            <w:pPr>
              <w:rPr>
                <w:rFonts w:asciiTheme="minorHAnsi" w:hAnsiTheme="minorHAnsi" w:cstheme="minorHAnsi"/>
                <w:sz w:val="18"/>
                <w:szCs w:val="18"/>
              </w:rPr>
            </w:pPr>
            <w:r>
              <w:rPr>
                <w:rFonts w:asciiTheme="minorHAnsi" w:hAnsiTheme="minorHAnsi" w:cstheme="minorHAnsi"/>
                <w:sz w:val="18"/>
                <w:szCs w:val="18"/>
              </w:rPr>
              <w:lastRenderedPageBreak/>
              <w:t xml:space="preserve">Departamento </w:t>
            </w:r>
            <w:r w:rsidR="00783AFD">
              <w:rPr>
                <w:rFonts w:asciiTheme="minorHAnsi" w:hAnsiTheme="minorHAnsi" w:cstheme="minorHAnsi"/>
                <w:sz w:val="18"/>
                <w:szCs w:val="18"/>
              </w:rPr>
              <w:t>Administrador</w:t>
            </w:r>
          </w:p>
        </w:tc>
        <w:tc>
          <w:tcPr>
            <w:tcW w:w="1276"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Si</w:t>
            </w:r>
          </w:p>
        </w:tc>
        <w:tc>
          <w:tcPr>
            <w:tcW w:w="3616" w:type="dxa"/>
          </w:tcPr>
          <w:p w:rsidR="000E6D97" w:rsidRDefault="00000B58" w:rsidP="0092226E">
            <w:r>
              <w:rPr>
                <w:rFonts w:asciiTheme="minorHAnsi" w:hAnsiTheme="minorHAnsi" w:cstheme="minorHAnsi"/>
                <w:sz w:val="18"/>
                <w:szCs w:val="18"/>
              </w:rPr>
              <w:t>STK_COMPROBANTES_CABEZA</w:t>
            </w:r>
            <w:r w:rsidR="000E6D97" w:rsidRPr="007F35AD">
              <w:rPr>
                <w:rFonts w:asciiTheme="minorHAnsi" w:hAnsiTheme="minorHAnsi" w:cstheme="minorHAnsi"/>
                <w:sz w:val="18"/>
                <w:szCs w:val="18"/>
              </w:rPr>
              <w:t xml:space="preserve"> / </w:t>
            </w:r>
            <w:proofErr w:type="spellStart"/>
            <w:r w:rsidR="00B85313">
              <w:rPr>
                <w:rFonts w:asciiTheme="minorHAnsi" w:hAnsiTheme="minorHAnsi" w:cstheme="minorHAnsi"/>
                <w:sz w:val="18"/>
                <w:szCs w:val="18"/>
              </w:rPr>
              <w:t>ccabIDDEPTODEST</w:t>
            </w:r>
            <w:proofErr w:type="spellEnd"/>
          </w:p>
        </w:tc>
        <w:tc>
          <w:tcPr>
            <w:tcW w:w="2268" w:type="dxa"/>
          </w:tcPr>
          <w:p w:rsidR="000E6D97" w:rsidRPr="00DC0CB0" w:rsidRDefault="00B836F3" w:rsidP="0092226E">
            <w:pPr>
              <w:rPr>
                <w:rFonts w:asciiTheme="minorHAnsi" w:hAnsiTheme="minorHAnsi" w:cstheme="minorHAnsi"/>
                <w:sz w:val="18"/>
                <w:szCs w:val="18"/>
              </w:rPr>
            </w:pPr>
            <w:r>
              <w:rPr>
                <w:rFonts w:asciiTheme="minorHAnsi" w:hAnsiTheme="minorHAnsi" w:cstheme="minorHAnsi"/>
                <w:sz w:val="18"/>
                <w:szCs w:val="18"/>
              </w:rPr>
              <w:t>USR_ORGANICA / DTO_NOMBRE</w:t>
            </w:r>
          </w:p>
        </w:tc>
      </w:tr>
      <w:tr w:rsidR="000E6D97" w:rsidRPr="00DC0CB0" w:rsidTr="0092226E">
        <w:trPr>
          <w:jc w:val="center"/>
        </w:trPr>
        <w:tc>
          <w:tcPr>
            <w:tcW w:w="1787"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Fecha Confirmación</w:t>
            </w:r>
          </w:p>
        </w:tc>
        <w:tc>
          <w:tcPr>
            <w:tcW w:w="1276"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 xml:space="preserve">Fecha </w:t>
            </w:r>
            <w:r>
              <w:rPr>
                <w:sz w:val="18"/>
                <w:szCs w:val="18"/>
              </w:rPr>
              <w:t>(Sólo lectura)</w:t>
            </w:r>
          </w:p>
        </w:tc>
        <w:tc>
          <w:tcPr>
            <w:tcW w:w="667"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0E6D97" w:rsidRDefault="00000B58" w:rsidP="0092226E">
            <w:r>
              <w:rPr>
                <w:rFonts w:asciiTheme="minorHAnsi" w:hAnsiTheme="minorHAnsi" w:cstheme="minorHAnsi"/>
                <w:sz w:val="18"/>
                <w:szCs w:val="18"/>
              </w:rPr>
              <w:t>STK_COMPROBANTES_CABEZA</w:t>
            </w:r>
            <w:r w:rsidR="000E6D97" w:rsidRPr="007F35AD">
              <w:rPr>
                <w:rFonts w:asciiTheme="minorHAnsi" w:hAnsiTheme="minorHAnsi" w:cstheme="minorHAnsi"/>
                <w:sz w:val="18"/>
                <w:szCs w:val="18"/>
              </w:rPr>
              <w:t xml:space="preserve"> / </w:t>
            </w:r>
            <w:proofErr w:type="spellStart"/>
            <w:r w:rsidR="000E6D97" w:rsidRPr="007F35AD">
              <w:rPr>
                <w:rFonts w:asciiTheme="minorHAnsi" w:hAnsiTheme="minorHAnsi" w:cstheme="minorHAnsi"/>
                <w:sz w:val="18"/>
                <w:szCs w:val="18"/>
              </w:rPr>
              <w:t>ccab</w:t>
            </w:r>
            <w:r w:rsidR="000E6D97">
              <w:rPr>
                <w:rFonts w:asciiTheme="minorHAnsi" w:hAnsiTheme="minorHAnsi" w:cstheme="minorHAnsi"/>
                <w:sz w:val="18"/>
                <w:szCs w:val="18"/>
              </w:rPr>
              <w:t>FECHACONFIRMA</w:t>
            </w:r>
            <w:proofErr w:type="spellEnd"/>
          </w:p>
        </w:tc>
        <w:tc>
          <w:tcPr>
            <w:tcW w:w="2268" w:type="dxa"/>
            <w:tcBorders>
              <w:top w:val="single" w:sz="4" w:space="0" w:color="auto"/>
              <w:left w:val="single" w:sz="4" w:space="0" w:color="auto"/>
              <w:bottom w:val="single" w:sz="4" w:space="0" w:color="auto"/>
              <w:right w:val="single" w:sz="4" w:space="0" w:color="auto"/>
            </w:tcBorders>
          </w:tcPr>
          <w:p w:rsidR="000E6D97" w:rsidRDefault="000E6D97" w:rsidP="0092226E">
            <w:r w:rsidRPr="007D70BB">
              <w:rPr>
                <w:rFonts w:asciiTheme="minorHAnsi" w:hAnsiTheme="minorHAnsi" w:cstheme="minorHAnsi"/>
                <w:sz w:val="18"/>
                <w:szCs w:val="18"/>
              </w:rPr>
              <w:t>-</w:t>
            </w:r>
          </w:p>
        </w:tc>
      </w:tr>
      <w:tr w:rsidR="000E6D97" w:rsidRPr="00DC0CB0" w:rsidTr="0092226E">
        <w:trPr>
          <w:jc w:val="center"/>
        </w:trPr>
        <w:tc>
          <w:tcPr>
            <w:tcW w:w="1787"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 xml:space="preserve">Fecha </w:t>
            </w:r>
            <w:proofErr w:type="spellStart"/>
            <w:r>
              <w:rPr>
                <w:rFonts w:asciiTheme="minorHAnsi" w:hAnsiTheme="minorHAnsi" w:cstheme="minorHAnsi"/>
                <w:sz w:val="18"/>
                <w:szCs w:val="18"/>
              </w:rPr>
              <w:t>Mov</w:t>
            </w:r>
            <w:proofErr w:type="spellEnd"/>
            <w:r>
              <w:rPr>
                <w:rFonts w:asciiTheme="minorHAnsi" w:hAnsiTheme="minorHAnsi" w:cstheme="minorHAnsi"/>
                <w:sz w:val="18"/>
                <w:szCs w:val="18"/>
              </w:rPr>
              <w:t>. Stock</w:t>
            </w:r>
          </w:p>
        </w:tc>
        <w:tc>
          <w:tcPr>
            <w:tcW w:w="1276"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 xml:space="preserve">Fecha </w:t>
            </w:r>
            <w:r>
              <w:rPr>
                <w:sz w:val="18"/>
                <w:szCs w:val="18"/>
              </w:rPr>
              <w:t>(Sólo lectura)</w:t>
            </w:r>
          </w:p>
        </w:tc>
        <w:tc>
          <w:tcPr>
            <w:tcW w:w="667"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0E6D97" w:rsidRDefault="00000B58" w:rsidP="0092226E">
            <w:r>
              <w:rPr>
                <w:rFonts w:asciiTheme="minorHAnsi" w:hAnsiTheme="minorHAnsi" w:cstheme="minorHAnsi"/>
                <w:sz w:val="18"/>
                <w:szCs w:val="18"/>
              </w:rPr>
              <w:t>STK_COMPROBANTES_CABEZA</w:t>
            </w:r>
            <w:r w:rsidR="000E6D97" w:rsidRPr="007F35AD">
              <w:rPr>
                <w:rFonts w:asciiTheme="minorHAnsi" w:hAnsiTheme="minorHAnsi" w:cstheme="minorHAnsi"/>
                <w:sz w:val="18"/>
                <w:szCs w:val="18"/>
              </w:rPr>
              <w:t xml:space="preserve"> / </w:t>
            </w:r>
            <w:proofErr w:type="spellStart"/>
            <w:r w:rsidR="000E6D97" w:rsidRPr="007F35AD">
              <w:rPr>
                <w:rFonts w:asciiTheme="minorHAnsi" w:hAnsiTheme="minorHAnsi" w:cstheme="minorHAnsi"/>
                <w:sz w:val="18"/>
                <w:szCs w:val="18"/>
              </w:rPr>
              <w:t>ccab</w:t>
            </w:r>
            <w:r w:rsidR="000E6D97">
              <w:rPr>
                <w:rFonts w:asciiTheme="minorHAnsi" w:hAnsiTheme="minorHAnsi" w:cstheme="minorHAnsi"/>
                <w:sz w:val="18"/>
                <w:szCs w:val="18"/>
              </w:rPr>
              <w:t>FECHASTOCK</w:t>
            </w:r>
            <w:proofErr w:type="spellEnd"/>
          </w:p>
        </w:tc>
        <w:tc>
          <w:tcPr>
            <w:tcW w:w="2268" w:type="dxa"/>
            <w:tcBorders>
              <w:top w:val="single" w:sz="4" w:space="0" w:color="auto"/>
              <w:left w:val="single" w:sz="4" w:space="0" w:color="auto"/>
              <w:bottom w:val="single" w:sz="4" w:space="0" w:color="auto"/>
              <w:right w:val="single" w:sz="4" w:space="0" w:color="auto"/>
            </w:tcBorders>
          </w:tcPr>
          <w:p w:rsidR="000E6D97" w:rsidRDefault="000E6D97" w:rsidP="0092226E">
            <w:r w:rsidRPr="007D70BB">
              <w:rPr>
                <w:rFonts w:asciiTheme="minorHAnsi" w:hAnsiTheme="minorHAnsi" w:cstheme="minorHAnsi"/>
                <w:sz w:val="18"/>
                <w:szCs w:val="18"/>
              </w:rPr>
              <w:t>-</w:t>
            </w:r>
          </w:p>
        </w:tc>
      </w:tr>
      <w:tr w:rsidR="00783AFD" w:rsidRPr="00DC0CB0" w:rsidTr="005325C0">
        <w:trPr>
          <w:jc w:val="center"/>
        </w:trPr>
        <w:tc>
          <w:tcPr>
            <w:tcW w:w="178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 xml:space="preserve">Tipo Doc. Respaldo </w:t>
            </w:r>
          </w:p>
        </w:tc>
        <w:tc>
          <w:tcPr>
            <w:tcW w:w="1276"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783AFD" w:rsidRDefault="00783AFD"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IDTIPODOCRESPALDO</w:t>
            </w:r>
            <w:proofErr w:type="spellEnd"/>
          </w:p>
        </w:tc>
        <w:tc>
          <w:tcPr>
            <w:tcW w:w="2268"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 xml:space="preserve">TTIPODOCUMENTOS / </w:t>
            </w:r>
            <w:proofErr w:type="spellStart"/>
            <w:r>
              <w:rPr>
                <w:rFonts w:asciiTheme="minorHAnsi" w:hAnsiTheme="minorHAnsi" w:cstheme="minorHAnsi"/>
                <w:sz w:val="18"/>
                <w:szCs w:val="18"/>
              </w:rPr>
              <w:t>tdocDESCRIPCION</w:t>
            </w:r>
            <w:proofErr w:type="spellEnd"/>
          </w:p>
        </w:tc>
      </w:tr>
      <w:tr w:rsidR="00783AFD" w:rsidRPr="00DC0CB0" w:rsidTr="005325C0">
        <w:trPr>
          <w:jc w:val="center"/>
        </w:trPr>
        <w:tc>
          <w:tcPr>
            <w:tcW w:w="178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Número Doc. Respaldo</w:t>
            </w:r>
          </w:p>
        </w:tc>
        <w:tc>
          <w:tcPr>
            <w:tcW w:w="1276" w:type="dxa"/>
          </w:tcPr>
          <w:p w:rsidR="00783AFD" w:rsidRPr="00DC0CB0" w:rsidRDefault="00783AFD"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(20)</w:t>
            </w:r>
          </w:p>
        </w:tc>
        <w:tc>
          <w:tcPr>
            <w:tcW w:w="66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783AFD" w:rsidRDefault="00783AFD" w:rsidP="005325C0">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NUMERODOCRESPALDO</w:t>
            </w:r>
            <w:proofErr w:type="spellEnd"/>
          </w:p>
        </w:tc>
        <w:tc>
          <w:tcPr>
            <w:tcW w:w="2268" w:type="dxa"/>
          </w:tcPr>
          <w:p w:rsidR="00783AFD" w:rsidRPr="00DC0CB0" w:rsidRDefault="00783AFD"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60761C" w:rsidRPr="00DC0CB0" w:rsidTr="002B71E6">
        <w:trPr>
          <w:jc w:val="center"/>
        </w:trPr>
        <w:tc>
          <w:tcPr>
            <w:tcW w:w="1787"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r>
              <w:rPr>
                <w:rFonts w:asciiTheme="minorHAnsi" w:hAnsiTheme="minorHAnsi" w:cstheme="minorHAnsi"/>
                <w:sz w:val="18"/>
                <w:szCs w:val="18"/>
              </w:rPr>
              <w:t>Observaciones</w:t>
            </w:r>
          </w:p>
        </w:tc>
        <w:tc>
          <w:tcPr>
            <w:tcW w:w="1276"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proofErr w:type="spellStart"/>
            <w:r w:rsidRPr="0096274B">
              <w:rPr>
                <w:sz w:val="18"/>
                <w:szCs w:val="18"/>
              </w:rPr>
              <w:t>Varchar</w:t>
            </w:r>
            <w:proofErr w:type="spellEnd"/>
            <w:r w:rsidRPr="0096274B">
              <w:rPr>
                <w:sz w:val="18"/>
                <w:szCs w:val="18"/>
              </w:rPr>
              <w:t>(</w:t>
            </w:r>
            <w:r>
              <w:rPr>
                <w:sz w:val="18"/>
                <w:szCs w:val="18"/>
              </w:rPr>
              <w:t>Max</w:t>
            </w:r>
            <w:r w:rsidRPr="0096274B">
              <w:rPr>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60761C" w:rsidRDefault="0060761C" w:rsidP="002B71E6">
            <w:r>
              <w:rPr>
                <w:rFonts w:asciiTheme="minorHAnsi" w:hAnsiTheme="minorHAnsi" w:cstheme="minorHAnsi"/>
                <w:sz w:val="18"/>
                <w:szCs w:val="18"/>
              </w:rPr>
              <w:t>STK_COMPROBANTES_CABEZA</w:t>
            </w:r>
            <w:r w:rsidRPr="007F35AD">
              <w:rPr>
                <w:rFonts w:asciiTheme="minorHAnsi" w:hAnsiTheme="minorHAnsi" w:cstheme="minorHAnsi"/>
                <w:sz w:val="18"/>
                <w:szCs w:val="18"/>
              </w:rPr>
              <w:t xml:space="preserve"> / </w:t>
            </w:r>
            <w:proofErr w:type="spellStart"/>
            <w:r w:rsidRPr="007F35AD">
              <w:rPr>
                <w:rFonts w:asciiTheme="minorHAnsi" w:hAnsiTheme="minorHAnsi" w:cstheme="minorHAnsi"/>
                <w:sz w:val="18"/>
                <w:szCs w:val="18"/>
              </w:rPr>
              <w:t>ccab</w:t>
            </w:r>
            <w:r>
              <w:rPr>
                <w:rFonts w:asciiTheme="minorHAnsi" w:hAnsiTheme="minorHAnsi" w:cstheme="minorHAnsi"/>
                <w:sz w:val="18"/>
                <w:szCs w:val="18"/>
              </w:rPr>
              <w:t>OBSERVACIONES</w:t>
            </w:r>
            <w:proofErr w:type="spellEnd"/>
          </w:p>
        </w:tc>
        <w:tc>
          <w:tcPr>
            <w:tcW w:w="2268" w:type="dxa"/>
            <w:tcBorders>
              <w:top w:val="single" w:sz="4" w:space="0" w:color="auto"/>
              <w:left w:val="single" w:sz="4" w:space="0" w:color="auto"/>
              <w:bottom w:val="single" w:sz="4" w:space="0" w:color="auto"/>
              <w:right w:val="single" w:sz="4" w:space="0" w:color="auto"/>
            </w:tcBorders>
          </w:tcPr>
          <w:p w:rsidR="0060761C" w:rsidRPr="00DC0CB0" w:rsidRDefault="0060761C" w:rsidP="002B71E6">
            <w:pPr>
              <w:rPr>
                <w:rFonts w:asciiTheme="minorHAnsi" w:hAnsiTheme="minorHAnsi" w:cstheme="minorHAnsi"/>
                <w:sz w:val="18"/>
                <w:szCs w:val="18"/>
              </w:rPr>
            </w:pPr>
            <w:r>
              <w:rPr>
                <w:rFonts w:asciiTheme="minorHAnsi" w:hAnsiTheme="minorHAnsi" w:cstheme="minorHAnsi"/>
                <w:sz w:val="18"/>
                <w:szCs w:val="18"/>
              </w:rPr>
              <w:t>-</w:t>
            </w:r>
          </w:p>
        </w:tc>
      </w:tr>
      <w:tr w:rsidR="000E6D97" w:rsidRPr="00DC0CB0" w:rsidTr="0092226E">
        <w:trPr>
          <w:jc w:val="center"/>
        </w:trPr>
        <w:tc>
          <w:tcPr>
            <w:tcW w:w="1787" w:type="dxa"/>
            <w:tcBorders>
              <w:top w:val="single" w:sz="4" w:space="0" w:color="auto"/>
              <w:left w:val="single" w:sz="4" w:space="0" w:color="auto"/>
              <w:bottom w:val="single" w:sz="4" w:space="0" w:color="auto"/>
              <w:right w:val="single" w:sz="4" w:space="0" w:color="auto"/>
            </w:tcBorders>
          </w:tcPr>
          <w:p w:rsidR="000E6D97" w:rsidRPr="00DC0CB0" w:rsidRDefault="0060761C" w:rsidP="0092226E">
            <w:pPr>
              <w:rPr>
                <w:rFonts w:asciiTheme="minorHAnsi" w:hAnsiTheme="minorHAnsi" w:cstheme="minorHAnsi"/>
                <w:sz w:val="18"/>
                <w:szCs w:val="18"/>
              </w:rPr>
            </w:pPr>
            <w:r>
              <w:rPr>
                <w:rFonts w:asciiTheme="minorHAnsi" w:hAnsiTheme="minorHAnsi" w:cstheme="minorHAnsi"/>
                <w:sz w:val="18"/>
                <w:szCs w:val="18"/>
              </w:rPr>
              <w:t>Respuesta</w:t>
            </w:r>
          </w:p>
        </w:tc>
        <w:tc>
          <w:tcPr>
            <w:tcW w:w="1276"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proofErr w:type="spellStart"/>
            <w:r w:rsidRPr="0096274B">
              <w:rPr>
                <w:sz w:val="18"/>
                <w:szCs w:val="18"/>
              </w:rPr>
              <w:t>Varchar</w:t>
            </w:r>
            <w:proofErr w:type="spellEnd"/>
            <w:r w:rsidRPr="0096274B">
              <w:rPr>
                <w:sz w:val="18"/>
                <w:szCs w:val="18"/>
              </w:rPr>
              <w:t>(</w:t>
            </w:r>
            <w:r>
              <w:rPr>
                <w:sz w:val="18"/>
                <w:szCs w:val="18"/>
              </w:rPr>
              <w:t>Max</w:t>
            </w:r>
            <w:r w:rsidRPr="0096274B">
              <w:rPr>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No</w:t>
            </w:r>
          </w:p>
        </w:tc>
        <w:tc>
          <w:tcPr>
            <w:tcW w:w="3616" w:type="dxa"/>
            <w:tcBorders>
              <w:top w:val="single" w:sz="4" w:space="0" w:color="auto"/>
              <w:left w:val="single" w:sz="4" w:space="0" w:color="auto"/>
              <w:bottom w:val="single" w:sz="4" w:space="0" w:color="auto"/>
              <w:right w:val="single" w:sz="4" w:space="0" w:color="auto"/>
            </w:tcBorders>
          </w:tcPr>
          <w:p w:rsidR="000E6D97" w:rsidRDefault="00000B58" w:rsidP="0060761C">
            <w:r>
              <w:rPr>
                <w:rFonts w:asciiTheme="minorHAnsi" w:hAnsiTheme="minorHAnsi" w:cstheme="minorHAnsi"/>
                <w:sz w:val="18"/>
                <w:szCs w:val="18"/>
              </w:rPr>
              <w:t>STK_COMPROBANTES_CABEZA</w:t>
            </w:r>
            <w:r w:rsidR="000E6D97" w:rsidRPr="007F35AD">
              <w:rPr>
                <w:rFonts w:asciiTheme="minorHAnsi" w:hAnsiTheme="minorHAnsi" w:cstheme="minorHAnsi"/>
                <w:sz w:val="18"/>
                <w:szCs w:val="18"/>
              </w:rPr>
              <w:t xml:space="preserve"> / </w:t>
            </w:r>
            <w:proofErr w:type="spellStart"/>
            <w:r w:rsidR="000E6D97" w:rsidRPr="007F35AD">
              <w:rPr>
                <w:rFonts w:asciiTheme="minorHAnsi" w:hAnsiTheme="minorHAnsi" w:cstheme="minorHAnsi"/>
                <w:sz w:val="18"/>
                <w:szCs w:val="18"/>
              </w:rPr>
              <w:t>ccab</w:t>
            </w:r>
            <w:r w:rsidR="0060761C">
              <w:rPr>
                <w:rFonts w:asciiTheme="minorHAnsi" w:hAnsiTheme="minorHAnsi" w:cstheme="minorHAnsi"/>
                <w:sz w:val="18"/>
                <w:szCs w:val="18"/>
              </w:rPr>
              <w:t>RESPUESTA</w:t>
            </w:r>
            <w:proofErr w:type="spellEnd"/>
          </w:p>
        </w:tc>
        <w:tc>
          <w:tcPr>
            <w:tcW w:w="2268" w:type="dxa"/>
            <w:tcBorders>
              <w:top w:val="single" w:sz="4" w:space="0" w:color="auto"/>
              <w:left w:val="single" w:sz="4" w:space="0" w:color="auto"/>
              <w:bottom w:val="single" w:sz="4" w:space="0" w:color="auto"/>
              <w:right w:val="single" w:sz="4" w:space="0" w:color="auto"/>
            </w:tcBorders>
          </w:tcPr>
          <w:p w:rsidR="000E6D97" w:rsidRPr="00DC0CB0" w:rsidRDefault="000E6D97" w:rsidP="0092226E">
            <w:pPr>
              <w:rPr>
                <w:rFonts w:asciiTheme="minorHAnsi" w:hAnsiTheme="minorHAnsi" w:cstheme="minorHAnsi"/>
                <w:sz w:val="18"/>
                <w:szCs w:val="18"/>
              </w:rPr>
            </w:pPr>
            <w:r>
              <w:rPr>
                <w:rFonts w:asciiTheme="minorHAnsi" w:hAnsiTheme="minorHAnsi" w:cstheme="minorHAnsi"/>
                <w:sz w:val="18"/>
                <w:szCs w:val="18"/>
              </w:rPr>
              <w:t>-</w:t>
            </w:r>
          </w:p>
        </w:tc>
      </w:tr>
      <w:tr w:rsidR="000E6D97" w:rsidRPr="00CC69F4" w:rsidTr="0092226E">
        <w:trPr>
          <w:jc w:val="center"/>
        </w:trPr>
        <w:tc>
          <w:tcPr>
            <w:tcW w:w="1787" w:type="dxa"/>
            <w:shd w:val="clear" w:color="auto" w:fill="8DB3E2" w:themeFill="text2" w:themeFillTint="66"/>
          </w:tcPr>
          <w:p w:rsidR="000E6D97" w:rsidRPr="00CC69F4" w:rsidRDefault="000E6D97" w:rsidP="0092226E">
            <w:pPr>
              <w:rPr>
                <w:rFonts w:asciiTheme="minorHAnsi" w:hAnsiTheme="minorHAnsi" w:cstheme="minorHAnsi"/>
                <w:sz w:val="12"/>
                <w:szCs w:val="18"/>
              </w:rPr>
            </w:pPr>
          </w:p>
        </w:tc>
        <w:tc>
          <w:tcPr>
            <w:tcW w:w="1276" w:type="dxa"/>
            <w:shd w:val="clear" w:color="auto" w:fill="8DB3E2" w:themeFill="text2" w:themeFillTint="66"/>
          </w:tcPr>
          <w:p w:rsidR="000E6D97" w:rsidRPr="00CC69F4" w:rsidRDefault="000E6D97" w:rsidP="0092226E">
            <w:pPr>
              <w:rPr>
                <w:rFonts w:asciiTheme="minorHAnsi" w:hAnsiTheme="minorHAnsi" w:cstheme="minorHAnsi"/>
                <w:sz w:val="12"/>
                <w:szCs w:val="18"/>
              </w:rPr>
            </w:pPr>
          </w:p>
        </w:tc>
        <w:tc>
          <w:tcPr>
            <w:tcW w:w="667" w:type="dxa"/>
            <w:shd w:val="clear" w:color="auto" w:fill="8DB3E2" w:themeFill="text2" w:themeFillTint="66"/>
          </w:tcPr>
          <w:p w:rsidR="000E6D97" w:rsidRPr="00CC69F4" w:rsidRDefault="000E6D97" w:rsidP="0092226E">
            <w:pPr>
              <w:rPr>
                <w:rFonts w:asciiTheme="minorHAnsi" w:hAnsiTheme="minorHAnsi" w:cstheme="minorHAnsi"/>
                <w:sz w:val="12"/>
                <w:szCs w:val="18"/>
              </w:rPr>
            </w:pPr>
          </w:p>
        </w:tc>
        <w:tc>
          <w:tcPr>
            <w:tcW w:w="3616" w:type="dxa"/>
            <w:shd w:val="clear" w:color="auto" w:fill="8DB3E2" w:themeFill="text2" w:themeFillTint="66"/>
          </w:tcPr>
          <w:p w:rsidR="000E6D97" w:rsidRPr="00CC69F4" w:rsidRDefault="000E6D97" w:rsidP="0092226E">
            <w:pPr>
              <w:rPr>
                <w:rFonts w:asciiTheme="minorHAnsi" w:hAnsiTheme="minorHAnsi" w:cstheme="minorHAnsi"/>
                <w:sz w:val="12"/>
                <w:szCs w:val="18"/>
              </w:rPr>
            </w:pPr>
          </w:p>
        </w:tc>
        <w:tc>
          <w:tcPr>
            <w:tcW w:w="2268" w:type="dxa"/>
            <w:shd w:val="clear" w:color="auto" w:fill="8DB3E2" w:themeFill="text2" w:themeFillTint="66"/>
          </w:tcPr>
          <w:p w:rsidR="000E6D97" w:rsidRPr="00CC69F4" w:rsidRDefault="000E6D97" w:rsidP="0092226E">
            <w:pPr>
              <w:rPr>
                <w:rFonts w:asciiTheme="minorHAnsi" w:hAnsiTheme="minorHAnsi" w:cstheme="minorHAnsi"/>
                <w:sz w:val="12"/>
                <w:szCs w:val="18"/>
              </w:rPr>
            </w:pPr>
          </w:p>
        </w:tc>
      </w:tr>
      <w:tr w:rsidR="00783AFD" w:rsidRPr="00DC0CB0" w:rsidTr="005325C0">
        <w:trPr>
          <w:jc w:val="center"/>
        </w:trPr>
        <w:tc>
          <w:tcPr>
            <w:tcW w:w="178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Tipo Producto</w:t>
            </w:r>
          </w:p>
        </w:tc>
        <w:tc>
          <w:tcPr>
            <w:tcW w:w="1276"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Si</w:t>
            </w:r>
          </w:p>
        </w:tc>
        <w:tc>
          <w:tcPr>
            <w:tcW w:w="3616"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 xml:space="preserve">STK_COMPROBANTES_ITEMS / </w:t>
            </w:r>
            <w:proofErr w:type="spellStart"/>
            <w:r>
              <w:rPr>
                <w:rFonts w:asciiTheme="minorHAnsi" w:hAnsiTheme="minorHAnsi" w:cstheme="minorHAnsi"/>
                <w:sz w:val="18"/>
                <w:szCs w:val="18"/>
              </w:rPr>
              <w:t>citeIDTIPOPRODUCTO</w:t>
            </w:r>
            <w:proofErr w:type="spellEnd"/>
          </w:p>
        </w:tc>
        <w:tc>
          <w:tcPr>
            <w:tcW w:w="2268"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 xml:space="preserve">TTIPOPRODUCTOS / </w:t>
            </w:r>
            <w:proofErr w:type="spellStart"/>
            <w:r>
              <w:rPr>
                <w:rFonts w:asciiTheme="minorHAnsi" w:hAnsiTheme="minorHAnsi" w:cstheme="minorHAnsi"/>
                <w:sz w:val="18"/>
                <w:szCs w:val="18"/>
              </w:rPr>
              <w:t>tproDESCRIPCION</w:t>
            </w:r>
            <w:proofErr w:type="spellEnd"/>
          </w:p>
        </w:tc>
      </w:tr>
      <w:tr w:rsidR="00783AFD" w:rsidRPr="00DC0CB0" w:rsidTr="005325C0">
        <w:trPr>
          <w:jc w:val="center"/>
        </w:trPr>
        <w:tc>
          <w:tcPr>
            <w:tcW w:w="178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Stock suficiente</w:t>
            </w:r>
          </w:p>
        </w:tc>
        <w:tc>
          <w:tcPr>
            <w:tcW w:w="1276" w:type="dxa"/>
          </w:tcPr>
          <w:p w:rsidR="00783AFD" w:rsidRPr="00DC0CB0" w:rsidRDefault="00783AFD" w:rsidP="005325C0">
            <w:pPr>
              <w:rPr>
                <w:rFonts w:asciiTheme="minorHAnsi" w:hAnsiTheme="minorHAnsi" w:cstheme="minorHAnsi"/>
                <w:sz w:val="18"/>
                <w:szCs w:val="18"/>
              </w:rPr>
            </w:pPr>
            <w:proofErr w:type="spellStart"/>
            <w:r>
              <w:rPr>
                <w:rFonts w:asciiTheme="minorHAnsi" w:hAnsiTheme="minorHAnsi" w:cstheme="minorHAnsi"/>
                <w:sz w:val="18"/>
                <w:szCs w:val="18"/>
              </w:rPr>
              <w:t>Checkbox</w:t>
            </w:r>
            <w:proofErr w:type="spellEnd"/>
          </w:p>
        </w:tc>
        <w:tc>
          <w:tcPr>
            <w:tcW w:w="66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783AFD" w:rsidRPr="00DC0CB0" w:rsidRDefault="00783AFD" w:rsidP="005325C0">
            <w:pPr>
              <w:rPr>
                <w:rFonts w:asciiTheme="minorHAnsi" w:hAnsiTheme="minorHAnsi" w:cstheme="minorHAnsi"/>
                <w:sz w:val="18"/>
                <w:szCs w:val="18"/>
              </w:rPr>
            </w:pPr>
            <w:r w:rsidRPr="00783AFD">
              <w:rPr>
                <w:rFonts w:asciiTheme="minorHAnsi" w:hAnsiTheme="minorHAnsi" w:cstheme="minorHAnsi"/>
                <w:sz w:val="18"/>
                <w:szCs w:val="18"/>
              </w:rPr>
              <w:t>STK_STOCK</w:t>
            </w:r>
            <w:r>
              <w:rPr>
                <w:rFonts w:asciiTheme="minorHAnsi" w:hAnsiTheme="minorHAnsi" w:cstheme="minorHAnsi"/>
                <w:sz w:val="18"/>
                <w:szCs w:val="18"/>
              </w:rPr>
              <w:t xml:space="preserve"> / </w:t>
            </w:r>
            <w:proofErr w:type="spellStart"/>
            <w:r w:rsidRPr="00783AFD">
              <w:rPr>
                <w:rFonts w:asciiTheme="minorHAnsi" w:hAnsiTheme="minorHAnsi" w:cstheme="minorHAnsi"/>
                <w:sz w:val="18"/>
                <w:szCs w:val="18"/>
              </w:rPr>
              <w:t>stkSTOCKSINCOMPROM</w:t>
            </w:r>
            <w:proofErr w:type="spellEnd"/>
          </w:p>
        </w:tc>
        <w:tc>
          <w:tcPr>
            <w:tcW w:w="2268"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 xml:space="preserve">Si está tildado: mostrar solo los de </w:t>
            </w:r>
            <w:proofErr w:type="spellStart"/>
            <w:r w:rsidRPr="00783AFD">
              <w:rPr>
                <w:rFonts w:asciiTheme="minorHAnsi" w:hAnsiTheme="minorHAnsi" w:cstheme="minorHAnsi"/>
                <w:sz w:val="18"/>
                <w:szCs w:val="18"/>
              </w:rPr>
              <w:t>stkSTOCKSINCOMPROM</w:t>
            </w:r>
            <w:proofErr w:type="spellEnd"/>
            <w:r>
              <w:rPr>
                <w:rFonts w:asciiTheme="minorHAnsi" w:hAnsiTheme="minorHAnsi" w:cstheme="minorHAnsi"/>
                <w:sz w:val="18"/>
                <w:szCs w:val="18"/>
              </w:rPr>
              <w:t xml:space="preserve">&gt;= </w:t>
            </w:r>
            <w:proofErr w:type="spellStart"/>
            <w:r>
              <w:rPr>
                <w:rFonts w:asciiTheme="minorHAnsi" w:hAnsiTheme="minorHAnsi" w:cstheme="minorHAnsi"/>
                <w:sz w:val="18"/>
                <w:szCs w:val="18"/>
              </w:rPr>
              <w:t>citeCANTIDADSOLICITADA</w:t>
            </w:r>
            <w:proofErr w:type="spellEnd"/>
          </w:p>
        </w:tc>
      </w:tr>
      <w:tr w:rsidR="000E6D97" w:rsidRPr="00DC0CB0" w:rsidTr="0092226E">
        <w:trPr>
          <w:jc w:val="center"/>
        </w:trPr>
        <w:tc>
          <w:tcPr>
            <w:tcW w:w="1787" w:type="dxa"/>
          </w:tcPr>
          <w:p w:rsidR="000E6D97" w:rsidRPr="00DC0CB0" w:rsidRDefault="00783AFD" w:rsidP="0092226E">
            <w:pPr>
              <w:rPr>
                <w:rFonts w:asciiTheme="minorHAnsi" w:hAnsiTheme="minorHAnsi" w:cstheme="minorHAnsi"/>
                <w:sz w:val="18"/>
                <w:szCs w:val="18"/>
              </w:rPr>
            </w:pPr>
            <w:r>
              <w:rPr>
                <w:rFonts w:asciiTheme="minorHAnsi" w:hAnsiTheme="minorHAnsi" w:cstheme="minorHAnsi"/>
                <w:sz w:val="18"/>
                <w:szCs w:val="18"/>
              </w:rPr>
              <w:t>Acción sobre saldo</w:t>
            </w:r>
          </w:p>
        </w:tc>
        <w:tc>
          <w:tcPr>
            <w:tcW w:w="1276" w:type="dxa"/>
          </w:tcPr>
          <w:p w:rsidR="000E6D97" w:rsidRPr="00DC0CB0" w:rsidRDefault="00783AFD" w:rsidP="0092226E">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0E6D97" w:rsidRPr="00DC0CB0" w:rsidRDefault="00783AFD" w:rsidP="0092226E">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0E6D97" w:rsidRPr="00DC0CB0" w:rsidRDefault="00000B58" w:rsidP="00783AFD">
            <w:pPr>
              <w:rPr>
                <w:rFonts w:asciiTheme="minorHAnsi" w:hAnsiTheme="minorHAnsi" w:cstheme="minorHAnsi"/>
                <w:sz w:val="18"/>
                <w:szCs w:val="18"/>
              </w:rPr>
            </w:pPr>
            <w:r>
              <w:rPr>
                <w:rFonts w:asciiTheme="minorHAnsi" w:hAnsiTheme="minorHAnsi" w:cstheme="minorHAnsi"/>
                <w:sz w:val="18"/>
                <w:szCs w:val="18"/>
              </w:rPr>
              <w:t>STK_COMPROBANTES_ITEMS</w:t>
            </w:r>
            <w:r w:rsidR="000E6D97">
              <w:rPr>
                <w:rFonts w:asciiTheme="minorHAnsi" w:hAnsiTheme="minorHAnsi" w:cstheme="minorHAnsi"/>
                <w:sz w:val="18"/>
                <w:szCs w:val="18"/>
              </w:rPr>
              <w:t xml:space="preserve"> / </w:t>
            </w:r>
            <w:proofErr w:type="spellStart"/>
            <w:r w:rsidR="000E6D97">
              <w:rPr>
                <w:rFonts w:asciiTheme="minorHAnsi" w:hAnsiTheme="minorHAnsi" w:cstheme="minorHAnsi"/>
                <w:sz w:val="18"/>
                <w:szCs w:val="18"/>
              </w:rPr>
              <w:t>citeID</w:t>
            </w:r>
            <w:r w:rsidR="00783AFD">
              <w:rPr>
                <w:rFonts w:asciiTheme="minorHAnsi" w:hAnsiTheme="minorHAnsi" w:cstheme="minorHAnsi"/>
                <w:sz w:val="18"/>
                <w:szCs w:val="18"/>
              </w:rPr>
              <w:t>ACCIONSSALDO</w:t>
            </w:r>
            <w:proofErr w:type="spellEnd"/>
          </w:p>
        </w:tc>
        <w:tc>
          <w:tcPr>
            <w:tcW w:w="2268" w:type="dxa"/>
          </w:tcPr>
          <w:p w:rsidR="000E6D97" w:rsidRPr="00DC0CB0" w:rsidRDefault="00783AFD" w:rsidP="00783AFD">
            <w:pPr>
              <w:rPr>
                <w:rFonts w:asciiTheme="minorHAnsi" w:hAnsiTheme="minorHAnsi" w:cstheme="minorHAnsi"/>
                <w:sz w:val="18"/>
                <w:szCs w:val="18"/>
              </w:rPr>
            </w:pPr>
            <w:r>
              <w:rPr>
                <w:rFonts w:asciiTheme="minorHAnsi" w:hAnsiTheme="minorHAnsi" w:cstheme="minorHAnsi"/>
                <w:sz w:val="18"/>
                <w:szCs w:val="18"/>
              </w:rPr>
              <w:t>ACCIONESSSALDO</w:t>
            </w:r>
            <w:r w:rsidR="000E6D97">
              <w:rPr>
                <w:rFonts w:asciiTheme="minorHAnsi" w:hAnsiTheme="minorHAnsi" w:cstheme="minorHAnsi"/>
                <w:sz w:val="18"/>
                <w:szCs w:val="18"/>
              </w:rPr>
              <w:t xml:space="preserve"> / </w:t>
            </w:r>
            <w:proofErr w:type="spellStart"/>
            <w:r>
              <w:rPr>
                <w:rFonts w:asciiTheme="minorHAnsi" w:hAnsiTheme="minorHAnsi" w:cstheme="minorHAnsi"/>
                <w:sz w:val="18"/>
                <w:szCs w:val="18"/>
              </w:rPr>
              <w:t>assDESCRIPCION</w:t>
            </w:r>
            <w:proofErr w:type="spellEnd"/>
          </w:p>
        </w:tc>
      </w:tr>
      <w:tr w:rsidR="00783AFD" w:rsidRPr="00DC0CB0" w:rsidTr="005325C0">
        <w:trPr>
          <w:jc w:val="center"/>
        </w:trPr>
        <w:tc>
          <w:tcPr>
            <w:tcW w:w="178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Estado</w:t>
            </w:r>
          </w:p>
        </w:tc>
        <w:tc>
          <w:tcPr>
            <w:tcW w:w="1276"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No</w:t>
            </w:r>
          </w:p>
        </w:tc>
        <w:tc>
          <w:tcPr>
            <w:tcW w:w="3616" w:type="dxa"/>
          </w:tcPr>
          <w:p w:rsidR="00783AFD" w:rsidRDefault="00783AFD" w:rsidP="00783AFD">
            <w:r>
              <w:rPr>
                <w:rFonts w:asciiTheme="minorHAnsi" w:hAnsiTheme="minorHAnsi" w:cstheme="minorHAnsi"/>
                <w:sz w:val="18"/>
                <w:szCs w:val="18"/>
              </w:rPr>
              <w:t>STK_COMPROBANTES_ESTADOS</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cestIDESTADOITEM</w:t>
            </w:r>
            <w:proofErr w:type="spellEnd"/>
          </w:p>
        </w:tc>
        <w:tc>
          <w:tcPr>
            <w:tcW w:w="2268" w:type="dxa"/>
          </w:tcPr>
          <w:p w:rsidR="00783AFD" w:rsidRDefault="00783AFD" w:rsidP="005325C0">
            <w:r>
              <w:rPr>
                <w:rFonts w:asciiTheme="minorHAnsi" w:hAnsiTheme="minorHAnsi" w:cstheme="minorHAnsi"/>
                <w:sz w:val="18"/>
                <w:szCs w:val="18"/>
              </w:rPr>
              <w:t xml:space="preserve">TESTADOSCOMPROB / </w:t>
            </w:r>
            <w:proofErr w:type="spellStart"/>
            <w:r>
              <w:rPr>
                <w:rFonts w:asciiTheme="minorHAnsi" w:hAnsiTheme="minorHAnsi" w:cstheme="minorHAnsi"/>
                <w:sz w:val="18"/>
                <w:szCs w:val="18"/>
              </w:rPr>
              <w:t>tecomDESCRIPCION</w:t>
            </w:r>
            <w:proofErr w:type="spellEnd"/>
          </w:p>
        </w:tc>
      </w:tr>
      <w:tr w:rsidR="00783AFD" w:rsidRPr="00783AFD" w:rsidTr="00783AFD">
        <w:trPr>
          <w:jc w:val="center"/>
        </w:trPr>
        <w:tc>
          <w:tcPr>
            <w:tcW w:w="178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AFD" w:rsidRPr="00783AFD" w:rsidRDefault="00783AFD" w:rsidP="005325C0">
            <w:pPr>
              <w:rPr>
                <w:rFonts w:asciiTheme="minorHAnsi" w:hAnsiTheme="minorHAnsi" w:cstheme="minorHAnsi"/>
                <w:sz w:val="12"/>
                <w:szCs w:val="18"/>
              </w:rPr>
            </w:pPr>
          </w:p>
        </w:tc>
        <w:tc>
          <w:tcPr>
            <w:tcW w:w="127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AFD" w:rsidRPr="00783AFD" w:rsidRDefault="00783AFD" w:rsidP="005325C0">
            <w:pPr>
              <w:rPr>
                <w:rFonts w:asciiTheme="minorHAnsi" w:hAnsiTheme="minorHAnsi" w:cstheme="minorHAnsi"/>
                <w:sz w:val="12"/>
                <w:szCs w:val="18"/>
              </w:rPr>
            </w:pPr>
          </w:p>
        </w:tc>
        <w:tc>
          <w:tcPr>
            <w:tcW w:w="66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AFD" w:rsidRPr="00783AFD" w:rsidRDefault="00783AFD" w:rsidP="005325C0">
            <w:pPr>
              <w:rPr>
                <w:rFonts w:asciiTheme="minorHAnsi" w:hAnsiTheme="minorHAnsi" w:cstheme="minorHAnsi"/>
                <w:sz w:val="12"/>
                <w:szCs w:val="18"/>
              </w:rPr>
            </w:pPr>
          </w:p>
        </w:tc>
        <w:tc>
          <w:tcPr>
            <w:tcW w:w="36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AFD" w:rsidRPr="00783AFD" w:rsidRDefault="00783AFD" w:rsidP="005325C0">
            <w:pPr>
              <w:rPr>
                <w:rFonts w:asciiTheme="minorHAnsi" w:hAnsiTheme="minorHAnsi" w:cstheme="minorHAnsi"/>
                <w:sz w:val="12"/>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783AFD" w:rsidRPr="00783AFD" w:rsidRDefault="00783AFD" w:rsidP="005325C0">
            <w:pPr>
              <w:rPr>
                <w:rFonts w:asciiTheme="minorHAnsi" w:hAnsiTheme="minorHAnsi" w:cstheme="minorHAnsi"/>
                <w:sz w:val="12"/>
                <w:szCs w:val="18"/>
              </w:rPr>
            </w:pPr>
          </w:p>
        </w:tc>
      </w:tr>
      <w:tr w:rsidR="00783AFD" w:rsidRPr="00DC0CB0" w:rsidTr="00783AFD">
        <w:trPr>
          <w:jc w:val="center"/>
        </w:trPr>
        <w:tc>
          <w:tcPr>
            <w:tcW w:w="1787"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Tipo Producto</w:t>
            </w:r>
          </w:p>
        </w:tc>
        <w:tc>
          <w:tcPr>
            <w:tcW w:w="1276"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(150)</w:t>
            </w:r>
          </w:p>
        </w:tc>
        <w:tc>
          <w:tcPr>
            <w:tcW w:w="667"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 xml:space="preserve">STK_COMPROBANTES_ITEMS / </w:t>
            </w:r>
            <w:proofErr w:type="spellStart"/>
            <w:r>
              <w:rPr>
                <w:rFonts w:asciiTheme="minorHAnsi" w:hAnsiTheme="minorHAnsi" w:cstheme="minorHAnsi"/>
                <w:sz w:val="18"/>
                <w:szCs w:val="18"/>
              </w:rPr>
              <w:t>citeIDTIPOPRODUCTO</w:t>
            </w:r>
            <w:proofErr w:type="spellEnd"/>
          </w:p>
        </w:tc>
        <w:tc>
          <w:tcPr>
            <w:tcW w:w="2268"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 xml:space="preserve">TTIPOPRODUCTOS / </w:t>
            </w:r>
            <w:proofErr w:type="spellStart"/>
            <w:r>
              <w:rPr>
                <w:rFonts w:asciiTheme="minorHAnsi" w:hAnsiTheme="minorHAnsi" w:cstheme="minorHAnsi"/>
                <w:sz w:val="18"/>
                <w:szCs w:val="18"/>
              </w:rPr>
              <w:t>tproDESCRIPCION</w:t>
            </w:r>
            <w:proofErr w:type="spellEnd"/>
          </w:p>
        </w:tc>
      </w:tr>
      <w:tr w:rsidR="00783AFD" w:rsidRPr="00DC0CB0" w:rsidTr="00783AFD">
        <w:trPr>
          <w:jc w:val="center"/>
        </w:trPr>
        <w:tc>
          <w:tcPr>
            <w:tcW w:w="1787"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Descripción Producto</w:t>
            </w:r>
          </w:p>
        </w:tc>
        <w:tc>
          <w:tcPr>
            <w:tcW w:w="1276"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667"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783AFD" w:rsidRPr="00783AFD" w:rsidRDefault="00783AFD" w:rsidP="005325C0">
            <w:pPr>
              <w:rPr>
                <w:rFonts w:asciiTheme="minorHAnsi" w:hAnsiTheme="minorHAnsi" w:cstheme="minorHAnsi"/>
                <w:sz w:val="18"/>
                <w:szCs w:val="18"/>
              </w:rPr>
            </w:pPr>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citeDESCRIPCIONPRODUCTO</w:t>
            </w:r>
            <w:proofErr w:type="spellEnd"/>
          </w:p>
        </w:tc>
        <w:tc>
          <w:tcPr>
            <w:tcW w:w="2268"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w:t>
            </w:r>
          </w:p>
        </w:tc>
      </w:tr>
      <w:tr w:rsidR="00006C25"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Cantidad Solicitada</w:t>
            </w:r>
          </w:p>
        </w:tc>
        <w:tc>
          <w:tcPr>
            <w:tcW w:w="1276"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006C25" w:rsidRPr="00783AFD" w:rsidRDefault="00006C25" w:rsidP="005325C0">
            <w:pPr>
              <w:rPr>
                <w:rFonts w:asciiTheme="minorHAnsi" w:hAnsiTheme="minorHAnsi" w:cstheme="minorHAnsi"/>
                <w:sz w:val="18"/>
                <w:szCs w:val="18"/>
              </w:rPr>
            </w:pPr>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citeCANTIDADSOLICITADA</w:t>
            </w:r>
            <w:proofErr w:type="spellEnd"/>
          </w:p>
        </w:tc>
        <w:tc>
          <w:tcPr>
            <w:tcW w:w="2268"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w:t>
            </w:r>
          </w:p>
        </w:tc>
      </w:tr>
      <w:tr w:rsidR="00006C25" w:rsidRPr="00DC0CB0" w:rsidTr="005325C0">
        <w:trPr>
          <w:jc w:val="center"/>
        </w:trPr>
        <w:tc>
          <w:tcPr>
            <w:tcW w:w="1787"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Stock sin comprometer</w:t>
            </w:r>
          </w:p>
        </w:tc>
        <w:tc>
          <w:tcPr>
            <w:tcW w:w="1276"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w:t>
            </w:r>
          </w:p>
        </w:tc>
        <w:tc>
          <w:tcPr>
            <w:tcW w:w="3616"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r w:rsidRPr="00783AFD">
              <w:rPr>
                <w:rFonts w:asciiTheme="minorHAnsi" w:hAnsiTheme="minorHAnsi" w:cstheme="minorHAnsi"/>
                <w:sz w:val="18"/>
                <w:szCs w:val="18"/>
              </w:rPr>
              <w:t>STK_STOCK</w:t>
            </w:r>
            <w:r>
              <w:rPr>
                <w:rFonts w:asciiTheme="minorHAnsi" w:hAnsiTheme="minorHAnsi" w:cstheme="minorHAnsi"/>
                <w:sz w:val="18"/>
                <w:szCs w:val="18"/>
              </w:rPr>
              <w:t xml:space="preserve"> / </w:t>
            </w:r>
            <w:proofErr w:type="spellStart"/>
            <w:r w:rsidRPr="00783AFD">
              <w:rPr>
                <w:rFonts w:asciiTheme="minorHAnsi" w:hAnsiTheme="minorHAnsi" w:cstheme="minorHAnsi"/>
                <w:sz w:val="18"/>
                <w:szCs w:val="18"/>
              </w:rPr>
              <w:t>stkSTOCKSINCOMPROM</w:t>
            </w:r>
            <w:proofErr w:type="spellEnd"/>
          </w:p>
        </w:tc>
        <w:tc>
          <w:tcPr>
            <w:tcW w:w="2268" w:type="dxa"/>
            <w:tcBorders>
              <w:top w:val="single" w:sz="4" w:space="0" w:color="auto"/>
              <w:left w:val="single" w:sz="4" w:space="0" w:color="auto"/>
              <w:bottom w:val="single" w:sz="4" w:space="0" w:color="auto"/>
              <w:right w:val="single" w:sz="4" w:space="0" w:color="auto"/>
            </w:tcBorders>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w:t>
            </w:r>
          </w:p>
        </w:tc>
      </w:tr>
      <w:tr w:rsidR="00783AFD" w:rsidRPr="00DC0CB0" w:rsidTr="00783AFD">
        <w:trPr>
          <w:jc w:val="center"/>
        </w:trPr>
        <w:tc>
          <w:tcPr>
            <w:tcW w:w="1787"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Cantidad</w:t>
            </w:r>
          </w:p>
        </w:tc>
        <w:tc>
          <w:tcPr>
            <w:tcW w:w="1276"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Borders>
              <w:top w:val="single" w:sz="4" w:space="0" w:color="auto"/>
              <w:left w:val="single" w:sz="4" w:space="0" w:color="auto"/>
              <w:bottom w:val="single" w:sz="4" w:space="0" w:color="auto"/>
              <w:right w:val="single" w:sz="4" w:space="0" w:color="auto"/>
            </w:tcBorders>
          </w:tcPr>
          <w:p w:rsidR="00783AFD"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Si</w:t>
            </w:r>
          </w:p>
        </w:tc>
        <w:tc>
          <w:tcPr>
            <w:tcW w:w="3616" w:type="dxa"/>
            <w:tcBorders>
              <w:top w:val="single" w:sz="4" w:space="0" w:color="auto"/>
              <w:left w:val="single" w:sz="4" w:space="0" w:color="auto"/>
              <w:bottom w:val="single" w:sz="4" w:space="0" w:color="auto"/>
              <w:right w:val="single" w:sz="4" w:space="0" w:color="auto"/>
            </w:tcBorders>
          </w:tcPr>
          <w:p w:rsidR="00783AFD" w:rsidRPr="00783AFD" w:rsidRDefault="00783AFD" w:rsidP="005325C0">
            <w:pPr>
              <w:rPr>
                <w:rFonts w:asciiTheme="minorHAnsi" w:hAnsiTheme="minorHAnsi" w:cstheme="minorHAnsi"/>
                <w:sz w:val="18"/>
                <w:szCs w:val="18"/>
              </w:rPr>
            </w:pPr>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w:t>
            </w:r>
            <w:proofErr w:type="spellEnd"/>
          </w:p>
        </w:tc>
        <w:tc>
          <w:tcPr>
            <w:tcW w:w="2268" w:type="dxa"/>
            <w:tcBorders>
              <w:top w:val="single" w:sz="4" w:space="0" w:color="auto"/>
              <w:left w:val="single" w:sz="4" w:space="0" w:color="auto"/>
              <w:bottom w:val="single" w:sz="4" w:space="0" w:color="auto"/>
              <w:right w:val="single" w:sz="4" w:space="0" w:color="auto"/>
            </w:tcBorders>
          </w:tcPr>
          <w:p w:rsidR="00783AFD" w:rsidRPr="00DC0CB0" w:rsidRDefault="00783AFD" w:rsidP="005325C0">
            <w:pPr>
              <w:rPr>
                <w:rFonts w:asciiTheme="minorHAnsi" w:hAnsiTheme="minorHAnsi" w:cstheme="minorHAnsi"/>
                <w:sz w:val="18"/>
                <w:szCs w:val="18"/>
              </w:rPr>
            </w:pPr>
            <w:r>
              <w:rPr>
                <w:rFonts w:asciiTheme="minorHAnsi" w:hAnsiTheme="minorHAnsi" w:cstheme="minorHAnsi"/>
                <w:sz w:val="18"/>
                <w:szCs w:val="18"/>
              </w:rPr>
              <w:t>-</w:t>
            </w:r>
          </w:p>
        </w:tc>
      </w:tr>
      <w:tr w:rsidR="00006C25" w:rsidRPr="00DC0CB0" w:rsidTr="005325C0">
        <w:trPr>
          <w:jc w:val="center"/>
        </w:trPr>
        <w:tc>
          <w:tcPr>
            <w:tcW w:w="1787"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Acción sobre saldo</w:t>
            </w:r>
          </w:p>
        </w:tc>
        <w:tc>
          <w:tcPr>
            <w:tcW w:w="1276"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Combo</w:t>
            </w:r>
          </w:p>
        </w:tc>
        <w:tc>
          <w:tcPr>
            <w:tcW w:w="667"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Si</w:t>
            </w:r>
          </w:p>
        </w:tc>
        <w:tc>
          <w:tcPr>
            <w:tcW w:w="3616"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 xml:space="preserve">STK_COMPROBANTES_ITEMS / </w:t>
            </w:r>
            <w:proofErr w:type="spellStart"/>
            <w:r>
              <w:rPr>
                <w:rFonts w:asciiTheme="minorHAnsi" w:hAnsiTheme="minorHAnsi" w:cstheme="minorHAnsi"/>
                <w:sz w:val="18"/>
                <w:szCs w:val="18"/>
              </w:rPr>
              <w:t>citeIDACCIONSSALDO</w:t>
            </w:r>
            <w:proofErr w:type="spellEnd"/>
          </w:p>
        </w:tc>
        <w:tc>
          <w:tcPr>
            <w:tcW w:w="2268"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 xml:space="preserve">ACCIONESSSALDO / </w:t>
            </w:r>
            <w:proofErr w:type="spellStart"/>
            <w:r>
              <w:rPr>
                <w:rFonts w:asciiTheme="minorHAnsi" w:hAnsiTheme="minorHAnsi" w:cstheme="minorHAnsi"/>
                <w:sz w:val="18"/>
                <w:szCs w:val="18"/>
              </w:rPr>
              <w:t>assDESCRIPCION</w:t>
            </w:r>
            <w:proofErr w:type="spellEnd"/>
          </w:p>
        </w:tc>
      </w:tr>
      <w:tr w:rsidR="00006C25" w:rsidRPr="00DC0CB0" w:rsidTr="005325C0">
        <w:trPr>
          <w:jc w:val="center"/>
        </w:trPr>
        <w:tc>
          <w:tcPr>
            <w:tcW w:w="1787"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Estado</w:t>
            </w:r>
          </w:p>
        </w:tc>
        <w:tc>
          <w:tcPr>
            <w:tcW w:w="1276"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Combo (Solo lectura)</w:t>
            </w:r>
          </w:p>
        </w:tc>
        <w:tc>
          <w:tcPr>
            <w:tcW w:w="667" w:type="dxa"/>
          </w:tcPr>
          <w:p w:rsidR="00006C25" w:rsidRPr="00DC0CB0" w:rsidRDefault="00006C25" w:rsidP="005325C0">
            <w:pPr>
              <w:rPr>
                <w:rFonts w:asciiTheme="minorHAnsi" w:hAnsiTheme="minorHAnsi" w:cstheme="minorHAnsi"/>
                <w:sz w:val="18"/>
                <w:szCs w:val="18"/>
              </w:rPr>
            </w:pPr>
            <w:r>
              <w:rPr>
                <w:rFonts w:asciiTheme="minorHAnsi" w:hAnsiTheme="minorHAnsi" w:cstheme="minorHAnsi"/>
                <w:sz w:val="18"/>
                <w:szCs w:val="18"/>
              </w:rPr>
              <w:t>Si</w:t>
            </w:r>
          </w:p>
        </w:tc>
        <w:tc>
          <w:tcPr>
            <w:tcW w:w="3616" w:type="dxa"/>
          </w:tcPr>
          <w:p w:rsidR="00006C25" w:rsidRDefault="00006C25" w:rsidP="005325C0">
            <w:r>
              <w:rPr>
                <w:rFonts w:asciiTheme="minorHAnsi" w:hAnsiTheme="minorHAnsi" w:cstheme="minorHAnsi"/>
                <w:sz w:val="18"/>
                <w:szCs w:val="18"/>
              </w:rPr>
              <w:t>STK_COMPROBANTES_ESTADOS</w:t>
            </w:r>
            <w:r w:rsidRPr="007F35AD">
              <w:rPr>
                <w:rFonts w:asciiTheme="minorHAnsi" w:hAnsiTheme="minorHAnsi" w:cstheme="minorHAnsi"/>
                <w:sz w:val="18"/>
                <w:szCs w:val="18"/>
              </w:rPr>
              <w:t xml:space="preserve"> / </w:t>
            </w:r>
            <w:proofErr w:type="spellStart"/>
            <w:r>
              <w:rPr>
                <w:rFonts w:asciiTheme="minorHAnsi" w:hAnsiTheme="minorHAnsi" w:cstheme="minorHAnsi"/>
                <w:sz w:val="18"/>
                <w:szCs w:val="18"/>
              </w:rPr>
              <w:t>cestIDESTADOITEM</w:t>
            </w:r>
            <w:proofErr w:type="spellEnd"/>
          </w:p>
        </w:tc>
        <w:tc>
          <w:tcPr>
            <w:tcW w:w="2268" w:type="dxa"/>
          </w:tcPr>
          <w:p w:rsidR="00006C25" w:rsidRDefault="00006C25" w:rsidP="005325C0">
            <w:r>
              <w:rPr>
                <w:rFonts w:asciiTheme="minorHAnsi" w:hAnsiTheme="minorHAnsi" w:cstheme="minorHAnsi"/>
                <w:sz w:val="18"/>
                <w:szCs w:val="18"/>
              </w:rPr>
              <w:t xml:space="preserve">TESTADOSCOMPROB / </w:t>
            </w:r>
            <w:proofErr w:type="spellStart"/>
            <w:r>
              <w:rPr>
                <w:rFonts w:asciiTheme="minorHAnsi" w:hAnsiTheme="minorHAnsi" w:cstheme="minorHAnsi"/>
                <w:sz w:val="18"/>
                <w:szCs w:val="18"/>
              </w:rPr>
              <w:t>tecomDESCRIPCION</w:t>
            </w:r>
            <w:proofErr w:type="spellEnd"/>
          </w:p>
        </w:tc>
      </w:tr>
    </w:tbl>
    <w:p w:rsidR="00216AFE" w:rsidRDefault="00216AFE" w:rsidP="00216AFE">
      <w:pPr>
        <w:spacing w:line="240" w:lineRule="auto"/>
        <w:rPr>
          <w:rFonts w:asciiTheme="minorHAnsi" w:hAnsiTheme="minorHAnsi" w:cstheme="minorHAnsi"/>
        </w:rPr>
      </w:pPr>
    </w:p>
    <w:p w:rsidR="00216AFE" w:rsidRDefault="00216AFE" w:rsidP="00216AFE">
      <w:pPr>
        <w:spacing w:line="240" w:lineRule="auto"/>
        <w:rPr>
          <w:rFonts w:asciiTheme="minorHAnsi" w:hAnsiTheme="minorHAnsi" w:cstheme="minorHAnsi"/>
        </w:rPr>
      </w:pPr>
    </w:p>
    <w:p w:rsidR="00216AFE" w:rsidRPr="00676E4B" w:rsidRDefault="00216AFE" w:rsidP="00F64013">
      <w:pPr>
        <w:pStyle w:val="Ttulo2"/>
      </w:pPr>
      <w:bookmarkStart w:id="41" w:name="_Ref374085581"/>
      <w:bookmarkStart w:id="42" w:name="_Toc386716628"/>
      <w:r w:rsidRPr="00676E4B">
        <w:t xml:space="preserve">UI </w:t>
      </w:r>
      <w:r>
        <w:t>7</w:t>
      </w:r>
      <w:r w:rsidR="00123EE3">
        <w:t xml:space="preserve"> </w:t>
      </w:r>
      <w:r>
        <w:t xml:space="preserve">Registro y actualización de </w:t>
      </w:r>
      <w:proofErr w:type="spellStart"/>
      <w:r>
        <w:t>Items</w:t>
      </w:r>
      <w:proofErr w:type="spellEnd"/>
      <w:r>
        <w:t xml:space="preserve"> de Análisis de stock de Solicitudes de </w:t>
      </w:r>
      <w:bookmarkEnd w:id="41"/>
      <w:r w:rsidR="00F64013" w:rsidRPr="00F64013">
        <w:rPr>
          <w:rFonts w:asciiTheme="minorHAnsi" w:hAnsiTheme="minorHAnsi" w:cstheme="minorHAnsi"/>
        </w:rPr>
        <w:t>Bienes e Insumos</w:t>
      </w:r>
      <w:bookmarkEnd w:id="42"/>
    </w:p>
    <w:p w:rsidR="00216AFE" w:rsidRDefault="00216AFE" w:rsidP="00216AFE">
      <w:pPr>
        <w:rPr>
          <w:rFonts w:asciiTheme="minorHAnsi" w:hAnsiTheme="minorHAnsi" w:cstheme="minorHAnsi"/>
        </w:rPr>
      </w:pPr>
    </w:p>
    <w:p w:rsidR="00216AFE" w:rsidRDefault="00216AFE" w:rsidP="00216AFE">
      <w:pPr>
        <w:jc w:val="both"/>
        <w:rPr>
          <w:noProof/>
        </w:rPr>
      </w:pPr>
      <w:r>
        <w:rPr>
          <w:noProof/>
        </w:rPr>
        <w:t xml:space="preserve">Desde el ABM de registro de Cabezas de Análisis de stock de Solicitudes </w:t>
      </w:r>
      <w:r w:rsidR="00F64013">
        <w:rPr>
          <w:noProof/>
        </w:rPr>
        <w:t xml:space="preserve">de Bienes e Insumos </w:t>
      </w:r>
      <w:r>
        <w:rPr>
          <w:noProof/>
        </w:rPr>
        <w:t>y de Compra (UI 6), presionando el botón “Nuevo Item” o bien haciendo doble clic en un registro del listado de Items de Bienes Solicitados, se accederá a la pantalla de ingreso o actualización de ítems.</w:t>
      </w:r>
    </w:p>
    <w:p w:rsidR="00216AFE" w:rsidRDefault="00216AFE" w:rsidP="00216AFE">
      <w:pPr>
        <w:jc w:val="both"/>
        <w:rPr>
          <w:noProof/>
        </w:rPr>
      </w:pPr>
    </w:p>
    <w:p w:rsidR="00216AFE" w:rsidRDefault="00CD70CB" w:rsidP="00216AFE">
      <w:pPr>
        <w:rPr>
          <w:rFonts w:asciiTheme="minorHAnsi" w:hAnsiTheme="minorHAnsi" w:cstheme="minorHAnsi"/>
        </w:rPr>
      </w:pPr>
      <w:r>
        <w:rPr>
          <w:rFonts w:asciiTheme="minorHAnsi" w:hAnsiTheme="minorHAnsi" w:cstheme="minorHAnsi"/>
          <w:noProof/>
          <w:lang w:val="es-AR" w:eastAsia="es-AR"/>
        </w:rPr>
        <w:lastRenderedPageBreak/>
        <w:drawing>
          <wp:inline distT="0" distB="0" distL="0" distR="0">
            <wp:extent cx="5941060" cy="2924356"/>
            <wp:effectExtent l="0" t="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1060" cy="2924356"/>
                    </a:xfrm>
                    <a:prstGeom prst="rect">
                      <a:avLst/>
                    </a:prstGeom>
                    <a:noFill/>
                    <a:ln>
                      <a:noFill/>
                    </a:ln>
                  </pic:spPr>
                </pic:pic>
              </a:graphicData>
            </a:graphic>
          </wp:inline>
        </w:drawing>
      </w:r>
    </w:p>
    <w:tbl>
      <w:tblPr>
        <w:tblW w:w="9659"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176"/>
        <w:gridCol w:w="900"/>
        <w:gridCol w:w="3102"/>
        <w:gridCol w:w="2694"/>
      </w:tblGrid>
      <w:tr w:rsidR="00FE42EF" w:rsidRPr="00DC0CB0" w:rsidTr="00FE42EF">
        <w:trPr>
          <w:tblHeader/>
          <w:jc w:val="center"/>
        </w:trPr>
        <w:tc>
          <w:tcPr>
            <w:tcW w:w="1787" w:type="dxa"/>
            <w:shd w:val="clear" w:color="auto" w:fill="CCCCCC"/>
          </w:tcPr>
          <w:p w:rsidR="00FE42EF" w:rsidRPr="00DC0CB0" w:rsidRDefault="00FE42EF"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176" w:type="dxa"/>
            <w:shd w:val="clear" w:color="auto" w:fill="CCCCCC"/>
          </w:tcPr>
          <w:p w:rsidR="00FE42EF" w:rsidRPr="00DC0CB0" w:rsidRDefault="00FE42EF" w:rsidP="005325C0">
            <w:pPr>
              <w:rPr>
                <w:rFonts w:asciiTheme="minorHAnsi" w:hAnsiTheme="minorHAnsi" w:cstheme="minorHAnsi"/>
                <w:sz w:val="18"/>
                <w:szCs w:val="18"/>
              </w:rPr>
            </w:pPr>
            <w:r w:rsidRPr="00DC0CB0">
              <w:rPr>
                <w:rFonts w:asciiTheme="minorHAnsi" w:hAnsiTheme="minorHAnsi" w:cstheme="minorHAnsi"/>
                <w:sz w:val="18"/>
                <w:szCs w:val="18"/>
              </w:rPr>
              <w:t>Tipo</w:t>
            </w:r>
          </w:p>
        </w:tc>
        <w:tc>
          <w:tcPr>
            <w:tcW w:w="900" w:type="dxa"/>
            <w:shd w:val="clear" w:color="auto" w:fill="CCCCCC"/>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102" w:type="dxa"/>
            <w:shd w:val="clear" w:color="auto" w:fill="CCCCCC"/>
          </w:tcPr>
          <w:p w:rsidR="00FE42EF" w:rsidRPr="00DC0CB0" w:rsidRDefault="00FE42EF"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2694" w:type="dxa"/>
            <w:shd w:val="clear" w:color="auto" w:fill="CCCCCC"/>
          </w:tcPr>
          <w:p w:rsidR="00FE42EF" w:rsidRPr="00DC0CB0" w:rsidRDefault="00FE42EF" w:rsidP="005325C0">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Tipo Producto</w:t>
            </w:r>
          </w:p>
        </w:tc>
        <w:tc>
          <w:tcPr>
            <w:tcW w:w="1176"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Combo</w:t>
            </w:r>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 xml:space="preserve">STK_COMPROBANTES_ITEMS / </w:t>
            </w:r>
            <w:proofErr w:type="spellStart"/>
            <w:r>
              <w:rPr>
                <w:rFonts w:asciiTheme="minorHAnsi" w:hAnsiTheme="minorHAnsi" w:cstheme="minorHAnsi"/>
                <w:sz w:val="18"/>
                <w:szCs w:val="18"/>
              </w:rPr>
              <w:t>citeIDTIPOPRODUCTO</w:t>
            </w:r>
            <w:proofErr w:type="spellEnd"/>
          </w:p>
        </w:tc>
        <w:tc>
          <w:tcPr>
            <w:tcW w:w="2694"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 xml:space="preserve">TTIPOPRODUCTOS / </w:t>
            </w:r>
            <w:proofErr w:type="spellStart"/>
            <w:r>
              <w:rPr>
                <w:rFonts w:asciiTheme="minorHAnsi" w:hAnsiTheme="minorHAnsi" w:cstheme="minorHAnsi"/>
                <w:sz w:val="18"/>
                <w:szCs w:val="18"/>
              </w:rPr>
              <w:t>tproDESCRIPCION</w:t>
            </w:r>
            <w:proofErr w:type="spellEnd"/>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Stock Actual</w:t>
            </w:r>
          </w:p>
        </w:tc>
        <w:tc>
          <w:tcPr>
            <w:tcW w:w="1176" w:type="dxa"/>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Float</w:t>
            </w:r>
            <w:proofErr w:type="spellEnd"/>
            <w:r>
              <w:rPr>
                <w:rFonts w:asciiTheme="minorHAnsi" w:hAnsiTheme="minorHAnsi" w:cstheme="minorHAnsi"/>
                <w:sz w:val="18"/>
                <w:szCs w:val="18"/>
              </w:rPr>
              <w:t>(10,2) (Sólo lectura)</w:t>
            </w:r>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w:t>
            </w:r>
          </w:p>
        </w:tc>
        <w:tc>
          <w:tcPr>
            <w:tcW w:w="3102" w:type="dxa"/>
          </w:tcPr>
          <w:p w:rsidR="00FE42EF" w:rsidRPr="00C75BE4" w:rsidRDefault="00FE42EF" w:rsidP="005325C0">
            <w:pPr>
              <w:rPr>
                <w:rFonts w:asciiTheme="minorHAnsi" w:hAnsiTheme="minorHAnsi" w:cstheme="minorHAnsi"/>
                <w:sz w:val="18"/>
                <w:szCs w:val="18"/>
              </w:rPr>
            </w:pPr>
            <w:r>
              <w:rPr>
                <w:rFonts w:asciiTheme="minorHAnsi" w:hAnsiTheme="minorHAnsi" w:cstheme="minorHAnsi"/>
                <w:sz w:val="18"/>
                <w:szCs w:val="18"/>
              </w:rPr>
              <w:t>NO SE GUARDA EN LA BASE</w:t>
            </w:r>
          </w:p>
        </w:tc>
        <w:tc>
          <w:tcPr>
            <w:tcW w:w="2694" w:type="dxa"/>
          </w:tcPr>
          <w:p w:rsidR="00FE42EF" w:rsidRPr="007E4D87" w:rsidRDefault="00FE42EF" w:rsidP="005325C0">
            <w:pPr>
              <w:rPr>
                <w:rFonts w:asciiTheme="minorHAnsi" w:hAnsiTheme="minorHAnsi" w:cstheme="minorHAnsi"/>
                <w:sz w:val="18"/>
                <w:szCs w:val="18"/>
                <w:lang w:val="en-US"/>
              </w:rPr>
            </w:pPr>
            <w:r w:rsidRPr="007E4D87">
              <w:rPr>
                <w:rFonts w:asciiTheme="minorHAnsi" w:hAnsiTheme="minorHAnsi" w:cstheme="minorHAnsi"/>
                <w:sz w:val="18"/>
                <w:szCs w:val="18"/>
                <w:lang w:val="en-US"/>
              </w:rPr>
              <w:t>Trae el stock</w:t>
            </w:r>
          </w:p>
          <w:p w:rsidR="00FE42EF" w:rsidRPr="007E4D87" w:rsidRDefault="00FE42EF" w:rsidP="005325C0">
            <w:pPr>
              <w:rPr>
                <w:rFonts w:asciiTheme="minorHAnsi" w:hAnsiTheme="minorHAnsi" w:cstheme="minorHAnsi"/>
                <w:sz w:val="18"/>
                <w:szCs w:val="18"/>
                <w:lang w:val="en-US"/>
              </w:rPr>
            </w:pPr>
            <w:r w:rsidRPr="007E4D87">
              <w:rPr>
                <w:rFonts w:asciiTheme="minorHAnsi" w:hAnsiTheme="minorHAnsi" w:cstheme="minorHAnsi"/>
                <w:sz w:val="18"/>
                <w:szCs w:val="18"/>
                <w:lang w:val="en-US"/>
              </w:rPr>
              <w:t xml:space="preserve">STK_STOCK / </w:t>
            </w:r>
            <w:proofErr w:type="spellStart"/>
            <w:r w:rsidRPr="007E4D87">
              <w:rPr>
                <w:rFonts w:asciiTheme="minorHAnsi" w:hAnsiTheme="minorHAnsi" w:cstheme="minorHAnsi"/>
                <w:sz w:val="18"/>
                <w:szCs w:val="18"/>
                <w:lang w:val="en-US"/>
              </w:rPr>
              <w:t>stkSTOCKREAL</w:t>
            </w:r>
            <w:proofErr w:type="spellEnd"/>
          </w:p>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 xml:space="preserve">(Para STK_STOCK / </w:t>
            </w:r>
            <w:proofErr w:type="spellStart"/>
            <w:r>
              <w:rPr>
                <w:rFonts w:asciiTheme="minorHAnsi" w:hAnsiTheme="minorHAnsi" w:cstheme="minorHAnsi"/>
                <w:sz w:val="18"/>
                <w:szCs w:val="18"/>
              </w:rPr>
              <w:t>stkIDTIPOPRODUCTO</w:t>
            </w:r>
            <w:proofErr w:type="spellEnd"/>
            <w:r>
              <w:rPr>
                <w:rFonts w:asciiTheme="minorHAnsi" w:hAnsiTheme="minorHAnsi" w:cstheme="minorHAnsi"/>
                <w:sz w:val="18"/>
                <w:szCs w:val="18"/>
              </w:rPr>
              <w:t xml:space="preserve"> = STK_COMPROBANTES_ITEMS / </w:t>
            </w:r>
            <w:proofErr w:type="spellStart"/>
            <w:r>
              <w:rPr>
                <w:rFonts w:asciiTheme="minorHAnsi" w:hAnsiTheme="minorHAnsi" w:cstheme="minorHAnsi"/>
                <w:sz w:val="18"/>
                <w:szCs w:val="18"/>
              </w:rPr>
              <w:t>citeIDTIPOPRODUCTO</w:t>
            </w:r>
            <w:proofErr w:type="spellEnd"/>
            <w:r>
              <w:rPr>
                <w:rFonts w:asciiTheme="minorHAnsi" w:hAnsiTheme="minorHAnsi" w:cstheme="minorHAnsi"/>
                <w:sz w:val="18"/>
                <w:szCs w:val="18"/>
              </w:rPr>
              <w:t>)</w:t>
            </w:r>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Stock sin comprometer</w:t>
            </w:r>
          </w:p>
        </w:tc>
        <w:tc>
          <w:tcPr>
            <w:tcW w:w="1176" w:type="dxa"/>
          </w:tcPr>
          <w:p w:rsidR="00FE42EF"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Float</w:t>
            </w:r>
            <w:proofErr w:type="spellEnd"/>
            <w:r>
              <w:rPr>
                <w:rFonts w:asciiTheme="minorHAnsi" w:hAnsiTheme="minorHAnsi" w:cstheme="minorHAnsi"/>
                <w:sz w:val="18"/>
                <w:szCs w:val="18"/>
              </w:rPr>
              <w:t>(10,2)</w:t>
            </w:r>
          </w:p>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(Sólo lectura)</w:t>
            </w:r>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w:t>
            </w:r>
          </w:p>
        </w:tc>
        <w:tc>
          <w:tcPr>
            <w:tcW w:w="3102" w:type="dxa"/>
          </w:tcPr>
          <w:p w:rsidR="00FE42EF" w:rsidRPr="00C75BE4" w:rsidRDefault="00FE42EF" w:rsidP="005325C0">
            <w:pPr>
              <w:rPr>
                <w:rFonts w:asciiTheme="minorHAnsi" w:hAnsiTheme="minorHAnsi" w:cstheme="minorHAnsi"/>
                <w:sz w:val="18"/>
                <w:szCs w:val="18"/>
              </w:rPr>
            </w:pPr>
            <w:r>
              <w:rPr>
                <w:rFonts w:asciiTheme="minorHAnsi" w:hAnsiTheme="minorHAnsi" w:cstheme="minorHAnsi"/>
                <w:sz w:val="18"/>
                <w:szCs w:val="18"/>
              </w:rPr>
              <w:t>NO SE GUARDA EN LA BASE</w:t>
            </w:r>
          </w:p>
        </w:tc>
        <w:tc>
          <w:tcPr>
            <w:tcW w:w="2694" w:type="dxa"/>
          </w:tcPr>
          <w:p w:rsidR="00FE42EF" w:rsidRPr="007E4D87" w:rsidRDefault="00FE42EF" w:rsidP="005325C0">
            <w:pPr>
              <w:rPr>
                <w:rFonts w:asciiTheme="minorHAnsi" w:hAnsiTheme="minorHAnsi" w:cstheme="minorHAnsi"/>
                <w:sz w:val="18"/>
                <w:szCs w:val="18"/>
                <w:lang w:val="en-US"/>
              </w:rPr>
            </w:pPr>
            <w:r w:rsidRPr="007E4D87">
              <w:rPr>
                <w:rFonts w:asciiTheme="minorHAnsi" w:hAnsiTheme="minorHAnsi" w:cstheme="minorHAnsi"/>
                <w:sz w:val="18"/>
                <w:szCs w:val="18"/>
                <w:lang w:val="en-US"/>
              </w:rPr>
              <w:t>Trae el stock</w:t>
            </w:r>
          </w:p>
          <w:p w:rsidR="00FE42EF" w:rsidRPr="007E4D87" w:rsidRDefault="00FE42EF" w:rsidP="005325C0">
            <w:pPr>
              <w:rPr>
                <w:rFonts w:asciiTheme="minorHAnsi" w:hAnsiTheme="minorHAnsi" w:cstheme="minorHAnsi"/>
                <w:sz w:val="18"/>
                <w:szCs w:val="18"/>
                <w:lang w:val="en-US"/>
              </w:rPr>
            </w:pPr>
            <w:r w:rsidRPr="007E4D87">
              <w:rPr>
                <w:rFonts w:asciiTheme="minorHAnsi" w:hAnsiTheme="minorHAnsi" w:cstheme="minorHAnsi"/>
                <w:sz w:val="18"/>
                <w:szCs w:val="18"/>
                <w:lang w:val="en-US"/>
              </w:rPr>
              <w:t xml:space="preserve">STK_STOCK / </w:t>
            </w:r>
            <w:proofErr w:type="spellStart"/>
            <w:r w:rsidRPr="007E4D87">
              <w:rPr>
                <w:rFonts w:asciiTheme="minorHAnsi" w:hAnsiTheme="minorHAnsi" w:cstheme="minorHAnsi"/>
                <w:sz w:val="18"/>
                <w:szCs w:val="18"/>
                <w:lang w:val="en-US"/>
              </w:rPr>
              <w:t>stkSTOCKSINCOMPROM</w:t>
            </w:r>
            <w:proofErr w:type="spellEnd"/>
          </w:p>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 xml:space="preserve">(Para STK_STOCK / </w:t>
            </w:r>
            <w:proofErr w:type="spellStart"/>
            <w:r>
              <w:rPr>
                <w:rFonts w:asciiTheme="minorHAnsi" w:hAnsiTheme="minorHAnsi" w:cstheme="minorHAnsi"/>
                <w:sz w:val="18"/>
                <w:szCs w:val="18"/>
              </w:rPr>
              <w:t>stkIDTIPOPRODUCTO</w:t>
            </w:r>
            <w:proofErr w:type="spellEnd"/>
            <w:r>
              <w:rPr>
                <w:rFonts w:asciiTheme="minorHAnsi" w:hAnsiTheme="minorHAnsi" w:cstheme="minorHAnsi"/>
                <w:sz w:val="18"/>
                <w:szCs w:val="18"/>
              </w:rPr>
              <w:t xml:space="preserve"> = STK_COMPROBANTES_ITEMS / </w:t>
            </w:r>
            <w:proofErr w:type="spellStart"/>
            <w:r>
              <w:rPr>
                <w:rFonts w:asciiTheme="minorHAnsi" w:hAnsiTheme="minorHAnsi" w:cstheme="minorHAnsi"/>
                <w:sz w:val="18"/>
                <w:szCs w:val="18"/>
              </w:rPr>
              <w:t>citeIDTIPOPRODUCTO</w:t>
            </w:r>
            <w:proofErr w:type="spellEnd"/>
            <w:r>
              <w:rPr>
                <w:rFonts w:asciiTheme="minorHAnsi" w:hAnsiTheme="minorHAnsi" w:cstheme="minorHAnsi"/>
                <w:sz w:val="18"/>
                <w:szCs w:val="18"/>
              </w:rPr>
              <w:t>)</w:t>
            </w:r>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Descripción Producto</w:t>
            </w:r>
          </w:p>
        </w:tc>
        <w:tc>
          <w:tcPr>
            <w:tcW w:w="1176" w:type="dxa"/>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FE42EF" w:rsidRDefault="00FE42E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citeDESCRIPCIONPRODUCTO</w:t>
            </w:r>
            <w:proofErr w:type="spellEnd"/>
          </w:p>
        </w:tc>
        <w:tc>
          <w:tcPr>
            <w:tcW w:w="2694"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w:t>
            </w:r>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Cantidad Solicitada</w:t>
            </w:r>
          </w:p>
        </w:tc>
        <w:tc>
          <w:tcPr>
            <w:tcW w:w="1176" w:type="dxa"/>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FE42EF" w:rsidRDefault="00FE42E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citeCANTIDADSOLICITADA</w:t>
            </w:r>
            <w:proofErr w:type="spellEnd"/>
          </w:p>
        </w:tc>
        <w:tc>
          <w:tcPr>
            <w:tcW w:w="2694"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w:t>
            </w:r>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Cantidad</w:t>
            </w:r>
          </w:p>
        </w:tc>
        <w:tc>
          <w:tcPr>
            <w:tcW w:w="1176" w:type="dxa"/>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Si</w:t>
            </w:r>
          </w:p>
        </w:tc>
        <w:tc>
          <w:tcPr>
            <w:tcW w:w="3102" w:type="dxa"/>
          </w:tcPr>
          <w:p w:rsidR="00FE42EF" w:rsidRDefault="00FE42E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w:t>
            </w:r>
            <w:proofErr w:type="spellEnd"/>
          </w:p>
        </w:tc>
        <w:tc>
          <w:tcPr>
            <w:tcW w:w="2694"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w:t>
            </w:r>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Saldo No Atendido</w:t>
            </w:r>
          </w:p>
        </w:tc>
        <w:tc>
          <w:tcPr>
            <w:tcW w:w="1176" w:type="dxa"/>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w:t>
            </w:r>
          </w:p>
        </w:tc>
        <w:tc>
          <w:tcPr>
            <w:tcW w:w="3102" w:type="dxa"/>
          </w:tcPr>
          <w:p w:rsidR="00FE42EF" w:rsidRDefault="00FE42E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citeCANTIDADSOLICITADA</w:t>
            </w:r>
            <w:proofErr w:type="spellEnd"/>
            <w:r>
              <w:rPr>
                <w:rFonts w:asciiTheme="minorHAnsi" w:hAnsiTheme="minorHAnsi" w:cstheme="minorHAnsi"/>
                <w:sz w:val="18"/>
                <w:szCs w:val="18"/>
              </w:rPr>
              <w:t xml:space="preserve"> -  </w:t>
            </w:r>
            <w:proofErr w:type="spellStart"/>
            <w:r>
              <w:rPr>
                <w:rFonts w:asciiTheme="minorHAnsi" w:hAnsiTheme="minorHAnsi" w:cstheme="minorHAnsi"/>
                <w:sz w:val="18"/>
                <w:szCs w:val="18"/>
              </w:rPr>
              <w:t>citeCANTIDAD</w:t>
            </w:r>
            <w:proofErr w:type="spellEnd"/>
          </w:p>
        </w:tc>
        <w:tc>
          <w:tcPr>
            <w:tcW w:w="2694"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w:t>
            </w:r>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Acción sobre saldo</w:t>
            </w:r>
          </w:p>
        </w:tc>
        <w:tc>
          <w:tcPr>
            <w:tcW w:w="1176"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Combo</w:t>
            </w:r>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Si (si saldo no atendido &gt; 0)</w:t>
            </w:r>
          </w:p>
        </w:tc>
        <w:tc>
          <w:tcPr>
            <w:tcW w:w="3102"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 xml:space="preserve">STK_COMPROBANTES_ITEMS / </w:t>
            </w:r>
            <w:proofErr w:type="spellStart"/>
            <w:r>
              <w:rPr>
                <w:rFonts w:asciiTheme="minorHAnsi" w:hAnsiTheme="minorHAnsi" w:cstheme="minorHAnsi"/>
                <w:sz w:val="18"/>
                <w:szCs w:val="18"/>
              </w:rPr>
              <w:t>citeIDACCIONSSALDO</w:t>
            </w:r>
            <w:proofErr w:type="spellEnd"/>
          </w:p>
        </w:tc>
        <w:tc>
          <w:tcPr>
            <w:tcW w:w="2694"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 xml:space="preserve">ACCIONESSSALDO / </w:t>
            </w:r>
            <w:proofErr w:type="spellStart"/>
            <w:r>
              <w:rPr>
                <w:rFonts w:asciiTheme="minorHAnsi" w:hAnsiTheme="minorHAnsi" w:cstheme="minorHAnsi"/>
                <w:sz w:val="18"/>
                <w:szCs w:val="18"/>
              </w:rPr>
              <w:t>assDESCRIPCION</w:t>
            </w:r>
            <w:proofErr w:type="spellEnd"/>
          </w:p>
        </w:tc>
      </w:tr>
      <w:tr w:rsidR="00FE42EF" w:rsidRPr="00DC0CB0" w:rsidTr="00FE42EF">
        <w:trPr>
          <w:jc w:val="center"/>
        </w:trPr>
        <w:tc>
          <w:tcPr>
            <w:tcW w:w="1787"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Precio Unitario</w:t>
            </w:r>
          </w:p>
        </w:tc>
        <w:tc>
          <w:tcPr>
            <w:tcW w:w="1176"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Decimal(10,2)</w:t>
            </w:r>
          </w:p>
        </w:tc>
        <w:tc>
          <w:tcPr>
            <w:tcW w:w="900" w:type="dxa"/>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No</w:t>
            </w:r>
          </w:p>
        </w:tc>
        <w:tc>
          <w:tcPr>
            <w:tcW w:w="3102" w:type="dxa"/>
          </w:tcPr>
          <w:p w:rsidR="00FE42EF" w:rsidRDefault="00FE42E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citePRECIOUNITARIO</w:t>
            </w:r>
            <w:proofErr w:type="spellEnd"/>
          </w:p>
        </w:tc>
        <w:tc>
          <w:tcPr>
            <w:tcW w:w="2694" w:type="dxa"/>
          </w:tcPr>
          <w:p w:rsidR="00FE42EF" w:rsidRPr="00DC0CB0" w:rsidRDefault="00FE42EF"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FE42EF" w:rsidRPr="00DC0CB0" w:rsidTr="00FE42EF">
        <w:trPr>
          <w:jc w:val="center"/>
        </w:trPr>
        <w:tc>
          <w:tcPr>
            <w:tcW w:w="1787"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Estado</w:t>
            </w:r>
          </w:p>
        </w:tc>
        <w:tc>
          <w:tcPr>
            <w:tcW w:w="1176"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max</w:t>
            </w:r>
            <w:proofErr w:type="spellEnd"/>
            <w:r>
              <w:rPr>
                <w:rFonts w:asciiTheme="minorHAnsi" w:hAnsiTheme="minorHAnsi" w:cstheme="minorHAnsi"/>
                <w:sz w:val="18"/>
                <w:szCs w:val="18"/>
              </w:rPr>
              <w:t>)</w:t>
            </w:r>
          </w:p>
        </w:tc>
        <w:tc>
          <w:tcPr>
            <w:tcW w:w="900"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No</w:t>
            </w:r>
          </w:p>
        </w:tc>
        <w:tc>
          <w:tcPr>
            <w:tcW w:w="3102" w:type="dxa"/>
            <w:tcBorders>
              <w:top w:val="single" w:sz="4" w:space="0" w:color="auto"/>
              <w:left w:val="single" w:sz="4" w:space="0" w:color="auto"/>
              <w:bottom w:val="single" w:sz="4" w:space="0" w:color="auto"/>
              <w:right w:val="single" w:sz="4" w:space="0" w:color="auto"/>
            </w:tcBorders>
          </w:tcPr>
          <w:p w:rsidR="00FE42EF" w:rsidRDefault="00FE42E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citeIDESTADOITEM</w:t>
            </w:r>
            <w:proofErr w:type="spellEnd"/>
          </w:p>
        </w:tc>
        <w:tc>
          <w:tcPr>
            <w:tcW w:w="2694"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 xml:space="preserve">TESTADOSITEMS / </w:t>
            </w:r>
            <w:proofErr w:type="spellStart"/>
            <w:r>
              <w:rPr>
                <w:rFonts w:asciiTheme="minorHAnsi" w:hAnsiTheme="minorHAnsi" w:cstheme="minorHAnsi"/>
                <w:sz w:val="18"/>
                <w:szCs w:val="18"/>
              </w:rPr>
              <w:t>teiteDESCRIPCION</w:t>
            </w:r>
            <w:proofErr w:type="spellEnd"/>
          </w:p>
        </w:tc>
      </w:tr>
      <w:tr w:rsidR="00FE42EF" w:rsidRPr="00DC0CB0" w:rsidTr="00FE42EF">
        <w:trPr>
          <w:jc w:val="center"/>
        </w:trPr>
        <w:tc>
          <w:tcPr>
            <w:tcW w:w="1787"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Observaciones</w:t>
            </w:r>
          </w:p>
        </w:tc>
        <w:tc>
          <w:tcPr>
            <w:tcW w:w="1176"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max</w:t>
            </w:r>
            <w:proofErr w:type="spellEnd"/>
            <w:r>
              <w:rPr>
                <w:rFonts w:asciiTheme="minorHAnsi" w:hAnsiTheme="minorHAnsi" w:cstheme="minorHAnsi"/>
                <w:sz w:val="18"/>
                <w:szCs w:val="18"/>
              </w:rPr>
              <w:t>)</w:t>
            </w:r>
          </w:p>
        </w:tc>
        <w:tc>
          <w:tcPr>
            <w:tcW w:w="900"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r>
              <w:rPr>
                <w:rFonts w:asciiTheme="minorHAnsi" w:hAnsiTheme="minorHAnsi" w:cstheme="minorHAnsi"/>
                <w:sz w:val="18"/>
                <w:szCs w:val="18"/>
              </w:rPr>
              <w:t>No</w:t>
            </w:r>
          </w:p>
        </w:tc>
        <w:tc>
          <w:tcPr>
            <w:tcW w:w="3102" w:type="dxa"/>
            <w:tcBorders>
              <w:top w:val="single" w:sz="4" w:space="0" w:color="auto"/>
              <w:left w:val="single" w:sz="4" w:space="0" w:color="auto"/>
              <w:bottom w:val="single" w:sz="4" w:space="0" w:color="auto"/>
              <w:right w:val="single" w:sz="4" w:space="0" w:color="auto"/>
            </w:tcBorders>
          </w:tcPr>
          <w:p w:rsidR="00FE42EF" w:rsidRDefault="00FE42EF" w:rsidP="005325C0">
            <w:r>
              <w:rPr>
                <w:rFonts w:asciiTheme="minorHAnsi" w:hAnsiTheme="minorHAnsi" w:cstheme="minorHAnsi"/>
                <w:sz w:val="18"/>
                <w:szCs w:val="18"/>
              </w:rPr>
              <w:t>STK_COMPROBANTES_ITEMS</w:t>
            </w:r>
            <w:r w:rsidRPr="00411291">
              <w:rPr>
                <w:rFonts w:asciiTheme="minorHAnsi" w:hAnsiTheme="minorHAnsi" w:cstheme="minorHAnsi"/>
                <w:sz w:val="18"/>
                <w:szCs w:val="18"/>
              </w:rPr>
              <w:t xml:space="preserve"> / </w:t>
            </w:r>
            <w:proofErr w:type="spellStart"/>
            <w:r>
              <w:rPr>
                <w:rFonts w:asciiTheme="minorHAnsi" w:hAnsiTheme="minorHAnsi" w:cstheme="minorHAnsi"/>
                <w:sz w:val="18"/>
                <w:szCs w:val="18"/>
              </w:rPr>
              <w:t>citeOBSERVACIONES</w:t>
            </w:r>
            <w:proofErr w:type="spellEnd"/>
          </w:p>
        </w:tc>
        <w:tc>
          <w:tcPr>
            <w:tcW w:w="2694" w:type="dxa"/>
            <w:tcBorders>
              <w:top w:val="single" w:sz="4" w:space="0" w:color="auto"/>
              <w:left w:val="single" w:sz="4" w:space="0" w:color="auto"/>
              <w:bottom w:val="single" w:sz="4" w:space="0" w:color="auto"/>
              <w:right w:val="single" w:sz="4" w:space="0" w:color="auto"/>
            </w:tcBorders>
          </w:tcPr>
          <w:p w:rsidR="00FE42EF" w:rsidRPr="00DC0CB0" w:rsidRDefault="00FE42EF" w:rsidP="005325C0">
            <w:pPr>
              <w:rPr>
                <w:rFonts w:asciiTheme="minorHAnsi" w:hAnsiTheme="minorHAnsi" w:cstheme="minorHAnsi"/>
                <w:sz w:val="18"/>
                <w:szCs w:val="18"/>
              </w:rPr>
            </w:pPr>
            <w:r w:rsidRPr="00DC0CB0">
              <w:rPr>
                <w:rFonts w:asciiTheme="minorHAnsi" w:hAnsiTheme="minorHAnsi" w:cstheme="minorHAnsi"/>
                <w:sz w:val="18"/>
                <w:szCs w:val="18"/>
              </w:rPr>
              <w:t>-</w:t>
            </w:r>
          </w:p>
        </w:tc>
      </w:tr>
    </w:tbl>
    <w:p w:rsidR="00FE42EF" w:rsidRDefault="00FE42EF" w:rsidP="00216AFE">
      <w:pPr>
        <w:rPr>
          <w:rFonts w:asciiTheme="minorHAnsi" w:hAnsiTheme="minorHAnsi" w:cstheme="minorHAnsi"/>
        </w:rPr>
      </w:pPr>
    </w:p>
    <w:p w:rsidR="00BB1B12" w:rsidRDefault="00BB1B12" w:rsidP="00216AFE">
      <w:pPr>
        <w:spacing w:line="240" w:lineRule="auto"/>
        <w:rPr>
          <w:rFonts w:asciiTheme="minorHAnsi" w:hAnsiTheme="minorHAnsi" w:cstheme="minorHAnsi"/>
        </w:rPr>
      </w:pPr>
    </w:p>
    <w:p w:rsidR="00BB1B12" w:rsidRPr="00676E4B" w:rsidRDefault="00BB1B12" w:rsidP="00BB1B12">
      <w:pPr>
        <w:pStyle w:val="Ttulo2"/>
        <w:rPr>
          <w:rFonts w:asciiTheme="minorHAnsi" w:hAnsiTheme="minorHAnsi" w:cstheme="minorHAnsi"/>
        </w:rPr>
      </w:pPr>
      <w:bookmarkStart w:id="43" w:name="_Ref374085877"/>
      <w:bookmarkStart w:id="44" w:name="_Toc386716629"/>
      <w:r w:rsidRPr="00676E4B">
        <w:rPr>
          <w:rFonts w:asciiTheme="minorHAnsi" w:hAnsiTheme="minorHAnsi" w:cstheme="minorHAnsi"/>
        </w:rPr>
        <w:t xml:space="preserve">UI </w:t>
      </w:r>
      <w:r>
        <w:rPr>
          <w:rFonts w:asciiTheme="minorHAnsi" w:hAnsiTheme="minorHAnsi" w:cstheme="minorHAnsi"/>
        </w:rPr>
        <w:t>8</w:t>
      </w:r>
      <w:r w:rsidR="00123EE3">
        <w:rPr>
          <w:rFonts w:asciiTheme="minorHAnsi" w:hAnsiTheme="minorHAnsi" w:cstheme="minorHAnsi"/>
        </w:rPr>
        <w:t xml:space="preserve"> </w:t>
      </w:r>
      <w:r>
        <w:rPr>
          <w:rFonts w:asciiTheme="minorHAnsi" w:hAnsiTheme="minorHAnsi" w:cstheme="minorHAnsi"/>
        </w:rPr>
        <w:t>Registro y actualización de Ofertas de Solicitud de Compra</w:t>
      </w:r>
      <w:bookmarkEnd w:id="43"/>
      <w:bookmarkEnd w:id="44"/>
    </w:p>
    <w:p w:rsidR="00BB1B12" w:rsidRDefault="00BB1B12" w:rsidP="00BB1B12">
      <w:pPr>
        <w:rPr>
          <w:rFonts w:asciiTheme="minorHAnsi" w:hAnsiTheme="minorHAnsi" w:cstheme="minorHAnsi"/>
        </w:rPr>
      </w:pPr>
    </w:p>
    <w:p w:rsidR="00BB1B12" w:rsidRDefault="00BB1B12" w:rsidP="00BB1B12">
      <w:pPr>
        <w:jc w:val="both"/>
        <w:rPr>
          <w:noProof/>
        </w:rPr>
      </w:pPr>
      <w:r>
        <w:rPr>
          <w:noProof/>
        </w:rPr>
        <w:t>Desde el ABM de registro de Cabezas de Solicitudes de Compra (UI 3), presionando el botón “Nueva Oferta” o bien haciendo doble clic en un registro del listado de Ofertas Recibidas, se accederá a la pantalla de ingreso o actualización de ofertas.</w:t>
      </w:r>
    </w:p>
    <w:p w:rsidR="00BB1B12" w:rsidRDefault="00BB1B12" w:rsidP="00BB1B12">
      <w:pPr>
        <w:jc w:val="both"/>
        <w:rPr>
          <w:noProof/>
        </w:rPr>
      </w:pPr>
    </w:p>
    <w:p w:rsidR="00BB1B12" w:rsidRDefault="0007639C" w:rsidP="00BB1B12">
      <w:pPr>
        <w:rPr>
          <w:rFonts w:asciiTheme="minorHAnsi" w:hAnsiTheme="minorHAnsi" w:cstheme="minorHAnsi"/>
        </w:rPr>
      </w:pPr>
      <w:r>
        <w:rPr>
          <w:rFonts w:asciiTheme="minorHAnsi" w:hAnsiTheme="minorHAnsi" w:cstheme="minorHAnsi"/>
          <w:noProof/>
          <w:lang w:val="es-AR" w:eastAsia="es-AR"/>
        </w:rPr>
        <w:drawing>
          <wp:inline distT="0" distB="0" distL="0" distR="0">
            <wp:extent cx="5941060" cy="1734446"/>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1060" cy="1734446"/>
                    </a:xfrm>
                    <a:prstGeom prst="rect">
                      <a:avLst/>
                    </a:prstGeom>
                    <a:noFill/>
                    <a:ln>
                      <a:noFill/>
                    </a:ln>
                  </pic:spPr>
                </pic:pic>
              </a:graphicData>
            </a:graphic>
          </wp:inline>
        </w:drawing>
      </w:r>
    </w:p>
    <w:tbl>
      <w:tblPr>
        <w:tblW w:w="9498"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7"/>
        <w:gridCol w:w="1362"/>
        <w:gridCol w:w="667"/>
        <w:gridCol w:w="3825"/>
        <w:gridCol w:w="1857"/>
      </w:tblGrid>
      <w:tr w:rsidR="00BB1B12" w:rsidRPr="00DC0CB0" w:rsidTr="00233AE0">
        <w:trPr>
          <w:tblHeader/>
          <w:jc w:val="center"/>
        </w:trPr>
        <w:tc>
          <w:tcPr>
            <w:tcW w:w="1787" w:type="dxa"/>
            <w:shd w:val="clear" w:color="auto" w:fill="CCCCCC"/>
          </w:tcPr>
          <w:p w:rsidR="00BB1B12" w:rsidRPr="00DC0CB0" w:rsidRDefault="00BB1B12"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362" w:type="dxa"/>
            <w:shd w:val="clear" w:color="auto" w:fill="CCCCCC"/>
          </w:tcPr>
          <w:p w:rsidR="00BB1B12" w:rsidRPr="00DC0CB0" w:rsidRDefault="00BB1B12" w:rsidP="005325C0">
            <w:pPr>
              <w:rPr>
                <w:rFonts w:asciiTheme="minorHAnsi" w:hAnsiTheme="minorHAnsi" w:cstheme="minorHAnsi"/>
                <w:sz w:val="18"/>
                <w:szCs w:val="18"/>
              </w:rPr>
            </w:pPr>
            <w:r w:rsidRPr="00DC0CB0">
              <w:rPr>
                <w:rFonts w:asciiTheme="minorHAnsi" w:hAnsiTheme="minorHAnsi" w:cstheme="minorHAnsi"/>
                <w:sz w:val="18"/>
                <w:szCs w:val="18"/>
              </w:rPr>
              <w:t>Tipo</w:t>
            </w:r>
          </w:p>
        </w:tc>
        <w:tc>
          <w:tcPr>
            <w:tcW w:w="667" w:type="dxa"/>
            <w:shd w:val="clear" w:color="auto" w:fill="CCCCCC"/>
          </w:tcPr>
          <w:p w:rsidR="00BB1B12" w:rsidRPr="00DC0CB0" w:rsidRDefault="00BB1B12" w:rsidP="005325C0">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825" w:type="dxa"/>
            <w:shd w:val="clear" w:color="auto" w:fill="CCCCCC"/>
          </w:tcPr>
          <w:p w:rsidR="00BB1B12" w:rsidRPr="00DC0CB0" w:rsidRDefault="00BB1B12" w:rsidP="005325C0">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1857" w:type="dxa"/>
            <w:shd w:val="clear" w:color="auto" w:fill="CCCCCC"/>
          </w:tcPr>
          <w:p w:rsidR="00BB1B12" w:rsidRPr="00DC0CB0" w:rsidRDefault="00BB1B12" w:rsidP="005325C0">
            <w:pPr>
              <w:rPr>
                <w:rFonts w:asciiTheme="minorHAnsi" w:hAnsiTheme="minorHAnsi" w:cstheme="minorHAnsi"/>
                <w:sz w:val="18"/>
                <w:szCs w:val="18"/>
              </w:rPr>
            </w:pPr>
            <w:r w:rsidRPr="00DC0CB0">
              <w:rPr>
                <w:rFonts w:asciiTheme="minorHAnsi" w:hAnsiTheme="minorHAnsi" w:cstheme="minorHAnsi"/>
                <w:sz w:val="18"/>
                <w:szCs w:val="18"/>
              </w:rPr>
              <w:t>Tabla Combo</w:t>
            </w:r>
            <w:r>
              <w:rPr>
                <w:rFonts w:asciiTheme="minorHAnsi" w:hAnsiTheme="minorHAnsi" w:cstheme="minorHAnsi"/>
                <w:sz w:val="18"/>
                <w:szCs w:val="18"/>
              </w:rPr>
              <w:t xml:space="preserve"> / Búsqueda</w:t>
            </w:r>
          </w:p>
        </w:tc>
      </w:tr>
      <w:tr w:rsidR="00233AE0" w:rsidRPr="00DC0CB0" w:rsidTr="00233AE0">
        <w:trPr>
          <w:jc w:val="center"/>
        </w:trPr>
        <w:tc>
          <w:tcPr>
            <w:tcW w:w="178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CUIT</w:t>
            </w:r>
          </w:p>
        </w:tc>
        <w:tc>
          <w:tcPr>
            <w:tcW w:w="1362" w:type="dxa"/>
          </w:tcPr>
          <w:p w:rsidR="00233AE0" w:rsidRPr="00DC0CB0" w:rsidRDefault="00233AE0"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(150)</w:t>
            </w:r>
          </w:p>
        </w:tc>
        <w:tc>
          <w:tcPr>
            <w:tcW w:w="66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Si</w:t>
            </w:r>
          </w:p>
        </w:tc>
        <w:tc>
          <w:tcPr>
            <w:tcW w:w="3825"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coferCUITOFERENTE</w:t>
            </w:r>
            <w:proofErr w:type="spellEnd"/>
          </w:p>
        </w:tc>
        <w:tc>
          <w:tcPr>
            <w:tcW w:w="185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w:t>
            </w:r>
          </w:p>
        </w:tc>
      </w:tr>
      <w:tr w:rsidR="00233AE0" w:rsidRPr="00DC0CB0" w:rsidTr="00233AE0">
        <w:trPr>
          <w:jc w:val="center"/>
        </w:trPr>
        <w:tc>
          <w:tcPr>
            <w:tcW w:w="178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Razón Social</w:t>
            </w:r>
          </w:p>
        </w:tc>
        <w:tc>
          <w:tcPr>
            <w:tcW w:w="1362" w:type="dxa"/>
          </w:tcPr>
          <w:p w:rsidR="00233AE0" w:rsidRPr="00DC0CB0" w:rsidRDefault="00233AE0"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66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Si</w:t>
            </w:r>
          </w:p>
        </w:tc>
        <w:tc>
          <w:tcPr>
            <w:tcW w:w="3825" w:type="dxa"/>
          </w:tcPr>
          <w:p w:rsidR="00233AE0" w:rsidRPr="00CF4B36" w:rsidRDefault="00233AE0" w:rsidP="005325C0">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coferRAZONSOCIALOFERENTE</w:t>
            </w:r>
            <w:proofErr w:type="spellEnd"/>
          </w:p>
        </w:tc>
        <w:tc>
          <w:tcPr>
            <w:tcW w:w="185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w:t>
            </w:r>
          </w:p>
        </w:tc>
      </w:tr>
      <w:tr w:rsidR="00233AE0" w:rsidRPr="00DC0CB0" w:rsidTr="00233AE0">
        <w:trPr>
          <w:jc w:val="center"/>
        </w:trPr>
        <w:tc>
          <w:tcPr>
            <w:tcW w:w="178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Fecha Oferta</w:t>
            </w:r>
          </w:p>
        </w:tc>
        <w:tc>
          <w:tcPr>
            <w:tcW w:w="1362" w:type="dxa"/>
          </w:tcPr>
          <w:p w:rsidR="00233AE0" w:rsidRPr="00DC0CB0" w:rsidRDefault="00233AE0" w:rsidP="005325C0">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66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No</w:t>
            </w:r>
          </w:p>
        </w:tc>
        <w:tc>
          <w:tcPr>
            <w:tcW w:w="3825" w:type="dxa"/>
          </w:tcPr>
          <w:p w:rsidR="00233AE0" w:rsidRPr="00CF4B36" w:rsidRDefault="00233AE0" w:rsidP="005325C0">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coferFECHAOFERTA</w:t>
            </w:r>
            <w:proofErr w:type="spellEnd"/>
          </w:p>
        </w:tc>
        <w:tc>
          <w:tcPr>
            <w:tcW w:w="185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w:t>
            </w:r>
          </w:p>
        </w:tc>
      </w:tr>
      <w:tr w:rsidR="00233AE0" w:rsidRPr="00DC0CB0" w:rsidTr="00233AE0">
        <w:trPr>
          <w:jc w:val="center"/>
        </w:trPr>
        <w:tc>
          <w:tcPr>
            <w:tcW w:w="178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Monto Oferta</w:t>
            </w:r>
          </w:p>
        </w:tc>
        <w:tc>
          <w:tcPr>
            <w:tcW w:w="1362" w:type="dxa"/>
          </w:tcPr>
          <w:p w:rsidR="00233AE0" w:rsidRPr="00DC0CB0" w:rsidRDefault="00233AE0" w:rsidP="005325C0">
            <w:pPr>
              <w:rPr>
                <w:rFonts w:asciiTheme="minorHAnsi" w:hAnsiTheme="minorHAnsi" w:cstheme="minorHAnsi"/>
                <w:sz w:val="18"/>
                <w:szCs w:val="18"/>
              </w:rPr>
            </w:pPr>
            <w:proofErr w:type="spellStart"/>
            <w:r>
              <w:rPr>
                <w:rFonts w:asciiTheme="minorHAnsi" w:hAnsiTheme="minorHAnsi" w:cstheme="minorHAnsi"/>
                <w:sz w:val="18"/>
                <w:szCs w:val="18"/>
              </w:rPr>
              <w:t>Float</w:t>
            </w:r>
            <w:proofErr w:type="spellEnd"/>
            <w:r>
              <w:rPr>
                <w:rFonts w:asciiTheme="minorHAnsi" w:hAnsiTheme="minorHAnsi" w:cstheme="minorHAnsi"/>
                <w:sz w:val="18"/>
                <w:szCs w:val="18"/>
              </w:rPr>
              <w:t>(10,2)</w:t>
            </w:r>
          </w:p>
        </w:tc>
        <w:tc>
          <w:tcPr>
            <w:tcW w:w="66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Si</w:t>
            </w:r>
          </w:p>
        </w:tc>
        <w:tc>
          <w:tcPr>
            <w:tcW w:w="3825" w:type="dxa"/>
          </w:tcPr>
          <w:p w:rsidR="00233AE0" w:rsidRPr="00CF4B36" w:rsidRDefault="00233AE0" w:rsidP="005325C0">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coferMONTOOFERTA</w:t>
            </w:r>
            <w:proofErr w:type="spellEnd"/>
          </w:p>
        </w:tc>
        <w:tc>
          <w:tcPr>
            <w:tcW w:w="185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w:t>
            </w:r>
          </w:p>
        </w:tc>
      </w:tr>
      <w:tr w:rsidR="00233AE0" w:rsidRPr="00DC0CB0" w:rsidTr="00233AE0">
        <w:trPr>
          <w:jc w:val="center"/>
        </w:trPr>
        <w:tc>
          <w:tcPr>
            <w:tcW w:w="178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Adjudicado</w:t>
            </w:r>
          </w:p>
        </w:tc>
        <w:tc>
          <w:tcPr>
            <w:tcW w:w="1362" w:type="dxa"/>
          </w:tcPr>
          <w:p w:rsidR="00233AE0" w:rsidRDefault="00233AE0" w:rsidP="005325C0">
            <w:pPr>
              <w:rPr>
                <w:rFonts w:asciiTheme="minorHAnsi" w:hAnsiTheme="minorHAnsi" w:cstheme="minorHAnsi"/>
                <w:sz w:val="18"/>
                <w:szCs w:val="18"/>
              </w:rPr>
            </w:pPr>
            <w:proofErr w:type="spellStart"/>
            <w:r>
              <w:rPr>
                <w:rFonts w:asciiTheme="minorHAnsi" w:hAnsiTheme="minorHAnsi" w:cstheme="minorHAnsi"/>
                <w:sz w:val="18"/>
                <w:szCs w:val="18"/>
              </w:rPr>
              <w:t>Char</w:t>
            </w:r>
            <w:proofErr w:type="spellEnd"/>
            <w:r>
              <w:rPr>
                <w:rFonts w:asciiTheme="minorHAnsi" w:hAnsiTheme="minorHAnsi" w:cstheme="minorHAnsi"/>
                <w:sz w:val="18"/>
                <w:szCs w:val="18"/>
              </w:rPr>
              <w:t>(2)</w:t>
            </w:r>
          </w:p>
          <w:p w:rsidR="00233AE0" w:rsidRDefault="00233AE0" w:rsidP="005325C0">
            <w:pPr>
              <w:rPr>
                <w:rFonts w:asciiTheme="minorHAnsi" w:hAnsiTheme="minorHAnsi" w:cstheme="minorHAnsi"/>
                <w:sz w:val="18"/>
                <w:szCs w:val="18"/>
              </w:rPr>
            </w:pPr>
            <w:r>
              <w:rPr>
                <w:rFonts w:asciiTheme="minorHAnsi" w:hAnsiTheme="minorHAnsi" w:cstheme="minorHAnsi"/>
                <w:sz w:val="18"/>
                <w:szCs w:val="18"/>
              </w:rPr>
              <w:t>0 = “NO”</w:t>
            </w:r>
          </w:p>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1 = “SI”</w:t>
            </w:r>
          </w:p>
        </w:tc>
        <w:tc>
          <w:tcPr>
            <w:tcW w:w="667" w:type="dxa"/>
          </w:tcPr>
          <w:p w:rsidR="00233AE0" w:rsidRPr="00DC0CB0" w:rsidRDefault="00233AE0" w:rsidP="005325C0">
            <w:pPr>
              <w:rPr>
                <w:rFonts w:asciiTheme="minorHAnsi" w:hAnsiTheme="minorHAnsi" w:cstheme="minorHAnsi"/>
                <w:sz w:val="18"/>
                <w:szCs w:val="18"/>
              </w:rPr>
            </w:pPr>
            <w:r>
              <w:rPr>
                <w:rFonts w:asciiTheme="minorHAnsi" w:hAnsiTheme="minorHAnsi" w:cstheme="minorHAnsi"/>
                <w:sz w:val="18"/>
                <w:szCs w:val="18"/>
              </w:rPr>
              <w:t>No</w:t>
            </w:r>
          </w:p>
        </w:tc>
        <w:tc>
          <w:tcPr>
            <w:tcW w:w="3825" w:type="dxa"/>
          </w:tcPr>
          <w:p w:rsidR="00233AE0" w:rsidRPr="00CF4B36" w:rsidRDefault="00233AE0" w:rsidP="005325C0">
            <w:pPr>
              <w:rPr>
                <w:rFonts w:asciiTheme="minorHAnsi" w:hAnsiTheme="minorHAnsi" w:cstheme="minorHAnsi"/>
                <w:sz w:val="18"/>
                <w:szCs w:val="18"/>
              </w:rPr>
            </w:pPr>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coferADJUDICADO</w:t>
            </w:r>
            <w:proofErr w:type="spellEnd"/>
          </w:p>
        </w:tc>
        <w:tc>
          <w:tcPr>
            <w:tcW w:w="1857" w:type="dxa"/>
          </w:tcPr>
          <w:p w:rsidR="00233AE0" w:rsidRPr="00DC0CB0" w:rsidRDefault="00233AE0" w:rsidP="005325C0">
            <w:pPr>
              <w:rPr>
                <w:rFonts w:asciiTheme="minorHAnsi" w:hAnsiTheme="minorHAnsi" w:cstheme="minorHAnsi"/>
                <w:sz w:val="18"/>
                <w:szCs w:val="18"/>
              </w:rPr>
            </w:pPr>
            <w:r w:rsidRPr="00DC0CB0">
              <w:rPr>
                <w:rFonts w:asciiTheme="minorHAnsi" w:hAnsiTheme="minorHAnsi" w:cstheme="minorHAnsi"/>
                <w:sz w:val="18"/>
                <w:szCs w:val="18"/>
              </w:rPr>
              <w:t>-</w:t>
            </w:r>
          </w:p>
        </w:tc>
      </w:tr>
      <w:tr w:rsidR="00BB1B12" w:rsidRPr="00DC0CB0" w:rsidTr="00233AE0">
        <w:trPr>
          <w:jc w:val="center"/>
        </w:trPr>
        <w:tc>
          <w:tcPr>
            <w:tcW w:w="1787" w:type="dxa"/>
            <w:tcBorders>
              <w:top w:val="single" w:sz="4" w:space="0" w:color="auto"/>
              <w:left w:val="single" w:sz="4" w:space="0" w:color="auto"/>
              <w:bottom w:val="single" w:sz="4" w:space="0" w:color="auto"/>
              <w:right w:val="single" w:sz="4" w:space="0" w:color="auto"/>
            </w:tcBorders>
          </w:tcPr>
          <w:p w:rsidR="00BB1B12" w:rsidRPr="00DC0CB0" w:rsidRDefault="00BB1B12" w:rsidP="005325C0">
            <w:pPr>
              <w:rPr>
                <w:rFonts w:asciiTheme="minorHAnsi" w:hAnsiTheme="minorHAnsi" w:cstheme="minorHAnsi"/>
                <w:sz w:val="18"/>
                <w:szCs w:val="18"/>
              </w:rPr>
            </w:pPr>
            <w:r>
              <w:rPr>
                <w:rFonts w:asciiTheme="minorHAnsi" w:hAnsiTheme="minorHAnsi" w:cstheme="minorHAnsi"/>
                <w:sz w:val="18"/>
                <w:szCs w:val="18"/>
              </w:rPr>
              <w:t>Observaciones</w:t>
            </w:r>
          </w:p>
        </w:tc>
        <w:tc>
          <w:tcPr>
            <w:tcW w:w="1362" w:type="dxa"/>
            <w:tcBorders>
              <w:top w:val="single" w:sz="4" w:space="0" w:color="auto"/>
              <w:left w:val="single" w:sz="4" w:space="0" w:color="auto"/>
              <w:bottom w:val="single" w:sz="4" w:space="0" w:color="auto"/>
              <w:right w:val="single" w:sz="4" w:space="0" w:color="auto"/>
            </w:tcBorders>
          </w:tcPr>
          <w:p w:rsidR="00BB1B12" w:rsidRPr="00DC0CB0" w:rsidRDefault="00BB1B12" w:rsidP="005325C0">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max</w:t>
            </w:r>
            <w:proofErr w:type="spellEnd"/>
            <w:r>
              <w:rPr>
                <w:rFonts w:asciiTheme="minorHAnsi" w:hAnsiTheme="minorHAnsi" w:cstheme="minorHAnsi"/>
                <w:sz w:val="18"/>
                <w:szCs w:val="18"/>
              </w:rPr>
              <w:t>)</w:t>
            </w:r>
          </w:p>
        </w:tc>
        <w:tc>
          <w:tcPr>
            <w:tcW w:w="667" w:type="dxa"/>
            <w:tcBorders>
              <w:top w:val="single" w:sz="4" w:space="0" w:color="auto"/>
              <w:left w:val="single" w:sz="4" w:space="0" w:color="auto"/>
              <w:bottom w:val="single" w:sz="4" w:space="0" w:color="auto"/>
              <w:right w:val="single" w:sz="4" w:space="0" w:color="auto"/>
            </w:tcBorders>
          </w:tcPr>
          <w:p w:rsidR="00BB1B12" w:rsidRPr="00DC0CB0" w:rsidRDefault="00BB1B12" w:rsidP="005325C0">
            <w:pPr>
              <w:rPr>
                <w:rFonts w:asciiTheme="minorHAnsi" w:hAnsiTheme="minorHAnsi" w:cstheme="minorHAnsi"/>
                <w:sz w:val="18"/>
                <w:szCs w:val="18"/>
              </w:rPr>
            </w:pPr>
            <w:r>
              <w:rPr>
                <w:rFonts w:asciiTheme="minorHAnsi" w:hAnsiTheme="minorHAnsi" w:cstheme="minorHAnsi"/>
                <w:sz w:val="18"/>
                <w:szCs w:val="18"/>
              </w:rPr>
              <w:t>No</w:t>
            </w:r>
          </w:p>
        </w:tc>
        <w:tc>
          <w:tcPr>
            <w:tcW w:w="3825" w:type="dxa"/>
            <w:tcBorders>
              <w:top w:val="single" w:sz="4" w:space="0" w:color="auto"/>
              <w:left w:val="single" w:sz="4" w:space="0" w:color="auto"/>
              <w:bottom w:val="single" w:sz="4" w:space="0" w:color="auto"/>
              <w:right w:val="single" w:sz="4" w:space="0" w:color="auto"/>
            </w:tcBorders>
          </w:tcPr>
          <w:p w:rsidR="00BB1B12" w:rsidRDefault="00233AE0" w:rsidP="00233AE0">
            <w:r>
              <w:rPr>
                <w:rFonts w:asciiTheme="minorHAnsi" w:hAnsiTheme="minorHAnsi" w:cstheme="minorHAnsi"/>
                <w:sz w:val="18"/>
                <w:szCs w:val="18"/>
              </w:rPr>
              <w:t xml:space="preserve">STK_COMPROBANTES_CABEZA_OFERTAS / </w:t>
            </w:r>
            <w:proofErr w:type="spellStart"/>
            <w:r>
              <w:rPr>
                <w:rFonts w:asciiTheme="minorHAnsi" w:hAnsiTheme="minorHAnsi" w:cstheme="minorHAnsi"/>
                <w:sz w:val="18"/>
                <w:szCs w:val="18"/>
              </w:rPr>
              <w:t>coferOBSERVACIONES</w:t>
            </w:r>
            <w:proofErr w:type="spellEnd"/>
          </w:p>
        </w:tc>
        <w:tc>
          <w:tcPr>
            <w:tcW w:w="1857" w:type="dxa"/>
            <w:tcBorders>
              <w:top w:val="single" w:sz="4" w:space="0" w:color="auto"/>
              <w:left w:val="single" w:sz="4" w:space="0" w:color="auto"/>
              <w:bottom w:val="single" w:sz="4" w:space="0" w:color="auto"/>
              <w:right w:val="single" w:sz="4" w:space="0" w:color="auto"/>
            </w:tcBorders>
          </w:tcPr>
          <w:p w:rsidR="00BB1B12" w:rsidRPr="00DC0CB0" w:rsidRDefault="00BB1B12" w:rsidP="005325C0">
            <w:pPr>
              <w:rPr>
                <w:rFonts w:asciiTheme="minorHAnsi" w:hAnsiTheme="minorHAnsi" w:cstheme="minorHAnsi"/>
                <w:sz w:val="18"/>
                <w:szCs w:val="18"/>
              </w:rPr>
            </w:pPr>
            <w:r w:rsidRPr="00DC0CB0">
              <w:rPr>
                <w:rFonts w:asciiTheme="minorHAnsi" w:hAnsiTheme="minorHAnsi" w:cstheme="minorHAnsi"/>
                <w:sz w:val="18"/>
                <w:szCs w:val="18"/>
              </w:rPr>
              <w:t>-</w:t>
            </w:r>
          </w:p>
        </w:tc>
      </w:tr>
    </w:tbl>
    <w:p w:rsidR="00BB1B12" w:rsidRDefault="00BB1B12" w:rsidP="00BB1B12">
      <w:pPr>
        <w:spacing w:line="240" w:lineRule="auto"/>
        <w:rPr>
          <w:rFonts w:asciiTheme="minorHAnsi" w:hAnsiTheme="minorHAnsi" w:cstheme="minorHAnsi"/>
        </w:rPr>
      </w:pPr>
    </w:p>
    <w:p w:rsidR="002B42C2" w:rsidRDefault="002B42C2" w:rsidP="000E6D97">
      <w:pPr>
        <w:rPr>
          <w:rFonts w:asciiTheme="minorHAnsi" w:hAnsiTheme="minorHAnsi" w:cstheme="minorHAnsi"/>
        </w:rPr>
      </w:pPr>
    </w:p>
    <w:p w:rsidR="00534B26" w:rsidRPr="00676E4B" w:rsidRDefault="00534B26" w:rsidP="00534B26">
      <w:pPr>
        <w:pStyle w:val="Ttulo2"/>
        <w:rPr>
          <w:rFonts w:asciiTheme="minorHAnsi" w:hAnsiTheme="minorHAnsi" w:cstheme="minorHAnsi"/>
        </w:rPr>
      </w:pPr>
      <w:bookmarkStart w:id="45" w:name="_Toc386716630"/>
      <w:r w:rsidRPr="00676E4B">
        <w:rPr>
          <w:rFonts w:asciiTheme="minorHAnsi" w:hAnsiTheme="minorHAnsi" w:cstheme="minorHAnsi"/>
        </w:rPr>
        <w:t xml:space="preserve">UI </w:t>
      </w:r>
      <w:r w:rsidR="00F76214">
        <w:rPr>
          <w:rFonts w:asciiTheme="minorHAnsi" w:hAnsiTheme="minorHAnsi" w:cstheme="minorHAnsi"/>
        </w:rPr>
        <w:t>8</w:t>
      </w:r>
      <w:r w:rsidR="00123EE3">
        <w:rPr>
          <w:rFonts w:asciiTheme="minorHAnsi" w:hAnsiTheme="minorHAnsi" w:cstheme="minorHAnsi"/>
        </w:rPr>
        <w:t xml:space="preserve"> </w:t>
      </w:r>
      <w:r>
        <w:rPr>
          <w:rFonts w:asciiTheme="minorHAnsi" w:hAnsiTheme="minorHAnsi" w:cstheme="minorHAnsi"/>
        </w:rPr>
        <w:t>Impresión de Comprobantes</w:t>
      </w:r>
      <w:bookmarkEnd w:id="45"/>
    </w:p>
    <w:p w:rsidR="00534B26" w:rsidRDefault="00534B26" w:rsidP="00534B26">
      <w:pPr>
        <w:rPr>
          <w:rFonts w:asciiTheme="minorHAnsi" w:hAnsiTheme="minorHAnsi" w:cstheme="minorHAnsi"/>
        </w:rPr>
      </w:pPr>
    </w:p>
    <w:p w:rsidR="005A524B" w:rsidRDefault="009F3B8E" w:rsidP="005A524B">
      <w:pPr>
        <w:jc w:val="both"/>
        <w:rPr>
          <w:noProof/>
        </w:rPr>
      </w:pPr>
      <w:r>
        <w:rPr>
          <w:noProof/>
        </w:rPr>
        <w:t>Una vez confirmado cada Comprobante</w:t>
      </w:r>
      <w:r w:rsidR="005A524B">
        <w:rPr>
          <w:noProof/>
        </w:rPr>
        <w:t xml:space="preserve">, se podrá generar el reporte </w:t>
      </w:r>
      <w:r>
        <w:rPr>
          <w:noProof/>
        </w:rPr>
        <w:t xml:space="preserve">respectivo </w:t>
      </w:r>
      <w:r w:rsidR="005A524B">
        <w:rPr>
          <w:noProof/>
        </w:rPr>
        <w:t xml:space="preserve">con las siguientes características. </w:t>
      </w:r>
    </w:p>
    <w:p w:rsidR="005A524B" w:rsidRDefault="005A524B" w:rsidP="005A524B">
      <w:pPr>
        <w:rPr>
          <w:rFonts w:asciiTheme="minorHAnsi" w:hAnsiTheme="minorHAnsi" w:cstheme="minorHAnsi"/>
        </w:rPr>
      </w:pPr>
    </w:p>
    <w:tbl>
      <w:tblPr>
        <w:tblW w:w="8432" w:type="dxa"/>
        <w:jc w:val="center"/>
        <w:tblInd w:w="60" w:type="dxa"/>
        <w:tblCellMar>
          <w:left w:w="70" w:type="dxa"/>
          <w:right w:w="70" w:type="dxa"/>
        </w:tblCellMar>
        <w:tblLook w:val="04A0" w:firstRow="1" w:lastRow="0" w:firstColumn="1" w:lastColumn="0" w:noHBand="0" w:noVBand="1"/>
      </w:tblPr>
      <w:tblGrid>
        <w:gridCol w:w="2075"/>
        <w:gridCol w:w="1892"/>
        <w:gridCol w:w="185"/>
        <w:gridCol w:w="1892"/>
        <w:gridCol w:w="2388"/>
      </w:tblGrid>
      <w:tr w:rsidR="005A524B" w:rsidRPr="00231E08" w:rsidTr="009F3B8E">
        <w:trPr>
          <w:trHeight w:val="337"/>
          <w:jc w:val="center"/>
        </w:trPr>
        <w:tc>
          <w:tcPr>
            <w:tcW w:w="6044" w:type="dxa"/>
            <w:gridSpan w:val="4"/>
            <w:tcBorders>
              <w:top w:val="single" w:sz="8" w:space="0" w:color="auto"/>
              <w:left w:val="single" w:sz="8" w:space="0" w:color="auto"/>
              <w:bottom w:val="single" w:sz="4" w:space="0" w:color="auto"/>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20"/>
                <w:szCs w:val="20"/>
                <w:lang w:val="es-AR" w:eastAsia="es-AR"/>
              </w:rPr>
            </w:pPr>
            <w:bookmarkStart w:id="46" w:name="RANGE!A1:E27"/>
            <w:r w:rsidRPr="00231E08">
              <w:rPr>
                <w:rFonts w:ascii="Arial" w:eastAsia="Times New Roman" w:hAnsi="Arial" w:cs="Arial"/>
                <w:b/>
                <w:bCs/>
                <w:sz w:val="20"/>
                <w:szCs w:val="20"/>
                <w:lang w:val="es-AR" w:eastAsia="es-AR"/>
              </w:rPr>
              <w:t>SUPERINTENDENCIA DE RIESGOS DEL TRABAJO</w:t>
            </w:r>
            <w:bookmarkEnd w:id="46"/>
          </w:p>
        </w:tc>
        <w:tc>
          <w:tcPr>
            <w:tcW w:w="2388" w:type="dxa"/>
            <w:tcBorders>
              <w:top w:val="single" w:sz="8" w:space="0" w:color="auto"/>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r>
      <w:tr w:rsidR="009F3B8E" w:rsidRPr="00231E08" w:rsidTr="009F3B8E">
        <w:trPr>
          <w:trHeight w:val="539"/>
          <w:jc w:val="center"/>
        </w:trPr>
        <w:tc>
          <w:tcPr>
            <w:tcW w:w="8432" w:type="dxa"/>
            <w:gridSpan w:val="5"/>
            <w:tcBorders>
              <w:top w:val="single" w:sz="4" w:space="0" w:color="auto"/>
              <w:left w:val="single" w:sz="8" w:space="0" w:color="auto"/>
              <w:bottom w:val="single" w:sz="8" w:space="0" w:color="auto"/>
              <w:right w:val="single" w:sz="8" w:space="0" w:color="auto"/>
            </w:tcBorders>
            <w:shd w:val="clear" w:color="auto" w:fill="auto"/>
            <w:noWrap/>
            <w:vAlign w:val="center"/>
            <w:hideMark/>
          </w:tcPr>
          <w:p w:rsidR="009F3B8E" w:rsidRPr="00231E08" w:rsidRDefault="009F3B8E" w:rsidP="00B14EB8">
            <w:pPr>
              <w:spacing w:line="240" w:lineRule="auto"/>
              <w:jc w:val="center"/>
              <w:rPr>
                <w:rFonts w:ascii="Arial" w:eastAsia="Times New Roman" w:hAnsi="Arial" w:cs="Arial"/>
                <w:b/>
                <w:bCs/>
                <w:i/>
                <w:iCs/>
                <w:sz w:val="32"/>
                <w:szCs w:val="32"/>
                <w:lang w:val="es-AR" w:eastAsia="es-AR"/>
              </w:rPr>
            </w:pPr>
            <w:r>
              <w:rPr>
                <w:rFonts w:ascii="Arial" w:eastAsia="Times New Roman" w:hAnsi="Arial" w:cs="Arial"/>
                <w:b/>
                <w:bCs/>
                <w:i/>
                <w:iCs/>
                <w:sz w:val="32"/>
                <w:szCs w:val="32"/>
                <w:lang w:val="es-AR" w:eastAsia="es-AR"/>
              </w:rPr>
              <w:t>(TIPO DE COMPROBANTE)</w:t>
            </w:r>
          </w:p>
          <w:p w:rsidR="009F3B8E" w:rsidRPr="00231E08" w:rsidRDefault="009F3B8E"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r>
      <w:tr w:rsidR="009F3B8E" w:rsidRPr="00231E08" w:rsidTr="009F3B8E">
        <w:trPr>
          <w:trHeight w:val="393"/>
          <w:jc w:val="center"/>
        </w:trPr>
        <w:tc>
          <w:tcPr>
            <w:tcW w:w="2075" w:type="dxa"/>
            <w:tcBorders>
              <w:top w:val="nil"/>
              <w:left w:val="single" w:sz="8" w:space="0" w:color="auto"/>
              <w:bottom w:val="single" w:sz="8" w:space="0" w:color="auto"/>
              <w:right w:val="nil"/>
            </w:tcBorders>
            <w:shd w:val="clear" w:color="auto" w:fill="auto"/>
            <w:noWrap/>
            <w:vAlign w:val="center"/>
            <w:hideMark/>
          </w:tcPr>
          <w:p w:rsidR="009F3B8E" w:rsidRPr="00231E08" w:rsidRDefault="009F3B8E"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xml:space="preserve">Nº: </w:t>
            </w:r>
          </w:p>
        </w:tc>
        <w:tc>
          <w:tcPr>
            <w:tcW w:w="3969" w:type="dxa"/>
            <w:gridSpan w:val="3"/>
            <w:tcBorders>
              <w:top w:val="single" w:sz="8" w:space="0" w:color="auto"/>
              <w:left w:val="nil"/>
              <w:bottom w:val="single" w:sz="8" w:space="0" w:color="auto"/>
              <w:right w:val="single" w:sz="4" w:space="0" w:color="000000"/>
            </w:tcBorders>
            <w:shd w:val="clear" w:color="auto" w:fill="auto"/>
            <w:noWrap/>
            <w:vAlign w:val="center"/>
            <w:hideMark/>
          </w:tcPr>
          <w:p w:rsidR="009F3B8E" w:rsidRPr="00231E08" w:rsidRDefault="009F3B8E" w:rsidP="00B14EB8">
            <w:pPr>
              <w:spacing w:line="240" w:lineRule="auto"/>
              <w:rPr>
                <w:rFonts w:ascii="Arial" w:eastAsia="Times New Roman" w:hAnsi="Arial" w:cs="Arial"/>
                <w:sz w:val="16"/>
                <w:szCs w:val="16"/>
                <w:lang w:val="es-AR" w:eastAsia="es-AR"/>
              </w:rPr>
            </w:pPr>
            <w:r>
              <w:rPr>
                <w:rFonts w:ascii="Arial" w:eastAsia="Times New Roman" w:hAnsi="Arial" w:cs="Arial"/>
                <w:b/>
                <w:bCs/>
                <w:sz w:val="16"/>
                <w:szCs w:val="16"/>
                <w:lang w:val="es-AR" w:eastAsia="es-AR"/>
              </w:rPr>
              <w:t>DESGLOSE</w:t>
            </w:r>
            <w:r w:rsidRPr="00231E08">
              <w:rPr>
                <w:rFonts w:ascii="Arial" w:eastAsia="Times New Roman" w:hAnsi="Arial" w:cs="Arial"/>
                <w:b/>
                <w:bCs/>
                <w:sz w:val="16"/>
                <w:szCs w:val="16"/>
                <w:lang w:val="es-AR" w:eastAsia="es-AR"/>
              </w:rPr>
              <w:t>:</w:t>
            </w:r>
            <w:r w:rsidRPr="00231E08">
              <w:rPr>
                <w:rFonts w:ascii="Arial" w:eastAsia="Times New Roman" w:hAnsi="Arial" w:cs="Arial"/>
                <w:sz w:val="16"/>
                <w:szCs w:val="16"/>
                <w:lang w:val="es-AR" w:eastAsia="es-AR"/>
              </w:rPr>
              <w:t> </w:t>
            </w:r>
          </w:p>
        </w:tc>
        <w:tc>
          <w:tcPr>
            <w:tcW w:w="2388" w:type="dxa"/>
            <w:tcBorders>
              <w:top w:val="single" w:sz="8" w:space="0" w:color="auto"/>
              <w:left w:val="nil"/>
              <w:bottom w:val="single" w:sz="8" w:space="0" w:color="auto"/>
              <w:right w:val="single" w:sz="8" w:space="0" w:color="auto"/>
            </w:tcBorders>
            <w:shd w:val="clear" w:color="auto" w:fill="auto"/>
            <w:noWrap/>
            <w:vAlign w:val="center"/>
            <w:hideMark/>
          </w:tcPr>
          <w:p w:rsidR="009F3B8E" w:rsidRPr="00231E08" w:rsidRDefault="009F3B8E"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xml:space="preserve">FECHA: </w:t>
            </w:r>
          </w:p>
        </w:tc>
      </w:tr>
      <w:tr w:rsidR="009F3B8E" w:rsidRPr="00231E08" w:rsidTr="009F3B8E">
        <w:trPr>
          <w:trHeight w:val="399"/>
          <w:jc w:val="center"/>
        </w:trPr>
        <w:tc>
          <w:tcPr>
            <w:tcW w:w="2075" w:type="dxa"/>
            <w:tcBorders>
              <w:top w:val="nil"/>
              <w:left w:val="single" w:sz="8" w:space="0" w:color="auto"/>
              <w:bottom w:val="single" w:sz="8" w:space="0" w:color="auto"/>
              <w:right w:val="nil"/>
            </w:tcBorders>
            <w:shd w:val="clear" w:color="auto" w:fill="auto"/>
            <w:noWrap/>
            <w:vAlign w:val="center"/>
            <w:hideMark/>
          </w:tcPr>
          <w:p w:rsidR="009F3B8E" w:rsidRPr="00231E08" w:rsidRDefault="009F3B8E" w:rsidP="009F3B8E">
            <w:pPr>
              <w:spacing w:line="240" w:lineRule="auto"/>
              <w:rPr>
                <w:rFonts w:ascii="Arial" w:eastAsia="Times New Roman" w:hAnsi="Arial" w:cs="Arial"/>
                <w:b/>
                <w:bCs/>
                <w:sz w:val="16"/>
                <w:szCs w:val="16"/>
                <w:lang w:val="es-AR" w:eastAsia="es-AR"/>
              </w:rPr>
            </w:pPr>
            <w:r>
              <w:rPr>
                <w:rFonts w:ascii="Arial" w:eastAsia="Times New Roman" w:hAnsi="Arial" w:cs="Arial"/>
                <w:b/>
                <w:bCs/>
                <w:sz w:val="16"/>
                <w:szCs w:val="16"/>
                <w:lang w:val="es-AR" w:eastAsia="es-AR"/>
              </w:rPr>
              <w:t>TIPO DOC. RESPALDO</w:t>
            </w:r>
            <w:r w:rsidRPr="00231E08">
              <w:rPr>
                <w:rFonts w:ascii="Arial" w:eastAsia="Times New Roman" w:hAnsi="Arial" w:cs="Arial"/>
                <w:b/>
                <w:bCs/>
                <w:sz w:val="16"/>
                <w:szCs w:val="16"/>
                <w:lang w:val="es-AR" w:eastAsia="es-AR"/>
              </w:rPr>
              <w:t xml:space="preserve">: </w:t>
            </w:r>
          </w:p>
        </w:tc>
        <w:tc>
          <w:tcPr>
            <w:tcW w:w="3969" w:type="dxa"/>
            <w:gridSpan w:val="3"/>
            <w:tcBorders>
              <w:top w:val="single" w:sz="8" w:space="0" w:color="auto"/>
              <w:left w:val="nil"/>
              <w:bottom w:val="single" w:sz="8" w:space="0" w:color="auto"/>
              <w:right w:val="single" w:sz="4" w:space="0" w:color="000000"/>
            </w:tcBorders>
            <w:shd w:val="clear" w:color="auto" w:fill="auto"/>
            <w:noWrap/>
            <w:vAlign w:val="center"/>
          </w:tcPr>
          <w:p w:rsidR="009F3B8E" w:rsidRPr="00231E08" w:rsidRDefault="009F3B8E" w:rsidP="00B14EB8">
            <w:pPr>
              <w:spacing w:line="240" w:lineRule="auto"/>
              <w:rPr>
                <w:rFonts w:ascii="Arial" w:eastAsia="Times New Roman" w:hAnsi="Arial" w:cs="Arial"/>
                <w:sz w:val="16"/>
                <w:szCs w:val="16"/>
                <w:lang w:val="es-AR" w:eastAsia="es-AR"/>
              </w:rPr>
            </w:pPr>
          </w:p>
        </w:tc>
        <w:tc>
          <w:tcPr>
            <w:tcW w:w="2388" w:type="dxa"/>
            <w:tcBorders>
              <w:top w:val="single" w:sz="8" w:space="0" w:color="auto"/>
              <w:left w:val="nil"/>
              <w:bottom w:val="single" w:sz="8" w:space="0" w:color="auto"/>
              <w:right w:val="single" w:sz="8" w:space="0" w:color="auto"/>
            </w:tcBorders>
            <w:shd w:val="clear" w:color="auto" w:fill="auto"/>
            <w:noWrap/>
            <w:vAlign w:val="center"/>
            <w:hideMark/>
          </w:tcPr>
          <w:p w:rsidR="009F3B8E" w:rsidRPr="00231E08" w:rsidRDefault="009F3B8E" w:rsidP="00B14EB8">
            <w:pPr>
              <w:spacing w:line="240" w:lineRule="auto"/>
              <w:rPr>
                <w:rFonts w:ascii="Arial" w:eastAsia="Times New Roman" w:hAnsi="Arial" w:cs="Arial"/>
                <w:b/>
                <w:bCs/>
                <w:sz w:val="16"/>
                <w:szCs w:val="16"/>
                <w:lang w:val="es-AR" w:eastAsia="es-AR"/>
              </w:rPr>
            </w:pPr>
            <w:r>
              <w:rPr>
                <w:rFonts w:ascii="Arial" w:eastAsia="Times New Roman" w:hAnsi="Arial" w:cs="Arial"/>
                <w:b/>
                <w:bCs/>
                <w:sz w:val="16"/>
                <w:szCs w:val="16"/>
                <w:lang w:val="es-AR" w:eastAsia="es-AR"/>
              </w:rPr>
              <w:t>Nº DOC. RESP.</w:t>
            </w:r>
            <w:r w:rsidRPr="00231E08">
              <w:rPr>
                <w:rFonts w:ascii="Arial" w:eastAsia="Times New Roman" w:hAnsi="Arial" w:cs="Arial"/>
                <w:b/>
                <w:bCs/>
                <w:sz w:val="16"/>
                <w:szCs w:val="16"/>
                <w:lang w:val="es-AR" w:eastAsia="es-AR"/>
              </w:rPr>
              <w:t xml:space="preserve">: </w:t>
            </w:r>
          </w:p>
        </w:tc>
      </w:tr>
      <w:tr w:rsidR="009F3B8E" w:rsidRPr="00231E08" w:rsidTr="00B14EB8">
        <w:trPr>
          <w:trHeight w:val="499"/>
          <w:jc w:val="center"/>
        </w:trPr>
        <w:tc>
          <w:tcPr>
            <w:tcW w:w="8432" w:type="dxa"/>
            <w:gridSpan w:val="5"/>
            <w:tcBorders>
              <w:top w:val="single" w:sz="8" w:space="0" w:color="auto"/>
              <w:left w:val="single" w:sz="8" w:space="0" w:color="auto"/>
              <w:bottom w:val="single" w:sz="8" w:space="0" w:color="auto"/>
              <w:right w:val="single" w:sz="8" w:space="0" w:color="auto"/>
            </w:tcBorders>
            <w:shd w:val="clear" w:color="auto" w:fill="auto"/>
            <w:noWrap/>
            <w:vAlign w:val="center"/>
            <w:hideMark/>
          </w:tcPr>
          <w:p w:rsidR="009F3B8E" w:rsidRPr="009F3B8E" w:rsidRDefault="009F3B8E"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DEPENDENCIA</w:t>
            </w:r>
            <w:r>
              <w:rPr>
                <w:rFonts w:ascii="Arial" w:eastAsia="Times New Roman" w:hAnsi="Arial" w:cs="Arial"/>
                <w:b/>
                <w:bCs/>
                <w:sz w:val="16"/>
                <w:szCs w:val="16"/>
                <w:lang w:val="es-AR" w:eastAsia="es-AR"/>
              </w:rPr>
              <w:t xml:space="preserve"> EMISORA</w:t>
            </w:r>
            <w:r w:rsidRPr="00231E08">
              <w:rPr>
                <w:rFonts w:ascii="Arial" w:eastAsia="Times New Roman" w:hAnsi="Arial" w:cs="Arial"/>
                <w:b/>
                <w:bCs/>
                <w:sz w:val="16"/>
                <w:szCs w:val="16"/>
                <w:lang w:val="es-AR" w:eastAsia="es-AR"/>
              </w:rPr>
              <w:t xml:space="preserve">:  </w:t>
            </w:r>
          </w:p>
        </w:tc>
      </w:tr>
      <w:tr w:rsidR="009F3B8E" w:rsidRPr="00231E08" w:rsidTr="009F3B8E">
        <w:trPr>
          <w:trHeight w:val="479"/>
          <w:jc w:val="center"/>
        </w:trPr>
        <w:tc>
          <w:tcPr>
            <w:tcW w:w="8432" w:type="dxa"/>
            <w:gridSpan w:val="5"/>
            <w:tcBorders>
              <w:top w:val="single" w:sz="8" w:space="0" w:color="auto"/>
              <w:left w:val="single" w:sz="8" w:space="0" w:color="auto"/>
              <w:bottom w:val="nil"/>
              <w:right w:val="single" w:sz="8" w:space="0" w:color="auto"/>
            </w:tcBorders>
            <w:shd w:val="clear" w:color="auto" w:fill="auto"/>
            <w:noWrap/>
            <w:vAlign w:val="center"/>
            <w:hideMark/>
          </w:tcPr>
          <w:p w:rsidR="009F3B8E" w:rsidRPr="00231E08" w:rsidRDefault="009F3B8E" w:rsidP="00B14EB8">
            <w:pPr>
              <w:spacing w:line="240" w:lineRule="auto"/>
              <w:rPr>
                <w:rFonts w:ascii="Arial" w:eastAsia="Times New Roman" w:hAnsi="Arial" w:cs="Arial"/>
                <w:b/>
                <w:bCs/>
                <w:sz w:val="16"/>
                <w:szCs w:val="16"/>
                <w:lang w:val="es-AR" w:eastAsia="es-AR"/>
              </w:rPr>
            </w:pPr>
            <w:r>
              <w:rPr>
                <w:rFonts w:ascii="Arial" w:eastAsia="Times New Roman" w:hAnsi="Arial" w:cs="Arial"/>
                <w:b/>
                <w:bCs/>
                <w:sz w:val="16"/>
                <w:szCs w:val="16"/>
                <w:lang w:val="es-AR" w:eastAsia="es-AR"/>
              </w:rPr>
              <w:t xml:space="preserve">PROVEEDOR / </w:t>
            </w:r>
            <w:r w:rsidRPr="00231E08">
              <w:rPr>
                <w:rFonts w:ascii="Arial" w:eastAsia="Times New Roman" w:hAnsi="Arial" w:cs="Arial"/>
                <w:b/>
                <w:bCs/>
                <w:sz w:val="16"/>
                <w:szCs w:val="16"/>
                <w:lang w:val="es-AR" w:eastAsia="es-AR"/>
              </w:rPr>
              <w:t>DEPENDENCIA</w:t>
            </w:r>
            <w:r>
              <w:rPr>
                <w:rFonts w:ascii="Arial" w:eastAsia="Times New Roman" w:hAnsi="Arial" w:cs="Arial"/>
                <w:b/>
                <w:bCs/>
                <w:sz w:val="16"/>
                <w:szCs w:val="16"/>
                <w:lang w:val="es-AR" w:eastAsia="es-AR"/>
              </w:rPr>
              <w:t xml:space="preserve"> DESTINATARIA</w:t>
            </w:r>
            <w:r w:rsidRPr="00231E08">
              <w:rPr>
                <w:rFonts w:ascii="Arial" w:eastAsia="Times New Roman" w:hAnsi="Arial" w:cs="Arial"/>
                <w:b/>
                <w:bCs/>
                <w:sz w:val="16"/>
                <w:szCs w:val="16"/>
                <w:lang w:val="es-AR" w:eastAsia="es-AR"/>
              </w:rPr>
              <w:t xml:space="preserve">:  </w:t>
            </w:r>
          </w:p>
        </w:tc>
      </w:tr>
      <w:tr w:rsidR="005A524B" w:rsidRPr="00231E08" w:rsidTr="009F3B8E">
        <w:trPr>
          <w:trHeight w:val="499"/>
          <w:jc w:val="center"/>
        </w:trPr>
        <w:tc>
          <w:tcPr>
            <w:tcW w:w="2075"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5A524B" w:rsidRPr="00231E08" w:rsidRDefault="005A524B" w:rsidP="00B14EB8">
            <w:pPr>
              <w:spacing w:line="240" w:lineRule="auto"/>
              <w:jc w:val="center"/>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lastRenderedPageBreak/>
              <w:t>CÓDIGO</w:t>
            </w:r>
          </w:p>
        </w:tc>
        <w:tc>
          <w:tcPr>
            <w:tcW w:w="3969" w:type="dxa"/>
            <w:gridSpan w:val="3"/>
            <w:tcBorders>
              <w:top w:val="single" w:sz="8"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jc w:val="center"/>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DESCRIPCIÓN</w:t>
            </w:r>
          </w:p>
        </w:tc>
        <w:tc>
          <w:tcPr>
            <w:tcW w:w="2388" w:type="dxa"/>
            <w:tcBorders>
              <w:top w:val="single" w:sz="8" w:space="0" w:color="auto"/>
              <w:left w:val="nil"/>
              <w:bottom w:val="single" w:sz="4" w:space="0" w:color="auto"/>
              <w:right w:val="single" w:sz="8" w:space="0" w:color="auto"/>
            </w:tcBorders>
            <w:shd w:val="clear" w:color="auto" w:fill="auto"/>
            <w:noWrap/>
            <w:vAlign w:val="center"/>
            <w:hideMark/>
          </w:tcPr>
          <w:p w:rsidR="005A524B" w:rsidRPr="00231E08" w:rsidRDefault="009F3B8E" w:rsidP="00B14EB8">
            <w:pPr>
              <w:spacing w:line="240" w:lineRule="auto"/>
              <w:jc w:val="center"/>
              <w:rPr>
                <w:rFonts w:ascii="Arial" w:eastAsia="Times New Roman" w:hAnsi="Arial" w:cs="Arial"/>
                <w:b/>
                <w:bCs/>
                <w:sz w:val="16"/>
                <w:szCs w:val="16"/>
                <w:lang w:val="es-AR" w:eastAsia="es-AR"/>
              </w:rPr>
            </w:pPr>
            <w:r>
              <w:rPr>
                <w:rFonts w:ascii="Arial" w:eastAsia="Times New Roman" w:hAnsi="Arial" w:cs="Arial"/>
                <w:b/>
                <w:bCs/>
                <w:sz w:val="16"/>
                <w:szCs w:val="16"/>
                <w:lang w:val="es-AR" w:eastAsia="es-AR"/>
              </w:rPr>
              <w:t>CANTIDAD</w:t>
            </w:r>
          </w:p>
        </w:tc>
      </w:tr>
      <w:tr w:rsidR="005A524B" w:rsidRPr="00231E08" w:rsidTr="009F3B8E">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5A524B" w:rsidRPr="00231E08" w:rsidRDefault="005A524B"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5A524B" w:rsidRPr="00231E08" w:rsidTr="009F3B8E">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5A524B" w:rsidRPr="00231E08" w:rsidRDefault="005A524B"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5A524B" w:rsidRPr="00231E08" w:rsidTr="009F3B8E">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5A524B" w:rsidRPr="00231E08" w:rsidRDefault="005A524B"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5A524B" w:rsidRPr="00231E08" w:rsidTr="009F3B8E">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5A524B" w:rsidRPr="00231E08" w:rsidRDefault="005A524B"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5A524B" w:rsidRPr="00231E08" w:rsidTr="009F3B8E">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5A524B" w:rsidRPr="00231E08" w:rsidRDefault="005A524B"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5A524B" w:rsidRPr="00231E08" w:rsidTr="009F3B8E">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5A524B" w:rsidRPr="00231E08" w:rsidRDefault="005A524B"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9F3B8E" w:rsidRPr="00231E08" w:rsidTr="00B14EB8">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9F3B8E" w:rsidRPr="00231E08" w:rsidRDefault="009F3B8E"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F3B8E" w:rsidRPr="00231E08" w:rsidRDefault="009F3B8E"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9F3B8E" w:rsidRPr="00231E08" w:rsidRDefault="009F3B8E"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9F3B8E" w:rsidRPr="00231E08" w:rsidTr="00B14EB8">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9F3B8E" w:rsidRPr="00231E08" w:rsidRDefault="009F3B8E"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F3B8E" w:rsidRPr="00231E08" w:rsidRDefault="009F3B8E"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9F3B8E" w:rsidRPr="00231E08" w:rsidRDefault="009F3B8E"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9F3B8E" w:rsidRPr="00231E08" w:rsidTr="00B14EB8">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9F3B8E" w:rsidRPr="00231E08" w:rsidRDefault="009F3B8E"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9F3B8E" w:rsidRPr="00231E08" w:rsidRDefault="009F3B8E"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9F3B8E" w:rsidRPr="00231E08" w:rsidRDefault="009F3B8E"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5A524B" w:rsidRPr="00231E08" w:rsidTr="009F3B8E">
        <w:trPr>
          <w:trHeight w:val="266"/>
          <w:jc w:val="center"/>
        </w:trPr>
        <w:tc>
          <w:tcPr>
            <w:tcW w:w="2075" w:type="dxa"/>
            <w:tcBorders>
              <w:top w:val="nil"/>
              <w:left w:val="single" w:sz="8" w:space="0" w:color="auto"/>
              <w:bottom w:val="single" w:sz="4" w:space="0" w:color="auto"/>
              <w:right w:val="single" w:sz="4" w:space="0" w:color="auto"/>
            </w:tcBorders>
            <w:shd w:val="clear" w:color="auto" w:fill="auto"/>
            <w:noWrap/>
            <w:vAlign w:val="center"/>
          </w:tcPr>
          <w:p w:rsidR="005A524B" w:rsidRPr="00231E08" w:rsidRDefault="005A524B" w:rsidP="00B14EB8">
            <w:pPr>
              <w:spacing w:line="240" w:lineRule="auto"/>
              <w:jc w:val="center"/>
              <w:rPr>
                <w:rFonts w:ascii="Arial" w:eastAsia="Times New Roman" w:hAnsi="Arial" w:cs="Arial"/>
                <w:sz w:val="16"/>
                <w:szCs w:val="16"/>
                <w:lang w:val="es-AR" w:eastAsia="es-AR"/>
              </w:rPr>
            </w:pPr>
          </w:p>
        </w:tc>
        <w:tc>
          <w:tcPr>
            <w:tcW w:w="3969" w:type="dxa"/>
            <w:gridSpan w:val="3"/>
            <w:tcBorders>
              <w:top w:val="single" w:sz="4" w:space="0" w:color="auto"/>
              <w:left w:val="nil"/>
              <w:bottom w:val="single" w:sz="4" w:space="0" w:color="auto"/>
              <w:right w:val="single" w:sz="4" w:space="0" w:color="000000"/>
            </w:tcBorders>
            <w:shd w:val="clear" w:color="auto" w:fill="auto"/>
            <w:noWrap/>
            <w:vAlign w:val="center"/>
            <w:hideMark/>
          </w:tcPr>
          <w:p w:rsidR="005A524B" w:rsidRPr="00231E08" w:rsidRDefault="005A524B" w:rsidP="00B14EB8">
            <w:pPr>
              <w:spacing w:line="240" w:lineRule="auto"/>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c>
          <w:tcPr>
            <w:tcW w:w="2388" w:type="dxa"/>
            <w:tcBorders>
              <w:top w:val="nil"/>
              <w:left w:val="nil"/>
              <w:bottom w:val="single" w:sz="4"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sz w:val="16"/>
                <w:szCs w:val="16"/>
                <w:lang w:val="es-AR" w:eastAsia="es-AR"/>
              </w:rPr>
            </w:pPr>
            <w:r w:rsidRPr="00231E08">
              <w:rPr>
                <w:rFonts w:ascii="Arial" w:eastAsia="Times New Roman" w:hAnsi="Arial" w:cs="Arial"/>
                <w:sz w:val="16"/>
                <w:szCs w:val="16"/>
                <w:lang w:val="es-AR" w:eastAsia="es-AR"/>
              </w:rPr>
              <w:t> </w:t>
            </w:r>
          </w:p>
        </w:tc>
      </w:tr>
      <w:tr w:rsidR="009F3B8E" w:rsidRPr="00231E08" w:rsidTr="009F3B8E">
        <w:trPr>
          <w:trHeight w:val="377"/>
          <w:jc w:val="center"/>
        </w:trPr>
        <w:tc>
          <w:tcPr>
            <w:tcW w:w="2075" w:type="dxa"/>
            <w:tcBorders>
              <w:top w:val="nil"/>
              <w:left w:val="single" w:sz="8" w:space="0" w:color="auto"/>
              <w:bottom w:val="single" w:sz="8" w:space="0" w:color="auto"/>
              <w:right w:val="nil"/>
            </w:tcBorders>
            <w:shd w:val="clear" w:color="auto" w:fill="auto"/>
            <w:noWrap/>
            <w:vAlign w:val="bottom"/>
          </w:tcPr>
          <w:p w:rsidR="009F3B8E" w:rsidRDefault="009F3B8E" w:rsidP="00B14EB8">
            <w:pPr>
              <w:spacing w:line="240" w:lineRule="auto"/>
              <w:rPr>
                <w:rFonts w:ascii="Arial" w:eastAsia="Times New Roman" w:hAnsi="Arial" w:cs="Arial"/>
                <w:noProof/>
                <w:sz w:val="20"/>
                <w:szCs w:val="20"/>
                <w:lang w:val="es-AR" w:eastAsia="es-AR"/>
              </w:rPr>
            </w:pPr>
          </w:p>
        </w:tc>
        <w:tc>
          <w:tcPr>
            <w:tcW w:w="1892" w:type="dxa"/>
            <w:tcBorders>
              <w:top w:val="nil"/>
              <w:left w:val="nil"/>
              <w:bottom w:val="single" w:sz="8" w:space="0" w:color="auto"/>
              <w:right w:val="nil"/>
            </w:tcBorders>
            <w:shd w:val="clear" w:color="auto" w:fill="auto"/>
            <w:noWrap/>
            <w:vAlign w:val="center"/>
          </w:tcPr>
          <w:p w:rsidR="009F3B8E" w:rsidRPr="00231E08" w:rsidRDefault="009F3B8E" w:rsidP="00B14EB8">
            <w:pPr>
              <w:spacing w:line="240" w:lineRule="auto"/>
              <w:rPr>
                <w:rFonts w:ascii="Arial" w:eastAsia="Times New Roman" w:hAnsi="Arial" w:cs="Arial"/>
                <w:b/>
                <w:bCs/>
                <w:sz w:val="16"/>
                <w:szCs w:val="16"/>
                <w:lang w:val="es-AR" w:eastAsia="es-AR"/>
              </w:rPr>
            </w:pPr>
          </w:p>
        </w:tc>
        <w:tc>
          <w:tcPr>
            <w:tcW w:w="185" w:type="dxa"/>
            <w:tcBorders>
              <w:top w:val="nil"/>
              <w:left w:val="nil"/>
              <w:bottom w:val="single" w:sz="8" w:space="0" w:color="auto"/>
              <w:right w:val="nil"/>
            </w:tcBorders>
            <w:shd w:val="clear" w:color="auto" w:fill="auto"/>
            <w:noWrap/>
            <w:vAlign w:val="center"/>
          </w:tcPr>
          <w:p w:rsidR="009F3B8E" w:rsidRPr="00231E08" w:rsidRDefault="009F3B8E" w:rsidP="00B14EB8">
            <w:pPr>
              <w:spacing w:line="240" w:lineRule="auto"/>
              <w:rPr>
                <w:rFonts w:ascii="Arial" w:eastAsia="Times New Roman" w:hAnsi="Arial" w:cs="Arial"/>
                <w:b/>
                <w:bCs/>
                <w:sz w:val="16"/>
                <w:szCs w:val="16"/>
                <w:lang w:val="es-AR" w:eastAsia="es-AR"/>
              </w:rPr>
            </w:pPr>
          </w:p>
        </w:tc>
        <w:tc>
          <w:tcPr>
            <w:tcW w:w="1892" w:type="dxa"/>
            <w:tcBorders>
              <w:top w:val="nil"/>
              <w:left w:val="nil"/>
              <w:bottom w:val="single" w:sz="8" w:space="0" w:color="auto"/>
              <w:right w:val="nil"/>
            </w:tcBorders>
            <w:shd w:val="clear" w:color="auto" w:fill="auto"/>
            <w:noWrap/>
            <w:vAlign w:val="center"/>
          </w:tcPr>
          <w:p w:rsidR="009F3B8E" w:rsidRDefault="009F3B8E" w:rsidP="00B14EB8">
            <w:pPr>
              <w:spacing w:line="240" w:lineRule="auto"/>
              <w:rPr>
                <w:rFonts w:ascii="Arial" w:eastAsia="Times New Roman" w:hAnsi="Arial" w:cs="Arial"/>
                <w:noProof/>
                <w:sz w:val="20"/>
                <w:szCs w:val="20"/>
                <w:lang w:val="es-AR" w:eastAsia="es-AR"/>
              </w:rPr>
            </w:pPr>
          </w:p>
        </w:tc>
        <w:tc>
          <w:tcPr>
            <w:tcW w:w="2388" w:type="dxa"/>
            <w:tcBorders>
              <w:top w:val="nil"/>
              <w:left w:val="nil"/>
              <w:bottom w:val="single" w:sz="8" w:space="0" w:color="auto"/>
              <w:right w:val="single" w:sz="8" w:space="0" w:color="auto"/>
            </w:tcBorders>
            <w:shd w:val="clear" w:color="auto" w:fill="auto"/>
            <w:noWrap/>
            <w:vAlign w:val="center"/>
          </w:tcPr>
          <w:p w:rsidR="009F3B8E" w:rsidRPr="00231E08" w:rsidRDefault="009F3B8E" w:rsidP="00B14EB8">
            <w:pPr>
              <w:spacing w:line="240" w:lineRule="auto"/>
              <w:rPr>
                <w:rFonts w:ascii="Arial" w:eastAsia="Times New Roman" w:hAnsi="Arial" w:cs="Arial"/>
                <w:b/>
                <w:bCs/>
                <w:sz w:val="16"/>
                <w:szCs w:val="16"/>
                <w:lang w:val="es-AR" w:eastAsia="es-AR"/>
              </w:rPr>
            </w:pPr>
          </w:p>
        </w:tc>
      </w:tr>
      <w:tr w:rsidR="009F3B8E" w:rsidRPr="00231E08" w:rsidTr="009F3B8E">
        <w:trPr>
          <w:trHeight w:val="499"/>
          <w:jc w:val="center"/>
        </w:trPr>
        <w:tc>
          <w:tcPr>
            <w:tcW w:w="8432" w:type="dxa"/>
            <w:gridSpan w:val="5"/>
            <w:tcBorders>
              <w:top w:val="single" w:sz="8" w:space="0" w:color="auto"/>
              <w:left w:val="single" w:sz="8" w:space="0" w:color="auto"/>
              <w:bottom w:val="single" w:sz="8" w:space="0" w:color="auto"/>
              <w:right w:val="single" w:sz="8" w:space="0" w:color="auto"/>
            </w:tcBorders>
            <w:shd w:val="clear" w:color="auto" w:fill="auto"/>
            <w:noWrap/>
            <w:vAlign w:val="center"/>
          </w:tcPr>
          <w:p w:rsidR="009F3B8E" w:rsidRPr="00231E08" w:rsidRDefault="009F3B8E" w:rsidP="009F3B8E">
            <w:pPr>
              <w:spacing w:line="240" w:lineRule="auto"/>
              <w:rPr>
                <w:rFonts w:ascii="Arial" w:eastAsia="Times New Roman" w:hAnsi="Arial" w:cs="Arial"/>
                <w:b/>
                <w:bCs/>
                <w:sz w:val="16"/>
                <w:szCs w:val="16"/>
                <w:lang w:val="es-AR" w:eastAsia="es-AR"/>
              </w:rPr>
            </w:pPr>
            <w:r>
              <w:rPr>
                <w:rFonts w:ascii="Arial" w:eastAsia="Times New Roman" w:hAnsi="Arial" w:cs="Arial"/>
                <w:b/>
                <w:bCs/>
                <w:sz w:val="16"/>
                <w:szCs w:val="16"/>
                <w:lang w:val="es-AR" w:eastAsia="es-AR"/>
              </w:rPr>
              <w:t xml:space="preserve">OBSERVACIONES: </w:t>
            </w:r>
          </w:p>
        </w:tc>
      </w:tr>
      <w:tr w:rsidR="005A524B" w:rsidRPr="00231E08" w:rsidTr="009F3B8E">
        <w:trPr>
          <w:trHeight w:val="499"/>
          <w:jc w:val="center"/>
        </w:trPr>
        <w:tc>
          <w:tcPr>
            <w:tcW w:w="2075" w:type="dxa"/>
            <w:tcBorders>
              <w:top w:val="nil"/>
              <w:left w:val="single" w:sz="8" w:space="0" w:color="auto"/>
              <w:bottom w:val="nil"/>
              <w:right w:val="nil"/>
            </w:tcBorders>
            <w:shd w:val="clear" w:color="auto" w:fill="auto"/>
            <w:noWrap/>
            <w:vAlign w:val="bottom"/>
            <w:hideMark/>
          </w:tcPr>
          <w:p w:rsidR="005A524B" w:rsidRPr="00231E08" w:rsidRDefault="003D4A58" w:rsidP="00B14EB8">
            <w:pPr>
              <w:spacing w:line="240" w:lineRule="auto"/>
              <w:rPr>
                <w:rFonts w:ascii="Arial" w:eastAsia="Times New Roman" w:hAnsi="Arial" w:cs="Arial"/>
                <w:sz w:val="20"/>
                <w:szCs w:val="20"/>
                <w:lang w:val="es-AR" w:eastAsia="es-AR"/>
              </w:rPr>
            </w:pPr>
            <w:r>
              <w:rPr>
                <w:rFonts w:ascii="Arial" w:eastAsia="Times New Roman" w:hAnsi="Arial" w:cs="Arial"/>
                <w:noProof/>
                <w:sz w:val="20"/>
                <w:szCs w:val="20"/>
                <w:lang w:val="es-AR" w:eastAsia="es-AR"/>
              </w:rPr>
              <w:pict>
                <v:shapetype id="_x0000_t202" coordsize="21600,21600" o:spt="202" path="m,l,21600r21600,l21600,xe">
                  <v:stroke joinstyle="miter"/>
                  <v:path gradientshapeok="t" o:connecttype="rect"/>
                </v:shapetype>
                <v:shape id="Cuadro de texto 2049" o:spid="_x0000_s1026" type="#_x0000_t202" style="position:absolute;margin-left:56.05pt;margin-top:9.9pt;width:134.25pt;height:60.2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">
                  <v:textbox inset="2.16pt,1.8pt,2.16pt,0">
                    <w:txbxContent>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pPr>
                        <w:r>
                          <w:rPr>
                            <w:rFonts w:ascii="Arial" w:hAnsi="Arial" w:cs="Arial"/>
                            <w:b/>
                            <w:bCs/>
                            <w:color w:val="000000"/>
                            <w:sz w:val="16"/>
                            <w:szCs w:val="16"/>
                          </w:rPr>
                          <w:t>----------------------------------------</w:t>
                        </w:r>
                      </w:p>
                      <w:p w:rsidR="00A864E8" w:rsidRDefault="00A864E8" w:rsidP="005A524B">
                        <w:pPr>
                          <w:pStyle w:val="NormalWeb"/>
                          <w:spacing w:before="0" w:beforeAutospacing="0" w:after="0" w:afterAutospacing="0"/>
                          <w:jc w:val="center"/>
                        </w:pPr>
                        <w:r>
                          <w:rPr>
                            <w:rFonts w:ascii="Arial" w:hAnsi="Arial" w:cs="Arial"/>
                            <w:b/>
                            <w:bCs/>
                            <w:color w:val="000000"/>
                            <w:sz w:val="16"/>
                            <w:szCs w:val="16"/>
                          </w:rPr>
                          <w:t>POR EMISOR</w:t>
                        </w:r>
                      </w:p>
                    </w:txbxContent>
                  </v:textbox>
                </v:shape>
              </w:pict>
            </w:r>
          </w:p>
          <w:p w:rsidR="005A524B" w:rsidRDefault="005A524B" w:rsidP="00B14EB8">
            <w:pPr>
              <w:spacing w:line="240" w:lineRule="auto"/>
              <w:rPr>
                <w:rFonts w:ascii="Arial" w:eastAsia="Times New Roman" w:hAnsi="Arial" w:cs="Arial"/>
                <w:sz w:val="20"/>
                <w:szCs w:val="20"/>
                <w:lang w:val="es-AR" w:eastAsia="es-AR"/>
              </w:rPr>
            </w:pPr>
          </w:p>
          <w:p w:rsidR="005A524B" w:rsidRDefault="005A524B" w:rsidP="00B14EB8">
            <w:pPr>
              <w:spacing w:line="240" w:lineRule="auto"/>
              <w:rPr>
                <w:rFonts w:ascii="Arial" w:eastAsia="Times New Roman" w:hAnsi="Arial" w:cs="Arial"/>
                <w:sz w:val="20"/>
                <w:szCs w:val="20"/>
                <w:lang w:val="es-AR" w:eastAsia="es-AR"/>
              </w:rPr>
            </w:pPr>
          </w:p>
          <w:p w:rsidR="005A524B" w:rsidRPr="00231E08" w:rsidRDefault="005A524B" w:rsidP="00B14EB8">
            <w:pPr>
              <w:spacing w:line="240" w:lineRule="auto"/>
              <w:rPr>
                <w:rFonts w:ascii="Arial" w:eastAsia="Times New Roman" w:hAnsi="Arial" w:cs="Arial"/>
                <w:sz w:val="20"/>
                <w:szCs w:val="20"/>
                <w:lang w:val="es-AR" w:eastAsia="es-AR"/>
              </w:rPr>
            </w:pPr>
          </w:p>
        </w:tc>
        <w:tc>
          <w:tcPr>
            <w:tcW w:w="1892" w:type="dxa"/>
            <w:tcBorders>
              <w:top w:val="nil"/>
              <w:left w:val="nil"/>
              <w:bottom w:val="nil"/>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p>
        </w:tc>
        <w:tc>
          <w:tcPr>
            <w:tcW w:w="185" w:type="dxa"/>
            <w:tcBorders>
              <w:top w:val="nil"/>
              <w:left w:val="nil"/>
              <w:bottom w:val="nil"/>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p>
        </w:tc>
        <w:tc>
          <w:tcPr>
            <w:tcW w:w="1892" w:type="dxa"/>
            <w:tcBorders>
              <w:top w:val="nil"/>
              <w:left w:val="nil"/>
              <w:bottom w:val="nil"/>
              <w:right w:val="nil"/>
            </w:tcBorders>
            <w:shd w:val="clear" w:color="auto" w:fill="auto"/>
            <w:noWrap/>
            <w:vAlign w:val="center"/>
            <w:hideMark/>
          </w:tcPr>
          <w:p w:rsidR="005A524B" w:rsidRPr="00231E08" w:rsidRDefault="003D4A58" w:rsidP="00B14EB8">
            <w:pPr>
              <w:spacing w:line="240" w:lineRule="auto"/>
              <w:rPr>
                <w:rFonts w:ascii="Arial" w:eastAsia="Times New Roman" w:hAnsi="Arial" w:cs="Arial"/>
                <w:b/>
                <w:bCs/>
                <w:sz w:val="16"/>
                <w:szCs w:val="16"/>
                <w:lang w:val="es-AR" w:eastAsia="es-AR"/>
              </w:rPr>
            </w:pPr>
            <w:r>
              <w:rPr>
                <w:rFonts w:ascii="Arial" w:eastAsia="Times New Roman" w:hAnsi="Arial" w:cs="Arial"/>
                <w:noProof/>
                <w:sz w:val="20"/>
                <w:szCs w:val="20"/>
                <w:lang w:val="es-AR" w:eastAsia="es-AR"/>
              </w:rPr>
              <w:pict>
                <v:shape id="Cuadro de texto 2126" o:spid="_x0000_s1027" type="#_x0000_t202" style="position:absolute;margin-left:3.05pt;margin-top:9.25pt;width:134.25pt;height:60.8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">
                  <v:textbox inset="2.16pt,1.8pt,2.16pt,0">
                    <w:txbxContent>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rPr>
                            <w:rFonts w:ascii="Arial" w:hAnsi="Arial" w:cs="Arial"/>
                            <w:b/>
                            <w:bCs/>
                            <w:color w:val="000000"/>
                            <w:sz w:val="16"/>
                            <w:szCs w:val="16"/>
                          </w:rPr>
                        </w:pPr>
                      </w:p>
                      <w:p w:rsidR="00A864E8" w:rsidRDefault="00A864E8" w:rsidP="005A524B">
                        <w:pPr>
                          <w:pStyle w:val="NormalWeb"/>
                          <w:spacing w:before="0" w:beforeAutospacing="0" w:after="0" w:afterAutospacing="0"/>
                          <w:jc w:val="center"/>
                        </w:pPr>
                        <w:r>
                          <w:rPr>
                            <w:rFonts w:ascii="Arial" w:hAnsi="Arial" w:cs="Arial"/>
                            <w:b/>
                            <w:bCs/>
                            <w:color w:val="000000"/>
                            <w:sz w:val="16"/>
                            <w:szCs w:val="16"/>
                          </w:rPr>
                          <w:t>----------------------------------------</w:t>
                        </w:r>
                      </w:p>
                      <w:p w:rsidR="00A864E8" w:rsidRDefault="00A864E8" w:rsidP="005A524B">
                        <w:pPr>
                          <w:pStyle w:val="NormalWeb"/>
                          <w:spacing w:before="0" w:beforeAutospacing="0" w:after="0" w:afterAutospacing="0"/>
                          <w:jc w:val="center"/>
                        </w:pPr>
                        <w:r>
                          <w:rPr>
                            <w:rFonts w:ascii="Arial" w:hAnsi="Arial" w:cs="Arial"/>
                            <w:b/>
                            <w:bCs/>
                            <w:color w:val="000000"/>
                            <w:sz w:val="16"/>
                            <w:szCs w:val="16"/>
                          </w:rPr>
                          <w:t>POR DESTINATARIO</w:t>
                        </w:r>
                      </w:p>
                    </w:txbxContent>
                  </v:textbox>
                </v:shape>
              </w:pict>
            </w:r>
          </w:p>
        </w:tc>
        <w:tc>
          <w:tcPr>
            <w:tcW w:w="2388" w:type="dxa"/>
            <w:tcBorders>
              <w:top w:val="nil"/>
              <w:left w:val="nil"/>
              <w:bottom w:val="nil"/>
              <w:right w:val="single" w:sz="8" w:space="0" w:color="auto"/>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r>
      <w:tr w:rsidR="005A524B" w:rsidRPr="00231E08" w:rsidTr="009F3B8E">
        <w:trPr>
          <w:trHeight w:val="499"/>
          <w:jc w:val="center"/>
        </w:trPr>
        <w:tc>
          <w:tcPr>
            <w:tcW w:w="2075" w:type="dxa"/>
            <w:tcBorders>
              <w:top w:val="nil"/>
              <w:left w:val="single" w:sz="8" w:space="0" w:color="auto"/>
              <w:bottom w:val="nil"/>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c>
          <w:tcPr>
            <w:tcW w:w="1892" w:type="dxa"/>
            <w:tcBorders>
              <w:top w:val="nil"/>
              <w:left w:val="nil"/>
              <w:bottom w:val="nil"/>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p>
        </w:tc>
        <w:tc>
          <w:tcPr>
            <w:tcW w:w="185" w:type="dxa"/>
            <w:tcBorders>
              <w:top w:val="nil"/>
              <w:left w:val="nil"/>
              <w:bottom w:val="nil"/>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p>
        </w:tc>
        <w:tc>
          <w:tcPr>
            <w:tcW w:w="1892" w:type="dxa"/>
            <w:tcBorders>
              <w:top w:val="nil"/>
              <w:left w:val="nil"/>
              <w:bottom w:val="nil"/>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p>
        </w:tc>
        <w:tc>
          <w:tcPr>
            <w:tcW w:w="2388" w:type="dxa"/>
            <w:tcBorders>
              <w:top w:val="nil"/>
              <w:left w:val="nil"/>
              <w:bottom w:val="nil"/>
              <w:right w:val="single" w:sz="8" w:space="0" w:color="auto"/>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r>
      <w:tr w:rsidR="005A524B" w:rsidRPr="00231E08" w:rsidTr="009F3B8E">
        <w:trPr>
          <w:trHeight w:val="279"/>
          <w:jc w:val="center"/>
        </w:trPr>
        <w:tc>
          <w:tcPr>
            <w:tcW w:w="2075" w:type="dxa"/>
            <w:tcBorders>
              <w:top w:val="nil"/>
              <w:left w:val="single" w:sz="8" w:space="0" w:color="auto"/>
              <w:bottom w:val="single" w:sz="8" w:space="0" w:color="auto"/>
              <w:right w:val="nil"/>
            </w:tcBorders>
            <w:shd w:val="clear" w:color="auto" w:fill="auto"/>
            <w:noWrap/>
            <w:vAlign w:val="center"/>
          </w:tcPr>
          <w:p w:rsidR="005A524B" w:rsidRPr="00231E08" w:rsidRDefault="005A524B" w:rsidP="00B14EB8">
            <w:pPr>
              <w:spacing w:line="240" w:lineRule="auto"/>
              <w:rPr>
                <w:rFonts w:ascii="Arial" w:eastAsia="Times New Roman" w:hAnsi="Arial" w:cs="Arial"/>
                <w:b/>
                <w:bCs/>
                <w:sz w:val="16"/>
                <w:szCs w:val="16"/>
                <w:lang w:val="es-AR" w:eastAsia="es-AR"/>
              </w:rPr>
            </w:pPr>
          </w:p>
        </w:tc>
        <w:tc>
          <w:tcPr>
            <w:tcW w:w="1892" w:type="dxa"/>
            <w:tcBorders>
              <w:top w:val="nil"/>
              <w:left w:val="nil"/>
              <w:bottom w:val="single" w:sz="8" w:space="0" w:color="auto"/>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c>
          <w:tcPr>
            <w:tcW w:w="185" w:type="dxa"/>
            <w:tcBorders>
              <w:top w:val="nil"/>
              <w:left w:val="nil"/>
              <w:bottom w:val="single" w:sz="8" w:space="0" w:color="auto"/>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c>
          <w:tcPr>
            <w:tcW w:w="1892" w:type="dxa"/>
            <w:tcBorders>
              <w:top w:val="nil"/>
              <w:left w:val="nil"/>
              <w:bottom w:val="single" w:sz="8" w:space="0" w:color="auto"/>
              <w:right w:val="nil"/>
            </w:tcBorders>
            <w:shd w:val="clear" w:color="auto" w:fill="auto"/>
            <w:noWrap/>
            <w:vAlign w:val="center"/>
            <w:hideMark/>
          </w:tcPr>
          <w:p w:rsidR="005A524B" w:rsidRPr="00231E08" w:rsidRDefault="005A524B" w:rsidP="00B14EB8">
            <w:pPr>
              <w:spacing w:line="240" w:lineRule="auto"/>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c>
          <w:tcPr>
            <w:tcW w:w="2388" w:type="dxa"/>
            <w:tcBorders>
              <w:top w:val="nil"/>
              <w:left w:val="nil"/>
              <w:bottom w:val="single" w:sz="8" w:space="0" w:color="auto"/>
              <w:right w:val="single" w:sz="8" w:space="0" w:color="auto"/>
            </w:tcBorders>
            <w:shd w:val="clear" w:color="auto" w:fill="auto"/>
            <w:noWrap/>
            <w:vAlign w:val="center"/>
            <w:hideMark/>
          </w:tcPr>
          <w:p w:rsidR="005A524B" w:rsidRPr="00231E08" w:rsidRDefault="005A524B" w:rsidP="00B14EB8">
            <w:pPr>
              <w:spacing w:line="240" w:lineRule="auto"/>
              <w:jc w:val="right"/>
              <w:rPr>
                <w:rFonts w:ascii="Arial" w:eastAsia="Times New Roman" w:hAnsi="Arial" w:cs="Arial"/>
                <w:b/>
                <w:bCs/>
                <w:sz w:val="16"/>
                <w:szCs w:val="16"/>
                <w:lang w:val="es-AR" w:eastAsia="es-AR"/>
              </w:rPr>
            </w:pPr>
            <w:r w:rsidRPr="00231E08">
              <w:rPr>
                <w:rFonts w:ascii="Arial" w:eastAsia="Times New Roman" w:hAnsi="Arial" w:cs="Arial"/>
                <w:b/>
                <w:bCs/>
                <w:sz w:val="16"/>
                <w:szCs w:val="16"/>
                <w:lang w:val="es-AR" w:eastAsia="es-AR"/>
              </w:rPr>
              <w:t> </w:t>
            </w:r>
          </w:p>
        </w:tc>
      </w:tr>
    </w:tbl>
    <w:p w:rsidR="005A524B" w:rsidRDefault="005A524B" w:rsidP="005A524B">
      <w:pPr>
        <w:rPr>
          <w:rFonts w:asciiTheme="minorHAnsi" w:hAnsiTheme="minorHAnsi" w:cstheme="minorHAnsi"/>
        </w:rPr>
      </w:pPr>
    </w:p>
    <w:tbl>
      <w:tblPr>
        <w:tblW w:w="9480" w:type="dxa"/>
        <w:jc w:val="center"/>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3"/>
        <w:gridCol w:w="1375"/>
        <w:gridCol w:w="599"/>
        <w:gridCol w:w="3658"/>
        <w:gridCol w:w="1985"/>
      </w:tblGrid>
      <w:tr w:rsidR="005A524B" w:rsidRPr="00DC0CB0" w:rsidTr="00B14EB8">
        <w:trPr>
          <w:tblHeader/>
          <w:jc w:val="center"/>
        </w:trPr>
        <w:tc>
          <w:tcPr>
            <w:tcW w:w="1863" w:type="dxa"/>
            <w:shd w:val="clear" w:color="auto" w:fill="CCCCCC"/>
          </w:tcPr>
          <w:p w:rsidR="005A524B" w:rsidRPr="00DC0CB0" w:rsidRDefault="005A524B" w:rsidP="00B14EB8">
            <w:pPr>
              <w:rPr>
                <w:rFonts w:asciiTheme="minorHAnsi" w:hAnsiTheme="minorHAnsi" w:cstheme="minorHAnsi"/>
                <w:sz w:val="18"/>
                <w:szCs w:val="18"/>
              </w:rPr>
            </w:pPr>
            <w:proofErr w:type="spellStart"/>
            <w:r w:rsidRPr="00DC0CB0">
              <w:rPr>
                <w:rFonts w:asciiTheme="minorHAnsi" w:hAnsiTheme="minorHAnsi" w:cstheme="minorHAnsi"/>
                <w:sz w:val="18"/>
                <w:szCs w:val="18"/>
              </w:rPr>
              <w:t>Labels</w:t>
            </w:r>
            <w:proofErr w:type="spellEnd"/>
          </w:p>
        </w:tc>
        <w:tc>
          <w:tcPr>
            <w:tcW w:w="1375" w:type="dxa"/>
            <w:shd w:val="clear" w:color="auto" w:fill="CCCCCC"/>
          </w:tcPr>
          <w:p w:rsidR="005A524B" w:rsidRPr="00DC0CB0" w:rsidRDefault="005A524B" w:rsidP="00B14EB8">
            <w:pPr>
              <w:rPr>
                <w:rFonts w:asciiTheme="minorHAnsi" w:hAnsiTheme="minorHAnsi" w:cstheme="minorHAnsi"/>
                <w:sz w:val="18"/>
                <w:szCs w:val="18"/>
              </w:rPr>
            </w:pPr>
            <w:r w:rsidRPr="00DC0CB0">
              <w:rPr>
                <w:rFonts w:asciiTheme="minorHAnsi" w:hAnsiTheme="minorHAnsi" w:cstheme="minorHAnsi"/>
                <w:sz w:val="18"/>
                <w:szCs w:val="18"/>
              </w:rPr>
              <w:t>Tipo</w:t>
            </w:r>
          </w:p>
        </w:tc>
        <w:tc>
          <w:tcPr>
            <w:tcW w:w="599" w:type="dxa"/>
            <w:shd w:val="clear" w:color="auto" w:fill="CCCCCC"/>
          </w:tcPr>
          <w:p w:rsidR="005A524B" w:rsidRPr="00DC0CB0" w:rsidRDefault="005A524B" w:rsidP="00B14EB8">
            <w:pPr>
              <w:rPr>
                <w:rFonts w:asciiTheme="minorHAnsi" w:hAnsiTheme="minorHAnsi" w:cstheme="minorHAnsi"/>
                <w:sz w:val="18"/>
                <w:szCs w:val="18"/>
              </w:rPr>
            </w:pPr>
            <w:proofErr w:type="spellStart"/>
            <w:r>
              <w:rPr>
                <w:rFonts w:asciiTheme="minorHAnsi" w:hAnsiTheme="minorHAnsi" w:cstheme="minorHAnsi"/>
                <w:sz w:val="18"/>
                <w:szCs w:val="18"/>
              </w:rPr>
              <w:t>Oblig</w:t>
            </w:r>
            <w:proofErr w:type="spellEnd"/>
          </w:p>
        </w:tc>
        <w:tc>
          <w:tcPr>
            <w:tcW w:w="3658" w:type="dxa"/>
            <w:shd w:val="clear" w:color="auto" w:fill="CCCCCC"/>
          </w:tcPr>
          <w:p w:rsidR="005A524B" w:rsidRPr="00DC0CB0" w:rsidRDefault="005A524B" w:rsidP="00B14EB8">
            <w:pPr>
              <w:rPr>
                <w:rFonts w:asciiTheme="minorHAnsi" w:hAnsiTheme="minorHAnsi" w:cstheme="minorHAnsi"/>
                <w:sz w:val="18"/>
                <w:szCs w:val="18"/>
              </w:rPr>
            </w:pPr>
            <w:proofErr w:type="spellStart"/>
            <w:r w:rsidRPr="00DC0CB0">
              <w:rPr>
                <w:rFonts w:asciiTheme="minorHAnsi" w:hAnsiTheme="minorHAnsi" w:cstheme="minorHAnsi"/>
                <w:sz w:val="18"/>
                <w:szCs w:val="18"/>
              </w:rPr>
              <w:t>Rel</w:t>
            </w:r>
            <w:proofErr w:type="spellEnd"/>
            <w:r w:rsidRPr="00DC0CB0">
              <w:rPr>
                <w:rFonts w:asciiTheme="minorHAnsi" w:hAnsiTheme="minorHAnsi" w:cstheme="minorHAnsi"/>
                <w:sz w:val="18"/>
                <w:szCs w:val="18"/>
              </w:rPr>
              <w:t xml:space="preserve"> Campo BD</w:t>
            </w:r>
          </w:p>
        </w:tc>
        <w:tc>
          <w:tcPr>
            <w:tcW w:w="1985" w:type="dxa"/>
            <w:shd w:val="clear" w:color="auto" w:fill="CCCCCC"/>
          </w:tcPr>
          <w:p w:rsidR="005A524B" w:rsidRPr="00DC0CB0" w:rsidRDefault="005A524B" w:rsidP="00B14EB8">
            <w:pPr>
              <w:rPr>
                <w:rFonts w:asciiTheme="minorHAnsi" w:hAnsiTheme="minorHAnsi" w:cstheme="minorHAnsi"/>
                <w:sz w:val="18"/>
                <w:szCs w:val="18"/>
              </w:rPr>
            </w:pPr>
            <w:r w:rsidRPr="00DC0CB0">
              <w:rPr>
                <w:rFonts w:asciiTheme="minorHAnsi" w:hAnsiTheme="minorHAnsi" w:cstheme="minorHAnsi"/>
                <w:sz w:val="18"/>
                <w:szCs w:val="18"/>
              </w:rPr>
              <w:t xml:space="preserve">Tabla </w:t>
            </w:r>
            <w:r>
              <w:rPr>
                <w:rFonts w:asciiTheme="minorHAnsi" w:hAnsiTheme="minorHAnsi" w:cstheme="minorHAnsi"/>
                <w:sz w:val="18"/>
                <w:szCs w:val="18"/>
              </w:rPr>
              <w:t>Datos</w:t>
            </w:r>
          </w:p>
        </w:tc>
      </w:tr>
      <w:tr w:rsidR="005A524B" w:rsidRPr="006E0F06" w:rsidTr="00B14EB8">
        <w:trPr>
          <w:trHeight w:val="221"/>
          <w:jc w:val="center"/>
        </w:trPr>
        <w:tc>
          <w:tcPr>
            <w:tcW w:w="1863" w:type="dxa"/>
          </w:tcPr>
          <w:p w:rsidR="005A524B" w:rsidRPr="006E0F06" w:rsidRDefault="00B14EB8" w:rsidP="00B14EB8">
            <w:pPr>
              <w:rPr>
                <w:rFonts w:asciiTheme="minorHAnsi" w:hAnsiTheme="minorHAnsi" w:cstheme="minorHAnsi"/>
                <w:sz w:val="18"/>
                <w:szCs w:val="18"/>
              </w:rPr>
            </w:pPr>
            <w:r>
              <w:rPr>
                <w:rFonts w:asciiTheme="minorHAnsi" w:hAnsiTheme="minorHAnsi" w:cstheme="minorHAnsi"/>
                <w:sz w:val="18"/>
                <w:szCs w:val="18"/>
              </w:rPr>
              <w:t>(Tipo de Comprobante)</w:t>
            </w:r>
          </w:p>
        </w:tc>
        <w:tc>
          <w:tcPr>
            <w:tcW w:w="1375" w:type="dxa"/>
          </w:tcPr>
          <w:p w:rsidR="005A524B" w:rsidRPr="006E0F06" w:rsidRDefault="00B14EB8" w:rsidP="00B14EB8">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(50)</w:t>
            </w:r>
          </w:p>
        </w:tc>
        <w:tc>
          <w:tcPr>
            <w:tcW w:w="599" w:type="dxa"/>
          </w:tcPr>
          <w:p w:rsidR="005A524B" w:rsidRPr="006E0F06" w:rsidRDefault="005A524B" w:rsidP="00B14EB8">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5A524B" w:rsidRPr="006E0F06" w:rsidRDefault="00000B58" w:rsidP="00B14EB8">
            <w:pPr>
              <w:rPr>
                <w:rFonts w:asciiTheme="minorHAnsi" w:hAnsiTheme="minorHAnsi" w:cstheme="minorHAnsi"/>
                <w:sz w:val="18"/>
                <w:szCs w:val="18"/>
              </w:rPr>
            </w:pPr>
            <w:r>
              <w:rPr>
                <w:rFonts w:asciiTheme="minorHAnsi" w:hAnsiTheme="minorHAnsi" w:cstheme="minorHAnsi"/>
                <w:sz w:val="18"/>
                <w:szCs w:val="18"/>
              </w:rPr>
              <w:t>STK_COMPROBANTES_CABEZA</w:t>
            </w:r>
            <w:r w:rsidR="00B14EB8">
              <w:rPr>
                <w:rFonts w:asciiTheme="minorHAnsi" w:hAnsiTheme="minorHAnsi" w:cstheme="minorHAnsi"/>
                <w:sz w:val="18"/>
                <w:szCs w:val="18"/>
              </w:rPr>
              <w:t xml:space="preserve"> / </w:t>
            </w:r>
            <w:proofErr w:type="spellStart"/>
            <w:r w:rsidR="00B14EB8">
              <w:rPr>
                <w:rFonts w:asciiTheme="minorHAnsi" w:hAnsiTheme="minorHAnsi" w:cstheme="minorHAnsi"/>
                <w:sz w:val="18"/>
                <w:szCs w:val="18"/>
              </w:rPr>
              <w:t>ccabIDTIPOCOMPROBANTE</w:t>
            </w:r>
            <w:proofErr w:type="spellEnd"/>
          </w:p>
        </w:tc>
        <w:tc>
          <w:tcPr>
            <w:tcW w:w="1985" w:type="dxa"/>
          </w:tcPr>
          <w:p w:rsidR="005A524B" w:rsidRPr="006E0F06" w:rsidRDefault="00B14EB8" w:rsidP="00B14EB8">
            <w:pPr>
              <w:rPr>
                <w:rFonts w:asciiTheme="minorHAnsi" w:hAnsiTheme="minorHAnsi" w:cstheme="minorHAnsi"/>
                <w:sz w:val="18"/>
                <w:szCs w:val="18"/>
              </w:rPr>
            </w:pPr>
            <w:r>
              <w:rPr>
                <w:rFonts w:asciiTheme="minorHAnsi" w:hAnsiTheme="minorHAnsi" w:cstheme="minorHAnsi"/>
                <w:sz w:val="18"/>
                <w:szCs w:val="18"/>
              </w:rPr>
              <w:t xml:space="preserve">TTIPOCOMPROBANTES / </w:t>
            </w:r>
            <w:proofErr w:type="spellStart"/>
            <w:r>
              <w:rPr>
                <w:rFonts w:asciiTheme="minorHAnsi" w:hAnsiTheme="minorHAnsi" w:cstheme="minorHAnsi"/>
                <w:sz w:val="18"/>
                <w:szCs w:val="18"/>
              </w:rPr>
              <w:t>tcompDESCRIPCION</w:t>
            </w:r>
            <w:proofErr w:type="spellEnd"/>
          </w:p>
        </w:tc>
      </w:tr>
      <w:tr w:rsidR="00EA39FC" w:rsidRPr="006E0F06" w:rsidTr="00A060D9">
        <w:trPr>
          <w:jc w:val="center"/>
        </w:trPr>
        <w:tc>
          <w:tcPr>
            <w:tcW w:w="1863" w:type="dxa"/>
          </w:tcPr>
          <w:p w:rsidR="00EA39FC" w:rsidRPr="006E0F06" w:rsidRDefault="00EA39FC" w:rsidP="00EA39FC">
            <w:pPr>
              <w:rPr>
                <w:rFonts w:asciiTheme="minorHAnsi" w:hAnsiTheme="minorHAnsi" w:cstheme="minorHAnsi"/>
                <w:sz w:val="18"/>
                <w:szCs w:val="18"/>
              </w:rPr>
            </w:pPr>
            <w:r>
              <w:rPr>
                <w:rFonts w:asciiTheme="minorHAnsi" w:hAnsiTheme="minorHAnsi" w:cstheme="minorHAnsi"/>
                <w:sz w:val="18"/>
                <w:szCs w:val="18"/>
              </w:rPr>
              <w:t>Nº</w:t>
            </w:r>
          </w:p>
        </w:tc>
        <w:tc>
          <w:tcPr>
            <w:tcW w:w="1375" w:type="dxa"/>
          </w:tcPr>
          <w:p w:rsidR="00EA39FC" w:rsidRPr="00DC0CB0" w:rsidRDefault="00EA39FC" w:rsidP="00A060D9">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599"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EA39FC" w:rsidRPr="006E0F06" w:rsidRDefault="00000B58" w:rsidP="00A060D9">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EA39FC">
              <w:rPr>
                <w:rFonts w:asciiTheme="minorHAnsi" w:hAnsiTheme="minorHAnsi" w:cstheme="minorHAnsi"/>
                <w:sz w:val="18"/>
                <w:szCs w:val="18"/>
              </w:rPr>
              <w:t>ccabNUMERO</w:t>
            </w:r>
            <w:proofErr w:type="spellEnd"/>
          </w:p>
        </w:tc>
        <w:tc>
          <w:tcPr>
            <w:tcW w:w="1985"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r>
      <w:tr w:rsidR="00EA39FC" w:rsidRPr="006E0F06" w:rsidTr="00A060D9">
        <w:trPr>
          <w:jc w:val="center"/>
        </w:trPr>
        <w:tc>
          <w:tcPr>
            <w:tcW w:w="1863" w:type="dxa"/>
          </w:tcPr>
          <w:p w:rsidR="00EA39FC" w:rsidRPr="006E0F06" w:rsidRDefault="00EA39FC" w:rsidP="00A060D9">
            <w:pPr>
              <w:rPr>
                <w:rFonts w:asciiTheme="minorHAnsi" w:hAnsiTheme="minorHAnsi" w:cstheme="minorHAnsi"/>
                <w:sz w:val="18"/>
                <w:szCs w:val="18"/>
              </w:rPr>
            </w:pPr>
            <w:r>
              <w:rPr>
                <w:rFonts w:asciiTheme="minorHAnsi" w:hAnsiTheme="minorHAnsi" w:cstheme="minorHAnsi"/>
                <w:sz w:val="18"/>
                <w:szCs w:val="18"/>
              </w:rPr>
              <w:t>Desglose</w:t>
            </w:r>
          </w:p>
        </w:tc>
        <w:tc>
          <w:tcPr>
            <w:tcW w:w="1375" w:type="dxa"/>
          </w:tcPr>
          <w:p w:rsidR="00EA39FC" w:rsidRPr="00DC0CB0" w:rsidRDefault="00EA39FC" w:rsidP="00A060D9">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599"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EA39FC" w:rsidRPr="006E0F06" w:rsidRDefault="00000B58" w:rsidP="00A060D9">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EA39FC">
              <w:rPr>
                <w:rFonts w:asciiTheme="minorHAnsi" w:hAnsiTheme="minorHAnsi" w:cstheme="minorHAnsi"/>
                <w:sz w:val="18"/>
                <w:szCs w:val="18"/>
              </w:rPr>
              <w:t>ccabDESGLOSE</w:t>
            </w:r>
            <w:proofErr w:type="spellEnd"/>
          </w:p>
        </w:tc>
        <w:tc>
          <w:tcPr>
            <w:tcW w:w="1985"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r>
      <w:tr w:rsidR="005A524B" w:rsidRPr="006E0F06" w:rsidTr="00B14EB8">
        <w:trPr>
          <w:jc w:val="center"/>
        </w:trPr>
        <w:tc>
          <w:tcPr>
            <w:tcW w:w="1863" w:type="dxa"/>
          </w:tcPr>
          <w:p w:rsidR="005A524B" w:rsidRPr="006E0F06" w:rsidRDefault="005A524B" w:rsidP="00B14EB8">
            <w:pPr>
              <w:rPr>
                <w:rFonts w:asciiTheme="minorHAnsi" w:hAnsiTheme="minorHAnsi" w:cstheme="minorHAnsi"/>
                <w:sz w:val="18"/>
                <w:szCs w:val="18"/>
              </w:rPr>
            </w:pPr>
            <w:r w:rsidRPr="006E0F06">
              <w:rPr>
                <w:rFonts w:asciiTheme="minorHAnsi" w:hAnsiTheme="minorHAnsi" w:cstheme="minorHAnsi"/>
                <w:sz w:val="18"/>
                <w:szCs w:val="18"/>
              </w:rPr>
              <w:t>Fecha</w:t>
            </w:r>
          </w:p>
        </w:tc>
        <w:tc>
          <w:tcPr>
            <w:tcW w:w="1375" w:type="dxa"/>
          </w:tcPr>
          <w:p w:rsidR="005A524B" w:rsidRPr="00DC0CB0" w:rsidRDefault="005A524B" w:rsidP="00B14EB8">
            <w:pPr>
              <w:rPr>
                <w:rFonts w:asciiTheme="minorHAnsi" w:hAnsiTheme="minorHAnsi" w:cstheme="minorHAnsi"/>
                <w:sz w:val="18"/>
                <w:szCs w:val="18"/>
              </w:rPr>
            </w:pPr>
            <w:r>
              <w:rPr>
                <w:rFonts w:asciiTheme="minorHAnsi" w:hAnsiTheme="minorHAnsi" w:cstheme="minorHAnsi"/>
                <w:sz w:val="18"/>
                <w:szCs w:val="18"/>
              </w:rPr>
              <w:t>Fecha (</w:t>
            </w:r>
            <w:proofErr w:type="spellStart"/>
            <w:r>
              <w:rPr>
                <w:rFonts w:asciiTheme="minorHAnsi" w:hAnsiTheme="minorHAnsi" w:cstheme="minorHAnsi"/>
                <w:sz w:val="18"/>
                <w:szCs w:val="18"/>
              </w:rPr>
              <w:t>dd</w:t>
            </w:r>
            <w:proofErr w:type="spellEnd"/>
            <w:r>
              <w:rPr>
                <w:rFonts w:asciiTheme="minorHAnsi" w:hAnsiTheme="minorHAnsi" w:cstheme="minorHAnsi"/>
                <w:sz w:val="18"/>
                <w:szCs w:val="18"/>
              </w:rPr>
              <w:t>/mm/</w:t>
            </w:r>
            <w:proofErr w:type="spellStart"/>
            <w:r>
              <w:rPr>
                <w:rFonts w:asciiTheme="minorHAnsi" w:hAnsiTheme="minorHAnsi" w:cstheme="minorHAnsi"/>
                <w:sz w:val="18"/>
                <w:szCs w:val="18"/>
              </w:rPr>
              <w:t>aaaa</w:t>
            </w:r>
            <w:proofErr w:type="spellEnd"/>
            <w:r>
              <w:rPr>
                <w:rFonts w:asciiTheme="minorHAnsi" w:hAnsiTheme="minorHAnsi" w:cstheme="minorHAnsi"/>
                <w:sz w:val="18"/>
                <w:szCs w:val="18"/>
              </w:rPr>
              <w:t>)</w:t>
            </w:r>
          </w:p>
        </w:tc>
        <w:tc>
          <w:tcPr>
            <w:tcW w:w="599" w:type="dxa"/>
          </w:tcPr>
          <w:p w:rsidR="005A524B" w:rsidRPr="006E0F06" w:rsidRDefault="005A524B" w:rsidP="00B14EB8">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5A524B" w:rsidRPr="006E0F06" w:rsidRDefault="00000B58" w:rsidP="00B14EB8">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EA39FC">
              <w:rPr>
                <w:rFonts w:asciiTheme="minorHAnsi" w:hAnsiTheme="minorHAnsi" w:cstheme="minorHAnsi"/>
                <w:sz w:val="18"/>
                <w:szCs w:val="18"/>
              </w:rPr>
              <w:t>ccabFECHACOMPROB</w:t>
            </w:r>
            <w:proofErr w:type="spellEnd"/>
          </w:p>
        </w:tc>
        <w:tc>
          <w:tcPr>
            <w:tcW w:w="1985" w:type="dxa"/>
          </w:tcPr>
          <w:p w:rsidR="005A524B" w:rsidRPr="006E0F06" w:rsidRDefault="005A524B" w:rsidP="00B14EB8">
            <w:pPr>
              <w:rPr>
                <w:rFonts w:asciiTheme="minorHAnsi" w:hAnsiTheme="minorHAnsi" w:cstheme="minorHAnsi"/>
                <w:sz w:val="18"/>
                <w:szCs w:val="18"/>
              </w:rPr>
            </w:pPr>
            <w:r w:rsidRPr="006E0F06">
              <w:rPr>
                <w:rFonts w:asciiTheme="minorHAnsi" w:hAnsiTheme="minorHAnsi" w:cstheme="minorHAnsi"/>
                <w:sz w:val="18"/>
                <w:szCs w:val="18"/>
              </w:rPr>
              <w:t>-</w:t>
            </w:r>
          </w:p>
        </w:tc>
      </w:tr>
      <w:tr w:rsidR="00EA39FC" w:rsidRPr="006E0F06" w:rsidTr="00A060D9">
        <w:trPr>
          <w:jc w:val="center"/>
        </w:trPr>
        <w:tc>
          <w:tcPr>
            <w:tcW w:w="1863" w:type="dxa"/>
          </w:tcPr>
          <w:p w:rsidR="00EA39FC" w:rsidRPr="006E0F06" w:rsidRDefault="00EA39FC" w:rsidP="00A060D9">
            <w:pPr>
              <w:rPr>
                <w:rFonts w:asciiTheme="minorHAnsi" w:hAnsiTheme="minorHAnsi" w:cstheme="minorHAnsi"/>
                <w:sz w:val="18"/>
                <w:szCs w:val="18"/>
              </w:rPr>
            </w:pPr>
            <w:r>
              <w:rPr>
                <w:rFonts w:asciiTheme="minorHAnsi" w:hAnsiTheme="minorHAnsi" w:cstheme="minorHAnsi"/>
                <w:sz w:val="18"/>
                <w:szCs w:val="18"/>
              </w:rPr>
              <w:t>Tipo Doc. Respaldo</w:t>
            </w:r>
          </w:p>
        </w:tc>
        <w:tc>
          <w:tcPr>
            <w:tcW w:w="1375" w:type="dxa"/>
          </w:tcPr>
          <w:p w:rsidR="00EA39FC" w:rsidRPr="00DC0CB0" w:rsidRDefault="00EA39FC" w:rsidP="00A060D9">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(50)</w:t>
            </w:r>
          </w:p>
        </w:tc>
        <w:tc>
          <w:tcPr>
            <w:tcW w:w="599"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EA39FC" w:rsidRPr="006E0F06" w:rsidRDefault="00000B58" w:rsidP="00EA39FC">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EA39FC">
              <w:rPr>
                <w:rFonts w:asciiTheme="minorHAnsi" w:hAnsiTheme="minorHAnsi" w:cstheme="minorHAnsi"/>
                <w:sz w:val="18"/>
                <w:szCs w:val="18"/>
              </w:rPr>
              <w:t>ccabIDTIPODOCRESPALDO</w:t>
            </w:r>
            <w:proofErr w:type="spellEnd"/>
          </w:p>
        </w:tc>
        <w:tc>
          <w:tcPr>
            <w:tcW w:w="1985" w:type="dxa"/>
          </w:tcPr>
          <w:p w:rsidR="00EA39FC" w:rsidRPr="006E0F06" w:rsidRDefault="00EA39FC" w:rsidP="00A060D9">
            <w:pPr>
              <w:rPr>
                <w:rFonts w:asciiTheme="minorHAnsi" w:hAnsiTheme="minorHAnsi" w:cstheme="minorHAnsi"/>
                <w:sz w:val="18"/>
                <w:szCs w:val="18"/>
              </w:rPr>
            </w:pPr>
            <w:r>
              <w:rPr>
                <w:rFonts w:asciiTheme="minorHAnsi" w:hAnsiTheme="minorHAnsi" w:cstheme="minorHAnsi"/>
                <w:sz w:val="18"/>
                <w:szCs w:val="18"/>
              </w:rPr>
              <w:t xml:space="preserve">TTIPODOCUMENTOS / </w:t>
            </w:r>
            <w:proofErr w:type="spellStart"/>
            <w:r>
              <w:rPr>
                <w:rFonts w:asciiTheme="minorHAnsi" w:hAnsiTheme="minorHAnsi" w:cstheme="minorHAnsi"/>
                <w:sz w:val="18"/>
                <w:szCs w:val="18"/>
              </w:rPr>
              <w:t>tdocDESCRIPCION</w:t>
            </w:r>
            <w:proofErr w:type="spellEnd"/>
          </w:p>
        </w:tc>
      </w:tr>
      <w:tr w:rsidR="00EA39FC" w:rsidRPr="006E0F06" w:rsidTr="00A060D9">
        <w:trPr>
          <w:jc w:val="center"/>
        </w:trPr>
        <w:tc>
          <w:tcPr>
            <w:tcW w:w="1863" w:type="dxa"/>
          </w:tcPr>
          <w:p w:rsidR="00EA39FC" w:rsidRPr="006E0F06" w:rsidRDefault="00EA39FC" w:rsidP="00A060D9">
            <w:pPr>
              <w:rPr>
                <w:rFonts w:asciiTheme="minorHAnsi" w:hAnsiTheme="minorHAnsi" w:cstheme="minorHAnsi"/>
                <w:sz w:val="18"/>
                <w:szCs w:val="18"/>
              </w:rPr>
            </w:pPr>
            <w:r>
              <w:rPr>
                <w:rFonts w:asciiTheme="minorHAnsi" w:hAnsiTheme="minorHAnsi" w:cstheme="minorHAnsi"/>
                <w:sz w:val="18"/>
                <w:szCs w:val="18"/>
              </w:rPr>
              <w:t>Nº Doc. Respaldo</w:t>
            </w:r>
          </w:p>
        </w:tc>
        <w:tc>
          <w:tcPr>
            <w:tcW w:w="1375" w:type="dxa"/>
          </w:tcPr>
          <w:p w:rsidR="00EA39FC" w:rsidRPr="00DC0CB0" w:rsidRDefault="00EA39FC" w:rsidP="00A060D9">
            <w:pPr>
              <w:rPr>
                <w:rFonts w:asciiTheme="minorHAnsi" w:hAnsiTheme="minorHAnsi" w:cstheme="minorHAnsi"/>
                <w:sz w:val="18"/>
                <w:szCs w:val="18"/>
              </w:rPr>
            </w:pPr>
            <w:proofErr w:type="spellStart"/>
            <w:r>
              <w:rPr>
                <w:rFonts w:asciiTheme="minorHAnsi" w:hAnsiTheme="minorHAnsi" w:cstheme="minorHAnsi"/>
                <w:sz w:val="18"/>
                <w:szCs w:val="18"/>
              </w:rPr>
              <w:t>Int</w:t>
            </w:r>
            <w:proofErr w:type="spellEnd"/>
          </w:p>
        </w:tc>
        <w:tc>
          <w:tcPr>
            <w:tcW w:w="599"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EA39FC" w:rsidRPr="006E0F06" w:rsidRDefault="00000B58" w:rsidP="00EA39FC">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EA39FC">
              <w:rPr>
                <w:rFonts w:asciiTheme="minorHAnsi" w:hAnsiTheme="minorHAnsi" w:cstheme="minorHAnsi"/>
                <w:sz w:val="18"/>
                <w:szCs w:val="18"/>
              </w:rPr>
              <w:t>ccabNUMERODOCRESPALDO</w:t>
            </w:r>
            <w:proofErr w:type="spellEnd"/>
          </w:p>
        </w:tc>
        <w:tc>
          <w:tcPr>
            <w:tcW w:w="1985"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r>
      <w:tr w:rsidR="00EA39FC" w:rsidRPr="006E0F06" w:rsidTr="00A060D9">
        <w:trPr>
          <w:trHeight w:val="221"/>
          <w:jc w:val="center"/>
        </w:trPr>
        <w:tc>
          <w:tcPr>
            <w:tcW w:w="1863"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Dependencia</w:t>
            </w:r>
            <w:r>
              <w:rPr>
                <w:rFonts w:asciiTheme="minorHAnsi" w:hAnsiTheme="minorHAnsi" w:cstheme="minorHAnsi"/>
                <w:sz w:val="18"/>
                <w:szCs w:val="18"/>
              </w:rPr>
              <w:t xml:space="preserve"> Emisora</w:t>
            </w:r>
          </w:p>
        </w:tc>
        <w:tc>
          <w:tcPr>
            <w:tcW w:w="1375" w:type="dxa"/>
          </w:tcPr>
          <w:p w:rsidR="00EA39FC" w:rsidRPr="006E0F06" w:rsidRDefault="00EA39FC" w:rsidP="00A060D9">
            <w:pPr>
              <w:rPr>
                <w:rFonts w:asciiTheme="minorHAnsi" w:hAnsiTheme="minorHAnsi" w:cstheme="minorHAnsi"/>
                <w:sz w:val="18"/>
                <w:szCs w:val="18"/>
              </w:rPr>
            </w:pPr>
            <w:proofErr w:type="spellStart"/>
            <w:r w:rsidRPr="006E0F06">
              <w:rPr>
                <w:rFonts w:asciiTheme="minorHAnsi" w:hAnsiTheme="minorHAnsi" w:cstheme="minorHAnsi"/>
                <w:sz w:val="18"/>
                <w:szCs w:val="18"/>
              </w:rPr>
              <w:t>Varchar</w:t>
            </w:r>
            <w:proofErr w:type="spellEnd"/>
            <w:r w:rsidRPr="006E0F06">
              <w:rPr>
                <w:rFonts w:asciiTheme="minorHAnsi" w:hAnsiTheme="minorHAnsi" w:cstheme="minorHAnsi"/>
                <w:sz w:val="18"/>
                <w:szCs w:val="18"/>
              </w:rPr>
              <w:t>(100)</w:t>
            </w:r>
          </w:p>
        </w:tc>
        <w:tc>
          <w:tcPr>
            <w:tcW w:w="599"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EA39FC" w:rsidRPr="006E0F06" w:rsidRDefault="00000B58" w:rsidP="00A060D9">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B85313">
              <w:rPr>
                <w:rFonts w:asciiTheme="minorHAnsi" w:hAnsiTheme="minorHAnsi" w:cstheme="minorHAnsi"/>
                <w:sz w:val="18"/>
                <w:szCs w:val="18"/>
              </w:rPr>
              <w:t>ccabIDDEPTOEMIS</w:t>
            </w:r>
            <w:proofErr w:type="spellEnd"/>
          </w:p>
        </w:tc>
        <w:tc>
          <w:tcPr>
            <w:tcW w:w="1985" w:type="dxa"/>
          </w:tcPr>
          <w:p w:rsidR="00EA39FC" w:rsidRPr="006E0F06" w:rsidRDefault="00EA39FC" w:rsidP="00A060D9">
            <w:pPr>
              <w:rPr>
                <w:rFonts w:asciiTheme="minorHAnsi" w:hAnsiTheme="minorHAnsi" w:cstheme="minorHAnsi"/>
                <w:sz w:val="18"/>
                <w:szCs w:val="18"/>
              </w:rPr>
            </w:pPr>
            <w:r w:rsidRPr="006E0F06">
              <w:rPr>
                <w:rFonts w:asciiTheme="minorHAnsi" w:hAnsiTheme="minorHAnsi" w:cstheme="minorHAnsi"/>
                <w:sz w:val="18"/>
                <w:szCs w:val="18"/>
              </w:rPr>
              <w:t>USR_ORGANICA / DTO_NOMBRE</w:t>
            </w:r>
          </w:p>
        </w:tc>
      </w:tr>
      <w:tr w:rsidR="005A524B" w:rsidRPr="006E0F06" w:rsidTr="00B14EB8">
        <w:trPr>
          <w:trHeight w:val="221"/>
          <w:jc w:val="center"/>
        </w:trPr>
        <w:tc>
          <w:tcPr>
            <w:tcW w:w="1863" w:type="dxa"/>
          </w:tcPr>
          <w:p w:rsidR="005A524B" w:rsidRPr="006E0F06" w:rsidRDefault="00EA39FC" w:rsidP="00EA39FC">
            <w:pPr>
              <w:rPr>
                <w:rFonts w:asciiTheme="minorHAnsi" w:hAnsiTheme="minorHAnsi" w:cstheme="minorHAnsi"/>
                <w:sz w:val="18"/>
                <w:szCs w:val="18"/>
              </w:rPr>
            </w:pPr>
            <w:r>
              <w:rPr>
                <w:rFonts w:asciiTheme="minorHAnsi" w:hAnsiTheme="minorHAnsi" w:cstheme="minorHAnsi"/>
                <w:sz w:val="18"/>
                <w:szCs w:val="18"/>
              </w:rPr>
              <w:t xml:space="preserve">Proveedor / </w:t>
            </w:r>
            <w:r w:rsidR="005A524B" w:rsidRPr="006E0F06">
              <w:rPr>
                <w:rFonts w:asciiTheme="minorHAnsi" w:hAnsiTheme="minorHAnsi" w:cstheme="minorHAnsi"/>
                <w:sz w:val="18"/>
                <w:szCs w:val="18"/>
              </w:rPr>
              <w:t>Dependencia</w:t>
            </w:r>
            <w:r>
              <w:rPr>
                <w:rFonts w:asciiTheme="minorHAnsi" w:hAnsiTheme="minorHAnsi" w:cstheme="minorHAnsi"/>
                <w:sz w:val="18"/>
                <w:szCs w:val="18"/>
              </w:rPr>
              <w:t xml:space="preserve"> Destinataria</w:t>
            </w:r>
          </w:p>
        </w:tc>
        <w:tc>
          <w:tcPr>
            <w:tcW w:w="1375" w:type="dxa"/>
          </w:tcPr>
          <w:p w:rsidR="005A524B" w:rsidRPr="006E0F06" w:rsidRDefault="005A524B" w:rsidP="00B14EB8">
            <w:pPr>
              <w:rPr>
                <w:rFonts w:asciiTheme="minorHAnsi" w:hAnsiTheme="minorHAnsi" w:cstheme="minorHAnsi"/>
                <w:sz w:val="18"/>
                <w:szCs w:val="18"/>
              </w:rPr>
            </w:pPr>
            <w:proofErr w:type="spellStart"/>
            <w:r w:rsidRPr="006E0F06">
              <w:rPr>
                <w:rFonts w:asciiTheme="minorHAnsi" w:hAnsiTheme="minorHAnsi" w:cstheme="minorHAnsi"/>
                <w:sz w:val="18"/>
                <w:szCs w:val="18"/>
              </w:rPr>
              <w:t>Varchar</w:t>
            </w:r>
            <w:proofErr w:type="spellEnd"/>
            <w:r w:rsidRPr="006E0F06">
              <w:rPr>
                <w:rFonts w:asciiTheme="minorHAnsi" w:hAnsiTheme="minorHAnsi" w:cstheme="minorHAnsi"/>
                <w:sz w:val="18"/>
                <w:szCs w:val="18"/>
              </w:rPr>
              <w:t>(100)</w:t>
            </w:r>
          </w:p>
        </w:tc>
        <w:tc>
          <w:tcPr>
            <w:tcW w:w="599" w:type="dxa"/>
          </w:tcPr>
          <w:p w:rsidR="005A524B" w:rsidRPr="006E0F06" w:rsidRDefault="005A524B" w:rsidP="00B14EB8">
            <w:pPr>
              <w:rPr>
                <w:rFonts w:asciiTheme="minorHAnsi" w:hAnsiTheme="minorHAnsi" w:cstheme="minorHAnsi"/>
                <w:sz w:val="18"/>
                <w:szCs w:val="18"/>
              </w:rPr>
            </w:pPr>
            <w:r w:rsidRPr="006E0F06">
              <w:rPr>
                <w:rFonts w:asciiTheme="minorHAnsi" w:hAnsiTheme="minorHAnsi" w:cstheme="minorHAnsi"/>
                <w:sz w:val="18"/>
                <w:szCs w:val="18"/>
              </w:rPr>
              <w:t>-</w:t>
            </w:r>
          </w:p>
        </w:tc>
        <w:tc>
          <w:tcPr>
            <w:tcW w:w="3658" w:type="dxa"/>
          </w:tcPr>
          <w:p w:rsidR="005A524B" w:rsidRPr="006E0F06" w:rsidRDefault="00000B58" w:rsidP="00B14EB8">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B85313">
              <w:rPr>
                <w:rFonts w:asciiTheme="minorHAnsi" w:hAnsiTheme="minorHAnsi" w:cstheme="minorHAnsi"/>
                <w:sz w:val="18"/>
                <w:szCs w:val="18"/>
              </w:rPr>
              <w:t>ccabIDDEPTODEST</w:t>
            </w:r>
            <w:proofErr w:type="spellEnd"/>
          </w:p>
        </w:tc>
        <w:tc>
          <w:tcPr>
            <w:tcW w:w="1985" w:type="dxa"/>
          </w:tcPr>
          <w:p w:rsidR="005A524B" w:rsidRDefault="005A524B" w:rsidP="00B14EB8">
            <w:pPr>
              <w:rPr>
                <w:rFonts w:asciiTheme="minorHAnsi" w:hAnsiTheme="minorHAnsi" w:cstheme="minorHAnsi"/>
                <w:sz w:val="18"/>
                <w:szCs w:val="18"/>
              </w:rPr>
            </w:pPr>
            <w:r w:rsidRPr="006E0F06">
              <w:rPr>
                <w:rFonts w:asciiTheme="minorHAnsi" w:hAnsiTheme="minorHAnsi" w:cstheme="minorHAnsi"/>
                <w:sz w:val="18"/>
                <w:szCs w:val="18"/>
              </w:rPr>
              <w:t>USR_ORGANICA / DTO_NOMBRE</w:t>
            </w:r>
            <w:r w:rsidR="00EA39FC">
              <w:rPr>
                <w:rFonts w:asciiTheme="minorHAnsi" w:hAnsiTheme="minorHAnsi" w:cstheme="minorHAnsi"/>
                <w:sz w:val="18"/>
                <w:szCs w:val="18"/>
              </w:rPr>
              <w:t xml:space="preserve"> //</w:t>
            </w:r>
          </w:p>
          <w:p w:rsidR="00EA39FC" w:rsidRPr="006E0F06" w:rsidRDefault="00EA39FC" w:rsidP="00B14EB8">
            <w:pPr>
              <w:rPr>
                <w:rFonts w:asciiTheme="minorHAnsi" w:hAnsiTheme="minorHAnsi" w:cstheme="minorHAnsi"/>
                <w:sz w:val="18"/>
                <w:szCs w:val="18"/>
              </w:rPr>
            </w:pPr>
            <w:r>
              <w:rPr>
                <w:rFonts w:asciiTheme="minorHAnsi" w:hAnsiTheme="minorHAnsi" w:cstheme="minorHAnsi"/>
                <w:sz w:val="18"/>
                <w:szCs w:val="18"/>
              </w:rPr>
              <w:t>GRANCUIT / DENOMINACION</w:t>
            </w:r>
          </w:p>
        </w:tc>
      </w:tr>
      <w:tr w:rsidR="005A524B" w:rsidRPr="006E0F06" w:rsidTr="00B14EB8">
        <w:trPr>
          <w:trHeight w:val="221"/>
          <w:jc w:val="center"/>
        </w:trPr>
        <w:tc>
          <w:tcPr>
            <w:tcW w:w="1863" w:type="dxa"/>
          </w:tcPr>
          <w:p w:rsidR="005A524B" w:rsidRPr="006E0F06" w:rsidRDefault="00EA39FC" w:rsidP="00B14EB8">
            <w:pPr>
              <w:rPr>
                <w:rFonts w:asciiTheme="minorHAnsi" w:hAnsiTheme="minorHAnsi" w:cstheme="minorHAnsi"/>
                <w:sz w:val="18"/>
                <w:szCs w:val="18"/>
              </w:rPr>
            </w:pPr>
            <w:r>
              <w:rPr>
                <w:rFonts w:asciiTheme="minorHAnsi" w:hAnsiTheme="minorHAnsi" w:cstheme="minorHAnsi"/>
                <w:sz w:val="18"/>
                <w:szCs w:val="18"/>
              </w:rPr>
              <w:t>Observaciones</w:t>
            </w:r>
          </w:p>
        </w:tc>
        <w:tc>
          <w:tcPr>
            <w:tcW w:w="1375" w:type="dxa"/>
          </w:tcPr>
          <w:p w:rsidR="005A524B" w:rsidRDefault="00EA39FC" w:rsidP="00B14EB8">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w:t>
            </w:r>
            <w:proofErr w:type="spellStart"/>
            <w:r>
              <w:rPr>
                <w:rFonts w:asciiTheme="minorHAnsi" w:hAnsiTheme="minorHAnsi" w:cstheme="minorHAnsi"/>
                <w:sz w:val="18"/>
                <w:szCs w:val="18"/>
              </w:rPr>
              <w:t>max</w:t>
            </w:r>
            <w:proofErr w:type="spellEnd"/>
            <w:r>
              <w:rPr>
                <w:rFonts w:asciiTheme="minorHAnsi" w:hAnsiTheme="minorHAnsi" w:cstheme="minorHAnsi"/>
                <w:sz w:val="18"/>
                <w:szCs w:val="18"/>
              </w:rPr>
              <w:t>)</w:t>
            </w:r>
          </w:p>
        </w:tc>
        <w:tc>
          <w:tcPr>
            <w:tcW w:w="599" w:type="dxa"/>
          </w:tcPr>
          <w:p w:rsidR="005A524B" w:rsidRDefault="005A524B" w:rsidP="00B14EB8">
            <w:r w:rsidRPr="00F5349B">
              <w:rPr>
                <w:rFonts w:asciiTheme="minorHAnsi" w:hAnsiTheme="minorHAnsi" w:cstheme="minorHAnsi"/>
                <w:sz w:val="18"/>
                <w:szCs w:val="18"/>
              </w:rPr>
              <w:t>-</w:t>
            </w:r>
          </w:p>
        </w:tc>
        <w:tc>
          <w:tcPr>
            <w:tcW w:w="3658" w:type="dxa"/>
          </w:tcPr>
          <w:p w:rsidR="005A524B" w:rsidRPr="006E0F06" w:rsidRDefault="00000B58" w:rsidP="00B14EB8">
            <w:pPr>
              <w:rPr>
                <w:rFonts w:asciiTheme="minorHAnsi" w:hAnsiTheme="minorHAnsi" w:cstheme="minorHAnsi"/>
                <w:sz w:val="18"/>
                <w:szCs w:val="18"/>
              </w:rPr>
            </w:pPr>
            <w:r>
              <w:rPr>
                <w:rFonts w:asciiTheme="minorHAnsi" w:hAnsiTheme="minorHAnsi" w:cstheme="minorHAnsi"/>
                <w:sz w:val="18"/>
                <w:szCs w:val="18"/>
              </w:rPr>
              <w:t>STK_COMPROBANTES_CABEZA</w:t>
            </w:r>
            <w:r w:rsidR="00EA39FC">
              <w:rPr>
                <w:rFonts w:asciiTheme="minorHAnsi" w:hAnsiTheme="minorHAnsi" w:cstheme="minorHAnsi"/>
                <w:sz w:val="18"/>
                <w:szCs w:val="18"/>
              </w:rPr>
              <w:t xml:space="preserve"> / </w:t>
            </w:r>
            <w:proofErr w:type="spellStart"/>
            <w:r w:rsidR="00EA39FC">
              <w:rPr>
                <w:rFonts w:asciiTheme="minorHAnsi" w:hAnsiTheme="minorHAnsi" w:cstheme="minorHAnsi"/>
                <w:sz w:val="18"/>
                <w:szCs w:val="18"/>
              </w:rPr>
              <w:t>ccabOBSERVACIONES</w:t>
            </w:r>
            <w:proofErr w:type="spellEnd"/>
          </w:p>
        </w:tc>
        <w:tc>
          <w:tcPr>
            <w:tcW w:w="1985" w:type="dxa"/>
          </w:tcPr>
          <w:p w:rsidR="005A524B" w:rsidRPr="006E0F06" w:rsidRDefault="005A524B" w:rsidP="00B14EB8">
            <w:pPr>
              <w:rPr>
                <w:rFonts w:asciiTheme="minorHAnsi" w:hAnsiTheme="minorHAnsi" w:cstheme="minorHAnsi"/>
                <w:sz w:val="18"/>
                <w:szCs w:val="18"/>
              </w:rPr>
            </w:pPr>
            <w:r w:rsidRPr="006E0F06">
              <w:rPr>
                <w:rFonts w:asciiTheme="minorHAnsi" w:hAnsiTheme="minorHAnsi" w:cstheme="minorHAnsi"/>
                <w:sz w:val="18"/>
                <w:szCs w:val="18"/>
              </w:rPr>
              <w:t>-</w:t>
            </w:r>
          </w:p>
        </w:tc>
      </w:tr>
      <w:tr w:rsidR="005A524B" w:rsidRPr="00DC0CB0" w:rsidTr="008F4800">
        <w:trPr>
          <w:trHeight w:val="81"/>
          <w:jc w:val="center"/>
        </w:trPr>
        <w:tc>
          <w:tcPr>
            <w:tcW w:w="9480" w:type="dxa"/>
            <w:gridSpan w:val="5"/>
            <w:shd w:val="clear" w:color="auto" w:fill="8DB3E2" w:themeFill="text2" w:themeFillTint="66"/>
          </w:tcPr>
          <w:p w:rsidR="005A524B" w:rsidRPr="00BC2BEF" w:rsidRDefault="00EA39FC" w:rsidP="00EA39FC">
            <w:pPr>
              <w:rPr>
                <w:rFonts w:asciiTheme="minorHAnsi" w:hAnsiTheme="minorHAnsi" w:cstheme="minorHAnsi"/>
                <w:b/>
                <w:sz w:val="18"/>
                <w:szCs w:val="18"/>
              </w:rPr>
            </w:pPr>
            <w:r>
              <w:rPr>
                <w:rFonts w:asciiTheme="minorHAnsi" w:hAnsiTheme="minorHAnsi" w:cstheme="minorHAnsi"/>
                <w:b/>
                <w:sz w:val="18"/>
                <w:szCs w:val="18"/>
              </w:rPr>
              <w:t>Listado de ítems del comprobante</w:t>
            </w:r>
          </w:p>
        </w:tc>
      </w:tr>
      <w:tr w:rsidR="005A524B" w:rsidRPr="00DC0CB0" w:rsidTr="00B14EB8">
        <w:trPr>
          <w:trHeight w:val="221"/>
          <w:jc w:val="center"/>
        </w:trPr>
        <w:tc>
          <w:tcPr>
            <w:tcW w:w="9480" w:type="dxa"/>
            <w:gridSpan w:val="5"/>
            <w:shd w:val="clear" w:color="auto" w:fill="FFFFFF" w:themeFill="background1"/>
          </w:tcPr>
          <w:p w:rsidR="00EA39FC" w:rsidRDefault="00EA39FC" w:rsidP="00B14EB8">
            <w:pPr>
              <w:rPr>
                <w:rFonts w:asciiTheme="minorHAnsi" w:hAnsiTheme="minorHAnsi" w:cstheme="minorHAnsi"/>
                <w:sz w:val="18"/>
                <w:szCs w:val="18"/>
              </w:rPr>
            </w:pPr>
            <w:r>
              <w:rPr>
                <w:rFonts w:asciiTheme="minorHAnsi" w:hAnsiTheme="minorHAnsi" w:cstheme="minorHAnsi"/>
                <w:sz w:val="18"/>
                <w:szCs w:val="18"/>
              </w:rPr>
              <w:t xml:space="preserve">Lista de todos los ítems (no eliminados) existentes en el comprobante. </w:t>
            </w:r>
          </w:p>
          <w:p w:rsidR="005A524B" w:rsidRPr="00DC0CB0" w:rsidRDefault="00000B58" w:rsidP="00EA39FC">
            <w:pPr>
              <w:rPr>
                <w:rFonts w:asciiTheme="minorHAnsi" w:hAnsiTheme="minorHAnsi" w:cstheme="minorHAnsi"/>
                <w:sz w:val="18"/>
                <w:szCs w:val="18"/>
              </w:rPr>
            </w:pPr>
            <w:proofErr w:type="spellStart"/>
            <w:r>
              <w:rPr>
                <w:rFonts w:asciiTheme="minorHAnsi" w:hAnsiTheme="minorHAnsi" w:cstheme="minorHAnsi"/>
                <w:sz w:val="18"/>
                <w:szCs w:val="18"/>
              </w:rPr>
              <w:t>STK_COMPROBANTES_ITEMS</w:t>
            </w:r>
            <w:r w:rsidR="005A524B">
              <w:rPr>
                <w:rFonts w:asciiTheme="minorHAnsi" w:hAnsiTheme="minorHAnsi" w:cstheme="minorHAnsi"/>
                <w:sz w:val="18"/>
                <w:szCs w:val="18"/>
              </w:rPr>
              <w:t>.</w:t>
            </w:r>
            <w:r w:rsidR="00EA39FC">
              <w:rPr>
                <w:rFonts w:asciiTheme="minorHAnsi" w:hAnsiTheme="minorHAnsi" w:cstheme="minorHAnsi"/>
                <w:sz w:val="18"/>
                <w:szCs w:val="18"/>
              </w:rPr>
              <w:t>citeIDCOMPROBANTE</w:t>
            </w:r>
            <w:proofErr w:type="spellEnd"/>
            <w:r w:rsidR="005A524B">
              <w:rPr>
                <w:rFonts w:asciiTheme="minorHAnsi" w:hAnsiTheme="minorHAnsi" w:cstheme="minorHAnsi"/>
                <w:sz w:val="18"/>
                <w:szCs w:val="18"/>
              </w:rPr>
              <w:t xml:space="preserve"> = </w:t>
            </w:r>
            <w:proofErr w:type="spellStart"/>
            <w:r>
              <w:rPr>
                <w:rFonts w:asciiTheme="minorHAnsi" w:hAnsiTheme="minorHAnsi" w:cstheme="minorHAnsi"/>
                <w:sz w:val="18"/>
                <w:szCs w:val="18"/>
              </w:rPr>
              <w:t>STK_COMPROBANTES_CABEZA</w:t>
            </w:r>
            <w:r w:rsidR="00EA39FC">
              <w:rPr>
                <w:rFonts w:asciiTheme="minorHAnsi" w:hAnsiTheme="minorHAnsi" w:cstheme="minorHAnsi"/>
                <w:sz w:val="18"/>
                <w:szCs w:val="18"/>
              </w:rPr>
              <w:t>.ccabI</w:t>
            </w:r>
            <w:r w:rsidR="005A524B">
              <w:rPr>
                <w:rFonts w:asciiTheme="minorHAnsi" w:hAnsiTheme="minorHAnsi" w:cstheme="minorHAnsi"/>
                <w:sz w:val="18"/>
                <w:szCs w:val="18"/>
              </w:rPr>
              <w:t>D</w:t>
            </w:r>
            <w:proofErr w:type="spellEnd"/>
            <w:r w:rsidR="005A524B">
              <w:rPr>
                <w:rFonts w:asciiTheme="minorHAnsi" w:hAnsiTheme="minorHAnsi" w:cstheme="minorHAnsi"/>
                <w:sz w:val="18"/>
                <w:szCs w:val="18"/>
              </w:rPr>
              <w:t xml:space="preserve"> actual</w:t>
            </w:r>
          </w:p>
        </w:tc>
      </w:tr>
      <w:tr w:rsidR="005A524B" w:rsidRPr="00DC0CB0" w:rsidTr="00B14EB8">
        <w:trPr>
          <w:trHeight w:val="221"/>
          <w:jc w:val="center"/>
        </w:trPr>
        <w:tc>
          <w:tcPr>
            <w:tcW w:w="1863" w:type="dxa"/>
            <w:tcBorders>
              <w:top w:val="single" w:sz="4" w:space="0" w:color="auto"/>
              <w:left w:val="single" w:sz="4" w:space="0" w:color="auto"/>
              <w:bottom w:val="single" w:sz="4" w:space="0" w:color="auto"/>
              <w:right w:val="single" w:sz="4" w:space="0" w:color="auto"/>
            </w:tcBorders>
          </w:tcPr>
          <w:p w:rsidR="005A524B" w:rsidRPr="00DC0CB0" w:rsidRDefault="005A524B" w:rsidP="00B14EB8">
            <w:pPr>
              <w:rPr>
                <w:rFonts w:asciiTheme="minorHAnsi" w:hAnsiTheme="minorHAnsi" w:cstheme="minorHAnsi"/>
                <w:sz w:val="18"/>
                <w:szCs w:val="18"/>
              </w:rPr>
            </w:pPr>
            <w:r>
              <w:rPr>
                <w:rFonts w:asciiTheme="minorHAnsi" w:hAnsiTheme="minorHAnsi" w:cstheme="minorHAnsi"/>
                <w:sz w:val="18"/>
                <w:szCs w:val="18"/>
              </w:rPr>
              <w:t>Código</w:t>
            </w:r>
          </w:p>
        </w:tc>
        <w:tc>
          <w:tcPr>
            <w:tcW w:w="1375" w:type="dxa"/>
            <w:tcBorders>
              <w:top w:val="single" w:sz="4" w:space="0" w:color="auto"/>
              <w:left w:val="single" w:sz="4" w:space="0" w:color="auto"/>
              <w:bottom w:val="single" w:sz="4" w:space="0" w:color="auto"/>
              <w:right w:val="single" w:sz="4" w:space="0" w:color="auto"/>
            </w:tcBorders>
          </w:tcPr>
          <w:p w:rsidR="005A524B" w:rsidRPr="00DC0CB0" w:rsidRDefault="005A524B" w:rsidP="00EA39FC">
            <w:pPr>
              <w:rPr>
                <w:rFonts w:asciiTheme="minorHAnsi" w:hAnsiTheme="minorHAnsi" w:cstheme="minorHAnsi"/>
                <w:sz w:val="18"/>
                <w:szCs w:val="18"/>
              </w:rPr>
            </w:pPr>
            <w:proofErr w:type="spellStart"/>
            <w:r>
              <w:rPr>
                <w:rFonts w:asciiTheme="minorHAnsi" w:hAnsiTheme="minorHAnsi" w:cstheme="minorHAnsi"/>
                <w:sz w:val="18"/>
                <w:szCs w:val="18"/>
              </w:rPr>
              <w:t>Char</w:t>
            </w:r>
            <w:proofErr w:type="spellEnd"/>
            <w:r>
              <w:rPr>
                <w:rFonts w:asciiTheme="minorHAnsi" w:hAnsiTheme="minorHAnsi" w:cstheme="minorHAnsi"/>
                <w:sz w:val="18"/>
                <w:szCs w:val="18"/>
              </w:rPr>
              <w:t>(</w:t>
            </w:r>
            <w:r w:rsidR="00EA39FC">
              <w:rPr>
                <w:rFonts w:asciiTheme="minorHAnsi" w:hAnsiTheme="minorHAnsi" w:cstheme="minorHAnsi"/>
                <w:sz w:val="18"/>
                <w:szCs w:val="18"/>
              </w:rPr>
              <w:t>20</w:t>
            </w:r>
            <w:r>
              <w:rPr>
                <w:rFonts w:asciiTheme="minorHAnsi" w:hAnsiTheme="minorHAnsi" w:cstheme="minorHAnsi"/>
                <w:sz w:val="18"/>
                <w:szCs w:val="18"/>
              </w:rPr>
              <w:t>)</w:t>
            </w:r>
          </w:p>
        </w:tc>
        <w:tc>
          <w:tcPr>
            <w:tcW w:w="599" w:type="dxa"/>
            <w:tcBorders>
              <w:top w:val="single" w:sz="4" w:space="0" w:color="auto"/>
              <w:left w:val="single" w:sz="4" w:space="0" w:color="auto"/>
              <w:bottom w:val="single" w:sz="4" w:space="0" w:color="auto"/>
              <w:right w:val="single" w:sz="4" w:space="0" w:color="auto"/>
            </w:tcBorders>
          </w:tcPr>
          <w:p w:rsidR="005A524B" w:rsidRPr="003E64E9" w:rsidRDefault="005A524B" w:rsidP="00B14EB8">
            <w:pPr>
              <w:rPr>
                <w:rFonts w:asciiTheme="minorHAnsi" w:hAnsiTheme="minorHAnsi" w:cstheme="minorHAnsi"/>
                <w:sz w:val="18"/>
                <w:szCs w:val="18"/>
              </w:rPr>
            </w:pPr>
            <w:r w:rsidRPr="0002623F">
              <w:rPr>
                <w:rFonts w:asciiTheme="minorHAnsi" w:hAnsiTheme="minorHAnsi" w:cstheme="minorHAnsi"/>
                <w:sz w:val="18"/>
                <w:szCs w:val="18"/>
              </w:rPr>
              <w:t>-</w:t>
            </w:r>
          </w:p>
        </w:tc>
        <w:tc>
          <w:tcPr>
            <w:tcW w:w="3658" w:type="dxa"/>
            <w:tcBorders>
              <w:top w:val="single" w:sz="4" w:space="0" w:color="auto"/>
              <w:left w:val="single" w:sz="4" w:space="0" w:color="auto"/>
              <w:bottom w:val="single" w:sz="4" w:space="0" w:color="auto"/>
              <w:right w:val="single" w:sz="4" w:space="0" w:color="auto"/>
            </w:tcBorders>
          </w:tcPr>
          <w:p w:rsidR="005A524B" w:rsidRPr="003E64E9" w:rsidRDefault="00000B58" w:rsidP="00EA39FC">
            <w:pPr>
              <w:rPr>
                <w:rFonts w:asciiTheme="minorHAnsi" w:hAnsiTheme="minorHAnsi" w:cstheme="minorHAnsi"/>
                <w:sz w:val="18"/>
                <w:szCs w:val="18"/>
              </w:rPr>
            </w:pPr>
            <w:r>
              <w:rPr>
                <w:rFonts w:asciiTheme="minorHAnsi" w:hAnsiTheme="minorHAnsi" w:cstheme="minorHAnsi"/>
                <w:sz w:val="18"/>
                <w:szCs w:val="18"/>
              </w:rPr>
              <w:t>STK_COMPROBANTES_ITEMS</w:t>
            </w:r>
            <w:r w:rsidR="005A524B" w:rsidRPr="001C2BF5">
              <w:rPr>
                <w:rFonts w:asciiTheme="minorHAnsi" w:hAnsiTheme="minorHAnsi" w:cstheme="minorHAnsi"/>
                <w:sz w:val="18"/>
                <w:szCs w:val="18"/>
              </w:rPr>
              <w:t xml:space="preserve">/ </w:t>
            </w:r>
            <w:proofErr w:type="spellStart"/>
            <w:r w:rsidR="00EA39FC">
              <w:rPr>
                <w:rFonts w:asciiTheme="minorHAnsi" w:hAnsiTheme="minorHAnsi" w:cstheme="minorHAnsi"/>
                <w:sz w:val="18"/>
                <w:szCs w:val="18"/>
              </w:rPr>
              <w:t>cite</w:t>
            </w:r>
            <w:r w:rsidR="005A524B">
              <w:rPr>
                <w:rFonts w:asciiTheme="minorHAnsi" w:hAnsiTheme="minorHAnsi" w:cstheme="minorHAnsi"/>
                <w:sz w:val="18"/>
                <w:szCs w:val="18"/>
              </w:rPr>
              <w:t>CODIGO</w:t>
            </w:r>
            <w:proofErr w:type="spellEnd"/>
          </w:p>
        </w:tc>
        <w:tc>
          <w:tcPr>
            <w:tcW w:w="1985" w:type="dxa"/>
            <w:tcBorders>
              <w:top w:val="single" w:sz="4" w:space="0" w:color="auto"/>
              <w:left w:val="single" w:sz="4" w:space="0" w:color="auto"/>
              <w:bottom w:val="single" w:sz="4" w:space="0" w:color="auto"/>
              <w:right w:val="single" w:sz="4" w:space="0" w:color="auto"/>
            </w:tcBorders>
          </w:tcPr>
          <w:p w:rsidR="005A524B" w:rsidRPr="00DC0CB0" w:rsidRDefault="005A524B" w:rsidP="00B14EB8">
            <w:pPr>
              <w:rPr>
                <w:rFonts w:asciiTheme="minorHAnsi" w:hAnsiTheme="minorHAnsi" w:cstheme="minorHAnsi"/>
                <w:sz w:val="18"/>
                <w:szCs w:val="18"/>
              </w:rPr>
            </w:pPr>
            <w:r>
              <w:rPr>
                <w:rFonts w:asciiTheme="minorHAnsi" w:hAnsiTheme="minorHAnsi" w:cstheme="minorHAnsi"/>
                <w:sz w:val="18"/>
                <w:szCs w:val="18"/>
              </w:rPr>
              <w:t>-</w:t>
            </w:r>
          </w:p>
        </w:tc>
      </w:tr>
      <w:tr w:rsidR="005A524B" w:rsidRPr="00DC0CB0" w:rsidTr="00B14EB8">
        <w:trPr>
          <w:trHeight w:val="221"/>
          <w:jc w:val="center"/>
        </w:trPr>
        <w:tc>
          <w:tcPr>
            <w:tcW w:w="1863" w:type="dxa"/>
            <w:tcBorders>
              <w:top w:val="single" w:sz="4" w:space="0" w:color="auto"/>
              <w:left w:val="single" w:sz="4" w:space="0" w:color="auto"/>
              <w:bottom w:val="single" w:sz="4" w:space="0" w:color="auto"/>
              <w:right w:val="single" w:sz="4" w:space="0" w:color="auto"/>
            </w:tcBorders>
          </w:tcPr>
          <w:p w:rsidR="005A524B" w:rsidRPr="00DC0CB0" w:rsidRDefault="005A524B" w:rsidP="00B14EB8">
            <w:pPr>
              <w:rPr>
                <w:rFonts w:asciiTheme="minorHAnsi" w:hAnsiTheme="minorHAnsi" w:cstheme="minorHAnsi"/>
                <w:sz w:val="18"/>
                <w:szCs w:val="18"/>
              </w:rPr>
            </w:pPr>
            <w:r>
              <w:rPr>
                <w:rFonts w:asciiTheme="minorHAnsi" w:hAnsiTheme="minorHAnsi" w:cstheme="minorHAnsi"/>
                <w:sz w:val="18"/>
                <w:szCs w:val="18"/>
              </w:rPr>
              <w:t>Descripción</w:t>
            </w:r>
          </w:p>
        </w:tc>
        <w:tc>
          <w:tcPr>
            <w:tcW w:w="1375" w:type="dxa"/>
            <w:tcBorders>
              <w:top w:val="single" w:sz="4" w:space="0" w:color="auto"/>
              <w:left w:val="single" w:sz="4" w:space="0" w:color="auto"/>
              <w:bottom w:val="single" w:sz="4" w:space="0" w:color="auto"/>
              <w:right w:val="single" w:sz="4" w:space="0" w:color="auto"/>
            </w:tcBorders>
          </w:tcPr>
          <w:p w:rsidR="005A524B" w:rsidRPr="00DC0CB0" w:rsidRDefault="005A524B" w:rsidP="00B14EB8">
            <w:pPr>
              <w:rPr>
                <w:rFonts w:asciiTheme="minorHAnsi" w:hAnsiTheme="minorHAnsi" w:cstheme="minorHAnsi"/>
                <w:sz w:val="18"/>
                <w:szCs w:val="18"/>
              </w:rPr>
            </w:pPr>
            <w:proofErr w:type="spellStart"/>
            <w:r>
              <w:rPr>
                <w:rFonts w:asciiTheme="minorHAnsi" w:hAnsiTheme="minorHAnsi" w:cstheme="minorHAnsi"/>
                <w:sz w:val="18"/>
                <w:szCs w:val="18"/>
              </w:rPr>
              <w:t>Varchar</w:t>
            </w:r>
            <w:proofErr w:type="spellEnd"/>
            <w:r>
              <w:rPr>
                <w:rFonts w:asciiTheme="minorHAnsi" w:hAnsiTheme="minorHAnsi" w:cstheme="minorHAnsi"/>
                <w:sz w:val="18"/>
                <w:szCs w:val="18"/>
              </w:rPr>
              <w:t>(100)</w:t>
            </w:r>
          </w:p>
        </w:tc>
        <w:tc>
          <w:tcPr>
            <w:tcW w:w="599" w:type="dxa"/>
            <w:tcBorders>
              <w:top w:val="single" w:sz="4" w:space="0" w:color="auto"/>
              <w:left w:val="single" w:sz="4" w:space="0" w:color="auto"/>
              <w:bottom w:val="single" w:sz="4" w:space="0" w:color="auto"/>
              <w:right w:val="single" w:sz="4" w:space="0" w:color="auto"/>
            </w:tcBorders>
          </w:tcPr>
          <w:p w:rsidR="005A524B" w:rsidRPr="003E64E9" w:rsidRDefault="005A524B" w:rsidP="00B14EB8">
            <w:pPr>
              <w:rPr>
                <w:rFonts w:asciiTheme="minorHAnsi" w:hAnsiTheme="minorHAnsi" w:cstheme="minorHAnsi"/>
                <w:sz w:val="18"/>
                <w:szCs w:val="18"/>
              </w:rPr>
            </w:pPr>
            <w:r w:rsidRPr="0002623F">
              <w:rPr>
                <w:rFonts w:asciiTheme="minorHAnsi" w:hAnsiTheme="minorHAnsi" w:cstheme="minorHAnsi"/>
                <w:sz w:val="18"/>
                <w:szCs w:val="18"/>
              </w:rPr>
              <w:t>-</w:t>
            </w:r>
          </w:p>
        </w:tc>
        <w:tc>
          <w:tcPr>
            <w:tcW w:w="3658" w:type="dxa"/>
            <w:tcBorders>
              <w:top w:val="single" w:sz="4" w:space="0" w:color="auto"/>
              <w:left w:val="single" w:sz="4" w:space="0" w:color="auto"/>
              <w:bottom w:val="single" w:sz="4" w:space="0" w:color="auto"/>
              <w:right w:val="single" w:sz="4" w:space="0" w:color="auto"/>
            </w:tcBorders>
          </w:tcPr>
          <w:p w:rsidR="005A524B" w:rsidRDefault="00000B58" w:rsidP="00EA39FC">
            <w:r>
              <w:rPr>
                <w:rFonts w:asciiTheme="minorHAnsi" w:hAnsiTheme="minorHAnsi" w:cstheme="minorHAnsi"/>
                <w:sz w:val="18"/>
                <w:szCs w:val="18"/>
              </w:rPr>
              <w:t>STK_COMPROBANTES_ITEMS</w:t>
            </w:r>
            <w:r w:rsidR="00EA39FC" w:rsidRPr="001C2BF5">
              <w:rPr>
                <w:rFonts w:asciiTheme="minorHAnsi" w:hAnsiTheme="minorHAnsi" w:cstheme="minorHAnsi"/>
                <w:sz w:val="18"/>
                <w:szCs w:val="18"/>
              </w:rPr>
              <w:t xml:space="preserve">/ </w:t>
            </w:r>
            <w:proofErr w:type="spellStart"/>
            <w:r w:rsidR="00EA39FC">
              <w:rPr>
                <w:rFonts w:asciiTheme="minorHAnsi" w:hAnsiTheme="minorHAnsi" w:cstheme="minorHAnsi"/>
                <w:sz w:val="18"/>
                <w:szCs w:val="18"/>
              </w:rPr>
              <w:t>citeIDTIPOPRODUCTO</w:t>
            </w:r>
            <w:proofErr w:type="spellEnd"/>
          </w:p>
        </w:tc>
        <w:tc>
          <w:tcPr>
            <w:tcW w:w="1985" w:type="dxa"/>
            <w:tcBorders>
              <w:top w:val="single" w:sz="4" w:space="0" w:color="auto"/>
              <w:left w:val="single" w:sz="4" w:space="0" w:color="auto"/>
              <w:bottom w:val="single" w:sz="4" w:space="0" w:color="auto"/>
              <w:right w:val="single" w:sz="4" w:space="0" w:color="auto"/>
            </w:tcBorders>
          </w:tcPr>
          <w:p w:rsidR="005A524B" w:rsidRPr="00DC0CB0" w:rsidRDefault="00EA39FC" w:rsidP="00B14EB8">
            <w:pPr>
              <w:rPr>
                <w:rFonts w:asciiTheme="minorHAnsi" w:hAnsiTheme="minorHAnsi" w:cstheme="minorHAnsi"/>
                <w:sz w:val="18"/>
                <w:szCs w:val="18"/>
              </w:rPr>
            </w:pPr>
            <w:r>
              <w:rPr>
                <w:rFonts w:asciiTheme="minorHAnsi" w:hAnsiTheme="minorHAnsi" w:cstheme="minorHAnsi"/>
                <w:sz w:val="18"/>
                <w:szCs w:val="18"/>
              </w:rPr>
              <w:t xml:space="preserve">TTIPOPRODUCTOS / </w:t>
            </w:r>
            <w:proofErr w:type="spellStart"/>
            <w:r>
              <w:rPr>
                <w:rFonts w:asciiTheme="minorHAnsi" w:hAnsiTheme="minorHAnsi" w:cstheme="minorHAnsi"/>
                <w:sz w:val="18"/>
                <w:szCs w:val="18"/>
              </w:rPr>
              <w:t>tproDESCRIPCION</w:t>
            </w:r>
            <w:proofErr w:type="spellEnd"/>
          </w:p>
        </w:tc>
      </w:tr>
      <w:tr w:rsidR="005A524B" w:rsidRPr="00DC0CB0" w:rsidTr="00B14EB8">
        <w:trPr>
          <w:trHeight w:val="221"/>
          <w:jc w:val="center"/>
        </w:trPr>
        <w:tc>
          <w:tcPr>
            <w:tcW w:w="1863" w:type="dxa"/>
            <w:tcBorders>
              <w:top w:val="single" w:sz="4" w:space="0" w:color="auto"/>
              <w:left w:val="single" w:sz="4" w:space="0" w:color="auto"/>
              <w:bottom w:val="single" w:sz="4" w:space="0" w:color="auto"/>
              <w:right w:val="single" w:sz="4" w:space="0" w:color="auto"/>
            </w:tcBorders>
          </w:tcPr>
          <w:p w:rsidR="005A524B" w:rsidRPr="00DC0CB0" w:rsidRDefault="00EA39FC" w:rsidP="00B14EB8">
            <w:pPr>
              <w:rPr>
                <w:rFonts w:asciiTheme="minorHAnsi" w:hAnsiTheme="minorHAnsi" w:cstheme="minorHAnsi"/>
                <w:sz w:val="18"/>
                <w:szCs w:val="18"/>
              </w:rPr>
            </w:pPr>
            <w:r>
              <w:rPr>
                <w:rFonts w:asciiTheme="minorHAnsi" w:hAnsiTheme="minorHAnsi" w:cstheme="minorHAnsi"/>
                <w:sz w:val="18"/>
                <w:szCs w:val="18"/>
              </w:rPr>
              <w:t>Cantidad</w:t>
            </w:r>
          </w:p>
        </w:tc>
        <w:tc>
          <w:tcPr>
            <w:tcW w:w="1375" w:type="dxa"/>
            <w:tcBorders>
              <w:top w:val="single" w:sz="4" w:space="0" w:color="auto"/>
              <w:left w:val="single" w:sz="4" w:space="0" w:color="auto"/>
              <w:bottom w:val="single" w:sz="4" w:space="0" w:color="auto"/>
              <w:right w:val="single" w:sz="4" w:space="0" w:color="auto"/>
            </w:tcBorders>
          </w:tcPr>
          <w:p w:rsidR="005A524B" w:rsidRDefault="00EA39FC" w:rsidP="00B14EB8">
            <w:proofErr w:type="spellStart"/>
            <w:r>
              <w:rPr>
                <w:rFonts w:asciiTheme="minorHAnsi" w:hAnsiTheme="minorHAnsi" w:cstheme="minorHAnsi"/>
                <w:sz w:val="18"/>
                <w:szCs w:val="18"/>
              </w:rPr>
              <w:t>Int</w:t>
            </w:r>
            <w:proofErr w:type="spellEnd"/>
          </w:p>
        </w:tc>
        <w:tc>
          <w:tcPr>
            <w:tcW w:w="599" w:type="dxa"/>
            <w:tcBorders>
              <w:top w:val="single" w:sz="4" w:space="0" w:color="auto"/>
              <w:left w:val="single" w:sz="4" w:space="0" w:color="auto"/>
              <w:bottom w:val="single" w:sz="4" w:space="0" w:color="auto"/>
              <w:right w:val="single" w:sz="4" w:space="0" w:color="auto"/>
            </w:tcBorders>
          </w:tcPr>
          <w:p w:rsidR="005A524B" w:rsidRPr="003E64E9" w:rsidRDefault="005A524B" w:rsidP="00B14EB8">
            <w:pPr>
              <w:rPr>
                <w:rFonts w:asciiTheme="minorHAnsi" w:hAnsiTheme="minorHAnsi" w:cstheme="minorHAnsi"/>
                <w:sz w:val="18"/>
                <w:szCs w:val="18"/>
              </w:rPr>
            </w:pPr>
            <w:r w:rsidRPr="0002623F">
              <w:rPr>
                <w:rFonts w:asciiTheme="minorHAnsi" w:hAnsiTheme="minorHAnsi" w:cstheme="minorHAnsi"/>
                <w:sz w:val="18"/>
                <w:szCs w:val="18"/>
              </w:rPr>
              <w:t>-</w:t>
            </w:r>
          </w:p>
        </w:tc>
        <w:tc>
          <w:tcPr>
            <w:tcW w:w="3658" w:type="dxa"/>
            <w:tcBorders>
              <w:top w:val="single" w:sz="4" w:space="0" w:color="auto"/>
              <w:left w:val="single" w:sz="4" w:space="0" w:color="auto"/>
              <w:bottom w:val="single" w:sz="4" w:space="0" w:color="auto"/>
              <w:right w:val="single" w:sz="4" w:space="0" w:color="auto"/>
            </w:tcBorders>
          </w:tcPr>
          <w:p w:rsidR="005A524B" w:rsidRPr="005943EF" w:rsidRDefault="00000B58" w:rsidP="00B14EB8">
            <w:pPr>
              <w:rPr>
                <w:rFonts w:asciiTheme="minorHAnsi" w:hAnsiTheme="minorHAnsi" w:cstheme="minorHAnsi"/>
                <w:sz w:val="18"/>
                <w:szCs w:val="18"/>
              </w:rPr>
            </w:pPr>
            <w:r>
              <w:rPr>
                <w:rFonts w:asciiTheme="minorHAnsi" w:hAnsiTheme="minorHAnsi" w:cstheme="minorHAnsi"/>
                <w:sz w:val="18"/>
                <w:szCs w:val="18"/>
              </w:rPr>
              <w:t>STK_COMPROBANTES_ITEMS</w:t>
            </w:r>
            <w:r w:rsidR="00EA39FC" w:rsidRPr="001C2BF5">
              <w:rPr>
                <w:rFonts w:asciiTheme="minorHAnsi" w:hAnsiTheme="minorHAnsi" w:cstheme="minorHAnsi"/>
                <w:sz w:val="18"/>
                <w:szCs w:val="18"/>
              </w:rPr>
              <w:t xml:space="preserve">/ </w:t>
            </w:r>
            <w:proofErr w:type="spellStart"/>
            <w:r w:rsidR="00EA39FC">
              <w:rPr>
                <w:rFonts w:asciiTheme="minorHAnsi" w:hAnsiTheme="minorHAnsi" w:cstheme="minorHAnsi"/>
                <w:sz w:val="18"/>
                <w:szCs w:val="18"/>
              </w:rPr>
              <w:t>citeCANTIDAD</w:t>
            </w:r>
            <w:proofErr w:type="spellEnd"/>
          </w:p>
        </w:tc>
        <w:tc>
          <w:tcPr>
            <w:tcW w:w="1985" w:type="dxa"/>
            <w:tcBorders>
              <w:top w:val="single" w:sz="4" w:space="0" w:color="auto"/>
              <w:left w:val="single" w:sz="4" w:space="0" w:color="auto"/>
              <w:bottom w:val="single" w:sz="4" w:space="0" w:color="auto"/>
              <w:right w:val="single" w:sz="4" w:space="0" w:color="auto"/>
            </w:tcBorders>
          </w:tcPr>
          <w:p w:rsidR="005A524B" w:rsidRPr="00DC0CB0" w:rsidRDefault="005A524B" w:rsidP="00B14EB8">
            <w:pPr>
              <w:rPr>
                <w:rFonts w:asciiTheme="minorHAnsi" w:hAnsiTheme="minorHAnsi" w:cstheme="minorHAnsi"/>
                <w:sz w:val="18"/>
                <w:szCs w:val="18"/>
              </w:rPr>
            </w:pPr>
            <w:r w:rsidRPr="00DC0CB0">
              <w:rPr>
                <w:rFonts w:asciiTheme="minorHAnsi" w:hAnsiTheme="minorHAnsi" w:cstheme="minorHAnsi"/>
                <w:sz w:val="18"/>
                <w:szCs w:val="18"/>
              </w:rPr>
              <w:t>-</w:t>
            </w:r>
          </w:p>
        </w:tc>
      </w:tr>
    </w:tbl>
    <w:p w:rsidR="00EC1A53" w:rsidRDefault="00EC1A53">
      <w:pPr>
        <w:spacing w:line="240" w:lineRule="auto"/>
        <w:rPr>
          <w:rFonts w:asciiTheme="minorHAnsi" w:hAnsiTheme="minorHAnsi" w:cstheme="minorHAnsi"/>
        </w:rPr>
      </w:pPr>
      <w:r>
        <w:rPr>
          <w:rFonts w:asciiTheme="minorHAnsi" w:hAnsiTheme="minorHAnsi" w:cstheme="minorHAnsi"/>
        </w:rPr>
        <w:br w:type="page"/>
      </w:r>
    </w:p>
    <w:p w:rsidR="00DF33C3" w:rsidRPr="00676E4B" w:rsidRDefault="00DF33C3" w:rsidP="0083776F">
      <w:pPr>
        <w:pStyle w:val="Ttulo1"/>
        <w:rPr>
          <w:rFonts w:asciiTheme="minorHAnsi" w:hAnsiTheme="minorHAnsi" w:cstheme="minorHAnsi"/>
        </w:rPr>
      </w:pPr>
      <w:bookmarkStart w:id="47" w:name="_Toc386716631"/>
      <w:r w:rsidRPr="00676E4B">
        <w:rPr>
          <w:rFonts w:asciiTheme="minorHAnsi" w:hAnsiTheme="minorHAnsi" w:cstheme="minorHAnsi"/>
        </w:rPr>
        <w:lastRenderedPageBreak/>
        <w:t>DER</w:t>
      </w:r>
      <w:bookmarkEnd w:id="47"/>
    </w:p>
    <w:p w:rsidR="00DF33C3" w:rsidRDefault="00DF33C3" w:rsidP="00C259A5">
      <w:pPr>
        <w:rPr>
          <w:rFonts w:asciiTheme="minorHAnsi" w:hAnsiTheme="minorHAnsi" w:cstheme="minorHAnsi"/>
        </w:rPr>
      </w:pPr>
    </w:p>
    <w:p w:rsidR="005E6DDA" w:rsidRDefault="00676E4B" w:rsidP="005E6DDA">
      <w:pPr>
        <w:pStyle w:val="Ttulo2"/>
        <w:rPr>
          <w:rFonts w:asciiTheme="minorHAnsi" w:hAnsiTheme="minorHAnsi" w:cstheme="minorHAnsi"/>
        </w:rPr>
      </w:pPr>
      <w:bookmarkStart w:id="48" w:name="_“Vista_básica_entidad"/>
      <w:bookmarkStart w:id="49" w:name="_Ref365900395"/>
      <w:bookmarkStart w:id="50" w:name="_Toc386716632"/>
      <w:bookmarkEnd w:id="48"/>
      <w:r w:rsidRPr="00676E4B">
        <w:rPr>
          <w:rFonts w:asciiTheme="minorHAnsi" w:hAnsiTheme="minorHAnsi" w:cstheme="minorHAnsi"/>
        </w:rPr>
        <w:t xml:space="preserve">DER </w:t>
      </w:r>
      <w:bookmarkEnd w:id="49"/>
      <w:r w:rsidR="00F64013">
        <w:rPr>
          <w:rFonts w:asciiTheme="minorHAnsi" w:hAnsiTheme="minorHAnsi" w:cstheme="minorHAnsi"/>
        </w:rPr>
        <w:t>Solicitud de Bienes e Insumos</w:t>
      </w:r>
      <w:bookmarkEnd w:id="50"/>
    </w:p>
    <w:p w:rsidR="00DD29A2" w:rsidRDefault="008F4800" w:rsidP="00DD29A2">
      <w:pPr>
        <w:rPr>
          <w:rFonts w:asciiTheme="minorHAnsi" w:hAnsiTheme="minorHAnsi" w:cstheme="minorHAnsi"/>
        </w:rPr>
      </w:pPr>
      <w:r>
        <w:rPr>
          <w:rFonts w:asciiTheme="minorHAnsi" w:hAnsiTheme="minorHAnsi" w:cstheme="minorHAnsi"/>
          <w:noProof/>
          <w:lang w:val="es-AR" w:eastAsia="es-AR"/>
        </w:rPr>
        <w:drawing>
          <wp:inline distT="0" distB="0" distL="0" distR="0">
            <wp:extent cx="5941060" cy="7545036"/>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1060" cy="7545036"/>
                    </a:xfrm>
                    <a:prstGeom prst="rect">
                      <a:avLst/>
                    </a:prstGeom>
                    <a:noFill/>
                    <a:ln>
                      <a:noFill/>
                    </a:ln>
                  </pic:spPr>
                </pic:pic>
              </a:graphicData>
            </a:graphic>
          </wp:inline>
        </w:drawing>
      </w:r>
    </w:p>
    <w:p w:rsidR="00DD29A2" w:rsidRDefault="00DD29A2" w:rsidP="001B4E75">
      <w:pPr>
        <w:jc w:val="center"/>
        <w:rPr>
          <w:rFonts w:asciiTheme="minorHAnsi" w:hAnsiTheme="minorHAnsi" w:cstheme="minorHAnsi"/>
        </w:rPr>
      </w:pPr>
    </w:p>
    <w:p w:rsidR="0019180A" w:rsidRDefault="0019180A" w:rsidP="00DD29A2">
      <w:pPr>
        <w:rPr>
          <w:rFonts w:asciiTheme="minorHAnsi" w:hAnsiTheme="minorHAnsi" w:cstheme="minorHAnsi"/>
        </w:rPr>
      </w:pPr>
    </w:p>
    <w:p w:rsidR="00CC365B" w:rsidRDefault="00CC365B" w:rsidP="00DD29A2">
      <w:pPr>
        <w:rPr>
          <w:rFonts w:asciiTheme="minorHAnsi" w:hAnsiTheme="minorHAnsi" w:cstheme="minorHAnsi"/>
        </w:rPr>
      </w:pPr>
    </w:p>
    <w:p w:rsidR="00CC365B" w:rsidRDefault="00CC365B" w:rsidP="00CC365B">
      <w:pPr>
        <w:pStyle w:val="Ttulo2"/>
        <w:rPr>
          <w:rFonts w:asciiTheme="minorHAnsi" w:hAnsiTheme="minorHAnsi" w:cstheme="minorHAnsi"/>
        </w:rPr>
      </w:pPr>
      <w:bookmarkStart w:id="51" w:name="_Toc386716633"/>
      <w:r w:rsidRPr="00676E4B">
        <w:rPr>
          <w:rFonts w:asciiTheme="minorHAnsi" w:hAnsiTheme="minorHAnsi" w:cstheme="minorHAnsi"/>
        </w:rPr>
        <w:t xml:space="preserve">DER </w:t>
      </w:r>
      <w:r>
        <w:rPr>
          <w:rFonts w:asciiTheme="minorHAnsi" w:hAnsiTheme="minorHAnsi" w:cstheme="minorHAnsi"/>
        </w:rPr>
        <w:t>Solicitud de Compra</w:t>
      </w:r>
      <w:bookmarkEnd w:id="51"/>
    </w:p>
    <w:p w:rsidR="00CC365B" w:rsidRPr="00CC365B" w:rsidRDefault="008F4800" w:rsidP="00CC365B">
      <w:r>
        <w:rPr>
          <w:noProof/>
          <w:lang w:val="es-AR" w:eastAsia="es-AR"/>
        </w:rPr>
        <w:drawing>
          <wp:inline distT="0" distB="0" distL="0" distR="0">
            <wp:extent cx="5941060" cy="7370327"/>
            <wp:effectExtent l="0" t="0" r="254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7370327"/>
                    </a:xfrm>
                    <a:prstGeom prst="rect">
                      <a:avLst/>
                    </a:prstGeom>
                    <a:noFill/>
                    <a:ln>
                      <a:noFill/>
                    </a:ln>
                  </pic:spPr>
                </pic:pic>
              </a:graphicData>
            </a:graphic>
          </wp:inline>
        </w:drawing>
      </w:r>
    </w:p>
    <w:p w:rsidR="00CC365B" w:rsidRDefault="00CC365B" w:rsidP="00DD29A2">
      <w:pPr>
        <w:rPr>
          <w:rFonts w:asciiTheme="minorHAnsi" w:hAnsiTheme="minorHAnsi" w:cstheme="minorHAnsi"/>
        </w:rPr>
      </w:pPr>
    </w:p>
    <w:p w:rsidR="00B958C7" w:rsidRDefault="00B958C7" w:rsidP="00DD29A2">
      <w:pPr>
        <w:rPr>
          <w:rFonts w:asciiTheme="minorHAnsi" w:hAnsiTheme="minorHAnsi" w:cstheme="minorHAnsi"/>
        </w:rPr>
      </w:pPr>
    </w:p>
    <w:p w:rsidR="00B958C7" w:rsidRDefault="00B958C7" w:rsidP="00DD29A2">
      <w:pPr>
        <w:rPr>
          <w:rFonts w:asciiTheme="minorHAnsi" w:hAnsiTheme="minorHAnsi" w:cstheme="minorHAnsi"/>
        </w:rPr>
      </w:pPr>
    </w:p>
    <w:p w:rsidR="00B958C7" w:rsidRDefault="00B958C7" w:rsidP="00DD29A2">
      <w:pPr>
        <w:rPr>
          <w:rFonts w:asciiTheme="minorHAnsi" w:hAnsiTheme="minorHAnsi" w:cstheme="minorHAnsi"/>
        </w:rPr>
      </w:pPr>
    </w:p>
    <w:p w:rsidR="00876587" w:rsidRDefault="00876587">
      <w:pPr>
        <w:spacing w:line="240" w:lineRule="auto"/>
        <w:rPr>
          <w:rFonts w:asciiTheme="minorHAnsi" w:hAnsiTheme="minorHAnsi" w:cstheme="minorHAnsi"/>
        </w:rPr>
      </w:pPr>
      <w:r>
        <w:rPr>
          <w:rFonts w:asciiTheme="minorHAnsi" w:hAnsiTheme="minorHAnsi" w:cstheme="minorHAnsi"/>
        </w:rPr>
        <w:br w:type="page"/>
      </w:r>
    </w:p>
    <w:p w:rsidR="00116463" w:rsidRDefault="00116463" w:rsidP="005466B5">
      <w:pPr>
        <w:rPr>
          <w:rFonts w:asciiTheme="minorHAnsi" w:hAnsiTheme="minorHAnsi" w:cstheme="minorHAnsi"/>
        </w:rPr>
        <w:sectPr w:rsidR="00116463" w:rsidSect="003513A9">
          <w:headerReference w:type="default" r:id="rId20"/>
          <w:footerReference w:type="default" r:id="rId21"/>
          <w:pgSz w:w="11906" w:h="16838"/>
          <w:pgMar w:top="1560" w:right="849" w:bottom="1276" w:left="1701" w:header="426" w:footer="0" w:gutter="0"/>
          <w:cols w:space="708"/>
          <w:docGrid w:linePitch="360"/>
        </w:sectPr>
      </w:pPr>
    </w:p>
    <w:p w:rsidR="00DF33C3" w:rsidRPr="00676E4B" w:rsidRDefault="00DF33C3" w:rsidP="005466B5">
      <w:pPr>
        <w:pStyle w:val="Ttulo1"/>
        <w:rPr>
          <w:rFonts w:asciiTheme="minorHAnsi" w:hAnsiTheme="minorHAnsi" w:cstheme="minorHAnsi"/>
        </w:rPr>
      </w:pPr>
      <w:bookmarkStart w:id="52" w:name="_Toc386716634"/>
      <w:r w:rsidRPr="00676E4B">
        <w:rPr>
          <w:rFonts w:asciiTheme="minorHAnsi" w:hAnsiTheme="minorHAnsi" w:cstheme="minorHAnsi"/>
        </w:rPr>
        <w:lastRenderedPageBreak/>
        <w:t>Anexos</w:t>
      </w:r>
      <w:bookmarkEnd w:id="52"/>
    </w:p>
    <w:p w:rsidR="00163544" w:rsidRDefault="00163544" w:rsidP="00163544">
      <w:pPr>
        <w:rPr>
          <w:rFonts w:asciiTheme="minorHAnsi" w:hAnsiTheme="minorHAnsi" w:cstheme="minorHAnsi"/>
        </w:rPr>
      </w:pPr>
    </w:p>
    <w:p w:rsidR="00163544" w:rsidRDefault="00163544" w:rsidP="00163544">
      <w:pPr>
        <w:pStyle w:val="Ttulo2"/>
        <w:rPr>
          <w:rFonts w:asciiTheme="minorHAnsi" w:hAnsiTheme="minorHAnsi" w:cstheme="minorHAnsi"/>
        </w:rPr>
      </w:pPr>
      <w:bookmarkStart w:id="53" w:name="_Toc368648619"/>
      <w:bookmarkStart w:id="54" w:name="_Ref369084425"/>
      <w:bookmarkStart w:id="55" w:name="_Toc369600137"/>
      <w:bookmarkStart w:id="56" w:name="_Ref370482106"/>
      <w:bookmarkStart w:id="57" w:name="_Toc386716635"/>
      <w:r>
        <w:rPr>
          <w:rFonts w:asciiTheme="minorHAnsi" w:hAnsiTheme="minorHAnsi" w:cstheme="minorHAnsi"/>
        </w:rPr>
        <w:t xml:space="preserve">Registros de tabla de </w:t>
      </w:r>
      <w:proofErr w:type="spellStart"/>
      <w:r>
        <w:rPr>
          <w:rFonts w:asciiTheme="minorHAnsi" w:hAnsiTheme="minorHAnsi" w:cstheme="minorHAnsi"/>
        </w:rPr>
        <w:t>parametrización</w:t>
      </w:r>
      <w:bookmarkEnd w:id="53"/>
      <w:proofErr w:type="spellEnd"/>
      <w:r>
        <w:rPr>
          <w:rFonts w:asciiTheme="minorHAnsi" w:hAnsiTheme="minorHAnsi" w:cstheme="minorHAnsi"/>
        </w:rPr>
        <w:t xml:space="preserve"> TESTADOS</w:t>
      </w:r>
      <w:bookmarkEnd w:id="54"/>
      <w:bookmarkEnd w:id="55"/>
      <w:r>
        <w:rPr>
          <w:rFonts w:asciiTheme="minorHAnsi" w:hAnsiTheme="minorHAnsi" w:cstheme="minorHAnsi"/>
        </w:rPr>
        <w:t>COMPROB</w:t>
      </w:r>
      <w:bookmarkEnd w:id="56"/>
      <w:bookmarkEnd w:id="57"/>
    </w:p>
    <w:p w:rsidR="00163544" w:rsidRDefault="00163544" w:rsidP="00163544">
      <w:pPr>
        <w:rPr>
          <w:rFonts w:asciiTheme="minorHAnsi" w:hAnsiTheme="minorHAnsi" w:cstheme="minorHAnsi"/>
        </w:rPr>
      </w:pPr>
    </w:p>
    <w:tbl>
      <w:tblPr>
        <w:tblW w:w="7807" w:type="dxa"/>
        <w:jc w:val="center"/>
        <w:tblInd w:w="55" w:type="dxa"/>
        <w:tblCellMar>
          <w:left w:w="70" w:type="dxa"/>
          <w:right w:w="70" w:type="dxa"/>
        </w:tblCellMar>
        <w:tblLook w:val="04A0" w:firstRow="1" w:lastRow="0" w:firstColumn="1" w:lastColumn="0" w:noHBand="0" w:noVBand="1"/>
      </w:tblPr>
      <w:tblGrid>
        <w:gridCol w:w="1173"/>
        <w:gridCol w:w="2943"/>
        <w:gridCol w:w="3691"/>
      </w:tblGrid>
      <w:tr w:rsidR="00166297" w:rsidRPr="00116463" w:rsidTr="00B31C5B">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166297" w:rsidRPr="00116463" w:rsidRDefault="00166297"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tecom</w:t>
            </w:r>
            <w:r w:rsidRPr="00116463">
              <w:rPr>
                <w:rFonts w:eastAsia="Times New Roman" w:cs="Calibri"/>
                <w:b/>
                <w:bCs/>
                <w:color w:val="FFFFFF"/>
                <w:sz w:val="18"/>
                <w:szCs w:val="18"/>
                <w:lang w:val="es-AR" w:eastAsia="es-AR"/>
              </w:rPr>
              <w:t>ID</w:t>
            </w:r>
            <w:proofErr w:type="spellEnd"/>
          </w:p>
        </w:tc>
        <w:tc>
          <w:tcPr>
            <w:tcW w:w="2943" w:type="dxa"/>
            <w:tcBorders>
              <w:top w:val="single" w:sz="4" w:space="0" w:color="auto"/>
              <w:left w:val="nil"/>
              <w:bottom w:val="single" w:sz="4" w:space="0" w:color="auto"/>
              <w:right w:val="single" w:sz="4" w:space="0" w:color="auto"/>
            </w:tcBorders>
            <w:shd w:val="clear" w:color="000000" w:fill="0070C0"/>
            <w:noWrap/>
            <w:vAlign w:val="bottom"/>
            <w:hideMark/>
          </w:tcPr>
          <w:p w:rsidR="00166297" w:rsidRPr="00116463" w:rsidRDefault="00166297"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tecomDESCRIPCION</w:t>
            </w:r>
            <w:proofErr w:type="spellEnd"/>
          </w:p>
        </w:tc>
        <w:tc>
          <w:tcPr>
            <w:tcW w:w="3691" w:type="dxa"/>
            <w:tcBorders>
              <w:top w:val="single" w:sz="4" w:space="0" w:color="auto"/>
              <w:left w:val="nil"/>
              <w:bottom w:val="single" w:sz="4" w:space="0" w:color="auto"/>
              <w:right w:val="single" w:sz="4" w:space="0" w:color="auto"/>
            </w:tcBorders>
            <w:shd w:val="clear" w:color="000000" w:fill="0070C0"/>
            <w:noWrap/>
            <w:vAlign w:val="bottom"/>
            <w:hideMark/>
          </w:tcPr>
          <w:p w:rsidR="00166297" w:rsidRPr="00116463" w:rsidRDefault="00166297"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tecomATRIBUTO</w:t>
            </w:r>
            <w:proofErr w:type="spellEnd"/>
          </w:p>
        </w:tc>
      </w:tr>
      <w:tr w:rsidR="00166297" w:rsidRPr="00116463" w:rsidTr="00B31C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166297" w:rsidRPr="00116463" w:rsidRDefault="00166297" w:rsidP="00AB5EF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2943" w:type="dxa"/>
            <w:tcBorders>
              <w:top w:val="nil"/>
              <w:left w:val="nil"/>
              <w:bottom w:val="single" w:sz="4" w:space="0" w:color="auto"/>
              <w:right w:val="single" w:sz="4" w:space="0" w:color="auto"/>
            </w:tcBorders>
            <w:shd w:val="clear" w:color="auto" w:fill="auto"/>
            <w:noWrap/>
            <w:vAlign w:val="bottom"/>
          </w:tcPr>
          <w:p w:rsidR="00166297" w:rsidRPr="00116463" w:rsidRDefault="00166297"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En proceso de registro</w:t>
            </w:r>
          </w:p>
        </w:tc>
        <w:tc>
          <w:tcPr>
            <w:tcW w:w="3691" w:type="dxa"/>
            <w:tcBorders>
              <w:top w:val="nil"/>
              <w:left w:val="nil"/>
              <w:bottom w:val="single" w:sz="4" w:space="0" w:color="auto"/>
              <w:right w:val="single" w:sz="4" w:space="0" w:color="auto"/>
            </w:tcBorders>
            <w:shd w:val="clear" w:color="auto" w:fill="auto"/>
            <w:noWrap/>
            <w:vAlign w:val="bottom"/>
          </w:tcPr>
          <w:p w:rsidR="00166297" w:rsidRPr="00116463" w:rsidRDefault="00166297" w:rsidP="008E545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w:t>
            </w:r>
            <w:r w:rsidR="000E5FB1">
              <w:rPr>
                <w:rFonts w:eastAsia="Times New Roman" w:cs="Calibri"/>
                <w:color w:val="000000"/>
                <w:sz w:val="18"/>
                <w:szCs w:val="18"/>
                <w:lang w:val="es-AR" w:eastAsia="es-AR"/>
              </w:rPr>
              <w:t>OMP</w:t>
            </w:r>
            <w:r w:rsidR="000578A0">
              <w:rPr>
                <w:rFonts w:eastAsia="Times New Roman" w:cs="Calibri"/>
                <w:color w:val="000000"/>
                <w:sz w:val="18"/>
                <w:szCs w:val="18"/>
                <w:lang w:val="es-AR" w:eastAsia="es-AR"/>
              </w:rPr>
              <w:t>ALTA</w:t>
            </w:r>
          </w:p>
        </w:tc>
      </w:tr>
      <w:tr w:rsidR="00166297" w:rsidRPr="00116463" w:rsidTr="00B31C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166297" w:rsidRPr="00116463" w:rsidRDefault="00166297" w:rsidP="00AB5EF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2</w:t>
            </w:r>
          </w:p>
        </w:tc>
        <w:tc>
          <w:tcPr>
            <w:tcW w:w="2943" w:type="dxa"/>
            <w:tcBorders>
              <w:top w:val="nil"/>
              <w:left w:val="nil"/>
              <w:bottom w:val="single" w:sz="4" w:space="0" w:color="auto"/>
              <w:right w:val="single" w:sz="4" w:space="0" w:color="auto"/>
            </w:tcBorders>
            <w:shd w:val="clear" w:color="auto" w:fill="auto"/>
            <w:noWrap/>
            <w:vAlign w:val="bottom"/>
          </w:tcPr>
          <w:p w:rsidR="00166297" w:rsidRPr="00116463" w:rsidRDefault="0039291F" w:rsidP="000E6E69">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Confirmado</w:t>
            </w:r>
          </w:p>
        </w:tc>
        <w:tc>
          <w:tcPr>
            <w:tcW w:w="3691" w:type="dxa"/>
            <w:tcBorders>
              <w:top w:val="nil"/>
              <w:left w:val="nil"/>
              <w:bottom w:val="single" w:sz="4" w:space="0" w:color="auto"/>
              <w:right w:val="single" w:sz="4" w:space="0" w:color="auto"/>
            </w:tcBorders>
            <w:shd w:val="clear" w:color="auto" w:fill="auto"/>
            <w:noWrap/>
            <w:vAlign w:val="bottom"/>
          </w:tcPr>
          <w:p w:rsidR="00166297" w:rsidRPr="00116463" w:rsidRDefault="00166297" w:rsidP="008E545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w:t>
            </w:r>
            <w:r w:rsidR="000E5FB1">
              <w:rPr>
                <w:rFonts w:eastAsia="Times New Roman" w:cs="Calibri"/>
                <w:color w:val="000000"/>
                <w:sz w:val="18"/>
                <w:szCs w:val="18"/>
                <w:lang w:val="es-AR" w:eastAsia="es-AR"/>
              </w:rPr>
              <w:t>OMP</w:t>
            </w:r>
            <w:r>
              <w:rPr>
                <w:rFonts w:eastAsia="Times New Roman" w:cs="Calibri"/>
                <w:color w:val="000000"/>
                <w:sz w:val="18"/>
                <w:szCs w:val="18"/>
                <w:lang w:val="es-AR" w:eastAsia="es-AR"/>
              </w:rPr>
              <w:t>CONF</w:t>
            </w:r>
          </w:p>
        </w:tc>
      </w:tr>
      <w:tr w:rsidR="00D372F9" w:rsidRPr="00116463" w:rsidTr="00B31C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D372F9" w:rsidRPr="00116463" w:rsidRDefault="00D372F9" w:rsidP="002618ED">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3</w:t>
            </w:r>
          </w:p>
        </w:tc>
        <w:tc>
          <w:tcPr>
            <w:tcW w:w="2943" w:type="dxa"/>
            <w:tcBorders>
              <w:top w:val="nil"/>
              <w:left w:val="nil"/>
              <w:bottom w:val="single" w:sz="4" w:space="0" w:color="auto"/>
              <w:right w:val="single" w:sz="4" w:space="0" w:color="auto"/>
            </w:tcBorders>
            <w:shd w:val="clear" w:color="auto" w:fill="auto"/>
            <w:noWrap/>
            <w:vAlign w:val="bottom"/>
          </w:tcPr>
          <w:p w:rsidR="00D372F9" w:rsidRPr="00116463" w:rsidRDefault="0039291F" w:rsidP="00D372F9">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Aceptado</w:t>
            </w:r>
            <w:r w:rsidR="007E4D87">
              <w:rPr>
                <w:rFonts w:eastAsia="Times New Roman" w:cs="Calibri"/>
                <w:color w:val="000000"/>
                <w:sz w:val="18"/>
                <w:szCs w:val="18"/>
                <w:lang w:val="es-AR" w:eastAsia="es-AR"/>
              </w:rPr>
              <w:t xml:space="preserve"> Parcial</w:t>
            </w:r>
          </w:p>
        </w:tc>
        <w:tc>
          <w:tcPr>
            <w:tcW w:w="3691" w:type="dxa"/>
            <w:tcBorders>
              <w:top w:val="nil"/>
              <w:left w:val="nil"/>
              <w:bottom w:val="single" w:sz="4" w:space="0" w:color="auto"/>
              <w:right w:val="single" w:sz="4" w:space="0" w:color="auto"/>
            </w:tcBorders>
            <w:shd w:val="clear" w:color="auto" w:fill="auto"/>
            <w:noWrap/>
            <w:vAlign w:val="bottom"/>
          </w:tcPr>
          <w:p w:rsidR="00D372F9" w:rsidRPr="00116463" w:rsidRDefault="00D372F9"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COMPACEP</w:t>
            </w:r>
          </w:p>
        </w:tc>
      </w:tr>
      <w:tr w:rsidR="00B31C5B" w:rsidRPr="00116463" w:rsidTr="00B31C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B31C5B" w:rsidRPr="00116463" w:rsidRDefault="00B31C5B"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w:t>
            </w:r>
          </w:p>
        </w:tc>
        <w:tc>
          <w:tcPr>
            <w:tcW w:w="2943" w:type="dxa"/>
            <w:tcBorders>
              <w:top w:val="nil"/>
              <w:left w:val="nil"/>
              <w:bottom w:val="single" w:sz="4" w:space="0" w:color="auto"/>
              <w:right w:val="single" w:sz="4" w:space="0" w:color="auto"/>
            </w:tcBorders>
            <w:shd w:val="clear" w:color="auto" w:fill="auto"/>
            <w:noWrap/>
            <w:vAlign w:val="bottom"/>
          </w:tcPr>
          <w:p w:rsidR="00B31C5B" w:rsidRPr="00116463" w:rsidRDefault="0039291F" w:rsidP="0039291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Autorizado</w:t>
            </w:r>
          </w:p>
        </w:tc>
        <w:tc>
          <w:tcPr>
            <w:tcW w:w="3691" w:type="dxa"/>
            <w:tcBorders>
              <w:top w:val="nil"/>
              <w:left w:val="nil"/>
              <w:bottom w:val="single" w:sz="4" w:space="0" w:color="auto"/>
              <w:right w:val="single" w:sz="4" w:space="0" w:color="auto"/>
            </w:tcBorders>
            <w:shd w:val="clear" w:color="auto" w:fill="auto"/>
            <w:noWrap/>
            <w:vAlign w:val="bottom"/>
          </w:tcPr>
          <w:p w:rsidR="00B31C5B" w:rsidRPr="00116463" w:rsidRDefault="00B31C5B"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COMPAUTOR</w:t>
            </w:r>
          </w:p>
        </w:tc>
      </w:tr>
      <w:tr w:rsidR="00D372F9" w:rsidRPr="00116463" w:rsidTr="00B31C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D372F9" w:rsidRPr="00116463" w:rsidRDefault="00B31C5B"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w:t>
            </w:r>
          </w:p>
        </w:tc>
        <w:tc>
          <w:tcPr>
            <w:tcW w:w="2943" w:type="dxa"/>
            <w:tcBorders>
              <w:top w:val="nil"/>
              <w:left w:val="nil"/>
              <w:bottom w:val="single" w:sz="4" w:space="0" w:color="auto"/>
              <w:right w:val="single" w:sz="4" w:space="0" w:color="auto"/>
            </w:tcBorders>
            <w:shd w:val="clear" w:color="auto" w:fill="auto"/>
            <w:noWrap/>
            <w:vAlign w:val="bottom"/>
          </w:tcPr>
          <w:p w:rsidR="00D372F9" w:rsidRPr="00116463" w:rsidRDefault="0039291F" w:rsidP="00D372F9">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Aprobado</w:t>
            </w:r>
          </w:p>
        </w:tc>
        <w:tc>
          <w:tcPr>
            <w:tcW w:w="3691" w:type="dxa"/>
            <w:tcBorders>
              <w:top w:val="nil"/>
              <w:left w:val="nil"/>
              <w:bottom w:val="single" w:sz="4" w:space="0" w:color="auto"/>
              <w:right w:val="single" w:sz="4" w:space="0" w:color="auto"/>
            </w:tcBorders>
            <w:shd w:val="clear" w:color="auto" w:fill="auto"/>
            <w:noWrap/>
            <w:vAlign w:val="bottom"/>
          </w:tcPr>
          <w:p w:rsidR="00D372F9" w:rsidRPr="00116463" w:rsidRDefault="00D372F9" w:rsidP="00D372F9">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COMPAPROB</w:t>
            </w:r>
          </w:p>
        </w:tc>
      </w:tr>
      <w:tr w:rsidR="00D372F9" w:rsidRPr="00116463" w:rsidTr="00B31C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D372F9" w:rsidRPr="00116463" w:rsidRDefault="00B31C5B"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6</w:t>
            </w:r>
          </w:p>
        </w:tc>
        <w:tc>
          <w:tcPr>
            <w:tcW w:w="2943" w:type="dxa"/>
            <w:tcBorders>
              <w:top w:val="nil"/>
              <w:left w:val="nil"/>
              <w:bottom w:val="single" w:sz="4" w:space="0" w:color="auto"/>
              <w:right w:val="single" w:sz="4" w:space="0" w:color="auto"/>
            </w:tcBorders>
            <w:shd w:val="clear" w:color="auto" w:fill="auto"/>
            <w:noWrap/>
            <w:vAlign w:val="bottom"/>
          </w:tcPr>
          <w:p w:rsidR="00D372F9" w:rsidRPr="00116463" w:rsidRDefault="0039291F"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Rechazado</w:t>
            </w:r>
          </w:p>
        </w:tc>
        <w:tc>
          <w:tcPr>
            <w:tcW w:w="3691" w:type="dxa"/>
            <w:tcBorders>
              <w:top w:val="nil"/>
              <w:left w:val="nil"/>
              <w:bottom w:val="single" w:sz="4" w:space="0" w:color="auto"/>
              <w:right w:val="single" w:sz="4" w:space="0" w:color="auto"/>
            </w:tcBorders>
            <w:shd w:val="clear" w:color="auto" w:fill="auto"/>
            <w:noWrap/>
            <w:vAlign w:val="bottom"/>
          </w:tcPr>
          <w:p w:rsidR="00D372F9" w:rsidRPr="00116463" w:rsidRDefault="00D372F9" w:rsidP="001359CE">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 xml:space="preserve">COMPACEP / </w:t>
            </w:r>
            <w:r w:rsidR="00B31C5B">
              <w:rPr>
                <w:rFonts w:eastAsia="Times New Roman" w:cs="Calibri"/>
                <w:color w:val="000000"/>
                <w:sz w:val="18"/>
                <w:szCs w:val="18"/>
                <w:lang w:val="es-AR" w:eastAsia="es-AR"/>
              </w:rPr>
              <w:t>COMPAUTOR</w:t>
            </w:r>
            <w:r w:rsidR="001359CE">
              <w:rPr>
                <w:rFonts w:eastAsia="Times New Roman" w:cs="Calibri"/>
                <w:color w:val="000000"/>
                <w:sz w:val="18"/>
                <w:szCs w:val="18"/>
                <w:lang w:val="es-AR" w:eastAsia="es-AR"/>
              </w:rPr>
              <w:t xml:space="preserve"> / COMPAPROB</w:t>
            </w:r>
          </w:p>
        </w:tc>
      </w:tr>
      <w:tr w:rsidR="00141577" w:rsidRPr="00116463" w:rsidTr="001E0823">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141577" w:rsidRPr="00116463" w:rsidRDefault="00141577"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7</w:t>
            </w:r>
          </w:p>
        </w:tc>
        <w:tc>
          <w:tcPr>
            <w:tcW w:w="2943" w:type="dxa"/>
            <w:tcBorders>
              <w:top w:val="nil"/>
              <w:left w:val="nil"/>
              <w:bottom w:val="single" w:sz="4" w:space="0" w:color="auto"/>
              <w:right w:val="single" w:sz="4" w:space="0" w:color="auto"/>
            </w:tcBorders>
            <w:shd w:val="clear" w:color="auto" w:fill="auto"/>
            <w:noWrap/>
            <w:vAlign w:val="bottom"/>
          </w:tcPr>
          <w:p w:rsidR="00141577" w:rsidRPr="00116463" w:rsidRDefault="00141577"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Anulado</w:t>
            </w:r>
          </w:p>
        </w:tc>
        <w:tc>
          <w:tcPr>
            <w:tcW w:w="3691" w:type="dxa"/>
            <w:tcBorders>
              <w:top w:val="nil"/>
              <w:left w:val="nil"/>
              <w:bottom w:val="single" w:sz="4" w:space="0" w:color="auto"/>
              <w:right w:val="single" w:sz="4" w:space="0" w:color="auto"/>
            </w:tcBorders>
            <w:shd w:val="clear" w:color="auto" w:fill="auto"/>
            <w:noWrap/>
            <w:vAlign w:val="bottom"/>
          </w:tcPr>
          <w:p w:rsidR="00141577" w:rsidRPr="00116463" w:rsidRDefault="00141577"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COMPCONF</w:t>
            </w:r>
          </w:p>
        </w:tc>
      </w:tr>
      <w:tr w:rsidR="000E5FB1" w:rsidRPr="00116463" w:rsidTr="00B31C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0E5FB1" w:rsidRPr="00116463" w:rsidRDefault="00141577" w:rsidP="00E57AC1">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8</w:t>
            </w:r>
          </w:p>
        </w:tc>
        <w:tc>
          <w:tcPr>
            <w:tcW w:w="2943" w:type="dxa"/>
            <w:tcBorders>
              <w:top w:val="nil"/>
              <w:left w:val="nil"/>
              <w:bottom w:val="single" w:sz="4" w:space="0" w:color="auto"/>
              <w:right w:val="single" w:sz="4" w:space="0" w:color="auto"/>
            </w:tcBorders>
            <w:shd w:val="clear" w:color="auto" w:fill="auto"/>
            <w:noWrap/>
            <w:vAlign w:val="bottom"/>
          </w:tcPr>
          <w:p w:rsidR="000E5FB1" w:rsidRPr="00116463" w:rsidRDefault="00141577" w:rsidP="000578A0">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Pendiente</w:t>
            </w:r>
          </w:p>
        </w:tc>
        <w:tc>
          <w:tcPr>
            <w:tcW w:w="3691" w:type="dxa"/>
            <w:tcBorders>
              <w:top w:val="nil"/>
              <w:left w:val="nil"/>
              <w:bottom w:val="single" w:sz="4" w:space="0" w:color="auto"/>
              <w:right w:val="single" w:sz="4" w:space="0" w:color="auto"/>
            </w:tcBorders>
            <w:shd w:val="clear" w:color="auto" w:fill="auto"/>
            <w:noWrap/>
            <w:vAlign w:val="bottom"/>
          </w:tcPr>
          <w:p w:rsidR="000E5FB1" w:rsidRPr="00116463" w:rsidRDefault="00D372F9" w:rsidP="00141577">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w:t>
            </w:r>
            <w:r w:rsidR="00141577">
              <w:rPr>
                <w:rFonts w:eastAsia="Times New Roman" w:cs="Calibri"/>
                <w:color w:val="000000"/>
                <w:sz w:val="18"/>
                <w:szCs w:val="18"/>
                <w:lang w:val="es-AR" w:eastAsia="es-AR"/>
              </w:rPr>
              <w:t>PEND</w:t>
            </w:r>
          </w:p>
        </w:tc>
      </w:tr>
      <w:tr w:rsidR="007E4D87" w:rsidRPr="00116463" w:rsidTr="007E4D87">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7E4D87" w:rsidRPr="00116463" w:rsidRDefault="007E4D87" w:rsidP="002B71E6">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9</w:t>
            </w:r>
          </w:p>
        </w:tc>
        <w:tc>
          <w:tcPr>
            <w:tcW w:w="2943" w:type="dxa"/>
            <w:tcBorders>
              <w:top w:val="nil"/>
              <w:left w:val="nil"/>
              <w:bottom w:val="single" w:sz="4" w:space="0" w:color="auto"/>
              <w:right w:val="single" w:sz="4" w:space="0" w:color="auto"/>
            </w:tcBorders>
            <w:shd w:val="clear" w:color="auto" w:fill="auto"/>
            <w:noWrap/>
            <w:vAlign w:val="bottom"/>
          </w:tcPr>
          <w:p w:rsidR="007E4D87" w:rsidRPr="00116463" w:rsidRDefault="007E4D87" w:rsidP="007E4D87">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Aceptado Total</w:t>
            </w:r>
          </w:p>
        </w:tc>
        <w:tc>
          <w:tcPr>
            <w:tcW w:w="3691" w:type="dxa"/>
            <w:tcBorders>
              <w:top w:val="nil"/>
              <w:left w:val="nil"/>
              <w:bottom w:val="single" w:sz="4" w:space="0" w:color="auto"/>
              <w:right w:val="single" w:sz="4" w:space="0" w:color="auto"/>
            </w:tcBorders>
            <w:shd w:val="clear" w:color="auto" w:fill="auto"/>
            <w:noWrap/>
            <w:vAlign w:val="bottom"/>
          </w:tcPr>
          <w:p w:rsidR="007E4D87" w:rsidRPr="00116463" w:rsidRDefault="007E4D87" w:rsidP="002B71E6">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COMPACEP</w:t>
            </w:r>
          </w:p>
        </w:tc>
      </w:tr>
    </w:tbl>
    <w:p w:rsidR="00163544" w:rsidRDefault="00163544" w:rsidP="00163544">
      <w:pPr>
        <w:rPr>
          <w:rFonts w:asciiTheme="minorHAnsi" w:hAnsiTheme="minorHAnsi" w:cstheme="minorHAnsi"/>
        </w:rPr>
      </w:pPr>
    </w:p>
    <w:p w:rsidR="00163544" w:rsidRDefault="00163544" w:rsidP="00163544">
      <w:pPr>
        <w:rPr>
          <w:rFonts w:asciiTheme="minorHAnsi" w:hAnsiTheme="minorHAnsi" w:cstheme="minorHAnsi"/>
        </w:rPr>
      </w:pPr>
    </w:p>
    <w:p w:rsidR="00580AF8" w:rsidRDefault="00580AF8" w:rsidP="00580AF8">
      <w:pPr>
        <w:pStyle w:val="Ttulo2"/>
        <w:rPr>
          <w:rFonts w:asciiTheme="minorHAnsi" w:hAnsiTheme="minorHAnsi" w:cstheme="minorHAnsi"/>
        </w:rPr>
      </w:pPr>
      <w:bookmarkStart w:id="58" w:name="_Toc386716636"/>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TESTADOSITEMS</w:t>
      </w:r>
      <w:bookmarkEnd w:id="58"/>
    </w:p>
    <w:p w:rsidR="00580AF8" w:rsidRDefault="00580AF8" w:rsidP="00580AF8">
      <w:pPr>
        <w:rPr>
          <w:rFonts w:asciiTheme="minorHAnsi" w:hAnsiTheme="minorHAnsi" w:cstheme="minorHAnsi"/>
        </w:rPr>
      </w:pPr>
    </w:p>
    <w:tbl>
      <w:tblPr>
        <w:tblW w:w="4116" w:type="dxa"/>
        <w:jc w:val="center"/>
        <w:tblInd w:w="55" w:type="dxa"/>
        <w:tblCellMar>
          <w:left w:w="70" w:type="dxa"/>
          <w:right w:w="70" w:type="dxa"/>
        </w:tblCellMar>
        <w:tblLook w:val="04A0" w:firstRow="1" w:lastRow="0" w:firstColumn="1" w:lastColumn="0" w:noHBand="0" w:noVBand="1"/>
      </w:tblPr>
      <w:tblGrid>
        <w:gridCol w:w="1173"/>
        <w:gridCol w:w="2943"/>
      </w:tblGrid>
      <w:tr w:rsidR="00580AF8" w:rsidRPr="00116463" w:rsidTr="00580AF8">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580AF8" w:rsidRPr="00116463" w:rsidRDefault="00580AF8" w:rsidP="00580AF8">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teiteI</w:t>
            </w:r>
            <w:r w:rsidRPr="00116463">
              <w:rPr>
                <w:rFonts w:eastAsia="Times New Roman" w:cs="Calibri"/>
                <w:b/>
                <w:bCs/>
                <w:color w:val="FFFFFF"/>
                <w:sz w:val="18"/>
                <w:szCs w:val="18"/>
                <w:lang w:val="es-AR" w:eastAsia="es-AR"/>
              </w:rPr>
              <w:t>D</w:t>
            </w:r>
            <w:proofErr w:type="spellEnd"/>
          </w:p>
        </w:tc>
        <w:tc>
          <w:tcPr>
            <w:tcW w:w="2943" w:type="dxa"/>
            <w:tcBorders>
              <w:top w:val="single" w:sz="4" w:space="0" w:color="auto"/>
              <w:left w:val="nil"/>
              <w:bottom w:val="single" w:sz="4" w:space="0" w:color="auto"/>
              <w:right w:val="single" w:sz="4" w:space="0" w:color="auto"/>
            </w:tcBorders>
            <w:shd w:val="clear" w:color="000000" w:fill="0070C0"/>
            <w:noWrap/>
            <w:vAlign w:val="bottom"/>
            <w:hideMark/>
          </w:tcPr>
          <w:p w:rsidR="00580AF8" w:rsidRPr="00116463" w:rsidRDefault="00580AF8" w:rsidP="00580AF8">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teiteDESCRIPCION</w:t>
            </w:r>
            <w:proofErr w:type="spellEnd"/>
          </w:p>
        </w:tc>
      </w:tr>
      <w:tr w:rsidR="00580AF8" w:rsidRPr="00116463" w:rsidTr="00580AF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80AF8" w:rsidRPr="00116463" w:rsidRDefault="00580AF8" w:rsidP="001E0823">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2943" w:type="dxa"/>
            <w:tcBorders>
              <w:top w:val="nil"/>
              <w:left w:val="nil"/>
              <w:bottom w:val="single" w:sz="4" w:space="0" w:color="auto"/>
              <w:right w:val="single" w:sz="4" w:space="0" w:color="auto"/>
            </w:tcBorders>
            <w:shd w:val="clear" w:color="auto" w:fill="auto"/>
            <w:noWrap/>
            <w:vAlign w:val="bottom"/>
          </w:tcPr>
          <w:p w:rsidR="00580AF8" w:rsidRPr="00116463" w:rsidRDefault="00580AF8"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Pendiente</w:t>
            </w:r>
          </w:p>
        </w:tc>
      </w:tr>
      <w:tr w:rsidR="00580AF8" w:rsidRPr="00116463" w:rsidTr="00580AF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80AF8" w:rsidRPr="00116463" w:rsidRDefault="00580AF8" w:rsidP="001E0823">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2</w:t>
            </w:r>
          </w:p>
        </w:tc>
        <w:tc>
          <w:tcPr>
            <w:tcW w:w="2943" w:type="dxa"/>
            <w:tcBorders>
              <w:top w:val="nil"/>
              <w:left w:val="nil"/>
              <w:bottom w:val="single" w:sz="4" w:space="0" w:color="auto"/>
              <w:right w:val="single" w:sz="4" w:space="0" w:color="auto"/>
            </w:tcBorders>
            <w:shd w:val="clear" w:color="auto" w:fill="auto"/>
            <w:noWrap/>
            <w:vAlign w:val="bottom"/>
          </w:tcPr>
          <w:p w:rsidR="00580AF8" w:rsidRPr="00116463" w:rsidRDefault="00580AF8"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Aceptado total</w:t>
            </w:r>
          </w:p>
        </w:tc>
      </w:tr>
      <w:tr w:rsidR="00580AF8" w:rsidRPr="00116463" w:rsidTr="00580AF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80AF8" w:rsidRPr="00116463" w:rsidRDefault="00580AF8" w:rsidP="001E0823">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3</w:t>
            </w:r>
          </w:p>
        </w:tc>
        <w:tc>
          <w:tcPr>
            <w:tcW w:w="2943" w:type="dxa"/>
            <w:tcBorders>
              <w:top w:val="nil"/>
              <w:left w:val="nil"/>
              <w:bottom w:val="single" w:sz="4" w:space="0" w:color="auto"/>
              <w:right w:val="single" w:sz="4" w:space="0" w:color="auto"/>
            </w:tcBorders>
            <w:shd w:val="clear" w:color="auto" w:fill="auto"/>
            <w:noWrap/>
            <w:vAlign w:val="bottom"/>
          </w:tcPr>
          <w:p w:rsidR="00580AF8" w:rsidRPr="00116463" w:rsidRDefault="00580AF8"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Aceptado parcial</w:t>
            </w:r>
          </w:p>
        </w:tc>
      </w:tr>
      <w:tr w:rsidR="00580AF8" w:rsidRPr="00116463" w:rsidTr="00580AF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80AF8" w:rsidRPr="00116463" w:rsidRDefault="00580AF8"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w:t>
            </w:r>
          </w:p>
        </w:tc>
        <w:tc>
          <w:tcPr>
            <w:tcW w:w="2943" w:type="dxa"/>
            <w:tcBorders>
              <w:top w:val="nil"/>
              <w:left w:val="nil"/>
              <w:bottom w:val="single" w:sz="4" w:space="0" w:color="auto"/>
              <w:right w:val="single" w:sz="4" w:space="0" w:color="auto"/>
            </w:tcBorders>
            <w:shd w:val="clear" w:color="auto" w:fill="auto"/>
            <w:noWrap/>
            <w:vAlign w:val="bottom"/>
          </w:tcPr>
          <w:p w:rsidR="00580AF8" w:rsidRPr="00116463" w:rsidRDefault="00580AF8"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Rechazado</w:t>
            </w:r>
          </w:p>
        </w:tc>
      </w:tr>
      <w:tr w:rsidR="00580AF8" w:rsidRPr="00116463" w:rsidTr="00580AF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80AF8" w:rsidRPr="00116463" w:rsidRDefault="00580AF8"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w:t>
            </w:r>
          </w:p>
        </w:tc>
        <w:tc>
          <w:tcPr>
            <w:tcW w:w="2943" w:type="dxa"/>
            <w:tcBorders>
              <w:top w:val="nil"/>
              <w:left w:val="nil"/>
              <w:bottom w:val="single" w:sz="4" w:space="0" w:color="auto"/>
              <w:right w:val="single" w:sz="4" w:space="0" w:color="auto"/>
            </w:tcBorders>
            <w:shd w:val="clear" w:color="auto" w:fill="auto"/>
            <w:noWrap/>
            <w:vAlign w:val="bottom"/>
          </w:tcPr>
          <w:p w:rsidR="00580AF8" w:rsidRPr="00116463" w:rsidRDefault="00580AF8" w:rsidP="001E0823">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 xml:space="preserve">Derivado (otro </w:t>
            </w:r>
            <w:proofErr w:type="spellStart"/>
            <w:r>
              <w:rPr>
                <w:rFonts w:eastAsia="Times New Roman" w:cs="Calibri"/>
                <w:color w:val="000000"/>
                <w:sz w:val="18"/>
                <w:szCs w:val="18"/>
                <w:lang w:val="es-AR" w:eastAsia="es-AR"/>
              </w:rPr>
              <w:t>comprob</w:t>
            </w:r>
            <w:proofErr w:type="spellEnd"/>
            <w:r>
              <w:rPr>
                <w:rFonts w:eastAsia="Times New Roman" w:cs="Calibri"/>
                <w:color w:val="000000"/>
                <w:sz w:val="18"/>
                <w:szCs w:val="18"/>
                <w:lang w:val="es-AR" w:eastAsia="es-AR"/>
              </w:rPr>
              <w:t>.)</w:t>
            </w:r>
          </w:p>
        </w:tc>
      </w:tr>
    </w:tbl>
    <w:p w:rsidR="00580AF8" w:rsidRDefault="00580AF8" w:rsidP="00580AF8">
      <w:pPr>
        <w:rPr>
          <w:rFonts w:asciiTheme="minorHAnsi" w:hAnsiTheme="minorHAnsi" w:cstheme="minorHAnsi"/>
        </w:rPr>
      </w:pPr>
    </w:p>
    <w:p w:rsidR="00580AF8" w:rsidRDefault="00580AF8" w:rsidP="00163544">
      <w:pPr>
        <w:rPr>
          <w:rFonts w:asciiTheme="minorHAnsi" w:hAnsiTheme="minorHAnsi" w:cstheme="minorHAnsi"/>
        </w:rPr>
      </w:pPr>
    </w:p>
    <w:p w:rsidR="00163544" w:rsidRDefault="00163544" w:rsidP="00163544">
      <w:pPr>
        <w:pStyle w:val="Ttulo2"/>
        <w:rPr>
          <w:rFonts w:asciiTheme="minorHAnsi" w:hAnsiTheme="minorHAnsi" w:cstheme="minorHAnsi"/>
        </w:rPr>
      </w:pPr>
      <w:bookmarkStart w:id="59" w:name="_Toc386716637"/>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TTIPOCOMPROBANTES</w:t>
      </w:r>
      <w:bookmarkEnd w:id="59"/>
    </w:p>
    <w:p w:rsidR="00163544" w:rsidRDefault="00163544" w:rsidP="00163544">
      <w:pPr>
        <w:rPr>
          <w:rFonts w:asciiTheme="minorHAnsi" w:hAnsiTheme="minorHAnsi" w:cstheme="minorHAnsi"/>
        </w:rPr>
      </w:pPr>
    </w:p>
    <w:tbl>
      <w:tblPr>
        <w:tblW w:w="4024" w:type="dxa"/>
        <w:jc w:val="center"/>
        <w:tblInd w:w="55" w:type="dxa"/>
        <w:tblCellMar>
          <w:left w:w="70" w:type="dxa"/>
          <w:right w:w="70" w:type="dxa"/>
        </w:tblCellMar>
        <w:tblLook w:val="04A0" w:firstRow="1" w:lastRow="0" w:firstColumn="1" w:lastColumn="0" w:noHBand="0" w:noVBand="1"/>
      </w:tblPr>
      <w:tblGrid>
        <w:gridCol w:w="1173"/>
        <w:gridCol w:w="2851"/>
      </w:tblGrid>
      <w:tr w:rsidR="00F0395B" w:rsidRPr="00116463" w:rsidTr="00F0395B">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F0395B" w:rsidRPr="00116463" w:rsidRDefault="00F0395B"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tcompI</w:t>
            </w:r>
            <w:r w:rsidRPr="00116463">
              <w:rPr>
                <w:rFonts w:eastAsia="Times New Roman" w:cs="Calibri"/>
                <w:b/>
                <w:bCs/>
                <w:color w:val="FFFFFF"/>
                <w:sz w:val="18"/>
                <w:szCs w:val="18"/>
                <w:lang w:val="es-AR" w:eastAsia="es-AR"/>
              </w:rPr>
              <w:t>D</w:t>
            </w:r>
            <w:proofErr w:type="spellEnd"/>
          </w:p>
        </w:tc>
        <w:tc>
          <w:tcPr>
            <w:tcW w:w="2851" w:type="dxa"/>
            <w:tcBorders>
              <w:top w:val="single" w:sz="4" w:space="0" w:color="auto"/>
              <w:left w:val="nil"/>
              <w:bottom w:val="single" w:sz="4" w:space="0" w:color="auto"/>
              <w:right w:val="single" w:sz="4" w:space="0" w:color="auto"/>
            </w:tcBorders>
            <w:shd w:val="clear" w:color="000000" w:fill="0070C0"/>
            <w:noWrap/>
            <w:vAlign w:val="bottom"/>
            <w:hideMark/>
          </w:tcPr>
          <w:p w:rsidR="00F0395B" w:rsidRPr="00116463" w:rsidRDefault="00F0395B"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tcompDESCRIPCION</w:t>
            </w:r>
            <w:proofErr w:type="spellEnd"/>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Acta de Recepción de Bienes</w:t>
            </w:r>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2</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Entrega de Bienes</w:t>
            </w:r>
          </w:p>
        </w:tc>
      </w:tr>
      <w:tr w:rsidR="00AC79EC" w:rsidRPr="00116463" w:rsidTr="00B12341">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AC79EC" w:rsidRPr="00116463" w:rsidRDefault="00AC79EC" w:rsidP="00B12341">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w:t>
            </w:r>
          </w:p>
        </w:tc>
        <w:tc>
          <w:tcPr>
            <w:tcW w:w="2851" w:type="dxa"/>
            <w:tcBorders>
              <w:top w:val="nil"/>
              <w:left w:val="nil"/>
              <w:bottom w:val="single" w:sz="4" w:space="0" w:color="auto"/>
              <w:right w:val="single" w:sz="4" w:space="0" w:color="auto"/>
            </w:tcBorders>
            <w:shd w:val="clear" w:color="auto" w:fill="auto"/>
            <w:noWrap/>
            <w:vAlign w:val="bottom"/>
          </w:tcPr>
          <w:p w:rsidR="00AC79EC" w:rsidRPr="00116463" w:rsidRDefault="00AC79EC" w:rsidP="00B12341">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Alta de Stock</w:t>
            </w:r>
          </w:p>
        </w:tc>
      </w:tr>
      <w:tr w:rsidR="00B31C5B" w:rsidRPr="00116463" w:rsidTr="002618ED">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B31C5B" w:rsidRPr="00116463" w:rsidRDefault="00B31C5B"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w:t>
            </w:r>
          </w:p>
        </w:tc>
        <w:tc>
          <w:tcPr>
            <w:tcW w:w="2851" w:type="dxa"/>
            <w:tcBorders>
              <w:top w:val="nil"/>
              <w:left w:val="nil"/>
              <w:bottom w:val="single" w:sz="4" w:space="0" w:color="auto"/>
              <w:right w:val="single" w:sz="4" w:space="0" w:color="auto"/>
            </w:tcBorders>
            <w:shd w:val="clear" w:color="auto" w:fill="auto"/>
            <w:noWrap/>
            <w:vAlign w:val="bottom"/>
          </w:tcPr>
          <w:p w:rsidR="00B31C5B" w:rsidRPr="00116463" w:rsidRDefault="00B31C5B"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Baja de Stock</w:t>
            </w:r>
          </w:p>
        </w:tc>
      </w:tr>
      <w:tr w:rsidR="00B31C5B" w:rsidRPr="00116463" w:rsidTr="002618ED">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B31C5B" w:rsidRPr="00116463" w:rsidRDefault="00B31C5B"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w:t>
            </w:r>
          </w:p>
        </w:tc>
        <w:tc>
          <w:tcPr>
            <w:tcW w:w="2851" w:type="dxa"/>
            <w:tcBorders>
              <w:top w:val="nil"/>
              <w:left w:val="nil"/>
              <w:bottom w:val="single" w:sz="4" w:space="0" w:color="auto"/>
              <w:right w:val="single" w:sz="4" w:space="0" w:color="auto"/>
            </w:tcBorders>
            <w:shd w:val="clear" w:color="auto" w:fill="auto"/>
            <w:noWrap/>
            <w:vAlign w:val="bottom"/>
          </w:tcPr>
          <w:p w:rsidR="00B31C5B" w:rsidRPr="00116463" w:rsidRDefault="00F64013" w:rsidP="002618ED">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Solicitud de Bienes e Insumos</w:t>
            </w:r>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B31C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6</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B31C5B" w:rsidP="00B31C5B">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Solicitud de Compra</w:t>
            </w:r>
          </w:p>
        </w:tc>
      </w:tr>
    </w:tbl>
    <w:p w:rsidR="00163544" w:rsidRDefault="00163544" w:rsidP="00163544">
      <w:pPr>
        <w:rPr>
          <w:rFonts w:asciiTheme="minorHAnsi" w:hAnsiTheme="minorHAnsi" w:cstheme="minorHAnsi"/>
        </w:rPr>
      </w:pPr>
    </w:p>
    <w:p w:rsidR="00163544" w:rsidRDefault="00163544" w:rsidP="00163544">
      <w:pPr>
        <w:rPr>
          <w:rFonts w:asciiTheme="minorHAnsi" w:hAnsiTheme="minorHAnsi" w:cstheme="minorHAnsi"/>
        </w:rPr>
      </w:pPr>
    </w:p>
    <w:p w:rsidR="00163544" w:rsidRDefault="00163544" w:rsidP="00163544">
      <w:pPr>
        <w:pStyle w:val="Ttulo2"/>
        <w:rPr>
          <w:rFonts w:asciiTheme="minorHAnsi" w:hAnsiTheme="minorHAnsi" w:cstheme="minorHAnsi"/>
        </w:rPr>
      </w:pPr>
      <w:bookmarkStart w:id="60" w:name="_Toc386716638"/>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TTIPODOCUMENTOS</w:t>
      </w:r>
      <w:bookmarkEnd w:id="60"/>
    </w:p>
    <w:p w:rsidR="00163544" w:rsidRDefault="00163544" w:rsidP="00163544">
      <w:pPr>
        <w:rPr>
          <w:rFonts w:asciiTheme="minorHAnsi" w:hAnsiTheme="minorHAnsi" w:cstheme="minorHAnsi"/>
        </w:rPr>
      </w:pPr>
    </w:p>
    <w:tbl>
      <w:tblPr>
        <w:tblW w:w="4024" w:type="dxa"/>
        <w:jc w:val="center"/>
        <w:tblInd w:w="55" w:type="dxa"/>
        <w:tblCellMar>
          <w:left w:w="70" w:type="dxa"/>
          <w:right w:w="70" w:type="dxa"/>
        </w:tblCellMar>
        <w:tblLook w:val="04A0" w:firstRow="1" w:lastRow="0" w:firstColumn="1" w:lastColumn="0" w:noHBand="0" w:noVBand="1"/>
      </w:tblPr>
      <w:tblGrid>
        <w:gridCol w:w="1173"/>
        <w:gridCol w:w="2851"/>
      </w:tblGrid>
      <w:tr w:rsidR="00F0395B" w:rsidRPr="00116463" w:rsidTr="00F0395B">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F0395B" w:rsidRPr="00116463" w:rsidRDefault="00F0395B"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tdoc</w:t>
            </w:r>
            <w:r w:rsidRPr="00116463">
              <w:rPr>
                <w:rFonts w:eastAsia="Times New Roman" w:cs="Calibri"/>
                <w:b/>
                <w:bCs/>
                <w:color w:val="FFFFFF"/>
                <w:sz w:val="18"/>
                <w:szCs w:val="18"/>
                <w:lang w:val="es-AR" w:eastAsia="es-AR"/>
              </w:rPr>
              <w:t>ID</w:t>
            </w:r>
            <w:proofErr w:type="spellEnd"/>
          </w:p>
        </w:tc>
        <w:tc>
          <w:tcPr>
            <w:tcW w:w="2851" w:type="dxa"/>
            <w:tcBorders>
              <w:top w:val="single" w:sz="4" w:space="0" w:color="auto"/>
              <w:left w:val="nil"/>
              <w:bottom w:val="single" w:sz="4" w:space="0" w:color="auto"/>
              <w:right w:val="single" w:sz="4" w:space="0" w:color="auto"/>
            </w:tcBorders>
            <w:shd w:val="clear" w:color="000000" w:fill="0070C0"/>
            <w:noWrap/>
            <w:vAlign w:val="bottom"/>
            <w:hideMark/>
          </w:tcPr>
          <w:p w:rsidR="00F0395B" w:rsidRPr="00116463" w:rsidRDefault="00F0395B"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TdocDESCRIPCION</w:t>
            </w:r>
            <w:proofErr w:type="spellEnd"/>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Factura B</w:t>
            </w:r>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2</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Factura C</w:t>
            </w:r>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Ticket</w:t>
            </w:r>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lastRenderedPageBreak/>
              <w:t>4</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Remito</w:t>
            </w:r>
          </w:p>
        </w:tc>
      </w:tr>
      <w:tr w:rsidR="00F0395B" w:rsidRPr="00116463" w:rsidTr="00F0395B">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w:t>
            </w:r>
          </w:p>
        </w:tc>
        <w:tc>
          <w:tcPr>
            <w:tcW w:w="2851" w:type="dxa"/>
            <w:tcBorders>
              <w:top w:val="nil"/>
              <w:left w:val="nil"/>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Otro</w:t>
            </w:r>
          </w:p>
        </w:tc>
      </w:tr>
    </w:tbl>
    <w:p w:rsidR="00163544" w:rsidRDefault="00163544" w:rsidP="00163544">
      <w:pPr>
        <w:rPr>
          <w:rFonts w:asciiTheme="minorHAnsi" w:hAnsiTheme="minorHAnsi" w:cstheme="minorHAnsi"/>
        </w:rPr>
      </w:pPr>
    </w:p>
    <w:p w:rsidR="00163544" w:rsidRDefault="00163544" w:rsidP="00163544">
      <w:pPr>
        <w:rPr>
          <w:rFonts w:asciiTheme="minorHAnsi" w:hAnsiTheme="minorHAnsi" w:cstheme="minorHAnsi"/>
        </w:rPr>
      </w:pPr>
    </w:p>
    <w:p w:rsidR="005309EF" w:rsidRDefault="005309EF" w:rsidP="005309EF">
      <w:pPr>
        <w:pStyle w:val="Ttulo2"/>
        <w:rPr>
          <w:rFonts w:asciiTheme="minorHAnsi" w:hAnsiTheme="minorHAnsi" w:cstheme="minorHAnsi"/>
        </w:rPr>
      </w:pPr>
      <w:bookmarkStart w:id="61" w:name="_Toc386716639"/>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TTIPOCOMPRA</w:t>
      </w:r>
      <w:bookmarkEnd w:id="61"/>
    </w:p>
    <w:p w:rsidR="005309EF" w:rsidRDefault="005309EF" w:rsidP="005309EF">
      <w:pPr>
        <w:rPr>
          <w:rFonts w:asciiTheme="minorHAnsi" w:hAnsiTheme="minorHAnsi" w:cstheme="minorHAnsi"/>
        </w:rPr>
      </w:pPr>
    </w:p>
    <w:tbl>
      <w:tblPr>
        <w:tblW w:w="4024" w:type="dxa"/>
        <w:jc w:val="center"/>
        <w:tblInd w:w="55" w:type="dxa"/>
        <w:tblCellMar>
          <w:left w:w="70" w:type="dxa"/>
          <w:right w:w="70" w:type="dxa"/>
        </w:tblCellMar>
        <w:tblLook w:val="04A0" w:firstRow="1" w:lastRow="0" w:firstColumn="1" w:lastColumn="0" w:noHBand="0" w:noVBand="1"/>
      </w:tblPr>
      <w:tblGrid>
        <w:gridCol w:w="1173"/>
        <w:gridCol w:w="2851"/>
      </w:tblGrid>
      <w:tr w:rsidR="005309EF" w:rsidRPr="00116463" w:rsidTr="005309EF">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5309EF" w:rsidRPr="00116463" w:rsidRDefault="005309EF" w:rsidP="00B41E93">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w:t>
            </w:r>
            <w:r w:rsidR="00B41E93">
              <w:rPr>
                <w:rFonts w:eastAsia="Times New Roman" w:cs="Calibri"/>
                <w:b/>
                <w:bCs/>
                <w:color w:val="FFFFFF"/>
                <w:sz w:val="18"/>
                <w:szCs w:val="18"/>
                <w:lang w:val="es-AR" w:eastAsia="es-AR"/>
              </w:rPr>
              <w:t>com</w:t>
            </w:r>
            <w:r w:rsidRPr="00116463">
              <w:rPr>
                <w:rFonts w:eastAsia="Times New Roman" w:cs="Calibri"/>
                <w:b/>
                <w:bCs/>
                <w:color w:val="FFFFFF"/>
                <w:sz w:val="18"/>
                <w:szCs w:val="18"/>
                <w:lang w:val="es-AR" w:eastAsia="es-AR"/>
              </w:rPr>
              <w:t>ID</w:t>
            </w:r>
            <w:proofErr w:type="spellEnd"/>
          </w:p>
        </w:tc>
        <w:tc>
          <w:tcPr>
            <w:tcW w:w="2851" w:type="dxa"/>
            <w:tcBorders>
              <w:top w:val="single" w:sz="4" w:space="0" w:color="auto"/>
              <w:left w:val="nil"/>
              <w:bottom w:val="single" w:sz="4" w:space="0" w:color="auto"/>
              <w:right w:val="single" w:sz="4" w:space="0" w:color="auto"/>
            </w:tcBorders>
            <w:shd w:val="clear" w:color="000000" w:fill="0070C0"/>
            <w:noWrap/>
            <w:vAlign w:val="bottom"/>
            <w:hideMark/>
          </w:tcPr>
          <w:p w:rsidR="005309EF" w:rsidRPr="00116463" w:rsidRDefault="00B41E93" w:rsidP="00B41E93">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tcom</w:t>
            </w:r>
            <w:r w:rsidR="005309EF">
              <w:rPr>
                <w:rFonts w:eastAsia="Times New Roman" w:cs="Calibri"/>
                <w:b/>
                <w:bCs/>
                <w:color w:val="FFFFFF"/>
                <w:sz w:val="18"/>
                <w:szCs w:val="18"/>
                <w:lang w:val="es-AR" w:eastAsia="es-AR"/>
              </w:rPr>
              <w:t>DESCRIPCION</w:t>
            </w:r>
            <w:proofErr w:type="spellEnd"/>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Licitación</w:t>
            </w:r>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2</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Concurso Precios</w:t>
            </w:r>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Compra Directa</w:t>
            </w:r>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Otro</w:t>
            </w:r>
          </w:p>
        </w:tc>
      </w:tr>
    </w:tbl>
    <w:p w:rsidR="005309EF" w:rsidRDefault="005309EF" w:rsidP="005309EF">
      <w:pPr>
        <w:rPr>
          <w:rFonts w:asciiTheme="minorHAnsi" w:hAnsiTheme="minorHAnsi" w:cstheme="minorHAnsi"/>
        </w:rPr>
      </w:pPr>
    </w:p>
    <w:p w:rsidR="005309EF" w:rsidRDefault="005309EF" w:rsidP="00163544">
      <w:pPr>
        <w:rPr>
          <w:rFonts w:asciiTheme="minorHAnsi" w:hAnsiTheme="minorHAnsi" w:cstheme="minorHAnsi"/>
        </w:rPr>
      </w:pPr>
    </w:p>
    <w:p w:rsidR="005309EF" w:rsidRDefault="005309EF" w:rsidP="005309EF">
      <w:pPr>
        <w:pStyle w:val="Ttulo2"/>
        <w:rPr>
          <w:rFonts w:asciiTheme="minorHAnsi" w:hAnsiTheme="minorHAnsi" w:cstheme="minorHAnsi"/>
        </w:rPr>
      </w:pPr>
      <w:bookmarkStart w:id="62" w:name="_Toc386716640"/>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TESTADOSCOMPRAS</w:t>
      </w:r>
      <w:bookmarkEnd w:id="62"/>
    </w:p>
    <w:p w:rsidR="005309EF" w:rsidRDefault="005309EF" w:rsidP="005309EF">
      <w:pPr>
        <w:rPr>
          <w:rFonts w:asciiTheme="minorHAnsi" w:hAnsiTheme="minorHAnsi" w:cstheme="minorHAnsi"/>
        </w:rPr>
      </w:pPr>
    </w:p>
    <w:tbl>
      <w:tblPr>
        <w:tblW w:w="4024" w:type="dxa"/>
        <w:jc w:val="center"/>
        <w:tblInd w:w="55" w:type="dxa"/>
        <w:tblCellMar>
          <w:left w:w="70" w:type="dxa"/>
          <w:right w:w="70" w:type="dxa"/>
        </w:tblCellMar>
        <w:tblLook w:val="04A0" w:firstRow="1" w:lastRow="0" w:firstColumn="1" w:lastColumn="0" w:noHBand="0" w:noVBand="1"/>
      </w:tblPr>
      <w:tblGrid>
        <w:gridCol w:w="1173"/>
        <w:gridCol w:w="2851"/>
      </w:tblGrid>
      <w:tr w:rsidR="005309EF" w:rsidRPr="00116463" w:rsidTr="005309EF">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5309EF" w:rsidRPr="00116463" w:rsidRDefault="00B41E93" w:rsidP="005309E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tescom</w:t>
            </w:r>
            <w:r w:rsidR="005309EF" w:rsidRPr="00116463">
              <w:rPr>
                <w:rFonts w:eastAsia="Times New Roman" w:cs="Calibri"/>
                <w:b/>
                <w:bCs/>
                <w:color w:val="FFFFFF"/>
                <w:sz w:val="18"/>
                <w:szCs w:val="18"/>
                <w:lang w:val="es-AR" w:eastAsia="es-AR"/>
              </w:rPr>
              <w:t>ID</w:t>
            </w:r>
            <w:proofErr w:type="spellEnd"/>
          </w:p>
        </w:tc>
        <w:tc>
          <w:tcPr>
            <w:tcW w:w="2851" w:type="dxa"/>
            <w:tcBorders>
              <w:top w:val="single" w:sz="4" w:space="0" w:color="auto"/>
              <w:left w:val="nil"/>
              <w:bottom w:val="single" w:sz="4" w:space="0" w:color="auto"/>
              <w:right w:val="single" w:sz="4" w:space="0" w:color="auto"/>
            </w:tcBorders>
            <w:shd w:val="clear" w:color="000000" w:fill="0070C0"/>
            <w:noWrap/>
            <w:vAlign w:val="bottom"/>
            <w:hideMark/>
          </w:tcPr>
          <w:p w:rsidR="005309EF" w:rsidRPr="00116463" w:rsidRDefault="00B41E93" w:rsidP="005309E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tescom</w:t>
            </w:r>
            <w:r w:rsidR="005309EF">
              <w:rPr>
                <w:rFonts w:eastAsia="Times New Roman" w:cs="Calibri"/>
                <w:b/>
                <w:bCs/>
                <w:color w:val="FFFFFF"/>
                <w:sz w:val="18"/>
                <w:szCs w:val="18"/>
                <w:lang w:val="es-AR" w:eastAsia="es-AR"/>
              </w:rPr>
              <w:t>DESCRIPCION</w:t>
            </w:r>
            <w:proofErr w:type="spellEnd"/>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B41E93">
            <w:pPr>
              <w:spacing w:line="240" w:lineRule="auto"/>
              <w:jc w:val="center"/>
              <w:rPr>
                <w:rFonts w:eastAsia="Times New Roman" w:cs="Calibri"/>
                <w:color w:val="000000"/>
                <w:sz w:val="18"/>
                <w:szCs w:val="18"/>
                <w:lang w:val="es-AR" w:eastAsia="es-AR"/>
              </w:rPr>
            </w:pPr>
            <w:r w:rsidRPr="00B41E93">
              <w:rPr>
                <w:rFonts w:eastAsia="Times New Roman" w:cs="Calibri"/>
                <w:color w:val="000000"/>
                <w:sz w:val="18"/>
                <w:szCs w:val="18"/>
                <w:lang w:val="es-AR" w:eastAsia="es-AR"/>
              </w:rPr>
              <w:t>Solicitud de presupuestos</w:t>
            </w:r>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2</w:t>
            </w:r>
          </w:p>
        </w:tc>
        <w:tc>
          <w:tcPr>
            <w:tcW w:w="2851" w:type="dxa"/>
            <w:tcBorders>
              <w:top w:val="nil"/>
              <w:left w:val="nil"/>
              <w:bottom w:val="single" w:sz="4" w:space="0" w:color="auto"/>
              <w:right w:val="single" w:sz="4" w:space="0" w:color="auto"/>
            </w:tcBorders>
            <w:shd w:val="clear" w:color="auto" w:fill="auto"/>
            <w:noWrap/>
            <w:vAlign w:val="bottom"/>
          </w:tcPr>
          <w:p w:rsidR="005309EF" w:rsidRPr="00B41E93" w:rsidRDefault="00B41E93" w:rsidP="00B41E93">
            <w:pPr>
              <w:spacing w:line="240" w:lineRule="auto"/>
              <w:jc w:val="center"/>
              <w:rPr>
                <w:rFonts w:eastAsia="Times New Roman" w:cs="Calibri"/>
                <w:iCs/>
                <w:color w:val="000000"/>
                <w:sz w:val="18"/>
                <w:szCs w:val="18"/>
                <w:lang w:val="es-AR" w:eastAsia="es-AR"/>
              </w:rPr>
            </w:pPr>
            <w:r w:rsidRPr="00B41E93">
              <w:rPr>
                <w:rFonts w:eastAsia="Times New Roman" w:cs="Calibri"/>
                <w:iCs/>
                <w:color w:val="000000"/>
                <w:sz w:val="18"/>
                <w:szCs w:val="18"/>
                <w:lang w:val="es-AR" w:eastAsia="es-AR"/>
              </w:rPr>
              <w:t>Recepción parcial de presupuestos</w:t>
            </w:r>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B41E93">
            <w:pPr>
              <w:spacing w:line="240" w:lineRule="auto"/>
              <w:jc w:val="center"/>
              <w:rPr>
                <w:rFonts w:eastAsia="Times New Roman" w:cs="Calibri"/>
                <w:color w:val="000000"/>
                <w:sz w:val="18"/>
                <w:szCs w:val="18"/>
                <w:lang w:val="es-AR" w:eastAsia="es-AR"/>
              </w:rPr>
            </w:pPr>
            <w:r w:rsidRPr="00B41E93">
              <w:rPr>
                <w:rFonts w:eastAsia="Times New Roman" w:cs="Calibri"/>
                <w:iCs/>
                <w:color w:val="000000"/>
                <w:sz w:val="18"/>
                <w:szCs w:val="18"/>
                <w:lang w:val="es-AR" w:eastAsia="es-AR"/>
              </w:rPr>
              <w:t>Recepción total de presupuestos</w:t>
            </w:r>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5309EF">
            <w:pPr>
              <w:spacing w:line="240" w:lineRule="auto"/>
              <w:jc w:val="center"/>
              <w:rPr>
                <w:rFonts w:eastAsia="Times New Roman" w:cs="Calibri"/>
                <w:color w:val="000000"/>
                <w:sz w:val="18"/>
                <w:szCs w:val="18"/>
                <w:lang w:val="es-AR" w:eastAsia="es-AR"/>
              </w:rPr>
            </w:pPr>
            <w:r w:rsidRPr="00B41E93">
              <w:rPr>
                <w:rFonts w:eastAsia="Times New Roman" w:cs="Calibri"/>
                <w:iCs/>
                <w:color w:val="000000"/>
                <w:sz w:val="18"/>
                <w:szCs w:val="18"/>
                <w:lang w:val="es-AR" w:eastAsia="es-AR"/>
              </w:rPr>
              <w:t>Compra realizada</w:t>
            </w:r>
          </w:p>
        </w:tc>
      </w:tr>
      <w:tr w:rsidR="005309EF" w:rsidRPr="00116463" w:rsidTr="005309EF">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5309EF" w:rsidRPr="00116463" w:rsidRDefault="005309EF" w:rsidP="005309E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w:t>
            </w:r>
          </w:p>
        </w:tc>
        <w:tc>
          <w:tcPr>
            <w:tcW w:w="2851" w:type="dxa"/>
            <w:tcBorders>
              <w:top w:val="nil"/>
              <w:left w:val="nil"/>
              <w:bottom w:val="single" w:sz="4" w:space="0" w:color="auto"/>
              <w:right w:val="single" w:sz="4" w:space="0" w:color="auto"/>
            </w:tcBorders>
            <w:shd w:val="clear" w:color="auto" w:fill="auto"/>
            <w:noWrap/>
            <w:vAlign w:val="bottom"/>
          </w:tcPr>
          <w:p w:rsidR="005309EF" w:rsidRPr="00116463" w:rsidRDefault="00B41E93" w:rsidP="005309EF">
            <w:pPr>
              <w:spacing w:line="240" w:lineRule="auto"/>
              <w:jc w:val="center"/>
              <w:rPr>
                <w:rFonts w:eastAsia="Times New Roman" w:cs="Calibri"/>
                <w:color w:val="000000"/>
                <w:sz w:val="18"/>
                <w:szCs w:val="18"/>
                <w:lang w:val="es-AR" w:eastAsia="es-AR"/>
              </w:rPr>
            </w:pPr>
            <w:r w:rsidRPr="00B41E93">
              <w:rPr>
                <w:rFonts w:eastAsia="Times New Roman" w:cs="Calibri"/>
                <w:iCs/>
                <w:color w:val="000000"/>
                <w:sz w:val="18"/>
                <w:szCs w:val="18"/>
                <w:lang w:val="es-AR" w:eastAsia="es-AR"/>
              </w:rPr>
              <w:t>Compra</w:t>
            </w:r>
            <w:r>
              <w:rPr>
                <w:rFonts w:eastAsia="Times New Roman" w:cs="Calibri"/>
                <w:iCs/>
                <w:color w:val="000000"/>
                <w:sz w:val="18"/>
                <w:szCs w:val="18"/>
                <w:lang w:val="es-AR" w:eastAsia="es-AR"/>
              </w:rPr>
              <w:t xml:space="preserve"> cancelada</w:t>
            </w:r>
          </w:p>
        </w:tc>
      </w:tr>
    </w:tbl>
    <w:p w:rsidR="005309EF" w:rsidRDefault="005309EF" w:rsidP="005309EF">
      <w:pPr>
        <w:rPr>
          <w:rFonts w:asciiTheme="minorHAnsi" w:hAnsiTheme="minorHAnsi" w:cstheme="minorHAnsi"/>
        </w:rPr>
      </w:pPr>
    </w:p>
    <w:p w:rsidR="005309EF" w:rsidRDefault="005309EF" w:rsidP="00163544">
      <w:pPr>
        <w:rPr>
          <w:rFonts w:asciiTheme="minorHAnsi" w:hAnsiTheme="minorHAnsi" w:cstheme="minorHAnsi"/>
        </w:rPr>
      </w:pPr>
    </w:p>
    <w:p w:rsidR="00163544" w:rsidRDefault="00163544" w:rsidP="00163544">
      <w:pPr>
        <w:pStyle w:val="Ttulo2"/>
        <w:rPr>
          <w:rFonts w:asciiTheme="minorHAnsi" w:hAnsiTheme="minorHAnsi" w:cstheme="minorHAnsi"/>
        </w:rPr>
      </w:pPr>
      <w:bookmarkStart w:id="63" w:name="_Toc386716641"/>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TTIPORUBROS</w:t>
      </w:r>
      <w:bookmarkEnd w:id="63"/>
    </w:p>
    <w:p w:rsidR="00163544" w:rsidRDefault="00163544" w:rsidP="00163544">
      <w:pPr>
        <w:rPr>
          <w:rFonts w:asciiTheme="minorHAnsi" w:hAnsiTheme="minorHAnsi" w:cstheme="minorHAnsi"/>
        </w:rPr>
      </w:pPr>
    </w:p>
    <w:tbl>
      <w:tblPr>
        <w:tblW w:w="7565" w:type="dxa"/>
        <w:jc w:val="center"/>
        <w:tblInd w:w="55" w:type="dxa"/>
        <w:tblCellMar>
          <w:left w:w="70" w:type="dxa"/>
          <w:right w:w="70" w:type="dxa"/>
        </w:tblCellMar>
        <w:tblLook w:val="04A0" w:firstRow="1" w:lastRow="0" w:firstColumn="1" w:lastColumn="0" w:noHBand="0" w:noVBand="1"/>
      </w:tblPr>
      <w:tblGrid>
        <w:gridCol w:w="1173"/>
        <w:gridCol w:w="3541"/>
        <w:gridCol w:w="2851"/>
      </w:tblGrid>
      <w:tr w:rsidR="00F0395B" w:rsidRPr="00116463" w:rsidTr="003F747C">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F0395B" w:rsidRPr="00116463" w:rsidRDefault="00F0395B" w:rsidP="00A06359">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trub</w:t>
            </w:r>
            <w:r w:rsidRPr="00116463">
              <w:rPr>
                <w:rFonts w:eastAsia="Times New Roman" w:cs="Calibri"/>
                <w:b/>
                <w:bCs/>
                <w:color w:val="FFFFFF"/>
                <w:sz w:val="18"/>
                <w:szCs w:val="18"/>
                <w:lang w:val="es-AR" w:eastAsia="es-AR"/>
              </w:rPr>
              <w:t>ID</w:t>
            </w:r>
            <w:proofErr w:type="spellEnd"/>
          </w:p>
        </w:tc>
        <w:tc>
          <w:tcPr>
            <w:tcW w:w="3541" w:type="dxa"/>
            <w:tcBorders>
              <w:top w:val="single" w:sz="4" w:space="0" w:color="auto"/>
              <w:left w:val="nil"/>
              <w:bottom w:val="single" w:sz="4" w:space="0" w:color="auto"/>
              <w:right w:val="single" w:sz="4" w:space="0" w:color="auto"/>
            </w:tcBorders>
            <w:shd w:val="clear" w:color="000000" w:fill="0070C0"/>
            <w:vAlign w:val="bottom"/>
          </w:tcPr>
          <w:p w:rsidR="00F0395B" w:rsidRPr="00116463" w:rsidRDefault="00F0395B" w:rsidP="00AB5EFF">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trubDESCRIPCION</w:t>
            </w:r>
            <w:proofErr w:type="spellEnd"/>
          </w:p>
        </w:tc>
        <w:tc>
          <w:tcPr>
            <w:tcW w:w="2851"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F0395B" w:rsidRPr="00116463" w:rsidRDefault="00F0395B" w:rsidP="00A06359">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trubIDDEPTOADMINISTRADOR</w:t>
            </w:r>
            <w:proofErr w:type="spellEnd"/>
          </w:p>
        </w:tc>
      </w:tr>
      <w:tr w:rsidR="00F0395B" w:rsidRPr="00116463" w:rsidTr="003F747C">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3541" w:type="dxa"/>
            <w:tcBorders>
              <w:top w:val="single" w:sz="4" w:space="0" w:color="auto"/>
              <w:left w:val="nil"/>
              <w:bottom w:val="single" w:sz="4" w:space="0" w:color="auto"/>
              <w:right w:val="single" w:sz="4" w:space="0" w:color="auto"/>
            </w:tcBorders>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Librería y Papel</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(ID Patrimonio)</w:t>
            </w:r>
          </w:p>
        </w:tc>
      </w:tr>
      <w:tr w:rsidR="00F0395B" w:rsidRPr="00116463" w:rsidTr="003F747C">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2</w:t>
            </w:r>
          </w:p>
        </w:tc>
        <w:tc>
          <w:tcPr>
            <w:tcW w:w="3541" w:type="dxa"/>
            <w:tcBorders>
              <w:top w:val="single" w:sz="4" w:space="0" w:color="auto"/>
              <w:left w:val="nil"/>
              <w:bottom w:val="single" w:sz="4" w:space="0" w:color="auto"/>
              <w:right w:val="single" w:sz="4" w:space="0" w:color="auto"/>
            </w:tcBorders>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Mobiliario</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(ID Patrimonio)</w:t>
            </w:r>
          </w:p>
        </w:tc>
      </w:tr>
      <w:tr w:rsidR="00F0395B" w:rsidRPr="00116463" w:rsidTr="003F747C">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w:t>
            </w:r>
          </w:p>
        </w:tc>
        <w:tc>
          <w:tcPr>
            <w:tcW w:w="3541" w:type="dxa"/>
            <w:tcBorders>
              <w:top w:val="single" w:sz="4" w:space="0" w:color="auto"/>
              <w:left w:val="nil"/>
              <w:bottom w:val="single" w:sz="4" w:space="0" w:color="auto"/>
              <w:right w:val="single" w:sz="4" w:space="0" w:color="auto"/>
            </w:tcBorders>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Materiales Eléctricos</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(ID Patrimonio)</w:t>
            </w:r>
          </w:p>
        </w:tc>
      </w:tr>
      <w:tr w:rsidR="00F0395B" w:rsidRPr="00116463" w:rsidTr="003F747C">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w:t>
            </w:r>
          </w:p>
        </w:tc>
        <w:tc>
          <w:tcPr>
            <w:tcW w:w="3541" w:type="dxa"/>
            <w:tcBorders>
              <w:top w:val="single" w:sz="4" w:space="0" w:color="auto"/>
              <w:left w:val="nil"/>
              <w:bottom w:val="single" w:sz="4" w:space="0" w:color="auto"/>
              <w:right w:val="single" w:sz="4" w:space="0" w:color="auto"/>
            </w:tcBorders>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Varios</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(ID Patrimonio)</w:t>
            </w:r>
          </w:p>
        </w:tc>
      </w:tr>
      <w:tr w:rsidR="00F0395B" w:rsidRPr="00116463" w:rsidTr="003F747C">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w:t>
            </w:r>
          </w:p>
        </w:tc>
        <w:tc>
          <w:tcPr>
            <w:tcW w:w="3541" w:type="dxa"/>
            <w:tcBorders>
              <w:top w:val="single" w:sz="4" w:space="0" w:color="auto"/>
              <w:left w:val="nil"/>
              <w:bottom w:val="single" w:sz="4" w:space="0" w:color="auto"/>
              <w:right w:val="single" w:sz="4" w:space="0" w:color="auto"/>
            </w:tcBorders>
            <w:vAlign w:val="bottom"/>
          </w:tcPr>
          <w:p w:rsidR="00F0395B" w:rsidRPr="00116463" w:rsidRDefault="00F0395B" w:rsidP="00AB5EFF">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Tecnología Informática y Comunicaciones</w:t>
            </w:r>
          </w:p>
        </w:tc>
        <w:tc>
          <w:tcPr>
            <w:tcW w:w="2851"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395B" w:rsidRPr="00116463" w:rsidRDefault="00F0395B" w:rsidP="00A06359">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(ID Sistemas)</w:t>
            </w:r>
          </w:p>
        </w:tc>
      </w:tr>
    </w:tbl>
    <w:p w:rsidR="00163544" w:rsidRDefault="00163544" w:rsidP="00163544">
      <w:pPr>
        <w:rPr>
          <w:rFonts w:asciiTheme="minorHAnsi" w:hAnsiTheme="minorHAnsi" w:cstheme="minorHAnsi"/>
        </w:rPr>
      </w:pPr>
    </w:p>
    <w:p w:rsidR="00783AFD" w:rsidRDefault="00783AFD" w:rsidP="00163544">
      <w:pPr>
        <w:rPr>
          <w:rFonts w:asciiTheme="minorHAnsi" w:hAnsiTheme="minorHAnsi" w:cstheme="minorHAnsi"/>
        </w:rPr>
      </w:pPr>
    </w:p>
    <w:p w:rsidR="00783AFD" w:rsidRDefault="00783AFD" w:rsidP="00783AFD">
      <w:pPr>
        <w:pStyle w:val="Ttulo2"/>
        <w:rPr>
          <w:rFonts w:asciiTheme="minorHAnsi" w:hAnsiTheme="minorHAnsi" w:cstheme="minorHAnsi"/>
        </w:rPr>
      </w:pPr>
      <w:bookmarkStart w:id="64" w:name="_Toc386716642"/>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sidR="00086977">
        <w:rPr>
          <w:rFonts w:asciiTheme="minorHAnsi" w:hAnsiTheme="minorHAnsi" w:cstheme="minorHAnsi"/>
        </w:rPr>
        <w:t xml:space="preserve"> </w:t>
      </w:r>
      <w:r w:rsidR="00006C25">
        <w:rPr>
          <w:rFonts w:asciiTheme="minorHAnsi" w:hAnsiTheme="minorHAnsi" w:cstheme="minorHAnsi"/>
        </w:rPr>
        <w:t>TACCIONESSSALDO</w:t>
      </w:r>
      <w:bookmarkEnd w:id="64"/>
    </w:p>
    <w:p w:rsidR="00783AFD" w:rsidRDefault="00783AFD" w:rsidP="00783AFD">
      <w:pPr>
        <w:rPr>
          <w:rFonts w:asciiTheme="minorHAnsi" w:hAnsiTheme="minorHAnsi" w:cstheme="minorHAnsi"/>
        </w:rPr>
      </w:pPr>
    </w:p>
    <w:tbl>
      <w:tblPr>
        <w:tblW w:w="4024" w:type="dxa"/>
        <w:jc w:val="center"/>
        <w:tblInd w:w="55" w:type="dxa"/>
        <w:tblCellMar>
          <w:left w:w="70" w:type="dxa"/>
          <w:right w:w="70" w:type="dxa"/>
        </w:tblCellMar>
        <w:tblLook w:val="04A0" w:firstRow="1" w:lastRow="0" w:firstColumn="1" w:lastColumn="0" w:noHBand="0" w:noVBand="1"/>
      </w:tblPr>
      <w:tblGrid>
        <w:gridCol w:w="1173"/>
        <w:gridCol w:w="2851"/>
      </w:tblGrid>
      <w:tr w:rsidR="00783AFD" w:rsidRPr="00116463" w:rsidTr="005325C0">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783AFD" w:rsidRPr="00116463" w:rsidRDefault="00783AFD" w:rsidP="00006C25">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w:t>
            </w:r>
            <w:r w:rsidR="00006C25">
              <w:rPr>
                <w:rFonts w:eastAsia="Times New Roman" w:cs="Calibri"/>
                <w:b/>
                <w:bCs/>
                <w:color w:val="FFFFFF"/>
                <w:sz w:val="18"/>
                <w:szCs w:val="18"/>
                <w:lang w:val="es-AR" w:eastAsia="es-AR"/>
              </w:rPr>
              <w:t>ass</w:t>
            </w:r>
            <w:r>
              <w:rPr>
                <w:rFonts w:eastAsia="Times New Roman" w:cs="Calibri"/>
                <w:b/>
                <w:bCs/>
                <w:color w:val="FFFFFF"/>
                <w:sz w:val="18"/>
                <w:szCs w:val="18"/>
                <w:lang w:val="es-AR" w:eastAsia="es-AR"/>
              </w:rPr>
              <w:t>I</w:t>
            </w:r>
            <w:r w:rsidRPr="00116463">
              <w:rPr>
                <w:rFonts w:eastAsia="Times New Roman" w:cs="Calibri"/>
                <w:b/>
                <w:bCs/>
                <w:color w:val="FFFFFF"/>
                <w:sz w:val="18"/>
                <w:szCs w:val="18"/>
                <w:lang w:val="es-AR" w:eastAsia="es-AR"/>
              </w:rPr>
              <w:t>D</w:t>
            </w:r>
            <w:proofErr w:type="spellEnd"/>
          </w:p>
        </w:tc>
        <w:tc>
          <w:tcPr>
            <w:tcW w:w="2851" w:type="dxa"/>
            <w:tcBorders>
              <w:top w:val="single" w:sz="4" w:space="0" w:color="auto"/>
              <w:left w:val="nil"/>
              <w:bottom w:val="single" w:sz="4" w:space="0" w:color="auto"/>
              <w:right w:val="single" w:sz="4" w:space="0" w:color="auto"/>
            </w:tcBorders>
            <w:shd w:val="clear" w:color="000000" w:fill="0070C0"/>
            <w:noWrap/>
            <w:vAlign w:val="bottom"/>
            <w:hideMark/>
          </w:tcPr>
          <w:p w:rsidR="00783AFD" w:rsidRPr="00116463" w:rsidRDefault="00006C25" w:rsidP="005325C0">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tass</w:t>
            </w:r>
            <w:r w:rsidR="00783AFD">
              <w:rPr>
                <w:rFonts w:eastAsia="Times New Roman" w:cs="Calibri"/>
                <w:b/>
                <w:bCs/>
                <w:color w:val="FFFFFF"/>
                <w:sz w:val="18"/>
                <w:szCs w:val="18"/>
                <w:lang w:val="es-AR" w:eastAsia="es-AR"/>
              </w:rPr>
              <w:t>DESCRIPCION</w:t>
            </w:r>
            <w:proofErr w:type="spellEnd"/>
          </w:p>
        </w:tc>
      </w:tr>
      <w:tr w:rsidR="00006C25" w:rsidRPr="00116463" w:rsidTr="005325C0">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006C25" w:rsidRPr="00116463" w:rsidRDefault="00006C25" w:rsidP="005325C0">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2851" w:type="dxa"/>
            <w:tcBorders>
              <w:top w:val="nil"/>
              <w:left w:val="nil"/>
              <w:bottom w:val="single" w:sz="4" w:space="0" w:color="auto"/>
              <w:right w:val="single" w:sz="4" w:space="0" w:color="auto"/>
            </w:tcBorders>
            <w:shd w:val="clear" w:color="auto" w:fill="auto"/>
            <w:noWrap/>
            <w:vAlign w:val="bottom"/>
          </w:tcPr>
          <w:p w:rsidR="00006C25" w:rsidRPr="00116463" w:rsidRDefault="00006C25" w:rsidP="005325C0">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No hay saldo</w:t>
            </w:r>
          </w:p>
        </w:tc>
      </w:tr>
      <w:tr w:rsidR="00783AFD" w:rsidRPr="00116463" w:rsidTr="005325C0">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783AFD" w:rsidRPr="00116463" w:rsidRDefault="00006C25" w:rsidP="005325C0">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2</w:t>
            </w:r>
          </w:p>
        </w:tc>
        <w:tc>
          <w:tcPr>
            <w:tcW w:w="2851" w:type="dxa"/>
            <w:tcBorders>
              <w:top w:val="nil"/>
              <w:left w:val="nil"/>
              <w:bottom w:val="single" w:sz="4" w:space="0" w:color="auto"/>
              <w:right w:val="single" w:sz="4" w:space="0" w:color="auto"/>
            </w:tcBorders>
            <w:shd w:val="clear" w:color="auto" w:fill="auto"/>
            <w:noWrap/>
            <w:vAlign w:val="bottom"/>
          </w:tcPr>
          <w:p w:rsidR="00783AFD" w:rsidRPr="00116463" w:rsidRDefault="00006C25" w:rsidP="005325C0">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Rechazar</w:t>
            </w:r>
          </w:p>
        </w:tc>
      </w:tr>
      <w:tr w:rsidR="00783AFD" w:rsidRPr="00116463" w:rsidTr="005325C0">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bottom"/>
            <w:hideMark/>
          </w:tcPr>
          <w:p w:rsidR="00783AFD" w:rsidRPr="00116463" w:rsidRDefault="00006C25" w:rsidP="005325C0">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w:t>
            </w:r>
          </w:p>
        </w:tc>
        <w:tc>
          <w:tcPr>
            <w:tcW w:w="2851" w:type="dxa"/>
            <w:tcBorders>
              <w:top w:val="nil"/>
              <w:left w:val="nil"/>
              <w:bottom w:val="single" w:sz="4" w:space="0" w:color="auto"/>
              <w:right w:val="single" w:sz="4" w:space="0" w:color="auto"/>
            </w:tcBorders>
            <w:shd w:val="clear" w:color="auto" w:fill="auto"/>
            <w:noWrap/>
            <w:vAlign w:val="bottom"/>
          </w:tcPr>
          <w:p w:rsidR="00783AFD" w:rsidRPr="00116463" w:rsidRDefault="00006C25" w:rsidP="005325C0">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Comprar</w:t>
            </w:r>
          </w:p>
        </w:tc>
      </w:tr>
    </w:tbl>
    <w:p w:rsidR="00783AFD" w:rsidRDefault="00783AFD" w:rsidP="00163544">
      <w:pPr>
        <w:rPr>
          <w:rFonts w:asciiTheme="minorHAnsi" w:hAnsiTheme="minorHAnsi" w:cstheme="minorHAnsi"/>
        </w:rPr>
      </w:pPr>
    </w:p>
    <w:p w:rsidR="00C54403" w:rsidRDefault="00C54403" w:rsidP="00163544">
      <w:pPr>
        <w:rPr>
          <w:rFonts w:asciiTheme="minorHAnsi" w:hAnsiTheme="minorHAnsi" w:cstheme="minorHAnsi"/>
        </w:rPr>
      </w:pPr>
    </w:p>
    <w:p w:rsidR="00086977" w:rsidRDefault="00086977" w:rsidP="00086977">
      <w:pPr>
        <w:rPr>
          <w:rFonts w:asciiTheme="minorHAnsi" w:hAnsiTheme="minorHAnsi" w:cstheme="minorHAnsi"/>
        </w:rPr>
      </w:pPr>
    </w:p>
    <w:p w:rsidR="00086977" w:rsidRDefault="00086977" w:rsidP="00086977">
      <w:pPr>
        <w:rPr>
          <w:rFonts w:asciiTheme="minorHAnsi" w:hAnsiTheme="minorHAnsi" w:cstheme="minorHAnsi"/>
        </w:rPr>
      </w:pPr>
    </w:p>
    <w:p w:rsidR="00086977" w:rsidRDefault="00086977" w:rsidP="00086977">
      <w:pPr>
        <w:pStyle w:val="Ttulo2"/>
        <w:rPr>
          <w:rFonts w:asciiTheme="minorHAnsi" w:hAnsiTheme="minorHAnsi" w:cstheme="minorHAnsi"/>
        </w:rPr>
      </w:pPr>
      <w:bookmarkStart w:id="65" w:name="_Toc386716643"/>
      <w:r>
        <w:rPr>
          <w:rFonts w:asciiTheme="minorHAnsi" w:hAnsiTheme="minorHAnsi" w:cstheme="minorHAnsi"/>
        </w:rPr>
        <w:lastRenderedPageBreak/>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TNIVELAPROBACION</w:t>
      </w:r>
      <w:bookmarkEnd w:id="65"/>
    </w:p>
    <w:p w:rsidR="00086977" w:rsidRDefault="00086977" w:rsidP="00086977">
      <w:pPr>
        <w:rPr>
          <w:rFonts w:asciiTheme="minorHAnsi" w:hAnsiTheme="minorHAnsi" w:cstheme="minorHAnsi"/>
        </w:rPr>
      </w:pPr>
    </w:p>
    <w:tbl>
      <w:tblPr>
        <w:tblW w:w="6386" w:type="dxa"/>
        <w:jc w:val="center"/>
        <w:tblInd w:w="55" w:type="dxa"/>
        <w:tblCellMar>
          <w:left w:w="70" w:type="dxa"/>
          <w:right w:w="70" w:type="dxa"/>
        </w:tblCellMar>
        <w:tblLook w:val="04A0" w:firstRow="1" w:lastRow="0" w:firstColumn="1" w:lastColumn="0" w:noHBand="0" w:noVBand="1"/>
      </w:tblPr>
      <w:tblGrid>
        <w:gridCol w:w="1173"/>
        <w:gridCol w:w="1829"/>
        <w:gridCol w:w="1692"/>
        <w:gridCol w:w="1692"/>
      </w:tblGrid>
      <w:tr w:rsidR="00086977" w:rsidRPr="00116463" w:rsidTr="00A864E8">
        <w:trPr>
          <w:trHeight w:val="300"/>
          <w:tblHeader/>
          <w:jc w:val="center"/>
        </w:trPr>
        <w:tc>
          <w:tcPr>
            <w:tcW w:w="1173"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086977" w:rsidRPr="00116463" w:rsidRDefault="00086977" w:rsidP="00086977">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tnapI</w:t>
            </w:r>
            <w:r w:rsidRPr="00116463">
              <w:rPr>
                <w:rFonts w:eastAsia="Times New Roman" w:cs="Calibri"/>
                <w:b/>
                <w:bCs/>
                <w:color w:val="FFFFFF"/>
                <w:sz w:val="18"/>
                <w:szCs w:val="18"/>
                <w:lang w:val="es-AR" w:eastAsia="es-AR"/>
              </w:rPr>
              <w:t>D</w:t>
            </w:r>
            <w:proofErr w:type="spellEnd"/>
          </w:p>
        </w:tc>
        <w:tc>
          <w:tcPr>
            <w:tcW w:w="1829" w:type="dxa"/>
            <w:tcBorders>
              <w:top w:val="single" w:sz="4" w:space="0" w:color="auto"/>
              <w:left w:val="nil"/>
              <w:bottom w:val="single" w:sz="4" w:space="0" w:color="auto"/>
              <w:right w:val="single" w:sz="4" w:space="0" w:color="auto"/>
            </w:tcBorders>
            <w:shd w:val="clear" w:color="000000" w:fill="0070C0"/>
            <w:noWrap/>
            <w:vAlign w:val="center"/>
            <w:hideMark/>
          </w:tcPr>
          <w:p w:rsidR="00086977" w:rsidRPr="00116463" w:rsidRDefault="00086977" w:rsidP="00086977">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tnapMONTO</w:t>
            </w:r>
            <w:proofErr w:type="spellEnd"/>
          </w:p>
        </w:tc>
        <w:tc>
          <w:tcPr>
            <w:tcW w:w="1692" w:type="dxa"/>
            <w:tcBorders>
              <w:top w:val="single" w:sz="4" w:space="0" w:color="auto"/>
              <w:left w:val="nil"/>
              <w:bottom w:val="single" w:sz="4" w:space="0" w:color="auto"/>
              <w:right w:val="nil"/>
            </w:tcBorders>
            <w:shd w:val="clear" w:color="000000" w:fill="0070C0"/>
            <w:vAlign w:val="center"/>
          </w:tcPr>
          <w:p w:rsidR="00086977" w:rsidRDefault="00086977" w:rsidP="00A864E8">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tnapIDFUNCION</w:t>
            </w:r>
            <w:proofErr w:type="spellEnd"/>
          </w:p>
        </w:tc>
        <w:tc>
          <w:tcPr>
            <w:tcW w:w="1692" w:type="dxa"/>
            <w:tcBorders>
              <w:top w:val="single" w:sz="4" w:space="0" w:color="auto"/>
              <w:left w:val="nil"/>
              <w:bottom w:val="single" w:sz="4" w:space="0" w:color="auto"/>
              <w:right w:val="single" w:sz="4" w:space="0" w:color="auto"/>
            </w:tcBorders>
            <w:shd w:val="clear" w:color="000000" w:fill="0070C0"/>
            <w:vAlign w:val="center"/>
          </w:tcPr>
          <w:p w:rsidR="00086977" w:rsidRDefault="00086977" w:rsidP="00086977">
            <w:pPr>
              <w:spacing w:line="240" w:lineRule="auto"/>
              <w:jc w:val="center"/>
              <w:rPr>
                <w:rFonts w:eastAsia="Times New Roman" w:cs="Calibri"/>
                <w:b/>
                <w:bCs/>
                <w:color w:val="FFFFFF"/>
                <w:sz w:val="18"/>
                <w:szCs w:val="18"/>
                <w:lang w:val="es-AR" w:eastAsia="es-AR"/>
              </w:rPr>
            </w:pPr>
            <w:proofErr w:type="spellStart"/>
            <w:r>
              <w:rPr>
                <w:rFonts w:eastAsia="Times New Roman" w:cs="Calibri"/>
                <w:b/>
                <w:bCs/>
                <w:color w:val="FFFFFF"/>
                <w:sz w:val="18"/>
                <w:szCs w:val="18"/>
                <w:lang w:val="es-AR" w:eastAsia="es-AR"/>
              </w:rPr>
              <w:t>TnapIDAREA</w:t>
            </w:r>
            <w:proofErr w:type="spellEnd"/>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086977">
            <w:pPr>
              <w:spacing w:line="240" w:lineRule="auto"/>
              <w:jc w:val="center"/>
              <w:rPr>
                <w:rFonts w:eastAsia="Times New Roman" w:cs="Calibri"/>
                <w:color w:val="000000"/>
                <w:sz w:val="18"/>
                <w:szCs w:val="18"/>
                <w:lang w:val="es-AR" w:eastAsia="es-AR"/>
              </w:rPr>
            </w:pPr>
            <w:r w:rsidRPr="00116463">
              <w:rPr>
                <w:rFonts w:eastAsia="Times New Roman" w:cs="Calibri"/>
                <w:color w:val="000000"/>
                <w:sz w:val="18"/>
                <w:szCs w:val="18"/>
                <w:lang w:val="es-AR" w:eastAsia="es-AR"/>
              </w:rPr>
              <w:t>1</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086977">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1.000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2 (Coordinación)</w:t>
            </w:r>
          </w:p>
        </w:tc>
        <w:tc>
          <w:tcPr>
            <w:tcW w:w="1692" w:type="dxa"/>
            <w:tcBorders>
              <w:top w:val="nil"/>
              <w:left w:val="nil"/>
              <w:bottom w:val="single" w:sz="4" w:space="0" w:color="auto"/>
              <w:right w:val="single" w:sz="4" w:space="0" w:color="auto"/>
            </w:tcBorders>
            <w:vAlign w:val="center"/>
          </w:tcPr>
          <w:p w:rsidR="00086977" w:rsidRDefault="00086977" w:rsidP="00086977">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NULL</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086977">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2</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2 (Coordinación)</w:t>
            </w:r>
          </w:p>
        </w:tc>
        <w:tc>
          <w:tcPr>
            <w:tcW w:w="1692" w:type="dxa"/>
            <w:tcBorders>
              <w:top w:val="nil"/>
              <w:left w:val="nil"/>
              <w:bottom w:val="single" w:sz="4" w:space="0" w:color="auto"/>
              <w:right w:val="single" w:sz="4" w:space="0" w:color="auto"/>
            </w:tcBorders>
            <w:vAlign w:val="center"/>
          </w:tcPr>
          <w:p w:rsidR="00086977" w:rsidRDefault="00086977" w:rsidP="00086977">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NULL</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3 (Jefatura)</w:t>
            </w:r>
          </w:p>
        </w:tc>
        <w:tc>
          <w:tcPr>
            <w:tcW w:w="1692" w:type="dxa"/>
            <w:tcBorders>
              <w:top w:val="nil"/>
              <w:left w:val="nil"/>
              <w:bottom w:val="single" w:sz="4" w:space="0" w:color="auto"/>
              <w:right w:val="single" w:sz="4" w:space="0" w:color="auto"/>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NULL</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10.000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 (Gerenciamiento)</w:t>
            </w:r>
          </w:p>
        </w:tc>
        <w:tc>
          <w:tcPr>
            <w:tcW w:w="1692" w:type="dxa"/>
            <w:tcBorders>
              <w:top w:val="nil"/>
              <w:left w:val="nil"/>
              <w:bottom w:val="single" w:sz="4" w:space="0" w:color="auto"/>
              <w:right w:val="single" w:sz="4" w:space="0" w:color="auto"/>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NULL</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5</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75.000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 (Gerenciamiento)</w:t>
            </w:r>
          </w:p>
        </w:tc>
        <w:tc>
          <w:tcPr>
            <w:tcW w:w="1692" w:type="dxa"/>
            <w:tcBorders>
              <w:top w:val="nil"/>
              <w:left w:val="nil"/>
              <w:bottom w:val="single" w:sz="4" w:space="0" w:color="auto"/>
              <w:right w:val="single" w:sz="4" w:space="0" w:color="auto"/>
            </w:tcBorders>
            <w:vAlign w:val="center"/>
          </w:tcPr>
          <w:p w:rsidR="00086977" w:rsidRDefault="00086977" w:rsidP="00A864E8">
            <w:pPr>
              <w:spacing w:line="240" w:lineRule="auto"/>
              <w:jc w:val="center"/>
              <w:rPr>
                <w:rFonts w:eastAsia="Times New Roman" w:cs="Calibri"/>
                <w:color w:val="000000"/>
                <w:sz w:val="18"/>
                <w:szCs w:val="18"/>
                <w:lang w:val="es-AR" w:eastAsia="es-AR"/>
              </w:rPr>
            </w:pPr>
            <w:commentRangeStart w:id="66"/>
            <w:r>
              <w:rPr>
                <w:rFonts w:eastAsia="Times New Roman" w:cs="Calibri"/>
                <w:color w:val="000000"/>
                <w:sz w:val="18"/>
                <w:szCs w:val="18"/>
                <w:lang w:val="es-AR" w:eastAsia="es-AR"/>
              </w:rPr>
              <w:t>XX</w:t>
            </w:r>
            <w:commentRangeEnd w:id="66"/>
            <w:r>
              <w:rPr>
                <w:rStyle w:val="Refdecomentario"/>
              </w:rPr>
              <w:commentReference w:id="66"/>
            </w:r>
            <w:r>
              <w:rPr>
                <w:rFonts w:eastAsia="Times New Roman" w:cs="Calibri"/>
                <w:color w:val="000000"/>
                <w:sz w:val="18"/>
                <w:szCs w:val="18"/>
                <w:lang w:val="es-AR" w:eastAsia="es-AR"/>
              </w:rPr>
              <w:t xml:space="preserve"> (Administración)</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6</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136.000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 (Gerenciamiento)</w:t>
            </w:r>
          </w:p>
        </w:tc>
        <w:tc>
          <w:tcPr>
            <w:tcW w:w="1692" w:type="dxa"/>
            <w:tcBorders>
              <w:top w:val="nil"/>
              <w:left w:val="nil"/>
              <w:bottom w:val="single" w:sz="4" w:space="0" w:color="auto"/>
              <w:right w:val="single" w:sz="4" w:space="0" w:color="auto"/>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NULL</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7</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680.000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 (Gerenciamiento)</w:t>
            </w:r>
          </w:p>
        </w:tc>
        <w:tc>
          <w:tcPr>
            <w:tcW w:w="1692" w:type="dxa"/>
            <w:tcBorders>
              <w:top w:val="nil"/>
              <w:left w:val="nil"/>
              <w:bottom w:val="single" w:sz="4" w:space="0" w:color="auto"/>
              <w:right w:val="single" w:sz="4" w:space="0" w:color="auto"/>
            </w:tcBorders>
            <w:vAlign w:val="center"/>
          </w:tcPr>
          <w:p w:rsidR="00086977" w:rsidRDefault="00086977" w:rsidP="00086977">
            <w:pPr>
              <w:spacing w:line="240" w:lineRule="auto"/>
              <w:jc w:val="center"/>
              <w:rPr>
                <w:rFonts w:eastAsia="Times New Roman" w:cs="Calibri"/>
                <w:color w:val="000000"/>
                <w:sz w:val="18"/>
                <w:szCs w:val="18"/>
                <w:lang w:val="es-AR" w:eastAsia="es-AR"/>
              </w:rPr>
            </w:pPr>
            <w:commentRangeStart w:id="67"/>
            <w:r>
              <w:rPr>
                <w:rFonts w:eastAsia="Times New Roman" w:cs="Calibri"/>
                <w:color w:val="000000"/>
                <w:sz w:val="18"/>
                <w:szCs w:val="18"/>
                <w:lang w:val="es-AR" w:eastAsia="es-AR"/>
              </w:rPr>
              <w:t xml:space="preserve">XX </w:t>
            </w:r>
            <w:commentRangeEnd w:id="67"/>
            <w:r w:rsidR="00FA0C5F">
              <w:rPr>
                <w:rStyle w:val="Refdecomentario"/>
              </w:rPr>
              <w:commentReference w:id="67"/>
            </w:r>
            <w:r>
              <w:rPr>
                <w:rFonts w:eastAsia="Times New Roman" w:cs="Calibri"/>
                <w:color w:val="000000"/>
                <w:sz w:val="18"/>
                <w:szCs w:val="18"/>
                <w:lang w:val="es-AR" w:eastAsia="es-AR"/>
              </w:rPr>
              <w:t>(Operaciones)</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8</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1.000.000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4 (Gerenciamiento)</w:t>
            </w:r>
          </w:p>
        </w:tc>
        <w:tc>
          <w:tcPr>
            <w:tcW w:w="1692" w:type="dxa"/>
            <w:tcBorders>
              <w:top w:val="nil"/>
              <w:left w:val="nil"/>
              <w:bottom w:val="single" w:sz="4" w:space="0" w:color="auto"/>
              <w:right w:val="single" w:sz="4" w:space="0" w:color="auto"/>
            </w:tcBorders>
            <w:vAlign w:val="center"/>
          </w:tcPr>
          <w:p w:rsidR="00086977" w:rsidRDefault="00086977" w:rsidP="00086977">
            <w:pPr>
              <w:spacing w:line="240" w:lineRule="auto"/>
              <w:jc w:val="center"/>
              <w:rPr>
                <w:rFonts w:eastAsia="Times New Roman" w:cs="Calibri"/>
                <w:color w:val="000000"/>
                <w:sz w:val="18"/>
                <w:szCs w:val="18"/>
                <w:lang w:val="es-AR" w:eastAsia="es-AR"/>
              </w:rPr>
            </w:pPr>
            <w:commentRangeStart w:id="68"/>
            <w:r>
              <w:rPr>
                <w:rFonts w:eastAsia="Times New Roman" w:cs="Calibri"/>
                <w:color w:val="000000"/>
                <w:sz w:val="18"/>
                <w:szCs w:val="18"/>
                <w:lang w:val="es-AR" w:eastAsia="es-AR"/>
              </w:rPr>
              <w:t xml:space="preserve">XX </w:t>
            </w:r>
            <w:commentRangeEnd w:id="68"/>
            <w:r w:rsidR="00FA0C5F">
              <w:rPr>
                <w:rStyle w:val="Refdecomentario"/>
              </w:rPr>
              <w:commentReference w:id="68"/>
            </w:r>
            <w:r>
              <w:rPr>
                <w:rFonts w:eastAsia="Times New Roman" w:cs="Calibri"/>
                <w:color w:val="000000"/>
                <w:sz w:val="18"/>
                <w:szCs w:val="18"/>
                <w:lang w:val="es-AR" w:eastAsia="es-AR"/>
              </w:rPr>
              <w:t>(General)</w:t>
            </w:r>
          </w:p>
        </w:tc>
      </w:tr>
      <w:tr w:rsidR="00086977" w:rsidRPr="00116463" w:rsidTr="00A864E8">
        <w:trPr>
          <w:trHeight w:val="300"/>
          <w:jc w:val="center"/>
        </w:trPr>
        <w:tc>
          <w:tcPr>
            <w:tcW w:w="1173" w:type="dxa"/>
            <w:tcBorders>
              <w:top w:val="nil"/>
              <w:left w:val="single" w:sz="4" w:space="0" w:color="auto"/>
              <w:bottom w:val="single" w:sz="4" w:space="0" w:color="auto"/>
              <w:right w:val="single" w:sz="4" w:space="0" w:color="auto"/>
            </w:tcBorders>
            <w:shd w:val="clear" w:color="auto" w:fill="auto"/>
            <w:noWrap/>
            <w:vAlign w:val="center"/>
            <w:hideMark/>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9</w:t>
            </w:r>
          </w:p>
        </w:tc>
        <w:tc>
          <w:tcPr>
            <w:tcW w:w="1829" w:type="dxa"/>
            <w:tcBorders>
              <w:top w:val="nil"/>
              <w:left w:val="nil"/>
              <w:bottom w:val="single" w:sz="4" w:space="0" w:color="auto"/>
              <w:right w:val="single" w:sz="4" w:space="0" w:color="auto"/>
            </w:tcBorders>
            <w:shd w:val="clear" w:color="auto" w:fill="auto"/>
            <w:noWrap/>
            <w:vAlign w:val="center"/>
          </w:tcPr>
          <w:p w:rsidR="00086977" w:rsidRPr="00116463"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10.000.000</w:t>
            </w:r>
          </w:p>
        </w:tc>
        <w:tc>
          <w:tcPr>
            <w:tcW w:w="1692" w:type="dxa"/>
            <w:tcBorders>
              <w:top w:val="nil"/>
              <w:left w:val="nil"/>
              <w:bottom w:val="single" w:sz="4" w:space="0" w:color="auto"/>
              <w:right w:val="nil"/>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7 (Superintendente)</w:t>
            </w:r>
          </w:p>
        </w:tc>
        <w:tc>
          <w:tcPr>
            <w:tcW w:w="1692" w:type="dxa"/>
            <w:tcBorders>
              <w:top w:val="nil"/>
              <w:left w:val="nil"/>
              <w:bottom w:val="single" w:sz="4" w:space="0" w:color="auto"/>
              <w:right w:val="single" w:sz="4" w:space="0" w:color="auto"/>
            </w:tcBorders>
            <w:vAlign w:val="center"/>
          </w:tcPr>
          <w:p w:rsidR="00086977" w:rsidRDefault="00086977" w:rsidP="00A864E8">
            <w:pPr>
              <w:spacing w:line="240" w:lineRule="auto"/>
              <w:jc w:val="center"/>
              <w:rPr>
                <w:rFonts w:eastAsia="Times New Roman" w:cs="Calibri"/>
                <w:color w:val="000000"/>
                <w:sz w:val="18"/>
                <w:szCs w:val="18"/>
                <w:lang w:val="es-AR" w:eastAsia="es-AR"/>
              </w:rPr>
            </w:pPr>
            <w:r>
              <w:rPr>
                <w:rFonts w:eastAsia="Times New Roman" w:cs="Calibri"/>
                <w:color w:val="000000"/>
                <w:sz w:val="18"/>
                <w:szCs w:val="18"/>
                <w:lang w:val="es-AR" w:eastAsia="es-AR"/>
              </w:rPr>
              <w:t>7 (Superintendente)</w:t>
            </w:r>
          </w:p>
        </w:tc>
      </w:tr>
    </w:tbl>
    <w:p w:rsidR="00086977" w:rsidRDefault="00086977" w:rsidP="00086977">
      <w:pPr>
        <w:rPr>
          <w:rFonts w:asciiTheme="minorHAnsi" w:hAnsiTheme="minorHAnsi" w:cstheme="minorHAnsi"/>
        </w:rPr>
      </w:pPr>
    </w:p>
    <w:p w:rsidR="00086977" w:rsidRDefault="00086977" w:rsidP="00163544">
      <w:pPr>
        <w:rPr>
          <w:rFonts w:asciiTheme="minorHAnsi" w:hAnsiTheme="minorHAnsi" w:cstheme="minorHAnsi"/>
        </w:rPr>
      </w:pPr>
    </w:p>
    <w:p w:rsidR="00B12341" w:rsidRDefault="00B12341" w:rsidP="00B12341">
      <w:pPr>
        <w:pStyle w:val="Ttulo2"/>
        <w:rPr>
          <w:rFonts w:asciiTheme="minorHAnsi" w:hAnsiTheme="minorHAnsi" w:cstheme="minorHAnsi"/>
        </w:rPr>
      </w:pPr>
      <w:bookmarkStart w:id="69" w:name="_Toc386716644"/>
      <w:r>
        <w:rPr>
          <w:rFonts w:asciiTheme="minorHAnsi" w:hAnsiTheme="minorHAnsi" w:cstheme="minorHAnsi"/>
        </w:rPr>
        <w:t xml:space="preserve">Registros de tabla de </w:t>
      </w:r>
      <w:proofErr w:type="spellStart"/>
      <w:r>
        <w:rPr>
          <w:rFonts w:asciiTheme="minorHAnsi" w:hAnsiTheme="minorHAnsi" w:cstheme="minorHAnsi"/>
        </w:rPr>
        <w:t>parametrización</w:t>
      </w:r>
      <w:proofErr w:type="spellEnd"/>
      <w:r>
        <w:rPr>
          <w:rFonts w:asciiTheme="minorHAnsi" w:hAnsiTheme="minorHAnsi" w:cstheme="minorHAnsi"/>
        </w:rPr>
        <w:t xml:space="preserve"> TTIPOPRODUCTOS</w:t>
      </w:r>
      <w:bookmarkEnd w:id="69"/>
    </w:p>
    <w:p w:rsidR="00E33847" w:rsidRDefault="00E33847" w:rsidP="005466B5">
      <w:pPr>
        <w:rPr>
          <w:rFonts w:asciiTheme="minorHAnsi" w:hAnsiTheme="minorHAnsi" w:cstheme="minorHAnsi"/>
        </w:rPr>
      </w:pPr>
    </w:p>
    <w:tbl>
      <w:tblPr>
        <w:tblW w:w="6899" w:type="dxa"/>
        <w:jc w:val="center"/>
        <w:tblInd w:w="55" w:type="dxa"/>
        <w:tblCellMar>
          <w:left w:w="70" w:type="dxa"/>
          <w:right w:w="70" w:type="dxa"/>
        </w:tblCellMar>
        <w:tblLook w:val="04A0" w:firstRow="1" w:lastRow="0" w:firstColumn="1" w:lastColumn="0" w:noHBand="0" w:noVBand="1"/>
      </w:tblPr>
      <w:tblGrid>
        <w:gridCol w:w="718"/>
        <w:gridCol w:w="1660"/>
        <w:gridCol w:w="3260"/>
        <w:gridCol w:w="1261"/>
      </w:tblGrid>
      <w:tr w:rsidR="004A196D" w:rsidRPr="004A196D" w:rsidTr="004A196D">
        <w:trPr>
          <w:trHeight w:val="315"/>
          <w:tblHeader/>
          <w:jc w:val="center"/>
        </w:trPr>
        <w:tc>
          <w:tcPr>
            <w:tcW w:w="718"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4A196D" w:rsidRPr="004A196D" w:rsidRDefault="004A196D" w:rsidP="004A196D">
            <w:pPr>
              <w:spacing w:line="240" w:lineRule="auto"/>
              <w:jc w:val="center"/>
              <w:rPr>
                <w:rFonts w:asciiTheme="minorHAnsi" w:eastAsia="Times New Roman" w:hAnsiTheme="minorHAnsi" w:cstheme="minorHAnsi"/>
                <w:b/>
                <w:bCs/>
                <w:color w:val="FFFFFF"/>
                <w:sz w:val="18"/>
                <w:szCs w:val="18"/>
                <w:lang w:val="es-AR" w:eastAsia="es-AR"/>
              </w:rPr>
            </w:pPr>
            <w:proofErr w:type="spellStart"/>
            <w:r w:rsidRPr="004A196D">
              <w:rPr>
                <w:rFonts w:asciiTheme="minorHAnsi" w:eastAsia="Times New Roman" w:hAnsiTheme="minorHAnsi" w:cstheme="minorHAnsi"/>
                <w:b/>
                <w:bCs/>
                <w:color w:val="FFFFFF"/>
                <w:sz w:val="18"/>
                <w:szCs w:val="18"/>
                <w:lang w:val="es-AR" w:eastAsia="es-AR"/>
              </w:rPr>
              <w:t>tprodID</w:t>
            </w:r>
            <w:proofErr w:type="spellEnd"/>
          </w:p>
        </w:tc>
        <w:tc>
          <w:tcPr>
            <w:tcW w:w="1660" w:type="dxa"/>
            <w:tcBorders>
              <w:top w:val="single" w:sz="4" w:space="0" w:color="auto"/>
              <w:left w:val="nil"/>
              <w:bottom w:val="single" w:sz="4" w:space="0" w:color="auto"/>
              <w:right w:val="single" w:sz="4" w:space="0" w:color="auto"/>
            </w:tcBorders>
            <w:shd w:val="clear" w:color="000000" w:fill="0070C0"/>
            <w:noWrap/>
            <w:vAlign w:val="center"/>
            <w:hideMark/>
          </w:tcPr>
          <w:p w:rsidR="004A196D" w:rsidRPr="004A196D" w:rsidRDefault="004A196D" w:rsidP="004A196D">
            <w:pPr>
              <w:spacing w:line="240" w:lineRule="auto"/>
              <w:jc w:val="center"/>
              <w:rPr>
                <w:rFonts w:asciiTheme="minorHAnsi" w:eastAsia="Times New Roman" w:hAnsiTheme="minorHAnsi" w:cstheme="minorHAnsi"/>
                <w:b/>
                <w:bCs/>
                <w:color w:val="FFFFFF"/>
                <w:sz w:val="18"/>
                <w:szCs w:val="18"/>
                <w:lang w:val="es-AR" w:eastAsia="es-AR"/>
              </w:rPr>
            </w:pPr>
            <w:proofErr w:type="spellStart"/>
            <w:r w:rsidRPr="004A196D">
              <w:rPr>
                <w:rFonts w:asciiTheme="minorHAnsi" w:eastAsia="Times New Roman" w:hAnsiTheme="minorHAnsi" w:cstheme="minorHAnsi"/>
                <w:b/>
                <w:bCs/>
                <w:color w:val="FFFFFF"/>
                <w:sz w:val="18"/>
                <w:szCs w:val="18"/>
                <w:lang w:val="es-AR" w:eastAsia="es-AR"/>
              </w:rPr>
              <w:t>tprodCODIGO</w:t>
            </w:r>
            <w:proofErr w:type="spellEnd"/>
          </w:p>
        </w:tc>
        <w:tc>
          <w:tcPr>
            <w:tcW w:w="3260" w:type="dxa"/>
            <w:tcBorders>
              <w:top w:val="single" w:sz="4" w:space="0" w:color="auto"/>
              <w:left w:val="nil"/>
              <w:bottom w:val="single" w:sz="4" w:space="0" w:color="auto"/>
              <w:right w:val="single" w:sz="4" w:space="0" w:color="auto"/>
            </w:tcBorders>
            <w:shd w:val="clear" w:color="000000" w:fill="0070C0"/>
            <w:noWrap/>
            <w:vAlign w:val="center"/>
            <w:hideMark/>
          </w:tcPr>
          <w:p w:rsidR="004A196D" w:rsidRPr="004A196D" w:rsidRDefault="004A196D" w:rsidP="004A196D">
            <w:pPr>
              <w:spacing w:line="240" w:lineRule="auto"/>
              <w:jc w:val="center"/>
              <w:rPr>
                <w:rFonts w:asciiTheme="minorHAnsi" w:eastAsia="Times New Roman" w:hAnsiTheme="minorHAnsi" w:cstheme="minorHAnsi"/>
                <w:b/>
                <w:bCs/>
                <w:color w:val="FFFFFF"/>
                <w:sz w:val="18"/>
                <w:szCs w:val="18"/>
                <w:lang w:val="es-AR" w:eastAsia="es-AR"/>
              </w:rPr>
            </w:pPr>
            <w:proofErr w:type="spellStart"/>
            <w:r w:rsidRPr="004A196D">
              <w:rPr>
                <w:rFonts w:asciiTheme="minorHAnsi" w:eastAsia="Times New Roman" w:hAnsiTheme="minorHAnsi" w:cstheme="minorHAnsi"/>
                <w:b/>
                <w:bCs/>
                <w:color w:val="FFFFFF"/>
                <w:sz w:val="18"/>
                <w:szCs w:val="18"/>
                <w:lang w:val="es-AR" w:eastAsia="es-AR"/>
              </w:rPr>
              <w:t>tprodDESCRIPCION</w:t>
            </w:r>
            <w:proofErr w:type="spellEnd"/>
          </w:p>
        </w:tc>
        <w:tc>
          <w:tcPr>
            <w:tcW w:w="1261" w:type="dxa"/>
            <w:tcBorders>
              <w:top w:val="single" w:sz="4" w:space="0" w:color="auto"/>
              <w:left w:val="nil"/>
              <w:bottom w:val="single" w:sz="4" w:space="0" w:color="auto"/>
              <w:right w:val="single" w:sz="4" w:space="0" w:color="auto"/>
            </w:tcBorders>
            <w:shd w:val="clear" w:color="000000" w:fill="0070C0"/>
            <w:noWrap/>
            <w:vAlign w:val="center"/>
            <w:hideMark/>
          </w:tcPr>
          <w:p w:rsidR="004A196D" w:rsidRPr="004A196D" w:rsidRDefault="004A196D" w:rsidP="004A196D">
            <w:pPr>
              <w:spacing w:line="240" w:lineRule="auto"/>
              <w:jc w:val="center"/>
              <w:rPr>
                <w:rFonts w:asciiTheme="minorHAnsi" w:eastAsia="Times New Roman" w:hAnsiTheme="minorHAnsi" w:cstheme="minorHAnsi"/>
                <w:b/>
                <w:bCs/>
                <w:color w:val="FFFFFF"/>
                <w:sz w:val="18"/>
                <w:szCs w:val="18"/>
                <w:lang w:val="es-AR" w:eastAsia="es-AR"/>
              </w:rPr>
            </w:pPr>
            <w:proofErr w:type="spellStart"/>
            <w:r w:rsidRPr="004A196D">
              <w:rPr>
                <w:rFonts w:asciiTheme="minorHAnsi" w:eastAsia="Times New Roman" w:hAnsiTheme="minorHAnsi" w:cstheme="minorHAnsi"/>
                <w:b/>
                <w:bCs/>
                <w:color w:val="FFFFFF"/>
                <w:sz w:val="18"/>
                <w:szCs w:val="18"/>
                <w:lang w:val="es-AR" w:eastAsia="es-AR"/>
              </w:rPr>
              <w:t>tprodIDRUBRO</w:t>
            </w:r>
            <w:proofErr w:type="spellEnd"/>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231-01650-0002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Lomo autoadhesivo p/</w:t>
            </w:r>
            <w:proofErr w:type="spellStart"/>
            <w:r w:rsidRPr="004A196D">
              <w:rPr>
                <w:rFonts w:asciiTheme="minorHAnsi" w:eastAsia="Times New Roman" w:hAnsiTheme="minorHAnsi" w:cstheme="minorHAnsi"/>
                <w:color w:val="000000"/>
                <w:sz w:val="18"/>
                <w:szCs w:val="18"/>
                <w:lang w:val="es-AR" w:eastAsia="es-AR"/>
              </w:rPr>
              <w:t>bibliorato</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231-02331-0006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Libro diario 6 columnas</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231-06563-0146B</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Block rayado esquela c/espiral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231-06563-0146A</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Block rayado esquela engomado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231-06563-0108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C37987">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Papel ca</w:t>
            </w:r>
            <w:r w:rsidR="00C37987">
              <w:rPr>
                <w:rFonts w:asciiTheme="minorHAnsi" w:eastAsia="Times New Roman" w:hAnsiTheme="minorHAnsi" w:cstheme="minorHAnsi"/>
                <w:color w:val="000000"/>
                <w:sz w:val="18"/>
                <w:szCs w:val="18"/>
                <w:lang w:val="es-AR" w:eastAsia="es-AR"/>
              </w:rPr>
              <w:t>r</w:t>
            </w:r>
            <w:r w:rsidRPr="004A196D">
              <w:rPr>
                <w:rFonts w:asciiTheme="minorHAnsi" w:eastAsia="Times New Roman" w:hAnsiTheme="minorHAnsi" w:cstheme="minorHAnsi"/>
                <w:color w:val="000000"/>
                <w:sz w:val="18"/>
                <w:szCs w:val="18"/>
                <w:lang w:val="es-AR" w:eastAsia="es-AR"/>
              </w:rPr>
              <w:t>b</w:t>
            </w:r>
            <w:r w:rsidR="00C37987">
              <w:rPr>
                <w:rFonts w:asciiTheme="minorHAnsi" w:eastAsia="Times New Roman" w:hAnsiTheme="minorHAnsi" w:cstheme="minorHAnsi"/>
                <w:color w:val="000000"/>
                <w:sz w:val="18"/>
                <w:szCs w:val="18"/>
                <w:lang w:val="es-AR" w:eastAsia="es-AR"/>
              </w:rPr>
              <w:t>ó</w:t>
            </w:r>
            <w:r w:rsidRPr="004A196D">
              <w:rPr>
                <w:rFonts w:asciiTheme="minorHAnsi" w:eastAsia="Times New Roman" w:hAnsiTheme="minorHAnsi" w:cstheme="minorHAnsi"/>
                <w:color w:val="000000"/>
                <w:sz w:val="18"/>
                <w:szCs w:val="18"/>
                <w:lang w:val="es-AR" w:eastAsia="es-AR"/>
              </w:rPr>
              <w:t>nico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231-06587-0030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Cuaderno oficio </w:t>
            </w:r>
            <w:proofErr w:type="spellStart"/>
            <w:r w:rsidRPr="004A196D">
              <w:rPr>
                <w:rFonts w:asciiTheme="minorHAnsi" w:eastAsia="Times New Roman" w:hAnsiTheme="minorHAnsi" w:cstheme="minorHAnsi"/>
                <w:color w:val="000000"/>
                <w:sz w:val="18"/>
                <w:szCs w:val="18"/>
                <w:lang w:val="es-AR" w:eastAsia="es-AR"/>
              </w:rPr>
              <w:t>cuadric</w:t>
            </w:r>
            <w:proofErr w:type="spellEnd"/>
            <w:r w:rsidRPr="004A196D">
              <w:rPr>
                <w:rFonts w:asciiTheme="minorHAnsi" w:eastAsia="Times New Roman" w:hAnsiTheme="minorHAnsi" w:cstheme="minorHAnsi"/>
                <w:color w:val="000000"/>
                <w:sz w:val="18"/>
                <w:szCs w:val="18"/>
                <w:lang w:val="es-AR" w:eastAsia="es-AR"/>
              </w:rPr>
              <w:t>. c/</w:t>
            </w:r>
            <w:proofErr w:type="spellStart"/>
            <w:r w:rsidRPr="004A196D">
              <w:rPr>
                <w:rFonts w:asciiTheme="minorHAnsi" w:eastAsia="Times New Roman" w:hAnsiTheme="minorHAnsi" w:cstheme="minorHAnsi"/>
                <w:color w:val="000000"/>
                <w:sz w:val="18"/>
                <w:szCs w:val="18"/>
                <w:lang w:val="es-AR" w:eastAsia="es-AR"/>
              </w:rPr>
              <w:t>esp</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231-06587-0028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Cuaderno oficio rayado c/</w:t>
            </w:r>
            <w:proofErr w:type="spellStart"/>
            <w:r w:rsidRPr="004A196D">
              <w:rPr>
                <w:rFonts w:asciiTheme="minorHAnsi" w:eastAsia="Times New Roman" w:hAnsiTheme="minorHAnsi" w:cstheme="minorHAnsi"/>
                <w:color w:val="000000"/>
                <w:sz w:val="18"/>
                <w:szCs w:val="18"/>
                <w:lang w:val="es-AR" w:eastAsia="es-AR"/>
              </w:rPr>
              <w:t>espir</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231-06587-0008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Cuaderno rayado tapa dura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231-06587-0139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Libro de actas tamaño oficio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231-06586-0001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Papel p/fax 21cm x 30 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231-06586-0014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Rollo papel p/</w:t>
            </w:r>
            <w:r w:rsidR="00C37987" w:rsidRPr="004A196D">
              <w:rPr>
                <w:rFonts w:asciiTheme="minorHAnsi" w:eastAsia="Times New Roman" w:hAnsiTheme="minorHAnsi" w:cstheme="minorHAnsi"/>
                <w:color w:val="000000"/>
                <w:sz w:val="18"/>
                <w:szCs w:val="18"/>
                <w:lang w:val="es-AR" w:eastAsia="es-AR"/>
              </w:rPr>
              <w:t>máquina</w:t>
            </w:r>
            <w:r w:rsidRPr="004A196D">
              <w:rPr>
                <w:rFonts w:asciiTheme="minorHAnsi" w:eastAsia="Times New Roman" w:hAnsiTheme="minorHAnsi" w:cstheme="minorHAnsi"/>
                <w:color w:val="000000"/>
                <w:sz w:val="18"/>
                <w:szCs w:val="18"/>
                <w:lang w:val="es-AR" w:eastAsia="es-AR"/>
              </w:rPr>
              <w:t xml:space="preserve"> de sumar</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231-06590-0034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Sobre blanco 16 x 23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231-06590-0039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Sobre blanco 30 x 40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231-06590-0194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Sobre blanco de 25 cm x 35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231-06590-0208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Sobre de papel ventana 12x23.5</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232-01571-0004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Resma de papel A4 x 500 h.</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232-01571-0003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Resma de papel Oficio x 500 h.</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232-01604-0018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Formulario de papel continuo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233-00861-0144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Sobre c/membrete 16 x 23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233-00861-0143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Sobre c/membrete 25 x 35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233-00861-0079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Sobre c/membrete 30 x 40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233-01356-0205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Talonarios de vales de caja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258-07658-0002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Caja p/CD </w:t>
            </w:r>
            <w:r w:rsidR="00C37987" w:rsidRPr="004A196D">
              <w:rPr>
                <w:rFonts w:asciiTheme="minorHAnsi" w:eastAsia="Times New Roman" w:hAnsiTheme="minorHAnsi" w:cstheme="minorHAnsi"/>
                <w:color w:val="000000"/>
                <w:sz w:val="18"/>
                <w:szCs w:val="18"/>
                <w:lang w:val="es-AR" w:eastAsia="es-AR"/>
              </w:rPr>
              <w:t>plástica</w:t>
            </w:r>
            <w:r w:rsidRPr="004A196D">
              <w:rPr>
                <w:rFonts w:asciiTheme="minorHAnsi" w:eastAsia="Times New Roman" w:hAnsiTheme="minorHAnsi" w:cstheme="minorHAnsi"/>
                <w:color w:val="000000"/>
                <w:sz w:val="18"/>
                <w:szCs w:val="18"/>
                <w:lang w:val="es-AR" w:eastAsia="es-AR"/>
              </w:rPr>
              <w:t>.</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292-00261-0006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7E4D87" w:rsidRDefault="004A196D" w:rsidP="004A196D">
            <w:pPr>
              <w:spacing w:line="240" w:lineRule="auto"/>
              <w:rPr>
                <w:rFonts w:asciiTheme="minorHAnsi" w:eastAsia="Times New Roman" w:hAnsiTheme="minorHAnsi" w:cstheme="minorHAnsi"/>
                <w:color w:val="000000"/>
                <w:sz w:val="18"/>
                <w:szCs w:val="18"/>
                <w:lang w:val="en-US" w:eastAsia="es-AR"/>
              </w:rPr>
            </w:pPr>
            <w:proofErr w:type="spellStart"/>
            <w:r w:rsidRPr="007E4D87">
              <w:rPr>
                <w:rFonts w:asciiTheme="minorHAnsi" w:eastAsia="Times New Roman" w:hAnsiTheme="minorHAnsi" w:cstheme="minorHAnsi"/>
                <w:color w:val="000000"/>
                <w:sz w:val="18"/>
                <w:szCs w:val="18"/>
                <w:lang w:val="en-US" w:eastAsia="es-AR"/>
              </w:rPr>
              <w:t>Abrochad</w:t>
            </w:r>
            <w:proofErr w:type="spellEnd"/>
            <w:r w:rsidRPr="007E4D87">
              <w:rPr>
                <w:rFonts w:asciiTheme="minorHAnsi" w:eastAsia="Times New Roman" w:hAnsiTheme="minorHAnsi" w:cstheme="minorHAnsi"/>
                <w:color w:val="000000"/>
                <w:sz w:val="18"/>
                <w:szCs w:val="18"/>
                <w:lang w:val="en-US" w:eastAsia="es-AR"/>
              </w:rPr>
              <w:t>. t/</w:t>
            </w:r>
            <w:proofErr w:type="spellStart"/>
            <w:r w:rsidRPr="007E4D87">
              <w:rPr>
                <w:rFonts w:asciiTheme="minorHAnsi" w:eastAsia="Times New Roman" w:hAnsiTheme="minorHAnsi" w:cstheme="minorHAnsi"/>
                <w:color w:val="000000"/>
                <w:sz w:val="18"/>
                <w:szCs w:val="18"/>
                <w:lang w:val="en-US" w:eastAsia="es-AR"/>
              </w:rPr>
              <w:t>pinza</w:t>
            </w:r>
            <w:proofErr w:type="spellEnd"/>
            <w:r w:rsidRPr="007E4D87">
              <w:rPr>
                <w:rFonts w:asciiTheme="minorHAnsi" w:eastAsia="Times New Roman" w:hAnsiTheme="minorHAnsi" w:cstheme="minorHAnsi"/>
                <w:color w:val="000000"/>
                <w:sz w:val="18"/>
                <w:szCs w:val="18"/>
                <w:lang w:val="en-US" w:eastAsia="es-AR"/>
              </w:rPr>
              <w:t xml:space="preserve"> p/broch.21/6</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292-00261-0005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Abrochadora</w:t>
            </w:r>
            <w:proofErr w:type="spellEnd"/>
            <w:r w:rsidRPr="004A196D">
              <w:rPr>
                <w:rFonts w:asciiTheme="minorHAnsi" w:eastAsia="Times New Roman" w:hAnsiTheme="minorHAnsi" w:cstheme="minorHAnsi"/>
                <w:color w:val="000000"/>
                <w:sz w:val="18"/>
                <w:szCs w:val="18"/>
                <w:lang w:val="es-AR" w:eastAsia="es-AR"/>
              </w:rPr>
              <w:t xml:space="preserve"> t/pinza p/broch.50</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292-00262-0001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Adhesivo p/papel 30 gr. </w:t>
            </w:r>
            <w:r w:rsidR="00C37987" w:rsidRPr="004A196D">
              <w:rPr>
                <w:rFonts w:asciiTheme="minorHAnsi" w:eastAsia="Times New Roman" w:hAnsiTheme="minorHAnsi" w:cstheme="minorHAnsi"/>
                <w:color w:val="000000"/>
                <w:sz w:val="18"/>
                <w:szCs w:val="18"/>
                <w:lang w:val="es-AR" w:eastAsia="es-AR"/>
              </w:rPr>
              <w:t>vinilo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292-00262-0008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Adhesivo p/papel 40gr en barra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292-00272-0008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Bandeja portapapeles 3 pisos</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292-00272-0002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Bandeja portapapeles simple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292-00274-0016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Bibliorato</w:t>
            </w:r>
            <w:r w:rsidR="00C37987" w:rsidRPr="004A196D">
              <w:rPr>
                <w:rFonts w:asciiTheme="minorHAnsi" w:eastAsia="Times New Roman" w:hAnsiTheme="minorHAnsi" w:cstheme="minorHAnsi"/>
                <w:color w:val="000000"/>
                <w:sz w:val="18"/>
                <w:szCs w:val="18"/>
                <w:lang w:val="es-AR" w:eastAsia="es-AR"/>
              </w:rPr>
              <w:t>cartón</w:t>
            </w:r>
            <w:proofErr w:type="spellEnd"/>
            <w:r w:rsidRPr="004A196D">
              <w:rPr>
                <w:rFonts w:asciiTheme="minorHAnsi" w:eastAsia="Times New Roman" w:hAnsiTheme="minorHAnsi" w:cstheme="minorHAnsi"/>
                <w:color w:val="000000"/>
                <w:sz w:val="18"/>
                <w:szCs w:val="18"/>
                <w:lang w:val="es-AR" w:eastAsia="es-AR"/>
              </w:rPr>
              <w:t xml:space="preserve"> tamaño </w:t>
            </w:r>
            <w:proofErr w:type="spellStart"/>
            <w:r w:rsidRPr="004A196D">
              <w:rPr>
                <w:rFonts w:asciiTheme="minorHAnsi" w:eastAsia="Times New Roman" w:hAnsiTheme="minorHAnsi" w:cstheme="minorHAnsi"/>
                <w:color w:val="000000"/>
                <w:sz w:val="18"/>
                <w:szCs w:val="18"/>
                <w:lang w:val="es-AR" w:eastAsia="es-AR"/>
              </w:rPr>
              <w:t>esque</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292-00274-0017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Bibliorato</w:t>
            </w:r>
            <w:r w:rsidR="00C37987" w:rsidRPr="004A196D">
              <w:rPr>
                <w:rFonts w:asciiTheme="minorHAnsi" w:eastAsia="Times New Roman" w:hAnsiTheme="minorHAnsi" w:cstheme="minorHAnsi"/>
                <w:color w:val="000000"/>
                <w:sz w:val="18"/>
                <w:szCs w:val="18"/>
                <w:lang w:val="es-AR" w:eastAsia="es-AR"/>
              </w:rPr>
              <w:t>cartón</w:t>
            </w:r>
            <w:proofErr w:type="spellEnd"/>
            <w:r w:rsidRPr="004A196D">
              <w:rPr>
                <w:rFonts w:asciiTheme="minorHAnsi" w:eastAsia="Times New Roman" w:hAnsiTheme="minorHAnsi" w:cstheme="minorHAnsi"/>
                <w:color w:val="000000"/>
                <w:sz w:val="18"/>
                <w:szCs w:val="18"/>
                <w:lang w:val="es-AR" w:eastAsia="es-AR"/>
              </w:rPr>
              <w:t xml:space="preserve"> tamaño </w:t>
            </w:r>
            <w:proofErr w:type="spellStart"/>
            <w:r w:rsidRPr="004A196D">
              <w:rPr>
                <w:rFonts w:asciiTheme="minorHAnsi" w:eastAsia="Times New Roman" w:hAnsiTheme="minorHAnsi" w:cstheme="minorHAnsi"/>
                <w:color w:val="000000"/>
                <w:sz w:val="18"/>
                <w:szCs w:val="18"/>
                <w:lang w:val="es-AR" w:eastAsia="es-AR"/>
              </w:rPr>
              <w:t>ofici</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lastRenderedPageBreak/>
              <w:t>32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292-00274-0012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Bibliorato</w:t>
            </w:r>
            <w:r w:rsidR="00C37987" w:rsidRPr="004A196D">
              <w:rPr>
                <w:rFonts w:asciiTheme="minorHAnsi" w:eastAsia="Times New Roman" w:hAnsiTheme="minorHAnsi" w:cstheme="minorHAnsi"/>
                <w:color w:val="000000"/>
                <w:sz w:val="18"/>
                <w:szCs w:val="18"/>
                <w:lang w:val="es-AR" w:eastAsia="es-AR"/>
              </w:rPr>
              <w:t>cartón</w:t>
            </w:r>
            <w:proofErr w:type="spellEnd"/>
            <w:r w:rsidRPr="004A196D">
              <w:rPr>
                <w:rFonts w:asciiTheme="minorHAnsi" w:eastAsia="Times New Roman" w:hAnsiTheme="minorHAnsi" w:cstheme="minorHAnsi"/>
                <w:color w:val="000000"/>
                <w:sz w:val="18"/>
                <w:szCs w:val="18"/>
                <w:lang w:val="es-AR" w:eastAsia="es-AR"/>
              </w:rPr>
              <w:t xml:space="preserve"> tamaño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292-00291-0001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Almohadilla para sello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292-00291-0001A</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Mojadedo</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292-00317-0009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rollerball</w:t>
            </w:r>
            <w:proofErr w:type="spellEnd"/>
            <w:r w:rsidR="004A196D" w:rsidRPr="004A196D">
              <w:rPr>
                <w:rFonts w:asciiTheme="minorHAnsi" w:eastAsia="Times New Roman" w:hAnsiTheme="minorHAnsi" w:cstheme="minorHAnsi"/>
                <w:color w:val="000000"/>
                <w:sz w:val="18"/>
                <w:szCs w:val="18"/>
                <w:lang w:val="es-AR" w:eastAsia="es-AR"/>
              </w:rPr>
              <w:t xml:space="preserve"> azul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292-00317-0010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rollerball</w:t>
            </w:r>
            <w:proofErr w:type="spellEnd"/>
            <w:r w:rsidR="004A196D" w:rsidRPr="004A196D">
              <w:rPr>
                <w:rFonts w:asciiTheme="minorHAnsi" w:eastAsia="Times New Roman" w:hAnsiTheme="minorHAnsi" w:cstheme="minorHAnsi"/>
                <w:color w:val="000000"/>
                <w:sz w:val="18"/>
                <w:szCs w:val="18"/>
                <w:lang w:val="es-AR" w:eastAsia="es-AR"/>
              </w:rPr>
              <w:t xml:space="preserve">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292-00317-0011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rollerball</w:t>
            </w:r>
            <w:proofErr w:type="spellEnd"/>
            <w:r w:rsidR="004A196D" w:rsidRPr="004A196D">
              <w:rPr>
                <w:rFonts w:asciiTheme="minorHAnsi" w:eastAsia="Times New Roman" w:hAnsiTheme="minorHAnsi" w:cstheme="minorHAnsi"/>
                <w:color w:val="000000"/>
                <w:sz w:val="18"/>
                <w:szCs w:val="18"/>
                <w:lang w:val="es-AR" w:eastAsia="es-AR"/>
              </w:rPr>
              <w:t xml:space="preserve"> rojo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292-00317-0012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rollerball</w:t>
            </w:r>
            <w:proofErr w:type="spellEnd"/>
            <w:r w:rsidR="004A196D" w:rsidRPr="004A196D">
              <w:rPr>
                <w:rFonts w:asciiTheme="minorHAnsi" w:eastAsia="Times New Roman" w:hAnsiTheme="minorHAnsi" w:cstheme="minorHAnsi"/>
                <w:color w:val="000000"/>
                <w:sz w:val="18"/>
                <w:szCs w:val="18"/>
                <w:lang w:val="es-AR" w:eastAsia="es-AR"/>
              </w:rPr>
              <w:t xml:space="preserve"> verde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63"/>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39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 xml:space="preserve"> trazo 1.0 mm Azul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 xml:space="preserve"> trazo 1.0 mm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292-00317-0007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 xml:space="preserve"> trazo 1.0 mm rojo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292-00317-0008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Bolígrafo</w:t>
            </w:r>
            <w:r w:rsidR="004A196D" w:rsidRPr="004A196D">
              <w:rPr>
                <w:rFonts w:asciiTheme="minorHAnsi" w:eastAsia="Times New Roman" w:hAnsiTheme="minorHAnsi" w:cstheme="minorHAnsi"/>
                <w:color w:val="000000"/>
                <w:sz w:val="18"/>
                <w:szCs w:val="18"/>
                <w:lang w:val="es-AR" w:eastAsia="es-AR"/>
              </w:rPr>
              <w:t xml:space="preserve"> trazo 1.0 mm verde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292-00322-0011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Cesto p/papeles circular</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292-00323-0001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Corrector escritura frasco 20m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292-00323-0004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Corrector p/escritura </w:t>
            </w:r>
            <w:r w:rsidR="00C37987" w:rsidRPr="004A196D">
              <w:rPr>
                <w:rFonts w:asciiTheme="minorHAnsi" w:eastAsia="Times New Roman" w:hAnsiTheme="minorHAnsi" w:cstheme="minorHAnsi"/>
                <w:color w:val="000000"/>
                <w:sz w:val="18"/>
                <w:szCs w:val="18"/>
                <w:lang w:val="es-AR" w:eastAsia="es-AR"/>
              </w:rPr>
              <w:t>lápiz</w:t>
            </w:r>
            <w:r w:rsidRPr="004A196D">
              <w:rPr>
                <w:rFonts w:asciiTheme="minorHAnsi" w:eastAsia="Times New Roman" w:hAnsiTheme="minorHAnsi" w:cstheme="minorHAnsi"/>
                <w:color w:val="000000"/>
                <w:sz w:val="18"/>
                <w:szCs w:val="18"/>
                <w:lang w:val="es-AR" w:eastAsia="es-AR"/>
              </w:rPr>
              <w:t xml:space="preserve"> 7m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292-00495-0033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Porta diskettes</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292-00497-0002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Transparencia p/</w:t>
            </w:r>
            <w:proofErr w:type="spellStart"/>
            <w:r w:rsidRPr="004A196D">
              <w:rPr>
                <w:rFonts w:asciiTheme="minorHAnsi" w:eastAsia="Times New Roman" w:hAnsiTheme="minorHAnsi" w:cstheme="minorHAnsi"/>
                <w:color w:val="000000"/>
                <w:sz w:val="18"/>
                <w:szCs w:val="18"/>
                <w:lang w:val="es-AR" w:eastAsia="es-AR"/>
              </w:rPr>
              <w:t>deskjet</w:t>
            </w:r>
            <w:proofErr w:type="spellEnd"/>
            <w:r w:rsidRPr="004A196D">
              <w:rPr>
                <w:rFonts w:asciiTheme="minorHAnsi" w:eastAsia="Times New Roman" w:hAnsiTheme="minorHAnsi" w:cstheme="minorHAnsi"/>
                <w:color w:val="000000"/>
                <w:sz w:val="18"/>
                <w:szCs w:val="18"/>
                <w:lang w:val="es-AR" w:eastAsia="es-AR"/>
              </w:rPr>
              <w:t xml:space="preserve">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292-00497-0001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Transparencias p/laser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49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292-00660-0004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Clips </w:t>
            </w:r>
            <w:r w:rsidR="00C37987" w:rsidRPr="004A196D">
              <w:rPr>
                <w:rFonts w:asciiTheme="minorHAnsi" w:eastAsia="Times New Roman" w:hAnsiTheme="minorHAnsi" w:cstheme="minorHAnsi"/>
                <w:color w:val="000000"/>
                <w:sz w:val="18"/>
                <w:szCs w:val="18"/>
                <w:lang w:val="es-AR" w:eastAsia="es-AR"/>
              </w:rPr>
              <w:t>metálicos</w:t>
            </w:r>
            <w:r w:rsidRPr="004A196D">
              <w:rPr>
                <w:rFonts w:asciiTheme="minorHAnsi" w:eastAsia="Times New Roman" w:hAnsiTheme="minorHAnsi" w:cstheme="minorHAnsi"/>
                <w:color w:val="000000"/>
                <w:sz w:val="18"/>
                <w:szCs w:val="18"/>
                <w:lang w:val="es-AR" w:eastAsia="es-AR"/>
              </w:rPr>
              <w:t xml:space="preserve"> nº 4 x 100 u</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292-00660-0010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Clips </w:t>
            </w:r>
            <w:r w:rsidR="00C37987" w:rsidRPr="004A196D">
              <w:rPr>
                <w:rFonts w:asciiTheme="minorHAnsi" w:eastAsia="Times New Roman" w:hAnsiTheme="minorHAnsi" w:cstheme="minorHAnsi"/>
                <w:color w:val="000000"/>
                <w:sz w:val="18"/>
                <w:szCs w:val="18"/>
                <w:lang w:val="es-AR" w:eastAsia="es-AR"/>
              </w:rPr>
              <w:t>metálicos</w:t>
            </w:r>
            <w:r w:rsidRPr="004A196D">
              <w:rPr>
                <w:rFonts w:asciiTheme="minorHAnsi" w:eastAsia="Times New Roman" w:hAnsiTheme="minorHAnsi" w:cstheme="minorHAnsi"/>
                <w:color w:val="000000"/>
                <w:sz w:val="18"/>
                <w:szCs w:val="18"/>
                <w:lang w:val="es-AR" w:eastAsia="es-AR"/>
              </w:rPr>
              <w:t xml:space="preserve"> nº 6 x 50 u.</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292-00661-0014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Goma p/borrar </w:t>
            </w:r>
            <w:r w:rsidR="00C37987" w:rsidRPr="004A196D">
              <w:rPr>
                <w:rFonts w:asciiTheme="minorHAnsi" w:eastAsia="Times New Roman" w:hAnsiTheme="minorHAnsi" w:cstheme="minorHAnsi"/>
                <w:color w:val="000000"/>
                <w:sz w:val="18"/>
                <w:szCs w:val="18"/>
                <w:lang w:val="es-AR" w:eastAsia="es-AR"/>
              </w:rPr>
              <w:t>lápiz</w:t>
            </w:r>
            <w:r w:rsidRPr="004A196D">
              <w:rPr>
                <w:rFonts w:asciiTheme="minorHAnsi" w:eastAsia="Times New Roman" w:hAnsiTheme="minorHAnsi" w:cstheme="minorHAnsi"/>
                <w:color w:val="000000"/>
                <w:sz w:val="18"/>
                <w:szCs w:val="18"/>
                <w:lang w:val="es-AR" w:eastAsia="es-AR"/>
              </w:rPr>
              <w:t>/tinta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292-00663-0005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Tubo de minas 0.5 dureza 2b</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292-00675-0017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Etiqueta t/</w:t>
            </w:r>
            <w:proofErr w:type="spellStart"/>
            <w:r w:rsidRPr="004A196D">
              <w:rPr>
                <w:rFonts w:asciiTheme="minorHAnsi" w:eastAsia="Times New Roman" w:hAnsiTheme="minorHAnsi" w:cstheme="minorHAnsi"/>
                <w:color w:val="000000"/>
                <w:sz w:val="18"/>
                <w:szCs w:val="18"/>
                <w:lang w:val="es-AR" w:eastAsia="es-AR"/>
              </w:rPr>
              <w:t>avery</w:t>
            </w:r>
            <w:proofErr w:type="spellEnd"/>
            <w:r w:rsidRPr="004A196D">
              <w:rPr>
                <w:rFonts w:asciiTheme="minorHAnsi" w:eastAsia="Times New Roman" w:hAnsiTheme="minorHAnsi" w:cstheme="minorHAnsi"/>
                <w:color w:val="000000"/>
                <w:sz w:val="18"/>
                <w:szCs w:val="18"/>
                <w:lang w:val="es-AR" w:eastAsia="es-AR"/>
              </w:rPr>
              <w:t xml:space="preserve"> 5162 102x34mm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292-00675-0062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Etiquetas t/</w:t>
            </w:r>
            <w:proofErr w:type="spellStart"/>
            <w:r w:rsidRPr="004A196D">
              <w:rPr>
                <w:rFonts w:asciiTheme="minorHAnsi" w:eastAsia="Times New Roman" w:hAnsiTheme="minorHAnsi" w:cstheme="minorHAnsi"/>
                <w:color w:val="000000"/>
                <w:sz w:val="18"/>
                <w:szCs w:val="18"/>
                <w:lang w:val="es-AR" w:eastAsia="es-AR"/>
              </w:rPr>
              <w:t>avery</w:t>
            </w:r>
            <w:proofErr w:type="spellEnd"/>
            <w:r w:rsidRPr="004A196D">
              <w:rPr>
                <w:rFonts w:asciiTheme="minorHAnsi" w:eastAsia="Times New Roman" w:hAnsiTheme="minorHAnsi" w:cstheme="minorHAnsi"/>
                <w:color w:val="000000"/>
                <w:sz w:val="18"/>
                <w:szCs w:val="18"/>
                <w:lang w:val="es-AR" w:eastAsia="es-AR"/>
              </w:rPr>
              <w:t xml:space="preserve"> 5163 102x48m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292-00675-0032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Etiquetas </w:t>
            </w:r>
            <w:proofErr w:type="spellStart"/>
            <w:r w:rsidRPr="004A196D">
              <w:rPr>
                <w:rFonts w:asciiTheme="minorHAnsi" w:eastAsia="Times New Roman" w:hAnsiTheme="minorHAnsi" w:cstheme="minorHAnsi"/>
                <w:color w:val="000000"/>
                <w:sz w:val="18"/>
                <w:szCs w:val="18"/>
                <w:lang w:val="es-AR" w:eastAsia="es-AR"/>
              </w:rPr>
              <w:t>zwerform</w:t>
            </w:r>
            <w:proofErr w:type="spellEnd"/>
            <w:r w:rsidRPr="004A196D">
              <w:rPr>
                <w:rFonts w:asciiTheme="minorHAnsi" w:eastAsia="Times New Roman" w:hAnsiTheme="minorHAnsi" w:cstheme="minorHAnsi"/>
                <w:color w:val="000000"/>
                <w:sz w:val="18"/>
                <w:szCs w:val="18"/>
                <w:lang w:val="es-AR" w:eastAsia="es-AR"/>
              </w:rPr>
              <w:t xml:space="preserve"> 3669</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292-00674-0022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Regla de 30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292-00673-0023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Separador </w:t>
            </w:r>
            <w:r w:rsidR="00C37987" w:rsidRPr="004A196D">
              <w:rPr>
                <w:rFonts w:asciiTheme="minorHAnsi" w:eastAsia="Times New Roman" w:hAnsiTheme="minorHAnsi" w:cstheme="minorHAnsi"/>
                <w:color w:val="000000"/>
                <w:sz w:val="18"/>
                <w:szCs w:val="18"/>
                <w:lang w:val="es-AR" w:eastAsia="es-AR"/>
              </w:rPr>
              <w:t>cartón</w:t>
            </w:r>
            <w:r w:rsidRPr="004A196D">
              <w:rPr>
                <w:rFonts w:asciiTheme="minorHAnsi" w:eastAsia="Times New Roman" w:hAnsiTheme="minorHAnsi" w:cstheme="minorHAnsi"/>
                <w:color w:val="000000"/>
                <w:sz w:val="18"/>
                <w:szCs w:val="18"/>
                <w:lang w:val="es-AR" w:eastAsia="es-AR"/>
              </w:rPr>
              <w:t xml:space="preserve"> A4 x 5 </w:t>
            </w:r>
            <w:proofErr w:type="spellStart"/>
            <w:r w:rsidRPr="004A196D">
              <w:rPr>
                <w:rFonts w:asciiTheme="minorHAnsi" w:eastAsia="Times New Roman" w:hAnsiTheme="minorHAnsi" w:cstheme="minorHAnsi"/>
                <w:color w:val="000000"/>
                <w:sz w:val="18"/>
                <w:szCs w:val="18"/>
                <w:lang w:val="es-AR" w:eastAsia="es-AR"/>
              </w:rPr>
              <w:t>po</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292-00673-0015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Separador </w:t>
            </w:r>
            <w:r w:rsidR="00C37987" w:rsidRPr="004A196D">
              <w:rPr>
                <w:rFonts w:asciiTheme="minorHAnsi" w:eastAsia="Times New Roman" w:hAnsiTheme="minorHAnsi" w:cstheme="minorHAnsi"/>
                <w:color w:val="000000"/>
                <w:sz w:val="18"/>
                <w:szCs w:val="18"/>
                <w:lang w:val="es-AR" w:eastAsia="es-AR"/>
              </w:rPr>
              <w:t>cartón</w:t>
            </w:r>
            <w:r w:rsidRPr="004A196D">
              <w:rPr>
                <w:rFonts w:asciiTheme="minorHAnsi" w:eastAsia="Times New Roman" w:hAnsiTheme="minorHAnsi" w:cstheme="minorHAnsi"/>
                <w:color w:val="000000"/>
                <w:sz w:val="18"/>
                <w:szCs w:val="18"/>
                <w:lang w:val="es-AR" w:eastAsia="es-AR"/>
              </w:rPr>
              <w:t xml:space="preserve"> oficio x 5 </w:t>
            </w:r>
            <w:proofErr w:type="spellStart"/>
            <w:r w:rsidRPr="004A196D">
              <w:rPr>
                <w:rFonts w:asciiTheme="minorHAnsi" w:eastAsia="Times New Roman" w:hAnsiTheme="minorHAnsi" w:cstheme="minorHAnsi"/>
                <w:color w:val="000000"/>
                <w:sz w:val="18"/>
                <w:szCs w:val="18"/>
                <w:lang w:val="es-AR" w:eastAsia="es-AR"/>
              </w:rPr>
              <w:t>po</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292-00673-0022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Señalador t/bandera adhesiva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292-00699-0001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Diskette de 3.5 x 10 unidades</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292-00696-0002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Sacapuntas </w:t>
            </w:r>
            <w:r w:rsidR="00C37987" w:rsidRPr="004A196D">
              <w:rPr>
                <w:rFonts w:asciiTheme="minorHAnsi" w:eastAsia="Times New Roman" w:hAnsiTheme="minorHAnsi" w:cstheme="minorHAnsi"/>
                <w:color w:val="000000"/>
                <w:sz w:val="18"/>
                <w:szCs w:val="18"/>
                <w:lang w:val="es-AR" w:eastAsia="es-AR"/>
              </w:rPr>
              <w:t>metálico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292-00700-0018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Broches p/</w:t>
            </w:r>
            <w:proofErr w:type="spellStart"/>
            <w:r w:rsidRPr="004A196D">
              <w:rPr>
                <w:rFonts w:asciiTheme="minorHAnsi" w:eastAsia="Times New Roman" w:hAnsiTheme="minorHAnsi" w:cstheme="minorHAnsi"/>
                <w:color w:val="000000"/>
                <w:sz w:val="18"/>
                <w:szCs w:val="18"/>
                <w:lang w:val="es-AR" w:eastAsia="es-AR"/>
              </w:rPr>
              <w:t>abrochadora</w:t>
            </w:r>
            <w:proofErr w:type="spellEnd"/>
            <w:r w:rsidRPr="004A196D">
              <w:rPr>
                <w:rFonts w:asciiTheme="minorHAnsi" w:eastAsia="Times New Roman" w:hAnsiTheme="minorHAnsi" w:cstheme="minorHAnsi"/>
                <w:color w:val="000000"/>
                <w:sz w:val="18"/>
                <w:szCs w:val="18"/>
                <w:lang w:val="es-AR" w:eastAsia="es-AR"/>
              </w:rPr>
              <w:t xml:space="preserve"> 23/13</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292-00700-0002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Broches p/</w:t>
            </w:r>
            <w:proofErr w:type="spellStart"/>
            <w:r w:rsidRPr="004A196D">
              <w:rPr>
                <w:rFonts w:asciiTheme="minorHAnsi" w:eastAsia="Times New Roman" w:hAnsiTheme="minorHAnsi" w:cstheme="minorHAnsi"/>
                <w:color w:val="000000"/>
                <w:sz w:val="18"/>
                <w:szCs w:val="18"/>
                <w:lang w:val="es-AR" w:eastAsia="es-AR"/>
              </w:rPr>
              <w:t>abrochadora</w:t>
            </w:r>
            <w:proofErr w:type="spellEnd"/>
            <w:r w:rsidRPr="004A196D">
              <w:rPr>
                <w:rFonts w:asciiTheme="minorHAnsi" w:eastAsia="Times New Roman" w:hAnsiTheme="minorHAnsi" w:cstheme="minorHAnsi"/>
                <w:color w:val="000000"/>
                <w:sz w:val="18"/>
                <w:szCs w:val="18"/>
                <w:lang w:val="es-AR" w:eastAsia="es-AR"/>
              </w:rPr>
              <w:t xml:space="preserve"> nº 21/6</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292-00700-0019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Broches p/</w:t>
            </w:r>
            <w:proofErr w:type="spellStart"/>
            <w:r w:rsidRPr="004A196D">
              <w:rPr>
                <w:rFonts w:asciiTheme="minorHAnsi" w:eastAsia="Times New Roman" w:hAnsiTheme="minorHAnsi" w:cstheme="minorHAnsi"/>
                <w:color w:val="000000"/>
                <w:sz w:val="18"/>
                <w:szCs w:val="18"/>
                <w:lang w:val="es-AR" w:eastAsia="es-AR"/>
              </w:rPr>
              <w:t>abrochadora</w:t>
            </w:r>
            <w:proofErr w:type="spellEnd"/>
            <w:r w:rsidRPr="004A196D">
              <w:rPr>
                <w:rFonts w:asciiTheme="minorHAnsi" w:eastAsia="Times New Roman" w:hAnsiTheme="minorHAnsi" w:cstheme="minorHAnsi"/>
                <w:color w:val="000000"/>
                <w:sz w:val="18"/>
                <w:szCs w:val="18"/>
                <w:lang w:val="es-AR" w:eastAsia="es-AR"/>
              </w:rPr>
              <w:t xml:space="preserve"> nº 50</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292-00734-0011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Cinta p/embalar de 48mm x 50mt</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292-00758-0008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Tijera p/cortar papel long.17c</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292-00766-0005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Broches t/</w:t>
            </w:r>
            <w:proofErr w:type="spellStart"/>
            <w:r w:rsidRPr="004A196D">
              <w:rPr>
                <w:rFonts w:asciiTheme="minorHAnsi" w:eastAsia="Times New Roman" w:hAnsiTheme="minorHAnsi" w:cstheme="minorHAnsi"/>
                <w:color w:val="000000"/>
                <w:sz w:val="18"/>
                <w:szCs w:val="18"/>
                <w:lang w:val="es-AR" w:eastAsia="es-AR"/>
              </w:rPr>
              <w:t>nepaco</w:t>
            </w:r>
            <w:proofErr w:type="spellEnd"/>
            <w:r w:rsidRPr="004A196D">
              <w:rPr>
                <w:rFonts w:asciiTheme="minorHAnsi" w:eastAsia="Times New Roman" w:hAnsiTheme="minorHAnsi" w:cstheme="minorHAnsi"/>
                <w:color w:val="000000"/>
                <w:sz w:val="18"/>
                <w:szCs w:val="18"/>
                <w:lang w:val="es-AR" w:eastAsia="es-AR"/>
              </w:rPr>
              <w:t xml:space="preserve"> para 50 </w:t>
            </w:r>
            <w:proofErr w:type="spellStart"/>
            <w:r w:rsidRPr="004A196D">
              <w:rPr>
                <w:rFonts w:asciiTheme="minorHAnsi" w:eastAsia="Times New Roman" w:hAnsiTheme="minorHAnsi" w:cstheme="minorHAnsi"/>
                <w:color w:val="000000"/>
                <w:sz w:val="18"/>
                <w:szCs w:val="18"/>
                <w:lang w:val="es-AR" w:eastAsia="es-AR"/>
              </w:rPr>
              <w:t>hoj</w:t>
            </w:r>
            <w:proofErr w:type="spellEnd"/>
            <w:r w:rsidRPr="004A196D">
              <w:rPr>
                <w:rFonts w:asciiTheme="minorHAnsi" w:eastAsia="Times New Roman" w:hAnsiTheme="minorHAnsi" w:cstheme="minorHAnsi"/>
                <w:color w:val="000000"/>
                <w:sz w:val="18"/>
                <w:szCs w:val="18"/>
                <w:lang w:val="es-AR" w:eastAsia="es-AR"/>
              </w:rPr>
              <w:t>.</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292-00790-0011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Cutter</w:t>
            </w:r>
            <w:proofErr w:type="spellEnd"/>
            <w:r w:rsidRPr="004A196D">
              <w:rPr>
                <w:rFonts w:asciiTheme="minorHAnsi" w:eastAsia="Times New Roman" w:hAnsiTheme="minorHAnsi" w:cstheme="minorHAnsi"/>
                <w:color w:val="000000"/>
                <w:sz w:val="18"/>
                <w:szCs w:val="18"/>
                <w:lang w:val="es-AR" w:eastAsia="es-AR"/>
              </w:rPr>
              <w:t xml:space="preserve"> hola de 9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69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292-00791-0008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Talonario autoadhesivo 51x76mm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292-00791-0016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Talonario autoadhesivo 76x102m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292-00791-0012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Talonario autoadhesivo 76x76mm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292-00848-0005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Lápizcomún</w:t>
            </w:r>
            <w:proofErr w:type="spellEnd"/>
            <w:r w:rsidR="004A196D" w:rsidRPr="004A196D">
              <w:rPr>
                <w:rFonts w:asciiTheme="minorHAnsi" w:eastAsia="Times New Roman" w:hAnsiTheme="minorHAnsi" w:cstheme="minorHAnsi"/>
                <w:color w:val="000000"/>
                <w:sz w:val="18"/>
                <w:szCs w:val="18"/>
                <w:lang w:val="es-AR" w:eastAsia="es-AR"/>
              </w:rPr>
              <w:t xml:space="preserve"> nº 2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292-00844-0001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Porta cinta adhesiva chica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292-00845-0003A</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Porta taco calendario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292-00845-0003B</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Porta taco financiero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292-00850-0013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Caja archivo </w:t>
            </w:r>
            <w:r w:rsidR="00C37987" w:rsidRPr="004A196D">
              <w:rPr>
                <w:rFonts w:asciiTheme="minorHAnsi" w:eastAsia="Times New Roman" w:hAnsiTheme="minorHAnsi" w:cstheme="minorHAnsi"/>
                <w:color w:val="000000"/>
                <w:sz w:val="18"/>
                <w:szCs w:val="18"/>
                <w:lang w:val="es-AR" w:eastAsia="es-AR"/>
              </w:rPr>
              <w:t>plástica</w:t>
            </w:r>
            <w:r w:rsidRPr="004A196D">
              <w:rPr>
                <w:rFonts w:asciiTheme="minorHAnsi" w:eastAsia="Times New Roman" w:hAnsiTheme="minorHAnsi" w:cstheme="minorHAnsi"/>
                <w:color w:val="000000"/>
                <w:sz w:val="18"/>
                <w:szCs w:val="18"/>
                <w:lang w:val="es-AR" w:eastAsia="es-AR"/>
              </w:rPr>
              <w:t xml:space="preserve"> 26x36x12</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292-00851-0012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Hilo de polipropileno x 100 </w:t>
            </w:r>
            <w:proofErr w:type="spellStart"/>
            <w:r w:rsidRPr="004A196D">
              <w:rPr>
                <w:rFonts w:asciiTheme="minorHAnsi" w:eastAsia="Times New Roman" w:hAnsiTheme="minorHAnsi" w:cstheme="minorHAnsi"/>
                <w:color w:val="000000"/>
                <w:sz w:val="18"/>
                <w:szCs w:val="18"/>
                <w:lang w:val="es-AR" w:eastAsia="es-AR"/>
              </w:rPr>
              <w:t>mt</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lastRenderedPageBreak/>
              <w:t>78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292-00858-0012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Perforadora chica chapa </w:t>
            </w:r>
            <w:proofErr w:type="spellStart"/>
            <w:r w:rsidRPr="004A196D">
              <w:rPr>
                <w:rFonts w:asciiTheme="minorHAnsi" w:eastAsia="Times New Roman" w:hAnsiTheme="minorHAnsi" w:cstheme="minorHAnsi"/>
                <w:color w:val="000000"/>
                <w:sz w:val="18"/>
                <w:szCs w:val="18"/>
                <w:lang w:val="es-AR" w:eastAsia="es-AR"/>
              </w:rPr>
              <w:t>delgad</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79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292-00858-0007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Perforadora grande base </w:t>
            </w:r>
            <w:r w:rsidR="00C37987" w:rsidRPr="004A196D">
              <w:rPr>
                <w:rFonts w:asciiTheme="minorHAnsi" w:eastAsia="Times New Roman" w:hAnsiTheme="minorHAnsi" w:cstheme="minorHAnsi"/>
                <w:color w:val="000000"/>
                <w:sz w:val="18"/>
                <w:szCs w:val="18"/>
                <w:lang w:val="es-AR" w:eastAsia="es-AR"/>
              </w:rPr>
              <w:t>madera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292-00859-0007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Sello fechador de 5 x 3.5 cm.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292-00855-0003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Taco calendario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292-00855-0006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Taco financiero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292-00866-0003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Maquina </w:t>
            </w:r>
            <w:proofErr w:type="spellStart"/>
            <w:r w:rsidRPr="004A196D">
              <w:rPr>
                <w:rFonts w:asciiTheme="minorHAnsi" w:eastAsia="Times New Roman" w:hAnsiTheme="minorHAnsi" w:cstheme="minorHAnsi"/>
                <w:color w:val="000000"/>
                <w:sz w:val="18"/>
                <w:szCs w:val="18"/>
                <w:lang w:val="es-AR" w:eastAsia="es-AR"/>
              </w:rPr>
              <w:t>sacabroche</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292-00863-0007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Porta </w:t>
            </w:r>
            <w:r w:rsidR="00C37987" w:rsidRPr="004A196D">
              <w:rPr>
                <w:rFonts w:asciiTheme="minorHAnsi" w:eastAsia="Times New Roman" w:hAnsiTheme="minorHAnsi" w:cstheme="minorHAnsi"/>
                <w:color w:val="000000"/>
                <w:sz w:val="18"/>
                <w:szCs w:val="18"/>
                <w:lang w:val="es-AR" w:eastAsia="es-AR"/>
              </w:rPr>
              <w:t>lápices</w:t>
            </w:r>
            <w:r w:rsidRPr="004A196D">
              <w:rPr>
                <w:rFonts w:asciiTheme="minorHAnsi" w:eastAsia="Times New Roman" w:hAnsiTheme="minorHAnsi" w:cstheme="minorHAnsi"/>
                <w:color w:val="000000"/>
                <w:sz w:val="18"/>
                <w:szCs w:val="18"/>
                <w:lang w:val="es-AR" w:eastAsia="es-AR"/>
              </w:rPr>
              <w:t xml:space="preserve"> de </w:t>
            </w:r>
            <w:r w:rsidR="00C37987" w:rsidRPr="004A196D">
              <w:rPr>
                <w:rFonts w:asciiTheme="minorHAnsi" w:eastAsia="Times New Roman" w:hAnsiTheme="minorHAnsi" w:cstheme="minorHAnsi"/>
                <w:color w:val="000000"/>
                <w:sz w:val="18"/>
                <w:szCs w:val="18"/>
                <w:lang w:val="es-AR" w:eastAsia="es-AR"/>
              </w:rPr>
              <w:t>acrílico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292-00872-0050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Anillos de 2 cm. </w:t>
            </w:r>
            <w:r w:rsidR="00C37987" w:rsidRPr="004A196D">
              <w:rPr>
                <w:rFonts w:asciiTheme="minorHAnsi" w:eastAsia="Times New Roman" w:hAnsiTheme="minorHAnsi" w:cstheme="minorHAnsi"/>
                <w:color w:val="000000"/>
                <w:sz w:val="18"/>
                <w:szCs w:val="18"/>
                <w:lang w:val="es-AR" w:eastAsia="es-AR"/>
              </w:rPr>
              <w:t>diámetro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292-00872-0060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Anillos de 4 cm. </w:t>
            </w:r>
            <w:r w:rsidR="00C37987" w:rsidRPr="004A196D">
              <w:rPr>
                <w:rFonts w:asciiTheme="minorHAnsi" w:eastAsia="Times New Roman" w:hAnsiTheme="minorHAnsi" w:cstheme="minorHAnsi"/>
                <w:color w:val="000000"/>
                <w:sz w:val="18"/>
                <w:szCs w:val="18"/>
                <w:lang w:val="es-AR" w:eastAsia="es-AR"/>
              </w:rPr>
              <w:t>diámetro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292-00871-0001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Lacre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292-00872-0052B</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Tapas p/anillar </w:t>
            </w:r>
            <w:proofErr w:type="spellStart"/>
            <w:r w:rsidRPr="004A196D">
              <w:rPr>
                <w:rFonts w:asciiTheme="minorHAnsi" w:eastAsia="Times New Roman" w:hAnsiTheme="minorHAnsi" w:cstheme="minorHAnsi"/>
                <w:color w:val="000000"/>
                <w:sz w:val="18"/>
                <w:szCs w:val="18"/>
                <w:lang w:val="es-AR" w:eastAsia="es-AR"/>
              </w:rPr>
              <w:t>transp</w:t>
            </w:r>
            <w:proofErr w:type="spellEnd"/>
            <w:r w:rsidRPr="004A196D">
              <w:rPr>
                <w:rFonts w:asciiTheme="minorHAnsi" w:eastAsia="Times New Roman" w:hAnsiTheme="minorHAnsi" w:cstheme="minorHAnsi"/>
                <w:color w:val="000000"/>
                <w:sz w:val="18"/>
                <w:szCs w:val="18"/>
                <w:lang w:val="es-AR" w:eastAsia="es-AR"/>
              </w:rPr>
              <w:t>. oficio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89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292-00953-0010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Porta pos-</w:t>
            </w:r>
            <w:proofErr w:type="spellStart"/>
            <w:r w:rsidRPr="004A196D">
              <w:rPr>
                <w:rFonts w:asciiTheme="minorHAnsi" w:eastAsia="Times New Roman" w:hAnsiTheme="minorHAnsi" w:cstheme="minorHAnsi"/>
                <w:color w:val="000000"/>
                <w:sz w:val="18"/>
                <w:szCs w:val="18"/>
                <w:lang w:val="es-AR" w:eastAsia="es-AR"/>
              </w:rPr>
              <w:t>it</w:t>
            </w:r>
            <w:proofErr w:type="spellEnd"/>
            <w:r w:rsidRPr="004A196D">
              <w:rPr>
                <w:rFonts w:asciiTheme="minorHAnsi" w:eastAsia="Times New Roman" w:hAnsiTheme="minorHAnsi" w:cstheme="minorHAnsi"/>
                <w:color w:val="000000"/>
                <w:sz w:val="18"/>
                <w:szCs w:val="18"/>
                <w:lang w:val="es-AR" w:eastAsia="es-AR"/>
              </w:rPr>
              <w:t xml:space="preserve"> 76 x 102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292-00954-0006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Porta taco p/papel multicolor</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292-01062-0001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Cubo multicolor x 500 h. 90x90</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292-01063-0004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Pad</w:t>
            </w:r>
            <w:proofErr w:type="spellEnd"/>
            <w:r w:rsidRPr="004A196D">
              <w:rPr>
                <w:rFonts w:asciiTheme="minorHAnsi" w:eastAsia="Times New Roman" w:hAnsiTheme="minorHAnsi" w:cstheme="minorHAnsi"/>
                <w:color w:val="000000"/>
                <w:sz w:val="18"/>
                <w:szCs w:val="18"/>
                <w:lang w:val="es-AR" w:eastAsia="es-AR"/>
              </w:rPr>
              <w:t xml:space="preserve"> p/mouse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292-01153-0004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Cinta adhesiva de 12 mm x 30 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292-01358-0351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Carpeta </w:t>
            </w:r>
            <w:r w:rsidR="00C37987" w:rsidRPr="004A196D">
              <w:rPr>
                <w:rFonts w:asciiTheme="minorHAnsi" w:eastAsia="Times New Roman" w:hAnsiTheme="minorHAnsi" w:cstheme="minorHAnsi"/>
                <w:color w:val="000000"/>
                <w:sz w:val="18"/>
                <w:szCs w:val="18"/>
                <w:lang w:val="es-AR" w:eastAsia="es-AR"/>
              </w:rPr>
              <w:t>cartón</w:t>
            </w:r>
            <w:r w:rsidRPr="004A196D">
              <w:rPr>
                <w:rFonts w:asciiTheme="minorHAnsi" w:eastAsia="Times New Roman" w:hAnsiTheme="minorHAnsi" w:cstheme="minorHAnsi"/>
                <w:color w:val="000000"/>
                <w:sz w:val="18"/>
                <w:szCs w:val="18"/>
                <w:lang w:val="es-AR" w:eastAsia="es-AR"/>
              </w:rPr>
              <w:t xml:space="preserve"> c/</w:t>
            </w:r>
            <w:proofErr w:type="spellStart"/>
            <w:r w:rsidRPr="004A196D">
              <w:rPr>
                <w:rFonts w:asciiTheme="minorHAnsi" w:eastAsia="Times New Roman" w:hAnsiTheme="minorHAnsi" w:cstheme="minorHAnsi"/>
                <w:color w:val="000000"/>
                <w:sz w:val="18"/>
                <w:szCs w:val="18"/>
                <w:lang w:val="es-AR" w:eastAsia="es-AR"/>
              </w:rPr>
              <w:t>broch.nep</w:t>
            </w:r>
            <w:proofErr w:type="spellEnd"/>
            <w:r w:rsidRPr="004A196D">
              <w:rPr>
                <w:rFonts w:asciiTheme="minorHAnsi" w:eastAsia="Times New Roman" w:hAnsiTheme="minorHAnsi" w:cstheme="minorHAnsi"/>
                <w:color w:val="000000"/>
                <w:sz w:val="18"/>
                <w:szCs w:val="18"/>
                <w:lang w:val="es-AR" w:eastAsia="es-AR"/>
              </w:rPr>
              <w:t>. Of</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292-01358-0004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Carpeta cartulina oficio 3 sol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292-01358-0027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Carpeta t/presupuesto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292-01358-0026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Carpeta t/presupuesto oficio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292-01358-0076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Carpeta </w:t>
            </w:r>
            <w:proofErr w:type="spellStart"/>
            <w:r w:rsidRPr="004A196D">
              <w:rPr>
                <w:rFonts w:asciiTheme="minorHAnsi" w:eastAsia="Times New Roman" w:hAnsiTheme="minorHAnsi" w:cstheme="minorHAnsi"/>
                <w:color w:val="000000"/>
                <w:sz w:val="18"/>
                <w:szCs w:val="18"/>
                <w:lang w:val="es-AR" w:eastAsia="es-AR"/>
              </w:rPr>
              <w:t>trans.en</w:t>
            </w:r>
            <w:proofErr w:type="spellEnd"/>
            <w:r w:rsidRPr="004A196D">
              <w:rPr>
                <w:rFonts w:asciiTheme="minorHAnsi" w:eastAsia="Times New Roman" w:hAnsiTheme="minorHAnsi" w:cstheme="minorHAnsi"/>
                <w:color w:val="000000"/>
                <w:sz w:val="18"/>
                <w:szCs w:val="18"/>
                <w:lang w:val="es-AR" w:eastAsia="es-AR"/>
              </w:rPr>
              <w:t xml:space="preserve"> L </w:t>
            </w:r>
            <w:proofErr w:type="spellStart"/>
            <w:r w:rsidRPr="004A196D">
              <w:rPr>
                <w:rFonts w:asciiTheme="minorHAnsi" w:eastAsia="Times New Roman" w:hAnsiTheme="minorHAnsi" w:cstheme="minorHAnsi"/>
                <w:color w:val="000000"/>
                <w:sz w:val="18"/>
                <w:szCs w:val="18"/>
                <w:lang w:val="es-AR" w:eastAsia="es-AR"/>
              </w:rPr>
              <w:t>tam</w:t>
            </w:r>
            <w:proofErr w:type="spellEnd"/>
            <w:r w:rsidRPr="004A196D">
              <w:rPr>
                <w:rFonts w:asciiTheme="minorHAnsi" w:eastAsia="Times New Roman" w:hAnsiTheme="minorHAnsi" w:cstheme="minorHAnsi"/>
                <w:color w:val="000000"/>
                <w:sz w:val="18"/>
                <w:szCs w:val="18"/>
                <w:lang w:val="es-AR" w:eastAsia="es-AR"/>
              </w:rPr>
              <w:t>. oficio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99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292-01358-0035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Carpeta </w:t>
            </w:r>
            <w:proofErr w:type="spellStart"/>
            <w:r w:rsidRPr="004A196D">
              <w:rPr>
                <w:rFonts w:asciiTheme="minorHAnsi" w:eastAsia="Times New Roman" w:hAnsiTheme="minorHAnsi" w:cstheme="minorHAnsi"/>
                <w:color w:val="000000"/>
                <w:sz w:val="18"/>
                <w:szCs w:val="18"/>
                <w:lang w:val="es-AR" w:eastAsia="es-AR"/>
              </w:rPr>
              <w:t>transparen</w:t>
            </w:r>
            <w:proofErr w:type="spellEnd"/>
            <w:r w:rsidRPr="004A196D">
              <w:rPr>
                <w:rFonts w:asciiTheme="minorHAnsi" w:eastAsia="Times New Roman" w:hAnsiTheme="minorHAnsi" w:cstheme="minorHAnsi"/>
                <w:color w:val="000000"/>
                <w:sz w:val="18"/>
                <w:szCs w:val="18"/>
                <w:lang w:val="es-AR" w:eastAsia="es-AR"/>
              </w:rPr>
              <w:t>. c/vaina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292-01358-0077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Carpeta </w:t>
            </w:r>
            <w:proofErr w:type="spellStart"/>
            <w:r w:rsidRPr="004A196D">
              <w:rPr>
                <w:rFonts w:asciiTheme="minorHAnsi" w:eastAsia="Times New Roman" w:hAnsiTheme="minorHAnsi" w:cstheme="minorHAnsi"/>
                <w:color w:val="000000"/>
                <w:sz w:val="18"/>
                <w:szCs w:val="18"/>
                <w:lang w:val="es-AR" w:eastAsia="es-AR"/>
              </w:rPr>
              <w:t>trasp</w:t>
            </w:r>
            <w:proofErr w:type="spellEnd"/>
            <w:r w:rsidRPr="004A196D">
              <w:rPr>
                <w:rFonts w:asciiTheme="minorHAnsi" w:eastAsia="Times New Roman" w:hAnsiTheme="minorHAnsi" w:cstheme="minorHAnsi"/>
                <w:color w:val="000000"/>
                <w:sz w:val="18"/>
                <w:szCs w:val="18"/>
                <w:lang w:val="es-AR" w:eastAsia="es-AR"/>
              </w:rPr>
              <w:t>. en L tamaño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292-01354-0005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Resaltador punta 5 mm amarillo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292-01354-0006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Resaltador punta 5 mm celeste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292-01354-0011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Resaltador punta 5 mm naranja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292-01354-0008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Resaltador punta 5mm verde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292-01369-0001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Protector de pantalla 14 p.</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292-01369-0002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Protector de pantalla 15 p.</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292-01369-0003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Protector de pantalla 17 p</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292-01428-0012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Banda </w:t>
            </w:r>
            <w:r w:rsidR="00C37987" w:rsidRPr="004A196D">
              <w:rPr>
                <w:rFonts w:asciiTheme="minorHAnsi" w:eastAsia="Times New Roman" w:hAnsiTheme="minorHAnsi" w:cstheme="minorHAnsi"/>
                <w:color w:val="000000"/>
                <w:sz w:val="18"/>
                <w:szCs w:val="18"/>
                <w:lang w:val="es-AR" w:eastAsia="es-AR"/>
              </w:rPr>
              <w:t>elástica</w:t>
            </w:r>
            <w:r w:rsidRPr="004A196D">
              <w:rPr>
                <w:rFonts w:asciiTheme="minorHAnsi" w:eastAsia="Times New Roman" w:hAnsiTheme="minorHAnsi" w:cstheme="minorHAnsi"/>
                <w:color w:val="000000"/>
                <w:sz w:val="18"/>
                <w:szCs w:val="18"/>
                <w:lang w:val="es-AR" w:eastAsia="es-AR"/>
              </w:rPr>
              <w:t xml:space="preserve"> de 9 cm x 500gr</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109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292-01428-0006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Bandas </w:t>
            </w:r>
            <w:r w:rsidR="00C37987" w:rsidRPr="004A196D">
              <w:rPr>
                <w:rFonts w:asciiTheme="minorHAnsi" w:eastAsia="Times New Roman" w:hAnsiTheme="minorHAnsi" w:cstheme="minorHAnsi"/>
                <w:color w:val="000000"/>
                <w:sz w:val="18"/>
                <w:szCs w:val="18"/>
                <w:lang w:val="es-AR" w:eastAsia="es-AR"/>
              </w:rPr>
              <w:t>elásticas</w:t>
            </w:r>
            <w:r w:rsidRPr="004A196D">
              <w:rPr>
                <w:rFonts w:asciiTheme="minorHAnsi" w:eastAsia="Times New Roman" w:hAnsiTheme="minorHAnsi" w:cstheme="minorHAnsi"/>
                <w:color w:val="000000"/>
                <w:sz w:val="18"/>
                <w:szCs w:val="18"/>
                <w:lang w:val="es-AR" w:eastAsia="es-AR"/>
              </w:rPr>
              <w:t xml:space="preserve"> chicas</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292-01430-0004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Porta clips </w:t>
            </w:r>
            <w:r w:rsidR="00C37987" w:rsidRPr="004A196D">
              <w:rPr>
                <w:rFonts w:asciiTheme="minorHAnsi" w:eastAsia="Times New Roman" w:hAnsiTheme="minorHAnsi" w:cstheme="minorHAnsi"/>
                <w:color w:val="000000"/>
                <w:sz w:val="18"/>
                <w:szCs w:val="18"/>
                <w:lang w:val="es-AR" w:eastAsia="es-AR"/>
              </w:rPr>
              <w:t>cilíndrico</w:t>
            </w:r>
            <w:r w:rsidRPr="004A196D">
              <w:rPr>
                <w:rFonts w:asciiTheme="minorHAnsi" w:eastAsia="Times New Roman" w:hAnsiTheme="minorHAnsi" w:cstheme="minorHAnsi"/>
                <w:color w:val="000000"/>
                <w:sz w:val="18"/>
                <w:szCs w:val="18"/>
                <w:lang w:val="es-AR" w:eastAsia="es-AR"/>
              </w:rPr>
              <w:t xml:space="preserve"> c/</w:t>
            </w:r>
            <w:proofErr w:type="spellStart"/>
            <w:r w:rsidRPr="004A196D">
              <w:rPr>
                <w:rFonts w:asciiTheme="minorHAnsi" w:eastAsia="Times New Roman" w:hAnsiTheme="minorHAnsi" w:cstheme="minorHAnsi"/>
                <w:color w:val="000000"/>
                <w:sz w:val="18"/>
                <w:szCs w:val="18"/>
                <w:lang w:val="es-AR" w:eastAsia="es-AR"/>
              </w:rPr>
              <w:t>imàn</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292-01450-0017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Tinta p/sello de 70 cc azul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292-01450-0028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Tinta p/sello de 70 cc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292-01450-0006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Tinta p/sello de 70 cc roja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292-01510-0002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Carpeta colgante externa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292-01510-0004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Carpeta colgante interna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292-01577-0016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Aprieta papel de 12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292-01577-0011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Aprieta papel de 25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292-01577-0006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Aprieta papel de 32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119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292-01577-0007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Aprieta papel de 50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292-01577-0009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Aprieta papel de 70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292-01611-0005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Folio p/transparencias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292-01611-0003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Folio transparente </w:t>
            </w:r>
            <w:proofErr w:type="spellStart"/>
            <w:r w:rsidRPr="004A196D">
              <w:rPr>
                <w:rFonts w:asciiTheme="minorHAnsi" w:eastAsia="Times New Roman" w:hAnsiTheme="minorHAnsi" w:cstheme="minorHAnsi"/>
                <w:color w:val="000000"/>
                <w:sz w:val="18"/>
                <w:szCs w:val="18"/>
                <w:lang w:val="es-AR" w:eastAsia="es-AR"/>
              </w:rPr>
              <w:t>tam</w:t>
            </w:r>
            <w:proofErr w:type="spellEnd"/>
            <w:r w:rsidRPr="004A196D">
              <w:rPr>
                <w:rFonts w:asciiTheme="minorHAnsi" w:eastAsia="Times New Roman" w:hAnsiTheme="minorHAnsi" w:cstheme="minorHAnsi"/>
                <w:color w:val="000000"/>
                <w:sz w:val="18"/>
                <w:szCs w:val="18"/>
                <w:lang w:val="es-AR" w:eastAsia="es-AR"/>
              </w:rPr>
              <w:t>.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lastRenderedPageBreak/>
              <w:t>123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292-01611-0001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Folio transparente </w:t>
            </w:r>
            <w:proofErr w:type="spellStart"/>
            <w:r w:rsidRPr="004A196D">
              <w:rPr>
                <w:rFonts w:asciiTheme="minorHAnsi" w:eastAsia="Times New Roman" w:hAnsiTheme="minorHAnsi" w:cstheme="minorHAnsi"/>
                <w:color w:val="000000"/>
                <w:sz w:val="18"/>
                <w:szCs w:val="18"/>
                <w:lang w:val="es-AR" w:eastAsia="es-AR"/>
              </w:rPr>
              <w:t>tam</w:t>
            </w:r>
            <w:proofErr w:type="spellEnd"/>
            <w:r w:rsidRPr="004A196D">
              <w:rPr>
                <w:rFonts w:asciiTheme="minorHAnsi" w:eastAsia="Times New Roman" w:hAnsiTheme="minorHAnsi" w:cstheme="minorHAnsi"/>
                <w:color w:val="000000"/>
                <w:sz w:val="18"/>
                <w:szCs w:val="18"/>
                <w:lang w:val="es-AR" w:eastAsia="es-AR"/>
              </w:rPr>
              <w:t>. oficio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292-01616-0013A</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azul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292-01616-0013B</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292-01616-0011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p/pizarra azul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292-01616-0009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p/pizarra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292-01616-0010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p/pizarra rojo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289"/>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129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292-01616-0022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p/pizarra verde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292-01616-0013C</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rojo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292-01616-0118a</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t/</w:t>
            </w:r>
            <w:proofErr w:type="spellStart"/>
            <w:r w:rsidRPr="004A196D">
              <w:rPr>
                <w:rFonts w:asciiTheme="minorHAnsi" w:eastAsia="Times New Roman" w:hAnsiTheme="minorHAnsi" w:cstheme="minorHAnsi"/>
                <w:color w:val="000000"/>
                <w:sz w:val="18"/>
                <w:szCs w:val="18"/>
                <w:lang w:val="es-AR" w:eastAsia="es-AR"/>
              </w:rPr>
              <w:t>alsolvente</w:t>
            </w:r>
            <w:proofErr w:type="spellEnd"/>
            <w:r w:rsidRPr="004A196D">
              <w:rPr>
                <w:rFonts w:asciiTheme="minorHAnsi" w:eastAsia="Times New Roman" w:hAnsiTheme="minorHAnsi" w:cstheme="minorHAnsi"/>
                <w:color w:val="000000"/>
                <w:sz w:val="18"/>
                <w:szCs w:val="18"/>
                <w:lang w:val="es-AR" w:eastAsia="es-AR"/>
              </w:rPr>
              <w:t xml:space="preserve"> azul</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292-01616-0074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t/</w:t>
            </w:r>
            <w:proofErr w:type="spellStart"/>
            <w:r w:rsidRPr="004A196D">
              <w:rPr>
                <w:rFonts w:asciiTheme="minorHAnsi" w:eastAsia="Times New Roman" w:hAnsiTheme="minorHAnsi" w:cstheme="minorHAnsi"/>
                <w:color w:val="000000"/>
                <w:sz w:val="18"/>
                <w:szCs w:val="18"/>
                <w:lang w:val="es-AR" w:eastAsia="es-AR"/>
              </w:rPr>
              <w:t>alsolvente</w:t>
            </w:r>
            <w:proofErr w:type="spellEnd"/>
            <w:r w:rsidRPr="004A196D">
              <w:rPr>
                <w:rFonts w:asciiTheme="minorHAnsi" w:eastAsia="Times New Roman" w:hAnsiTheme="minorHAnsi" w:cstheme="minorHAnsi"/>
                <w:color w:val="000000"/>
                <w:sz w:val="18"/>
                <w:szCs w:val="18"/>
                <w:lang w:val="es-AR" w:eastAsia="es-AR"/>
              </w:rPr>
              <w:t xml:space="preserve">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292-01616-0118r</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t/</w:t>
            </w:r>
            <w:proofErr w:type="spellStart"/>
            <w:r w:rsidRPr="004A196D">
              <w:rPr>
                <w:rFonts w:asciiTheme="minorHAnsi" w:eastAsia="Times New Roman" w:hAnsiTheme="minorHAnsi" w:cstheme="minorHAnsi"/>
                <w:color w:val="000000"/>
                <w:sz w:val="18"/>
                <w:szCs w:val="18"/>
                <w:lang w:val="es-AR" w:eastAsia="es-AR"/>
              </w:rPr>
              <w:t>alsolvente</w:t>
            </w:r>
            <w:proofErr w:type="spellEnd"/>
            <w:r w:rsidRPr="004A196D">
              <w:rPr>
                <w:rFonts w:asciiTheme="minorHAnsi" w:eastAsia="Times New Roman" w:hAnsiTheme="minorHAnsi" w:cstheme="minorHAnsi"/>
                <w:color w:val="000000"/>
                <w:sz w:val="18"/>
                <w:szCs w:val="18"/>
                <w:lang w:val="es-AR" w:eastAsia="es-AR"/>
              </w:rPr>
              <w:t xml:space="preserve"> rojo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292-01616-0118v</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C37987">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t/a</w:t>
            </w:r>
            <w:r w:rsidR="00C37987">
              <w:rPr>
                <w:rFonts w:asciiTheme="minorHAnsi" w:eastAsia="Times New Roman" w:hAnsiTheme="minorHAnsi" w:cstheme="minorHAnsi"/>
                <w:color w:val="000000"/>
                <w:sz w:val="18"/>
                <w:szCs w:val="18"/>
                <w:lang w:val="es-AR" w:eastAsia="es-AR"/>
              </w:rPr>
              <w:t xml:space="preserve">l </w:t>
            </w:r>
            <w:r w:rsidRPr="004A196D">
              <w:rPr>
                <w:rFonts w:asciiTheme="minorHAnsi" w:eastAsia="Times New Roman" w:hAnsiTheme="minorHAnsi" w:cstheme="minorHAnsi"/>
                <w:color w:val="000000"/>
                <w:sz w:val="18"/>
                <w:szCs w:val="18"/>
                <w:lang w:val="es-AR" w:eastAsia="es-AR"/>
              </w:rPr>
              <w:t>solvente verde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292-01616-0013D</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Marcador verde</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292-01620-0003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CD grabable de 650 megabytes</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292-01786-0001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C37987">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Indice</w:t>
            </w:r>
            <w:proofErr w:type="spellEnd"/>
            <w:r w:rsidRPr="004A196D">
              <w:rPr>
                <w:rFonts w:asciiTheme="minorHAnsi" w:eastAsia="Times New Roman" w:hAnsiTheme="minorHAnsi" w:cstheme="minorHAnsi"/>
                <w:color w:val="000000"/>
                <w:sz w:val="18"/>
                <w:szCs w:val="18"/>
                <w:lang w:val="es-AR" w:eastAsia="es-AR"/>
              </w:rPr>
              <w:t xml:space="preserve"> alfab</w:t>
            </w:r>
            <w:r w:rsidR="00C37987">
              <w:rPr>
                <w:rFonts w:asciiTheme="minorHAnsi" w:eastAsia="Times New Roman" w:hAnsiTheme="minorHAnsi" w:cstheme="minorHAnsi"/>
                <w:color w:val="000000"/>
                <w:sz w:val="18"/>
                <w:szCs w:val="18"/>
                <w:lang w:val="es-AR" w:eastAsia="es-AR"/>
              </w:rPr>
              <w:t>é</w:t>
            </w:r>
            <w:r w:rsidRPr="004A196D">
              <w:rPr>
                <w:rFonts w:asciiTheme="minorHAnsi" w:eastAsia="Times New Roman" w:hAnsiTheme="minorHAnsi" w:cstheme="minorHAnsi"/>
                <w:color w:val="000000"/>
                <w:sz w:val="18"/>
                <w:szCs w:val="18"/>
                <w:lang w:val="es-AR" w:eastAsia="es-AR"/>
              </w:rPr>
              <w:t xml:space="preserve">tico </w:t>
            </w:r>
            <w:r w:rsidR="00C37987" w:rsidRPr="004A196D">
              <w:rPr>
                <w:rFonts w:asciiTheme="minorHAnsi" w:eastAsia="Times New Roman" w:hAnsiTheme="minorHAnsi" w:cstheme="minorHAnsi"/>
                <w:color w:val="000000"/>
                <w:sz w:val="18"/>
                <w:szCs w:val="18"/>
                <w:lang w:val="es-AR" w:eastAsia="es-AR"/>
              </w:rPr>
              <w:t>cartón</w:t>
            </w:r>
            <w:r w:rsidRPr="004A196D">
              <w:rPr>
                <w:rFonts w:asciiTheme="minorHAnsi" w:eastAsia="Times New Roman" w:hAnsiTheme="minorHAnsi" w:cstheme="minorHAnsi"/>
                <w:color w:val="000000"/>
                <w:sz w:val="18"/>
                <w:szCs w:val="18"/>
                <w:lang w:val="es-AR" w:eastAsia="es-AR"/>
              </w:rPr>
              <w:t xml:space="preserve"> A4</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292-01786-0005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Indice</w:t>
            </w:r>
            <w:r w:rsidR="00C37987" w:rsidRPr="004A196D">
              <w:rPr>
                <w:rFonts w:asciiTheme="minorHAnsi" w:eastAsia="Times New Roman" w:hAnsiTheme="minorHAnsi" w:cstheme="minorHAnsi"/>
                <w:color w:val="000000"/>
                <w:sz w:val="18"/>
                <w:szCs w:val="18"/>
                <w:lang w:val="es-AR" w:eastAsia="es-AR"/>
              </w:rPr>
              <w:t>alfab</w:t>
            </w:r>
            <w:r w:rsidR="00C37987">
              <w:rPr>
                <w:rFonts w:asciiTheme="minorHAnsi" w:eastAsia="Times New Roman" w:hAnsiTheme="minorHAnsi" w:cstheme="minorHAnsi"/>
                <w:color w:val="000000"/>
                <w:sz w:val="18"/>
                <w:szCs w:val="18"/>
                <w:lang w:val="es-AR" w:eastAsia="es-AR"/>
              </w:rPr>
              <w:t>é</w:t>
            </w:r>
            <w:r w:rsidR="00C37987" w:rsidRPr="004A196D">
              <w:rPr>
                <w:rFonts w:asciiTheme="minorHAnsi" w:eastAsia="Times New Roman" w:hAnsiTheme="minorHAnsi" w:cstheme="minorHAnsi"/>
                <w:color w:val="000000"/>
                <w:sz w:val="18"/>
                <w:szCs w:val="18"/>
                <w:lang w:val="es-AR" w:eastAsia="es-AR"/>
              </w:rPr>
              <w:t>tico</w:t>
            </w:r>
            <w:proofErr w:type="spellEnd"/>
            <w:r w:rsidR="00C37987" w:rsidRPr="004A196D">
              <w:rPr>
                <w:rFonts w:asciiTheme="minorHAnsi" w:eastAsia="Times New Roman" w:hAnsiTheme="minorHAnsi" w:cstheme="minorHAnsi"/>
                <w:color w:val="000000"/>
                <w:sz w:val="18"/>
                <w:szCs w:val="18"/>
                <w:lang w:val="es-AR" w:eastAsia="es-AR"/>
              </w:rPr>
              <w:t xml:space="preserve"> cartón</w:t>
            </w:r>
            <w:r w:rsidRPr="004A196D">
              <w:rPr>
                <w:rFonts w:asciiTheme="minorHAnsi" w:eastAsia="Times New Roman" w:hAnsiTheme="minorHAnsi" w:cstheme="minorHAnsi"/>
                <w:color w:val="000000"/>
                <w:sz w:val="18"/>
                <w:szCs w:val="18"/>
                <w:lang w:val="es-AR" w:eastAsia="es-AR"/>
              </w:rPr>
              <w:t xml:space="preserve"> ofici</w:t>
            </w:r>
            <w:r w:rsidR="00C37987">
              <w:rPr>
                <w:rFonts w:asciiTheme="minorHAnsi" w:eastAsia="Times New Roman" w:hAnsiTheme="minorHAnsi" w:cstheme="minorHAnsi"/>
                <w:color w:val="000000"/>
                <w:sz w:val="18"/>
                <w:szCs w:val="18"/>
                <w:lang w:val="es-AR" w:eastAsia="es-AR"/>
              </w:rPr>
              <w:t>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139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292-01954-0001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Borrador p/pizarra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292-01950-0001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Porta CD </w:t>
            </w:r>
            <w:proofErr w:type="spellStart"/>
            <w:r w:rsidRPr="004A196D">
              <w:rPr>
                <w:rFonts w:asciiTheme="minorHAnsi" w:eastAsia="Times New Roman" w:hAnsiTheme="minorHAnsi" w:cstheme="minorHAnsi"/>
                <w:color w:val="000000"/>
                <w:sz w:val="18"/>
                <w:szCs w:val="18"/>
                <w:lang w:val="es-AR" w:eastAsia="es-AR"/>
              </w:rPr>
              <w:t>rom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292-02138-0002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C37987" w:rsidP="004A196D">
            <w:pPr>
              <w:spacing w:line="240" w:lineRule="auto"/>
              <w:rPr>
                <w:rFonts w:asciiTheme="minorHAnsi" w:eastAsia="Times New Roman" w:hAnsiTheme="minorHAnsi" w:cstheme="minorHAnsi"/>
                <w:color w:val="000000"/>
                <w:sz w:val="18"/>
                <w:szCs w:val="18"/>
                <w:lang w:val="es-AR" w:eastAsia="es-AR"/>
              </w:rPr>
            </w:pPr>
            <w:r>
              <w:rPr>
                <w:rFonts w:asciiTheme="minorHAnsi" w:eastAsia="Times New Roman" w:hAnsiTheme="minorHAnsi" w:cstheme="minorHAnsi"/>
                <w:color w:val="000000"/>
                <w:sz w:val="18"/>
                <w:szCs w:val="18"/>
                <w:lang w:val="es-AR" w:eastAsia="es-AR"/>
              </w:rPr>
              <w:t>Lá</w:t>
            </w:r>
            <w:r w:rsidR="004A196D" w:rsidRPr="004A196D">
              <w:rPr>
                <w:rFonts w:asciiTheme="minorHAnsi" w:eastAsia="Times New Roman" w:hAnsiTheme="minorHAnsi" w:cstheme="minorHAnsi"/>
                <w:color w:val="000000"/>
                <w:sz w:val="18"/>
                <w:szCs w:val="18"/>
                <w:lang w:val="es-AR" w:eastAsia="es-AR"/>
              </w:rPr>
              <w:t xml:space="preserve">piz </w:t>
            </w:r>
            <w:proofErr w:type="spellStart"/>
            <w:r w:rsidR="004A196D" w:rsidRPr="004A196D">
              <w:rPr>
                <w:rFonts w:asciiTheme="minorHAnsi" w:eastAsia="Times New Roman" w:hAnsiTheme="minorHAnsi" w:cstheme="minorHAnsi"/>
                <w:color w:val="000000"/>
                <w:sz w:val="18"/>
                <w:szCs w:val="18"/>
                <w:lang w:val="es-AR" w:eastAsia="es-AR"/>
              </w:rPr>
              <w:t>portamina</w:t>
            </w:r>
            <w:proofErr w:type="spellEnd"/>
            <w:r w:rsidR="004A196D" w:rsidRPr="004A196D">
              <w:rPr>
                <w:rFonts w:asciiTheme="minorHAnsi" w:eastAsia="Times New Roman" w:hAnsiTheme="minorHAnsi" w:cstheme="minorHAnsi"/>
                <w:color w:val="000000"/>
                <w:sz w:val="18"/>
                <w:szCs w:val="18"/>
                <w:lang w:val="es-AR" w:eastAsia="es-AR"/>
              </w:rPr>
              <w:t xml:space="preserve"> 0.5 </w:t>
            </w:r>
            <w:proofErr w:type="spellStart"/>
            <w:r w:rsidR="004A196D"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292-03111-0001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Liquido borrador p/</w:t>
            </w:r>
            <w:r w:rsidR="00C37987" w:rsidRPr="004A196D">
              <w:rPr>
                <w:rFonts w:asciiTheme="minorHAnsi" w:eastAsia="Times New Roman" w:hAnsiTheme="minorHAnsi" w:cstheme="minorHAnsi"/>
                <w:color w:val="000000"/>
                <w:sz w:val="18"/>
                <w:szCs w:val="18"/>
                <w:lang w:val="es-AR" w:eastAsia="es-AR"/>
              </w:rPr>
              <w:t>pizarrón</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292-04042-0003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Etiqueta p/CD</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292.01577-0004</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Aprieta papel de 40 </w:t>
            </w:r>
            <w:proofErr w:type="spellStart"/>
            <w:r w:rsidRPr="004A196D">
              <w:rPr>
                <w:rFonts w:asciiTheme="minorHAnsi" w:eastAsia="Times New Roman" w:hAnsiTheme="minorHAnsi" w:cstheme="minorHAnsi"/>
                <w:color w:val="000000"/>
                <w:sz w:val="18"/>
                <w:szCs w:val="18"/>
                <w:lang w:val="es-AR" w:eastAsia="es-AR"/>
              </w:rPr>
              <w:t>mm.</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296-00401-0671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1015 Q 2612A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296-00401-0271A</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tóner</w:t>
            </w:r>
            <w:r w:rsidRPr="004A196D">
              <w:rPr>
                <w:rFonts w:asciiTheme="minorHAnsi" w:eastAsia="Times New Roman" w:hAnsiTheme="minorHAnsi" w:cstheme="minorHAnsi"/>
                <w:color w:val="000000"/>
                <w:sz w:val="18"/>
                <w:szCs w:val="18"/>
                <w:lang w:val="es-AR" w:eastAsia="es-AR"/>
              </w:rPr>
              <w:t xml:space="preserve"> hp 2100 4096-A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296-00401-0271B</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2100 4096-A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296-00401-0349</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4050 N</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149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296-00401-0801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4250 Q5942X</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296-00401-0095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4v C-3900-A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296-00401-0190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5 LC98</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296-00401-0013</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5L C-3906-A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296-00401-0012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5p LC03</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296-00401-0345A</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5si C-3909-A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296-00401-0345B</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5si C-3909-A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296-00401-0210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 xml:space="preserve">hp </w:t>
            </w:r>
            <w:proofErr w:type="spellStart"/>
            <w:r w:rsidRPr="004A196D">
              <w:rPr>
                <w:rFonts w:asciiTheme="minorHAnsi" w:eastAsia="Times New Roman" w:hAnsiTheme="minorHAnsi" w:cstheme="minorHAnsi"/>
                <w:color w:val="000000"/>
                <w:sz w:val="18"/>
                <w:szCs w:val="18"/>
                <w:lang w:val="es-AR" w:eastAsia="es-AR"/>
              </w:rPr>
              <w:t>Lexmark</w:t>
            </w:r>
            <w:proofErr w:type="spellEnd"/>
            <w:r w:rsidRPr="004A196D">
              <w:rPr>
                <w:rFonts w:asciiTheme="minorHAnsi" w:eastAsia="Times New Roman" w:hAnsiTheme="minorHAnsi" w:cstheme="minorHAnsi"/>
                <w:color w:val="000000"/>
                <w:sz w:val="18"/>
                <w:szCs w:val="18"/>
                <w:lang w:val="es-AR" w:eastAsia="es-AR"/>
              </w:rPr>
              <w:t xml:space="preserve"> 4039</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296-01355-0582</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Cartucho tinta hp 3420 color</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296-01355-0581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Cartucho tinta hp 3420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159</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296-01355-0070</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Cartucho tinta hp 680 C color</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160</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296-01355-0071</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Cartucho tinta hp 680 C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161</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296-01355-0245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840 c color</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162</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296-01355-0246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840 c negro</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163</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296-01573-0028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C37987">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Cinta impresi</w:t>
            </w:r>
            <w:r w:rsidR="00C37987">
              <w:rPr>
                <w:rFonts w:asciiTheme="minorHAnsi" w:eastAsia="Times New Roman" w:hAnsiTheme="minorHAnsi" w:cstheme="minorHAnsi"/>
                <w:color w:val="000000"/>
                <w:sz w:val="18"/>
                <w:szCs w:val="18"/>
                <w:lang w:val="es-AR" w:eastAsia="es-AR"/>
              </w:rPr>
              <w:t xml:space="preserve">ón </w:t>
            </w:r>
            <w:proofErr w:type="spellStart"/>
            <w:r w:rsidR="00C37987">
              <w:rPr>
                <w:rFonts w:asciiTheme="minorHAnsi" w:eastAsia="Times New Roman" w:hAnsiTheme="minorHAnsi" w:cstheme="minorHAnsi"/>
                <w:color w:val="000000"/>
                <w:sz w:val="18"/>
                <w:szCs w:val="18"/>
                <w:lang w:val="es-AR" w:eastAsia="es-AR"/>
              </w:rPr>
              <w:t>calcul</w:t>
            </w:r>
            <w:proofErr w:type="spellEnd"/>
            <w:r w:rsidR="00C37987">
              <w:rPr>
                <w:rFonts w:asciiTheme="minorHAnsi" w:eastAsia="Times New Roman" w:hAnsiTheme="minorHAnsi" w:cstheme="minorHAnsi"/>
                <w:color w:val="000000"/>
                <w:sz w:val="18"/>
                <w:szCs w:val="18"/>
                <w:lang w:val="es-AR" w:eastAsia="es-AR"/>
              </w:rPr>
              <w:t xml:space="preserve">. </w:t>
            </w:r>
            <w:proofErr w:type="spellStart"/>
            <w:r w:rsidR="00C37987">
              <w:rPr>
                <w:rFonts w:asciiTheme="minorHAnsi" w:eastAsia="Times New Roman" w:hAnsiTheme="minorHAnsi" w:cstheme="minorHAnsi"/>
                <w:color w:val="000000"/>
                <w:sz w:val="18"/>
                <w:szCs w:val="18"/>
                <w:lang w:val="es-AR" w:eastAsia="es-AR"/>
              </w:rPr>
              <w:t>C</w:t>
            </w:r>
            <w:r w:rsidRPr="004A196D">
              <w:rPr>
                <w:rFonts w:asciiTheme="minorHAnsi" w:eastAsia="Times New Roman" w:hAnsiTheme="minorHAnsi" w:cstheme="minorHAnsi"/>
                <w:color w:val="000000"/>
                <w:sz w:val="18"/>
                <w:szCs w:val="18"/>
                <w:lang w:val="es-AR" w:eastAsia="es-AR"/>
              </w:rPr>
              <w:t>asio</w:t>
            </w:r>
            <w:proofErr w:type="spellEnd"/>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164</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296-01891-0125</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7E4D87" w:rsidRDefault="004A196D" w:rsidP="004A196D">
            <w:pPr>
              <w:spacing w:line="240" w:lineRule="auto"/>
              <w:rPr>
                <w:rFonts w:asciiTheme="minorHAnsi" w:eastAsia="Times New Roman" w:hAnsiTheme="minorHAnsi" w:cstheme="minorHAnsi"/>
                <w:color w:val="000000"/>
                <w:sz w:val="18"/>
                <w:szCs w:val="18"/>
                <w:lang w:val="en-US" w:eastAsia="es-AR"/>
              </w:rPr>
            </w:pPr>
            <w:r w:rsidRPr="007E4D87">
              <w:rPr>
                <w:rFonts w:asciiTheme="minorHAnsi" w:eastAsia="Times New Roman" w:hAnsiTheme="minorHAnsi" w:cstheme="minorHAnsi"/>
                <w:color w:val="000000"/>
                <w:sz w:val="18"/>
                <w:szCs w:val="18"/>
                <w:lang w:val="en-US" w:eastAsia="es-AR"/>
              </w:rPr>
              <w:t xml:space="preserve">Cart. </w:t>
            </w:r>
            <w:proofErr w:type="spellStart"/>
            <w:r w:rsidR="00C37987" w:rsidRPr="007E4D87">
              <w:rPr>
                <w:rFonts w:asciiTheme="minorHAnsi" w:eastAsia="Times New Roman" w:hAnsiTheme="minorHAnsi" w:cstheme="minorHAnsi"/>
                <w:color w:val="000000"/>
                <w:sz w:val="18"/>
                <w:szCs w:val="18"/>
                <w:lang w:val="en-US" w:eastAsia="es-AR"/>
              </w:rPr>
              <w:t>tóner</w:t>
            </w:r>
            <w:r w:rsidRPr="007E4D87">
              <w:rPr>
                <w:rFonts w:asciiTheme="minorHAnsi" w:eastAsia="Times New Roman" w:hAnsiTheme="minorHAnsi" w:cstheme="minorHAnsi"/>
                <w:color w:val="000000"/>
                <w:sz w:val="18"/>
                <w:szCs w:val="18"/>
                <w:lang w:val="en-US" w:eastAsia="es-AR"/>
              </w:rPr>
              <w:t>hp</w:t>
            </w:r>
            <w:proofErr w:type="spellEnd"/>
            <w:r w:rsidRPr="007E4D87">
              <w:rPr>
                <w:rFonts w:asciiTheme="minorHAnsi" w:eastAsia="Times New Roman" w:hAnsiTheme="minorHAnsi" w:cstheme="minorHAnsi"/>
                <w:color w:val="000000"/>
                <w:sz w:val="18"/>
                <w:szCs w:val="18"/>
                <w:lang w:val="en-US" w:eastAsia="es-AR"/>
              </w:rPr>
              <w:t xml:space="preserve"> 4550 C-4191-A n</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165</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296-01891-0126</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7E4D87" w:rsidRDefault="004A196D" w:rsidP="004A196D">
            <w:pPr>
              <w:spacing w:line="240" w:lineRule="auto"/>
              <w:rPr>
                <w:rFonts w:asciiTheme="minorHAnsi" w:eastAsia="Times New Roman" w:hAnsiTheme="minorHAnsi" w:cstheme="minorHAnsi"/>
                <w:color w:val="000000"/>
                <w:sz w:val="18"/>
                <w:szCs w:val="18"/>
                <w:lang w:val="en-US" w:eastAsia="es-AR"/>
              </w:rPr>
            </w:pPr>
            <w:r w:rsidRPr="007E4D87">
              <w:rPr>
                <w:rFonts w:asciiTheme="minorHAnsi" w:eastAsia="Times New Roman" w:hAnsiTheme="minorHAnsi" w:cstheme="minorHAnsi"/>
                <w:color w:val="000000"/>
                <w:sz w:val="18"/>
                <w:szCs w:val="18"/>
                <w:lang w:val="en-US" w:eastAsia="es-AR"/>
              </w:rPr>
              <w:t xml:space="preserve">Cart. </w:t>
            </w:r>
            <w:proofErr w:type="spellStart"/>
            <w:r w:rsidR="00C37987" w:rsidRPr="007E4D87">
              <w:rPr>
                <w:rFonts w:asciiTheme="minorHAnsi" w:eastAsia="Times New Roman" w:hAnsiTheme="minorHAnsi" w:cstheme="minorHAnsi"/>
                <w:color w:val="000000"/>
                <w:sz w:val="18"/>
                <w:szCs w:val="18"/>
                <w:lang w:val="en-US" w:eastAsia="es-AR"/>
              </w:rPr>
              <w:t>tóner</w:t>
            </w:r>
            <w:r w:rsidRPr="007E4D87">
              <w:rPr>
                <w:rFonts w:asciiTheme="minorHAnsi" w:eastAsia="Times New Roman" w:hAnsiTheme="minorHAnsi" w:cstheme="minorHAnsi"/>
                <w:color w:val="000000"/>
                <w:sz w:val="18"/>
                <w:szCs w:val="18"/>
                <w:lang w:val="en-US" w:eastAsia="es-AR"/>
              </w:rPr>
              <w:t>hp</w:t>
            </w:r>
            <w:proofErr w:type="spellEnd"/>
            <w:r w:rsidRPr="007E4D87">
              <w:rPr>
                <w:rFonts w:asciiTheme="minorHAnsi" w:eastAsia="Times New Roman" w:hAnsiTheme="minorHAnsi" w:cstheme="minorHAnsi"/>
                <w:color w:val="000000"/>
                <w:sz w:val="18"/>
                <w:szCs w:val="18"/>
                <w:lang w:val="en-US" w:eastAsia="es-AR"/>
              </w:rPr>
              <w:t xml:space="preserve"> 4550 C-4192-A c</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166</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296-01891-0127</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7E4D87" w:rsidRDefault="004A196D" w:rsidP="004A196D">
            <w:pPr>
              <w:spacing w:line="240" w:lineRule="auto"/>
              <w:rPr>
                <w:rFonts w:asciiTheme="minorHAnsi" w:eastAsia="Times New Roman" w:hAnsiTheme="minorHAnsi" w:cstheme="minorHAnsi"/>
                <w:color w:val="000000"/>
                <w:sz w:val="18"/>
                <w:szCs w:val="18"/>
                <w:lang w:val="en-US" w:eastAsia="es-AR"/>
              </w:rPr>
            </w:pPr>
            <w:r w:rsidRPr="007E4D87">
              <w:rPr>
                <w:rFonts w:asciiTheme="minorHAnsi" w:eastAsia="Times New Roman" w:hAnsiTheme="minorHAnsi" w:cstheme="minorHAnsi"/>
                <w:color w:val="000000"/>
                <w:sz w:val="18"/>
                <w:szCs w:val="18"/>
                <w:lang w:val="en-US" w:eastAsia="es-AR"/>
              </w:rPr>
              <w:t xml:space="preserve">Cart. </w:t>
            </w:r>
            <w:proofErr w:type="spellStart"/>
            <w:r w:rsidR="00C37987" w:rsidRPr="007E4D87">
              <w:rPr>
                <w:rFonts w:asciiTheme="minorHAnsi" w:eastAsia="Times New Roman" w:hAnsiTheme="minorHAnsi" w:cstheme="minorHAnsi"/>
                <w:color w:val="000000"/>
                <w:sz w:val="18"/>
                <w:szCs w:val="18"/>
                <w:lang w:val="en-US" w:eastAsia="es-AR"/>
              </w:rPr>
              <w:t>tóner</w:t>
            </w:r>
            <w:r w:rsidRPr="007E4D87">
              <w:rPr>
                <w:rFonts w:asciiTheme="minorHAnsi" w:eastAsia="Times New Roman" w:hAnsiTheme="minorHAnsi" w:cstheme="minorHAnsi"/>
                <w:color w:val="000000"/>
                <w:sz w:val="18"/>
                <w:szCs w:val="18"/>
                <w:lang w:val="en-US" w:eastAsia="es-AR"/>
              </w:rPr>
              <w:t>hp</w:t>
            </w:r>
            <w:proofErr w:type="spellEnd"/>
            <w:r w:rsidRPr="007E4D87">
              <w:rPr>
                <w:rFonts w:asciiTheme="minorHAnsi" w:eastAsia="Times New Roman" w:hAnsiTheme="minorHAnsi" w:cstheme="minorHAnsi"/>
                <w:color w:val="000000"/>
                <w:sz w:val="18"/>
                <w:szCs w:val="18"/>
                <w:lang w:val="en-US" w:eastAsia="es-AR"/>
              </w:rPr>
              <w:t xml:space="preserve"> 4550 C-4193-A m</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lastRenderedPageBreak/>
              <w:t>167</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296-01891-0128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proofErr w:type="spellStart"/>
            <w:r w:rsidRPr="004A196D">
              <w:rPr>
                <w:rFonts w:asciiTheme="minorHAnsi" w:eastAsia="Times New Roman" w:hAnsiTheme="minorHAnsi" w:cstheme="minorHAnsi"/>
                <w:color w:val="000000"/>
                <w:sz w:val="18"/>
                <w:szCs w:val="18"/>
                <w:lang w:val="es-AR" w:eastAsia="es-AR"/>
              </w:rPr>
              <w:t>Cart</w:t>
            </w:r>
            <w:proofErr w:type="spellEnd"/>
            <w:r w:rsidRPr="004A196D">
              <w:rPr>
                <w:rFonts w:asciiTheme="minorHAnsi" w:eastAsia="Times New Roman" w:hAnsiTheme="minorHAnsi" w:cstheme="minorHAnsi"/>
                <w:color w:val="000000"/>
                <w:sz w:val="18"/>
                <w:szCs w:val="18"/>
                <w:lang w:val="es-AR" w:eastAsia="es-AR"/>
              </w:rPr>
              <w:t xml:space="preserve">.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4550 C-4194-A 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r w:rsidR="004A196D" w:rsidRPr="004A196D" w:rsidTr="004A196D">
        <w:trPr>
          <w:trHeight w:val="300"/>
          <w:jc w:val="center"/>
        </w:trPr>
        <w:tc>
          <w:tcPr>
            <w:tcW w:w="718" w:type="dxa"/>
            <w:tcBorders>
              <w:top w:val="nil"/>
              <w:left w:val="single" w:sz="4" w:space="0" w:color="auto"/>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168</w:t>
            </w:r>
          </w:p>
        </w:tc>
        <w:tc>
          <w:tcPr>
            <w:tcW w:w="16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296-0401-0548</w:t>
            </w:r>
          </w:p>
        </w:tc>
        <w:tc>
          <w:tcPr>
            <w:tcW w:w="3260"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 xml:space="preserve">Cartucho </w:t>
            </w:r>
            <w:r w:rsidR="00C37987" w:rsidRPr="004A196D">
              <w:rPr>
                <w:rFonts w:asciiTheme="minorHAnsi" w:eastAsia="Times New Roman" w:hAnsiTheme="minorHAnsi" w:cstheme="minorHAnsi"/>
                <w:color w:val="000000"/>
                <w:sz w:val="18"/>
                <w:szCs w:val="18"/>
                <w:lang w:val="es-AR" w:eastAsia="es-AR"/>
              </w:rPr>
              <w:t xml:space="preserve">tóner </w:t>
            </w:r>
            <w:r w:rsidRPr="004A196D">
              <w:rPr>
                <w:rFonts w:asciiTheme="minorHAnsi" w:eastAsia="Times New Roman" w:hAnsiTheme="minorHAnsi" w:cstheme="minorHAnsi"/>
                <w:color w:val="000000"/>
                <w:sz w:val="18"/>
                <w:szCs w:val="18"/>
                <w:lang w:val="es-AR" w:eastAsia="es-AR"/>
              </w:rPr>
              <w:t>HP 4200N Q1338A</w:t>
            </w:r>
          </w:p>
        </w:tc>
        <w:tc>
          <w:tcPr>
            <w:tcW w:w="1261" w:type="dxa"/>
            <w:tcBorders>
              <w:top w:val="nil"/>
              <w:left w:val="nil"/>
              <w:bottom w:val="single" w:sz="4" w:space="0" w:color="auto"/>
              <w:right w:val="single" w:sz="4" w:space="0" w:color="auto"/>
            </w:tcBorders>
            <w:shd w:val="clear" w:color="auto" w:fill="auto"/>
            <w:noWrap/>
            <w:vAlign w:val="bottom"/>
            <w:hideMark/>
          </w:tcPr>
          <w:p w:rsidR="004A196D" w:rsidRPr="004A196D" w:rsidRDefault="004A196D" w:rsidP="004A196D">
            <w:pPr>
              <w:spacing w:line="240" w:lineRule="auto"/>
              <w:jc w:val="right"/>
              <w:rPr>
                <w:rFonts w:asciiTheme="minorHAnsi" w:eastAsia="Times New Roman" w:hAnsiTheme="minorHAnsi" w:cstheme="minorHAnsi"/>
                <w:color w:val="000000"/>
                <w:sz w:val="18"/>
                <w:szCs w:val="18"/>
                <w:lang w:val="es-AR" w:eastAsia="es-AR"/>
              </w:rPr>
            </w:pPr>
            <w:r w:rsidRPr="004A196D">
              <w:rPr>
                <w:rFonts w:asciiTheme="minorHAnsi" w:eastAsia="Times New Roman" w:hAnsiTheme="minorHAnsi" w:cstheme="minorHAnsi"/>
                <w:color w:val="000000"/>
                <w:sz w:val="18"/>
                <w:szCs w:val="18"/>
                <w:lang w:val="es-AR" w:eastAsia="es-AR"/>
              </w:rPr>
              <w:t>5</w:t>
            </w:r>
          </w:p>
        </w:tc>
      </w:tr>
    </w:tbl>
    <w:p w:rsidR="004A196D" w:rsidRDefault="004A196D" w:rsidP="005466B5">
      <w:pPr>
        <w:rPr>
          <w:rFonts w:asciiTheme="minorHAnsi" w:hAnsiTheme="minorHAnsi" w:cstheme="minorHAnsi"/>
        </w:rPr>
      </w:pPr>
    </w:p>
    <w:p w:rsidR="004A196D" w:rsidRDefault="004A196D" w:rsidP="005466B5">
      <w:pPr>
        <w:rPr>
          <w:rFonts w:asciiTheme="minorHAnsi" w:hAnsiTheme="minorHAnsi" w:cstheme="minorHAnsi"/>
        </w:rPr>
      </w:pPr>
    </w:p>
    <w:sectPr w:rsidR="004A196D" w:rsidSect="000B5AF0">
      <w:pgSz w:w="11906" w:h="16838"/>
      <w:pgMar w:top="1417" w:right="849" w:bottom="993" w:left="1701" w:header="708" w:footer="11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6" w:author="Cristina" w:date="2014-05-01T13:55:00Z" w:initials="C">
    <w:p w:rsidR="00A864E8" w:rsidRDefault="00A864E8">
      <w:pPr>
        <w:pStyle w:val="Textocomentario"/>
      </w:pPr>
      <w:r>
        <w:rPr>
          <w:rStyle w:val="Refdecomentario"/>
        </w:rPr>
        <w:annotationRef/>
      </w:r>
      <w:r>
        <w:t>Pendiente</w:t>
      </w:r>
    </w:p>
  </w:comment>
  <w:comment w:id="67" w:author="Cristina" w:date="2014-05-01T13:55:00Z" w:initials="C">
    <w:p w:rsidR="00A864E8" w:rsidRDefault="00A864E8">
      <w:pPr>
        <w:pStyle w:val="Textocomentario"/>
      </w:pPr>
      <w:r>
        <w:rPr>
          <w:rStyle w:val="Refdecomentario"/>
        </w:rPr>
        <w:annotationRef/>
      </w:r>
      <w:r>
        <w:t>Pendiente</w:t>
      </w:r>
    </w:p>
  </w:comment>
  <w:comment w:id="68" w:author="Cristina" w:date="2014-05-01T13:55:00Z" w:initials="C">
    <w:p w:rsidR="00A864E8" w:rsidRDefault="00A864E8">
      <w:pPr>
        <w:pStyle w:val="Textocomentario"/>
      </w:pPr>
      <w:r>
        <w:rPr>
          <w:rStyle w:val="Refdecomentario"/>
        </w:rPr>
        <w:annotationRef/>
      </w:r>
      <w:r>
        <w:t>Pendiente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4E8" w:rsidRDefault="00A864E8" w:rsidP="00BC4E13">
      <w:r>
        <w:separator/>
      </w:r>
    </w:p>
  </w:endnote>
  <w:endnote w:type="continuationSeparator" w:id="0">
    <w:p w:rsidR="00A864E8" w:rsidRDefault="00A864E8" w:rsidP="00BC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4E8" w:rsidRPr="00BC4E13" w:rsidRDefault="00A864E8" w:rsidP="00BC4E13"/>
  <w:tbl>
    <w:tblPr>
      <w:tblW w:w="0" w:type="auto"/>
      <w:tblLook w:val="00A0" w:firstRow="1" w:lastRow="0" w:firstColumn="1" w:lastColumn="0" w:noHBand="0" w:noVBand="0"/>
    </w:tblPr>
    <w:tblGrid>
      <w:gridCol w:w="6912"/>
      <w:gridCol w:w="1732"/>
    </w:tblGrid>
    <w:tr w:rsidR="00A864E8" w:rsidRPr="004A36F0" w:rsidTr="004A36F0">
      <w:tc>
        <w:tcPr>
          <w:tcW w:w="6912" w:type="dxa"/>
        </w:tcPr>
        <w:p w:rsidR="00A864E8" w:rsidRPr="004A36F0" w:rsidRDefault="00A864E8" w:rsidP="00F64013">
          <w:pPr>
            <w:spacing w:line="240" w:lineRule="auto"/>
          </w:pPr>
          <w:r>
            <w:t>Solicitud de Bienes e Insumos</w:t>
          </w:r>
        </w:p>
      </w:tc>
      <w:tc>
        <w:tcPr>
          <w:tcW w:w="1732" w:type="dxa"/>
        </w:tcPr>
        <w:p w:rsidR="00A864E8" w:rsidRPr="004A36F0" w:rsidRDefault="00A864E8" w:rsidP="004A36F0">
          <w:pPr>
            <w:spacing w:line="240" w:lineRule="auto"/>
          </w:pPr>
          <w:r w:rsidRPr="004A36F0">
            <w:t xml:space="preserve">Página </w:t>
          </w:r>
          <w:r w:rsidRPr="004A36F0">
            <w:rPr>
              <w:b/>
            </w:rPr>
            <w:fldChar w:fldCharType="begin"/>
          </w:r>
          <w:r w:rsidRPr="004A36F0">
            <w:rPr>
              <w:b/>
            </w:rPr>
            <w:instrText>PAGE</w:instrText>
          </w:r>
          <w:r w:rsidRPr="004A36F0">
            <w:rPr>
              <w:b/>
            </w:rPr>
            <w:fldChar w:fldCharType="separate"/>
          </w:r>
          <w:r w:rsidR="003D4A58">
            <w:rPr>
              <w:b/>
              <w:noProof/>
            </w:rPr>
            <w:t>9</w:t>
          </w:r>
          <w:r w:rsidRPr="004A36F0">
            <w:rPr>
              <w:b/>
            </w:rPr>
            <w:fldChar w:fldCharType="end"/>
          </w:r>
          <w:r w:rsidRPr="004A36F0">
            <w:t xml:space="preserve"> de </w:t>
          </w:r>
          <w:r w:rsidRPr="004A36F0">
            <w:rPr>
              <w:b/>
            </w:rPr>
            <w:fldChar w:fldCharType="begin"/>
          </w:r>
          <w:r w:rsidRPr="004A36F0">
            <w:rPr>
              <w:b/>
            </w:rPr>
            <w:instrText>NUMPAGES</w:instrText>
          </w:r>
          <w:r w:rsidRPr="004A36F0">
            <w:rPr>
              <w:b/>
            </w:rPr>
            <w:fldChar w:fldCharType="separate"/>
          </w:r>
          <w:r w:rsidR="003D4A58">
            <w:rPr>
              <w:b/>
              <w:noProof/>
            </w:rPr>
            <w:t>46</w:t>
          </w:r>
          <w:r w:rsidRPr="004A36F0">
            <w:rPr>
              <w:b/>
            </w:rPr>
            <w:fldChar w:fldCharType="end"/>
          </w:r>
        </w:p>
      </w:tc>
    </w:tr>
  </w:tbl>
  <w:p w:rsidR="00A864E8" w:rsidRDefault="00A864E8" w:rsidP="00BC4E1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4E8" w:rsidRDefault="00A864E8" w:rsidP="00BC4E13">
      <w:r>
        <w:separator/>
      </w:r>
    </w:p>
  </w:footnote>
  <w:footnote w:type="continuationSeparator" w:id="0">
    <w:p w:rsidR="00A864E8" w:rsidRDefault="00A864E8" w:rsidP="00BC4E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0" w:type="dxa"/>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278"/>
      <w:gridCol w:w="4448"/>
      <w:gridCol w:w="3794"/>
    </w:tblGrid>
    <w:tr w:rsidR="00A864E8" w:rsidRPr="004A36F0" w:rsidTr="004A36F0">
      <w:trPr>
        <w:trHeight w:val="402"/>
      </w:trPr>
      <w:tc>
        <w:tcPr>
          <w:tcW w:w="1250" w:type="dxa"/>
          <w:tcBorders>
            <w:top w:val="single" w:sz="4" w:space="0" w:color="auto"/>
            <w:bottom w:val="single" w:sz="4" w:space="0" w:color="auto"/>
            <w:right w:val="single" w:sz="4" w:space="0" w:color="auto"/>
          </w:tcBorders>
          <w:shd w:val="clear" w:color="auto" w:fill="D9D9D9"/>
          <w:vAlign w:val="center"/>
        </w:tcPr>
        <w:p w:rsidR="00A864E8" w:rsidRPr="004A36F0" w:rsidRDefault="00A864E8" w:rsidP="00B64F99">
          <w:pPr>
            <w:pStyle w:val="Encabezado"/>
          </w:pPr>
          <w:r>
            <w:t>30</w:t>
          </w:r>
          <w:r w:rsidRPr="004A36F0">
            <w:t>/</w:t>
          </w:r>
          <w:r>
            <w:t>04</w:t>
          </w:r>
          <w:r w:rsidRPr="004A36F0">
            <w:t>/201</w:t>
          </w:r>
          <w:r>
            <w:t>4</w:t>
          </w:r>
        </w:p>
      </w:tc>
      <w:tc>
        <w:tcPr>
          <w:tcW w:w="4475" w:type="dxa"/>
          <w:tcBorders>
            <w:top w:val="single" w:sz="4" w:space="0" w:color="auto"/>
            <w:left w:val="single" w:sz="4" w:space="0" w:color="auto"/>
          </w:tcBorders>
          <w:vAlign w:val="center"/>
        </w:tcPr>
        <w:p w:rsidR="00A864E8" w:rsidRPr="004A36F0" w:rsidRDefault="00A864E8" w:rsidP="00BC4E13">
          <w:pPr>
            <w:pStyle w:val="Encabezado"/>
          </w:pPr>
          <w:r w:rsidRPr="004A36F0">
            <w:t>Superintendencia de Riesgos del Trabajo</w:t>
          </w:r>
        </w:p>
      </w:tc>
      <w:tc>
        <w:tcPr>
          <w:tcW w:w="3795" w:type="dxa"/>
          <w:vMerge w:val="restart"/>
          <w:tcBorders>
            <w:top w:val="single" w:sz="4" w:space="0" w:color="auto"/>
          </w:tcBorders>
          <w:vAlign w:val="center"/>
        </w:tcPr>
        <w:p w:rsidR="00A864E8" w:rsidRPr="004A36F0" w:rsidRDefault="00A864E8" w:rsidP="00BC4E13">
          <w:pPr>
            <w:pStyle w:val="Encabezado"/>
          </w:pPr>
          <w:r>
            <w:rPr>
              <w:noProof/>
              <w:lang w:val="es-AR" w:eastAsia="es-AR"/>
            </w:rPr>
            <w:drawing>
              <wp:inline distT="0" distB="0" distL="0" distR="0">
                <wp:extent cx="2228850" cy="304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850" cy="304800"/>
                        </a:xfrm>
                        <a:prstGeom prst="rect">
                          <a:avLst/>
                        </a:prstGeom>
                        <a:noFill/>
                        <a:ln>
                          <a:noFill/>
                        </a:ln>
                      </pic:spPr>
                    </pic:pic>
                  </a:graphicData>
                </a:graphic>
              </wp:inline>
            </w:drawing>
          </w:r>
        </w:p>
      </w:tc>
    </w:tr>
    <w:tr w:rsidR="00A864E8" w:rsidRPr="004A36F0" w:rsidTr="004A36F0">
      <w:trPr>
        <w:trHeight w:val="402"/>
      </w:trPr>
      <w:tc>
        <w:tcPr>
          <w:tcW w:w="1250" w:type="dxa"/>
          <w:tcBorders>
            <w:top w:val="single" w:sz="4" w:space="0" w:color="auto"/>
            <w:bottom w:val="single" w:sz="4" w:space="0" w:color="auto"/>
            <w:right w:val="single" w:sz="4" w:space="0" w:color="auto"/>
          </w:tcBorders>
          <w:shd w:val="clear" w:color="auto" w:fill="D9D9D9"/>
          <w:vAlign w:val="center"/>
        </w:tcPr>
        <w:p w:rsidR="00A864E8" w:rsidRPr="004A36F0" w:rsidRDefault="00A864E8" w:rsidP="00F64013">
          <w:pPr>
            <w:pStyle w:val="Encabezado"/>
          </w:pPr>
          <w:r>
            <w:t>Versión 1.3</w:t>
          </w:r>
        </w:p>
      </w:tc>
      <w:tc>
        <w:tcPr>
          <w:tcW w:w="4475" w:type="dxa"/>
          <w:tcBorders>
            <w:left w:val="single" w:sz="4" w:space="0" w:color="auto"/>
            <w:bottom w:val="single" w:sz="4" w:space="0" w:color="auto"/>
          </w:tcBorders>
          <w:vAlign w:val="center"/>
        </w:tcPr>
        <w:p w:rsidR="00A864E8" w:rsidRPr="004A36F0" w:rsidRDefault="00A864E8" w:rsidP="00BC4E13">
          <w:pPr>
            <w:pStyle w:val="Encabezado"/>
          </w:pPr>
          <w:r w:rsidRPr="004A36F0">
            <w:t xml:space="preserve">Gerencia de Sistemas </w:t>
          </w:r>
        </w:p>
      </w:tc>
      <w:tc>
        <w:tcPr>
          <w:tcW w:w="3795" w:type="dxa"/>
          <w:vMerge/>
          <w:tcBorders>
            <w:bottom w:val="single" w:sz="4" w:space="0" w:color="auto"/>
          </w:tcBorders>
          <w:vAlign w:val="center"/>
        </w:tcPr>
        <w:p w:rsidR="00A864E8" w:rsidRPr="004A36F0" w:rsidRDefault="00A864E8" w:rsidP="00BC4E13">
          <w:pPr>
            <w:pStyle w:val="Encabezado"/>
          </w:pPr>
        </w:p>
      </w:tc>
    </w:tr>
  </w:tbl>
  <w:p w:rsidR="00A864E8" w:rsidRDefault="00A864E8" w:rsidP="00BC4E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168849E"/>
    <w:lvl w:ilvl="0">
      <w:start w:val="1"/>
      <w:numFmt w:val="decimal"/>
      <w:lvlText w:val="%1."/>
      <w:lvlJc w:val="left"/>
      <w:pPr>
        <w:tabs>
          <w:tab w:val="num" w:pos="360"/>
        </w:tabs>
        <w:ind w:left="360" w:hanging="360"/>
      </w:pPr>
    </w:lvl>
  </w:abstractNum>
  <w:abstractNum w:abstractNumId="1">
    <w:nsid w:val="00CA6D35"/>
    <w:multiLevelType w:val="multilevel"/>
    <w:tmpl w:val="7E40CD7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101107D4"/>
    <w:multiLevelType w:val="hybridMultilevel"/>
    <w:tmpl w:val="B73A9F42"/>
    <w:lvl w:ilvl="0" w:tplc="68ECAD2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2473D8"/>
    <w:multiLevelType w:val="hybridMultilevel"/>
    <w:tmpl w:val="6A744F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C826803"/>
    <w:multiLevelType w:val="hybridMultilevel"/>
    <w:tmpl w:val="2F1E0992"/>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352A8C"/>
    <w:multiLevelType w:val="hybridMultilevel"/>
    <w:tmpl w:val="D14C00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6CD1A13"/>
    <w:multiLevelType w:val="hybridMultilevel"/>
    <w:tmpl w:val="150CE7E2"/>
    <w:lvl w:ilvl="0" w:tplc="12B4EBFE">
      <w:start w:val="1"/>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9ED669F"/>
    <w:multiLevelType w:val="hybridMultilevel"/>
    <w:tmpl w:val="D14C00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3F830C4"/>
    <w:multiLevelType w:val="hybridMultilevel"/>
    <w:tmpl w:val="D14C00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14D3723"/>
    <w:multiLevelType w:val="hybridMultilevel"/>
    <w:tmpl w:val="7CEC06E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5BB3BDB"/>
    <w:multiLevelType w:val="hybridMultilevel"/>
    <w:tmpl w:val="6C520A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579B231A"/>
    <w:multiLevelType w:val="hybridMultilevel"/>
    <w:tmpl w:val="682CBEE2"/>
    <w:lvl w:ilvl="0" w:tplc="AFFA7C34">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abstractNum w:abstractNumId="12">
    <w:nsid w:val="5ABA4CA0"/>
    <w:multiLevelType w:val="hybridMultilevel"/>
    <w:tmpl w:val="670CAD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F1E5DF1"/>
    <w:multiLevelType w:val="hybridMultilevel"/>
    <w:tmpl w:val="7E482E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3FF5489"/>
    <w:multiLevelType w:val="hybridMultilevel"/>
    <w:tmpl w:val="2ED88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8005BD9"/>
    <w:multiLevelType w:val="hybridMultilevel"/>
    <w:tmpl w:val="6C520AB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14"/>
  </w:num>
  <w:num w:numId="3">
    <w:abstractNumId w:val="13"/>
  </w:num>
  <w:num w:numId="4">
    <w:abstractNumId w:val="12"/>
  </w:num>
  <w:num w:numId="5">
    <w:abstractNumId w:val="2"/>
  </w:num>
  <w:num w:numId="6">
    <w:abstractNumId w:val="6"/>
  </w:num>
  <w:num w:numId="7">
    <w:abstractNumId w:val="7"/>
  </w:num>
  <w:num w:numId="8">
    <w:abstractNumId w:val="9"/>
  </w:num>
  <w:num w:numId="9">
    <w:abstractNumId w:val="8"/>
  </w:num>
  <w:num w:numId="10">
    <w:abstractNumId w:val="4"/>
  </w:num>
  <w:num w:numId="11">
    <w:abstractNumId w:val="15"/>
  </w:num>
  <w:num w:numId="12">
    <w:abstractNumId w:val="5"/>
  </w:num>
  <w:num w:numId="13">
    <w:abstractNumId w:val="10"/>
  </w:num>
  <w:num w:numId="14">
    <w:abstractNumId w:val="11"/>
  </w:num>
  <w:num w:numId="15">
    <w:abstractNumId w:val="3"/>
  </w:num>
  <w:num w:numId="1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2"/>
  </w:compat>
  <w:rsids>
    <w:rsidRoot w:val="00DF6F4F"/>
    <w:rsid w:val="00000B58"/>
    <w:rsid w:val="00002664"/>
    <w:rsid w:val="0000527D"/>
    <w:rsid w:val="00006C25"/>
    <w:rsid w:val="000074EE"/>
    <w:rsid w:val="00013A5E"/>
    <w:rsid w:val="0001490B"/>
    <w:rsid w:val="000163DA"/>
    <w:rsid w:val="00022972"/>
    <w:rsid w:val="000319A6"/>
    <w:rsid w:val="00033E08"/>
    <w:rsid w:val="00035D43"/>
    <w:rsid w:val="000360BB"/>
    <w:rsid w:val="00044C1C"/>
    <w:rsid w:val="00044E39"/>
    <w:rsid w:val="00053415"/>
    <w:rsid w:val="00056CC8"/>
    <w:rsid w:val="000578A0"/>
    <w:rsid w:val="00062F99"/>
    <w:rsid w:val="00064210"/>
    <w:rsid w:val="00064C16"/>
    <w:rsid w:val="00072CC0"/>
    <w:rsid w:val="00073C64"/>
    <w:rsid w:val="0007639C"/>
    <w:rsid w:val="00076959"/>
    <w:rsid w:val="00077372"/>
    <w:rsid w:val="0007742A"/>
    <w:rsid w:val="000810B4"/>
    <w:rsid w:val="0008170C"/>
    <w:rsid w:val="000826F2"/>
    <w:rsid w:val="0008351C"/>
    <w:rsid w:val="00084752"/>
    <w:rsid w:val="00086977"/>
    <w:rsid w:val="00092B38"/>
    <w:rsid w:val="0009504D"/>
    <w:rsid w:val="000965C3"/>
    <w:rsid w:val="000A11CF"/>
    <w:rsid w:val="000A14FD"/>
    <w:rsid w:val="000A1B93"/>
    <w:rsid w:val="000A4F60"/>
    <w:rsid w:val="000A5472"/>
    <w:rsid w:val="000A67C8"/>
    <w:rsid w:val="000A6E68"/>
    <w:rsid w:val="000A74CA"/>
    <w:rsid w:val="000B00C4"/>
    <w:rsid w:val="000B5AF0"/>
    <w:rsid w:val="000B66AC"/>
    <w:rsid w:val="000C113B"/>
    <w:rsid w:val="000C465C"/>
    <w:rsid w:val="000C6111"/>
    <w:rsid w:val="000C6D91"/>
    <w:rsid w:val="000D1F6D"/>
    <w:rsid w:val="000D4FEE"/>
    <w:rsid w:val="000D6B83"/>
    <w:rsid w:val="000E0208"/>
    <w:rsid w:val="000E0E93"/>
    <w:rsid w:val="000E5FB1"/>
    <w:rsid w:val="000E6D97"/>
    <w:rsid w:val="000E6E69"/>
    <w:rsid w:val="000F278C"/>
    <w:rsid w:val="000F4BF0"/>
    <w:rsid w:val="000F65D6"/>
    <w:rsid w:val="00100560"/>
    <w:rsid w:val="00102A96"/>
    <w:rsid w:val="0010499D"/>
    <w:rsid w:val="00104FC1"/>
    <w:rsid w:val="001050E8"/>
    <w:rsid w:val="00113CBB"/>
    <w:rsid w:val="00115679"/>
    <w:rsid w:val="00116463"/>
    <w:rsid w:val="001170AB"/>
    <w:rsid w:val="00123EE3"/>
    <w:rsid w:val="001245EF"/>
    <w:rsid w:val="001359CE"/>
    <w:rsid w:val="00136781"/>
    <w:rsid w:val="00137245"/>
    <w:rsid w:val="00137C8B"/>
    <w:rsid w:val="00137FD7"/>
    <w:rsid w:val="00140D98"/>
    <w:rsid w:val="00141577"/>
    <w:rsid w:val="00146776"/>
    <w:rsid w:val="0015137B"/>
    <w:rsid w:val="00153C64"/>
    <w:rsid w:val="001604A0"/>
    <w:rsid w:val="00163544"/>
    <w:rsid w:val="00166297"/>
    <w:rsid w:val="001662DA"/>
    <w:rsid w:val="001676F9"/>
    <w:rsid w:val="0017333E"/>
    <w:rsid w:val="001734B7"/>
    <w:rsid w:val="001739EF"/>
    <w:rsid w:val="00174B6B"/>
    <w:rsid w:val="00175893"/>
    <w:rsid w:val="00181EC6"/>
    <w:rsid w:val="00184377"/>
    <w:rsid w:val="00190E36"/>
    <w:rsid w:val="0019180A"/>
    <w:rsid w:val="00194D7E"/>
    <w:rsid w:val="001A0FC8"/>
    <w:rsid w:val="001A17B5"/>
    <w:rsid w:val="001A609F"/>
    <w:rsid w:val="001A6A7F"/>
    <w:rsid w:val="001B0F5A"/>
    <w:rsid w:val="001B4E75"/>
    <w:rsid w:val="001B665D"/>
    <w:rsid w:val="001B761D"/>
    <w:rsid w:val="001C147B"/>
    <w:rsid w:val="001C1BBE"/>
    <w:rsid w:val="001C2422"/>
    <w:rsid w:val="001C42DB"/>
    <w:rsid w:val="001C58B1"/>
    <w:rsid w:val="001D006D"/>
    <w:rsid w:val="001D187A"/>
    <w:rsid w:val="001D1C60"/>
    <w:rsid w:val="001D32DD"/>
    <w:rsid w:val="001D4263"/>
    <w:rsid w:val="001D50F8"/>
    <w:rsid w:val="001D64E2"/>
    <w:rsid w:val="001E0823"/>
    <w:rsid w:val="001E1D89"/>
    <w:rsid w:val="001E1E20"/>
    <w:rsid w:val="001E32AF"/>
    <w:rsid w:val="001E3E86"/>
    <w:rsid w:val="001E4832"/>
    <w:rsid w:val="001F25A9"/>
    <w:rsid w:val="001F4F5A"/>
    <w:rsid w:val="001F5581"/>
    <w:rsid w:val="002017AC"/>
    <w:rsid w:val="002019B4"/>
    <w:rsid w:val="00203D35"/>
    <w:rsid w:val="00204D48"/>
    <w:rsid w:val="00204F22"/>
    <w:rsid w:val="00206A0D"/>
    <w:rsid w:val="0020703E"/>
    <w:rsid w:val="002115B8"/>
    <w:rsid w:val="00216AFE"/>
    <w:rsid w:val="0021750A"/>
    <w:rsid w:val="002233B9"/>
    <w:rsid w:val="00232881"/>
    <w:rsid w:val="002329FA"/>
    <w:rsid w:val="00233AE0"/>
    <w:rsid w:val="00234B41"/>
    <w:rsid w:val="00235F7C"/>
    <w:rsid w:val="002417B8"/>
    <w:rsid w:val="002436B8"/>
    <w:rsid w:val="00246870"/>
    <w:rsid w:val="00247660"/>
    <w:rsid w:val="00255B9A"/>
    <w:rsid w:val="00256106"/>
    <w:rsid w:val="00260ED9"/>
    <w:rsid w:val="002618ED"/>
    <w:rsid w:val="00262204"/>
    <w:rsid w:val="00266C62"/>
    <w:rsid w:val="002700AA"/>
    <w:rsid w:val="002736AA"/>
    <w:rsid w:val="00273929"/>
    <w:rsid w:val="002746F8"/>
    <w:rsid w:val="002774D6"/>
    <w:rsid w:val="0028138F"/>
    <w:rsid w:val="002838E1"/>
    <w:rsid w:val="00284444"/>
    <w:rsid w:val="00287352"/>
    <w:rsid w:val="00293680"/>
    <w:rsid w:val="002938BC"/>
    <w:rsid w:val="002977B3"/>
    <w:rsid w:val="00297BD8"/>
    <w:rsid w:val="002A21F6"/>
    <w:rsid w:val="002A647F"/>
    <w:rsid w:val="002A6BE9"/>
    <w:rsid w:val="002A745A"/>
    <w:rsid w:val="002A767F"/>
    <w:rsid w:val="002B18A6"/>
    <w:rsid w:val="002B411B"/>
    <w:rsid w:val="002B42C2"/>
    <w:rsid w:val="002B43FD"/>
    <w:rsid w:val="002B4890"/>
    <w:rsid w:val="002B5B53"/>
    <w:rsid w:val="002B71E6"/>
    <w:rsid w:val="002C38AE"/>
    <w:rsid w:val="002C6D06"/>
    <w:rsid w:val="002D16C4"/>
    <w:rsid w:val="002D473B"/>
    <w:rsid w:val="002D590A"/>
    <w:rsid w:val="002D6763"/>
    <w:rsid w:val="002D76B9"/>
    <w:rsid w:val="002E006B"/>
    <w:rsid w:val="002E0D52"/>
    <w:rsid w:val="002E2F6C"/>
    <w:rsid w:val="002E37B8"/>
    <w:rsid w:val="002E6D4B"/>
    <w:rsid w:val="002E6FE6"/>
    <w:rsid w:val="002E7FD7"/>
    <w:rsid w:val="002F1DB4"/>
    <w:rsid w:val="002F49C2"/>
    <w:rsid w:val="002F4DBE"/>
    <w:rsid w:val="002F60BA"/>
    <w:rsid w:val="002F6EE5"/>
    <w:rsid w:val="003048FE"/>
    <w:rsid w:val="00305727"/>
    <w:rsid w:val="00307BCD"/>
    <w:rsid w:val="003101E6"/>
    <w:rsid w:val="003138A5"/>
    <w:rsid w:val="00313FA1"/>
    <w:rsid w:val="00315EB5"/>
    <w:rsid w:val="00316025"/>
    <w:rsid w:val="0031737B"/>
    <w:rsid w:val="00326DD6"/>
    <w:rsid w:val="00327431"/>
    <w:rsid w:val="00330139"/>
    <w:rsid w:val="003314AE"/>
    <w:rsid w:val="0033168E"/>
    <w:rsid w:val="00332BE8"/>
    <w:rsid w:val="00333A79"/>
    <w:rsid w:val="003367C6"/>
    <w:rsid w:val="003378B2"/>
    <w:rsid w:val="00341D13"/>
    <w:rsid w:val="00342765"/>
    <w:rsid w:val="003441D3"/>
    <w:rsid w:val="003444E1"/>
    <w:rsid w:val="003454B5"/>
    <w:rsid w:val="003456A5"/>
    <w:rsid w:val="00350D1A"/>
    <w:rsid w:val="003513A9"/>
    <w:rsid w:val="00357758"/>
    <w:rsid w:val="00365869"/>
    <w:rsid w:val="00381CDC"/>
    <w:rsid w:val="00382C98"/>
    <w:rsid w:val="003864C0"/>
    <w:rsid w:val="0039291F"/>
    <w:rsid w:val="003960B9"/>
    <w:rsid w:val="003A02E8"/>
    <w:rsid w:val="003A45F1"/>
    <w:rsid w:val="003A46B1"/>
    <w:rsid w:val="003B1C47"/>
    <w:rsid w:val="003C3505"/>
    <w:rsid w:val="003C3EEF"/>
    <w:rsid w:val="003D310F"/>
    <w:rsid w:val="003D4A58"/>
    <w:rsid w:val="003D663A"/>
    <w:rsid w:val="003E217D"/>
    <w:rsid w:val="003F177F"/>
    <w:rsid w:val="003F2DA0"/>
    <w:rsid w:val="003F45C9"/>
    <w:rsid w:val="003F6D3F"/>
    <w:rsid w:val="003F747C"/>
    <w:rsid w:val="003F7770"/>
    <w:rsid w:val="00400ED5"/>
    <w:rsid w:val="00414908"/>
    <w:rsid w:val="0042527D"/>
    <w:rsid w:val="004274D9"/>
    <w:rsid w:val="0043608F"/>
    <w:rsid w:val="00447F7F"/>
    <w:rsid w:val="0045176C"/>
    <w:rsid w:val="004524CD"/>
    <w:rsid w:val="00452FFC"/>
    <w:rsid w:val="004550D4"/>
    <w:rsid w:val="004634D9"/>
    <w:rsid w:val="004648A3"/>
    <w:rsid w:val="004648BF"/>
    <w:rsid w:val="00467028"/>
    <w:rsid w:val="004739EE"/>
    <w:rsid w:val="00473AE6"/>
    <w:rsid w:val="00480CC3"/>
    <w:rsid w:val="00484F8B"/>
    <w:rsid w:val="00494C11"/>
    <w:rsid w:val="004951B9"/>
    <w:rsid w:val="004966B4"/>
    <w:rsid w:val="004A196D"/>
    <w:rsid w:val="004A1FC1"/>
    <w:rsid w:val="004A36F0"/>
    <w:rsid w:val="004A7302"/>
    <w:rsid w:val="004C0A78"/>
    <w:rsid w:val="004C4643"/>
    <w:rsid w:val="004C4D26"/>
    <w:rsid w:val="004C5971"/>
    <w:rsid w:val="004D3023"/>
    <w:rsid w:val="004D3B28"/>
    <w:rsid w:val="004D6527"/>
    <w:rsid w:val="004D6A6F"/>
    <w:rsid w:val="004E2813"/>
    <w:rsid w:val="004E39FC"/>
    <w:rsid w:val="004E79AE"/>
    <w:rsid w:val="004F75BC"/>
    <w:rsid w:val="00502984"/>
    <w:rsid w:val="005053BA"/>
    <w:rsid w:val="00506238"/>
    <w:rsid w:val="005113BF"/>
    <w:rsid w:val="00516220"/>
    <w:rsid w:val="00517497"/>
    <w:rsid w:val="005218CD"/>
    <w:rsid w:val="005264A6"/>
    <w:rsid w:val="00526DE1"/>
    <w:rsid w:val="005309EF"/>
    <w:rsid w:val="00530E32"/>
    <w:rsid w:val="00531267"/>
    <w:rsid w:val="005318A1"/>
    <w:rsid w:val="005325C0"/>
    <w:rsid w:val="00534B26"/>
    <w:rsid w:val="00535646"/>
    <w:rsid w:val="005410C0"/>
    <w:rsid w:val="00541C22"/>
    <w:rsid w:val="00544C41"/>
    <w:rsid w:val="005466B5"/>
    <w:rsid w:val="005500B4"/>
    <w:rsid w:val="005514D1"/>
    <w:rsid w:val="0055478A"/>
    <w:rsid w:val="005555FD"/>
    <w:rsid w:val="0055587A"/>
    <w:rsid w:val="00557B53"/>
    <w:rsid w:val="00557E7F"/>
    <w:rsid w:val="00557FEB"/>
    <w:rsid w:val="00562D99"/>
    <w:rsid w:val="00565C02"/>
    <w:rsid w:val="0056649A"/>
    <w:rsid w:val="00567598"/>
    <w:rsid w:val="00567E2A"/>
    <w:rsid w:val="00571158"/>
    <w:rsid w:val="00574CE5"/>
    <w:rsid w:val="00580AF8"/>
    <w:rsid w:val="005819D0"/>
    <w:rsid w:val="0058255D"/>
    <w:rsid w:val="00583114"/>
    <w:rsid w:val="00585C6B"/>
    <w:rsid w:val="005945BD"/>
    <w:rsid w:val="005A0989"/>
    <w:rsid w:val="005A20B0"/>
    <w:rsid w:val="005A28F3"/>
    <w:rsid w:val="005A4065"/>
    <w:rsid w:val="005A524B"/>
    <w:rsid w:val="005A6B0C"/>
    <w:rsid w:val="005A73D2"/>
    <w:rsid w:val="005B05C9"/>
    <w:rsid w:val="005B0956"/>
    <w:rsid w:val="005B3716"/>
    <w:rsid w:val="005B4E88"/>
    <w:rsid w:val="005B6063"/>
    <w:rsid w:val="005B7495"/>
    <w:rsid w:val="005C0C13"/>
    <w:rsid w:val="005C41FE"/>
    <w:rsid w:val="005C69E5"/>
    <w:rsid w:val="005D011A"/>
    <w:rsid w:val="005D0415"/>
    <w:rsid w:val="005D4725"/>
    <w:rsid w:val="005D4A10"/>
    <w:rsid w:val="005E1BC5"/>
    <w:rsid w:val="005E57D9"/>
    <w:rsid w:val="005E6DDA"/>
    <w:rsid w:val="005E77C0"/>
    <w:rsid w:val="005F19A1"/>
    <w:rsid w:val="005F4548"/>
    <w:rsid w:val="00600B20"/>
    <w:rsid w:val="0060402B"/>
    <w:rsid w:val="00605E60"/>
    <w:rsid w:val="0060761C"/>
    <w:rsid w:val="00607D5F"/>
    <w:rsid w:val="00620F8A"/>
    <w:rsid w:val="0062169F"/>
    <w:rsid w:val="00621B45"/>
    <w:rsid w:val="00622044"/>
    <w:rsid w:val="006232B1"/>
    <w:rsid w:val="00631CE9"/>
    <w:rsid w:val="00636297"/>
    <w:rsid w:val="006368BD"/>
    <w:rsid w:val="006417B9"/>
    <w:rsid w:val="006430B3"/>
    <w:rsid w:val="006445A3"/>
    <w:rsid w:val="006445D8"/>
    <w:rsid w:val="006459B5"/>
    <w:rsid w:val="0064726C"/>
    <w:rsid w:val="00651F92"/>
    <w:rsid w:val="00654367"/>
    <w:rsid w:val="0065601F"/>
    <w:rsid w:val="00657192"/>
    <w:rsid w:val="00660CC6"/>
    <w:rsid w:val="00672969"/>
    <w:rsid w:val="00673486"/>
    <w:rsid w:val="00675F70"/>
    <w:rsid w:val="00676E4B"/>
    <w:rsid w:val="00681BEA"/>
    <w:rsid w:val="00681D2A"/>
    <w:rsid w:val="00682364"/>
    <w:rsid w:val="006823F0"/>
    <w:rsid w:val="00682676"/>
    <w:rsid w:val="00684087"/>
    <w:rsid w:val="006852E2"/>
    <w:rsid w:val="006927A7"/>
    <w:rsid w:val="00697857"/>
    <w:rsid w:val="00697A3C"/>
    <w:rsid w:val="006A140F"/>
    <w:rsid w:val="006A2820"/>
    <w:rsid w:val="006A2EF7"/>
    <w:rsid w:val="006A31F9"/>
    <w:rsid w:val="006A7051"/>
    <w:rsid w:val="006B26A9"/>
    <w:rsid w:val="006B2D82"/>
    <w:rsid w:val="006B3B16"/>
    <w:rsid w:val="006B7799"/>
    <w:rsid w:val="006C07CF"/>
    <w:rsid w:val="006C24C5"/>
    <w:rsid w:val="006C321D"/>
    <w:rsid w:val="006C5066"/>
    <w:rsid w:val="006C52FD"/>
    <w:rsid w:val="006D11F8"/>
    <w:rsid w:val="006D3D0C"/>
    <w:rsid w:val="006D4472"/>
    <w:rsid w:val="006D6ABA"/>
    <w:rsid w:val="006D7010"/>
    <w:rsid w:val="006E080A"/>
    <w:rsid w:val="006E1DF8"/>
    <w:rsid w:val="006E2045"/>
    <w:rsid w:val="006E52AE"/>
    <w:rsid w:val="006E5736"/>
    <w:rsid w:val="006E7C72"/>
    <w:rsid w:val="006F0B00"/>
    <w:rsid w:val="006F1186"/>
    <w:rsid w:val="006F1227"/>
    <w:rsid w:val="006F254D"/>
    <w:rsid w:val="006F3E59"/>
    <w:rsid w:val="006F6483"/>
    <w:rsid w:val="00700250"/>
    <w:rsid w:val="00712069"/>
    <w:rsid w:val="00716B86"/>
    <w:rsid w:val="00722999"/>
    <w:rsid w:val="0072309B"/>
    <w:rsid w:val="00730183"/>
    <w:rsid w:val="00731DD5"/>
    <w:rsid w:val="00735529"/>
    <w:rsid w:val="00746270"/>
    <w:rsid w:val="00753EB5"/>
    <w:rsid w:val="0075768B"/>
    <w:rsid w:val="007578AF"/>
    <w:rsid w:val="007603BA"/>
    <w:rsid w:val="00761DE4"/>
    <w:rsid w:val="007627AA"/>
    <w:rsid w:val="00765694"/>
    <w:rsid w:val="00772335"/>
    <w:rsid w:val="0077241B"/>
    <w:rsid w:val="0077370F"/>
    <w:rsid w:val="00775CC2"/>
    <w:rsid w:val="00777847"/>
    <w:rsid w:val="00782B61"/>
    <w:rsid w:val="00783133"/>
    <w:rsid w:val="00783AFD"/>
    <w:rsid w:val="00791357"/>
    <w:rsid w:val="00793332"/>
    <w:rsid w:val="0079377B"/>
    <w:rsid w:val="0079623B"/>
    <w:rsid w:val="007A2660"/>
    <w:rsid w:val="007A3EDE"/>
    <w:rsid w:val="007B03E0"/>
    <w:rsid w:val="007B4CF7"/>
    <w:rsid w:val="007B50C3"/>
    <w:rsid w:val="007B59DE"/>
    <w:rsid w:val="007C038B"/>
    <w:rsid w:val="007C3AE9"/>
    <w:rsid w:val="007D1E94"/>
    <w:rsid w:val="007D3745"/>
    <w:rsid w:val="007D5F3A"/>
    <w:rsid w:val="007D6F16"/>
    <w:rsid w:val="007E0DCD"/>
    <w:rsid w:val="007E306B"/>
    <w:rsid w:val="007E42AC"/>
    <w:rsid w:val="007E4D87"/>
    <w:rsid w:val="007E69A6"/>
    <w:rsid w:val="007E6D61"/>
    <w:rsid w:val="007E7E38"/>
    <w:rsid w:val="007F0DED"/>
    <w:rsid w:val="007F2141"/>
    <w:rsid w:val="007F5F8D"/>
    <w:rsid w:val="007F69D1"/>
    <w:rsid w:val="00800362"/>
    <w:rsid w:val="00801101"/>
    <w:rsid w:val="00806CE0"/>
    <w:rsid w:val="00807075"/>
    <w:rsid w:val="008077C7"/>
    <w:rsid w:val="00811A62"/>
    <w:rsid w:val="00817A34"/>
    <w:rsid w:val="00820E36"/>
    <w:rsid w:val="00824D90"/>
    <w:rsid w:val="00824F90"/>
    <w:rsid w:val="00825317"/>
    <w:rsid w:val="00830E17"/>
    <w:rsid w:val="008315F5"/>
    <w:rsid w:val="00833CB7"/>
    <w:rsid w:val="00833E14"/>
    <w:rsid w:val="008353A9"/>
    <w:rsid w:val="00835652"/>
    <w:rsid w:val="0083776F"/>
    <w:rsid w:val="00840909"/>
    <w:rsid w:val="0084479C"/>
    <w:rsid w:val="0084516B"/>
    <w:rsid w:val="00846AE1"/>
    <w:rsid w:val="00846DCA"/>
    <w:rsid w:val="008517DE"/>
    <w:rsid w:val="00852F80"/>
    <w:rsid w:val="00854BF7"/>
    <w:rsid w:val="00856551"/>
    <w:rsid w:val="00856DE2"/>
    <w:rsid w:val="00870803"/>
    <w:rsid w:val="00872DF3"/>
    <w:rsid w:val="008732FF"/>
    <w:rsid w:val="00874ADF"/>
    <w:rsid w:val="00876587"/>
    <w:rsid w:val="008819BD"/>
    <w:rsid w:val="008820B6"/>
    <w:rsid w:val="00882F02"/>
    <w:rsid w:val="00883195"/>
    <w:rsid w:val="00885921"/>
    <w:rsid w:val="00896D2B"/>
    <w:rsid w:val="008971C5"/>
    <w:rsid w:val="008A046E"/>
    <w:rsid w:val="008A0905"/>
    <w:rsid w:val="008A2781"/>
    <w:rsid w:val="008A503F"/>
    <w:rsid w:val="008A509A"/>
    <w:rsid w:val="008A5DDA"/>
    <w:rsid w:val="008A77F7"/>
    <w:rsid w:val="008B60A9"/>
    <w:rsid w:val="008C3148"/>
    <w:rsid w:val="008C4F6C"/>
    <w:rsid w:val="008D024C"/>
    <w:rsid w:val="008D18D1"/>
    <w:rsid w:val="008D1DE2"/>
    <w:rsid w:val="008D6BBC"/>
    <w:rsid w:val="008D70BB"/>
    <w:rsid w:val="008D779A"/>
    <w:rsid w:val="008E30F4"/>
    <w:rsid w:val="008E5458"/>
    <w:rsid w:val="008E63FF"/>
    <w:rsid w:val="008F2B19"/>
    <w:rsid w:val="008F4800"/>
    <w:rsid w:val="008F5B35"/>
    <w:rsid w:val="008F5E26"/>
    <w:rsid w:val="008F6832"/>
    <w:rsid w:val="008F68E1"/>
    <w:rsid w:val="00900110"/>
    <w:rsid w:val="009119A3"/>
    <w:rsid w:val="009139B7"/>
    <w:rsid w:val="00913C0D"/>
    <w:rsid w:val="0091475C"/>
    <w:rsid w:val="009149FD"/>
    <w:rsid w:val="0091508A"/>
    <w:rsid w:val="00915F27"/>
    <w:rsid w:val="00921BBB"/>
    <w:rsid w:val="0092226E"/>
    <w:rsid w:val="009246F4"/>
    <w:rsid w:val="009260A7"/>
    <w:rsid w:val="00931CE0"/>
    <w:rsid w:val="00935F0E"/>
    <w:rsid w:val="00941407"/>
    <w:rsid w:val="009424BD"/>
    <w:rsid w:val="00943873"/>
    <w:rsid w:val="009520DC"/>
    <w:rsid w:val="00953B93"/>
    <w:rsid w:val="00956CEE"/>
    <w:rsid w:val="00960B5D"/>
    <w:rsid w:val="0096274B"/>
    <w:rsid w:val="00967614"/>
    <w:rsid w:val="00971802"/>
    <w:rsid w:val="00974A11"/>
    <w:rsid w:val="00975D75"/>
    <w:rsid w:val="0097643E"/>
    <w:rsid w:val="009807F3"/>
    <w:rsid w:val="00980D77"/>
    <w:rsid w:val="00982E53"/>
    <w:rsid w:val="00983617"/>
    <w:rsid w:val="0098419B"/>
    <w:rsid w:val="0098462D"/>
    <w:rsid w:val="00985125"/>
    <w:rsid w:val="00991CB6"/>
    <w:rsid w:val="009920CB"/>
    <w:rsid w:val="00995763"/>
    <w:rsid w:val="00996C37"/>
    <w:rsid w:val="009970A9"/>
    <w:rsid w:val="009A516F"/>
    <w:rsid w:val="009A583F"/>
    <w:rsid w:val="009A5C95"/>
    <w:rsid w:val="009B1094"/>
    <w:rsid w:val="009C5C3A"/>
    <w:rsid w:val="009D6752"/>
    <w:rsid w:val="009D7DB5"/>
    <w:rsid w:val="009D7DEA"/>
    <w:rsid w:val="009F3B8E"/>
    <w:rsid w:val="009F5F10"/>
    <w:rsid w:val="00A03E8A"/>
    <w:rsid w:val="00A05881"/>
    <w:rsid w:val="00A060D9"/>
    <w:rsid w:val="00A06359"/>
    <w:rsid w:val="00A07701"/>
    <w:rsid w:val="00A07AB7"/>
    <w:rsid w:val="00A120FA"/>
    <w:rsid w:val="00A12572"/>
    <w:rsid w:val="00A1308A"/>
    <w:rsid w:val="00A13468"/>
    <w:rsid w:val="00A20F90"/>
    <w:rsid w:val="00A2103B"/>
    <w:rsid w:val="00A35CEC"/>
    <w:rsid w:val="00A4119B"/>
    <w:rsid w:val="00A43E2F"/>
    <w:rsid w:val="00A4407C"/>
    <w:rsid w:val="00A509F7"/>
    <w:rsid w:val="00A51484"/>
    <w:rsid w:val="00A60DCB"/>
    <w:rsid w:val="00A60E57"/>
    <w:rsid w:val="00A67615"/>
    <w:rsid w:val="00A75194"/>
    <w:rsid w:val="00A77EA9"/>
    <w:rsid w:val="00A864E8"/>
    <w:rsid w:val="00A8680A"/>
    <w:rsid w:val="00A87133"/>
    <w:rsid w:val="00A8790D"/>
    <w:rsid w:val="00A91545"/>
    <w:rsid w:val="00A94762"/>
    <w:rsid w:val="00A9548C"/>
    <w:rsid w:val="00A9702D"/>
    <w:rsid w:val="00AA49A3"/>
    <w:rsid w:val="00AA67F5"/>
    <w:rsid w:val="00AA7CFF"/>
    <w:rsid w:val="00AB0B7C"/>
    <w:rsid w:val="00AB5BEC"/>
    <w:rsid w:val="00AB5EFF"/>
    <w:rsid w:val="00AC31C0"/>
    <w:rsid w:val="00AC512E"/>
    <w:rsid w:val="00AC6356"/>
    <w:rsid w:val="00AC79EC"/>
    <w:rsid w:val="00AD1B8D"/>
    <w:rsid w:val="00AD2141"/>
    <w:rsid w:val="00AD3638"/>
    <w:rsid w:val="00AD5B2E"/>
    <w:rsid w:val="00AD5F11"/>
    <w:rsid w:val="00AD7CBA"/>
    <w:rsid w:val="00AE214B"/>
    <w:rsid w:val="00AE3581"/>
    <w:rsid w:val="00AE5124"/>
    <w:rsid w:val="00AF289D"/>
    <w:rsid w:val="00AF2C1C"/>
    <w:rsid w:val="00AF3818"/>
    <w:rsid w:val="00AF5A83"/>
    <w:rsid w:val="00B0781A"/>
    <w:rsid w:val="00B107BF"/>
    <w:rsid w:val="00B12341"/>
    <w:rsid w:val="00B13AC3"/>
    <w:rsid w:val="00B14EB8"/>
    <w:rsid w:val="00B1745E"/>
    <w:rsid w:val="00B177FB"/>
    <w:rsid w:val="00B258F7"/>
    <w:rsid w:val="00B27C16"/>
    <w:rsid w:val="00B31C5B"/>
    <w:rsid w:val="00B37D68"/>
    <w:rsid w:val="00B41E93"/>
    <w:rsid w:val="00B42B96"/>
    <w:rsid w:val="00B43427"/>
    <w:rsid w:val="00B51AA4"/>
    <w:rsid w:val="00B6016A"/>
    <w:rsid w:val="00B64F99"/>
    <w:rsid w:val="00B67E33"/>
    <w:rsid w:val="00B711AC"/>
    <w:rsid w:val="00B71227"/>
    <w:rsid w:val="00B74E01"/>
    <w:rsid w:val="00B76CC8"/>
    <w:rsid w:val="00B814B7"/>
    <w:rsid w:val="00B82539"/>
    <w:rsid w:val="00B836F3"/>
    <w:rsid w:val="00B85313"/>
    <w:rsid w:val="00B86FFE"/>
    <w:rsid w:val="00B87F4A"/>
    <w:rsid w:val="00B91001"/>
    <w:rsid w:val="00B92CD9"/>
    <w:rsid w:val="00B94C77"/>
    <w:rsid w:val="00B958C7"/>
    <w:rsid w:val="00B96511"/>
    <w:rsid w:val="00BA1439"/>
    <w:rsid w:val="00BB130F"/>
    <w:rsid w:val="00BB1B12"/>
    <w:rsid w:val="00BB4A7A"/>
    <w:rsid w:val="00BC2B2D"/>
    <w:rsid w:val="00BC4E13"/>
    <w:rsid w:val="00BC6572"/>
    <w:rsid w:val="00BD6C51"/>
    <w:rsid w:val="00BD73D7"/>
    <w:rsid w:val="00BE22CE"/>
    <w:rsid w:val="00BE236A"/>
    <w:rsid w:val="00BF080F"/>
    <w:rsid w:val="00BF0C75"/>
    <w:rsid w:val="00BF0E5E"/>
    <w:rsid w:val="00BF18A7"/>
    <w:rsid w:val="00BF25D2"/>
    <w:rsid w:val="00BF333B"/>
    <w:rsid w:val="00BF3EF1"/>
    <w:rsid w:val="00BF46A5"/>
    <w:rsid w:val="00BF790D"/>
    <w:rsid w:val="00C04D8D"/>
    <w:rsid w:val="00C14846"/>
    <w:rsid w:val="00C14B6B"/>
    <w:rsid w:val="00C16AD8"/>
    <w:rsid w:val="00C206FF"/>
    <w:rsid w:val="00C24AFC"/>
    <w:rsid w:val="00C259A5"/>
    <w:rsid w:val="00C3019F"/>
    <w:rsid w:val="00C31484"/>
    <w:rsid w:val="00C346EC"/>
    <w:rsid w:val="00C34CAA"/>
    <w:rsid w:val="00C35490"/>
    <w:rsid w:val="00C35963"/>
    <w:rsid w:val="00C37987"/>
    <w:rsid w:val="00C413A4"/>
    <w:rsid w:val="00C4634B"/>
    <w:rsid w:val="00C502B7"/>
    <w:rsid w:val="00C51D2D"/>
    <w:rsid w:val="00C536C9"/>
    <w:rsid w:val="00C54403"/>
    <w:rsid w:val="00C54A99"/>
    <w:rsid w:val="00C55704"/>
    <w:rsid w:val="00C56E6C"/>
    <w:rsid w:val="00C577EA"/>
    <w:rsid w:val="00C6061C"/>
    <w:rsid w:val="00C62110"/>
    <w:rsid w:val="00C65DF3"/>
    <w:rsid w:val="00C6688D"/>
    <w:rsid w:val="00C679D0"/>
    <w:rsid w:val="00C70DFF"/>
    <w:rsid w:val="00C71638"/>
    <w:rsid w:val="00C7389E"/>
    <w:rsid w:val="00C74C6A"/>
    <w:rsid w:val="00C75407"/>
    <w:rsid w:val="00C75BE4"/>
    <w:rsid w:val="00C77C25"/>
    <w:rsid w:val="00C80B1C"/>
    <w:rsid w:val="00C8544F"/>
    <w:rsid w:val="00C94273"/>
    <w:rsid w:val="00C9470B"/>
    <w:rsid w:val="00CA3D0E"/>
    <w:rsid w:val="00CA58D3"/>
    <w:rsid w:val="00CB1FBA"/>
    <w:rsid w:val="00CB2EAF"/>
    <w:rsid w:val="00CB5DF0"/>
    <w:rsid w:val="00CC365B"/>
    <w:rsid w:val="00CC39DC"/>
    <w:rsid w:val="00CD01E0"/>
    <w:rsid w:val="00CD3CAD"/>
    <w:rsid w:val="00CD3FD8"/>
    <w:rsid w:val="00CD5469"/>
    <w:rsid w:val="00CD6242"/>
    <w:rsid w:val="00CD70CB"/>
    <w:rsid w:val="00CD7AC3"/>
    <w:rsid w:val="00CD7C12"/>
    <w:rsid w:val="00CE2EB2"/>
    <w:rsid w:val="00CE3187"/>
    <w:rsid w:val="00CE379F"/>
    <w:rsid w:val="00CE5D7B"/>
    <w:rsid w:val="00CE6DA2"/>
    <w:rsid w:val="00CE6F03"/>
    <w:rsid w:val="00CE7B70"/>
    <w:rsid w:val="00CF1303"/>
    <w:rsid w:val="00CF4B36"/>
    <w:rsid w:val="00CF72BA"/>
    <w:rsid w:val="00CF793A"/>
    <w:rsid w:val="00D068DE"/>
    <w:rsid w:val="00D07ABF"/>
    <w:rsid w:val="00D100B5"/>
    <w:rsid w:val="00D118E1"/>
    <w:rsid w:val="00D11958"/>
    <w:rsid w:val="00D13D68"/>
    <w:rsid w:val="00D16407"/>
    <w:rsid w:val="00D20BB5"/>
    <w:rsid w:val="00D30A85"/>
    <w:rsid w:val="00D34C78"/>
    <w:rsid w:val="00D372F9"/>
    <w:rsid w:val="00D430BD"/>
    <w:rsid w:val="00D466B5"/>
    <w:rsid w:val="00D46C67"/>
    <w:rsid w:val="00D53F83"/>
    <w:rsid w:val="00D6129C"/>
    <w:rsid w:val="00D66CD8"/>
    <w:rsid w:val="00D70840"/>
    <w:rsid w:val="00D713CA"/>
    <w:rsid w:val="00D7271C"/>
    <w:rsid w:val="00D73F54"/>
    <w:rsid w:val="00D74DF8"/>
    <w:rsid w:val="00D77276"/>
    <w:rsid w:val="00D844D7"/>
    <w:rsid w:val="00D908A3"/>
    <w:rsid w:val="00D92D94"/>
    <w:rsid w:val="00D93FA1"/>
    <w:rsid w:val="00D94353"/>
    <w:rsid w:val="00D945AF"/>
    <w:rsid w:val="00D964E4"/>
    <w:rsid w:val="00D96D76"/>
    <w:rsid w:val="00D979E5"/>
    <w:rsid w:val="00D97C23"/>
    <w:rsid w:val="00DA234F"/>
    <w:rsid w:val="00DA3C0E"/>
    <w:rsid w:val="00DA5347"/>
    <w:rsid w:val="00DB2738"/>
    <w:rsid w:val="00DC0CB0"/>
    <w:rsid w:val="00DC26DB"/>
    <w:rsid w:val="00DC4542"/>
    <w:rsid w:val="00DD258D"/>
    <w:rsid w:val="00DD29A2"/>
    <w:rsid w:val="00DD2C0B"/>
    <w:rsid w:val="00DD4941"/>
    <w:rsid w:val="00DD626E"/>
    <w:rsid w:val="00DD687F"/>
    <w:rsid w:val="00DE140F"/>
    <w:rsid w:val="00DE1BCC"/>
    <w:rsid w:val="00DE265D"/>
    <w:rsid w:val="00DE5C14"/>
    <w:rsid w:val="00DE6067"/>
    <w:rsid w:val="00DE6A9A"/>
    <w:rsid w:val="00DF31A7"/>
    <w:rsid w:val="00DF33C3"/>
    <w:rsid w:val="00DF4358"/>
    <w:rsid w:val="00DF5F98"/>
    <w:rsid w:val="00DF6F4F"/>
    <w:rsid w:val="00DF7C4F"/>
    <w:rsid w:val="00E01965"/>
    <w:rsid w:val="00E01ADC"/>
    <w:rsid w:val="00E02EAD"/>
    <w:rsid w:val="00E03FD6"/>
    <w:rsid w:val="00E04BD3"/>
    <w:rsid w:val="00E123B9"/>
    <w:rsid w:val="00E15781"/>
    <w:rsid w:val="00E175BD"/>
    <w:rsid w:val="00E21ED1"/>
    <w:rsid w:val="00E22C1D"/>
    <w:rsid w:val="00E23BFD"/>
    <w:rsid w:val="00E2778C"/>
    <w:rsid w:val="00E2787F"/>
    <w:rsid w:val="00E328FF"/>
    <w:rsid w:val="00E33847"/>
    <w:rsid w:val="00E3504F"/>
    <w:rsid w:val="00E35484"/>
    <w:rsid w:val="00E35DD3"/>
    <w:rsid w:val="00E447E0"/>
    <w:rsid w:val="00E45581"/>
    <w:rsid w:val="00E469F4"/>
    <w:rsid w:val="00E517A5"/>
    <w:rsid w:val="00E5183B"/>
    <w:rsid w:val="00E5385A"/>
    <w:rsid w:val="00E545CA"/>
    <w:rsid w:val="00E567CE"/>
    <w:rsid w:val="00E57AC1"/>
    <w:rsid w:val="00E61B8B"/>
    <w:rsid w:val="00E658EE"/>
    <w:rsid w:val="00E7331A"/>
    <w:rsid w:val="00E8494F"/>
    <w:rsid w:val="00E85811"/>
    <w:rsid w:val="00E865D0"/>
    <w:rsid w:val="00E86869"/>
    <w:rsid w:val="00E879D4"/>
    <w:rsid w:val="00E87E56"/>
    <w:rsid w:val="00E9483E"/>
    <w:rsid w:val="00E9648D"/>
    <w:rsid w:val="00E96A62"/>
    <w:rsid w:val="00E979EC"/>
    <w:rsid w:val="00EA39FC"/>
    <w:rsid w:val="00EA5190"/>
    <w:rsid w:val="00EA6230"/>
    <w:rsid w:val="00EB2C6C"/>
    <w:rsid w:val="00EB31DB"/>
    <w:rsid w:val="00EB424C"/>
    <w:rsid w:val="00EB618A"/>
    <w:rsid w:val="00EC075E"/>
    <w:rsid w:val="00EC1774"/>
    <w:rsid w:val="00EC1A53"/>
    <w:rsid w:val="00EC3610"/>
    <w:rsid w:val="00EC3E5A"/>
    <w:rsid w:val="00EC3F40"/>
    <w:rsid w:val="00EC73B6"/>
    <w:rsid w:val="00ED1CFC"/>
    <w:rsid w:val="00ED67A0"/>
    <w:rsid w:val="00ED6F36"/>
    <w:rsid w:val="00ED7E80"/>
    <w:rsid w:val="00EE1C46"/>
    <w:rsid w:val="00EE37E4"/>
    <w:rsid w:val="00EE5850"/>
    <w:rsid w:val="00EE67EA"/>
    <w:rsid w:val="00EF0BC3"/>
    <w:rsid w:val="00EF48F2"/>
    <w:rsid w:val="00EF515F"/>
    <w:rsid w:val="00EF6779"/>
    <w:rsid w:val="00F00AE5"/>
    <w:rsid w:val="00F02381"/>
    <w:rsid w:val="00F0395B"/>
    <w:rsid w:val="00F06436"/>
    <w:rsid w:val="00F10553"/>
    <w:rsid w:val="00F14692"/>
    <w:rsid w:val="00F14E90"/>
    <w:rsid w:val="00F14FEB"/>
    <w:rsid w:val="00F16D87"/>
    <w:rsid w:val="00F178D1"/>
    <w:rsid w:val="00F22017"/>
    <w:rsid w:val="00F23FA5"/>
    <w:rsid w:val="00F25ADC"/>
    <w:rsid w:val="00F27625"/>
    <w:rsid w:val="00F3560D"/>
    <w:rsid w:val="00F37C20"/>
    <w:rsid w:val="00F41BED"/>
    <w:rsid w:val="00F425EA"/>
    <w:rsid w:val="00F42D6F"/>
    <w:rsid w:val="00F43538"/>
    <w:rsid w:val="00F43667"/>
    <w:rsid w:val="00F4428E"/>
    <w:rsid w:val="00F44E26"/>
    <w:rsid w:val="00F54476"/>
    <w:rsid w:val="00F55AF8"/>
    <w:rsid w:val="00F56337"/>
    <w:rsid w:val="00F608E4"/>
    <w:rsid w:val="00F61B34"/>
    <w:rsid w:val="00F64013"/>
    <w:rsid w:val="00F6422C"/>
    <w:rsid w:val="00F664D7"/>
    <w:rsid w:val="00F67DE3"/>
    <w:rsid w:val="00F719BD"/>
    <w:rsid w:val="00F7442C"/>
    <w:rsid w:val="00F76214"/>
    <w:rsid w:val="00F769D0"/>
    <w:rsid w:val="00F77236"/>
    <w:rsid w:val="00F80A9D"/>
    <w:rsid w:val="00F81116"/>
    <w:rsid w:val="00F81C97"/>
    <w:rsid w:val="00F91479"/>
    <w:rsid w:val="00F948EC"/>
    <w:rsid w:val="00F970D4"/>
    <w:rsid w:val="00FA0C5F"/>
    <w:rsid w:val="00FA139F"/>
    <w:rsid w:val="00FA5220"/>
    <w:rsid w:val="00FB4587"/>
    <w:rsid w:val="00FB4D41"/>
    <w:rsid w:val="00FB7F99"/>
    <w:rsid w:val="00FC110A"/>
    <w:rsid w:val="00FC1B9A"/>
    <w:rsid w:val="00FC1E8D"/>
    <w:rsid w:val="00FC418A"/>
    <w:rsid w:val="00FC79E4"/>
    <w:rsid w:val="00FD0865"/>
    <w:rsid w:val="00FD16FE"/>
    <w:rsid w:val="00FD392E"/>
    <w:rsid w:val="00FD66E2"/>
    <w:rsid w:val="00FE1FE7"/>
    <w:rsid w:val="00FE42EF"/>
    <w:rsid w:val="00FE662D"/>
    <w:rsid w:val="00FE733C"/>
    <w:rsid w:val="00FF0D68"/>
    <w:rsid w:val="00FF2672"/>
    <w:rsid w:val="00FF43CD"/>
    <w:rsid w:val="00FF4879"/>
    <w:rsid w:val="00FF5AEA"/>
    <w:rsid w:val="00FF68B4"/>
    <w:rsid w:val="00FF717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43538"/>
    <w:pPr>
      <w:spacing w:line="276" w:lineRule="auto"/>
    </w:pPr>
    <w:rPr>
      <w:lang w:eastAsia="en-US"/>
    </w:rPr>
  </w:style>
  <w:style w:type="paragraph" w:styleId="Ttulo1">
    <w:name w:val="heading 1"/>
    <w:basedOn w:val="Normal"/>
    <w:next w:val="Normal"/>
    <w:link w:val="Ttulo1Car"/>
    <w:uiPriority w:val="9"/>
    <w:qFormat/>
    <w:rsid w:val="00BC4E13"/>
    <w:pPr>
      <w:keepNext/>
      <w:keepLines/>
      <w:numPr>
        <w:numId w:val="1"/>
      </w:numPr>
      <w:outlineLvl w:val="0"/>
    </w:pPr>
    <w:rPr>
      <w:rFonts w:eastAsia="Times New Roman" w:cs="Calibri"/>
      <w:b/>
      <w:bCs/>
      <w:sz w:val="36"/>
      <w:szCs w:val="28"/>
    </w:rPr>
  </w:style>
  <w:style w:type="paragraph" w:styleId="Ttulo2">
    <w:name w:val="heading 2"/>
    <w:basedOn w:val="Normal"/>
    <w:next w:val="Normal"/>
    <w:link w:val="Ttulo2Car"/>
    <w:uiPriority w:val="9"/>
    <w:qFormat/>
    <w:rsid w:val="00F43538"/>
    <w:pPr>
      <w:keepNext/>
      <w:keepLines/>
      <w:numPr>
        <w:ilvl w:val="1"/>
        <w:numId w:val="1"/>
      </w:numPr>
      <w:outlineLvl w:val="1"/>
    </w:pPr>
    <w:rPr>
      <w:rFonts w:eastAsia="Times New Roman" w:cs="Calibri"/>
      <w:b/>
      <w:bCs/>
      <w:sz w:val="28"/>
      <w:szCs w:val="32"/>
    </w:rPr>
  </w:style>
  <w:style w:type="paragraph" w:styleId="Ttulo3">
    <w:name w:val="heading 3"/>
    <w:basedOn w:val="Normal"/>
    <w:next w:val="Normal"/>
    <w:link w:val="Ttulo3Car"/>
    <w:uiPriority w:val="9"/>
    <w:qFormat/>
    <w:rsid w:val="00F43538"/>
    <w:pPr>
      <w:keepNext/>
      <w:keepLines/>
      <w:numPr>
        <w:ilvl w:val="2"/>
        <w:numId w:val="1"/>
      </w:numPr>
      <w:outlineLvl w:val="2"/>
    </w:pPr>
    <w:rPr>
      <w:rFonts w:eastAsia="Times New Roman" w:cs="Calibri"/>
      <w:b/>
      <w:bCs/>
      <w:sz w:val="24"/>
      <w:szCs w:val="24"/>
    </w:rPr>
  </w:style>
  <w:style w:type="paragraph" w:styleId="Ttulo4">
    <w:name w:val="heading 4"/>
    <w:basedOn w:val="Normal"/>
    <w:next w:val="Normal"/>
    <w:link w:val="Ttulo4Car"/>
    <w:uiPriority w:val="9"/>
    <w:qFormat/>
    <w:rsid w:val="00DF6F4F"/>
    <w:pPr>
      <w:keepNext/>
      <w:keepLines/>
      <w:numPr>
        <w:ilvl w:val="3"/>
        <w:numId w:val="1"/>
      </w:numPr>
      <w:spacing w:before="200"/>
      <w:outlineLvl w:val="3"/>
    </w:pPr>
    <w:rPr>
      <w:rFonts w:eastAsia="Times New Roman" w:cs="Calibri"/>
      <w:b/>
      <w:bCs/>
      <w:i/>
      <w:iCs/>
      <w:lang w:val="en-US"/>
    </w:rPr>
  </w:style>
  <w:style w:type="paragraph" w:styleId="Ttulo5">
    <w:name w:val="heading 5"/>
    <w:basedOn w:val="Normal"/>
    <w:next w:val="Normal"/>
    <w:link w:val="Ttulo5Car"/>
    <w:uiPriority w:val="9"/>
    <w:qFormat/>
    <w:rsid w:val="00BC4E13"/>
    <w:pPr>
      <w:keepNext/>
      <w:keepLines/>
      <w:numPr>
        <w:ilvl w:val="4"/>
        <w:numId w:val="1"/>
      </w:numPr>
      <w:spacing w:before="200"/>
      <w:outlineLvl w:val="4"/>
    </w:pPr>
    <w:rPr>
      <w:rFonts w:ascii="Cambria" w:eastAsia="Times New Roman" w:hAnsi="Cambria"/>
      <w:color w:val="243F60"/>
    </w:rPr>
  </w:style>
  <w:style w:type="paragraph" w:styleId="Ttulo6">
    <w:name w:val="heading 6"/>
    <w:basedOn w:val="Normal"/>
    <w:next w:val="Normal"/>
    <w:link w:val="Ttulo6Car"/>
    <w:uiPriority w:val="9"/>
    <w:qFormat/>
    <w:rsid w:val="00BC4E13"/>
    <w:pPr>
      <w:keepNext/>
      <w:keepLines/>
      <w:numPr>
        <w:ilvl w:val="5"/>
        <w:numId w:val="1"/>
      </w:numPr>
      <w:spacing w:before="200"/>
      <w:outlineLvl w:val="5"/>
    </w:pPr>
    <w:rPr>
      <w:rFonts w:ascii="Cambria" w:eastAsia="Times New Roman" w:hAnsi="Cambria"/>
      <w:i/>
      <w:iCs/>
      <w:color w:val="243F60"/>
    </w:rPr>
  </w:style>
  <w:style w:type="paragraph" w:styleId="Ttulo7">
    <w:name w:val="heading 7"/>
    <w:basedOn w:val="Normal"/>
    <w:next w:val="Normal"/>
    <w:link w:val="Ttulo7Car"/>
    <w:uiPriority w:val="9"/>
    <w:qFormat/>
    <w:rsid w:val="00BC4E13"/>
    <w:pPr>
      <w:keepNext/>
      <w:keepLines/>
      <w:numPr>
        <w:ilvl w:val="6"/>
        <w:numId w:val="1"/>
      </w:numPr>
      <w:spacing w:before="200"/>
      <w:outlineLvl w:val="6"/>
    </w:pPr>
    <w:rPr>
      <w:rFonts w:ascii="Cambria" w:eastAsia="Times New Roman" w:hAnsi="Cambria"/>
      <w:i/>
      <w:iCs/>
      <w:color w:val="404040"/>
    </w:rPr>
  </w:style>
  <w:style w:type="paragraph" w:styleId="Ttulo8">
    <w:name w:val="heading 8"/>
    <w:basedOn w:val="Normal"/>
    <w:next w:val="Normal"/>
    <w:link w:val="Ttulo8Car"/>
    <w:uiPriority w:val="9"/>
    <w:qFormat/>
    <w:rsid w:val="00BC4E13"/>
    <w:pPr>
      <w:keepNext/>
      <w:keepLines/>
      <w:numPr>
        <w:ilvl w:val="7"/>
        <w:numId w:val="1"/>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
    <w:qFormat/>
    <w:rsid w:val="00BC4E13"/>
    <w:pPr>
      <w:keepNext/>
      <w:keepLines/>
      <w:numPr>
        <w:ilvl w:val="8"/>
        <w:numId w:val="1"/>
      </w:numPr>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BC4E13"/>
    <w:rPr>
      <w:rFonts w:eastAsia="Times New Roman" w:cs="Calibri"/>
      <w:b/>
      <w:bCs/>
      <w:sz w:val="36"/>
      <w:szCs w:val="28"/>
      <w:lang w:eastAsia="en-US"/>
    </w:rPr>
  </w:style>
  <w:style w:type="character" w:customStyle="1" w:styleId="Ttulo2Car">
    <w:name w:val="Título 2 Car"/>
    <w:basedOn w:val="Fuentedeprrafopredeter"/>
    <w:link w:val="Ttulo2"/>
    <w:uiPriority w:val="9"/>
    <w:locked/>
    <w:rsid w:val="00F43538"/>
    <w:rPr>
      <w:rFonts w:eastAsia="Times New Roman" w:cs="Calibri"/>
      <w:b/>
      <w:bCs/>
      <w:sz w:val="28"/>
      <w:szCs w:val="32"/>
      <w:lang w:eastAsia="en-US"/>
    </w:rPr>
  </w:style>
  <w:style w:type="character" w:customStyle="1" w:styleId="Ttulo3Car">
    <w:name w:val="Título 3 Car"/>
    <w:basedOn w:val="Fuentedeprrafopredeter"/>
    <w:link w:val="Ttulo3"/>
    <w:uiPriority w:val="9"/>
    <w:locked/>
    <w:rsid w:val="00F43538"/>
    <w:rPr>
      <w:rFonts w:eastAsia="Times New Roman" w:cs="Calibri"/>
      <w:b/>
      <w:bCs/>
      <w:sz w:val="24"/>
      <w:szCs w:val="24"/>
      <w:lang w:eastAsia="en-US"/>
    </w:rPr>
  </w:style>
  <w:style w:type="character" w:customStyle="1" w:styleId="Ttulo4Car">
    <w:name w:val="Título 4 Car"/>
    <w:basedOn w:val="Fuentedeprrafopredeter"/>
    <w:link w:val="Ttulo4"/>
    <w:uiPriority w:val="9"/>
    <w:locked/>
    <w:rsid w:val="00DF6F4F"/>
    <w:rPr>
      <w:rFonts w:eastAsia="Times New Roman" w:cs="Calibri"/>
      <w:b/>
      <w:bCs/>
      <w:i/>
      <w:iCs/>
      <w:lang w:val="en-US" w:eastAsia="en-US"/>
    </w:rPr>
  </w:style>
  <w:style w:type="character" w:customStyle="1" w:styleId="Ttulo5Car">
    <w:name w:val="Título 5 Car"/>
    <w:basedOn w:val="Fuentedeprrafopredeter"/>
    <w:link w:val="Ttulo5"/>
    <w:uiPriority w:val="9"/>
    <w:locked/>
    <w:rsid w:val="00BC4E13"/>
    <w:rPr>
      <w:rFonts w:ascii="Cambria" w:eastAsia="Times New Roman" w:hAnsi="Cambria"/>
      <w:color w:val="243F60"/>
      <w:lang w:eastAsia="en-US"/>
    </w:rPr>
  </w:style>
  <w:style w:type="character" w:customStyle="1" w:styleId="Ttulo6Car">
    <w:name w:val="Título 6 Car"/>
    <w:basedOn w:val="Fuentedeprrafopredeter"/>
    <w:link w:val="Ttulo6"/>
    <w:uiPriority w:val="9"/>
    <w:locked/>
    <w:rsid w:val="00BC4E13"/>
    <w:rPr>
      <w:rFonts w:ascii="Cambria" w:eastAsia="Times New Roman" w:hAnsi="Cambria"/>
      <w:i/>
      <w:iCs/>
      <w:color w:val="243F60"/>
      <w:lang w:eastAsia="en-US"/>
    </w:rPr>
  </w:style>
  <w:style w:type="character" w:customStyle="1" w:styleId="Ttulo7Car">
    <w:name w:val="Título 7 Car"/>
    <w:basedOn w:val="Fuentedeprrafopredeter"/>
    <w:link w:val="Ttulo7"/>
    <w:uiPriority w:val="9"/>
    <w:locked/>
    <w:rsid w:val="00BC4E13"/>
    <w:rPr>
      <w:rFonts w:ascii="Cambria" w:eastAsia="Times New Roman" w:hAnsi="Cambria"/>
      <w:i/>
      <w:iCs/>
      <w:color w:val="404040"/>
      <w:lang w:eastAsia="en-US"/>
    </w:rPr>
  </w:style>
  <w:style w:type="character" w:customStyle="1" w:styleId="Ttulo8Car">
    <w:name w:val="Título 8 Car"/>
    <w:basedOn w:val="Fuentedeprrafopredeter"/>
    <w:link w:val="Ttulo8"/>
    <w:uiPriority w:val="9"/>
    <w:locked/>
    <w:rsid w:val="00BC4E13"/>
    <w:rPr>
      <w:rFonts w:ascii="Cambria" w:eastAsia="Times New Roman" w:hAnsi="Cambria"/>
      <w:color w:val="404040"/>
      <w:sz w:val="20"/>
      <w:szCs w:val="20"/>
      <w:lang w:eastAsia="en-US"/>
    </w:rPr>
  </w:style>
  <w:style w:type="character" w:customStyle="1" w:styleId="Ttulo9Car">
    <w:name w:val="Título 9 Car"/>
    <w:basedOn w:val="Fuentedeprrafopredeter"/>
    <w:link w:val="Ttulo9"/>
    <w:uiPriority w:val="9"/>
    <w:locked/>
    <w:rsid w:val="00BC4E13"/>
    <w:rPr>
      <w:rFonts w:ascii="Cambria" w:eastAsia="Times New Roman" w:hAnsi="Cambria"/>
      <w:i/>
      <w:iCs/>
      <w:color w:val="404040"/>
      <w:sz w:val="20"/>
      <w:szCs w:val="20"/>
      <w:lang w:eastAsia="en-US"/>
    </w:rPr>
  </w:style>
  <w:style w:type="paragraph" w:styleId="Prrafodelista">
    <w:name w:val="List Paragraph"/>
    <w:basedOn w:val="Normal"/>
    <w:uiPriority w:val="99"/>
    <w:qFormat/>
    <w:rsid w:val="00DF6F4F"/>
    <w:pPr>
      <w:ind w:left="720"/>
      <w:contextualSpacing/>
    </w:pPr>
  </w:style>
  <w:style w:type="paragraph" w:styleId="Encabezado">
    <w:name w:val="header"/>
    <w:basedOn w:val="Normal"/>
    <w:link w:val="EncabezadoCar"/>
    <w:uiPriority w:val="99"/>
    <w:rsid w:val="00BC4E13"/>
    <w:pPr>
      <w:tabs>
        <w:tab w:val="center" w:pos="4252"/>
        <w:tab w:val="right" w:pos="8504"/>
      </w:tabs>
      <w:spacing w:line="240" w:lineRule="auto"/>
    </w:pPr>
  </w:style>
  <w:style w:type="character" w:customStyle="1" w:styleId="EncabezadoCar">
    <w:name w:val="Encabezado Car"/>
    <w:basedOn w:val="Fuentedeprrafopredeter"/>
    <w:link w:val="Encabezado"/>
    <w:uiPriority w:val="99"/>
    <w:locked/>
    <w:rsid w:val="00BC4E13"/>
    <w:rPr>
      <w:rFonts w:cs="Times New Roman"/>
    </w:rPr>
  </w:style>
  <w:style w:type="paragraph" w:styleId="Piedepgina">
    <w:name w:val="footer"/>
    <w:basedOn w:val="Normal"/>
    <w:link w:val="PiedepginaCar"/>
    <w:uiPriority w:val="99"/>
    <w:rsid w:val="00BC4E13"/>
    <w:pPr>
      <w:tabs>
        <w:tab w:val="center" w:pos="4252"/>
        <w:tab w:val="right" w:pos="8504"/>
      </w:tabs>
      <w:spacing w:line="240" w:lineRule="auto"/>
    </w:pPr>
  </w:style>
  <w:style w:type="character" w:customStyle="1" w:styleId="PiedepginaCar">
    <w:name w:val="Pie de página Car"/>
    <w:basedOn w:val="Fuentedeprrafopredeter"/>
    <w:link w:val="Piedepgina"/>
    <w:uiPriority w:val="99"/>
    <w:locked/>
    <w:rsid w:val="00BC4E13"/>
    <w:rPr>
      <w:rFonts w:cs="Times New Roman"/>
    </w:rPr>
  </w:style>
  <w:style w:type="table" w:styleId="Tablaconcuadrcula">
    <w:name w:val="Table Grid"/>
    <w:basedOn w:val="Tablanormal"/>
    <w:uiPriority w:val="99"/>
    <w:rsid w:val="00BC4E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BC4E1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C4E13"/>
    <w:rPr>
      <w:rFonts w:ascii="Tahoma" w:hAnsi="Tahoma" w:cs="Tahoma"/>
      <w:sz w:val="16"/>
      <w:szCs w:val="16"/>
    </w:rPr>
  </w:style>
  <w:style w:type="paragraph" w:styleId="Mapadeldocumento">
    <w:name w:val="Document Map"/>
    <w:basedOn w:val="Normal"/>
    <w:link w:val="MapadeldocumentoCar"/>
    <w:uiPriority w:val="99"/>
    <w:semiHidden/>
    <w:rsid w:val="00BC4E13"/>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BC4E13"/>
    <w:rPr>
      <w:rFonts w:ascii="Tahoma" w:hAnsi="Tahoma" w:cs="Tahoma"/>
      <w:sz w:val="16"/>
      <w:szCs w:val="16"/>
    </w:rPr>
  </w:style>
  <w:style w:type="character" w:styleId="Hipervnculo">
    <w:name w:val="Hyperlink"/>
    <w:basedOn w:val="Fuentedeprrafopredeter"/>
    <w:uiPriority w:val="99"/>
    <w:rsid w:val="00B43427"/>
    <w:rPr>
      <w:rFonts w:cs="Times New Roman"/>
      <w:color w:val="0000FF"/>
      <w:u w:val="single"/>
    </w:rPr>
  </w:style>
  <w:style w:type="paragraph" w:styleId="TDC1">
    <w:name w:val="toc 1"/>
    <w:basedOn w:val="Normal"/>
    <w:next w:val="Normal"/>
    <w:autoRedefine/>
    <w:uiPriority w:val="39"/>
    <w:rsid w:val="00B43427"/>
    <w:pPr>
      <w:spacing w:after="100"/>
    </w:pPr>
    <w:rPr>
      <w:b/>
      <w:sz w:val="28"/>
    </w:rPr>
  </w:style>
  <w:style w:type="paragraph" w:styleId="TtulodeTDC">
    <w:name w:val="TOC Heading"/>
    <w:basedOn w:val="Ttulo1"/>
    <w:next w:val="Normal"/>
    <w:uiPriority w:val="99"/>
    <w:qFormat/>
    <w:rsid w:val="00B43427"/>
    <w:pPr>
      <w:numPr>
        <w:numId w:val="0"/>
      </w:numPr>
      <w:spacing w:before="480"/>
      <w:outlineLvl w:val="9"/>
    </w:pPr>
    <w:rPr>
      <w:rFonts w:ascii="Cambria" w:hAnsi="Cambria" w:cs="Times New Roman"/>
      <w:color w:val="365F91"/>
      <w:sz w:val="28"/>
    </w:rPr>
  </w:style>
  <w:style w:type="paragraph" w:styleId="TDC2">
    <w:name w:val="toc 2"/>
    <w:basedOn w:val="Normal"/>
    <w:next w:val="Normal"/>
    <w:autoRedefine/>
    <w:uiPriority w:val="39"/>
    <w:rsid w:val="00B43427"/>
    <w:pPr>
      <w:spacing w:after="100"/>
      <w:ind w:left="220"/>
    </w:pPr>
    <w:rPr>
      <w:sz w:val="24"/>
    </w:rPr>
  </w:style>
  <w:style w:type="paragraph" w:styleId="TDC3">
    <w:name w:val="toc 3"/>
    <w:basedOn w:val="Normal"/>
    <w:next w:val="Normal"/>
    <w:autoRedefine/>
    <w:uiPriority w:val="39"/>
    <w:rsid w:val="00B43427"/>
    <w:pPr>
      <w:spacing w:after="100"/>
      <w:ind w:left="440"/>
    </w:pPr>
    <w:rPr>
      <w:sz w:val="24"/>
    </w:rPr>
  </w:style>
  <w:style w:type="paragraph" w:styleId="TDC4">
    <w:name w:val="toc 4"/>
    <w:basedOn w:val="Normal"/>
    <w:next w:val="Normal"/>
    <w:autoRedefine/>
    <w:uiPriority w:val="99"/>
    <w:semiHidden/>
    <w:rsid w:val="00B43427"/>
    <w:pPr>
      <w:spacing w:after="100"/>
      <w:ind w:left="660"/>
    </w:pPr>
    <w:rPr>
      <w:sz w:val="24"/>
    </w:rPr>
  </w:style>
  <w:style w:type="paragraph" w:styleId="Textoindependiente">
    <w:name w:val="Body Text"/>
    <w:basedOn w:val="Normal"/>
    <w:link w:val="TextoindependienteCar"/>
    <w:uiPriority w:val="99"/>
    <w:semiHidden/>
    <w:locked/>
    <w:rsid w:val="00D979E5"/>
    <w:pPr>
      <w:widowControl w:val="0"/>
      <w:suppressAutoHyphens/>
      <w:spacing w:after="120" w:line="240" w:lineRule="auto"/>
    </w:pPr>
    <w:rPr>
      <w:rFonts w:ascii="Times New Roman" w:hAnsi="Times New Roman"/>
      <w:sz w:val="24"/>
      <w:szCs w:val="24"/>
      <w:lang w:val="en-US"/>
    </w:rPr>
  </w:style>
  <w:style w:type="character" w:customStyle="1" w:styleId="TextoindependienteCar">
    <w:name w:val="Texto independiente Car"/>
    <w:basedOn w:val="Fuentedeprrafopredeter"/>
    <w:link w:val="Textoindependiente"/>
    <w:uiPriority w:val="99"/>
    <w:semiHidden/>
    <w:locked/>
    <w:rsid w:val="00D979E5"/>
    <w:rPr>
      <w:rFonts w:cs="Times New Roman"/>
      <w:sz w:val="24"/>
      <w:szCs w:val="24"/>
      <w:lang w:val="en-US" w:eastAsia="en-US" w:bidi="ar-SA"/>
    </w:rPr>
  </w:style>
  <w:style w:type="character" w:styleId="Hipervnculovisitado">
    <w:name w:val="FollowedHyperlink"/>
    <w:basedOn w:val="Fuentedeprrafopredeter"/>
    <w:uiPriority w:val="99"/>
    <w:locked/>
    <w:rsid w:val="00A94762"/>
    <w:rPr>
      <w:rFonts w:cs="Times New Roman"/>
      <w:color w:val="606420"/>
      <w:u w:val="single"/>
    </w:rPr>
  </w:style>
  <w:style w:type="character" w:styleId="Refdecomentario">
    <w:name w:val="annotation reference"/>
    <w:basedOn w:val="Fuentedeprrafopredeter"/>
    <w:uiPriority w:val="99"/>
    <w:semiHidden/>
    <w:unhideWhenUsed/>
    <w:locked/>
    <w:rsid w:val="00CE2EB2"/>
    <w:rPr>
      <w:sz w:val="16"/>
      <w:szCs w:val="16"/>
    </w:rPr>
  </w:style>
  <w:style w:type="paragraph" w:styleId="Textocomentario">
    <w:name w:val="annotation text"/>
    <w:basedOn w:val="Normal"/>
    <w:link w:val="TextocomentarioCar"/>
    <w:uiPriority w:val="99"/>
    <w:semiHidden/>
    <w:unhideWhenUsed/>
    <w:locked/>
    <w:rsid w:val="00CE2E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EB2"/>
    <w:rPr>
      <w:sz w:val="20"/>
      <w:szCs w:val="20"/>
      <w:lang w:eastAsia="en-US"/>
    </w:rPr>
  </w:style>
  <w:style w:type="paragraph" w:styleId="Asuntodelcomentario">
    <w:name w:val="annotation subject"/>
    <w:basedOn w:val="Textocomentario"/>
    <w:next w:val="Textocomentario"/>
    <w:link w:val="AsuntodelcomentarioCar"/>
    <w:uiPriority w:val="99"/>
    <w:semiHidden/>
    <w:unhideWhenUsed/>
    <w:locked/>
    <w:rsid w:val="00CE2EB2"/>
    <w:rPr>
      <w:b/>
      <w:bCs/>
    </w:rPr>
  </w:style>
  <w:style w:type="character" w:customStyle="1" w:styleId="AsuntodelcomentarioCar">
    <w:name w:val="Asunto del comentario Car"/>
    <w:basedOn w:val="TextocomentarioCar"/>
    <w:link w:val="Asuntodelcomentario"/>
    <w:uiPriority w:val="99"/>
    <w:semiHidden/>
    <w:rsid w:val="00CE2EB2"/>
    <w:rPr>
      <w:b/>
      <w:bCs/>
      <w:sz w:val="20"/>
      <w:szCs w:val="20"/>
      <w:lang w:eastAsia="en-US"/>
    </w:rPr>
  </w:style>
  <w:style w:type="paragraph" w:customStyle="1" w:styleId="Default">
    <w:name w:val="Default"/>
    <w:rsid w:val="00676E4B"/>
    <w:pPr>
      <w:autoSpaceDE w:val="0"/>
      <w:autoSpaceDN w:val="0"/>
      <w:adjustRightInd w:val="0"/>
    </w:pPr>
    <w:rPr>
      <w:rFonts w:eastAsiaTheme="minorHAnsi" w:cs="Calibri"/>
      <w:color w:val="000000"/>
      <w:sz w:val="24"/>
      <w:szCs w:val="24"/>
      <w:lang w:val="es-AR" w:eastAsia="en-US"/>
    </w:rPr>
  </w:style>
  <w:style w:type="paragraph" w:styleId="Revisin">
    <w:name w:val="Revision"/>
    <w:hidden/>
    <w:uiPriority w:val="99"/>
    <w:semiHidden/>
    <w:rsid w:val="003444E1"/>
    <w:rPr>
      <w:lang w:eastAsia="en-US"/>
    </w:rPr>
  </w:style>
  <w:style w:type="paragraph" w:styleId="NormalWeb">
    <w:name w:val="Normal (Web)"/>
    <w:basedOn w:val="Normal"/>
    <w:uiPriority w:val="99"/>
    <w:semiHidden/>
    <w:unhideWhenUsed/>
    <w:locked/>
    <w:rsid w:val="005A524B"/>
    <w:pPr>
      <w:spacing w:before="100" w:beforeAutospacing="1" w:after="100" w:afterAutospacing="1" w:line="240" w:lineRule="auto"/>
    </w:pPr>
    <w:rPr>
      <w:rFonts w:ascii="Times New Roman" w:eastAsiaTheme="minorEastAsia" w:hAnsi="Times New Roman"/>
      <w:sz w:val="24"/>
      <w:szCs w:val="24"/>
      <w:lang w:val="es-AR" w:eastAsia="es-AR"/>
    </w:rPr>
  </w:style>
  <w:style w:type="paragraph" w:styleId="Sinespaciado">
    <w:name w:val="No Spacing"/>
    <w:uiPriority w:val="1"/>
    <w:qFormat/>
    <w:rsid w:val="00BF790D"/>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F43538"/>
    <w:pPr>
      <w:spacing w:line="276" w:lineRule="auto"/>
    </w:pPr>
    <w:rPr>
      <w:lang w:eastAsia="en-US"/>
    </w:rPr>
  </w:style>
  <w:style w:type="paragraph" w:styleId="Ttulo1">
    <w:name w:val="heading 1"/>
    <w:basedOn w:val="Normal"/>
    <w:next w:val="Normal"/>
    <w:link w:val="Ttulo1Car"/>
    <w:uiPriority w:val="9"/>
    <w:qFormat/>
    <w:rsid w:val="00BC4E13"/>
    <w:pPr>
      <w:keepNext/>
      <w:keepLines/>
      <w:numPr>
        <w:numId w:val="1"/>
      </w:numPr>
      <w:outlineLvl w:val="0"/>
    </w:pPr>
    <w:rPr>
      <w:rFonts w:eastAsia="Times New Roman" w:cs="Calibri"/>
      <w:b/>
      <w:bCs/>
      <w:sz w:val="36"/>
      <w:szCs w:val="28"/>
    </w:rPr>
  </w:style>
  <w:style w:type="paragraph" w:styleId="Ttulo2">
    <w:name w:val="heading 2"/>
    <w:basedOn w:val="Normal"/>
    <w:next w:val="Normal"/>
    <w:link w:val="Ttulo2Car"/>
    <w:uiPriority w:val="9"/>
    <w:qFormat/>
    <w:rsid w:val="00F43538"/>
    <w:pPr>
      <w:keepNext/>
      <w:keepLines/>
      <w:numPr>
        <w:ilvl w:val="1"/>
        <w:numId w:val="1"/>
      </w:numPr>
      <w:outlineLvl w:val="1"/>
    </w:pPr>
    <w:rPr>
      <w:rFonts w:eastAsia="Times New Roman" w:cs="Calibri"/>
      <w:b/>
      <w:bCs/>
      <w:sz w:val="28"/>
      <w:szCs w:val="32"/>
    </w:rPr>
  </w:style>
  <w:style w:type="paragraph" w:styleId="Ttulo3">
    <w:name w:val="heading 3"/>
    <w:basedOn w:val="Normal"/>
    <w:next w:val="Normal"/>
    <w:link w:val="Ttulo3Car"/>
    <w:uiPriority w:val="9"/>
    <w:qFormat/>
    <w:rsid w:val="00F43538"/>
    <w:pPr>
      <w:keepNext/>
      <w:keepLines/>
      <w:numPr>
        <w:ilvl w:val="2"/>
        <w:numId w:val="1"/>
      </w:numPr>
      <w:outlineLvl w:val="2"/>
    </w:pPr>
    <w:rPr>
      <w:rFonts w:eastAsia="Times New Roman" w:cs="Calibri"/>
      <w:b/>
      <w:bCs/>
      <w:sz w:val="24"/>
      <w:szCs w:val="24"/>
    </w:rPr>
  </w:style>
  <w:style w:type="paragraph" w:styleId="Ttulo4">
    <w:name w:val="heading 4"/>
    <w:basedOn w:val="Normal"/>
    <w:next w:val="Normal"/>
    <w:link w:val="Ttulo4Car"/>
    <w:uiPriority w:val="9"/>
    <w:qFormat/>
    <w:rsid w:val="00DF6F4F"/>
    <w:pPr>
      <w:keepNext/>
      <w:keepLines/>
      <w:numPr>
        <w:ilvl w:val="3"/>
        <w:numId w:val="1"/>
      </w:numPr>
      <w:spacing w:before="200"/>
      <w:outlineLvl w:val="3"/>
    </w:pPr>
    <w:rPr>
      <w:rFonts w:eastAsia="Times New Roman" w:cs="Calibri"/>
      <w:b/>
      <w:bCs/>
      <w:i/>
      <w:iCs/>
      <w:lang w:val="en-US"/>
    </w:rPr>
  </w:style>
  <w:style w:type="paragraph" w:styleId="Ttulo5">
    <w:name w:val="heading 5"/>
    <w:basedOn w:val="Normal"/>
    <w:next w:val="Normal"/>
    <w:link w:val="Ttulo5Car"/>
    <w:uiPriority w:val="9"/>
    <w:qFormat/>
    <w:rsid w:val="00BC4E13"/>
    <w:pPr>
      <w:keepNext/>
      <w:keepLines/>
      <w:numPr>
        <w:ilvl w:val="4"/>
        <w:numId w:val="1"/>
      </w:numPr>
      <w:spacing w:before="200"/>
      <w:outlineLvl w:val="4"/>
    </w:pPr>
    <w:rPr>
      <w:rFonts w:ascii="Cambria" w:eastAsia="Times New Roman" w:hAnsi="Cambria"/>
      <w:color w:val="243F60"/>
    </w:rPr>
  </w:style>
  <w:style w:type="paragraph" w:styleId="Ttulo6">
    <w:name w:val="heading 6"/>
    <w:basedOn w:val="Normal"/>
    <w:next w:val="Normal"/>
    <w:link w:val="Ttulo6Car"/>
    <w:uiPriority w:val="9"/>
    <w:qFormat/>
    <w:rsid w:val="00BC4E13"/>
    <w:pPr>
      <w:keepNext/>
      <w:keepLines/>
      <w:numPr>
        <w:ilvl w:val="5"/>
        <w:numId w:val="1"/>
      </w:numPr>
      <w:spacing w:before="200"/>
      <w:outlineLvl w:val="5"/>
    </w:pPr>
    <w:rPr>
      <w:rFonts w:ascii="Cambria" w:eastAsia="Times New Roman" w:hAnsi="Cambria"/>
      <w:i/>
      <w:iCs/>
      <w:color w:val="243F60"/>
    </w:rPr>
  </w:style>
  <w:style w:type="paragraph" w:styleId="Ttulo7">
    <w:name w:val="heading 7"/>
    <w:basedOn w:val="Normal"/>
    <w:next w:val="Normal"/>
    <w:link w:val="Ttulo7Car"/>
    <w:uiPriority w:val="9"/>
    <w:qFormat/>
    <w:rsid w:val="00BC4E13"/>
    <w:pPr>
      <w:keepNext/>
      <w:keepLines/>
      <w:numPr>
        <w:ilvl w:val="6"/>
        <w:numId w:val="1"/>
      </w:numPr>
      <w:spacing w:before="200"/>
      <w:outlineLvl w:val="6"/>
    </w:pPr>
    <w:rPr>
      <w:rFonts w:ascii="Cambria" w:eastAsia="Times New Roman" w:hAnsi="Cambria"/>
      <w:i/>
      <w:iCs/>
      <w:color w:val="404040"/>
    </w:rPr>
  </w:style>
  <w:style w:type="paragraph" w:styleId="Ttulo8">
    <w:name w:val="heading 8"/>
    <w:basedOn w:val="Normal"/>
    <w:next w:val="Normal"/>
    <w:link w:val="Ttulo8Car"/>
    <w:uiPriority w:val="9"/>
    <w:qFormat/>
    <w:rsid w:val="00BC4E13"/>
    <w:pPr>
      <w:keepNext/>
      <w:keepLines/>
      <w:numPr>
        <w:ilvl w:val="7"/>
        <w:numId w:val="1"/>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
    <w:qFormat/>
    <w:rsid w:val="00BC4E13"/>
    <w:pPr>
      <w:keepNext/>
      <w:keepLines/>
      <w:numPr>
        <w:ilvl w:val="8"/>
        <w:numId w:val="1"/>
      </w:numPr>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BC4E13"/>
    <w:rPr>
      <w:rFonts w:eastAsia="Times New Roman" w:cs="Calibri"/>
      <w:b/>
      <w:bCs/>
      <w:sz w:val="36"/>
      <w:szCs w:val="28"/>
      <w:lang w:eastAsia="en-US"/>
    </w:rPr>
  </w:style>
  <w:style w:type="character" w:customStyle="1" w:styleId="Ttulo2Car">
    <w:name w:val="Título 2 Car"/>
    <w:basedOn w:val="Fuentedeprrafopredeter"/>
    <w:link w:val="Ttulo2"/>
    <w:uiPriority w:val="9"/>
    <w:locked/>
    <w:rsid w:val="00F43538"/>
    <w:rPr>
      <w:rFonts w:eastAsia="Times New Roman" w:cs="Calibri"/>
      <w:b/>
      <w:bCs/>
      <w:sz w:val="28"/>
      <w:szCs w:val="32"/>
      <w:lang w:eastAsia="en-US"/>
    </w:rPr>
  </w:style>
  <w:style w:type="character" w:customStyle="1" w:styleId="Ttulo3Car">
    <w:name w:val="Título 3 Car"/>
    <w:basedOn w:val="Fuentedeprrafopredeter"/>
    <w:link w:val="Ttulo3"/>
    <w:uiPriority w:val="9"/>
    <w:locked/>
    <w:rsid w:val="00F43538"/>
    <w:rPr>
      <w:rFonts w:eastAsia="Times New Roman" w:cs="Calibri"/>
      <w:b/>
      <w:bCs/>
      <w:sz w:val="24"/>
      <w:szCs w:val="24"/>
      <w:lang w:eastAsia="en-US"/>
    </w:rPr>
  </w:style>
  <w:style w:type="character" w:customStyle="1" w:styleId="Ttulo4Car">
    <w:name w:val="Título 4 Car"/>
    <w:basedOn w:val="Fuentedeprrafopredeter"/>
    <w:link w:val="Ttulo4"/>
    <w:uiPriority w:val="9"/>
    <w:locked/>
    <w:rsid w:val="00DF6F4F"/>
    <w:rPr>
      <w:rFonts w:eastAsia="Times New Roman" w:cs="Calibri"/>
      <w:b/>
      <w:bCs/>
      <w:i/>
      <w:iCs/>
      <w:lang w:val="en-US" w:eastAsia="en-US"/>
    </w:rPr>
  </w:style>
  <w:style w:type="character" w:customStyle="1" w:styleId="Ttulo5Car">
    <w:name w:val="Título 5 Car"/>
    <w:basedOn w:val="Fuentedeprrafopredeter"/>
    <w:link w:val="Ttulo5"/>
    <w:uiPriority w:val="9"/>
    <w:locked/>
    <w:rsid w:val="00BC4E13"/>
    <w:rPr>
      <w:rFonts w:ascii="Cambria" w:eastAsia="Times New Roman" w:hAnsi="Cambria"/>
      <w:color w:val="243F60"/>
      <w:lang w:eastAsia="en-US"/>
    </w:rPr>
  </w:style>
  <w:style w:type="character" w:customStyle="1" w:styleId="Ttulo6Car">
    <w:name w:val="Título 6 Car"/>
    <w:basedOn w:val="Fuentedeprrafopredeter"/>
    <w:link w:val="Ttulo6"/>
    <w:uiPriority w:val="9"/>
    <w:locked/>
    <w:rsid w:val="00BC4E13"/>
    <w:rPr>
      <w:rFonts w:ascii="Cambria" w:eastAsia="Times New Roman" w:hAnsi="Cambria"/>
      <w:i/>
      <w:iCs/>
      <w:color w:val="243F60"/>
      <w:lang w:eastAsia="en-US"/>
    </w:rPr>
  </w:style>
  <w:style w:type="character" w:customStyle="1" w:styleId="Ttulo7Car">
    <w:name w:val="Título 7 Car"/>
    <w:basedOn w:val="Fuentedeprrafopredeter"/>
    <w:link w:val="Ttulo7"/>
    <w:uiPriority w:val="9"/>
    <w:locked/>
    <w:rsid w:val="00BC4E13"/>
    <w:rPr>
      <w:rFonts w:ascii="Cambria" w:eastAsia="Times New Roman" w:hAnsi="Cambria"/>
      <w:i/>
      <w:iCs/>
      <w:color w:val="404040"/>
      <w:lang w:eastAsia="en-US"/>
    </w:rPr>
  </w:style>
  <w:style w:type="character" w:customStyle="1" w:styleId="Ttulo8Car">
    <w:name w:val="Título 8 Car"/>
    <w:basedOn w:val="Fuentedeprrafopredeter"/>
    <w:link w:val="Ttulo8"/>
    <w:uiPriority w:val="9"/>
    <w:locked/>
    <w:rsid w:val="00BC4E13"/>
    <w:rPr>
      <w:rFonts w:ascii="Cambria" w:eastAsia="Times New Roman" w:hAnsi="Cambria"/>
      <w:color w:val="404040"/>
      <w:sz w:val="20"/>
      <w:szCs w:val="20"/>
      <w:lang w:eastAsia="en-US"/>
    </w:rPr>
  </w:style>
  <w:style w:type="character" w:customStyle="1" w:styleId="Ttulo9Car">
    <w:name w:val="Título 9 Car"/>
    <w:basedOn w:val="Fuentedeprrafopredeter"/>
    <w:link w:val="Ttulo9"/>
    <w:uiPriority w:val="9"/>
    <w:locked/>
    <w:rsid w:val="00BC4E13"/>
    <w:rPr>
      <w:rFonts w:ascii="Cambria" w:eastAsia="Times New Roman" w:hAnsi="Cambria"/>
      <w:i/>
      <w:iCs/>
      <w:color w:val="404040"/>
      <w:sz w:val="20"/>
      <w:szCs w:val="20"/>
      <w:lang w:eastAsia="en-US"/>
    </w:rPr>
  </w:style>
  <w:style w:type="paragraph" w:styleId="Prrafodelista">
    <w:name w:val="List Paragraph"/>
    <w:basedOn w:val="Normal"/>
    <w:uiPriority w:val="99"/>
    <w:qFormat/>
    <w:rsid w:val="00DF6F4F"/>
    <w:pPr>
      <w:ind w:left="720"/>
      <w:contextualSpacing/>
    </w:pPr>
  </w:style>
  <w:style w:type="paragraph" w:styleId="Encabezado">
    <w:name w:val="header"/>
    <w:basedOn w:val="Normal"/>
    <w:link w:val="EncabezadoCar"/>
    <w:uiPriority w:val="99"/>
    <w:rsid w:val="00BC4E13"/>
    <w:pPr>
      <w:tabs>
        <w:tab w:val="center" w:pos="4252"/>
        <w:tab w:val="right" w:pos="8504"/>
      </w:tabs>
      <w:spacing w:line="240" w:lineRule="auto"/>
    </w:pPr>
  </w:style>
  <w:style w:type="character" w:customStyle="1" w:styleId="EncabezadoCar">
    <w:name w:val="Encabezado Car"/>
    <w:basedOn w:val="Fuentedeprrafopredeter"/>
    <w:link w:val="Encabezado"/>
    <w:uiPriority w:val="99"/>
    <w:locked/>
    <w:rsid w:val="00BC4E13"/>
    <w:rPr>
      <w:rFonts w:cs="Times New Roman"/>
    </w:rPr>
  </w:style>
  <w:style w:type="paragraph" w:styleId="Piedepgina">
    <w:name w:val="footer"/>
    <w:basedOn w:val="Normal"/>
    <w:link w:val="PiedepginaCar"/>
    <w:uiPriority w:val="99"/>
    <w:rsid w:val="00BC4E13"/>
    <w:pPr>
      <w:tabs>
        <w:tab w:val="center" w:pos="4252"/>
        <w:tab w:val="right" w:pos="8504"/>
      </w:tabs>
      <w:spacing w:line="240" w:lineRule="auto"/>
    </w:pPr>
  </w:style>
  <w:style w:type="character" w:customStyle="1" w:styleId="PiedepginaCar">
    <w:name w:val="Pie de página Car"/>
    <w:basedOn w:val="Fuentedeprrafopredeter"/>
    <w:link w:val="Piedepgina"/>
    <w:uiPriority w:val="99"/>
    <w:locked/>
    <w:rsid w:val="00BC4E13"/>
    <w:rPr>
      <w:rFonts w:cs="Times New Roman"/>
    </w:rPr>
  </w:style>
  <w:style w:type="table" w:styleId="Tablaconcuadrcula">
    <w:name w:val="Table Grid"/>
    <w:basedOn w:val="Tablanormal"/>
    <w:uiPriority w:val="99"/>
    <w:rsid w:val="00BC4E1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BC4E1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BC4E13"/>
    <w:rPr>
      <w:rFonts w:ascii="Tahoma" w:hAnsi="Tahoma" w:cs="Tahoma"/>
      <w:sz w:val="16"/>
      <w:szCs w:val="16"/>
    </w:rPr>
  </w:style>
  <w:style w:type="paragraph" w:styleId="Mapadeldocumento">
    <w:name w:val="Document Map"/>
    <w:basedOn w:val="Normal"/>
    <w:link w:val="MapadeldocumentoCar"/>
    <w:uiPriority w:val="99"/>
    <w:semiHidden/>
    <w:rsid w:val="00BC4E13"/>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BC4E13"/>
    <w:rPr>
      <w:rFonts w:ascii="Tahoma" w:hAnsi="Tahoma" w:cs="Tahoma"/>
      <w:sz w:val="16"/>
      <w:szCs w:val="16"/>
    </w:rPr>
  </w:style>
  <w:style w:type="character" w:styleId="Hipervnculo">
    <w:name w:val="Hyperlink"/>
    <w:basedOn w:val="Fuentedeprrafopredeter"/>
    <w:uiPriority w:val="99"/>
    <w:rsid w:val="00B43427"/>
    <w:rPr>
      <w:rFonts w:cs="Times New Roman"/>
      <w:color w:val="0000FF"/>
      <w:u w:val="single"/>
    </w:rPr>
  </w:style>
  <w:style w:type="paragraph" w:styleId="TDC1">
    <w:name w:val="toc 1"/>
    <w:basedOn w:val="Normal"/>
    <w:next w:val="Normal"/>
    <w:autoRedefine/>
    <w:uiPriority w:val="39"/>
    <w:rsid w:val="00B43427"/>
    <w:pPr>
      <w:spacing w:after="100"/>
    </w:pPr>
    <w:rPr>
      <w:b/>
      <w:sz w:val="28"/>
    </w:rPr>
  </w:style>
  <w:style w:type="paragraph" w:styleId="TtulodeTDC">
    <w:name w:val="TOC Heading"/>
    <w:basedOn w:val="Ttulo1"/>
    <w:next w:val="Normal"/>
    <w:uiPriority w:val="99"/>
    <w:qFormat/>
    <w:rsid w:val="00B43427"/>
    <w:pPr>
      <w:numPr>
        <w:numId w:val="0"/>
      </w:numPr>
      <w:spacing w:before="480"/>
      <w:outlineLvl w:val="9"/>
    </w:pPr>
    <w:rPr>
      <w:rFonts w:ascii="Cambria" w:hAnsi="Cambria" w:cs="Times New Roman"/>
      <w:color w:val="365F91"/>
      <w:sz w:val="28"/>
    </w:rPr>
  </w:style>
  <w:style w:type="paragraph" w:styleId="TDC2">
    <w:name w:val="toc 2"/>
    <w:basedOn w:val="Normal"/>
    <w:next w:val="Normal"/>
    <w:autoRedefine/>
    <w:uiPriority w:val="39"/>
    <w:rsid w:val="00B43427"/>
    <w:pPr>
      <w:spacing w:after="100"/>
      <w:ind w:left="220"/>
    </w:pPr>
    <w:rPr>
      <w:sz w:val="24"/>
    </w:rPr>
  </w:style>
  <w:style w:type="paragraph" w:styleId="TDC3">
    <w:name w:val="toc 3"/>
    <w:basedOn w:val="Normal"/>
    <w:next w:val="Normal"/>
    <w:autoRedefine/>
    <w:uiPriority w:val="39"/>
    <w:rsid w:val="00B43427"/>
    <w:pPr>
      <w:spacing w:after="100"/>
      <w:ind w:left="440"/>
    </w:pPr>
    <w:rPr>
      <w:sz w:val="24"/>
    </w:rPr>
  </w:style>
  <w:style w:type="paragraph" w:styleId="TDC4">
    <w:name w:val="toc 4"/>
    <w:basedOn w:val="Normal"/>
    <w:next w:val="Normal"/>
    <w:autoRedefine/>
    <w:uiPriority w:val="99"/>
    <w:semiHidden/>
    <w:rsid w:val="00B43427"/>
    <w:pPr>
      <w:spacing w:after="100"/>
      <w:ind w:left="660"/>
    </w:pPr>
    <w:rPr>
      <w:sz w:val="24"/>
    </w:rPr>
  </w:style>
  <w:style w:type="paragraph" w:styleId="Textoindependiente">
    <w:name w:val="Body Text"/>
    <w:basedOn w:val="Normal"/>
    <w:link w:val="TextoindependienteCar"/>
    <w:uiPriority w:val="99"/>
    <w:semiHidden/>
    <w:locked/>
    <w:rsid w:val="00D979E5"/>
    <w:pPr>
      <w:widowControl w:val="0"/>
      <w:suppressAutoHyphens/>
      <w:spacing w:after="120" w:line="240" w:lineRule="auto"/>
    </w:pPr>
    <w:rPr>
      <w:rFonts w:ascii="Times New Roman" w:hAnsi="Times New Roman"/>
      <w:sz w:val="24"/>
      <w:szCs w:val="24"/>
      <w:lang w:val="en-US"/>
    </w:rPr>
  </w:style>
  <w:style w:type="character" w:customStyle="1" w:styleId="TextoindependienteCar">
    <w:name w:val="Texto independiente Car"/>
    <w:basedOn w:val="Fuentedeprrafopredeter"/>
    <w:link w:val="Textoindependiente"/>
    <w:uiPriority w:val="99"/>
    <w:semiHidden/>
    <w:locked/>
    <w:rsid w:val="00D979E5"/>
    <w:rPr>
      <w:rFonts w:cs="Times New Roman"/>
      <w:sz w:val="24"/>
      <w:szCs w:val="24"/>
      <w:lang w:val="en-US" w:eastAsia="en-US" w:bidi="ar-SA"/>
    </w:rPr>
  </w:style>
  <w:style w:type="character" w:styleId="Hipervnculovisitado">
    <w:name w:val="FollowedHyperlink"/>
    <w:basedOn w:val="Fuentedeprrafopredeter"/>
    <w:uiPriority w:val="99"/>
    <w:locked/>
    <w:rsid w:val="00A94762"/>
    <w:rPr>
      <w:rFonts w:cs="Times New Roman"/>
      <w:color w:val="606420"/>
      <w:u w:val="single"/>
    </w:rPr>
  </w:style>
  <w:style w:type="character" w:styleId="Refdecomentario">
    <w:name w:val="annotation reference"/>
    <w:basedOn w:val="Fuentedeprrafopredeter"/>
    <w:uiPriority w:val="99"/>
    <w:semiHidden/>
    <w:unhideWhenUsed/>
    <w:locked/>
    <w:rsid w:val="00CE2EB2"/>
    <w:rPr>
      <w:sz w:val="16"/>
      <w:szCs w:val="16"/>
    </w:rPr>
  </w:style>
  <w:style w:type="paragraph" w:styleId="Textocomentario">
    <w:name w:val="annotation text"/>
    <w:basedOn w:val="Normal"/>
    <w:link w:val="TextocomentarioCar"/>
    <w:uiPriority w:val="99"/>
    <w:semiHidden/>
    <w:unhideWhenUsed/>
    <w:locked/>
    <w:rsid w:val="00CE2E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2EB2"/>
    <w:rPr>
      <w:sz w:val="20"/>
      <w:szCs w:val="20"/>
      <w:lang w:eastAsia="en-US"/>
    </w:rPr>
  </w:style>
  <w:style w:type="paragraph" w:styleId="Asuntodelcomentario">
    <w:name w:val="annotation subject"/>
    <w:basedOn w:val="Textocomentario"/>
    <w:next w:val="Textocomentario"/>
    <w:link w:val="AsuntodelcomentarioCar"/>
    <w:uiPriority w:val="99"/>
    <w:semiHidden/>
    <w:unhideWhenUsed/>
    <w:locked/>
    <w:rsid w:val="00CE2EB2"/>
    <w:rPr>
      <w:b/>
      <w:bCs/>
    </w:rPr>
  </w:style>
  <w:style w:type="character" w:customStyle="1" w:styleId="AsuntodelcomentarioCar">
    <w:name w:val="Asunto del comentario Car"/>
    <w:basedOn w:val="TextocomentarioCar"/>
    <w:link w:val="Asuntodelcomentario"/>
    <w:uiPriority w:val="99"/>
    <w:semiHidden/>
    <w:rsid w:val="00CE2EB2"/>
    <w:rPr>
      <w:b/>
      <w:bCs/>
      <w:sz w:val="20"/>
      <w:szCs w:val="20"/>
      <w:lang w:eastAsia="en-US"/>
    </w:rPr>
  </w:style>
  <w:style w:type="paragraph" w:customStyle="1" w:styleId="Default">
    <w:name w:val="Default"/>
    <w:rsid w:val="00676E4B"/>
    <w:pPr>
      <w:autoSpaceDE w:val="0"/>
      <w:autoSpaceDN w:val="0"/>
      <w:adjustRightInd w:val="0"/>
    </w:pPr>
    <w:rPr>
      <w:rFonts w:eastAsiaTheme="minorHAnsi" w:cs="Calibri"/>
      <w:color w:val="000000"/>
      <w:sz w:val="24"/>
      <w:szCs w:val="24"/>
      <w:lang w:val="es-AR" w:eastAsia="en-US"/>
    </w:rPr>
  </w:style>
  <w:style w:type="paragraph" w:styleId="Revisin">
    <w:name w:val="Revision"/>
    <w:hidden/>
    <w:uiPriority w:val="99"/>
    <w:semiHidden/>
    <w:rsid w:val="003444E1"/>
    <w:rPr>
      <w:lang w:eastAsia="en-US"/>
    </w:rPr>
  </w:style>
  <w:style w:type="paragraph" w:styleId="NormalWeb">
    <w:name w:val="Normal (Web)"/>
    <w:basedOn w:val="Normal"/>
    <w:uiPriority w:val="99"/>
    <w:semiHidden/>
    <w:unhideWhenUsed/>
    <w:locked/>
    <w:rsid w:val="005A524B"/>
    <w:pPr>
      <w:spacing w:before="100" w:beforeAutospacing="1" w:after="100" w:afterAutospacing="1" w:line="240" w:lineRule="auto"/>
    </w:pPr>
    <w:rPr>
      <w:rFonts w:ascii="Times New Roman" w:eastAsiaTheme="minorEastAsia" w:hAnsi="Times New Roman"/>
      <w:sz w:val="24"/>
      <w:szCs w:val="24"/>
      <w:lang w:val="es-AR" w:eastAsia="es-AR"/>
    </w:rPr>
  </w:style>
  <w:style w:type="paragraph" w:styleId="Sinespaciado">
    <w:name w:val="No Spacing"/>
    <w:uiPriority w:val="1"/>
    <w:qFormat/>
    <w:rsid w:val="00BF790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8012">
      <w:marLeft w:val="0"/>
      <w:marRight w:val="0"/>
      <w:marTop w:val="0"/>
      <w:marBottom w:val="0"/>
      <w:divBdr>
        <w:top w:val="none" w:sz="0" w:space="0" w:color="auto"/>
        <w:left w:val="none" w:sz="0" w:space="0" w:color="auto"/>
        <w:bottom w:val="none" w:sz="0" w:space="0" w:color="auto"/>
        <w:right w:val="none" w:sz="0" w:space="0" w:color="auto"/>
      </w:divBdr>
    </w:div>
    <w:div w:id="99188013">
      <w:marLeft w:val="0"/>
      <w:marRight w:val="0"/>
      <w:marTop w:val="0"/>
      <w:marBottom w:val="0"/>
      <w:divBdr>
        <w:top w:val="none" w:sz="0" w:space="0" w:color="auto"/>
        <w:left w:val="none" w:sz="0" w:space="0" w:color="auto"/>
        <w:bottom w:val="none" w:sz="0" w:space="0" w:color="auto"/>
        <w:right w:val="none" w:sz="0" w:space="0" w:color="auto"/>
      </w:divBdr>
    </w:div>
    <w:div w:id="99188014">
      <w:marLeft w:val="0"/>
      <w:marRight w:val="0"/>
      <w:marTop w:val="0"/>
      <w:marBottom w:val="0"/>
      <w:divBdr>
        <w:top w:val="none" w:sz="0" w:space="0" w:color="auto"/>
        <w:left w:val="none" w:sz="0" w:space="0" w:color="auto"/>
        <w:bottom w:val="none" w:sz="0" w:space="0" w:color="auto"/>
        <w:right w:val="none" w:sz="0" w:space="0" w:color="auto"/>
      </w:divBdr>
    </w:div>
    <w:div w:id="99188015">
      <w:marLeft w:val="0"/>
      <w:marRight w:val="0"/>
      <w:marTop w:val="0"/>
      <w:marBottom w:val="0"/>
      <w:divBdr>
        <w:top w:val="none" w:sz="0" w:space="0" w:color="auto"/>
        <w:left w:val="none" w:sz="0" w:space="0" w:color="auto"/>
        <w:bottom w:val="none" w:sz="0" w:space="0" w:color="auto"/>
        <w:right w:val="none" w:sz="0" w:space="0" w:color="auto"/>
      </w:divBdr>
    </w:div>
    <w:div w:id="99188016">
      <w:marLeft w:val="0"/>
      <w:marRight w:val="0"/>
      <w:marTop w:val="0"/>
      <w:marBottom w:val="0"/>
      <w:divBdr>
        <w:top w:val="none" w:sz="0" w:space="0" w:color="auto"/>
        <w:left w:val="none" w:sz="0" w:space="0" w:color="auto"/>
        <w:bottom w:val="none" w:sz="0" w:space="0" w:color="auto"/>
        <w:right w:val="none" w:sz="0" w:space="0" w:color="auto"/>
      </w:divBdr>
    </w:div>
    <w:div w:id="99188017">
      <w:marLeft w:val="0"/>
      <w:marRight w:val="0"/>
      <w:marTop w:val="0"/>
      <w:marBottom w:val="0"/>
      <w:divBdr>
        <w:top w:val="none" w:sz="0" w:space="0" w:color="auto"/>
        <w:left w:val="none" w:sz="0" w:space="0" w:color="auto"/>
        <w:bottom w:val="none" w:sz="0" w:space="0" w:color="auto"/>
        <w:right w:val="none" w:sz="0" w:space="0" w:color="auto"/>
      </w:divBdr>
    </w:div>
    <w:div w:id="149640061">
      <w:bodyDiv w:val="1"/>
      <w:marLeft w:val="0"/>
      <w:marRight w:val="0"/>
      <w:marTop w:val="0"/>
      <w:marBottom w:val="0"/>
      <w:divBdr>
        <w:top w:val="none" w:sz="0" w:space="0" w:color="auto"/>
        <w:left w:val="none" w:sz="0" w:space="0" w:color="auto"/>
        <w:bottom w:val="none" w:sz="0" w:space="0" w:color="auto"/>
        <w:right w:val="none" w:sz="0" w:space="0" w:color="auto"/>
      </w:divBdr>
    </w:div>
    <w:div w:id="196771227">
      <w:bodyDiv w:val="1"/>
      <w:marLeft w:val="0"/>
      <w:marRight w:val="0"/>
      <w:marTop w:val="0"/>
      <w:marBottom w:val="0"/>
      <w:divBdr>
        <w:top w:val="none" w:sz="0" w:space="0" w:color="auto"/>
        <w:left w:val="none" w:sz="0" w:space="0" w:color="auto"/>
        <w:bottom w:val="none" w:sz="0" w:space="0" w:color="auto"/>
        <w:right w:val="none" w:sz="0" w:space="0" w:color="auto"/>
      </w:divBdr>
    </w:div>
    <w:div w:id="319888409">
      <w:bodyDiv w:val="1"/>
      <w:marLeft w:val="0"/>
      <w:marRight w:val="0"/>
      <w:marTop w:val="0"/>
      <w:marBottom w:val="0"/>
      <w:divBdr>
        <w:top w:val="none" w:sz="0" w:space="0" w:color="auto"/>
        <w:left w:val="none" w:sz="0" w:space="0" w:color="auto"/>
        <w:bottom w:val="none" w:sz="0" w:space="0" w:color="auto"/>
        <w:right w:val="none" w:sz="0" w:space="0" w:color="auto"/>
      </w:divBdr>
    </w:div>
    <w:div w:id="418139079">
      <w:bodyDiv w:val="1"/>
      <w:marLeft w:val="0"/>
      <w:marRight w:val="0"/>
      <w:marTop w:val="0"/>
      <w:marBottom w:val="0"/>
      <w:divBdr>
        <w:top w:val="none" w:sz="0" w:space="0" w:color="auto"/>
        <w:left w:val="none" w:sz="0" w:space="0" w:color="auto"/>
        <w:bottom w:val="none" w:sz="0" w:space="0" w:color="auto"/>
        <w:right w:val="none" w:sz="0" w:space="0" w:color="auto"/>
      </w:divBdr>
    </w:div>
    <w:div w:id="491678604">
      <w:bodyDiv w:val="1"/>
      <w:marLeft w:val="0"/>
      <w:marRight w:val="0"/>
      <w:marTop w:val="0"/>
      <w:marBottom w:val="0"/>
      <w:divBdr>
        <w:top w:val="none" w:sz="0" w:space="0" w:color="auto"/>
        <w:left w:val="none" w:sz="0" w:space="0" w:color="auto"/>
        <w:bottom w:val="none" w:sz="0" w:space="0" w:color="auto"/>
        <w:right w:val="none" w:sz="0" w:space="0" w:color="auto"/>
      </w:divBdr>
    </w:div>
    <w:div w:id="533466036">
      <w:bodyDiv w:val="1"/>
      <w:marLeft w:val="0"/>
      <w:marRight w:val="0"/>
      <w:marTop w:val="0"/>
      <w:marBottom w:val="0"/>
      <w:divBdr>
        <w:top w:val="none" w:sz="0" w:space="0" w:color="auto"/>
        <w:left w:val="none" w:sz="0" w:space="0" w:color="auto"/>
        <w:bottom w:val="none" w:sz="0" w:space="0" w:color="auto"/>
        <w:right w:val="none" w:sz="0" w:space="0" w:color="auto"/>
      </w:divBdr>
    </w:div>
    <w:div w:id="673067880">
      <w:bodyDiv w:val="1"/>
      <w:marLeft w:val="0"/>
      <w:marRight w:val="0"/>
      <w:marTop w:val="0"/>
      <w:marBottom w:val="0"/>
      <w:divBdr>
        <w:top w:val="none" w:sz="0" w:space="0" w:color="auto"/>
        <w:left w:val="none" w:sz="0" w:space="0" w:color="auto"/>
        <w:bottom w:val="none" w:sz="0" w:space="0" w:color="auto"/>
        <w:right w:val="none" w:sz="0" w:space="0" w:color="auto"/>
      </w:divBdr>
    </w:div>
    <w:div w:id="723217654">
      <w:bodyDiv w:val="1"/>
      <w:marLeft w:val="0"/>
      <w:marRight w:val="0"/>
      <w:marTop w:val="0"/>
      <w:marBottom w:val="0"/>
      <w:divBdr>
        <w:top w:val="none" w:sz="0" w:space="0" w:color="auto"/>
        <w:left w:val="none" w:sz="0" w:space="0" w:color="auto"/>
        <w:bottom w:val="none" w:sz="0" w:space="0" w:color="auto"/>
        <w:right w:val="none" w:sz="0" w:space="0" w:color="auto"/>
      </w:divBdr>
    </w:div>
    <w:div w:id="724985480">
      <w:bodyDiv w:val="1"/>
      <w:marLeft w:val="0"/>
      <w:marRight w:val="0"/>
      <w:marTop w:val="0"/>
      <w:marBottom w:val="0"/>
      <w:divBdr>
        <w:top w:val="none" w:sz="0" w:space="0" w:color="auto"/>
        <w:left w:val="none" w:sz="0" w:space="0" w:color="auto"/>
        <w:bottom w:val="none" w:sz="0" w:space="0" w:color="auto"/>
        <w:right w:val="none" w:sz="0" w:space="0" w:color="auto"/>
      </w:divBdr>
    </w:div>
    <w:div w:id="834297852">
      <w:bodyDiv w:val="1"/>
      <w:marLeft w:val="0"/>
      <w:marRight w:val="0"/>
      <w:marTop w:val="0"/>
      <w:marBottom w:val="0"/>
      <w:divBdr>
        <w:top w:val="none" w:sz="0" w:space="0" w:color="auto"/>
        <w:left w:val="none" w:sz="0" w:space="0" w:color="auto"/>
        <w:bottom w:val="none" w:sz="0" w:space="0" w:color="auto"/>
        <w:right w:val="none" w:sz="0" w:space="0" w:color="auto"/>
      </w:divBdr>
    </w:div>
    <w:div w:id="1020745003">
      <w:bodyDiv w:val="1"/>
      <w:marLeft w:val="0"/>
      <w:marRight w:val="0"/>
      <w:marTop w:val="0"/>
      <w:marBottom w:val="0"/>
      <w:divBdr>
        <w:top w:val="none" w:sz="0" w:space="0" w:color="auto"/>
        <w:left w:val="none" w:sz="0" w:space="0" w:color="auto"/>
        <w:bottom w:val="none" w:sz="0" w:space="0" w:color="auto"/>
        <w:right w:val="none" w:sz="0" w:space="0" w:color="auto"/>
      </w:divBdr>
    </w:div>
    <w:div w:id="1104422324">
      <w:bodyDiv w:val="1"/>
      <w:marLeft w:val="0"/>
      <w:marRight w:val="0"/>
      <w:marTop w:val="0"/>
      <w:marBottom w:val="0"/>
      <w:divBdr>
        <w:top w:val="none" w:sz="0" w:space="0" w:color="auto"/>
        <w:left w:val="none" w:sz="0" w:space="0" w:color="auto"/>
        <w:bottom w:val="none" w:sz="0" w:space="0" w:color="auto"/>
        <w:right w:val="none" w:sz="0" w:space="0" w:color="auto"/>
      </w:divBdr>
    </w:div>
    <w:div w:id="1217471974">
      <w:bodyDiv w:val="1"/>
      <w:marLeft w:val="0"/>
      <w:marRight w:val="0"/>
      <w:marTop w:val="0"/>
      <w:marBottom w:val="0"/>
      <w:divBdr>
        <w:top w:val="none" w:sz="0" w:space="0" w:color="auto"/>
        <w:left w:val="none" w:sz="0" w:space="0" w:color="auto"/>
        <w:bottom w:val="none" w:sz="0" w:space="0" w:color="auto"/>
        <w:right w:val="none" w:sz="0" w:space="0" w:color="auto"/>
      </w:divBdr>
    </w:div>
    <w:div w:id="1345744572">
      <w:bodyDiv w:val="1"/>
      <w:marLeft w:val="0"/>
      <w:marRight w:val="0"/>
      <w:marTop w:val="0"/>
      <w:marBottom w:val="0"/>
      <w:divBdr>
        <w:top w:val="none" w:sz="0" w:space="0" w:color="auto"/>
        <w:left w:val="none" w:sz="0" w:space="0" w:color="auto"/>
        <w:bottom w:val="none" w:sz="0" w:space="0" w:color="auto"/>
        <w:right w:val="none" w:sz="0" w:space="0" w:color="auto"/>
      </w:divBdr>
    </w:div>
    <w:div w:id="1402211173">
      <w:bodyDiv w:val="1"/>
      <w:marLeft w:val="0"/>
      <w:marRight w:val="0"/>
      <w:marTop w:val="0"/>
      <w:marBottom w:val="0"/>
      <w:divBdr>
        <w:top w:val="none" w:sz="0" w:space="0" w:color="auto"/>
        <w:left w:val="none" w:sz="0" w:space="0" w:color="auto"/>
        <w:bottom w:val="none" w:sz="0" w:space="0" w:color="auto"/>
        <w:right w:val="none" w:sz="0" w:space="0" w:color="auto"/>
      </w:divBdr>
    </w:div>
    <w:div w:id="1563716885">
      <w:bodyDiv w:val="1"/>
      <w:marLeft w:val="0"/>
      <w:marRight w:val="0"/>
      <w:marTop w:val="0"/>
      <w:marBottom w:val="0"/>
      <w:divBdr>
        <w:top w:val="none" w:sz="0" w:space="0" w:color="auto"/>
        <w:left w:val="none" w:sz="0" w:space="0" w:color="auto"/>
        <w:bottom w:val="none" w:sz="0" w:space="0" w:color="auto"/>
        <w:right w:val="none" w:sz="0" w:space="0" w:color="auto"/>
      </w:divBdr>
    </w:div>
    <w:div w:id="1569732626">
      <w:bodyDiv w:val="1"/>
      <w:marLeft w:val="0"/>
      <w:marRight w:val="0"/>
      <w:marTop w:val="0"/>
      <w:marBottom w:val="0"/>
      <w:divBdr>
        <w:top w:val="none" w:sz="0" w:space="0" w:color="auto"/>
        <w:left w:val="none" w:sz="0" w:space="0" w:color="auto"/>
        <w:bottom w:val="none" w:sz="0" w:space="0" w:color="auto"/>
        <w:right w:val="none" w:sz="0" w:space="0" w:color="auto"/>
      </w:divBdr>
    </w:div>
    <w:div w:id="1712533548">
      <w:bodyDiv w:val="1"/>
      <w:marLeft w:val="0"/>
      <w:marRight w:val="0"/>
      <w:marTop w:val="0"/>
      <w:marBottom w:val="0"/>
      <w:divBdr>
        <w:top w:val="none" w:sz="0" w:space="0" w:color="auto"/>
        <w:left w:val="none" w:sz="0" w:space="0" w:color="auto"/>
        <w:bottom w:val="none" w:sz="0" w:space="0" w:color="auto"/>
        <w:right w:val="none" w:sz="0" w:space="0" w:color="auto"/>
      </w:divBdr>
    </w:div>
    <w:div w:id="1759405054">
      <w:bodyDiv w:val="1"/>
      <w:marLeft w:val="0"/>
      <w:marRight w:val="0"/>
      <w:marTop w:val="0"/>
      <w:marBottom w:val="0"/>
      <w:divBdr>
        <w:top w:val="none" w:sz="0" w:space="0" w:color="auto"/>
        <w:left w:val="none" w:sz="0" w:space="0" w:color="auto"/>
        <w:bottom w:val="none" w:sz="0" w:space="0" w:color="auto"/>
        <w:right w:val="none" w:sz="0" w:space="0" w:color="auto"/>
      </w:divBdr>
    </w:div>
    <w:div w:id="1825581788">
      <w:bodyDiv w:val="1"/>
      <w:marLeft w:val="0"/>
      <w:marRight w:val="0"/>
      <w:marTop w:val="0"/>
      <w:marBottom w:val="0"/>
      <w:divBdr>
        <w:top w:val="none" w:sz="0" w:space="0" w:color="auto"/>
        <w:left w:val="none" w:sz="0" w:space="0" w:color="auto"/>
        <w:bottom w:val="none" w:sz="0" w:space="0" w:color="auto"/>
        <w:right w:val="none" w:sz="0" w:space="0" w:color="auto"/>
      </w:divBdr>
    </w:div>
    <w:div w:id="1878421312">
      <w:bodyDiv w:val="1"/>
      <w:marLeft w:val="0"/>
      <w:marRight w:val="0"/>
      <w:marTop w:val="0"/>
      <w:marBottom w:val="0"/>
      <w:divBdr>
        <w:top w:val="none" w:sz="0" w:space="0" w:color="auto"/>
        <w:left w:val="none" w:sz="0" w:space="0" w:color="auto"/>
        <w:bottom w:val="none" w:sz="0" w:space="0" w:color="auto"/>
        <w:right w:val="none" w:sz="0" w:space="0" w:color="auto"/>
      </w:divBdr>
    </w:div>
    <w:div w:id="1902330245">
      <w:bodyDiv w:val="1"/>
      <w:marLeft w:val="0"/>
      <w:marRight w:val="0"/>
      <w:marTop w:val="0"/>
      <w:marBottom w:val="0"/>
      <w:divBdr>
        <w:top w:val="none" w:sz="0" w:space="0" w:color="auto"/>
        <w:left w:val="none" w:sz="0" w:space="0" w:color="auto"/>
        <w:bottom w:val="none" w:sz="0" w:space="0" w:color="auto"/>
        <w:right w:val="none" w:sz="0" w:space="0" w:color="auto"/>
      </w:divBdr>
    </w:div>
    <w:div w:id="1906792097">
      <w:bodyDiv w:val="1"/>
      <w:marLeft w:val="0"/>
      <w:marRight w:val="0"/>
      <w:marTop w:val="0"/>
      <w:marBottom w:val="0"/>
      <w:divBdr>
        <w:top w:val="none" w:sz="0" w:space="0" w:color="auto"/>
        <w:left w:val="none" w:sz="0" w:space="0" w:color="auto"/>
        <w:bottom w:val="none" w:sz="0" w:space="0" w:color="auto"/>
        <w:right w:val="none" w:sz="0" w:space="0" w:color="auto"/>
      </w:divBdr>
    </w:div>
    <w:div w:id="194812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9E4BD-36A6-4E49-996F-B9DE4B00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46</Pages>
  <Words>11052</Words>
  <Characters>68501</Characters>
  <Application>Microsoft Office Word</Application>
  <DocSecurity>0</DocSecurity>
  <Lines>570</Lines>
  <Paragraphs>158</Paragraphs>
  <ScaleCrop>false</ScaleCrop>
  <HeadingPairs>
    <vt:vector size="2" baseType="variant">
      <vt:variant>
        <vt:lpstr>Título</vt:lpstr>
      </vt:variant>
      <vt:variant>
        <vt:i4>1</vt:i4>
      </vt:variant>
    </vt:vector>
  </HeadingPairs>
  <TitlesOfParts>
    <vt:vector size="1" baseType="lpstr">
      <vt:lpstr>Plan de Capacitación</vt:lpstr>
    </vt:vector>
  </TitlesOfParts>
  <Company>Microsoft</Company>
  <LinksUpToDate>false</LinksUpToDate>
  <CharactersWithSpaces>79395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Capacitación</dc:title>
  <dc:creator>La Rosa, Gonzalo</dc:creator>
  <cp:lastModifiedBy>La Rosa, Gonzalo</cp:lastModifiedBy>
  <cp:revision>9</cp:revision>
  <cp:lastPrinted>2013-12-06T15:55:00Z</cp:lastPrinted>
  <dcterms:created xsi:type="dcterms:W3CDTF">2014-05-01T16:13:00Z</dcterms:created>
  <dcterms:modified xsi:type="dcterms:W3CDTF">2014-05-27T12:49:00Z</dcterms:modified>
</cp:coreProperties>
</file>