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KC MENA — Contact Us</w:t>
      </w:r>
    </w:p>
    <w:p>
      <w:pPr>
        <w:spacing w:after="360"/>
      </w:pPr>
      <w:r>
        <w:rPr>
          <w:i/>
          <w:iCs/>
          <w:color w:val="666666"/>
        </w:rPr>
        <w:t xml:space="preserve">Paste-ready starter. Keep the [ID] headings so feedback maps 1:1 to the audit sheet. Long copy is written here only; short copy also lives in KC-Content-Audit.xlsx. (Meta titles/descriptions are managed on the 'Page SEO' sheet, not here.)</w:t>
      </w:r>
    </w:p>
    <w:p>
      <w:pPr>
        <w:pStyle w:val="Heading1"/>
        <w:spacing w:after="160" w:before="360"/>
      </w:pPr>
      <w:r>
        <w:t xml:space="preserve">Contact Us</w:t>
      </w:r>
    </w:p>
    <w:p>
      <w:pPr>
        <w:pStyle w:val="Heading2"/>
        <w:spacing w:after="120" w:before="280"/>
      </w:pPr>
      <w:r>
        <w:t xml:space="preserve">[CON-02] COMPANY LOCATIONS</w:t>
      </w:r>
    </w:p>
    <w:p>
      <w:pPr>
        <w:spacing w:after="160" w:line="276"/>
      </w:pPr>
      <w:r>
        <w:t xml:space="preserve">Heading (H3): Dubai Office</w:t>
      </w:r>
    </w:p>
    <w:p>
      <w:pPr>
        <w:spacing w:after="160" w:line="276"/>
      </w:pPr>
      <w:r>
        <w:t xml:space="preserve">Paragraph: Dubai Hills EstateBusiness Park 4, Office 304-305Dubai, UAE</w:t>
      </w:r>
    </w:p>
    <w:p>
      <w:pPr>
        <w:spacing w:after="160" w:line="276"/>
      </w:pPr>
      <w:r>
        <w:t xml:space="preserve">Link: Get Directions ↗</w:t>
      </w:r>
    </w:p>
    <w:p>
      <w:pPr>
        <w:spacing w:after="160" w:line="276"/>
      </w:pPr>
      <w:r>
        <w:t xml:space="preserve">Heading (H3): Sales Centre</w:t>
      </w:r>
    </w:p>
    <w:p>
      <w:pPr>
        <w:spacing w:after="160" w:line="276"/>
      </w:pPr>
      <w:r>
        <w:t xml:space="preserve">Paragraph: Business BayDubai, UAE</w:t>
      </w:r>
    </w:p>
    <w:p>
      <w:pPr>
        <w:spacing w:after="160" w:line="276"/>
      </w:pPr>
      <w:r>
        <w:t xml:space="preserve">Link: Get Directions ↗</w:t>
      </w:r>
    </w:p>
    <w:p>
      <w:pPr>
        <w:spacing w:after="160" w:line="276"/>
      </w:pPr>
      <w:r>
        <w:t xml:space="preserve">Heading (H3): Miami Location</w:t>
      </w:r>
    </w:p>
    <w:p>
      <w:pPr>
        <w:spacing w:after="160" w:line="276"/>
      </w:pPr>
      <w:r>
        <w:t xml:space="preserve">Paragraph: Miami, FloridaUnited States</w:t>
      </w:r>
    </w:p>
    <w:p>
      <w:pPr>
        <w:spacing w:after="160" w:line="276"/>
      </w:pPr>
      <w:r>
        <w:t xml:space="preserve">Link: Get Directions ↗</w:t>
      </w:r>
    </w:p>
    <w:p>
      <w:pPr>
        <w:spacing w:after="160" w:line="276"/>
      </w:pPr>
      <w:r>
        <w:t xml:space="preserve">Heading (H3): Kasumigaseki Restaurant</w:t>
      </w:r>
    </w:p>
    <w:p>
      <w:pPr>
        <w:spacing w:after="160" w:line="276"/>
      </w:pPr>
      <w:r>
        <w:t xml:space="preserve">Paragraph: Vida Emirates HillsDubai, UAE</w:t>
      </w:r>
    </w:p>
    <w:p>
      <w:pPr>
        <w:spacing w:after="160" w:line="276"/>
      </w:pPr>
      <w:r>
        <w:t xml:space="preserve">Link: Get Directions ↗</w:t>
      </w:r>
    </w:p>
    <w:p>
      <w:pPr>
        <w:pStyle w:val="Heading2"/>
        <w:spacing w:after="120" w:before="280"/>
      </w:pPr>
      <w:r>
        <w:t xml:space="preserve">[CON-03] GENERAL CONTACT FORM</w:t>
      </w:r>
    </w:p>
    <w:p>
      <w:pPr>
        <w:spacing w:after="160" w:line="276"/>
      </w:pPr>
      <w:r>
        <w:t xml:space="preserve">Kicker: Enquiry Form</w:t>
      </w:r>
    </w:p>
    <w:p>
      <w:pPr>
        <w:spacing w:after="160" w:line="276"/>
      </w:pPr>
      <w:r>
        <w:t xml:space="preserve">Heading (H2): Tell us what you need.</w:t>
      </w:r>
    </w:p>
    <w:p>
      <w:pPr>
        <w:spacing w:after="160" w:line="276"/>
      </w:pPr>
      <w:r>
        <w:t xml:space="preserve">Paragraph: Complete the form and a member of our team will respond using the details you provide.</w:t>
      </w:r>
    </w:p>
    <w:p>
      <w:pPr>
        <w:spacing w:after="160" w:line="276"/>
      </w:pPr>
      <w:r>
        <w:t xml:space="preserve">Text: Prefer to reach us directly?</w:t>
      </w:r>
    </w:p>
    <w:p>
      <w:pPr>
        <w:spacing w:after="160" w:line="276"/>
      </w:pPr>
      <w:r>
        <w:t xml:space="preserve">Link: +971 43 88 3099</w:t>
      </w:r>
    </w:p>
    <w:p>
      <w:pPr>
        <w:spacing w:after="160" w:line="276"/>
      </w:pPr>
      <w:r>
        <w:t xml:space="preserve">Link: info.dubai@kasumigaseki.co.jp</w:t>
      </w:r>
    </w:p>
    <w:p>
      <w:pPr>
        <w:spacing w:after="160" w:line="276"/>
      </w:pPr>
      <w:r>
        <w:t xml:space="preserve">Form field: Full Name</w:t>
      </w:r>
    </w:p>
    <w:p>
      <w:pPr>
        <w:spacing w:after="160" w:line="276"/>
      </w:pPr>
      <w:r>
        <w:t xml:space="preserve">Form field: Email</w:t>
      </w:r>
    </w:p>
    <w:p>
      <w:pPr>
        <w:spacing w:after="160" w:line="276"/>
      </w:pPr>
      <w:r>
        <w:t xml:space="preserve">Form field: Phone Number</w:t>
      </w:r>
    </w:p>
    <w:p>
      <w:pPr>
        <w:spacing w:after="160" w:line="276"/>
      </w:pPr>
      <w:r>
        <w:t xml:space="preserve">Form field: Subject</w:t>
      </w:r>
    </w:p>
    <w:p>
      <w:pPr>
        <w:spacing w:after="160" w:line="276"/>
      </w:pPr>
      <w:r>
        <w:t xml:space="preserve">Form field: Message</w:t>
      </w:r>
    </w:p>
    <w:p>
      <w:pPr>
        <w:spacing w:after="160" w:line="276"/>
      </w:pPr>
      <w:r>
        <w:t xml:space="preserve">Button: Send Enquiry</w:t>
      </w:r>
    </w:p>
    <w:p>
      <w:pPr>
        <w:spacing w:after="160" w:line="276"/>
      </w:pPr>
      <w:r>
        <w:t xml:space="preserve">Text: Thank you — your enquiry has been noted. Our team will be in touch shortly.</w:t>
      </w:r>
    </w:p>
    <w:p>
      <w:pPr>
        <w:spacing w:after="80" w:before="200"/>
      </w:pPr>
      <w:r>
        <w:rPr>
          <w:b/>
          <w:bCs/>
        </w:rPr>
        <w:t xml:space="preserve">PROPOSED (draft):</w:t>
      </w:r>
    </w:p>
    <w:p>
      <w:pPr>
        <w:spacing w:after="160" w:line="276"/>
      </w:pPr>
      <w:r>
        <w:rPr>
          <w:color w:val="8B1A1A"/>
        </w:rPr>
        <w:t xml:space="preserve">Complete the form and a member of our team will be in touch. Corporate, investor, partnership and business enquiries are handled from our Dubai Hills Estate office (Business Park 4, Office 304-305); development and sales enquiries are served by the Business Bay sales centre.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2026-09-10T23:25:17.389Z</dcterms:created>
  <dcterms:modified xsi:type="dcterms:W3CDTF">2026-09-10T23:25:17.389Z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