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73267475"/>
        <w:docPartObj>
          <w:docPartGallery w:val="Cover Pages"/>
          <w:docPartUnique/>
        </w:docPartObj>
      </w:sdtPr>
      <w:sdtEndPr>
        <w:rPr>
          <w:rFonts w:ascii="Times New Roman" w:eastAsiaTheme="minorHAnsi" w:hAnsi="Times New Roman" w:cs="Times New Roman"/>
          <w:kern w:val="2"/>
          <w:sz w:val="24"/>
          <w:szCs w:val="24"/>
          <w:lang w:eastAsia="en-US"/>
          <w14:ligatures w14:val="standardContextual"/>
        </w:rPr>
      </w:sdtEndPr>
      <w:sdtContent>
        <w:p w14:paraId="3F5D2B60" w14:textId="01F2D685" w:rsidR="00763A47" w:rsidRDefault="00763A47">
          <w:pPr>
            <w:pStyle w:val="Sansinterligne"/>
          </w:pPr>
          <w:r>
            <w:rPr>
              <w:noProof/>
            </w:rPr>
            <mc:AlternateContent>
              <mc:Choice Requires="wpg">
                <w:drawing>
                  <wp:anchor distT="0" distB="0" distL="114300" distR="114300" simplePos="0" relativeHeight="251659264" behindDoc="1" locked="0" layoutInCell="1" allowOverlap="1" wp14:anchorId="7455DA10" wp14:editId="1C9B900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yyyy-MM-dd"/>
                                      <w:lid w:val="fr-CA"/>
                                      <w:storeMappedDataAs w:val="dateTime"/>
                                      <w:calendar w:val="gregorian"/>
                                    </w:date>
                                  </w:sdtPr>
                                  <w:sdtContent>
                                    <w:p w14:paraId="71017FD2" w14:textId="77777777" w:rsidR="00763A47" w:rsidRDefault="00763A47">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55DA10"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yyyy-MM-dd"/>
                                <w:lid w:val="fr-CA"/>
                                <w:storeMappedDataAs w:val="dateTime"/>
                                <w:calendar w:val="gregorian"/>
                              </w:date>
                            </w:sdtPr>
                            <w:sdtContent>
                              <w:p w14:paraId="71017FD2" w14:textId="77777777" w:rsidR="00763A47" w:rsidRDefault="00763A47">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60CDFC" wp14:editId="5972B2B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BFB6C" w14:textId="329EF496" w:rsidR="00763A47" w:rsidRPr="00D47FD3" w:rsidRDefault="00763A47">
                                <w:pPr>
                                  <w:pStyle w:val="Sansinterligne"/>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B33CD5" w:rsidRPr="00D47FD3">
                                      <w:rPr>
                                        <w:rFonts w:asciiTheme="majorHAnsi" w:eastAsiaTheme="majorEastAsia" w:hAnsiTheme="majorHAnsi" w:cstheme="majorBidi"/>
                                        <w:color w:val="262626" w:themeColor="text1" w:themeTint="D9"/>
                                        <w:sz w:val="48"/>
                                        <w:szCs w:val="48"/>
                                      </w:rPr>
                                      <w:t>Devoir :</w:t>
                                    </w:r>
                                    <w:r w:rsidR="00D47FD3" w:rsidRPr="00D47FD3">
                                      <w:rPr>
                                        <w:rFonts w:asciiTheme="majorHAnsi" w:eastAsiaTheme="majorEastAsia" w:hAnsiTheme="majorHAnsi" w:cstheme="majorBidi"/>
                                        <w:color w:val="262626" w:themeColor="text1" w:themeTint="D9"/>
                                        <w:sz w:val="48"/>
                                        <w:szCs w:val="48"/>
                                      </w:rPr>
                                      <w:t xml:space="preserve"> </w:t>
                                    </w:r>
                                    <w:proofErr w:type="spellStart"/>
                                    <w:r w:rsidR="00D47FD3" w:rsidRPr="00D47FD3">
                                      <w:rPr>
                                        <w:rFonts w:asciiTheme="majorHAnsi" w:eastAsiaTheme="majorEastAsia" w:hAnsiTheme="majorHAnsi" w:cstheme="majorBidi"/>
                                        <w:color w:val="262626" w:themeColor="text1" w:themeTint="D9"/>
                                        <w:sz w:val="48"/>
                                        <w:szCs w:val="48"/>
                                      </w:rPr>
                                      <w:t>Timelog</w:t>
                                    </w:r>
                                    <w:proofErr w:type="spellEnd"/>
                                  </w:sdtContent>
                                </w:sdt>
                              </w:p>
                              <w:p w14:paraId="186968EE" w14:textId="5886A7CB" w:rsidR="00763A47" w:rsidRDefault="00763A4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E60CDFC" id="_x0000_t202" coordsize="21600,21600" o:spt="202" path="m,l,21600r21600,l21600,xe">
                    <v:stroke joinstyle="miter"/>
                    <v:path gradientshapeok="t" o:connecttype="rect"/>
                  </v:shapetype>
                  <v:shape id="Zone de texte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D7BFB6C" w14:textId="329EF496" w:rsidR="00763A47" w:rsidRPr="00D47FD3" w:rsidRDefault="00763A47">
                          <w:pPr>
                            <w:pStyle w:val="Sansinterligne"/>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B33CD5" w:rsidRPr="00D47FD3">
                                <w:rPr>
                                  <w:rFonts w:asciiTheme="majorHAnsi" w:eastAsiaTheme="majorEastAsia" w:hAnsiTheme="majorHAnsi" w:cstheme="majorBidi"/>
                                  <w:color w:val="262626" w:themeColor="text1" w:themeTint="D9"/>
                                  <w:sz w:val="48"/>
                                  <w:szCs w:val="48"/>
                                </w:rPr>
                                <w:t>Devoir :</w:t>
                              </w:r>
                              <w:r w:rsidR="00D47FD3" w:rsidRPr="00D47FD3">
                                <w:rPr>
                                  <w:rFonts w:asciiTheme="majorHAnsi" w:eastAsiaTheme="majorEastAsia" w:hAnsiTheme="majorHAnsi" w:cstheme="majorBidi"/>
                                  <w:color w:val="262626" w:themeColor="text1" w:themeTint="D9"/>
                                  <w:sz w:val="48"/>
                                  <w:szCs w:val="48"/>
                                </w:rPr>
                                <w:t xml:space="preserve"> </w:t>
                              </w:r>
                              <w:proofErr w:type="spellStart"/>
                              <w:r w:rsidR="00D47FD3" w:rsidRPr="00D47FD3">
                                <w:rPr>
                                  <w:rFonts w:asciiTheme="majorHAnsi" w:eastAsiaTheme="majorEastAsia" w:hAnsiTheme="majorHAnsi" w:cstheme="majorBidi"/>
                                  <w:color w:val="262626" w:themeColor="text1" w:themeTint="D9"/>
                                  <w:sz w:val="48"/>
                                  <w:szCs w:val="48"/>
                                </w:rPr>
                                <w:t>Timelog</w:t>
                              </w:r>
                              <w:proofErr w:type="spellEnd"/>
                            </w:sdtContent>
                          </w:sdt>
                        </w:p>
                        <w:p w14:paraId="186968EE" w14:textId="5886A7CB" w:rsidR="00763A47" w:rsidRDefault="00763A47">
                          <w:pPr>
                            <w:spacing w:before="120"/>
                            <w:rPr>
                              <w:color w:val="404040" w:themeColor="text1" w:themeTint="BF"/>
                              <w:sz w:val="36"/>
                              <w:szCs w:val="36"/>
                            </w:rPr>
                          </w:pPr>
                        </w:p>
                      </w:txbxContent>
                    </v:textbox>
                    <w10:wrap anchorx="page" anchory="page"/>
                  </v:shape>
                </w:pict>
              </mc:Fallback>
            </mc:AlternateContent>
          </w:r>
        </w:p>
        <w:p w14:paraId="7B128D9D" w14:textId="34ABB155" w:rsidR="00C752AD" w:rsidRPr="00C752AD" w:rsidRDefault="00C752AD" w:rsidP="00C752AD">
          <w:pPr>
            <w:spacing w:after="100" w:afterAutospacing="1" w:line="240" w:lineRule="auto"/>
            <w:textAlignment w:val="center"/>
            <w:outlineLvl w:val="0"/>
            <w:rPr>
              <w:rFonts w:ascii="Times New Roman" w:eastAsia="Times New Roman" w:hAnsi="Times New Roman" w:cs="Times New Roman"/>
              <w:kern w:val="36"/>
              <w:sz w:val="48"/>
              <w:szCs w:val="48"/>
              <w:lang w:eastAsia="fr-CA"/>
              <w14:ligatures w14:val="none"/>
            </w:rPr>
          </w:pPr>
          <w:r w:rsidRPr="00C752AD">
            <w:rPr>
              <w:rFonts w:ascii="Times New Roman" w:eastAsia="Times New Roman" w:hAnsi="Times New Roman" w:cs="Times New Roman"/>
              <w:kern w:val="36"/>
              <w:sz w:val="48"/>
              <w:szCs w:val="48"/>
              <w:lang w:eastAsia="fr-CA"/>
              <w14:ligatures w14:val="none"/>
            </w:rPr>
            <w:br/>
          </w:r>
        </w:p>
        <w:p w14:paraId="34995195" w14:textId="6A66C4B2" w:rsidR="00763A47" w:rsidRDefault="00C752AD" w:rsidP="00C752AD">
          <w:pPr>
            <w:rPr>
              <w:rFonts w:ascii="Times New Roman" w:hAnsi="Times New Roman" w:cs="Times New Roman"/>
            </w:rPr>
          </w:pPr>
          <w:hyperlink r:id="rId8" w:history="1"/>
          <w:r w:rsidR="00827966">
            <w:rPr>
              <w:noProof/>
            </w:rPr>
            <mc:AlternateContent>
              <mc:Choice Requires="wps">
                <w:drawing>
                  <wp:anchor distT="0" distB="0" distL="114300" distR="114300" simplePos="0" relativeHeight="251661312" behindDoc="0" locked="0" layoutInCell="1" allowOverlap="1" wp14:anchorId="16F010F7" wp14:editId="0C009913">
                    <wp:simplePos x="0" y="0"/>
                    <wp:positionH relativeFrom="page">
                      <wp:posOffset>2711285</wp:posOffset>
                    </wp:positionH>
                    <wp:positionV relativeFrom="page">
                      <wp:posOffset>8366038</wp:posOffset>
                    </wp:positionV>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A4A0B" w14:textId="4782644C" w:rsidR="00763A47" w:rsidRDefault="00C752AD" w:rsidP="00C752AD">
                                <w:pPr>
                                  <w:pStyle w:val="Sansinterligne"/>
                                  <w:rPr>
                                    <w:color w:val="156082" w:themeColor="accent1"/>
                                    <w:sz w:val="26"/>
                                    <w:szCs w:val="26"/>
                                  </w:rPr>
                                </w:pPr>
                                <w:sdt>
                                  <w:sdtPr>
                                    <w:rPr>
                                      <w:rFonts w:ascii="Times New Roman" w:eastAsia="Times New Roman" w:hAnsi="Times New Roman" w:cs="Times New Roman"/>
                                      <w:kern w:val="36"/>
                                      <w:sz w:val="28"/>
                                      <w:szCs w:val="28"/>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Pr="00B33CD5">
                                      <w:rPr>
                                        <w:rFonts w:ascii="Times New Roman" w:eastAsia="Times New Roman" w:hAnsi="Times New Roman" w:cs="Times New Roman"/>
                                        <w:kern w:val="36"/>
                                        <w:sz w:val="28"/>
                                        <w:szCs w:val="28"/>
                                      </w:rPr>
                                      <w:t>Abd</w:t>
                                    </w:r>
                                    <w:proofErr w:type="spellEnd"/>
                                    <w:r w:rsidRPr="00B33CD5">
                                      <w:rPr>
                                        <w:rFonts w:ascii="Times New Roman" w:eastAsia="Times New Roman" w:hAnsi="Times New Roman" w:cs="Times New Roman"/>
                                        <w:kern w:val="36"/>
                                        <w:sz w:val="28"/>
                                        <w:szCs w:val="28"/>
                                      </w:rPr>
                                      <w:t>-Ali Jamal</w:t>
                                    </w:r>
                                  </w:sdtContent>
                                </w:sdt>
                              </w:p>
                              <w:p w14:paraId="08173FE5" w14:textId="1771B919" w:rsidR="00763A47" w:rsidRPr="00827966" w:rsidRDefault="00827966">
                                <w:pPr>
                                  <w:pStyle w:val="Sansinterligne"/>
                                  <w:rPr>
                                    <w:color w:val="595959" w:themeColor="text1" w:themeTint="A6"/>
                                    <w:sz w:val="28"/>
                                    <w:szCs w:val="28"/>
                                  </w:rPr>
                                </w:pPr>
                                <w:sdt>
                                  <w:sdtPr>
                                    <w:rPr>
                                      <w:rFonts w:ascii="Segoe UI" w:eastAsia="Times New Roman" w:hAnsi="Segoe UI" w:cs="Segoe UI"/>
                                      <w:color w:val="1D2125"/>
                                      <w:kern w:val="36"/>
                                      <w:sz w:val="28"/>
                                      <w:szCs w:val="28"/>
                                    </w:rPr>
                                    <w:alias w:val="Société"/>
                                    <w:tag w:val=""/>
                                    <w:id w:val="1558814826"/>
                                    <w:dataBinding w:prefixMappings="xmlns:ns0='http://schemas.openxmlformats.org/officeDocument/2006/extended-properties' " w:xpath="/ns0:Properties[1]/ns0:Company[1]" w:storeItemID="{6668398D-A668-4E3E-A5EB-62B293D839F1}"/>
                                    <w:text/>
                                  </w:sdtPr>
                                  <w:sdtContent>
                                    <w:r w:rsidRPr="00827966">
                                      <w:rPr>
                                        <w:rFonts w:ascii="Segoe UI" w:eastAsia="Times New Roman" w:hAnsi="Segoe UI" w:cs="Segoe UI"/>
                                        <w:color w:val="1D2125"/>
                                        <w:kern w:val="36"/>
                                        <w:sz w:val="28"/>
                                        <w:szCs w:val="28"/>
                                      </w:rPr>
                                      <w:t>INF1163-01 Modélisation et conception orientée objet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F010F7" id="Zone de texte 28" o:spid="_x0000_s1056" type="#_x0000_t202" style="position:absolute;margin-left:213.5pt;margin-top:658.7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" filled="f" stroked="f" strokeweight=".5pt">
                    <v:textbox style="mso-fit-shape-to-text:t" inset="0,0,0,0">
                      <w:txbxContent>
                        <w:p w14:paraId="269A4A0B" w14:textId="4782644C" w:rsidR="00763A47" w:rsidRDefault="00C752AD" w:rsidP="00C752AD">
                          <w:pPr>
                            <w:pStyle w:val="Sansinterligne"/>
                            <w:rPr>
                              <w:color w:val="156082" w:themeColor="accent1"/>
                              <w:sz w:val="26"/>
                              <w:szCs w:val="26"/>
                            </w:rPr>
                          </w:pPr>
                          <w:sdt>
                            <w:sdtPr>
                              <w:rPr>
                                <w:rFonts w:ascii="Times New Roman" w:eastAsia="Times New Roman" w:hAnsi="Times New Roman" w:cs="Times New Roman"/>
                                <w:kern w:val="36"/>
                                <w:sz w:val="28"/>
                                <w:szCs w:val="28"/>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Pr="00B33CD5">
                                <w:rPr>
                                  <w:rFonts w:ascii="Times New Roman" w:eastAsia="Times New Roman" w:hAnsi="Times New Roman" w:cs="Times New Roman"/>
                                  <w:kern w:val="36"/>
                                  <w:sz w:val="28"/>
                                  <w:szCs w:val="28"/>
                                </w:rPr>
                                <w:t>Abd</w:t>
                              </w:r>
                              <w:proofErr w:type="spellEnd"/>
                              <w:r w:rsidRPr="00B33CD5">
                                <w:rPr>
                                  <w:rFonts w:ascii="Times New Roman" w:eastAsia="Times New Roman" w:hAnsi="Times New Roman" w:cs="Times New Roman"/>
                                  <w:kern w:val="36"/>
                                  <w:sz w:val="28"/>
                                  <w:szCs w:val="28"/>
                                </w:rPr>
                                <w:t>-Ali Jamal</w:t>
                              </w:r>
                            </w:sdtContent>
                          </w:sdt>
                        </w:p>
                        <w:p w14:paraId="08173FE5" w14:textId="1771B919" w:rsidR="00763A47" w:rsidRPr="00827966" w:rsidRDefault="00827966">
                          <w:pPr>
                            <w:pStyle w:val="Sansinterligne"/>
                            <w:rPr>
                              <w:color w:val="595959" w:themeColor="text1" w:themeTint="A6"/>
                              <w:sz w:val="28"/>
                              <w:szCs w:val="28"/>
                            </w:rPr>
                          </w:pPr>
                          <w:sdt>
                            <w:sdtPr>
                              <w:rPr>
                                <w:rFonts w:ascii="Segoe UI" w:eastAsia="Times New Roman" w:hAnsi="Segoe UI" w:cs="Segoe UI"/>
                                <w:color w:val="1D2125"/>
                                <w:kern w:val="36"/>
                                <w:sz w:val="28"/>
                                <w:szCs w:val="28"/>
                              </w:rPr>
                              <w:alias w:val="Société"/>
                              <w:tag w:val=""/>
                              <w:id w:val="1558814826"/>
                              <w:dataBinding w:prefixMappings="xmlns:ns0='http://schemas.openxmlformats.org/officeDocument/2006/extended-properties' " w:xpath="/ns0:Properties[1]/ns0:Company[1]" w:storeItemID="{6668398D-A668-4E3E-A5EB-62B293D839F1}"/>
                              <w:text/>
                            </w:sdtPr>
                            <w:sdtContent>
                              <w:r w:rsidRPr="00827966">
                                <w:rPr>
                                  <w:rFonts w:ascii="Segoe UI" w:eastAsia="Times New Roman" w:hAnsi="Segoe UI" w:cs="Segoe UI"/>
                                  <w:color w:val="1D2125"/>
                                  <w:kern w:val="36"/>
                                  <w:sz w:val="28"/>
                                  <w:szCs w:val="28"/>
                                </w:rPr>
                                <w:t>INF1163-01 Modélisation et conception orientée objet</w:t>
                              </w:r>
                            </w:sdtContent>
                          </w:sdt>
                        </w:p>
                      </w:txbxContent>
                    </v:textbox>
                    <w10:wrap anchorx="page" anchory="page"/>
                  </v:shape>
                </w:pict>
              </mc:Fallback>
            </mc:AlternateContent>
          </w:r>
          <w:r w:rsidR="00ED45F0" w:rsidRPr="00ED45F0">
            <w:rPr>
              <w:rFonts w:ascii="Times New Roman" w:hAnsi="Times New Roman" w:cs="Times New Roman"/>
              <w:noProof/>
            </w:rPr>
            <mc:AlternateContent>
              <mc:Choice Requires="wps">
                <w:drawing>
                  <wp:anchor distT="91440" distB="91440" distL="365760" distR="365760" simplePos="0" relativeHeight="251663360" behindDoc="0" locked="0" layoutInCell="1" allowOverlap="1" wp14:anchorId="39B15469" wp14:editId="630020CD">
                    <wp:simplePos x="914400" y="914400"/>
                    <wp:positionH relativeFrom="margin">
                      <wp:align>center</wp:align>
                    </wp:positionH>
                    <wp:positionV relativeFrom="margin">
                      <wp:align>center</wp:align>
                    </wp:positionV>
                    <wp:extent cx="3476625" cy="2066544"/>
                    <wp:effectExtent l="0" t="0" r="0" b="0"/>
                    <wp:wrapTopAndBottom/>
                    <wp:docPr id="146" name="Rectangle 152"/>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035161" w14:textId="77777777" w:rsidR="00ED45F0" w:rsidRDefault="00ED45F0">
                                <w:pPr>
                                  <w:pStyle w:val="Sansinterligne"/>
                                  <w:jc w:val="center"/>
                                  <w:rPr>
                                    <w:color w:val="156082" w:themeColor="accent1"/>
                                  </w:rPr>
                                </w:pPr>
                                <w:r>
                                  <w:rPr>
                                    <w:noProof/>
                                    <w:color w:val="156082" w:themeColor="accent1"/>
                                  </w:rPr>
                                  <w:drawing>
                                    <wp:inline distT="0" distB="0" distL="0" distR="0" wp14:anchorId="1C47D887" wp14:editId="0B4A779B">
                                      <wp:extent cx="722376" cy="384048"/>
                                      <wp:effectExtent l="0" t="0" r="1905" b="0"/>
                                      <wp:docPr id="147"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4E55C8E2" w14:textId="0A321334" w:rsidR="00ED45F0" w:rsidRDefault="00ED45F0" w:rsidP="00ED45F0">
                                <w:pPr>
                                  <w:pStyle w:val="Sansinterligne"/>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240" w:after="240" w:line="259" w:lineRule="auto"/>
                                  <w:rPr>
                                    <w:color w:val="156082" w:themeColor="accent1"/>
                                    <w:sz w:val="24"/>
                                    <w:szCs w:val="24"/>
                                  </w:rPr>
                                </w:pPr>
                                <w:r>
                                  <w:rPr>
                                    <w:color w:val="156082" w:themeColor="accent1"/>
                                    <w:sz w:val="24"/>
                                    <w:szCs w:val="24"/>
                                  </w:rPr>
                                  <w:t>NOMS ET PRÉNOMS DES MEMBRES :</w:t>
                                </w:r>
                              </w:p>
                              <w:p w14:paraId="23B52C05" w14:textId="510A7C40" w:rsidR="00ED45F0" w:rsidRDefault="00717C90" w:rsidP="00ED45F0">
                                <w:pPr>
                                  <w:pStyle w:val="Sansinterligne"/>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240" w:after="240" w:line="259" w:lineRule="auto"/>
                                  <w:rPr>
                                    <w:color w:val="156082" w:themeColor="accent1"/>
                                    <w:sz w:val="24"/>
                                    <w:szCs w:val="24"/>
                                  </w:rPr>
                                </w:pPr>
                                <w:r>
                                  <w:rPr>
                                    <w:color w:val="156082" w:themeColor="accent1"/>
                                    <w:sz w:val="24"/>
                                    <w:szCs w:val="24"/>
                                  </w:rPr>
                                  <w:t>AHUELIE WILFRIED</w:t>
                                </w:r>
                              </w:p>
                              <w:p w14:paraId="29D30C62" w14:textId="48BB3511" w:rsidR="00717C90" w:rsidRDefault="00717C90" w:rsidP="00ED45F0">
                                <w:pPr>
                                  <w:pStyle w:val="Sansinterligne"/>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240" w:after="240" w:line="259" w:lineRule="auto"/>
                                  <w:rPr>
                                    <w:color w:val="156082" w:themeColor="accent1"/>
                                    <w:sz w:val="24"/>
                                    <w:szCs w:val="24"/>
                                  </w:rPr>
                                </w:pPr>
                                <w:r>
                                  <w:rPr>
                                    <w:color w:val="156082" w:themeColor="accent1"/>
                                    <w:sz w:val="24"/>
                                    <w:szCs w:val="24"/>
                                  </w:rPr>
                                  <w:t>NYAMA KOUMBA AUDE GUYSLIAH MAELISSE</w:t>
                                </w:r>
                              </w:p>
                              <w:p w14:paraId="4C086D5A" w14:textId="4E7EE879" w:rsidR="00ED45F0" w:rsidRDefault="00ED45F0">
                                <w:pPr>
                                  <w:pStyle w:val="Sansinterligne"/>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120" w:after="120"/>
                                  <w:jc w:val="center"/>
                                  <w:rPr>
                                    <w:color w:val="156082" w:themeColor="accent1"/>
                                    <w:sz w:val="18"/>
                                    <w:szCs w:val="18"/>
                                  </w:rPr>
                                </w:pPr>
                              </w:p>
                              <w:p w14:paraId="7A57FB12" w14:textId="77777777" w:rsidR="00ED45F0" w:rsidRDefault="00ED45F0">
                                <w:pPr>
                                  <w:pStyle w:val="Sansinterligne"/>
                                  <w:spacing w:before="240"/>
                                  <w:jc w:val="center"/>
                                  <w:rPr>
                                    <w:color w:val="156082" w:themeColor="accent1"/>
                                  </w:rPr>
                                </w:pPr>
                                <w:r>
                                  <w:rPr>
                                    <w:noProof/>
                                    <w:color w:val="156082" w:themeColor="accent1"/>
                                  </w:rPr>
                                  <w:drawing>
                                    <wp:inline distT="0" distB="0" distL="0" distR="0" wp14:anchorId="42DB3081" wp14:editId="6DE08B5E">
                                      <wp:extent cx="374904" cy="237744"/>
                                      <wp:effectExtent l="0" t="0" r="6350" b="0"/>
                                      <wp:docPr id="9"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w14:anchorId="39B15469" id="Rectangle 152" o:spid="_x0000_s1057" style="position:absolute;margin-left:0;margin-top:0;width:273.75pt;height:162.7pt;z-index:251663360;visibility:visible;mso-wrap-style:square;mso-width-percent:700;mso-height-percent:0;mso-wrap-distance-left:28.8pt;mso-wrap-distance-top:7.2pt;mso-wrap-distance-right:28.8pt;mso-wrap-distance-bottom:7.2pt;mso-position-horizontal:center;mso-position-horizontal-relative:margin;mso-position-vertical:center;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" filled="f" stroked="f" strokeweight="1pt">
                    <v:textbox style="mso-fit-shape-to-text:t" inset="10.8pt,0,10.8pt,0">
                      <w:txbxContent>
                        <w:p w14:paraId="44035161" w14:textId="77777777" w:rsidR="00ED45F0" w:rsidRDefault="00ED45F0">
                          <w:pPr>
                            <w:pStyle w:val="Sansinterligne"/>
                            <w:jc w:val="center"/>
                            <w:rPr>
                              <w:color w:val="156082" w:themeColor="accent1"/>
                            </w:rPr>
                          </w:pPr>
                          <w:r>
                            <w:rPr>
                              <w:noProof/>
                              <w:color w:val="156082" w:themeColor="accent1"/>
                            </w:rPr>
                            <w:drawing>
                              <wp:inline distT="0" distB="0" distL="0" distR="0" wp14:anchorId="1C47D887" wp14:editId="0B4A779B">
                                <wp:extent cx="722376" cy="384048"/>
                                <wp:effectExtent l="0" t="0" r="1905" b="0"/>
                                <wp:docPr id="147"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4E55C8E2" w14:textId="0A321334" w:rsidR="00ED45F0" w:rsidRDefault="00ED45F0" w:rsidP="00ED45F0">
                          <w:pPr>
                            <w:pStyle w:val="Sansinterligne"/>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240" w:after="240" w:line="259" w:lineRule="auto"/>
                            <w:rPr>
                              <w:color w:val="156082" w:themeColor="accent1"/>
                              <w:sz w:val="24"/>
                              <w:szCs w:val="24"/>
                            </w:rPr>
                          </w:pPr>
                          <w:r>
                            <w:rPr>
                              <w:color w:val="156082" w:themeColor="accent1"/>
                              <w:sz w:val="24"/>
                              <w:szCs w:val="24"/>
                            </w:rPr>
                            <w:t>NOMS ET PRÉNOMS DES MEMBRES :</w:t>
                          </w:r>
                        </w:p>
                        <w:p w14:paraId="23B52C05" w14:textId="510A7C40" w:rsidR="00ED45F0" w:rsidRDefault="00717C90" w:rsidP="00ED45F0">
                          <w:pPr>
                            <w:pStyle w:val="Sansinterligne"/>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240" w:after="240" w:line="259" w:lineRule="auto"/>
                            <w:rPr>
                              <w:color w:val="156082" w:themeColor="accent1"/>
                              <w:sz w:val="24"/>
                              <w:szCs w:val="24"/>
                            </w:rPr>
                          </w:pPr>
                          <w:r>
                            <w:rPr>
                              <w:color w:val="156082" w:themeColor="accent1"/>
                              <w:sz w:val="24"/>
                              <w:szCs w:val="24"/>
                            </w:rPr>
                            <w:t>AHUELIE WILFRIED</w:t>
                          </w:r>
                        </w:p>
                        <w:p w14:paraId="29D30C62" w14:textId="48BB3511" w:rsidR="00717C90" w:rsidRDefault="00717C90" w:rsidP="00ED45F0">
                          <w:pPr>
                            <w:pStyle w:val="Sansinterligne"/>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240" w:after="240" w:line="259" w:lineRule="auto"/>
                            <w:rPr>
                              <w:color w:val="156082" w:themeColor="accent1"/>
                              <w:sz w:val="24"/>
                              <w:szCs w:val="24"/>
                            </w:rPr>
                          </w:pPr>
                          <w:r>
                            <w:rPr>
                              <w:color w:val="156082" w:themeColor="accent1"/>
                              <w:sz w:val="24"/>
                              <w:szCs w:val="24"/>
                            </w:rPr>
                            <w:t>NYAMA KOUMBA AUDE GUYSLIAH MAELISSE</w:t>
                          </w:r>
                        </w:p>
                        <w:p w14:paraId="4C086D5A" w14:textId="4E7EE879" w:rsidR="00ED45F0" w:rsidRDefault="00ED45F0">
                          <w:pPr>
                            <w:pStyle w:val="Sansinterligne"/>
                            <w:pBdr>
                              <w:top w:val="single" w:sz="6" w:space="10" w:color="156082" w:themeColor="accent1"/>
                              <w:left w:val="single" w:sz="2" w:space="10" w:color="FFFFFF" w:themeColor="background1"/>
                              <w:bottom w:val="single" w:sz="6" w:space="10" w:color="156082" w:themeColor="accent1"/>
                              <w:right w:val="single" w:sz="2" w:space="10" w:color="FFFFFF" w:themeColor="background1"/>
                            </w:pBdr>
                            <w:spacing w:before="120" w:after="120"/>
                            <w:jc w:val="center"/>
                            <w:rPr>
                              <w:color w:val="156082" w:themeColor="accent1"/>
                              <w:sz w:val="18"/>
                              <w:szCs w:val="18"/>
                            </w:rPr>
                          </w:pPr>
                        </w:p>
                        <w:p w14:paraId="7A57FB12" w14:textId="77777777" w:rsidR="00ED45F0" w:rsidRDefault="00ED45F0">
                          <w:pPr>
                            <w:pStyle w:val="Sansinterligne"/>
                            <w:spacing w:before="240"/>
                            <w:jc w:val="center"/>
                            <w:rPr>
                              <w:color w:val="156082" w:themeColor="accent1"/>
                            </w:rPr>
                          </w:pPr>
                          <w:r>
                            <w:rPr>
                              <w:noProof/>
                              <w:color w:val="156082" w:themeColor="accent1"/>
                            </w:rPr>
                            <w:drawing>
                              <wp:inline distT="0" distB="0" distL="0" distR="0" wp14:anchorId="42DB3081" wp14:editId="6DE08B5E">
                                <wp:extent cx="374904" cy="237744"/>
                                <wp:effectExtent l="0" t="0" r="6350" b="0"/>
                                <wp:docPr id="9"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rsidR="00763A47">
            <w:rPr>
              <w:rFonts w:ascii="Times New Roman" w:hAnsi="Times New Roman" w:cs="Times New Roman"/>
            </w:rPr>
            <w:br w:type="page"/>
          </w:r>
        </w:p>
      </w:sdtContent>
    </w:sdt>
    <w:p w14:paraId="0F8FF594" w14:textId="77777777" w:rsidR="00817AE4" w:rsidRPr="002F54FF" w:rsidRDefault="00817AE4" w:rsidP="00817AE4">
      <w:pPr>
        <w:rPr>
          <w:rFonts w:ascii="Times New Roman" w:hAnsi="Times New Roman" w:cs="Times New Roman"/>
        </w:rPr>
      </w:pPr>
    </w:p>
    <w:p w14:paraId="78DB8755" w14:textId="77777777" w:rsidR="00817AE4" w:rsidRPr="007D3709" w:rsidRDefault="00817AE4" w:rsidP="00817AE4">
      <w:pPr>
        <w:rPr>
          <w:rFonts w:ascii="Times New Roman" w:hAnsi="Times New Roman" w:cs="Times New Roman"/>
          <w:b/>
          <w:bCs/>
          <w:sz w:val="28"/>
          <w:szCs w:val="28"/>
          <w:u w:val="single"/>
        </w:rPr>
      </w:pPr>
      <w:r w:rsidRPr="007D3709">
        <w:rPr>
          <w:rFonts w:ascii="Times New Roman" w:hAnsi="Times New Roman" w:cs="Times New Roman"/>
          <w:b/>
          <w:bCs/>
          <w:sz w:val="28"/>
          <w:szCs w:val="28"/>
          <w:u w:val="single"/>
        </w:rPr>
        <w:t>Introduction:</w:t>
      </w:r>
    </w:p>
    <w:p w14:paraId="18E3CFA7" w14:textId="77777777" w:rsidR="00817AE4" w:rsidRPr="002F54FF" w:rsidRDefault="00817AE4" w:rsidP="00817AE4">
      <w:pPr>
        <w:rPr>
          <w:rFonts w:ascii="Times New Roman" w:hAnsi="Times New Roman" w:cs="Times New Roman"/>
        </w:rPr>
      </w:pPr>
    </w:p>
    <w:p w14:paraId="3DD6ED52" w14:textId="74DA8FE0" w:rsidR="00817AE4" w:rsidRPr="002F54FF" w:rsidRDefault="00817AE4" w:rsidP="00817AE4">
      <w:pPr>
        <w:rPr>
          <w:rFonts w:ascii="Times New Roman" w:hAnsi="Times New Roman" w:cs="Times New Roman"/>
        </w:rPr>
      </w:pPr>
      <w:r w:rsidRPr="002F54FF">
        <w:rPr>
          <w:rFonts w:ascii="Times New Roman" w:hAnsi="Times New Roman" w:cs="Times New Roman"/>
        </w:rPr>
        <w:t xml:space="preserve">Le système </w:t>
      </w:r>
      <w:proofErr w:type="spellStart"/>
      <w:r w:rsidRPr="002F54FF">
        <w:rPr>
          <w:rFonts w:ascii="Times New Roman" w:hAnsi="Times New Roman" w:cs="Times New Roman"/>
        </w:rPr>
        <w:t>TimeLog</w:t>
      </w:r>
      <w:proofErr w:type="spellEnd"/>
      <w:r w:rsidRPr="002F54FF">
        <w:rPr>
          <w:rFonts w:ascii="Times New Roman" w:hAnsi="Times New Roman" w:cs="Times New Roman"/>
        </w:rPr>
        <w:t xml:space="preserve"> est une solution de gestion du temps et </w:t>
      </w:r>
      <w:r w:rsidRPr="002F54FF">
        <w:rPr>
          <w:rFonts w:ascii="Times New Roman" w:hAnsi="Times New Roman" w:cs="Times New Roman"/>
        </w:rPr>
        <w:t>des activités conçues</w:t>
      </w:r>
      <w:r w:rsidRPr="002F54FF">
        <w:rPr>
          <w:rFonts w:ascii="Times New Roman" w:hAnsi="Times New Roman" w:cs="Times New Roman"/>
        </w:rPr>
        <w:t xml:space="preserve"> pour répondre aux besoins des entreprises modernes. Il offre une plateforme intégrée permettant aux employés de suivre leurs activités quotidiennes et aux administrateurs de gérer efficacement les projets et les ressources humaines. </w:t>
      </w:r>
      <w:proofErr w:type="spellStart"/>
      <w:r w:rsidRPr="002F54FF">
        <w:rPr>
          <w:rFonts w:ascii="Times New Roman" w:hAnsi="Times New Roman" w:cs="Times New Roman"/>
        </w:rPr>
        <w:t>TimeLog</w:t>
      </w:r>
      <w:proofErr w:type="spellEnd"/>
      <w:r w:rsidRPr="002F54FF">
        <w:rPr>
          <w:rFonts w:ascii="Times New Roman" w:hAnsi="Times New Roman" w:cs="Times New Roman"/>
        </w:rPr>
        <w:t xml:space="preserve"> se distingue par sa double interface, adaptée aux besoins spécifiques des employés et des administrateurs, tout en assurant une gestion précise du temps, des projets et des données salariales.</w:t>
      </w:r>
    </w:p>
    <w:p w14:paraId="795B30A3" w14:textId="35A3BFBA" w:rsidR="00817AE4" w:rsidRDefault="00817AE4" w:rsidP="00817AE4">
      <w:pPr>
        <w:rPr>
          <w:rFonts w:ascii="Times New Roman" w:hAnsi="Times New Roman" w:cs="Times New Roman"/>
        </w:rPr>
      </w:pPr>
      <w:r w:rsidRPr="002F54FF">
        <w:rPr>
          <w:rFonts w:ascii="Times New Roman" w:hAnsi="Times New Roman" w:cs="Times New Roman"/>
        </w:rPr>
        <w:t xml:space="preserve">Le système est construit autour de fonctionnalités clés telles que la connexion sécurisée, la gestion des activités, la génération de rapports détaillés, et la communication avec le sous-système de paie. </w:t>
      </w:r>
      <w:r w:rsidR="009D18D3" w:rsidRPr="002F54FF">
        <w:rPr>
          <w:rFonts w:ascii="Times New Roman" w:hAnsi="Times New Roman" w:cs="Times New Roman"/>
        </w:rPr>
        <w:t>Il</w:t>
      </w:r>
      <w:r w:rsidR="009D18D3">
        <w:rPr>
          <w:rFonts w:ascii="Times New Roman" w:hAnsi="Times New Roman" w:cs="Times New Roman"/>
        </w:rPr>
        <w:t xml:space="preserve"> </w:t>
      </w:r>
      <w:r w:rsidR="009D18D3" w:rsidRPr="002F54FF">
        <w:rPr>
          <w:rFonts w:ascii="Times New Roman" w:hAnsi="Times New Roman" w:cs="Times New Roman"/>
        </w:rPr>
        <w:t>répond</w:t>
      </w:r>
      <w:r w:rsidRPr="002F54FF">
        <w:rPr>
          <w:rFonts w:ascii="Times New Roman" w:hAnsi="Times New Roman" w:cs="Times New Roman"/>
        </w:rPr>
        <w:t xml:space="preserve"> à un ensemble d'exigences fonctionnelles et non fonctionnelles rigoureuses, garantissant ainsi sa fiabilité, sa performance et sa facilité d'</w:t>
      </w:r>
      <w:r w:rsidR="00B900FF" w:rsidRPr="002F54FF">
        <w:rPr>
          <w:rFonts w:ascii="Times New Roman" w:hAnsi="Times New Roman" w:cs="Times New Roman"/>
        </w:rPr>
        <w:t>utilisation. Dès</w:t>
      </w:r>
      <w:r w:rsidR="00B4306C" w:rsidRPr="002F54FF">
        <w:rPr>
          <w:rFonts w:ascii="Times New Roman" w:hAnsi="Times New Roman" w:cs="Times New Roman"/>
        </w:rPr>
        <w:t xml:space="preserve"> lors nous allons </w:t>
      </w:r>
      <w:r w:rsidR="007D3709" w:rsidRPr="002F54FF">
        <w:rPr>
          <w:rFonts w:ascii="Times New Roman" w:hAnsi="Times New Roman" w:cs="Times New Roman"/>
        </w:rPr>
        <w:t>étudier</w:t>
      </w:r>
      <w:r w:rsidR="00B4306C" w:rsidRPr="002F54FF">
        <w:rPr>
          <w:rFonts w:ascii="Times New Roman" w:hAnsi="Times New Roman" w:cs="Times New Roman"/>
        </w:rPr>
        <w:t xml:space="preserve"> la description du cas d’utilisation de </w:t>
      </w:r>
      <w:proofErr w:type="spellStart"/>
      <w:r w:rsidR="00B4306C" w:rsidRPr="002F54FF">
        <w:rPr>
          <w:rFonts w:ascii="Times New Roman" w:hAnsi="Times New Roman" w:cs="Times New Roman"/>
        </w:rPr>
        <w:t>timelog</w:t>
      </w:r>
      <w:proofErr w:type="spellEnd"/>
      <w:r w:rsidR="002B40E7">
        <w:rPr>
          <w:rFonts w:ascii="Times New Roman" w:hAnsi="Times New Roman" w:cs="Times New Roman"/>
        </w:rPr>
        <w:t>, le diagramme de cas d’utilisation</w:t>
      </w:r>
      <w:r w:rsidR="0091424B">
        <w:rPr>
          <w:rFonts w:ascii="Times New Roman" w:hAnsi="Times New Roman" w:cs="Times New Roman"/>
        </w:rPr>
        <w:t xml:space="preserve"> puis</w:t>
      </w:r>
      <w:r w:rsidR="00B4306C" w:rsidRPr="002F54FF">
        <w:rPr>
          <w:rFonts w:ascii="Times New Roman" w:hAnsi="Times New Roman" w:cs="Times New Roman"/>
        </w:rPr>
        <w:t xml:space="preserve"> les exigences spécifiques</w:t>
      </w:r>
      <w:r w:rsidR="008C7FC8" w:rsidRPr="002F54FF">
        <w:rPr>
          <w:rFonts w:ascii="Times New Roman" w:hAnsi="Times New Roman" w:cs="Times New Roman"/>
        </w:rPr>
        <w:t xml:space="preserve"> </w:t>
      </w:r>
      <w:r w:rsidR="0091424B">
        <w:rPr>
          <w:rFonts w:ascii="Times New Roman" w:hAnsi="Times New Roman" w:cs="Times New Roman"/>
        </w:rPr>
        <w:t>et</w:t>
      </w:r>
      <w:r w:rsidR="008C7FC8" w:rsidRPr="002F54FF">
        <w:rPr>
          <w:rFonts w:ascii="Times New Roman" w:hAnsi="Times New Roman" w:cs="Times New Roman"/>
        </w:rPr>
        <w:t xml:space="preserve"> les scénarios</w:t>
      </w:r>
      <w:r w:rsidR="002B40E7">
        <w:rPr>
          <w:rFonts w:ascii="Times New Roman" w:hAnsi="Times New Roman" w:cs="Times New Roman"/>
        </w:rPr>
        <w:t>.</w:t>
      </w:r>
    </w:p>
    <w:p w14:paraId="4B444F17" w14:textId="54E3E7EE" w:rsidR="002B40E7" w:rsidRDefault="002B40E7" w:rsidP="00817AE4">
      <w:pPr>
        <w:rPr>
          <w:rFonts w:ascii="Times New Roman" w:hAnsi="Times New Roman" w:cs="Times New Roman"/>
        </w:rPr>
      </w:pPr>
    </w:p>
    <w:p w14:paraId="521D7FC5" w14:textId="77777777" w:rsidR="002B40E7" w:rsidRDefault="002B40E7" w:rsidP="00817AE4">
      <w:pPr>
        <w:rPr>
          <w:rFonts w:ascii="Times New Roman" w:hAnsi="Times New Roman" w:cs="Times New Roman"/>
        </w:rPr>
      </w:pPr>
    </w:p>
    <w:p w14:paraId="42F9F34D" w14:textId="77777777" w:rsidR="002B40E7" w:rsidRDefault="002B40E7" w:rsidP="00817AE4">
      <w:pPr>
        <w:rPr>
          <w:rFonts w:ascii="Times New Roman" w:hAnsi="Times New Roman" w:cs="Times New Roman"/>
        </w:rPr>
      </w:pPr>
    </w:p>
    <w:p w14:paraId="7C4CCBA5" w14:textId="77777777" w:rsidR="002B40E7" w:rsidRDefault="002B40E7" w:rsidP="00817AE4">
      <w:pPr>
        <w:rPr>
          <w:rFonts w:ascii="Times New Roman" w:hAnsi="Times New Roman" w:cs="Times New Roman"/>
        </w:rPr>
      </w:pPr>
    </w:p>
    <w:p w14:paraId="5247FE45" w14:textId="77777777" w:rsidR="002B40E7" w:rsidRDefault="002B40E7" w:rsidP="00817AE4">
      <w:pPr>
        <w:rPr>
          <w:rFonts w:ascii="Times New Roman" w:hAnsi="Times New Roman" w:cs="Times New Roman"/>
        </w:rPr>
      </w:pPr>
    </w:p>
    <w:p w14:paraId="2A632A71" w14:textId="77777777" w:rsidR="002B40E7" w:rsidRDefault="002B40E7" w:rsidP="00817AE4">
      <w:pPr>
        <w:rPr>
          <w:rFonts w:ascii="Times New Roman" w:hAnsi="Times New Roman" w:cs="Times New Roman"/>
        </w:rPr>
      </w:pPr>
    </w:p>
    <w:p w14:paraId="31B75F38" w14:textId="77777777" w:rsidR="002B40E7" w:rsidRDefault="002B40E7" w:rsidP="00817AE4">
      <w:pPr>
        <w:rPr>
          <w:rFonts w:ascii="Times New Roman" w:hAnsi="Times New Roman" w:cs="Times New Roman"/>
        </w:rPr>
      </w:pPr>
    </w:p>
    <w:p w14:paraId="65104EC0" w14:textId="77777777" w:rsidR="002B40E7" w:rsidRDefault="002B40E7" w:rsidP="00817AE4">
      <w:pPr>
        <w:rPr>
          <w:rFonts w:ascii="Times New Roman" w:hAnsi="Times New Roman" w:cs="Times New Roman"/>
        </w:rPr>
      </w:pPr>
    </w:p>
    <w:p w14:paraId="412D5AC1" w14:textId="77777777" w:rsidR="002B40E7" w:rsidRDefault="002B40E7" w:rsidP="00817AE4">
      <w:pPr>
        <w:rPr>
          <w:rFonts w:ascii="Times New Roman" w:hAnsi="Times New Roman" w:cs="Times New Roman"/>
        </w:rPr>
      </w:pPr>
    </w:p>
    <w:p w14:paraId="79AF8890" w14:textId="77777777" w:rsidR="002B40E7" w:rsidRDefault="002B40E7" w:rsidP="00817AE4">
      <w:pPr>
        <w:rPr>
          <w:rFonts w:ascii="Times New Roman" w:hAnsi="Times New Roman" w:cs="Times New Roman"/>
        </w:rPr>
      </w:pPr>
    </w:p>
    <w:p w14:paraId="2F0DF1E0" w14:textId="77777777" w:rsidR="002B40E7" w:rsidRDefault="002B40E7" w:rsidP="00817AE4">
      <w:pPr>
        <w:rPr>
          <w:rFonts w:ascii="Times New Roman" w:hAnsi="Times New Roman" w:cs="Times New Roman"/>
        </w:rPr>
      </w:pPr>
    </w:p>
    <w:p w14:paraId="6A9948D0" w14:textId="77777777" w:rsidR="002B40E7" w:rsidRDefault="002B40E7" w:rsidP="00817AE4">
      <w:pPr>
        <w:rPr>
          <w:rFonts w:ascii="Times New Roman" w:hAnsi="Times New Roman" w:cs="Times New Roman"/>
        </w:rPr>
      </w:pPr>
    </w:p>
    <w:p w14:paraId="1CD73ADA" w14:textId="77777777" w:rsidR="002B40E7" w:rsidRDefault="002B40E7" w:rsidP="00817AE4">
      <w:pPr>
        <w:rPr>
          <w:rFonts w:ascii="Times New Roman" w:hAnsi="Times New Roman" w:cs="Times New Roman"/>
        </w:rPr>
      </w:pPr>
    </w:p>
    <w:p w14:paraId="0A07C9C5" w14:textId="77777777" w:rsidR="002B40E7" w:rsidRDefault="002B40E7" w:rsidP="00817AE4">
      <w:pPr>
        <w:rPr>
          <w:rFonts w:ascii="Times New Roman" w:hAnsi="Times New Roman" w:cs="Times New Roman"/>
        </w:rPr>
      </w:pPr>
    </w:p>
    <w:p w14:paraId="52E46E9C" w14:textId="77777777" w:rsidR="002B40E7" w:rsidRDefault="002B40E7" w:rsidP="00817AE4">
      <w:pPr>
        <w:rPr>
          <w:rFonts w:ascii="Times New Roman" w:hAnsi="Times New Roman" w:cs="Times New Roman"/>
        </w:rPr>
      </w:pPr>
    </w:p>
    <w:p w14:paraId="24CEFF41" w14:textId="77777777" w:rsidR="002B40E7" w:rsidRPr="002F54FF" w:rsidRDefault="002B40E7" w:rsidP="00817AE4">
      <w:pPr>
        <w:rPr>
          <w:rFonts w:ascii="Times New Roman" w:hAnsi="Times New Roman" w:cs="Times New Roman"/>
        </w:rPr>
      </w:pPr>
    </w:p>
    <w:p w14:paraId="3A65D2DA" w14:textId="77777777" w:rsidR="00817AE4" w:rsidRPr="002F54FF" w:rsidRDefault="00817AE4" w:rsidP="00817AE4">
      <w:pPr>
        <w:rPr>
          <w:rFonts w:ascii="Times New Roman" w:hAnsi="Times New Roman" w:cs="Times New Roman"/>
        </w:rPr>
      </w:pPr>
    </w:p>
    <w:p w14:paraId="6E98E17C" w14:textId="77777777" w:rsidR="00C27AA7" w:rsidRPr="002F54FF" w:rsidRDefault="00C27AA7">
      <w:pPr>
        <w:rPr>
          <w:rFonts w:ascii="Times New Roman" w:hAnsi="Times New Roman" w:cs="Times New Roman"/>
        </w:rPr>
      </w:pPr>
    </w:p>
    <w:p w14:paraId="768E734D" w14:textId="331B9A46" w:rsidR="007824CC" w:rsidRPr="00B900FF" w:rsidRDefault="007824CC" w:rsidP="007824CC">
      <w:pPr>
        <w:rPr>
          <w:rFonts w:ascii="Times New Roman" w:hAnsi="Times New Roman" w:cs="Times New Roman"/>
          <w:b/>
          <w:bCs/>
          <w:sz w:val="28"/>
          <w:szCs w:val="28"/>
        </w:rPr>
      </w:pPr>
      <w:r w:rsidRPr="002F54FF">
        <w:rPr>
          <w:rFonts w:ascii="Times New Roman" w:hAnsi="Times New Roman" w:cs="Times New Roman"/>
        </w:rPr>
        <w:t xml:space="preserve"> </w:t>
      </w:r>
      <w:r w:rsidR="00B900FF" w:rsidRPr="00B900FF">
        <w:rPr>
          <w:rFonts w:ascii="Times New Roman" w:hAnsi="Times New Roman" w:cs="Times New Roman"/>
          <w:b/>
          <w:bCs/>
          <w:sz w:val="28"/>
          <w:szCs w:val="28"/>
        </w:rPr>
        <w:t>Description du</w:t>
      </w:r>
      <w:r w:rsidRPr="00B900FF">
        <w:rPr>
          <w:rFonts w:ascii="Times New Roman" w:hAnsi="Times New Roman" w:cs="Times New Roman"/>
          <w:b/>
          <w:bCs/>
          <w:sz w:val="28"/>
          <w:szCs w:val="28"/>
        </w:rPr>
        <w:t xml:space="preserve"> cas d'utilisation de </w:t>
      </w:r>
      <w:proofErr w:type="spellStart"/>
      <w:r w:rsidR="00DB366C" w:rsidRPr="00B900FF">
        <w:rPr>
          <w:rFonts w:ascii="Times New Roman" w:hAnsi="Times New Roman" w:cs="Times New Roman"/>
          <w:b/>
          <w:bCs/>
          <w:sz w:val="28"/>
          <w:szCs w:val="28"/>
        </w:rPr>
        <w:t>Timelog</w:t>
      </w:r>
      <w:proofErr w:type="spellEnd"/>
    </w:p>
    <w:p w14:paraId="51EA5046" w14:textId="77777777" w:rsidR="007824CC" w:rsidRPr="002F54FF" w:rsidRDefault="007824CC" w:rsidP="007824CC">
      <w:pPr>
        <w:rPr>
          <w:rFonts w:ascii="Times New Roman" w:hAnsi="Times New Roman" w:cs="Times New Roman"/>
        </w:rPr>
      </w:pPr>
    </w:p>
    <w:p w14:paraId="25167EA6" w14:textId="1140C171" w:rsidR="007824CC" w:rsidRPr="00B900FF" w:rsidRDefault="007824CC" w:rsidP="007824CC">
      <w:pPr>
        <w:rPr>
          <w:rFonts w:ascii="Times New Roman" w:hAnsi="Times New Roman" w:cs="Times New Roman"/>
          <w:b/>
          <w:bCs/>
        </w:rPr>
      </w:pPr>
      <w:r w:rsidRPr="00B900FF">
        <w:rPr>
          <w:rFonts w:ascii="Times New Roman" w:hAnsi="Times New Roman" w:cs="Times New Roman"/>
          <w:b/>
          <w:bCs/>
        </w:rPr>
        <w:t xml:space="preserve"> Acteurs principaux :</w:t>
      </w:r>
    </w:p>
    <w:p w14:paraId="6B056B63"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t xml:space="preserve">   - Employé</w:t>
      </w:r>
    </w:p>
    <w:p w14:paraId="49F5A0F0"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t xml:space="preserve">   - Administrateur</w:t>
      </w:r>
    </w:p>
    <w:p w14:paraId="6F2BE749" w14:textId="77777777" w:rsidR="007824CC" w:rsidRPr="002F54FF" w:rsidRDefault="007824CC" w:rsidP="007824CC">
      <w:pPr>
        <w:rPr>
          <w:rFonts w:ascii="Times New Roman" w:hAnsi="Times New Roman" w:cs="Times New Roman"/>
        </w:rPr>
      </w:pPr>
    </w:p>
    <w:p w14:paraId="0254BC08" w14:textId="1CD6E186" w:rsidR="007824CC" w:rsidRPr="00B900FF" w:rsidRDefault="007824CC" w:rsidP="007824CC">
      <w:pPr>
        <w:rPr>
          <w:rFonts w:ascii="Times New Roman" w:hAnsi="Times New Roman" w:cs="Times New Roman"/>
          <w:b/>
          <w:bCs/>
        </w:rPr>
      </w:pPr>
      <w:r w:rsidRPr="002F54FF">
        <w:rPr>
          <w:rFonts w:ascii="Times New Roman" w:hAnsi="Times New Roman" w:cs="Times New Roman"/>
        </w:rPr>
        <w:t xml:space="preserve"> </w:t>
      </w:r>
      <w:r w:rsidRPr="00B900FF">
        <w:rPr>
          <w:rFonts w:ascii="Times New Roman" w:hAnsi="Times New Roman" w:cs="Times New Roman"/>
          <w:b/>
          <w:bCs/>
        </w:rPr>
        <w:t>Fonctionnalités communes aux deux acteurs :</w:t>
      </w:r>
    </w:p>
    <w:p w14:paraId="07BE3096"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t xml:space="preserve">   - Se Connecter : Les deux types d'utilisateurs doivent se connecter au système pour accéder à leurs fonctionnalités respectives.</w:t>
      </w:r>
    </w:p>
    <w:p w14:paraId="265AAE62" w14:textId="77777777" w:rsidR="007824CC" w:rsidRPr="00B900FF" w:rsidRDefault="007824CC" w:rsidP="007824CC">
      <w:pPr>
        <w:rPr>
          <w:rFonts w:ascii="Times New Roman" w:hAnsi="Times New Roman" w:cs="Times New Roman"/>
          <w:b/>
          <w:bCs/>
          <w:sz w:val="28"/>
          <w:szCs w:val="28"/>
        </w:rPr>
      </w:pPr>
    </w:p>
    <w:p w14:paraId="7FE09F6F" w14:textId="7C765614" w:rsidR="007824CC" w:rsidRPr="00B900FF" w:rsidRDefault="007824CC" w:rsidP="007824CC">
      <w:pPr>
        <w:rPr>
          <w:rFonts w:ascii="Times New Roman" w:hAnsi="Times New Roman" w:cs="Times New Roman"/>
          <w:b/>
          <w:bCs/>
        </w:rPr>
      </w:pPr>
      <w:r w:rsidRPr="00B900FF">
        <w:rPr>
          <w:rFonts w:ascii="Times New Roman" w:hAnsi="Times New Roman" w:cs="Times New Roman"/>
          <w:b/>
          <w:bCs/>
          <w:sz w:val="28"/>
          <w:szCs w:val="28"/>
        </w:rPr>
        <w:t xml:space="preserve"> </w:t>
      </w:r>
      <w:r w:rsidRPr="00B900FF">
        <w:rPr>
          <w:rFonts w:ascii="Times New Roman" w:hAnsi="Times New Roman" w:cs="Times New Roman"/>
          <w:b/>
          <w:bCs/>
        </w:rPr>
        <w:t>Fonctionnalités spécifiques à l'Employé :</w:t>
      </w:r>
    </w:p>
    <w:p w14:paraId="67515EF8"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t xml:space="preserve">   - Débuter une Activité : L'employé peut commencer une nouvelle activité. Cette action nécessite obligatoirement le choix d'un projet et d'une discipline.</w:t>
      </w:r>
    </w:p>
    <w:p w14:paraId="37B53912"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t xml:space="preserve">   - Terminer une Activité : L'employé peut terminer une activité en cours. Cela implique de choisir le projet sur lequel il travaillait.</w:t>
      </w:r>
    </w:p>
    <w:p w14:paraId="3E5B2D5F"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t xml:space="preserve">   - Générer un Rapport d'État de Projet : L'employé peut générer un rapport sur l'état d'un projet spécifique, ce qui nécessite de choisir le projet.</w:t>
      </w:r>
    </w:p>
    <w:p w14:paraId="4AE87A71"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t xml:space="preserve">   - Générer un Rapport de Salaire : L'employé peut générer un rapport de son salaire pour un projet donné.</w:t>
      </w:r>
    </w:p>
    <w:p w14:paraId="53AE0E3A"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t xml:space="preserve">   - Générer un Talon de Paie : L'employé peut générer un talon de paie pour un projet spécifique.</w:t>
      </w:r>
    </w:p>
    <w:p w14:paraId="5764A45B"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t xml:space="preserve">   - Demander le Nombre d'Heures Travaillées : L'employé peut demander un récapitulatif des heures travaillées sur un projet donné.</w:t>
      </w:r>
    </w:p>
    <w:p w14:paraId="4B02165E" w14:textId="77777777" w:rsidR="007824CC" w:rsidRPr="002F54FF" w:rsidRDefault="007824CC" w:rsidP="007824CC">
      <w:pPr>
        <w:rPr>
          <w:rFonts w:ascii="Times New Roman" w:hAnsi="Times New Roman" w:cs="Times New Roman"/>
        </w:rPr>
      </w:pPr>
    </w:p>
    <w:p w14:paraId="2A20EFCA" w14:textId="0EC006E6" w:rsidR="007824CC" w:rsidRPr="00B900FF" w:rsidRDefault="007824CC" w:rsidP="007824CC">
      <w:pPr>
        <w:rPr>
          <w:rFonts w:ascii="Times New Roman" w:hAnsi="Times New Roman" w:cs="Times New Roman"/>
          <w:b/>
          <w:bCs/>
        </w:rPr>
      </w:pPr>
      <w:r w:rsidRPr="002F54FF">
        <w:rPr>
          <w:rFonts w:ascii="Times New Roman" w:hAnsi="Times New Roman" w:cs="Times New Roman"/>
        </w:rPr>
        <w:t xml:space="preserve"> </w:t>
      </w:r>
      <w:r w:rsidRPr="00B900FF">
        <w:rPr>
          <w:rFonts w:ascii="Times New Roman" w:hAnsi="Times New Roman" w:cs="Times New Roman"/>
          <w:b/>
          <w:bCs/>
        </w:rPr>
        <w:t>Fonctionnalités spécifiques à l'Administrateur :</w:t>
      </w:r>
    </w:p>
    <w:p w14:paraId="4C9BD17A"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lastRenderedPageBreak/>
        <w:t xml:space="preserve">   - Générer un Rapport d'État Global : L'administrateur peut générer un rapport sur l'état global de tous les projets. Cette fonctionnalité peut être étendue pour inclure la génération des totaux des salaires.</w:t>
      </w:r>
    </w:p>
    <w:p w14:paraId="10C01EE6"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t xml:space="preserve">   - Modifier les Paramètres du Système : L'administrateur peut modifier les paramètres généraux du système. Cela inclut obligatoirement l'initialisation et la modification des disciplines.</w:t>
      </w:r>
    </w:p>
    <w:p w14:paraId="356E0E69"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t xml:space="preserve">   - Initialiser et Modifier les Disciplines : L'administrateur peut gérer les disciplines utilisées dans le système.</w:t>
      </w:r>
    </w:p>
    <w:p w14:paraId="5A2B961A"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t xml:space="preserve">   - Gérer les Projets et les Employés : L'administrateur peut gérer les informations relatives aux projets et aux employés. Cette fonctionnalité peut être étendue pour inclure la modification des disciplines.</w:t>
      </w:r>
    </w:p>
    <w:p w14:paraId="552A59FB" w14:textId="77777777" w:rsidR="007824CC" w:rsidRPr="002F54FF" w:rsidRDefault="007824CC" w:rsidP="007824CC">
      <w:pPr>
        <w:rPr>
          <w:rFonts w:ascii="Times New Roman" w:hAnsi="Times New Roman" w:cs="Times New Roman"/>
        </w:rPr>
      </w:pPr>
    </w:p>
    <w:p w14:paraId="54CAD9A9" w14:textId="59124B1B" w:rsidR="007824CC" w:rsidRPr="00B900FF" w:rsidRDefault="007824CC" w:rsidP="007824CC">
      <w:pPr>
        <w:rPr>
          <w:rFonts w:ascii="Times New Roman" w:hAnsi="Times New Roman" w:cs="Times New Roman"/>
          <w:b/>
          <w:bCs/>
        </w:rPr>
      </w:pPr>
      <w:r w:rsidRPr="00B900FF">
        <w:rPr>
          <w:rFonts w:ascii="Times New Roman" w:hAnsi="Times New Roman" w:cs="Times New Roman"/>
          <w:b/>
          <w:bCs/>
        </w:rPr>
        <w:t xml:space="preserve"> Fonctionnalités du Système :</w:t>
      </w:r>
    </w:p>
    <w:p w14:paraId="050CFC51"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t xml:space="preserve">   - Persister les Données : Le système doit sauvegarder toutes les données de manière persistante. Cette fonctionnalité est incluse dans toutes les opérations de </w:t>
      </w:r>
      <w:proofErr w:type="spellStart"/>
      <w:r w:rsidRPr="002F54FF">
        <w:rPr>
          <w:rFonts w:ascii="Times New Roman" w:hAnsi="Times New Roman" w:cs="Times New Roman"/>
        </w:rPr>
        <w:t>TimeLog</w:t>
      </w:r>
      <w:proofErr w:type="spellEnd"/>
      <w:r w:rsidRPr="002F54FF">
        <w:rPr>
          <w:rFonts w:ascii="Times New Roman" w:hAnsi="Times New Roman" w:cs="Times New Roman"/>
        </w:rPr>
        <w:t>.</w:t>
      </w:r>
    </w:p>
    <w:p w14:paraId="5E3873AF"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t xml:space="preserve">   - Communiquer avec le Sous-Système de Paie : Le système doit interagir avec le sous-système de paie pour les calculs de salaires. Cette fonctionnalité est également incluse dans toutes les opérations de </w:t>
      </w:r>
      <w:proofErr w:type="spellStart"/>
      <w:r w:rsidRPr="002F54FF">
        <w:rPr>
          <w:rFonts w:ascii="Times New Roman" w:hAnsi="Times New Roman" w:cs="Times New Roman"/>
        </w:rPr>
        <w:t>TimeLog</w:t>
      </w:r>
      <w:proofErr w:type="spellEnd"/>
      <w:r w:rsidRPr="002F54FF">
        <w:rPr>
          <w:rFonts w:ascii="Times New Roman" w:hAnsi="Times New Roman" w:cs="Times New Roman"/>
        </w:rPr>
        <w:t>.</w:t>
      </w:r>
    </w:p>
    <w:p w14:paraId="36BAEC9F" w14:textId="77777777" w:rsidR="007824CC" w:rsidRPr="002F54FF" w:rsidRDefault="007824CC" w:rsidP="007824CC">
      <w:pPr>
        <w:rPr>
          <w:rFonts w:ascii="Times New Roman" w:hAnsi="Times New Roman" w:cs="Times New Roman"/>
        </w:rPr>
      </w:pPr>
    </w:p>
    <w:p w14:paraId="3C1466C1" w14:textId="0C8A33F6" w:rsidR="007824CC" w:rsidRPr="00B900FF" w:rsidRDefault="007824CC" w:rsidP="007824CC">
      <w:pPr>
        <w:rPr>
          <w:rFonts w:ascii="Times New Roman" w:hAnsi="Times New Roman" w:cs="Times New Roman"/>
          <w:b/>
          <w:bCs/>
        </w:rPr>
      </w:pPr>
      <w:r w:rsidRPr="00B900FF">
        <w:rPr>
          <w:rFonts w:ascii="Times New Roman" w:hAnsi="Times New Roman" w:cs="Times New Roman"/>
          <w:b/>
          <w:bCs/>
        </w:rPr>
        <w:t>Relations entre les fonctionnalités :</w:t>
      </w:r>
    </w:p>
    <w:p w14:paraId="75B6CF87"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t xml:space="preserve">   - Les fonctionnalités liées à la gestion des activités, à la génération de rapports et à la demande d'informations sur les heures travaillées nécessitent toutes le choix d'un projet, montrant que la sélection d'un projet est une étape nécessaire pour ces actions.</w:t>
      </w:r>
    </w:p>
    <w:p w14:paraId="014470F2"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t xml:space="preserve">   - Le démarrage d'une activité nécessite également le choix d'une discipline.</w:t>
      </w:r>
    </w:p>
    <w:p w14:paraId="39ADB3FA"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t xml:space="preserve">   - La génération d'un rapport d'état global peut être étendue pour inclure la génération des totaux des salaires.</w:t>
      </w:r>
    </w:p>
    <w:p w14:paraId="57DE6346" w14:textId="77777777" w:rsidR="007824CC" w:rsidRPr="002F54FF" w:rsidRDefault="007824CC" w:rsidP="007824CC">
      <w:pPr>
        <w:rPr>
          <w:rFonts w:ascii="Times New Roman" w:hAnsi="Times New Roman" w:cs="Times New Roman"/>
        </w:rPr>
      </w:pPr>
      <w:r w:rsidRPr="002F54FF">
        <w:rPr>
          <w:rFonts w:ascii="Times New Roman" w:hAnsi="Times New Roman" w:cs="Times New Roman"/>
        </w:rPr>
        <w:t xml:space="preserve">   - La modification des paramètres du système inclut obligatoirement l'initialisation et la modification des disciplines.</w:t>
      </w:r>
    </w:p>
    <w:p w14:paraId="0993577D" w14:textId="77777777" w:rsidR="007824CC" w:rsidRDefault="007824CC" w:rsidP="007824CC">
      <w:pPr>
        <w:rPr>
          <w:rFonts w:ascii="Times New Roman" w:hAnsi="Times New Roman" w:cs="Times New Roman"/>
        </w:rPr>
      </w:pPr>
      <w:r w:rsidRPr="002F54FF">
        <w:rPr>
          <w:rFonts w:ascii="Times New Roman" w:hAnsi="Times New Roman" w:cs="Times New Roman"/>
        </w:rPr>
        <w:t xml:space="preserve">   - La gestion des projets et des employés peut être étendue pour inclure la modification des disciplines.</w:t>
      </w:r>
    </w:p>
    <w:p w14:paraId="6BCA9BC6" w14:textId="77777777" w:rsidR="007D3709" w:rsidRPr="002F54FF" w:rsidRDefault="007D3709" w:rsidP="007824CC">
      <w:pPr>
        <w:rPr>
          <w:rFonts w:ascii="Times New Roman" w:hAnsi="Times New Roman" w:cs="Times New Roman"/>
        </w:rPr>
      </w:pPr>
    </w:p>
    <w:p w14:paraId="74900ED4" w14:textId="74BD87FA" w:rsidR="007824CC" w:rsidRPr="007D3709" w:rsidRDefault="00E17465" w:rsidP="007824CC">
      <w:pPr>
        <w:rPr>
          <w:rFonts w:ascii="Times New Roman" w:hAnsi="Times New Roman" w:cs="Times New Roman"/>
          <w:b/>
          <w:bCs/>
          <w:sz w:val="28"/>
          <w:szCs w:val="28"/>
        </w:rPr>
      </w:pPr>
      <w:r w:rsidRPr="007D3709">
        <w:rPr>
          <w:rFonts w:ascii="Times New Roman" w:hAnsi="Times New Roman" w:cs="Times New Roman"/>
          <w:b/>
          <w:bCs/>
          <w:sz w:val="28"/>
          <w:szCs w:val="28"/>
        </w:rPr>
        <w:t xml:space="preserve">Diagrammes de cas d’utilisation de </w:t>
      </w:r>
      <w:proofErr w:type="spellStart"/>
      <w:r w:rsidRPr="007D3709">
        <w:rPr>
          <w:rFonts w:ascii="Times New Roman" w:hAnsi="Times New Roman" w:cs="Times New Roman"/>
          <w:b/>
          <w:bCs/>
          <w:sz w:val="28"/>
          <w:szCs w:val="28"/>
        </w:rPr>
        <w:t>Timelog</w:t>
      </w:r>
      <w:proofErr w:type="spellEnd"/>
    </w:p>
    <w:p w14:paraId="4A654A72" w14:textId="77777777" w:rsidR="00C27AA7" w:rsidRPr="002F54FF" w:rsidRDefault="00C27AA7">
      <w:pPr>
        <w:rPr>
          <w:rFonts w:ascii="Times New Roman" w:hAnsi="Times New Roman" w:cs="Times New Roman"/>
        </w:rPr>
      </w:pPr>
    </w:p>
    <w:p w14:paraId="4F543F5F" w14:textId="3F2E9C42" w:rsidR="00C27AA7" w:rsidRPr="002F54FF" w:rsidRDefault="00C90AF4">
      <w:pPr>
        <w:rPr>
          <w:rFonts w:ascii="Times New Roman" w:hAnsi="Times New Roman" w:cs="Times New Roman"/>
        </w:rPr>
      </w:pPr>
      <w:r>
        <w:rPr>
          <w:rFonts w:ascii="Times New Roman" w:hAnsi="Times New Roman" w:cs="Times New Roman"/>
        </w:rPr>
        <w:t>Coller ici…….</w:t>
      </w:r>
    </w:p>
    <w:p w14:paraId="77115587" w14:textId="77777777" w:rsidR="00C27AA7" w:rsidRPr="002F54FF" w:rsidRDefault="00C27AA7">
      <w:pPr>
        <w:rPr>
          <w:rFonts w:ascii="Times New Roman" w:hAnsi="Times New Roman" w:cs="Times New Roman"/>
        </w:rPr>
      </w:pPr>
    </w:p>
    <w:p w14:paraId="1561D001" w14:textId="77777777" w:rsidR="00C27AA7" w:rsidRPr="002F54FF" w:rsidRDefault="00C27AA7">
      <w:pPr>
        <w:rPr>
          <w:rFonts w:ascii="Times New Roman" w:hAnsi="Times New Roman" w:cs="Times New Roman"/>
        </w:rPr>
      </w:pPr>
    </w:p>
    <w:p w14:paraId="06C37648" w14:textId="3D937A2E" w:rsidR="00C27AA7" w:rsidRPr="007D3709" w:rsidRDefault="009C2D29">
      <w:pPr>
        <w:rPr>
          <w:rFonts w:ascii="Times New Roman" w:hAnsi="Times New Roman" w:cs="Times New Roman"/>
          <w:b/>
          <w:bCs/>
          <w:sz w:val="28"/>
          <w:szCs w:val="28"/>
        </w:rPr>
      </w:pPr>
      <w:r w:rsidRPr="007D3709">
        <w:rPr>
          <w:rFonts w:ascii="Times New Roman" w:hAnsi="Times New Roman" w:cs="Times New Roman"/>
          <w:b/>
          <w:bCs/>
          <w:sz w:val="28"/>
          <w:szCs w:val="28"/>
        </w:rPr>
        <w:t>Exigences spécifiques</w:t>
      </w:r>
    </w:p>
    <w:p w14:paraId="4A1784D5" w14:textId="77777777" w:rsidR="00E17465" w:rsidRPr="002F54FF" w:rsidRDefault="00E17465" w:rsidP="00E17465">
      <w:pPr>
        <w:rPr>
          <w:rFonts w:ascii="Times New Roman" w:hAnsi="Times New Roman" w:cs="Times New Roman"/>
        </w:rPr>
      </w:pPr>
    </w:p>
    <w:p w14:paraId="034FC43D" w14:textId="77777777" w:rsidR="00E17465" w:rsidRPr="002F54FF" w:rsidRDefault="00E17465" w:rsidP="00E17465">
      <w:pPr>
        <w:rPr>
          <w:rFonts w:ascii="Times New Roman" w:hAnsi="Times New Roman" w:cs="Times New Roman"/>
        </w:rPr>
      </w:pPr>
      <w:r w:rsidRPr="002F54FF">
        <w:rPr>
          <w:rFonts w:ascii="Times New Roman" w:hAnsi="Times New Roman" w:cs="Times New Roman"/>
        </w:rPr>
        <w:t xml:space="preserve">Ces exigences offrent une vision claire et détaillée des fonctionnalités et des caractéristiques attendues du système </w:t>
      </w:r>
      <w:proofErr w:type="spellStart"/>
      <w:r w:rsidRPr="002F54FF">
        <w:rPr>
          <w:rFonts w:ascii="Times New Roman" w:hAnsi="Times New Roman" w:cs="Times New Roman"/>
        </w:rPr>
        <w:t>TimeLog</w:t>
      </w:r>
      <w:proofErr w:type="spellEnd"/>
      <w:r w:rsidRPr="002F54FF">
        <w:rPr>
          <w:rFonts w:ascii="Times New Roman" w:hAnsi="Times New Roman" w:cs="Times New Roman"/>
        </w:rPr>
        <w:t>. Elles se divisent en deux catégories distinctes : les exigences fonctionnelles, qui décrivent les actions spécifiques que le système doit accomplir, et les exigences non fonctionnelles, qui définissent les qualités et les contraintes du système.</w:t>
      </w:r>
    </w:p>
    <w:p w14:paraId="2627F802" w14:textId="77777777" w:rsidR="00E17465" w:rsidRPr="002F54FF" w:rsidRDefault="00E17465" w:rsidP="00E17465">
      <w:pPr>
        <w:rPr>
          <w:rFonts w:ascii="Times New Roman" w:hAnsi="Times New Roman" w:cs="Times New Roman"/>
        </w:rPr>
      </w:pPr>
    </w:p>
    <w:p w14:paraId="66621FC5" w14:textId="77777777" w:rsidR="00E17465" w:rsidRPr="002F54FF" w:rsidRDefault="00E17465" w:rsidP="00E17465">
      <w:pPr>
        <w:rPr>
          <w:rFonts w:ascii="Times New Roman" w:hAnsi="Times New Roman" w:cs="Times New Roman"/>
        </w:rPr>
      </w:pPr>
      <w:r w:rsidRPr="002F54FF">
        <w:rPr>
          <w:rFonts w:ascii="Times New Roman" w:hAnsi="Times New Roman" w:cs="Times New Roman"/>
        </w:rPr>
        <w:t xml:space="preserve">Cette liste exhaustive d'exigences nous fournit une base solide pour analyser en profondeur les cas d'utilisation de </w:t>
      </w:r>
      <w:proofErr w:type="spellStart"/>
      <w:r w:rsidRPr="002F54FF">
        <w:rPr>
          <w:rFonts w:ascii="Times New Roman" w:hAnsi="Times New Roman" w:cs="Times New Roman"/>
        </w:rPr>
        <w:t>TimeLog</w:t>
      </w:r>
      <w:proofErr w:type="spellEnd"/>
      <w:r w:rsidRPr="002F54FF">
        <w:rPr>
          <w:rFonts w:ascii="Times New Roman" w:hAnsi="Times New Roman" w:cs="Times New Roman"/>
        </w:rPr>
        <w:t>. Elle nous permet de comprendre comment le système devrait fonctionner dans différents scénarios, quelles sont les interactions attendues entre les utilisateurs et le système, et quelles sont les performances et les caractéristiques techniques requises.</w:t>
      </w:r>
    </w:p>
    <w:p w14:paraId="5D69BE81" w14:textId="77777777" w:rsidR="00E17465" w:rsidRPr="002F54FF" w:rsidRDefault="00E17465" w:rsidP="00E17465">
      <w:pPr>
        <w:rPr>
          <w:rFonts w:ascii="Times New Roman" w:hAnsi="Times New Roman" w:cs="Times New Roman"/>
        </w:rPr>
      </w:pPr>
    </w:p>
    <w:p w14:paraId="1813190B" w14:textId="3CBE30F5" w:rsidR="00C27AA7" w:rsidRPr="002F54FF" w:rsidRDefault="00E17465" w:rsidP="00E17465">
      <w:pPr>
        <w:rPr>
          <w:rFonts w:ascii="Times New Roman" w:hAnsi="Times New Roman" w:cs="Times New Roman"/>
        </w:rPr>
      </w:pPr>
      <w:r w:rsidRPr="002F54FF">
        <w:rPr>
          <w:rFonts w:ascii="Times New Roman" w:hAnsi="Times New Roman" w:cs="Times New Roman"/>
        </w:rPr>
        <w:t>En examinant ces exigences en détail, nous pouvons mieux concevoir et évaluer les cas d'utilisation, nous assurant ainsi que chaque aspect du système répond aux besoins des utilisateurs tout en respectant les contraintes techniques et opérationnelles définies. Cette approche nous permet de développer un système robuste, efficace et parfaitement adapté aux besoins de l'entreprise.</w:t>
      </w:r>
    </w:p>
    <w:p w14:paraId="2C2E0781" w14:textId="77777777" w:rsidR="00C27AA7" w:rsidRPr="002F54FF" w:rsidRDefault="00C27AA7">
      <w:pPr>
        <w:rPr>
          <w:rFonts w:ascii="Times New Roman" w:hAnsi="Times New Roman" w:cs="Times New Roman"/>
        </w:rPr>
      </w:pPr>
    </w:p>
    <w:p w14:paraId="1EFB5716" w14:textId="774B38A3" w:rsidR="00C27AA7" w:rsidRPr="00F252FC" w:rsidRDefault="00F252FC">
      <w:pPr>
        <w:rPr>
          <w:rFonts w:ascii="Times New Roman" w:hAnsi="Times New Roman" w:cs="Times New Roman"/>
          <w:b/>
          <w:bCs/>
          <w:sz w:val="28"/>
          <w:szCs w:val="28"/>
        </w:rPr>
      </w:pPr>
      <w:r w:rsidRPr="00F252FC">
        <w:rPr>
          <w:rFonts w:ascii="Times New Roman" w:hAnsi="Times New Roman" w:cs="Times New Roman"/>
          <w:b/>
          <w:bCs/>
          <w:sz w:val="28"/>
          <w:szCs w:val="28"/>
        </w:rPr>
        <w:t>Exigence fonctionnelle</w:t>
      </w:r>
    </w:p>
    <w:p w14:paraId="7D2241DC" w14:textId="77777777" w:rsidR="00F252FC" w:rsidRPr="002F54FF" w:rsidRDefault="00F252FC">
      <w:pPr>
        <w:rPr>
          <w:rFonts w:ascii="Times New Roman" w:hAnsi="Times New Roman" w:cs="Times New Roman"/>
        </w:rPr>
      </w:pPr>
    </w:p>
    <w:tbl>
      <w:tblPr>
        <w:tblStyle w:val="Grilledutableau"/>
        <w:tblW w:w="10491" w:type="dxa"/>
        <w:tblInd w:w="-998" w:type="dxa"/>
        <w:tblLook w:val="04A0" w:firstRow="1" w:lastRow="0" w:firstColumn="1" w:lastColumn="0" w:noHBand="0" w:noVBand="1"/>
      </w:tblPr>
      <w:tblGrid>
        <w:gridCol w:w="3155"/>
        <w:gridCol w:w="2157"/>
        <w:gridCol w:w="2158"/>
        <w:gridCol w:w="3021"/>
      </w:tblGrid>
      <w:tr w:rsidR="005860D8" w:rsidRPr="002F54FF" w14:paraId="194009DD" w14:textId="77777777" w:rsidTr="007D3709">
        <w:tc>
          <w:tcPr>
            <w:tcW w:w="3155" w:type="dxa"/>
            <w:shd w:val="clear" w:color="auto" w:fill="83CAEB" w:themeFill="accent1" w:themeFillTint="66"/>
          </w:tcPr>
          <w:p w14:paraId="198F3828" w14:textId="4FFB6B36" w:rsidR="005860D8" w:rsidRPr="002F54FF" w:rsidRDefault="009903BB" w:rsidP="00B06035">
            <w:pPr>
              <w:rPr>
                <w:rFonts w:ascii="Times New Roman" w:hAnsi="Times New Roman" w:cs="Times New Roman"/>
              </w:rPr>
            </w:pPr>
            <w:r w:rsidRPr="002F54FF">
              <w:rPr>
                <w:rFonts w:ascii="Times New Roman" w:hAnsi="Times New Roman" w:cs="Times New Roman"/>
              </w:rPr>
              <w:t>Référence</w:t>
            </w:r>
          </w:p>
        </w:tc>
        <w:tc>
          <w:tcPr>
            <w:tcW w:w="2157" w:type="dxa"/>
            <w:shd w:val="clear" w:color="auto" w:fill="83CAEB" w:themeFill="accent1" w:themeFillTint="66"/>
          </w:tcPr>
          <w:p w14:paraId="266A2043" w14:textId="0A3E1607" w:rsidR="005860D8" w:rsidRPr="002F54FF" w:rsidRDefault="009903BB" w:rsidP="00B06035">
            <w:pPr>
              <w:rPr>
                <w:rFonts w:ascii="Times New Roman" w:hAnsi="Times New Roman" w:cs="Times New Roman"/>
              </w:rPr>
            </w:pPr>
            <w:r w:rsidRPr="002F54FF">
              <w:rPr>
                <w:rFonts w:ascii="Times New Roman" w:hAnsi="Times New Roman" w:cs="Times New Roman"/>
              </w:rPr>
              <w:t>Numérotation de l’exigence</w:t>
            </w:r>
          </w:p>
        </w:tc>
        <w:tc>
          <w:tcPr>
            <w:tcW w:w="2158" w:type="dxa"/>
            <w:shd w:val="clear" w:color="auto" w:fill="83CAEB" w:themeFill="accent1" w:themeFillTint="66"/>
          </w:tcPr>
          <w:p w14:paraId="506479FD" w14:textId="766B580A" w:rsidR="005860D8" w:rsidRPr="002F54FF" w:rsidRDefault="004F4954" w:rsidP="00B06035">
            <w:pPr>
              <w:rPr>
                <w:rFonts w:ascii="Times New Roman" w:hAnsi="Times New Roman" w:cs="Times New Roman"/>
              </w:rPr>
            </w:pPr>
            <w:r w:rsidRPr="002F54FF">
              <w:rPr>
                <w:rFonts w:ascii="Times New Roman" w:hAnsi="Times New Roman" w:cs="Times New Roman"/>
              </w:rPr>
              <w:t>E</w:t>
            </w:r>
            <w:r w:rsidR="009903BB" w:rsidRPr="002F54FF">
              <w:rPr>
                <w:rFonts w:ascii="Times New Roman" w:hAnsi="Times New Roman" w:cs="Times New Roman"/>
              </w:rPr>
              <w:t>xig</w:t>
            </w:r>
            <w:r w:rsidRPr="002F54FF">
              <w:rPr>
                <w:rFonts w:ascii="Times New Roman" w:hAnsi="Times New Roman" w:cs="Times New Roman"/>
              </w:rPr>
              <w:t>ences</w:t>
            </w:r>
          </w:p>
        </w:tc>
        <w:tc>
          <w:tcPr>
            <w:tcW w:w="3021" w:type="dxa"/>
            <w:shd w:val="clear" w:color="auto" w:fill="83CAEB" w:themeFill="accent1" w:themeFillTint="66"/>
          </w:tcPr>
          <w:p w14:paraId="39A8BBF9" w14:textId="7662FFC0" w:rsidR="005860D8" w:rsidRPr="002F54FF" w:rsidRDefault="004F4954" w:rsidP="00B06035">
            <w:pPr>
              <w:rPr>
                <w:rFonts w:ascii="Times New Roman" w:hAnsi="Times New Roman" w:cs="Times New Roman"/>
              </w:rPr>
            </w:pPr>
            <w:r w:rsidRPr="002F54FF">
              <w:rPr>
                <w:rFonts w:ascii="Times New Roman" w:hAnsi="Times New Roman" w:cs="Times New Roman"/>
              </w:rPr>
              <w:t>Type</w:t>
            </w:r>
          </w:p>
        </w:tc>
      </w:tr>
      <w:tr w:rsidR="005860D8" w:rsidRPr="002F54FF" w14:paraId="0BA559A4" w14:textId="77777777" w:rsidTr="007D3709">
        <w:tc>
          <w:tcPr>
            <w:tcW w:w="3155" w:type="dxa"/>
          </w:tcPr>
          <w:p w14:paraId="48C724EC" w14:textId="1FA0E541" w:rsidR="005860D8" w:rsidRPr="002F54FF" w:rsidRDefault="009903BB" w:rsidP="00B06035">
            <w:pPr>
              <w:rPr>
                <w:rFonts w:ascii="Times New Roman" w:hAnsi="Times New Roman" w:cs="Times New Roman"/>
              </w:rPr>
            </w:pPr>
            <w:r w:rsidRPr="002F54FF">
              <w:rPr>
                <w:rFonts w:ascii="Times New Roman" w:hAnsi="Times New Roman" w:cs="Times New Roman"/>
              </w:rPr>
              <w:t>Gestion des utilisateurs</w:t>
            </w:r>
          </w:p>
        </w:tc>
        <w:tc>
          <w:tcPr>
            <w:tcW w:w="2157" w:type="dxa"/>
          </w:tcPr>
          <w:p w14:paraId="1AE05012" w14:textId="7D36CE7A" w:rsidR="005860D8" w:rsidRPr="002F54FF" w:rsidRDefault="00511981" w:rsidP="00B06035">
            <w:pPr>
              <w:rPr>
                <w:rFonts w:ascii="Times New Roman" w:hAnsi="Times New Roman" w:cs="Times New Roman"/>
              </w:rPr>
            </w:pPr>
            <w:r w:rsidRPr="002F54FF">
              <w:rPr>
                <w:rFonts w:ascii="Times New Roman" w:hAnsi="Times New Roman" w:cs="Times New Roman"/>
              </w:rPr>
              <w:t>F1</w:t>
            </w:r>
          </w:p>
        </w:tc>
        <w:tc>
          <w:tcPr>
            <w:tcW w:w="2158" w:type="dxa"/>
          </w:tcPr>
          <w:p w14:paraId="2A6C9051" w14:textId="0FF4F459" w:rsidR="005860D8" w:rsidRPr="002F54FF" w:rsidRDefault="009F3659" w:rsidP="00B06035">
            <w:pPr>
              <w:rPr>
                <w:rFonts w:ascii="Times New Roman" w:hAnsi="Times New Roman" w:cs="Times New Roman"/>
              </w:rPr>
            </w:pPr>
            <w:r w:rsidRPr="002F54FF">
              <w:rPr>
                <w:rFonts w:ascii="Times New Roman" w:hAnsi="Times New Roman" w:cs="Times New Roman"/>
              </w:rPr>
              <w:t>Le système doit permettre aux employés de se connecter avec un nom d'utilisateur et un ID.</w:t>
            </w:r>
          </w:p>
        </w:tc>
        <w:tc>
          <w:tcPr>
            <w:tcW w:w="3021" w:type="dxa"/>
          </w:tcPr>
          <w:p w14:paraId="21E93BBC" w14:textId="1ED3DD04" w:rsidR="005860D8" w:rsidRPr="002F54FF" w:rsidRDefault="00C43669" w:rsidP="00B06035">
            <w:pPr>
              <w:rPr>
                <w:rFonts w:ascii="Times New Roman" w:hAnsi="Times New Roman" w:cs="Times New Roman"/>
              </w:rPr>
            </w:pPr>
            <w:r w:rsidRPr="002F54FF">
              <w:rPr>
                <w:rFonts w:ascii="Times New Roman" w:hAnsi="Times New Roman" w:cs="Times New Roman"/>
              </w:rPr>
              <w:t>Fiabilité</w:t>
            </w:r>
          </w:p>
        </w:tc>
      </w:tr>
      <w:tr w:rsidR="005860D8" w:rsidRPr="002F54FF" w14:paraId="5DBF2FBE" w14:textId="77777777" w:rsidTr="007D3709">
        <w:tc>
          <w:tcPr>
            <w:tcW w:w="3155" w:type="dxa"/>
          </w:tcPr>
          <w:p w14:paraId="616CA0D9" w14:textId="6B3436E6" w:rsidR="005860D8" w:rsidRPr="002F54FF" w:rsidRDefault="009903BB" w:rsidP="00B06035">
            <w:pPr>
              <w:rPr>
                <w:rFonts w:ascii="Times New Roman" w:hAnsi="Times New Roman" w:cs="Times New Roman"/>
              </w:rPr>
            </w:pPr>
            <w:r w:rsidRPr="002F54FF">
              <w:rPr>
                <w:rFonts w:ascii="Times New Roman" w:hAnsi="Times New Roman" w:cs="Times New Roman"/>
              </w:rPr>
              <w:lastRenderedPageBreak/>
              <w:t>Gestion des utilisateurs</w:t>
            </w:r>
          </w:p>
        </w:tc>
        <w:tc>
          <w:tcPr>
            <w:tcW w:w="2157" w:type="dxa"/>
          </w:tcPr>
          <w:p w14:paraId="1F638E7C" w14:textId="125FEB99" w:rsidR="005860D8" w:rsidRPr="002F54FF" w:rsidRDefault="00511981" w:rsidP="00B06035">
            <w:pPr>
              <w:rPr>
                <w:rFonts w:ascii="Times New Roman" w:hAnsi="Times New Roman" w:cs="Times New Roman"/>
              </w:rPr>
            </w:pPr>
            <w:r w:rsidRPr="002F54FF">
              <w:rPr>
                <w:rFonts w:ascii="Times New Roman" w:hAnsi="Times New Roman" w:cs="Times New Roman"/>
              </w:rPr>
              <w:t>F2</w:t>
            </w:r>
          </w:p>
        </w:tc>
        <w:tc>
          <w:tcPr>
            <w:tcW w:w="2158" w:type="dxa"/>
          </w:tcPr>
          <w:p w14:paraId="495DE2DE" w14:textId="04208141" w:rsidR="005860D8" w:rsidRPr="002F54FF" w:rsidRDefault="009F3659" w:rsidP="00B06035">
            <w:pPr>
              <w:rPr>
                <w:rFonts w:ascii="Times New Roman" w:hAnsi="Times New Roman" w:cs="Times New Roman"/>
              </w:rPr>
            </w:pPr>
            <w:r w:rsidRPr="002F54FF">
              <w:rPr>
                <w:rFonts w:ascii="Times New Roman" w:hAnsi="Times New Roman" w:cs="Times New Roman"/>
              </w:rPr>
              <w:t>Le système doit permettre à l'administrateur de se connecter avec un nom d'utilisateur et un mot de passe spécifiques.</w:t>
            </w:r>
          </w:p>
        </w:tc>
        <w:tc>
          <w:tcPr>
            <w:tcW w:w="3021" w:type="dxa"/>
          </w:tcPr>
          <w:p w14:paraId="31D544DA" w14:textId="50E2EE61" w:rsidR="005860D8" w:rsidRPr="002F54FF" w:rsidRDefault="00D5046C" w:rsidP="00B06035">
            <w:pPr>
              <w:rPr>
                <w:rFonts w:ascii="Times New Roman" w:hAnsi="Times New Roman" w:cs="Times New Roman"/>
              </w:rPr>
            </w:pPr>
            <w:r w:rsidRPr="002F54FF">
              <w:rPr>
                <w:rFonts w:ascii="Times New Roman" w:hAnsi="Times New Roman" w:cs="Times New Roman"/>
              </w:rPr>
              <w:t>Fiabilité</w:t>
            </w:r>
          </w:p>
        </w:tc>
      </w:tr>
      <w:tr w:rsidR="005860D8" w:rsidRPr="002F54FF" w14:paraId="10DBF5F1" w14:textId="77777777" w:rsidTr="007D3709">
        <w:tc>
          <w:tcPr>
            <w:tcW w:w="3155" w:type="dxa"/>
          </w:tcPr>
          <w:p w14:paraId="0A976FFB" w14:textId="3CEBEA76" w:rsidR="005860D8" w:rsidRPr="002F54FF" w:rsidRDefault="00884B0F" w:rsidP="00B06035">
            <w:pPr>
              <w:rPr>
                <w:rFonts w:ascii="Times New Roman" w:hAnsi="Times New Roman" w:cs="Times New Roman"/>
              </w:rPr>
            </w:pPr>
            <w:r w:rsidRPr="002F54FF">
              <w:rPr>
                <w:rFonts w:ascii="Times New Roman" w:hAnsi="Times New Roman" w:cs="Times New Roman"/>
              </w:rPr>
              <w:t>Gestion des activités</w:t>
            </w:r>
          </w:p>
        </w:tc>
        <w:tc>
          <w:tcPr>
            <w:tcW w:w="2157" w:type="dxa"/>
          </w:tcPr>
          <w:p w14:paraId="6EAFAF7F" w14:textId="5727896B" w:rsidR="005860D8" w:rsidRPr="002F54FF" w:rsidRDefault="00511981" w:rsidP="00B06035">
            <w:pPr>
              <w:rPr>
                <w:rFonts w:ascii="Times New Roman" w:hAnsi="Times New Roman" w:cs="Times New Roman"/>
              </w:rPr>
            </w:pPr>
            <w:r w:rsidRPr="002F54FF">
              <w:rPr>
                <w:rFonts w:ascii="Times New Roman" w:hAnsi="Times New Roman" w:cs="Times New Roman"/>
              </w:rPr>
              <w:t>F3</w:t>
            </w:r>
          </w:p>
        </w:tc>
        <w:tc>
          <w:tcPr>
            <w:tcW w:w="2158" w:type="dxa"/>
          </w:tcPr>
          <w:p w14:paraId="64EC87A2" w14:textId="22FCCC25" w:rsidR="005860D8" w:rsidRPr="002F54FF" w:rsidRDefault="00FD04A1" w:rsidP="00B06035">
            <w:pPr>
              <w:rPr>
                <w:rFonts w:ascii="Times New Roman" w:hAnsi="Times New Roman" w:cs="Times New Roman"/>
              </w:rPr>
            </w:pPr>
            <w:r w:rsidRPr="002F54FF">
              <w:rPr>
                <w:rFonts w:ascii="Times New Roman" w:hAnsi="Times New Roman" w:cs="Times New Roman"/>
              </w:rPr>
              <w:t>Les employés doivent pouvoir signaler le début d'une activité en spécifiant le projet et la discipline.</w:t>
            </w:r>
          </w:p>
        </w:tc>
        <w:tc>
          <w:tcPr>
            <w:tcW w:w="3021" w:type="dxa"/>
          </w:tcPr>
          <w:p w14:paraId="611C2C4A" w14:textId="335022BE" w:rsidR="005860D8" w:rsidRPr="002F54FF" w:rsidRDefault="008563FC" w:rsidP="00B06035">
            <w:pPr>
              <w:rPr>
                <w:rFonts w:ascii="Times New Roman" w:hAnsi="Times New Roman" w:cs="Times New Roman"/>
              </w:rPr>
            </w:pPr>
            <w:r w:rsidRPr="002F54FF">
              <w:rPr>
                <w:rFonts w:ascii="Times New Roman" w:hAnsi="Times New Roman" w:cs="Times New Roman"/>
              </w:rPr>
              <w:t>Utilisabilité</w:t>
            </w:r>
          </w:p>
        </w:tc>
      </w:tr>
      <w:tr w:rsidR="005860D8" w:rsidRPr="002F54FF" w14:paraId="22AE1DC5" w14:textId="77777777" w:rsidTr="007D3709">
        <w:tc>
          <w:tcPr>
            <w:tcW w:w="3155" w:type="dxa"/>
          </w:tcPr>
          <w:p w14:paraId="6176D6F8" w14:textId="07A80247" w:rsidR="005860D8" w:rsidRPr="002F54FF" w:rsidRDefault="00884B0F" w:rsidP="00B06035">
            <w:pPr>
              <w:rPr>
                <w:rFonts w:ascii="Times New Roman" w:hAnsi="Times New Roman" w:cs="Times New Roman"/>
              </w:rPr>
            </w:pPr>
            <w:r w:rsidRPr="002F54FF">
              <w:rPr>
                <w:rFonts w:ascii="Times New Roman" w:hAnsi="Times New Roman" w:cs="Times New Roman"/>
              </w:rPr>
              <w:t>Gestion des activités</w:t>
            </w:r>
          </w:p>
        </w:tc>
        <w:tc>
          <w:tcPr>
            <w:tcW w:w="2157" w:type="dxa"/>
          </w:tcPr>
          <w:p w14:paraId="2721DFAE" w14:textId="13702225" w:rsidR="005860D8" w:rsidRPr="002F54FF" w:rsidRDefault="00511981" w:rsidP="00B06035">
            <w:pPr>
              <w:rPr>
                <w:rFonts w:ascii="Times New Roman" w:hAnsi="Times New Roman" w:cs="Times New Roman"/>
              </w:rPr>
            </w:pPr>
            <w:r w:rsidRPr="002F54FF">
              <w:rPr>
                <w:rFonts w:ascii="Times New Roman" w:hAnsi="Times New Roman" w:cs="Times New Roman"/>
              </w:rPr>
              <w:t>F4</w:t>
            </w:r>
          </w:p>
        </w:tc>
        <w:tc>
          <w:tcPr>
            <w:tcW w:w="2158" w:type="dxa"/>
          </w:tcPr>
          <w:p w14:paraId="598EEC27" w14:textId="514855C4" w:rsidR="005860D8" w:rsidRPr="002F54FF" w:rsidRDefault="00A55B0D" w:rsidP="00B06035">
            <w:pPr>
              <w:rPr>
                <w:rFonts w:ascii="Times New Roman" w:hAnsi="Times New Roman" w:cs="Times New Roman"/>
              </w:rPr>
            </w:pPr>
            <w:r w:rsidRPr="002F54FF">
              <w:rPr>
                <w:rFonts w:ascii="Times New Roman" w:hAnsi="Times New Roman" w:cs="Times New Roman"/>
              </w:rPr>
              <w:t>Les employés doivent pouvoir signaler la fin d'une activité.</w:t>
            </w:r>
          </w:p>
        </w:tc>
        <w:tc>
          <w:tcPr>
            <w:tcW w:w="3021" w:type="dxa"/>
          </w:tcPr>
          <w:p w14:paraId="5B067B1E" w14:textId="2DD8FF05" w:rsidR="005860D8" w:rsidRPr="002F54FF" w:rsidRDefault="008563FC" w:rsidP="00B06035">
            <w:pPr>
              <w:rPr>
                <w:rFonts w:ascii="Times New Roman" w:hAnsi="Times New Roman" w:cs="Times New Roman"/>
              </w:rPr>
            </w:pPr>
            <w:r w:rsidRPr="002F54FF">
              <w:rPr>
                <w:rFonts w:ascii="Times New Roman" w:hAnsi="Times New Roman" w:cs="Times New Roman"/>
              </w:rPr>
              <w:t>Utilisabilité</w:t>
            </w:r>
          </w:p>
        </w:tc>
      </w:tr>
      <w:tr w:rsidR="005860D8" w:rsidRPr="002F54FF" w14:paraId="2B0EC179" w14:textId="77777777" w:rsidTr="007D3709">
        <w:tc>
          <w:tcPr>
            <w:tcW w:w="3155" w:type="dxa"/>
          </w:tcPr>
          <w:p w14:paraId="0CB8C950" w14:textId="17BA84A2" w:rsidR="005860D8" w:rsidRPr="002F54FF" w:rsidRDefault="00884B0F" w:rsidP="00B06035">
            <w:pPr>
              <w:rPr>
                <w:rFonts w:ascii="Times New Roman" w:hAnsi="Times New Roman" w:cs="Times New Roman"/>
              </w:rPr>
            </w:pPr>
            <w:r w:rsidRPr="002F54FF">
              <w:rPr>
                <w:rFonts w:ascii="Times New Roman" w:hAnsi="Times New Roman" w:cs="Times New Roman"/>
              </w:rPr>
              <w:t>Gestion des activités</w:t>
            </w:r>
          </w:p>
        </w:tc>
        <w:tc>
          <w:tcPr>
            <w:tcW w:w="2157" w:type="dxa"/>
          </w:tcPr>
          <w:p w14:paraId="280FC520" w14:textId="12C1432C" w:rsidR="005860D8" w:rsidRPr="002F54FF" w:rsidRDefault="00511981" w:rsidP="00B06035">
            <w:pPr>
              <w:rPr>
                <w:rFonts w:ascii="Times New Roman" w:hAnsi="Times New Roman" w:cs="Times New Roman"/>
              </w:rPr>
            </w:pPr>
            <w:r w:rsidRPr="002F54FF">
              <w:rPr>
                <w:rFonts w:ascii="Times New Roman" w:hAnsi="Times New Roman" w:cs="Times New Roman"/>
              </w:rPr>
              <w:t>F5</w:t>
            </w:r>
          </w:p>
        </w:tc>
        <w:tc>
          <w:tcPr>
            <w:tcW w:w="2158" w:type="dxa"/>
          </w:tcPr>
          <w:p w14:paraId="000A25E9" w14:textId="0D765932" w:rsidR="005860D8" w:rsidRPr="002F54FF" w:rsidRDefault="003605CD" w:rsidP="00B06035">
            <w:pPr>
              <w:rPr>
                <w:rFonts w:ascii="Times New Roman" w:hAnsi="Times New Roman" w:cs="Times New Roman"/>
              </w:rPr>
            </w:pPr>
            <w:r w:rsidRPr="002F54FF">
              <w:rPr>
                <w:rFonts w:ascii="Times New Roman" w:hAnsi="Times New Roman" w:cs="Times New Roman"/>
              </w:rPr>
              <w:t>Le système doit enregistrer automatiquement l'heure et la date de début et de fin des activités.</w:t>
            </w:r>
          </w:p>
        </w:tc>
        <w:tc>
          <w:tcPr>
            <w:tcW w:w="3021" w:type="dxa"/>
          </w:tcPr>
          <w:p w14:paraId="205D017C" w14:textId="7331BF91" w:rsidR="005860D8" w:rsidRPr="002F54FF" w:rsidRDefault="00D5046C" w:rsidP="00B06035">
            <w:pPr>
              <w:rPr>
                <w:rFonts w:ascii="Times New Roman" w:hAnsi="Times New Roman" w:cs="Times New Roman"/>
              </w:rPr>
            </w:pPr>
            <w:r w:rsidRPr="002F54FF">
              <w:rPr>
                <w:rFonts w:ascii="Times New Roman" w:hAnsi="Times New Roman" w:cs="Times New Roman"/>
              </w:rPr>
              <w:t>Fiabilité</w:t>
            </w:r>
          </w:p>
        </w:tc>
      </w:tr>
      <w:tr w:rsidR="005860D8" w:rsidRPr="002F54FF" w14:paraId="35E63352" w14:textId="77777777" w:rsidTr="007D3709">
        <w:tc>
          <w:tcPr>
            <w:tcW w:w="3155" w:type="dxa"/>
          </w:tcPr>
          <w:p w14:paraId="201E5E06" w14:textId="77777777" w:rsidR="005860D8" w:rsidRPr="002F54FF" w:rsidRDefault="005860D8" w:rsidP="00B06035">
            <w:pPr>
              <w:rPr>
                <w:rFonts w:ascii="Times New Roman" w:hAnsi="Times New Roman" w:cs="Times New Roman"/>
              </w:rPr>
            </w:pPr>
          </w:p>
          <w:p w14:paraId="3A5212F6" w14:textId="77777777" w:rsidR="00884B0F" w:rsidRPr="002F54FF" w:rsidRDefault="00884B0F" w:rsidP="00884B0F">
            <w:pPr>
              <w:rPr>
                <w:rFonts w:ascii="Times New Roman" w:hAnsi="Times New Roman" w:cs="Times New Roman"/>
              </w:rPr>
            </w:pPr>
          </w:p>
          <w:p w14:paraId="702114BF" w14:textId="55EA10C5" w:rsidR="00884B0F" w:rsidRPr="002F54FF" w:rsidRDefault="00884B0F" w:rsidP="00884B0F">
            <w:pPr>
              <w:ind w:firstLine="708"/>
              <w:rPr>
                <w:rFonts w:ascii="Times New Roman" w:hAnsi="Times New Roman" w:cs="Times New Roman"/>
              </w:rPr>
            </w:pPr>
            <w:r w:rsidRPr="002F54FF">
              <w:rPr>
                <w:rFonts w:ascii="Times New Roman" w:hAnsi="Times New Roman" w:cs="Times New Roman"/>
              </w:rPr>
              <w:t>Gestion des activités</w:t>
            </w:r>
          </w:p>
        </w:tc>
        <w:tc>
          <w:tcPr>
            <w:tcW w:w="2157" w:type="dxa"/>
          </w:tcPr>
          <w:p w14:paraId="4025E2C4" w14:textId="34772F08" w:rsidR="005860D8" w:rsidRPr="002F54FF" w:rsidRDefault="00511981" w:rsidP="00B06035">
            <w:pPr>
              <w:rPr>
                <w:rFonts w:ascii="Times New Roman" w:hAnsi="Times New Roman" w:cs="Times New Roman"/>
              </w:rPr>
            </w:pPr>
            <w:r w:rsidRPr="002F54FF">
              <w:rPr>
                <w:rFonts w:ascii="Times New Roman" w:hAnsi="Times New Roman" w:cs="Times New Roman"/>
              </w:rPr>
              <w:t>F6</w:t>
            </w:r>
          </w:p>
        </w:tc>
        <w:tc>
          <w:tcPr>
            <w:tcW w:w="2158" w:type="dxa"/>
          </w:tcPr>
          <w:p w14:paraId="08794AF4" w14:textId="6DAB0760" w:rsidR="005860D8" w:rsidRPr="002F54FF" w:rsidRDefault="00FE36E9" w:rsidP="00B06035">
            <w:pPr>
              <w:rPr>
                <w:rFonts w:ascii="Times New Roman" w:hAnsi="Times New Roman" w:cs="Times New Roman"/>
              </w:rPr>
            </w:pPr>
            <w:r w:rsidRPr="002F54FF">
              <w:rPr>
                <w:rFonts w:ascii="Times New Roman" w:hAnsi="Times New Roman" w:cs="Times New Roman"/>
              </w:rPr>
              <w:t>Le système ne doit permettre qu'une seule activité à la fois par employé.</w:t>
            </w:r>
          </w:p>
        </w:tc>
        <w:tc>
          <w:tcPr>
            <w:tcW w:w="3021" w:type="dxa"/>
          </w:tcPr>
          <w:p w14:paraId="303D2CA3" w14:textId="638850EE" w:rsidR="005860D8" w:rsidRPr="002F54FF" w:rsidRDefault="00D5046C" w:rsidP="00B06035">
            <w:pPr>
              <w:rPr>
                <w:rFonts w:ascii="Times New Roman" w:hAnsi="Times New Roman" w:cs="Times New Roman"/>
              </w:rPr>
            </w:pPr>
            <w:r w:rsidRPr="002F54FF">
              <w:rPr>
                <w:rFonts w:ascii="Times New Roman" w:hAnsi="Times New Roman" w:cs="Times New Roman"/>
              </w:rPr>
              <w:t>Fiabilité</w:t>
            </w:r>
          </w:p>
        </w:tc>
      </w:tr>
      <w:tr w:rsidR="005860D8" w:rsidRPr="002F54FF" w14:paraId="1A6D2E6F" w14:textId="77777777" w:rsidTr="007D3709">
        <w:tc>
          <w:tcPr>
            <w:tcW w:w="3155" w:type="dxa"/>
          </w:tcPr>
          <w:p w14:paraId="5B4B9CEA" w14:textId="2FC644DC" w:rsidR="005860D8" w:rsidRPr="002F54FF" w:rsidRDefault="00323143" w:rsidP="00B06035">
            <w:pPr>
              <w:rPr>
                <w:rFonts w:ascii="Times New Roman" w:hAnsi="Times New Roman" w:cs="Times New Roman"/>
              </w:rPr>
            </w:pPr>
            <w:r w:rsidRPr="002F54FF">
              <w:rPr>
                <w:rFonts w:ascii="Times New Roman" w:hAnsi="Times New Roman" w:cs="Times New Roman"/>
              </w:rPr>
              <w:t>Gestion des projets</w:t>
            </w:r>
          </w:p>
        </w:tc>
        <w:tc>
          <w:tcPr>
            <w:tcW w:w="2157" w:type="dxa"/>
          </w:tcPr>
          <w:p w14:paraId="7ECFABD3" w14:textId="420879F4" w:rsidR="005860D8" w:rsidRPr="002F54FF" w:rsidRDefault="00511981" w:rsidP="00B06035">
            <w:pPr>
              <w:rPr>
                <w:rFonts w:ascii="Times New Roman" w:hAnsi="Times New Roman" w:cs="Times New Roman"/>
              </w:rPr>
            </w:pPr>
            <w:r w:rsidRPr="002F54FF">
              <w:rPr>
                <w:rFonts w:ascii="Times New Roman" w:hAnsi="Times New Roman" w:cs="Times New Roman"/>
              </w:rPr>
              <w:t>F7</w:t>
            </w:r>
          </w:p>
        </w:tc>
        <w:tc>
          <w:tcPr>
            <w:tcW w:w="2158" w:type="dxa"/>
          </w:tcPr>
          <w:p w14:paraId="7FFFB04A" w14:textId="7F6B5914" w:rsidR="005860D8" w:rsidRPr="002F54FF" w:rsidRDefault="00365F1A" w:rsidP="00B06035">
            <w:pPr>
              <w:rPr>
                <w:rFonts w:ascii="Times New Roman" w:hAnsi="Times New Roman" w:cs="Times New Roman"/>
              </w:rPr>
            </w:pPr>
            <w:r w:rsidRPr="002F54FF">
              <w:rPr>
                <w:rFonts w:ascii="Times New Roman" w:hAnsi="Times New Roman" w:cs="Times New Roman"/>
              </w:rPr>
              <w:t>Le système doit permettre la création et la modification de projets avec leurs caractéristiques (date de début, date de fin, heures budgétées par discipline, nom, numéro d'identification).</w:t>
            </w:r>
          </w:p>
        </w:tc>
        <w:tc>
          <w:tcPr>
            <w:tcW w:w="3021" w:type="dxa"/>
          </w:tcPr>
          <w:p w14:paraId="0F1B03CB" w14:textId="570F732B" w:rsidR="005860D8" w:rsidRPr="002F54FF" w:rsidRDefault="008563FC" w:rsidP="00B06035">
            <w:pPr>
              <w:rPr>
                <w:rFonts w:ascii="Times New Roman" w:hAnsi="Times New Roman" w:cs="Times New Roman"/>
              </w:rPr>
            </w:pPr>
            <w:r w:rsidRPr="002F54FF">
              <w:rPr>
                <w:rFonts w:ascii="Times New Roman" w:hAnsi="Times New Roman" w:cs="Times New Roman"/>
              </w:rPr>
              <w:t>Utilisabilité</w:t>
            </w:r>
          </w:p>
        </w:tc>
      </w:tr>
      <w:tr w:rsidR="005860D8" w:rsidRPr="002F54FF" w14:paraId="2A1BB3D1" w14:textId="77777777" w:rsidTr="007D3709">
        <w:tc>
          <w:tcPr>
            <w:tcW w:w="3155" w:type="dxa"/>
          </w:tcPr>
          <w:p w14:paraId="48F70EF9" w14:textId="7237687A" w:rsidR="005860D8" w:rsidRPr="002F54FF" w:rsidRDefault="00323143" w:rsidP="00B06035">
            <w:pPr>
              <w:rPr>
                <w:rFonts w:ascii="Times New Roman" w:hAnsi="Times New Roman" w:cs="Times New Roman"/>
              </w:rPr>
            </w:pPr>
            <w:r w:rsidRPr="002F54FF">
              <w:rPr>
                <w:rFonts w:ascii="Times New Roman" w:hAnsi="Times New Roman" w:cs="Times New Roman"/>
              </w:rPr>
              <w:t>Gestion des projets</w:t>
            </w:r>
          </w:p>
        </w:tc>
        <w:tc>
          <w:tcPr>
            <w:tcW w:w="2157" w:type="dxa"/>
          </w:tcPr>
          <w:p w14:paraId="49064E9B" w14:textId="2FB446EC" w:rsidR="005860D8" w:rsidRPr="002F54FF" w:rsidRDefault="00511981" w:rsidP="00B06035">
            <w:pPr>
              <w:rPr>
                <w:rFonts w:ascii="Times New Roman" w:hAnsi="Times New Roman" w:cs="Times New Roman"/>
              </w:rPr>
            </w:pPr>
            <w:r w:rsidRPr="002F54FF">
              <w:rPr>
                <w:rFonts w:ascii="Times New Roman" w:hAnsi="Times New Roman" w:cs="Times New Roman"/>
              </w:rPr>
              <w:t>F8</w:t>
            </w:r>
          </w:p>
        </w:tc>
        <w:tc>
          <w:tcPr>
            <w:tcW w:w="2158" w:type="dxa"/>
          </w:tcPr>
          <w:p w14:paraId="12027C95" w14:textId="698AC9D5" w:rsidR="005860D8" w:rsidRPr="002F54FF" w:rsidRDefault="006D659A" w:rsidP="00B06035">
            <w:pPr>
              <w:rPr>
                <w:rFonts w:ascii="Times New Roman" w:hAnsi="Times New Roman" w:cs="Times New Roman"/>
              </w:rPr>
            </w:pPr>
            <w:r w:rsidRPr="002F54FF">
              <w:rPr>
                <w:rFonts w:ascii="Times New Roman" w:hAnsi="Times New Roman" w:cs="Times New Roman"/>
              </w:rPr>
              <w:t>L'administrateur doit pouvoir assigner des employés à des projets.</w:t>
            </w:r>
          </w:p>
        </w:tc>
        <w:tc>
          <w:tcPr>
            <w:tcW w:w="3021" w:type="dxa"/>
          </w:tcPr>
          <w:p w14:paraId="047225AB" w14:textId="31FD1D92" w:rsidR="005860D8" w:rsidRPr="002F54FF" w:rsidRDefault="008563FC" w:rsidP="00B06035">
            <w:pPr>
              <w:rPr>
                <w:rFonts w:ascii="Times New Roman" w:hAnsi="Times New Roman" w:cs="Times New Roman"/>
              </w:rPr>
            </w:pPr>
            <w:r w:rsidRPr="002F54FF">
              <w:rPr>
                <w:rFonts w:ascii="Times New Roman" w:hAnsi="Times New Roman" w:cs="Times New Roman"/>
              </w:rPr>
              <w:t>Utilisabilité</w:t>
            </w:r>
          </w:p>
        </w:tc>
      </w:tr>
      <w:tr w:rsidR="005860D8" w:rsidRPr="002F54FF" w14:paraId="506840F7" w14:textId="77777777" w:rsidTr="007D3709">
        <w:tc>
          <w:tcPr>
            <w:tcW w:w="3155" w:type="dxa"/>
          </w:tcPr>
          <w:p w14:paraId="5CF4C79B" w14:textId="1AB01119" w:rsidR="005860D8" w:rsidRPr="002F54FF" w:rsidRDefault="00323143" w:rsidP="00B06035">
            <w:pPr>
              <w:rPr>
                <w:rFonts w:ascii="Times New Roman" w:hAnsi="Times New Roman" w:cs="Times New Roman"/>
              </w:rPr>
            </w:pPr>
            <w:r w:rsidRPr="002F54FF">
              <w:rPr>
                <w:rFonts w:ascii="Times New Roman" w:hAnsi="Times New Roman" w:cs="Times New Roman"/>
              </w:rPr>
              <w:t>Gestion des employés</w:t>
            </w:r>
          </w:p>
        </w:tc>
        <w:tc>
          <w:tcPr>
            <w:tcW w:w="2157" w:type="dxa"/>
          </w:tcPr>
          <w:p w14:paraId="359A6897" w14:textId="6755093D" w:rsidR="005860D8" w:rsidRPr="002F54FF" w:rsidRDefault="00511981" w:rsidP="00B06035">
            <w:pPr>
              <w:rPr>
                <w:rFonts w:ascii="Times New Roman" w:hAnsi="Times New Roman" w:cs="Times New Roman"/>
              </w:rPr>
            </w:pPr>
            <w:r w:rsidRPr="002F54FF">
              <w:rPr>
                <w:rFonts w:ascii="Times New Roman" w:hAnsi="Times New Roman" w:cs="Times New Roman"/>
              </w:rPr>
              <w:t>F9</w:t>
            </w:r>
          </w:p>
        </w:tc>
        <w:tc>
          <w:tcPr>
            <w:tcW w:w="2158" w:type="dxa"/>
          </w:tcPr>
          <w:p w14:paraId="7FAB362E" w14:textId="20B7123A" w:rsidR="005860D8" w:rsidRPr="002F54FF" w:rsidRDefault="007E14B2" w:rsidP="00B06035">
            <w:pPr>
              <w:rPr>
                <w:rFonts w:ascii="Times New Roman" w:hAnsi="Times New Roman" w:cs="Times New Roman"/>
              </w:rPr>
            </w:pPr>
            <w:r w:rsidRPr="002F54FF">
              <w:rPr>
                <w:rFonts w:ascii="Times New Roman" w:hAnsi="Times New Roman" w:cs="Times New Roman"/>
              </w:rPr>
              <w:t xml:space="preserve">Le système doit stocker les </w:t>
            </w:r>
            <w:r w:rsidRPr="002F54FF">
              <w:rPr>
                <w:rFonts w:ascii="Times New Roman" w:hAnsi="Times New Roman" w:cs="Times New Roman"/>
              </w:rPr>
              <w:lastRenderedPageBreak/>
              <w:t>informations des employés (taux horaires, ID, nom, date d'embauche, date de départ, numéro d'assurance sociale, poste).</w:t>
            </w:r>
          </w:p>
        </w:tc>
        <w:tc>
          <w:tcPr>
            <w:tcW w:w="3021" w:type="dxa"/>
          </w:tcPr>
          <w:p w14:paraId="664A6DEE" w14:textId="0BAC2743" w:rsidR="005860D8" w:rsidRPr="002F54FF" w:rsidRDefault="002F6680" w:rsidP="00B06035">
            <w:pPr>
              <w:rPr>
                <w:rFonts w:ascii="Times New Roman" w:hAnsi="Times New Roman" w:cs="Times New Roman"/>
              </w:rPr>
            </w:pPr>
            <w:proofErr w:type="spellStart"/>
            <w:r w:rsidRPr="002F54FF">
              <w:rPr>
                <w:rFonts w:ascii="Times New Roman" w:hAnsi="Times New Roman" w:cs="Times New Roman"/>
              </w:rPr>
              <w:lastRenderedPageBreak/>
              <w:t>Supportabilité</w:t>
            </w:r>
            <w:proofErr w:type="spellEnd"/>
          </w:p>
        </w:tc>
      </w:tr>
      <w:tr w:rsidR="005860D8" w:rsidRPr="002F54FF" w14:paraId="50198D91" w14:textId="77777777" w:rsidTr="007D3709">
        <w:tc>
          <w:tcPr>
            <w:tcW w:w="3155" w:type="dxa"/>
          </w:tcPr>
          <w:p w14:paraId="58BE08C1" w14:textId="231F0EE6" w:rsidR="005860D8" w:rsidRPr="002F54FF" w:rsidRDefault="00323143" w:rsidP="00B06035">
            <w:pPr>
              <w:rPr>
                <w:rFonts w:ascii="Times New Roman" w:hAnsi="Times New Roman" w:cs="Times New Roman"/>
              </w:rPr>
            </w:pPr>
            <w:r w:rsidRPr="002F54FF">
              <w:rPr>
                <w:rFonts w:ascii="Times New Roman" w:hAnsi="Times New Roman" w:cs="Times New Roman"/>
              </w:rPr>
              <w:t>Gestion des employés</w:t>
            </w:r>
          </w:p>
        </w:tc>
        <w:tc>
          <w:tcPr>
            <w:tcW w:w="2157" w:type="dxa"/>
          </w:tcPr>
          <w:p w14:paraId="0D62BE4A" w14:textId="20CFE0C9" w:rsidR="005860D8" w:rsidRPr="002F54FF" w:rsidRDefault="00511981" w:rsidP="00B06035">
            <w:pPr>
              <w:rPr>
                <w:rFonts w:ascii="Times New Roman" w:hAnsi="Times New Roman" w:cs="Times New Roman"/>
              </w:rPr>
            </w:pPr>
            <w:r w:rsidRPr="002F54FF">
              <w:rPr>
                <w:rFonts w:ascii="Times New Roman" w:hAnsi="Times New Roman" w:cs="Times New Roman"/>
              </w:rPr>
              <w:t>F10</w:t>
            </w:r>
          </w:p>
        </w:tc>
        <w:tc>
          <w:tcPr>
            <w:tcW w:w="2158" w:type="dxa"/>
          </w:tcPr>
          <w:p w14:paraId="202ADF1F" w14:textId="49DD662C" w:rsidR="005860D8" w:rsidRPr="002F54FF" w:rsidRDefault="007E14B2" w:rsidP="00B06035">
            <w:pPr>
              <w:rPr>
                <w:rFonts w:ascii="Times New Roman" w:hAnsi="Times New Roman" w:cs="Times New Roman"/>
              </w:rPr>
            </w:pPr>
            <w:r w:rsidRPr="002F54FF">
              <w:rPr>
                <w:rFonts w:ascii="Times New Roman" w:hAnsi="Times New Roman" w:cs="Times New Roman"/>
              </w:rPr>
              <w:t>L'administrateur doit pouvoir modifier les informations des employés.</w:t>
            </w:r>
          </w:p>
        </w:tc>
        <w:tc>
          <w:tcPr>
            <w:tcW w:w="3021" w:type="dxa"/>
          </w:tcPr>
          <w:p w14:paraId="27BE719E" w14:textId="71076DE3" w:rsidR="005860D8" w:rsidRPr="002F54FF" w:rsidRDefault="008563FC" w:rsidP="00B06035">
            <w:pPr>
              <w:rPr>
                <w:rFonts w:ascii="Times New Roman" w:hAnsi="Times New Roman" w:cs="Times New Roman"/>
              </w:rPr>
            </w:pPr>
            <w:r w:rsidRPr="002F54FF">
              <w:rPr>
                <w:rFonts w:ascii="Times New Roman" w:hAnsi="Times New Roman" w:cs="Times New Roman"/>
              </w:rPr>
              <w:t>Utilisabilité</w:t>
            </w:r>
          </w:p>
        </w:tc>
      </w:tr>
      <w:tr w:rsidR="005860D8" w:rsidRPr="002F54FF" w14:paraId="2494D827" w14:textId="77777777" w:rsidTr="007D3709">
        <w:tc>
          <w:tcPr>
            <w:tcW w:w="3155" w:type="dxa"/>
          </w:tcPr>
          <w:p w14:paraId="60CFBACD" w14:textId="7A0989DD" w:rsidR="005860D8" w:rsidRPr="002F54FF" w:rsidRDefault="00015179" w:rsidP="00B06035">
            <w:pPr>
              <w:rPr>
                <w:rFonts w:ascii="Times New Roman" w:hAnsi="Times New Roman" w:cs="Times New Roman"/>
              </w:rPr>
            </w:pPr>
            <w:r w:rsidRPr="002F54FF">
              <w:rPr>
                <w:rFonts w:ascii="Times New Roman" w:hAnsi="Times New Roman" w:cs="Times New Roman"/>
              </w:rPr>
              <w:t>Rapports</w:t>
            </w:r>
          </w:p>
        </w:tc>
        <w:tc>
          <w:tcPr>
            <w:tcW w:w="2157" w:type="dxa"/>
          </w:tcPr>
          <w:p w14:paraId="1C3E4475" w14:textId="12395500" w:rsidR="005860D8" w:rsidRPr="002F54FF" w:rsidRDefault="00511981" w:rsidP="00B06035">
            <w:pPr>
              <w:rPr>
                <w:rFonts w:ascii="Times New Roman" w:hAnsi="Times New Roman" w:cs="Times New Roman"/>
              </w:rPr>
            </w:pPr>
            <w:r w:rsidRPr="002F54FF">
              <w:rPr>
                <w:rFonts w:ascii="Times New Roman" w:hAnsi="Times New Roman" w:cs="Times New Roman"/>
              </w:rPr>
              <w:t>F11</w:t>
            </w:r>
          </w:p>
        </w:tc>
        <w:tc>
          <w:tcPr>
            <w:tcW w:w="2158" w:type="dxa"/>
          </w:tcPr>
          <w:p w14:paraId="1BD50B42" w14:textId="5B5D87E5" w:rsidR="005860D8" w:rsidRPr="002F54FF" w:rsidRDefault="00A87479" w:rsidP="00B06035">
            <w:pPr>
              <w:rPr>
                <w:rFonts w:ascii="Times New Roman" w:hAnsi="Times New Roman" w:cs="Times New Roman"/>
              </w:rPr>
            </w:pPr>
            <w:r w:rsidRPr="002F54FF">
              <w:rPr>
                <w:rFonts w:ascii="Times New Roman" w:hAnsi="Times New Roman" w:cs="Times New Roman"/>
              </w:rPr>
              <w:t>Le système doit générer des rapports d'état pour chaque projet.</w:t>
            </w:r>
          </w:p>
        </w:tc>
        <w:tc>
          <w:tcPr>
            <w:tcW w:w="3021" w:type="dxa"/>
          </w:tcPr>
          <w:p w14:paraId="571D92C8" w14:textId="6B67C121" w:rsidR="005860D8" w:rsidRPr="002F54FF" w:rsidRDefault="00465D16" w:rsidP="00B06035">
            <w:pPr>
              <w:rPr>
                <w:rFonts w:ascii="Times New Roman" w:hAnsi="Times New Roman" w:cs="Times New Roman"/>
              </w:rPr>
            </w:pPr>
            <w:r w:rsidRPr="002F54FF">
              <w:rPr>
                <w:rFonts w:ascii="Times New Roman" w:hAnsi="Times New Roman" w:cs="Times New Roman"/>
              </w:rPr>
              <w:t>Performance</w:t>
            </w:r>
          </w:p>
        </w:tc>
      </w:tr>
      <w:tr w:rsidR="005860D8" w:rsidRPr="002F54FF" w14:paraId="311D2D2E" w14:textId="77777777" w:rsidTr="007D3709">
        <w:tc>
          <w:tcPr>
            <w:tcW w:w="3155" w:type="dxa"/>
          </w:tcPr>
          <w:p w14:paraId="31897BC5" w14:textId="1E667EA0" w:rsidR="005860D8" w:rsidRPr="002F54FF" w:rsidRDefault="00015179" w:rsidP="00B06035">
            <w:pPr>
              <w:rPr>
                <w:rFonts w:ascii="Times New Roman" w:hAnsi="Times New Roman" w:cs="Times New Roman"/>
              </w:rPr>
            </w:pPr>
            <w:r w:rsidRPr="002F54FF">
              <w:rPr>
                <w:rFonts w:ascii="Times New Roman" w:hAnsi="Times New Roman" w:cs="Times New Roman"/>
              </w:rPr>
              <w:t>Rapports</w:t>
            </w:r>
          </w:p>
        </w:tc>
        <w:tc>
          <w:tcPr>
            <w:tcW w:w="2157" w:type="dxa"/>
          </w:tcPr>
          <w:p w14:paraId="025DF1C9" w14:textId="22FBF2A7" w:rsidR="005860D8" w:rsidRPr="002F54FF" w:rsidRDefault="00511981" w:rsidP="00B06035">
            <w:pPr>
              <w:rPr>
                <w:rFonts w:ascii="Times New Roman" w:hAnsi="Times New Roman" w:cs="Times New Roman"/>
              </w:rPr>
            </w:pPr>
            <w:r w:rsidRPr="002F54FF">
              <w:rPr>
                <w:rFonts w:ascii="Times New Roman" w:hAnsi="Times New Roman" w:cs="Times New Roman"/>
              </w:rPr>
              <w:t>F12</w:t>
            </w:r>
          </w:p>
        </w:tc>
        <w:tc>
          <w:tcPr>
            <w:tcW w:w="2158" w:type="dxa"/>
          </w:tcPr>
          <w:p w14:paraId="69116EDA" w14:textId="7CBB5D4B" w:rsidR="005860D8" w:rsidRPr="002F54FF" w:rsidRDefault="00A87479" w:rsidP="00B06035">
            <w:pPr>
              <w:rPr>
                <w:rFonts w:ascii="Times New Roman" w:hAnsi="Times New Roman" w:cs="Times New Roman"/>
              </w:rPr>
            </w:pPr>
            <w:r w:rsidRPr="002F54FF">
              <w:rPr>
                <w:rFonts w:ascii="Times New Roman" w:hAnsi="Times New Roman" w:cs="Times New Roman"/>
              </w:rPr>
              <w:t>Le système doit générer un rapport d'état global pour l'ensemble des projets.</w:t>
            </w:r>
          </w:p>
        </w:tc>
        <w:tc>
          <w:tcPr>
            <w:tcW w:w="3021" w:type="dxa"/>
          </w:tcPr>
          <w:p w14:paraId="5CD6A24C" w14:textId="65B58A7A" w:rsidR="005860D8" w:rsidRPr="002F54FF" w:rsidRDefault="00465D16" w:rsidP="00B06035">
            <w:pPr>
              <w:rPr>
                <w:rFonts w:ascii="Times New Roman" w:hAnsi="Times New Roman" w:cs="Times New Roman"/>
              </w:rPr>
            </w:pPr>
            <w:r w:rsidRPr="002F54FF">
              <w:rPr>
                <w:rFonts w:ascii="Times New Roman" w:hAnsi="Times New Roman" w:cs="Times New Roman"/>
              </w:rPr>
              <w:t>Performance</w:t>
            </w:r>
          </w:p>
        </w:tc>
      </w:tr>
      <w:tr w:rsidR="005860D8" w:rsidRPr="002F54FF" w14:paraId="480E8937" w14:textId="77777777" w:rsidTr="007D3709">
        <w:tc>
          <w:tcPr>
            <w:tcW w:w="3155" w:type="dxa"/>
          </w:tcPr>
          <w:p w14:paraId="5984E969" w14:textId="54F59FAC" w:rsidR="005860D8" w:rsidRPr="002F54FF" w:rsidRDefault="00015179" w:rsidP="00B06035">
            <w:pPr>
              <w:rPr>
                <w:rFonts w:ascii="Times New Roman" w:hAnsi="Times New Roman" w:cs="Times New Roman"/>
              </w:rPr>
            </w:pPr>
            <w:r w:rsidRPr="002F54FF">
              <w:rPr>
                <w:rFonts w:ascii="Times New Roman" w:hAnsi="Times New Roman" w:cs="Times New Roman"/>
              </w:rPr>
              <w:t>Rapports</w:t>
            </w:r>
          </w:p>
        </w:tc>
        <w:tc>
          <w:tcPr>
            <w:tcW w:w="2157" w:type="dxa"/>
          </w:tcPr>
          <w:p w14:paraId="5AFB4F23" w14:textId="467961CE" w:rsidR="005860D8" w:rsidRPr="002F54FF" w:rsidRDefault="00511981" w:rsidP="00B06035">
            <w:pPr>
              <w:rPr>
                <w:rFonts w:ascii="Times New Roman" w:hAnsi="Times New Roman" w:cs="Times New Roman"/>
              </w:rPr>
            </w:pPr>
            <w:r w:rsidRPr="002F54FF">
              <w:rPr>
                <w:rFonts w:ascii="Times New Roman" w:hAnsi="Times New Roman" w:cs="Times New Roman"/>
              </w:rPr>
              <w:t>F13</w:t>
            </w:r>
          </w:p>
        </w:tc>
        <w:tc>
          <w:tcPr>
            <w:tcW w:w="2158" w:type="dxa"/>
          </w:tcPr>
          <w:p w14:paraId="7617E46D" w14:textId="5AB724F0" w:rsidR="005860D8" w:rsidRPr="002F54FF" w:rsidRDefault="004841E8" w:rsidP="00B06035">
            <w:pPr>
              <w:rPr>
                <w:rFonts w:ascii="Times New Roman" w:hAnsi="Times New Roman" w:cs="Times New Roman"/>
              </w:rPr>
            </w:pPr>
            <w:r w:rsidRPr="002F54FF">
              <w:rPr>
                <w:rFonts w:ascii="Times New Roman" w:hAnsi="Times New Roman" w:cs="Times New Roman"/>
              </w:rPr>
              <w:t>Le système doit fournir des rapports de salaire pour chaque employé</w:t>
            </w:r>
          </w:p>
        </w:tc>
        <w:tc>
          <w:tcPr>
            <w:tcW w:w="3021" w:type="dxa"/>
          </w:tcPr>
          <w:p w14:paraId="0DA32D53" w14:textId="2B5C0A6C" w:rsidR="005860D8" w:rsidRPr="002F54FF" w:rsidRDefault="00465D16" w:rsidP="00B06035">
            <w:pPr>
              <w:rPr>
                <w:rFonts w:ascii="Times New Roman" w:hAnsi="Times New Roman" w:cs="Times New Roman"/>
              </w:rPr>
            </w:pPr>
            <w:r w:rsidRPr="002F54FF">
              <w:rPr>
                <w:rFonts w:ascii="Times New Roman" w:hAnsi="Times New Roman" w:cs="Times New Roman"/>
              </w:rPr>
              <w:t>Performance</w:t>
            </w:r>
          </w:p>
        </w:tc>
      </w:tr>
      <w:tr w:rsidR="005860D8" w:rsidRPr="002F54FF" w14:paraId="272EB750" w14:textId="77777777" w:rsidTr="007D3709">
        <w:tc>
          <w:tcPr>
            <w:tcW w:w="3155" w:type="dxa"/>
          </w:tcPr>
          <w:p w14:paraId="3E1BE43B" w14:textId="5762FB2B" w:rsidR="005860D8" w:rsidRPr="002F54FF" w:rsidRDefault="00015179" w:rsidP="00B06035">
            <w:pPr>
              <w:rPr>
                <w:rFonts w:ascii="Times New Roman" w:hAnsi="Times New Roman" w:cs="Times New Roman"/>
              </w:rPr>
            </w:pPr>
            <w:r w:rsidRPr="002F54FF">
              <w:rPr>
                <w:rFonts w:ascii="Times New Roman" w:hAnsi="Times New Roman" w:cs="Times New Roman"/>
              </w:rPr>
              <w:t>Rapports</w:t>
            </w:r>
          </w:p>
        </w:tc>
        <w:tc>
          <w:tcPr>
            <w:tcW w:w="2157" w:type="dxa"/>
          </w:tcPr>
          <w:p w14:paraId="4F0F6E1F" w14:textId="674C7408" w:rsidR="005860D8" w:rsidRPr="002F54FF" w:rsidRDefault="00511981" w:rsidP="00B06035">
            <w:pPr>
              <w:rPr>
                <w:rFonts w:ascii="Times New Roman" w:hAnsi="Times New Roman" w:cs="Times New Roman"/>
              </w:rPr>
            </w:pPr>
            <w:r w:rsidRPr="002F54FF">
              <w:rPr>
                <w:rFonts w:ascii="Times New Roman" w:hAnsi="Times New Roman" w:cs="Times New Roman"/>
              </w:rPr>
              <w:t>F14</w:t>
            </w:r>
          </w:p>
        </w:tc>
        <w:tc>
          <w:tcPr>
            <w:tcW w:w="2158" w:type="dxa"/>
          </w:tcPr>
          <w:p w14:paraId="240C41EE" w14:textId="77777777" w:rsidR="00EA3525" w:rsidRPr="002F54FF" w:rsidRDefault="0033361F" w:rsidP="00EA3525">
            <w:pPr>
              <w:rPr>
                <w:rFonts w:ascii="Times New Roman" w:hAnsi="Times New Roman" w:cs="Times New Roman"/>
              </w:rPr>
            </w:pPr>
            <w:r w:rsidRPr="002F54FF">
              <w:rPr>
                <w:rFonts w:ascii="Times New Roman" w:hAnsi="Times New Roman" w:cs="Times New Roman"/>
              </w:rPr>
              <w:t xml:space="preserve">Le système doit générer des talons de paie pour les 26 </w:t>
            </w:r>
            <w:proofErr w:type="spellStart"/>
            <w:r w:rsidRPr="002F54FF">
              <w:rPr>
                <w:rFonts w:ascii="Times New Roman" w:hAnsi="Times New Roman" w:cs="Times New Roman"/>
              </w:rPr>
              <w:t>derni</w:t>
            </w:r>
            <w:proofErr w:type="spellEnd"/>
          </w:p>
          <w:p w14:paraId="0549FD1D" w14:textId="77777777" w:rsidR="00EA3525" w:rsidRPr="002F54FF" w:rsidRDefault="00EA3525" w:rsidP="00EA3525">
            <w:pPr>
              <w:rPr>
                <w:rFonts w:ascii="Times New Roman" w:hAnsi="Times New Roman" w:cs="Times New Roman"/>
              </w:rPr>
            </w:pPr>
          </w:p>
          <w:p w14:paraId="027FF71D" w14:textId="77777777" w:rsidR="00EA3525" w:rsidRPr="002F54FF" w:rsidRDefault="00EA3525" w:rsidP="00EA3525">
            <w:pPr>
              <w:rPr>
                <w:rFonts w:ascii="Times New Roman" w:hAnsi="Times New Roman" w:cs="Times New Roman"/>
              </w:rPr>
            </w:pPr>
          </w:p>
          <w:p w14:paraId="1E006811" w14:textId="0237C225" w:rsidR="005860D8" w:rsidRPr="002F54FF" w:rsidRDefault="0033361F" w:rsidP="00B06035">
            <w:pPr>
              <w:rPr>
                <w:rFonts w:ascii="Times New Roman" w:hAnsi="Times New Roman" w:cs="Times New Roman"/>
              </w:rPr>
            </w:pPr>
            <w:proofErr w:type="gramStart"/>
            <w:r w:rsidRPr="002F54FF">
              <w:rPr>
                <w:rFonts w:ascii="Times New Roman" w:hAnsi="Times New Roman" w:cs="Times New Roman"/>
              </w:rPr>
              <w:t>ères</w:t>
            </w:r>
            <w:proofErr w:type="gramEnd"/>
            <w:r w:rsidRPr="002F54FF">
              <w:rPr>
                <w:rFonts w:ascii="Times New Roman" w:hAnsi="Times New Roman" w:cs="Times New Roman"/>
              </w:rPr>
              <w:t xml:space="preserve"> périodes.</w:t>
            </w:r>
          </w:p>
        </w:tc>
        <w:tc>
          <w:tcPr>
            <w:tcW w:w="3021" w:type="dxa"/>
          </w:tcPr>
          <w:p w14:paraId="10A50EA0" w14:textId="6455E739" w:rsidR="005860D8" w:rsidRPr="002F54FF" w:rsidRDefault="00465D16" w:rsidP="00B06035">
            <w:pPr>
              <w:rPr>
                <w:rFonts w:ascii="Times New Roman" w:hAnsi="Times New Roman" w:cs="Times New Roman"/>
              </w:rPr>
            </w:pPr>
            <w:r w:rsidRPr="002F54FF">
              <w:rPr>
                <w:rFonts w:ascii="Times New Roman" w:hAnsi="Times New Roman" w:cs="Times New Roman"/>
              </w:rPr>
              <w:t>Performance</w:t>
            </w:r>
          </w:p>
        </w:tc>
      </w:tr>
      <w:tr w:rsidR="005860D8" w:rsidRPr="002F54FF" w14:paraId="070A0026" w14:textId="77777777" w:rsidTr="007D3709">
        <w:tc>
          <w:tcPr>
            <w:tcW w:w="3155" w:type="dxa"/>
          </w:tcPr>
          <w:p w14:paraId="267545FF" w14:textId="4712209A" w:rsidR="005860D8" w:rsidRPr="002F54FF" w:rsidRDefault="00015179" w:rsidP="00B06035">
            <w:pPr>
              <w:rPr>
                <w:rFonts w:ascii="Times New Roman" w:hAnsi="Times New Roman" w:cs="Times New Roman"/>
              </w:rPr>
            </w:pPr>
            <w:r w:rsidRPr="002F54FF">
              <w:rPr>
                <w:rFonts w:ascii="Times New Roman" w:hAnsi="Times New Roman" w:cs="Times New Roman"/>
              </w:rPr>
              <w:t>Rapports</w:t>
            </w:r>
          </w:p>
        </w:tc>
        <w:tc>
          <w:tcPr>
            <w:tcW w:w="2157" w:type="dxa"/>
          </w:tcPr>
          <w:p w14:paraId="7C0B08D2" w14:textId="05F1EF70" w:rsidR="005860D8" w:rsidRPr="002F54FF" w:rsidRDefault="00511981" w:rsidP="00B06035">
            <w:pPr>
              <w:rPr>
                <w:rFonts w:ascii="Times New Roman" w:hAnsi="Times New Roman" w:cs="Times New Roman"/>
              </w:rPr>
            </w:pPr>
            <w:r w:rsidRPr="002F54FF">
              <w:rPr>
                <w:rFonts w:ascii="Times New Roman" w:hAnsi="Times New Roman" w:cs="Times New Roman"/>
              </w:rPr>
              <w:t>F15</w:t>
            </w:r>
          </w:p>
        </w:tc>
        <w:tc>
          <w:tcPr>
            <w:tcW w:w="2158" w:type="dxa"/>
          </w:tcPr>
          <w:p w14:paraId="4E5E618A" w14:textId="31C81E4D" w:rsidR="005860D8" w:rsidRPr="002F54FF" w:rsidRDefault="00D76D7E" w:rsidP="00B06035">
            <w:pPr>
              <w:rPr>
                <w:rFonts w:ascii="Times New Roman" w:hAnsi="Times New Roman" w:cs="Times New Roman"/>
              </w:rPr>
            </w:pPr>
            <w:r w:rsidRPr="002F54FF">
              <w:rPr>
                <w:rFonts w:ascii="Times New Roman" w:hAnsi="Times New Roman" w:cs="Times New Roman"/>
              </w:rPr>
              <w:t>Le système doit fournir des totaux de salaires bruts et nets pour l'ensemble des employés.</w:t>
            </w:r>
          </w:p>
        </w:tc>
        <w:tc>
          <w:tcPr>
            <w:tcW w:w="3021" w:type="dxa"/>
          </w:tcPr>
          <w:p w14:paraId="15D0D1B6" w14:textId="7576D622" w:rsidR="005860D8" w:rsidRPr="002F54FF" w:rsidRDefault="00465D16" w:rsidP="00B06035">
            <w:pPr>
              <w:rPr>
                <w:rFonts w:ascii="Times New Roman" w:hAnsi="Times New Roman" w:cs="Times New Roman"/>
              </w:rPr>
            </w:pPr>
            <w:r w:rsidRPr="002F54FF">
              <w:rPr>
                <w:rFonts w:ascii="Times New Roman" w:hAnsi="Times New Roman" w:cs="Times New Roman"/>
              </w:rPr>
              <w:t>Performance</w:t>
            </w:r>
          </w:p>
        </w:tc>
      </w:tr>
      <w:tr w:rsidR="005860D8" w:rsidRPr="002F54FF" w14:paraId="752D8B02" w14:textId="77777777" w:rsidTr="007D3709">
        <w:tc>
          <w:tcPr>
            <w:tcW w:w="3155" w:type="dxa"/>
          </w:tcPr>
          <w:p w14:paraId="0E930555" w14:textId="77777777" w:rsidR="005860D8" w:rsidRPr="002F54FF" w:rsidRDefault="005860D8" w:rsidP="00B06035">
            <w:pPr>
              <w:rPr>
                <w:rFonts w:ascii="Times New Roman" w:hAnsi="Times New Roman" w:cs="Times New Roman"/>
              </w:rPr>
            </w:pPr>
          </w:p>
          <w:p w14:paraId="6A652ED1" w14:textId="5FFE3270" w:rsidR="006E606C" w:rsidRPr="002F54FF" w:rsidRDefault="006E606C" w:rsidP="00B06035">
            <w:pPr>
              <w:rPr>
                <w:rFonts w:ascii="Times New Roman" w:hAnsi="Times New Roman" w:cs="Times New Roman"/>
              </w:rPr>
            </w:pPr>
            <w:r w:rsidRPr="002F54FF">
              <w:rPr>
                <w:rFonts w:ascii="Times New Roman" w:hAnsi="Times New Roman" w:cs="Times New Roman"/>
              </w:rPr>
              <w:t>Gestion des paramètres</w:t>
            </w:r>
          </w:p>
        </w:tc>
        <w:tc>
          <w:tcPr>
            <w:tcW w:w="2157" w:type="dxa"/>
          </w:tcPr>
          <w:p w14:paraId="46C201C2" w14:textId="150D19C6" w:rsidR="005860D8" w:rsidRPr="002F54FF" w:rsidRDefault="00511981" w:rsidP="00B06035">
            <w:pPr>
              <w:rPr>
                <w:rFonts w:ascii="Times New Roman" w:hAnsi="Times New Roman" w:cs="Times New Roman"/>
              </w:rPr>
            </w:pPr>
            <w:r w:rsidRPr="002F54FF">
              <w:rPr>
                <w:rFonts w:ascii="Times New Roman" w:hAnsi="Times New Roman" w:cs="Times New Roman"/>
              </w:rPr>
              <w:t>F16</w:t>
            </w:r>
          </w:p>
        </w:tc>
        <w:tc>
          <w:tcPr>
            <w:tcW w:w="2158" w:type="dxa"/>
          </w:tcPr>
          <w:p w14:paraId="1BCA56A8" w14:textId="129D62D4" w:rsidR="005860D8" w:rsidRPr="002F54FF" w:rsidRDefault="00153D2F" w:rsidP="00B06035">
            <w:pPr>
              <w:rPr>
                <w:rFonts w:ascii="Times New Roman" w:hAnsi="Times New Roman" w:cs="Times New Roman"/>
              </w:rPr>
            </w:pPr>
            <w:r w:rsidRPr="002F54FF">
              <w:rPr>
                <w:rFonts w:ascii="Times New Roman" w:hAnsi="Times New Roman" w:cs="Times New Roman"/>
              </w:rPr>
              <w:t>L'administrateur doit pouvoir modifier les paramètres du système, y compris le NPE (Nombre de Projets par Employé).</w:t>
            </w:r>
          </w:p>
        </w:tc>
        <w:tc>
          <w:tcPr>
            <w:tcW w:w="3021" w:type="dxa"/>
          </w:tcPr>
          <w:p w14:paraId="3C6B2314" w14:textId="07116BFB" w:rsidR="005860D8" w:rsidRPr="002F54FF" w:rsidRDefault="00327C3E" w:rsidP="00B06035">
            <w:pPr>
              <w:rPr>
                <w:rFonts w:ascii="Times New Roman" w:hAnsi="Times New Roman" w:cs="Times New Roman"/>
              </w:rPr>
            </w:pPr>
            <w:r w:rsidRPr="002F54FF">
              <w:rPr>
                <w:rFonts w:ascii="Times New Roman" w:hAnsi="Times New Roman" w:cs="Times New Roman"/>
              </w:rPr>
              <w:t>Utilisabilité</w:t>
            </w:r>
          </w:p>
        </w:tc>
      </w:tr>
      <w:tr w:rsidR="005860D8" w:rsidRPr="002F54FF" w14:paraId="46288388" w14:textId="77777777" w:rsidTr="007D3709">
        <w:tc>
          <w:tcPr>
            <w:tcW w:w="3155" w:type="dxa"/>
          </w:tcPr>
          <w:p w14:paraId="3CC187BF" w14:textId="77777777" w:rsidR="005860D8" w:rsidRPr="002F54FF" w:rsidRDefault="005860D8" w:rsidP="00B06035">
            <w:pPr>
              <w:rPr>
                <w:rFonts w:ascii="Times New Roman" w:hAnsi="Times New Roman" w:cs="Times New Roman"/>
              </w:rPr>
            </w:pPr>
          </w:p>
          <w:p w14:paraId="72F7900C" w14:textId="77777777" w:rsidR="00C27AA7" w:rsidRPr="002F54FF" w:rsidRDefault="00C27AA7" w:rsidP="00B06035">
            <w:pPr>
              <w:rPr>
                <w:rFonts w:ascii="Times New Roman" w:hAnsi="Times New Roman" w:cs="Times New Roman"/>
              </w:rPr>
            </w:pPr>
          </w:p>
          <w:p w14:paraId="556D76A8" w14:textId="01129005" w:rsidR="006E606C" w:rsidRPr="002F54FF" w:rsidRDefault="006E606C" w:rsidP="00B06035">
            <w:pPr>
              <w:rPr>
                <w:rFonts w:ascii="Times New Roman" w:hAnsi="Times New Roman" w:cs="Times New Roman"/>
              </w:rPr>
            </w:pPr>
            <w:r w:rsidRPr="002F54FF">
              <w:rPr>
                <w:rFonts w:ascii="Times New Roman" w:hAnsi="Times New Roman" w:cs="Times New Roman"/>
              </w:rPr>
              <w:t>Gestion des paramètres</w:t>
            </w:r>
          </w:p>
        </w:tc>
        <w:tc>
          <w:tcPr>
            <w:tcW w:w="2157" w:type="dxa"/>
          </w:tcPr>
          <w:p w14:paraId="636DFF51" w14:textId="45395419" w:rsidR="005860D8" w:rsidRPr="002F54FF" w:rsidRDefault="00511981" w:rsidP="00B06035">
            <w:pPr>
              <w:rPr>
                <w:rFonts w:ascii="Times New Roman" w:hAnsi="Times New Roman" w:cs="Times New Roman"/>
              </w:rPr>
            </w:pPr>
            <w:r w:rsidRPr="002F54FF">
              <w:rPr>
                <w:rFonts w:ascii="Times New Roman" w:hAnsi="Times New Roman" w:cs="Times New Roman"/>
              </w:rPr>
              <w:t>F17</w:t>
            </w:r>
          </w:p>
        </w:tc>
        <w:tc>
          <w:tcPr>
            <w:tcW w:w="2158" w:type="dxa"/>
          </w:tcPr>
          <w:p w14:paraId="0DE8C309" w14:textId="76727CF6" w:rsidR="005860D8" w:rsidRPr="002F54FF" w:rsidRDefault="00153D2F" w:rsidP="00B06035">
            <w:pPr>
              <w:rPr>
                <w:rFonts w:ascii="Times New Roman" w:hAnsi="Times New Roman" w:cs="Times New Roman"/>
              </w:rPr>
            </w:pPr>
            <w:r w:rsidRPr="002F54FF">
              <w:rPr>
                <w:rFonts w:ascii="Times New Roman" w:hAnsi="Times New Roman" w:cs="Times New Roman"/>
              </w:rPr>
              <w:t>L'administrateur doit pouvoir initialiser et modifier la liste des disciplines de travail.</w:t>
            </w:r>
          </w:p>
        </w:tc>
        <w:tc>
          <w:tcPr>
            <w:tcW w:w="3021" w:type="dxa"/>
          </w:tcPr>
          <w:p w14:paraId="358EE65E" w14:textId="6B4DDF74" w:rsidR="005860D8" w:rsidRPr="002F54FF" w:rsidRDefault="00327C3E" w:rsidP="00B06035">
            <w:pPr>
              <w:rPr>
                <w:rFonts w:ascii="Times New Roman" w:hAnsi="Times New Roman" w:cs="Times New Roman"/>
              </w:rPr>
            </w:pPr>
            <w:r w:rsidRPr="002F54FF">
              <w:rPr>
                <w:rFonts w:ascii="Times New Roman" w:hAnsi="Times New Roman" w:cs="Times New Roman"/>
              </w:rPr>
              <w:t>Utilisabilité</w:t>
            </w:r>
          </w:p>
        </w:tc>
      </w:tr>
    </w:tbl>
    <w:p w14:paraId="0DD1E98D" w14:textId="77777777" w:rsidR="00F252FC" w:rsidRDefault="00F252FC" w:rsidP="00B06035">
      <w:pPr>
        <w:rPr>
          <w:rFonts w:ascii="Times New Roman" w:hAnsi="Times New Roman" w:cs="Times New Roman"/>
          <w:b/>
          <w:bCs/>
          <w:sz w:val="28"/>
          <w:szCs w:val="28"/>
        </w:rPr>
      </w:pPr>
    </w:p>
    <w:p w14:paraId="26AA4F19" w14:textId="77777777" w:rsidR="00F252FC" w:rsidRDefault="00F252FC" w:rsidP="00B06035">
      <w:pPr>
        <w:rPr>
          <w:rFonts w:ascii="Times New Roman" w:hAnsi="Times New Roman" w:cs="Times New Roman"/>
          <w:b/>
          <w:bCs/>
          <w:sz w:val="28"/>
          <w:szCs w:val="28"/>
        </w:rPr>
      </w:pPr>
    </w:p>
    <w:p w14:paraId="68F83E5E" w14:textId="48F97FD8" w:rsidR="004F4954" w:rsidRPr="00C90AF4" w:rsidRDefault="00C205A5" w:rsidP="00B06035">
      <w:pPr>
        <w:rPr>
          <w:rFonts w:ascii="Times New Roman" w:hAnsi="Times New Roman" w:cs="Times New Roman"/>
          <w:b/>
          <w:bCs/>
          <w:sz w:val="28"/>
          <w:szCs w:val="28"/>
        </w:rPr>
      </w:pPr>
      <w:r w:rsidRPr="00C90AF4">
        <w:rPr>
          <w:rFonts w:ascii="Times New Roman" w:hAnsi="Times New Roman" w:cs="Times New Roman"/>
          <w:b/>
          <w:bCs/>
          <w:sz w:val="28"/>
          <w:szCs w:val="28"/>
        </w:rPr>
        <w:t>Exigence non -</w:t>
      </w:r>
      <w:r w:rsidR="00C90AF4" w:rsidRPr="00C90AF4">
        <w:rPr>
          <w:rFonts w:ascii="Times New Roman" w:hAnsi="Times New Roman" w:cs="Times New Roman"/>
          <w:b/>
          <w:bCs/>
          <w:sz w:val="28"/>
          <w:szCs w:val="28"/>
        </w:rPr>
        <w:t>fonctionnelles</w:t>
      </w:r>
    </w:p>
    <w:p w14:paraId="2ACC4C58" w14:textId="77777777" w:rsidR="00C90AF4" w:rsidRPr="002F54FF" w:rsidRDefault="00C90AF4" w:rsidP="00B06035">
      <w:pPr>
        <w:rPr>
          <w:rFonts w:ascii="Times New Roman" w:hAnsi="Times New Roman" w:cs="Times New Roman"/>
        </w:rPr>
      </w:pPr>
    </w:p>
    <w:tbl>
      <w:tblPr>
        <w:tblStyle w:val="Grilledutableau"/>
        <w:tblW w:w="10632" w:type="dxa"/>
        <w:tblInd w:w="-1139" w:type="dxa"/>
        <w:tblLook w:val="04A0" w:firstRow="1" w:lastRow="0" w:firstColumn="1" w:lastColumn="0" w:noHBand="0" w:noVBand="1"/>
      </w:tblPr>
      <w:tblGrid>
        <w:gridCol w:w="2865"/>
        <w:gridCol w:w="1726"/>
        <w:gridCol w:w="1749"/>
        <w:gridCol w:w="4292"/>
      </w:tblGrid>
      <w:tr w:rsidR="000E1D98" w:rsidRPr="002F54FF" w14:paraId="4413D3D9" w14:textId="77777777" w:rsidTr="00C90AF4">
        <w:tc>
          <w:tcPr>
            <w:tcW w:w="2865" w:type="dxa"/>
            <w:shd w:val="clear" w:color="auto" w:fill="83CAEB" w:themeFill="accent1" w:themeFillTint="66"/>
          </w:tcPr>
          <w:p w14:paraId="4EE616F2" w14:textId="1A9AC4D0" w:rsidR="000E1D98" w:rsidRPr="002F54FF" w:rsidRDefault="000E1D98" w:rsidP="00B06035">
            <w:pPr>
              <w:rPr>
                <w:rFonts w:ascii="Times New Roman" w:hAnsi="Times New Roman" w:cs="Times New Roman"/>
              </w:rPr>
            </w:pPr>
            <w:r w:rsidRPr="002F54FF">
              <w:rPr>
                <w:rFonts w:ascii="Times New Roman" w:hAnsi="Times New Roman" w:cs="Times New Roman"/>
              </w:rPr>
              <w:t>Référence</w:t>
            </w:r>
          </w:p>
        </w:tc>
        <w:tc>
          <w:tcPr>
            <w:tcW w:w="1726" w:type="dxa"/>
            <w:shd w:val="clear" w:color="auto" w:fill="83CAEB" w:themeFill="accent1" w:themeFillTint="66"/>
          </w:tcPr>
          <w:p w14:paraId="6C0B2A49" w14:textId="26EC45BA" w:rsidR="000E1D98" w:rsidRPr="002F54FF" w:rsidRDefault="000E1D98" w:rsidP="00B06035">
            <w:pPr>
              <w:rPr>
                <w:rFonts w:ascii="Times New Roman" w:hAnsi="Times New Roman" w:cs="Times New Roman"/>
              </w:rPr>
            </w:pPr>
            <w:r w:rsidRPr="002F54FF">
              <w:rPr>
                <w:rFonts w:ascii="Times New Roman" w:hAnsi="Times New Roman" w:cs="Times New Roman"/>
              </w:rPr>
              <w:t xml:space="preserve">Numérotation </w:t>
            </w:r>
          </w:p>
        </w:tc>
        <w:tc>
          <w:tcPr>
            <w:tcW w:w="1749" w:type="dxa"/>
            <w:shd w:val="clear" w:color="auto" w:fill="83CAEB" w:themeFill="accent1" w:themeFillTint="66"/>
          </w:tcPr>
          <w:p w14:paraId="036233B3" w14:textId="663609DC" w:rsidR="000E1D98" w:rsidRPr="002F54FF" w:rsidRDefault="000E1D98" w:rsidP="00B06035">
            <w:pPr>
              <w:rPr>
                <w:rFonts w:ascii="Times New Roman" w:hAnsi="Times New Roman" w:cs="Times New Roman"/>
              </w:rPr>
            </w:pPr>
            <w:r w:rsidRPr="002F54FF">
              <w:rPr>
                <w:rFonts w:ascii="Times New Roman" w:hAnsi="Times New Roman" w:cs="Times New Roman"/>
              </w:rPr>
              <w:t>Exigence</w:t>
            </w:r>
          </w:p>
        </w:tc>
        <w:tc>
          <w:tcPr>
            <w:tcW w:w="4292" w:type="dxa"/>
            <w:shd w:val="clear" w:color="auto" w:fill="83CAEB" w:themeFill="accent1" w:themeFillTint="66"/>
          </w:tcPr>
          <w:p w14:paraId="69661332" w14:textId="16D339A3" w:rsidR="000E1D98" w:rsidRPr="002F54FF" w:rsidRDefault="000E1D98" w:rsidP="00B06035">
            <w:pPr>
              <w:rPr>
                <w:rFonts w:ascii="Times New Roman" w:hAnsi="Times New Roman" w:cs="Times New Roman"/>
              </w:rPr>
            </w:pPr>
            <w:r w:rsidRPr="002F54FF">
              <w:rPr>
                <w:rFonts w:ascii="Times New Roman" w:hAnsi="Times New Roman" w:cs="Times New Roman"/>
              </w:rPr>
              <w:t>Type</w:t>
            </w:r>
          </w:p>
        </w:tc>
      </w:tr>
      <w:tr w:rsidR="000E1D98" w:rsidRPr="002F54FF" w14:paraId="5F0B5330" w14:textId="77777777" w:rsidTr="00C90AF4">
        <w:tc>
          <w:tcPr>
            <w:tcW w:w="2865" w:type="dxa"/>
          </w:tcPr>
          <w:p w14:paraId="47B31688" w14:textId="57FC26B8" w:rsidR="000E1D98" w:rsidRPr="002F54FF" w:rsidRDefault="0095545D" w:rsidP="00B06035">
            <w:pPr>
              <w:rPr>
                <w:rFonts w:ascii="Times New Roman" w:hAnsi="Times New Roman" w:cs="Times New Roman"/>
              </w:rPr>
            </w:pPr>
            <w:r w:rsidRPr="002F54FF">
              <w:rPr>
                <w:rFonts w:ascii="Times New Roman" w:hAnsi="Times New Roman" w:cs="Times New Roman"/>
              </w:rPr>
              <w:t>I</w:t>
            </w:r>
            <w:r w:rsidRPr="002F54FF">
              <w:rPr>
                <w:rFonts w:ascii="Times New Roman" w:hAnsi="Times New Roman" w:cs="Times New Roman"/>
              </w:rPr>
              <w:t>nterface utilisateur</w:t>
            </w:r>
          </w:p>
        </w:tc>
        <w:tc>
          <w:tcPr>
            <w:tcW w:w="1726" w:type="dxa"/>
          </w:tcPr>
          <w:p w14:paraId="3C742C0F" w14:textId="1982892B" w:rsidR="000E1D98" w:rsidRPr="002F54FF" w:rsidRDefault="00E52E99" w:rsidP="00B06035">
            <w:pPr>
              <w:rPr>
                <w:rFonts w:ascii="Times New Roman" w:hAnsi="Times New Roman" w:cs="Times New Roman"/>
              </w:rPr>
            </w:pPr>
            <w:r w:rsidRPr="002F54FF">
              <w:rPr>
                <w:rFonts w:ascii="Times New Roman" w:hAnsi="Times New Roman" w:cs="Times New Roman"/>
              </w:rPr>
              <w:t>NF1</w:t>
            </w:r>
          </w:p>
        </w:tc>
        <w:tc>
          <w:tcPr>
            <w:tcW w:w="1749" w:type="dxa"/>
          </w:tcPr>
          <w:p w14:paraId="4FCB0E52" w14:textId="6F4D80CC" w:rsidR="000E1D98" w:rsidRPr="002F54FF" w:rsidRDefault="00195C83" w:rsidP="00195C83">
            <w:pPr>
              <w:jc w:val="center"/>
              <w:rPr>
                <w:rFonts w:ascii="Times New Roman" w:hAnsi="Times New Roman" w:cs="Times New Roman"/>
              </w:rPr>
            </w:pPr>
            <w:r w:rsidRPr="002F54FF">
              <w:rPr>
                <w:rFonts w:ascii="Times New Roman" w:hAnsi="Times New Roman" w:cs="Times New Roman"/>
              </w:rPr>
              <w:t>Le système doit avoir une interface en ligne de commande interactive.</w:t>
            </w:r>
          </w:p>
        </w:tc>
        <w:tc>
          <w:tcPr>
            <w:tcW w:w="4292" w:type="dxa"/>
          </w:tcPr>
          <w:p w14:paraId="3BF13595" w14:textId="5241F076" w:rsidR="000E1D98" w:rsidRPr="002F54FF" w:rsidRDefault="00430436" w:rsidP="00B06035">
            <w:pPr>
              <w:rPr>
                <w:rFonts w:ascii="Times New Roman" w:hAnsi="Times New Roman" w:cs="Times New Roman"/>
              </w:rPr>
            </w:pPr>
            <w:r w:rsidRPr="002F54FF">
              <w:rPr>
                <w:rFonts w:ascii="Times New Roman" w:hAnsi="Times New Roman" w:cs="Times New Roman"/>
              </w:rPr>
              <w:t>Utilisabilité</w:t>
            </w:r>
          </w:p>
        </w:tc>
      </w:tr>
      <w:tr w:rsidR="000E1D98" w:rsidRPr="002F54FF" w14:paraId="0DC06199" w14:textId="77777777" w:rsidTr="00C90AF4">
        <w:tc>
          <w:tcPr>
            <w:tcW w:w="2865" w:type="dxa"/>
          </w:tcPr>
          <w:p w14:paraId="508338CB" w14:textId="452165B7" w:rsidR="000E1D98" w:rsidRPr="002F54FF" w:rsidRDefault="0095545D" w:rsidP="00B06035">
            <w:pPr>
              <w:rPr>
                <w:rFonts w:ascii="Times New Roman" w:hAnsi="Times New Roman" w:cs="Times New Roman"/>
              </w:rPr>
            </w:pPr>
            <w:r w:rsidRPr="002F54FF">
              <w:rPr>
                <w:rFonts w:ascii="Times New Roman" w:hAnsi="Times New Roman" w:cs="Times New Roman"/>
              </w:rPr>
              <w:t>I</w:t>
            </w:r>
            <w:r w:rsidRPr="002F54FF">
              <w:rPr>
                <w:rFonts w:ascii="Times New Roman" w:hAnsi="Times New Roman" w:cs="Times New Roman"/>
              </w:rPr>
              <w:t>nterface utilisateur</w:t>
            </w:r>
          </w:p>
        </w:tc>
        <w:tc>
          <w:tcPr>
            <w:tcW w:w="1726" w:type="dxa"/>
          </w:tcPr>
          <w:p w14:paraId="5526B436" w14:textId="03F1B19D" w:rsidR="000E1D98" w:rsidRPr="002F54FF" w:rsidRDefault="00E52E99" w:rsidP="00B06035">
            <w:pPr>
              <w:rPr>
                <w:rFonts w:ascii="Times New Roman" w:hAnsi="Times New Roman" w:cs="Times New Roman"/>
              </w:rPr>
            </w:pPr>
            <w:r w:rsidRPr="002F54FF">
              <w:rPr>
                <w:rFonts w:ascii="Times New Roman" w:hAnsi="Times New Roman" w:cs="Times New Roman"/>
              </w:rPr>
              <w:t>NF2</w:t>
            </w:r>
          </w:p>
        </w:tc>
        <w:tc>
          <w:tcPr>
            <w:tcW w:w="1749" w:type="dxa"/>
          </w:tcPr>
          <w:p w14:paraId="48DC6E1B" w14:textId="576FF45B" w:rsidR="000E1D98" w:rsidRPr="002F54FF" w:rsidRDefault="00195C83" w:rsidP="00B06035">
            <w:pPr>
              <w:rPr>
                <w:rFonts w:ascii="Times New Roman" w:hAnsi="Times New Roman" w:cs="Times New Roman"/>
              </w:rPr>
            </w:pPr>
            <w:r w:rsidRPr="002F54FF">
              <w:rPr>
                <w:rFonts w:ascii="Times New Roman" w:hAnsi="Times New Roman" w:cs="Times New Roman"/>
              </w:rPr>
              <w:t>L'interface doit permettre aux utilisateurs de choisir des options à partir de listes (similaires aux listes déroulantes dans les interfaces graphiques).</w:t>
            </w:r>
          </w:p>
        </w:tc>
        <w:tc>
          <w:tcPr>
            <w:tcW w:w="4292" w:type="dxa"/>
          </w:tcPr>
          <w:p w14:paraId="4B78F0A1" w14:textId="651739D7" w:rsidR="000E1D98" w:rsidRPr="002F54FF" w:rsidRDefault="00430436" w:rsidP="00B06035">
            <w:pPr>
              <w:rPr>
                <w:rFonts w:ascii="Times New Roman" w:hAnsi="Times New Roman" w:cs="Times New Roman"/>
              </w:rPr>
            </w:pPr>
            <w:r w:rsidRPr="002F54FF">
              <w:rPr>
                <w:rFonts w:ascii="Times New Roman" w:hAnsi="Times New Roman" w:cs="Times New Roman"/>
              </w:rPr>
              <w:t>Utilisabilité</w:t>
            </w:r>
          </w:p>
        </w:tc>
      </w:tr>
      <w:tr w:rsidR="000E1D98" w:rsidRPr="002F54FF" w14:paraId="315EFC03" w14:textId="77777777" w:rsidTr="00C90AF4">
        <w:tc>
          <w:tcPr>
            <w:tcW w:w="2865" w:type="dxa"/>
          </w:tcPr>
          <w:p w14:paraId="286CEEB2" w14:textId="4C6D3E5A" w:rsidR="000E1D98" w:rsidRPr="002F54FF" w:rsidRDefault="00CB07F6" w:rsidP="00B06035">
            <w:pPr>
              <w:rPr>
                <w:rFonts w:ascii="Times New Roman" w:hAnsi="Times New Roman" w:cs="Times New Roman"/>
              </w:rPr>
            </w:pPr>
            <w:r w:rsidRPr="002F54FF">
              <w:rPr>
                <w:rFonts w:ascii="Times New Roman" w:hAnsi="Times New Roman" w:cs="Times New Roman"/>
              </w:rPr>
              <w:t>Performance</w:t>
            </w:r>
          </w:p>
        </w:tc>
        <w:tc>
          <w:tcPr>
            <w:tcW w:w="1726" w:type="dxa"/>
          </w:tcPr>
          <w:p w14:paraId="760DDA68" w14:textId="0B6F418A" w:rsidR="000E1D98" w:rsidRPr="002F54FF" w:rsidRDefault="00E52E99" w:rsidP="00B06035">
            <w:pPr>
              <w:rPr>
                <w:rFonts w:ascii="Times New Roman" w:hAnsi="Times New Roman" w:cs="Times New Roman"/>
              </w:rPr>
            </w:pPr>
            <w:r w:rsidRPr="002F54FF">
              <w:rPr>
                <w:rFonts w:ascii="Times New Roman" w:hAnsi="Times New Roman" w:cs="Times New Roman"/>
              </w:rPr>
              <w:t>NF3</w:t>
            </w:r>
          </w:p>
        </w:tc>
        <w:tc>
          <w:tcPr>
            <w:tcW w:w="1749" w:type="dxa"/>
          </w:tcPr>
          <w:p w14:paraId="0C80CD62" w14:textId="5D6C87F9" w:rsidR="000E1D98" w:rsidRPr="002F54FF" w:rsidRDefault="00D7047A" w:rsidP="00B06035">
            <w:pPr>
              <w:rPr>
                <w:rFonts w:ascii="Times New Roman" w:hAnsi="Times New Roman" w:cs="Times New Roman"/>
              </w:rPr>
            </w:pPr>
            <w:r w:rsidRPr="002F54FF">
              <w:rPr>
                <w:rFonts w:ascii="Times New Roman" w:hAnsi="Times New Roman" w:cs="Times New Roman"/>
              </w:rPr>
              <w:t>Le système doit répondre rapidement aux interactions des utilisateurs.</w:t>
            </w:r>
          </w:p>
        </w:tc>
        <w:tc>
          <w:tcPr>
            <w:tcW w:w="4292" w:type="dxa"/>
          </w:tcPr>
          <w:p w14:paraId="4453D6FB" w14:textId="457658D3" w:rsidR="000E1D98" w:rsidRPr="002F54FF" w:rsidRDefault="00AB1FEE" w:rsidP="00B06035">
            <w:pPr>
              <w:rPr>
                <w:rFonts w:ascii="Times New Roman" w:hAnsi="Times New Roman" w:cs="Times New Roman"/>
              </w:rPr>
            </w:pPr>
            <w:r w:rsidRPr="002F54FF">
              <w:rPr>
                <w:rFonts w:ascii="Times New Roman" w:hAnsi="Times New Roman" w:cs="Times New Roman"/>
              </w:rPr>
              <w:t>Performance</w:t>
            </w:r>
          </w:p>
        </w:tc>
      </w:tr>
      <w:tr w:rsidR="000E1D98" w:rsidRPr="002F54FF" w14:paraId="1EC002C1" w14:textId="77777777" w:rsidTr="00C90AF4">
        <w:tc>
          <w:tcPr>
            <w:tcW w:w="2865" w:type="dxa"/>
          </w:tcPr>
          <w:p w14:paraId="23F6DA34" w14:textId="3BA8AA35" w:rsidR="000E1D98" w:rsidRPr="002F54FF" w:rsidRDefault="00CB07F6" w:rsidP="00B06035">
            <w:pPr>
              <w:rPr>
                <w:rFonts w:ascii="Times New Roman" w:hAnsi="Times New Roman" w:cs="Times New Roman"/>
              </w:rPr>
            </w:pPr>
            <w:r w:rsidRPr="002F54FF">
              <w:rPr>
                <w:rFonts w:ascii="Times New Roman" w:hAnsi="Times New Roman" w:cs="Times New Roman"/>
              </w:rPr>
              <w:t>Sécurité</w:t>
            </w:r>
          </w:p>
        </w:tc>
        <w:tc>
          <w:tcPr>
            <w:tcW w:w="1726" w:type="dxa"/>
          </w:tcPr>
          <w:p w14:paraId="501DD1EF" w14:textId="1F3F4113" w:rsidR="000E1D98" w:rsidRPr="002F54FF" w:rsidRDefault="00E52E99" w:rsidP="00B06035">
            <w:pPr>
              <w:rPr>
                <w:rFonts w:ascii="Times New Roman" w:hAnsi="Times New Roman" w:cs="Times New Roman"/>
              </w:rPr>
            </w:pPr>
            <w:r w:rsidRPr="002F54FF">
              <w:rPr>
                <w:rFonts w:ascii="Times New Roman" w:hAnsi="Times New Roman" w:cs="Times New Roman"/>
              </w:rPr>
              <w:t>NF4</w:t>
            </w:r>
          </w:p>
        </w:tc>
        <w:tc>
          <w:tcPr>
            <w:tcW w:w="1749" w:type="dxa"/>
          </w:tcPr>
          <w:p w14:paraId="230B9DE2" w14:textId="12297711" w:rsidR="000E1D98" w:rsidRPr="002F54FF" w:rsidRDefault="00D7047A" w:rsidP="00B06035">
            <w:pPr>
              <w:rPr>
                <w:rFonts w:ascii="Times New Roman" w:hAnsi="Times New Roman" w:cs="Times New Roman"/>
              </w:rPr>
            </w:pPr>
            <w:r w:rsidRPr="002F54FF">
              <w:rPr>
                <w:rFonts w:ascii="Times New Roman" w:hAnsi="Times New Roman" w:cs="Times New Roman"/>
              </w:rPr>
              <w:t>Le système doit authentifier les utilisateurs avant de leur donner accès.</w:t>
            </w:r>
          </w:p>
        </w:tc>
        <w:tc>
          <w:tcPr>
            <w:tcW w:w="4292" w:type="dxa"/>
          </w:tcPr>
          <w:p w14:paraId="0FB4BBB3" w14:textId="19C05573" w:rsidR="000E1D98" w:rsidRPr="002F54FF" w:rsidRDefault="00AB1FEE" w:rsidP="00B06035">
            <w:pPr>
              <w:rPr>
                <w:rFonts w:ascii="Times New Roman" w:hAnsi="Times New Roman" w:cs="Times New Roman"/>
              </w:rPr>
            </w:pPr>
            <w:r w:rsidRPr="002F54FF">
              <w:rPr>
                <w:rFonts w:ascii="Times New Roman" w:hAnsi="Times New Roman" w:cs="Times New Roman"/>
              </w:rPr>
              <w:t>Fiabilité</w:t>
            </w:r>
          </w:p>
        </w:tc>
      </w:tr>
      <w:tr w:rsidR="000E1D98" w:rsidRPr="002F54FF" w14:paraId="6AE59E24" w14:textId="77777777" w:rsidTr="00C90AF4">
        <w:tc>
          <w:tcPr>
            <w:tcW w:w="2865" w:type="dxa"/>
          </w:tcPr>
          <w:p w14:paraId="47365A1D" w14:textId="7E99BD40" w:rsidR="000E1D98" w:rsidRPr="002F54FF" w:rsidRDefault="00CB07F6" w:rsidP="00B06035">
            <w:pPr>
              <w:rPr>
                <w:rFonts w:ascii="Times New Roman" w:hAnsi="Times New Roman" w:cs="Times New Roman"/>
              </w:rPr>
            </w:pPr>
            <w:r w:rsidRPr="002F54FF">
              <w:rPr>
                <w:rFonts w:ascii="Times New Roman" w:hAnsi="Times New Roman" w:cs="Times New Roman"/>
              </w:rPr>
              <w:t>Sécurité</w:t>
            </w:r>
          </w:p>
        </w:tc>
        <w:tc>
          <w:tcPr>
            <w:tcW w:w="1726" w:type="dxa"/>
          </w:tcPr>
          <w:p w14:paraId="0B2BE6A0" w14:textId="44A14C33" w:rsidR="000E1D98" w:rsidRPr="002F54FF" w:rsidRDefault="00E52E99" w:rsidP="00B06035">
            <w:pPr>
              <w:rPr>
                <w:rFonts w:ascii="Times New Roman" w:hAnsi="Times New Roman" w:cs="Times New Roman"/>
              </w:rPr>
            </w:pPr>
            <w:r w:rsidRPr="002F54FF">
              <w:rPr>
                <w:rFonts w:ascii="Times New Roman" w:hAnsi="Times New Roman" w:cs="Times New Roman"/>
              </w:rPr>
              <w:t>NF5</w:t>
            </w:r>
          </w:p>
        </w:tc>
        <w:tc>
          <w:tcPr>
            <w:tcW w:w="1749" w:type="dxa"/>
          </w:tcPr>
          <w:p w14:paraId="2E3B44AB" w14:textId="224F3381" w:rsidR="000E1D98" w:rsidRPr="002F54FF" w:rsidRDefault="004A0323" w:rsidP="00B06035">
            <w:pPr>
              <w:rPr>
                <w:rFonts w:ascii="Times New Roman" w:hAnsi="Times New Roman" w:cs="Times New Roman"/>
              </w:rPr>
            </w:pPr>
            <w:r w:rsidRPr="002F54FF">
              <w:rPr>
                <w:rFonts w:ascii="Times New Roman" w:hAnsi="Times New Roman" w:cs="Times New Roman"/>
              </w:rPr>
              <w:t xml:space="preserve">Les données sensibles des employés </w:t>
            </w:r>
            <w:r w:rsidRPr="002F54FF">
              <w:rPr>
                <w:rFonts w:ascii="Times New Roman" w:hAnsi="Times New Roman" w:cs="Times New Roman"/>
              </w:rPr>
              <w:lastRenderedPageBreak/>
              <w:t>doivent être protégées.</w:t>
            </w:r>
          </w:p>
        </w:tc>
        <w:tc>
          <w:tcPr>
            <w:tcW w:w="4292" w:type="dxa"/>
          </w:tcPr>
          <w:p w14:paraId="32C624F8" w14:textId="7017C612" w:rsidR="000E1D98" w:rsidRPr="002F54FF" w:rsidRDefault="00AB1FEE" w:rsidP="00B06035">
            <w:pPr>
              <w:rPr>
                <w:rFonts w:ascii="Times New Roman" w:hAnsi="Times New Roman" w:cs="Times New Roman"/>
              </w:rPr>
            </w:pPr>
            <w:r w:rsidRPr="002F54FF">
              <w:rPr>
                <w:rFonts w:ascii="Times New Roman" w:hAnsi="Times New Roman" w:cs="Times New Roman"/>
              </w:rPr>
              <w:lastRenderedPageBreak/>
              <w:t>Fiabilité</w:t>
            </w:r>
          </w:p>
        </w:tc>
      </w:tr>
      <w:tr w:rsidR="000E1D98" w:rsidRPr="002F54FF" w14:paraId="3B769EAC" w14:textId="77777777" w:rsidTr="00C90AF4">
        <w:tc>
          <w:tcPr>
            <w:tcW w:w="2865" w:type="dxa"/>
          </w:tcPr>
          <w:p w14:paraId="05F0B927" w14:textId="7EA5EC9F" w:rsidR="000E1D98" w:rsidRPr="002F54FF" w:rsidRDefault="00054D06" w:rsidP="00B06035">
            <w:pPr>
              <w:rPr>
                <w:rFonts w:ascii="Times New Roman" w:hAnsi="Times New Roman" w:cs="Times New Roman"/>
              </w:rPr>
            </w:pPr>
            <w:r w:rsidRPr="002F54FF">
              <w:rPr>
                <w:rFonts w:ascii="Times New Roman" w:hAnsi="Times New Roman" w:cs="Times New Roman"/>
              </w:rPr>
              <w:t>Persistance des données</w:t>
            </w:r>
          </w:p>
        </w:tc>
        <w:tc>
          <w:tcPr>
            <w:tcW w:w="1726" w:type="dxa"/>
          </w:tcPr>
          <w:p w14:paraId="7EFBBA32" w14:textId="491AA8D4" w:rsidR="000E1D98" w:rsidRPr="002F54FF" w:rsidRDefault="00E52E99" w:rsidP="00B06035">
            <w:pPr>
              <w:rPr>
                <w:rFonts w:ascii="Times New Roman" w:hAnsi="Times New Roman" w:cs="Times New Roman"/>
              </w:rPr>
            </w:pPr>
            <w:r w:rsidRPr="002F54FF">
              <w:rPr>
                <w:rFonts w:ascii="Times New Roman" w:hAnsi="Times New Roman" w:cs="Times New Roman"/>
              </w:rPr>
              <w:t>NF6</w:t>
            </w:r>
          </w:p>
        </w:tc>
        <w:tc>
          <w:tcPr>
            <w:tcW w:w="1749" w:type="dxa"/>
          </w:tcPr>
          <w:p w14:paraId="1A2316BD" w14:textId="00B2B2E4" w:rsidR="000E1D98" w:rsidRPr="002F54FF" w:rsidRDefault="004A0323" w:rsidP="00B06035">
            <w:pPr>
              <w:rPr>
                <w:rFonts w:ascii="Times New Roman" w:hAnsi="Times New Roman" w:cs="Times New Roman"/>
              </w:rPr>
            </w:pPr>
            <w:r w:rsidRPr="002F54FF">
              <w:rPr>
                <w:rFonts w:ascii="Times New Roman" w:hAnsi="Times New Roman" w:cs="Times New Roman"/>
              </w:rPr>
              <w:t>Le système doit persister toutes les informations dans des fichiers texte au format JSON.</w:t>
            </w:r>
          </w:p>
        </w:tc>
        <w:tc>
          <w:tcPr>
            <w:tcW w:w="4292" w:type="dxa"/>
          </w:tcPr>
          <w:p w14:paraId="4F2C0CD4" w14:textId="717D52B2" w:rsidR="000E1D98" w:rsidRPr="002F54FF" w:rsidRDefault="00917D14" w:rsidP="00B06035">
            <w:pPr>
              <w:rPr>
                <w:rFonts w:ascii="Times New Roman" w:hAnsi="Times New Roman" w:cs="Times New Roman"/>
              </w:rPr>
            </w:pPr>
            <w:proofErr w:type="spellStart"/>
            <w:r w:rsidRPr="002F54FF">
              <w:rPr>
                <w:rFonts w:ascii="Times New Roman" w:hAnsi="Times New Roman" w:cs="Times New Roman"/>
              </w:rPr>
              <w:t>Supportabilité</w:t>
            </w:r>
            <w:proofErr w:type="spellEnd"/>
          </w:p>
        </w:tc>
      </w:tr>
      <w:tr w:rsidR="000E1D98" w:rsidRPr="002F54FF" w14:paraId="137CE6EF" w14:textId="77777777" w:rsidTr="00C90AF4">
        <w:tc>
          <w:tcPr>
            <w:tcW w:w="2865" w:type="dxa"/>
          </w:tcPr>
          <w:p w14:paraId="50B1FFCE" w14:textId="071A3D70" w:rsidR="000E1D98" w:rsidRPr="002F54FF" w:rsidRDefault="005167F6" w:rsidP="00B06035">
            <w:pPr>
              <w:rPr>
                <w:rFonts w:ascii="Times New Roman" w:hAnsi="Times New Roman" w:cs="Times New Roman"/>
              </w:rPr>
            </w:pPr>
            <w:r w:rsidRPr="002F54FF">
              <w:rPr>
                <w:rFonts w:ascii="Times New Roman" w:hAnsi="Times New Roman" w:cs="Times New Roman"/>
              </w:rPr>
              <w:t>Maintenabilité</w:t>
            </w:r>
          </w:p>
        </w:tc>
        <w:tc>
          <w:tcPr>
            <w:tcW w:w="1726" w:type="dxa"/>
          </w:tcPr>
          <w:p w14:paraId="57AF5B13" w14:textId="672F9516" w:rsidR="000E1D98" w:rsidRPr="002F54FF" w:rsidRDefault="00E52E99" w:rsidP="00B06035">
            <w:pPr>
              <w:rPr>
                <w:rFonts w:ascii="Times New Roman" w:hAnsi="Times New Roman" w:cs="Times New Roman"/>
              </w:rPr>
            </w:pPr>
            <w:r w:rsidRPr="002F54FF">
              <w:rPr>
                <w:rFonts w:ascii="Times New Roman" w:hAnsi="Times New Roman" w:cs="Times New Roman"/>
              </w:rPr>
              <w:t>NF7</w:t>
            </w:r>
          </w:p>
        </w:tc>
        <w:tc>
          <w:tcPr>
            <w:tcW w:w="1749" w:type="dxa"/>
          </w:tcPr>
          <w:p w14:paraId="7D45CE8D" w14:textId="3347967D" w:rsidR="000E1D98" w:rsidRPr="002F54FF" w:rsidRDefault="005B73C7" w:rsidP="00B06035">
            <w:pPr>
              <w:rPr>
                <w:rFonts w:ascii="Times New Roman" w:hAnsi="Times New Roman" w:cs="Times New Roman"/>
              </w:rPr>
            </w:pPr>
            <w:r w:rsidRPr="002F54FF">
              <w:rPr>
                <w:rFonts w:ascii="Times New Roman" w:hAnsi="Times New Roman" w:cs="Times New Roman"/>
              </w:rPr>
              <w:t>Le code doit être bien structuré et documenté pour faciliter la maintenance future.</w:t>
            </w:r>
          </w:p>
        </w:tc>
        <w:tc>
          <w:tcPr>
            <w:tcW w:w="4292" w:type="dxa"/>
          </w:tcPr>
          <w:p w14:paraId="7A11F194" w14:textId="7E3B5E40" w:rsidR="000E1D98" w:rsidRPr="002F54FF" w:rsidRDefault="00917D14" w:rsidP="00B06035">
            <w:pPr>
              <w:rPr>
                <w:rFonts w:ascii="Times New Roman" w:hAnsi="Times New Roman" w:cs="Times New Roman"/>
              </w:rPr>
            </w:pPr>
            <w:proofErr w:type="spellStart"/>
            <w:r w:rsidRPr="002F54FF">
              <w:rPr>
                <w:rFonts w:ascii="Times New Roman" w:hAnsi="Times New Roman" w:cs="Times New Roman"/>
              </w:rPr>
              <w:t>Supportabilité</w:t>
            </w:r>
            <w:proofErr w:type="spellEnd"/>
          </w:p>
        </w:tc>
      </w:tr>
      <w:tr w:rsidR="000E1D98" w:rsidRPr="002F54FF" w14:paraId="09B3F628" w14:textId="77777777" w:rsidTr="00C90AF4">
        <w:tc>
          <w:tcPr>
            <w:tcW w:w="2865" w:type="dxa"/>
          </w:tcPr>
          <w:p w14:paraId="5865D2A4" w14:textId="4F70D2BE" w:rsidR="000E1D98" w:rsidRPr="002F54FF" w:rsidRDefault="005167F6" w:rsidP="00B06035">
            <w:pPr>
              <w:rPr>
                <w:rFonts w:ascii="Times New Roman" w:hAnsi="Times New Roman" w:cs="Times New Roman"/>
              </w:rPr>
            </w:pPr>
            <w:r w:rsidRPr="002F54FF">
              <w:rPr>
                <w:rFonts w:ascii="Times New Roman" w:hAnsi="Times New Roman" w:cs="Times New Roman"/>
              </w:rPr>
              <w:t>Flexibilité</w:t>
            </w:r>
          </w:p>
        </w:tc>
        <w:tc>
          <w:tcPr>
            <w:tcW w:w="1726" w:type="dxa"/>
          </w:tcPr>
          <w:p w14:paraId="554EC43B" w14:textId="0E2A5574" w:rsidR="000E1D98" w:rsidRPr="002F54FF" w:rsidRDefault="00E52E99" w:rsidP="00B06035">
            <w:pPr>
              <w:rPr>
                <w:rFonts w:ascii="Times New Roman" w:hAnsi="Times New Roman" w:cs="Times New Roman"/>
              </w:rPr>
            </w:pPr>
            <w:r w:rsidRPr="002F54FF">
              <w:rPr>
                <w:rFonts w:ascii="Times New Roman" w:hAnsi="Times New Roman" w:cs="Times New Roman"/>
              </w:rPr>
              <w:t>NF8</w:t>
            </w:r>
          </w:p>
        </w:tc>
        <w:tc>
          <w:tcPr>
            <w:tcW w:w="1749" w:type="dxa"/>
          </w:tcPr>
          <w:p w14:paraId="49CADF6E" w14:textId="40F5FC01" w:rsidR="000E1D98" w:rsidRPr="002F54FF" w:rsidRDefault="00D11335" w:rsidP="00B06035">
            <w:pPr>
              <w:rPr>
                <w:rFonts w:ascii="Times New Roman" w:hAnsi="Times New Roman" w:cs="Times New Roman"/>
              </w:rPr>
            </w:pPr>
            <w:r w:rsidRPr="002F54FF">
              <w:rPr>
                <w:rFonts w:ascii="Times New Roman" w:hAnsi="Times New Roman" w:cs="Times New Roman"/>
              </w:rPr>
              <w:t>Le système doit être conçu de manière à permettre l'ajout facile de nouvelles fonctionnalités ou la modification des fonctionnalités existantes.</w:t>
            </w:r>
          </w:p>
        </w:tc>
        <w:tc>
          <w:tcPr>
            <w:tcW w:w="4292" w:type="dxa"/>
          </w:tcPr>
          <w:p w14:paraId="06EA4A31" w14:textId="7E84D2CC" w:rsidR="000E1D98" w:rsidRPr="002F54FF" w:rsidRDefault="00917D14" w:rsidP="00B06035">
            <w:pPr>
              <w:rPr>
                <w:rFonts w:ascii="Times New Roman" w:hAnsi="Times New Roman" w:cs="Times New Roman"/>
              </w:rPr>
            </w:pPr>
            <w:proofErr w:type="spellStart"/>
            <w:r w:rsidRPr="002F54FF">
              <w:rPr>
                <w:rFonts w:ascii="Times New Roman" w:hAnsi="Times New Roman" w:cs="Times New Roman"/>
              </w:rPr>
              <w:t>Supportabilité</w:t>
            </w:r>
            <w:proofErr w:type="spellEnd"/>
          </w:p>
        </w:tc>
      </w:tr>
      <w:tr w:rsidR="000E1D98" w:rsidRPr="002F54FF" w14:paraId="5FC773BF" w14:textId="77777777" w:rsidTr="00C90AF4">
        <w:tc>
          <w:tcPr>
            <w:tcW w:w="2865" w:type="dxa"/>
          </w:tcPr>
          <w:p w14:paraId="25DB8ADA" w14:textId="624994D5" w:rsidR="000E1D98" w:rsidRPr="002F54FF" w:rsidRDefault="005167F6" w:rsidP="00B06035">
            <w:pPr>
              <w:rPr>
                <w:rFonts w:ascii="Times New Roman" w:hAnsi="Times New Roman" w:cs="Times New Roman"/>
              </w:rPr>
            </w:pPr>
            <w:r w:rsidRPr="002F54FF">
              <w:rPr>
                <w:rFonts w:ascii="Times New Roman" w:hAnsi="Times New Roman" w:cs="Times New Roman"/>
              </w:rPr>
              <w:t>Fiabilité</w:t>
            </w:r>
          </w:p>
        </w:tc>
        <w:tc>
          <w:tcPr>
            <w:tcW w:w="1726" w:type="dxa"/>
          </w:tcPr>
          <w:p w14:paraId="726A87F0" w14:textId="40984CD1" w:rsidR="000E1D98" w:rsidRPr="002F54FF" w:rsidRDefault="00E52E99" w:rsidP="00B06035">
            <w:pPr>
              <w:rPr>
                <w:rFonts w:ascii="Times New Roman" w:hAnsi="Times New Roman" w:cs="Times New Roman"/>
              </w:rPr>
            </w:pPr>
            <w:r w:rsidRPr="002F54FF">
              <w:rPr>
                <w:rFonts w:ascii="Times New Roman" w:hAnsi="Times New Roman" w:cs="Times New Roman"/>
              </w:rPr>
              <w:t>NF9</w:t>
            </w:r>
          </w:p>
        </w:tc>
        <w:tc>
          <w:tcPr>
            <w:tcW w:w="1749" w:type="dxa"/>
          </w:tcPr>
          <w:p w14:paraId="7BEDEB9C" w14:textId="37A762A8" w:rsidR="000E1D98" w:rsidRPr="002F54FF" w:rsidRDefault="008C0BEB" w:rsidP="00B06035">
            <w:pPr>
              <w:rPr>
                <w:rFonts w:ascii="Times New Roman" w:hAnsi="Times New Roman" w:cs="Times New Roman"/>
              </w:rPr>
            </w:pPr>
            <w:r w:rsidRPr="002F54FF">
              <w:rPr>
                <w:rFonts w:ascii="Times New Roman" w:hAnsi="Times New Roman" w:cs="Times New Roman"/>
              </w:rPr>
              <w:t>Le système doit être robuste et gérer correctement les erreurs potentielles.</w:t>
            </w:r>
          </w:p>
        </w:tc>
        <w:tc>
          <w:tcPr>
            <w:tcW w:w="4292" w:type="dxa"/>
          </w:tcPr>
          <w:p w14:paraId="7174AF63" w14:textId="44DCDBA4" w:rsidR="000E1D98" w:rsidRPr="002F54FF" w:rsidRDefault="00F945F9" w:rsidP="00B06035">
            <w:pPr>
              <w:rPr>
                <w:rFonts w:ascii="Times New Roman" w:hAnsi="Times New Roman" w:cs="Times New Roman"/>
              </w:rPr>
            </w:pPr>
            <w:r w:rsidRPr="002F54FF">
              <w:rPr>
                <w:rFonts w:ascii="Times New Roman" w:hAnsi="Times New Roman" w:cs="Times New Roman"/>
              </w:rPr>
              <w:t>Fiabilité</w:t>
            </w:r>
          </w:p>
        </w:tc>
      </w:tr>
      <w:tr w:rsidR="000E1D98" w:rsidRPr="002F54FF" w14:paraId="2CA9CCC3" w14:textId="77777777" w:rsidTr="00C90AF4">
        <w:tc>
          <w:tcPr>
            <w:tcW w:w="2865" w:type="dxa"/>
          </w:tcPr>
          <w:p w14:paraId="33FC5E4A" w14:textId="563B4C6E" w:rsidR="000E1D98" w:rsidRPr="002F54FF" w:rsidRDefault="003E7022" w:rsidP="00B06035">
            <w:pPr>
              <w:rPr>
                <w:rFonts w:ascii="Times New Roman" w:hAnsi="Times New Roman" w:cs="Times New Roman"/>
              </w:rPr>
            </w:pPr>
            <w:r w:rsidRPr="002F54FF">
              <w:rPr>
                <w:rFonts w:ascii="Times New Roman" w:hAnsi="Times New Roman" w:cs="Times New Roman"/>
              </w:rPr>
              <w:t>Compatibilité</w:t>
            </w:r>
          </w:p>
        </w:tc>
        <w:tc>
          <w:tcPr>
            <w:tcW w:w="1726" w:type="dxa"/>
          </w:tcPr>
          <w:p w14:paraId="73BA0D6E" w14:textId="10D22A10" w:rsidR="000E1D98" w:rsidRPr="002F54FF" w:rsidRDefault="00E52E99" w:rsidP="00B06035">
            <w:pPr>
              <w:rPr>
                <w:rFonts w:ascii="Times New Roman" w:hAnsi="Times New Roman" w:cs="Times New Roman"/>
              </w:rPr>
            </w:pPr>
            <w:r w:rsidRPr="002F54FF">
              <w:rPr>
                <w:rFonts w:ascii="Times New Roman" w:hAnsi="Times New Roman" w:cs="Times New Roman"/>
              </w:rPr>
              <w:t>NF10</w:t>
            </w:r>
          </w:p>
        </w:tc>
        <w:tc>
          <w:tcPr>
            <w:tcW w:w="1749" w:type="dxa"/>
          </w:tcPr>
          <w:p w14:paraId="43A218EA" w14:textId="004CA9C0" w:rsidR="000E1D98" w:rsidRPr="002F54FF" w:rsidRDefault="00615E90" w:rsidP="00B06035">
            <w:pPr>
              <w:rPr>
                <w:rFonts w:ascii="Times New Roman" w:hAnsi="Times New Roman" w:cs="Times New Roman"/>
              </w:rPr>
            </w:pPr>
            <w:r w:rsidRPr="002F54FF">
              <w:rPr>
                <w:rFonts w:ascii="Times New Roman" w:hAnsi="Times New Roman" w:cs="Times New Roman"/>
              </w:rPr>
              <w:t>Le système doit pouvoir communiquer avec le sous-système de paie existant.</w:t>
            </w:r>
          </w:p>
        </w:tc>
        <w:tc>
          <w:tcPr>
            <w:tcW w:w="4292" w:type="dxa"/>
          </w:tcPr>
          <w:p w14:paraId="3CA2AED6" w14:textId="1175F5DB" w:rsidR="000E1D98" w:rsidRPr="002F54FF" w:rsidRDefault="00502FB1" w:rsidP="00B06035">
            <w:pPr>
              <w:rPr>
                <w:rFonts w:ascii="Times New Roman" w:hAnsi="Times New Roman" w:cs="Times New Roman"/>
              </w:rPr>
            </w:pPr>
            <w:proofErr w:type="spellStart"/>
            <w:r w:rsidRPr="002F54FF">
              <w:rPr>
                <w:rFonts w:ascii="Times New Roman" w:hAnsi="Times New Roman" w:cs="Times New Roman"/>
              </w:rPr>
              <w:t>Supportabilité</w:t>
            </w:r>
            <w:proofErr w:type="spellEnd"/>
          </w:p>
        </w:tc>
      </w:tr>
      <w:tr w:rsidR="000E1D98" w:rsidRPr="002F54FF" w14:paraId="25F174FA" w14:textId="77777777" w:rsidTr="00C90AF4">
        <w:tc>
          <w:tcPr>
            <w:tcW w:w="2865" w:type="dxa"/>
          </w:tcPr>
          <w:p w14:paraId="683DC66B" w14:textId="195E19F5" w:rsidR="000E1D98" w:rsidRPr="002F54FF" w:rsidRDefault="00F945F9" w:rsidP="00B06035">
            <w:pPr>
              <w:rPr>
                <w:rFonts w:ascii="Times New Roman" w:hAnsi="Times New Roman" w:cs="Times New Roman"/>
              </w:rPr>
            </w:pPr>
            <w:r w:rsidRPr="002F54FF">
              <w:rPr>
                <w:rFonts w:ascii="Times New Roman" w:hAnsi="Times New Roman" w:cs="Times New Roman"/>
              </w:rPr>
              <w:t>Scalabilité</w:t>
            </w:r>
          </w:p>
        </w:tc>
        <w:tc>
          <w:tcPr>
            <w:tcW w:w="1726" w:type="dxa"/>
          </w:tcPr>
          <w:p w14:paraId="24F1E697" w14:textId="43033337" w:rsidR="000E1D98" w:rsidRPr="002F54FF" w:rsidRDefault="00E52E99" w:rsidP="00B06035">
            <w:pPr>
              <w:rPr>
                <w:rFonts w:ascii="Times New Roman" w:hAnsi="Times New Roman" w:cs="Times New Roman"/>
              </w:rPr>
            </w:pPr>
            <w:r w:rsidRPr="002F54FF">
              <w:rPr>
                <w:rFonts w:ascii="Times New Roman" w:hAnsi="Times New Roman" w:cs="Times New Roman"/>
              </w:rPr>
              <w:t>NF11</w:t>
            </w:r>
          </w:p>
        </w:tc>
        <w:tc>
          <w:tcPr>
            <w:tcW w:w="1749" w:type="dxa"/>
          </w:tcPr>
          <w:p w14:paraId="6F280206" w14:textId="2096A85C" w:rsidR="000E1D98" w:rsidRPr="002F54FF" w:rsidRDefault="004752A2" w:rsidP="00B06035">
            <w:pPr>
              <w:rPr>
                <w:rFonts w:ascii="Times New Roman" w:hAnsi="Times New Roman" w:cs="Times New Roman"/>
              </w:rPr>
            </w:pPr>
            <w:r w:rsidRPr="002F54FF">
              <w:rPr>
                <w:rFonts w:ascii="Times New Roman" w:hAnsi="Times New Roman" w:cs="Times New Roman"/>
              </w:rPr>
              <w:t xml:space="preserve">Le système doit pouvoir gérer un nombre croissant d'employés et de projets sans </w:t>
            </w:r>
            <w:r w:rsidRPr="002F54FF">
              <w:rPr>
                <w:rFonts w:ascii="Times New Roman" w:hAnsi="Times New Roman" w:cs="Times New Roman"/>
              </w:rPr>
              <w:lastRenderedPageBreak/>
              <w:t>dégradation significative des performances.</w:t>
            </w:r>
          </w:p>
        </w:tc>
        <w:tc>
          <w:tcPr>
            <w:tcW w:w="4292" w:type="dxa"/>
          </w:tcPr>
          <w:p w14:paraId="6CE291D8" w14:textId="70C36686" w:rsidR="000E1D98" w:rsidRPr="002F54FF" w:rsidRDefault="00AB1FEE" w:rsidP="00B06035">
            <w:pPr>
              <w:rPr>
                <w:rFonts w:ascii="Times New Roman" w:hAnsi="Times New Roman" w:cs="Times New Roman"/>
              </w:rPr>
            </w:pPr>
            <w:r w:rsidRPr="002F54FF">
              <w:rPr>
                <w:rFonts w:ascii="Times New Roman" w:hAnsi="Times New Roman" w:cs="Times New Roman"/>
              </w:rPr>
              <w:lastRenderedPageBreak/>
              <w:t>Performance</w:t>
            </w:r>
          </w:p>
        </w:tc>
      </w:tr>
      <w:tr w:rsidR="000E1D98" w:rsidRPr="002F54FF" w14:paraId="53715F01" w14:textId="77777777" w:rsidTr="00C90AF4">
        <w:tc>
          <w:tcPr>
            <w:tcW w:w="2865" w:type="dxa"/>
          </w:tcPr>
          <w:p w14:paraId="0FB49A5C" w14:textId="5F958C39" w:rsidR="000E1D98" w:rsidRPr="002F54FF" w:rsidRDefault="00F45CE6" w:rsidP="00B06035">
            <w:pPr>
              <w:rPr>
                <w:rFonts w:ascii="Times New Roman" w:hAnsi="Times New Roman" w:cs="Times New Roman"/>
              </w:rPr>
            </w:pPr>
            <w:r w:rsidRPr="002F54FF">
              <w:rPr>
                <w:rFonts w:ascii="Times New Roman" w:hAnsi="Times New Roman" w:cs="Times New Roman"/>
              </w:rPr>
              <w:t>Conformité</w:t>
            </w:r>
          </w:p>
        </w:tc>
        <w:tc>
          <w:tcPr>
            <w:tcW w:w="1726" w:type="dxa"/>
          </w:tcPr>
          <w:p w14:paraId="1E927319" w14:textId="243EE4A2" w:rsidR="000E1D98" w:rsidRPr="002F54FF" w:rsidRDefault="00E52E99" w:rsidP="00B06035">
            <w:pPr>
              <w:rPr>
                <w:rFonts w:ascii="Times New Roman" w:hAnsi="Times New Roman" w:cs="Times New Roman"/>
              </w:rPr>
            </w:pPr>
            <w:r w:rsidRPr="002F54FF">
              <w:rPr>
                <w:rFonts w:ascii="Times New Roman" w:hAnsi="Times New Roman" w:cs="Times New Roman"/>
              </w:rPr>
              <w:t>NF12</w:t>
            </w:r>
          </w:p>
        </w:tc>
        <w:tc>
          <w:tcPr>
            <w:tcW w:w="1749" w:type="dxa"/>
          </w:tcPr>
          <w:p w14:paraId="735637FB" w14:textId="14F9DB8B" w:rsidR="000E1D98" w:rsidRPr="002F54FF" w:rsidRDefault="004752A2" w:rsidP="00B06035">
            <w:pPr>
              <w:rPr>
                <w:rFonts w:ascii="Times New Roman" w:hAnsi="Times New Roman" w:cs="Times New Roman"/>
              </w:rPr>
            </w:pPr>
            <w:r w:rsidRPr="002F54FF">
              <w:rPr>
                <w:rFonts w:ascii="Times New Roman" w:hAnsi="Times New Roman" w:cs="Times New Roman"/>
              </w:rPr>
              <w:t>Le système doit respecter les réglementations en matière de protection des données personnelles et de gestion des informations de paie.</w:t>
            </w:r>
          </w:p>
        </w:tc>
        <w:tc>
          <w:tcPr>
            <w:tcW w:w="4292" w:type="dxa"/>
          </w:tcPr>
          <w:p w14:paraId="4DAE9756" w14:textId="40DC79AF" w:rsidR="000E1D98" w:rsidRPr="002F54FF" w:rsidRDefault="00F945F9" w:rsidP="00B06035">
            <w:pPr>
              <w:rPr>
                <w:rFonts w:ascii="Times New Roman" w:hAnsi="Times New Roman" w:cs="Times New Roman"/>
              </w:rPr>
            </w:pPr>
            <w:r w:rsidRPr="002F54FF">
              <w:rPr>
                <w:rFonts w:ascii="Times New Roman" w:hAnsi="Times New Roman" w:cs="Times New Roman"/>
              </w:rPr>
              <w:t>Fiabilité</w:t>
            </w:r>
          </w:p>
        </w:tc>
      </w:tr>
    </w:tbl>
    <w:p w14:paraId="3E05275D" w14:textId="77777777" w:rsidR="00C205A5" w:rsidRPr="002F54FF" w:rsidRDefault="00C205A5" w:rsidP="00B06035">
      <w:pPr>
        <w:rPr>
          <w:rFonts w:ascii="Times New Roman" w:hAnsi="Times New Roman" w:cs="Times New Roman"/>
        </w:rPr>
      </w:pPr>
    </w:p>
    <w:p w14:paraId="049E060B" w14:textId="77777777" w:rsidR="00C205A5" w:rsidRPr="002F54FF" w:rsidRDefault="00C205A5" w:rsidP="00B06035">
      <w:pPr>
        <w:rPr>
          <w:rFonts w:ascii="Times New Roman" w:hAnsi="Times New Roman" w:cs="Times New Roman"/>
        </w:rPr>
      </w:pPr>
    </w:p>
    <w:p w14:paraId="34D3833E" w14:textId="40C0F4C7" w:rsidR="003A483B" w:rsidRPr="00C90AF4" w:rsidRDefault="00EC0528" w:rsidP="003A483B">
      <w:pPr>
        <w:spacing w:before="100" w:beforeAutospacing="1" w:after="100" w:afterAutospacing="1" w:line="240" w:lineRule="auto"/>
        <w:rPr>
          <w:rFonts w:ascii="Times New Roman" w:eastAsia="Times New Roman" w:hAnsi="Times New Roman" w:cs="Times New Roman"/>
          <w:b/>
          <w:bCs/>
          <w:kern w:val="0"/>
          <w:sz w:val="28"/>
          <w:szCs w:val="28"/>
          <w:lang w:eastAsia="fr-CA"/>
          <w14:ligatures w14:val="none"/>
        </w:rPr>
      </w:pPr>
      <w:r w:rsidRPr="00C90AF4">
        <w:rPr>
          <w:rFonts w:ascii="Times New Roman" w:eastAsia="Times New Roman" w:hAnsi="Times New Roman" w:cs="Times New Roman"/>
          <w:b/>
          <w:bCs/>
          <w:kern w:val="0"/>
          <w:sz w:val="28"/>
          <w:szCs w:val="28"/>
          <w:lang w:eastAsia="fr-CA"/>
          <w14:ligatures w14:val="none"/>
        </w:rPr>
        <w:t>S</w:t>
      </w:r>
      <w:r w:rsidR="00D15762" w:rsidRPr="00C90AF4">
        <w:rPr>
          <w:rFonts w:ascii="Times New Roman" w:eastAsia="Times New Roman" w:hAnsi="Times New Roman" w:cs="Times New Roman"/>
          <w:b/>
          <w:bCs/>
          <w:kern w:val="0"/>
          <w:sz w:val="28"/>
          <w:szCs w:val="28"/>
          <w:lang w:eastAsia="fr-CA"/>
          <w14:ligatures w14:val="none"/>
        </w:rPr>
        <w:t>cenario</w:t>
      </w:r>
      <w:r w:rsidRPr="00C90AF4">
        <w:rPr>
          <w:rFonts w:ascii="Times New Roman" w:eastAsia="Times New Roman" w:hAnsi="Times New Roman" w:cs="Times New Roman"/>
          <w:b/>
          <w:bCs/>
          <w:kern w:val="0"/>
          <w:sz w:val="28"/>
          <w:szCs w:val="28"/>
          <w:lang w:eastAsia="fr-CA"/>
          <w14:ligatures w14:val="none"/>
        </w:rPr>
        <w:t>s de Débuter une activité</w:t>
      </w:r>
    </w:p>
    <w:p w14:paraId="2D082CA5" w14:textId="03D2FB06" w:rsidR="003A483B" w:rsidRPr="002F54FF" w:rsidRDefault="003A483B" w:rsidP="003A483B">
      <w:pPr>
        <w:spacing w:before="100" w:beforeAutospacing="1" w:after="100" w:afterAutospacing="1" w:line="240" w:lineRule="auto"/>
        <w:rPr>
          <w:rFonts w:ascii="Times New Roman" w:eastAsia="Times New Roman" w:hAnsi="Times New Roman" w:cs="Times New Roman"/>
          <w:kern w:val="0"/>
          <w:lang w:eastAsia="fr-CA"/>
          <w14:ligatures w14:val="none"/>
        </w:rPr>
      </w:pPr>
    </w:p>
    <w:tbl>
      <w:tblPr>
        <w:tblStyle w:val="Grilledutableau"/>
        <w:tblW w:w="0" w:type="auto"/>
        <w:tblInd w:w="-1139" w:type="dxa"/>
        <w:tblLook w:val="04A0" w:firstRow="1" w:lastRow="0" w:firstColumn="1" w:lastColumn="0" w:noHBand="0" w:noVBand="1"/>
      </w:tblPr>
      <w:tblGrid>
        <w:gridCol w:w="9769"/>
      </w:tblGrid>
      <w:tr w:rsidR="00F67DC8" w:rsidRPr="002F54FF" w14:paraId="5BA4E659" w14:textId="77777777" w:rsidTr="00887F18">
        <w:tc>
          <w:tcPr>
            <w:tcW w:w="9769" w:type="dxa"/>
          </w:tcPr>
          <w:p w14:paraId="54023412" w14:textId="717AAAED" w:rsidR="00A73E7B" w:rsidRPr="002F54FF" w:rsidRDefault="00A73E7B" w:rsidP="003A483B">
            <w:pPr>
              <w:spacing w:before="100" w:beforeAutospacing="1" w:after="100" w:afterAutospacing="1"/>
              <w:rPr>
                <w:rFonts w:ascii="Times New Roman" w:eastAsia="Times New Roman" w:hAnsi="Times New Roman" w:cs="Times New Roman"/>
                <w:kern w:val="0"/>
                <w:lang w:eastAsia="fr-CA"/>
                <w14:ligatures w14:val="none"/>
              </w:rPr>
            </w:pPr>
          </w:p>
          <w:tbl>
            <w:tblPr>
              <w:tblStyle w:val="Grilledutableau"/>
              <w:tblW w:w="0" w:type="auto"/>
              <w:tblLook w:val="04A0" w:firstRow="1" w:lastRow="0" w:firstColumn="1" w:lastColumn="0" w:noHBand="0" w:noVBand="1"/>
            </w:tblPr>
            <w:tblGrid>
              <w:gridCol w:w="4771"/>
              <w:gridCol w:w="4772"/>
            </w:tblGrid>
            <w:tr w:rsidR="00A73E7B" w:rsidRPr="002F54FF" w14:paraId="7C03E4F9" w14:textId="77777777" w:rsidTr="009D431B">
              <w:tc>
                <w:tcPr>
                  <w:tcW w:w="4771" w:type="dxa"/>
                  <w:shd w:val="clear" w:color="auto" w:fill="83CAEB" w:themeFill="accent1" w:themeFillTint="66"/>
                </w:tcPr>
                <w:p w14:paraId="2E59832A" w14:textId="107E89E3" w:rsidR="00A73E7B" w:rsidRPr="002F54FF" w:rsidRDefault="00A73E7B"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Titre :</w:t>
                  </w:r>
                </w:p>
              </w:tc>
              <w:tc>
                <w:tcPr>
                  <w:tcW w:w="4772" w:type="dxa"/>
                  <w:shd w:val="clear" w:color="auto" w:fill="83CAEB" w:themeFill="accent1" w:themeFillTint="66"/>
                </w:tcPr>
                <w:p w14:paraId="3B09A4CB" w14:textId="35B5D61C" w:rsidR="00A73E7B" w:rsidRPr="002F54FF" w:rsidRDefault="00A73E7B"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 xml:space="preserve"> Débuter une activité</w:t>
                  </w:r>
                </w:p>
              </w:tc>
            </w:tr>
            <w:tr w:rsidR="00A73E7B" w:rsidRPr="002F54FF" w14:paraId="18350A18" w14:textId="77777777" w:rsidTr="009D431B">
              <w:tc>
                <w:tcPr>
                  <w:tcW w:w="4771" w:type="dxa"/>
                  <w:shd w:val="clear" w:color="auto" w:fill="83CAEB" w:themeFill="accent1" w:themeFillTint="66"/>
                </w:tcPr>
                <w:p w14:paraId="3C740D82" w14:textId="4BE6C88E" w:rsidR="00A73E7B" w:rsidRPr="002F54FF" w:rsidRDefault="0002211E"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 xml:space="preserve"> Acteur principal :</w:t>
                  </w:r>
                </w:p>
              </w:tc>
              <w:tc>
                <w:tcPr>
                  <w:tcW w:w="4772" w:type="dxa"/>
                  <w:shd w:val="clear" w:color="auto" w:fill="83CAEB" w:themeFill="accent1" w:themeFillTint="66"/>
                </w:tcPr>
                <w:p w14:paraId="4B37012D" w14:textId="1707169A" w:rsidR="00A73E7B" w:rsidRPr="002F54FF" w:rsidRDefault="0002211E"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 xml:space="preserve">  Employé</w:t>
                  </w:r>
                </w:p>
              </w:tc>
            </w:tr>
            <w:tr w:rsidR="00A73E7B" w:rsidRPr="002F54FF" w14:paraId="1D7EEE1D" w14:textId="77777777" w:rsidTr="009D431B">
              <w:tc>
                <w:tcPr>
                  <w:tcW w:w="4771" w:type="dxa"/>
                  <w:shd w:val="clear" w:color="auto" w:fill="83CAEB" w:themeFill="accent1" w:themeFillTint="66"/>
                </w:tcPr>
                <w:p w14:paraId="45D10007" w14:textId="48061970" w:rsidR="00A73E7B" w:rsidRPr="002F54FF" w:rsidRDefault="0002211E"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Acteur secondaire :</w:t>
                  </w:r>
                </w:p>
              </w:tc>
              <w:tc>
                <w:tcPr>
                  <w:tcW w:w="4772" w:type="dxa"/>
                  <w:shd w:val="clear" w:color="auto" w:fill="83CAEB" w:themeFill="accent1" w:themeFillTint="66"/>
                </w:tcPr>
                <w:p w14:paraId="7DFAE70E" w14:textId="77777777" w:rsidR="00A73E7B" w:rsidRPr="002F54FF" w:rsidRDefault="00A73E7B" w:rsidP="003A483B">
                  <w:pPr>
                    <w:spacing w:before="100" w:beforeAutospacing="1" w:after="100" w:afterAutospacing="1"/>
                    <w:rPr>
                      <w:rFonts w:ascii="Times New Roman" w:eastAsia="Times New Roman" w:hAnsi="Times New Roman" w:cs="Times New Roman"/>
                      <w:kern w:val="0"/>
                      <w:lang w:eastAsia="fr-CA"/>
                      <w14:ligatures w14:val="none"/>
                    </w:rPr>
                  </w:pPr>
                </w:p>
              </w:tc>
            </w:tr>
            <w:tr w:rsidR="00A73E7B" w:rsidRPr="002F54FF" w14:paraId="4409CEEB" w14:textId="77777777" w:rsidTr="009D431B">
              <w:tc>
                <w:tcPr>
                  <w:tcW w:w="4771" w:type="dxa"/>
                  <w:shd w:val="clear" w:color="auto" w:fill="83CAEB" w:themeFill="accent1" w:themeFillTint="66"/>
                </w:tcPr>
                <w:p w14:paraId="298182E9" w14:textId="2FA4407F" w:rsidR="00A73E7B" w:rsidRPr="002F54FF" w:rsidRDefault="0002211E"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Description du sommaire</w:t>
                  </w:r>
                  <w:r w:rsidR="000C6E94" w:rsidRPr="002F54FF">
                    <w:rPr>
                      <w:rFonts w:ascii="Times New Roman" w:eastAsia="Times New Roman" w:hAnsi="Times New Roman" w:cs="Times New Roman"/>
                      <w:kern w:val="0"/>
                      <w:lang w:eastAsia="fr-CA"/>
                      <w14:ligatures w14:val="none"/>
                    </w:rPr>
                    <w:t> :</w:t>
                  </w:r>
                </w:p>
              </w:tc>
              <w:tc>
                <w:tcPr>
                  <w:tcW w:w="4772" w:type="dxa"/>
                  <w:shd w:val="clear" w:color="auto" w:fill="83CAEB" w:themeFill="accent1" w:themeFillTint="66"/>
                </w:tcPr>
                <w:p w14:paraId="6887FD35" w14:textId="44C24BAE" w:rsidR="00A73E7B" w:rsidRPr="002F54FF" w:rsidRDefault="003C6C79"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hAnsi="Times New Roman" w:cs="Times New Roman"/>
                    </w:rPr>
                    <w:t>Permet à un employé connecté de commencer une nouvelle activité en choisissant un projet et une discipline associés.</w:t>
                  </w:r>
                </w:p>
              </w:tc>
            </w:tr>
            <w:tr w:rsidR="00A73E7B" w:rsidRPr="002F54FF" w14:paraId="6B90A8A8" w14:textId="77777777" w:rsidTr="009D431B">
              <w:tc>
                <w:tcPr>
                  <w:tcW w:w="4771" w:type="dxa"/>
                  <w:shd w:val="clear" w:color="auto" w:fill="83CAEB" w:themeFill="accent1" w:themeFillTint="66"/>
                </w:tcPr>
                <w:p w14:paraId="4753E018" w14:textId="35D1B938" w:rsidR="00A73E7B" w:rsidRPr="002F54FF" w:rsidRDefault="000C6E94"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Préconditions :</w:t>
                  </w:r>
                </w:p>
              </w:tc>
              <w:tc>
                <w:tcPr>
                  <w:tcW w:w="4772" w:type="dxa"/>
                  <w:shd w:val="clear" w:color="auto" w:fill="83CAEB" w:themeFill="accent1" w:themeFillTint="66"/>
                </w:tcPr>
                <w:p w14:paraId="51650B1E" w14:textId="2DC4B119" w:rsidR="00D04BBA" w:rsidRPr="002F54FF" w:rsidRDefault="00D04BBA" w:rsidP="00D04BBA">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ab/>
                    <w:t>L'employé est enregistré dans le système</w:t>
                  </w:r>
                </w:p>
                <w:p w14:paraId="2C57CDE3" w14:textId="7ED0DD3F" w:rsidR="00A73E7B" w:rsidRPr="002F54FF" w:rsidRDefault="00D04BBA" w:rsidP="00D04BBA">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ab/>
                    <w:t>L'employé n'a pas d'activité en cours</w:t>
                  </w:r>
                </w:p>
                <w:p w14:paraId="140541A4" w14:textId="72B0AC5A" w:rsidR="00D96E09" w:rsidRPr="002F54FF" w:rsidRDefault="00D96E09" w:rsidP="00D96E09">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ab/>
                    <w:t>L'employé est enregistré dans le système</w:t>
                  </w:r>
                </w:p>
                <w:p w14:paraId="0B0B6C83" w14:textId="77777777" w:rsidR="00D04BBA" w:rsidRPr="002F54FF" w:rsidRDefault="00D96E09" w:rsidP="00D96E09">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ab/>
                    <w:t>L'employé a une activité en cours</w:t>
                  </w:r>
                </w:p>
                <w:p w14:paraId="77C8C092" w14:textId="7C6A2DA6" w:rsidR="0000397D" w:rsidRPr="002F54FF" w:rsidRDefault="00872378" w:rsidP="00D96E09">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 xml:space="preserve">L’employé se connecte au système </w:t>
                  </w:r>
                </w:p>
              </w:tc>
            </w:tr>
            <w:tr w:rsidR="00A73E7B" w:rsidRPr="002F54FF" w14:paraId="5F258989" w14:textId="77777777" w:rsidTr="009D431B">
              <w:tc>
                <w:tcPr>
                  <w:tcW w:w="4771" w:type="dxa"/>
                  <w:shd w:val="clear" w:color="auto" w:fill="83CAEB" w:themeFill="accent1" w:themeFillTint="66"/>
                </w:tcPr>
                <w:p w14:paraId="27A32C8B" w14:textId="34063973" w:rsidR="00A73E7B" w:rsidRPr="002F54FF" w:rsidRDefault="000C6E94"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Post – conditions :</w:t>
                  </w:r>
                </w:p>
              </w:tc>
              <w:tc>
                <w:tcPr>
                  <w:tcW w:w="4772" w:type="dxa"/>
                  <w:shd w:val="clear" w:color="auto" w:fill="83CAEB" w:themeFill="accent1" w:themeFillTint="66"/>
                </w:tcPr>
                <w:p w14:paraId="58C71126" w14:textId="7D56044B" w:rsidR="00D96E09" w:rsidRPr="002F54FF" w:rsidRDefault="00D96E09" w:rsidP="00D96E09">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ab/>
                    <w:t>Une nouvelle activité est enregistrée dans le système pour l'employé</w:t>
                  </w:r>
                </w:p>
                <w:p w14:paraId="394A3395" w14:textId="3FECDFE4" w:rsidR="00A73E7B" w:rsidRPr="002F54FF" w:rsidRDefault="00D96E09" w:rsidP="00D96E09">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lastRenderedPageBreak/>
                    <w:tab/>
                    <w:t>L'heure et la date de début de l'activité sont enregistrées</w:t>
                  </w:r>
                </w:p>
                <w:p w14:paraId="39F09F8C" w14:textId="67E9BB1D" w:rsidR="00D96E09" w:rsidRPr="002F54FF" w:rsidRDefault="00D96E09" w:rsidP="00D96E09">
                  <w:pPr>
                    <w:spacing w:before="100" w:beforeAutospacing="1" w:after="100" w:afterAutospacing="1"/>
                    <w:rPr>
                      <w:rFonts w:ascii="Times New Roman" w:eastAsia="Times New Roman" w:hAnsi="Times New Roman" w:cs="Times New Roman"/>
                      <w:kern w:val="0"/>
                      <w:lang w:eastAsia="fr-CA"/>
                      <w14:ligatures w14:val="none"/>
                    </w:rPr>
                  </w:pPr>
                </w:p>
              </w:tc>
            </w:tr>
          </w:tbl>
          <w:p w14:paraId="1C680B94" w14:textId="03CFBFEA" w:rsidR="00F67DC8" w:rsidRPr="002F54FF" w:rsidRDefault="00F67DC8" w:rsidP="003A483B">
            <w:pPr>
              <w:spacing w:before="100" w:beforeAutospacing="1" w:after="100" w:afterAutospacing="1"/>
              <w:rPr>
                <w:rFonts w:ascii="Times New Roman" w:eastAsia="Times New Roman" w:hAnsi="Times New Roman" w:cs="Times New Roman"/>
                <w:kern w:val="0"/>
                <w:lang w:eastAsia="fr-CA"/>
                <w14:ligatures w14:val="none"/>
              </w:rPr>
            </w:pPr>
          </w:p>
          <w:tbl>
            <w:tblPr>
              <w:tblStyle w:val="Grilledutableau"/>
              <w:tblW w:w="0" w:type="auto"/>
              <w:tblLook w:val="04A0" w:firstRow="1" w:lastRow="0" w:firstColumn="1" w:lastColumn="0" w:noHBand="0" w:noVBand="1"/>
            </w:tblPr>
            <w:tblGrid>
              <w:gridCol w:w="9543"/>
            </w:tblGrid>
            <w:tr w:rsidR="00994EDB" w:rsidRPr="002F54FF" w14:paraId="61DB925A" w14:textId="77777777" w:rsidTr="00B1374B">
              <w:tc>
                <w:tcPr>
                  <w:tcW w:w="9543" w:type="dxa"/>
                  <w:shd w:val="clear" w:color="auto" w:fill="47D459" w:themeFill="accent3" w:themeFillTint="99"/>
                </w:tcPr>
                <w:p w14:paraId="40DFB97C" w14:textId="5FFDD914" w:rsidR="00994EDB" w:rsidRPr="002F54FF" w:rsidRDefault="00B1374B"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Scénario principal :</w:t>
                  </w:r>
                </w:p>
              </w:tc>
            </w:tr>
          </w:tbl>
          <w:p w14:paraId="27ED738A" w14:textId="77777777" w:rsidR="002E6D74" w:rsidRPr="002F54FF" w:rsidRDefault="002E6D74" w:rsidP="002E6D74">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1.</w:t>
            </w:r>
            <w:r w:rsidRPr="002F54FF">
              <w:rPr>
                <w:rFonts w:ascii="Times New Roman" w:eastAsia="Times New Roman" w:hAnsi="Times New Roman" w:cs="Times New Roman"/>
                <w:kern w:val="0"/>
                <w:lang w:eastAsia="fr-CA"/>
                <w14:ligatures w14:val="none"/>
              </w:rPr>
              <w:tab/>
              <w:t>L'employé se connecte au système avec son nom d'usager et son ID</w:t>
            </w:r>
          </w:p>
          <w:p w14:paraId="5B763532" w14:textId="77777777" w:rsidR="002E6D74" w:rsidRPr="002F54FF" w:rsidRDefault="002E6D74" w:rsidP="002E6D74">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2.</w:t>
            </w:r>
            <w:r w:rsidRPr="002F54FF">
              <w:rPr>
                <w:rFonts w:ascii="Times New Roman" w:eastAsia="Times New Roman" w:hAnsi="Times New Roman" w:cs="Times New Roman"/>
                <w:kern w:val="0"/>
                <w:lang w:eastAsia="fr-CA"/>
                <w14:ligatures w14:val="none"/>
              </w:rPr>
              <w:tab/>
              <w:t>Le système valide les informations de connexion</w:t>
            </w:r>
          </w:p>
          <w:p w14:paraId="60E3A49E" w14:textId="77777777" w:rsidR="002E6D74" w:rsidRPr="002F54FF" w:rsidRDefault="002E6D74" w:rsidP="002E6D74">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3.</w:t>
            </w:r>
            <w:r w:rsidRPr="002F54FF">
              <w:rPr>
                <w:rFonts w:ascii="Times New Roman" w:eastAsia="Times New Roman" w:hAnsi="Times New Roman" w:cs="Times New Roman"/>
                <w:kern w:val="0"/>
                <w:lang w:eastAsia="fr-CA"/>
                <w14:ligatures w14:val="none"/>
              </w:rPr>
              <w:tab/>
              <w:t>L'employé sélectionne l'option "Débuter une Activité"</w:t>
            </w:r>
          </w:p>
          <w:p w14:paraId="182F18FE" w14:textId="77777777" w:rsidR="002E6D74" w:rsidRPr="002F54FF" w:rsidRDefault="002E6D74" w:rsidP="002E6D74">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4.</w:t>
            </w:r>
            <w:r w:rsidRPr="002F54FF">
              <w:rPr>
                <w:rFonts w:ascii="Times New Roman" w:eastAsia="Times New Roman" w:hAnsi="Times New Roman" w:cs="Times New Roman"/>
                <w:kern w:val="0"/>
                <w:lang w:eastAsia="fr-CA"/>
                <w14:ligatures w14:val="none"/>
              </w:rPr>
              <w:tab/>
              <w:t>Le système affiche la liste des projets auxquels l'employé est assigné</w:t>
            </w:r>
          </w:p>
          <w:p w14:paraId="61DE88B6" w14:textId="77777777" w:rsidR="002E6D74" w:rsidRPr="002F54FF" w:rsidRDefault="002E6D74" w:rsidP="002E6D74">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5.</w:t>
            </w:r>
            <w:r w:rsidRPr="002F54FF">
              <w:rPr>
                <w:rFonts w:ascii="Times New Roman" w:eastAsia="Times New Roman" w:hAnsi="Times New Roman" w:cs="Times New Roman"/>
                <w:kern w:val="0"/>
                <w:lang w:eastAsia="fr-CA"/>
                <w14:ligatures w14:val="none"/>
              </w:rPr>
              <w:tab/>
              <w:t>L'employé choisit un projet dans la liste</w:t>
            </w:r>
          </w:p>
          <w:p w14:paraId="312F900D" w14:textId="77777777" w:rsidR="002E6D74" w:rsidRPr="002F54FF" w:rsidRDefault="002E6D74" w:rsidP="002E6D74">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6.</w:t>
            </w:r>
            <w:r w:rsidRPr="002F54FF">
              <w:rPr>
                <w:rFonts w:ascii="Times New Roman" w:eastAsia="Times New Roman" w:hAnsi="Times New Roman" w:cs="Times New Roman"/>
                <w:kern w:val="0"/>
                <w:lang w:eastAsia="fr-CA"/>
                <w14:ligatures w14:val="none"/>
              </w:rPr>
              <w:tab/>
              <w:t>Le système affiche la liste des disciplines disponibles pour le projet</w:t>
            </w:r>
          </w:p>
          <w:p w14:paraId="08B605B6" w14:textId="77777777" w:rsidR="002E6D74" w:rsidRPr="002F54FF" w:rsidRDefault="002E6D74" w:rsidP="002E6D74">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7.</w:t>
            </w:r>
            <w:r w:rsidRPr="002F54FF">
              <w:rPr>
                <w:rFonts w:ascii="Times New Roman" w:eastAsia="Times New Roman" w:hAnsi="Times New Roman" w:cs="Times New Roman"/>
                <w:kern w:val="0"/>
                <w:lang w:eastAsia="fr-CA"/>
                <w14:ligatures w14:val="none"/>
              </w:rPr>
              <w:tab/>
              <w:t>L'employé choisit une discipline dans la liste</w:t>
            </w:r>
          </w:p>
          <w:p w14:paraId="4A05D96E" w14:textId="77777777" w:rsidR="002E6D74" w:rsidRPr="002F54FF" w:rsidRDefault="002E6D74" w:rsidP="002E6D74">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8.</w:t>
            </w:r>
            <w:r w:rsidRPr="002F54FF">
              <w:rPr>
                <w:rFonts w:ascii="Times New Roman" w:eastAsia="Times New Roman" w:hAnsi="Times New Roman" w:cs="Times New Roman"/>
                <w:kern w:val="0"/>
                <w:lang w:eastAsia="fr-CA"/>
                <w14:ligatures w14:val="none"/>
              </w:rPr>
              <w:tab/>
              <w:t>Le système enregistre l'heure et la date de début de l'activité</w:t>
            </w:r>
          </w:p>
          <w:p w14:paraId="74853A35" w14:textId="5D732148" w:rsidR="00994EDB" w:rsidRPr="002F54FF" w:rsidRDefault="002E6D74" w:rsidP="002E6D74">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9.</w:t>
            </w:r>
            <w:r w:rsidRPr="002F54FF">
              <w:rPr>
                <w:rFonts w:ascii="Times New Roman" w:eastAsia="Times New Roman" w:hAnsi="Times New Roman" w:cs="Times New Roman"/>
                <w:kern w:val="0"/>
                <w:lang w:eastAsia="fr-CA"/>
                <w14:ligatures w14:val="none"/>
              </w:rPr>
              <w:tab/>
              <w:t>Le système confirme le début de l'activité à l'employé</w:t>
            </w:r>
          </w:p>
          <w:p w14:paraId="04191164" w14:textId="77777777" w:rsidR="00F67DC8" w:rsidRPr="002F54FF" w:rsidRDefault="00F67DC8" w:rsidP="003A483B">
            <w:pPr>
              <w:spacing w:before="100" w:beforeAutospacing="1" w:after="100" w:afterAutospacing="1"/>
              <w:rPr>
                <w:rFonts w:ascii="Times New Roman" w:eastAsia="Times New Roman" w:hAnsi="Times New Roman" w:cs="Times New Roman"/>
                <w:kern w:val="0"/>
                <w:lang w:eastAsia="fr-CA"/>
                <w14:ligatures w14:val="none"/>
              </w:rPr>
            </w:pPr>
          </w:p>
          <w:tbl>
            <w:tblPr>
              <w:tblStyle w:val="Grilledutableau"/>
              <w:tblW w:w="0" w:type="auto"/>
              <w:tblLook w:val="04A0" w:firstRow="1" w:lastRow="0" w:firstColumn="1" w:lastColumn="0" w:noHBand="0" w:noVBand="1"/>
            </w:tblPr>
            <w:tblGrid>
              <w:gridCol w:w="9543"/>
            </w:tblGrid>
            <w:tr w:rsidR="002E6D74" w:rsidRPr="002F54FF" w14:paraId="1C1E2B41" w14:textId="77777777" w:rsidTr="00B1374B">
              <w:tc>
                <w:tcPr>
                  <w:tcW w:w="9543" w:type="dxa"/>
                  <w:shd w:val="clear" w:color="auto" w:fill="47D459" w:themeFill="accent3" w:themeFillTint="99"/>
                </w:tcPr>
                <w:p w14:paraId="544CA9E2" w14:textId="2D1F2C80" w:rsidR="002E6D74" w:rsidRPr="002F54FF" w:rsidRDefault="00887F18"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 xml:space="preserve"> Scénario alternatif :</w:t>
                  </w:r>
                </w:p>
              </w:tc>
            </w:tr>
          </w:tbl>
          <w:p w14:paraId="5D47B978" w14:textId="6188EC50" w:rsidR="00EF55E0" w:rsidRPr="002F54FF" w:rsidRDefault="00EF55E0" w:rsidP="00EF55E0">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1. Le système affiche le menu principal.</w:t>
            </w:r>
          </w:p>
          <w:p w14:paraId="23A30B55" w14:textId="77777777" w:rsidR="00EF55E0" w:rsidRPr="002F54FF" w:rsidRDefault="00EF55E0" w:rsidP="00EF55E0">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2. L'employé sélectionne l'option pour débuter une activité.</w:t>
            </w:r>
          </w:p>
          <w:p w14:paraId="40F69472" w14:textId="77777777" w:rsidR="00EF55E0" w:rsidRPr="002F54FF" w:rsidRDefault="00EF55E0" w:rsidP="00EF55E0">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3. Le système informe l'employé qu'il n'y a aucun projet ou discipline disponible.</w:t>
            </w:r>
          </w:p>
          <w:p w14:paraId="5632CD63" w14:textId="4EA9A7B7" w:rsidR="00EF55E0" w:rsidRPr="002F54FF" w:rsidRDefault="00EF55E0" w:rsidP="00EF55E0">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4. L'employé retourne au menu principal sans pouvoir débuter une activité.</w:t>
            </w:r>
          </w:p>
          <w:p w14:paraId="77DD031A" w14:textId="77777777" w:rsidR="00F67DC8" w:rsidRPr="002F54FF" w:rsidRDefault="00F67DC8" w:rsidP="003A483B">
            <w:pPr>
              <w:spacing w:before="100" w:beforeAutospacing="1" w:after="100" w:afterAutospacing="1"/>
              <w:rPr>
                <w:rFonts w:ascii="Times New Roman" w:eastAsia="Times New Roman" w:hAnsi="Times New Roman" w:cs="Times New Roman"/>
                <w:kern w:val="0"/>
                <w:lang w:eastAsia="fr-CA"/>
                <w14:ligatures w14:val="none"/>
              </w:rPr>
            </w:pPr>
          </w:p>
          <w:p w14:paraId="73F4816E" w14:textId="77777777" w:rsidR="00F67DC8" w:rsidRPr="002F54FF" w:rsidRDefault="00F67DC8" w:rsidP="003A483B">
            <w:pPr>
              <w:spacing w:before="100" w:beforeAutospacing="1" w:after="100" w:afterAutospacing="1"/>
              <w:rPr>
                <w:rFonts w:ascii="Times New Roman" w:eastAsia="Times New Roman" w:hAnsi="Times New Roman" w:cs="Times New Roman"/>
                <w:kern w:val="0"/>
                <w:lang w:eastAsia="fr-CA"/>
                <w14:ligatures w14:val="none"/>
              </w:rPr>
            </w:pPr>
          </w:p>
          <w:p w14:paraId="20900737" w14:textId="77777777" w:rsidR="00F67DC8" w:rsidRPr="002F54FF" w:rsidRDefault="00F67DC8" w:rsidP="003A483B">
            <w:pPr>
              <w:spacing w:before="100" w:beforeAutospacing="1" w:after="100" w:afterAutospacing="1"/>
              <w:rPr>
                <w:rFonts w:ascii="Times New Roman" w:eastAsia="Times New Roman" w:hAnsi="Times New Roman" w:cs="Times New Roman"/>
                <w:kern w:val="0"/>
                <w:lang w:eastAsia="fr-CA"/>
                <w14:ligatures w14:val="none"/>
              </w:rPr>
            </w:pPr>
          </w:p>
          <w:p w14:paraId="3146D20F" w14:textId="77777777" w:rsidR="00F67DC8" w:rsidRPr="002F54FF" w:rsidRDefault="00F67DC8" w:rsidP="003A483B">
            <w:pPr>
              <w:spacing w:before="100" w:beforeAutospacing="1" w:after="100" w:afterAutospacing="1"/>
              <w:rPr>
                <w:rFonts w:ascii="Times New Roman" w:eastAsia="Times New Roman" w:hAnsi="Times New Roman" w:cs="Times New Roman"/>
                <w:kern w:val="0"/>
                <w:lang w:eastAsia="fr-CA"/>
                <w14:ligatures w14:val="none"/>
              </w:rPr>
            </w:pPr>
          </w:p>
          <w:p w14:paraId="53315399" w14:textId="77777777" w:rsidR="00F67DC8" w:rsidRPr="002F54FF" w:rsidRDefault="00F67DC8" w:rsidP="003A483B">
            <w:pPr>
              <w:spacing w:before="100" w:beforeAutospacing="1" w:after="100" w:afterAutospacing="1"/>
              <w:rPr>
                <w:rFonts w:ascii="Times New Roman" w:eastAsia="Times New Roman" w:hAnsi="Times New Roman" w:cs="Times New Roman"/>
                <w:kern w:val="0"/>
                <w:lang w:eastAsia="fr-CA"/>
                <w14:ligatures w14:val="none"/>
              </w:rPr>
            </w:pPr>
          </w:p>
          <w:p w14:paraId="73536C9D" w14:textId="77777777" w:rsidR="00F67DC8" w:rsidRPr="002F54FF" w:rsidRDefault="00F67DC8" w:rsidP="003A483B">
            <w:pPr>
              <w:spacing w:before="100" w:beforeAutospacing="1" w:after="100" w:afterAutospacing="1"/>
              <w:rPr>
                <w:rFonts w:ascii="Times New Roman" w:eastAsia="Times New Roman" w:hAnsi="Times New Roman" w:cs="Times New Roman"/>
                <w:kern w:val="0"/>
                <w:lang w:eastAsia="fr-CA"/>
                <w14:ligatures w14:val="none"/>
              </w:rPr>
            </w:pPr>
          </w:p>
          <w:p w14:paraId="7ECEB93A" w14:textId="77777777" w:rsidR="00F67DC8" w:rsidRPr="002F54FF" w:rsidRDefault="00F67DC8" w:rsidP="003A483B">
            <w:pPr>
              <w:spacing w:before="100" w:beforeAutospacing="1" w:after="100" w:afterAutospacing="1"/>
              <w:rPr>
                <w:rFonts w:ascii="Times New Roman" w:eastAsia="Times New Roman" w:hAnsi="Times New Roman" w:cs="Times New Roman"/>
                <w:kern w:val="0"/>
                <w:lang w:eastAsia="fr-CA"/>
                <w14:ligatures w14:val="none"/>
              </w:rPr>
            </w:pPr>
          </w:p>
        </w:tc>
      </w:tr>
    </w:tbl>
    <w:p w14:paraId="7E9AD339" w14:textId="77777777" w:rsidR="009D431B" w:rsidRPr="002F54FF" w:rsidRDefault="009D431B" w:rsidP="003A483B">
      <w:pPr>
        <w:spacing w:before="100" w:beforeAutospacing="1" w:after="100" w:afterAutospacing="1" w:line="240" w:lineRule="auto"/>
        <w:rPr>
          <w:rFonts w:ascii="Times New Roman" w:eastAsia="Times New Roman" w:hAnsi="Times New Roman" w:cs="Times New Roman"/>
          <w:kern w:val="0"/>
          <w:lang w:eastAsia="fr-CA"/>
          <w14:ligatures w14:val="none"/>
        </w:rPr>
      </w:pPr>
    </w:p>
    <w:p w14:paraId="46FDC795" w14:textId="77777777" w:rsidR="009D431B" w:rsidRPr="002F54FF" w:rsidRDefault="009D431B" w:rsidP="003A483B">
      <w:pPr>
        <w:spacing w:before="100" w:beforeAutospacing="1" w:after="100" w:afterAutospacing="1" w:line="240" w:lineRule="auto"/>
        <w:rPr>
          <w:rFonts w:ascii="Times New Roman" w:eastAsia="Times New Roman" w:hAnsi="Times New Roman" w:cs="Times New Roman"/>
          <w:kern w:val="0"/>
          <w:lang w:eastAsia="fr-CA"/>
          <w14:ligatures w14:val="none"/>
        </w:rPr>
      </w:pPr>
    </w:p>
    <w:p w14:paraId="636F6959" w14:textId="5E6CA4CD" w:rsidR="00C13809" w:rsidRPr="002F54FF" w:rsidRDefault="00EC0528" w:rsidP="003A483B">
      <w:pPr>
        <w:spacing w:before="100" w:beforeAutospacing="1" w:after="100" w:afterAutospacing="1" w:line="240" w:lineRule="auto"/>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S</w:t>
      </w:r>
      <w:r w:rsidR="009D431B" w:rsidRPr="002F54FF">
        <w:rPr>
          <w:rFonts w:ascii="Times New Roman" w:eastAsia="Times New Roman" w:hAnsi="Times New Roman" w:cs="Times New Roman"/>
          <w:kern w:val="0"/>
          <w:lang w:eastAsia="fr-CA"/>
          <w14:ligatures w14:val="none"/>
        </w:rPr>
        <w:t>cénario de Terminer une activité</w:t>
      </w:r>
    </w:p>
    <w:tbl>
      <w:tblPr>
        <w:tblStyle w:val="Grilledutableau"/>
        <w:tblW w:w="10320" w:type="dxa"/>
        <w:tblInd w:w="-1281" w:type="dxa"/>
        <w:tblLook w:val="04A0" w:firstRow="1" w:lastRow="0" w:firstColumn="1" w:lastColumn="0" w:noHBand="0" w:noVBand="1"/>
      </w:tblPr>
      <w:tblGrid>
        <w:gridCol w:w="10320"/>
      </w:tblGrid>
      <w:tr w:rsidR="00682684" w:rsidRPr="002F54FF" w14:paraId="411A6F01" w14:textId="77777777" w:rsidTr="00817AE4">
        <w:trPr>
          <w:trHeight w:val="7178"/>
        </w:trPr>
        <w:tc>
          <w:tcPr>
            <w:tcW w:w="10320" w:type="dxa"/>
          </w:tcPr>
          <w:p w14:paraId="08017537" w14:textId="453614FA" w:rsidR="003F6185" w:rsidRPr="002F54FF" w:rsidRDefault="003F6185"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 xml:space="preserve"> </w:t>
            </w:r>
          </w:p>
          <w:tbl>
            <w:tblPr>
              <w:tblStyle w:val="Grilledutableau"/>
              <w:tblW w:w="10094" w:type="dxa"/>
              <w:tblLook w:val="04A0" w:firstRow="1" w:lastRow="0" w:firstColumn="1" w:lastColumn="0" w:noHBand="0" w:noVBand="1"/>
            </w:tblPr>
            <w:tblGrid>
              <w:gridCol w:w="2957"/>
              <w:gridCol w:w="7137"/>
            </w:tblGrid>
            <w:tr w:rsidR="003F6185" w:rsidRPr="002F54FF" w14:paraId="6223C303" w14:textId="77777777" w:rsidTr="009D431B">
              <w:trPr>
                <w:trHeight w:val="288"/>
              </w:trPr>
              <w:tc>
                <w:tcPr>
                  <w:tcW w:w="2957" w:type="dxa"/>
                  <w:shd w:val="clear" w:color="auto" w:fill="83CAEB" w:themeFill="accent1" w:themeFillTint="66"/>
                </w:tcPr>
                <w:p w14:paraId="52D72C51" w14:textId="18B82D68" w:rsidR="003F6185" w:rsidRPr="002F54FF" w:rsidRDefault="004A38B5"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 xml:space="preserve"> </w:t>
                  </w:r>
                  <w:r w:rsidR="00BB0E0A" w:rsidRPr="002F54FF">
                    <w:rPr>
                      <w:rFonts w:ascii="Times New Roman" w:eastAsia="Times New Roman" w:hAnsi="Times New Roman" w:cs="Times New Roman"/>
                      <w:kern w:val="0"/>
                      <w:lang w:eastAsia="fr-CA"/>
                      <w14:ligatures w14:val="none"/>
                    </w:rPr>
                    <w:t>Titre :</w:t>
                  </w:r>
                </w:p>
              </w:tc>
              <w:tc>
                <w:tcPr>
                  <w:tcW w:w="7137" w:type="dxa"/>
                  <w:shd w:val="clear" w:color="auto" w:fill="83CAEB" w:themeFill="accent1" w:themeFillTint="66"/>
                </w:tcPr>
                <w:p w14:paraId="23CBF286" w14:textId="0DE7CF49" w:rsidR="003F6185" w:rsidRPr="002F54FF" w:rsidRDefault="00BB0E0A"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Terminer une activité</w:t>
                  </w:r>
                </w:p>
              </w:tc>
            </w:tr>
            <w:tr w:rsidR="003F6185" w:rsidRPr="002F54FF" w14:paraId="41197401" w14:textId="77777777" w:rsidTr="009D431B">
              <w:trPr>
                <w:trHeight w:val="275"/>
              </w:trPr>
              <w:tc>
                <w:tcPr>
                  <w:tcW w:w="2957" w:type="dxa"/>
                  <w:shd w:val="clear" w:color="auto" w:fill="83CAEB" w:themeFill="accent1" w:themeFillTint="66"/>
                </w:tcPr>
                <w:p w14:paraId="10FD3D1C" w14:textId="375D42EC" w:rsidR="003F6185" w:rsidRPr="002F54FF" w:rsidRDefault="00BB0E0A"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Acteur</w:t>
                  </w:r>
                  <w:r w:rsidR="00B52A59" w:rsidRPr="002F54FF">
                    <w:rPr>
                      <w:rFonts w:ascii="Times New Roman" w:eastAsia="Times New Roman" w:hAnsi="Times New Roman" w:cs="Times New Roman"/>
                      <w:kern w:val="0"/>
                      <w:lang w:eastAsia="fr-CA"/>
                      <w14:ligatures w14:val="none"/>
                    </w:rPr>
                    <w:t xml:space="preserve"> principal :</w:t>
                  </w:r>
                </w:p>
              </w:tc>
              <w:tc>
                <w:tcPr>
                  <w:tcW w:w="7137" w:type="dxa"/>
                  <w:shd w:val="clear" w:color="auto" w:fill="83CAEB" w:themeFill="accent1" w:themeFillTint="66"/>
                </w:tcPr>
                <w:p w14:paraId="5E1E07AE" w14:textId="682837D1" w:rsidR="003F6185" w:rsidRPr="002F54FF" w:rsidRDefault="00B52A59"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 xml:space="preserve"> Employé</w:t>
                  </w:r>
                </w:p>
              </w:tc>
            </w:tr>
            <w:tr w:rsidR="003F6185" w:rsidRPr="002F54FF" w14:paraId="5E14D0E7" w14:textId="77777777" w:rsidTr="009D431B">
              <w:trPr>
                <w:trHeight w:val="288"/>
              </w:trPr>
              <w:tc>
                <w:tcPr>
                  <w:tcW w:w="2957" w:type="dxa"/>
                  <w:shd w:val="clear" w:color="auto" w:fill="83CAEB" w:themeFill="accent1" w:themeFillTint="66"/>
                </w:tcPr>
                <w:p w14:paraId="08842362" w14:textId="2B43334F" w:rsidR="003F6185" w:rsidRPr="002F54FF" w:rsidRDefault="00496582"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Acteur secondaire :</w:t>
                  </w:r>
                </w:p>
              </w:tc>
              <w:tc>
                <w:tcPr>
                  <w:tcW w:w="7137" w:type="dxa"/>
                  <w:shd w:val="clear" w:color="auto" w:fill="83CAEB" w:themeFill="accent1" w:themeFillTint="66"/>
                </w:tcPr>
                <w:p w14:paraId="504E11FC" w14:textId="40709386" w:rsidR="003F6185" w:rsidRPr="002F54FF" w:rsidRDefault="00496582"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 xml:space="preserve">  N</w:t>
                  </w:r>
                  <w:r w:rsidR="00487819" w:rsidRPr="002F54FF">
                    <w:rPr>
                      <w:rFonts w:ascii="Times New Roman" w:eastAsia="Times New Roman" w:hAnsi="Times New Roman" w:cs="Times New Roman"/>
                      <w:kern w:val="0"/>
                      <w:lang w:eastAsia="fr-CA"/>
                      <w14:ligatures w14:val="none"/>
                    </w:rPr>
                    <w:t>/A</w:t>
                  </w:r>
                </w:p>
              </w:tc>
            </w:tr>
            <w:tr w:rsidR="003F6185" w:rsidRPr="002F54FF" w14:paraId="7D3AC92C" w14:textId="77777777" w:rsidTr="009D431B">
              <w:trPr>
                <w:trHeight w:val="288"/>
              </w:trPr>
              <w:tc>
                <w:tcPr>
                  <w:tcW w:w="2957" w:type="dxa"/>
                  <w:shd w:val="clear" w:color="auto" w:fill="83CAEB" w:themeFill="accent1" w:themeFillTint="66"/>
                </w:tcPr>
                <w:p w14:paraId="5F9F1E62" w14:textId="46697987" w:rsidR="003F6185" w:rsidRPr="002F54FF" w:rsidRDefault="00487819"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Description sommaire :</w:t>
                  </w:r>
                </w:p>
              </w:tc>
              <w:tc>
                <w:tcPr>
                  <w:tcW w:w="7137" w:type="dxa"/>
                  <w:shd w:val="clear" w:color="auto" w:fill="83CAEB" w:themeFill="accent1" w:themeFillTint="66"/>
                </w:tcPr>
                <w:p w14:paraId="765D8817" w14:textId="6FCFFAEF" w:rsidR="003F6185" w:rsidRPr="002F54FF" w:rsidRDefault="00347C9A"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hAnsi="Times New Roman" w:cs="Times New Roman"/>
                    </w:rPr>
                    <w:t>Permet à un employé connecté de marquer comme terminée l'activité en cours, en enregistrant l'heure de fin et en calculant sa durée.</w:t>
                  </w:r>
                </w:p>
              </w:tc>
            </w:tr>
            <w:tr w:rsidR="003F6185" w:rsidRPr="002F54FF" w14:paraId="0C10D31E" w14:textId="77777777" w:rsidTr="009D431B">
              <w:trPr>
                <w:trHeight w:val="275"/>
              </w:trPr>
              <w:tc>
                <w:tcPr>
                  <w:tcW w:w="2957" w:type="dxa"/>
                  <w:shd w:val="clear" w:color="auto" w:fill="83CAEB" w:themeFill="accent1" w:themeFillTint="66"/>
                </w:tcPr>
                <w:p w14:paraId="53448FB3" w14:textId="4F8208B6" w:rsidR="003F6185" w:rsidRPr="002F54FF" w:rsidRDefault="00487819"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Préconditions :</w:t>
                  </w:r>
                </w:p>
              </w:tc>
              <w:tc>
                <w:tcPr>
                  <w:tcW w:w="7137" w:type="dxa"/>
                  <w:shd w:val="clear" w:color="auto" w:fill="83CAEB" w:themeFill="accent1" w:themeFillTint="66"/>
                </w:tcPr>
                <w:p w14:paraId="76A4B7CD" w14:textId="71F75AC5" w:rsidR="00A13451" w:rsidRPr="002F54FF" w:rsidRDefault="00A13451" w:rsidP="005C3417">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 xml:space="preserve"> </w:t>
                  </w:r>
                  <w:r w:rsidR="005C3417" w:rsidRPr="002F54FF">
                    <w:rPr>
                      <w:rFonts w:ascii="Times New Roman" w:eastAsia="Times New Roman" w:hAnsi="Times New Roman" w:cs="Times New Roman"/>
                      <w:kern w:val="0"/>
                      <w:lang w:eastAsia="fr-CA"/>
                      <w14:ligatures w14:val="none"/>
                    </w:rPr>
                    <w:t>L'employé est enregistré dans le système</w:t>
                  </w:r>
                </w:p>
                <w:p w14:paraId="0849A377" w14:textId="4BB821D9" w:rsidR="005C3417" w:rsidRPr="002F54FF" w:rsidRDefault="00A13451" w:rsidP="005C3417">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 xml:space="preserve"> </w:t>
                  </w:r>
                  <w:r w:rsidR="005C3417" w:rsidRPr="002F54FF">
                    <w:rPr>
                      <w:rFonts w:ascii="Times New Roman" w:eastAsia="Times New Roman" w:hAnsi="Times New Roman" w:cs="Times New Roman"/>
                      <w:kern w:val="0"/>
                      <w:lang w:eastAsia="fr-CA"/>
                      <w14:ligatures w14:val="none"/>
                    </w:rPr>
                    <w:t>L'employé a une activité en cours</w:t>
                  </w:r>
                </w:p>
              </w:tc>
            </w:tr>
            <w:tr w:rsidR="003F6185" w:rsidRPr="002F54FF" w14:paraId="7CAA86A6" w14:textId="77777777" w:rsidTr="009D431B">
              <w:trPr>
                <w:trHeight w:val="570"/>
              </w:trPr>
              <w:tc>
                <w:tcPr>
                  <w:tcW w:w="2957" w:type="dxa"/>
                  <w:shd w:val="clear" w:color="auto" w:fill="83CAEB" w:themeFill="accent1" w:themeFillTint="66"/>
                </w:tcPr>
                <w:p w14:paraId="7C7FD2ED" w14:textId="49842312" w:rsidR="003F6185" w:rsidRPr="002F54FF" w:rsidRDefault="00AE714A"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Postconditions :</w:t>
                  </w:r>
                </w:p>
              </w:tc>
              <w:tc>
                <w:tcPr>
                  <w:tcW w:w="7137" w:type="dxa"/>
                  <w:shd w:val="clear" w:color="auto" w:fill="83CAEB" w:themeFill="accent1" w:themeFillTint="66"/>
                </w:tcPr>
                <w:p w14:paraId="100540ED" w14:textId="52F68408" w:rsidR="00C5064B" w:rsidRPr="002F54FF" w:rsidRDefault="00C5064B" w:rsidP="00C5064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L'activité est marquée comme terminée dans le système</w:t>
                  </w:r>
                </w:p>
                <w:p w14:paraId="34986C43" w14:textId="56340F35" w:rsidR="00C5064B" w:rsidRPr="002F54FF" w:rsidRDefault="00C5064B" w:rsidP="00C5064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L'heure et la date de fin de l'activité sont enregistrées</w:t>
                  </w:r>
                </w:p>
                <w:p w14:paraId="22EBF3B6" w14:textId="2638381A" w:rsidR="003F6185" w:rsidRPr="002F54FF" w:rsidRDefault="00C5064B" w:rsidP="00C5064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La durée de l'activité est calculée et enregistrée</w:t>
                  </w:r>
                </w:p>
                <w:p w14:paraId="3299ACCD" w14:textId="55CCFABC" w:rsidR="00906C0A" w:rsidRPr="002F54FF" w:rsidRDefault="00906C0A" w:rsidP="00906C0A">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Aucun changement dans le système</w:t>
                  </w:r>
                </w:p>
                <w:p w14:paraId="4ECBD4AB" w14:textId="33BBEE77" w:rsidR="00906C0A" w:rsidRPr="002F54FF" w:rsidRDefault="00906C0A" w:rsidP="00906C0A">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L'employé est informé qu'il n'a pas d'activité en cours à terminer</w:t>
                  </w:r>
                </w:p>
              </w:tc>
            </w:tr>
          </w:tbl>
          <w:p w14:paraId="2B047A55" w14:textId="7AD5ABCB" w:rsidR="005D23E7" w:rsidRPr="002F54FF" w:rsidRDefault="005D23E7"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 xml:space="preserve"> </w:t>
            </w:r>
          </w:p>
          <w:tbl>
            <w:tblPr>
              <w:tblStyle w:val="Grilledutableau"/>
              <w:tblW w:w="0" w:type="auto"/>
              <w:tblLook w:val="04A0" w:firstRow="1" w:lastRow="0" w:firstColumn="1" w:lastColumn="0" w:noHBand="0" w:noVBand="1"/>
            </w:tblPr>
            <w:tblGrid>
              <w:gridCol w:w="8404"/>
            </w:tblGrid>
            <w:tr w:rsidR="005D23E7" w:rsidRPr="002F54FF" w14:paraId="1C4C3124" w14:textId="77777777" w:rsidTr="00B1374B">
              <w:tc>
                <w:tcPr>
                  <w:tcW w:w="8404" w:type="dxa"/>
                  <w:shd w:val="clear" w:color="auto" w:fill="47D459" w:themeFill="accent3" w:themeFillTint="99"/>
                </w:tcPr>
                <w:p w14:paraId="59B5535E" w14:textId="34B095F7" w:rsidR="005D23E7" w:rsidRPr="002F54FF" w:rsidRDefault="00C045E0" w:rsidP="003A483B">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S</w:t>
                  </w:r>
                  <w:r w:rsidR="00D56562" w:rsidRPr="002F54FF">
                    <w:rPr>
                      <w:rFonts w:ascii="Times New Roman" w:eastAsia="Times New Roman" w:hAnsi="Times New Roman" w:cs="Times New Roman"/>
                      <w:kern w:val="0"/>
                      <w:lang w:eastAsia="fr-CA"/>
                      <w14:ligatures w14:val="none"/>
                    </w:rPr>
                    <w:t>c</w:t>
                  </w:r>
                  <w:r w:rsidRPr="002F54FF">
                    <w:rPr>
                      <w:rFonts w:ascii="Times New Roman" w:eastAsia="Times New Roman" w:hAnsi="Times New Roman" w:cs="Times New Roman"/>
                      <w:kern w:val="0"/>
                      <w:lang w:eastAsia="fr-CA"/>
                      <w14:ligatures w14:val="none"/>
                    </w:rPr>
                    <w:t>énario principal</w:t>
                  </w:r>
                  <w:r w:rsidR="00DD0B43" w:rsidRPr="002F54FF">
                    <w:rPr>
                      <w:rFonts w:ascii="Times New Roman" w:eastAsia="Times New Roman" w:hAnsi="Times New Roman" w:cs="Times New Roman"/>
                      <w:kern w:val="0"/>
                      <w:lang w:eastAsia="fr-CA"/>
                      <w14:ligatures w14:val="none"/>
                    </w:rPr>
                    <w:t> :</w:t>
                  </w:r>
                </w:p>
              </w:tc>
            </w:tr>
          </w:tbl>
          <w:p w14:paraId="45168A25" w14:textId="2E6ED08D" w:rsidR="009B7437" w:rsidRPr="002F54FF" w:rsidRDefault="009B7437" w:rsidP="009B7437">
            <w:pPr>
              <w:spacing w:before="100" w:beforeAutospacing="1" w:after="100" w:afterAutospacing="1"/>
              <w:rPr>
                <w:rFonts w:ascii="Times New Roman" w:eastAsia="Times New Roman" w:hAnsi="Times New Roman" w:cs="Times New Roman"/>
                <w:kern w:val="0"/>
                <w:lang w:eastAsia="fr-CA"/>
                <w14:ligatures w14:val="none"/>
              </w:rPr>
            </w:pPr>
          </w:p>
          <w:p w14:paraId="0CBE7E71" w14:textId="77777777" w:rsidR="009B7437" w:rsidRPr="002F54FF" w:rsidRDefault="009B7437" w:rsidP="009B7437">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1.</w:t>
            </w:r>
            <w:r w:rsidRPr="002F54FF">
              <w:rPr>
                <w:rFonts w:ascii="Times New Roman" w:eastAsia="Times New Roman" w:hAnsi="Times New Roman" w:cs="Times New Roman"/>
                <w:kern w:val="0"/>
                <w:lang w:eastAsia="fr-CA"/>
                <w14:ligatures w14:val="none"/>
              </w:rPr>
              <w:tab/>
              <w:t>L'employé se connecte au système avec son nom d'usager et son ID</w:t>
            </w:r>
          </w:p>
          <w:p w14:paraId="03057618" w14:textId="77777777" w:rsidR="009B7437" w:rsidRPr="002F54FF" w:rsidRDefault="009B7437" w:rsidP="009B7437">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2.</w:t>
            </w:r>
            <w:r w:rsidRPr="002F54FF">
              <w:rPr>
                <w:rFonts w:ascii="Times New Roman" w:eastAsia="Times New Roman" w:hAnsi="Times New Roman" w:cs="Times New Roman"/>
                <w:kern w:val="0"/>
                <w:lang w:eastAsia="fr-CA"/>
                <w14:ligatures w14:val="none"/>
              </w:rPr>
              <w:tab/>
              <w:t>Le système valide les informations de connexion</w:t>
            </w:r>
          </w:p>
          <w:p w14:paraId="03901D50" w14:textId="77777777" w:rsidR="009B7437" w:rsidRPr="002F54FF" w:rsidRDefault="009B7437" w:rsidP="009B7437">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3.</w:t>
            </w:r>
            <w:r w:rsidRPr="002F54FF">
              <w:rPr>
                <w:rFonts w:ascii="Times New Roman" w:eastAsia="Times New Roman" w:hAnsi="Times New Roman" w:cs="Times New Roman"/>
                <w:kern w:val="0"/>
                <w:lang w:eastAsia="fr-CA"/>
                <w14:ligatures w14:val="none"/>
              </w:rPr>
              <w:tab/>
              <w:t>L'employé sélectionne l'option "Terminer une Activité"</w:t>
            </w:r>
          </w:p>
          <w:p w14:paraId="4AC12815" w14:textId="77777777" w:rsidR="009B7437" w:rsidRPr="002F54FF" w:rsidRDefault="009B7437" w:rsidP="009B7437">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lastRenderedPageBreak/>
              <w:t>4.</w:t>
            </w:r>
            <w:r w:rsidRPr="002F54FF">
              <w:rPr>
                <w:rFonts w:ascii="Times New Roman" w:eastAsia="Times New Roman" w:hAnsi="Times New Roman" w:cs="Times New Roman"/>
                <w:kern w:val="0"/>
                <w:lang w:eastAsia="fr-CA"/>
                <w14:ligatures w14:val="none"/>
              </w:rPr>
              <w:tab/>
              <w:t>Le système affiche les détails de l'activité en cours (projet, discipline, heure de début)</w:t>
            </w:r>
          </w:p>
          <w:p w14:paraId="6F2B89EE" w14:textId="77777777" w:rsidR="009B7437" w:rsidRPr="002F54FF" w:rsidRDefault="009B7437" w:rsidP="009B7437">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5.</w:t>
            </w:r>
            <w:r w:rsidRPr="002F54FF">
              <w:rPr>
                <w:rFonts w:ascii="Times New Roman" w:eastAsia="Times New Roman" w:hAnsi="Times New Roman" w:cs="Times New Roman"/>
                <w:kern w:val="0"/>
                <w:lang w:eastAsia="fr-CA"/>
                <w14:ligatures w14:val="none"/>
              </w:rPr>
              <w:tab/>
              <w:t>L'employé confirme la fin de l'activité</w:t>
            </w:r>
          </w:p>
          <w:p w14:paraId="745757FC" w14:textId="77777777" w:rsidR="009B7437" w:rsidRPr="002F54FF" w:rsidRDefault="009B7437" w:rsidP="009B7437">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6.</w:t>
            </w:r>
            <w:r w:rsidRPr="002F54FF">
              <w:rPr>
                <w:rFonts w:ascii="Times New Roman" w:eastAsia="Times New Roman" w:hAnsi="Times New Roman" w:cs="Times New Roman"/>
                <w:kern w:val="0"/>
                <w:lang w:eastAsia="fr-CA"/>
                <w14:ligatures w14:val="none"/>
              </w:rPr>
              <w:tab/>
              <w:t>Le système enregistre l'heure et la date de fin de l'activité</w:t>
            </w:r>
          </w:p>
          <w:p w14:paraId="55D7475F" w14:textId="77777777" w:rsidR="009B7437" w:rsidRPr="002F54FF" w:rsidRDefault="009B7437" w:rsidP="009B7437">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7.</w:t>
            </w:r>
            <w:r w:rsidRPr="002F54FF">
              <w:rPr>
                <w:rFonts w:ascii="Times New Roman" w:eastAsia="Times New Roman" w:hAnsi="Times New Roman" w:cs="Times New Roman"/>
                <w:kern w:val="0"/>
                <w:lang w:eastAsia="fr-CA"/>
                <w14:ligatures w14:val="none"/>
              </w:rPr>
              <w:tab/>
              <w:t>Le système calcule la durée de l'activité</w:t>
            </w:r>
          </w:p>
          <w:p w14:paraId="22F800A7" w14:textId="3ED9E5D9" w:rsidR="00F8145F" w:rsidRPr="002F54FF" w:rsidRDefault="009B7437" w:rsidP="009B7437">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8.</w:t>
            </w:r>
            <w:r w:rsidRPr="002F54FF">
              <w:rPr>
                <w:rFonts w:ascii="Times New Roman" w:eastAsia="Times New Roman" w:hAnsi="Times New Roman" w:cs="Times New Roman"/>
                <w:kern w:val="0"/>
                <w:lang w:eastAsia="fr-CA"/>
                <w14:ligatures w14:val="none"/>
              </w:rPr>
              <w:tab/>
              <w:t>Le système confirme la fin de l'activité à l'employé et affiche la durée</w:t>
            </w:r>
          </w:p>
          <w:p w14:paraId="210EED1A" w14:textId="77777777" w:rsidR="00687FFA" w:rsidRPr="002F54FF" w:rsidRDefault="00687FFA" w:rsidP="009A47C4">
            <w:pPr>
              <w:spacing w:before="100" w:beforeAutospacing="1" w:after="100" w:afterAutospacing="1"/>
              <w:rPr>
                <w:rFonts w:ascii="Times New Roman" w:eastAsia="Times New Roman" w:hAnsi="Times New Roman" w:cs="Times New Roman"/>
                <w:kern w:val="0"/>
                <w:lang w:eastAsia="fr-CA"/>
                <w14:ligatures w14:val="none"/>
              </w:rPr>
            </w:pPr>
          </w:p>
          <w:tbl>
            <w:tblPr>
              <w:tblStyle w:val="Grilledutableau"/>
              <w:tblW w:w="0" w:type="auto"/>
              <w:tblLook w:val="04A0" w:firstRow="1" w:lastRow="0" w:firstColumn="1" w:lastColumn="0" w:noHBand="0" w:noVBand="1"/>
            </w:tblPr>
            <w:tblGrid>
              <w:gridCol w:w="8404"/>
            </w:tblGrid>
            <w:tr w:rsidR="00687FFA" w:rsidRPr="002F54FF" w14:paraId="402BFBE6" w14:textId="77777777" w:rsidTr="00B1374B">
              <w:tc>
                <w:tcPr>
                  <w:tcW w:w="8404" w:type="dxa"/>
                  <w:shd w:val="clear" w:color="auto" w:fill="47D459" w:themeFill="accent3" w:themeFillTint="99"/>
                </w:tcPr>
                <w:p w14:paraId="741AB8AF" w14:textId="74F8902D" w:rsidR="00687FFA" w:rsidRPr="002F54FF" w:rsidRDefault="00925B58" w:rsidP="009A47C4">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S</w:t>
                  </w:r>
                  <w:r w:rsidR="00687FFA" w:rsidRPr="002F54FF">
                    <w:rPr>
                      <w:rFonts w:ascii="Times New Roman" w:eastAsia="Times New Roman" w:hAnsi="Times New Roman" w:cs="Times New Roman"/>
                      <w:kern w:val="0"/>
                      <w:lang w:eastAsia="fr-CA"/>
                      <w14:ligatures w14:val="none"/>
                    </w:rPr>
                    <w:t>cénario</w:t>
                  </w:r>
                  <w:r w:rsidRPr="002F54FF">
                    <w:rPr>
                      <w:rFonts w:ascii="Times New Roman" w:eastAsia="Times New Roman" w:hAnsi="Times New Roman" w:cs="Times New Roman"/>
                      <w:kern w:val="0"/>
                      <w:lang w:eastAsia="fr-CA"/>
                      <w14:ligatures w14:val="none"/>
                    </w:rPr>
                    <w:t xml:space="preserve"> alternatif :</w:t>
                  </w:r>
                </w:p>
              </w:tc>
            </w:tr>
          </w:tbl>
          <w:p w14:paraId="3F8E7DD8" w14:textId="77777777" w:rsidR="00D25EE8" w:rsidRPr="002F54FF" w:rsidRDefault="00D25EE8" w:rsidP="00D25EE8">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1.</w:t>
            </w:r>
            <w:r w:rsidRPr="002F54FF">
              <w:rPr>
                <w:rFonts w:ascii="Times New Roman" w:eastAsia="Times New Roman" w:hAnsi="Times New Roman" w:cs="Times New Roman"/>
                <w:kern w:val="0"/>
                <w:lang w:eastAsia="fr-CA"/>
                <w14:ligatures w14:val="none"/>
              </w:rPr>
              <w:tab/>
              <w:t>L'employé se connecte au système avec son nom d'usager et son ID</w:t>
            </w:r>
          </w:p>
          <w:p w14:paraId="587EADE5" w14:textId="77777777" w:rsidR="00D25EE8" w:rsidRPr="002F54FF" w:rsidRDefault="00D25EE8" w:rsidP="00D25EE8">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2.</w:t>
            </w:r>
            <w:r w:rsidRPr="002F54FF">
              <w:rPr>
                <w:rFonts w:ascii="Times New Roman" w:eastAsia="Times New Roman" w:hAnsi="Times New Roman" w:cs="Times New Roman"/>
                <w:kern w:val="0"/>
                <w:lang w:eastAsia="fr-CA"/>
                <w14:ligatures w14:val="none"/>
              </w:rPr>
              <w:tab/>
              <w:t>Le système valide les informations de connexion</w:t>
            </w:r>
          </w:p>
          <w:p w14:paraId="0EE20FA6" w14:textId="77777777" w:rsidR="00D25EE8" w:rsidRPr="002F54FF" w:rsidRDefault="00D25EE8" w:rsidP="00D25EE8">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3.</w:t>
            </w:r>
            <w:r w:rsidRPr="002F54FF">
              <w:rPr>
                <w:rFonts w:ascii="Times New Roman" w:eastAsia="Times New Roman" w:hAnsi="Times New Roman" w:cs="Times New Roman"/>
                <w:kern w:val="0"/>
                <w:lang w:eastAsia="fr-CA"/>
                <w14:ligatures w14:val="none"/>
              </w:rPr>
              <w:tab/>
              <w:t>L'employé sélectionne l'option "Terminer une Activité"</w:t>
            </w:r>
          </w:p>
          <w:p w14:paraId="117F0489" w14:textId="77777777" w:rsidR="00D25EE8" w:rsidRPr="002F54FF" w:rsidRDefault="00D25EE8" w:rsidP="00D25EE8">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4.</w:t>
            </w:r>
            <w:r w:rsidRPr="002F54FF">
              <w:rPr>
                <w:rFonts w:ascii="Times New Roman" w:eastAsia="Times New Roman" w:hAnsi="Times New Roman" w:cs="Times New Roman"/>
                <w:kern w:val="0"/>
                <w:lang w:eastAsia="fr-CA"/>
                <w14:ligatures w14:val="none"/>
              </w:rPr>
              <w:tab/>
              <w:t>Le système vérifie s'il y a une activité en cours pour l'employé</w:t>
            </w:r>
          </w:p>
          <w:p w14:paraId="50DDBC35" w14:textId="77777777" w:rsidR="00D25EE8" w:rsidRPr="002F54FF" w:rsidRDefault="00D25EE8" w:rsidP="00D25EE8">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5.</w:t>
            </w:r>
            <w:r w:rsidRPr="002F54FF">
              <w:rPr>
                <w:rFonts w:ascii="Times New Roman" w:eastAsia="Times New Roman" w:hAnsi="Times New Roman" w:cs="Times New Roman"/>
                <w:kern w:val="0"/>
                <w:lang w:eastAsia="fr-CA"/>
                <w14:ligatures w14:val="none"/>
              </w:rPr>
              <w:tab/>
              <w:t>Le système détecte qu'il n'y a pas d'activité en cours</w:t>
            </w:r>
          </w:p>
          <w:p w14:paraId="658A1F2F" w14:textId="77777777" w:rsidR="00D25EE8" w:rsidRPr="002F54FF" w:rsidRDefault="00D25EE8" w:rsidP="00D25EE8">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6.</w:t>
            </w:r>
            <w:r w:rsidRPr="002F54FF">
              <w:rPr>
                <w:rFonts w:ascii="Times New Roman" w:eastAsia="Times New Roman" w:hAnsi="Times New Roman" w:cs="Times New Roman"/>
                <w:kern w:val="0"/>
                <w:lang w:eastAsia="fr-CA"/>
                <w14:ligatures w14:val="none"/>
              </w:rPr>
              <w:tab/>
              <w:t>Le système affiche un message indiquant qu'aucune activité n'est en cours</w:t>
            </w:r>
          </w:p>
          <w:p w14:paraId="34989F23" w14:textId="7EDB376B" w:rsidR="001B26F8" w:rsidRPr="002F54FF" w:rsidRDefault="00D25EE8" w:rsidP="00D25EE8">
            <w:pPr>
              <w:spacing w:before="100" w:beforeAutospacing="1" w:after="100" w:afterAutospacing="1"/>
              <w:rPr>
                <w:rFonts w:ascii="Times New Roman" w:eastAsia="Times New Roman" w:hAnsi="Times New Roman" w:cs="Times New Roman"/>
                <w:kern w:val="0"/>
                <w:lang w:eastAsia="fr-CA"/>
                <w14:ligatures w14:val="none"/>
              </w:rPr>
            </w:pPr>
            <w:r w:rsidRPr="002F54FF">
              <w:rPr>
                <w:rFonts w:ascii="Times New Roman" w:eastAsia="Times New Roman" w:hAnsi="Times New Roman" w:cs="Times New Roman"/>
                <w:kern w:val="0"/>
                <w:lang w:eastAsia="fr-CA"/>
                <w14:ligatures w14:val="none"/>
              </w:rPr>
              <w:t>7.</w:t>
            </w:r>
            <w:r w:rsidRPr="002F54FF">
              <w:rPr>
                <w:rFonts w:ascii="Times New Roman" w:eastAsia="Times New Roman" w:hAnsi="Times New Roman" w:cs="Times New Roman"/>
                <w:kern w:val="0"/>
                <w:lang w:eastAsia="fr-CA"/>
                <w14:ligatures w14:val="none"/>
              </w:rPr>
              <w:tab/>
              <w:t>Le système propose à l'employé de débuter une nouvelle activité ou de revenir au menu principal</w:t>
            </w:r>
          </w:p>
          <w:p w14:paraId="5E1DE020" w14:textId="77777777" w:rsidR="001B26F8" w:rsidRPr="002F54FF" w:rsidRDefault="001B26F8" w:rsidP="001B26F8">
            <w:pPr>
              <w:spacing w:before="100" w:beforeAutospacing="1" w:after="100" w:afterAutospacing="1"/>
              <w:rPr>
                <w:rFonts w:ascii="Times New Roman" w:eastAsia="Times New Roman" w:hAnsi="Times New Roman" w:cs="Times New Roman"/>
                <w:kern w:val="0"/>
                <w:lang w:eastAsia="fr-CA"/>
                <w14:ligatures w14:val="none"/>
              </w:rPr>
            </w:pPr>
          </w:p>
          <w:p w14:paraId="74405E68" w14:textId="1BFE2C88" w:rsidR="00687FFA" w:rsidRPr="002F54FF" w:rsidRDefault="00687FFA" w:rsidP="00DD0B43">
            <w:pPr>
              <w:spacing w:before="100" w:beforeAutospacing="1" w:after="100" w:afterAutospacing="1"/>
              <w:rPr>
                <w:rFonts w:ascii="Times New Roman" w:eastAsia="Times New Roman" w:hAnsi="Times New Roman" w:cs="Times New Roman"/>
                <w:kern w:val="0"/>
                <w:lang w:eastAsia="fr-CA"/>
                <w14:ligatures w14:val="none"/>
              </w:rPr>
            </w:pPr>
          </w:p>
          <w:p w14:paraId="1ED0D93F" w14:textId="77777777" w:rsidR="00687FFA" w:rsidRPr="002F54FF" w:rsidRDefault="00687FFA" w:rsidP="009A47C4">
            <w:pPr>
              <w:spacing w:before="100" w:beforeAutospacing="1" w:after="100" w:afterAutospacing="1"/>
              <w:rPr>
                <w:rFonts w:ascii="Times New Roman" w:eastAsia="Times New Roman" w:hAnsi="Times New Roman" w:cs="Times New Roman"/>
                <w:kern w:val="0"/>
                <w:lang w:eastAsia="fr-CA"/>
                <w14:ligatures w14:val="none"/>
              </w:rPr>
            </w:pPr>
          </w:p>
          <w:p w14:paraId="1CFF97E4" w14:textId="77777777" w:rsidR="00475FAE" w:rsidRPr="002F54FF" w:rsidRDefault="00475FAE" w:rsidP="009A47C4">
            <w:pPr>
              <w:spacing w:before="100" w:beforeAutospacing="1" w:after="100" w:afterAutospacing="1"/>
              <w:rPr>
                <w:rFonts w:ascii="Times New Roman" w:eastAsia="Times New Roman" w:hAnsi="Times New Roman" w:cs="Times New Roman"/>
                <w:kern w:val="0"/>
                <w:lang w:eastAsia="fr-CA"/>
                <w14:ligatures w14:val="none"/>
              </w:rPr>
            </w:pPr>
          </w:p>
          <w:p w14:paraId="07F77091" w14:textId="77777777" w:rsidR="00687FFA" w:rsidRPr="002F54FF" w:rsidRDefault="00687FFA" w:rsidP="009A47C4">
            <w:pPr>
              <w:spacing w:before="100" w:beforeAutospacing="1" w:after="100" w:afterAutospacing="1"/>
              <w:rPr>
                <w:rFonts w:ascii="Times New Roman" w:eastAsia="Times New Roman" w:hAnsi="Times New Roman" w:cs="Times New Roman"/>
                <w:kern w:val="0"/>
                <w:lang w:eastAsia="fr-CA"/>
                <w14:ligatures w14:val="none"/>
              </w:rPr>
            </w:pPr>
          </w:p>
          <w:p w14:paraId="5DC3F1A7" w14:textId="0470AE9D" w:rsidR="00687FFA" w:rsidRPr="002F54FF" w:rsidRDefault="00687FFA" w:rsidP="009A47C4">
            <w:pPr>
              <w:spacing w:before="100" w:beforeAutospacing="1" w:after="100" w:afterAutospacing="1"/>
              <w:rPr>
                <w:rFonts w:ascii="Times New Roman" w:eastAsia="Times New Roman" w:hAnsi="Times New Roman" w:cs="Times New Roman"/>
                <w:kern w:val="0"/>
                <w:lang w:eastAsia="fr-CA"/>
                <w14:ligatures w14:val="none"/>
              </w:rPr>
            </w:pPr>
          </w:p>
        </w:tc>
      </w:tr>
    </w:tbl>
    <w:p w14:paraId="7BE282DC" w14:textId="77777777" w:rsidR="00571D00" w:rsidRPr="002F54FF" w:rsidRDefault="00571D00" w:rsidP="00817AE4">
      <w:pPr>
        <w:rPr>
          <w:rFonts w:ascii="Times New Roman" w:hAnsi="Times New Roman" w:cs="Times New Roman"/>
        </w:rPr>
      </w:pPr>
    </w:p>
    <w:p w14:paraId="6CB1494D" w14:textId="77777777" w:rsidR="00C90AF4" w:rsidRDefault="002F54FF" w:rsidP="00817AE4">
      <w:pPr>
        <w:rPr>
          <w:rFonts w:ascii="Times New Roman" w:hAnsi="Times New Roman" w:cs="Times New Roman"/>
        </w:rPr>
      </w:pPr>
      <w:r w:rsidRPr="002F54FF">
        <w:rPr>
          <w:rFonts w:ascii="Times New Roman" w:hAnsi="Times New Roman" w:cs="Times New Roman"/>
        </w:rPr>
        <w:t xml:space="preserve">          </w:t>
      </w:r>
    </w:p>
    <w:p w14:paraId="45272A69" w14:textId="77777777" w:rsidR="00C90AF4" w:rsidRDefault="00C90AF4" w:rsidP="00817AE4">
      <w:pPr>
        <w:rPr>
          <w:rFonts w:ascii="Times New Roman" w:hAnsi="Times New Roman" w:cs="Times New Roman"/>
        </w:rPr>
      </w:pPr>
    </w:p>
    <w:p w14:paraId="0195FA00" w14:textId="77777777" w:rsidR="00C90AF4" w:rsidRDefault="00C90AF4" w:rsidP="00817AE4">
      <w:pPr>
        <w:rPr>
          <w:rFonts w:ascii="Times New Roman" w:hAnsi="Times New Roman" w:cs="Times New Roman"/>
        </w:rPr>
      </w:pPr>
    </w:p>
    <w:p w14:paraId="70DE5740" w14:textId="04E2B502" w:rsidR="00817AE4" w:rsidRPr="002F54FF" w:rsidRDefault="002F54FF" w:rsidP="00817AE4">
      <w:pPr>
        <w:rPr>
          <w:rFonts w:ascii="Times New Roman" w:hAnsi="Times New Roman" w:cs="Times New Roman"/>
          <w:b/>
          <w:bCs/>
          <w:u w:val="single"/>
        </w:rPr>
      </w:pPr>
      <w:r w:rsidRPr="002F54FF">
        <w:rPr>
          <w:rFonts w:ascii="Times New Roman" w:hAnsi="Times New Roman" w:cs="Times New Roman"/>
        </w:rPr>
        <w:lastRenderedPageBreak/>
        <w:t xml:space="preserve">      </w:t>
      </w:r>
      <w:r w:rsidR="00817AE4" w:rsidRPr="002F54FF">
        <w:rPr>
          <w:rFonts w:ascii="Times New Roman" w:hAnsi="Times New Roman" w:cs="Times New Roman"/>
          <w:b/>
          <w:bCs/>
          <w:u w:val="single"/>
        </w:rPr>
        <w:t>Conclusion:</w:t>
      </w:r>
    </w:p>
    <w:p w14:paraId="1CC62E69" w14:textId="77777777" w:rsidR="00817AE4" w:rsidRPr="002F54FF" w:rsidRDefault="00817AE4" w:rsidP="00817AE4">
      <w:pPr>
        <w:rPr>
          <w:rFonts w:ascii="Times New Roman" w:hAnsi="Times New Roman" w:cs="Times New Roman"/>
        </w:rPr>
      </w:pPr>
    </w:p>
    <w:p w14:paraId="79EF24DE" w14:textId="14DEE4F0" w:rsidR="00817AE4" w:rsidRPr="002F54FF" w:rsidRDefault="00817AE4" w:rsidP="00817AE4">
      <w:pPr>
        <w:rPr>
          <w:rFonts w:ascii="Times New Roman" w:hAnsi="Times New Roman" w:cs="Times New Roman"/>
        </w:rPr>
      </w:pPr>
      <w:r w:rsidRPr="002F54FF">
        <w:rPr>
          <w:rFonts w:ascii="Times New Roman" w:hAnsi="Times New Roman" w:cs="Times New Roman"/>
        </w:rPr>
        <w:t xml:space="preserve">En </w:t>
      </w:r>
      <w:r w:rsidR="00980DF8">
        <w:rPr>
          <w:rFonts w:ascii="Times New Roman" w:hAnsi="Times New Roman" w:cs="Times New Roman"/>
        </w:rPr>
        <w:t>somme</w:t>
      </w:r>
      <w:r w:rsidRPr="002F54FF">
        <w:rPr>
          <w:rFonts w:ascii="Times New Roman" w:hAnsi="Times New Roman" w:cs="Times New Roman"/>
        </w:rPr>
        <w:t xml:space="preserve">, </w:t>
      </w:r>
      <w:proofErr w:type="spellStart"/>
      <w:r w:rsidRPr="002F54FF">
        <w:rPr>
          <w:rFonts w:ascii="Times New Roman" w:hAnsi="Times New Roman" w:cs="Times New Roman"/>
        </w:rPr>
        <w:t>TimeLog</w:t>
      </w:r>
      <w:proofErr w:type="spellEnd"/>
      <w:r w:rsidRPr="002F54FF">
        <w:rPr>
          <w:rFonts w:ascii="Times New Roman" w:hAnsi="Times New Roman" w:cs="Times New Roman"/>
        </w:rPr>
        <w:t xml:space="preserve"> représente une solution complète et flexible pour la gestion du temps et des projets en entreprise. Son architecture bien pensée, combinant des fonctionnalités pour les employés et les administrateurs, permet une gestion efficace des activités, des projets et des ressources </w:t>
      </w:r>
      <w:r w:rsidR="00571D00" w:rsidRPr="002F54FF">
        <w:rPr>
          <w:rFonts w:ascii="Times New Roman" w:hAnsi="Times New Roman" w:cs="Times New Roman"/>
        </w:rPr>
        <w:t>humaines. La</w:t>
      </w:r>
      <w:r w:rsidR="00E17465" w:rsidRPr="002F54FF">
        <w:rPr>
          <w:rFonts w:ascii="Times New Roman" w:hAnsi="Times New Roman" w:cs="Times New Roman"/>
        </w:rPr>
        <w:t xml:space="preserve"> description de </w:t>
      </w:r>
      <w:proofErr w:type="spellStart"/>
      <w:r w:rsidR="00E17465" w:rsidRPr="002F54FF">
        <w:rPr>
          <w:rFonts w:ascii="Times New Roman" w:hAnsi="Times New Roman" w:cs="Times New Roman"/>
        </w:rPr>
        <w:t>timelog</w:t>
      </w:r>
      <w:proofErr w:type="spellEnd"/>
      <w:r w:rsidR="00E17465" w:rsidRPr="002F54FF">
        <w:rPr>
          <w:rFonts w:ascii="Times New Roman" w:hAnsi="Times New Roman" w:cs="Times New Roman"/>
        </w:rPr>
        <w:t xml:space="preserve"> et son diagramme de cas d’utilisation nous donne une id</w:t>
      </w:r>
      <w:r w:rsidR="00DC3F0D" w:rsidRPr="002F54FF">
        <w:rPr>
          <w:rFonts w:ascii="Times New Roman" w:hAnsi="Times New Roman" w:cs="Times New Roman"/>
        </w:rPr>
        <w:t>ée claire sur le fonctionnement de son système et des différents acteur</w:t>
      </w:r>
      <w:r w:rsidR="00571D00" w:rsidRPr="002F54FF">
        <w:rPr>
          <w:rFonts w:ascii="Times New Roman" w:hAnsi="Times New Roman" w:cs="Times New Roman"/>
        </w:rPr>
        <w:t>s de la platform. Les</w:t>
      </w:r>
      <w:r w:rsidRPr="002F54FF">
        <w:rPr>
          <w:rFonts w:ascii="Times New Roman" w:hAnsi="Times New Roman" w:cs="Times New Roman"/>
        </w:rPr>
        <w:t xml:space="preserve"> scénarios détaillés pour débuter et terminer une activité illustrent la facilité d'utilisation du système, tandis que les exigences fonctionnelles et non fonctionnelles garantissent sa robustesse et sa fiabilité.</w:t>
      </w:r>
    </w:p>
    <w:p w14:paraId="666657BA" w14:textId="77777777" w:rsidR="00817AE4" w:rsidRPr="002F54FF" w:rsidRDefault="00817AE4" w:rsidP="00817AE4">
      <w:pPr>
        <w:rPr>
          <w:rFonts w:ascii="Times New Roman" w:hAnsi="Times New Roman" w:cs="Times New Roman"/>
        </w:rPr>
      </w:pPr>
    </w:p>
    <w:p w14:paraId="624F0DAD" w14:textId="77777777" w:rsidR="00817AE4" w:rsidRDefault="00817AE4" w:rsidP="00817AE4"/>
    <w:p w14:paraId="33349B46" w14:textId="77777777" w:rsidR="0021031E" w:rsidRPr="003A483B" w:rsidRDefault="0021031E" w:rsidP="003A483B">
      <w:pPr>
        <w:spacing w:before="100" w:beforeAutospacing="1" w:after="100" w:afterAutospacing="1" w:line="240" w:lineRule="auto"/>
        <w:rPr>
          <w:rFonts w:ascii="Times New Roman" w:eastAsia="Times New Roman" w:hAnsi="Times New Roman" w:cs="Times New Roman"/>
          <w:kern w:val="0"/>
          <w:lang w:eastAsia="fr-CA"/>
          <w14:ligatures w14:val="none"/>
        </w:rPr>
      </w:pPr>
    </w:p>
    <w:sectPr w:rsidR="0021031E" w:rsidRPr="003A483B" w:rsidSect="00763A47">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F854C" w14:textId="77777777" w:rsidR="00EA7BF8" w:rsidRDefault="00EA7BF8" w:rsidP="00C205A5">
      <w:pPr>
        <w:spacing w:after="0" w:line="240" w:lineRule="auto"/>
      </w:pPr>
      <w:r>
        <w:separator/>
      </w:r>
    </w:p>
  </w:endnote>
  <w:endnote w:type="continuationSeparator" w:id="0">
    <w:p w14:paraId="412D78EB" w14:textId="77777777" w:rsidR="00EA7BF8" w:rsidRDefault="00EA7BF8" w:rsidP="00C20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07BCC" w14:textId="77777777" w:rsidR="00EA7BF8" w:rsidRDefault="00EA7BF8" w:rsidP="00C205A5">
      <w:pPr>
        <w:spacing w:after="0" w:line="240" w:lineRule="auto"/>
      </w:pPr>
      <w:r>
        <w:separator/>
      </w:r>
    </w:p>
  </w:footnote>
  <w:footnote w:type="continuationSeparator" w:id="0">
    <w:p w14:paraId="2143E6F8" w14:textId="77777777" w:rsidR="00EA7BF8" w:rsidRDefault="00EA7BF8" w:rsidP="00C20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86A70"/>
    <w:multiLevelType w:val="multilevel"/>
    <w:tmpl w:val="18FA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87262"/>
    <w:multiLevelType w:val="multilevel"/>
    <w:tmpl w:val="D7B6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448E7"/>
    <w:multiLevelType w:val="multilevel"/>
    <w:tmpl w:val="06821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41443"/>
    <w:multiLevelType w:val="multilevel"/>
    <w:tmpl w:val="049E7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514F99"/>
    <w:multiLevelType w:val="multilevel"/>
    <w:tmpl w:val="F3A2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72752"/>
    <w:multiLevelType w:val="multilevel"/>
    <w:tmpl w:val="6B4A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858D7"/>
    <w:multiLevelType w:val="multilevel"/>
    <w:tmpl w:val="D062B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2A55F0"/>
    <w:multiLevelType w:val="multilevel"/>
    <w:tmpl w:val="49BA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F32914"/>
    <w:multiLevelType w:val="multilevel"/>
    <w:tmpl w:val="29FE64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14699"/>
    <w:multiLevelType w:val="multilevel"/>
    <w:tmpl w:val="3A2E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14FA9"/>
    <w:multiLevelType w:val="multilevel"/>
    <w:tmpl w:val="95C63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836B1D"/>
    <w:multiLevelType w:val="multilevel"/>
    <w:tmpl w:val="2B92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B26CDD"/>
    <w:multiLevelType w:val="multilevel"/>
    <w:tmpl w:val="40CE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FB58FA"/>
    <w:multiLevelType w:val="multilevel"/>
    <w:tmpl w:val="882C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C4C92"/>
    <w:multiLevelType w:val="multilevel"/>
    <w:tmpl w:val="9614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F64EF3"/>
    <w:multiLevelType w:val="multilevel"/>
    <w:tmpl w:val="1AE0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632386">
    <w:abstractNumId w:val="3"/>
  </w:num>
  <w:num w:numId="2" w16cid:durableId="335117436">
    <w:abstractNumId w:val="7"/>
  </w:num>
  <w:num w:numId="3" w16cid:durableId="536698020">
    <w:abstractNumId w:val="14"/>
  </w:num>
  <w:num w:numId="4" w16cid:durableId="1924365015">
    <w:abstractNumId w:val="5"/>
  </w:num>
  <w:num w:numId="5" w16cid:durableId="459304288">
    <w:abstractNumId w:val="11"/>
  </w:num>
  <w:num w:numId="6" w16cid:durableId="1622417457">
    <w:abstractNumId w:val="4"/>
  </w:num>
  <w:num w:numId="7" w16cid:durableId="1285650753">
    <w:abstractNumId w:val="2"/>
  </w:num>
  <w:num w:numId="8" w16cid:durableId="259069991">
    <w:abstractNumId w:val="0"/>
  </w:num>
  <w:num w:numId="9" w16cid:durableId="770007292">
    <w:abstractNumId w:val="9"/>
  </w:num>
  <w:num w:numId="10" w16cid:durableId="904876599">
    <w:abstractNumId w:val="12"/>
  </w:num>
  <w:num w:numId="11" w16cid:durableId="676494326">
    <w:abstractNumId w:val="8"/>
  </w:num>
  <w:num w:numId="12" w16cid:durableId="1346202788">
    <w:abstractNumId w:val="13"/>
  </w:num>
  <w:num w:numId="13" w16cid:durableId="522860786">
    <w:abstractNumId w:val="1"/>
  </w:num>
  <w:num w:numId="14" w16cid:durableId="134492794">
    <w:abstractNumId w:val="15"/>
  </w:num>
  <w:num w:numId="15" w16cid:durableId="1990555831">
    <w:abstractNumId w:val="6"/>
  </w:num>
  <w:num w:numId="16" w16cid:durableId="20243585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2C"/>
    <w:rsid w:val="0000397D"/>
    <w:rsid w:val="0000666D"/>
    <w:rsid w:val="00015179"/>
    <w:rsid w:val="000213BF"/>
    <w:rsid w:val="0002211E"/>
    <w:rsid w:val="00054D06"/>
    <w:rsid w:val="000767EA"/>
    <w:rsid w:val="00077714"/>
    <w:rsid w:val="000C6E94"/>
    <w:rsid w:val="000E1D98"/>
    <w:rsid w:val="000E20E8"/>
    <w:rsid w:val="00110DB5"/>
    <w:rsid w:val="001411DB"/>
    <w:rsid w:val="0014370C"/>
    <w:rsid w:val="00153D2F"/>
    <w:rsid w:val="00175165"/>
    <w:rsid w:val="0019215E"/>
    <w:rsid w:val="00195C83"/>
    <w:rsid w:val="00196A2C"/>
    <w:rsid w:val="001B26F8"/>
    <w:rsid w:val="001D2448"/>
    <w:rsid w:val="001E79B9"/>
    <w:rsid w:val="0021031E"/>
    <w:rsid w:val="00215B26"/>
    <w:rsid w:val="002446F1"/>
    <w:rsid w:val="0026101C"/>
    <w:rsid w:val="00262496"/>
    <w:rsid w:val="0026765B"/>
    <w:rsid w:val="002A4609"/>
    <w:rsid w:val="002B40E7"/>
    <w:rsid w:val="002B6EF4"/>
    <w:rsid w:val="002D04EB"/>
    <w:rsid w:val="002E6D74"/>
    <w:rsid w:val="002F54FF"/>
    <w:rsid w:val="002F6680"/>
    <w:rsid w:val="003064D9"/>
    <w:rsid w:val="00323143"/>
    <w:rsid w:val="00327C3E"/>
    <w:rsid w:val="0033361F"/>
    <w:rsid w:val="00347C9A"/>
    <w:rsid w:val="003605CD"/>
    <w:rsid w:val="00364E3A"/>
    <w:rsid w:val="00365F1A"/>
    <w:rsid w:val="003669E0"/>
    <w:rsid w:val="00376CA8"/>
    <w:rsid w:val="00392926"/>
    <w:rsid w:val="003A483B"/>
    <w:rsid w:val="003C6C79"/>
    <w:rsid w:val="003E3623"/>
    <w:rsid w:val="003E7022"/>
    <w:rsid w:val="003F6185"/>
    <w:rsid w:val="004022A3"/>
    <w:rsid w:val="00430436"/>
    <w:rsid w:val="00446AD8"/>
    <w:rsid w:val="00465D16"/>
    <w:rsid w:val="004752A2"/>
    <w:rsid w:val="00475FAE"/>
    <w:rsid w:val="00477EE4"/>
    <w:rsid w:val="004841E8"/>
    <w:rsid w:val="00484970"/>
    <w:rsid w:val="00487819"/>
    <w:rsid w:val="00492C6C"/>
    <w:rsid w:val="00496582"/>
    <w:rsid w:val="004A0323"/>
    <w:rsid w:val="004A2E17"/>
    <w:rsid w:val="004A38B5"/>
    <w:rsid w:val="004A6275"/>
    <w:rsid w:val="004A7BB3"/>
    <w:rsid w:val="004F4954"/>
    <w:rsid w:val="00502FB1"/>
    <w:rsid w:val="00511981"/>
    <w:rsid w:val="005167F6"/>
    <w:rsid w:val="00541B29"/>
    <w:rsid w:val="00562E33"/>
    <w:rsid w:val="00571D00"/>
    <w:rsid w:val="00572948"/>
    <w:rsid w:val="005860D8"/>
    <w:rsid w:val="005B73C7"/>
    <w:rsid w:val="005C3417"/>
    <w:rsid w:val="005C390D"/>
    <w:rsid w:val="005C4956"/>
    <w:rsid w:val="005D23E7"/>
    <w:rsid w:val="005D79B2"/>
    <w:rsid w:val="005F2BFF"/>
    <w:rsid w:val="00615E90"/>
    <w:rsid w:val="006424DC"/>
    <w:rsid w:val="00663A34"/>
    <w:rsid w:val="006640AE"/>
    <w:rsid w:val="00682684"/>
    <w:rsid w:val="00684E03"/>
    <w:rsid w:val="00687FFA"/>
    <w:rsid w:val="006B079C"/>
    <w:rsid w:val="006C7D3B"/>
    <w:rsid w:val="006D659A"/>
    <w:rsid w:val="006E606C"/>
    <w:rsid w:val="006F0794"/>
    <w:rsid w:val="006F3F34"/>
    <w:rsid w:val="006F4091"/>
    <w:rsid w:val="006F6904"/>
    <w:rsid w:val="007148EE"/>
    <w:rsid w:val="00717C90"/>
    <w:rsid w:val="00722240"/>
    <w:rsid w:val="00763A47"/>
    <w:rsid w:val="007824CC"/>
    <w:rsid w:val="00793733"/>
    <w:rsid w:val="007A780E"/>
    <w:rsid w:val="007D3709"/>
    <w:rsid w:val="007D418E"/>
    <w:rsid w:val="007E14B2"/>
    <w:rsid w:val="007E3441"/>
    <w:rsid w:val="00817AE4"/>
    <w:rsid w:val="00824BD8"/>
    <w:rsid w:val="00826D06"/>
    <w:rsid w:val="00827966"/>
    <w:rsid w:val="00833E58"/>
    <w:rsid w:val="00834C71"/>
    <w:rsid w:val="008468B0"/>
    <w:rsid w:val="00853697"/>
    <w:rsid w:val="008563FC"/>
    <w:rsid w:val="00872378"/>
    <w:rsid w:val="008767B7"/>
    <w:rsid w:val="00884B0F"/>
    <w:rsid w:val="00887F18"/>
    <w:rsid w:val="008A41CE"/>
    <w:rsid w:val="008C0BEB"/>
    <w:rsid w:val="008C7FC8"/>
    <w:rsid w:val="008E0B10"/>
    <w:rsid w:val="00906C0A"/>
    <w:rsid w:val="0091424B"/>
    <w:rsid w:val="00917D14"/>
    <w:rsid w:val="00925B58"/>
    <w:rsid w:val="00953236"/>
    <w:rsid w:val="00953964"/>
    <w:rsid w:val="0095545D"/>
    <w:rsid w:val="00973DC6"/>
    <w:rsid w:val="00980DF8"/>
    <w:rsid w:val="0098501A"/>
    <w:rsid w:val="009903BB"/>
    <w:rsid w:val="00994EDB"/>
    <w:rsid w:val="009A10CE"/>
    <w:rsid w:val="009A47C4"/>
    <w:rsid w:val="009B7437"/>
    <w:rsid w:val="009C2D29"/>
    <w:rsid w:val="009D18D3"/>
    <w:rsid w:val="009D431B"/>
    <w:rsid w:val="009E1151"/>
    <w:rsid w:val="009F3659"/>
    <w:rsid w:val="00A13451"/>
    <w:rsid w:val="00A15666"/>
    <w:rsid w:val="00A54D84"/>
    <w:rsid w:val="00A55B0D"/>
    <w:rsid w:val="00A73E7B"/>
    <w:rsid w:val="00A87479"/>
    <w:rsid w:val="00A95554"/>
    <w:rsid w:val="00AA2A3F"/>
    <w:rsid w:val="00AB1FEE"/>
    <w:rsid w:val="00AB7401"/>
    <w:rsid w:val="00AC01ED"/>
    <w:rsid w:val="00AD648F"/>
    <w:rsid w:val="00AD758D"/>
    <w:rsid w:val="00AE4C2C"/>
    <w:rsid w:val="00AE66F6"/>
    <w:rsid w:val="00AE714A"/>
    <w:rsid w:val="00B035C9"/>
    <w:rsid w:val="00B06035"/>
    <w:rsid w:val="00B1374B"/>
    <w:rsid w:val="00B203CD"/>
    <w:rsid w:val="00B33CD5"/>
    <w:rsid w:val="00B4306C"/>
    <w:rsid w:val="00B44957"/>
    <w:rsid w:val="00B528D2"/>
    <w:rsid w:val="00B52A59"/>
    <w:rsid w:val="00B60B75"/>
    <w:rsid w:val="00B7652F"/>
    <w:rsid w:val="00B844F6"/>
    <w:rsid w:val="00B85C90"/>
    <w:rsid w:val="00B900FF"/>
    <w:rsid w:val="00BB0E0A"/>
    <w:rsid w:val="00BB7B60"/>
    <w:rsid w:val="00BC65B2"/>
    <w:rsid w:val="00BD7969"/>
    <w:rsid w:val="00BE46BE"/>
    <w:rsid w:val="00BF5E9D"/>
    <w:rsid w:val="00C045E0"/>
    <w:rsid w:val="00C13809"/>
    <w:rsid w:val="00C205A5"/>
    <w:rsid w:val="00C24EE8"/>
    <w:rsid w:val="00C26794"/>
    <w:rsid w:val="00C27AA7"/>
    <w:rsid w:val="00C36C6B"/>
    <w:rsid w:val="00C43669"/>
    <w:rsid w:val="00C5064B"/>
    <w:rsid w:val="00C60AE9"/>
    <w:rsid w:val="00C64E92"/>
    <w:rsid w:val="00C752AD"/>
    <w:rsid w:val="00C75BE5"/>
    <w:rsid w:val="00C9050C"/>
    <w:rsid w:val="00C90AF4"/>
    <w:rsid w:val="00CB07F6"/>
    <w:rsid w:val="00CC17BB"/>
    <w:rsid w:val="00CD76C4"/>
    <w:rsid w:val="00D04BBA"/>
    <w:rsid w:val="00D11335"/>
    <w:rsid w:val="00D15762"/>
    <w:rsid w:val="00D20898"/>
    <w:rsid w:val="00D25EE8"/>
    <w:rsid w:val="00D26042"/>
    <w:rsid w:val="00D333EB"/>
    <w:rsid w:val="00D36A21"/>
    <w:rsid w:val="00D42A61"/>
    <w:rsid w:val="00D47FD3"/>
    <w:rsid w:val="00D5046C"/>
    <w:rsid w:val="00D56562"/>
    <w:rsid w:val="00D651D8"/>
    <w:rsid w:val="00D7047A"/>
    <w:rsid w:val="00D724C8"/>
    <w:rsid w:val="00D76D7E"/>
    <w:rsid w:val="00D820D7"/>
    <w:rsid w:val="00D95D08"/>
    <w:rsid w:val="00D96E09"/>
    <w:rsid w:val="00DB366C"/>
    <w:rsid w:val="00DB50AF"/>
    <w:rsid w:val="00DC3F0D"/>
    <w:rsid w:val="00DD0B43"/>
    <w:rsid w:val="00E17465"/>
    <w:rsid w:val="00E30E60"/>
    <w:rsid w:val="00E3339F"/>
    <w:rsid w:val="00E52E99"/>
    <w:rsid w:val="00E57F0C"/>
    <w:rsid w:val="00E8580D"/>
    <w:rsid w:val="00E9523E"/>
    <w:rsid w:val="00EA3525"/>
    <w:rsid w:val="00EA39A2"/>
    <w:rsid w:val="00EA7BF8"/>
    <w:rsid w:val="00EB5CFA"/>
    <w:rsid w:val="00EC0528"/>
    <w:rsid w:val="00ED3B55"/>
    <w:rsid w:val="00ED45F0"/>
    <w:rsid w:val="00EF55E0"/>
    <w:rsid w:val="00F252FC"/>
    <w:rsid w:val="00F2703F"/>
    <w:rsid w:val="00F41ECF"/>
    <w:rsid w:val="00F45CE6"/>
    <w:rsid w:val="00F67DC8"/>
    <w:rsid w:val="00F710BC"/>
    <w:rsid w:val="00F776E4"/>
    <w:rsid w:val="00F8145F"/>
    <w:rsid w:val="00F87D28"/>
    <w:rsid w:val="00F931CA"/>
    <w:rsid w:val="00F945F9"/>
    <w:rsid w:val="00FA563E"/>
    <w:rsid w:val="00FB46F4"/>
    <w:rsid w:val="00FD04A1"/>
    <w:rsid w:val="00FE155B"/>
    <w:rsid w:val="00FE36E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521B"/>
  <w15:chartTrackingRefBased/>
  <w15:docId w15:val="{DB2B961E-3DF2-4098-B6D0-1398B372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6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96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96A2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96A2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96A2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96A2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96A2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96A2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96A2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6A2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96A2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96A2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96A2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96A2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96A2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96A2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96A2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96A2C"/>
    <w:rPr>
      <w:rFonts w:eastAsiaTheme="majorEastAsia" w:cstheme="majorBidi"/>
      <w:color w:val="272727" w:themeColor="text1" w:themeTint="D8"/>
    </w:rPr>
  </w:style>
  <w:style w:type="paragraph" w:styleId="Titre">
    <w:name w:val="Title"/>
    <w:basedOn w:val="Normal"/>
    <w:next w:val="Normal"/>
    <w:link w:val="TitreCar"/>
    <w:uiPriority w:val="10"/>
    <w:qFormat/>
    <w:rsid w:val="00196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6A2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6A2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6A2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96A2C"/>
    <w:pPr>
      <w:spacing w:before="160"/>
      <w:jc w:val="center"/>
    </w:pPr>
    <w:rPr>
      <w:i/>
      <w:iCs/>
      <w:color w:val="404040" w:themeColor="text1" w:themeTint="BF"/>
    </w:rPr>
  </w:style>
  <w:style w:type="character" w:customStyle="1" w:styleId="CitationCar">
    <w:name w:val="Citation Car"/>
    <w:basedOn w:val="Policepardfaut"/>
    <w:link w:val="Citation"/>
    <w:uiPriority w:val="29"/>
    <w:rsid w:val="00196A2C"/>
    <w:rPr>
      <w:i/>
      <w:iCs/>
      <w:color w:val="404040" w:themeColor="text1" w:themeTint="BF"/>
    </w:rPr>
  </w:style>
  <w:style w:type="paragraph" w:styleId="Paragraphedeliste">
    <w:name w:val="List Paragraph"/>
    <w:basedOn w:val="Normal"/>
    <w:uiPriority w:val="34"/>
    <w:qFormat/>
    <w:rsid w:val="00196A2C"/>
    <w:pPr>
      <w:ind w:left="720"/>
      <w:contextualSpacing/>
    </w:pPr>
  </w:style>
  <w:style w:type="character" w:styleId="Accentuationintense">
    <w:name w:val="Intense Emphasis"/>
    <w:basedOn w:val="Policepardfaut"/>
    <w:uiPriority w:val="21"/>
    <w:qFormat/>
    <w:rsid w:val="00196A2C"/>
    <w:rPr>
      <w:i/>
      <w:iCs/>
      <w:color w:val="0F4761" w:themeColor="accent1" w:themeShade="BF"/>
    </w:rPr>
  </w:style>
  <w:style w:type="paragraph" w:styleId="Citationintense">
    <w:name w:val="Intense Quote"/>
    <w:basedOn w:val="Normal"/>
    <w:next w:val="Normal"/>
    <w:link w:val="CitationintenseCar"/>
    <w:uiPriority w:val="30"/>
    <w:qFormat/>
    <w:rsid w:val="00196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96A2C"/>
    <w:rPr>
      <w:i/>
      <w:iCs/>
      <w:color w:val="0F4761" w:themeColor="accent1" w:themeShade="BF"/>
    </w:rPr>
  </w:style>
  <w:style w:type="character" w:styleId="Rfrenceintense">
    <w:name w:val="Intense Reference"/>
    <w:basedOn w:val="Policepardfaut"/>
    <w:uiPriority w:val="32"/>
    <w:qFormat/>
    <w:rsid w:val="00196A2C"/>
    <w:rPr>
      <w:b/>
      <w:bCs/>
      <w:smallCaps/>
      <w:color w:val="0F4761" w:themeColor="accent1" w:themeShade="BF"/>
      <w:spacing w:val="5"/>
    </w:rPr>
  </w:style>
  <w:style w:type="paragraph" w:customStyle="1" w:styleId="whitespace-pre-wrap">
    <w:name w:val="whitespace-pre-wrap"/>
    <w:basedOn w:val="Normal"/>
    <w:rsid w:val="003A483B"/>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paragraph" w:customStyle="1" w:styleId="whitespace-normal">
    <w:name w:val="whitespace-normal"/>
    <w:basedOn w:val="Normal"/>
    <w:rsid w:val="003A483B"/>
    <w:pPr>
      <w:spacing w:before="100" w:beforeAutospacing="1" w:after="100" w:afterAutospacing="1" w:line="240" w:lineRule="auto"/>
    </w:pPr>
    <w:rPr>
      <w:rFonts w:ascii="Times New Roman" w:eastAsia="Times New Roman" w:hAnsi="Times New Roman" w:cs="Times New Roman"/>
      <w:kern w:val="0"/>
      <w:lang w:eastAsia="fr-CA"/>
      <w14:ligatures w14:val="none"/>
    </w:rPr>
  </w:style>
  <w:style w:type="paragraph" w:styleId="PrformatHTML">
    <w:name w:val="HTML Preformatted"/>
    <w:basedOn w:val="Normal"/>
    <w:link w:val="PrformatHTMLCar"/>
    <w:uiPriority w:val="99"/>
    <w:semiHidden/>
    <w:unhideWhenUsed/>
    <w:rsid w:val="003A4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3A483B"/>
    <w:rPr>
      <w:rFonts w:ascii="Courier New" w:eastAsia="Times New Roman" w:hAnsi="Courier New" w:cs="Courier New"/>
      <w:kern w:val="0"/>
      <w:sz w:val="20"/>
      <w:szCs w:val="20"/>
      <w:lang w:eastAsia="fr-CA"/>
      <w14:ligatures w14:val="none"/>
    </w:rPr>
  </w:style>
  <w:style w:type="character" w:customStyle="1" w:styleId="text-text-200">
    <w:name w:val="text-text-200"/>
    <w:basedOn w:val="Policepardfaut"/>
    <w:rsid w:val="003A483B"/>
  </w:style>
  <w:style w:type="character" w:styleId="CodeHTML">
    <w:name w:val="HTML Code"/>
    <w:basedOn w:val="Policepardfaut"/>
    <w:uiPriority w:val="99"/>
    <w:semiHidden/>
    <w:unhideWhenUsed/>
    <w:rsid w:val="003A483B"/>
    <w:rPr>
      <w:rFonts w:ascii="Courier New" w:eastAsia="Times New Roman" w:hAnsi="Courier New" w:cs="Courier New"/>
      <w:sz w:val="20"/>
      <w:szCs w:val="20"/>
    </w:rPr>
  </w:style>
  <w:style w:type="character" w:styleId="Hyperlien">
    <w:name w:val="Hyperlink"/>
    <w:basedOn w:val="Policepardfaut"/>
    <w:uiPriority w:val="99"/>
    <w:semiHidden/>
    <w:unhideWhenUsed/>
    <w:rsid w:val="003A483B"/>
    <w:rPr>
      <w:color w:val="0000FF"/>
      <w:u w:val="single"/>
    </w:rPr>
  </w:style>
  <w:style w:type="table" w:styleId="Grilledutableau">
    <w:name w:val="Table Grid"/>
    <w:basedOn w:val="TableauNormal"/>
    <w:uiPriority w:val="39"/>
    <w:rsid w:val="00C64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205A5"/>
    <w:pPr>
      <w:tabs>
        <w:tab w:val="center" w:pos="4320"/>
        <w:tab w:val="right" w:pos="8640"/>
      </w:tabs>
      <w:spacing w:after="0" w:line="240" w:lineRule="auto"/>
    </w:pPr>
  </w:style>
  <w:style w:type="character" w:customStyle="1" w:styleId="En-tteCar">
    <w:name w:val="En-tête Car"/>
    <w:basedOn w:val="Policepardfaut"/>
    <w:link w:val="En-tte"/>
    <w:uiPriority w:val="99"/>
    <w:rsid w:val="00C205A5"/>
  </w:style>
  <w:style w:type="paragraph" w:styleId="Pieddepage">
    <w:name w:val="footer"/>
    <w:basedOn w:val="Normal"/>
    <w:link w:val="PieddepageCar"/>
    <w:uiPriority w:val="99"/>
    <w:unhideWhenUsed/>
    <w:rsid w:val="00C205A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205A5"/>
  </w:style>
  <w:style w:type="paragraph" w:styleId="Sansinterligne">
    <w:name w:val="No Spacing"/>
    <w:link w:val="SansinterligneCar"/>
    <w:uiPriority w:val="1"/>
    <w:qFormat/>
    <w:rsid w:val="00763A47"/>
    <w:pPr>
      <w:spacing w:after="0" w:line="240" w:lineRule="auto"/>
    </w:pPr>
    <w:rPr>
      <w:rFonts w:eastAsiaTheme="minorEastAsia"/>
      <w:kern w:val="0"/>
      <w:sz w:val="22"/>
      <w:szCs w:val="22"/>
      <w:lang w:eastAsia="fr-CA"/>
      <w14:ligatures w14:val="none"/>
    </w:rPr>
  </w:style>
  <w:style w:type="character" w:customStyle="1" w:styleId="SansinterligneCar">
    <w:name w:val="Sans interligne Car"/>
    <w:basedOn w:val="Policepardfaut"/>
    <w:link w:val="Sansinterligne"/>
    <w:uiPriority w:val="1"/>
    <w:rsid w:val="00763A47"/>
    <w:rPr>
      <w:rFonts w:eastAsiaTheme="minorEastAsia"/>
      <w:kern w:val="0"/>
      <w:sz w:val="22"/>
      <w:szCs w:val="22"/>
      <w:lang w:eastAsia="fr-CA"/>
      <w14:ligatures w14:val="none"/>
    </w:rPr>
  </w:style>
  <w:style w:type="character" w:customStyle="1" w:styleId="header-button-title">
    <w:name w:val="header-button-title"/>
    <w:basedOn w:val="Policepardfaut"/>
    <w:rsid w:val="00C75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9404">
      <w:bodyDiv w:val="1"/>
      <w:marLeft w:val="0"/>
      <w:marRight w:val="0"/>
      <w:marTop w:val="0"/>
      <w:marBottom w:val="0"/>
      <w:divBdr>
        <w:top w:val="none" w:sz="0" w:space="0" w:color="auto"/>
        <w:left w:val="none" w:sz="0" w:space="0" w:color="auto"/>
        <w:bottom w:val="none" w:sz="0" w:space="0" w:color="auto"/>
        <w:right w:val="none" w:sz="0" w:space="0" w:color="auto"/>
      </w:divBdr>
      <w:divsChild>
        <w:div w:id="1696731060">
          <w:marLeft w:val="0"/>
          <w:marRight w:val="0"/>
          <w:marTop w:val="0"/>
          <w:marBottom w:val="0"/>
          <w:divBdr>
            <w:top w:val="none" w:sz="0" w:space="0" w:color="auto"/>
            <w:left w:val="none" w:sz="0" w:space="0" w:color="auto"/>
            <w:bottom w:val="none" w:sz="0" w:space="0" w:color="auto"/>
            <w:right w:val="none" w:sz="0" w:space="0" w:color="auto"/>
          </w:divBdr>
          <w:divsChild>
            <w:div w:id="437993746">
              <w:marLeft w:val="0"/>
              <w:marRight w:val="0"/>
              <w:marTop w:val="0"/>
              <w:marBottom w:val="0"/>
              <w:divBdr>
                <w:top w:val="none" w:sz="0" w:space="0" w:color="auto"/>
                <w:left w:val="none" w:sz="0" w:space="0" w:color="auto"/>
                <w:bottom w:val="none" w:sz="0" w:space="0" w:color="auto"/>
                <w:right w:val="none" w:sz="0" w:space="0" w:color="auto"/>
              </w:divBdr>
              <w:divsChild>
                <w:div w:id="662243022">
                  <w:marLeft w:val="0"/>
                  <w:marRight w:val="0"/>
                  <w:marTop w:val="0"/>
                  <w:marBottom w:val="0"/>
                  <w:divBdr>
                    <w:top w:val="none" w:sz="0" w:space="0" w:color="auto"/>
                    <w:left w:val="none" w:sz="0" w:space="0" w:color="auto"/>
                    <w:bottom w:val="none" w:sz="0" w:space="0" w:color="auto"/>
                    <w:right w:val="none" w:sz="0" w:space="0" w:color="auto"/>
                  </w:divBdr>
                  <w:divsChild>
                    <w:div w:id="192153715">
                      <w:marLeft w:val="0"/>
                      <w:marRight w:val="0"/>
                      <w:marTop w:val="0"/>
                      <w:marBottom w:val="0"/>
                      <w:divBdr>
                        <w:top w:val="none" w:sz="0" w:space="0" w:color="auto"/>
                        <w:left w:val="none" w:sz="0" w:space="0" w:color="auto"/>
                        <w:bottom w:val="none" w:sz="0" w:space="0" w:color="auto"/>
                        <w:right w:val="none" w:sz="0" w:space="0" w:color="auto"/>
                      </w:divBdr>
                      <w:divsChild>
                        <w:div w:id="1308321611">
                          <w:marLeft w:val="0"/>
                          <w:marRight w:val="0"/>
                          <w:marTop w:val="0"/>
                          <w:marBottom w:val="0"/>
                          <w:divBdr>
                            <w:top w:val="none" w:sz="0" w:space="0" w:color="auto"/>
                            <w:left w:val="none" w:sz="0" w:space="0" w:color="auto"/>
                            <w:bottom w:val="none" w:sz="0" w:space="0" w:color="auto"/>
                            <w:right w:val="none" w:sz="0" w:space="0" w:color="auto"/>
                          </w:divBdr>
                          <w:divsChild>
                            <w:div w:id="965501430">
                              <w:marLeft w:val="0"/>
                              <w:marRight w:val="0"/>
                              <w:marTop w:val="0"/>
                              <w:marBottom w:val="0"/>
                              <w:divBdr>
                                <w:top w:val="none" w:sz="0" w:space="0" w:color="auto"/>
                                <w:left w:val="none" w:sz="0" w:space="0" w:color="auto"/>
                                <w:bottom w:val="none" w:sz="0" w:space="0" w:color="auto"/>
                                <w:right w:val="none" w:sz="0" w:space="0" w:color="auto"/>
                              </w:divBdr>
                              <w:divsChild>
                                <w:div w:id="16772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8016">
                          <w:marLeft w:val="0"/>
                          <w:marRight w:val="0"/>
                          <w:marTop w:val="0"/>
                          <w:marBottom w:val="0"/>
                          <w:divBdr>
                            <w:top w:val="none" w:sz="0" w:space="0" w:color="auto"/>
                            <w:left w:val="none" w:sz="0" w:space="0" w:color="auto"/>
                            <w:bottom w:val="none" w:sz="0" w:space="0" w:color="auto"/>
                            <w:right w:val="none" w:sz="0" w:space="0" w:color="auto"/>
                          </w:divBdr>
                          <w:divsChild>
                            <w:div w:id="20787364">
                              <w:marLeft w:val="0"/>
                              <w:marRight w:val="0"/>
                              <w:marTop w:val="0"/>
                              <w:marBottom w:val="0"/>
                              <w:divBdr>
                                <w:top w:val="none" w:sz="0" w:space="0" w:color="auto"/>
                                <w:left w:val="none" w:sz="0" w:space="0" w:color="auto"/>
                                <w:bottom w:val="none" w:sz="0" w:space="0" w:color="auto"/>
                                <w:right w:val="none" w:sz="0" w:space="0" w:color="auto"/>
                              </w:divBdr>
                              <w:divsChild>
                                <w:div w:id="1271889161">
                                  <w:marLeft w:val="0"/>
                                  <w:marRight w:val="0"/>
                                  <w:marTop w:val="0"/>
                                  <w:marBottom w:val="0"/>
                                  <w:divBdr>
                                    <w:top w:val="none" w:sz="0" w:space="0" w:color="auto"/>
                                    <w:left w:val="none" w:sz="0" w:space="0" w:color="auto"/>
                                    <w:bottom w:val="none" w:sz="0" w:space="0" w:color="auto"/>
                                    <w:right w:val="none" w:sz="0" w:space="0" w:color="auto"/>
                                  </w:divBdr>
                                  <w:divsChild>
                                    <w:div w:id="16098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222095">
              <w:marLeft w:val="0"/>
              <w:marRight w:val="0"/>
              <w:marTop w:val="0"/>
              <w:marBottom w:val="0"/>
              <w:divBdr>
                <w:top w:val="none" w:sz="0" w:space="0" w:color="auto"/>
                <w:left w:val="none" w:sz="0" w:space="0" w:color="auto"/>
                <w:bottom w:val="none" w:sz="0" w:space="0" w:color="auto"/>
                <w:right w:val="none" w:sz="0" w:space="0" w:color="auto"/>
              </w:divBdr>
              <w:divsChild>
                <w:div w:id="1199124589">
                  <w:marLeft w:val="0"/>
                  <w:marRight w:val="0"/>
                  <w:marTop w:val="0"/>
                  <w:marBottom w:val="0"/>
                  <w:divBdr>
                    <w:top w:val="none" w:sz="0" w:space="0" w:color="auto"/>
                    <w:left w:val="none" w:sz="0" w:space="0" w:color="auto"/>
                    <w:bottom w:val="none" w:sz="0" w:space="0" w:color="auto"/>
                    <w:right w:val="none" w:sz="0" w:space="0" w:color="auto"/>
                  </w:divBdr>
                  <w:divsChild>
                    <w:div w:id="1391684637">
                      <w:marLeft w:val="0"/>
                      <w:marRight w:val="0"/>
                      <w:marTop w:val="0"/>
                      <w:marBottom w:val="0"/>
                      <w:divBdr>
                        <w:top w:val="none" w:sz="0" w:space="0" w:color="auto"/>
                        <w:left w:val="none" w:sz="0" w:space="0" w:color="auto"/>
                        <w:bottom w:val="none" w:sz="0" w:space="0" w:color="auto"/>
                        <w:right w:val="none" w:sz="0" w:space="0" w:color="auto"/>
                      </w:divBdr>
                      <w:divsChild>
                        <w:div w:id="163934299">
                          <w:marLeft w:val="0"/>
                          <w:marRight w:val="0"/>
                          <w:marTop w:val="0"/>
                          <w:marBottom w:val="0"/>
                          <w:divBdr>
                            <w:top w:val="none" w:sz="0" w:space="0" w:color="auto"/>
                            <w:left w:val="none" w:sz="0" w:space="0" w:color="auto"/>
                            <w:bottom w:val="none" w:sz="0" w:space="0" w:color="auto"/>
                            <w:right w:val="none" w:sz="0" w:space="0" w:color="auto"/>
                          </w:divBdr>
                          <w:divsChild>
                            <w:div w:id="702445090">
                              <w:marLeft w:val="0"/>
                              <w:marRight w:val="0"/>
                              <w:marTop w:val="0"/>
                              <w:marBottom w:val="0"/>
                              <w:divBdr>
                                <w:top w:val="none" w:sz="0" w:space="0" w:color="auto"/>
                                <w:left w:val="none" w:sz="0" w:space="0" w:color="auto"/>
                                <w:bottom w:val="none" w:sz="0" w:space="0" w:color="auto"/>
                                <w:right w:val="none" w:sz="0" w:space="0" w:color="auto"/>
                              </w:divBdr>
                              <w:divsChild>
                                <w:div w:id="1822186427">
                                  <w:marLeft w:val="0"/>
                                  <w:marRight w:val="0"/>
                                  <w:marTop w:val="0"/>
                                  <w:marBottom w:val="0"/>
                                  <w:divBdr>
                                    <w:top w:val="none" w:sz="0" w:space="0" w:color="auto"/>
                                    <w:left w:val="none" w:sz="0" w:space="0" w:color="auto"/>
                                    <w:bottom w:val="none" w:sz="0" w:space="0" w:color="auto"/>
                                    <w:right w:val="none" w:sz="0" w:space="0" w:color="auto"/>
                                  </w:divBdr>
                                </w:div>
                              </w:divsChild>
                            </w:div>
                            <w:div w:id="805124644">
                              <w:marLeft w:val="0"/>
                              <w:marRight w:val="0"/>
                              <w:marTop w:val="0"/>
                              <w:marBottom w:val="0"/>
                              <w:divBdr>
                                <w:top w:val="none" w:sz="0" w:space="0" w:color="auto"/>
                                <w:left w:val="none" w:sz="0" w:space="0" w:color="auto"/>
                                <w:bottom w:val="none" w:sz="0" w:space="0" w:color="auto"/>
                                <w:right w:val="none" w:sz="0" w:space="0" w:color="auto"/>
                              </w:divBdr>
                            </w:div>
                          </w:divsChild>
                        </w:div>
                        <w:div w:id="1408652489">
                          <w:marLeft w:val="0"/>
                          <w:marRight w:val="0"/>
                          <w:marTop w:val="0"/>
                          <w:marBottom w:val="0"/>
                          <w:divBdr>
                            <w:top w:val="none" w:sz="0" w:space="0" w:color="auto"/>
                            <w:left w:val="none" w:sz="0" w:space="0" w:color="auto"/>
                            <w:bottom w:val="none" w:sz="0" w:space="0" w:color="auto"/>
                            <w:right w:val="none" w:sz="0" w:space="0" w:color="auto"/>
                          </w:divBdr>
                          <w:divsChild>
                            <w:div w:id="449974232">
                              <w:marLeft w:val="0"/>
                              <w:marRight w:val="0"/>
                              <w:marTop w:val="0"/>
                              <w:marBottom w:val="0"/>
                              <w:divBdr>
                                <w:top w:val="none" w:sz="0" w:space="0" w:color="auto"/>
                                <w:left w:val="none" w:sz="0" w:space="0" w:color="auto"/>
                                <w:bottom w:val="none" w:sz="0" w:space="0" w:color="auto"/>
                                <w:right w:val="none" w:sz="0" w:space="0" w:color="auto"/>
                              </w:divBdr>
                              <w:divsChild>
                                <w:div w:id="1199321315">
                                  <w:marLeft w:val="0"/>
                                  <w:marRight w:val="0"/>
                                  <w:marTop w:val="0"/>
                                  <w:marBottom w:val="0"/>
                                  <w:divBdr>
                                    <w:top w:val="none" w:sz="0" w:space="0" w:color="auto"/>
                                    <w:left w:val="none" w:sz="0" w:space="0" w:color="auto"/>
                                    <w:bottom w:val="none" w:sz="0" w:space="0" w:color="auto"/>
                                    <w:right w:val="none" w:sz="0" w:space="0" w:color="auto"/>
                                  </w:divBdr>
                                  <w:divsChild>
                                    <w:div w:id="19339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093308">
              <w:marLeft w:val="0"/>
              <w:marRight w:val="0"/>
              <w:marTop w:val="0"/>
              <w:marBottom w:val="0"/>
              <w:divBdr>
                <w:top w:val="none" w:sz="0" w:space="0" w:color="auto"/>
                <w:left w:val="none" w:sz="0" w:space="0" w:color="auto"/>
                <w:bottom w:val="none" w:sz="0" w:space="0" w:color="auto"/>
                <w:right w:val="none" w:sz="0" w:space="0" w:color="auto"/>
              </w:divBdr>
              <w:divsChild>
                <w:div w:id="1393845134">
                  <w:marLeft w:val="0"/>
                  <w:marRight w:val="0"/>
                  <w:marTop w:val="0"/>
                  <w:marBottom w:val="0"/>
                  <w:divBdr>
                    <w:top w:val="none" w:sz="0" w:space="0" w:color="auto"/>
                    <w:left w:val="none" w:sz="0" w:space="0" w:color="auto"/>
                    <w:bottom w:val="none" w:sz="0" w:space="0" w:color="auto"/>
                    <w:right w:val="none" w:sz="0" w:space="0" w:color="auto"/>
                  </w:divBdr>
                  <w:divsChild>
                    <w:div w:id="1277249493">
                      <w:marLeft w:val="0"/>
                      <w:marRight w:val="0"/>
                      <w:marTop w:val="0"/>
                      <w:marBottom w:val="0"/>
                      <w:divBdr>
                        <w:top w:val="none" w:sz="0" w:space="0" w:color="auto"/>
                        <w:left w:val="none" w:sz="0" w:space="0" w:color="auto"/>
                        <w:bottom w:val="none" w:sz="0" w:space="0" w:color="auto"/>
                        <w:right w:val="none" w:sz="0" w:space="0" w:color="auto"/>
                      </w:divBdr>
                      <w:divsChild>
                        <w:div w:id="84612977">
                          <w:marLeft w:val="0"/>
                          <w:marRight w:val="0"/>
                          <w:marTop w:val="0"/>
                          <w:marBottom w:val="0"/>
                          <w:divBdr>
                            <w:top w:val="none" w:sz="0" w:space="0" w:color="auto"/>
                            <w:left w:val="none" w:sz="0" w:space="0" w:color="auto"/>
                            <w:bottom w:val="none" w:sz="0" w:space="0" w:color="auto"/>
                            <w:right w:val="none" w:sz="0" w:space="0" w:color="auto"/>
                          </w:divBdr>
                          <w:divsChild>
                            <w:div w:id="117918992">
                              <w:marLeft w:val="0"/>
                              <w:marRight w:val="0"/>
                              <w:marTop w:val="0"/>
                              <w:marBottom w:val="0"/>
                              <w:divBdr>
                                <w:top w:val="none" w:sz="0" w:space="0" w:color="auto"/>
                                <w:left w:val="none" w:sz="0" w:space="0" w:color="auto"/>
                                <w:bottom w:val="none" w:sz="0" w:space="0" w:color="auto"/>
                                <w:right w:val="none" w:sz="0" w:space="0" w:color="auto"/>
                              </w:divBdr>
                              <w:divsChild>
                                <w:div w:id="1052189288">
                                  <w:marLeft w:val="0"/>
                                  <w:marRight w:val="0"/>
                                  <w:marTop w:val="0"/>
                                  <w:marBottom w:val="0"/>
                                  <w:divBdr>
                                    <w:top w:val="none" w:sz="0" w:space="0" w:color="auto"/>
                                    <w:left w:val="none" w:sz="0" w:space="0" w:color="auto"/>
                                    <w:bottom w:val="none" w:sz="0" w:space="0" w:color="auto"/>
                                    <w:right w:val="none" w:sz="0" w:space="0" w:color="auto"/>
                                  </w:divBdr>
                                  <w:divsChild>
                                    <w:div w:id="72357181">
                                      <w:marLeft w:val="0"/>
                                      <w:marRight w:val="0"/>
                                      <w:marTop w:val="0"/>
                                      <w:marBottom w:val="0"/>
                                      <w:divBdr>
                                        <w:top w:val="none" w:sz="0" w:space="0" w:color="auto"/>
                                        <w:left w:val="none" w:sz="0" w:space="0" w:color="auto"/>
                                        <w:bottom w:val="none" w:sz="0" w:space="0" w:color="auto"/>
                                        <w:right w:val="none" w:sz="0" w:space="0" w:color="auto"/>
                                      </w:divBdr>
                                      <w:divsChild>
                                        <w:div w:id="23873396">
                                          <w:marLeft w:val="0"/>
                                          <w:marRight w:val="0"/>
                                          <w:marTop w:val="0"/>
                                          <w:marBottom w:val="0"/>
                                          <w:divBdr>
                                            <w:top w:val="none" w:sz="0" w:space="0" w:color="auto"/>
                                            <w:left w:val="none" w:sz="0" w:space="0" w:color="auto"/>
                                            <w:bottom w:val="none" w:sz="0" w:space="0" w:color="auto"/>
                                            <w:right w:val="none" w:sz="0" w:space="0" w:color="auto"/>
                                          </w:divBdr>
                                        </w:div>
                                        <w:div w:id="270018661">
                                          <w:marLeft w:val="0"/>
                                          <w:marRight w:val="0"/>
                                          <w:marTop w:val="0"/>
                                          <w:marBottom w:val="0"/>
                                          <w:divBdr>
                                            <w:top w:val="none" w:sz="0" w:space="0" w:color="auto"/>
                                            <w:left w:val="none" w:sz="0" w:space="0" w:color="auto"/>
                                            <w:bottom w:val="none" w:sz="0" w:space="0" w:color="auto"/>
                                            <w:right w:val="none" w:sz="0" w:space="0" w:color="auto"/>
                                          </w:divBdr>
                                          <w:divsChild>
                                            <w:div w:id="969750048">
                                              <w:marLeft w:val="0"/>
                                              <w:marRight w:val="0"/>
                                              <w:marTop w:val="0"/>
                                              <w:marBottom w:val="0"/>
                                              <w:divBdr>
                                                <w:top w:val="none" w:sz="0" w:space="0" w:color="auto"/>
                                                <w:left w:val="none" w:sz="0" w:space="0" w:color="auto"/>
                                                <w:bottom w:val="none" w:sz="0" w:space="0" w:color="auto"/>
                                                <w:right w:val="none" w:sz="0" w:space="0" w:color="auto"/>
                                              </w:divBdr>
                                            </w:div>
                                          </w:divsChild>
                                        </w:div>
                                        <w:div w:id="430783322">
                                          <w:marLeft w:val="0"/>
                                          <w:marRight w:val="0"/>
                                          <w:marTop w:val="0"/>
                                          <w:marBottom w:val="0"/>
                                          <w:divBdr>
                                            <w:top w:val="none" w:sz="0" w:space="0" w:color="auto"/>
                                            <w:left w:val="none" w:sz="0" w:space="0" w:color="auto"/>
                                            <w:bottom w:val="none" w:sz="0" w:space="0" w:color="auto"/>
                                            <w:right w:val="none" w:sz="0" w:space="0" w:color="auto"/>
                                          </w:divBdr>
                                          <w:divsChild>
                                            <w:div w:id="12541696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56187702">
                          <w:marLeft w:val="0"/>
                          <w:marRight w:val="0"/>
                          <w:marTop w:val="0"/>
                          <w:marBottom w:val="0"/>
                          <w:divBdr>
                            <w:top w:val="none" w:sz="0" w:space="0" w:color="auto"/>
                            <w:left w:val="none" w:sz="0" w:space="0" w:color="auto"/>
                            <w:bottom w:val="none" w:sz="0" w:space="0" w:color="auto"/>
                            <w:right w:val="none" w:sz="0" w:space="0" w:color="auto"/>
                          </w:divBdr>
                          <w:divsChild>
                            <w:div w:id="2033991749">
                              <w:marLeft w:val="0"/>
                              <w:marRight w:val="0"/>
                              <w:marTop w:val="0"/>
                              <w:marBottom w:val="0"/>
                              <w:divBdr>
                                <w:top w:val="none" w:sz="0" w:space="0" w:color="auto"/>
                                <w:left w:val="none" w:sz="0" w:space="0" w:color="auto"/>
                                <w:bottom w:val="none" w:sz="0" w:space="0" w:color="auto"/>
                                <w:right w:val="none" w:sz="0" w:space="0" w:color="auto"/>
                              </w:divBdr>
                              <w:divsChild>
                                <w:div w:id="1737629074">
                                  <w:marLeft w:val="0"/>
                                  <w:marRight w:val="0"/>
                                  <w:marTop w:val="0"/>
                                  <w:marBottom w:val="0"/>
                                  <w:divBdr>
                                    <w:top w:val="none" w:sz="0" w:space="0" w:color="auto"/>
                                    <w:left w:val="none" w:sz="0" w:space="0" w:color="auto"/>
                                    <w:bottom w:val="none" w:sz="0" w:space="0" w:color="auto"/>
                                    <w:right w:val="none" w:sz="0" w:space="0" w:color="auto"/>
                                  </w:divBdr>
                                  <w:divsChild>
                                    <w:div w:id="17422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70170">
                          <w:marLeft w:val="0"/>
                          <w:marRight w:val="0"/>
                          <w:marTop w:val="0"/>
                          <w:marBottom w:val="0"/>
                          <w:divBdr>
                            <w:top w:val="none" w:sz="0" w:space="0" w:color="auto"/>
                            <w:left w:val="none" w:sz="0" w:space="0" w:color="auto"/>
                            <w:bottom w:val="none" w:sz="0" w:space="0" w:color="auto"/>
                            <w:right w:val="none" w:sz="0" w:space="0" w:color="auto"/>
                          </w:divBdr>
                          <w:divsChild>
                            <w:div w:id="15618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03557">
              <w:marLeft w:val="0"/>
              <w:marRight w:val="0"/>
              <w:marTop w:val="0"/>
              <w:marBottom w:val="0"/>
              <w:divBdr>
                <w:top w:val="none" w:sz="0" w:space="0" w:color="auto"/>
                <w:left w:val="none" w:sz="0" w:space="0" w:color="auto"/>
                <w:bottom w:val="none" w:sz="0" w:space="0" w:color="auto"/>
                <w:right w:val="none" w:sz="0" w:space="0" w:color="auto"/>
              </w:divBdr>
              <w:divsChild>
                <w:div w:id="986586650">
                  <w:marLeft w:val="0"/>
                  <w:marRight w:val="0"/>
                  <w:marTop w:val="0"/>
                  <w:marBottom w:val="0"/>
                  <w:divBdr>
                    <w:top w:val="none" w:sz="0" w:space="0" w:color="auto"/>
                    <w:left w:val="none" w:sz="0" w:space="0" w:color="auto"/>
                    <w:bottom w:val="none" w:sz="0" w:space="0" w:color="auto"/>
                    <w:right w:val="none" w:sz="0" w:space="0" w:color="auto"/>
                  </w:divBdr>
                  <w:divsChild>
                    <w:div w:id="1057554507">
                      <w:marLeft w:val="0"/>
                      <w:marRight w:val="0"/>
                      <w:marTop w:val="0"/>
                      <w:marBottom w:val="0"/>
                      <w:divBdr>
                        <w:top w:val="none" w:sz="0" w:space="0" w:color="auto"/>
                        <w:left w:val="none" w:sz="0" w:space="0" w:color="auto"/>
                        <w:bottom w:val="none" w:sz="0" w:space="0" w:color="auto"/>
                        <w:right w:val="none" w:sz="0" w:space="0" w:color="auto"/>
                      </w:divBdr>
                      <w:divsChild>
                        <w:div w:id="800808503">
                          <w:marLeft w:val="0"/>
                          <w:marRight w:val="0"/>
                          <w:marTop w:val="0"/>
                          <w:marBottom w:val="0"/>
                          <w:divBdr>
                            <w:top w:val="none" w:sz="0" w:space="0" w:color="auto"/>
                            <w:left w:val="none" w:sz="0" w:space="0" w:color="auto"/>
                            <w:bottom w:val="none" w:sz="0" w:space="0" w:color="auto"/>
                            <w:right w:val="none" w:sz="0" w:space="0" w:color="auto"/>
                          </w:divBdr>
                          <w:divsChild>
                            <w:div w:id="1110277044">
                              <w:marLeft w:val="0"/>
                              <w:marRight w:val="0"/>
                              <w:marTop w:val="0"/>
                              <w:marBottom w:val="0"/>
                              <w:divBdr>
                                <w:top w:val="none" w:sz="0" w:space="0" w:color="auto"/>
                                <w:left w:val="none" w:sz="0" w:space="0" w:color="auto"/>
                                <w:bottom w:val="none" w:sz="0" w:space="0" w:color="auto"/>
                                <w:right w:val="none" w:sz="0" w:space="0" w:color="auto"/>
                              </w:divBdr>
                              <w:divsChild>
                                <w:div w:id="442697210">
                                  <w:marLeft w:val="0"/>
                                  <w:marRight w:val="0"/>
                                  <w:marTop w:val="0"/>
                                  <w:marBottom w:val="0"/>
                                  <w:divBdr>
                                    <w:top w:val="none" w:sz="0" w:space="0" w:color="auto"/>
                                    <w:left w:val="none" w:sz="0" w:space="0" w:color="auto"/>
                                    <w:bottom w:val="none" w:sz="0" w:space="0" w:color="auto"/>
                                    <w:right w:val="none" w:sz="0" w:space="0" w:color="auto"/>
                                  </w:divBdr>
                                </w:div>
                              </w:divsChild>
                            </w:div>
                            <w:div w:id="1215311853">
                              <w:marLeft w:val="0"/>
                              <w:marRight w:val="0"/>
                              <w:marTop w:val="0"/>
                              <w:marBottom w:val="0"/>
                              <w:divBdr>
                                <w:top w:val="none" w:sz="0" w:space="0" w:color="auto"/>
                                <w:left w:val="none" w:sz="0" w:space="0" w:color="auto"/>
                                <w:bottom w:val="none" w:sz="0" w:space="0" w:color="auto"/>
                                <w:right w:val="none" w:sz="0" w:space="0" w:color="auto"/>
                              </w:divBdr>
                            </w:div>
                          </w:divsChild>
                        </w:div>
                        <w:div w:id="688147359">
                          <w:marLeft w:val="0"/>
                          <w:marRight w:val="0"/>
                          <w:marTop w:val="0"/>
                          <w:marBottom w:val="0"/>
                          <w:divBdr>
                            <w:top w:val="none" w:sz="0" w:space="0" w:color="auto"/>
                            <w:left w:val="none" w:sz="0" w:space="0" w:color="auto"/>
                            <w:bottom w:val="none" w:sz="0" w:space="0" w:color="auto"/>
                            <w:right w:val="none" w:sz="0" w:space="0" w:color="auto"/>
                          </w:divBdr>
                          <w:divsChild>
                            <w:div w:id="1288657784">
                              <w:marLeft w:val="0"/>
                              <w:marRight w:val="0"/>
                              <w:marTop w:val="0"/>
                              <w:marBottom w:val="0"/>
                              <w:divBdr>
                                <w:top w:val="none" w:sz="0" w:space="0" w:color="auto"/>
                                <w:left w:val="none" w:sz="0" w:space="0" w:color="auto"/>
                                <w:bottom w:val="none" w:sz="0" w:space="0" w:color="auto"/>
                                <w:right w:val="none" w:sz="0" w:space="0" w:color="auto"/>
                              </w:divBdr>
                              <w:divsChild>
                                <w:div w:id="1545288343">
                                  <w:marLeft w:val="0"/>
                                  <w:marRight w:val="0"/>
                                  <w:marTop w:val="0"/>
                                  <w:marBottom w:val="0"/>
                                  <w:divBdr>
                                    <w:top w:val="none" w:sz="0" w:space="0" w:color="auto"/>
                                    <w:left w:val="none" w:sz="0" w:space="0" w:color="auto"/>
                                    <w:bottom w:val="none" w:sz="0" w:space="0" w:color="auto"/>
                                    <w:right w:val="none" w:sz="0" w:space="0" w:color="auto"/>
                                  </w:divBdr>
                                  <w:divsChild>
                                    <w:div w:id="4528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695481">
              <w:marLeft w:val="0"/>
              <w:marRight w:val="0"/>
              <w:marTop w:val="0"/>
              <w:marBottom w:val="0"/>
              <w:divBdr>
                <w:top w:val="none" w:sz="0" w:space="0" w:color="auto"/>
                <w:left w:val="none" w:sz="0" w:space="0" w:color="auto"/>
                <w:bottom w:val="none" w:sz="0" w:space="0" w:color="auto"/>
                <w:right w:val="none" w:sz="0" w:space="0" w:color="auto"/>
              </w:divBdr>
              <w:divsChild>
                <w:div w:id="1715812793">
                  <w:marLeft w:val="0"/>
                  <w:marRight w:val="0"/>
                  <w:marTop w:val="0"/>
                  <w:marBottom w:val="0"/>
                  <w:divBdr>
                    <w:top w:val="none" w:sz="0" w:space="0" w:color="auto"/>
                    <w:left w:val="none" w:sz="0" w:space="0" w:color="auto"/>
                    <w:bottom w:val="none" w:sz="0" w:space="0" w:color="auto"/>
                    <w:right w:val="none" w:sz="0" w:space="0" w:color="auto"/>
                  </w:divBdr>
                  <w:divsChild>
                    <w:div w:id="1801459956">
                      <w:marLeft w:val="0"/>
                      <w:marRight w:val="0"/>
                      <w:marTop w:val="0"/>
                      <w:marBottom w:val="0"/>
                      <w:divBdr>
                        <w:top w:val="none" w:sz="0" w:space="0" w:color="auto"/>
                        <w:left w:val="none" w:sz="0" w:space="0" w:color="auto"/>
                        <w:bottom w:val="none" w:sz="0" w:space="0" w:color="auto"/>
                        <w:right w:val="none" w:sz="0" w:space="0" w:color="auto"/>
                      </w:divBdr>
                      <w:divsChild>
                        <w:div w:id="546987765">
                          <w:marLeft w:val="0"/>
                          <w:marRight w:val="0"/>
                          <w:marTop w:val="0"/>
                          <w:marBottom w:val="0"/>
                          <w:divBdr>
                            <w:top w:val="none" w:sz="0" w:space="0" w:color="auto"/>
                            <w:left w:val="none" w:sz="0" w:space="0" w:color="auto"/>
                            <w:bottom w:val="none" w:sz="0" w:space="0" w:color="auto"/>
                            <w:right w:val="none" w:sz="0" w:space="0" w:color="auto"/>
                          </w:divBdr>
                          <w:divsChild>
                            <w:div w:id="1971285207">
                              <w:marLeft w:val="0"/>
                              <w:marRight w:val="0"/>
                              <w:marTop w:val="0"/>
                              <w:marBottom w:val="0"/>
                              <w:divBdr>
                                <w:top w:val="none" w:sz="0" w:space="0" w:color="auto"/>
                                <w:left w:val="none" w:sz="0" w:space="0" w:color="auto"/>
                                <w:bottom w:val="none" w:sz="0" w:space="0" w:color="auto"/>
                                <w:right w:val="none" w:sz="0" w:space="0" w:color="auto"/>
                              </w:divBdr>
                              <w:divsChild>
                                <w:div w:id="9523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2822">
                          <w:marLeft w:val="0"/>
                          <w:marRight w:val="0"/>
                          <w:marTop w:val="0"/>
                          <w:marBottom w:val="0"/>
                          <w:divBdr>
                            <w:top w:val="none" w:sz="0" w:space="0" w:color="auto"/>
                            <w:left w:val="none" w:sz="0" w:space="0" w:color="auto"/>
                            <w:bottom w:val="none" w:sz="0" w:space="0" w:color="auto"/>
                            <w:right w:val="none" w:sz="0" w:space="0" w:color="auto"/>
                          </w:divBdr>
                          <w:divsChild>
                            <w:div w:id="595986911">
                              <w:marLeft w:val="0"/>
                              <w:marRight w:val="0"/>
                              <w:marTop w:val="0"/>
                              <w:marBottom w:val="0"/>
                              <w:divBdr>
                                <w:top w:val="none" w:sz="0" w:space="0" w:color="auto"/>
                                <w:left w:val="none" w:sz="0" w:space="0" w:color="auto"/>
                                <w:bottom w:val="none" w:sz="0" w:space="0" w:color="auto"/>
                                <w:right w:val="none" w:sz="0" w:space="0" w:color="auto"/>
                              </w:divBdr>
                              <w:divsChild>
                                <w:div w:id="2024941902">
                                  <w:marLeft w:val="0"/>
                                  <w:marRight w:val="0"/>
                                  <w:marTop w:val="0"/>
                                  <w:marBottom w:val="0"/>
                                  <w:divBdr>
                                    <w:top w:val="none" w:sz="0" w:space="0" w:color="auto"/>
                                    <w:left w:val="none" w:sz="0" w:space="0" w:color="auto"/>
                                    <w:bottom w:val="none" w:sz="0" w:space="0" w:color="auto"/>
                                    <w:right w:val="none" w:sz="0" w:space="0" w:color="auto"/>
                                  </w:divBdr>
                                  <w:divsChild>
                                    <w:div w:id="20785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256901">
              <w:marLeft w:val="0"/>
              <w:marRight w:val="0"/>
              <w:marTop w:val="0"/>
              <w:marBottom w:val="0"/>
              <w:divBdr>
                <w:top w:val="none" w:sz="0" w:space="0" w:color="auto"/>
                <w:left w:val="none" w:sz="0" w:space="0" w:color="auto"/>
                <w:bottom w:val="none" w:sz="0" w:space="0" w:color="auto"/>
                <w:right w:val="none" w:sz="0" w:space="0" w:color="auto"/>
              </w:divBdr>
              <w:divsChild>
                <w:div w:id="10595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59599">
      <w:bodyDiv w:val="1"/>
      <w:marLeft w:val="0"/>
      <w:marRight w:val="0"/>
      <w:marTop w:val="0"/>
      <w:marBottom w:val="0"/>
      <w:divBdr>
        <w:top w:val="none" w:sz="0" w:space="0" w:color="auto"/>
        <w:left w:val="none" w:sz="0" w:space="0" w:color="auto"/>
        <w:bottom w:val="none" w:sz="0" w:space="0" w:color="auto"/>
        <w:right w:val="none" w:sz="0" w:space="0" w:color="auto"/>
      </w:divBdr>
      <w:divsChild>
        <w:div w:id="1691948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qo.ca/message/index.php?id=45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26F93-BA18-4E45-A6A2-DC7CC6F7D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3584</TotalTime>
  <Pages>14</Pages>
  <Words>2034</Words>
  <Characters>11190</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INF1163-01 Modélisation et conception orientée objet</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 Timelog</dc:title>
  <dc:subject/>
  <dc:creator>Abd-Ali Jamal</dc:creator>
  <cp:keywords/>
  <dc:description/>
  <cp:lastModifiedBy>MAELISSE KOUMBA</cp:lastModifiedBy>
  <cp:revision>258</cp:revision>
  <dcterms:created xsi:type="dcterms:W3CDTF">2024-07-08T21:32:00Z</dcterms:created>
  <dcterms:modified xsi:type="dcterms:W3CDTF">2024-07-11T13:40:00Z</dcterms:modified>
</cp:coreProperties>
</file>