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00B" w:rsidRPr="0022200B" w:rsidRDefault="00612572" w:rsidP="0022200B">
      <w:pPr>
        <w:rPr>
          <w:rFonts w:ascii="Times New Roman" w:hAnsi="Times New Roman" w:cs="Times New Roman"/>
          <w:sz w:val="24"/>
          <w:szCs w:val="24"/>
        </w:rPr>
      </w:pPr>
      <w:r>
        <w:rPr>
          <w:rFonts w:ascii="Times New Roman" w:hAnsi="Times New Roman" w:cs="Times New Roman"/>
          <w:sz w:val="24"/>
          <w:szCs w:val="24"/>
        </w:rPr>
        <w:t>&lt;p&gt;</w:t>
      </w:r>
      <w:r w:rsidR="0022200B" w:rsidRPr="0022200B">
        <w:rPr>
          <w:rFonts w:ascii="Times New Roman" w:hAnsi="Times New Roman" w:cs="Times New Roman"/>
          <w:sz w:val="24"/>
          <w:szCs w:val="24"/>
        </w:rPr>
        <w:t xml:space="preserve">“Bolshevism: Destroyer of All Christian Civilization,”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Civiltà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Cattolica</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2200B" w:rsidRPr="0022200B">
        <w:rPr>
          <w:rFonts w:ascii="Times New Roman" w:hAnsi="Times New Roman" w:cs="Times New Roman"/>
          <w:sz w:val="24"/>
          <w:szCs w:val="24"/>
        </w:rPr>
        <w:t xml:space="preserve"> June 20, 1931, vol. 2, p.513</w:t>
      </w:r>
      <w:r>
        <w:rPr>
          <w:rFonts w:ascii="Times New Roman" w:hAnsi="Times New Roman" w:cs="Times New Roman"/>
          <w:sz w:val="24"/>
          <w:szCs w:val="24"/>
        </w:rPr>
        <w:t>:</w:t>
      </w:r>
    </w:p>
    <w:p w:rsidR="0022200B" w:rsidRPr="0022200B" w:rsidRDefault="0022200B" w:rsidP="0022200B">
      <w:pPr>
        <w:rPr>
          <w:rFonts w:ascii="Times New Roman" w:hAnsi="Times New Roman" w:cs="Times New Roman"/>
          <w:sz w:val="24"/>
          <w:szCs w:val="24"/>
        </w:rPr>
      </w:pPr>
      <w:r>
        <w:rPr>
          <w:rFonts w:ascii="Times New Roman" w:hAnsi="Times New Roman" w:cs="Times New Roman"/>
          <w:sz w:val="24"/>
          <w:szCs w:val="24"/>
        </w:rPr>
        <w:t xml:space="preserve">   </w:t>
      </w:r>
      <w:r w:rsidR="00612572">
        <w:rPr>
          <w:rFonts w:ascii="Times New Roman" w:hAnsi="Times New Roman" w:cs="Times New Roman"/>
          <w:sz w:val="24"/>
          <w:szCs w:val="24"/>
        </w:rPr>
        <w:t xml:space="preserve">&lt;p&gt;… </w:t>
      </w:r>
      <w:r w:rsidRPr="0022200B">
        <w:rPr>
          <w:rFonts w:ascii="Times New Roman" w:hAnsi="Times New Roman" w:cs="Times New Roman"/>
          <w:sz w:val="24"/>
          <w:szCs w:val="24"/>
        </w:rPr>
        <w:t>Today all can see the manner and extent to which Russian Bolshevism acts to propagate its doctrines throughout the world and to win over all nations to the Soviet revolution. The goal of worldwide revolution is manifest also in the title they use: "Union of Soviet Socialist Republics" (USSR), where, avoiding all reference to the Russian nation, they . . . And it is proved by the fa</w:t>
      </w:r>
      <w:r>
        <w:rPr>
          <w:rFonts w:ascii="Times New Roman" w:hAnsi="Times New Roman" w:cs="Times New Roman"/>
          <w:sz w:val="24"/>
          <w:szCs w:val="24"/>
        </w:rPr>
        <w:t>ct that in every nation Soviet C</w:t>
      </w:r>
      <w:r w:rsidRPr="0022200B">
        <w:rPr>
          <w:rFonts w:ascii="Times New Roman" w:hAnsi="Times New Roman" w:cs="Times New Roman"/>
          <w:sz w:val="24"/>
          <w:szCs w:val="24"/>
        </w:rPr>
        <w:t>ommun</w:t>
      </w:r>
      <w:r>
        <w:rPr>
          <w:rFonts w:ascii="Times New Roman" w:hAnsi="Times New Roman" w:cs="Times New Roman"/>
          <w:sz w:val="24"/>
          <w:szCs w:val="24"/>
        </w:rPr>
        <w:t>ism has prepared and conducted C</w:t>
      </w:r>
      <w:r w:rsidRPr="0022200B">
        <w:rPr>
          <w:rFonts w:ascii="Times New Roman" w:hAnsi="Times New Roman" w:cs="Times New Roman"/>
          <w:sz w:val="24"/>
          <w:szCs w:val="24"/>
        </w:rPr>
        <w:t>ommunist sedition, notably in China and most recently in Spain, where it relentlessly continues its efforts to gain complete success.</w:t>
      </w:r>
    </w:p>
    <w:p w:rsidR="0022200B" w:rsidRPr="0022200B" w:rsidRDefault="0022200B" w:rsidP="0022200B">
      <w:pPr>
        <w:rPr>
          <w:rFonts w:ascii="Times New Roman" w:hAnsi="Times New Roman" w:cs="Times New Roman"/>
          <w:sz w:val="24"/>
          <w:szCs w:val="24"/>
        </w:rPr>
      </w:pPr>
      <w:r w:rsidRPr="0022200B">
        <w:rPr>
          <w:rFonts w:ascii="Times New Roman" w:hAnsi="Times New Roman" w:cs="Times New Roman"/>
          <w:sz w:val="24"/>
          <w:szCs w:val="24"/>
        </w:rPr>
        <w:t xml:space="preserve">       </w:t>
      </w:r>
      <w:r w:rsidR="00612572">
        <w:rPr>
          <w:rFonts w:ascii="Times New Roman" w:hAnsi="Times New Roman" w:cs="Times New Roman"/>
          <w:sz w:val="24"/>
          <w:szCs w:val="24"/>
        </w:rPr>
        <w:t>&lt;p&gt;</w:t>
      </w:r>
      <w:r w:rsidRPr="0022200B">
        <w:rPr>
          <w:rFonts w:ascii="Times New Roman" w:hAnsi="Times New Roman" w:cs="Times New Roman"/>
          <w:sz w:val="24"/>
          <w:szCs w:val="24"/>
        </w:rPr>
        <w:t>But not everyone knows how radically and totally it is contrary to all human and Christian civilization, and thus how serious is its threat to civilized nations and all of hu</w:t>
      </w:r>
      <w:r>
        <w:rPr>
          <w:rFonts w:ascii="Times New Roman" w:hAnsi="Times New Roman" w:cs="Times New Roman"/>
          <w:sz w:val="24"/>
          <w:szCs w:val="24"/>
        </w:rPr>
        <w:t>man society. Soviet C</w:t>
      </w:r>
      <w:r w:rsidRPr="0022200B">
        <w:rPr>
          <w:rFonts w:ascii="Times New Roman" w:hAnsi="Times New Roman" w:cs="Times New Roman"/>
          <w:sz w:val="24"/>
          <w:szCs w:val="24"/>
        </w:rPr>
        <w:t xml:space="preserve">ommunism </w:t>
      </w:r>
      <w:r>
        <w:rPr>
          <w:rFonts w:ascii="Times New Roman" w:hAnsi="Times New Roman" w:cs="Times New Roman"/>
          <w:sz w:val="24"/>
          <w:szCs w:val="24"/>
        </w:rPr>
        <w:t xml:space="preserve">is </w:t>
      </w:r>
      <w:r w:rsidRPr="0022200B">
        <w:rPr>
          <w:rFonts w:ascii="Times New Roman" w:hAnsi="Times New Roman" w:cs="Times New Roman"/>
          <w:sz w:val="24"/>
          <w:szCs w:val="24"/>
        </w:rPr>
        <w:t xml:space="preserve">in every aspect the declared enemy of God and the human race, because it is directly opposed to every principle, divine and human. To the extent that Christianity is the sustainer of the rights of God and of mankind, Soviet </w:t>
      </w:r>
      <w:r>
        <w:rPr>
          <w:rFonts w:ascii="Times New Roman" w:hAnsi="Times New Roman" w:cs="Times New Roman"/>
          <w:sz w:val="24"/>
          <w:szCs w:val="24"/>
        </w:rPr>
        <w:t>C</w:t>
      </w:r>
      <w:r w:rsidRPr="0022200B">
        <w:rPr>
          <w:rFonts w:ascii="Times New Roman" w:hAnsi="Times New Roman" w:cs="Times New Roman"/>
          <w:sz w:val="24"/>
          <w:szCs w:val="24"/>
        </w:rPr>
        <w:t>ommuni</w:t>
      </w:r>
      <w:bookmarkStart w:id="0" w:name="_GoBack"/>
      <w:bookmarkEnd w:id="0"/>
      <w:r w:rsidRPr="0022200B">
        <w:rPr>
          <w:rFonts w:ascii="Times New Roman" w:hAnsi="Times New Roman" w:cs="Times New Roman"/>
          <w:sz w:val="24"/>
          <w:szCs w:val="24"/>
        </w:rPr>
        <w:t>sm is essentially anti-Christian; and, morally speaking, it is, in its social expression, perhaps also a preparation for the anti-Christ himself.</w:t>
      </w:r>
    </w:p>
    <w:p w:rsidR="00880C5F" w:rsidRPr="0022200B" w:rsidRDefault="0022200B" w:rsidP="0022200B">
      <w:pPr>
        <w:rPr>
          <w:rFonts w:ascii="Times New Roman" w:hAnsi="Times New Roman" w:cs="Times New Roman"/>
          <w:sz w:val="24"/>
          <w:szCs w:val="24"/>
        </w:rPr>
      </w:pPr>
      <w:r w:rsidRPr="0022200B">
        <w:rPr>
          <w:rFonts w:ascii="Times New Roman" w:hAnsi="Times New Roman" w:cs="Times New Roman"/>
          <w:sz w:val="24"/>
          <w:szCs w:val="24"/>
        </w:rPr>
        <w:t xml:space="preserve">     </w:t>
      </w:r>
      <w:r w:rsidR="00612572">
        <w:rPr>
          <w:rFonts w:ascii="Times New Roman" w:hAnsi="Times New Roman" w:cs="Times New Roman"/>
          <w:sz w:val="24"/>
          <w:szCs w:val="24"/>
        </w:rPr>
        <w:t>&lt;p&gt;</w:t>
      </w:r>
      <w:r w:rsidRPr="0022200B">
        <w:rPr>
          <w:rFonts w:ascii="Times New Roman" w:hAnsi="Times New Roman" w:cs="Times New Roman"/>
          <w:sz w:val="24"/>
          <w:szCs w:val="24"/>
        </w:rPr>
        <w:t>That is why the Catholic Church, which is the true and genuine Christianity, has raised its voice, through the mouth of its august Head, the Pope, against this enemy of God and of mankin</w:t>
      </w:r>
      <w:r>
        <w:rPr>
          <w:rFonts w:ascii="Times New Roman" w:hAnsi="Times New Roman" w:cs="Times New Roman"/>
          <w:sz w:val="24"/>
          <w:szCs w:val="24"/>
        </w:rPr>
        <w:t>d; a voice of warning to the peo</w:t>
      </w:r>
      <w:r w:rsidRPr="0022200B">
        <w:rPr>
          <w:rFonts w:ascii="Times New Roman" w:hAnsi="Times New Roman" w:cs="Times New Roman"/>
          <w:sz w:val="24"/>
          <w:szCs w:val="24"/>
        </w:rPr>
        <w:t>ples, a voice exhorting everyone to pray, including all Christians and all dissident</w:t>
      </w:r>
      <w:r w:rsidR="00612572">
        <w:rPr>
          <w:rFonts w:ascii="Times New Roman" w:hAnsi="Times New Roman" w:cs="Times New Roman"/>
          <w:sz w:val="24"/>
          <w:szCs w:val="24"/>
        </w:rPr>
        <w:t xml:space="preserve">s, but especially its sons, </w:t>
      </w:r>
      <w:r w:rsidRPr="0022200B">
        <w:rPr>
          <w:rFonts w:ascii="Times New Roman" w:hAnsi="Times New Roman" w:cs="Times New Roman"/>
          <w:sz w:val="24"/>
          <w:szCs w:val="24"/>
        </w:rPr>
        <w:t>Catholic</w:t>
      </w:r>
      <w:r w:rsidR="00612572">
        <w:rPr>
          <w:rFonts w:ascii="Times New Roman" w:hAnsi="Times New Roman" w:cs="Times New Roman"/>
          <w:sz w:val="24"/>
          <w:szCs w:val="24"/>
        </w:rPr>
        <w:t>s throughout the whole world</w:t>
      </w:r>
      <w:proofErr w:type="gramStart"/>
      <w:r w:rsidR="00612572">
        <w:rPr>
          <w:rFonts w:ascii="Times New Roman" w:hAnsi="Times New Roman" w:cs="Times New Roman"/>
          <w:sz w:val="24"/>
          <w:szCs w:val="24"/>
        </w:rPr>
        <w:t>.&lt;</w:t>
      </w:r>
      <w:proofErr w:type="gramEnd"/>
      <w:r w:rsidR="00612572">
        <w:rPr>
          <w:rFonts w:ascii="Times New Roman" w:hAnsi="Times New Roman" w:cs="Times New Roman"/>
          <w:sz w:val="24"/>
          <w:szCs w:val="24"/>
        </w:rPr>
        <w:t>/p&gt;&lt;</w:t>
      </w:r>
      <w:proofErr w:type="spellStart"/>
      <w:r w:rsidR="00612572">
        <w:rPr>
          <w:rFonts w:ascii="Times New Roman" w:hAnsi="Times New Roman" w:cs="Times New Roman"/>
          <w:sz w:val="24"/>
          <w:szCs w:val="24"/>
        </w:rPr>
        <w:t>br</w:t>
      </w:r>
      <w:proofErr w:type="spellEnd"/>
      <w:r w:rsidR="00612572">
        <w:rPr>
          <w:rFonts w:ascii="Times New Roman" w:hAnsi="Times New Roman" w:cs="Times New Roman"/>
          <w:sz w:val="24"/>
          <w:szCs w:val="24"/>
        </w:rPr>
        <w:t>&gt;</w:t>
      </w:r>
    </w:p>
    <w:sectPr w:rsidR="00880C5F" w:rsidRPr="0022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0B"/>
    <w:rsid w:val="000C6A04"/>
    <w:rsid w:val="0022200B"/>
    <w:rsid w:val="00612572"/>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2013-02-06T14:41:00Z</dcterms:created>
  <dcterms:modified xsi:type="dcterms:W3CDTF">2013-10-30T15:52:00Z</dcterms:modified>
</cp:coreProperties>
</file>