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media/image.png" ContentType="image/png"/>
  <Override PartName="/word/custom/note.xml" ContentType="application/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outlineLvl w:val="0"/>
      </w:pPr>
      <w:r>
        <w:rPr>
          <w:b/>
          <w:sz w:val="28"/>
        </w:rPr>
        <w:t>第一章 阅读顺序</w:t>
      </w:r>
    </w:p>
    <w:p>
      <w:r>
        <w:t>中文 é 🙂。</w:t>
        <w:br/>
        <w:t>العربية محفوظة。</w:t>
      </w:r>
    </w:p>
    <w:tbl>
      <w:tblPr/>
      <w:tblGrid>
        <w:gridCol w:w="2400"/>
        <w:gridCol w:w="2400"/>
      </w:tblGrid>
      <w:tr>
        <w:tc>
          <w:tcPr/>
          <w:p>
            <w:r>
              <w:t>项目</w:t>
            </w:r>
          </w:p>
        </w:tc>
        <w:tc>
          <w:tcPr/>
          <w:p>
            <w:r>
              <w:t>值</w:t>
            </w:r>
          </w:p>
        </w:tc>
      </w:tr>
      <w:tr>
        <w:tc>
          <w:tcPr/>
          <w:p>
            <w:r>
              <w:t>编号</w:t>
            </w:r>
          </w:p>
        </w:tc>
        <w:tc>
          <w:tcPr/>
          <w:p>
            <w:r>
              <w:t>001</w:t>
            </w:r>
          </w:p>
        </w:tc>
      </w:tr>
    </w:tbl>
    <w:p>
      <w:pPr>
        <w:outlineLvl w:val="0"/>
      </w:pPr>
      <w:r>
        <w:rPr>
          <w:b/>
          <w:sz w:val="28"/>
        </w:rPr>
        <w:t>第二章 图片</w:t>
      </w:r>
    </w:p>
    <w:p>
      <w:r>
        <w:drawing>
          <wp:inline>
            <wp:extent cx="914400" cy="914400"/>
            <a:graphic>
              <a:graphicData uri="http://schemas.openxmlformats.org/drawingml/2006/picture">
                <pic:pic>
                  <pic:blipFill>
                    <a:blip r:embed="rImage"/>
                  </pic:blipFill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</w:sectPr>
  </w:body>
</w:document>
</file>

<file path=word/_rels/document.xml.rels><?xml version="1.0" encoding="UTF-8"?><Relationships xmlns="http://schemas.openxmlformats.org/package/2006/relationships"><Relationship Id="rImage" Type="http://schemas.openxmlformats.org/officeDocument/2006/relationships/image" Target="media/image.png"/></Relationships>
</file>

<file path=word/custom/note.xml><?xml version="1.0" encoding="utf-8"?>
<note>JoyWord fictional fixture DOCX-EPUB-T806. Not a personal record.</note>
</file>