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776" w:rsidRDefault="00203776" w:rsidP="00203776">
      <w:pPr>
        <w:tabs>
          <w:tab w:val="left" w:pos="2570"/>
          <w:tab w:val="center" w:pos="5040"/>
        </w:tabs>
        <w:spacing w:line="480" w:lineRule="auto"/>
        <w:jc w:val="center"/>
        <w:outlineLvl w:val="0"/>
        <w:rPr>
          <w:b/>
        </w:rPr>
      </w:pPr>
      <w:r>
        <w:rPr>
          <w:b/>
          <w:bCs/>
          <w:szCs w:val="20"/>
        </w:rPr>
        <w:t>Dat</w:t>
      </w:r>
      <w:bookmarkStart w:id="0" w:name="_GoBack"/>
      <w:bookmarkEnd w:id="0"/>
      <w:r>
        <w:rPr>
          <w:b/>
          <w:bCs/>
          <w:szCs w:val="20"/>
        </w:rPr>
        <w:t>a Key for “</w:t>
      </w:r>
      <w:bookmarkStart w:id="1" w:name="_Hlk49506160"/>
      <w:r>
        <w:rPr>
          <w:b/>
        </w:rPr>
        <w:t>(Mis-)Estimating Affective Polarization</w:t>
      </w:r>
      <w:bookmarkEnd w:id="1"/>
      <w:r>
        <w:rPr>
          <w:b/>
        </w:rPr>
        <w:t>*</w:t>
      </w:r>
    </w:p>
    <w:p w:rsidR="00330DC9" w:rsidRDefault="00330DC9" w:rsidP="00635F23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>
        <w:rPr>
          <w:b/>
          <w:bCs/>
          <w:szCs w:val="20"/>
        </w:rPr>
        <w:t>wave1pid</w:t>
      </w:r>
    </w:p>
    <w:p w:rsidR="00635F23" w:rsidRDefault="00635F23" w:rsidP="00635F23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>1 – Strong democrat</w:t>
      </w:r>
    </w:p>
    <w:p w:rsidR="00635F23" w:rsidRDefault="00635F23" w:rsidP="00635F23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>2 – Weak democrat</w:t>
      </w:r>
    </w:p>
    <w:p w:rsidR="00635F23" w:rsidRDefault="00635F23" w:rsidP="00635F23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>3 – Independent/Some other party leans Democrat</w:t>
      </w:r>
    </w:p>
    <w:p w:rsidR="00635F23" w:rsidRDefault="00635F23" w:rsidP="00635F23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 xml:space="preserve">4 – Pure Independent </w:t>
      </w:r>
    </w:p>
    <w:p w:rsidR="00635F23" w:rsidRDefault="00635F23" w:rsidP="00635F23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>5 – Independent/Some other party leans Republican</w:t>
      </w:r>
    </w:p>
    <w:p w:rsidR="00635F23" w:rsidRDefault="00635F23" w:rsidP="00635F23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 xml:space="preserve">6 – Weak Republican </w:t>
      </w:r>
    </w:p>
    <w:p w:rsidR="00635F23" w:rsidRDefault="00635F23" w:rsidP="00635F23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 xml:space="preserve">7 – Strong Republican </w:t>
      </w:r>
    </w:p>
    <w:p w:rsidR="00635F23" w:rsidRDefault="00635F23" w:rsidP="00635F23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</w:p>
    <w:p w:rsidR="00635F23" w:rsidRDefault="00330DC9" w:rsidP="00635F23">
      <w:pPr>
        <w:rPr>
          <w:b/>
          <w:bCs/>
        </w:rPr>
      </w:pPr>
      <w:r>
        <w:rPr>
          <w:b/>
          <w:bCs/>
        </w:rPr>
        <w:t>e</w:t>
      </w:r>
      <w:r w:rsidR="00635F23">
        <w:rPr>
          <w:b/>
          <w:bCs/>
        </w:rPr>
        <w:t xml:space="preserve">ducation </w:t>
      </w:r>
    </w:p>
    <w:p w:rsidR="00635F23" w:rsidRDefault="00635F23" w:rsidP="00635F23">
      <w:r>
        <w:t xml:space="preserve">1 – Less than High school </w:t>
      </w:r>
    </w:p>
    <w:p w:rsidR="00635F23" w:rsidRDefault="00635F23" w:rsidP="00635F23">
      <w:r>
        <w:t>2 – High school graduate</w:t>
      </w:r>
    </w:p>
    <w:p w:rsidR="00635F23" w:rsidRDefault="00635F23" w:rsidP="00635F23">
      <w:r>
        <w:t xml:space="preserve">3 – Associates degree/2-year degree </w:t>
      </w:r>
    </w:p>
    <w:p w:rsidR="00635F23" w:rsidRDefault="00635F23" w:rsidP="00635F23">
      <w:r>
        <w:t xml:space="preserve">4– Some college </w:t>
      </w:r>
    </w:p>
    <w:p w:rsidR="00635F23" w:rsidRDefault="00635F23" w:rsidP="00635F23">
      <w:r>
        <w:t>4 – 4-year college degree</w:t>
      </w:r>
    </w:p>
    <w:p w:rsidR="00635F23" w:rsidRDefault="00635F23" w:rsidP="00635F23">
      <w:r>
        <w:t>5 – Advanced degree</w:t>
      </w:r>
    </w:p>
    <w:p w:rsidR="00635F23" w:rsidRDefault="00635F23" w:rsidP="00635F23"/>
    <w:p w:rsidR="003C414B" w:rsidRDefault="00EE247B" w:rsidP="003C414B">
      <w:r>
        <w:rPr>
          <w:b/>
          <w:bCs/>
        </w:rPr>
        <w:t>i</w:t>
      </w:r>
      <w:r w:rsidR="00635F23" w:rsidRPr="00162232">
        <w:rPr>
          <w:b/>
          <w:bCs/>
        </w:rPr>
        <w:t>ncome</w:t>
      </w:r>
      <w:r w:rsidR="003C414B">
        <w:rPr>
          <w:b/>
          <w:bCs/>
        </w:rPr>
        <w:t xml:space="preserve"> </w:t>
      </w:r>
      <w:r w:rsidR="003C414B">
        <w:t>(annual family household income (before taxes))</w:t>
      </w:r>
    </w:p>
    <w:p w:rsidR="00635F23" w:rsidRPr="00162232" w:rsidRDefault="00635F23" w:rsidP="00635F23">
      <w:r>
        <w:t xml:space="preserve">1 – &lt;$30,000  </w:t>
      </w:r>
    </w:p>
    <w:p w:rsidR="00635F23" w:rsidRDefault="00635F23" w:rsidP="00635F23">
      <w:r>
        <w:t>2 – $30,000 - $69,999</w:t>
      </w:r>
    </w:p>
    <w:p w:rsidR="00635F23" w:rsidRDefault="00635F23" w:rsidP="00635F23">
      <w:r>
        <w:t>3 – $70,000 - $99,999</w:t>
      </w:r>
    </w:p>
    <w:p w:rsidR="00635F23" w:rsidRDefault="00635F23" w:rsidP="00635F23">
      <w:r>
        <w:t xml:space="preserve">4 – $100,000 - $200,000 </w:t>
      </w:r>
    </w:p>
    <w:p w:rsidR="00635F23" w:rsidRDefault="00635F23" w:rsidP="00635F23">
      <w:r>
        <w:t xml:space="preserve">5 – &gt;$200,000 </w:t>
      </w:r>
    </w:p>
    <w:p w:rsidR="00635F23" w:rsidRDefault="00635F23" w:rsidP="00635F23"/>
    <w:p w:rsidR="00635F23" w:rsidRDefault="00330DC9" w:rsidP="00635F23">
      <w:pPr>
        <w:rPr>
          <w:b/>
        </w:rPr>
      </w:pPr>
      <w:r>
        <w:rPr>
          <w:b/>
        </w:rPr>
        <w:t>r</w:t>
      </w:r>
      <w:r w:rsidR="00635F23">
        <w:rPr>
          <w:b/>
        </w:rPr>
        <w:t>eligion</w:t>
      </w:r>
    </w:p>
    <w:p w:rsidR="00635F23" w:rsidRDefault="00635F23" w:rsidP="00635F23">
      <w:pPr>
        <w:rPr>
          <w:bCs/>
        </w:rPr>
      </w:pPr>
      <w:r>
        <w:rPr>
          <w:bCs/>
        </w:rPr>
        <w:t>1 – Protestant</w:t>
      </w:r>
    </w:p>
    <w:p w:rsidR="00635F23" w:rsidRDefault="00635F23" w:rsidP="00635F23">
      <w:pPr>
        <w:rPr>
          <w:bCs/>
        </w:rPr>
      </w:pPr>
      <w:r>
        <w:rPr>
          <w:bCs/>
        </w:rPr>
        <w:t>2 – Catholic</w:t>
      </w:r>
    </w:p>
    <w:p w:rsidR="00635F23" w:rsidRDefault="00635F23" w:rsidP="00635F23">
      <w:pPr>
        <w:rPr>
          <w:bCs/>
        </w:rPr>
      </w:pPr>
      <w:r>
        <w:rPr>
          <w:bCs/>
        </w:rPr>
        <w:t xml:space="preserve">3 – Jewish </w:t>
      </w:r>
    </w:p>
    <w:p w:rsidR="00635F23" w:rsidRDefault="00635F23" w:rsidP="00635F23">
      <w:pPr>
        <w:rPr>
          <w:bCs/>
        </w:rPr>
      </w:pPr>
      <w:r>
        <w:rPr>
          <w:bCs/>
        </w:rPr>
        <w:t xml:space="preserve">4 – Muslim </w:t>
      </w:r>
    </w:p>
    <w:p w:rsidR="00635F23" w:rsidRDefault="00635F23" w:rsidP="00635F23">
      <w:pPr>
        <w:rPr>
          <w:bCs/>
        </w:rPr>
      </w:pPr>
      <w:r>
        <w:rPr>
          <w:bCs/>
        </w:rPr>
        <w:t xml:space="preserve">5 – Hindu </w:t>
      </w:r>
    </w:p>
    <w:p w:rsidR="00635F23" w:rsidRDefault="00635F23" w:rsidP="00635F23">
      <w:pPr>
        <w:rPr>
          <w:bCs/>
        </w:rPr>
      </w:pPr>
      <w:r>
        <w:rPr>
          <w:bCs/>
        </w:rPr>
        <w:t xml:space="preserve">6 – Other </w:t>
      </w:r>
    </w:p>
    <w:p w:rsidR="00635F23" w:rsidRDefault="00635F23" w:rsidP="00635F23">
      <w:pPr>
        <w:rPr>
          <w:bCs/>
        </w:rPr>
      </w:pPr>
      <w:r>
        <w:rPr>
          <w:bCs/>
        </w:rPr>
        <w:t xml:space="preserve">7 – Not Religious </w:t>
      </w:r>
    </w:p>
    <w:p w:rsidR="00330DC9" w:rsidRDefault="00330DC9" w:rsidP="00330DC9">
      <w:pPr>
        <w:keepNext/>
      </w:pPr>
    </w:p>
    <w:p w:rsidR="00330DC9" w:rsidRDefault="00330DC9" w:rsidP="00330DC9">
      <w:pPr>
        <w:rPr>
          <w:b/>
        </w:rPr>
      </w:pPr>
      <w:r>
        <w:rPr>
          <w:b/>
        </w:rPr>
        <w:t>religion_other</w:t>
      </w:r>
    </w:p>
    <w:p w:rsidR="00330DC9" w:rsidRDefault="00330DC9" w:rsidP="00330DC9">
      <w:pPr>
        <w:keepNext/>
      </w:pPr>
      <w:r>
        <w:t>Description of Religion (if other selected)</w:t>
      </w:r>
    </w:p>
    <w:p w:rsidR="00330DC9" w:rsidRDefault="00330DC9" w:rsidP="00635F23">
      <w:pPr>
        <w:rPr>
          <w:bCs/>
        </w:rPr>
      </w:pPr>
    </w:p>
    <w:p w:rsidR="00635F23" w:rsidRDefault="00330DC9" w:rsidP="00635F23">
      <w:pPr>
        <w:rPr>
          <w:b/>
          <w:bCs/>
          <w:szCs w:val="20"/>
        </w:rPr>
      </w:pPr>
      <w:r>
        <w:rPr>
          <w:b/>
          <w:bCs/>
          <w:szCs w:val="20"/>
        </w:rPr>
        <w:t>r</w:t>
      </w:r>
      <w:r w:rsidR="00635F23">
        <w:rPr>
          <w:b/>
          <w:bCs/>
          <w:szCs w:val="20"/>
        </w:rPr>
        <w:t xml:space="preserve">ace </w:t>
      </w:r>
    </w:p>
    <w:p w:rsidR="00635F23" w:rsidRDefault="00330DC9" w:rsidP="00635F23">
      <w:pPr>
        <w:rPr>
          <w:szCs w:val="20"/>
        </w:rPr>
      </w:pPr>
      <w:r>
        <w:rPr>
          <w:szCs w:val="20"/>
        </w:rPr>
        <w:t>1</w:t>
      </w:r>
      <w:r w:rsidR="00635F23">
        <w:rPr>
          <w:szCs w:val="20"/>
        </w:rPr>
        <w:t xml:space="preserve"> – White</w:t>
      </w:r>
    </w:p>
    <w:p w:rsidR="00635F23" w:rsidRDefault="00635F23" w:rsidP="00635F23">
      <w:pPr>
        <w:rPr>
          <w:szCs w:val="20"/>
        </w:rPr>
      </w:pPr>
      <w:r>
        <w:rPr>
          <w:szCs w:val="20"/>
        </w:rPr>
        <w:t>2 – African American</w:t>
      </w:r>
    </w:p>
    <w:p w:rsidR="00635F23" w:rsidRDefault="00635F23" w:rsidP="00635F23">
      <w:pPr>
        <w:rPr>
          <w:szCs w:val="20"/>
        </w:rPr>
      </w:pPr>
      <w:r>
        <w:rPr>
          <w:szCs w:val="20"/>
        </w:rPr>
        <w:t xml:space="preserve">3 – Asian American </w:t>
      </w:r>
    </w:p>
    <w:p w:rsidR="00635F23" w:rsidRDefault="00635F23" w:rsidP="00635F23">
      <w:pPr>
        <w:rPr>
          <w:szCs w:val="20"/>
        </w:rPr>
      </w:pPr>
      <w:r>
        <w:rPr>
          <w:szCs w:val="20"/>
        </w:rPr>
        <w:t>4 – Hispanic or Latino</w:t>
      </w:r>
    </w:p>
    <w:p w:rsidR="00635F23" w:rsidRDefault="00635F23" w:rsidP="00635F23">
      <w:pPr>
        <w:rPr>
          <w:szCs w:val="20"/>
        </w:rPr>
      </w:pPr>
      <w:r>
        <w:rPr>
          <w:szCs w:val="20"/>
        </w:rPr>
        <w:t>5 – Native American</w:t>
      </w:r>
    </w:p>
    <w:p w:rsidR="00635F23" w:rsidRPr="00C9429C" w:rsidRDefault="00635F23" w:rsidP="00635F23">
      <w:r>
        <w:rPr>
          <w:szCs w:val="20"/>
        </w:rPr>
        <w:t xml:space="preserve">6 – Other </w:t>
      </w:r>
    </w:p>
    <w:p w:rsidR="00330DC9" w:rsidRDefault="00330DC9" w:rsidP="00635F23">
      <w:pPr>
        <w:keepNext/>
      </w:pPr>
    </w:p>
    <w:p w:rsidR="00330DC9" w:rsidRPr="00735ECF" w:rsidRDefault="00330DC9" w:rsidP="00330DC9">
      <w:pPr>
        <w:rPr>
          <w:b/>
        </w:rPr>
      </w:pPr>
      <w:r>
        <w:rPr>
          <w:b/>
        </w:rPr>
        <w:t>race_other</w:t>
      </w:r>
    </w:p>
    <w:p w:rsidR="00635F23" w:rsidRDefault="00635F23" w:rsidP="00635F23">
      <w:pPr>
        <w:keepNext/>
      </w:pPr>
      <w:r>
        <w:t xml:space="preserve">Description of Race (if other selected) </w:t>
      </w:r>
    </w:p>
    <w:p w:rsidR="00635F23" w:rsidRDefault="00635F23" w:rsidP="00635F23">
      <w:pPr>
        <w:rPr>
          <w:bCs/>
        </w:rPr>
      </w:pPr>
    </w:p>
    <w:p w:rsidR="00635F23" w:rsidRDefault="00330DC9" w:rsidP="00635F23">
      <w:pPr>
        <w:rPr>
          <w:b/>
        </w:rPr>
      </w:pPr>
      <w:r>
        <w:rPr>
          <w:b/>
        </w:rPr>
        <w:t>g</w:t>
      </w:r>
      <w:r w:rsidR="00635F23">
        <w:rPr>
          <w:b/>
        </w:rPr>
        <w:t>ender</w:t>
      </w:r>
    </w:p>
    <w:p w:rsidR="00635F23" w:rsidRDefault="00635F23" w:rsidP="00635F23">
      <w:pPr>
        <w:rPr>
          <w:bCs/>
        </w:rPr>
      </w:pPr>
      <w:r>
        <w:rPr>
          <w:bCs/>
        </w:rPr>
        <w:t xml:space="preserve">1 – Male </w:t>
      </w:r>
    </w:p>
    <w:p w:rsidR="00635F23" w:rsidRDefault="00635F23" w:rsidP="00635F23">
      <w:pPr>
        <w:rPr>
          <w:bCs/>
        </w:rPr>
      </w:pPr>
      <w:r>
        <w:rPr>
          <w:bCs/>
        </w:rPr>
        <w:t xml:space="preserve">2 – Female </w:t>
      </w:r>
    </w:p>
    <w:p w:rsidR="00635F23" w:rsidRDefault="00635F23" w:rsidP="00635F23">
      <w:pPr>
        <w:rPr>
          <w:bCs/>
        </w:rPr>
      </w:pPr>
      <w:r>
        <w:rPr>
          <w:bCs/>
        </w:rPr>
        <w:t>3 – Transgender</w:t>
      </w:r>
    </w:p>
    <w:p w:rsidR="00635F23" w:rsidRDefault="00635F23" w:rsidP="00635F23">
      <w:pPr>
        <w:rPr>
          <w:bCs/>
        </w:rPr>
      </w:pPr>
      <w:r>
        <w:rPr>
          <w:bCs/>
        </w:rPr>
        <w:t>4 – None of the categories offered</w:t>
      </w:r>
    </w:p>
    <w:p w:rsidR="00635F23" w:rsidRPr="00C9429C" w:rsidRDefault="00635F23" w:rsidP="00635F23">
      <w:pPr>
        <w:rPr>
          <w:bCs/>
        </w:rPr>
      </w:pPr>
    </w:p>
    <w:p w:rsidR="00635F23" w:rsidRDefault="00330DC9" w:rsidP="00635F23">
      <w:pPr>
        <w:rPr>
          <w:b/>
          <w:bCs/>
        </w:rPr>
      </w:pPr>
      <w:r>
        <w:rPr>
          <w:b/>
          <w:bCs/>
        </w:rPr>
        <w:t>a</w:t>
      </w:r>
      <w:r w:rsidR="00635F23">
        <w:rPr>
          <w:b/>
          <w:bCs/>
        </w:rPr>
        <w:t>ge</w:t>
      </w:r>
    </w:p>
    <w:p w:rsidR="00635F23" w:rsidRDefault="00635F23" w:rsidP="00635F23">
      <w:r>
        <w:t>1 – Under 18</w:t>
      </w:r>
    </w:p>
    <w:p w:rsidR="00635F23" w:rsidRDefault="00635F23" w:rsidP="00635F23">
      <w:r>
        <w:t>2 – 18-24</w:t>
      </w:r>
    </w:p>
    <w:p w:rsidR="00635F23" w:rsidRDefault="00635F23" w:rsidP="00635F23">
      <w:r>
        <w:t>3 – 25-34</w:t>
      </w:r>
    </w:p>
    <w:p w:rsidR="00635F23" w:rsidRDefault="00635F23" w:rsidP="00635F23">
      <w:r>
        <w:t>4 – 35-50</w:t>
      </w:r>
    </w:p>
    <w:p w:rsidR="00635F23" w:rsidRDefault="00635F23" w:rsidP="00635F23">
      <w:r>
        <w:t xml:space="preserve">5 – 51-65 </w:t>
      </w:r>
    </w:p>
    <w:p w:rsidR="00635F23" w:rsidRDefault="00635F23" w:rsidP="00635F23">
      <w:r>
        <w:t xml:space="preserve">6 – Over 65 </w:t>
      </w:r>
    </w:p>
    <w:p w:rsidR="00BB0DCE" w:rsidRDefault="00BB0DCE" w:rsidP="00635F23">
      <w:pPr>
        <w:rPr>
          <w:color w:val="FF0000"/>
          <w:szCs w:val="20"/>
        </w:rPr>
      </w:pPr>
    </w:p>
    <w:p w:rsidR="00330DC9" w:rsidRPr="00330DC9" w:rsidRDefault="00330DC9" w:rsidP="00635F23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330DC9">
        <w:rPr>
          <w:b/>
        </w:rPr>
        <w:t>condition</w:t>
      </w:r>
    </w:p>
    <w:tbl>
      <w:tblPr>
        <w:tblStyle w:val="TableGrid"/>
        <w:tblW w:w="8905" w:type="dxa"/>
        <w:tblInd w:w="0" w:type="dxa"/>
        <w:tblLook w:val="04A0" w:firstRow="1" w:lastRow="0" w:firstColumn="1" w:lastColumn="0" w:noHBand="0" w:noVBand="1"/>
      </w:tblPr>
      <w:tblGrid>
        <w:gridCol w:w="2836"/>
        <w:gridCol w:w="1523"/>
        <w:gridCol w:w="1486"/>
        <w:gridCol w:w="1530"/>
        <w:gridCol w:w="1530"/>
      </w:tblGrid>
      <w:tr w:rsidR="00C21433" w:rsidRPr="00365BCD" w:rsidTr="00865DC9">
        <w:tc>
          <w:tcPr>
            <w:tcW w:w="2836" w:type="dxa"/>
          </w:tcPr>
          <w:p w:rsidR="00C21433" w:rsidRPr="00365BCD" w:rsidRDefault="00C21433" w:rsidP="00865DC9"/>
          <w:p w:rsidR="00C21433" w:rsidRPr="00365BCD" w:rsidRDefault="00C21433" w:rsidP="00865DC9"/>
          <w:p w:rsidR="00C21433" w:rsidRPr="00365BCD" w:rsidRDefault="00C21433" w:rsidP="00865DC9"/>
        </w:tc>
        <w:tc>
          <w:tcPr>
            <w:tcW w:w="1523" w:type="dxa"/>
          </w:tcPr>
          <w:p w:rsidR="00C21433" w:rsidRPr="00365BCD" w:rsidRDefault="00C21433" w:rsidP="00865DC9">
            <w:r w:rsidRPr="00365BCD">
              <w:t>No Discussion Descriptor</w:t>
            </w:r>
          </w:p>
        </w:tc>
        <w:tc>
          <w:tcPr>
            <w:tcW w:w="1486" w:type="dxa"/>
          </w:tcPr>
          <w:p w:rsidR="00C21433" w:rsidRPr="00365BCD" w:rsidRDefault="00C21433" w:rsidP="00865DC9">
            <w:r w:rsidRPr="00365BCD">
              <w:t>Rare Discussion</w:t>
            </w:r>
          </w:p>
        </w:tc>
        <w:tc>
          <w:tcPr>
            <w:tcW w:w="1530" w:type="dxa"/>
          </w:tcPr>
          <w:p w:rsidR="00C21433" w:rsidRPr="00365BCD" w:rsidRDefault="00C21433" w:rsidP="00865DC9">
            <w:r w:rsidRPr="00365BCD">
              <w:t>Occasional Discussion</w:t>
            </w:r>
          </w:p>
        </w:tc>
        <w:tc>
          <w:tcPr>
            <w:tcW w:w="1530" w:type="dxa"/>
          </w:tcPr>
          <w:p w:rsidR="00C21433" w:rsidRPr="00365BCD" w:rsidRDefault="00C21433" w:rsidP="00865DC9">
            <w:r w:rsidRPr="00365BCD">
              <w:t>Frequent Discussion</w:t>
            </w:r>
          </w:p>
        </w:tc>
      </w:tr>
      <w:tr w:rsidR="00C21433" w:rsidRPr="00365BCD" w:rsidTr="00C21433">
        <w:trPr>
          <w:trHeight w:val="485"/>
        </w:trPr>
        <w:tc>
          <w:tcPr>
            <w:tcW w:w="2836" w:type="dxa"/>
          </w:tcPr>
          <w:p w:rsidR="00C21433" w:rsidRPr="00365BCD" w:rsidRDefault="00C21433" w:rsidP="00865DC9">
            <w:r w:rsidRPr="00365BCD">
              <w:t>No Ideology Descriptor</w:t>
            </w:r>
          </w:p>
        </w:tc>
        <w:tc>
          <w:tcPr>
            <w:tcW w:w="1523" w:type="dxa"/>
          </w:tcPr>
          <w:p w:rsidR="00C21433" w:rsidRPr="00365BCD" w:rsidRDefault="00C21433" w:rsidP="00865DC9">
            <w:r w:rsidRPr="00365BCD">
              <w:t xml:space="preserve">Condition 1 </w:t>
            </w:r>
          </w:p>
        </w:tc>
        <w:tc>
          <w:tcPr>
            <w:tcW w:w="1486" w:type="dxa"/>
          </w:tcPr>
          <w:p w:rsidR="00C21433" w:rsidRPr="00365BCD" w:rsidRDefault="00C21433" w:rsidP="00865DC9">
            <w:r>
              <w:t>Condition 2</w:t>
            </w:r>
          </w:p>
        </w:tc>
        <w:tc>
          <w:tcPr>
            <w:tcW w:w="1530" w:type="dxa"/>
          </w:tcPr>
          <w:p w:rsidR="00C21433" w:rsidRPr="00365BCD" w:rsidRDefault="00C21433" w:rsidP="00865DC9">
            <w:r w:rsidRPr="00365BCD">
              <w:t>Condition 3</w:t>
            </w:r>
          </w:p>
        </w:tc>
        <w:tc>
          <w:tcPr>
            <w:tcW w:w="1530" w:type="dxa"/>
          </w:tcPr>
          <w:p w:rsidR="00C21433" w:rsidRPr="00365BCD" w:rsidRDefault="00C21433" w:rsidP="00865DC9">
            <w:r w:rsidRPr="00365BCD">
              <w:t>Condition 4</w:t>
            </w:r>
          </w:p>
        </w:tc>
      </w:tr>
      <w:tr w:rsidR="00C21433" w:rsidRPr="00365BCD" w:rsidTr="00865DC9">
        <w:trPr>
          <w:trHeight w:val="575"/>
        </w:trPr>
        <w:tc>
          <w:tcPr>
            <w:tcW w:w="2836" w:type="dxa"/>
          </w:tcPr>
          <w:p w:rsidR="00C21433" w:rsidRPr="00365BCD" w:rsidRDefault="00C21433" w:rsidP="00865DC9">
            <w:r w:rsidRPr="00365BCD">
              <w:t>Moderate Ideology</w:t>
            </w:r>
          </w:p>
        </w:tc>
        <w:tc>
          <w:tcPr>
            <w:tcW w:w="1523" w:type="dxa"/>
          </w:tcPr>
          <w:p w:rsidR="00C21433" w:rsidRPr="00365BCD" w:rsidRDefault="00C21433" w:rsidP="00865DC9">
            <w:r w:rsidRPr="00365BCD">
              <w:t>Condition 5</w:t>
            </w:r>
          </w:p>
        </w:tc>
        <w:tc>
          <w:tcPr>
            <w:tcW w:w="1486" w:type="dxa"/>
          </w:tcPr>
          <w:p w:rsidR="00C21433" w:rsidRPr="00365BCD" w:rsidRDefault="00C21433" w:rsidP="00865DC9">
            <w:r w:rsidRPr="00365BCD">
              <w:t>Condition 6</w:t>
            </w:r>
          </w:p>
        </w:tc>
        <w:tc>
          <w:tcPr>
            <w:tcW w:w="1530" w:type="dxa"/>
          </w:tcPr>
          <w:p w:rsidR="00C21433" w:rsidRPr="00365BCD" w:rsidRDefault="00C21433" w:rsidP="00865DC9">
            <w:r>
              <w:t>Condition 7</w:t>
            </w:r>
          </w:p>
        </w:tc>
        <w:tc>
          <w:tcPr>
            <w:tcW w:w="1530" w:type="dxa"/>
          </w:tcPr>
          <w:p w:rsidR="00C21433" w:rsidRPr="00365BCD" w:rsidRDefault="00C21433" w:rsidP="00865DC9">
            <w:r w:rsidRPr="00365BCD">
              <w:t>Condition 8</w:t>
            </w:r>
          </w:p>
        </w:tc>
      </w:tr>
      <w:tr w:rsidR="00C21433" w:rsidRPr="00365BCD" w:rsidTr="00865DC9">
        <w:trPr>
          <w:trHeight w:val="260"/>
        </w:trPr>
        <w:tc>
          <w:tcPr>
            <w:tcW w:w="2836" w:type="dxa"/>
          </w:tcPr>
          <w:p w:rsidR="00C21433" w:rsidRPr="00365BCD" w:rsidRDefault="00C21433" w:rsidP="00865DC9">
            <w:r w:rsidRPr="00365BCD">
              <w:t>Extreme Ideology (Conservative/Liberal)</w:t>
            </w:r>
          </w:p>
        </w:tc>
        <w:tc>
          <w:tcPr>
            <w:tcW w:w="1523" w:type="dxa"/>
          </w:tcPr>
          <w:p w:rsidR="00C21433" w:rsidRPr="00365BCD" w:rsidRDefault="00C21433" w:rsidP="00C21433">
            <w:r w:rsidRPr="00365BCD">
              <w:t>Condition 9</w:t>
            </w:r>
          </w:p>
        </w:tc>
        <w:tc>
          <w:tcPr>
            <w:tcW w:w="1486" w:type="dxa"/>
          </w:tcPr>
          <w:p w:rsidR="00C21433" w:rsidRPr="00365BCD" w:rsidRDefault="00C21433" w:rsidP="00865DC9">
            <w:r>
              <w:t>Condition 10</w:t>
            </w:r>
          </w:p>
        </w:tc>
        <w:tc>
          <w:tcPr>
            <w:tcW w:w="1530" w:type="dxa"/>
          </w:tcPr>
          <w:p w:rsidR="00C21433" w:rsidRPr="00365BCD" w:rsidRDefault="00C21433" w:rsidP="00865DC9">
            <w:r w:rsidRPr="00365BCD">
              <w:t>Condition 11</w:t>
            </w:r>
          </w:p>
        </w:tc>
        <w:tc>
          <w:tcPr>
            <w:tcW w:w="1530" w:type="dxa"/>
          </w:tcPr>
          <w:p w:rsidR="00C21433" w:rsidRPr="00365BCD" w:rsidRDefault="00C21433" w:rsidP="00865DC9">
            <w:r w:rsidRPr="00365BCD">
              <w:t>Condition 12</w:t>
            </w:r>
          </w:p>
        </w:tc>
      </w:tr>
    </w:tbl>
    <w:p w:rsidR="00330DC9" w:rsidRDefault="00330DC9" w:rsidP="00635F23">
      <w:pPr>
        <w:widowControl w:val="0"/>
        <w:overflowPunct w:val="0"/>
        <w:autoSpaceDE w:val="0"/>
        <w:autoSpaceDN w:val="0"/>
        <w:adjustRightInd w:val="0"/>
        <w:textAlignment w:val="baseline"/>
      </w:pPr>
    </w:p>
    <w:p w:rsidR="00330DC9" w:rsidRDefault="00C21433" w:rsidP="00330DC9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>
        <w:rPr>
          <w:b/>
          <w:bCs/>
          <w:szCs w:val="20"/>
        </w:rPr>
        <w:t>w</w:t>
      </w:r>
      <w:r w:rsidR="00330DC9">
        <w:rPr>
          <w:b/>
          <w:bCs/>
          <w:szCs w:val="20"/>
        </w:rPr>
        <w:t>ave</w:t>
      </w:r>
      <w:r>
        <w:rPr>
          <w:b/>
          <w:bCs/>
          <w:szCs w:val="20"/>
        </w:rPr>
        <w:t>2</w:t>
      </w:r>
      <w:r w:rsidR="00330DC9">
        <w:rPr>
          <w:b/>
          <w:bCs/>
          <w:szCs w:val="20"/>
        </w:rPr>
        <w:t>pid</w:t>
      </w:r>
    </w:p>
    <w:p w:rsidR="00330DC9" w:rsidRDefault="00330DC9" w:rsidP="00330DC9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>1 – Strong democrat</w:t>
      </w:r>
    </w:p>
    <w:p w:rsidR="00330DC9" w:rsidRDefault="00330DC9" w:rsidP="00330DC9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>2 – Weak democrat</w:t>
      </w:r>
    </w:p>
    <w:p w:rsidR="00330DC9" w:rsidRDefault="00330DC9" w:rsidP="00330DC9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>3 – Independent/Some other party leans Democrat</w:t>
      </w:r>
    </w:p>
    <w:p w:rsidR="00330DC9" w:rsidRDefault="00330DC9" w:rsidP="00330DC9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 xml:space="preserve">4 – Pure Independent </w:t>
      </w:r>
    </w:p>
    <w:p w:rsidR="00330DC9" w:rsidRDefault="00330DC9" w:rsidP="00330DC9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>5 – Independent/Some other party leans Republican</w:t>
      </w:r>
    </w:p>
    <w:p w:rsidR="00330DC9" w:rsidRDefault="00330DC9" w:rsidP="00330DC9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 xml:space="preserve">6 – Weak Republican </w:t>
      </w:r>
    </w:p>
    <w:p w:rsidR="00330DC9" w:rsidRDefault="00330DC9" w:rsidP="00330DC9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 xml:space="preserve">7 – Strong Republican </w:t>
      </w:r>
    </w:p>
    <w:p w:rsidR="00330DC9" w:rsidRPr="009568E2" w:rsidRDefault="00330DC9" w:rsidP="00635F23">
      <w:pPr>
        <w:widowControl w:val="0"/>
        <w:overflowPunct w:val="0"/>
        <w:autoSpaceDE w:val="0"/>
        <w:autoSpaceDN w:val="0"/>
        <w:adjustRightInd w:val="0"/>
        <w:textAlignment w:val="baseline"/>
      </w:pP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FF0000"/>
          <w:szCs w:val="20"/>
        </w:rPr>
      </w:pPr>
      <w:r>
        <w:rPr>
          <w:color w:val="FF0000"/>
          <w:szCs w:val="20"/>
        </w:rPr>
        <w:t>$INGROUP = Respondent’s party (for pure independents = Democrats)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FF0000"/>
          <w:szCs w:val="20"/>
        </w:rPr>
      </w:pPr>
      <w:r>
        <w:rPr>
          <w:color w:val="FF0000"/>
          <w:szCs w:val="20"/>
        </w:rPr>
        <w:t>$OUTGROUP = Other party than respondent’s (for pure independents = Republicans)</w:t>
      </w:r>
    </w:p>
    <w:p w:rsidR="00BB0DCE" w:rsidRDefault="00BB0DCE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>
        <w:rPr>
          <w:b/>
          <w:bCs/>
          <w:szCs w:val="20"/>
        </w:rPr>
        <w:t>feelingtherm_outgroup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 xml:space="preserve">How unfavorable (0) or favorable (100) the participant feels towards the </w:t>
      </w:r>
      <w:r>
        <w:rPr>
          <w:color w:val="FF0000"/>
          <w:szCs w:val="20"/>
        </w:rPr>
        <w:t>$OUTGROUP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>
        <w:rPr>
          <w:b/>
          <w:bCs/>
          <w:szCs w:val="20"/>
        </w:rPr>
        <w:t>feelingtherm_ingroup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FF0000"/>
          <w:szCs w:val="20"/>
        </w:rPr>
      </w:pPr>
      <w:r>
        <w:rPr>
          <w:szCs w:val="20"/>
        </w:rPr>
        <w:t xml:space="preserve">How unfavorable (0) or favorable (100) the participant feels towards the </w:t>
      </w:r>
      <w:r>
        <w:rPr>
          <w:color w:val="FF0000"/>
          <w:szCs w:val="20"/>
        </w:rPr>
        <w:t>$INGROUP</w:t>
      </w: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9939F1">
        <w:rPr>
          <w:b/>
          <w:bCs/>
          <w:szCs w:val="20"/>
        </w:rPr>
        <w:t>patriotic_outgroup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9939F1">
        <w:rPr>
          <w:bCs/>
          <w:szCs w:val="20"/>
        </w:rPr>
        <w:t xml:space="preserve">How </w:t>
      </w:r>
      <w:r>
        <w:rPr>
          <w:bCs/>
          <w:szCs w:val="20"/>
        </w:rPr>
        <w:t xml:space="preserve">well “patriotic” describes the </w:t>
      </w:r>
      <w:r>
        <w:rPr>
          <w:color w:val="FF0000"/>
          <w:szCs w:val="20"/>
        </w:rPr>
        <w:t>$OUTGROUP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Very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5 – Extremely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9939F1">
        <w:rPr>
          <w:b/>
          <w:bCs/>
          <w:szCs w:val="20"/>
        </w:rPr>
        <w:t>intelligent_outgroup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9939F1">
        <w:rPr>
          <w:bCs/>
          <w:szCs w:val="20"/>
        </w:rPr>
        <w:t>How we</w:t>
      </w:r>
      <w:r>
        <w:rPr>
          <w:bCs/>
          <w:szCs w:val="20"/>
        </w:rPr>
        <w:t xml:space="preserve">ll “intelligent” describes the </w:t>
      </w:r>
      <w:r>
        <w:rPr>
          <w:color w:val="FF0000"/>
          <w:szCs w:val="20"/>
        </w:rPr>
        <w:t>$OUTGROUP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Very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5 – Extremely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9939F1">
        <w:rPr>
          <w:b/>
          <w:bCs/>
          <w:szCs w:val="20"/>
        </w:rPr>
        <w:t>honest_outgroup</w:t>
      </w: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9939F1">
        <w:rPr>
          <w:bCs/>
          <w:szCs w:val="20"/>
        </w:rPr>
        <w:t xml:space="preserve">How well “honest” describes the </w:t>
      </w:r>
      <w:r>
        <w:rPr>
          <w:color w:val="FF0000"/>
          <w:szCs w:val="20"/>
        </w:rPr>
        <w:t>$OUTGROUP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Very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5 – Extremely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9939F1">
        <w:rPr>
          <w:b/>
          <w:bCs/>
          <w:szCs w:val="20"/>
        </w:rPr>
        <w:t>openminded_outgroup</w:t>
      </w: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9939F1">
        <w:rPr>
          <w:bCs/>
          <w:szCs w:val="20"/>
        </w:rPr>
        <w:t xml:space="preserve">How well “open-minded” describes the </w:t>
      </w:r>
      <w:r>
        <w:rPr>
          <w:color w:val="FF0000"/>
          <w:szCs w:val="20"/>
        </w:rPr>
        <w:t>$OUTGROUP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Very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5 – Extremely well</w:t>
      </w: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9939F1">
        <w:rPr>
          <w:b/>
          <w:bCs/>
          <w:szCs w:val="20"/>
        </w:rPr>
        <w:t>generous_outgroup</w:t>
      </w: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9939F1">
        <w:rPr>
          <w:bCs/>
          <w:szCs w:val="20"/>
        </w:rPr>
        <w:t xml:space="preserve">How well “generous” describes the </w:t>
      </w:r>
      <w:r>
        <w:rPr>
          <w:color w:val="FF0000"/>
          <w:szCs w:val="20"/>
        </w:rPr>
        <w:t>$OUTGROUP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Very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>
        <w:rPr>
          <w:color w:val="000000" w:themeColor="text1"/>
          <w:szCs w:val="20"/>
        </w:rPr>
        <w:t>5 – Extremely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9939F1">
        <w:rPr>
          <w:b/>
          <w:bCs/>
          <w:szCs w:val="20"/>
        </w:rPr>
        <w:t>hypocritical_outgroup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9939F1">
        <w:rPr>
          <w:bCs/>
          <w:szCs w:val="20"/>
        </w:rPr>
        <w:t xml:space="preserve">How well “hypocritical” describes the </w:t>
      </w:r>
      <w:r>
        <w:rPr>
          <w:color w:val="FF0000"/>
          <w:szCs w:val="20"/>
        </w:rPr>
        <w:t>$OUTGROUP</w:t>
      </w:r>
      <w:r w:rsidRPr="009939F1">
        <w:rPr>
          <w:bCs/>
          <w:szCs w:val="20"/>
        </w:rPr>
        <w:t xml:space="preserve"> 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>4 – Very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>
        <w:rPr>
          <w:color w:val="000000" w:themeColor="text1"/>
          <w:szCs w:val="20"/>
        </w:rPr>
        <w:t>5 – Extremely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9939F1">
        <w:rPr>
          <w:b/>
          <w:bCs/>
          <w:szCs w:val="20"/>
        </w:rPr>
        <w:t>selfish_outgroup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9939F1">
        <w:rPr>
          <w:bCs/>
          <w:szCs w:val="20"/>
        </w:rPr>
        <w:t xml:space="preserve">How well “selfish” describes the </w:t>
      </w:r>
      <w:r>
        <w:rPr>
          <w:color w:val="FF0000"/>
          <w:szCs w:val="20"/>
        </w:rPr>
        <w:t>$OUTGROUP</w:t>
      </w:r>
      <w:r w:rsidRPr="009939F1">
        <w:rPr>
          <w:bCs/>
          <w:szCs w:val="20"/>
        </w:rPr>
        <w:t xml:space="preserve"> 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Very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>
        <w:rPr>
          <w:color w:val="000000" w:themeColor="text1"/>
          <w:szCs w:val="20"/>
        </w:rPr>
        <w:t>5 – Extremely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9939F1">
        <w:rPr>
          <w:b/>
          <w:bCs/>
          <w:szCs w:val="20"/>
        </w:rPr>
        <w:t>mean_outgroup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9939F1">
        <w:rPr>
          <w:bCs/>
          <w:szCs w:val="20"/>
        </w:rPr>
        <w:t xml:space="preserve">How well “mean” describes the </w:t>
      </w:r>
      <w:r>
        <w:rPr>
          <w:color w:val="FF0000"/>
          <w:szCs w:val="20"/>
        </w:rPr>
        <w:t>$OUTGROUP</w:t>
      </w:r>
      <w:r w:rsidRPr="009939F1">
        <w:rPr>
          <w:bCs/>
          <w:szCs w:val="20"/>
        </w:rPr>
        <w:t xml:space="preserve"> 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Very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>
        <w:rPr>
          <w:color w:val="000000" w:themeColor="text1"/>
          <w:szCs w:val="20"/>
        </w:rPr>
        <w:t>5 – Extremely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9939F1">
        <w:rPr>
          <w:b/>
          <w:bCs/>
          <w:szCs w:val="20"/>
        </w:rPr>
        <w:t>patriotic_ingroup</w:t>
      </w: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9939F1">
        <w:rPr>
          <w:bCs/>
          <w:szCs w:val="20"/>
        </w:rPr>
        <w:t xml:space="preserve">How </w:t>
      </w:r>
      <w:r>
        <w:rPr>
          <w:bCs/>
          <w:szCs w:val="20"/>
        </w:rPr>
        <w:t xml:space="preserve">well “patriotic” describes the </w:t>
      </w:r>
      <w:r>
        <w:rPr>
          <w:color w:val="FF0000"/>
          <w:szCs w:val="20"/>
        </w:rPr>
        <w:t>$INGROUP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Very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>
        <w:rPr>
          <w:color w:val="000000" w:themeColor="text1"/>
          <w:szCs w:val="20"/>
        </w:rPr>
        <w:t>5 – Extremely well</w:t>
      </w: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9939F1">
        <w:rPr>
          <w:b/>
          <w:bCs/>
          <w:szCs w:val="20"/>
        </w:rPr>
        <w:t>intelligent_ingroup</w:t>
      </w: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9939F1">
        <w:rPr>
          <w:bCs/>
          <w:szCs w:val="20"/>
        </w:rPr>
        <w:t>How we</w:t>
      </w:r>
      <w:r>
        <w:rPr>
          <w:bCs/>
          <w:szCs w:val="20"/>
        </w:rPr>
        <w:t xml:space="preserve">ll “intelligent” describes the </w:t>
      </w:r>
      <w:r>
        <w:rPr>
          <w:color w:val="FF0000"/>
          <w:szCs w:val="20"/>
        </w:rPr>
        <w:t>$INGROUP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Very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>
        <w:rPr>
          <w:color w:val="000000" w:themeColor="text1"/>
          <w:szCs w:val="20"/>
        </w:rPr>
        <w:t>5 – Extremely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9939F1">
        <w:rPr>
          <w:b/>
          <w:bCs/>
          <w:szCs w:val="20"/>
        </w:rPr>
        <w:t>honest_ingroup</w:t>
      </w: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9939F1">
        <w:rPr>
          <w:bCs/>
          <w:szCs w:val="20"/>
        </w:rPr>
        <w:t>H</w:t>
      </w:r>
      <w:r>
        <w:rPr>
          <w:bCs/>
          <w:szCs w:val="20"/>
        </w:rPr>
        <w:t xml:space="preserve">ow well “honest” describes the </w:t>
      </w:r>
      <w:r>
        <w:rPr>
          <w:color w:val="FF0000"/>
          <w:szCs w:val="20"/>
        </w:rPr>
        <w:t>$INGROUP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Very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>
        <w:rPr>
          <w:color w:val="000000" w:themeColor="text1"/>
          <w:szCs w:val="20"/>
        </w:rPr>
        <w:t>5 – Extremely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9939F1">
        <w:rPr>
          <w:b/>
          <w:bCs/>
          <w:szCs w:val="20"/>
        </w:rPr>
        <w:t>openminded_ingroup</w:t>
      </w: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9939F1">
        <w:rPr>
          <w:bCs/>
          <w:szCs w:val="20"/>
        </w:rPr>
        <w:t>How well “ope</w:t>
      </w:r>
      <w:r>
        <w:rPr>
          <w:bCs/>
          <w:szCs w:val="20"/>
        </w:rPr>
        <w:t xml:space="preserve">n-minded” describes the </w:t>
      </w:r>
      <w:r>
        <w:rPr>
          <w:color w:val="FF0000"/>
          <w:szCs w:val="20"/>
        </w:rPr>
        <w:t>$INGROUP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>2 – Not too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Very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>
        <w:rPr>
          <w:color w:val="000000" w:themeColor="text1"/>
          <w:szCs w:val="20"/>
        </w:rPr>
        <w:t>5 – Extremely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9939F1">
        <w:rPr>
          <w:b/>
          <w:bCs/>
          <w:szCs w:val="20"/>
        </w:rPr>
        <w:t>generous_ingroup</w:t>
      </w: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9939F1">
        <w:rPr>
          <w:bCs/>
          <w:szCs w:val="20"/>
        </w:rPr>
        <w:t>How</w:t>
      </w:r>
      <w:r>
        <w:rPr>
          <w:bCs/>
          <w:szCs w:val="20"/>
        </w:rPr>
        <w:t xml:space="preserve"> well “generous” describes the </w:t>
      </w:r>
      <w:r>
        <w:rPr>
          <w:color w:val="FF0000"/>
          <w:szCs w:val="20"/>
        </w:rPr>
        <w:t>$INGROUP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Very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>
        <w:rPr>
          <w:color w:val="000000" w:themeColor="text1"/>
          <w:szCs w:val="20"/>
        </w:rPr>
        <w:t>5 – Extremely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9939F1">
        <w:rPr>
          <w:b/>
          <w:bCs/>
          <w:szCs w:val="20"/>
        </w:rPr>
        <w:t>hypocritical_ingroup</w:t>
      </w: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9939F1">
        <w:rPr>
          <w:bCs/>
          <w:szCs w:val="20"/>
        </w:rPr>
        <w:t>How wel</w:t>
      </w:r>
      <w:r>
        <w:rPr>
          <w:bCs/>
          <w:szCs w:val="20"/>
        </w:rPr>
        <w:t xml:space="preserve">l “hypocritical” describes the </w:t>
      </w:r>
      <w:r>
        <w:rPr>
          <w:color w:val="FF0000"/>
          <w:szCs w:val="20"/>
        </w:rPr>
        <w:t>$INGROUP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Very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>
        <w:rPr>
          <w:color w:val="000000" w:themeColor="text1"/>
          <w:szCs w:val="20"/>
        </w:rPr>
        <w:t>5 – Extremely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9939F1">
        <w:rPr>
          <w:b/>
          <w:bCs/>
          <w:szCs w:val="20"/>
        </w:rPr>
        <w:t>selfish_ingroup</w:t>
      </w: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9939F1">
        <w:rPr>
          <w:bCs/>
          <w:szCs w:val="20"/>
        </w:rPr>
        <w:t xml:space="preserve">How well “selfish” describes the </w:t>
      </w:r>
      <w:r>
        <w:rPr>
          <w:color w:val="FF0000"/>
          <w:szCs w:val="20"/>
        </w:rPr>
        <w:t>$INGROUP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Very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>
        <w:rPr>
          <w:color w:val="000000" w:themeColor="text1"/>
          <w:szCs w:val="20"/>
        </w:rPr>
        <w:t>5 – Extremely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</w:p>
    <w:p w:rsidR="009939F1" w:rsidRP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9939F1">
        <w:rPr>
          <w:b/>
          <w:bCs/>
          <w:szCs w:val="20"/>
        </w:rPr>
        <w:t>mean_ingroup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FF0000"/>
          <w:szCs w:val="20"/>
        </w:rPr>
      </w:pPr>
      <w:r>
        <w:rPr>
          <w:bCs/>
          <w:szCs w:val="20"/>
        </w:rPr>
        <w:t xml:space="preserve">How well “mean” describes the </w:t>
      </w:r>
      <w:r>
        <w:rPr>
          <w:color w:val="FF0000"/>
          <w:szCs w:val="20"/>
        </w:rPr>
        <w:t>$INGROUP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Very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5 – Extremely well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b/>
          <w:bCs/>
          <w:szCs w:val="20"/>
        </w:rPr>
        <w:t>trust_outgroup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szCs w:val="20"/>
        </w:rPr>
        <w:t xml:space="preserve">Trust in the </w:t>
      </w:r>
      <w:r>
        <w:rPr>
          <w:color w:val="FF0000"/>
          <w:szCs w:val="20"/>
        </w:rPr>
        <w:t xml:space="preserve">$OUTGROUP </w:t>
      </w:r>
      <w:r>
        <w:rPr>
          <w:color w:val="000000" w:themeColor="text1"/>
          <w:szCs w:val="20"/>
        </w:rPr>
        <w:t>to do what is right for the country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Almost never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Once in a while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About half the time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Most of the time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5 – Almost always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>
        <w:rPr>
          <w:b/>
          <w:bCs/>
          <w:szCs w:val="20"/>
        </w:rPr>
        <w:t>trust_ingroup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szCs w:val="20"/>
        </w:rPr>
        <w:lastRenderedPageBreak/>
        <w:t xml:space="preserve">Trust in the </w:t>
      </w:r>
      <w:r>
        <w:rPr>
          <w:color w:val="FF0000"/>
          <w:szCs w:val="20"/>
        </w:rPr>
        <w:t xml:space="preserve">$INGROUP </w:t>
      </w:r>
      <w:r>
        <w:rPr>
          <w:color w:val="000000" w:themeColor="text1"/>
          <w:szCs w:val="20"/>
        </w:rPr>
        <w:t>to do what is right for the country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Almost never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Once in a while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About half the time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Most of the time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5 – Almost always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</w:p>
    <w:p w:rsidR="008D32F6" w:rsidRP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8D32F6">
        <w:rPr>
          <w:b/>
          <w:bCs/>
          <w:szCs w:val="20"/>
        </w:rPr>
        <w:t>friends_outgroup</w:t>
      </w:r>
    </w:p>
    <w:p w:rsidR="008D32F6" w:rsidRP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8D32F6">
        <w:rPr>
          <w:bCs/>
          <w:szCs w:val="20"/>
        </w:rPr>
        <w:t xml:space="preserve">Comfort level in having in having friends who are </w:t>
      </w:r>
      <w:r w:rsidRPr="008D32F6">
        <w:rPr>
          <w:color w:val="FF0000"/>
          <w:szCs w:val="20"/>
        </w:rPr>
        <w:t>$OUTGROUP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Extremely comfortable</w:t>
      </w:r>
    </w:p>
    <w:p w:rsidR="008D32F6" w:rsidRP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8D32F6" w:rsidRP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8D32F6">
        <w:rPr>
          <w:b/>
          <w:bCs/>
          <w:szCs w:val="20"/>
        </w:rPr>
        <w:t>neighbors_outgroup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FF0000"/>
          <w:szCs w:val="20"/>
        </w:rPr>
      </w:pPr>
      <w:r w:rsidRPr="008D32F6">
        <w:rPr>
          <w:bCs/>
          <w:szCs w:val="20"/>
        </w:rPr>
        <w:t xml:space="preserve">Comfort level in having in having neighbors who are </w:t>
      </w:r>
      <w:r w:rsidRPr="008D32F6">
        <w:rPr>
          <w:color w:val="FF0000"/>
          <w:szCs w:val="20"/>
        </w:rPr>
        <w:t>$OUTGROUP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Extremely comfortable</w:t>
      </w:r>
    </w:p>
    <w:p w:rsidR="008D32F6" w:rsidRP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8D32F6" w:rsidRP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8D32F6">
        <w:rPr>
          <w:b/>
          <w:bCs/>
          <w:szCs w:val="20"/>
        </w:rPr>
        <w:t>marry_outgroup</w:t>
      </w:r>
    </w:p>
    <w:p w:rsidR="008D32F6" w:rsidRP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8D32F6">
        <w:rPr>
          <w:bCs/>
          <w:szCs w:val="20"/>
        </w:rPr>
        <w:t xml:space="preserve">Comfort level in having in having a son or daughter who marries an </w:t>
      </w:r>
      <w:r w:rsidRPr="008D32F6">
        <w:rPr>
          <w:color w:val="FF0000"/>
          <w:szCs w:val="20"/>
        </w:rPr>
        <w:t>$OUTGROUP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Extremely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</w:p>
    <w:p w:rsidR="008D32F6" w:rsidRP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8D32F6">
        <w:rPr>
          <w:b/>
          <w:bCs/>
          <w:szCs w:val="20"/>
        </w:rPr>
        <w:t>friends_ingroup</w:t>
      </w:r>
    </w:p>
    <w:p w:rsidR="008D32F6" w:rsidRP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8D32F6">
        <w:rPr>
          <w:bCs/>
          <w:szCs w:val="20"/>
        </w:rPr>
        <w:t xml:space="preserve">Comfort level in having in having friends who are </w:t>
      </w:r>
      <w:r w:rsidRPr="008D32F6">
        <w:rPr>
          <w:color w:val="FF0000"/>
          <w:szCs w:val="20"/>
        </w:rPr>
        <w:t>$INGROUP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Extremely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</w:p>
    <w:p w:rsidR="008D32F6" w:rsidRP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8D32F6">
        <w:rPr>
          <w:b/>
          <w:bCs/>
          <w:szCs w:val="20"/>
        </w:rPr>
        <w:t>neighbors_ingroup</w:t>
      </w:r>
    </w:p>
    <w:p w:rsidR="008D32F6" w:rsidRP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8D32F6">
        <w:rPr>
          <w:bCs/>
          <w:szCs w:val="20"/>
        </w:rPr>
        <w:t xml:space="preserve">Comfort level in having in having neighbors who are </w:t>
      </w:r>
      <w:r w:rsidRPr="008D32F6">
        <w:rPr>
          <w:color w:val="FF0000"/>
          <w:szCs w:val="20"/>
        </w:rPr>
        <w:t>$INGROUP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Somewhat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Extremely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</w:p>
    <w:p w:rsidR="008D32F6" w:rsidRP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8D32F6">
        <w:rPr>
          <w:b/>
          <w:bCs/>
          <w:szCs w:val="20"/>
        </w:rPr>
        <w:t>marry_ingroup</w:t>
      </w:r>
    </w:p>
    <w:p w:rsidR="008D32F6" w:rsidRP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8D32F6">
        <w:rPr>
          <w:bCs/>
          <w:szCs w:val="20"/>
        </w:rPr>
        <w:t xml:space="preserve">Comfort level in having in having a son or daughter who marries an </w:t>
      </w:r>
      <w:r w:rsidRPr="008D32F6">
        <w:rPr>
          <w:color w:val="FF0000"/>
          <w:szCs w:val="20"/>
        </w:rPr>
        <w:t>$INGROUP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Not at all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Not too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>3 – Somewhat comfortable</w:t>
      </w:r>
    </w:p>
    <w:p w:rsidR="008D32F6" w:rsidRDefault="008D32F6" w:rsidP="008D32F6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Extremely comfortable</w:t>
      </w:r>
    </w:p>
    <w:p w:rsidR="009939F1" w:rsidRDefault="009939F1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8D32F6" w:rsidRDefault="006C5AA4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>
        <w:rPr>
          <w:b/>
          <w:bCs/>
          <w:szCs w:val="20"/>
        </w:rPr>
        <w:t>category_outgroup (for conditions 1-12)</w:t>
      </w:r>
    </w:p>
    <w:p w:rsidR="006C5AA4" w:rsidRDefault="006C5AA4" w:rsidP="006C5AA4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 xml:space="preserve">Category of </w:t>
      </w:r>
      <w:r>
        <w:rPr>
          <w:color w:val="FF0000"/>
          <w:szCs w:val="20"/>
        </w:rPr>
        <w:t>$OUTGROUP,</w:t>
      </w:r>
      <w:r>
        <w:rPr>
          <w:szCs w:val="20"/>
        </w:rPr>
        <w:t xml:space="preserve"> participant was envisioning during survey</w:t>
      </w:r>
    </w:p>
    <w:p w:rsidR="006C5AA4" w:rsidRDefault="006C5AA4" w:rsidP="006C5AA4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 – Voters</w:t>
      </w:r>
    </w:p>
    <w:p w:rsidR="006C5AA4" w:rsidRDefault="006C5AA4" w:rsidP="006C5AA4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Candidates and elected officials</w:t>
      </w:r>
    </w:p>
    <w:p w:rsidR="006C5AA4" w:rsidRDefault="006C5AA4" w:rsidP="006C5AA4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Both</w:t>
      </w:r>
    </w:p>
    <w:p w:rsidR="006C5AA4" w:rsidRDefault="006C5AA4" w:rsidP="006C5AA4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>
        <w:rPr>
          <w:color w:val="000000" w:themeColor="text1"/>
          <w:szCs w:val="20"/>
        </w:rPr>
        <w:t>4 – Not sure</w:t>
      </w:r>
    </w:p>
    <w:p w:rsidR="008D32F6" w:rsidRDefault="008D32F6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6C5AA4" w:rsidRDefault="006C5AA4" w:rsidP="009939F1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>
        <w:rPr>
          <w:b/>
          <w:bCs/>
          <w:szCs w:val="20"/>
        </w:rPr>
        <w:t>category_ingroup (for conditions 1-12)</w:t>
      </w:r>
    </w:p>
    <w:p w:rsidR="006C5AA4" w:rsidRDefault="006C5AA4" w:rsidP="006C5AA4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 xml:space="preserve">Category of </w:t>
      </w:r>
      <w:r>
        <w:rPr>
          <w:color w:val="FF0000"/>
          <w:szCs w:val="20"/>
        </w:rPr>
        <w:t>$INGROUP,</w:t>
      </w:r>
      <w:r>
        <w:rPr>
          <w:szCs w:val="20"/>
        </w:rPr>
        <w:t xml:space="preserve"> participant was envisioning during survey</w:t>
      </w:r>
    </w:p>
    <w:p w:rsidR="006C5AA4" w:rsidRDefault="006C5AA4" w:rsidP="006C5AA4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</w:p>
    <w:p w:rsidR="00BB0DCE" w:rsidRPr="00BB0DCE" w:rsidRDefault="00B508FC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>
        <w:rPr>
          <w:b/>
          <w:bCs/>
          <w:szCs w:val="20"/>
        </w:rPr>
        <w:t>i</w:t>
      </w:r>
      <w:r w:rsidR="00BB0DCE" w:rsidRPr="00BB0DCE">
        <w:rPr>
          <w:b/>
          <w:bCs/>
          <w:szCs w:val="20"/>
        </w:rPr>
        <w:t>deology_outparty</w:t>
      </w:r>
      <w:r w:rsidR="00F17407">
        <w:rPr>
          <w:b/>
          <w:bCs/>
          <w:szCs w:val="20"/>
        </w:rPr>
        <w:t xml:space="preserve"> (asked in condition 13)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FF0000"/>
          <w:szCs w:val="20"/>
        </w:rPr>
      </w:pPr>
      <w:r>
        <w:rPr>
          <w:color w:val="000000" w:themeColor="text1"/>
          <w:szCs w:val="20"/>
        </w:rPr>
        <w:t xml:space="preserve">1 – Liberal </w:t>
      </w:r>
      <w:r>
        <w:rPr>
          <w:color w:val="FF0000"/>
          <w:szCs w:val="20"/>
        </w:rPr>
        <w:t>$OUTGROUP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FF0000"/>
          <w:szCs w:val="20"/>
        </w:rPr>
      </w:pPr>
      <w:r>
        <w:rPr>
          <w:color w:val="000000" w:themeColor="text1"/>
          <w:szCs w:val="20"/>
        </w:rPr>
        <w:t xml:space="preserve">2 – Moderate </w:t>
      </w:r>
      <w:r>
        <w:rPr>
          <w:color w:val="FF0000"/>
          <w:szCs w:val="20"/>
        </w:rPr>
        <w:t>$OUTGROUP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FF0000"/>
          <w:szCs w:val="20"/>
        </w:rPr>
      </w:pPr>
      <w:r>
        <w:rPr>
          <w:color w:val="000000" w:themeColor="text1"/>
          <w:szCs w:val="20"/>
        </w:rPr>
        <w:t xml:space="preserve">3 – Conservative </w:t>
      </w:r>
      <w:r>
        <w:rPr>
          <w:color w:val="FF0000"/>
          <w:szCs w:val="20"/>
        </w:rPr>
        <w:t>$OUTGROUP</w:t>
      </w:r>
    </w:p>
    <w:p w:rsidR="00BB0DCE" w:rsidRP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BB0DCE" w:rsidRPr="00BB0DCE" w:rsidRDefault="00B508FC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>
        <w:rPr>
          <w:b/>
          <w:bCs/>
          <w:szCs w:val="20"/>
        </w:rPr>
        <w:t>i</w:t>
      </w:r>
      <w:r w:rsidR="00BB0DCE" w:rsidRPr="00BB0DCE">
        <w:rPr>
          <w:b/>
          <w:bCs/>
          <w:szCs w:val="20"/>
        </w:rPr>
        <w:t>deology_party</w:t>
      </w:r>
      <w:r w:rsidR="00F17407">
        <w:rPr>
          <w:b/>
          <w:bCs/>
          <w:szCs w:val="20"/>
        </w:rPr>
        <w:t xml:space="preserve"> (asked in condition 13)</w:t>
      </w:r>
    </w:p>
    <w:p w:rsidR="00BB0DCE" w:rsidRP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 w:rsidRPr="00BB0DCE">
        <w:rPr>
          <w:bCs/>
          <w:szCs w:val="20"/>
        </w:rPr>
        <w:t>Ideology that typically describes $PARTY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1 – Liberal </w:t>
      </w:r>
      <w:r>
        <w:rPr>
          <w:color w:val="FF0000"/>
          <w:szCs w:val="20"/>
        </w:rPr>
        <w:t>$INGROUP</w:t>
      </w:r>
      <w:r>
        <w:rPr>
          <w:color w:val="000000" w:themeColor="text1"/>
          <w:szCs w:val="20"/>
        </w:rPr>
        <w:t xml:space="preserve"> 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2 – Moderate </w:t>
      </w:r>
      <w:r>
        <w:rPr>
          <w:color w:val="FF0000"/>
          <w:szCs w:val="20"/>
        </w:rPr>
        <w:t>$INGROUP</w:t>
      </w:r>
      <w:r>
        <w:rPr>
          <w:color w:val="000000" w:themeColor="text1"/>
          <w:szCs w:val="20"/>
        </w:rPr>
        <w:t xml:space="preserve"> 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FF0000"/>
          <w:szCs w:val="20"/>
        </w:rPr>
      </w:pPr>
      <w:r>
        <w:rPr>
          <w:color w:val="000000" w:themeColor="text1"/>
          <w:szCs w:val="20"/>
        </w:rPr>
        <w:t xml:space="preserve">3 – Conservative </w:t>
      </w:r>
      <w:r>
        <w:rPr>
          <w:color w:val="FF0000"/>
          <w:szCs w:val="20"/>
        </w:rPr>
        <w:t>$INGROUP</w:t>
      </w:r>
    </w:p>
    <w:p w:rsidR="00BB0DCE" w:rsidRP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BB0DCE" w:rsidRPr="00BB0DCE" w:rsidRDefault="00B508FC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>
        <w:rPr>
          <w:b/>
          <w:bCs/>
          <w:szCs w:val="20"/>
        </w:rPr>
        <w:t>t</w:t>
      </w:r>
      <w:r w:rsidR="00BB0DCE" w:rsidRPr="00BB0DCE">
        <w:rPr>
          <w:b/>
          <w:bCs/>
          <w:szCs w:val="20"/>
        </w:rPr>
        <w:t>alk_</w:t>
      </w:r>
      <w:r>
        <w:rPr>
          <w:b/>
          <w:bCs/>
          <w:szCs w:val="20"/>
        </w:rPr>
        <w:t>f</w:t>
      </w:r>
      <w:r w:rsidR="00BB0DCE" w:rsidRPr="00BB0DCE">
        <w:rPr>
          <w:b/>
          <w:bCs/>
          <w:szCs w:val="20"/>
        </w:rPr>
        <w:t>req_outparty</w:t>
      </w:r>
      <w:r w:rsidR="00F17407">
        <w:rPr>
          <w:b/>
          <w:bCs/>
          <w:szCs w:val="20"/>
        </w:rPr>
        <w:t xml:space="preserve"> (asked in condition 13)</w:t>
      </w:r>
    </w:p>
    <w:p w:rsidR="00BB0DCE" w:rsidRP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>
        <w:rPr>
          <w:bCs/>
          <w:szCs w:val="20"/>
        </w:rPr>
        <w:t xml:space="preserve">How frequently </w:t>
      </w:r>
      <w:r>
        <w:rPr>
          <w:color w:val="FF0000"/>
          <w:szCs w:val="20"/>
        </w:rPr>
        <w:t>$OUTGROUP</w:t>
      </w:r>
      <w:r w:rsidRPr="00BB0DCE">
        <w:rPr>
          <w:bCs/>
          <w:szCs w:val="20"/>
        </w:rPr>
        <w:t xml:space="preserve"> talks about politics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1 – Rarely 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Occasionally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Frequently</w:t>
      </w:r>
    </w:p>
    <w:p w:rsidR="00BB0DCE" w:rsidRP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BB0DCE" w:rsidRPr="00B508FC" w:rsidRDefault="00B508FC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>
        <w:rPr>
          <w:b/>
          <w:bCs/>
          <w:szCs w:val="20"/>
        </w:rPr>
        <w:t>t</w:t>
      </w:r>
      <w:r w:rsidR="00BB0DCE" w:rsidRPr="00B508FC">
        <w:rPr>
          <w:b/>
          <w:bCs/>
          <w:szCs w:val="20"/>
        </w:rPr>
        <w:t>alk_</w:t>
      </w:r>
      <w:r>
        <w:rPr>
          <w:b/>
          <w:bCs/>
          <w:szCs w:val="20"/>
        </w:rPr>
        <w:t>f</w:t>
      </w:r>
      <w:r w:rsidR="00BB0DCE" w:rsidRPr="00B508FC">
        <w:rPr>
          <w:b/>
          <w:bCs/>
          <w:szCs w:val="20"/>
        </w:rPr>
        <w:t>req_party</w:t>
      </w:r>
      <w:r w:rsidR="00F17407">
        <w:rPr>
          <w:b/>
          <w:bCs/>
          <w:szCs w:val="20"/>
        </w:rPr>
        <w:t xml:space="preserve"> (asked in condition 13)</w:t>
      </w:r>
    </w:p>
    <w:p w:rsidR="00BB0DCE" w:rsidRP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>
        <w:rPr>
          <w:bCs/>
          <w:szCs w:val="20"/>
        </w:rPr>
        <w:t xml:space="preserve">How frequently </w:t>
      </w:r>
      <w:r>
        <w:rPr>
          <w:color w:val="FF0000"/>
          <w:szCs w:val="20"/>
        </w:rPr>
        <w:t>$INGROUP</w:t>
      </w:r>
      <w:r w:rsidRPr="00BB0DCE">
        <w:rPr>
          <w:bCs/>
          <w:szCs w:val="20"/>
        </w:rPr>
        <w:t xml:space="preserve"> talks about politics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1 – Rarely 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Occasionally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 – Frequently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</w:p>
    <w:p w:rsidR="00B508FC" w:rsidRPr="00B508FC" w:rsidRDefault="00B508FC" w:rsidP="00B508FC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>
        <w:rPr>
          <w:b/>
          <w:bCs/>
          <w:szCs w:val="20"/>
        </w:rPr>
        <w:t>c</w:t>
      </w:r>
      <w:r w:rsidRPr="00B508FC">
        <w:rPr>
          <w:b/>
          <w:bCs/>
          <w:szCs w:val="20"/>
        </w:rPr>
        <w:t>ategory_outparty</w:t>
      </w:r>
      <w:r>
        <w:rPr>
          <w:b/>
          <w:bCs/>
          <w:szCs w:val="20"/>
        </w:rPr>
        <w:t xml:space="preserve"> (for condition 13)</w:t>
      </w:r>
    </w:p>
    <w:p w:rsidR="00BB0DCE" w:rsidRP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>
        <w:rPr>
          <w:bCs/>
          <w:szCs w:val="20"/>
        </w:rPr>
        <w:t xml:space="preserve">Category of </w:t>
      </w:r>
      <w:r>
        <w:rPr>
          <w:color w:val="FF0000"/>
          <w:szCs w:val="20"/>
        </w:rPr>
        <w:t>$OUTGROUP</w:t>
      </w:r>
      <w:r w:rsidRPr="00BB0DCE">
        <w:rPr>
          <w:bCs/>
          <w:szCs w:val="20"/>
        </w:rPr>
        <w:t>, participant was envisioning during survey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1 – Voters 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 – Candidates and elected officials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3 – Both 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 – Not sure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B508FC" w:rsidRPr="00B508FC" w:rsidRDefault="00B508FC" w:rsidP="00B508FC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 w:rsidRPr="00B508FC">
        <w:rPr>
          <w:b/>
          <w:bCs/>
          <w:szCs w:val="20"/>
        </w:rPr>
        <w:t>category_party</w:t>
      </w:r>
      <w:r>
        <w:rPr>
          <w:b/>
          <w:bCs/>
          <w:szCs w:val="20"/>
        </w:rPr>
        <w:t xml:space="preserve"> (for condition 13)</w:t>
      </w:r>
    </w:p>
    <w:p w:rsidR="00BB0DCE" w:rsidRP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>
        <w:rPr>
          <w:bCs/>
          <w:szCs w:val="20"/>
        </w:rPr>
        <w:t xml:space="preserve">Category of </w:t>
      </w:r>
      <w:r>
        <w:rPr>
          <w:color w:val="FF0000"/>
          <w:szCs w:val="20"/>
        </w:rPr>
        <w:t>$INGROUP</w:t>
      </w:r>
      <w:r w:rsidRPr="00BB0DCE">
        <w:rPr>
          <w:bCs/>
          <w:szCs w:val="20"/>
        </w:rPr>
        <w:t>, participant was envisioning during survey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1 – Voters 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>2 – Candidates and elected officials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3 – Both 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  <w:r>
        <w:rPr>
          <w:color w:val="000000" w:themeColor="text1"/>
          <w:szCs w:val="20"/>
        </w:rPr>
        <w:t>4 – Not sure</w:t>
      </w:r>
    </w:p>
    <w:p w:rsidR="00BB0DCE" w:rsidRDefault="00BB0DCE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B508FC" w:rsidRDefault="007D0874" w:rsidP="00B508FC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bCs/>
          <w:szCs w:val="20"/>
        </w:rPr>
      </w:pPr>
      <w:r>
        <w:rPr>
          <w:b/>
          <w:bCs/>
          <w:szCs w:val="20"/>
        </w:rPr>
        <w:t>w</w:t>
      </w:r>
      <w:r w:rsidR="00B508FC">
        <w:rPr>
          <w:b/>
          <w:bCs/>
          <w:szCs w:val="20"/>
        </w:rPr>
        <w:t>ave3pid</w:t>
      </w:r>
    </w:p>
    <w:p w:rsidR="00B508FC" w:rsidRDefault="00B508FC" w:rsidP="00B508FC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>1 – Strong democrat</w:t>
      </w:r>
    </w:p>
    <w:p w:rsidR="00B508FC" w:rsidRDefault="00B508FC" w:rsidP="00B508FC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>2 – Weak democrat</w:t>
      </w:r>
    </w:p>
    <w:p w:rsidR="00B508FC" w:rsidRDefault="00B508FC" w:rsidP="00B508FC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>3 – Independent/Some other party leans Democrat</w:t>
      </w:r>
    </w:p>
    <w:p w:rsidR="00B508FC" w:rsidRDefault="00B508FC" w:rsidP="00B508FC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 xml:space="preserve">4 – Pure Independent </w:t>
      </w:r>
    </w:p>
    <w:p w:rsidR="00B508FC" w:rsidRDefault="00B508FC" w:rsidP="00B508FC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>5 – Independent/Some other party leans Republican</w:t>
      </w:r>
    </w:p>
    <w:p w:rsidR="00B508FC" w:rsidRDefault="00B508FC" w:rsidP="00B508FC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 xml:space="preserve">6 – Weak Republican </w:t>
      </w:r>
    </w:p>
    <w:p w:rsidR="00B508FC" w:rsidRDefault="00B508FC" w:rsidP="00B508FC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>
        <w:rPr>
          <w:szCs w:val="20"/>
        </w:rPr>
        <w:t xml:space="preserve">7 – Strong Republican </w:t>
      </w:r>
    </w:p>
    <w:p w:rsidR="00B508FC" w:rsidRDefault="00B508FC" w:rsidP="00BB0DCE">
      <w:pPr>
        <w:widowControl w:val="0"/>
        <w:overflowPunct w:val="0"/>
        <w:autoSpaceDE w:val="0"/>
        <w:autoSpaceDN w:val="0"/>
        <w:adjustRightInd w:val="0"/>
        <w:textAlignment w:val="baseline"/>
        <w:rPr>
          <w:bCs/>
          <w:szCs w:val="20"/>
        </w:rPr>
      </w:pPr>
    </w:p>
    <w:p w:rsidR="007D0874" w:rsidRDefault="007D0874" w:rsidP="00635F23">
      <w:pPr>
        <w:rPr>
          <w:b/>
          <w:bCs/>
        </w:rPr>
      </w:pPr>
      <w:r w:rsidRPr="007D0874">
        <w:rPr>
          <w:b/>
          <w:bCs/>
        </w:rPr>
        <w:t>political_descriptorwave3</w:t>
      </w:r>
    </w:p>
    <w:p w:rsidR="00635F23" w:rsidRDefault="00635F23" w:rsidP="00635F23">
      <w:pPr>
        <w:rPr>
          <w:color w:val="FF0000"/>
        </w:rPr>
      </w:pPr>
      <w:r>
        <w:t xml:space="preserve">1 – Liberal </w:t>
      </w:r>
      <w:r>
        <w:rPr>
          <w:color w:val="FF0000"/>
        </w:rPr>
        <w:t>$PARTY</w:t>
      </w:r>
    </w:p>
    <w:p w:rsidR="00635F23" w:rsidRDefault="00635F23" w:rsidP="00635F23">
      <w:pPr>
        <w:rPr>
          <w:color w:val="FF0000"/>
        </w:rPr>
      </w:pPr>
      <w:r>
        <w:rPr>
          <w:color w:val="000000" w:themeColor="text1"/>
        </w:rPr>
        <w:t>2 – Moderate</w:t>
      </w:r>
      <w:r>
        <w:rPr>
          <w:color w:val="FF0000"/>
        </w:rPr>
        <w:t xml:space="preserve"> $PARTY</w:t>
      </w:r>
    </w:p>
    <w:p w:rsidR="00635F23" w:rsidRDefault="00635F23" w:rsidP="00635F23">
      <w:pPr>
        <w:rPr>
          <w:color w:val="FF0000"/>
        </w:rPr>
      </w:pPr>
      <w:r>
        <w:rPr>
          <w:color w:val="000000" w:themeColor="text1"/>
        </w:rPr>
        <w:t xml:space="preserve">3 – Conservative </w:t>
      </w:r>
      <w:r>
        <w:rPr>
          <w:color w:val="FF0000"/>
        </w:rPr>
        <w:t>$PARTY</w:t>
      </w:r>
    </w:p>
    <w:p w:rsidR="00635F23" w:rsidRDefault="00635F23" w:rsidP="00635F23"/>
    <w:p w:rsidR="007D0874" w:rsidRDefault="007D0874" w:rsidP="00635F23">
      <w:pPr>
        <w:rPr>
          <w:b/>
          <w:bCs/>
        </w:rPr>
      </w:pPr>
      <w:r w:rsidRPr="007D0874">
        <w:rPr>
          <w:b/>
          <w:bCs/>
        </w:rPr>
        <w:t>talk_freqwave3</w:t>
      </w:r>
    </w:p>
    <w:p w:rsidR="00635F23" w:rsidRDefault="00635F23" w:rsidP="00635F23">
      <w:r>
        <w:t xml:space="preserve">1 – Rarely </w:t>
      </w:r>
    </w:p>
    <w:p w:rsidR="00635F23" w:rsidRDefault="00635F23" w:rsidP="00635F23">
      <w:r>
        <w:t>2 – Occasionally</w:t>
      </w:r>
    </w:p>
    <w:p w:rsidR="00635F23" w:rsidRDefault="00635F23" w:rsidP="00635F23">
      <w:r>
        <w:t xml:space="preserve">3 – Frequently </w:t>
      </w:r>
    </w:p>
    <w:p w:rsidR="007D0874" w:rsidRDefault="007D0874" w:rsidP="00635F23"/>
    <w:p w:rsidR="00635F23" w:rsidRDefault="007D0874" w:rsidP="00635F23">
      <w:r w:rsidRPr="007D0874">
        <w:rPr>
          <w:b/>
        </w:rPr>
        <w:t>inwave2, inwave3</w:t>
      </w:r>
      <w:r>
        <w:t xml:space="preserve"> = respondent in given wave.</w:t>
      </w:r>
    </w:p>
    <w:sectPr w:rsidR="00635F23" w:rsidSect="003A687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F79" w:rsidRDefault="00FB7F79" w:rsidP="00967D96">
      <w:r>
        <w:separator/>
      </w:r>
    </w:p>
  </w:endnote>
  <w:endnote w:type="continuationSeparator" w:id="0">
    <w:p w:rsidR="00FB7F79" w:rsidRDefault="00FB7F79" w:rsidP="00967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421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7D96" w:rsidRDefault="00967D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67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7D96" w:rsidRDefault="00967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F79" w:rsidRDefault="00FB7F79" w:rsidP="00967D96">
      <w:r>
        <w:separator/>
      </w:r>
    </w:p>
  </w:footnote>
  <w:footnote w:type="continuationSeparator" w:id="0">
    <w:p w:rsidR="00FB7F79" w:rsidRDefault="00FB7F79" w:rsidP="00967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23"/>
    <w:rsid w:val="00203776"/>
    <w:rsid w:val="00330DC9"/>
    <w:rsid w:val="003C414B"/>
    <w:rsid w:val="00407B05"/>
    <w:rsid w:val="004826DE"/>
    <w:rsid w:val="00612134"/>
    <w:rsid w:val="00635F23"/>
    <w:rsid w:val="006C5AA4"/>
    <w:rsid w:val="007255B4"/>
    <w:rsid w:val="007D0874"/>
    <w:rsid w:val="00855B7D"/>
    <w:rsid w:val="008D32F6"/>
    <w:rsid w:val="008D670F"/>
    <w:rsid w:val="00967D96"/>
    <w:rsid w:val="009939F1"/>
    <w:rsid w:val="00A05A88"/>
    <w:rsid w:val="00AB2F9E"/>
    <w:rsid w:val="00B508FC"/>
    <w:rsid w:val="00BB0DCE"/>
    <w:rsid w:val="00C21433"/>
    <w:rsid w:val="00C31CB1"/>
    <w:rsid w:val="00EE247B"/>
    <w:rsid w:val="00F17407"/>
    <w:rsid w:val="00FB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5CDB"/>
  <w15:chartTrackingRefBased/>
  <w15:docId w15:val="{A6091159-12B6-4723-83A1-B97CEC78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F2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7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7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9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1153</Words>
  <Characters>6255</Characters>
  <Application>Microsoft Office Word</Application>
  <DocSecurity>0</DocSecurity>
  <Lines>84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Unviserity</Company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 Druckman</dc:creator>
  <cp:keywords/>
  <dc:description/>
  <cp:lastModifiedBy>James N Druckman</cp:lastModifiedBy>
  <cp:revision>21</cp:revision>
  <dcterms:created xsi:type="dcterms:W3CDTF">2020-09-04T19:47:00Z</dcterms:created>
  <dcterms:modified xsi:type="dcterms:W3CDTF">2020-09-05T15:13:00Z</dcterms:modified>
</cp:coreProperties>
</file>