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 xml:space="preserve">图像处理与分析 题目举例、复习 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By.白菇菜菜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名词解释</w:t>
      </w:r>
      <w:bookmarkStart w:id="0" w:name="OLE_LINK1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举例</w:t>
      </w:r>
      <w:bookmarkEnd w:id="0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（totally20pts  5pts per）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1.可见光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2.直方图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3.空间分辨率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4.位平面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5.数字图像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6.直方图均衡化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7.强度分辨率（Intensity resolution）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8.高低通滤波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Ps：反正这个什么都会考，建议6章都要过一遍讲过什么东西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简答题举例（totally40pts  8pts per）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1.同态滤波解释分析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图像处理，图像分析，计算机视觉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的关系，差异不同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3.灰度变换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4.图像分辨率与屏幕分辨率的不同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5.图像复原与增强的区别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6.图像处理的应用举例</w:t>
      </w:r>
      <w:bookmarkStart w:id="1" w:name="_GoBack"/>
      <w:bookmarkEnd w:id="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？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7.像素尺寸、文档大小和分辨率的区别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8.全局直方图均衡化和局部直方图均衡化的优缺点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9.频率域增强图像流程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10.反谐波均值滤波（Q（滤波器阶数）的选择）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Ps：这个也啥都会考的，建议6章都要过一遍讲过什么东西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计算题举例（totally30 pts  10pts per）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大概率会考1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.直方图均衡化（Histogram Equalization），规定化（histogram matching），稍微做几个题就行，最后Sk-&gt;Zq对应上去，结果要写Zq，effection（Pz）（规定化后的实际概率）和Nk（像素）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大概率会考2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.滤波（相关与卷积），扩展边缘去滑动滤波器，会算就行，仔细点，简单的一。要注意是什么滤波器，别中值滤波也去卷积了。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*3.要是有送分题的话就是计算视频大小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*4.会有其他题型，那种就看自己学了多少了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分析题举例（totally10 pts  10pts per）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1.频率域滤波高低通分析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2.给出直方图分析图像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3.etc.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复习建议：用ppt复习比较快，建议需要6章都过一遍，至少知道有讲过什么东西。第1、2章概念比较多，挺重要，需要记记背背。重难点在第3、4章（第4章的傅里叶变换那块我看不懂，不知道要不要考，这块也不做评价）。第5章需要看一下，噪声模型那些至少得知道，分辨的出来。第6章不是重点，不过也要看一下，例如彩色基础那块。</w:t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名词解释和简答题涵盖所有章节，都有可能出。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Ps：本复习考纲有较强的主观性，写得也并不是很完善，会有一些错误存在，慎重采纳。</w:t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具体卷子怎么出还是看老师自己。不过这门课过应该是容易的，不要太离谱什么也不会去考个几分，神也捞不动你。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MmEyY2M5ODVkYjgyNTU0MTQ5MjliMjdiNzQ3NTQifQ=="/>
  </w:docVars>
  <w:rsids>
    <w:rsidRoot w:val="00000000"/>
    <w:rsid w:val="0259301C"/>
    <w:rsid w:val="06383B48"/>
    <w:rsid w:val="083E11BD"/>
    <w:rsid w:val="086E166D"/>
    <w:rsid w:val="0BFC47EB"/>
    <w:rsid w:val="0D255AAC"/>
    <w:rsid w:val="1189484A"/>
    <w:rsid w:val="11DE4E97"/>
    <w:rsid w:val="11E3705D"/>
    <w:rsid w:val="125177A0"/>
    <w:rsid w:val="13C24FC7"/>
    <w:rsid w:val="15F94DAC"/>
    <w:rsid w:val="15FD7C9B"/>
    <w:rsid w:val="169B5F00"/>
    <w:rsid w:val="1965314C"/>
    <w:rsid w:val="1D861EDE"/>
    <w:rsid w:val="1EF53F2C"/>
    <w:rsid w:val="1F551C30"/>
    <w:rsid w:val="1FCE6594"/>
    <w:rsid w:val="20185A13"/>
    <w:rsid w:val="21380A48"/>
    <w:rsid w:val="218B0442"/>
    <w:rsid w:val="22AA7C8E"/>
    <w:rsid w:val="239D0302"/>
    <w:rsid w:val="24CA26C7"/>
    <w:rsid w:val="25000347"/>
    <w:rsid w:val="25B7060E"/>
    <w:rsid w:val="263913D3"/>
    <w:rsid w:val="26437C73"/>
    <w:rsid w:val="287A2078"/>
    <w:rsid w:val="288C434A"/>
    <w:rsid w:val="29D87103"/>
    <w:rsid w:val="2B6761B2"/>
    <w:rsid w:val="2D7A77C6"/>
    <w:rsid w:val="30F37D46"/>
    <w:rsid w:val="34180991"/>
    <w:rsid w:val="37155B10"/>
    <w:rsid w:val="38ED57A4"/>
    <w:rsid w:val="3DB8324E"/>
    <w:rsid w:val="3DF25733"/>
    <w:rsid w:val="3EC65901"/>
    <w:rsid w:val="3EC80738"/>
    <w:rsid w:val="3EF603D9"/>
    <w:rsid w:val="3F543C83"/>
    <w:rsid w:val="41CD1E9F"/>
    <w:rsid w:val="42732FCC"/>
    <w:rsid w:val="44BD2728"/>
    <w:rsid w:val="45795D7B"/>
    <w:rsid w:val="46C20B31"/>
    <w:rsid w:val="49033554"/>
    <w:rsid w:val="499728EC"/>
    <w:rsid w:val="49B56541"/>
    <w:rsid w:val="4AAB5447"/>
    <w:rsid w:val="4BC70C1C"/>
    <w:rsid w:val="4D0C504C"/>
    <w:rsid w:val="4E60247B"/>
    <w:rsid w:val="4EF6022B"/>
    <w:rsid w:val="4FB235F0"/>
    <w:rsid w:val="5117340D"/>
    <w:rsid w:val="52070D78"/>
    <w:rsid w:val="52FD1049"/>
    <w:rsid w:val="551B6816"/>
    <w:rsid w:val="55913CA7"/>
    <w:rsid w:val="56180C7C"/>
    <w:rsid w:val="56BA0FDC"/>
    <w:rsid w:val="57E64E02"/>
    <w:rsid w:val="587F24DD"/>
    <w:rsid w:val="5AD91427"/>
    <w:rsid w:val="5D773DC2"/>
    <w:rsid w:val="5F3431A1"/>
    <w:rsid w:val="5F7F4C7F"/>
    <w:rsid w:val="604C01A9"/>
    <w:rsid w:val="61A1784D"/>
    <w:rsid w:val="63F54866"/>
    <w:rsid w:val="660D5AFF"/>
    <w:rsid w:val="66F359E7"/>
    <w:rsid w:val="675B4115"/>
    <w:rsid w:val="6930513C"/>
    <w:rsid w:val="6B867BBD"/>
    <w:rsid w:val="6C3408B4"/>
    <w:rsid w:val="6C542161"/>
    <w:rsid w:val="6C7D2CA4"/>
    <w:rsid w:val="6C9E1CD6"/>
    <w:rsid w:val="6CC30D9A"/>
    <w:rsid w:val="6EA1566B"/>
    <w:rsid w:val="6FD54723"/>
    <w:rsid w:val="714D1705"/>
    <w:rsid w:val="71907007"/>
    <w:rsid w:val="7198084A"/>
    <w:rsid w:val="73E8752C"/>
    <w:rsid w:val="74F2776C"/>
    <w:rsid w:val="75135997"/>
    <w:rsid w:val="762304F4"/>
    <w:rsid w:val="77F42779"/>
    <w:rsid w:val="78481086"/>
    <w:rsid w:val="789456D9"/>
    <w:rsid w:val="7C932390"/>
    <w:rsid w:val="7DB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757</Words>
  <Characters>927</Characters>
  <Lines>0</Lines>
  <Paragraphs>0</Paragraphs>
  <TotalTime>61</TotalTime>
  <ScaleCrop>false</ScaleCrop>
  <LinksUpToDate>false</LinksUpToDate>
  <CharactersWithSpaces>965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2023-02-02T01:27:00Z</dcterms:created>
  <dc:creator>CaicAI</dc:creator>
  <cp:lastModifiedBy>Maple5tory</cp:lastModifiedBy>
  <dcterms:modified xsi:type="dcterms:W3CDTF">2023-02-07T04:22:04Z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D4FB081A85734CE795FDD3961192BB4C</vt:lpwstr>
  </property>
</Properties>
</file>