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09" w:rsidRDefault="002B181B">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V 1.</w:t>
      </w:r>
      <w:r w:rsidR="00EB110A">
        <w:rPr>
          <w:rFonts w:hint="eastAsia"/>
          <w:b/>
          <w:sz w:val="72"/>
          <w:szCs w:val="72"/>
        </w:rPr>
        <w:t>3</w:t>
      </w:r>
      <w:r>
        <w:rPr>
          <w:b/>
          <w:sz w:val="72"/>
          <w:szCs w:val="72"/>
        </w:rPr>
        <w:t xml:space="preserve">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D91417">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D91417">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D91417">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D91417">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D91417">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D91417">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rsidTr="00EB110A">
        <w:trPr>
          <w:trHeight w:val="375"/>
        </w:trPr>
        <w:tc>
          <w:tcPr>
            <w:tcW w:w="3104" w:type="dxa"/>
            <w:tcBorders>
              <w:top w:val="single" w:sz="6" w:space="0" w:color="auto"/>
              <w:left w:val="single" w:sz="12" w:space="0" w:color="auto"/>
              <w:bottom w:val="single" w:sz="4" w:space="0" w:color="auto"/>
              <w:right w:val="single" w:sz="6" w:space="0" w:color="auto"/>
            </w:tcBorders>
          </w:tcPr>
          <w:p w:rsidR="00EB110A" w:rsidRDefault="002B181B" w:rsidP="00EB110A">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r w:rsidR="00EB110A" w:rsidTr="00EB110A">
        <w:trPr>
          <w:trHeight w:val="360"/>
        </w:trPr>
        <w:tc>
          <w:tcPr>
            <w:tcW w:w="3104" w:type="dxa"/>
            <w:tcBorders>
              <w:top w:val="single" w:sz="4" w:space="0" w:color="auto"/>
              <w:left w:val="single" w:sz="12" w:space="0" w:color="auto"/>
              <w:bottom w:val="single" w:sz="4" w:space="0" w:color="auto"/>
              <w:right w:val="single" w:sz="6" w:space="0" w:color="auto"/>
            </w:tcBorders>
          </w:tcPr>
          <w:p w:rsidR="00EB110A" w:rsidRDefault="00EB110A" w:rsidP="00EB110A">
            <w:pPr>
              <w:spacing w:before="40" w:after="40"/>
              <w:rPr>
                <w:rFonts w:ascii="Cambria" w:hAnsi="Cambria" w:cs="宋体"/>
                <w:szCs w:val="21"/>
              </w:rPr>
            </w:pPr>
            <w:r>
              <w:rPr>
                <w:rFonts w:ascii="Cambria" w:hAnsi="Cambria" w:cs="宋体" w:hint="eastAsia"/>
                <w:szCs w:val="21"/>
              </w:rPr>
              <w:t>黄涵倩</w:t>
            </w:r>
          </w:p>
        </w:tc>
        <w:tc>
          <w:tcPr>
            <w:tcW w:w="1559"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rPr>
                <w:rFonts w:ascii="Cambria" w:hAnsi="Cambria" w:cs="Times New Roman"/>
                <w:szCs w:val="21"/>
              </w:rPr>
            </w:pPr>
            <w:r>
              <w:rPr>
                <w:rFonts w:ascii="Cambria" w:hAnsi="Cambria" w:cs="Times New Roman" w:hint="eastAsia"/>
                <w:szCs w:val="21"/>
              </w:rPr>
              <w:t>2014/12/25</w:t>
            </w:r>
          </w:p>
        </w:tc>
        <w:tc>
          <w:tcPr>
            <w:tcW w:w="3621" w:type="dxa"/>
            <w:tcBorders>
              <w:top w:val="single" w:sz="4" w:space="0" w:color="auto"/>
              <w:left w:val="single" w:sz="6" w:space="0" w:color="auto"/>
              <w:bottom w:val="single" w:sz="4" w:space="0" w:color="auto"/>
              <w:right w:val="single" w:sz="6" w:space="0" w:color="auto"/>
            </w:tcBorders>
          </w:tcPr>
          <w:p w:rsidR="00EB110A" w:rsidRDefault="00EB110A" w:rsidP="00EB110A">
            <w:pPr>
              <w:spacing w:before="40" w:after="40"/>
              <w:jc w:val="left"/>
              <w:rPr>
                <w:rFonts w:ascii="Cambria" w:hAnsi="Cambria" w:cs="宋体"/>
                <w:szCs w:val="21"/>
              </w:rPr>
            </w:pPr>
            <w:r>
              <w:rPr>
                <w:rFonts w:ascii="Cambria" w:hAnsi="Cambria" w:cs="宋体" w:hint="eastAsia"/>
                <w:szCs w:val="21"/>
              </w:rPr>
              <w:t>完善财务部分的信息</w:t>
            </w:r>
          </w:p>
        </w:tc>
        <w:tc>
          <w:tcPr>
            <w:tcW w:w="1584" w:type="dxa"/>
            <w:tcBorders>
              <w:top w:val="single" w:sz="4" w:space="0" w:color="auto"/>
              <w:left w:val="single" w:sz="6" w:space="0" w:color="auto"/>
              <w:bottom w:val="single" w:sz="4" w:space="0" w:color="auto"/>
              <w:right w:val="single" w:sz="12" w:space="0" w:color="auto"/>
            </w:tcBorders>
          </w:tcPr>
          <w:p w:rsidR="00EB110A" w:rsidRDefault="00EB110A" w:rsidP="00EB110A">
            <w:pPr>
              <w:spacing w:before="40" w:after="40"/>
              <w:rPr>
                <w:rFonts w:ascii="Times New Roman" w:hAnsi="Times New Roman" w:cs="Times New Roman"/>
                <w:szCs w:val="21"/>
              </w:rPr>
            </w:pPr>
            <w:r>
              <w:rPr>
                <w:rFonts w:ascii="Times New Roman" w:hAnsi="Times New Roman" w:cs="Times New Roman" w:hint="eastAsia"/>
                <w:szCs w:val="21"/>
              </w:rPr>
              <w:t>V1.3</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1F0081">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1F0081">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1F0081">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1F0081">
      <w:pPr>
        <w:jc w:val="center"/>
        <w:rPr>
          <w:rFonts w:ascii="黑体" w:eastAsia="黑体" w:hAnsi="黑体"/>
          <w:b/>
          <w:szCs w:val="21"/>
        </w:rPr>
      </w:pPr>
      <w:r w:rsidRPr="00D91417">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1F0081">
      <w:pPr>
        <w:ind w:firstLineChars="900" w:firstLine="2530"/>
        <w:rPr>
          <w:b/>
          <w:sz w:val="28"/>
          <w:szCs w:val="28"/>
        </w:rPr>
      </w:pPr>
      <w:r w:rsidRPr="00D91417">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1F0081">
      <w:pPr>
        <w:ind w:firstLineChars="200" w:firstLine="440"/>
        <w:rPr>
          <w:b/>
          <w:sz w:val="28"/>
          <w:szCs w:val="28"/>
        </w:rPr>
      </w:pPr>
      <w:r w:rsidRPr="00D91417">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1F0081">
      <w:pPr>
        <w:ind w:firstLineChars="900" w:firstLine="1980"/>
        <w:rPr>
          <w:b/>
          <w:sz w:val="28"/>
          <w:szCs w:val="28"/>
        </w:rPr>
      </w:pPr>
      <w:r w:rsidRPr="00D91417">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1F0081">
      <w:pPr>
        <w:jc w:val="center"/>
        <w:rPr>
          <w:sz w:val="22"/>
        </w:rPr>
      </w:pPr>
      <w:r w:rsidRPr="00D91417">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1F0081">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1F0081">
      <w:pPr>
        <w:ind w:firstLineChars="1250" w:firstLine="2750"/>
        <w:rPr>
          <w:rFonts w:cs="Yuanti SC Regular"/>
          <w:sz w:val="22"/>
        </w:rPr>
      </w:pPr>
      <w:r w:rsidRPr="00D91417">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1F0081">
      <w:pPr>
        <w:rPr>
          <w:rFonts w:ascii="黑体" w:eastAsia="黑体" w:hAnsi="黑体" w:cs="Yuanti SC Regular"/>
          <w:b/>
          <w:sz w:val="22"/>
        </w:rPr>
      </w:pPr>
      <w:r w:rsidRPr="00D91417">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w:t>
            </w:r>
            <w:r>
              <w:rPr>
                <w:rFonts w:ascii="Times New Roman" w:hAnsi="Times New Roman" w:cs="Times New Roman" w:hint="eastAsia"/>
                <w:szCs w:val="20"/>
              </w:rPr>
              <w:lastRenderedPageBreak/>
              <w:t>ArrayList&lt;StockOverOrLowVO&gt;showStockLowReceipt()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lastRenderedPageBreak/>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rsidTr="00C80369">
        <w:trPr>
          <w:trHeight w:val="536"/>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C80369" w:rsidRPr="002717FC">
        <w:trPr>
          <w:trHeight w:val="194"/>
        </w:trPr>
        <w:tc>
          <w:tcPr>
            <w:tcW w:w="1980" w:type="dxa"/>
            <w:vMerge w:val="restart"/>
            <w:vAlign w:val="center"/>
          </w:tcPr>
          <w:p w:rsidR="00C80369" w:rsidRDefault="00C80369" w:rsidP="00C80369">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C80369" w:rsidRDefault="00C80369" w:rsidP="00C80369">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hint="eastAsia"/>
                <w:sz w:val="22"/>
                <w:szCs w:val="24"/>
              </w:rPr>
              <w:t>创建</w:t>
            </w:r>
            <w:r>
              <w:rPr>
                <w:rFonts w:ascii="Times New Roman" w:cs="Times New Roman"/>
                <w:sz w:val="22"/>
                <w:szCs w:val="24"/>
              </w:rPr>
              <w:t>一条</w:t>
            </w:r>
            <w:r>
              <w:rPr>
                <w:rFonts w:ascii="Times New Roman" w:cs="Times New Roman" w:hint="eastAsia"/>
                <w:sz w:val="22"/>
                <w:szCs w:val="24"/>
              </w:rPr>
              <w:t>新</w:t>
            </w:r>
            <w:r>
              <w:rPr>
                <w:rFonts w:ascii="Times New Roman" w:cs="Times New Roman"/>
                <w:sz w:val="22"/>
                <w:szCs w:val="24"/>
              </w:rPr>
              <w:t>销售类单据</w:t>
            </w:r>
            <w:bookmarkStart w:id="11" w:name="_GoBack"/>
            <w:bookmarkEnd w:id="11"/>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C80369" w:rsidRDefault="00C80369" w:rsidP="00C8036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中返回对应</w:t>
            </w:r>
            <w:r>
              <w:rPr>
                <w:rFonts w:ascii="Times New Roman" w:cs="Times New Roman"/>
                <w:sz w:val="22"/>
                <w:szCs w:val="24"/>
              </w:rPr>
              <w:t>用户等级的折扣</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w:t>
            </w:r>
            <w:r>
              <w:rPr>
                <w:rFonts w:ascii="Times New Roman" w:cs="Times New Roman"/>
                <w:sz w:val="22"/>
                <w:szCs w:val="24"/>
              </w:rPr>
              <w:lastRenderedPageBreak/>
              <w:t>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lastRenderedPageBreak/>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 xml:space="preserve">String </w:t>
            </w:r>
            <w:r>
              <w:rPr>
                <w:rFonts w:ascii="Times New Roman" w:cs="Times New Roman"/>
                <w:sz w:val="22"/>
                <w:szCs w:val="24"/>
              </w:rPr>
              <w:lastRenderedPageBreak/>
              <w:t>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rsidTr="00EB110A">
        <w:trPr>
          <w:trHeight w:val="7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2B181B">
            <w:pPr>
              <w:jc w:val="left"/>
              <w:rPr>
                <w:rFonts w:ascii="Times New Roman" w:cs="Times New Roman"/>
                <w:sz w:val="22"/>
              </w:rPr>
            </w:pPr>
            <w:r>
              <w:rPr>
                <w:rFonts w:ascii="Times New Roman" w:cs="Times New Roman" w:hint="eastAsia"/>
                <w:sz w:val="22"/>
              </w:rPr>
              <w:t>向系统输入新的收款单信息</w:t>
            </w:r>
          </w:p>
        </w:tc>
      </w:tr>
      <w:tr w:rsidR="00EB110A" w:rsidTr="00EB110A">
        <w:trPr>
          <w:trHeight w:val="150"/>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Finance.getCollection</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sz w:val="22"/>
              </w:rPr>
            </w:pPr>
            <w:r w:rsidRPr="00EB110A">
              <w:rPr>
                <w:rFonts w:ascii="Times New Roman" w:cs="Times New Roman"/>
                <w:sz w:val="22"/>
              </w:rPr>
              <w:t>public ArrayList&lt;CollectionVO&gt; getCollection()</w:t>
            </w:r>
          </w:p>
        </w:tc>
      </w:tr>
      <w:tr w:rsidR="00EB110A" w:rsidT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经验证有查看收款单的权利</w:t>
            </w:r>
          </w:p>
        </w:tc>
      </w:tr>
      <w:tr w:rsidR="00EB110A" w:rsidTr="00EB110A">
        <w:trPr>
          <w:trHeight w:val="13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系统显示收款单列表</w:t>
            </w:r>
          </w:p>
        </w:tc>
      </w:tr>
      <w:tr w:rsidR="00EB110A" w:rsidTr="00EB110A">
        <w:trPr>
          <w:trHeight w:val="105"/>
        </w:trPr>
        <w:tc>
          <w:tcPr>
            <w:tcW w:w="2518" w:type="dxa"/>
            <w:vMerge w:val="restart"/>
          </w:tcPr>
          <w:p w:rsidR="00EB110A" w:rsidRDefault="00EB110A" w:rsidP="00EB110A">
            <w:pPr>
              <w:rPr>
                <w:rFonts w:ascii="Times New Roman" w:hAnsi="Times New Roman" w:cs="Times New Roman"/>
                <w:b/>
                <w:sz w:val="22"/>
              </w:rPr>
            </w:pPr>
            <w:r>
              <w:rPr>
                <w:rFonts w:ascii="Times New Roman" w:hAnsi="Times New Roman" w:cs="Times New Roman" w:hint="eastAsia"/>
                <w:sz w:val="22"/>
              </w:rPr>
              <w:t>Finance.getNewCollectionID</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EB110A" w:rsidP="00EB110A">
            <w:pPr>
              <w:jc w:val="left"/>
              <w:rPr>
                <w:rFonts w:ascii="Times New Roman" w:cs="Times New Roman"/>
                <w:sz w:val="22"/>
              </w:rPr>
            </w:pPr>
            <w:r w:rsidRPr="00EB110A">
              <w:rPr>
                <w:rFonts w:ascii="Times New Roman" w:cs="Times New Roman"/>
                <w:sz w:val="22"/>
              </w:rPr>
              <w:t>public String getNewID()</w:t>
            </w:r>
          </w:p>
        </w:tc>
      </w:tr>
      <w:tr w:rsidR="00EB110A" w:rsidTr="00EB110A">
        <w:trPr>
          <w:trHeight w:val="117"/>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EB110A" w:rsidP="00EB110A">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经验证有制定收款单的权利，用户制定收款单时需要根据今天已生成的收款单数生成编号</w:t>
            </w:r>
            <w:r>
              <w:rPr>
                <w:rFonts w:ascii="Times New Roman" w:cs="Times New Roman" w:hint="eastAsia"/>
                <w:sz w:val="22"/>
              </w:rPr>
              <w:t>ID</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系统显示自动生成的</w:t>
            </w:r>
            <w:r>
              <w:rPr>
                <w:rFonts w:ascii="Times New Roman" w:cs="Times New Roman" w:hint="eastAsia"/>
                <w:sz w:val="22"/>
              </w:rPr>
              <w:t>ID</w:t>
            </w:r>
          </w:p>
        </w:tc>
      </w:tr>
      <w:tr w:rsidR="00EB110A" w:rsidTr="00EB110A">
        <w:trPr>
          <w:trHeight w:val="132"/>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Finance.findCollectionByID</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sz w:val="22"/>
              </w:rPr>
            </w:pPr>
            <w:r w:rsidRPr="00F717ED">
              <w:rPr>
                <w:rFonts w:ascii="Times New Roman" w:cs="Times New Roman"/>
                <w:sz w:val="22"/>
              </w:rPr>
              <w:t>public CollectionVO findByID(String s)</w:t>
            </w:r>
          </w:p>
        </w:tc>
      </w:tr>
      <w:tr w:rsidR="00EB110A" w:rsidTr="00EB110A">
        <w:trPr>
          <w:trHeight w:val="10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在单据筛选界面，用户需要根据</w:t>
            </w:r>
            <w:r>
              <w:rPr>
                <w:rFonts w:ascii="Times New Roman" w:cs="Times New Roman" w:hint="eastAsia"/>
                <w:sz w:val="22"/>
              </w:rPr>
              <w:t>ID</w:t>
            </w:r>
            <w:r>
              <w:rPr>
                <w:rFonts w:ascii="Times New Roman" w:cs="Times New Roman" w:hint="eastAsia"/>
                <w:sz w:val="22"/>
              </w:rPr>
              <w:t>来筛选单据</w:t>
            </w:r>
          </w:p>
        </w:tc>
      </w:tr>
      <w:tr w:rsidR="00EB110A" w:rsidTr="00EB110A">
        <w:trPr>
          <w:trHeight w:val="165"/>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1F0081">
            <w:pPr>
              <w:jc w:val="left"/>
              <w:rPr>
                <w:rFonts w:ascii="Times New Roman" w:cs="Times New Roman"/>
                <w:sz w:val="22"/>
              </w:rPr>
            </w:pPr>
            <w:r>
              <w:rPr>
                <w:rFonts w:ascii="Times New Roman" w:cs="Times New Roman" w:hint="eastAsia"/>
                <w:sz w:val="22"/>
              </w:rPr>
              <w:t>系统根据输入的</w:t>
            </w:r>
            <w:r>
              <w:rPr>
                <w:rFonts w:ascii="Times New Roman" w:cs="Times New Roman" w:hint="eastAsia"/>
                <w:sz w:val="22"/>
              </w:rPr>
              <w:t>ID</w:t>
            </w:r>
            <w:r w:rsidR="001F0081">
              <w:rPr>
                <w:rFonts w:ascii="Times New Roman" w:cs="Times New Roman" w:hint="eastAsia"/>
                <w:sz w:val="22"/>
              </w:rPr>
              <w:t>返回相应</w:t>
            </w:r>
            <w:r>
              <w:rPr>
                <w:rFonts w:ascii="Times New Roman" w:cs="Times New Roman" w:hint="eastAsia"/>
                <w:sz w:val="22"/>
              </w:rPr>
              <w:t>的收款单据</w:t>
            </w:r>
          </w:p>
        </w:tc>
      </w:tr>
      <w:tr w:rsidR="00EB110A" w:rsidTr="00EB110A">
        <w:trPr>
          <w:trHeight w:val="150"/>
        </w:trPr>
        <w:tc>
          <w:tcPr>
            <w:tcW w:w="2518" w:type="dxa"/>
            <w:vMerge w:val="restart"/>
          </w:tcPr>
          <w:p w:rsidR="00EB110A" w:rsidRDefault="00F717ED" w:rsidP="00EB110A">
            <w:pPr>
              <w:rPr>
                <w:rFonts w:ascii="Times New Roman" w:hAnsi="Times New Roman" w:cs="Times New Roman"/>
                <w:b/>
                <w:sz w:val="22"/>
              </w:rPr>
            </w:pPr>
            <w:r>
              <w:rPr>
                <w:rFonts w:ascii="Times New Roman" w:hAnsi="Times New Roman" w:cs="Times New Roman" w:hint="eastAsia"/>
                <w:sz w:val="22"/>
              </w:rPr>
              <w:t>Finance.modifyCollection</w:t>
            </w: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语法</w:t>
            </w:r>
          </w:p>
        </w:tc>
        <w:tc>
          <w:tcPr>
            <w:tcW w:w="5245" w:type="dxa"/>
            <w:gridSpan w:val="2"/>
          </w:tcPr>
          <w:p w:rsidR="00EB110A" w:rsidRDefault="00F717ED" w:rsidP="00EB110A">
            <w:pPr>
              <w:jc w:val="left"/>
              <w:rPr>
                <w:rFonts w:ascii="Times New Roman" w:cs="Times New Roman"/>
                <w:sz w:val="22"/>
              </w:rPr>
            </w:pPr>
            <w:r w:rsidRPr="00F717ED">
              <w:rPr>
                <w:rFonts w:ascii="Times New Roman" w:cs="Times New Roman"/>
                <w:sz w:val="22"/>
              </w:rPr>
              <w:t>public int modify(CollectionVO vo)</w:t>
            </w:r>
          </w:p>
        </w:tc>
      </w:tr>
      <w:tr w:rsidR="00EB110A" w:rsidTr="00EB110A">
        <w:trPr>
          <w:trHeight w:val="12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前置条件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总经理需要修改收款单的信息时</w:t>
            </w:r>
          </w:p>
        </w:tc>
      </w:tr>
      <w:tr w:rsidR="00EB110A">
        <w:trPr>
          <w:trHeight w:val="180"/>
        </w:trPr>
        <w:tc>
          <w:tcPr>
            <w:tcW w:w="2518" w:type="dxa"/>
            <w:vMerge/>
          </w:tcPr>
          <w:p w:rsidR="00EB110A" w:rsidRDefault="00EB110A" w:rsidP="00EB110A">
            <w:pPr>
              <w:rPr>
                <w:rFonts w:ascii="Times New Roman" w:hAnsi="Times New Roman" w:cs="Times New Roman"/>
                <w:b/>
                <w:sz w:val="22"/>
              </w:rPr>
            </w:pPr>
          </w:p>
        </w:tc>
        <w:tc>
          <w:tcPr>
            <w:tcW w:w="1134" w:type="dxa"/>
            <w:vAlign w:val="center"/>
          </w:tcPr>
          <w:p w:rsidR="00EB110A" w:rsidRDefault="00EB110A" w:rsidP="00EB110A">
            <w:pPr>
              <w:jc w:val="left"/>
              <w:rPr>
                <w:rFonts w:ascii="Times New Roman" w:cs="Times New Roman"/>
                <w:sz w:val="22"/>
              </w:rPr>
            </w:pPr>
            <w:r>
              <w:rPr>
                <w:rFonts w:ascii="Times New Roman" w:cs="Times New Roman" w:hint="eastAsia"/>
                <w:sz w:val="22"/>
              </w:rPr>
              <w:t>后置条件</w:t>
            </w:r>
          </w:p>
        </w:tc>
        <w:tc>
          <w:tcPr>
            <w:tcW w:w="5245" w:type="dxa"/>
            <w:gridSpan w:val="2"/>
          </w:tcPr>
          <w:p w:rsidR="00EB110A" w:rsidRDefault="00F717ED" w:rsidP="00EB110A">
            <w:pPr>
              <w:jc w:val="left"/>
              <w:rPr>
                <w:rFonts w:ascii="Times New Roman" w:cs="Times New Roman"/>
                <w:sz w:val="22"/>
              </w:rPr>
            </w:pPr>
            <w:r>
              <w:rPr>
                <w:rFonts w:ascii="Times New Roman" w:cs="Times New Roman" w:hint="eastAsia"/>
                <w:sz w:val="22"/>
              </w:rPr>
              <w:t>向系统输入该单据的修改信息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rsidTr="001F0081">
        <w:trPr>
          <w:trHeight w:val="30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1F0081" w:rsidRPr="001F0081" w:rsidRDefault="002B181B" w:rsidP="001F0081">
            <w:pPr>
              <w:jc w:val="left"/>
              <w:rPr>
                <w:rFonts w:ascii="Times New Roman" w:cs="Times New Roman"/>
                <w:sz w:val="22"/>
              </w:rPr>
            </w:pPr>
            <w:r>
              <w:rPr>
                <w:rFonts w:ascii="Times New Roman" w:cs="Times New Roman" w:hint="eastAsia"/>
                <w:sz w:val="22"/>
              </w:rPr>
              <w:t>向系统输入新的付款单信息</w:t>
            </w:r>
          </w:p>
        </w:tc>
      </w:tr>
      <w:tr w:rsidR="001F0081" w:rsidTr="001F0081">
        <w:trPr>
          <w:trHeight w:val="117"/>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Finance.getPayment</w:t>
            </w: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hint="eastAsia"/>
                <w:sz w:val="22"/>
              </w:rPr>
            </w:pPr>
            <w:r w:rsidRPr="00EB110A">
              <w:rPr>
                <w:rFonts w:ascii="Times New Roman" w:cs="Times New Roman"/>
                <w:sz w:val="22"/>
              </w:rPr>
              <w:t>public ArrayList&lt;</w:t>
            </w:r>
            <w:r>
              <w:rPr>
                <w:rFonts w:ascii="Times New Roman" w:hAnsi="Times New Roman" w:cs="Times New Roman" w:hint="eastAsia"/>
                <w:sz w:val="22"/>
              </w:rPr>
              <w:t>Payment</w:t>
            </w:r>
            <w:r w:rsidRPr="00EB110A">
              <w:rPr>
                <w:rFonts w:ascii="Times New Roman" w:cs="Times New Roman"/>
                <w:sz w:val="22"/>
              </w:rPr>
              <w:t>VO&gt; get</w:t>
            </w:r>
            <w:r>
              <w:rPr>
                <w:rFonts w:ascii="Times New Roman" w:hAnsi="Times New Roman" w:cs="Times New Roman" w:hint="eastAsia"/>
                <w:sz w:val="22"/>
              </w:rPr>
              <w:t>Payment</w:t>
            </w:r>
            <w:r w:rsidRPr="00EB110A">
              <w:rPr>
                <w:rFonts w:ascii="Times New Roman" w:cs="Times New Roman"/>
                <w:sz w:val="22"/>
              </w:rPr>
              <w:t xml:space="preserve"> ()</w:t>
            </w:r>
          </w:p>
        </w:tc>
      </w:tr>
      <w:tr w:rsidR="001F0081" w:rsidTr="001F0081">
        <w:trPr>
          <w:trHeight w:val="13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User</w:t>
            </w:r>
            <w:r>
              <w:rPr>
                <w:rFonts w:ascii="Times New Roman" w:cs="Times New Roman" w:hint="eastAsia"/>
                <w:sz w:val="22"/>
              </w:rPr>
              <w:t>经验证有查看付款单的权利</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系统显示付款单列表</w:t>
            </w:r>
          </w:p>
        </w:tc>
      </w:tr>
      <w:tr w:rsidR="001F0081" w:rsidTr="001F0081">
        <w:trPr>
          <w:trHeight w:val="120"/>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Finance.getNewPaymentID</w:t>
            </w: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hint="eastAsia"/>
                <w:sz w:val="22"/>
              </w:rPr>
            </w:pPr>
            <w:r w:rsidRPr="00EB110A">
              <w:rPr>
                <w:rFonts w:ascii="Times New Roman" w:cs="Times New Roman"/>
                <w:sz w:val="22"/>
              </w:rPr>
              <w:t>public String getNewID()</w:t>
            </w:r>
          </w:p>
        </w:tc>
      </w:tr>
      <w:tr w:rsidR="001F0081" w:rsidTr="001F0081">
        <w:trPr>
          <w:trHeight w:val="132"/>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User</w:t>
            </w:r>
            <w:r>
              <w:rPr>
                <w:rFonts w:ascii="Times New Roman" w:cs="Times New Roman" w:hint="eastAsia"/>
                <w:sz w:val="22"/>
              </w:rPr>
              <w:t>经验证有制定付款单的权利，用户制定付款单时需要根据今天已生成的付款单数生成编号</w:t>
            </w:r>
            <w:r>
              <w:rPr>
                <w:rFonts w:ascii="Times New Roman" w:cs="Times New Roman" w:hint="eastAsia"/>
                <w:sz w:val="22"/>
              </w:rPr>
              <w:t>ID</w:t>
            </w:r>
          </w:p>
        </w:tc>
      </w:tr>
      <w:tr w:rsidR="001F0081" w:rsidTr="001F0081">
        <w:trPr>
          <w:trHeight w:val="150"/>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系统显示自动生成的</w:t>
            </w:r>
            <w:r>
              <w:rPr>
                <w:rFonts w:ascii="Times New Roman" w:cs="Times New Roman" w:hint="eastAsia"/>
                <w:sz w:val="22"/>
              </w:rPr>
              <w:t>ID</w:t>
            </w:r>
          </w:p>
        </w:tc>
      </w:tr>
      <w:tr w:rsidR="001F0081" w:rsidTr="001F0081">
        <w:trPr>
          <w:trHeight w:val="147"/>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Finance.findPaymentByID</w:t>
            </w: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hint="eastAsia"/>
                <w:sz w:val="22"/>
              </w:rPr>
            </w:pPr>
            <w:r w:rsidRPr="00F717ED">
              <w:rPr>
                <w:rFonts w:ascii="Times New Roman" w:cs="Times New Roman"/>
                <w:sz w:val="22"/>
              </w:rPr>
              <w:t xml:space="preserve">public </w:t>
            </w:r>
            <w:r>
              <w:rPr>
                <w:rFonts w:ascii="Times New Roman" w:hAnsi="Times New Roman" w:cs="Times New Roman" w:hint="eastAsia"/>
                <w:sz w:val="22"/>
              </w:rPr>
              <w:t>Payment</w:t>
            </w:r>
            <w:r w:rsidRPr="00F717ED">
              <w:rPr>
                <w:rFonts w:ascii="Times New Roman" w:cs="Times New Roman"/>
                <w:sz w:val="22"/>
              </w:rPr>
              <w:t>VO findByID(String s)</w:t>
            </w:r>
          </w:p>
        </w:tc>
      </w:tr>
      <w:tr w:rsidR="001F0081" w:rsidTr="001F0081">
        <w:trPr>
          <w:trHeight w:val="13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在单据筛选界面，用户需要根据</w:t>
            </w:r>
            <w:r>
              <w:rPr>
                <w:rFonts w:ascii="Times New Roman" w:cs="Times New Roman" w:hint="eastAsia"/>
                <w:sz w:val="22"/>
              </w:rPr>
              <w:t>ID</w:t>
            </w:r>
            <w:r>
              <w:rPr>
                <w:rFonts w:ascii="Times New Roman" w:cs="Times New Roman" w:hint="eastAsia"/>
                <w:sz w:val="22"/>
              </w:rPr>
              <w:t>来筛选单据</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系统根据输入的</w:t>
            </w:r>
            <w:r>
              <w:rPr>
                <w:rFonts w:ascii="Times New Roman" w:cs="Times New Roman" w:hint="eastAsia"/>
                <w:sz w:val="22"/>
              </w:rPr>
              <w:t>ID</w:t>
            </w:r>
            <w:r>
              <w:rPr>
                <w:rFonts w:ascii="Times New Roman" w:cs="Times New Roman" w:hint="eastAsia"/>
                <w:sz w:val="22"/>
              </w:rPr>
              <w:t>返回相应的付款单据</w:t>
            </w:r>
          </w:p>
        </w:tc>
      </w:tr>
      <w:tr w:rsidR="001F0081" w:rsidTr="001F0081">
        <w:trPr>
          <w:trHeight w:val="150"/>
        </w:trPr>
        <w:tc>
          <w:tcPr>
            <w:tcW w:w="2518" w:type="dxa"/>
            <w:vMerge w:val="restart"/>
          </w:tcPr>
          <w:p w:rsidR="001F0081" w:rsidRDefault="001F0081" w:rsidP="001F0081">
            <w:pPr>
              <w:rPr>
                <w:rFonts w:ascii="Times New Roman" w:hAnsi="Times New Roman" w:cs="Times New Roman"/>
                <w:b/>
                <w:sz w:val="22"/>
              </w:rPr>
            </w:pPr>
            <w:r>
              <w:rPr>
                <w:rFonts w:ascii="Times New Roman" w:hAnsi="Times New Roman" w:cs="Times New Roman" w:hint="eastAsia"/>
                <w:sz w:val="22"/>
              </w:rPr>
              <w:t>Finance.modifyPayment</w:t>
            </w: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1F0081" w:rsidRDefault="001F0081" w:rsidP="001F0081">
            <w:pPr>
              <w:jc w:val="left"/>
              <w:rPr>
                <w:rFonts w:ascii="Times New Roman" w:cs="Times New Roman" w:hint="eastAsia"/>
                <w:sz w:val="22"/>
              </w:rPr>
            </w:pPr>
            <w:r w:rsidRPr="00F717ED">
              <w:rPr>
                <w:rFonts w:ascii="Times New Roman" w:cs="Times New Roman"/>
                <w:sz w:val="22"/>
              </w:rPr>
              <w:t>public int modify(</w:t>
            </w:r>
            <w:r>
              <w:rPr>
                <w:rFonts w:ascii="Times New Roman" w:hAnsi="Times New Roman" w:cs="Times New Roman" w:hint="eastAsia"/>
                <w:sz w:val="22"/>
              </w:rPr>
              <w:t>Payment</w:t>
            </w:r>
            <w:r w:rsidRPr="00F717ED">
              <w:rPr>
                <w:rFonts w:ascii="Times New Roman" w:cs="Times New Roman"/>
                <w:sz w:val="22"/>
              </w:rPr>
              <w:t>VO vo)</w:t>
            </w:r>
          </w:p>
        </w:tc>
      </w:tr>
      <w:tr w:rsidR="001F0081" w:rsidTr="001F0081">
        <w:trPr>
          <w:trHeight w:val="165"/>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总经理需要修改付款单的信息时</w:t>
            </w:r>
          </w:p>
        </w:tc>
      </w:tr>
      <w:tr w:rsidR="001F0081">
        <w:trPr>
          <w:trHeight w:val="150"/>
        </w:trPr>
        <w:tc>
          <w:tcPr>
            <w:tcW w:w="2518" w:type="dxa"/>
            <w:vMerge/>
          </w:tcPr>
          <w:p w:rsidR="001F0081" w:rsidRDefault="001F0081" w:rsidP="001F0081">
            <w:pPr>
              <w:rPr>
                <w:rFonts w:ascii="Times New Roman" w:hAnsi="Times New Roman" w:cs="Times New Roman"/>
                <w:b/>
                <w:sz w:val="22"/>
              </w:rPr>
            </w:pPr>
          </w:p>
        </w:tc>
        <w:tc>
          <w:tcPr>
            <w:tcW w:w="1134" w:type="dxa"/>
            <w:vAlign w:val="center"/>
          </w:tcPr>
          <w:p w:rsidR="001F0081" w:rsidRDefault="001F0081" w:rsidP="001F0081">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1F0081" w:rsidRDefault="001F0081" w:rsidP="001F0081">
            <w:pPr>
              <w:jc w:val="left"/>
              <w:rPr>
                <w:rFonts w:ascii="Times New Roman" w:cs="Times New Roman" w:hint="eastAsia"/>
                <w:sz w:val="22"/>
              </w:rPr>
            </w:pPr>
            <w:r>
              <w:rPr>
                <w:rFonts w:ascii="Times New Roman" w:cs="Times New Roman" w:hint="eastAsia"/>
                <w:sz w:val="22"/>
              </w:rPr>
              <w:t>向系统输入该单据的修改信息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236409">
        <w:tc>
          <w:tcPr>
            <w:tcW w:w="8926" w:type="dxa"/>
            <w:gridSpan w:val="3"/>
          </w:tcPr>
          <w:p w:rsidR="00236409" w:rsidRDefault="002B181B">
            <w:pPr>
              <w:jc w:val="center"/>
            </w:pPr>
            <w:r>
              <w:rPr>
                <w:rFonts w:hint="eastAsia"/>
              </w:rPr>
              <w:lastRenderedPageBreak/>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lastRenderedPageBreak/>
              <w:t>Promotion</w:t>
            </w:r>
            <w:r>
              <w:rPr>
                <w:rFonts w:ascii="Times New Roman" w:cs="Times New Roman" w:hint="eastAsia"/>
                <w:sz w:val="22"/>
              </w:rPr>
              <w:t>Data</w:t>
            </w:r>
            <w:r w:rsidR="00653E0F">
              <w:rPr>
                <w:rFonts w:ascii="Times New Roman" w:cs="Times New Roman"/>
                <w:sz w:val="22"/>
              </w:rPr>
              <w:t>Service.Delete</w:t>
            </w:r>
            <w:r>
              <w:rPr>
                <w:rFonts w:ascii="Times New Roman" w:cs="Times New Roman"/>
                <w:sz w:val="22"/>
              </w:rPr>
              <w:t>(String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1F0081">
      <w:pPr>
        <w:ind w:firstLineChars="650" w:firstLine="1430"/>
        <w:rPr>
          <w:rFonts w:ascii="Times New Roman" w:hAnsi="Times New Roman" w:cs="Times New Roman"/>
          <w:sz w:val="22"/>
        </w:rPr>
      </w:pPr>
      <w:r w:rsidRPr="00D91417">
        <w:rPr>
          <w:rFonts w:ascii="Times New Roman" w:hAnsi="Times New Roman" w:cs="Times New Roman"/>
          <w:sz w:val="22"/>
        </w:rPr>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1F0081">
      <w:pPr>
        <w:jc w:val="center"/>
        <w:rPr>
          <w:rFonts w:ascii="黑体" w:eastAsia="黑体" w:hAnsi="黑体" w:cs="Times New Roman"/>
          <w:b/>
          <w:sz w:val="22"/>
        </w:rPr>
      </w:pPr>
      <w:r>
        <w:lastRenderedPageBreak/>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1F0081">
      <w:pPr>
        <w:jc w:val="center"/>
        <w:rPr>
          <w:rFonts w:ascii="黑体" w:eastAsia="黑体" w:hAnsi="黑体" w:cs="Times New Roman"/>
          <w:b/>
          <w:sz w:val="22"/>
        </w:rPr>
      </w:pPr>
      <w:r w:rsidRPr="00D91417">
        <w:rPr>
          <w:rFonts w:ascii="黑体" w:eastAsia="黑体" w:hAnsi="黑体" w:cs="Times New Roman"/>
          <w:b/>
          <w:sz w:val="22"/>
        </w:rPr>
        <w:lastRenderedPageBreak/>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1F0081">
      <w:pPr>
        <w:jc w:val="center"/>
        <w:rPr>
          <w:rFonts w:ascii="黑体" w:eastAsia="黑体" w:hAnsi="黑体" w:cs="Times New Roman"/>
          <w:b/>
          <w:sz w:val="22"/>
        </w:rPr>
      </w:pPr>
      <w:r w:rsidRPr="00D91417">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1F0081">
      <w:pPr>
        <w:jc w:val="center"/>
        <w:rPr>
          <w:rFonts w:ascii="黑体" w:eastAsia="黑体" w:hAnsi="黑体" w:cs="Times New Roman"/>
          <w:b/>
          <w:sz w:val="22"/>
        </w:rPr>
      </w:pPr>
      <w:r w:rsidRPr="00D91417">
        <w:rPr>
          <w:rFonts w:ascii="黑体" w:eastAsia="黑体" w:hAnsi="黑体" w:cs="Times New Roman"/>
          <w:b/>
          <w:sz w:val="22"/>
        </w:rPr>
        <w:lastRenderedPageBreak/>
        <w:pict>
          <v:shape id="图片 22" o:spid="_x0000_i1040" type="#_x0000_t75" style="width:246pt;height:207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1F0081">
      <w:pPr>
        <w:jc w:val="center"/>
        <w:rPr>
          <w:rFonts w:ascii="黑体" w:eastAsia="黑体" w:hAnsi="黑体" w:cs="Times New Roman"/>
          <w:b/>
          <w:sz w:val="22"/>
        </w:rPr>
      </w:pPr>
      <w:r w:rsidRPr="00D91417">
        <w:rPr>
          <w:rFonts w:ascii="黑体" w:eastAsia="黑体" w:hAnsi="黑体" w:cs="Times New Roman"/>
          <w:b/>
          <w:sz w:val="22"/>
        </w:rPr>
        <w:pict>
          <v:shape id="Picture 20" o:spid="_x0000_i1041"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175AF5">
        <w:tc>
          <w:tcPr>
            <w:tcW w:w="2794" w:type="dxa"/>
            <w:vMerge w:val="restart"/>
          </w:tcPr>
          <w:p w:rsidR="00175AF5" w:rsidRDefault="00175AF5" w:rsidP="000A6C43">
            <w:pPr>
              <w:jc w:val="center"/>
            </w:pPr>
            <w:r>
              <w:t>PromotionDataService.Delete</w:t>
            </w: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语法</w:t>
            </w:r>
          </w:p>
        </w:tc>
        <w:tc>
          <w:tcPr>
            <w:tcW w:w="4089" w:type="dxa"/>
          </w:tcPr>
          <w:p w:rsidR="00175AF5" w:rsidRDefault="00175AF5" w:rsidP="000A6C43">
            <w:pPr>
              <w:jc w:val="left"/>
            </w:pPr>
            <w:r>
              <w:rPr>
                <w:rFonts w:ascii="Times New Roman" w:cs="Times New Roman"/>
                <w:sz w:val="22"/>
              </w:rPr>
              <w:t>Public PromotionPO Delete(String id,PromotionType type)throws RemoteException</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175AF5" w:rsidRDefault="00175AF5" w:rsidP="000A6C43">
            <w:pPr>
              <w:jc w:val="left"/>
            </w:pPr>
            <w:r>
              <w:rPr>
                <w:rFonts w:hint="eastAsia"/>
              </w:rPr>
              <w:t>当前</w:t>
            </w:r>
            <w:r>
              <w:t>系统中已有可删除单据</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175AF5" w:rsidRDefault="00175AF5"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1F0081">
      <w:pPr>
        <w:ind w:firstLineChars="750" w:firstLine="1650"/>
        <w:jc w:val="left"/>
        <w:rPr>
          <w:rFonts w:ascii="Times New Roman" w:hAnsi="Times New Roman" w:cs="Times New Roman"/>
          <w:sz w:val="22"/>
        </w:rPr>
      </w:pPr>
      <w:r w:rsidRPr="00D91417">
        <w:rPr>
          <w:rFonts w:ascii="Times New Roman" w:hAnsi="Times New Roman" w:cs="Times New Roman"/>
          <w:sz w:val="22"/>
        </w:rPr>
        <w:lastRenderedPageBreak/>
        <w:pict>
          <v:shape id="图片 16" o:spid="_x0000_i1042"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1F0081">
      <w:pPr>
        <w:ind w:firstLineChars="800" w:firstLine="1760"/>
        <w:jc w:val="left"/>
        <w:rPr>
          <w:rFonts w:ascii="Times New Roman" w:hAnsi="Times New Roman" w:cs="Times New Roman"/>
          <w:sz w:val="22"/>
        </w:rPr>
      </w:pPr>
      <w:r w:rsidRPr="00D91417">
        <w:rPr>
          <w:rFonts w:ascii="Times New Roman" w:hAnsi="Times New Roman" w:cs="Times New Roman"/>
          <w:sz w:val="22"/>
        </w:rPr>
        <w:pict>
          <v:shape id="图片 19" o:spid="_x0000_i1043"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1F0081">
      <w:pPr>
        <w:rPr>
          <w:rFonts w:ascii="Times New Roman" w:hAnsi="Times New Roman" w:cs="Times New Roman"/>
          <w:sz w:val="22"/>
        </w:rPr>
      </w:pPr>
      <w:r w:rsidRPr="00D91417">
        <w:rPr>
          <w:rFonts w:ascii="Times New Roman" w:hAnsi="Times New Roman" w:cs="Times New Roman"/>
          <w:sz w:val="22"/>
        </w:rPr>
        <w:pict>
          <v:shape id="图片 26" o:spid="_x0000_i1044"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1F0081">
      <w:pPr>
        <w:jc w:val="center"/>
        <w:rPr>
          <w:rFonts w:ascii="黑体" w:eastAsia="黑体" w:hAnsi="黑体" w:cs="Times New Roman"/>
          <w:b/>
          <w:sz w:val="22"/>
        </w:rPr>
      </w:pPr>
      <w:r w:rsidRPr="00D91417">
        <w:rPr>
          <w:rFonts w:ascii="黑体" w:eastAsia="黑体" w:hAnsi="黑体" w:cs="Times New Roman"/>
          <w:b/>
          <w:sz w:val="22"/>
        </w:rPr>
        <w:lastRenderedPageBreak/>
        <w:pict>
          <v:shape id="图片 21" o:spid="_x0000_i1045"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D91417">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EB110A" w:rsidRDefault="00EB110A">
                  <w:pPr>
                    <w:rPr>
                      <w:rFonts w:ascii="Times New Roman" w:hAnsi="Times New Roman" w:cs="Times New Roman"/>
                    </w:rPr>
                  </w:pPr>
                  <w:r>
                    <w:rPr>
                      <w:rFonts w:ascii="Times New Roman" w:hAnsi="Times New Roman" w:cs="Times New Roman"/>
                    </w:rPr>
                    <w:t>public class UserPO{</w:t>
                  </w:r>
                </w:p>
                <w:p w:rsidR="00EB110A" w:rsidRDefault="00EB110A">
                  <w:pPr>
                    <w:rPr>
                      <w:rFonts w:ascii="Times New Roman" w:hAnsi="Times New Roman" w:cs="Times New Roman"/>
                    </w:rPr>
                  </w:pPr>
                  <w:r>
                    <w:rPr>
                      <w:rFonts w:ascii="Times New Roman" w:hAnsi="Times New Roman" w:cs="Times New Roman"/>
                    </w:rPr>
                    <w:tab/>
                    <w:t>String id;</w:t>
                  </w:r>
                </w:p>
                <w:p w:rsidR="00EB110A" w:rsidRDefault="00EB110A">
                  <w:pPr>
                    <w:rPr>
                      <w:rFonts w:ascii="Times New Roman" w:hAnsi="Times New Roman" w:cs="Times New Roman"/>
                    </w:rPr>
                  </w:pPr>
                  <w:r>
                    <w:rPr>
                      <w:rFonts w:ascii="Times New Roman" w:hAnsi="Times New Roman" w:cs="Times New Roman"/>
                    </w:rPr>
                    <w:tab/>
                    <w:t>String name;</w:t>
                  </w:r>
                </w:p>
                <w:p w:rsidR="00EB110A" w:rsidRDefault="00EB110A">
                  <w:pPr>
                    <w:rPr>
                      <w:rFonts w:ascii="Times New Roman" w:hAnsi="Times New Roman" w:cs="Times New Roman"/>
                    </w:rPr>
                  </w:pPr>
                  <w:r>
                    <w:rPr>
                      <w:rFonts w:ascii="Times New Roman" w:hAnsi="Times New Roman" w:cs="Times New Roman"/>
                    </w:rPr>
                    <w:tab/>
                    <w:t>String password;</w:t>
                  </w:r>
                </w:p>
                <w:p w:rsidR="00EB110A" w:rsidRDefault="00EB110A">
                  <w:pPr>
                    <w:rPr>
                      <w:rFonts w:ascii="Times New Roman" w:hAnsi="Times New Roman" w:cs="Times New Roman"/>
                    </w:rPr>
                  </w:pPr>
                  <w:r>
                    <w:rPr>
                      <w:rFonts w:ascii="Times New Roman" w:hAnsi="Times New Roman" w:cs="Times New Roman"/>
                    </w:rPr>
                    <w:tab/>
                    <w:t>UserJob job;</w:t>
                  </w:r>
                </w:p>
                <w:p w:rsidR="00EB110A" w:rsidRDefault="00EB110A">
                  <w:pPr>
                    <w:rPr>
                      <w:rFonts w:ascii="Times New Roman" w:hAnsi="Times New Roman" w:cs="Times New Roman"/>
                    </w:rPr>
                  </w:pPr>
                  <w:r>
                    <w:rPr>
                      <w:rFonts w:ascii="Times New Roman" w:hAnsi="Times New Roman" w:cs="Times New Roman"/>
                    </w:rPr>
                    <w:tab/>
                    <w:t>double grade;</w:t>
                  </w:r>
                </w:p>
                <w:p w:rsidR="00EB110A" w:rsidRDefault="00EB110A">
                  <w:pPr>
                    <w:ind w:left="840"/>
                    <w:rPr>
                      <w:rFonts w:ascii="Times New Roman" w:hAnsi="Times New Roman" w:cs="Times New Roman"/>
                    </w:rPr>
                  </w:pPr>
                </w:p>
                <w:p w:rsidR="00EB110A" w:rsidRDefault="00EB110A">
                  <w:pPr>
                    <w:rPr>
                      <w:rFonts w:ascii="Times New Roman" w:hAnsi="Times New Roman" w:cs="Times New Roman"/>
                    </w:rPr>
                  </w:pPr>
                  <w:r>
                    <w:rPr>
                      <w:rFonts w:ascii="Times New Roman" w:hAnsi="Times New Roman" w:cs="Times New Roman"/>
                    </w:rPr>
                    <w:tab/>
                    <w:t>public UserPO(String I, String n, String p,UserRole r){</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EB110A" w:rsidRDefault="00EB110A">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EB110A" w:rsidRDefault="00EB110A">
                  <w:pPr>
                    <w:ind w:firstLineChars="200" w:firstLine="420"/>
                    <w:rPr>
                      <w:rFonts w:ascii="Times New Roman" w:hAnsi="Times New Roman" w:cs="Times New Roman"/>
                    </w:rPr>
                  </w:pPr>
                  <w:r>
                    <w:rPr>
                      <w:rFonts w:ascii="Times New Roman" w:hAnsi="Times New Roman" w:cs="Times New Roman"/>
                    </w:rPr>
                    <w:t xml:space="preserve">}  </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getName(){</w:t>
                  </w:r>
                </w:p>
                <w:p w:rsidR="00EB110A" w:rsidRDefault="00EB110A">
                  <w:pPr>
                    <w:ind w:firstLineChars="200" w:firstLine="420"/>
                    <w:rPr>
                      <w:rFonts w:ascii="Times New Roman" w:hAnsi="Times New Roman" w:cs="Times New Roman"/>
                    </w:rPr>
                  </w:pPr>
                  <w:r>
                    <w:rPr>
                      <w:rFonts w:ascii="Times New Roman" w:hAnsi="Times New Roman" w:cs="Times New Roman"/>
                    </w:rPr>
                    <w:tab/>
                    <w:t>return name;</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getID(){</w:t>
                  </w:r>
                </w:p>
                <w:p w:rsidR="00EB110A" w:rsidRDefault="00EB110A">
                  <w:pPr>
                    <w:ind w:firstLineChars="200" w:firstLine="420"/>
                    <w:rPr>
                      <w:rFonts w:ascii="Times New Roman" w:hAnsi="Times New Roman" w:cs="Times New Roman"/>
                    </w:rPr>
                  </w:pPr>
                  <w:r>
                    <w:rPr>
                      <w:rFonts w:ascii="Times New Roman" w:hAnsi="Times New Roman" w:cs="Times New Roman"/>
                    </w:rPr>
                    <w:tab/>
                    <w:t>return id;</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String getPassword(){</w:t>
                  </w:r>
                </w:p>
                <w:p w:rsidR="00EB110A" w:rsidRDefault="00EB110A">
                  <w:pPr>
                    <w:ind w:firstLineChars="200" w:firstLine="420"/>
                    <w:rPr>
                      <w:rFonts w:ascii="Times New Roman" w:hAnsi="Times New Roman" w:cs="Times New Roman"/>
                    </w:rPr>
                  </w:pPr>
                  <w:r>
                    <w:rPr>
                      <w:rFonts w:ascii="Times New Roman" w:hAnsi="Times New Roman" w:cs="Times New Roman"/>
                    </w:rPr>
                    <w:tab/>
                    <w:t>return password;</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ind w:firstLineChars="200" w:firstLine="420"/>
                    <w:rPr>
                      <w:rFonts w:ascii="Times New Roman" w:hAnsi="Times New Roman" w:cs="Times New Roman"/>
                    </w:rPr>
                  </w:pPr>
                  <w:r>
                    <w:rPr>
                      <w:rFonts w:ascii="Times New Roman" w:hAnsi="Times New Roman" w:cs="Times New Roman"/>
                    </w:rPr>
                    <w:t>Public UserRole getRole(){</w:t>
                  </w:r>
                </w:p>
                <w:p w:rsidR="00EB110A" w:rsidRDefault="00EB110A">
                  <w:pPr>
                    <w:ind w:firstLineChars="200" w:firstLine="420"/>
                    <w:rPr>
                      <w:rFonts w:ascii="Times New Roman" w:hAnsi="Times New Roman" w:cs="Times New Roman"/>
                    </w:rPr>
                  </w:pPr>
                  <w:r>
                    <w:rPr>
                      <w:rFonts w:ascii="Times New Roman" w:hAnsi="Times New Roman" w:cs="Times New Roman"/>
                    </w:rPr>
                    <w:tab/>
                    <w:t>Return role;</w:t>
                  </w:r>
                </w:p>
                <w:p w:rsidR="00EB110A" w:rsidRDefault="00EB110A">
                  <w:pPr>
                    <w:ind w:firstLineChars="200" w:firstLine="420"/>
                    <w:rPr>
                      <w:rFonts w:ascii="Times New Roman" w:hAnsi="Times New Roman" w:cs="Times New Roman"/>
                    </w:rPr>
                  </w:pPr>
                  <w:r>
                    <w:rPr>
                      <w:rFonts w:ascii="Times New Roman" w:hAnsi="Times New Roman" w:cs="Times New Roman"/>
                    </w:rPr>
                    <w:t>}</w:t>
                  </w:r>
                </w:p>
                <w:p w:rsidR="00EB110A" w:rsidRDefault="00EB110A">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rsidSect="001671D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5A1" w:rsidRDefault="002555A1" w:rsidP="00C6649C">
      <w:r>
        <w:separator/>
      </w:r>
    </w:p>
  </w:endnote>
  <w:endnote w:type="continuationSeparator" w:id="1">
    <w:p w:rsidR="002555A1" w:rsidRDefault="002555A1" w:rsidP="00C66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5A1" w:rsidRDefault="002555A1" w:rsidP="00C6649C">
      <w:r>
        <w:separator/>
      </w:r>
    </w:p>
  </w:footnote>
  <w:footnote w:type="continuationSeparator" w:id="1">
    <w:p w:rsidR="002555A1" w:rsidRDefault="002555A1" w:rsidP="00C66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671D1"/>
    <w:rsid w:val="00172A27"/>
    <w:rsid w:val="00175AF5"/>
    <w:rsid w:val="001C64A9"/>
    <w:rsid w:val="001F0081"/>
    <w:rsid w:val="00236409"/>
    <w:rsid w:val="00245EA6"/>
    <w:rsid w:val="002555A1"/>
    <w:rsid w:val="002717FC"/>
    <w:rsid w:val="002B181B"/>
    <w:rsid w:val="002C57A3"/>
    <w:rsid w:val="002C7DEB"/>
    <w:rsid w:val="002D2758"/>
    <w:rsid w:val="002D29B9"/>
    <w:rsid w:val="002F7910"/>
    <w:rsid w:val="00300A51"/>
    <w:rsid w:val="0032631A"/>
    <w:rsid w:val="00333255"/>
    <w:rsid w:val="003D0844"/>
    <w:rsid w:val="00400455"/>
    <w:rsid w:val="00462827"/>
    <w:rsid w:val="004B437A"/>
    <w:rsid w:val="004D521A"/>
    <w:rsid w:val="00520769"/>
    <w:rsid w:val="005249AA"/>
    <w:rsid w:val="005853C1"/>
    <w:rsid w:val="00607E9A"/>
    <w:rsid w:val="00611341"/>
    <w:rsid w:val="00632447"/>
    <w:rsid w:val="00636053"/>
    <w:rsid w:val="00653E0F"/>
    <w:rsid w:val="0066483C"/>
    <w:rsid w:val="00683522"/>
    <w:rsid w:val="006B667E"/>
    <w:rsid w:val="006C2AB1"/>
    <w:rsid w:val="006E4F43"/>
    <w:rsid w:val="00734E88"/>
    <w:rsid w:val="00744A17"/>
    <w:rsid w:val="00771FB7"/>
    <w:rsid w:val="00796E56"/>
    <w:rsid w:val="007A126C"/>
    <w:rsid w:val="007E69D0"/>
    <w:rsid w:val="007F29D2"/>
    <w:rsid w:val="007F3A2D"/>
    <w:rsid w:val="0084730C"/>
    <w:rsid w:val="00853180"/>
    <w:rsid w:val="008C253B"/>
    <w:rsid w:val="008F2863"/>
    <w:rsid w:val="0091295E"/>
    <w:rsid w:val="00956D68"/>
    <w:rsid w:val="00962F6B"/>
    <w:rsid w:val="00976199"/>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CB1C56"/>
    <w:rsid w:val="00D507DB"/>
    <w:rsid w:val="00D52EF8"/>
    <w:rsid w:val="00D5493E"/>
    <w:rsid w:val="00D91417"/>
    <w:rsid w:val="00DB13BB"/>
    <w:rsid w:val="00E51B7B"/>
    <w:rsid w:val="00E52954"/>
    <w:rsid w:val="00E67588"/>
    <w:rsid w:val="00E95A87"/>
    <w:rsid w:val="00EB110A"/>
    <w:rsid w:val="00EC0F59"/>
    <w:rsid w:val="00ED7DA4"/>
    <w:rsid w:val="00EE2EB6"/>
    <w:rsid w:val="00F0024E"/>
    <w:rsid w:val="00F13348"/>
    <w:rsid w:val="00F56F00"/>
    <w:rsid w:val="00F717ED"/>
    <w:rsid w:val="00F91FBE"/>
    <w:rsid w:val="00F97658"/>
    <w:rsid w:val="00FA6AF4"/>
    <w:rsid w:val="00FD547D"/>
    <w:rsid w:val="00FF724B"/>
    <w:rsid w:val="26D124C1"/>
    <w:rsid w:val="4F031425"/>
    <w:rsid w:val="733363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semiHidden="0" w:uiPriority="1"/>
    <w:lsdException w:name="Body Text Indent" w:semiHidden="0" w:unhideWhenUsed="0"/>
    <w:lsdException w:name="Subtitle" w:semiHidden="0" w:uiPriority="11" w:unhideWhenUsed="0" w:qFormat="1"/>
    <w:lsdException w:name="Date"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lsdException w:name="Table Grid" w:semiHidden="0" w:uiPriority="9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1D1"/>
    <w:pPr>
      <w:widowControl w:val="0"/>
      <w:jc w:val="both"/>
    </w:pPr>
    <w:rPr>
      <w:rFonts w:ascii="Calibri" w:hAnsi="Calibri" w:cs="黑体"/>
      <w:kern w:val="2"/>
      <w:sz w:val="21"/>
      <w:szCs w:val="22"/>
    </w:rPr>
  </w:style>
  <w:style w:type="paragraph" w:styleId="1">
    <w:name w:val="heading 1"/>
    <w:basedOn w:val="a"/>
    <w:next w:val="a"/>
    <w:link w:val="1Char"/>
    <w:uiPriority w:val="9"/>
    <w:qFormat/>
    <w:rsid w:val="001671D1"/>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671D1"/>
    <w:rPr>
      <w:rFonts w:ascii="Calibri Light" w:eastAsia="黑体" w:hAnsi="Calibri Light"/>
      <w:sz w:val="20"/>
      <w:szCs w:val="20"/>
    </w:rPr>
  </w:style>
  <w:style w:type="paragraph" w:styleId="a4">
    <w:name w:val="Body Text Indent"/>
    <w:basedOn w:val="a"/>
    <w:link w:val="Char"/>
    <w:rsid w:val="001671D1"/>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rsid w:val="001671D1"/>
    <w:pPr>
      <w:ind w:leftChars="2500" w:left="100"/>
    </w:pPr>
  </w:style>
  <w:style w:type="paragraph" w:styleId="a6">
    <w:name w:val="Balloon Text"/>
    <w:basedOn w:val="a"/>
    <w:link w:val="Char1"/>
    <w:unhideWhenUsed/>
    <w:rsid w:val="001671D1"/>
    <w:rPr>
      <w:sz w:val="18"/>
      <w:szCs w:val="18"/>
    </w:rPr>
  </w:style>
  <w:style w:type="paragraph" w:styleId="a7">
    <w:name w:val="footer"/>
    <w:basedOn w:val="a"/>
    <w:link w:val="Char2"/>
    <w:uiPriority w:val="99"/>
    <w:unhideWhenUsed/>
    <w:rsid w:val="001671D1"/>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rsid w:val="001671D1"/>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sid w:val="001671D1"/>
    <w:rPr>
      <w:color w:val="954F72"/>
      <w:u w:val="single"/>
    </w:rPr>
  </w:style>
  <w:style w:type="character" w:styleId="aa">
    <w:name w:val="Hyperlink"/>
    <w:uiPriority w:val="99"/>
    <w:unhideWhenUsed/>
    <w:rsid w:val="001671D1"/>
    <w:rPr>
      <w:color w:val="0563C1"/>
      <w:u w:val="single"/>
    </w:rPr>
  </w:style>
  <w:style w:type="paragraph" w:customStyle="1" w:styleId="10">
    <w:name w:val="列出段落1"/>
    <w:basedOn w:val="a"/>
    <w:uiPriority w:val="34"/>
    <w:qFormat/>
    <w:rsid w:val="001671D1"/>
    <w:pPr>
      <w:ind w:firstLineChars="200" w:firstLine="420"/>
    </w:pPr>
  </w:style>
  <w:style w:type="character" w:customStyle="1" w:styleId="1Char">
    <w:name w:val="标题 1 Char"/>
    <w:link w:val="1"/>
    <w:uiPriority w:val="9"/>
    <w:rsid w:val="001671D1"/>
    <w:rPr>
      <w:b/>
      <w:bCs/>
      <w:kern w:val="44"/>
      <w:sz w:val="44"/>
      <w:szCs w:val="44"/>
    </w:rPr>
  </w:style>
  <w:style w:type="character" w:customStyle="1" w:styleId="Char">
    <w:name w:val="正文文本缩进 Char"/>
    <w:link w:val="a4"/>
    <w:rsid w:val="001671D1"/>
    <w:rPr>
      <w:rFonts w:ascii="Times New Roman" w:eastAsia="宋体" w:hAnsi="Times New Roman" w:cs="Times New Roman"/>
      <w:sz w:val="24"/>
      <w:szCs w:val="24"/>
    </w:rPr>
  </w:style>
  <w:style w:type="character" w:customStyle="1" w:styleId="Char3">
    <w:name w:val="页眉 Char"/>
    <w:link w:val="a8"/>
    <w:uiPriority w:val="99"/>
    <w:rsid w:val="001671D1"/>
    <w:rPr>
      <w:sz w:val="18"/>
      <w:szCs w:val="18"/>
    </w:rPr>
  </w:style>
  <w:style w:type="character" w:customStyle="1" w:styleId="Char2">
    <w:name w:val="页脚 Char"/>
    <w:link w:val="a7"/>
    <w:uiPriority w:val="99"/>
    <w:rsid w:val="001671D1"/>
    <w:rPr>
      <w:sz w:val="18"/>
      <w:szCs w:val="18"/>
    </w:rPr>
  </w:style>
  <w:style w:type="character" w:customStyle="1" w:styleId="Char1">
    <w:name w:val="批注框文本 Char"/>
    <w:link w:val="a6"/>
    <w:semiHidden/>
    <w:rsid w:val="001671D1"/>
    <w:rPr>
      <w:rFonts w:ascii="Calibri" w:hAnsi="Calibri" w:cs="黑体"/>
      <w:kern w:val="2"/>
      <w:sz w:val="18"/>
      <w:szCs w:val="18"/>
    </w:rPr>
  </w:style>
  <w:style w:type="character" w:customStyle="1" w:styleId="Char0">
    <w:name w:val="日期 Char"/>
    <w:link w:val="a5"/>
    <w:semiHidden/>
    <w:rsid w:val="001671D1"/>
    <w:rPr>
      <w:rFonts w:ascii="Calibri" w:hAnsi="Calibri" w:cs="黑体"/>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42</Pages>
  <Words>5780</Words>
  <Characters>32949</Characters>
  <Application>Microsoft Office Word</Application>
  <DocSecurity>0</DocSecurity>
  <Lines>274</Lines>
  <Paragraphs>77</Paragraphs>
  <ScaleCrop>false</ScaleCrop>
  <Company>微软中国</Company>
  <LinksUpToDate>false</LinksUpToDate>
  <CharactersWithSpaces>38652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金翠;dell</dc:creator>
  <cp:lastModifiedBy>dell</cp:lastModifiedBy>
  <cp:revision>4</cp:revision>
  <dcterms:created xsi:type="dcterms:W3CDTF">2014-12-25T12:45:00Z</dcterms:created>
  <dcterms:modified xsi:type="dcterms:W3CDTF">2014-12-25T12:55:00Z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