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7A883802" wp14:textId="77777777">
      <w:pPr>
        <w:pStyle w:val="Body"/>
        <w:spacing w:after="0"/>
        <w:rPr>
          <w:b w:val="1"/>
          <w:bCs w:val="1"/>
          <w:sz w:val="28"/>
          <w:szCs w:val="28"/>
        </w:rPr>
      </w:pPr>
      <w:r w:rsidR="5C495798">
        <w:rPr/>
        <w:t/>
      </w:r>
    </w:p>
    <w:p xmlns:wp14="http://schemas.microsoft.com/office/word/2010/wordml" w14:paraId="45E32032" wp14:textId="77777777"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Rachel Piano</w:t>
      </w:r>
    </w:p>
    <w:p xmlns:wp14="http://schemas.microsoft.com/office/word/2010/wordml" w14:paraId="4CD184CB" wp14:textId="77777777">
      <w:pPr>
        <w:pStyle w:val="Body"/>
        <w:spacing w:after="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Specialist, Employee Experience</w:t>
      </w:r>
    </w:p>
    <w:p xmlns:wp14="http://schemas.microsoft.com/office/word/2010/wordml" w14:paraId="672A6659" wp14:textId="77777777">
      <w:pPr>
        <w:pStyle w:val="Body"/>
        <w:spacing w:after="0"/>
      </w:pPr>
    </w:p>
    <w:p xmlns:wp14="http://schemas.microsoft.com/office/word/2010/wordml" w14:paraId="1B438A1C" wp14:textId="77777777">
      <w:pPr>
        <w:pStyle w:val="Body"/>
        <w:spacing w:after="0" w:line="360" w:lineRule="auto"/>
      </w:pPr>
      <w:r>
        <w:rPr>
          <w:rtl w:val="0"/>
          <w:lang w:val="en-US"/>
        </w:rPr>
        <w:t xml:space="preserve">Hometown: </w:t>
      </w:r>
      <w:r>
        <w:rPr>
          <w:rtl w:val="0"/>
          <w:lang w:val="en-US"/>
        </w:rPr>
        <w:t>Islip</w:t>
      </w:r>
      <w:r>
        <w:rPr>
          <w:rtl w:val="0"/>
          <w:lang w:val="en-US"/>
        </w:rPr>
        <w:t>, New York</w:t>
      </w:r>
    </w:p>
    <w:p xmlns:wp14="http://schemas.microsoft.com/office/word/2010/wordml" w14:paraId="1404BF12" wp14:textId="77777777">
      <w:pPr>
        <w:pStyle w:val="Body"/>
        <w:spacing w:after="0" w:line="360" w:lineRule="auto"/>
      </w:pPr>
      <w:r>
        <w:rPr>
          <w:rtl w:val="0"/>
          <w:lang w:val="en-US"/>
        </w:rPr>
        <w:t xml:space="preserve">Favorite genre of music: </w:t>
      </w:r>
      <w:r>
        <w:rPr>
          <w:rtl w:val="0"/>
          <w:lang w:val="en-US"/>
        </w:rPr>
        <w:t>Pop, Indie</w:t>
      </w:r>
    </w:p>
    <w:p xmlns:wp14="http://schemas.microsoft.com/office/word/2010/wordml" w14:paraId="3CD6814C" wp14:textId="77777777">
      <w:pPr>
        <w:pStyle w:val="Body"/>
        <w:spacing w:after="0" w:line="360" w:lineRule="auto"/>
      </w:pPr>
      <w:r>
        <w:rPr>
          <w:rtl w:val="0"/>
          <w:lang w:val="da-DK"/>
        </w:rPr>
        <w:t>Favorite TV show:</w:t>
      </w:r>
      <w:r>
        <w:rPr>
          <w:rtl w:val="0"/>
          <w:lang w:val="en-US"/>
        </w:rPr>
        <w:t xml:space="preserve"> The Great British Baking Show</w:t>
      </w:r>
    </w:p>
    <w:p xmlns:wp14="http://schemas.microsoft.com/office/word/2010/wordml" w14:paraId="7D20804A" wp14:textId="77777777"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spacing w:after="0" w:line="360" w:lineRule="auto"/>
      </w:pPr>
      <w:r>
        <w:rPr>
          <w:rtl w:val="0"/>
          <w:lang w:val="en-US"/>
        </w:rPr>
        <w:t>Three adjectives that best describe her:</w:t>
      </w:r>
      <w:r>
        <w:rPr>
          <w:rtl w:val="0"/>
          <w:lang w:val="en-US"/>
        </w:rPr>
        <w:t xml:space="preserve"> Passionate, Empathetic, Intentional</w:t>
      </w:r>
    </w:p>
    <w:p xmlns:wp14="http://schemas.microsoft.com/office/word/2010/wordml" w14:paraId="0A37501D" wp14:textId="77777777">
      <w:pPr>
        <w:pStyle w:val="Body"/>
        <w:spacing w:after="0" w:line="360" w:lineRule="auto"/>
      </w:pPr>
    </w:p>
    <w:p xmlns:wp14="http://schemas.microsoft.com/office/word/2010/wordml" w14:paraId="0A24957D" wp14:textId="77777777">
      <w:pPr>
        <w:pStyle w:val="Body"/>
        <w:spacing w:after="0" w:line="240" w:lineRule="auto"/>
      </w:pPr>
      <w:r>
        <w:rPr>
          <w:rtl w:val="0"/>
          <w:lang w:val="en-US"/>
        </w:rPr>
        <w:t xml:space="preserve">Joining the Northwell Health team in November 2020, Rachel is passionate about creating great programs that are dedicated to improving the employee experience. </w:t>
      </w:r>
      <w:r>
        <w:rPr>
          <w:rtl w:val="0"/>
          <w:lang w:val="en-US"/>
        </w:rPr>
        <w:t xml:space="preserve">She </w:t>
      </w:r>
      <w:r>
        <w:rPr>
          <w:rtl w:val="0"/>
          <w:lang w:val="en-US"/>
        </w:rPr>
        <w:t>has a broad range of Human Resource experience</w:t>
      </w:r>
      <w:r>
        <w:rPr>
          <w:rtl w:val="0"/>
        </w:rPr>
        <w:t xml:space="preserve"> </w:t>
      </w:r>
      <w:r>
        <w:rPr>
          <w:rtl w:val="0"/>
          <w:lang w:val="en-US"/>
        </w:rPr>
        <w:t>working on</w:t>
      </w:r>
      <w:r>
        <w:rPr>
          <w:rtl w:val="0"/>
          <w:lang w:val="en-US"/>
        </w:rPr>
        <w:t xml:space="preserve"> initiatives such as onboarding and orientation, </w:t>
      </w:r>
      <w:r>
        <w:rPr>
          <w:rtl w:val="0"/>
          <w:lang w:val="en-US"/>
        </w:rPr>
        <w:t>employee life cycle</w:t>
      </w:r>
      <w:r>
        <w:rPr>
          <w:rtl w:val="0"/>
          <w:lang w:val="en-US"/>
        </w:rPr>
        <w:t xml:space="preserve"> surveys, learning and development and performance management.</w:t>
      </w:r>
      <w:r>
        <w:rPr>
          <w:rtl w:val="0"/>
          <w:lang w:val="en-US"/>
        </w:rPr>
        <w:t xml:space="preserve"> Rachel enjoys complex projects that stretch her creative and analytical thinking and is always up for a brainstorm session. Here at Northwell, Rachel manages the</w:t>
      </w:r>
      <w:r>
        <w:rPr>
          <w:rtl w:val="0"/>
          <w:lang w:val="en-US"/>
        </w:rPr>
        <w:t xml:space="preserve"> myRecognition platform,</w:t>
      </w:r>
      <w:r>
        <w:rPr>
          <w:rtl w:val="0"/>
          <w:lang w:val="en-US"/>
        </w:rPr>
        <w:t xml:space="preserve"> and also</w:t>
      </w:r>
      <w:r>
        <w:rPr>
          <w:rtl w:val="0"/>
          <w:lang w:val="it-IT"/>
        </w:rPr>
        <w:t xml:space="preserve"> assist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 xml:space="preserve"> with additional programs and projects that impact our team member experience.</w:t>
      </w:r>
    </w:p>
    <w:p xmlns:wp14="http://schemas.microsoft.com/office/word/2010/wordml" w14:paraId="5DAB6C7B" wp14:textId="77777777">
      <w:pPr>
        <w:pStyle w:val="Body"/>
        <w:spacing w:after="0" w:line="240" w:lineRule="auto"/>
      </w:pPr>
    </w:p>
    <w:p xmlns:wp14="http://schemas.microsoft.com/office/word/2010/wordml" w14:paraId="1734219A" wp14:textId="77777777">
      <w:pPr>
        <w:pStyle w:val="Body"/>
        <w:spacing w:after="0" w:line="240" w:lineRule="auto"/>
      </w:pPr>
      <w:r>
        <w:rPr>
          <w:rtl w:val="0"/>
          <w:lang w:val="en-US"/>
        </w:rPr>
        <w:t>Outside of work, Rachel enjoys spending her time searching for new baking ideas, trying new at-home workouts, and doing her very best to learn how to paint. Throughout 2020, she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been teaching herself how to speak French (it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not going well, if you happen to be fluent, she could use some help).</w:t>
      </w:r>
    </w:p>
    <w:p xmlns:wp14="http://schemas.microsoft.com/office/word/2010/wordml" w14:paraId="02EB378F" wp14:textId="77777777">
      <w:pPr>
        <w:pStyle w:val="Body"/>
        <w:spacing w:after="0" w:line="240" w:lineRule="auto"/>
      </w:pPr>
    </w:p>
    <w:p xmlns:wp14="http://schemas.microsoft.com/office/word/2010/wordml" w14:paraId="6A05A809" wp14:textId="77777777">
      <w:pPr>
        <w:pStyle w:val="Body"/>
        <w:spacing w:after="0" w:line="360" w:lineRule="auto"/>
      </w:pPr>
    </w:p>
    <w:p xmlns:wp14="http://schemas.microsoft.com/office/word/2010/wordml" w14:paraId="5A39BBE3" wp14:textId="77777777">
      <w:pPr>
        <w:pStyle w:val="Body"/>
        <w:spacing w:after="0" w:line="360" w:lineRule="auto"/>
      </w:pPr>
    </w:p>
    <w:p xmlns:wp14="http://schemas.microsoft.com/office/word/2010/wordml" w14:paraId="41C8F396" wp14:textId="77777777">
      <w:pPr>
        <w:pStyle w:val="Body"/>
        <w:spacing w:after="0" w:line="360" w:lineRule="auto"/>
      </w:pPr>
    </w:p>
    <w:p xmlns:wp14="http://schemas.microsoft.com/office/word/2010/wordml" w14:paraId="72A3D3EC" wp14:textId="77777777">
      <w:pPr>
        <w:pStyle w:val="Body"/>
        <w:spacing w:after="0" w:line="360" w:lineRule="auto"/>
      </w:pPr>
    </w:p>
    <w:p xmlns:wp14="http://schemas.microsoft.com/office/word/2010/wordml" w14:paraId="0D0B940D" wp14:textId="77777777">
      <w:pPr>
        <w:pStyle w:val="Body"/>
        <w:spacing w:after="0" w:line="360" w:lineRule="auto"/>
      </w:pPr>
    </w:p>
    <w:p xmlns:wp14="http://schemas.microsoft.com/office/word/2010/wordml" w14:paraId="0E27B00A" wp14:textId="77777777">
      <w:pPr>
        <w:pStyle w:val="Body"/>
        <w:spacing w:after="0" w:line="360" w:lineRule="auto"/>
      </w:pPr>
    </w:p>
    <w:p xmlns:wp14="http://schemas.microsoft.com/office/word/2010/wordml" w14:paraId="60061E4C" wp14:textId="77777777">
      <w:pPr>
        <w:pStyle w:val="Body"/>
        <w:spacing w:after="0" w:line="360" w:lineRule="auto"/>
      </w:pPr>
    </w:p>
    <w:p xmlns:wp14="http://schemas.microsoft.com/office/word/2010/wordml" w14:paraId="44EAFD9C" wp14:textId="77777777">
      <w:pPr>
        <w:pStyle w:val="Body"/>
        <w:spacing w:after="0" w:line="360" w:lineRule="auto"/>
      </w:pPr>
    </w:p>
    <w:p xmlns:wp14="http://schemas.microsoft.com/office/word/2010/wordml" w14:paraId="4B94D5A5" wp14:textId="77777777">
      <w:pPr>
        <w:pStyle w:val="Body"/>
        <w:spacing w:after="0" w:line="360" w:lineRule="auto"/>
      </w:pPr>
    </w:p>
    <w:p xmlns:wp14="http://schemas.microsoft.com/office/word/2010/wordml" w14:paraId="29D6B04F" wp14:textId="77777777">
      <w:pPr>
        <w:pStyle w:val="Body"/>
        <w:spacing w:after="0"/>
        <w:rPr>
          <w:b w:val="1"/>
          <w:bCs w:val="1"/>
          <w:sz w:val="28"/>
          <w:szCs w:val="28"/>
        </w:rPr>
      </w:pPr>
      <w:r>
        <w:rPr>
          <w:rtl w:val="0"/>
        </w:rPr>
        <w:t xml:space="preserve"> </w:t>
      </w:r>
      <w:r>
        <w:rPr>
          <w:rtl w:val="0"/>
        </w:rPr>
        <w:br w:type="textWrapping"/>
      </w:r>
    </w:p>
    <w:p xmlns:wp14="http://schemas.microsoft.com/office/word/2010/wordml" w14:paraId="3DEEC669" wp14:textId="77777777">
      <w:pPr>
        <w:pStyle w:val="Body"/>
        <w:spacing w:after="0"/>
        <w:rPr>
          <w:sz w:val="28"/>
          <w:szCs w:val="28"/>
        </w:rPr>
      </w:pPr>
    </w:p>
    <w:p xmlns:wp14="http://schemas.microsoft.com/office/word/2010/wordml" w14:paraId="3656B9AB" wp14:textId="77777777">
      <w:pPr>
        <w:pStyle w:val="Body"/>
        <w:spacing w:after="0"/>
      </w:pPr>
      <w:r>
        <w:rPr>
          <w:sz w:val="28"/>
          <w:szCs w:val="28"/>
        </w:rPr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45FB0818" wp14:textId="77777777">
    <w:pPr>
      <w:pStyle w:val="Header &amp; Footer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099E3A3" wp14:textId="77777777">
    <w:pPr>
      <w:pStyle w:val="header"/>
      <w:tabs>
        <w:tab w:val="right" w:pos="9340"/>
        <w:tab w:val="clear" w:pos="9360"/>
      </w:tabs>
    </w:pPr>
    <w:r>
      <w:tab/>
    </w:r>
    <w:r>
      <w:rPr>
        <w:outline w:val="0"/>
        <w:color w:val="c00000"/>
        <w:u w:color="c00000"/>
        <w:rtl w:val="0"/>
        <w14:textFill>
          <w14:solidFill>
            <w14:srgbClr w14:val="C00000"/>
          </w14:solidFill>
        </w14:textFill>
      </w:rPr>
      <w:tab/>
    </w:r>
    <w:r>
      <w:rPr>
        <w:outline w:val="0"/>
        <w:color w:val="c00000"/>
        <w:u w:color="c00000"/>
        <w:rtl w:val="0"/>
        <w14:textFill>
          <w14:solidFill>
            <w14:srgbClr w14:val="C00000"/>
          </w14:solidFill>
        </w14:textFill>
      </w:rPr>
      <w:t xml:space="preserve">  TEMPLATE/DRAFT</w:t>
    </w:r>
    <w:r/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trackRevisions w:val="false"/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C3D1777"/>
  <w15:docId w15:val="{519e1ad0-a0ac-40cb-9ced-70044c64d2df}"/>
  <w:rsids>
    <w:rsidRoot w:val="5C495798"/>
    <w:rsid w:val="5C495798"/>
    <w:rsid w:val="641F4B93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hAnsi="Calibri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customXml" Target="../customXml/item3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633AE08A1894FA575DA427994B8EC" ma:contentTypeVersion="5" ma:contentTypeDescription="Create a new document." ma:contentTypeScope="" ma:versionID="8c1ac55c48357658621757df4012b005">
  <xsd:schema xmlns:xsd="http://www.w3.org/2001/XMLSchema" xmlns:xs="http://www.w3.org/2001/XMLSchema" xmlns:p="http://schemas.microsoft.com/office/2006/metadata/properties" xmlns:ns2="4cb15065-ffea-4ab1-b8aa-0627b9835c12" targetNamespace="http://schemas.microsoft.com/office/2006/metadata/properties" ma:root="true" ma:fieldsID="7d309320522e88896a8268b5c1da2c40" ns2:_="">
    <xsd:import namespace="4cb15065-ffea-4ab1-b8aa-0627b9835c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15065-ffea-4ab1-b8aa-0627b9835c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B703C6-720B-4C6D-9AFE-4B86C5446313}"/>
</file>

<file path=customXml/itemProps2.xml><?xml version="1.0" encoding="utf-8"?>
<ds:datastoreItem xmlns:ds="http://schemas.openxmlformats.org/officeDocument/2006/customXml" ds:itemID="{541E53D1-F164-4ABA-8259-C68328A10697}"/>
</file>

<file path=customXml/itemProps3.xml><?xml version="1.0" encoding="utf-8"?>
<ds:datastoreItem xmlns:ds="http://schemas.openxmlformats.org/officeDocument/2006/customXml" ds:itemID="{46A6043A-1AF7-4EEC-BCB7-5863E42D01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Lawton, Kelly E</cp:lastModifiedBy>
  <dcterms:modified xsi:type="dcterms:W3CDTF">2020-12-11T15:47:05Z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0x0101004FB633AE08A1894FA575DA427994B8EC</vt:lpwstr>
  </property>
</Properties>
</file>