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567"/>
        <w:gridCol w:w="5245"/>
        <w:gridCol w:w="1134"/>
        <w:gridCol w:w="709"/>
        <w:gridCol w:w="708"/>
        <w:gridCol w:w="1418"/>
      </w:tblGrid>
      <w:tr>
        <w:trPr>
          <w:gridBefore w:val="0"/>
          <w:trHeight w:val="453" w:hRule="atLeast"/>
        </w:trPr>
        <w:tc>
          <w:tcPr>
            <w:tcW w:w="1276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프로젝트명</w:t>
            </w:r>
          </w:p>
        </w:tc>
        <w:tc>
          <w:tcPr>
            <w:tcW w:w="524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  <w:t>Actilvillage 팀 프로젝트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개발자</w:t>
            </w:r>
          </w:p>
        </w:tc>
        <w:tc>
          <w:tcPr>
            <w:tcW w:w="2835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  <w:sz w:val="18"/>
                <w:szCs w:val="18"/>
                <w:rtl w:val="off"/>
              </w:rPr>
            </w:pPr>
            <w:r>
              <w:rPr>
                <w:rFonts w:hint="eastAsia"/>
                <w:b/>
                <w:sz w:val="18"/>
                <w:szCs w:val="18"/>
                <w:rtl w:val="off"/>
              </w:rPr>
              <w:t>정현준,한만제,고종륜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rFonts w:hint="eastAsia"/>
                <w:b/>
                <w:sz w:val="18"/>
                <w:szCs w:val="18"/>
                <w:rtl w:val="off"/>
              </w:rPr>
              <w:t>박우람,조성환,김정휘</w:t>
            </w:r>
          </w:p>
        </w:tc>
      </w:tr>
      <w:tr>
        <w:trPr>
          <w:gridAfter w:val="0"/>
          <w:gridBefore w:val="0"/>
        </w:trPr>
        <w:tc>
          <w:tcPr>
            <w:tcW w:w="1276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개발 기간</w:t>
            </w:r>
          </w:p>
        </w:tc>
        <w:tc>
          <w:tcPr>
            <w:tcW w:w="524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rFonts w:hint="eastAsia"/>
                <w:b/>
                <w:rtl w:val="off"/>
              </w:rPr>
              <w:t>2018년 11월 14일 ~ 2019년 01월 11일 (59일)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담당 역할</w:t>
            </w:r>
          </w:p>
        </w:tc>
        <w:tc>
          <w:tcPr>
            <w:tcW w:w="2835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</w:p>
        </w:tc>
      </w:tr>
      <w:tr>
        <w:trPr>
          <w:gridBefore w:val="0"/>
          <w:trHeight w:val="193" w:hRule="atLeast"/>
        </w:trPr>
        <w:tc>
          <w:tcPr>
            <w:tcW w:w="10490" w:type="dxa"/>
            <w:gridSpan w:val="7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목 적</w:t>
            </w:r>
          </w:p>
        </w:tc>
      </w:tr>
      <w:tr>
        <w:trPr>
          <w:gridBefore w:val="0"/>
          <w:trHeight w:val="303" w:hRule="atLeast"/>
        </w:trPr>
        <w:tc>
          <w:tcPr>
            <w:tcW w:w="10490" w:type="dxa"/>
            <w:gridSpan w:val="7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b/>
              </w:rPr>
              <w:t>개발목적 : 국내의 액티비티를 효율적으로 조회, 예약할 수 있으며,</w:t>
            </w:r>
            <w:r>
              <w:rPr>
                <w:b/>
                <w:rtl w:val="off"/>
              </w:rPr>
              <w:t xml:space="preserve"> </w:t>
            </w:r>
            <w:r>
              <w:rPr>
                <w:b/>
              </w:rPr>
              <w:t>사업자는 쉽게 상품을</w:t>
            </w:r>
            <w:r>
              <w:rPr>
                <w:b/>
                <w:rtl w:val="off"/>
              </w:rPr>
              <w:t xml:space="preserve"> </w:t>
            </w:r>
            <w:r>
              <w:rPr>
                <w:b/>
              </w:rPr>
              <w:t xml:space="preserve">등록, 관리할 수 있다. </w:t>
            </w:r>
          </w:p>
        </w:tc>
      </w:tr>
      <w:tr>
        <w:trPr>
          <w:gridBefore w:val="0"/>
          <w:trHeight w:val="454" w:hRule="atLeast"/>
        </w:trPr>
        <w:tc>
          <w:tcPr>
            <w:tcW w:w="10490" w:type="dxa"/>
            <w:gridSpan w:val="7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개발 환경과 요구 시스템 및 산출물</w:t>
            </w:r>
          </w:p>
        </w:tc>
      </w:tr>
      <w:tr>
        <w:trPr>
          <w:gridBefore w:val="0"/>
          <w:trHeight w:val="453" w:hRule="atLeast"/>
        </w:trPr>
        <w:tc>
          <w:tcPr>
            <w:tcW w:w="10490" w:type="dxa"/>
            <w:gridSpan w:val="7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개발 툴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: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STS의 Spring MVC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DB : Oracle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11g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개인정보 암호화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: SHA256.java, BCrypt.java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  <w:rtl w:val="off"/>
              </w:rPr>
              <w:t>, Spring Security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사용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A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dnim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  <w:t xml:space="preserve">과 Seller와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Uesr와 분리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데이터베이스 모델링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: ERWin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웹 표준 준수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: HTML5,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CSS3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비동기 기능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: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jQuery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게시판 적용(예:일반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게시판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, 공지사항,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후기 게시판 등)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엑셀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문서로 저장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  <w:t>, 통계 이미지로 저장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형상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관리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: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git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단위 테스트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: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JUnit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개발자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테스트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: PMD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----------------------------------------------------------------------------------------------------------------------------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- 요구사항 정의서 및 명세서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- 데이터 모델링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논리적 ERD,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 물리적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ERD,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  <w:t xml:space="preserve">구조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명세서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  <w:rtl w:val="off"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  <w:t>----------------------------------------------------------------------------------------------------------------------------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- 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테스트 시행 산출물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</w:p>
          <w:p>
            <w:pPr>
              <w:pStyle w:val="28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</w:pPr>
            <w:r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  <w:t xml:space="preserve">◈ </w:t>
            </w:r>
            <w:r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체크리스트</w:t>
            </w:r>
          </w:p>
          <w:p>
            <w:pPr>
              <w:pStyle w:val="28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rFonts w:hint="eastAsia"/>
                <w:sz w:val="18"/>
                <w:szCs w:val="18"/>
                <w:rtl w:val="off"/>
              </w:rPr>
            </w:pPr>
            <w:r>
              <w:rPr>
                <w:rtl w:val="off"/>
              </w:rPr>
              <w:t>(업</w:t>
            </w:r>
            <w:r>
              <w:rPr/>
              <w:t>무 결과를 점검하기 위하여 작성하는 서</w:t>
            </w:r>
            <w:r>
              <w:rPr>
                <w:rtl w:val="off"/>
              </w:rPr>
              <w:t>식)</w:t>
            </w:r>
          </w:p>
          <w:p>
            <w:pPr>
              <w:pStyle w:val="a1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</w:pPr>
          </w:p>
          <w:p>
            <w:pPr>
              <w:pStyle w:val="28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</w:pPr>
            <w:r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  <w:t xml:space="preserve">◈ </w:t>
            </w:r>
            <w:r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통합 테스트 수행</w:t>
            </w:r>
            <w:r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  <w:t xml:space="preserve"> (</w:t>
            </w:r>
            <w:r>
              <w:rPr/>
              <w:t>점진적 모듈 통합 방법 : 상향식 기법</w:t>
            </w:r>
            <w:r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  <w:t>)</w:t>
            </w:r>
          </w:p>
          <w:p>
            <w:pPr>
              <w:pStyle w:val="28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sz w:val="18"/>
                <w:szCs w:val="18"/>
                <w:rtl w:val="off"/>
              </w:rPr>
            </w:pPr>
            <w:r>
              <w:rPr>
                <w:sz w:val="18"/>
                <w:szCs w:val="18"/>
                <w:rtl w:val="off"/>
              </w:rPr>
              <w:t>(</w:t>
            </w:r>
            <w:r>
              <w:rPr>
                <w:sz w:val="18"/>
                <w:szCs w:val="18"/>
              </w:rPr>
              <w:t>단위 테스트가 끝난 모듈을 통합하는 과정에서 발생할 수 있는 오류를 찾는 테스트가 통합 테스트(integrationtest)이다.</w:t>
            </w:r>
            <w:r>
              <w:rPr>
                <w:sz w:val="18"/>
                <w:szCs w:val="18"/>
                <w:rtl w:val="off"/>
              </w:rPr>
              <w:t>)</w:t>
            </w:r>
          </w:p>
          <w:p>
            <w:pPr>
              <w:pStyle w:val="a1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sz w:val="18"/>
                <w:szCs w:val="18"/>
                <w:rtl w:val="off"/>
              </w:rPr>
            </w:pPr>
          </w:p>
          <w:p>
            <w:pPr>
              <w:pStyle w:val="28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</w:pPr>
            <w:r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  <w:t xml:space="preserve">◈ </w:t>
            </w:r>
            <w:r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결함관리대장</w:t>
            </w:r>
          </w:p>
          <w:p>
            <w:pPr>
              <w:pStyle w:val="a1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rFonts w:hint="eastAsia"/>
                <w:sz w:val="18"/>
                <w:szCs w:val="18"/>
                <w:rtl w:val="off"/>
              </w:rPr>
            </w:pPr>
            <w:r>
              <w:rPr>
                <w:sz w:val="18"/>
                <w:szCs w:val="18"/>
                <w:rtl w:val="off"/>
              </w:rPr>
              <w:t>(개</w:t>
            </w:r>
            <w:r>
              <w:rPr>
                <w:sz w:val="18"/>
                <w:szCs w:val="18"/>
              </w:rPr>
              <w:t>발자 통합 테스트 결과 결함조치로 변경되는 소스의 버전을 관리하고 결함조치 결과에 대한 이력을 관리할 수 있</w:t>
            </w:r>
            <w:r>
              <w:rPr>
                <w:sz w:val="18"/>
                <w:szCs w:val="18"/>
                <w:rtl w:val="off"/>
              </w:rPr>
              <w:t>다.)</w:t>
            </w:r>
          </w:p>
          <w:p>
            <w:pPr>
              <w:pStyle w:val="a1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lang w:val="en-US" w:eastAsia="ko-KR" w:bidi="ar-SA"/>
                <w:rFonts w:ascii="굴림" w:eastAsia="굴림" w:hAnsi="굴림" w:cs="굴림" w:hint="eastAsia"/>
                <w:b/>
                <w:color w:val="000000"/>
                <w:szCs w:val="20"/>
                <w:kern w:val="0"/>
                <w:rtl w:val="off"/>
              </w:rPr>
            </w:pPr>
          </w:p>
          <w:p>
            <w:pPr>
              <w:pStyle w:val="28"/>
              <w:autoSpaceDE w:val="off"/>
              <w:autoSpaceDN w:val="off"/>
              <w:widowControl w:val="off"/>
              <w:wordWrap/>
              <w:jc w:val="left"/>
              <w:spacing w:line="360" w:lineRule="auto"/>
              <w:textAlignment w:val="baseline"/>
              <w:rPr>
                <w:rFonts w:hint="eastAsia"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  <w:rtl w:val="off"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  <w:rtl w:val="off"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  <w:rtl w:val="off"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  <w:rtl w:val="off"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  <w:rtl w:val="off"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6"/>
                <w:szCs w:val="26"/>
                <w:kern w:val="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6"/>
                <w:szCs w:val="26"/>
                <w:kern w:val="2"/>
              </w:rPr>
              <w:t>- 프로젝트 산출물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6"/>
                <w:szCs w:val="26"/>
                <w:kern w:val="2"/>
                <w:rtl w:val="off"/>
              </w:rPr>
            </w:pP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프로젝트 전체 일정표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>팀원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 xml:space="preserve"> 개인 일정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요구사항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스토리보드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  <w:rtl w:val="off"/>
              </w:rPr>
            </w:pPr>
            <w:r>
              <w:rPr>
                <w:b/>
                <w:rtl w:val="off"/>
              </w:rPr>
              <w:t>사이트맵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  <w:rtl w:val="off"/>
              </w:rPr>
            </w:pPr>
            <w:r>
              <w:rPr>
                <w:b/>
                <w:rtl w:val="off"/>
              </w:rPr>
              <w:t>데이터 모델링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  <w:rtl w:val="off"/>
              </w:rPr>
            </w:pPr>
            <w:r>
              <w:rPr>
                <w:b/>
                <w:rtl w:val="off"/>
              </w:rPr>
              <w:t>구조명세서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체크리스트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b/>
                <w:rtl w:val="off"/>
              </w:rPr>
              <w:t>use-case-diagram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b/>
                <w:rtl w:val="off"/>
              </w:rPr>
              <w:t>개체관계도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szCs w:val="22"/>
                <w:kern w:val="2"/>
              </w:rPr>
              <w:t xml:space="preserve">PPT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발표자료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테이블 명세서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  <w:rtl w:val="off"/>
              </w:rPr>
              <w:t xml:space="preserve">팀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프로젝트 기획서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rPr>
                <w:rFonts w:hint="eastAsia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Cs w:val="22"/>
                <w:kern w:val="2"/>
              </w:rPr>
              <w:t>팀원 회의록</w:t>
            </w:r>
          </w:p>
        </w:tc>
      </w:tr>
    </w:tbl>
    <w:p/>
    <w:sectPr>
      <w:pgSz w:w="11906" w:h="16838"/>
      <w:pgMar w:top="567" w:right="283" w:bottom="283" w:left="737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2AF" w:usb1="01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Times New Roman" w:hint="default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28">
    <w:name w:val="바탕글"/>
    <w:basedOn w:val="a1"/>
    <w:next w:val="a1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alfo</cp:lastModifiedBy>
  <cp:revision>1</cp:revision>
  <dcterms:created xsi:type="dcterms:W3CDTF">2019-01-04T04:50:05Z</dcterms:created>
  <dcterms:modified xsi:type="dcterms:W3CDTF">2019-01-10T06:55:08Z</dcterms:modified>
  <cp:version>0900.0100.01</cp:version>
</cp:coreProperties>
</file>