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</w:rPr>
      </w:pPr>
      <w:r>
        <w:rPr>
          <w:rFonts w:hint="eastAsia"/>
          <w:b/>
          <w:bCs/>
          <w:sz w:val="32"/>
          <w:szCs w:val="32"/>
        </w:rPr>
        <w:t>实验五：用户进程管理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一、</w:t>
      </w:r>
      <w:r>
        <w:rPr>
          <w:rFonts w:hint="eastAsia"/>
          <w:sz w:val="28"/>
          <w:szCs w:val="28"/>
        </w:rPr>
        <w:t>实验目的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了解第一个用户进程创建过程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了解系统调用框架的实现机制 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了解ucore如何实现系统调用sys_fork/sys_exec/sys_exit/sys_wait来进行进程管理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二、实验内容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实验4完成了内核线程，但到目前为止，所有的运行都在内核态执行。实验5将创建用户进 程，让用户进程在用户态执行，且在需要ucore支持时，可通过系统调用来让ucore提供服 务。为此需要构造出第一个用户进程，并通过系统调用sys_fork/sys_exec/sys_exit/sys_wait 来支持运行不同的应用程序，完成对用户进程的执行过程的基本管理。相关原理介绍可看附 录B。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>练习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>对实验报告的要求：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</w:t>
      </w:r>
      <w:r>
        <w:rPr>
          <w:rFonts w:hint="eastAsia" w:eastAsia="宋体"/>
          <w:sz w:val="28"/>
          <w:szCs w:val="28"/>
          <w:lang w:val="en-US" w:eastAsia="zh-CN"/>
        </w:rPr>
        <w:t xml:space="preserve">基于markdown格式来完成，以文本方式为主 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  <w:r>
        <w:rPr>
          <w:rFonts w:hint="eastAsia" w:eastAsia="宋体"/>
          <w:sz w:val="28"/>
          <w:szCs w:val="28"/>
          <w:lang w:val="en-US" w:eastAsia="zh-CN"/>
        </w:rPr>
        <w:t xml:space="preserve">填写各个基本练习中要求完成的报告内容 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 w:eastAsia="宋体"/>
          <w:sz w:val="28"/>
          <w:szCs w:val="28"/>
          <w:lang w:val="en-US" w:eastAsia="zh-CN"/>
        </w:rPr>
        <w:t xml:space="preserve">完成实验后，请分析ucore_lab中提供的参考答案，并请在实验报告中说明你的实现与参 考答案的区别 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</w:t>
      </w:r>
      <w:r>
        <w:rPr>
          <w:rFonts w:hint="eastAsia" w:eastAsia="宋体"/>
          <w:sz w:val="28"/>
          <w:szCs w:val="28"/>
          <w:lang w:val="en-US" w:eastAsia="zh-CN"/>
        </w:rPr>
        <w:t xml:space="preserve">列出你认为本实验中重要的知识点，以及与对应的OS原理中的知识点，并简要说明你对 二者的含义，关系，差异等方面的理解（也可能出现实验中的知识点没有对应的原理知 识点） 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</w:t>
      </w:r>
      <w:r>
        <w:rPr>
          <w:rFonts w:hint="eastAsia" w:eastAsia="宋体"/>
          <w:sz w:val="28"/>
          <w:szCs w:val="28"/>
          <w:lang w:val="en-US" w:eastAsia="zh-CN"/>
        </w:rPr>
        <w:t>列出你认为OS原理中很重要，但在实验中没有对应上的知识点</w:t>
      </w:r>
    </w:p>
    <w:p>
      <w:pPr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练习0：填写已有实验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>本实验依赖实验1/2/3/4。请把你做的实验1/2/3/4的代码填入本实验中代码中 有“LAB1”/“LAB2”/“LAB3”/“LAB4”的注释相应部分。注意：为了能够正确执行lab5的测试应用 程序，可能需对已完成的实验1/2/3/4的代码进行进一步改进。</w:t>
      </w:r>
    </w:p>
    <w:p>
      <w:pPr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练习1:</w:t>
      </w:r>
      <w:r>
        <w:rPr>
          <w:rFonts w:hint="eastAsia" w:eastAsia="宋体"/>
          <w:b/>
          <w:bCs/>
          <w:sz w:val="32"/>
          <w:szCs w:val="32"/>
          <w:lang w:val="en-US" w:eastAsia="zh-CN"/>
        </w:rPr>
        <w:tab/>
      </w:r>
      <w:r>
        <w:rPr>
          <w:rFonts w:hint="eastAsia" w:eastAsia="宋体"/>
          <w:b/>
          <w:bCs/>
          <w:sz w:val="32"/>
          <w:szCs w:val="32"/>
          <w:lang w:val="en-US" w:eastAsia="zh-CN"/>
        </w:rPr>
        <w:t>加载应用程序并执行（需要编码）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>do_execv函数调用load_icode（位于kern/process/proc.c中）来加载并解析一个处于内存中 的ELF执行文件格式的应用程序，建立相应的用户内存空间来放置应用程序的代码段、数据段 等，且要设置好proc_struct结构中的成员变量trapframe中的内容，确保在执行此进程后，能 够从应用程序设定的起始执行地址开始执行。需设置正确的trapframe内容。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>请在实验报告中简要说明你的设计实现过程。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>请在实验报告中描述当创建一个用户态进程并加载了应用程序后，CPU是如何让这个应用程 序最终在用户态执行起来的。即这个用户态进程被ucore选择占用CPU执行（RUNNING态） 到具体执行应用程序第一条指令的整个经过。</w:t>
      </w:r>
    </w:p>
    <w:p>
      <w:pPr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</w:t>
      </w:r>
    </w:p>
    <w:p>
      <w:pPr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>首先是do_exceve函数，它调用了load_icode去加载ELF二进制格式文件到内存并执行：（</w:t>
      </w:r>
      <w:r>
        <w:rPr>
          <w:rFonts w:hint="eastAsia"/>
          <w:sz w:val="28"/>
          <w:szCs w:val="28"/>
          <w:lang w:val="en-US" w:eastAsia="zh-CN"/>
        </w:rPr>
        <w:t>lab5_result/</w:t>
      </w:r>
      <w:r>
        <w:rPr>
          <w:rFonts w:hint="eastAsia" w:eastAsia="宋体"/>
          <w:sz w:val="28"/>
          <w:szCs w:val="28"/>
          <w:lang w:val="en-US" w:eastAsia="zh-CN"/>
        </w:rPr>
        <w:t>kern/process/proc.c</w:t>
      </w:r>
      <w:r>
        <w:rPr>
          <w:rFonts w:hint="eastAsia"/>
          <w:sz w:val="28"/>
          <w:szCs w:val="28"/>
          <w:lang w:val="en-US" w:eastAsia="zh-CN"/>
        </w:rPr>
        <w:t xml:space="preserve">  653行起)</w:t>
      </w:r>
    </w:p>
    <w:p>
      <w:pPr>
        <w:rPr>
          <w:rFonts w:hint="eastAsia" w:eastAsia="宋体"/>
          <w:sz w:val="24"/>
          <w:szCs w:val="24"/>
          <w:lang w:val="en-US" w:eastAsia="zh-CN"/>
        </w:rPr>
      </w:pPr>
    </w:p>
    <w:p>
      <w:pPr>
        <w:rPr>
          <w:rFonts w:hint="eastAsia" w:eastAsia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>do_execve函数主要做的工作就是先回收自身所占用户空间，然后调用load_icode，用新的程序覆盖内存空间，形成一个执行新程序的新进程。do_execv函数调用load_icode来加载并解析一个处于内存中的ELF执行文件格式的应用程序，建立相应的用户内存空间来放置应用程序的代码段、数据段等，且要设置好proc_struct结构中的成员变量trapframe中的内容，确保在执行此进程后，能够从应用程序设定的起始执行地址开始执行。需设置正确的trapframe内容。</w:t>
      </w:r>
      <w:r>
        <w:rPr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load_icode函数的实现和注释：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  <w:lang w:val="en-US" w:eastAsia="zh-CN"/>
        </w:rPr>
        <w:t>(</w:t>
      </w:r>
      <w:r>
        <w:rPr>
          <w:rFonts w:hint="eastAsia"/>
          <w:sz w:val="24"/>
          <w:szCs w:val="24"/>
          <w:lang w:val="en-US" w:eastAsia="zh-CN"/>
        </w:rPr>
        <w:t>lab5_result/</w:t>
      </w:r>
      <w:r>
        <w:rPr>
          <w:rFonts w:hint="eastAsia" w:eastAsia="宋体"/>
          <w:sz w:val="24"/>
          <w:szCs w:val="24"/>
          <w:lang w:val="en-US" w:eastAsia="zh-CN"/>
        </w:rPr>
        <w:t>kern/process/proc.c</w:t>
      </w:r>
      <w:r>
        <w:rPr>
          <w:rFonts w:hint="eastAsia"/>
          <w:sz w:val="24"/>
          <w:szCs w:val="24"/>
          <w:lang w:val="en-US" w:eastAsia="zh-CN"/>
        </w:rPr>
        <w:t xml:space="preserve"> ）</w:t>
      </w:r>
      <w:r>
        <w:drawing>
          <wp:inline distT="0" distB="0" distL="114300" distR="114300">
            <wp:extent cx="5265420" cy="2793365"/>
            <wp:effectExtent l="0" t="0" r="762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static int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load_icode(unsigned char *binary, size_t size)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if (current-&gt;mm != NULL)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panic("load_icode: current-&gt;mm must be empty.\n");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}//准备部分：当前进程必须为空，这样才能加载到内存。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int ret = -E_NO_MEM;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struct mm_struct *mm;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//声明一个页表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//(1) create a new mm for current process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if ((mm = mm_create()) == NULL) {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//申请内存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goto bad_mm;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}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//(2) create a new PDT, and mm-&gt;pgdir= kernel virtual addr of PDT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if (setup_pgdir(mm) != 0)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goto bad_pgdir_cleanup_mm;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}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//(3) copy TEXT/DATA section, build BSS parts in binary to memory space of process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struct Page *page;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//(3.1) get the file header of the bianry program (ELF format)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struct elfhdr *elf = (struct elfhdr *)binary;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//(3.2) get the entry of the program section headers of the bianry program (ELF format)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struct proghdr *ph = (struct proghdr *)(binary + elf-&gt;e_phoff);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//(3.3) This program is valid?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if (elf-&gt;e_magic != ELF_MAGIC)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ret = -E_INVAL_ELF;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goto bad_elf_cleanup_pgdir;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}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uint32_t vm_flags, perm;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struct proghdr *ph_end = ph + elf-&gt;e_phnum;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for (; ph &lt; ph_end; ph ++)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//(3.4) find every program section headers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if (ph-&gt;p_type != ELF_PT_LOAD)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continue 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}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if (ph-&gt;p_filesz &gt; ph-&gt;p_memsz)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ret = -E_INVAL_ELF;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goto bad_cleanup_mmap;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}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if (ph-&gt;p_filesz == 0)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continue 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}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//(3.5) call mm_map fun to setup the new vma ( ph-&gt;p_va, ph-&gt;p_memsz)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vm_flags = 0, perm = PTE_U;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if (ph-&gt;p_flags &amp; ELF_PF_X) vm_flags |= VM_EXEC;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if (ph-&gt;p_flags &amp; ELF_PF_W) vm_flags |= VM_WRITE;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if (ph-&gt;p_flags &amp; ELF_PF_R) vm_flags |= VM_READ;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if (vm_flags &amp; VM_WRITE) perm |= PTE_W;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if ((ret = mm_map(mm, ph-&gt;p_va, ph-&gt;p_memsz, vm_flags, NULL)) != 0)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goto bad_cleanup_mmap;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}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unsigned char *from = binary + ph-&gt;p_offset;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size_t off, size;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uintptr_t start = ph-&gt;p_va, end, la = ROUNDDOWN(start, PGSIZE);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ret = -E_NO_MEM;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//(3.6) alloc memory, and  copy the contents of every program section (from, from+end) to process's memory (la, la+end)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end = ph-&gt;p_va + ph-&gt;p_filesz;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//(3.6.1) copy TEXT/DATA section of bianry program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while (start &lt; end)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if ((page = pgdir_alloc_page(mm-&gt;pgdir, la, perm)) == NULL)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    goto bad_cleanup_mmap;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}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off = start - la, size = PGSIZE - off, la += PGSIZE;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if (end &lt; la)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    size -= la - end;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}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memcpy(page2kva(page) + off, from, size);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start += size, from += size;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}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//(3.6.2) build BSS section of binary program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end = ph-&gt;p_va + ph-&gt;p_memsz;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if (start &lt; la)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/* ph-&gt;p_memsz == ph-&gt;p_filesz */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if (start == end)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    continue 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}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off = start + PGSIZE - la, size = PGSIZE - off;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if (end &lt; la)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    size -= la - end;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}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memset(page2kva(page) + off, 0, size);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start += size;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assert((end &lt; la &amp;&amp; start == end) || (end &gt;= la &amp;&amp; start == la));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}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while (start &lt; end)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if ((page = pgdir_alloc_page(mm-&gt;pgdir, la, perm)) == NULL)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    goto bad_cleanup_mmap;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}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off = start - la, size = PGSIZE - off, la += PGSIZE;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if (end &lt; la)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    size -= la - end;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}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memset(page2kva(page) + off, 0, size);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    start += size;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}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}</w:t>
      </w:r>
    </w:p>
    <w:p>
      <w:pPr>
        <w:ind w:firstLine="260"/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//(4) build user stack memory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//除了数据段、代码段、进程还需要用户堆栈空间。这里是构造用户堆栈。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vm_flags = VM_READ | VM_WRITE | VM_STACK;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if ((ret = mm_map(mm, USTACKTOP - USTACKSIZE, USTACKSIZE, vm_flags, NULL)) != 0) {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   goto bad_cleanup_mmap;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}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assert(pgdir_alloc_page(mm-&gt;pgdir, USTACKTOP-PGSIZE , PTE_USER) != NULL);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assert(pgdir_alloc_page(mm-&gt;pgdir, USTACKTOP-2*PGSIZE , PTE_USER) != NULL);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assert(pgdir_alloc_page(mm-&gt;pgdir, USTACKTOP-3*PGSIZE , PTE_USER) != NULL);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assert(pgdir_alloc_page(mm-&gt;pgdir, USTACKTOP-4*PGSIZE , PTE_USER) != NULL);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//(5) set current process's mm, sr3, and set CR3 reg = physical addr of Page Directory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mm_count_inc(mm);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current-&gt;mm = mm;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current-&gt;cr3 = PADDR(mm-&gt;pgdir);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lcr3(PADDR(mm-&gt;pgdir));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//(6) setup trapframe for user environment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struct trapframe *tf = current-&gt;tf;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memset(tf, 0, sizeof(struct trapframe));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/* LAB5:EXERCISE1 YOUR CODE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* should set tf_cs,tf_ds,tf_es,tf_ss,tf_esp,tf_eip,tf_eflags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* NOTICE: If we set trapframe correctly, then the user level process can return to USER MODE from kernel. So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*          tf_cs should be USER_CS segment (see memlayout.h)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*          tf_ds=tf_es=tf_ss should be USER_DS segment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*          tf_esp should be the top addr of user stack (USTACKTOP)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*          tf_eip should be the entry point of this binary program (elf-&gt;e_entry)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*          tf_eflags should be set to enable computer to produce Interrupt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 */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ascii="Consolas" w:hAnsi="Consolas" w:eastAsia="Consolas" w:cs="Consolas"/>
          <w:i/>
          <w:caps w:val="0"/>
          <w:color w:val="5C6370"/>
          <w:spacing w:val="0"/>
          <w:sz w:val="18"/>
          <w:szCs w:val="18"/>
          <w:u w:val="none"/>
          <w:shd w:val="clear" w:fill="282C34"/>
        </w:rPr>
        <w:t>/</w:t>
      </w: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/完成一个优先级的转变，从内核态切换到用户态（特权级从0到3）实现部分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tf-&gt;tf_cs = USER_CS;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tf-&gt;tf_ds = tf-&gt;tf_es = tf-&gt;tf_ss = USER_DS;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tf-&gt;tf_esp = USTACKTOP;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tf-&gt;tf_eip = elf-&gt;e_entry;</w:t>
      </w:r>
    </w:p>
    <w:p>
      <w:pPr>
        <w:ind w:firstLine="260"/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tf-&gt;tf_eflags = FL_IF;</w:t>
      </w:r>
    </w:p>
    <w:p>
      <w:pPr>
        <w:ind w:firstLine="260"/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*tf是一个是中断帧的指针，总是指向内核栈的某个位置：当进程从用户空间跳到内核空间时，中断帧记录了进程在被中断前的状态。当内核需要跳回用户空间时，需要调整中断帧以恢复让进程继续执行的各寄存器值。其定义在（kern/trap/trap.h，60——82行）。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1、</w:t>
      </w: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将tf_cs设置为用户态，这个定义在（kern/mm/memlayout.h，第21行），有一个宏定义已经定义了用户态和内核态。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2、tf_ds=tf_es=tf_ss也需要设置为用户态：定义在（kern/mm/memlayout.h，第26行）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3、需要将esp设置为用户栈的栈顶，直接使用之前建立用户栈时的参数USTACKTOP就可以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4、eip是程序的入口，elf类的e_entry函数直接声明了，直接使用。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5、FL_IF打开中断。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ret = 0;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out: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return ret;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bad_cleanup_mmap: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exit_mmap(mm);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bad_elf_cleanup_pgdir: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put_pgdir(mm);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bad_pgdir_cleanup_mm: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mm_destroy(mm);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bad_mm: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 xml:space="preserve">    goto out;</w:t>
      </w:r>
    </w:p>
    <w:p>
      <w:pP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i w:val="0"/>
          <w:caps w:val="0"/>
          <w:color w:val="4D4D4D"/>
          <w:spacing w:val="0"/>
          <w:sz w:val="18"/>
          <w:szCs w:val="18"/>
          <w:u w:val="none"/>
          <w:shd w:val="clear" w:fill="FFFFFF"/>
          <w:lang w:val="en-US" w:eastAsia="zh-CN"/>
        </w:rPr>
        <w:t>}</w:t>
      </w:r>
    </w:p>
    <w:p>
      <w:pPr>
        <w:rPr>
          <w:rFonts w:hint="eastAsia" w:eastAsia="宋体"/>
          <w:b/>
          <w:bCs/>
          <w:sz w:val="30"/>
          <w:szCs w:val="30"/>
          <w:lang w:val="en-US" w:eastAsia="zh-CN"/>
        </w:rPr>
      </w:pPr>
      <w:r>
        <w:rPr>
          <w:rFonts w:hint="eastAsia" w:eastAsia="宋体"/>
          <w:b/>
          <w:bCs/>
          <w:sz w:val="30"/>
          <w:szCs w:val="30"/>
          <w:lang w:val="en-US" w:eastAsia="zh-CN"/>
        </w:rPr>
        <w:t>练习2:</w:t>
      </w:r>
      <w:r>
        <w:rPr>
          <w:rFonts w:hint="eastAsia" w:eastAsia="宋体"/>
          <w:b/>
          <w:bCs/>
          <w:sz w:val="30"/>
          <w:szCs w:val="30"/>
          <w:lang w:val="en-US" w:eastAsia="zh-CN"/>
        </w:rPr>
        <w:tab/>
      </w:r>
      <w:r>
        <w:rPr>
          <w:rFonts w:hint="eastAsia" w:eastAsia="宋体"/>
          <w:b/>
          <w:bCs/>
          <w:sz w:val="30"/>
          <w:szCs w:val="30"/>
          <w:lang w:val="en-US" w:eastAsia="zh-CN"/>
        </w:rPr>
        <w:t>父进程复制自己的内存空间给子进程（需要编码）</w:t>
      </w:r>
    </w:p>
    <w:p>
      <w:p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创建子进程的函数do_fork在执行中将拷贝当前进程（即父进程）的用户内存地址空间中的合 法内容到新进程中（子进程），完成内存资源的复制。具体是通过copy_range函数（位于 kern/mm/pmm.c中）实现的，请补充copy_range的实现，确保能够正确执行。</w:t>
      </w:r>
    </w:p>
    <w:p>
      <w:p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请在实验报告中简要说明如何设计实现”Copy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>on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>Write机制“，给出概要设计，鼓励给出详细 设计。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Copy on Write：创建子进程的时候能够共享父进程的内存空间，节省内存占用。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copy_range函数的调用过程：do_fork()----&gt;copy_mm()----&gt;dup_mmap()----&gt;copy_range()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do_fork函数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调用的copy_mm是创建一个进程，并放入CPU中调度，而本次我们主要关注的是父子进程之间如何拷贝内存。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</w:pPr>
      <w:r>
        <w:drawing>
          <wp:inline distT="0" distB="0" distL="114300" distR="114300">
            <wp:extent cx="5300345" cy="1943735"/>
            <wp:effectExtent l="0" t="0" r="31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copy_mm函数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66690" cy="2227580"/>
            <wp:effectExtent l="0" t="0" r="635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</w:pPr>
      <w:r>
        <w:rPr>
          <w:rFonts w:hint="eastAsia"/>
          <w:sz w:val="18"/>
          <w:szCs w:val="18"/>
          <w:lang w:val="en-US" w:eastAsia="zh-CN"/>
        </w:rPr>
        <w:t xml:space="preserve">其中， 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有一个互斥锁，用于避免多个进程同时访问内存，在这里进行了下一层调用：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lock_mm(oldmm);//互斥锁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{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ret = dup_mmap(mm, oldmm);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ind w:firstLine="36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unlock_mm(oldmm);</w:t>
      </w:r>
    </w:p>
    <w:p>
      <w:pPr>
        <w:rPr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dup_mmap函数：（kern/mm/vmm.c，191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  <w:lang w:val="en-US" w:eastAsia="zh-CN"/>
        </w:rPr>
        <w:t>行</w:t>
      </w:r>
      <w:r>
        <w:rPr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）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5"/>
          <w:szCs w:val="15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5"/>
          <w:szCs w:val="15"/>
          <w:u w:val="none"/>
          <w:shd w:val="clear" w:fill="FFFFFF"/>
          <w:lang w:val="en-US" w:eastAsia="zh-CN"/>
        </w:rPr>
        <w:t>传入的参数 ，是两个mm</w:t>
      </w:r>
    </w:p>
    <w:p>
      <w:pPr>
        <w:rPr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15"/>
          <w:szCs w:val="15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5"/>
          <w:szCs w:val="15"/>
          <w:u w:val="none"/>
          <w:shd w:val="clear" w:fill="FFFFFF"/>
        </w:rPr>
        <w:t>在上一个函数copy_mm中，传入的两个内存叫做mm和oldmm，其中，第一个mm只是调用了mm_create()声明，但没有初始化，更没有分配内容；第二个oldmm是current进程的内存空间，由此可见，前一个mm是待复制的内存，而复制的源内容在oldmm（父进程）内容中。</w:t>
      </w:r>
    </w:p>
    <w:p>
      <w:pPr>
        <w:rPr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</w:pPr>
      <w:r>
        <w:drawing>
          <wp:inline distT="0" distB="0" distL="114300" distR="114300">
            <wp:extent cx="5270500" cy="15157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copy_range函数：（kern/mm/pmm.c）</w:t>
      </w: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在上一个函数中（dup_mmap），只是完成了新进程中的段创建，但是段中还没有具体内容，需要在copy_range中具体复制父进程对应段中的具体内容。</w:t>
      </w:r>
      <w:r>
        <w:drawing>
          <wp:inline distT="0" distB="0" distL="114300" distR="114300">
            <wp:extent cx="5262245" cy="2482850"/>
            <wp:effectExtent l="0" t="0" r="1079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eastAsia" w:eastAsia="宋体"/>
          <w:b/>
          <w:bCs/>
          <w:sz w:val="24"/>
          <w:szCs w:val="24"/>
          <w:lang w:val="en-US" w:eastAsia="zh-CN"/>
        </w:rPr>
      </w:pPr>
      <w:r>
        <w:rPr>
          <w:rFonts w:hint="eastAsia" w:eastAsia="宋体"/>
          <w:b/>
          <w:bCs/>
          <w:sz w:val="28"/>
          <w:szCs w:val="28"/>
          <w:lang w:val="en-US" w:eastAsia="zh-CN"/>
        </w:rPr>
        <w:t>练习3</w:t>
      </w:r>
      <w:r>
        <w:rPr>
          <w:rFonts w:hint="eastAsia" w:eastAsia="宋体"/>
          <w:sz w:val="24"/>
          <w:szCs w:val="24"/>
          <w:lang w:val="en-US" w:eastAsia="zh-CN"/>
        </w:rPr>
        <w:t>:</w:t>
      </w:r>
      <w:r>
        <w:rPr>
          <w:rFonts w:hint="eastAsia" w:eastAsia="宋体"/>
          <w:b/>
          <w:bCs/>
          <w:sz w:val="24"/>
          <w:szCs w:val="24"/>
          <w:lang w:val="en-US" w:eastAsia="zh-CN"/>
        </w:rPr>
        <w:tab/>
      </w:r>
      <w:r>
        <w:rPr>
          <w:rFonts w:hint="eastAsia" w:eastAsia="宋体"/>
          <w:b/>
          <w:bCs/>
          <w:sz w:val="24"/>
          <w:szCs w:val="24"/>
          <w:lang w:val="en-US" w:eastAsia="zh-CN"/>
        </w:rPr>
        <w:t>阅读分析源代码，理解进程执行</w:t>
      </w:r>
      <w:r>
        <w:rPr>
          <w:rFonts w:hint="eastAsia" w:eastAsia="宋体"/>
          <w:b/>
          <w:bCs/>
          <w:sz w:val="24"/>
          <w:szCs w:val="24"/>
          <w:lang w:val="en-US" w:eastAsia="zh-CN"/>
        </w:rPr>
        <w:tab/>
      </w:r>
      <w:r>
        <w:rPr>
          <w:rFonts w:hint="eastAsia" w:eastAsia="宋体"/>
          <w:b/>
          <w:bCs/>
          <w:sz w:val="24"/>
          <w:szCs w:val="24"/>
          <w:lang w:val="en-US" w:eastAsia="zh-CN"/>
        </w:rPr>
        <w:t>fork/exec/wait/exit</w:t>
      </w:r>
      <w:r>
        <w:rPr>
          <w:rFonts w:hint="eastAsia" w:eastAsia="宋体"/>
          <w:b/>
          <w:bCs/>
          <w:sz w:val="24"/>
          <w:szCs w:val="24"/>
          <w:lang w:val="en-US" w:eastAsia="zh-CN"/>
        </w:rPr>
        <w:tab/>
      </w:r>
      <w:r>
        <w:rPr>
          <w:rFonts w:hint="eastAsia" w:eastAsia="宋体"/>
          <w:b/>
          <w:bCs/>
          <w:sz w:val="24"/>
          <w:szCs w:val="24"/>
          <w:lang w:val="en-US" w:eastAsia="zh-CN"/>
        </w:rPr>
        <w:t>的实 现，以及系统调用的实现（不需要编码）</w:t>
      </w:r>
    </w:p>
    <w:p>
      <w:pPr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Fork：</w:t>
      </w:r>
    </w:p>
    <w:p>
      <w:pPr>
        <w:numPr>
          <w:ilvl w:val="0"/>
          <w:numId w:val="1"/>
        </w:numPr>
        <w:rPr>
          <w:rFonts w:hint="eastAsia" w:eastAsia="宋体"/>
          <w:sz w:val="18"/>
          <w:szCs w:val="18"/>
          <w:lang w:val="en-US" w:eastAsia="zh-CN"/>
        </w:rPr>
      </w:pPr>
      <w:r>
        <w:rPr>
          <w:rFonts w:hint="eastAsia" w:eastAsia="宋体"/>
          <w:sz w:val="18"/>
          <w:szCs w:val="18"/>
          <w:lang w:val="en-US" w:eastAsia="zh-CN"/>
        </w:rPr>
        <w:t>分配并初始化进程控制块(alloc_proc 函数);</w:t>
      </w:r>
    </w:p>
    <w:p>
      <w:pPr>
        <w:numPr>
          <w:ilvl w:val="0"/>
          <w:numId w:val="1"/>
        </w:numPr>
        <w:rPr>
          <w:rFonts w:hint="eastAsia" w:eastAsia="宋体"/>
          <w:sz w:val="18"/>
          <w:szCs w:val="18"/>
          <w:lang w:val="en-US" w:eastAsia="zh-CN"/>
        </w:rPr>
      </w:pPr>
      <w:r>
        <w:rPr>
          <w:rFonts w:hint="eastAsia" w:eastAsia="宋体"/>
          <w:sz w:val="18"/>
          <w:szCs w:val="18"/>
          <w:lang w:val="en-US" w:eastAsia="zh-CN"/>
        </w:rPr>
        <w:t>分配并初始化内核栈(setup_stack 函数);</w:t>
      </w:r>
    </w:p>
    <w:p>
      <w:pPr>
        <w:rPr>
          <w:rFonts w:hint="eastAsia" w:eastAsia="宋体"/>
          <w:sz w:val="18"/>
          <w:szCs w:val="18"/>
          <w:lang w:val="en-US" w:eastAsia="zh-CN"/>
        </w:rPr>
      </w:pPr>
      <w:r>
        <w:rPr>
          <w:rFonts w:hint="eastAsia" w:eastAsia="宋体"/>
          <w:sz w:val="18"/>
          <w:szCs w:val="18"/>
          <w:lang w:val="en-US" w:eastAsia="zh-CN"/>
        </w:rPr>
        <w:t>3、根据 clone_flag标志复制或共享进程内存管理结构(copy_mm 函数);</w:t>
      </w:r>
    </w:p>
    <w:p>
      <w:pPr>
        <w:rPr>
          <w:rFonts w:hint="eastAsia" w:eastAsia="宋体"/>
          <w:sz w:val="18"/>
          <w:szCs w:val="18"/>
          <w:lang w:val="en-US" w:eastAsia="zh-CN"/>
        </w:rPr>
      </w:pPr>
      <w:r>
        <w:rPr>
          <w:rFonts w:hint="eastAsia" w:eastAsia="宋体"/>
          <w:sz w:val="18"/>
          <w:szCs w:val="18"/>
          <w:lang w:val="en-US" w:eastAsia="zh-CN"/>
        </w:rPr>
        <w:t>4、设置进程在内核(</w:t>
      </w:r>
      <w:r>
        <w:rPr>
          <w:rFonts w:hint="eastAsia" w:ascii="Times New Roman" w:hAnsi="Times New Roman" w:eastAsia="宋体" w:cs="宋体"/>
          <w:kern w:val="2"/>
          <w:sz w:val="18"/>
          <w:szCs w:val="18"/>
          <w:lang w:val="en-US" w:eastAsia="zh-CN" w:bidi="ar-SA"/>
        </w:rPr>
        <w:t>将来</w:t>
      </w:r>
      <w:r>
        <w:rPr>
          <w:rFonts w:hint="eastAsia" w:eastAsia="宋体"/>
          <w:sz w:val="18"/>
          <w:szCs w:val="18"/>
          <w:lang w:val="en-US" w:eastAsia="zh-CN"/>
        </w:rPr>
        <w:t>也包括用户态)正常运行和调度所需的中断帧和执行上下文(copy_thread 函数);</w:t>
      </w:r>
    </w:p>
    <w:p>
      <w:pPr>
        <w:rPr>
          <w:rFonts w:hint="eastAsia" w:eastAsia="宋体"/>
          <w:sz w:val="18"/>
          <w:szCs w:val="18"/>
          <w:lang w:val="en-US" w:eastAsia="zh-CN"/>
        </w:rPr>
      </w:pPr>
      <w:r>
        <w:rPr>
          <w:rFonts w:hint="eastAsia" w:eastAsia="宋体"/>
          <w:sz w:val="18"/>
          <w:szCs w:val="18"/>
          <w:lang w:val="en-US" w:eastAsia="zh-CN"/>
        </w:rPr>
        <w:t>5、把设置好的进程控制块放入hash_list 和 proc_list 两个全局进程链表中;</w:t>
      </w:r>
    </w:p>
    <w:p>
      <w:pPr>
        <w:rPr>
          <w:rFonts w:hint="eastAsia" w:eastAsia="宋体"/>
          <w:sz w:val="18"/>
          <w:szCs w:val="18"/>
          <w:lang w:val="en-US" w:eastAsia="zh-CN"/>
        </w:rPr>
      </w:pPr>
      <w:r>
        <w:rPr>
          <w:rFonts w:hint="eastAsia" w:eastAsia="宋体"/>
          <w:sz w:val="18"/>
          <w:szCs w:val="18"/>
          <w:lang w:val="en-US" w:eastAsia="zh-CN"/>
        </w:rPr>
        <w:t>6、自此,进程已经准备好执行了,把进程状态设置为“就绪”态;</w:t>
      </w:r>
    </w:p>
    <w:p>
      <w:pPr>
        <w:rPr>
          <w:rFonts w:hint="eastAsia" w:eastAsia="宋体"/>
          <w:sz w:val="18"/>
          <w:szCs w:val="18"/>
          <w:lang w:val="en-US" w:eastAsia="zh-CN"/>
        </w:rPr>
      </w:pPr>
      <w:r>
        <w:rPr>
          <w:rFonts w:hint="eastAsia" w:eastAsia="宋体"/>
          <w:sz w:val="18"/>
          <w:szCs w:val="18"/>
          <w:lang w:val="en-US" w:eastAsia="zh-CN"/>
        </w:rPr>
        <w:t>7、设置返回码为子进程的 id 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do_execve：（kern/process/proc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  <w:lang w:val="en-US" w:eastAsia="zh-CN"/>
        </w:rPr>
        <w:t xml:space="preserve">  652 </w:t>
      </w:r>
      <w:r>
        <w:rPr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）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  <w:lang w:eastAsia="zh-CN"/>
        </w:rPr>
        <w:t>：</w:t>
      </w:r>
      <w:r>
        <w:drawing>
          <wp:inline distT="0" distB="0" distL="114300" distR="114300">
            <wp:extent cx="5272405" cy="2044065"/>
            <wp:effectExtent l="0" t="0" r="635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jc w:val="left"/>
        <w:rPr>
          <w:rFonts w:hint="default" w:ascii="&amp;quot" w:hAnsi="&amp;quot" w:eastAsia="&amp;quot" w:cs="&amp;quot"/>
          <w:i w:val="0"/>
          <w:caps w:val="0"/>
          <w:color w:val="4D4D4D"/>
          <w:spacing w:val="0"/>
          <w:sz w:val="19"/>
          <w:szCs w:val="19"/>
          <w:u w:val="none"/>
        </w:rPr>
      </w:pPr>
      <w:r>
        <w:rPr>
          <w:rFonts w:hint="default" w:ascii="&amp;quot" w:hAnsi="&amp;quot" w:eastAsia="&amp;quot" w:cs="&amp;quot"/>
          <w:i w:val="0"/>
          <w:caps w:val="0"/>
          <w:color w:val="4D4D4D"/>
          <w:spacing w:val="0"/>
          <w:sz w:val="19"/>
          <w:szCs w:val="19"/>
          <w:u w:val="none"/>
        </w:rPr>
        <w:t>首先为加载新的执行码做好用户态内存空间清空准备。之后就是调用。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do_wait函数：（kern/process/proc.c，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698）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  <w:lang w:eastAsia="zh-CN"/>
        </w:rPr>
        <w:t>：</w:t>
      </w:r>
    </w:p>
    <w:p>
      <w:r>
        <w:drawing>
          <wp:inline distT="0" distB="0" distL="114300" distR="114300">
            <wp:extent cx="5270500" cy="2456180"/>
            <wp:effectExtent l="0" t="0" r="2540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2405" cy="685800"/>
            <wp:effectExtent l="0" t="0" r="63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jc w:val="left"/>
        <w:rPr>
          <w:rFonts w:hint="eastAsia" w:ascii="Times New Roman" w:hAnsi="Times New Roman" w:eastAsia="宋体" w:cs="宋体"/>
          <w:kern w:val="2"/>
          <w:sz w:val="18"/>
          <w:szCs w:val="18"/>
          <w:lang w:val="en-US" w:eastAsia="zh-CN" w:bidi="ar-SA"/>
        </w:rPr>
      </w:pPr>
      <w:r>
        <w:rPr>
          <w:rFonts w:hint="eastAsia" w:ascii="Times New Roman" w:hAnsi="Times New Roman" w:eastAsia="宋体" w:cs="宋体"/>
          <w:kern w:val="2"/>
          <w:sz w:val="18"/>
          <w:szCs w:val="18"/>
          <w:lang w:val="en-US" w:eastAsia="zh-CN" w:bidi="ar-SA"/>
        </w:rPr>
        <w:t>当执行wait功能的时候，会调用系统调用SYS_wait，而该系统调用的功能则主要由do_wait函数实现，主要工作就是父进程如何完成对子进程的最后回收工作，具体的功能实现如下：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jc w:val="left"/>
        <w:rPr>
          <w:rFonts w:hint="eastAsia" w:ascii="Times New Roman" w:hAnsi="Times New Roman" w:eastAsia="宋体" w:cs="宋体"/>
          <w:kern w:val="2"/>
          <w:sz w:val="18"/>
          <w:szCs w:val="18"/>
          <w:lang w:val="en-US" w:eastAsia="zh-CN" w:bidi="ar-SA"/>
        </w:rPr>
      </w:pPr>
      <w:r>
        <w:rPr>
          <w:rFonts w:hint="eastAsia" w:ascii="Times New Roman" w:hAnsi="Times New Roman" w:eastAsia="宋体" w:cs="宋体"/>
          <w:kern w:val="2"/>
          <w:sz w:val="18"/>
          <w:szCs w:val="18"/>
          <w:lang w:val="en-US" w:eastAsia="zh-CN" w:bidi="ar-SA"/>
        </w:rPr>
        <w:t>1、 如果 pid!=0，表示只找一个进程 id 号为 pid 的退出状态的子进程，否则找任意一个处于退出状态的子进程;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jc w:val="left"/>
        <w:rPr>
          <w:rFonts w:hint="eastAsia" w:ascii="Times New Roman" w:hAnsi="Times New Roman" w:eastAsia="宋体" w:cs="宋体"/>
          <w:kern w:val="2"/>
          <w:sz w:val="18"/>
          <w:szCs w:val="18"/>
          <w:lang w:val="en-US" w:eastAsia="zh-CN" w:bidi="ar-SA"/>
        </w:rPr>
      </w:pPr>
      <w:r>
        <w:rPr>
          <w:rFonts w:hint="eastAsia" w:ascii="Times New Roman" w:hAnsi="Times New Roman" w:eastAsia="宋体" w:cs="宋体"/>
          <w:kern w:val="2"/>
          <w:sz w:val="18"/>
          <w:szCs w:val="18"/>
          <w:lang w:val="en-US" w:eastAsia="zh-CN" w:bidi="ar-SA"/>
        </w:rPr>
        <w:t>2、 如果此子进程的执行状态不为PROC_ZOMBIE，表明此子进程还没有退出，则当前进程设置执行状态为PROC_SLEEPING（睡眠），睡眠原因为WT_CHILD(即等待子进程退出)，调用schedule()函数选择新的进程执行，自己睡眠等待，如果被唤醒，则重复跳回步骤 1 处执行;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jc w:val="left"/>
        <w:rPr>
          <w:rFonts w:hint="eastAsia" w:ascii="Times New Roman" w:hAnsi="Times New Roman" w:eastAsia="宋体" w:cs="宋体"/>
          <w:kern w:val="2"/>
          <w:sz w:val="18"/>
          <w:szCs w:val="18"/>
          <w:lang w:val="en-US" w:eastAsia="zh-CN" w:bidi="ar-SA"/>
        </w:rPr>
      </w:pPr>
      <w:r>
        <w:rPr>
          <w:rFonts w:hint="eastAsia" w:ascii="Times New Roman" w:hAnsi="Times New Roman" w:eastAsia="宋体" w:cs="宋体"/>
          <w:kern w:val="2"/>
          <w:sz w:val="18"/>
          <w:szCs w:val="18"/>
          <w:lang w:val="en-US" w:eastAsia="zh-CN" w:bidi="ar-SA"/>
        </w:rPr>
        <w:t>3、 如果此子进程的执行状态为 PROC_ZOMBIE，表明此子进程处于退出状态，需要当前进程(即子进程的父进程)完成对子进程的最终回收工作，即首先把子进程控制块从两个进程队列proc_list和hash_list中删除，并释放子进程的内核堆栈和进程控制块。自此，子进程才彻底地结束了它的执行过程，它所占用的所有资源均已释放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</w:rPr>
        <w:t>do_exit函数：（kern/process/proc.c，448）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19"/>
          <w:szCs w:val="19"/>
          <w:u w:val="none"/>
          <w:shd w:val="clear" w:fill="FFFFFF"/>
          <w:lang w:eastAsia="zh-CN"/>
        </w:rPr>
        <w:t>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jc w:val="left"/>
        <w:rPr>
          <w:rFonts w:hint="eastAsia" w:eastAsia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182495"/>
            <wp:effectExtent l="0" t="0" r="635" b="1206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308100"/>
            <wp:effectExtent l="0" t="0" r="1905" b="254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b/>
          <w:bCs/>
          <w:sz w:val="44"/>
          <w:szCs w:val="44"/>
          <w:lang w:val="en-US" w:eastAsia="zh-CN"/>
        </w:rPr>
        <w:t>实验六:</w:t>
      </w:r>
      <w:r>
        <w:rPr>
          <w:rFonts w:hint="eastAsia" w:eastAsia="宋体"/>
          <w:b/>
          <w:bCs/>
          <w:sz w:val="44"/>
          <w:szCs w:val="44"/>
          <w:lang w:val="en-US" w:eastAsia="zh-CN"/>
        </w:rPr>
        <w:tab/>
      </w:r>
      <w:r>
        <w:rPr>
          <w:rFonts w:hint="eastAsia" w:eastAsia="宋体"/>
          <w:b/>
          <w:bCs/>
          <w:sz w:val="44"/>
          <w:szCs w:val="44"/>
          <w:lang w:val="en-US" w:eastAsia="zh-CN"/>
        </w:rPr>
        <w:t>调度器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>实验目的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</w:t>
      </w:r>
      <w:r>
        <w:rPr>
          <w:rFonts w:hint="eastAsia" w:eastAsia="宋体"/>
          <w:sz w:val="28"/>
          <w:szCs w:val="28"/>
          <w:lang w:val="en-US" w:eastAsia="zh-CN"/>
        </w:rPr>
        <w:t xml:space="preserve">理解操作系统的调度管理机制 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</w:t>
      </w:r>
      <w:r>
        <w:rPr>
          <w:rFonts w:hint="eastAsia" w:eastAsia="宋体"/>
          <w:sz w:val="28"/>
          <w:szCs w:val="28"/>
          <w:lang w:val="en-US" w:eastAsia="zh-CN"/>
        </w:rPr>
        <w:t>熟悉</w:t>
      </w:r>
      <w:r>
        <w:rPr>
          <w:rFonts w:hint="eastAsia" w:eastAsia="宋体"/>
          <w:sz w:val="28"/>
          <w:szCs w:val="28"/>
          <w:lang w:val="en-US" w:eastAsia="zh-CN"/>
        </w:rPr>
        <w:tab/>
      </w:r>
      <w:r>
        <w:rPr>
          <w:rFonts w:hint="eastAsia" w:eastAsia="宋体"/>
          <w:sz w:val="28"/>
          <w:szCs w:val="28"/>
          <w:lang w:val="en-US" w:eastAsia="zh-CN"/>
        </w:rPr>
        <w:t>ucore</w:t>
      </w:r>
      <w:r>
        <w:rPr>
          <w:rFonts w:hint="eastAsia" w:eastAsia="宋体"/>
          <w:sz w:val="28"/>
          <w:szCs w:val="28"/>
          <w:lang w:val="en-US" w:eastAsia="zh-CN"/>
        </w:rPr>
        <w:tab/>
      </w:r>
      <w:r>
        <w:rPr>
          <w:rFonts w:hint="eastAsia" w:eastAsia="宋体"/>
          <w:sz w:val="28"/>
          <w:szCs w:val="28"/>
          <w:lang w:val="en-US" w:eastAsia="zh-CN"/>
        </w:rPr>
        <w:t>的系统调度器框架，以及缺省的Round-Robin</w:t>
      </w:r>
      <w:r>
        <w:rPr>
          <w:rFonts w:hint="eastAsia" w:eastAsia="宋体"/>
          <w:sz w:val="28"/>
          <w:szCs w:val="28"/>
          <w:lang w:val="en-US" w:eastAsia="zh-CN"/>
        </w:rPr>
        <w:tab/>
      </w:r>
      <w:r>
        <w:rPr>
          <w:rFonts w:hint="eastAsia" w:eastAsia="宋体"/>
          <w:sz w:val="28"/>
          <w:szCs w:val="28"/>
          <w:lang w:val="en-US" w:eastAsia="zh-CN"/>
        </w:rPr>
        <w:t>调度算法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 w:eastAsia="宋体"/>
          <w:sz w:val="28"/>
          <w:szCs w:val="28"/>
          <w:lang w:val="en-US" w:eastAsia="zh-CN"/>
        </w:rPr>
        <w:t>基于调度器框架实现一个(Stride</w:t>
      </w:r>
      <w:r>
        <w:rPr>
          <w:rFonts w:hint="eastAsia" w:eastAsia="宋体"/>
          <w:sz w:val="28"/>
          <w:szCs w:val="28"/>
          <w:lang w:val="en-US" w:eastAsia="zh-CN"/>
        </w:rPr>
        <w:tab/>
      </w:r>
      <w:r>
        <w:rPr>
          <w:rFonts w:hint="eastAsia" w:eastAsia="宋体"/>
          <w:sz w:val="28"/>
          <w:szCs w:val="28"/>
          <w:lang w:val="en-US" w:eastAsia="zh-CN"/>
        </w:rPr>
        <w:t>Scheduling)调度算法来替换缺省的调度算法</w:t>
      </w:r>
    </w:p>
    <w:p>
      <w:pPr>
        <w:rPr>
          <w:rFonts w:hint="eastAsia" w:eastAsia="宋体"/>
          <w:b/>
          <w:bCs/>
          <w:sz w:val="28"/>
          <w:szCs w:val="28"/>
          <w:lang w:val="en-US" w:eastAsia="zh-CN"/>
        </w:rPr>
      </w:pPr>
      <w:r>
        <w:rPr>
          <w:rFonts w:hint="eastAsia" w:eastAsia="宋体"/>
          <w:b/>
          <w:bCs/>
          <w:sz w:val="28"/>
          <w:szCs w:val="28"/>
          <w:lang w:val="en-US" w:eastAsia="zh-CN"/>
        </w:rPr>
        <w:t>练习0：填写已有实验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t>本实验依赖实验1/2/3/4/5。请把你做的实验2/3/4/5的代码填入本实验中代码中 有“LAB1”/“LAB2”/“LAB3”/“LAB4”“LAB5”的注释相应部分。并确保编译通过。注意：为了能够 正确执行lab6的测试应用程序，可能需对已完成的实验1/2/3/4/5的代码进行进一步改进。</w:t>
      </w:r>
    </w:p>
    <w:p>
      <w:pPr>
        <w:rPr>
          <w:rFonts w:hint="eastAsia" w:eastAsia="宋体"/>
          <w:b/>
          <w:bCs/>
          <w:sz w:val="28"/>
          <w:szCs w:val="28"/>
          <w:lang w:val="en-US" w:eastAsia="zh-CN"/>
        </w:rPr>
      </w:pPr>
      <w:r>
        <w:rPr>
          <w:rFonts w:hint="eastAsia" w:eastAsia="宋体"/>
          <w:b/>
          <w:bCs/>
          <w:sz w:val="28"/>
          <w:szCs w:val="28"/>
          <w:lang w:val="en-US" w:eastAsia="zh-CN"/>
        </w:rPr>
        <w:t>练习1:</w:t>
      </w:r>
      <w:r>
        <w:rPr>
          <w:rFonts w:hint="eastAsia" w:eastAsia="宋体"/>
          <w:b/>
          <w:bCs/>
          <w:sz w:val="28"/>
          <w:szCs w:val="28"/>
          <w:lang w:val="en-US" w:eastAsia="zh-CN"/>
        </w:rPr>
        <w:tab/>
      </w:r>
      <w:r>
        <w:rPr>
          <w:rFonts w:hint="eastAsia" w:eastAsia="宋体"/>
          <w:b/>
          <w:bCs/>
          <w:sz w:val="28"/>
          <w:szCs w:val="28"/>
          <w:lang w:val="en-US" w:eastAsia="zh-CN"/>
        </w:rPr>
        <w:t>使用</w:t>
      </w:r>
      <w:r>
        <w:rPr>
          <w:rFonts w:hint="eastAsia" w:eastAsia="宋体"/>
          <w:b/>
          <w:bCs/>
          <w:sz w:val="28"/>
          <w:szCs w:val="28"/>
          <w:lang w:val="en-US" w:eastAsia="zh-CN"/>
        </w:rPr>
        <w:tab/>
      </w:r>
      <w:r>
        <w:rPr>
          <w:rFonts w:hint="eastAsia" w:eastAsia="宋体"/>
          <w:b/>
          <w:bCs/>
          <w:sz w:val="28"/>
          <w:szCs w:val="28"/>
          <w:lang w:val="en-US" w:eastAsia="zh-CN"/>
        </w:rPr>
        <w:t>Round</w:t>
      </w:r>
      <w:r>
        <w:rPr>
          <w:rFonts w:hint="eastAsia" w:eastAsia="宋体"/>
          <w:b/>
          <w:bCs/>
          <w:sz w:val="28"/>
          <w:szCs w:val="28"/>
          <w:lang w:val="en-US" w:eastAsia="zh-CN"/>
        </w:rPr>
        <w:tab/>
      </w:r>
      <w:r>
        <w:rPr>
          <w:rFonts w:hint="eastAsia" w:eastAsia="宋体"/>
          <w:b/>
          <w:bCs/>
          <w:sz w:val="28"/>
          <w:szCs w:val="28"/>
          <w:lang w:val="en-US" w:eastAsia="zh-CN"/>
        </w:rPr>
        <w:t>Robin</w:t>
      </w:r>
      <w:r>
        <w:rPr>
          <w:rFonts w:hint="eastAsia" w:eastAsia="宋体"/>
          <w:b/>
          <w:bCs/>
          <w:sz w:val="28"/>
          <w:szCs w:val="28"/>
          <w:lang w:val="en-US" w:eastAsia="zh-CN"/>
        </w:rPr>
        <w:tab/>
      </w:r>
      <w:r>
        <w:rPr>
          <w:rFonts w:hint="eastAsia" w:eastAsia="宋体"/>
          <w:b/>
          <w:bCs/>
          <w:sz w:val="28"/>
          <w:szCs w:val="28"/>
          <w:lang w:val="en-US" w:eastAsia="zh-CN"/>
        </w:rPr>
        <w:t>调度算法（不需要编码）</w:t>
      </w:r>
    </w:p>
    <w:p>
      <w:pPr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请理解并分析sched_calss中各个函数指针的用法，并接合Round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>Robin</w:t>
      </w:r>
      <w:r>
        <w:rPr>
          <w:rFonts w:hint="eastAsia" w:eastAsia="宋体"/>
          <w:sz w:val="24"/>
          <w:szCs w:val="24"/>
          <w:lang w:val="en-US" w:eastAsia="zh-CN"/>
        </w:rPr>
        <w:tab/>
      </w:r>
      <w:r>
        <w:rPr>
          <w:rFonts w:hint="eastAsia" w:eastAsia="宋体"/>
          <w:sz w:val="24"/>
          <w:szCs w:val="24"/>
          <w:lang w:val="en-US" w:eastAsia="zh-CN"/>
        </w:rPr>
        <w:t>调度算法描 ucore的调度执行过程 请在实验报告中简要说明如何设计实现”多级反馈队列调度算法“，给出概要设计，鼓励给 出详细设计</w:t>
      </w:r>
    </w:p>
    <w:p>
      <w:pPr>
        <w:rPr>
          <w:rFonts w:hint="eastAsia" w:eastAsia="宋体"/>
          <w:sz w:val="24"/>
          <w:szCs w:val="24"/>
          <w:lang w:val="en-US" w:eastAsia="zh-CN"/>
        </w:rPr>
      </w:pPr>
    </w:p>
    <w:p>
      <w:pP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Round Robin调度算法（简称RR，轮转调度）的调度思想是让所有 runnable 态的进程分时轮流使用 CPU 时间。调度器维护当前 runnable进程的有序运行队列。当前进程的时间片用完之后,调度器将当前进程放置到运行队列的尾部，再从其头部取出进程进行调度。</w:t>
      </w:r>
    </w:p>
    <w:p>
      <w:pP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首先，本实验中的调度都是基于调度类的成员函数实现的，相关定义在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（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  <w:lang w:val="en-US" w:eastAsia="zh-CN"/>
        </w:rPr>
        <w:t>lab6_result/</w:t>
      </w: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kern/schedule/sched.h，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  <w:lang w:val="en-US" w:eastAsia="zh-CN"/>
        </w:rPr>
        <w:t>17</w:t>
      </w: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），定义了几个成员函数。</w:t>
      </w:r>
    </w:p>
    <w:p>
      <w:r>
        <w:drawing>
          <wp:inline distT="0" distB="0" distL="114300" distR="114300">
            <wp:extent cx="5269230" cy="2566035"/>
            <wp:effectExtent l="0" t="0" r="381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Init：</w:t>
      </w: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是初始化环节，初始化rq的进程队列，并将其进程数量置零。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其中，struct run_queue的定义如下：（kern/schedule/sched.h，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  <w:lang w:val="en-US" w:eastAsia="zh-CN"/>
        </w:rPr>
        <w:t>39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行）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  <w:lang w:val="en-US" w:eastAsia="zh-CN"/>
        </w:rPr>
        <w:t>;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  <w:lang w:val="en-US" w:eastAsia="zh-CN"/>
        </w:rPr>
      </w:pPr>
    </w:p>
    <w:p/>
    <w:p>
      <w:pPr>
        <w:rPr>
          <w:rFonts w:hint="default"/>
        </w:rPr>
      </w:pPr>
      <w:r>
        <w:drawing>
          <wp:inline distT="0" distB="0" distL="114300" distR="114300">
            <wp:extent cx="3002280" cy="1066800"/>
            <wp:effectExtent l="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enqueue：</w:t>
      </w: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是一个进程入队的操作：进程队列是一个双向链表，一个进程加入队列的时候，会将其加入到队列的第一位，并给它初始数量的时间片；并更新队列的进程数量。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dequeue：</w:t>
      </w: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从就绪队列中取出这个进程，并将其调用list_del_init删除。同时，进程数量减一。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pick_next：</w:t>
      </w: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通过list_next函数的调用，会从队尾选择一个进程，代表当前应该去执行的那个进程。如果选不出来有处在就绪状态的进程，那么返回NULL，并将执行权交给内核线程idle，idle的功能是不断调用schedule，直到整个系统出现下一个可以执行的进程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  <w:lang w:val="en-US" w:eastAsia="zh-CN"/>
        </w:rPr>
        <w:t>第五部分：proc_tick：产生时钟中断的时候，会触发tick函数的调用，对应于上图中调度点的第六种情况。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在schedule初始化的时候，需要填写一个初始化信息，那么这里就填上我们所实现的类函数，那么系统就可以按照这个方式去执行了。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调度初始化的函数sched_init被定义在（kern/schedule/sched.c，45行）：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jc w:val="left"/>
        <w:rPr>
          <w:rFonts w:hint="default" w:ascii="&amp;quot" w:hAnsi="&amp;quot" w:eastAsia="&amp;quot" w:cs="&amp;quot"/>
          <w:i w:val="0"/>
          <w:caps w:val="0"/>
          <w:color w:val="000000"/>
          <w:spacing w:val="0"/>
          <w:sz w:val="19"/>
          <w:szCs w:val="19"/>
          <w:u w:val="none"/>
        </w:rPr>
      </w:pPr>
      <w:r>
        <w:rPr>
          <w:rFonts w:hint="default" w:ascii="&amp;quot" w:hAnsi="&amp;quot" w:eastAsia="&amp;quot" w:cs="&amp;quot"/>
          <w:i w:val="0"/>
          <w:caps w:val="0"/>
          <w:color w:val="000000"/>
          <w:spacing w:val="0"/>
          <w:sz w:val="19"/>
          <w:szCs w:val="19"/>
          <w:u w:val="none"/>
        </w:rPr>
        <w:t>如下所示，将sched_class设置为刚刚定义的类名，就可以完成初始化绑定。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jc w:val="left"/>
        <w:rPr>
          <w:rFonts w:hint="default" w:ascii="&amp;quot" w:hAnsi="&amp;quot" w:eastAsia="&amp;quot" w:cs="&amp;quot"/>
          <w:i w:val="0"/>
          <w:caps w:val="0"/>
          <w:color w:val="000000"/>
          <w:spacing w:val="0"/>
          <w:sz w:val="19"/>
          <w:szCs w:val="19"/>
          <w:u w:val="none"/>
        </w:rPr>
      </w:pPr>
      <w:r>
        <w:drawing>
          <wp:inline distT="0" distB="0" distL="114300" distR="114300">
            <wp:extent cx="5269865" cy="1838960"/>
            <wp:effectExtent l="0" t="0" r="3175" b="508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jc w:val="left"/>
        <w:rPr>
          <w:rStyle w:val="4"/>
          <w:rFonts w:hint="default" w:ascii="&amp;quot" w:hAnsi="&amp;quot" w:eastAsia="&amp;quot" w:cs="&amp;quot"/>
          <w:b/>
          <w:i w:val="0"/>
          <w:caps w:val="0"/>
          <w:color w:val="000000"/>
          <w:spacing w:val="0"/>
          <w:sz w:val="19"/>
          <w:szCs w:val="19"/>
          <w:u w:val="no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312" w:lineRule="atLeast"/>
        <w:ind w:left="0" w:right="0" w:firstLine="0"/>
        <w:jc w:val="left"/>
        <w:rPr>
          <w:rFonts w:hint="eastAsia" w:ascii="&amp;quot" w:hAnsi="&amp;quot" w:eastAsia="&amp;quot" w:cs="&amp;quot"/>
          <w:i w:val="0"/>
          <w:caps w:val="0"/>
          <w:color w:val="4D4D4D"/>
          <w:spacing w:val="0"/>
          <w:sz w:val="19"/>
          <w:szCs w:val="19"/>
          <w:u w:val="none"/>
          <w:lang w:val="en-US" w:eastAsia="zh-CN"/>
        </w:rPr>
      </w:pPr>
      <w:r>
        <w:rPr>
          <w:rFonts w:hint="default" w:ascii="&amp;quot" w:hAnsi="&amp;quot" w:eastAsia="&amp;quot" w:cs="&amp;quot"/>
          <w:i w:val="0"/>
          <w:caps w:val="0"/>
          <w:color w:val="4D4D4D"/>
          <w:spacing w:val="0"/>
          <w:sz w:val="19"/>
          <w:szCs w:val="19"/>
          <w:u w:val="none"/>
        </w:rPr>
        <w:t> 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&amp;quo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EA715AC"/>
    <w:multiLevelType w:val="singleLevel"/>
    <w:tmpl w:val="DEA715A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B978D1"/>
    <w:rsid w:val="1FDD0255"/>
    <w:rsid w:val="345971EB"/>
    <w:rsid w:val="3F274AC6"/>
    <w:rsid w:val="417932AE"/>
    <w:rsid w:val="46D36C6D"/>
    <w:rsid w:val="69B33A84"/>
    <w:rsid w:val="71B97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72"/>
      <w:szCs w:val="28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2019-10-28T07:42:00Z</dcterms:created>
  <dc:creator>qzuser</dc:creator>
  <cp:lastModifiedBy>。。。。</cp:lastModifiedBy>
  <dcterms:modified xsi:type="dcterms:W3CDTF">2019-11-05T14:22:34Z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