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6A496" w14:textId="3091AC89" w:rsidR="002A1F20" w:rsidRDefault="000F6A0F" w:rsidP="000F6A0F">
      <w:pPr>
        <w:jc w:val="center"/>
        <w:rPr>
          <w:rFonts w:ascii="微软雅黑" w:eastAsia="微软雅黑" w:hAnsi="微软雅黑"/>
          <w:sz w:val="36"/>
        </w:rPr>
      </w:pPr>
      <w:r w:rsidRPr="000F6A0F">
        <w:rPr>
          <w:rFonts w:ascii="微软雅黑" w:eastAsia="微软雅黑" w:hAnsi="微软雅黑" w:hint="eastAsia"/>
          <w:sz w:val="36"/>
        </w:rPr>
        <w:t>R</w:t>
      </w:r>
      <w:r w:rsidRPr="000F6A0F">
        <w:rPr>
          <w:rFonts w:ascii="微软雅黑" w:eastAsia="微软雅黑" w:hAnsi="微软雅黑"/>
          <w:sz w:val="36"/>
        </w:rPr>
        <w:t>edis</w:t>
      </w:r>
      <w:r w:rsidRPr="000F6A0F">
        <w:rPr>
          <w:rFonts w:ascii="微软雅黑" w:eastAsia="微软雅黑" w:hAnsi="微软雅黑" w:hint="eastAsia"/>
          <w:sz w:val="36"/>
        </w:rPr>
        <w:t>基础</w:t>
      </w:r>
    </w:p>
    <w:p w14:paraId="5F94DF2F" w14:textId="6E707DDE" w:rsidR="000F6A0F" w:rsidRDefault="000F6A0F" w:rsidP="000F6A0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 </w:t>
      </w:r>
      <w:r w:rsidR="00AD25FB">
        <w:rPr>
          <w:rFonts w:ascii="微软雅黑" w:eastAsia="微软雅黑" w:hAnsi="微软雅黑" w:hint="eastAsia"/>
          <w:sz w:val="24"/>
        </w:rPr>
        <w:t>位操作</w:t>
      </w:r>
      <w:r w:rsidR="00320757">
        <w:rPr>
          <w:rFonts w:ascii="微软雅黑" w:eastAsia="微软雅黑" w:hAnsi="微软雅黑" w:hint="eastAsia"/>
          <w:sz w:val="24"/>
        </w:rPr>
        <w:t>：g</w:t>
      </w:r>
      <w:r w:rsidR="00320757">
        <w:rPr>
          <w:rFonts w:ascii="微软雅黑" w:eastAsia="微软雅黑" w:hAnsi="微软雅黑"/>
          <w:sz w:val="24"/>
        </w:rPr>
        <w:t>etbit, setbit, bitcount</w:t>
      </w:r>
    </w:p>
    <w:p w14:paraId="6C999D5D" w14:textId="0F10DFEE" w:rsidR="00320757" w:rsidRPr="00320757" w:rsidRDefault="00320757" w:rsidP="00CB0B6A">
      <w:pPr>
        <w:ind w:firstLineChars="200" w:firstLine="360"/>
        <w:rPr>
          <w:rFonts w:ascii="微软雅黑" w:eastAsia="微软雅黑" w:hAnsi="微软雅黑"/>
          <w:sz w:val="18"/>
        </w:rPr>
      </w:pPr>
      <w:r w:rsidRPr="00320757">
        <w:rPr>
          <w:rFonts w:ascii="微软雅黑" w:eastAsia="微软雅黑" w:hAnsi="微软雅黑" w:hint="eastAsia"/>
          <w:sz w:val="18"/>
        </w:rPr>
        <w:t>使用这些位操作可以非常紧凑地存储bool，1</w:t>
      </w:r>
      <w:r w:rsidRPr="00320757">
        <w:rPr>
          <w:rFonts w:ascii="微软雅黑" w:eastAsia="微软雅黑" w:hAnsi="微软雅黑"/>
          <w:sz w:val="18"/>
        </w:rPr>
        <w:t>00</w:t>
      </w:r>
      <w:r w:rsidRPr="00320757">
        <w:rPr>
          <w:rFonts w:ascii="微软雅黑" w:eastAsia="微软雅黑" w:hAnsi="微软雅黑" w:hint="eastAsia"/>
          <w:sz w:val="18"/>
        </w:rPr>
        <w:t>万bits=1</w:t>
      </w:r>
      <w:r w:rsidRPr="00320757">
        <w:rPr>
          <w:rFonts w:ascii="微软雅黑" w:eastAsia="微软雅黑" w:hAnsi="微软雅黑"/>
          <w:sz w:val="18"/>
        </w:rPr>
        <w:t>25KB</w:t>
      </w:r>
    </w:p>
    <w:p w14:paraId="64D7E25C" w14:textId="0D3E7837" w:rsidR="00320757" w:rsidRPr="00320757" w:rsidRDefault="00320757" w:rsidP="00CB0B6A">
      <w:pPr>
        <w:ind w:firstLineChars="200" w:firstLine="360"/>
        <w:rPr>
          <w:rFonts w:ascii="微软雅黑" w:eastAsia="微软雅黑" w:hAnsi="微软雅黑"/>
          <w:sz w:val="18"/>
        </w:rPr>
      </w:pPr>
      <w:r w:rsidRPr="00320757">
        <w:rPr>
          <w:rFonts w:ascii="微软雅黑" w:eastAsia="微软雅黑" w:hAnsi="微软雅黑" w:hint="eastAsia"/>
          <w:sz w:val="18"/>
        </w:rPr>
        <w:t>*如果做进行位操作时，指定的偏移量位置超出了当前的长度，那么R</w:t>
      </w:r>
      <w:r w:rsidRPr="00320757">
        <w:rPr>
          <w:rFonts w:ascii="微软雅黑" w:eastAsia="微软雅黑" w:hAnsi="微软雅黑"/>
          <w:sz w:val="18"/>
        </w:rPr>
        <w:t>edis</w:t>
      </w:r>
      <w:r w:rsidRPr="00320757">
        <w:rPr>
          <w:rFonts w:ascii="微软雅黑" w:eastAsia="微软雅黑" w:hAnsi="微软雅黑" w:hint="eastAsia"/>
          <w:sz w:val="18"/>
        </w:rPr>
        <w:t>会自动分配内存，并且将直到该偏移量位置中间的b</w:t>
      </w:r>
      <w:r w:rsidRPr="00320757">
        <w:rPr>
          <w:rFonts w:ascii="微软雅黑" w:eastAsia="微软雅黑" w:hAnsi="微软雅黑"/>
          <w:sz w:val="18"/>
        </w:rPr>
        <w:t>it</w:t>
      </w:r>
      <w:r w:rsidRPr="00320757">
        <w:rPr>
          <w:rFonts w:ascii="微软雅黑" w:eastAsia="微软雅黑" w:hAnsi="微软雅黑" w:hint="eastAsia"/>
          <w:sz w:val="18"/>
        </w:rPr>
        <w:t>都设为0，所以如果把误偏移量设的很大，会造成内存浪费与服务器阻塞</w:t>
      </w:r>
    </w:p>
    <w:p w14:paraId="52CE49E5" w14:textId="3BD01A82" w:rsidR="00AD25FB" w:rsidRDefault="00320757" w:rsidP="000F6A0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r w:rsidR="00CB0B6A">
        <w:rPr>
          <w:rFonts w:ascii="微软雅黑" w:eastAsia="微软雅黑" w:hAnsi="微软雅黑" w:hint="eastAsia"/>
          <w:sz w:val="24"/>
        </w:rPr>
        <w:t>不支持数据类型嵌套</w:t>
      </w:r>
    </w:p>
    <w:p w14:paraId="3995CF75" w14:textId="0F772790" w:rsidR="00CB0B6A" w:rsidRDefault="00CB0B6A" w:rsidP="00CB0B6A">
      <w:pPr>
        <w:ind w:firstLineChars="200" w:firstLine="360"/>
        <w:rPr>
          <w:rFonts w:ascii="微软雅黑" w:eastAsia="微软雅黑" w:hAnsi="微软雅黑"/>
          <w:sz w:val="18"/>
        </w:rPr>
      </w:pPr>
      <w:r w:rsidRPr="00CB0B6A">
        <w:rPr>
          <w:rFonts w:ascii="微软雅黑" w:eastAsia="微软雅黑" w:hAnsi="微软雅黑" w:hint="eastAsia"/>
          <w:sz w:val="18"/>
        </w:rPr>
        <w:t>R</w:t>
      </w:r>
      <w:r w:rsidRPr="00CB0B6A">
        <w:rPr>
          <w:rFonts w:ascii="微软雅黑" w:eastAsia="微软雅黑" w:hAnsi="微软雅黑"/>
          <w:sz w:val="18"/>
        </w:rPr>
        <w:t>edis</w:t>
      </w:r>
      <w:r w:rsidRPr="00CB0B6A">
        <w:rPr>
          <w:rFonts w:ascii="微软雅黑" w:eastAsia="微软雅黑" w:hAnsi="微软雅黑" w:hint="eastAsia"/>
          <w:sz w:val="18"/>
        </w:rPr>
        <w:t>所有的数据理性都不知道嵌套，比如h</w:t>
      </w:r>
      <w:r w:rsidRPr="00CB0B6A">
        <w:rPr>
          <w:rFonts w:ascii="微软雅黑" w:eastAsia="微软雅黑" w:hAnsi="微软雅黑"/>
          <w:sz w:val="18"/>
        </w:rPr>
        <w:t>ash</w:t>
      </w:r>
      <w:r w:rsidRPr="00CB0B6A">
        <w:rPr>
          <w:rFonts w:ascii="微软雅黑" w:eastAsia="微软雅黑" w:hAnsi="微软雅黑" w:hint="eastAsia"/>
          <w:sz w:val="18"/>
        </w:rPr>
        <w:t>类型存储的键值对必须是字符串；L</w:t>
      </w:r>
      <w:r w:rsidRPr="00CB0B6A">
        <w:rPr>
          <w:rFonts w:ascii="微软雅黑" w:eastAsia="微软雅黑" w:hAnsi="微软雅黑"/>
          <w:sz w:val="18"/>
        </w:rPr>
        <w:t>ist</w:t>
      </w:r>
      <w:r w:rsidRPr="00CB0B6A">
        <w:rPr>
          <w:rFonts w:ascii="微软雅黑" w:eastAsia="微软雅黑" w:hAnsi="微软雅黑" w:hint="eastAsia"/>
          <w:sz w:val="18"/>
        </w:rPr>
        <w:t>类型中存放的对象也必须是S</w:t>
      </w:r>
      <w:r w:rsidRPr="00CB0B6A">
        <w:rPr>
          <w:rFonts w:ascii="微软雅黑" w:eastAsia="微软雅黑" w:hAnsi="微软雅黑"/>
          <w:sz w:val="18"/>
        </w:rPr>
        <w:t>tring</w:t>
      </w:r>
      <w:r w:rsidRPr="00CB0B6A">
        <w:rPr>
          <w:rFonts w:ascii="微软雅黑" w:eastAsia="微软雅黑" w:hAnsi="微软雅黑" w:hint="eastAsia"/>
          <w:sz w:val="18"/>
        </w:rPr>
        <w:t>等等。</w:t>
      </w:r>
    </w:p>
    <w:p w14:paraId="693588F7" w14:textId="4837D353" w:rsidR="00CB0B6A" w:rsidRDefault="00CB0B6A" w:rsidP="00CB0B6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 xml:space="preserve">. </w:t>
      </w:r>
      <w:r w:rsidR="003D07E1">
        <w:rPr>
          <w:rFonts w:ascii="微软雅黑" w:eastAsia="微软雅黑" w:hAnsi="微软雅黑"/>
          <w:sz w:val="24"/>
        </w:rPr>
        <w:t>HSET</w:t>
      </w:r>
      <w:r w:rsidR="003D07E1">
        <w:rPr>
          <w:rFonts w:ascii="微软雅黑" w:eastAsia="微软雅黑" w:hAnsi="微软雅黑" w:hint="eastAsia"/>
          <w:sz w:val="24"/>
        </w:rPr>
        <w:t>命令不区分插入与更新</w:t>
      </w:r>
    </w:p>
    <w:p w14:paraId="20B2F8C9" w14:textId="5820CCBE" w:rsidR="003D07E1" w:rsidRDefault="00B666B9" w:rsidP="00B666B9">
      <w:pPr>
        <w:ind w:firstLineChars="200" w:firstLine="360"/>
        <w:rPr>
          <w:rFonts w:ascii="微软雅黑" w:eastAsia="微软雅黑" w:hAnsi="微软雅黑"/>
          <w:sz w:val="18"/>
        </w:rPr>
      </w:pPr>
      <w:r w:rsidRPr="00B666B9">
        <w:rPr>
          <w:rFonts w:ascii="微软雅黑" w:eastAsia="微软雅黑" w:hAnsi="微软雅黑" w:hint="eastAsia"/>
          <w:sz w:val="18"/>
        </w:rPr>
        <w:t>使用hset时不需要区分插入或是更新，如果想要更新的key不存在，redis会主动创建这个对象</w:t>
      </w:r>
    </w:p>
    <w:p w14:paraId="7D5B8856" w14:textId="5B04B96F" w:rsidR="00B666B9" w:rsidRDefault="00B666B9" w:rsidP="00B666B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4. </w:t>
      </w:r>
      <w:r w:rsidR="00CB4791">
        <w:rPr>
          <w:rFonts w:ascii="微软雅黑" w:eastAsia="微软雅黑" w:hAnsi="微软雅黑" w:hint="eastAsia"/>
          <w:sz w:val="24"/>
        </w:rPr>
        <w:t>L</w:t>
      </w:r>
      <w:r w:rsidR="00CB4791">
        <w:rPr>
          <w:rFonts w:ascii="微软雅黑" w:eastAsia="微软雅黑" w:hAnsi="微软雅黑"/>
          <w:sz w:val="24"/>
        </w:rPr>
        <w:t>ist</w:t>
      </w:r>
      <w:r w:rsidR="00CB4791">
        <w:rPr>
          <w:rFonts w:ascii="微软雅黑" w:eastAsia="微软雅黑" w:hAnsi="微软雅黑" w:hint="eastAsia"/>
          <w:sz w:val="24"/>
        </w:rPr>
        <w:t>类型</w:t>
      </w:r>
    </w:p>
    <w:p w14:paraId="5F4ACA90" w14:textId="1BF8E62B" w:rsidR="00CB4791" w:rsidRPr="00CB4791" w:rsidRDefault="00CB4791" w:rsidP="00CB4791">
      <w:pPr>
        <w:ind w:firstLineChars="200" w:firstLine="360"/>
        <w:rPr>
          <w:rFonts w:ascii="微软雅黑" w:eastAsia="微软雅黑" w:hAnsi="微软雅黑"/>
          <w:sz w:val="18"/>
        </w:rPr>
      </w:pPr>
      <w:r w:rsidRPr="00CB4791">
        <w:rPr>
          <w:rFonts w:ascii="微软雅黑" w:eastAsia="微软雅黑" w:hAnsi="微软雅黑" w:hint="eastAsia"/>
          <w:sz w:val="18"/>
        </w:rPr>
        <w:t>L</w:t>
      </w:r>
      <w:r w:rsidRPr="00CB4791">
        <w:rPr>
          <w:rFonts w:ascii="微软雅黑" w:eastAsia="微软雅黑" w:hAnsi="微软雅黑"/>
          <w:sz w:val="18"/>
        </w:rPr>
        <w:t>ist</w:t>
      </w:r>
      <w:r w:rsidRPr="00CB4791">
        <w:rPr>
          <w:rFonts w:ascii="微软雅黑" w:eastAsia="微软雅黑" w:hAnsi="微软雅黑" w:hint="eastAsia"/>
          <w:sz w:val="18"/>
        </w:rPr>
        <w:t>内部是使用双向链表来实现的，可以快速地向两端添加元素，所以访问的元素越接近两端，速度就越快。</w:t>
      </w:r>
    </w:p>
    <w:p w14:paraId="36A2C575" w14:textId="12017539" w:rsidR="00CB4791" w:rsidRDefault="00CB4791" w:rsidP="00CB4791">
      <w:pPr>
        <w:ind w:firstLineChars="200" w:firstLine="360"/>
        <w:rPr>
          <w:rFonts w:ascii="微软雅黑" w:eastAsia="微软雅黑" w:hAnsi="微软雅黑"/>
          <w:sz w:val="18"/>
        </w:rPr>
      </w:pPr>
      <w:r w:rsidRPr="00CB4791">
        <w:rPr>
          <w:rFonts w:ascii="微软雅黑" w:eastAsia="微软雅黑" w:hAnsi="微软雅黑" w:hint="eastAsia"/>
          <w:sz w:val="18"/>
        </w:rPr>
        <w:t>可以处理一些关系型数据库难以处理的问题，比如社交网站的新鲜事，人们会对大量地最新的1</w:t>
      </w:r>
      <w:r w:rsidRPr="00CB4791">
        <w:rPr>
          <w:rFonts w:ascii="微软雅黑" w:eastAsia="微软雅黑" w:hAnsi="微软雅黑"/>
          <w:sz w:val="18"/>
        </w:rPr>
        <w:t>00</w:t>
      </w:r>
      <w:r w:rsidRPr="00CB4791">
        <w:rPr>
          <w:rFonts w:ascii="微软雅黑" w:eastAsia="微软雅黑" w:hAnsi="微软雅黑" w:hint="eastAsia"/>
          <w:sz w:val="18"/>
        </w:rPr>
        <w:t>个数据进行查询，这时候使用双向链表就很高效</w:t>
      </w:r>
    </w:p>
    <w:p w14:paraId="5CFAD2AA" w14:textId="7553E5A6" w:rsidR="00433309" w:rsidRDefault="00433309" w:rsidP="00CB4791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List类型适合处理很少访问中间元素的情况</w:t>
      </w:r>
    </w:p>
    <w:p w14:paraId="2E9E0AEA" w14:textId="0D410EE6" w:rsidR="00433309" w:rsidRDefault="00433309" w:rsidP="0043330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事务</w:t>
      </w:r>
    </w:p>
    <w:p w14:paraId="13E5430E" w14:textId="028243C9" w:rsidR="00433309" w:rsidRDefault="00433309" w:rsidP="00433309">
      <w:pPr>
        <w:ind w:firstLineChars="200" w:firstLine="360"/>
        <w:rPr>
          <w:rFonts w:ascii="微软雅黑" w:eastAsia="微软雅黑" w:hAnsi="微软雅黑"/>
          <w:sz w:val="18"/>
        </w:rPr>
      </w:pPr>
      <w:r w:rsidRPr="00433309">
        <w:rPr>
          <w:rFonts w:ascii="微软雅黑" w:eastAsia="微软雅黑" w:hAnsi="微软雅黑"/>
          <w:sz w:val="18"/>
        </w:rPr>
        <w:t>Redis</w:t>
      </w:r>
      <w:r w:rsidRPr="00433309">
        <w:rPr>
          <w:rFonts w:ascii="微软雅黑" w:eastAsia="微软雅黑" w:hAnsi="微软雅黑" w:hint="eastAsia"/>
          <w:sz w:val="18"/>
        </w:rPr>
        <w:t>能保证一个事务内的命令依次执行而不被其他命令插入，说明redis的事务更像是mysql事务隔离级别中的s</w:t>
      </w:r>
      <w:r w:rsidRPr="00433309">
        <w:rPr>
          <w:rFonts w:ascii="微软雅黑" w:eastAsia="微软雅黑" w:hAnsi="微软雅黑"/>
          <w:sz w:val="18"/>
        </w:rPr>
        <w:t>erializable</w:t>
      </w:r>
      <w:r w:rsidRPr="00433309">
        <w:rPr>
          <w:rFonts w:ascii="微软雅黑" w:eastAsia="微软雅黑" w:hAnsi="微软雅黑" w:hint="eastAsia"/>
          <w:sz w:val="18"/>
        </w:rPr>
        <w:t>，串行执行</w:t>
      </w:r>
    </w:p>
    <w:p w14:paraId="5A6F2EE4" w14:textId="55B984AD" w:rsidR="008F7C4A" w:rsidRDefault="008F7C4A" w:rsidP="0043330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如果事务中包含有语法错误的命令，redis会做出提示，并且会在用户发出E</w:t>
      </w:r>
      <w:r>
        <w:rPr>
          <w:rFonts w:ascii="微软雅黑" w:eastAsia="微软雅黑" w:hAnsi="微软雅黑"/>
          <w:sz w:val="18"/>
        </w:rPr>
        <w:t>XEC</w:t>
      </w:r>
      <w:r>
        <w:rPr>
          <w:rFonts w:ascii="微软雅黑" w:eastAsia="微软雅黑" w:hAnsi="微软雅黑" w:hint="eastAsia"/>
          <w:sz w:val="18"/>
        </w:rPr>
        <w:t>执行事务时，直接返回错误，不执行事务中的任何一条命令</w:t>
      </w:r>
    </w:p>
    <w:p w14:paraId="4923B571" w14:textId="5036F107" w:rsidR="008F7C4A" w:rsidRDefault="008F7C4A" w:rsidP="0043330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如果事务中包含有运行是错误的命令，redis会在事务执行时做出提示，但是redis不具备事务回滚的功能，事务会继续执行下去，其他正确地命令依然会得到执行</w:t>
      </w:r>
    </w:p>
    <w:p w14:paraId="66C97481" w14:textId="33C4FFA4" w:rsidR="008F7C4A" w:rsidRPr="00B3699D" w:rsidRDefault="00B3699D" w:rsidP="00B3699D">
      <w:pPr>
        <w:rPr>
          <w:rFonts w:ascii="微软雅黑" w:eastAsia="微软雅黑" w:hAnsi="微软雅黑" w:hint="eastAsia"/>
          <w:sz w:val="24"/>
        </w:rPr>
      </w:pPr>
      <w:r w:rsidRPr="00B3699D">
        <w:rPr>
          <w:rFonts w:ascii="微软雅黑" w:eastAsia="微软雅黑" w:hAnsi="微软雅黑"/>
          <w:sz w:val="24"/>
        </w:rPr>
        <w:t>6. watch</w:t>
      </w:r>
      <w:r w:rsidR="00CC56A5">
        <w:rPr>
          <w:rFonts w:ascii="微软雅黑" w:eastAsia="微软雅黑" w:hAnsi="微软雅黑" w:hint="eastAsia"/>
          <w:sz w:val="24"/>
        </w:rPr>
        <w:t>命令</w:t>
      </w:r>
    </w:p>
    <w:p w14:paraId="58B1F1B0" w14:textId="1FFD9D0D" w:rsidR="00B3699D" w:rsidRDefault="00B3699D" w:rsidP="00CC56A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WATCH</w:t>
      </w:r>
      <w:r>
        <w:rPr>
          <w:rFonts w:ascii="微软雅黑" w:eastAsia="微软雅黑" w:hAnsi="微软雅黑" w:hint="eastAsia"/>
          <w:sz w:val="18"/>
        </w:rPr>
        <w:t>命令会监控一个或多个值，一旦被监控的值，在执行了watch以后被修改，那么redis会阻止之后的一个事务的执行；该事务返回失败后，会取消所有变量的watch，后面的任何事务都可以正常执行</w:t>
      </w:r>
    </w:p>
    <w:p w14:paraId="5F7EC42D" w14:textId="50BD9B0C" w:rsidR="00F2423F" w:rsidRPr="00F2423F" w:rsidRDefault="00F2423F" w:rsidP="00CC56A5">
      <w:pPr>
        <w:ind w:firstLine="360"/>
        <w:rPr>
          <w:rFonts w:ascii="微软雅黑" w:eastAsia="微软雅黑" w:hAnsi="微软雅黑" w:hint="eastAsia"/>
          <w:color w:val="FF0000"/>
          <w:sz w:val="18"/>
        </w:rPr>
      </w:pPr>
      <w:r w:rsidRPr="00F2423F">
        <w:rPr>
          <w:rFonts w:ascii="微软雅黑" w:eastAsia="微软雅黑" w:hAnsi="微软雅黑"/>
          <w:color w:val="FF0000"/>
          <w:sz w:val="18"/>
        </w:rPr>
        <w:t>*WATCH</w:t>
      </w:r>
      <w:r w:rsidRPr="00F2423F">
        <w:rPr>
          <w:rFonts w:ascii="微软雅黑" w:eastAsia="微软雅黑" w:hAnsi="微软雅黑" w:hint="eastAsia"/>
          <w:color w:val="FF0000"/>
          <w:sz w:val="18"/>
        </w:rPr>
        <w:t>并不能保证其他客户端不修改这个键值</w:t>
      </w:r>
    </w:p>
    <w:p w14:paraId="5BD895CB" w14:textId="6DC391F3" w:rsidR="00CC56A5" w:rsidRPr="00F2423F" w:rsidRDefault="00CC56A5" w:rsidP="00CC56A5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>7.</w:t>
      </w:r>
      <w:bookmarkStart w:id="0" w:name="_GoBack"/>
      <w:bookmarkEnd w:id="0"/>
    </w:p>
    <w:sectPr w:rsidR="00CC56A5" w:rsidRPr="00F24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2003C" w14:textId="77777777" w:rsidR="006206C7" w:rsidRDefault="006206C7" w:rsidP="000F6A0F">
      <w:r>
        <w:separator/>
      </w:r>
    </w:p>
  </w:endnote>
  <w:endnote w:type="continuationSeparator" w:id="0">
    <w:p w14:paraId="68D29E2C" w14:textId="77777777" w:rsidR="006206C7" w:rsidRDefault="006206C7" w:rsidP="000F6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79804" w14:textId="77777777" w:rsidR="006206C7" w:rsidRDefault="006206C7" w:rsidP="000F6A0F">
      <w:r>
        <w:separator/>
      </w:r>
    </w:p>
  </w:footnote>
  <w:footnote w:type="continuationSeparator" w:id="0">
    <w:p w14:paraId="63881E49" w14:textId="77777777" w:rsidR="006206C7" w:rsidRDefault="006206C7" w:rsidP="000F6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6C"/>
    <w:rsid w:val="000F6A0F"/>
    <w:rsid w:val="00320757"/>
    <w:rsid w:val="003D07E1"/>
    <w:rsid w:val="00431B41"/>
    <w:rsid w:val="00433309"/>
    <w:rsid w:val="00474F7C"/>
    <w:rsid w:val="0054566C"/>
    <w:rsid w:val="005C37F8"/>
    <w:rsid w:val="006206C7"/>
    <w:rsid w:val="007501E6"/>
    <w:rsid w:val="008F7C4A"/>
    <w:rsid w:val="009B7EF7"/>
    <w:rsid w:val="00AD25FB"/>
    <w:rsid w:val="00B3699D"/>
    <w:rsid w:val="00B666B9"/>
    <w:rsid w:val="00CB0B6A"/>
    <w:rsid w:val="00CB4791"/>
    <w:rsid w:val="00CC56A5"/>
    <w:rsid w:val="00D32916"/>
    <w:rsid w:val="00E21F0F"/>
    <w:rsid w:val="00F2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1BD6D"/>
  <w15:chartTrackingRefBased/>
  <w15:docId w15:val="{F445753E-0479-4C67-8633-FA6DE45B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2018-03-27T08:37:00Z</dcterms:created>
  <dcterms:modified xsi:type="dcterms:W3CDTF">2018-03-29T11:24:00Z</dcterms:modified>
</cp:coreProperties>
</file>