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REGISTRO DE ASIGNACIÓN DE TERRITORIO</w:t>
      </w:r>
    </w:p>
    <w:tbl>
      <w:tblPr>
        <w:tblW w:type="dxa" w:w="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000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Año de servicio: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2026</w:t>
            </w:r>
          </w:p>
        </w:tc>
      </w:tr>
    </w:tbl>
    <w:p>
      <w:pPr>
        <w:spacing w:after="160"/>
      </w:pPr>
    </w:p>
    <w:tbl>
      <w:tblPr>
        <w:tblW w:type="dxa" w:w="1052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9"/>
        <w:gridCol w:w="1276"/>
        <w:gridCol w:w="1067"/>
        <w:gridCol w:w="1067"/>
        <w:gridCol w:w="1067"/>
        <w:gridCol w:w="1068"/>
        <w:gridCol w:w="1067"/>
        <w:gridCol w:w="1067"/>
        <w:gridCol w:w="1067"/>
        <w:gridCol w:w="1068"/>
      </w:tblGrid>
      <w:tr>
        <w:trPr>
          <w:tblHeader/>
        </w:trP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Núm. de terr.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Última fecha en que se completó*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</w:tr>
      <w:tr>
        <w:trPr>
          <w:tblHeader/>
        </w:trP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Martinez(Grupo 1)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before="120"/>
      </w:pPr>
      <w:r>
        <w:rPr>
          <w:rFonts w:ascii="Arial" w:cs="Arial" w:eastAsia="Arial" w:hAnsi="Arial"/>
          <w:b w:val="false"/>
          <w:bCs w:val="false"/>
          <w:color w:val="000000"/>
          <w:sz w:val="18"/>
          <w:szCs w:val="18"/>
        </w:rPr>
        <w:t xml:space="preserve">*Cuando comience una nueva página, anote en esta columna la última fecha en que los territorios se completaron.</w:t>
      </w:r>
    </w:p>
    <w:sectPr>
      <w:pgSz w:w="11906" w:h="16838" w:orient="portrait"/>
      <w:pgMar w:top="1080" w:right="720" w:bottom="965" w:left="72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defaultTabStop w:val="720"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paragraph" w:styleId="Caption">
    <w:name w:val="caption"/>
    <w:basedOn w:val="Normal"/>
    <w:next w:val="Normal"/>
    <w:uiPriority w:val="35"/>
    <w:semiHidden/>
    <w:unhideWhenUsed/>
    <w:qFormat/>
    <w:pPr>
      <w:spacing w:after="200"/>
    </w:pPr>
    <w:rPr>
      <w:i/>
      <w:iCs/>
      <w:color w:val="44546A" w:themeColor="dark2"/>
      <w:sz w:val="18"/>
      <w:szCs w:val="18"/>
    </w:rPr>
  </w:style>
  <w:style w:type="paragraph" w:styleId="Bibliography">
    <w:name w:val="Bibliography"/>
    <w:basedOn w:val="Normal"/>
    <w:next w:val="Normal"/>
    <w:uiPriority w:val="37"/>
    <w:unhideWhenUsed/>
  </w:style>
  <w:style w:type="paragraph" w:styleId="TOC1">
    <w:name w:val="toc 1"/>
    <w:basedOn w:val="Normal"/>
    <w:next w:val="Normal"/>
    <w:uiPriority w:val="39"/>
    <w:semiHidden/>
    <w:unhideWhenUsed/>
    <w:pPr>
      <w:spacing w:after="100"/>
    </w:pPr>
  </w:style>
  <w:style w:type="paragraph" w:styleId="TOC2">
    <w:name w:val="toc 2"/>
    <w:basedOn w:val="Normal"/>
    <w:next w:val="Normal"/>
    <w:uiPriority w:val="39"/>
    <w:semiHidden/>
    <w:unhideWhenUsed/>
    <w:pPr>
      <w:spacing w:after="100"/>
      <w:ind w:left="200"/>
    </w:pPr>
  </w:style>
  <w:style w:type="paragraph" w:styleId="TOC3">
    <w:name w:val="toc 3"/>
    <w:basedOn w:val="Normal"/>
    <w:next w:val="Normal"/>
    <w:uiPriority w:val="39"/>
    <w:semiHidden/>
    <w:unhideWhenUsed/>
    <w:pPr>
      <w:spacing w:after="100"/>
      <w:ind w:left="400"/>
    </w:pPr>
  </w:style>
  <w:style w:type="paragraph" w:styleId="TOC4">
    <w:name w:val="toc 4"/>
    <w:basedOn w:val="Normal"/>
    <w:next w:val="Normal"/>
    <w:uiPriority w:val="39"/>
    <w:semiHidden/>
    <w:unhideWhenUsed/>
    <w:pPr>
      <w:spacing w:after="100"/>
      <w:ind w:left="600"/>
    </w:pPr>
  </w:style>
  <w:style w:type="paragraph" w:styleId="TOC5">
    <w:name w:val="toc 5"/>
    <w:basedOn w:val="Normal"/>
    <w:next w:val="Normal"/>
    <w:uiPriority w:val="39"/>
    <w:semiHidden/>
    <w:unhideWhenUsed/>
    <w:pPr>
      <w:spacing w:after="100"/>
      <w:ind w:left="800"/>
    </w:pPr>
  </w:style>
  <w:style w:type="paragraph" w:styleId="TOC6">
    <w:name w:val="toc 6"/>
    <w:basedOn w:val="Normal"/>
    <w:next w:val="Normal"/>
    <w:uiPriority w:val="39"/>
    <w:semiHidden/>
    <w:unhideWhenUsed/>
    <w:pPr>
      <w:spacing w:after="100"/>
      <w:ind w:left="1000"/>
    </w:pPr>
  </w:style>
  <w:style w:type="paragraph" w:styleId="TOC7">
    <w:name w:val="toc 7"/>
    <w:basedOn w:val="Normal"/>
    <w:next w:val="Normal"/>
    <w:uiPriority w:val="39"/>
    <w:semiHidden/>
    <w:unhideWhenUsed/>
    <w:pPr>
      <w:spacing w:after="100"/>
      <w:ind w:left="1200"/>
    </w:pPr>
  </w:style>
  <w:style w:type="paragraph" w:styleId="TOC8">
    <w:name w:val="toc 8"/>
    <w:basedOn w:val="Normal"/>
    <w:next w:val="Normal"/>
    <w:uiPriority w:val="39"/>
    <w:semiHidden/>
    <w:unhideWhenUsed/>
    <w:pPr>
      <w:spacing w:after="100"/>
      <w:ind w:left="1400"/>
    </w:pPr>
  </w:style>
  <w:style w:type="paragraph" w:styleId="TOC9">
    <w:name w:val="toc 9"/>
    <w:basedOn w:val="Normal"/>
    <w:next w:val="Normal"/>
    <w:uiPriority w:val="39"/>
    <w:semiHidden/>
    <w:unhideWhenUsed/>
    <w:pPr>
      <w:spacing w:after="100"/>
      <w:ind w:left="1600"/>
    </w:pPr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character" w:styleId="LineNumber">
    <w:name w:val="line number"/>
    <w:basedOn w:val="DefaultParagraphFont"/>
    <w:uiPriority w:val="99"/>
    <w:semiHidden/>
    <w:unhideWhenUsed/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2026-10-30T16:02:30.054Z</dcterms:created>
  <dcterms:modified xsi:type="dcterms:W3CDTF">2026-10-30T16:02:30.054Z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