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5334000" cy="5334000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is a strong predictor of native rodent presence</w:t>
            </w:r>
            <w:r>
              <w:t xml:space="preserve"> </w:t>
            </w:r>
            <w:r>
              <w:t xml:space="preserve">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2026-08-26T17:12:25Z</dcterms:created>
  <dcterms:modified xsi:type="dcterms:W3CDTF">2026-08-26T17:12:25Z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11</vt:lpwstr>
  </property>
</Properties>
</file>