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06" w:rsidRDefault="000D02D2" w:rsidP="00ED54FF">
      <w:pPr>
        <w:pStyle w:val="Title"/>
        <w:jc w:val="center"/>
        <w:rPr>
          <w:lang w:val="es-419"/>
        </w:rPr>
      </w:pPr>
      <w:r>
        <w:rPr>
          <w:lang w:val="es-419"/>
        </w:rPr>
        <w:t>Cambiar una l</w:t>
      </w:r>
      <w:bookmarkStart w:id="0" w:name="_GoBack"/>
      <w:bookmarkEnd w:id="0"/>
      <w:r w:rsidR="00ED54FF">
        <w:rPr>
          <w:lang w:val="es-419"/>
        </w:rPr>
        <w:t>lanta baja</w:t>
      </w:r>
    </w:p>
    <w:p w:rsidR="00931806" w:rsidRPr="00931806" w:rsidRDefault="00931806" w:rsidP="00931806">
      <w:pPr>
        <w:rPr>
          <w:lang w:val="es-419"/>
        </w:rPr>
      </w:pPr>
    </w:p>
    <w:p w:rsidR="00931806" w:rsidRDefault="00931806" w:rsidP="00931806">
      <w:pPr>
        <w:rPr>
          <w:lang w:val="es-419"/>
        </w:rPr>
      </w:pPr>
    </w:p>
    <w:p w:rsidR="00263F31" w:rsidRPr="00931806" w:rsidRDefault="00931806" w:rsidP="000D02D2">
      <w:pPr>
        <w:tabs>
          <w:tab w:val="left" w:pos="1050"/>
        </w:tabs>
        <w:jc w:val="both"/>
        <w:rPr>
          <w:lang w:val="es-419"/>
        </w:rPr>
      </w:pPr>
      <w:r>
        <w:rPr>
          <w:lang w:val="es-419"/>
        </w:rPr>
        <w:t>Alzaría el vehículo con la gata, mientras un compañero está en el asiento del piloto</w:t>
      </w:r>
      <w:r w:rsidR="00B737CB">
        <w:rPr>
          <w:lang w:val="es-419"/>
        </w:rPr>
        <w:t xml:space="preserve"> con el vehículo encendido, cuidadosamente colocar la gata y levantar el vehículo</w:t>
      </w:r>
      <w:r w:rsidR="000D02D2">
        <w:rPr>
          <w:lang w:val="es-419"/>
        </w:rPr>
        <w:t>, los 3 integrantes deben sostener la llave haciendo contacto con el perno a través de la llanta, mientras que el piloto suavemente acelera el vehículo para que las llantas entren en movimiento, con esa fuerza el perno cederá y será posible seguir los demás pasos para cambiar la llanta.</w:t>
      </w:r>
    </w:p>
    <w:sectPr w:rsidR="00263F31" w:rsidRPr="00931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84"/>
    <w:rsid w:val="000D02D2"/>
    <w:rsid w:val="00103CB5"/>
    <w:rsid w:val="001F70F6"/>
    <w:rsid w:val="00234CCA"/>
    <w:rsid w:val="00263F31"/>
    <w:rsid w:val="00361F79"/>
    <w:rsid w:val="0046624B"/>
    <w:rsid w:val="00931806"/>
    <w:rsid w:val="00954DFC"/>
    <w:rsid w:val="00997B84"/>
    <w:rsid w:val="00B737CB"/>
    <w:rsid w:val="00E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4C05C"/>
  <w15:chartTrackingRefBased/>
  <w15:docId w15:val="{DFF003C8-67AB-46C6-80C2-869091EA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2017-05-20T23:41:00Z</dcterms:created>
  <dcterms:modified xsi:type="dcterms:W3CDTF">2017-05-21T03:06:00Z</dcterms:modified>
</cp:coreProperties>
</file>