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1BD3" w14:textId="77777777" w:rsidR="00A37EC3" w:rsidRDefault="00B33709">
      <w:r>
        <w:t>Whitney DeLong</w:t>
      </w:r>
    </w:p>
    <w:p w14:paraId="39B11F91" w14:textId="25F6A4AC" w:rsidR="00B33709" w:rsidRDefault="00B33709">
      <w:r>
        <w:t>GIS 5577</w:t>
      </w:r>
      <w:r w:rsidR="00A37EC3">
        <w:t xml:space="preserve"> - </w:t>
      </w:r>
      <w:r>
        <w:t>Project Proposal</w:t>
      </w:r>
    </w:p>
    <w:p w14:paraId="3B94D36A" w14:textId="21B6B4C2" w:rsidR="00B33709" w:rsidRDefault="00B33709">
      <w:r>
        <w:t>5 March 2019</w:t>
      </w:r>
    </w:p>
    <w:p w14:paraId="2080768F" w14:textId="48064F38" w:rsidR="00B33709" w:rsidRDefault="00B33709">
      <w:pPr>
        <w:rPr>
          <w:b/>
        </w:rPr>
      </w:pPr>
      <w:r w:rsidRPr="009C0D13">
        <w:rPr>
          <w:b/>
        </w:rPr>
        <w:t>Introduction:</w:t>
      </w:r>
    </w:p>
    <w:p w14:paraId="53F5054D" w14:textId="0A16DA92" w:rsidR="00B33709" w:rsidRDefault="005916D1">
      <w:r>
        <w:t xml:space="preserve">Since Fall 2017 </w:t>
      </w:r>
      <w:r w:rsidR="009C0D13">
        <w:t xml:space="preserve">I have been working on a project that aims to classify </w:t>
      </w:r>
      <w:r>
        <w:t xml:space="preserve">beaver </w:t>
      </w:r>
      <w:r w:rsidR="009C0D13">
        <w:t>wetland areas in the Lake Superior North Shore watershed using object-based image analysis</w:t>
      </w:r>
      <w:r>
        <w:t xml:space="preserve"> (OBIA)</w:t>
      </w:r>
      <w:r w:rsidR="009C0D13">
        <w:t>. The overall goal of the project is to look at 3 years of NAIP (leaf-on) imagery (2008, 2013, 2017) and one year of SAIP (spring, leaf-off) imagery (2009)</w:t>
      </w:r>
      <w:r>
        <w:t xml:space="preserve"> to assess how beaver wetlands are changing over time, and how </w:t>
      </w:r>
      <w:r w:rsidR="00A37EC3">
        <w:t>those changes affect native trout populations in North Shore streams and rivers</w:t>
      </w:r>
      <w:r>
        <w:t xml:space="preserve">. My part of the project has been to create a repeatable OBIA workflow that </w:t>
      </w:r>
      <w:r w:rsidR="00A37EC3">
        <w:t>classifies</w:t>
      </w:r>
      <w:r>
        <w:t xml:space="preserve"> beaver wetlands. The idea is, every time a new imagery dataset is released, the workflow can be applied and results for that year can be obtained with only minor changes to the workflow. The importance of using a database for this is that, given the immense number of polygons in the various wetland datasets and the number of ancillary datasets used to complete the process (vector and high-resolution lidar-derived raster datasets), data management is a constant challenge.</w:t>
      </w:r>
      <w:r>
        <w:t xml:space="preserve"> </w:t>
      </w:r>
      <w:r w:rsidR="00A37EC3">
        <w:t>And e</w:t>
      </w:r>
      <w:r>
        <w:t xml:space="preserve">ach time a new </w:t>
      </w:r>
      <w:r w:rsidR="00A37EC3">
        <w:t xml:space="preserve">beaver wetland </w:t>
      </w:r>
      <w:r>
        <w:t>dataset is created it can be added to the existing database</w:t>
      </w:r>
      <w:r w:rsidR="00A37EC3">
        <w:t>, keeping everything organized.</w:t>
      </w:r>
      <w:r>
        <w:t xml:space="preserve"> Being able to access data quickly and easily for change detection, validation, and publication will be a </w:t>
      </w:r>
      <w:r w:rsidR="00A37EC3">
        <w:t xml:space="preserve">huge </w:t>
      </w:r>
      <w:r>
        <w:t>time saver.</w:t>
      </w:r>
    </w:p>
    <w:p w14:paraId="7235DA65" w14:textId="2E734A31" w:rsidR="00B33709" w:rsidRDefault="00B33709">
      <w:pPr>
        <w:rPr>
          <w:b/>
        </w:rPr>
      </w:pPr>
      <w:r w:rsidRPr="009C0D13">
        <w:rPr>
          <w:b/>
        </w:rPr>
        <w:t>Methods:</w:t>
      </w:r>
    </w:p>
    <w:p w14:paraId="17F217EA" w14:textId="1F797559" w:rsidR="00A37EC3" w:rsidRPr="00A37EC3" w:rsidRDefault="00A37EC3">
      <w:r>
        <w:t xml:space="preserve">At this point, I know that I will use shp2pgsql to load shapefiles into the database. I will explore using raster2pgsql, though I have not used that program yet. As far as I know, these two programs will get me through all the steps I have planned thus far. If it turns out I need more to make my project more robust, I will explore other possibilities. My current thinking is that I will </w:t>
      </w:r>
      <w:proofErr w:type="gramStart"/>
      <w:r>
        <w:t>look into</w:t>
      </w:r>
      <w:proofErr w:type="gramEnd"/>
      <w:r>
        <w:t xml:space="preserve"> doing change detection on beaver wetland polygons, for instance, did beaver ponds get bigger or smaller between 2013 and 2017? </w:t>
      </w:r>
    </w:p>
    <w:p w14:paraId="33B97D71" w14:textId="48AD9F81" w:rsidR="00B33709" w:rsidRPr="009C0D13" w:rsidRDefault="00B33709">
      <w:pPr>
        <w:rPr>
          <w:b/>
        </w:rPr>
      </w:pPr>
      <w:r w:rsidRPr="009C0D13">
        <w:rPr>
          <w:b/>
        </w:rPr>
        <w:t>Expected Results:</w:t>
      </w:r>
    </w:p>
    <w:p w14:paraId="47CCF1B4" w14:textId="3E52886E" w:rsidR="00B33709" w:rsidRDefault="00F51894">
      <w:r>
        <w:t>I expect to create a database that contains the updated National Wetland Inventory polygons (MN DNR)</w:t>
      </w:r>
      <w:r w:rsidR="00AA6041">
        <w:t>, watershed boundaries (NHD)</w:t>
      </w:r>
      <w:r w:rsidR="00ED630A">
        <w:t xml:space="preserve">, </w:t>
      </w:r>
      <w:r>
        <w:t xml:space="preserve">and beaver wetland polygons for </w:t>
      </w:r>
      <w:r w:rsidR="005916D1">
        <w:t>four</w:t>
      </w:r>
      <w:r>
        <w:t xml:space="preserve"> study years: 2008, </w:t>
      </w:r>
      <w:r w:rsidR="005916D1">
        <w:t xml:space="preserve">2009, </w:t>
      </w:r>
      <w:r>
        <w:t xml:space="preserve">2013, and 2017 that I have created. </w:t>
      </w:r>
      <w:r w:rsidR="00ED630A">
        <w:t xml:space="preserve">I will explore other possible methods and results depending on the complexity and amount of time required to complete the </w:t>
      </w:r>
      <w:proofErr w:type="gramStart"/>
      <w:r w:rsidR="00ED630A">
        <w:t>aforementioned steps</w:t>
      </w:r>
      <w:proofErr w:type="gramEnd"/>
      <w:r w:rsidR="00ED630A">
        <w:t xml:space="preserve">. </w:t>
      </w:r>
    </w:p>
    <w:p w14:paraId="5D7C3733" w14:textId="6C0EBA3D" w:rsidR="00B33709" w:rsidRPr="009C0D13" w:rsidRDefault="00B33709">
      <w:pPr>
        <w:rPr>
          <w:b/>
        </w:rPr>
      </w:pPr>
      <w:r w:rsidRPr="009C0D13">
        <w:rPr>
          <w:b/>
        </w:rPr>
        <w:t>Timeline:</w:t>
      </w:r>
    </w:p>
    <w:p w14:paraId="0C0B9BD7" w14:textId="3A537319" w:rsidR="00B33709" w:rsidRDefault="00F51894">
      <w:r>
        <w:t>I have already obtained the NWI data which</w:t>
      </w:r>
      <w:r w:rsidR="00ED630A">
        <w:t xml:space="preserve"> I think</w:t>
      </w:r>
      <w:r>
        <w:t>, based on previous wor</w:t>
      </w:r>
      <w:r w:rsidR="00ED630A">
        <w:t>k</w:t>
      </w:r>
      <w:r>
        <w:t xml:space="preserve">, are ready to be loaded </w:t>
      </w:r>
      <w:r w:rsidR="00ED630A">
        <w:t>in</w:t>
      </w:r>
      <w:r>
        <w:t xml:space="preserve">to a database. Next, I will compile and load the shapefiles created from my OBIA workflow. </w:t>
      </w:r>
      <w:r w:rsidR="005916D1">
        <w:t xml:space="preserve">I will load any ancillary data used for the process as well, however I am not yet sure how I will deal with the raster products or if including imagery will be necessary. </w:t>
      </w:r>
      <w:r w:rsidR="00A37EC3">
        <w:t xml:space="preserve">Including raster products will be limiting as the files are so big. </w:t>
      </w:r>
      <w:r>
        <w:t>I will also include a metadata record explaining how the data were created</w:t>
      </w:r>
      <w:r w:rsidR="000E4E26">
        <w:t xml:space="preserve"> and other necessary information. I plan to be done with the previous steps by the end of spring break. </w:t>
      </w:r>
    </w:p>
    <w:p w14:paraId="10A44855" w14:textId="37CFFA89" w:rsidR="000E4E26" w:rsidRDefault="000E4E26">
      <w:r>
        <w:t xml:space="preserve">After spring break, I will </w:t>
      </w:r>
      <w:r w:rsidR="00ED630A">
        <w:t xml:space="preserve">work on the database schema </w:t>
      </w:r>
      <w:r w:rsidR="009C0D13">
        <w:t xml:space="preserve">(due 3/16) </w:t>
      </w:r>
      <w:r w:rsidR="00ED630A">
        <w:t xml:space="preserve">and finish up any additional things I decide to do with the data. </w:t>
      </w:r>
      <w:r w:rsidR="009C0D13">
        <w:t xml:space="preserve">In the last few weeks of the semester I will work on the final write-up and submit hopefully before the final due date of 5/9. </w:t>
      </w:r>
      <w:bookmarkStart w:id="0" w:name="_GoBack"/>
      <w:bookmarkEnd w:id="0"/>
    </w:p>
    <w:sectPr w:rsidR="000E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C9"/>
    <w:rsid w:val="000E4E26"/>
    <w:rsid w:val="004F43C9"/>
    <w:rsid w:val="005916D1"/>
    <w:rsid w:val="009C0D13"/>
    <w:rsid w:val="00A37EC3"/>
    <w:rsid w:val="00AA6041"/>
    <w:rsid w:val="00B33709"/>
    <w:rsid w:val="00ED630A"/>
    <w:rsid w:val="00F5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15DB"/>
  <w15:chartTrackingRefBased/>
  <w15:docId w15:val="{053D1ACB-0AFA-434D-934B-989BC891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delong</dc:creator>
  <cp:keywords/>
  <dc:description/>
  <cp:lastModifiedBy>whitney delong</cp:lastModifiedBy>
  <cp:revision>1</cp:revision>
  <dcterms:created xsi:type="dcterms:W3CDTF">2019-03-05T18:38:00Z</dcterms:created>
  <dcterms:modified xsi:type="dcterms:W3CDTF">2019-03-05T20:30:00Z</dcterms:modified>
</cp:coreProperties>
</file>