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A4E1" w14:textId="77777777" w:rsidR="00981296" w:rsidRPr="005550D5" w:rsidRDefault="00981296">
      <w:pPr>
        <w:pStyle w:val="TitleCover"/>
        <w:spacing w:after="240"/>
        <w:jc w:val="right"/>
        <w:rPr>
          <w:rFonts w:asciiTheme="minorHAnsi" w:hAnsiTheme="minorHAnsi" w:cstheme="minorHAnsi"/>
          <w:color w:val="000000" w:themeColor="text1"/>
          <w:sz w:val="52"/>
          <w:lang w:eastAsia="zh-CN"/>
        </w:rPr>
      </w:pPr>
      <w:bookmarkStart w:id="0" w:name="_Toc523878296"/>
    </w:p>
    <w:p w14:paraId="5DCDA4E2"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3"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4"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5" w14:textId="77777777" w:rsidR="00981296" w:rsidRPr="005550D5" w:rsidRDefault="00981296">
      <w:pPr>
        <w:rPr>
          <w:rFonts w:asciiTheme="minorHAnsi" w:hAnsiTheme="minorHAnsi" w:cstheme="minorHAnsi"/>
          <w:color w:val="000000" w:themeColor="text1"/>
        </w:rPr>
      </w:pPr>
    </w:p>
    <w:p w14:paraId="5DCDA4E6" w14:textId="090C3A65" w:rsidR="00981296" w:rsidRPr="005550D5" w:rsidRDefault="00E953AC">
      <w:pPr>
        <w:pStyle w:val="a8"/>
        <w:pBdr>
          <w:bottom w:val="single" w:sz="4" w:space="1" w:color="auto"/>
        </w:pBdr>
        <w:jc w:val="right"/>
        <w:rPr>
          <w:rFonts w:asciiTheme="minorHAnsi" w:hAnsiTheme="minorHAnsi" w:cstheme="minorHAnsi"/>
          <w:color w:val="000000" w:themeColor="text1"/>
          <w:sz w:val="40"/>
          <w:szCs w:val="40"/>
          <w:lang w:eastAsia="zh-CN"/>
        </w:rPr>
      </w:pPr>
      <w:r>
        <w:rPr>
          <w:rFonts w:asciiTheme="minorHAnsi" w:hAnsiTheme="minorHAnsi" w:cstheme="minorHAnsi" w:hint="eastAsia"/>
          <w:color w:val="000000" w:themeColor="text1"/>
          <w:sz w:val="40"/>
          <w:szCs w:val="40"/>
          <w:lang w:eastAsia="zh-CN"/>
        </w:rPr>
        <w:t>项目</w:t>
      </w:r>
      <w:r w:rsidR="001F408F">
        <w:rPr>
          <w:rFonts w:asciiTheme="minorHAnsi" w:hAnsiTheme="minorHAnsi" w:cstheme="minorHAnsi" w:hint="eastAsia"/>
          <w:color w:val="000000" w:themeColor="text1"/>
          <w:sz w:val="40"/>
          <w:szCs w:val="40"/>
          <w:lang w:eastAsia="zh-CN"/>
        </w:rPr>
        <w:t>：</w:t>
      </w:r>
      <w:r w:rsidR="00042538" w:rsidRPr="00042538">
        <w:rPr>
          <w:rFonts w:asciiTheme="minorHAnsi" w:hAnsiTheme="minorHAnsi" w:cstheme="minorHAnsi" w:hint="eastAsia"/>
          <w:color w:val="000000" w:themeColor="text1"/>
          <w:sz w:val="40"/>
          <w:szCs w:val="40"/>
          <w:lang w:eastAsia="zh-CN"/>
        </w:rPr>
        <w:t>一种基于分布式技术的永久</w:t>
      </w:r>
      <w:r w:rsidR="00D35218">
        <w:rPr>
          <w:rFonts w:asciiTheme="minorHAnsi" w:hAnsiTheme="minorHAnsi" w:cstheme="minorHAnsi" w:hint="eastAsia"/>
          <w:color w:val="000000" w:themeColor="text1"/>
          <w:sz w:val="40"/>
          <w:szCs w:val="40"/>
          <w:lang w:eastAsia="zh-CN"/>
        </w:rPr>
        <w:t>云</w:t>
      </w:r>
      <w:r w:rsidR="00042538" w:rsidRPr="00042538">
        <w:rPr>
          <w:rFonts w:asciiTheme="minorHAnsi" w:hAnsiTheme="minorHAnsi" w:cstheme="minorHAnsi" w:hint="eastAsia"/>
          <w:color w:val="000000" w:themeColor="text1"/>
          <w:sz w:val="40"/>
          <w:szCs w:val="40"/>
          <w:lang w:eastAsia="zh-CN"/>
        </w:rPr>
        <w:t>存储实现</w:t>
      </w:r>
    </w:p>
    <w:p w14:paraId="5DCDA4E7" w14:textId="60F9B425" w:rsidR="00E953AC" w:rsidRDefault="00D85DC0">
      <w:pPr>
        <w:pStyle w:val="StyleSubtitleCover2TopNoborder"/>
        <w:rPr>
          <w:rFonts w:asciiTheme="minorHAnsi" w:hAnsiTheme="minorHAnsi" w:cstheme="minorHAnsi"/>
          <w:color w:val="000000" w:themeColor="text1"/>
          <w:lang w:val="de-DE" w:eastAsia="zh-CN"/>
        </w:rPr>
      </w:pPr>
      <w:r>
        <w:rPr>
          <w:rFonts w:asciiTheme="minorHAnsi" w:hAnsiTheme="minorHAnsi" w:cstheme="minorHAnsi" w:hint="eastAsia"/>
          <w:color w:val="000000" w:themeColor="text1"/>
          <w:lang w:val="de-DE" w:eastAsia="zh-CN"/>
        </w:rPr>
        <w:t>终稿</w:t>
      </w:r>
    </w:p>
    <w:p w14:paraId="5DCDA4E8" w14:textId="3C1A0FFA" w:rsidR="00981296" w:rsidRPr="005550D5" w:rsidRDefault="00EC6924">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rPr>
        <w:t xml:space="preserve">Version </w:t>
      </w:r>
      <w:r w:rsidR="00D85DC0">
        <w:rPr>
          <w:rFonts w:asciiTheme="minorHAnsi" w:hAnsiTheme="minorHAnsi" w:cstheme="minorHAnsi"/>
          <w:color w:val="000000" w:themeColor="text1"/>
          <w:lang w:val="de-DE" w:eastAsia="zh-CN"/>
        </w:rPr>
        <w:t>4</w:t>
      </w:r>
      <w:r w:rsidR="00F21CA2">
        <w:rPr>
          <w:rFonts w:asciiTheme="minorHAnsi" w:hAnsiTheme="minorHAnsi" w:cstheme="minorHAnsi" w:hint="eastAsia"/>
          <w:color w:val="000000" w:themeColor="text1"/>
          <w:lang w:val="de-DE" w:eastAsia="zh-CN"/>
        </w:rPr>
        <w:t>.</w:t>
      </w:r>
      <w:r w:rsidR="001C1867">
        <w:rPr>
          <w:rFonts w:asciiTheme="minorHAnsi" w:hAnsiTheme="minorHAnsi" w:cstheme="minorHAnsi"/>
          <w:color w:val="000000" w:themeColor="text1"/>
          <w:lang w:val="de-DE" w:eastAsia="zh-CN"/>
        </w:rPr>
        <w:t>3</w:t>
      </w:r>
    </w:p>
    <w:p w14:paraId="5DCDA4E9" w14:textId="4353D8AD" w:rsidR="00C931D7" w:rsidRDefault="00D8106D">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eastAsia="zh-CN"/>
        </w:rPr>
        <w:t>202</w:t>
      </w:r>
      <w:r w:rsidR="00D85DC0">
        <w:rPr>
          <w:rFonts w:asciiTheme="minorHAnsi" w:hAnsiTheme="minorHAnsi" w:cstheme="minorHAnsi"/>
          <w:color w:val="000000" w:themeColor="text1"/>
          <w:lang w:val="de-DE" w:eastAsia="zh-CN"/>
        </w:rPr>
        <w:t>2.01</w:t>
      </w:r>
      <w:r w:rsidR="00F21CA2">
        <w:rPr>
          <w:rFonts w:asciiTheme="minorHAnsi" w:hAnsiTheme="minorHAnsi" w:cstheme="minorHAnsi" w:hint="eastAsia"/>
          <w:color w:val="000000" w:themeColor="text1"/>
          <w:lang w:val="de-DE" w:eastAsia="zh-CN"/>
        </w:rPr>
        <w:t>.</w:t>
      </w:r>
      <w:r w:rsidR="00D85DC0">
        <w:rPr>
          <w:rFonts w:asciiTheme="minorHAnsi" w:hAnsiTheme="minorHAnsi" w:cstheme="minorHAnsi"/>
          <w:color w:val="000000" w:themeColor="text1"/>
          <w:lang w:val="de-DE" w:eastAsia="zh-CN"/>
        </w:rPr>
        <w:t>20</w:t>
      </w:r>
    </w:p>
    <w:p w14:paraId="5DCDA4F7" w14:textId="77777777" w:rsidR="008662A1" w:rsidRPr="005550D5" w:rsidRDefault="008662A1" w:rsidP="00997350">
      <w:pPr>
        <w:pStyle w:val="StyleSubtitleCover2TopNoborder"/>
        <w:ind w:right="1280"/>
        <w:jc w:val="both"/>
        <w:rPr>
          <w:rFonts w:asciiTheme="minorHAnsi" w:hAnsiTheme="minorHAnsi" w:cstheme="minorHAnsi"/>
          <w:color w:val="000000" w:themeColor="text1"/>
          <w:lang w:val="de-DE"/>
        </w:rPr>
      </w:pPr>
    </w:p>
    <w:tbl>
      <w:tblPr>
        <w:tblpPr w:leftFromText="180" w:rightFromText="180" w:vertAnchor="text" w:horzAnchor="page" w:tblpX="4035" w:tblpY="1054"/>
        <w:tblW w:w="0" w:type="auto"/>
        <w:tblCellMar>
          <w:left w:w="0" w:type="dxa"/>
          <w:right w:w="0" w:type="dxa"/>
        </w:tblCellMar>
        <w:tblLook w:val="0420" w:firstRow="1" w:lastRow="0" w:firstColumn="0" w:lastColumn="0" w:noHBand="0" w:noVBand="1"/>
      </w:tblPr>
      <w:tblGrid>
        <w:gridCol w:w="768"/>
        <w:gridCol w:w="3183"/>
      </w:tblGrid>
      <w:tr w:rsidR="00AD1F1C" w:rsidRPr="00EC6924" w14:paraId="341BFB44" w14:textId="77777777" w:rsidTr="00AD1F1C">
        <w:trPr>
          <w:trHeight w:val="584"/>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DC43A6"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b/>
                <w:bCs/>
                <w:color w:val="000000" w:themeColor="text1"/>
                <w:sz w:val="24"/>
                <w:szCs w:val="24"/>
                <w:lang w:eastAsia="zh-CN"/>
              </w:rPr>
              <w:t>项目成员</w:t>
            </w:r>
          </w:p>
        </w:tc>
      </w:tr>
      <w:tr w:rsidR="00AD1F1C" w:rsidRPr="00EC6924" w14:paraId="6291FE1D" w14:textId="77777777" w:rsidTr="00AD1F1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832FE1"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高歌</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D08BDA"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color w:val="000000" w:themeColor="text1"/>
                <w:sz w:val="24"/>
                <w:szCs w:val="24"/>
                <w:lang w:eastAsia="zh-CN"/>
              </w:rPr>
              <w:t>2030416018</w:t>
            </w: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stu.</w:t>
            </w:r>
            <w:r>
              <w:rPr>
                <w:rFonts w:asciiTheme="minorHAnsi" w:hAnsiTheme="minorHAnsi" w:cstheme="minorHAnsi" w:hint="eastAsia"/>
                <w:color w:val="000000" w:themeColor="text1"/>
                <w:sz w:val="24"/>
                <w:szCs w:val="24"/>
                <w:lang w:eastAsia="zh-CN"/>
              </w:rPr>
              <w:t>suda.edu.cn</w:t>
            </w:r>
          </w:p>
        </w:tc>
      </w:tr>
      <w:tr w:rsidR="00AD1F1C" w:rsidRPr="00EC6924" w14:paraId="110C97C3"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CE8929" w14:textId="06CF0A94" w:rsidR="00AD1F1C" w:rsidRPr="00EC6924" w:rsidRDefault="00AD18A9"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70AF94" w14:textId="70B46221" w:rsidR="00AD1F1C" w:rsidRPr="00EC6924" w:rsidRDefault="00AD18A9"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38A270EC"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26C2E5" w14:textId="0D9552C4" w:rsidR="00AD1F1C" w:rsidRPr="00EC6924" w:rsidRDefault="00AD18A9"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0FA7BB" w14:textId="70E3439F" w:rsidR="00793339" w:rsidRPr="00793339" w:rsidRDefault="00AD18A9" w:rsidP="00AD18A9">
            <w:pPr>
              <w:pStyle w:val="StyleSubtitleCover2TopNoborder"/>
              <w:jc w:val="cente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251E8B84"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D2EC38" w14:textId="280686E4" w:rsidR="00AD1F1C" w:rsidRDefault="00AD18A9"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BCFC0F" w14:textId="4DF97B9F" w:rsidR="00AD1F1C" w:rsidRPr="00EC6924" w:rsidRDefault="00AD18A9"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465A804B"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FDB060C" w14:textId="1586DD43" w:rsidR="00AD1F1C" w:rsidRDefault="00AD18A9"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83AB97" w14:textId="78DD5A50" w:rsidR="00AD1F1C" w:rsidRPr="00EC6924" w:rsidRDefault="00AD18A9"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bl>
    <w:p w14:paraId="5DCDA4F9" w14:textId="0610B852" w:rsidR="00981296" w:rsidRPr="005550D5" w:rsidRDefault="00981296">
      <w:pPr>
        <w:ind w:left="0"/>
        <w:rPr>
          <w:rFonts w:asciiTheme="minorHAnsi" w:hAnsiTheme="minorHAnsi" w:cstheme="minorHAnsi"/>
          <w:color w:val="000000" w:themeColor="text1"/>
          <w:lang w:val="de-DE" w:eastAsia="zh-CN"/>
        </w:rPr>
        <w:sectPr w:rsidR="00981296" w:rsidRPr="005550D5"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5DCDA4FA" w14:textId="77777777" w:rsidR="00981296" w:rsidRPr="005550D5" w:rsidRDefault="00E953AC" w:rsidP="00C931D7">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lastRenderedPageBreak/>
        <w:t>历史版本</w:t>
      </w:r>
    </w:p>
    <w:p w14:paraId="5DCDA4FB" w14:textId="77777777" w:rsidR="00C931D7" w:rsidRPr="005550D5" w:rsidRDefault="00C931D7" w:rsidP="00C931D7">
      <w:pPr>
        <w:pStyle w:val="a8"/>
        <w:jc w:val="both"/>
        <w:rPr>
          <w:rFonts w:asciiTheme="minorHAnsi" w:hAnsiTheme="minorHAnsi" w:cstheme="minorHAnsi"/>
          <w:color w:val="000000" w:themeColor="text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1651"/>
        <w:gridCol w:w="1320"/>
        <w:gridCol w:w="5748"/>
      </w:tblGrid>
      <w:tr w:rsidR="00956750" w:rsidRPr="005550D5" w14:paraId="5DCDA500" w14:textId="77777777" w:rsidTr="00A41EAF">
        <w:trPr>
          <w:trHeight w:val="442"/>
        </w:trPr>
        <w:tc>
          <w:tcPr>
            <w:tcW w:w="929" w:type="dxa"/>
            <w:shd w:val="clear" w:color="auto" w:fill="D9D9D9"/>
          </w:tcPr>
          <w:p w14:paraId="5DCDA4FC"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版本号</w:t>
            </w:r>
          </w:p>
        </w:tc>
        <w:tc>
          <w:tcPr>
            <w:tcW w:w="1651" w:type="dxa"/>
            <w:shd w:val="clear" w:color="auto" w:fill="D9D9D9"/>
          </w:tcPr>
          <w:p w14:paraId="5DCDA4FD"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修改人</w:t>
            </w:r>
          </w:p>
        </w:tc>
        <w:tc>
          <w:tcPr>
            <w:tcW w:w="1320" w:type="dxa"/>
            <w:shd w:val="clear" w:color="auto" w:fill="D9D9D9"/>
          </w:tcPr>
          <w:p w14:paraId="5DCDA4FE"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修改日期</w:t>
            </w:r>
          </w:p>
        </w:tc>
        <w:tc>
          <w:tcPr>
            <w:tcW w:w="5748" w:type="dxa"/>
            <w:shd w:val="clear" w:color="auto" w:fill="D9D9D9"/>
          </w:tcPr>
          <w:p w14:paraId="5DCDA4FF"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956750" w:rsidRPr="005550D5" w14:paraId="5DCDA505" w14:textId="77777777" w:rsidTr="00A41EAF">
        <w:trPr>
          <w:trHeight w:val="195"/>
        </w:trPr>
        <w:tc>
          <w:tcPr>
            <w:tcW w:w="929" w:type="dxa"/>
          </w:tcPr>
          <w:p w14:paraId="5DCDA501"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1.0</w:t>
            </w:r>
          </w:p>
        </w:tc>
        <w:tc>
          <w:tcPr>
            <w:tcW w:w="1651" w:type="dxa"/>
          </w:tcPr>
          <w:p w14:paraId="5DCDA502" w14:textId="31EAD25B" w:rsidR="00956750" w:rsidRPr="005550D5" w:rsidRDefault="00793339" w:rsidP="00AC7C64">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5DCDA503" w14:textId="2023204A" w:rsidR="00956750" w:rsidRPr="005550D5" w:rsidRDefault="00793339" w:rsidP="00E953AC">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2021/10/08</w:t>
            </w:r>
          </w:p>
        </w:tc>
        <w:tc>
          <w:tcPr>
            <w:tcW w:w="5748" w:type="dxa"/>
          </w:tcPr>
          <w:p w14:paraId="5DCDA504" w14:textId="735C9FDD" w:rsidR="00956750" w:rsidRPr="00793339" w:rsidRDefault="00793339" w:rsidP="00793339">
            <w:pPr>
              <w:pStyle w:val="paragraph"/>
              <w:spacing w:before="0" w:beforeAutospacing="0" w:after="0" w:afterAutospacing="0"/>
            </w:pPr>
            <w:r>
              <w:rPr>
                <w:rFonts w:hint="eastAsia"/>
                <w:color w:val="000000"/>
                <w:sz w:val="20"/>
                <w:szCs w:val="20"/>
              </w:rPr>
              <w:t>初稿</w:t>
            </w:r>
          </w:p>
        </w:tc>
      </w:tr>
      <w:tr w:rsidR="00956750" w:rsidRPr="005550D5" w14:paraId="5DCDA50A" w14:textId="77777777" w:rsidTr="00A41EAF">
        <w:trPr>
          <w:trHeight w:val="207"/>
        </w:trPr>
        <w:tc>
          <w:tcPr>
            <w:tcW w:w="929" w:type="dxa"/>
          </w:tcPr>
          <w:p w14:paraId="5DCDA506"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1.1</w:t>
            </w:r>
          </w:p>
        </w:tc>
        <w:tc>
          <w:tcPr>
            <w:tcW w:w="1651" w:type="dxa"/>
          </w:tcPr>
          <w:p w14:paraId="5DCDA507" w14:textId="39D92BD4" w:rsidR="00956750" w:rsidRPr="00793339" w:rsidRDefault="00766691"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8" w14:textId="7E7D063B"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9" w14:textId="3828D016" w:rsidR="00956750" w:rsidRPr="00793339" w:rsidRDefault="00793339" w:rsidP="00793339">
            <w:pPr>
              <w:pStyle w:val="paragraph"/>
              <w:spacing w:before="0" w:beforeAutospacing="0" w:after="0" w:afterAutospacing="0"/>
            </w:pPr>
            <w:r>
              <w:rPr>
                <w:rFonts w:hint="eastAsia"/>
                <w:color w:val="000000"/>
                <w:sz w:val="20"/>
                <w:szCs w:val="20"/>
              </w:rPr>
              <w:t>增加了部分核心概念</w:t>
            </w:r>
          </w:p>
        </w:tc>
      </w:tr>
      <w:tr w:rsidR="00956750" w:rsidRPr="005550D5" w14:paraId="5DCDA50F" w14:textId="77777777" w:rsidTr="00A41EAF">
        <w:trPr>
          <w:trHeight w:val="207"/>
        </w:trPr>
        <w:tc>
          <w:tcPr>
            <w:tcW w:w="929" w:type="dxa"/>
          </w:tcPr>
          <w:p w14:paraId="5DCDA50B" w14:textId="7EB41E7F" w:rsidR="00956750" w:rsidRPr="005550D5" w:rsidRDefault="00793339">
            <w:pPr>
              <w:pStyle w:val="Tabletext"/>
              <w:jc w:val="center"/>
              <w:rPr>
                <w:rFonts w:asciiTheme="minorHAnsi" w:hAnsiTheme="minorHAnsi" w:cstheme="minorHAnsi"/>
                <w:color w:val="000000" w:themeColor="text1"/>
              </w:rPr>
            </w:pPr>
            <w:r>
              <w:rPr>
                <w:rFonts w:asciiTheme="minorHAnsi" w:hAnsiTheme="minorHAnsi" w:cstheme="minorHAnsi"/>
                <w:color w:val="000000" w:themeColor="text1"/>
              </w:rPr>
              <w:t>1.11</w:t>
            </w:r>
          </w:p>
        </w:tc>
        <w:tc>
          <w:tcPr>
            <w:tcW w:w="1651" w:type="dxa"/>
          </w:tcPr>
          <w:p w14:paraId="5DCDA50C" w14:textId="7B0F0E00" w:rsidR="00956750" w:rsidRPr="00793339" w:rsidRDefault="00766691"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D" w14:textId="071BA1B7"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E" w14:textId="7A32E4CB" w:rsidR="00956750" w:rsidRPr="00793339" w:rsidRDefault="00793339" w:rsidP="00793339">
            <w:pPr>
              <w:pStyle w:val="paragraph"/>
              <w:spacing w:before="0" w:beforeAutospacing="0" w:after="0" w:afterAutospacing="0"/>
            </w:pPr>
            <w:r>
              <w:rPr>
                <w:rFonts w:hint="eastAsia"/>
                <w:color w:val="000000"/>
                <w:sz w:val="20"/>
                <w:szCs w:val="20"/>
              </w:rPr>
              <w:t>对一些概念进行修改</w:t>
            </w:r>
          </w:p>
        </w:tc>
      </w:tr>
      <w:tr w:rsidR="00A44BA7" w:rsidRPr="005550D5" w14:paraId="5DCDA514" w14:textId="77777777" w:rsidTr="00A41EAF">
        <w:trPr>
          <w:trHeight w:val="207"/>
        </w:trPr>
        <w:tc>
          <w:tcPr>
            <w:tcW w:w="929" w:type="dxa"/>
          </w:tcPr>
          <w:p w14:paraId="5DCDA510" w14:textId="423B720C"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.12</w:t>
            </w:r>
          </w:p>
        </w:tc>
        <w:tc>
          <w:tcPr>
            <w:tcW w:w="1651" w:type="dxa"/>
          </w:tcPr>
          <w:p w14:paraId="5DCDA511" w14:textId="0551F1D8" w:rsidR="00A44BA7" w:rsidRPr="00766691" w:rsidRDefault="00766691" w:rsidP="00766691">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2" w14:textId="01A6A691"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021/10/16</w:t>
            </w:r>
          </w:p>
        </w:tc>
        <w:tc>
          <w:tcPr>
            <w:tcW w:w="5748" w:type="dxa"/>
          </w:tcPr>
          <w:p w14:paraId="5DCDA513" w14:textId="4D417FFB" w:rsidR="00A44BA7" w:rsidRPr="00A82EA8" w:rsidRDefault="00A82EA8" w:rsidP="00A82EA8">
            <w:pPr>
              <w:pStyle w:val="paragraph"/>
              <w:spacing w:before="0" w:beforeAutospacing="0" w:after="0" w:afterAutospacing="0"/>
            </w:pPr>
            <w:r>
              <w:rPr>
                <w:rFonts w:hint="eastAsia"/>
                <w:color w:val="000000"/>
                <w:sz w:val="20"/>
                <w:szCs w:val="20"/>
              </w:rPr>
              <w:t>补充了一部分项目背景</w:t>
            </w:r>
          </w:p>
        </w:tc>
      </w:tr>
      <w:tr w:rsidR="004022C2" w:rsidRPr="005550D5" w14:paraId="5DCDA519" w14:textId="77777777" w:rsidTr="00A41EAF">
        <w:trPr>
          <w:trHeight w:val="207"/>
        </w:trPr>
        <w:tc>
          <w:tcPr>
            <w:tcW w:w="929" w:type="dxa"/>
          </w:tcPr>
          <w:p w14:paraId="5DCDA515" w14:textId="6ADF9CBE"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.13</w:t>
            </w:r>
          </w:p>
        </w:tc>
        <w:tc>
          <w:tcPr>
            <w:tcW w:w="1651" w:type="dxa"/>
          </w:tcPr>
          <w:p w14:paraId="5DCDA516" w14:textId="53708FA0" w:rsidR="004022C2" w:rsidRPr="00766691" w:rsidRDefault="00766691" w:rsidP="00766691">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7" w14:textId="03BB53B0"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5DCDA518" w14:textId="74ED072C" w:rsidR="004022C2" w:rsidRPr="004B579E" w:rsidRDefault="004B579E" w:rsidP="004B579E">
            <w:pPr>
              <w:pStyle w:val="paragraph"/>
              <w:spacing w:before="0" w:beforeAutospacing="0" w:after="0" w:afterAutospacing="0"/>
            </w:pPr>
            <w:r>
              <w:rPr>
                <w:rFonts w:hint="eastAsia"/>
                <w:color w:val="000000"/>
                <w:sz w:val="20"/>
                <w:szCs w:val="20"/>
              </w:rPr>
              <w:t>增加了部分核心概念</w:t>
            </w:r>
          </w:p>
        </w:tc>
      </w:tr>
      <w:tr w:rsidR="004416DE" w:rsidRPr="005550D5" w14:paraId="4D23DE2B" w14:textId="77777777" w:rsidTr="00566104">
        <w:trPr>
          <w:trHeight w:val="261"/>
        </w:trPr>
        <w:tc>
          <w:tcPr>
            <w:tcW w:w="929" w:type="dxa"/>
          </w:tcPr>
          <w:p w14:paraId="27DA11FA" w14:textId="5969FD0D"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.2</w:t>
            </w:r>
          </w:p>
        </w:tc>
        <w:tc>
          <w:tcPr>
            <w:tcW w:w="1651" w:type="dxa"/>
          </w:tcPr>
          <w:p w14:paraId="73F06275" w14:textId="153F52B5"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67FE1D02" w14:textId="2FB5D156"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1AABD555" w14:textId="75475A31" w:rsidR="004416DE" w:rsidRPr="00A82EA8" w:rsidRDefault="00A82EA8" w:rsidP="00A82EA8">
            <w:pPr>
              <w:pStyle w:val="paragraph"/>
              <w:spacing w:before="0" w:beforeAutospacing="0" w:after="0" w:afterAutospacing="0"/>
            </w:pPr>
            <w:r>
              <w:rPr>
                <w:rFonts w:hint="eastAsia"/>
                <w:color w:val="000000"/>
                <w:sz w:val="20"/>
                <w:szCs w:val="20"/>
              </w:rPr>
              <w:t>增加引言，修改问题描述，修改核心概念排版</w:t>
            </w:r>
          </w:p>
        </w:tc>
      </w:tr>
      <w:tr w:rsidR="009A373B" w:rsidRPr="005550D5" w14:paraId="393D0C86" w14:textId="77777777" w:rsidTr="00566104">
        <w:trPr>
          <w:trHeight w:val="261"/>
        </w:trPr>
        <w:tc>
          <w:tcPr>
            <w:tcW w:w="929" w:type="dxa"/>
          </w:tcPr>
          <w:p w14:paraId="34A0BE89" w14:textId="6C429A44"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w:t>
            </w:r>
          </w:p>
        </w:tc>
        <w:tc>
          <w:tcPr>
            <w:tcW w:w="1651" w:type="dxa"/>
          </w:tcPr>
          <w:p w14:paraId="15BA53FB" w14:textId="52250250"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28347F3B" w14:textId="23BBCA99"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2021/11/16</w:t>
            </w:r>
          </w:p>
        </w:tc>
        <w:tc>
          <w:tcPr>
            <w:tcW w:w="5748" w:type="dxa"/>
          </w:tcPr>
          <w:p w14:paraId="0101B302" w14:textId="45F9054E" w:rsidR="009A373B" w:rsidRDefault="00730FA4" w:rsidP="00A82EA8">
            <w:pPr>
              <w:pStyle w:val="paragraph"/>
              <w:spacing w:before="0" w:beforeAutospacing="0" w:after="0" w:afterAutospacing="0"/>
              <w:rPr>
                <w:color w:val="000000"/>
                <w:sz w:val="20"/>
                <w:szCs w:val="20"/>
              </w:rPr>
            </w:pPr>
            <w:r>
              <w:rPr>
                <w:rFonts w:hint="eastAsia"/>
                <w:color w:val="000000"/>
                <w:sz w:val="20"/>
                <w:szCs w:val="20"/>
              </w:rPr>
              <w:t>撰写二稿，并修改一稿中部分描述</w:t>
            </w:r>
          </w:p>
        </w:tc>
      </w:tr>
      <w:tr w:rsidR="00BB6219" w:rsidRPr="005550D5" w14:paraId="0714A4D2" w14:textId="77777777" w:rsidTr="00566104">
        <w:trPr>
          <w:trHeight w:val="261"/>
        </w:trPr>
        <w:tc>
          <w:tcPr>
            <w:tcW w:w="929" w:type="dxa"/>
          </w:tcPr>
          <w:p w14:paraId="01575E3A" w14:textId="0787154B"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3</w:t>
            </w:r>
            <w:r>
              <w:rPr>
                <w:rFonts w:asciiTheme="minorHAnsi" w:hAnsiTheme="minorHAnsi" w:cstheme="minorHAnsi"/>
                <w:color w:val="000000" w:themeColor="text1"/>
                <w:lang w:eastAsia="zh-CN"/>
              </w:rPr>
              <w:t>.0</w:t>
            </w:r>
          </w:p>
        </w:tc>
        <w:tc>
          <w:tcPr>
            <w:tcW w:w="1651" w:type="dxa"/>
          </w:tcPr>
          <w:p w14:paraId="0FC687B4" w14:textId="2875FF10"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4E50B372" w14:textId="751E948B"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021/12/14</w:t>
            </w:r>
          </w:p>
        </w:tc>
        <w:tc>
          <w:tcPr>
            <w:tcW w:w="5748" w:type="dxa"/>
          </w:tcPr>
          <w:p w14:paraId="09010475" w14:textId="3B775475" w:rsidR="00BB6219" w:rsidRDefault="00BB6219" w:rsidP="00A82EA8">
            <w:pPr>
              <w:pStyle w:val="paragraph"/>
              <w:spacing w:before="0" w:beforeAutospacing="0" w:after="0" w:afterAutospacing="0"/>
              <w:rPr>
                <w:color w:val="000000"/>
                <w:sz w:val="20"/>
                <w:szCs w:val="20"/>
              </w:rPr>
            </w:pPr>
            <w:r>
              <w:rPr>
                <w:rFonts w:hint="eastAsia"/>
                <w:color w:val="000000"/>
                <w:sz w:val="20"/>
                <w:szCs w:val="20"/>
              </w:rPr>
              <w:t>撰写三稿</w:t>
            </w:r>
          </w:p>
        </w:tc>
      </w:tr>
      <w:tr w:rsidR="00E21A83" w:rsidRPr="005550D5" w14:paraId="1EB42ED2" w14:textId="77777777" w:rsidTr="00566104">
        <w:trPr>
          <w:trHeight w:val="261"/>
        </w:trPr>
        <w:tc>
          <w:tcPr>
            <w:tcW w:w="929" w:type="dxa"/>
          </w:tcPr>
          <w:p w14:paraId="7E31E26E" w14:textId="0149E40C" w:rsidR="00E21A83" w:rsidRP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4</w:t>
            </w:r>
            <w:r>
              <w:rPr>
                <w:rFonts w:asciiTheme="minorHAnsi" w:hAnsiTheme="minorHAnsi" w:cstheme="minorHAnsi"/>
                <w:color w:val="000000" w:themeColor="text1"/>
                <w:lang w:eastAsia="zh-CN"/>
              </w:rPr>
              <w:t>.0</w:t>
            </w:r>
          </w:p>
        </w:tc>
        <w:tc>
          <w:tcPr>
            <w:tcW w:w="1651" w:type="dxa"/>
          </w:tcPr>
          <w:p w14:paraId="5AC88E38" w14:textId="32BFA869" w:rsidR="00E21A83" w:rsidRPr="00766691" w:rsidRDefault="00766691" w:rsidP="00766691">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B04E8B6" w14:textId="05497144" w:rsid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022/01/19</w:t>
            </w:r>
          </w:p>
        </w:tc>
        <w:tc>
          <w:tcPr>
            <w:tcW w:w="5748" w:type="dxa"/>
          </w:tcPr>
          <w:p w14:paraId="66607D4F" w14:textId="2E434D7D" w:rsidR="00E21A83" w:rsidRDefault="00E21A83" w:rsidP="00A82EA8">
            <w:pPr>
              <w:pStyle w:val="paragraph"/>
              <w:spacing w:before="0" w:beforeAutospacing="0" w:after="0" w:afterAutospacing="0"/>
              <w:rPr>
                <w:color w:val="000000"/>
                <w:sz w:val="20"/>
                <w:szCs w:val="20"/>
              </w:rPr>
            </w:pPr>
            <w:r>
              <w:rPr>
                <w:rFonts w:hint="eastAsia"/>
                <w:color w:val="000000"/>
                <w:sz w:val="20"/>
                <w:szCs w:val="20"/>
              </w:rPr>
              <w:t>增加活动图，修改原稿中部分措辞</w:t>
            </w:r>
          </w:p>
        </w:tc>
      </w:tr>
      <w:tr w:rsidR="00E21A83" w:rsidRPr="005550D5" w14:paraId="606CD72A" w14:textId="77777777" w:rsidTr="00566104">
        <w:trPr>
          <w:trHeight w:val="261"/>
        </w:trPr>
        <w:tc>
          <w:tcPr>
            <w:tcW w:w="929" w:type="dxa"/>
          </w:tcPr>
          <w:p w14:paraId="648BF537" w14:textId="18CC051A" w:rsid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4</w:t>
            </w:r>
            <w:r>
              <w:rPr>
                <w:rFonts w:asciiTheme="minorHAnsi" w:hAnsiTheme="minorHAnsi" w:cstheme="minorHAnsi"/>
                <w:color w:val="000000" w:themeColor="text1"/>
                <w:lang w:eastAsia="zh-CN"/>
              </w:rPr>
              <w:t>.1</w:t>
            </w:r>
          </w:p>
        </w:tc>
        <w:tc>
          <w:tcPr>
            <w:tcW w:w="1651" w:type="dxa"/>
          </w:tcPr>
          <w:p w14:paraId="684B3045" w14:textId="09FF804F" w:rsidR="00E21A83" w:rsidRPr="00766691" w:rsidRDefault="00766691" w:rsidP="00766691">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2787B97C" w14:textId="74F08930" w:rsid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022/01/19</w:t>
            </w:r>
          </w:p>
        </w:tc>
        <w:tc>
          <w:tcPr>
            <w:tcW w:w="5748" w:type="dxa"/>
          </w:tcPr>
          <w:p w14:paraId="1CE38B89" w14:textId="5969C227" w:rsidR="00E21A83" w:rsidRDefault="00E21A83" w:rsidP="00A82EA8">
            <w:pPr>
              <w:pStyle w:val="paragraph"/>
              <w:spacing w:before="0" w:beforeAutospacing="0" w:after="0" w:afterAutospacing="0"/>
              <w:rPr>
                <w:color w:val="000000"/>
                <w:sz w:val="20"/>
                <w:szCs w:val="20"/>
              </w:rPr>
            </w:pPr>
            <w:r>
              <w:rPr>
                <w:rFonts w:hint="eastAsia"/>
                <w:color w:val="000000"/>
                <w:sz w:val="20"/>
                <w:szCs w:val="20"/>
              </w:rPr>
              <w:t>修改了部分系统概述</w:t>
            </w:r>
          </w:p>
        </w:tc>
      </w:tr>
      <w:tr w:rsidR="00E21A83" w:rsidRPr="005550D5" w14:paraId="06F693BF" w14:textId="77777777" w:rsidTr="00566104">
        <w:trPr>
          <w:trHeight w:val="261"/>
        </w:trPr>
        <w:tc>
          <w:tcPr>
            <w:tcW w:w="929" w:type="dxa"/>
          </w:tcPr>
          <w:p w14:paraId="6C8A8C28" w14:textId="552FAC7B" w:rsid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4</w:t>
            </w:r>
            <w:r>
              <w:rPr>
                <w:rFonts w:asciiTheme="minorHAnsi" w:hAnsiTheme="minorHAnsi" w:cstheme="minorHAnsi"/>
                <w:color w:val="000000" w:themeColor="text1"/>
                <w:lang w:eastAsia="zh-CN"/>
              </w:rPr>
              <w:t>.2</w:t>
            </w:r>
          </w:p>
        </w:tc>
        <w:tc>
          <w:tcPr>
            <w:tcW w:w="1651" w:type="dxa"/>
          </w:tcPr>
          <w:p w14:paraId="1A2FBCB1" w14:textId="719855AA" w:rsidR="00E21A83" w:rsidRPr="00766691" w:rsidRDefault="00766691" w:rsidP="00766691">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346683FB" w14:textId="721F4B3A" w:rsidR="00E21A83" w:rsidRDefault="00E21A83"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022/01/20</w:t>
            </w:r>
          </w:p>
        </w:tc>
        <w:tc>
          <w:tcPr>
            <w:tcW w:w="5748" w:type="dxa"/>
          </w:tcPr>
          <w:p w14:paraId="5BE1F811" w14:textId="25E71D12" w:rsidR="00E21A83" w:rsidRDefault="00E21A83" w:rsidP="00A82EA8">
            <w:pPr>
              <w:pStyle w:val="paragraph"/>
              <w:spacing w:before="0" w:beforeAutospacing="0" w:after="0" w:afterAutospacing="0"/>
              <w:rPr>
                <w:color w:val="000000"/>
                <w:sz w:val="20"/>
                <w:szCs w:val="20"/>
              </w:rPr>
            </w:pPr>
            <w:r>
              <w:rPr>
                <w:rFonts w:hint="eastAsia"/>
                <w:color w:val="000000"/>
                <w:sz w:val="20"/>
                <w:szCs w:val="20"/>
              </w:rPr>
              <w:t>修改了部分概念的描述</w:t>
            </w:r>
          </w:p>
        </w:tc>
      </w:tr>
      <w:tr w:rsidR="00D73626" w:rsidRPr="005550D5" w14:paraId="00C92F89" w14:textId="77777777" w:rsidTr="00566104">
        <w:trPr>
          <w:trHeight w:val="261"/>
        </w:trPr>
        <w:tc>
          <w:tcPr>
            <w:tcW w:w="929" w:type="dxa"/>
          </w:tcPr>
          <w:p w14:paraId="3C0C9242" w14:textId="517B1EA0" w:rsidR="00D73626" w:rsidRDefault="00D73626"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4</w:t>
            </w:r>
            <w:r>
              <w:rPr>
                <w:rFonts w:asciiTheme="minorHAnsi" w:hAnsiTheme="minorHAnsi" w:cstheme="minorHAnsi"/>
                <w:color w:val="000000" w:themeColor="text1"/>
                <w:lang w:eastAsia="zh-CN"/>
              </w:rPr>
              <w:t>.3</w:t>
            </w:r>
          </w:p>
        </w:tc>
        <w:tc>
          <w:tcPr>
            <w:tcW w:w="1651" w:type="dxa"/>
          </w:tcPr>
          <w:p w14:paraId="4953C3B2" w14:textId="0341D671" w:rsidR="00D73626" w:rsidRDefault="00D73626"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2D8755B6" w14:textId="651FDF8F" w:rsidR="00D73626" w:rsidRDefault="00D73626"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022/01/20</w:t>
            </w:r>
          </w:p>
        </w:tc>
        <w:tc>
          <w:tcPr>
            <w:tcW w:w="5748" w:type="dxa"/>
          </w:tcPr>
          <w:p w14:paraId="3BEFFCFC" w14:textId="23565813" w:rsidR="00D73626" w:rsidRDefault="00D73626" w:rsidP="00A82EA8">
            <w:pPr>
              <w:pStyle w:val="paragraph"/>
              <w:spacing w:before="0" w:beforeAutospacing="0" w:after="0" w:afterAutospacing="0"/>
              <w:rPr>
                <w:color w:val="000000"/>
                <w:sz w:val="20"/>
                <w:szCs w:val="20"/>
              </w:rPr>
            </w:pPr>
            <w:r>
              <w:rPr>
                <w:rFonts w:hint="eastAsia"/>
                <w:color w:val="000000"/>
                <w:sz w:val="20"/>
                <w:szCs w:val="20"/>
              </w:rPr>
              <w:t>撰写终稿</w:t>
            </w:r>
          </w:p>
        </w:tc>
      </w:tr>
    </w:tbl>
    <w:p w14:paraId="5DCDA51A" w14:textId="77777777" w:rsidR="00956750" w:rsidRPr="005550D5" w:rsidRDefault="00956750" w:rsidP="00956750">
      <w:pPr>
        <w:pStyle w:val="a8"/>
        <w:rPr>
          <w:rFonts w:asciiTheme="minorHAnsi" w:hAnsiTheme="minorHAnsi" w:cstheme="minorHAnsi"/>
          <w:color w:val="000000" w:themeColor="text1"/>
          <w:lang w:eastAsia="zh-CN"/>
        </w:rPr>
      </w:pPr>
    </w:p>
    <w:p w14:paraId="5DCDA51B" w14:textId="77777777" w:rsidR="00956750" w:rsidRPr="005550D5" w:rsidRDefault="00A41EAF" w:rsidP="00956750">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成员工作内容</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4049"/>
        <w:gridCol w:w="4049"/>
      </w:tblGrid>
      <w:tr w:rsidR="00A41EAF" w:rsidRPr="005550D5" w14:paraId="5DCDA51F" w14:textId="77777777" w:rsidTr="00A41EAF">
        <w:trPr>
          <w:trHeight w:val="620"/>
        </w:trPr>
        <w:tc>
          <w:tcPr>
            <w:tcW w:w="1540" w:type="dxa"/>
            <w:shd w:val="clear" w:color="auto" w:fill="D9D9D9"/>
          </w:tcPr>
          <w:p w14:paraId="5DCDA51C"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姓名</w:t>
            </w:r>
          </w:p>
        </w:tc>
        <w:tc>
          <w:tcPr>
            <w:tcW w:w="4049" w:type="dxa"/>
            <w:shd w:val="clear" w:color="auto" w:fill="D9D9D9"/>
          </w:tcPr>
          <w:p w14:paraId="5DCDA51D"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工作内容</w:t>
            </w:r>
          </w:p>
        </w:tc>
        <w:tc>
          <w:tcPr>
            <w:tcW w:w="4049" w:type="dxa"/>
            <w:shd w:val="clear" w:color="auto" w:fill="D9D9D9"/>
          </w:tcPr>
          <w:p w14:paraId="5DCDA51E" w14:textId="77777777" w:rsidR="00A41EAF"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A41EAF" w:rsidRPr="005550D5" w14:paraId="5DCDA52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0" w14:textId="610E2CF4" w:rsidR="00A41EAF" w:rsidRPr="005550D5" w:rsidRDefault="00793339"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4049" w:type="dxa"/>
            <w:tcBorders>
              <w:top w:val="single" w:sz="4" w:space="0" w:color="auto"/>
              <w:left w:val="single" w:sz="4" w:space="0" w:color="auto"/>
              <w:bottom w:val="single" w:sz="4" w:space="0" w:color="auto"/>
              <w:right w:val="single" w:sz="4" w:space="0" w:color="auto"/>
            </w:tcBorders>
          </w:tcPr>
          <w:p w14:paraId="5DCDA521" w14:textId="3DFC4BDD" w:rsidR="00A41EAF" w:rsidRPr="005550D5" w:rsidRDefault="00793339" w:rsidP="00793339">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撰写</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2" w14:textId="72268AD8" w:rsidR="00A41EAF" w:rsidRPr="005550D5" w:rsidRDefault="00793339" w:rsidP="00956750">
            <w:pPr>
              <w:pStyle w:val="Tabletext"/>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组长</w:t>
            </w:r>
          </w:p>
        </w:tc>
      </w:tr>
      <w:tr w:rsidR="00A41EAF" w:rsidRPr="005550D5" w14:paraId="5DCDA527"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4" w14:textId="1DBB90A6" w:rsidR="00A41EAF" w:rsidRPr="005550D5" w:rsidRDefault="000310D1"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5" w14:textId="27E787A0"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6" w14:textId="6479B41F"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B"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8" w14:textId="4F9B0063" w:rsidR="00A41EAF" w:rsidRPr="005550D5" w:rsidRDefault="000310D1"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9" w14:textId="46DF37F3"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A" w14:textId="45DFC1F5"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F"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C" w14:textId="3E25BFE6" w:rsidR="00A41EAF" w:rsidRPr="005550D5" w:rsidRDefault="000310D1"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D" w14:textId="36BE34AE"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E" w14:textId="31C3FE56"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3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30" w14:textId="1F52E0C8" w:rsidR="00A41EAF" w:rsidRPr="005550D5" w:rsidRDefault="000310D1"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31" w14:textId="00B69BB9"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32" w14:textId="6A8B3311"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bl>
    <w:p w14:paraId="5DCDA534" w14:textId="77777777" w:rsidR="00981296" w:rsidRPr="005550D5" w:rsidRDefault="00FB4E9E" w:rsidP="00956750">
      <w:pPr>
        <w:spacing w:before="180" w:after="120"/>
        <w:ind w:left="0"/>
        <w:rPr>
          <w:rFonts w:asciiTheme="minorHAnsi" w:hAnsiTheme="minorHAnsi" w:cstheme="minorHAnsi"/>
          <w:color w:val="000000" w:themeColor="text1"/>
        </w:rPr>
      </w:pPr>
      <w:r w:rsidRPr="005550D5">
        <w:rPr>
          <w:rFonts w:asciiTheme="minorHAnsi" w:hAnsiTheme="minorHAnsi" w:cstheme="minorHAnsi"/>
          <w:b/>
          <w:iCs/>
          <w:color w:val="000000" w:themeColor="text1"/>
          <w:sz w:val="28"/>
          <w:szCs w:val="28"/>
        </w:rPr>
        <w:br w:type="page"/>
      </w:r>
    </w:p>
    <w:bookmarkEnd w:id="0" w:displacedByCustomXml="next"/>
    <w:sdt>
      <w:sdtPr>
        <w:rPr>
          <w:rFonts w:ascii="Times New Roman" w:eastAsia="宋体" w:hAnsi="Times New Roman" w:cs="Times New Roman"/>
          <w:b w:val="0"/>
          <w:bCs w:val="0"/>
          <w:color w:val="auto"/>
          <w:sz w:val="24"/>
          <w:szCs w:val="24"/>
          <w:lang w:val="zh-CN" w:eastAsia="zh-CN"/>
        </w:rPr>
        <w:id w:val="-22016157"/>
        <w:docPartObj>
          <w:docPartGallery w:val="Table of Contents"/>
          <w:docPartUnique/>
        </w:docPartObj>
      </w:sdtPr>
      <w:sdtEndPr>
        <w:rPr>
          <w:lang w:eastAsia="en-US"/>
        </w:rPr>
      </w:sdtEndPr>
      <w:sdtContent>
        <w:p w14:paraId="779682FE" w14:textId="22D5CE51" w:rsidR="008542E5" w:rsidRPr="00180253" w:rsidRDefault="008542E5" w:rsidP="00B87067">
          <w:pPr>
            <w:pStyle w:val="TOC"/>
            <w:jc w:val="center"/>
            <w:rPr>
              <w:rFonts w:ascii="微软雅黑" w:eastAsia="微软雅黑" w:hAnsi="微软雅黑"/>
              <w:sz w:val="32"/>
              <w:szCs w:val="32"/>
            </w:rPr>
          </w:pPr>
          <w:r w:rsidRPr="00180253">
            <w:rPr>
              <w:rFonts w:ascii="微软雅黑" w:eastAsia="微软雅黑" w:hAnsi="微软雅黑"/>
              <w:sz w:val="32"/>
              <w:szCs w:val="32"/>
              <w:lang w:val="zh-CN" w:eastAsia="zh-CN"/>
            </w:rPr>
            <w:t>目</w:t>
          </w:r>
          <w:r w:rsidRPr="00180253">
            <w:rPr>
              <w:rFonts w:ascii="微软雅黑" w:eastAsia="微软雅黑" w:hAnsi="微软雅黑" w:cs="微软雅黑" w:hint="eastAsia"/>
              <w:sz w:val="32"/>
              <w:szCs w:val="32"/>
              <w:lang w:val="zh-CN" w:eastAsia="zh-CN"/>
            </w:rPr>
            <w:t>录</w:t>
          </w:r>
        </w:p>
        <w:p w14:paraId="761DFE93" w14:textId="187AD9FF" w:rsidR="00026E4B" w:rsidRDefault="008542E5">
          <w:pPr>
            <w:pStyle w:val="TOC1"/>
            <w:tabs>
              <w:tab w:val="left" w:pos="480"/>
              <w:tab w:val="right" w:leader="dot" w:pos="9350"/>
            </w:tabs>
            <w:rPr>
              <w:rFonts w:eastAsiaTheme="minorEastAsia" w:cstheme="minorBidi"/>
              <w:b w:val="0"/>
              <w:noProof/>
              <w:kern w:val="2"/>
              <w:sz w:val="21"/>
              <w:szCs w:val="22"/>
              <w:lang w:eastAsia="zh-CN"/>
            </w:rPr>
          </w:pPr>
          <w:r>
            <w:fldChar w:fldCharType="begin"/>
          </w:r>
          <w:r>
            <w:instrText xml:space="preserve"> TOC \o "1-3" \h \z \u </w:instrText>
          </w:r>
          <w:r>
            <w:fldChar w:fldCharType="separate"/>
          </w:r>
          <w:hyperlink w:anchor="_Toc101468725" w:history="1">
            <w:r w:rsidR="00026E4B" w:rsidRPr="00E02F51">
              <w:rPr>
                <w:rStyle w:val="a3"/>
                <w:noProof/>
                <w:lang w:eastAsia="zh-CN"/>
              </w:rPr>
              <w:t>0</w:t>
            </w:r>
            <w:r w:rsidR="00026E4B">
              <w:rPr>
                <w:rFonts w:eastAsiaTheme="minorEastAsia" w:cstheme="minorBidi"/>
                <w:b w:val="0"/>
                <w:noProof/>
                <w:kern w:val="2"/>
                <w:sz w:val="21"/>
                <w:szCs w:val="22"/>
                <w:lang w:eastAsia="zh-CN"/>
              </w:rPr>
              <w:tab/>
            </w:r>
            <w:r w:rsidR="00026E4B" w:rsidRPr="00E02F51">
              <w:rPr>
                <w:rStyle w:val="a3"/>
                <w:rFonts w:ascii="微软雅黑" w:eastAsia="微软雅黑" w:hAnsi="微软雅黑" w:cs="微软雅黑"/>
                <w:noProof/>
                <w:lang w:eastAsia="zh-CN"/>
              </w:rPr>
              <w:t>引言</w:t>
            </w:r>
            <w:r w:rsidR="00026E4B">
              <w:rPr>
                <w:noProof/>
                <w:webHidden/>
              </w:rPr>
              <w:tab/>
            </w:r>
            <w:r w:rsidR="00026E4B">
              <w:rPr>
                <w:noProof/>
                <w:webHidden/>
              </w:rPr>
              <w:fldChar w:fldCharType="begin"/>
            </w:r>
            <w:r w:rsidR="00026E4B">
              <w:rPr>
                <w:noProof/>
                <w:webHidden/>
              </w:rPr>
              <w:instrText xml:space="preserve"> PAGEREF _Toc101468725 \h </w:instrText>
            </w:r>
            <w:r w:rsidR="00026E4B">
              <w:rPr>
                <w:noProof/>
                <w:webHidden/>
              </w:rPr>
            </w:r>
            <w:r w:rsidR="00026E4B">
              <w:rPr>
                <w:noProof/>
                <w:webHidden/>
              </w:rPr>
              <w:fldChar w:fldCharType="separate"/>
            </w:r>
            <w:r w:rsidR="0011151B">
              <w:rPr>
                <w:noProof/>
                <w:webHidden/>
              </w:rPr>
              <w:t>3</w:t>
            </w:r>
            <w:r w:rsidR="00026E4B">
              <w:rPr>
                <w:noProof/>
                <w:webHidden/>
              </w:rPr>
              <w:fldChar w:fldCharType="end"/>
            </w:r>
          </w:hyperlink>
        </w:p>
        <w:p w14:paraId="77BC42E3" w14:textId="1ED2C50F" w:rsidR="00026E4B" w:rsidRDefault="007C7FC8">
          <w:pPr>
            <w:pStyle w:val="TOC1"/>
            <w:tabs>
              <w:tab w:val="left" w:pos="480"/>
              <w:tab w:val="right" w:leader="dot" w:pos="9350"/>
            </w:tabs>
            <w:rPr>
              <w:rFonts w:eastAsiaTheme="minorEastAsia" w:cstheme="minorBidi"/>
              <w:b w:val="0"/>
              <w:noProof/>
              <w:kern w:val="2"/>
              <w:sz w:val="21"/>
              <w:szCs w:val="22"/>
              <w:lang w:eastAsia="zh-CN"/>
            </w:rPr>
          </w:pPr>
          <w:hyperlink w:anchor="_Toc101468726" w:history="1">
            <w:r w:rsidR="00026E4B" w:rsidRPr="00E02F51">
              <w:rPr>
                <w:rStyle w:val="a3"/>
                <w:noProof/>
                <w:lang w:eastAsia="zh-CN"/>
              </w:rPr>
              <w:t>1</w:t>
            </w:r>
            <w:r w:rsidR="00026E4B">
              <w:rPr>
                <w:rFonts w:eastAsiaTheme="minorEastAsia" w:cstheme="minorBidi"/>
                <w:b w:val="0"/>
                <w:noProof/>
                <w:kern w:val="2"/>
                <w:sz w:val="21"/>
                <w:szCs w:val="22"/>
                <w:lang w:eastAsia="zh-CN"/>
              </w:rPr>
              <w:tab/>
            </w:r>
            <w:r w:rsidR="00026E4B" w:rsidRPr="00E02F51">
              <w:rPr>
                <w:rStyle w:val="a3"/>
                <w:rFonts w:ascii="微软雅黑" w:eastAsia="微软雅黑" w:hAnsi="微软雅黑" w:cs="微软雅黑"/>
                <w:noProof/>
                <w:lang w:eastAsia="zh-CN"/>
              </w:rPr>
              <w:t>问题描述</w:t>
            </w:r>
            <w:r w:rsidR="00026E4B">
              <w:rPr>
                <w:noProof/>
                <w:webHidden/>
              </w:rPr>
              <w:tab/>
            </w:r>
            <w:r w:rsidR="00026E4B">
              <w:rPr>
                <w:noProof/>
                <w:webHidden/>
              </w:rPr>
              <w:fldChar w:fldCharType="begin"/>
            </w:r>
            <w:r w:rsidR="00026E4B">
              <w:rPr>
                <w:noProof/>
                <w:webHidden/>
              </w:rPr>
              <w:instrText xml:space="preserve"> PAGEREF _Toc101468726 \h </w:instrText>
            </w:r>
            <w:r w:rsidR="00026E4B">
              <w:rPr>
                <w:noProof/>
                <w:webHidden/>
              </w:rPr>
            </w:r>
            <w:r w:rsidR="00026E4B">
              <w:rPr>
                <w:noProof/>
                <w:webHidden/>
              </w:rPr>
              <w:fldChar w:fldCharType="separate"/>
            </w:r>
            <w:r w:rsidR="0011151B">
              <w:rPr>
                <w:noProof/>
                <w:webHidden/>
              </w:rPr>
              <w:t>4</w:t>
            </w:r>
            <w:r w:rsidR="00026E4B">
              <w:rPr>
                <w:noProof/>
                <w:webHidden/>
              </w:rPr>
              <w:fldChar w:fldCharType="end"/>
            </w:r>
          </w:hyperlink>
        </w:p>
        <w:p w14:paraId="0C5EF77A" w14:textId="70F3B2B7"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27" w:history="1">
            <w:r w:rsidR="00026E4B" w:rsidRPr="00E02F51">
              <w:rPr>
                <w:rStyle w:val="a3"/>
                <w:rFonts w:ascii="Times New Roman" w:hAnsi="Times New Roman"/>
                <w:noProof/>
              </w:rPr>
              <w:t>1.1</w:t>
            </w:r>
            <w:r w:rsidR="00026E4B">
              <w:rPr>
                <w:rFonts w:eastAsiaTheme="minorEastAsia" w:cstheme="minorBidi"/>
                <w:b w:val="0"/>
                <w:noProof/>
                <w:kern w:val="2"/>
                <w:sz w:val="21"/>
                <w:lang w:eastAsia="zh-CN"/>
              </w:rPr>
              <w:tab/>
            </w:r>
            <w:r w:rsidR="00026E4B" w:rsidRPr="00E02F51">
              <w:rPr>
                <w:rStyle w:val="a3"/>
                <w:noProof/>
              </w:rPr>
              <w:t>分布式存储行业现状分析</w:t>
            </w:r>
            <w:r w:rsidR="00026E4B">
              <w:rPr>
                <w:noProof/>
                <w:webHidden/>
              </w:rPr>
              <w:tab/>
            </w:r>
            <w:r w:rsidR="00026E4B">
              <w:rPr>
                <w:noProof/>
                <w:webHidden/>
              </w:rPr>
              <w:fldChar w:fldCharType="begin"/>
            </w:r>
            <w:r w:rsidR="00026E4B">
              <w:rPr>
                <w:noProof/>
                <w:webHidden/>
              </w:rPr>
              <w:instrText xml:space="preserve"> PAGEREF _Toc101468727 \h </w:instrText>
            </w:r>
            <w:r w:rsidR="00026E4B">
              <w:rPr>
                <w:noProof/>
                <w:webHidden/>
              </w:rPr>
            </w:r>
            <w:r w:rsidR="00026E4B">
              <w:rPr>
                <w:noProof/>
                <w:webHidden/>
              </w:rPr>
              <w:fldChar w:fldCharType="separate"/>
            </w:r>
            <w:r w:rsidR="0011151B">
              <w:rPr>
                <w:noProof/>
                <w:webHidden/>
              </w:rPr>
              <w:t>4</w:t>
            </w:r>
            <w:r w:rsidR="00026E4B">
              <w:rPr>
                <w:noProof/>
                <w:webHidden/>
              </w:rPr>
              <w:fldChar w:fldCharType="end"/>
            </w:r>
          </w:hyperlink>
        </w:p>
        <w:p w14:paraId="3248C449" w14:textId="60378DFA"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28" w:history="1">
            <w:r w:rsidR="00026E4B" w:rsidRPr="00E02F51">
              <w:rPr>
                <w:rStyle w:val="a3"/>
                <w:rFonts w:ascii="Times New Roman" w:hAnsi="Times New Roman"/>
                <w:noProof/>
              </w:rPr>
              <w:t>1.2</w:t>
            </w:r>
            <w:r w:rsidR="00026E4B">
              <w:rPr>
                <w:rFonts w:eastAsiaTheme="minorEastAsia" w:cstheme="minorBidi"/>
                <w:b w:val="0"/>
                <w:noProof/>
                <w:kern w:val="2"/>
                <w:sz w:val="21"/>
                <w:lang w:eastAsia="zh-CN"/>
              </w:rPr>
              <w:tab/>
            </w:r>
            <w:r w:rsidR="00026E4B" w:rsidRPr="00E02F51">
              <w:rPr>
                <w:rStyle w:val="a3"/>
                <w:noProof/>
              </w:rPr>
              <w:t>传统集中式云存储方式的缺陷</w:t>
            </w:r>
            <w:r w:rsidR="00026E4B">
              <w:rPr>
                <w:noProof/>
                <w:webHidden/>
              </w:rPr>
              <w:tab/>
            </w:r>
            <w:r w:rsidR="00026E4B">
              <w:rPr>
                <w:noProof/>
                <w:webHidden/>
              </w:rPr>
              <w:fldChar w:fldCharType="begin"/>
            </w:r>
            <w:r w:rsidR="00026E4B">
              <w:rPr>
                <w:noProof/>
                <w:webHidden/>
              </w:rPr>
              <w:instrText xml:space="preserve"> PAGEREF _Toc101468728 \h </w:instrText>
            </w:r>
            <w:r w:rsidR="00026E4B">
              <w:rPr>
                <w:noProof/>
                <w:webHidden/>
              </w:rPr>
            </w:r>
            <w:r w:rsidR="00026E4B">
              <w:rPr>
                <w:noProof/>
                <w:webHidden/>
              </w:rPr>
              <w:fldChar w:fldCharType="separate"/>
            </w:r>
            <w:r w:rsidR="0011151B">
              <w:rPr>
                <w:noProof/>
                <w:webHidden/>
              </w:rPr>
              <w:t>4</w:t>
            </w:r>
            <w:r w:rsidR="00026E4B">
              <w:rPr>
                <w:noProof/>
                <w:webHidden/>
              </w:rPr>
              <w:fldChar w:fldCharType="end"/>
            </w:r>
          </w:hyperlink>
        </w:p>
        <w:p w14:paraId="2C9EEA81" w14:textId="363A879C"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29" w:history="1">
            <w:r w:rsidR="00026E4B" w:rsidRPr="00E02F51">
              <w:rPr>
                <w:rStyle w:val="a3"/>
                <w:rFonts w:ascii="Times New Roman" w:hAnsi="Times New Roman"/>
                <w:noProof/>
              </w:rPr>
              <w:t>1.3</w:t>
            </w:r>
            <w:r w:rsidR="00026E4B">
              <w:rPr>
                <w:rFonts w:eastAsiaTheme="minorEastAsia" w:cstheme="minorBidi"/>
                <w:b w:val="0"/>
                <w:noProof/>
                <w:kern w:val="2"/>
                <w:sz w:val="21"/>
                <w:lang w:eastAsia="zh-CN"/>
              </w:rPr>
              <w:tab/>
            </w:r>
            <w:r w:rsidR="00026E4B" w:rsidRPr="00E02F51">
              <w:rPr>
                <w:rStyle w:val="a3"/>
                <w:noProof/>
              </w:rPr>
              <w:t>其他云存储方案的缺陷</w:t>
            </w:r>
            <w:r w:rsidR="00026E4B">
              <w:rPr>
                <w:noProof/>
                <w:webHidden/>
              </w:rPr>
              <w:tab/>
            </w:r>
            <w:r w:rsidR="00026E4B">
              <w:rPr>
                <w:noProof/>
                <w:webHidden/>
              </w:rPr>
              <w:fldChar w:fldCharType="begin"/>
            </w:r>
            <w:r w:rsidR="00026E4B">
              <w:rPr>
                <w:noProof/>
                <w:webHidden/>
              </w:rPr>
              <w:instrText xml:space="preserve"> PAGEREF _Toc101468729 \h </w:instrText>
            </w:r>
            <w:r w:rsidR="00026E4B">
              <w:rPr>
                <w:noProof/>
                <w:webHidden/>
              </w:rPr>
            </w:r>
            <w:r w:rsidR="00026E4B">
              <w:rPr>
                <w:noProof/>
                <w:webHidden/>
              </w:rPr>
              <w:fldChar w:fldCharType="separate"/>
            </w:r>
            <w:r w:rsidR="0011151B">
              <w:rPr>
                <w:noProof/>
                <w:webHidden/>
              </w:rPr>
              <w:t>5</w:t>
            </w:r>
            <w:r w:rsidR="00026E4B">
              <w:rPr>
                <w:noProof/>
                <w:webHidden/>
              </w:rPr>
              <w:fldChar w:fldCharType="end"/>
            </w:r>
          </w:hyperlink>
        </w:p>
        <w:p w14:paraId="6797235D" w14:textId="5A36E7C1"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0" w:history="1">
            <w:r w:rsidR="00026E4B" w:rsidRPr="00E02F51">
              <w:rPr>
                <w:rStyle w:val="a3"/>
                <w:rFonts w:ascii="Times New Roman" w:hAnsi="Times New Roman"/>
                <w:noProof/>
              </w:rPr>
              <w:t>1.4</w:t>
            </w:r>
            <w:r w:rsidR="00026E4B">
              <w:rPr>
                <w:rFonts w:eastAsiaTheme="minorEastAsia" w:cstheme="minorBidi"/>
                <w:b w:val="0"/>
                <w:noProof/>
                <w:kern w:val="2"/>
                <w:sz w:val="21"/>
                <w:lang w:eastAsia="zh-CN"/>
              </w:rPr>
              <w:tab/>
            </w:r>
            <w:r w:rsidR="00026E4B" w:rsidRPr="00E02F51">
              <w:rPr>
                <w:rStyle w:val="a3"/>
                <w:noProof/>
              </w:rPr>
              <w:t>目标系统概述</w:t>
            </w:r>
            <w:r w:rsidR="00026E4B">
              <w:rPr>
                <w:noProof/>
                <w:webHidden/>
              </w:rPr>
              <w:tab/>
            </w:r>
            <w:r w:rsidR="00026E4B">
              <w:rPr>
                <w:noProof/>
                <w:webHidden/>
              </w:rPr>
              <w:fldChar w:fldCharType="begin"/>
            </w:r>
            <w:r w:rsidR="00026E4B">
              <w:rPr>
                <w:noProof/>
                <w:webHidden/>
              </w:rPr>
              <w:instrText xml:space="preserve"> PAGEREF _Toc101468730 \h </w:instrText>
            </w:r>
            <w:r w:rsidR="00026E4B">
              <w:rPr>
                <w:noProof/>
                <w:webHidden/>
              </w:rPr>
            </w:r>
            <w:r w:rsidR="00026E4B">
              <w:rPr>
                <w:noProof/>
                <w:webHidden/>
              </w:rPr>
              <w:fldChar w:fldCharType="separate"/>
            </w:r>
            <w:r w:rsidR="0011151B">
              <w:rPr>
                <w:noProof/>
                <w:webHidden/>
              </w:rPr>
              <w:t>5</w:t>
            </w:r>
            <w:r w:rsidR="00026E4B">
              <w:rPr>
                <w:noProof/>
                <w:webHidden/>
              </w:rPr>
              <w:fldChar w:fldCharType="end"/>
            </w:r>
          </w:hyperlink>
        </w:p>
        <w:p w14:paraId="2C349216" w14:textId="62A1598E"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1" w:history="1">
            <w:r w:rsidR="00026E4B" w:rsidRPr="00E02F51">
              <w:rPr>
                <w:rStyle w:val="a3"/>
                <w:rFonts w:ascii="Times New Roman" w:hAnsi="Times New Roman"/>
                <w:noProof/>
              </w:rPr>
              <w:t>1.5</w:t>
            </w:r>
            <w:r w:rsidR="00026E4B">
              <w:rPr>
                <w:rFonts w:eastAsiaTheme="minorEastAsia" w:cstheme="minorBidi"/>
                <w:b w:val="0"/>
                <w:noProof/>
                <w:kern w:val="2"/>
                <w:sz w:val="21"/>
                <w:lang w:eastAsia="zh-CN"/>
              </w:rPr>
              <w:tab/>
            </w:r>
            <w:r w:rsidR="00026E4B" w:rsidRPr="00E02F51">
              <w:rPr>
                <w:rStyle w:val="a3"/>
                <w:noProof/>
              </w:rPr>
              <w:t>预期实现目标</w:t>
            </w:r>
            <w:r w:rsidR="00026E4B">
              <w:rPr>
                <w:noProof/>
                <w:webHidden/>
              </w:rPr>
              <w:tab/>
            </w:r>
            <w:r w:rsidR="00026E4B">
              <w:rPr>
                <w:noProof/>
                <w:webHidden/>
              </w:rPr>
              <w:fldChar w:fldCharType="begin"/>
            </w:r>
            <w:r w:rsidR="00026E4B">
              <w:rPr>
                <w:noProof/>
                <w:webHidden/>
              </w:rPr>
              <w:instrText xml:space="preserve"> PAGEREF _Toc101468731 \h </w:instrText>
            </w:r>
            <w:r w:rsidR="00026E4B">
              <w:rPr>
                <w:noProof/>
                <w:webHidden/>
              </w:rPr>
            </w:r>
            <w:r w:rsidR="00026E4B">
              <w:rPr>
                <w:noProof/>
                <w:webHidden/>
              </w:rPr>
              <w:fldChar w:fldCharType="separate"/>
            </w:r>
            <w:r w:rsidR="0011151B">
              <w:rPr>
                <w:noProof/>
                <w:webHidden/>
              </w:rPr>
              <w:t>5</w:t>
            </w:r>
            <w:r w:rsidR="00026E4B">
              <w:rPr>
                <w:noProof/>
                <w:webHidden/>
              </w:rPr>
              <w:fldChar w:fldCharType="end"/>
            </w:r>
          </w:hyperlink>
        </w:p>
        <w:p w14:paraId="77D50DA9" w14:textId="7DD2C502" w:rsidR="00026E4B" w:rsidRDefault="007C7FC8">
          <w:pPr>
            <w:pStyle w:val="TOC1"/>
            <w:tabs>
              <w:tab w:val="left" w:pos="480"/>
              <w:tab w:val="right" w:leader="dot" w:pos="9350"/>
            </w:tabs>
            <w:rPr>
              <w:rFonts w:eastAsiaTheme="minorEastAsia" w:cstheme="minorBidi"/>
              <w:b w:val="0"/>
              <w:noProof/>
              <w:kern w:val="2"/>
              <w:sz w:val="21"/>
              <w:szCs w:val="22"/>
              <w:lang w:eastAsia="zh-CN"/>
            </w:rPr>
          </w:pPr>
          <w:hyperlink w:anchor="_Toc101468732" w:history="1">
            <w:r w:rsidR="00026E4B" w:rsidRPr="00E02F51">
              <w:rPr>
                <w:rStyle w:val="a3"/>
                <w:noProof/>
                <w:lang w:eastAsia="zh-CN"/>
              </w:rPr>
              <w:t>2</w:t>
            </w:r>
            <w:r w:rsidR="00026E4B">
              <w:rPr>
                <w:rFonts w:eastAsiaTheme="minorEastAsia" w:cstheme="minorBidi"/>
                <w:b w:val="0"/>
                <w:noProof/>
                <w:kern w:val="2"/>
                <w:sz w:val="21"/>
                <w:szCs w:val="22"/>
                <w:lang w:eastAsia="zh-CN"/>
              </w:rPr>
              <w:tab/>
            </w:r>
            <w:r w:rsidR="00026E4B" w:rsidRPr="00E02F51">
              <w:rPr>
                <w:rStyle w:val="a3"/>
                <w:rFonts w:ascii="微软雅黑" w:eastAsia="微软雅黑" w:hAnsi="微软雅黑" w:cs="微软雅黑"/>
                <w:noProof/>
                <w:lang w:eastAsia="zh-CN"/>
              </w:rPr>
              <w:t>核心概念</w:t>
            </w:r>
            <w:r w:rsidR="00026E4B">
              <w:rPr>
                <w:noProof/>
                <w:webHidden/>
              </w:rPr>
              <w:tab/>
            </w:r>
            <w:r w:rsidR="00026E4B">
              <w:rPr>
                <w:noProof/>
                <w:webHidden/>
              </w:rPr>
              <w:fldChar w:fldCharType="begin"/>
            </w:r>
            <w:r w:rsidR="00026E4B">
              <w:rPr>
                <w:noProof/>
                <w:webHidden/>
              </w:rPr>
              <w:instrText xml:space="preserve"> PAGEREF _Toc101468732 \h </w:instrText>
            </w:r>
            <w:r w:rsidR="00026E4B">
              <w:rPr>
                <w:noProof/>
                <w:webHidden/>
              </w:rPr>
            </w:r>
            <w:r w:rsidR="00026E4B">
              <w:rPr>
                <w:noProof/>
                <w:webHidden/>
              </w:rPr>
              <w:fldChar w:fldCharType="separate"/>
            </w:r>
            <w:r w:rsidR="0011151B">
              <w:rPr>
                <w:noProof/>
                <w:webHidden/>
              </w:rPr>
              <w:t>6</w:t>
            </w:r>
            <w:r w:rsidR="00026E4B">
              <w:rPr>
                <w:noProof/>
                <w:webHidden/>
              </w:rPr>
              <w:fldChar w:fldCharType="end"/>
            </w:r>
          </w:hyperlink>
        </w:p>
        <w:p w14:paraId="437A0B06" w14:textId="47ED5436"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3" w:history="1">
            <w:r w:rsidR="00026E4B" w:rsidRPr="00E02F51">
              <w:rPr>
                <w:rStyle w:val="a3"/>
                <w:rFonts w:ascii="Times New Roman" w:hAnsi="Times New Roman"/>
                <w:noProof/>
              </w:rPr>
              <w:t>2.1</w:t>
            </w:r>
            <w:r w:rsidR="00026E4B">
              <w:rPr>
                <w:rFonts w:eastAsiaTheme="minorEastAsia" w:cstheme="minorBidi"/>
                <w:b w:val="0"/>
                <w:noProof/>
                <w:kern w:val="2"/>
                <w:sz w:val="21"/>
                <w:lang w:eastAsia="zh-CN"/>
              </w:rPr>
              <w:tab/>
            </w:r>
            <w:r w:rsidR="00026E4B" w:rsidRPr="00E02F51">
              <w:rPr>
                <w:rStyle w:val="a3"/>
                <w:noProof/>
              </w:rPr>
              <w:t>分布式存储系统</w:t>
            </w:r>
            <w:r w:rsidR="00026E4B">
              <w:rPr>
                <w:noProof/>
                <w:webHidden/>
              </w:rPr>
              <w:tab/>
            </w:r>
            <w:r w:rsidR="00026E4B">
              <w:rPr>
                <w:noProof/>
                <w:webHidden/>
              </w:rPr>
              <w:fldChar w:fldCharType="begin"/>
            </w:r>
            <w:r w:rsidR="00026E4B">
              <w:rPr>
                <w:noProof/>
                <w:webHidden/>
              </w:rPr>
              <w:instrText xml:space="preserve"> PAGEREF _Toc101468733 \h </w:instrText>
            </w:r>
            <w:r w:rsidR="00026E4B">
              <w:rPr>
                <w:noProof/>
                <w:webHidden/>
              </w:rPr>
            </w:r>
            <w:r w:rsidR="00026E4B">
              <w:rPr>
                <w:noProof/>
                <w:webHidden/>
              </w:rPr>
              <w:fldChar w:fldCharType="separate"/>
            </w:r>
            <w:r w:rsidR="0011151B">
              <w:rPr>
                <w:noProof/>
                <w:webHidden/>
              </w:rPr>
              <w:t>6</w:t>
            </w:r>
            <w:r w:rsidR="00026E4B">
              <w:rPr>
                <w:noProof/>
                <w:webHidden/>
              </w:rPr>
              <w:fldChar w:fldCharType="end"/>
            </w:r>
          </w:hyperlink>
        </w:p>
        <w:p w14:paraId="3C05BE1F" w14:textId="67BB939E"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4" w:history="1">
            <w:r w:rsidR="00026E4B" w:rsidRPr="00E02F51">
              <w:rPr>
                <w:rStyle w:val="a3"/>
                <w:rFonts w:ascii="Times New Roman" w:hAnsi="Times New Roman"/>
                <w:noProof/>
              </w:rPr>
              <w:t>2.2</w:t>
            </w:r>
            <w:r w:rsidR="00026E4B">
              <w:rPr>
                <w:rFonts w:eastAsiaTheme="minorEastAsia" w:cstheme="minorBidi"/>
                <w:b w:val="0"/>
                <w:noProof/>
                <w:kern w:val="2"/>
                <w:sz w:val="21"/>
                <w:lang w:eastAsia="zh-CN"/>
              </w:rPr>
              <w:tab/>
            </w:r>
            <w:r w:rsidR="00026E4B" w:rsidRPr="00E02F51">
              <w:rPr>
                <w:rStyle w:val="a3"/>
                <w:noProof/>
              </w:rPr>
              <w:t>CAP</w:t>
            </w:r>
            <w:r w:rsidR="00026E4B" w:rsidRPr="00E02F51">
              <w:rPr>
                <w:rStyle w:val="a3"/>
                <w:noProof/>
              </w:rPr>
              <w:t>原则</w:t>
            </w:r>
            <w:r w:rsidR="00026E4B">
              <w:rPr>
                <w:noProof/>
                <w:webHidden/>
              </w:rPr>
              <w:tab/>
            </w:r>
            <w:r w:rsidR="00026E4B">
              <w:rPr>
                <w:noProof/>
                <w:webHidden/>
              </w:rPr>
              <w:fldChar w:fldCharType="begin"/>
            </w:r>
            <w:r w:rsidR="00026E4B">
              <w:rPr>
                <w:noProof/>
                <w:webHidden/>
              </w:rPr>
              <w:instrText xml:space="preserve"> PAGEREF _Toc101468734 \h </w:instrText>
            </w:r>
            <w:r w:rsidR="00026E4B">
              <w:rPr>
                <w:noProof/>
                <w:webHidden/>
              </w:rPr>
            </w:r>
            <w:r w:rsidR="00026E4B">
              <w:rPr>
                <w:noProof/>
                <w:webHidden/>
              </w:rPr>
              <w:fldChar w:fldCharType="separate"/>
            </w:r>
            <w:r w:rsidR="0011151B">
              <w:rPr>
                <w:noProof/>
                <w:webHidden/>
              </w:rPr>
              <w:t>6</w:t>
            </w:r>
            <w:r w:rsidR="00026E4B">
              <w:rPr>
                <w:noProof/>
                <w:webHidden/>
              </w:rPr>
              <w:fldChar w:fldCharType="end"/>
            </w:r>
          </w:hyperlink>
        </w:p>
        <w:p w14:paraId="435B760A" w14:textId="7FE1986E"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5" w:history="1">
            <w:r w:rsidR="00026E4B" w:rsidRPr="00E02F51">
              <w:rPr>
                <w:rStyle w:val="a3"/>
                <w:rFonts w:ascii="Times New Roman" w:hAnsi="Times New Roman"/>
                <w:noProof/>
              </w:rPr>
              <w:t>2.3</w:t>
            </w:r>
            <w:r w:rsidR="00026E4B">
              <w:rPr>
                <w:rFonts w:eastAsiaTheme="minorEastAsia" w:cstheme="minorBidi"/>
                <w:b w:val="0"/>
                <w:noProof/>
                <w:kern w:val="2"/>
                <w:sz w:val="21"/>
                <w:lang w:eastAsia="zh-CN"/>
              </w:rPr>
              <w:tab/>
            </w:r>
            <w:r w:rsidR="00026E4B" w:rsidRPr="00E02F51">
              <w:rPr>
                <w:rStyle w:val="a3"/>
                <w:noProof/>
              </w:rPr>
              <w:t>分层及分片</w:t>
            </w:r>
            <w:r w:rsidR="00026E4B">
              <w:rPr>
                <w:noProof/>
                <w:webHidden/>
              </w:rPr>
              <w:tab/>
            </w:r>
            <w:r w:rsidR="00026E4B">
              <w:rPr>
                <w:noProof/>
                <w:webHidden/>
              </w:rPr>
              <w:fldChar w:fldCharType="begin"/>
            </w:r>
            <w:r w:rsidR="00026E4B">
              <w:rPr>
                <w:noProof/>
                <w:webHidden/>
              </w:rPr>
              <w:instrText xml:space="preserve"> PAGEREF _Toc101468735 \h </w:instrText>
            </w:r>
            <w:r w:rsidR="00026E4B">
              <w:rPr>
                <w:noProof/>
                <w:webHidden/>
              </w:rPr>
            </w:r>
            <w:r w:rsidR="00026E4B">
              <w:rPr>
                <w:noProof/>
                <w:webHidden/>
              </w:rPr>
              <w:fldChar w:fldCharType="separate"/>
            </w:r>
            <w:r w:rsidR="0011151B">
              <w:rPr>
                <w:noProof/>
                <w:webHidden/>
              </w:rPr>
              <w:t>6</w:t>
            </w:r>
            <w:r w:rsidR="00026E4B">
              <w:rPr>
                <w:noProof/>
                <w:webHidden/>
              </w:rPr>
              <w:fldChar w:fldCharType="end"/>
            </w:r>
          </w:hyperlink>
        </w:p>
        <w:p w14:paraId="26CC421D" w14:textId="31D18948"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6" w:history="1">
            <w:r w:rsidR="00026E4B" w:rsidRPr="00E02F51">
              <w:rPr>
                <w:rStyle w:val="a3"/>
                <w:rFonts w:ascii="Times New Roman" w:hAnsi="Times New Roman"/>
                <w:noProof/>
              </w:rPr>
              <w:t>2.4</w:t>
            </w:r>
            <w:r w:rsidR="00026E4B">
              <w:rPr>
                <w:rFonts w:eastAsiaTheme="minorEastAsia" w:cstheme="minorBidi"/>
                <w:b w:val="0"/>
                <w:noProof/>
                <w:kern w:val="2"/>
                <w:sz w:val="21"/>
                <w:lang w:eastAsia="zh-CN"/>
              </w:rPr>
              <w:tab/>
            </w:r>
            <w:r w:rsidR="00026E4B" w:rsidRPr="00E02F51">
              <w:rPr>
                <w:rStyle w:val="a3"/>
                <w:noProof/>
              </w:rPr>
              <w:t>冗余及版本控制</w:t>
            </w:r>
            <w:r w:rsidR="00026E4B">
              <w:rPr>
                <w:noProof/>
                <w:webHidden/>
              </w:rPr>
              <w:tab/>
            </w:r>
            <w:r w:rsidR="00026E4B">
              <w:rPr>
                <w:noProof/>
                <w:webHidden/>
              </w:rPr>
              <w:fldChar w:fldCharType="begin"/>
            </w:r>
            <w:r w:rsidR="00026E4B">
              <w:rPr>
                <w:noProof/>
                <w:webHidden/>
              </w:rPr>
              <w:instrText xml:space="preserve"> PAGEREF _Toc101468736 \h </w:instrText>
            </w:r>
            <w:r w:rsidR="00026E4B">
              <w:rPr>
                <w:noProof/>
                <w:webHidden/>
              </w:rPr>
            </w:r>
            <w:r w:rsidR="00026E4B">
              <w:rPr>
                <w:noProof/>
                <w:webHidden/>
              </w:rPr>
              <w:fldChar w:fldCharType="separate"/>
            </w:r>
            <w:r w:rsidR="0011151B">
              <w:rPr>
                <w:noProof/>
                <w:webHidden/>
              </w:rPr>
              <w:t>6</w:t>
            </w:r>
            <w:r w:rsidR="00026E4B">
              <w:rPr>
                <w:noProof/>
                <w:webHidden/>
              </w:rPr>
              <w:fldChar w:fldCharType="end"/>
            </w:r>
          </w:hyperlink>
        </w:p>
        <w:p w14:paraId="05111C45" w14:textId="7BE6ED55" w:rsidR="00026E4B" w:rsidRDefault="007C7FC8">
          <w:pPr>
            <w:pStyle w:val="TOC1"/>
            <w:tabs>
              <w:tab w:val="left" w:pos="480"/>
              <w:tab w:val="right" w:leader="dot" w:pos="9350"/>
            </w:tabs>
            <w:rPr>
              <w:rFonts w:eastAsiaTheme="minorEastAsia" w:cstheme="minorBidi"/>
              <w:b w:val="0"/>
              <w:noProof/>
              <w:kern w:val="2"/>
              <w:sz w:val="21"/>
              <w:szCs w:val="22"/>
              <w:lang w:eastAsia="zh-CN"/>
            </w:rPr>
          </w:pPr>
          <w:hyperlink w:anchor="_Toc101468737" w:history="1">
            <w:r w:rsidR="00026E4B" w:rsidRPr="00E02F51">
              <w:rPr>
                <w:rStyle w:val="a3"/>
                <w:noProof/>
                <w:lang w:eastAsia="zh-CN"/>
              </w:rPr>
              <w:t>3</w:t>
            </w:r>
            <w:r w:rsidR="00026E4B">
              <w:rPr>
                <w:rFonts w:eastAsiaTheme="minorEastAsia" w:cstheme="minorBidi"/>
                <w:b w:val="0"/>
                <w:noProof/>
                <w:kern w:val="2"/>
                <w:sz w:val="21"/>
                <w:szCs w:val="22"/>
                <w:lang w:eastAsia="zh-CN"/>
              </w:rPr>
              <w:tab/>
            </w:r>
            <w:r w:rsidR="00026E4B" w:rsidRPr="00E02F51">
              <w:rPr>
                <w:rStyle w:val="a3"/>
                <w:rFonts w:ascii="微软雅黑" w:eastAsia="微软雅黑" w:hAnsi="微软雅黑" w:cs="微软雅黑"/>
                <w:noProof/>
                <w:lang w:eastAsia="zh-CN"/>
              </w:rPr>
              <w:t>领域和需求概要分析</w:t>
            </w:r>
            <w:r w:rsidR="00026E4B">
              <w:rPr>
                <w:noProof/>
                <w:webHidden/>
              </w:rPr>
              <w:tab/>
            </w:r>
            <w:r w:rsidR="00026E4B">
              <w:rPr>
                <w:noProof/>
                <w:webHidden/>
              </w:rPr>
              <w:fldChar w:fldCharType="begin"/>
            </w:r>
            <w:r w:rsidR="00026E4B">
              <w:rPr>
                <w:noProof/>
                <w:webHidden/>
              </w:rPr>
              <w:instrText xml:space="preserve"> PAGEREF _Toc101468737 \h </w:instrText>
            </w:r>
            <w:r w:rsidR="00026E4B">
              <w:rPr>
                <w:noProof/>
                <w:webHidden/>
              </w:rPr>
            </w:r>
            <w:r w:rsidR="00026E4B">
              <w:rPr>
                <w:noProof/>
                <w:webHidden/>
              </w:rPr>
              <w:fldChar w:fldCharType="separate"/>
            </w:r>
            <w:r w:rsidR="0011151B">
              <w:rPr>
                <w:noProof/>
                <w:webHidden/>
              </w:rPr>
              <w:t>7</w:t>
            </w:r>
            <w:r w:rsidR="00026E4B">
              <w:rPr>
                <w:noProof/>
                <w:webHidden/>
              </w:rPr>
              <w:fldChar w:fldCharType="end"/>
            </w:r>
          </w:hyperlink>
        </w:p>
        <w:p w14:paraId="7C762C59" w14:textId="5AFAB53E"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8" w:history="1">
            <w:r w:rsidR="00026E4B" w:rsidRPr="00E02F51">
              <w:rPr>
                <w:rStyle w:val="a3"/>
                <w:rFonts w:ascii="Times New Roman" w:hAnsi="Times New Roman"/>
                <w:noProof/>
              </w:rPr>
              <w:t>3.1</w:t>
            </w:r>
            <w:r w:rsidR="00026E4B">
              <w:rPr>
                <w:rFonts w:eastAsiaTheme="minorEastAsia" w:cstheme="minorBidi"/>
                <w:b w:val="0"/>
                <w:noProof/>
                <w:kern w:val="2"/>
                <w:sz w:val="21"/>
                <w:lang w:eastAsia="zh-CN"/>
              </w:rPr>
              <w:tab/>
            </w:r>
            <w:r w:rsidR="00026E4B" w:rsidRPr="00E02F51">
              <w:rPr>
                <w:rStyle w:val="a3"/>
                <w:noProof/>
              </w:rPr>
              <w:t>利益攸关者</w:t>
            </w:r>
            <w:r w:rsidR="00026E4B">
              <w:rPr>
                <w:noProof/>
                <w:webHidden/>
              </w:rPr>
              <w:tab/>
            </w:r>
            <w:r w:rsidR="00026E4B">
              <w:rPr>
                <w:noProof/>
                <w:webHidden/>
              </w:rPr>
              <w:fldChar w:fldCharType="begin"/>
            </w:r>
            <w:r w:rsidR="00026E4B">
              <w:rPr>
                <w:noProof/>
                <w:webHidden/>
              </w:rPr>
              <w:instrText xml:space="preserve"> PAGEREF _Toc101468738 \h </w:instrText>
            </w:r>
            <w:r w:rsidR="00026E4B">
              <w:rPr>
                <w:noProof/>
                <w:webHidden/>
              </w:rPr>
            </w:r>
            <w:r w:rsidR="00026E4B">
              <w:rPr>
                <w:noProof/>
                <w:webHidden/>
              </w:rPr>
              <w:fldChar w:fldCharType="separate"/>
            </w:r>
            <w:r w:rsidR="0011151B">
              <w:rPr>
                <w:noProof/>
                <w:webHidden/>
              </w:rPr>
              <w:t>7</w:t>
            </w:r>
            <w:r w:rsidR="00026E4B">
              <w:rPr>
                <w:noProof/>
                <w:webHidden/>
              </w:rPr>
              <w:fldChar w:fldCharType="end"/>
            </w:r>
          </w:hyperlink>
        </w:p>
        <w:p w14:paraId="5C9055C1" w14:textId="4FF66FED"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39" w:history="1">
            <w:r w:rsidR="00026E4B" w:rsidRPr="00E02F51">
              <w:rPr>
                <w:rStyle w:val="a3"/>
                <w:rFonts w:ascii="Times New Roman" w:hAnsi="Times New Roman"/>
                <w:noProof/>
              </w:rPr>
              <w:t>3.2</w:t>
            </w:r>
            <w:r w:rsidR="00026E4B">
              <w:rPr>
                <w:rFonts w:eastAsiaTheme="minorEastAsia" w:cstheme="minorBidi"/>
                <w:b w:val="0"/>
                <w:noProof/>
                <w:kern w:val="2"/>
                <w:sz w:val="21"/>
                <w:lang w:eastAsia="zh-CN"/>
              </w:rPr>
              <w:tab/>
            </w:r>
            <w:r w:rsidR="00026E4B" w:rsidRPr="00E02F51">
              <w:rPr>
                <w:rStyle w:val="a3"/>
                <w:noProof/>
              </w:rPr>
              <w:t>基本用户需求</w:t>
            </w:r>
            <w:r w:rsidR="00026E4B">
              <w:rPr>
                <w:noProof/>
                <w:webHidden/>
              </w:rPr>
              <w:tab/>
            </w:r>
            <w:r w:rsidR="00026E4B">
              <w:rPr>
                <w:noProof/>
                <w:webHidden/>
              </w:rPr>
              <w:fldChar w:fldCharType="begin"/>
            </w:r>
            <w:r w:rsidR="00026E4B">
              <w:rPr>
                <w:noProof/>
                <w:webHidden/>
              </w:rPr>
              <w:instrText xml:space="preserve"> PAGEREF _Toc101468739 \h </w:instrText>
            </w:r>
            <w:r w:rsidR="00026E4B">
              <w:rPr>
                <w:noProof/>
                <w:webHidden/>
              </w:rPr>
            </w:r>
            <w:r w:rsidR="00026E4B">
              <w:rPr>
                <w:noProof/>
                <w:webHidden/>
              </w:rPr>
              <w:fldChar w:fldCharType="separate"/>
            </w:r>
            <w:r w:rsidR="0011151B">
              <w:rPr>
                <w:noProof/>
                <w:webHidden/>
              </w:rPr>
              <w:t>8</w:t>
            </w:r>
            <w:r w:rsidR="00026E4B">
              <w:rPr>
                <w:noProof/>
                <w:webHidden/>
              </w:rPr>
              <w:fldChar w:fldCharType="end"/>
            </w:r>
          </w:hyperlink>
        </w:p>
        <w:p w14:paraId="2836BE08" w14:textId="34C4048E"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0" w:history="1">
            <w:r w:rsidR="00026E4B" w:rsidRPr="00E02F51">
              <w:rPr>
                <w:rStyle w:val="a3"/>
                <w:rFonts w:ascii="Times New Roman" w:hAnsi="Times New Roman"/>
                <w:noProof/>
              </w:rPr>
              <w:t>3.3</w:t>
            </w:r>
            <w:r w:rsidR="00026E4B">
              <w:rPr>
                <w:rFonts w:eastAsiaTheme="minorEastAsia" w:cstheme="minorBidi"/>
                <w:b w:val="0"/>
                <w:noProof/>
                <w:kern w:val="2"/>
                <w:sz w:val="21"/>
                <w:lang w:eastAsia="zh-CN"/>
              </w:rPr>
              <w:tab/>
            </w:r>
            <w:r w:rsidR="00026E4B" w:rsidRPr="00E02F51">
              <w:rPr>
                <w:rStyle w:val="a3"/>
                <w:noProof/>
              </w:rPr>
              <w:t>领域描述</w:t>
            </w:r>
            <w:r w:rsidR="00026E4B">
              <w:rPr>
                <w:noProof/>
                <w:webHidden/>
              </w:rPr>
              <w:tab/>
            </w:r>
            <w:r w:rsidR="00026E4B">
              <w:rPr>
                <w:noProof/>
                <w:webHidden/>
              </w:rPr>
              <w:fldChar w:fldCharType="begin"/>
            </w:r>
            <w:r w:rsidR="00026E4B">
              <w:rPr>
                <w:noProof/>
                <w:webHidden/>
              </w:rPr>
              <w:instrText xml:space="preserve"> PAGEREF _Toc101468740 \h </w:instrText>
            </w:r>
            <w:r w:rsidR="00026E4B">
              <w:rPr>
                <w:noProof/>
                <w:webHidden/>
              </w:rPr>
            </w:r>
            <w:r w:rsidR="00026E4B">
              <w:rPr>
                <w:noProof/>
                <w:webHidden/>
              </w:rPr>
              <w:fldChar w:fldCharType="separate"/>
            </w:r>
            <w:r w:rsidR="0011151B">
              <w:rPr>
                <w:noProof/>
                <w:webHidden/>
              </w:rPr>
              <w:t>8</w:t>
            </w:r>
            <w:r w:rsidR="00026E4B">
              <w:rPr>
                <w:noProof/>
                <w:webHidden/>
              </w:rPr>
              <w:fldChar w:fldCharType="end"/>
            </w:r>
          </w:hyperlink>
        </w:p>
        <w:p w14:paraId="5725087B" w14:textId="28F96020"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1" w:history="1">
            <w:r w:rsidR="00026E4B" w:rsidRPr="00E02F51">
              <w:rPr>
                <w:rStyle w:val="a3"/>
                <w:rFonts w:ascii="Times New Roman" w:hAnsi="Times New Roman"/>
                <w:noProof/>
              </w:rPr>
              <w:t>3.4</w:t>
            </w:r>
            <w:r w:rsidR="00026E4B">
              <w:rPr>
                <w:rFonts w:eastAsiaTheme="minorEastAsia" w:cstheme="minorBidi"/>
                <w:b w:val="0"/>
                <w:noProof/>
                <w:kern w:val="2"/>
                <w:sz w:val="21"/>
                <w:lang w:eastAsia="zh-CN"/>
              </w:rPr>
              <w:tab/>
            </w:r>
            <w:r w:rsidR="00026E4B" w:rsidRPr="00E02F51">
              <w:rPr>
                <w:rStyle w:val="a3"/>
                <w:noProof/>
              </w:rPr>
              <w:t>问题框架</w:t>
            </w:r>
            <w:r w:rsidR="00026E4B">
              <w:rPr>
                <w:noProof/>
                <w:webHidden/>
              </w:rPr>
              <w:tab/>
            </w:r>
            <w:r w:rsidR="00026E4B">
              <w:rPr>
                <w:noProof/>
                <w:webHidden/>
              </w:rPr>
              <w:fldChar w:fldCharType="begin"/>
            </w:r>
            <w:r w:rsidR="00026E4B">
              <w:rPr>
                <w:noProof/>
                <w:webHidden/>
              </w:rPr>
              <w:instrText xml:space="preserve"> PAGEREF _Toc101468741 \h </w:instrText>
            </w:r>
            <w:r w:rsidR="00026E4B">
              <w:rPr>
                <w:noProof/>
                <w:webHidden/>
              </w:rPr>
            </w:r>
            <w:r w:rsidR="00026E4B">
              <w:rPr>
                <w:noProof/>
                <w:webHidden/>
              </w:rPr>
              <w:fldChar w:fldCharType="separate"/>
            </w:r>
            <w:r w:rsidR="0011151B">
              <w:rPr>
                <w:noProof/>
                <w:webHidden/>
              </w:rPr>
              <w:t>9</w:t>
            </w:r>
            <w:r w:rsidR="00026E4B">
              <w:rPr>
                <w:noProof/>
                <w:webHidden/>
              </w:rPr>
              <w:fldChar w:fldCharType="end"/>
            </w:r>
          </w:hyperlink>
        </w:p>
        <w:p w14:paraId="42C32CC7" w14:textId="72370B80"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2" w:history="1">
            <w:r w:rsidR="00026E4B" w:rsidRPr="00E02F51">
              <w:rPr>
                <w:rStyle w:val="a3"/>
                <w:rFonts w:ascii="Times New Roman" w:hAnsi="Times New Roman"/>
                <w:noProof/>
              </w:rPr>
              <w:t>3.5</w:t>
            </w:r>
            <w:r w:rsidR="00026E4B">
              <w:rPr>
                <w:rFonts w:eastAsiaTheme="minorEastAsia" w:cstheme="minorBidi"/>
                <w:b w:val="0"/>
                <w:noProof/>
                <w:kern w:val="2"/>
                <w:sz w:val="21"/>
                <w:lang w:eastAsia="zh-CN"/>
              </w:rPr>
              <w:tab/>
            </w:r>
            <w:r w:rsidR="00026E4B" w:rsidRPr="00E02F51">
              <w:rPr>
                <w:rStyle w:val="a3"/>
                <w:noProof/>
              </w:rPr>
              <w:t>非功能性需求</w:t>
            </w:r>
            <w:r w:rsidR="00026E4B">
              <w:rPr>
                <w:noProof/>
                <w:webHidden/>
              </w:rPr>
              <w:tab/>
            </w:r>
            <w:r w:rsidR="00026E4B">
              <w:rPr>
                <w:noProof/>
                <w:webHidden/>
              </w:rPr>
              <w:fldChar w:fldCharType="begin"/>
            </w:r>
            <w:r w:rsidR="00026E4B">
              <w:rPr>
                <w:noProof/>
                <w:webHidden/>
              </w:rPr>
              <w:instrText xml:space="preserve"> PAGEREF _Toc101468742 \h </w:instrText>
            </w:r>
            <w:r w:rsidR="00026E4B">
              <w:rPr>
                <w:noProof/>
                <w:webHidden/>
              </w:rPr>
            </w:r>
            <w:r w:rsidR="00026E4B">
              <w:rPr>
                <w:noProof/>
                <w:webHidden/>
              </w:rPr>
              <w:fldChar w:fldCharType="separate"/>
            </w:r>
            <w:r w:rsidR="0011151B">
              <w:rPr>
                <w:noProof/>
                <w:webHidden/>
              </w:rPr>
              <w:t>9</w:t>
            </w:r>
            <w:r w:rsidR="00026E4B">
              <w:rPr>
                <w:noProof/>
                <w:webHidden/>
              </w:rPr>
              <w:fldChar w:fldCharType="end"/>
            </w:r>
          </w:hyperlink>
        </w:p>
        <w:p w14:paraId="54999CD1" w14:textId="4125E519" w:rsidR="00026E4B" w:rsidRDefault="007C7FC8">
          <w:pPr>
            <w:pStyle w:val="TOC1"/>
            <w:tabs>
              <w:tab w:val="left" w:pos="480"/>
              <w:tab w:val="right" w:leader="dot" w:pos="9350"/>
            </w:tabs>
            <w:rPr>
              <w:rFonts w:eastAsiaTheme="minorEastAsia" w:cstheme="minorBidi"/>
              <w:b w:val="0"/>
              <w:noProof/>
              <w:kern w:val="2"/>
              <w:sz w:val="21"/>
              <w:szCs w:val="22"/>
              <w:lang w:eastAsia="zh-CN"/>
            </w:rPr>
          </w:pPr>
          <w:hyperlink w:anchor="_Toc101468743" w:history="1">
            <w:r w:rsidR="00026E4B" w:rsidRPr="00E02F51">
              <w:rPr>
                <w:rStyle w:val="a3"/>
                <w:noProof/>
                <w:lang w:eastAsia="zh-CN"/>
              </w:rPr>
              <w:t>4</w:t>
            </w:r>
            <w:r w:rsidR="00026E4B">
              <w:rPr>
                <w:rFonts w:eastAsiaTheme="minorEastAsia" w:cstheme="minorBidi"/>
                <w:b w:val="0"/>
                <w:noProof/>
                <w:kern w:val="2"/>
                <w:sz w:val="21"/>
                <w:szCs w:val="22"/>
                <w:lang w:eastAsia="zh-CN"/>
              </w:rPr>
              <w:tab/>
            </w:r>
            <w:r w:rsidR="00026E4B" w:rsidRPr="00E02F51">
              <w:rPr>
                <w:rStyle w:val="a3"/>
                <w:rFonts w:ascii="微软雅黑" w:eastAsia="微软雅黑" w:hAnsi="微软雅黑" w:cs="微软雅黑"/>
                <w:noProof/>
                <w:lang w:eastAsia="zh-CN"/>
              </w:rPr>
              <w:t>系统需求分析与业务建模</w:t>
            </w:r>
            <w:r w:rsidR="00026E4B">
              <w:rPr>
                <w:noProof/>
                <w:webHidden/>
              </w:rPr>
              <w:tab/>
            </w:r>
            <w:r w:rsidR="00026E4B">
              <w:rPr>
                <w:noProof/>
                <w:webHidden/>
              </w:rPr>
              <w:fldChar w:fldCharType="begin"/>
            </w:r>
            <w:r w:rsidR="00026E4B">
              <w:rPr>
                <w:noProof/>
                <w:webHidden/>
              </w:rPr>
              <w:instrText xml:space="preserve"> PAGEREF _Toc101468743 \h </w:instrText>
            </w:r>
            <w:r w:rsidR="00026E4B">
              <w:rPr>
                <w:noProof/>
                <w:webHidden/>
              </w:rPr>
            </w:r>
            <w:r w:rsidR="00026E4B">
              <w:rPr>
                <w:noProof/>
                <w:webHidden/>
              </w:rPr>
              <w:fldChar w:fldCharType="separate"/>
            </w:r>
            <w:r w:rsidR="0011151B">
              <w:rPr>
                <w:noProof/>
                <w:webHidden/>
              </w:rPr>
              <w:t>11</w:t>
            </w:r>
            <w:r w:rsidR="00026E4B">
              <w:rPr>
                <w:noProof/>
                <w:webHidden/>
              </w:rPr>
              <w:fldChar w:fldCharType="end"/>
            </w:r>
          </w:hyperlink>
        </w:p>
        <w:p w14:paraId="2421E58E" w14:textId="63C706D3"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4" w:history="1">
            <w:r w:rsidR="00026E4B" w:rsidRPr="00E02F51">
              <w:rPr>
                <w:rStyle w:val="a3"/>
                <w:rFonts w:ascii="Times New Roman" w:hAnsi="Times New Roman"/>
                <w:noProof/>
              </w:rPr>
              <w:t>4.1</w:t>
            </w:r>
            <w:r w:rsidR="00026E4B">
              <w:rPr>
                <w:rFonts w:eastAsiaTheme="minorEastAsia" w:cstheme="minorBidi"/>
                <w:b w:val="0"/>
                <w:noProof/>
                <w:kern w:val="2"/>
                <w:sz w:val="21"/>
                <w:lang w:eastAsia="zh-CN"/>
              </w:rPr>
              <w:tab/>
            </w:r>
            <w:r w:rsidR="00026E4B" w:rsidRPr="00E02F51">
              <w:rPr>
                <w:rStyle w:val="a3"/>
                <w:noProof/>
              </w:rPr>
              <w:t>项目范围</w:t>
            </w:r>
            <w:r w:rsidR="00026E4B">
              <w:rPr>
                <w:noProof/>
                <w:webHidden/>
              </w:rPr>
              <w:tab/>
            </w:r>
            <w:r w:rsidR="00026E4B">
              <w:rPr>
                <w:noProof/>
                <w:webHidden/>
              </w:rPr>
              <w:fldChar w:fldCharType="begin"/>
            </w:r>
            <w:r w:rsidR="00026E4B">
              <w:rPr>
                <w:noProof/>
                <w:webHidden/>
              </w:rPr>
              <w:instrText xml:space="preserve"> PAGEREF _Toc101468744 \h </w:instrText>
            </w:r>
            <w:r w:rsidR="00026E4B">
              <w:rPr>
                <w:noProof/>
                <w:webHidden/>
              </w:rPr>
            </w:r>
            <w:r w:rsidR="00026E4B">
              <w:rPr>
                <w:noProof/>
                <w:webHidden/>
              </w:rPr>
              <w:fldChar w:fldCharType="separate"/>
            </w:r>
            <w:r w:rsidR="0011151B">
              <w:rPr>
                <w:noProof/>
                <w:webHidden/>
              </w:rPr>
              <w:t>11</w:t>
            </w:r>
            <w:r w:rsidR="00026E4B">
              <w:rPr>
                <w:noProof/>
                <w:webHidden/>
              </w:rPr>
              <w:fldChar w:fldCharType="end"/>
            </w:r>
          </w:hyperlink>
        </w:p>
        <w:p w14:paraId="43703414" w14:textId="58DC7280"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5" w:history="1">
            <w:r w:rsidR="00026E4B" w:rsidRPr="00E02F51">
              <w:rPr>
                <w:rStyle w:val="a3"/>
                <w:rFonts w:ascii="Times New Roman" w:hAnsi="Times New Roman"/>
                <w:noProof/>
              </w:rPr>
              <w:t>4.2</w:t>
            </w:r>
            <w:r w:rsidR="00026E4B">
              <w:rPr>
                <w:rFonts w:eastAsiaTheme="minorEastAsia" w:cstheme="minorBidi"/>
                <w:b w:val="0"/>
                <w:noProof/>
                <w:kern w:val="2"/>
                <w:sz w:val="21"/>
                <w:lang w:eastAsia="zh-CN"/>
              </w:rPr>
              <w:tab/>
            </w:r>
            <w:r w:rsidR="00026E4B" w:rsidRPr="00E02F51">
              <w:rPr>
                <w:rStyle w:val="a3"/>
                <w:noProof/>
              </w:rPr>
              <w:t>用例图</w:t>
            </w:r>
            <w:r w:rsidR="00026E4B">
              <w:rPr>
                <w:noProof/>
                <w:webHidden/>
              </w:rPr>
              <w:tab/>
            </w:r>
            <w:r w:rsidR="00026E4B">
              <w:rPr>
                <w:noProof/>
                <w:webHidden/>
              </w:rPr>
              <w:fldChar w:fldCharType="begin"/>
            </w:r>
            <w:r w:rsidR="00026E4B">
              <w:rPr>
                <w:noProof/>
                <w:webHidden/>
              </w:rPr>
              <w:instrText xml:space="preserve"> PAGEREF _Toc101468745 \h </w:instrText>
            </w:r>
            <w:r w:rsidR="00026E4B">
              <w:rPr>
                <w:noProof/>
                <w:webHidden/>
              </w:rPr>
            </w:r>
            <w:r w:rsidR="00026E4B">
              <w:rPr>
                <w:noProof/>
                <w:webHidden/>
              </w:rPr>
              <w:fldChar w:fldCharType="separate"/>
            </w:r>
            <w:r w:rsidR="0011151B">
              <w:rPr>
                <w:noProof/>
                <w:webHidden/>
              </w:rPr>
              <w:t>12</w:t>
            </w:r>
            <w:r w:rsidR="00026E4B">
              <w:rPr>
                <w:noProof/>
                <w:webHidden/>
              </w:rPr>
              <w:fldChar w:fldCharType="end"/>
            </w:r>
          </w:hyperlink>
        </w:p>
        <w:p w14:paraId="428AC5A6" w14:textId="4A23A5AA"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6" w:history="1">
            <w:r w:rsidR="00026E4B" w:rsidRPr="00E02F51">
              <w:rPr>
                <w:rStyle w:val="a3"/>
                <w:rFonts w:ascii="Times New Roman" w:hAnsi="Times New Roman"/>
                <w:noProof/>
              </w:rPr>
              <w:t>4.3</w:t>
            </w:r>
            <w:r w:rsidR="00026E4B">
              <w:rPr>
                <w:rFonts w:eastAsiaTheme="minorEastAsia" w:cstheme="minorBidi"/>
                <w:b w:val="0"/>
                <w:noProof/>
                <w:kern w:val="2"/>
                <w:sz w:val="21"/>
                <w:lang w:eastAsia="zh-CN"/>
              </w:rPr>
              <w:tab/>
            </w:r>
            <w:r w:rsidR="00026E4B" w:rsidRPr="00E02F51">
              <w:rPr>
                <w:rStyle w:val="a3"/>
                <w:noProof/>
              </w:rPr>
              <w:t>核心用例及用例描述</w:t>
            </w:r>
            <w:r w:rsidR="00026E4B">
              <w:rPr>
                <w:noProof/>
                <w:webHidden/>
              </w:rPr>
              <w:tab/>
            </w:r>
            <w:r w:rsidR="00026E4B">
              <w:rPr>
                <w:noProof/>
                <w:webHidden/>
              </w:rPr>
              <w:fldChar w:fldCharType="begin"/>
            </w:r>
            <w:r w:rsidR="00026E4B">
              <w:rPr>
                <w:noProof/>
                <w:webHidden/>
              </w:rPr>
              <w:instrText xml:space="preserve"> PAGEREF _Toc101468746 \h </w:instrText>
            </w:r>
            <w:r w:rsidR="00026E4B">
              <w:rPr>
                <w:noProof/>
                <w:webHidden/>
              </w:rPr>
            </w:r>
            <w:r w:rsidR="00026E4B">
              <w:rPr>
                <w:noProof/>
                <w:webHidden/>
              </w:rPr>
              <w:fldChar w:fldCharType="separate"/>
            </w:r>
            <w:r w:rsidR="0011151B">
              <w:rPr>
                <w:noProof/>
                <w:webHidden/>
              </w:rPr>
              <w:t>12</w:t>
            </w:r>
            <w:r w:rsidR="00026E4B">
              <w:rPr>
                <w:noProof/>
                <w:webHidden/>
              </w:rPr>
              <w:fldChar w:fldCharType="end"/>
            </w:r>
          </w:hyperlink>
        </w:p>
        <w:p w14:paraId="60CD37BC" w14:textId="4BF87EB1"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47" w:history="1">
            <w:r w:rsidR="00026E4B" w:rsidRPr="00E02F51">
              <w:rPr>
                <w:rStyle w:val="a3"/>
                <w:rFonts w:cstheme="minorHAnsi"/>
                <w:noProof/>
              </w:rPr>
              <w:t>4.3.1</w:t>
            </w:r>
            <w:r w:rsidR="00026E4B">
              <w:rPr>
                <w:rFonts w:eastAsiaTheme="minorEastAsia" w:cstheme="minorBidi"/>
                <w:noProof/>
                <w:kern w:val="2"/>
                <w:sz w:val="21"/>
                <w:lang w:eastAsia="zh-CN"/>
              </w:rPr>
              <w:tab/>
            </w:r>
            <w:r w:rsidR="00026E4B" w:rsidRPr="00E02F51">
              <w:rPr>
                <w:rStyle w:val="a3"/>
                <w:noProof/>
              </w:rPr>
              <w:t>文件交互</w:t>
            </w:r>
            <w:r w:rsidR="00026E4B">
              <w:rPr>
                <w:noProof/>
                <w:webHidden/>
              </w:rPr>
              <w:tab/>
            </w:r>
            <w:r w:rsidR="00026E4B">
              <w:rPr>
                <w:noProof/>
                <w:webHidden/>
              </w:rPr>
              <w:fldChar w:fldCharType="begin"/>
            </w:r>
            <w:r w:rsidR="00026E4B">
              <w:rPr>
                <w:noProof/>
                <w:webHidden/>
              </w:rPr>
              <w:instrText xml:space="preserve"> PAGEREF _Toc101468747 \h </w:instrText>
            </w:r>
            <w:r w:rsidR="00026E4B">
              <w:rPr>
                <w:noProof/>
                <w:webHidden/>
              </w:rPr>
            </w:r>
            <w:r w:rsidR="00026E4B">
              <w:rPr>
                <w:noProof/>
                <w:webHidden/>
              </w:rPr>
              <w:fldChar w:fldCharType="separate"/>
            </w:r>
            <w:r w:rsidR="0011151B">
              <w:rPr>
                <w:noProof/>
                <w:webHidden/>
              </w:rPr>
              <w:t>12</w:t>
            </w:r>
            <w:r w:rsidR="00026E4B">
              <w:rPr>
                <w:noProof/>
                <w:webHidden/>
              </w:rPr>
              <w:fldChar w:fldCharType="end"/>
            </w:r>
          </w:hyperlink>
        </w:p>
        <w:p w14:paraId="3BE01D9C" w14:textId="6D39EAD3"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48" w:history="1">
            <w:r w:rsidR="00026E4B" w:rsidRPr="00E02F51">
              <w:rPr>
                <w:rStyle w:val="a3"/>
                <w:rFonts w:cstheme="minorHAnsi"/>
                <w:noProof/>
              </w:rPr>
              <w:t>4.3.2</w:t>
            </w:r>
            <w:r w:rsidR="00026E4B">
              <w:rPr>
                <w:rFonts w:eastAsiaTheme="minorEastAsia" w:cstheme="minorBidi"/>
                <w:noProof/>
                <w:kern w:val="2"/>
                <w:sz w:val="21"/>
                <w:lang w:eastAsia="zh-CN"/>
              </w:rPr>
              <w:tab/>
            </w:r>
            <w:r w:rsidR="00026E4B" w:rsidRPr="00E02F51">
              <w:rPr>
                <w:rStyle w:val="a3"/>
                <w:noProof/>
              </w:rPr>
              <w:t>积分转账</w:t>
            </w:r>
            <w:r w:rsidR="00026E4B">
              <w:rPr>
                <w:noProof/>
                <w:webHidden/>
              </w:rPr>
              <w:tab/>
            </w:r>
            <w:r w:rsidR="00026E4B">
              <w:rPr>
                <w:noProof/>
                <w:webHidden/>
              </w:rPr>
              <w:fldChar w:fldCharType="begin"/>
            </w:r>
            <w:r w:rsidR="00026E4B">
              <w:rPr>
                <w:noProof/>
                <w:webHidden/>
              </w:rPr>
              <w:instrText xml:space="preserve"> PAGEREF _Toc101468748 \h </w:instrText>
            </w:r>
            <w:r w:rsidR="00026E4B">
              <w:rPr>
                <w:noProof/>
                <w:webHidden/>
              </w:rPr>
            </w:r>
            <w:r w:rsidR="00026E4B">
              <w:rPr>
                <w:noProof/>
                <w:webHidden/>
              </w:rPr>
              <w:fldChar w:fldCharType="separate"/>
            </w:r>
            <w:r w:rsidR="0011151B">
              <w:rPr>
                <w:noProof/>
                <w:webHidden/>
              </w:rPr>
              <w:t>13</w:t>
            </w:r>
            <w:r w:rsidR="00026E4B">
              <w:rPr>
                <w:noProof/>
                <w:webHidden/>
              </w:rPr>
              <w:fldChar w:fldCharType="end"/>
            </w:r>
          </w:hyperlink>
        </w:p>
        <w:p w14:paraId="1FDCBC3F" w14:textId="344860ED"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49" w:history="1">
            <w:r w:rsidR="00026E4B" w:rsidRPr="00E02F51">
              <w:rPr>
                <w:rStyle w:val="a3"/>
                <w:rFonts w:ascii="Times New Roman" w:hAnsi="Times New Roman"/>
                <w:noProof/>
              </w:rPr>
              <w:t>4.4</w:t>
            </w:r>
            <w:r w:rsidR="00026E4B">
              <w:rPr>
                <w:rFonts w:eastAsiaTheme="minorEastAsia" w:cstheme="minorBidi"/>
                <w:b w:val="0"/>
                <w:noProof/>
                <w:kern w:val="2"/>
                <w:sz w:val="21"/>
                <w:lang w:eastAsia="zh-CN"/>
              </w:rPr>
              <w:tab/>
            </w:r>
            <w:r w:rsidR="00026E4B" w:rsidRPr="00E02F51">
              <w:rPr>
                <w:rStyle w:val="a3"/>
                <w:noProof/>
              </w:rPr>
              <w:t>业务对象模型</w:t>
            </w:r>
            <w:r w:rsidR="00026E4B">
              <w:rPr>
                <w:noProof/>
                <w:webHidden/>
              </w:rPr>
              <w:tab/>
            </w:r>
            <w:r w:rsidR="00026E4B">
              <w:rPr>
                <w:noProof/>
                <w:webHidden/>
              </w:rPr>
              <w:fldChar w:fldCharType="begin"/>
            </w:r>
            <w:r w:rsidR="00026E4B">
              <w:rPr>
                <w:noProof/>
                <w:webHidden/>
              </w:rPr>
              <w:instrText xml:space="preserve"> PAGEREF _Toc101468749 \h </w:instrText>
            </w:r>
            <w:r w:rsidR="00026E4B">
              <w:rPr>
                <w:noProof/>
                <w:webHidden/>
              </w:rPr>
            </w:r>
            <w:r w:rsidR="00026E4B">
              <w:rPr>
                <w:noProof/>
                <w:webHidden/>
              </w:rPr>
              <w:fldChar w:fldCharType="separate"/>
            </w:r>
            <w:r w:rsidR="0011151B">
              <w:rPr>
                <w:noProof/>
                <w:webHidden/>
              </w:rPr>
              <w:t>14</w:t>
            </w:r>
            <w:r w:rsidR="00026E4B">
              <w:rPr>
                <w:noProof/>
                <w:webHidden/>
              </w:rPr>
              <w:fldChar w:fldCharType="end"/>
            </w:r>
          </w:hyperlink>
        </w:p>
        <w:p w14:paraId="722E76CE" w14:textId="414D3F83"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50" w:history="1">
            <w:r w:rsidR="00026E4B" w:rsidRPr="00E02F51">
              <w:rPr>
                <w:rStyle w:val="a3"/>
                <w:rFonts w:ascii="Times New Roman" w:hAnsi="Times New Roman"/>
                <w:noProof/>
              </w:rPr>
              <w:t>4.5</w:t>
            </w:r>
            <w:r w:rsidR="00026E4B">
              <w:rPr>
                <w:rFonts w:eastAsiaTheme="minorEastAsia" w:cstheme="minorBidi"/>
                <w:b w:val="0"/>
                <w:noProof/>
                <w:kern w:val="2"/>
                <w:sz w:val="21"/>
                <w:lang w:eastAsia="zh-CN"/>
              </w:rPr>
              <w:tab/>
            </w:r>
            <w:r w:rsidR="00026E4B" w:rsidRPr="00E02F51">
              <w:rPr>
                <w:rStyle w:val="a3"/>
                <w:noProof/>
              </w:rPr>
              <w:t>分析类模型</w:t>
            </w:r>
            <w:r w:rsidR="00026E4B">
              <w:rPr>
                <w:noProof/>
                <w:webHidden/>
              </w:rPr>
              <w:tab/>
            </w:r>
            <w:r w:rsidR="00026E4B">
              <w:rPr>
                <w:noProof/>
                <w:webHidden/>
              </w:rPr>
              <w:fldChar w:fldCharType="begin"/>
            </w:r>
            <w:r w:rsidR="00026E4B">
              <w:rPr>
                <w:noProof/>
                <w:webHidden/>
              </w:rPr>
              <w:instrText xml:space="preserve"> PAGEREF _Toc101468750 \h </w:instrText>
            </w:r>
            <w:r w:rsidR="00026E4B">
              <w:rPr>
                <w:noProof/>
                <w:webHidden/>
              </w:rPr>
            </w:r>
            <w:r w:rsidR="00026E4B">
              <w:rPr>
                <w:noProof/>
                <w:webHidden/>
              </w:rPr>
              <w:fldChar w:fldCharType="separate"/>
            </w:r>
            <w:r w:rsidR="0011151B">
              <w:rPr>
                <w:noProof/>
                <w:webHidden/>
              </w:rPr>
              <w:t>15</w:t>
            </w:r>
            <w:r w:rsidR="00026E4B">
              <w:rPr>
                <w:noProof/>
                <w:webHidden/>
              </w:rPr>
              <w:fldChar w:fldCharType="end"/>
            </w:r>
          </w:hyperlink>
        </w:p>
        <w:p w14:paraId="7B90A655" w14:textId="15CE59B7" w:rsidR="00026E4B" w:rsidRDefault="007C7FC8">
          <w:pPr>
            <w:pStyle w:val="TOC2"/>
            <w:tabs>
              <w:tab w:val="left" w:pos="960"/>
              <w:tab w:val="right" w:leader="dot" w:pos="9350"/>
            </w:tabs>
            <w:rPr>
              <w:rFonts w:eastAsiaTheme="minorEastAsia" w:cstheme="minorBidi"/>
              <w:b w:val="0"/>
              <w:noProof/>
              <w:kern w:val="2"/>
              <w:sz w:val="21"/>
              <w:lang w:eastAsia="zh-CN"/>
            </w:rPr>
          </w:pPr>
          <w:hyperlink w:anchor="_Toc101468751" w:history="1">
            <w:r w:rsidR="00026E4B" w:rsidRPr="00E02F51">
              <w:rPr>
                <w:rStyle w:val="a3"/>
                <w:rFonts w:ascii="Times New Roman" w:hAnsi="Times New Roman"/>
                <w:noProof/>
              </w:rPr>
              <w:t>4.6</w:t>
            </w:r>
            <w:r w:rsidR="00026E4B">
              <w:rPr>
                <w:rFonts w:eastAsiaTheme="minorEastAsia" w:cstheme="minorBidi"/>
                <w:b w:val="0"/>
                <w:noProof/>
                <w:kern w:val="2"/>
                <w:sz w:val="21"/>
                <w:lang w:eastAsia="zh-CN"/>
              </w:rPr>
              <w:tab/>
            </w:r>
            <w:r w:rsidR="00026E4B" w:rsidRPr="00E02F51">
              <w:rPr>
                <w:rStyle w:val="a3"/>
                <w:noProof/>
              </w:rPr>
              <w:t>系统架构</w:t>
            </w:r>
            <w:r w:rsidR="00026E4B">
              <w:rPr>
                <w:noProof/>
                <w:webHidden/>
              </w:rPr>
              <w:tab/>
            </w:r>
            <w:r w:rsidR="00026E4B">
              <w:rPr>
                <w:noProof/>
                <w:webHidden/>
              </w:rPr>
              <w:fldChar w:fldCharType="begin"/>
            </w:r>
            <w:r w:rsidR="00026E4B">
              <w:rPr>
                <w:noProof/>
                <w:webHidden/>
              </w:rPr>
              <w:instrText xml:space="preserve"> PAGEREF _Toc101468751 \h </w:instrText>
            </w:r>
            <w:r w:rsidR="00026E4B">
              <w:rPr>
                <w:noProof/>
                <w:webHidden/>
              </w:rPr>
            </w:r>
            <w:r w:rsidR="00026E4B">
              <w:rPr>
                <w:noProof/>
                <w:webHidden/>
              </w:rPr>
              <w:fldChar w:fldCharType="separate"/>
            </w:r>
            <w:r w:rsidR="0011151B">
              <w:rPr>
                <w:noProof/>
                <w:webHidden/>
              </w:rPr>
              <w:t>15</w:t>
            </w:r>
            <w:r w:rsidR="00026E4B">
              <w:rPr>
                <w:noProof/>
                <w:webHidden/>
              </w:rPr>
              <w:fldChar w:fldCharType="end"/>
            </w:r>
          </w:hyperlink>
        </w:p>
        <w:p w14:paraId="774A017D" w14:textId="4B4E4A38"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52" w:history="1">
            <w:r w:rsidR="00026E4B" w:rsidRPr="00E02F51">
              <w:rPr>
                <w:rStyle w:val="a3"/>
                <w:rFonts w:cstheme="minorHAnsi"/>
                <w:noProof/>
              </w:rPr>
              <w:t>4.6.1</w:t>
            </w:r>
            <w:r w:rsidR="00026E4B">
              <w:rPr>
                <w:rFonts w:eastAsiaTheme="minorEastAsia" w:cstheme="minorBidi"/>
                <w:noProof/>
                <w:kern w:val="2"/>
                <w:sz w:val="21"/>
                <w:lang w:eastAsia="zh-CN"/>
              </w:rPr>
              <w:tab/>
            </w:r>
            <w:r w:rsidR="00026E4B" w:rsidRPr="00E02F51">
              <w:rPr>
                <w:rStyle w:val="a3"/>
                <w:noProof/>
              </w:rPr>
              <w:t>用户层</w:t>
            </w:r>
            <w:r w:rsidR="00026E4B">
              <w:rPr>
                <w:noProof/>
                <w:webHidden/>
              </w:rPr>
              <w:tab/>
            </w:r>
            <w:r w:rsidR="00026E4B">
              <w:rPr>
                <w:noProof/>
                <w:webHidden/>
              </w:rPr>
              <w:fldChar w:fldCharType="begin"/>
            </w:r>
            <w:r w:rsidR="00026E4B">
              <w:rPr>
                <w:noProof/>
                <w:webHidden/>
              </w:rPr>
              <w:instrText xml:space="preserve"> PAGEREF _Toc101468752 \h </w:instrText>
            </w:r>
            <w:r w:rsidR="00026E4B">
              <w:rPr>
                <w:noProof/>
                <w:webHidden/>
              </w:rPr>
            </w:r>
            <w:r w:rsidR="00026E4B">
              <w:rPr>
                <w:noProof/>
                <w:webHidden/>
              </w:rPr>
              <w:fldChar w:fldCharType="separate"/>
            </w:r>
            <w:r w:rsidR="0011151B">
              <w:rPr>
                <w:noProof/>
                <w:webHidden/>
              </w:rPr>
              <w:t>15</w:t>
            </w:r>
            <w:r w:rsidR="00026E4B">
              <w:rPr>
                <w:noProof/>
                <w:webHidden/>
              </w:rPr>
              <w:fldChar w:fldCharType="end"/>
            </w:r>
          </w:hyperlink>
        </w:p>
        <w:p w14:paraId="6D2806ED" w14:textId="3BCBE03D"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53" w:history="1">
            <w:r w:rsidR="00026E4B" w:rsidRPr="00E02F51">
              <w:rPr>
                <w:rStyle w:val="a3"/>
                <w:rFonts w:cstheme="minorHAnsi"/>
                <w:noProof/>
              </w:rPr>
              <w:t>4.6.2</w:t>
            </w:r>
            <w:r w:rsidR="00026E4B">
              <w:rPr>
                <w:rFonts w:eastAsiaTheme="minorEastAsia" w:cstheme="minorBidi"/>
                <w:noProof/>
                <w:kern w:val="2"/>
                <w:sz w:val="21"/>
                <w:lang w:eastAsia="zh-CN"/>
              </w:rPr>
              <w:tab/>
            </w:r>
            <w:r w:rsidR="00026E4B" w:rsidRPr="00E02F51">
              <w:rPr>
                <w:rStyle w:val="a3"/>
                <w:noProof/>
              </w:rPr>
              <w:t>积分交互层</w:t>
            </w:r>
            <w:r w:rsidR="00026E4B">
              <w:rPr>
                <w:noProof/>
                <w:webHidden/>
              </w:rPr>
              <w:tab/>
            </w:r>
            <w:r w:rsidR="00026E4B">
              <w:rPr>
                <w:noProof/>
                <w:webHidden/>
              </w:rPr>
              <w:fldChar w:fldCharType="begin"/>
            </w:r>
            <w:r w:rsidR="00026E4B">
              <w:rPr>
                <w:noProof/>
                <w:webHidden/>
              </w:rPr>
              <w:instrText xml:space="preserve"> PAGEREF _Toc101468753 \h </w:instrText>
            </w:r>
            <w:r w:rsidR="00026E4B">
              <w:rPr>
                <w:noProof/>
                <w:webHidden/>
              </w:rPr>
            </w:r>
            <w:r w:rsidR="00026E4B">
              <w:rPr>
                <w:noProof/>
                <w:webHidden/>
              </w:rPr>
              <w:fldChar w:fldCharType="separate"/>
            </w:r>
            <w:r w:rsidR="0011151B">
              <w:rPr>
                <w:noProof/>
                <w:webHidden/>
              </w:rPr>
              <w:t>16</w:t>
            </w:r>
            <w:r w:rsidR="00026E4B">
              <w:rPr>
                <w:noProof/>
                <w:webHidden/>
              </w:rPr>
              <w:fldChar w:fldCharType="end"/>
            </w:r>
          </w:hyperlink>
        </w:p>
        <w:p w14:paraId="339EAF4E" w14:textId="4C8D1F0B"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54" w:history="1">
            <w:r w:rsidR="00026E4B" w:rsidRPr="00E02F51">
              <w:rPr>
                <w:rStyle w:val="a3"/>
                <w:rFonts w:cstheme="minorHAnsi"/>
                <w:noProof/>
              </w:rPr>
              <w:t>4.6.3</w:t>
            </w:r>
            <w:r w:rsidR="00026E4B">
              <w:rPr>
                <w:rFonts w:eastAsiaTheme="minorEastAsia" w:cstheme="minorBidi"/>
                <w:noProof/>
                <w:kern w:val="2"/>
                <w:sz w:val="21"/>
                <w:lang w:eastAsia="zh-CN"/>
              </w:rPr>
              <w:tab/>
            </w:r>
            <w:r w:rsidR="00026E4B" w:rsidRPr="00E02F51">
              <w:rPr>
                <w:rStyle w:val="a3"/>
                <w:noProof/>
              </w:rPr>
              <w:t>文件交互层（子网</w:t>
            </w:r>
            <w:r w:rsidR="00026E4B" w:rsidRPr="00E02F51">
              <w:rPr>
                <w:rStyle w:val="a3"/>
                <w:noProof/>
              </w:rPr>
              <w:t>/</w:t>
            </w:r>
            <w:r w:rsidR="00026E4B" w:rsidRPr="00E02F51">
              <w:rPr>
                <w:rStyle w:val="a3"/>
                <w:noProof/>
              </w:rPr>
              <w:t>主网）</w:t>
            </w:r>
            <w:r w:rsidR="00026E4B">
              <w:rPr>
                <w:noProof/>
                <w:webHidden/>
              </w:rPr>
              <w:tab/>
            </w:r>
            <w:r w:rsidR="00026E4B">
              <w:rPr>
                <w:noProof/>
                <w:webHidden/>
              </w:rPr>
              <w:fldChar w:fldCharType="begin"/>
            </w:r>
            <w:r w:rsidR="00026E4B">
              <w:rPr>
                <w:noProof/>
                <w:webHidden/>
              </w:rPr>
              <w:instrText xml:space="preserve"> PAGEREF _Toc101468754 \h </w:instrText>
            </w:r>
            <w:r w:rsidR="00026E4B">
              <w:rPr>
                <w:noProof/>
                <w:webHidden/>
              </w:rPr>
            </w:r>
            <w:r w:rsidR="00026E4B">
              <w:rPr>
                <w:noProof/>
                <w:webHidden/>
              </w:rPr>
              <w:fldChar w:fldCharType="separate"/>
            </w:r>
            <w:r w:rsidR="0011151B">
              <w:rPr>
                <w:noProof/>
                <w:webHidden/>
              </w:rPr>
              <w:t>16</w:t>
            </w:r>
            <w:r w:rsidR="00026E4B">
              <w:rPr>
                <w:noProof/>
                <w:webHidden/>
              </w:rPr>
              <w:fldChar w:fldCharType="end"/>
            </w:r>
          </w:hyperlink>
        </w:p>
        <w:p w14:paraId="69B80AE4" w14:textId="029F360C" w:rsidR="00026E4B" w:rsidRDefault="007C7FC8">
          <w:pPr>
            <w:pStyle w:val="TOC3"/>
            <w:tabs>
              <w:tab w:val="left" w:pos="1200"/>
              <w:tab w:val="right" w:leader="dot" w:pos="9350"/>
            </w:tabs>
            <w:rPr>
              <w:rFonts w:eastAsiaTheme="minorEastAsia" w:cstheme="minorBidi"/>
              <w:noProof/>
              <w:kern w:val="2"/>
              <w:sz w:val="21"/>
              <w:lang w:eastAsia="zh-CN"/>
            </w:rPr>
          </w:pPr>
          <w:hyperlink w:anchor="_Toc101468755" w:history="1">
            <w:r w:rsidR="00026E4B" w:rsidRPr="00E02F51">
              <w:rPr>
                <w:rStyle w:val="a3"/>
                <w:rFonts w:cstheme="minorHAnsi"/>
                <w:noProof/>
              </w:rPr>
              <w:t>4.6.4</w:t>
            </w:r>
            <w:r w:rsidR="00026E4B">
              <w:rPr>
                <w:rFonts w:eastAsiaTheme="minorEastAsia" w:cstheme="minorBidi"/>
                <w:noProof/>
                <w:kern w:val="2"/>
                <w:sz w:val="21"/>
                <w:lang w:eastAsia="zh-CN"/>
              </w:rPr>
              <w:tab/>
            </w:r>
            <w:r w:rsidR="00026E4B" w:rsidRPr="00E02F51">
              <w:rPr>
                <w:rStyle w:val="a3"/>
                <w:noProof/>
              </w:rPr>
              <w:t>服务器层</w:t>
            </w:r>
            <w:r w:rsidR="00026E4B">
              <w:rPr>
                <w:noProof/>
                <w:webHidden/>
              </w:rPr>
              <w:tab/>
            </w:r>
            <w:r w:rsidR="00026E4B">
              <w:rPr>
                <w:noProof/>
                <w:webHidden/>
              </w:rPr>
              <w:fldChar w:fldCharType="begin"/>
            </w:r>
            <w:r w:rsidR="00026E4B">
              <w:rPr>
                <w:noProof/>
                <w:webHidden/>
              </w:rPr>
              <w:instrText xml:space="preserve"> PAGEREF _Toc101468755 \h </w:instrText>
            </w:r>
            <w:r w:rsidR="00026E4B">
              <w:rPr>
                <w:noProof/>
                <w:webHidden/>
              </w:rPr>
            </w:r>
            <w:r w:rsidR="00026E4B">
              <w:rPr>
                <w:noProof/>
                <w:webHidden/>
              </w:rPr>
              <w:fldChar w:fldCharType="separate"/>
            </w:r>
            <w:r w:rsidR="0011151B">
              <w:rPr>
                <w:noProof/>
                <w:webHidden/>
              </w:rPr>
              <w:t>16</w:t>
            </w:r>
            <w:r w:rsidR="00026E4B">
              <w:rPr>
                <w:noProof/>
                <w:webHidden/>
              </w:rPr>
              <w:fldChar w:fldCharType="end"/>
            </w:r>
          </w:hyperlink>
        </w:p>
        <w:p w14:paraId="642C3964" w14:textId="5486B893" w:rsidR="008542E5" w:rsidRDefault="008542E5">
          <w:r>
            <w:rPr>
              <w:b/>
              <w:bCs/>
              <w:lang w:val="zh-CN"/>
            </w:rPr>
            <w:fldChar w:fldCharType="end"/>
          </w:r>
        </w:p>
      </w:sdtContent>
    </w:sdt>
    <w:p w14:paraId="151DB40A" w14:textId="66F9A4E3" w:rsidR="008542E5" w:rsidRDefault="008542E5">
      <w:pPr>
        <w:spacing w:before="0" w:after="0"/>
        <w:ind w:left="0"/>
        <w:jc w:val="left"/>
        <w:rPr>
          <w:rFonts w:asciiTheme="minorHAnsi" w:hAnsiTheme="minorHAnsi" w:cstheme="minorHAnsi"/>
          <w:color w:val="000000" w:themeColor="text1"/>
          <w:sz w:val="21"/>
          <w:szCs w:val="21"/>
          <w:lang w:eastAsia="zh-CN"/>
        </w:rPr>
      </w:pPr>
      <w:r>
        <w:rPr>
          <w:rFonts w:asciiTheme="minorHAnsi" w:hAnsiTheme="minorHAnsi" w:cstheme="minorHAnsi"/>
          <w:color w:val="000000" w:themeColor="text1"/>
          <w:sz w:val="21"/>
          <w:szCs w:val="21"/>
          <w:lang w:eastAsia="zh-CN"/>
        </w:rPr>
        <w:br w:type="page"/>
      </w:r>
    </w:p>
    <w:p w14:paraId="5DCDA53D" w14:textId="4F1E030D" w:rsidR="00AA6E7D" w:rsidRPr="004B579E" w:rsidRDefault="004B579E" w:rsidP="008542E5">
      <w:pPr>
        <w:pStyle w:val="1"/>
        <w:rPr>
          <w:rFonts w:asciiTheme="minorHAnsi" w:hAnsiTheme="minorHAnsi" w:cstheme="minorHAnsi"/>
          <w:lang w:eastAsia="zh-CN"/>
        </w:rPr>
      </w:pPr>
      <w:bookmarkStart w:id="1" w:name="_Toc101468725"/>
      <w:r>
        <w:rPr>
          <w:rFonts w:ascii="微软雅黑" w:eastAsia="微软雅黑" w:hAnsi="微软雅黑" w:cs="微软雅黑" w:hint="eastAsia"/>
          <w:noProof/>
          <w:lang w:eastAsia="zh-CN"/>
        </w:rPr>
        <w:lastRenderedPageBreak/>
        <w:t>引言</w:t>
      </w:r>
      <w:bookmarkEnd w:id="1"/>
    </w:p>
    <w:p w14:paraId="00529855" w14:textId="5C41F15B" w:rsidR="00964AF5" w:rsidRDefault="004C06AB" w:rsidP="004B579E">
      <w:pPr>
        <w:ind w:left="0" w:firstLineChars="200" w:firstLine="420"/>
        <w:rPr>
          <w:sz w:val="21"/>
          <w:szCs w:val="21"/>
          <w:lang w:eastAsia="zh-CN"/>
        </w:rPr>
      </w:pPr>
      <w:r>
        <w:rPr>
          <w:rFonts w:hint="eastAsia"/>
          <w:sz w:val="21"/>
          <w:szCs w:val="21"/>
          <w:lang w:eastAsia="zh-CN"/>
        </w:rPr>
        <w:t>当前随着</w:t>
      </w:r>
      <w:r w:rsidR="00E249EA">
        <w:rPr>
          <w:rFonts w:hint="eastAsia"/>
          <w:sz w:val="21"/>
          <w:szCs w:val="21"/>
          <w:lang w:eastAsia="zh-CN"/>
        </w:rPr>
        <w:t>各类</w:t>
      </w:r>
      <w:r>
        <w:rPr>
          <w:rFonts w:hint="eastAsia"/>
          <w:sz w:val="21"/>
          <w:szCs w:val="21"/>
          <w:lang w:eastAsia="zh-CN"/>
        </w:rPr>
        <w:t>互联网服务</w:t>
      </w:r>
      <w:r w:rsidR="00E249EA">
        <w:rPr>
          <w:rFonts w:hint="eastAsia"/>
          <w:sz w:val="21"/>
          <w:szCs w:val="21"/>
          <w:lang w:eastAsia="zh-CN"/>
        </w:rPr>
        <w:t>体量</w:t>
      </w:r>
      <w:r w:rsidR="0026686E">
        <w:rPr>
          <w:rFonts w:hint="eastAsia"/>
          <w:sz w:val="21"/>
          <w:szCs w:val="21"/>
          <w:lang w:eastAsia="zh-CN"/>
        </w:rPr>
        <w:t>规模的增大，以及</w:t>
      </w:r>
      <w:r w:rsidR="00E249EA">
        <w:rPr>
          <w:rFonts w:hint="eastAsia"/>
          <w:sz w:val="21"/>
          <w:szCs w:val="21"/>
          <w:lang w:eastAsia="zh-CN"/>
        </w:rPr>
        <w:t>数据访问</w:t>
      </w:r>
      <w:r w:rsidR="00153D4E">
        <w:rPr>
          <w:rFonts w:hint="eastAsia"/>
          <w:sz w:val="21"/>
          <w:szCs w:val="21"/>
          <w:lang w:eastAsia="zh-CN"/>
        </w:rPr>
        <w:t>频率的增加，</w:t>
      </w:r>
      <w:r w:rsidR="00964AF5" w:rsidRPr="00964AF5">
        <w:rPr>
          <w:rFonts w:hint="eastAsia"/>
          <w:sz w:val="21"/>
          <w:szCs w:val="21"/>
          <w:lang w:eastAsia="zh-CN"/>
        </w:rPr>
        <w:t>对高效可靠数据存储</w:t>
      </w:r>
      <w:r w:rsidR="00B43A7C">
        <w:rPr>
          <w:rFonts w:hint="eastAsia"/>
          <w:sz w:val="21"/>
          <w:szCs w:val="21"/>
          <w:lang w:eastAsia="zh-CN"/>
        </w:rPr>
        <w:t>服务</w:t>
      </w:r>
      <w:r w:rsidR="00964AF5" w:rsidRPr="00964AF5">
        <w:rPr>
          <w:rFonts w:hint="eastAsia"/>
          <w:sz w:val="21"/>
          <w:szCs w:val="21"/>
          <w:lang w:eastAsia="zh-CN"/>
        </w:rPr>
        <w:t>的需求</w:t>
      </w:r>
      <w:r w:rsidR="00B43A7C">
        <w:rPr>
          <w:rFonts w:hint="eastAsia"/>
          <w:sz w:val="21"/>
          <w:szCs w:val="21"/>
          <w:lang w:eastAsia="zh-CN"/>
        </w:rPr>
        <w:t>日趋增加</w:t>
      </w:r>
      <w:r w:rsidR="00964AF5" w:rsidRPr="00964AF5">
        <w:rPr>
          <w:rFonts w:hint="eastAsia"/>
          <w:sz w:val="21"/>
          <w:szCs w:val="21"/>
          <w:lang w:eastAsia="zh-CN"/>
        </w:rPr>
        <w:t>。二十一世纪以来，随着大数据与云计算的发展，</w:t>
      </w:r>
      <w:r w:rsidR="00516487">
        <w:rPr>
          <w:rFonts w:hint="eastAsia"/>
          <w:sz w:val="21"/>
          <w:szCs w:val="21"/>
          <w:lang w:eastAsia="zh-CN"/>
        </w:rPr>
        <w:t>作为一种新型</w:t>
      </w:r>
      <w:r w:rsidR="00DA0364">
        <w:rPr>
          <w:rFonts w:hint="eastAsia"/>
          <w:sz w:val="21"/>
          <w:szCs w:val="21"/>
          <w:lang w:eastAsia="zh-CN"/>
        </w:rPr>
        <w:t>且较为可靠的</w:t>
      </w:r>
      <w:r w:rsidR="00516487">
        <w:rPr>
          <w:rFonts w:hint="eastAsia"/>
          <w:sz w:val="21"/>
          <w:szCs w:val="21"/>
          <w:lang w:eastAsia="zh-CN"/>
        </w:rPr>
        <w:t>存储模式的</w:t>
      </w:r>
      <w:r w:rsidR="00964AF5" w:rsidRPr="00964AF5">
        <w:rPr>
          <w:rFonts w:hint="eastAsia"/>
          <w:sz w:val="21"/>
          <w:szCs w:val="21"/>
          <w:lang w:eastAsia="zh-CN"/>
        </w:rPr>
        <w:t>分布式存储领域也在不断成熟。近年来，以</w:t>
      </w:r>
      <w:r w:rsidR="00964AF5" w:rsidRPr="00964AF5">
        <w:rPr>
          <w:rFonts w:hint="eastAsia"/>
          <w:sz w:val="21"/>
          <w:szCs w:val="21"/>
          <w:lang w:eastAsia="zh-CN"/>
        </w:rPr>
        <w:t>Dynamo</w:t>
      </w:r>
      <w:r w:rsidR="00964AF5" w:rsidRPr="00964AF5">
        <w:rPr>
          <w:rFonts w:hint="eastAsia"/>
          <w:sz w:val="21"/>
          <w:szCs w:val="21"/>
          <w:lang w:eastAsia="zh-CN"/>
        </w:rPr>
        <w:t>、</w:t>
      </w:r>
      <w:r w:rsidR="00964AF5" w:rsidRPr="00964AF5">
        <w:rPr>
          <w:rFonts w:hint="eastAsia"/>
          <w:sz w:val="21"/>
          <w:szCs w:val="21"/>
          <w:lang w:eastAsia="zh-CN"/>
        </w:rPr>
        <w:t>Cassandra</w:t>
      </w:r>
      <w:r w:rsidR="00964AF5" w:rsidRPr="00964AF5">
        <w:rPr>
          <w:rFonts w:hint="eastAsia"/>
          <w:sz w:val="21"/>
          <w:szCs w:val="21"/>
          <w:lang w:eastAsia="zh-CN"/>
        </w:rPr>
        <w:t>、</w:t>
      </w:r>
      <w:r w:rsidR="00964AF5" w:rsidRPr="00964AF5">
        <w:rPr>
          <w:rFonts w:hint="eastAsia"/>
          <w:sz w:val="21"/>
          <w:szCs w:val="21"/>
          <w:lang w:eastAsia="zh-CN"/>
        </w:rPr>
        <w:t>BigTable</w:t>
      </w:r>
      <w:r w:rsidR="00964AF5" w:rsidRPr="00964AF5">
        <w:rPr>
          <w:rFonts w:hint="eastAsia"/>
          <w:sz w:val="21"/>
          <w:szCs w:val="21"/>
          <w:lang w:eastAsia="zh-CN"/>
        </w:rPr>
        <w:t>等为代表的分布式数据存储系统已经相当成熟，在低时延、高度一致性、分区容忍度等方面均有不同程度的突破。然而</w:t>
      </w:r>
      <w:r w:rsidR="004D6970">
        <w:rPr>
          <w:rFonts w:hint="eastAsia"/>
          <w:sz w:val="21"/>
          <w:szCs w:val="21"/>
          <w:lang w:eastAsia="zh-CN"/>
        </w:rPr>
        <w:t>目前</w:t>
      </w:r>
      <w:r w:rsidR="00964AF5" w:rsidRPr="00964AF5">
        <w:rPr>
          <w:rFonts w:hint="eastAsia"/>
          <w:sz w:val="21"/>
          <w:szCs w:val="21"/>
          <w:lang w:eastAsia="zh-CN"/>
        </w:rPr>
        <w:t>这些技术多用于大企业的数据中心，</w:t>
      </w:r>
      <w:r w:rsidR="005551E4">
        <w:rPr>
          <w:rFonts w:hint="eastAsia"/>
          <w:sz w:val="21"/>
          <w:szCs w:val="21"/>
          <w:lang w:eastAsia="zh-CN"/>
        </w:rPr>
        <w:t>并且</w:t>
      </w:r>
      <w:r w:rsidR="008F0DE8">
        <w:rPr>
          <w:rFonts w:hint="eastAsia"/>
          <w:sz w:val="21"/>
          <w:szCs w:val="21"/>
          <w:lang w:eastAsia="zh-CN"/>
        </w:rPr>
        <w:t>由于</w:t>
      </w:r>
      <w:r w:rsidR="00786832">
        <w:rPr>
          <w:rFonts w:hint="eastAsia"/>
          <w:sz w:val="21"/>
          <w:szCs w:val="21"/>
          <w:lang w:eastAsia="zh-CN"/>
        </w:rPr>
        <w:t>这些技术</w:t>
      </w:r>
      <w:r w:rsidR="008F0DE8">
        <w:rPr>
          <w:rFonts w:hint="eastAsia"/>
          <w:sz w:val="21"/>
          <w:szCs w:val="21"/>
          <w:lang w:eastAsia="zh-CN"/>
        </w:rPr>
        <w:t>设计时</w:t>
      </w:r>
      <w:r w:rsidR="00786832">
        <w:rPr>
          <w:rFonts w:hint="eastAsia"/>
          <w:sz w:val="21"/>
          <w:szCs w:val="21"/>
          <w:lang w:eastAsia="zh-CN"/>
        </w:rPr>
        <w:t>并未</w:t>
      </w:r>
      <w:r w:rsidR="005551E4">
        <w:rPr>
          <w:rFonts w:hint="eastAsia"/>
          <w:sz w:val="21"/>
          <w:szCs w:val="21"/>
          <w:lang w:eastAsia="zh-CN"/>
        </w:rPr>
        <w:t>过多</w:t>
      </w:r>
      <w:r w:rsidR="00786832">
        <w:rPr>
          <w:rFonts w:hint="eastAsia"/>
          <w:sz w:val="21"/>
          <w:szCs w:val="21"/>
          <w:lang w:eastAsia="zh-CN"/>
        </w:rPr>
        <w:t>考虑</w:t>
      </w:r>
      <w:r w:rsidR="004949E7">
        <w:rPr>
          <w:rFonts w:hint="eastAsia"/>
          <w:sz w:val="21"/>
          <w:szCs w:val="21"/>
          <w:lang w:eastAsia="zh-CN"/>
        </w:rPr>
        <w:t>分散</w:t>
      </w:r>
      <w:r w:rsidR="00DA5D67">
        <w:rPr>
          <w:rFonts w:hint="eastAsia"/>
          <w:sz w:val="21"/>
          <w:szCs w:val="21"/>
          <w:lang w:eastAsia="zh-CN"/>
        </w:rPr>
        <w:t>零碎的数据存储的安全性，而是更多从</w:t>
      </w:r>
      <w:r w:rsidR="004566C2">
        <w:rPr>
          <w:rFonts w:hint="eastAsia"/>
          <w:sz w:val="21"/>
          <w:szCs w:val="21"/>
          <w:lang w:eastAsia="zh-CN"/>
        </w:rPr>
        <w:t>提高数据交互效率方面考虑，因此</w:t>
      </w:r>
      <w:r w:rsidR="00964AF5" w:rsidRPr="00964AF5">
        <w:rPr>
          <w:rFonts w:hint="eastAsia"/>
          <w:sz w:val="21"/>
          <w:szCs w:val="21"/>
          <w:lang w:eastAsia="zh-CN"/>
        </w:rPr>
        <w:t>并不适用于</w:t>
      </w:r>
      <w:r w:rsidR="00DC00AC">
        <w:rPr>
          <w:rFonts w:hint="eastAsia"/>
          <w:sz w:val="21"/>
          <w:szCs w:val="21"/>
          <w:lang w:eastAsia="zh-CN"/>
        </w:rPr>
        <w:t>面向个人及</w:t>
      </w:r>
      <w:r w:rsidR="00A153B6">
        <w:rPr>
          <w:rFonts w:hint="eastAsia"/>
          <w:sz w:val="21"/>
          <w:szCs w:val="21"/>
          <w:lang w:eastAsia="zh-CN"/>
        </w:rPr>
        <w:t>小企业的</w:t>
      </w:r>
      <w:r w:rsidR="00450576">
        <w:rPr>
          <w:rFonts w:hint="eastAsia"/>
          <w:sz w:val="21"/>
          <w:szCs w:val="21"/>
          <w:lang w:eastAsia="zh-CN"/>
        </w:rPr>
        <w:t>小体量</w:t>
      </w:r>
      <w:r w:rsidR="00DC00AC">
        <w:rPr>
          <w:rFonts w:hint="eastAsia"/>
          <w:sz w:val="21"/>
          <w:szCs w:val="21"/>
          <w:lang w:eastAsia="zh-CN"/>
        </w:rPr>
        <w:t>数据的可靠存储。</w:t>
      </w:r>
      <w:r w:rsidR="00964AF5" w:rsidRPr="00964AF5">
        <w:rPr>
          <w:rFonts w:hint="eastAsia"/>
          <w:sz w:val="21"/>
          <w:szCs w:val="21"/>
          <w:lang w:eastAsia="zh-CN"/>
        </w:rPr>
        <w:t>此外，相比于企业，个人往往对云存储中的隐私安全及数据可靠性有更多需求，而目前市面上存在的大多数云存储服务的安全性也很难令用户满意。这带来了个人及小型企业对更加安全可靠的云存储服务的需求。</w:t>
      </w:r>
      <w:r w:rsidR="00BD66BF">
        <w:rPr>
          <w:rFonts w:hint="eastAsia"/>
          <w:sz w:val="21"/>
          <w:szCs w:val="21"/>
          <w:lang w:eastAsia="zh-CN"/>
        </w:rPr>
        <w:t>本项目将</w:t>
      </w:r>
      <w:r w:rsidR="001B0FEF">
        <w:rPr>
          <w:rFonts w:hint="eastAsia"/>
          <w:sz w:val="21"/>
          <w:szCs w:val="21"/>
          <w:lang w:eastAsia="zh-CN"/>
        </w:rPr>
        <w:t>尝试</w:t>
      </w:r>
      <w:r w:rsidR="00F64500">
        <w:rPr>
          <w:rFonts w:hint="eastAsia"/>
          <w:sz w:val="21"/>
          <w:szCs w:val="21"/>
          <w:lang w:eastAsia="zh-CN"/>
        </w:rPr>
        <w:t>提出一种基于分布式存储</w:t>
      </w:r>
      <w:r w:rsidR="009D10E5">
        <w:rPr>
          <w:rFonts w:hint="eastAsia"/>
          <w:sz w:val="21"/>
          <w:szCs w:val="21"/>
          <w:lang w:eastAsia="zh-CN"/>
        </w:rPr>
        <w:t>的</w:t>
      </w:r>
      <w:r w:rsidR="00D35218">
        <w:rPr>
          <w:rFonts w:hint="eastAsia"/>
          <w:sz w:val="21"/>
          <w:szCs w:val="21"/>
          <w:lang w:eastAsia="zh-CN"/>
        </w:rPr>
        <w:t>新型云存储</w:t>
      </w:r>
      <w:r w:rsidR="009D10E5">
        <w:rPr>
          <w:rFonts w:hint="eastAsia"/>
          <w:sz w:val="21"/>
          <w:szCs w:val="21"/>
          <w:lang w:eastAsia="zh-CN"/>
        </w:rPr>
        <w:t>技术来解决这一</w:t>
      </w:r>
      <w:r w:rsidR="00D35218">
        <w:rPr>
          <w:rFonts w:hint="eastAsia"/>
          <w:sz w:val="21"/>
          <w:szCs w:val="21"/>
          <w:lang w:eastAsia="zh-CN"/>
        </w:rPr>
        <w:t>困境。</w:t>
      </w:r>
    </w:p>
    <w:p w14:paraId="0A8F9F51" w14:textId="77777777" w:rsidR="00964AF5" w:rsidRDefault="00964AF5">
      <w:pPr>
        <w:spacing w:before="0" w:after="0"/>
        <w:ind w:left="0"/>
        <w:jc w:val="left"/>
        <w:rPr>
          <w:sz w:val="21"/>
          <w:szCs w:val="21"/>
          <w:lang w:eastAsia="zh-CN"/>
        </w:rPr>
      </w:pPr>
      <w:r>
        <w:rPr>
          <w:sz w:val="21"/>
          <w:szCs w:val="21"/>
          <w:lang w:eastAsia="zh-CN"/>
        </w:rPr>
        <w:br w:type="page"/>
      </w:r>
    </w:p>
    <w:p w14:paraId="2AC85727" w14:textId="1A88725C" w:rsidR="004B579E" w:rsidRPr="00793339" w:rsidRDefault="00766F52" w:rsidP="008542E5">
      <w:pPr>
        <w:pStyle w:val="1"/>
        <w:rPr>
          <w:lang w:eastAsia="zh-CN"/>
        </w:rPr>
      </w:pPr>
      <w:bookmarkStart w:id="2" w:name="_Toc101468726"/>
      <w:r>
        <w:rPr>
          <w:rFonts w:ascii="微软雅黑" w:eastAsia="微软雅黑" w:hAnsi="微软雅黑" w:cs="微软雅黑" w:hint="eastAsia"/>
          <w:lang w:eastAsia="zh-CN"/>
        </w:rPr>
        <w:lastRenderedPageBreak/>
        <w:t>问题描述</w:t>
      </w:r>
      <w:bookmarkEnd w:id="2"/>
    </w:p>
    <w:p w14:paraId="788F0CF0" w14:textId="19D16AB1" w:rsidR="00793339" w:rsidRDefault="00B82B6F" w:rsidP="007870FD">
      <w:pPr>
        <w:pStyle w:val="2"/>
      </w:pPr>
      <w:bookmarkStart w:id="3" w:name="_Toc101468727"/>
      <w:r>
        <w:rPr>
          <w:rFonts w:hint="eastAsia"/>
        </w:rPr>
        <w:t>分布式存储行业</w:t>
      </w:r>
      <w:r w:rsidR="009C1A11">
        <w:rPr>
          <w:rFonts w:hint="eastAsia"/>
        </w:rPr>
        <w:t>现状</w:t>
      </w:r>
      <w:r>
        <w:rPr>
          <w:rFonts w:hint="eastAsia"/>
        </w:rPr>
        <w:t>分析</w:t>
      </w:r>
      <w:bookmarkEnd w:id="3"/>
    </w:p>
    <w:p w14:paraId="5394C686" w14:textId="47B46970" w:rsidR="00AD7522" w:rsidRDefault="00AD7522" w:rsidP="00793339">
      <w:pPr>
        <w:ind w:left="0" w:firstLineChars="200" w:firstLine="420"/>
        <w:rPr>
          <w:sz w:val="21"/>
          <w:szCs w:val="21"/>
          <w:lang w:eastAsia="zh-CN"/>
        </w:rPr>
      </w:pPr>
      <w:r w:rsidRPr="00AD7522">
        <w:rPr>
          <w:rFonts w:hint="eastAsia"/>
          <w:sz w:val="21"/>
          <w:szCs w:val="21"/>
          <w:lang w:eastAsia="zh-CN"/>
        </w:rPr>
        <w:t>如图</w:t>
      </w:r>
      <w:r w:rsidRPr="00AD7522">
        <w:rPr>
          <w:rFonts w:hint="eastAsia"/>
          <w:sz w:val="21"/>
          <w:szCs w:val="21"/>
          <w:lang w:eastAsia="zh-CN"/>
        </w:rPr>
        <w:t xml:space="preserve"> 1-1 </w:t>
      </w:r>
      <w:r w:rsidRPr="00AD7522">
        <w:rPr>
          <w:rFonts w:hint="eastAsia"/>
          <w:sz w:val="21"/>
          <w:szCs w:val="21"/>
          <w:lang w:eastAsia="zh-CN"/>
        </w:rPr>
        <w:t>所示，近年来随着以大数据及云计算为代表的互联网技术的快速发展，我国对分布式存储行业的需求正越来越大，并且目前为止仍保持着很高的增速。从可预测的未来来看，由于大数据、云计算等新兴互联网技术仍具有较高热度，对于分布式存储的需求仍会不断增长。</w:t>
      </w:r>
    </w:p>
    <w:p w14:paraId="6F3DBC96" w14:textId="77777777" w:rsidR="00AD7522" w:rsidRDefault="00AD7522" w:rsidP="003F65A5">
      <w:pPr>
        <w:rPr>
          <w:sz w:val="21"/>
          <w:szCs w:val="21"/>
          <w:lang w:eastAsia="zh-CN"/>
        </w:rPr>
      </w:pPr>
    </w:p>
    <w:p w14:paraId="398ED6BA" w14:textId="61B0B10A" w:rsidR="00AD7522" w:rsidRDefault="00AD7522" w:rsidP="00AD7522">
      <w:pPr>
        <w:pStyle w:val="paragraph"/>
        <w:spacing w:before="0" w:beforeAutospacing="0" w:after="0" w:afterAutospacing="0"/>
        <w:ind w:left="480"/>
      </w:pPr>
      <w:r>
        <w:rPr>
          <w:noProof/>
        </w:rPr>
        <w:drawing>
          <wp:inline distT="0" distB="0" distL="0" distR="0" wp14:anchorId="2C1B2E49" wp14:editId="4BE06BC2">
            <wp:extent cx="5638800" cy="3124200"/>
            <wp:effectExtent l="0" t="0" r="0" b="0"/>
            <wp:docPr id="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树状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14:paraId="5284A8A5" w14:textId="19B8A652" w:rsidR="00AD7522" w:rsidRDefault="00626E34" w:rsidP="00AD7522">
      <w:pPr>
        <w:pStyle w:val="paragraph"/>
        <w:spacing w:before="0" w:beforeAutospacing="0" w:after="0" w:afterAutospacing="0"/>
        <w:jc w:val="center"/>
        <w:rPr>
          <w:sz w:val="18"/>
          <w:szCs w:val="18"/>
        </w:rPr>
      </w:pPr>
      <w:r w:rsidRPr="00626E34">
        <w:rPr>
          <w:rFonts w:hint="eastAsia"/>
          <w:b/>
          <w:bCs/>
          <w:sz w:val="18"/>
          <w:szCs w:val="18"/>
        </w:rPr>
        <w:t>图1-1</w:t>
      </w:r>
      <w:r w:rsidRPr="00626E34">
        <w:rPr>
          <w:rFonts w:hint="eastAsia"/>
          <w:sz w:val="18"/>
          <w:szCs w:val="18"/>
        </w:rPr>
        <w:t xml:space="preserve"> 2015-2020年中国分布式存储行业需求总量及增速</w:t>
      </w:r>
    </w:p>
    <w:p w14:paraId="3E0A0312" w14:textId="17E64023" w:rsidR="00626E34" w:rsidRPr="00626E34" w:rsidRDefault="00626E34" w:rsidP="00626E34">
      <w:pPr>
        <w:pStyle w:val="paragraph"/>
        <w:spacing w:before="0" w:beforeAutospacing="0" w:after="0" w:afterAutospacing="0"/>
        <w:ind w:firstLineChars="200" w:firstLine="420"/>
        <w:rPr>
          <w:sz w:val="21"/>
          <w:szCs w:val="21"/>
        </w:rPr>
      </w:pPr>
    </w:p>
    <w:p w14:paraId="236312BC" w14:textId="7229FF31" w:rsidR="0076130B" w:rsidRDefault="0076130B" w:rsidP="0076130B">
      <w:pPr>
        <w:ind w:left="0" w:firstLineChars="200" w:firstLine="420"/>
        <w:rPr>
          <w:sz w:val="21"/>
          <w:szCs w:val="21"/>
          <w:lang w:eastAsia="zh-CN"/>
        </w:rPr>
      </w:pPr>
      <w:r w:rsidRPr="0076130B">
        <w:rPr>
          <w:rFonts w:hint="eastAsia"/>
          <w:sz w:val="21"/>
          <w:szCs w:val="21"/>
          <w:lang w:eastAsia="zh-CN"/>
        </w:rPr>
        <w:t>相比于传统集中式存储</w:t>
      </w:r>
      <w:r w:rsidR="00DA7F1E">
        <w:rPr>
          <w:rFonts w:hint="eastAsia"/>
          <w:sz w:val="21"/>
          <w:szCs w:val="21"/>
          <w:lang w:eastAsia="zh-CN"/>
        </w:rPr>
        <w:t>方案</w:t>
      </w:r>
      <w:r w:rsidRPr="0076130B">
        <w:rPr>
          <w:rFonts w:hint="eastAsia"/>
          <w:sz w:val="21"/>
          <w:szCs w:val="21"/>
          <w:lang w:eastAsia="zh-CN"/>
        </w:rPr>
        <w:t>，分布式存储具有高性能、易拓展与数据可靠等多项优势。尽管具有诸多优势，分布式存储的主要应用领域目前仍主要局限大型数据中心，抗干扰能力较弱，难以应对高度复杂的数据存储需求，难以向小型企业及个人提供云存储解决方案。</w:t>
      </w:r>
    </w:p>
    <w:p w14:paraId="502FF9A7" w14:textId="3363D906" w:rsidR="00615E07" w:rsidRPr="0076130B" w:rsidRDefault="00270A26" w:rsidP="005748D7">
      <w:pPr>
        <w:pStyle w:val="2"/>
      </w:pPr>
      <w:bookmarkStart w:id="4" w:name="_Toc101468728"/>
      <w:r>
        <w:rPr>
          <w:rFonts w:hint="eastAsia"/>
        </w:rPr>
        <w:t>传统</w:t>
      </w:r>
      <w:r w:rsidR="00901F1C">
        <w:rPr>
          <w:rFonts w:hint="eastAsia"/>
        </w:rPr>
        <w:t>集中式</w:t>
      </w:r>
      <w:r>
        <w:rPr>
          <w:rFonts w:hint="eastAsia"/>
        </w:rPr>
        <w:t>云存储方式的缺陷</w:t>
      </w:r>
      <w:bookmarkEnd w:id="4"/>
    </w:p>
    <w:p w14:paraId="0B29BB95" w14:textId="77777777" w:rsidR="004024C7" w:rsidRDefault="0076130B" w:rsidP="0076130B">
      <w:pPr>
        <w:ind w:left="0" w:firstLineChars="200" w:firstLine="420"/>
        <w:rPr>
          <w:sz w:val="21"/>
          <w:szCs w:val="21"/>
          <w:lang w:eastAsia="zh-CN"/>
        </w:rPr>
      </w:pPr>
      <w:r w:rsidRPr="0076130B">
        <w:rPr>
          <w:rFonts w:hint="eastAsia"/>
          <w:sz w:val="21"/>
          <w:szCs w:val="21"/>
          <w:lang w:eastAsia="zh-CN"/>
        </w:rPr>
        <w:t>当下来说，互联网面向个人的云存储服务多采用传统的集中式存储方案，例如百度网盘、阿里云盘、</w:t>
      </w:r>
      <w:r w:rsidRPr="0076130B">
        <w:rPr>
          <w:rFonts w:hint="eastAsia"/>
          <w:sz w:val="21"/>
          <w:szCs w:val="21"/>
          <w:lang w:eastAsia="zh-CN"/>
        </w:rPr>
        <w:t>Dropbox</w:t>
      </w:r>
      <w:r w:rsidRPr="0076130B">
        <w:rPr>
          <w:rFonts w:hint="eastAsia"/>
          <w:sz w:val="21"/>
          <w:szCs w:val="21"/>
          <w:lang w:eastAsia="zh-CN"/>
        </w:rPr>
        <w:t>、</w:t>
      </w:r>
      <w:r w:rsidRPr="0076130B">
        <w:rPr>
          <w:rFonts w:hint="eastAsia"/>
          <w:sz w:val="21"/>
          <w:szCs w:val="21"/>
          <w:lang w:eastAsia="zh-CN"/>
        </w:rPr>
        <w:t>Google Drive</w:t>
      </w:r>
      <w:r w:rsidRPr="0076130B">
        <w:rPr>
          <w:rFonts w:hint="eastAsia"/>
          <w:sz w:val="21"/>
          <w:szCs w:val="21"/>
          <w:lang w:eastAsia="zh-CN"/>
        </w:rPr>
        <w:t>等。</w:t>
      </w:r>
      <w:r w:rsidR="00805DAD">
        <w:rPr>
          <w:rFonts w:hint="eastAsia"/>
          <w:sz w:val="21"/>
          <w:szCs w:val="21"/>
          <w:lang w:eastAsia="zh-CN"/>
        </w:rPr>
        <w:t>尽管适用于</w:t>
      </w:r>
      <w:r w:rsidR="00AE7CD5">
        <w:rPr>
          <w:rFonts w:hint="eastAsia"/>
          <w:sz w:val="21"/>
          <w:szCs w:val="21"/>
          <w:lang w:eastAsia="zh-CN"/>
        </w:rPr>
        <w:t>基于</w:t>
      </w:r>
      <w:r w:rsidR="00805DAD">
        <w:rPr>
          <w:rFonts w:hint="eastAsia"/>
          <w:sz w:val="21"/>
          <w:szCs w:val="21"/>
          <w:lang w:eastAsia="zh-CN"/>
        </w:rPr>
        <w:t>服务器</w:t>
      </w:r>
      <w:r w:rsidR="00AE7CD5">
        <w:rPr>
          <w:rFonts w:hint="eastAsia"/>
          <w:sz w:val="21"/>
          <w:szCs w:val="21"/>
          <w:lang w:eastAsia="zh-CN"/>
        </w:rPr>
        <w:t>集群的</w:t>
      </w:r>
      <w:r w:rsidR="00805DAD">
        <w:rPr>
          <w:rFonts w:hint="eastAsia"/>
          <w:sz w:val="21"/>
          <w:szCs w:val="21"/>
          <w:lang w:eastAsia="zh-CN"/>
        </w:rPr>
        <w:t>数据中心的</w:t>
      </w:r>
      <w:r w:rsidR="00AE7CD5">
        <w:rPr>
          <w:rFonts w:hint="eastAsia"/>
          <w:sz w:val="21"/>
          <w:szCs w:val="21"/>
          <w:lang w:eastAsia="zh-CN"/>
        </w:rPr>
        <w:t>分布式存储方式已在华为等公司</w:t>
      </w:r>
      <w:r w:rsidR="008D378C">
        <w:rPr>
          <w:rFonts w:hint="eastAsia"/>
          <w:sz w:val="21"/>
          <w:szCs w:val="21"/>
          <w:lang w:eastAsia="zh-CN"/>
        </w:rPr>
        <w:t>大规模运用，</w:t>
      </w:r>
      <w:r w:rsidR="003A19C0">
        <w:rPr>
          <w:rFonts w:hint="eastAsia"/>
          <w:sz w:val="21"/>
          <w:szCs w:val="21"/>
          <w:lang w:eastAsia="zh-CN"/>
        </w:rPr>
        <w:t>但</w:t>
      </w:r>
      <w:r w:rsidR="00F23212">
        <w:rPr>
          <w:rFonts w:hint="eastAsia"/>
          <w:sz w:val="21"/>
          <w:szCs w:val="21"/>
          <w:lang w:eastAsia="zh-CN"/>
        </w:rPr>
        <w:t>由于</w:t>
      </w:r>
      <w:r w:rsidR="00ED6DCC">
        <w:rPr>
          <w:rFonts w:hint="eastAsia"/>
          <w:sz w:val="21"/>
          <w:szCs w:val="21"/>
          <w:lang w:eastAsia="zh-CN"/>
        </w:rPr>
        <w:t>大多数云</w:t>
      </w:r>
      <w:r w:rsidR="00F23212">
        <w:rPr>
          <w:rFonts w:hint="eastAsia"/>
          <w:sz w:val="21"/>
          <w:szCs w:val="21"/>
          <w:lang w:eastAsia="zh-CN"/>
        </w:rPr>
        <w:t>服务</w:t>
      </w:r>
      <w:r w:rsidR="00ED6DCC">
        <w:rPr>
          <w:rFonts w:hint="eastAsia"/>
          <w:sz w:val="21"/>
          <w:szCs w:val="21"/>
          <w:lang w:eastAsia="zh-CN"/>
        </w:rPr>
        <w:t>的</w:t>
      </w:r>
      <w:r w:rsidR="00A76D7B">
        <w:rPr>
          <w:rFonts w:hint="eastAsia"/>
          <w:sz w:val="21"/>
          <w:szCs w:val="21"/>
          <w:lang w:eastAsia="zh-CN"/>
        </w:rPr>
        <w:t>数据交互频率不高，因此主流</w:t>
      </w:r>
      <w:r w:rsidR="00ED6DCC">
        <w:rPr>
          <w:rFonts w:hint="eastAsia"/>
          <w:sz w:val="21"/>
          <w:szCs w:val="21"/>
          <w:lang w:eastAsia="zh-CN"/>
        </w:rPr>
        <w:t>云</w:t>
      </w:r>
      <w:r w:rsidR="00A76D7B">
        <w:rPr>
          <w:rFonts w:hint="eastAsia"/>
          <w:sz w:val="21"/>
          <w:szCs w:val="21"/>
          <w:lang w:eastAsia="zh-CN"/>
        </w:rPr>
        <w:t>服务仍选择</w:t>
      </w:r>
      <w:r w:rsidR="004024C7">
        <w:rPr>
          <w:rFonts w:hint="eastAsia"/>
          <w:sz w:val="21"/>
          <w:szCs w:val="21"/>
          <w:lang w:eastAsia="zh-CN"/>
        </w:rPr>
        <w:t>更加成熟的集中式存储方案。</w:t>
      </w:r>
    </w:p>
    <w:p w14:paraId="318DE975" w14:textId="77777777" w:rsidR="00091434" w:rsidRDefault="004024C7" w:rsidP="0076130B">
      <w:pPr>
        <w:ind w:left="0" w:firstLineChars="200" w:firstLine="420"/>
        <w:rPr>
          <w:sz w:val="21"/>
          <w:szCs w:val="21"/>
          <w:lang w:eastAsia="zh-CN"/>
        </w:rPr>
      </w:pPr>
      <w:r>
        <w:rPr>
          <w:rFonts w:hint="eastAsia"/>
          <w:sz w:val="21"/>
          <w:szCs w:val="21"/>
          <w:lang w:eastAsia="zh-CN"/>
        </w:rPr>
        <w:t>然而集中式存储方案的数据安全性</w:t>
      </w:r>
      <w:r w:rsidR="00FB619A">
        <w:rPr>
          <w:rFonts w:hint="eastAsia"/>
          <w:sz w:val="21"/>
          <w:szCs w:val="21"/>
          <w:lang w:eastAsia="zh-CN"/>
        </w:rPr>
        <w:t>并不</w:t>
      </w:r>
      <w:r w:rsidR="009F6DC6">
        <w:rPr>
          <w:rFonts w:hint="eastAsia"/>
          <w:sz w:val="21"/>
          <w:szCs w:val="21"/>
          <w:lang w:eastAsia="zh-CN"/>
        </w:rPr>
        <w:t>令人满意。</w:t>
      </w:r>
      <w:r w:rsidR="0076130B" w:rsidRPr="0076130B">
        <w:rPr>
          <w:rFonts w:hint="eastAsia"/>
          <w:sz w:val="21"/>
          <w:szCs w:val="21"/>
          <w:lang w:eastAsia="zh-CN"/>
        </w:rPr>
        <w:t>近年来云存储安全事故</w:t>
      </w:r>
      <w:r w:rsidR="00995A5F">
        <w:rPr>
          <w:rFonts w:hint="eastAsia"/>
          <w:sz w:val="21"/>
          <w:szCs w:val="21"/>
          <w:lang w:eastAsia="zh-CN"/>
        </w:rPr>
        <w:t>频发，例如</w:t>
      </w:r>
      <w:r w:rsidR="00554429">
        <w:rPr>
          <w:rFonts w:hint="eastAsia"/>
          <w:sz w:val="21"/>
          <w:szCs w:val="21"/>
          <w:lang w:eastAsia="zh-CN"/>
        </w:rPr>
        <w:t>百度</w:t>
      </w:r>
      <w:r w:rsidR="003B7109">
        <w:rPr>
          <w:rFonts w:hint="eastAsia"/>
          <w:sz w:val="21"/>
          <w:szCs w:val="21"/>
          <w:lang w:eastAsia="zh-CN"/>
        </w:rPr>
        <w:t>贴吧</w:t>
      </w:r>
      <w:r w:rsidR="007E57DC">
        <w:rPr>
          <w:rFonts w:hint="eastAsia"/>
          <w:sz w:val="21"/>
          <w:szCs w:val="21"/>
          <w:lang w:eastAsia="zh-CN"/>
        </w:rPr>
        <w:t>近年来</w:t>
      </w:r>
      <w:r w:rsidR="00AA2CFB">
        <w:rPr>
          <w:rFonts w:hint="eastAsia"/>
          <w:sz w:val="21"/>
          <w:szCs w:val="21"/>
          <w:lang w:eastAsia="zh-CN"/>
        </w:rPr>
        <w:t>发生的大规模数据丢失事件与</w:t>
      </w:r>
      <w:r w:rsidR="000A45C6">
        <w:rPr>
          <w:rFonts w:hint="eastAsia"/>
          <w:sz w:val="21"/>
          <w:szCs w:val="21"/>
          <w:lang w:eastAsia="zh-CN"/>
        </w:rPr>
        <w:t>Inst</w:t>
      </w:r>
      <w:r w:rsidR="00ED6DCC">
        <w:rPr>
          <w:rFonts w:hint="eastAsia"/>
          <w:sz w:val="21"/>
          <w:szCs w:val="21"/>
          <w:lang w:eastAsia="zh-CN"/>
        </w:rPr>
        <w:t>a</w:t>
      </w:r>
      <w:r w:rsidR="000A45C6">
        <w:rPr>
          <w:rFonts w:hint="eastAsia"/>
          <w:sz w:val="21"/>
          <w:szCs w:val="21"/>
          <w:lang w:eastAsia="zh-CN"/>
        </w:rPr>
        <w:t>gram</w:t>
      </w:r>
      <w:r w:rsidR="000A45C6">
        <w:rPr>
          <w:rFonts w:hint="eastAsia"/>
          <w:sz w:val="21"/>
          <w:szCs w:val="21"/>
          <w:lang w:eastAsia="zh-CN"/>
        </w:rPr>
        <w:t>的</w:t>
      </w:r>
      <w:r w:rsidR="00E940D3">
        <w:rPr>
          <w:rFonts w:hint="eastAsia"/>
          <w:sz w:val="21"/>
          <w:szCs w:val="21"/>
          <w:lang w:eastAsia="zh-CN"/>
        </w:rPr>
        <w:t>数据泄露事件</w:t>
      </w:r>
      <w:r w:rsidR="00ED6DCC">
        <w:rPr>
          <w:rFonts w:hint="eastAsia"/>
          <w:sz w:val="21"/>
          <w:szCs w:val="21"/>
          <w:lang w:eastAsia="zh-CN"/>
        </w:rPr>
        <w:t>。</w:t>
      </w:r>
      <w:r w:rsidR="0024433C">
        <w:rPr>
          <w:rFonts w:hint="eastAsia"/>
          <w:sz w:val="21"/>
          <w:szCs w:val="21"/>
          <w:lang w:eastAsia="zh-CN"/>
        </w:rPr>
        <w:t>这些事件的发生既有偶然因素也有</w:t>
      </w:r>
      <w:r w:rsidR="00CC41E2">
        <w:rPr>
          <w:rFonts w:hint="eastAsia"/>
          <w:sz w:val="21"/>
          <w:szCs w:val="21"/>
          <w:lang w:eastAsia="zh-CN"/>
        </w:rPr>
        <w:t>人为因素掺杂其中，然而不论事件发生的</w:t>
      </w:r>
      <w:r w:rsidR="005C2511">
        <w:rPr>
          <w:rFonts w:hint="eastAsia"/>
          <w:sz w:val="21"/>
          <w:szCs w:val="21"/>
          <w:lang w:eastAsia="zh-CN"/>
        </w:rPr>
        <w:t>具体原因如何，都可以</w:t>
      </w:r>
      <w:r w:rsidR="001C5172">
        <w:rPr>
          <w:rFonts w:hint="eastAsia"/>
          <w:sz w:val="21"/>
          <w:szCs w:val="21"/>
          <w:lang w:eastAsia="zh-CN"/>
        </w:rPr>
        <w:t>说明目前大多数云存储服务</w:t>
      </w:r>
      <w:r w:rsidR="0076130B" w:rsidRPr="0076130B">
        <w:rPr>
          <w:rFonts w:hint="eastAsia"/>
          <w:sz w:val="21"/>
          <w:szCs w:val="21"/>
          <w:lang w:eastAsia="zh-CN"/>
        </w:rPr>
        <w:t>难以保证用户数据的隐私安全与长期存储安全。</w:t>
      </w:r>
    </w:p>
    <w:p w14:paraId="2AD28CD7" w14:textId="46ECA384" w:rsidR="0076130B" w:rsidRPr="0076130B" w:rsidRDefault="00091434" w:rsidP="0076130B">
      <w:pPr>
        <w:ind w:left="0" w:firstLineChars="200" w:firstLine="420"/>
        <w:rPr>
          <w:sz w:val="21"/>
          <w:szCs w:val="21"/>
          <w:lang w:eastAsia="zh-CN"/>
        </w:rPr>
      </w:pPr>
      <w:r>
        <w:rPr>
          <w:rFonts w:hint="eastAsia"/>
          <w:sz w:val="21"/>
          <w:szCs w:val="21"/>
          <w:lang w:eastAsia="zh-CN"/>
        </w:rPr>
        <w:t>此外</w:t>
      </w:r>
      <w:r w:rsidR="0076130B" w:rsidRPr="0076130B">
        <w:rPr>
          <w:rFonts w:hint="eastAsia"/>
          <w:sz w:val="21"/>
          <w:szCs w:val="21"/>
          <w:lang w:eastAsia="zh-CN"/>
        </w:rPr>
        <w:t>，</w:t>
      </w:r>
      <w:r w:rsidR="007D35F7">
        <w:rPr>
          <w:rFonts w:hint="eastAsia"/>
          <w:sz w:val="21"/>
          <w:szCs w:val="21"/>
          <w:lang w:eastAsia="zh-CN"/>
        </w:rPr>
        <w:t>传统</w:t>
      </w:r>
      <w:r w:rsidR="007B3A0A">
        <w:rPr>
          <w:rFonts w:hint="eastAsia"/>
          <w:sz w:val="21"/>
          <w:szCs w:val="21"/>
          <w:lang w:eastAsia="zh-CN"/>
        </w:rPr>
        <w:t>集中式存储方案也对</w:t>
      </w:r>
      <w:r w:rsidR="0076130B" w:rsidRPr="0076130B">
        <w:rPr>
          <w:rFonts w:hint="eastAsia"/>
          <w:sz w:val="21"/>
          <w:szCs w:val="21"/>
          <w:lang w:eastAsia="zh-CN"/>
        </w:rPr>
        <w:t>集中式</w:t>
      </w:r>
      <w:r w:rsidR="007D35F7">
        <w:rPr>
          <w:rFonts w:hint="eastAsia"/>
          <w:sz w:val="21"/>
          <w:szCs w:val="21"/>
          <w:lang w:eastAsia="zh-CN"/>
        </w:rPr>
        <w:t>的</w:t>
      </w:r>
      <w:r w:rsidR="0076130B" w:rsidRPr="0076130B">
        <w:rPr>
          <w:rFonts w:hint="eastAsia"/>
          <w:sz w:val="21"/>
          <w:szCs w:val="21"/>
          <w:lang w:eastAsia="zh-CN"/>
        </w:rPr>
        <w:t>服务器集群</w:t>
      </w:r>
      <w:r w:rsidR="007D35F7">
        <w:rPr>
          <w:rFonts w:hint="eastAsia"/>
          <w:sz w:val="21"/>
          <w:szCs w:val="21"/>
          <w:lang w:eastAsia="zh-CN"/>
        </w:rPr>
        <w:t>存在</w:t>
      </w:r>
      <w:r w:rsidR="0076130B" w:rsidRPr="0076130B">
        <w:rPr>
          <w:rFonts w:hint="eastAsia"/>
          <w:sz w:val="21"/>
          <w:szCs w:val="21"/>
          <w:lang w:eastAsia="zh-CN"/>
        </w:rPr>
        <w:t>高度依赖，</w:t>
      </w:r>
      <w:r w:rsidR="00174AC4">
        <w:rPr>
          <w:rFonts w:hint="eastAsia"/>
          <w:sz w:val="21"/>
          <w:szCs w:val="21"/>
          <w:lang w:eastAsia="zh-CN"/>
        </w:rPr>
        <w:t>数据密度很大，</w:t>
      </w:r>
      <w:r w:rsidR="0076130B" w:rsidRPr="0076130B">
        <w:rPr>
          <w:rFonts w:hint="eastAsia"/>
          <w:sz w:val="21"/>
          <w:szCs w:val="21"/>
          <w:lang w:eastAsia="zh-CN"/>
        </w:rPr>
        <w:t>数据安全取决于服务器的稳定性以及服务提供商的信誉，若服务器出现故障或是服务提供商进行人为干涉，</w:t>
      </w:r>
      <w:r w:rsidR="009C75E0">
        <w:rPr>
          <w:rFonts w:hint="eastAsia"/>
          <w:sz w:val="21"/>
          <w:szCs w:val="21"/>
          <w:lang w:eastAsia="zh-CN"/>
        </w:rPr>
        <w:t>极有可能出现大规模的数据丢失，</w:t>
      </w:r>
      <w:r w:rsidR="0076130B" w:rsidRPr="0076130B">
        <w:rPr>
          <w:rFonts w:hint="eastAsia"/>
          <w:sz w:val="21"/>
          <w:szCs w:val="21"/>
          <w:lang w:eastAsia="zh-CN"/>
        </w:rPr>
        <w:t>数据安全难以保障。</w:t>
      </w:r>
    </w:p>
    <w:p w14:paraId="33E646EF" w14:textId="03CA2BD1" w:rsidR="003C01C9" w:rsidRDefault="003C01C9" w:rsidP="003C01C9">
      <w:pPr>
        <w:pStyle w:val="2"/>
      </w:pPr>
      <w:bookmarkStart w:id="5" w:name="_Toc101468729"/>
      <w:r>
        <w:rPr>
          <w:rFonts w:hint="eastAsia"/>
        </w:rPr>
        <w:lastRenderedPageBreak/>
        <w:t>其他</w:t>
      </w:r>
      <w:r w:rsidR="00901F1C">
        <w:rPr>
          <w:rFonts w:hint="eastAsia"/>
        </w:rPr>
        <w:t>云存储方案的缺陷</w:t>
      </w:r>
      <w:bookmarkEnd w:id="5"/>
    </w:p>
    <w:p w14:paraId="734916E2" w14:textId="77777777" w:rsidR="00901F1C" w:rsidRDefault="0076130B" w:rsidP="0076130B">
      <w:pPr>
        <w:ind w:left="0" w:firstLineChars="200" w:firstLine="420"/>
        <w:rPr>
          <w:sz w:val="21"/>
          <w:szCs w:val="21"/>
          <w:lang w:eastAsia="zh-CN"/>
        </w:rPr>
      </w:pPr>
      <w:r w:rsidRPr="0076130B">
        <w:rPr>
          <w:rFonts w:hint="eastAsia"/>
          <w:sz w:val="21"/>
          <w:szCs w:val="21"/>
          <w:lang w:eastAsia="zh-CN"/>
        </w:rPr>
        <w:t>当然，除</w:t>
      </w:r>
      <w:r w:rsidR="00187C71">
        <w:rPr>
          <w:rFonts w:hint="eastAsia"/>
          <w:sz w:val="21"/>
          <w:szCs w:val="21"/>
          <w:lang w:eastAsia="zh-CN"/>
        </w:rPr>
        <w:t>传统</w:t>
      </w:r>
      <w:r w:rsidR="00134652">
        <w:rPr>
          <w:rFonts w:hint="eastAsia"/>
          <w:sz w:val="21"/>
          <w:szCs w:val="21"/>
          <w:lang w:eastAsia="zh-CN"/>
        </w:rPr>
        <w:t>集中式</w:t>
      </w:r>
      <w:r w:rsidR="001E7D51">
        <w:rPr>
          <w:rFonts w:hint="eastAsia"/>
          <w:sz w:val="21"/>
          <w:szCs w:val="21"/>
          <w:lang w:eastAsia="zh-CN"/>
        </w:rPr>
        <w:t>存储</w:t>
      </w:r>
      <w:r w:rsidRPr="0076130B">
        <w:rPr>
          <w:rFonts w:hint="eastAsia"/>
          <w:sz w:val="21"/>
          <w:szCs w:val="21"/>
          <w:lang w:eastAsia="zh-CN"/>
        </w:rPr>
        <w:t>之外，也存在</w:t>
      </w:r>
      <w:r w:rsidR="00187C71">
        <w:rPr>
          <w:rFonts w:hint="eastAsia"/>
          <w:sz w:val="21"/>
          <w:szCs w:val="21"/>
          <w:lang w:eastAsia="zh-CN"/>
        </w:rPr>
        <w:t>其他云存储</w:t>
      </w:r>
      <w:r w:rsidRPr="0076130B">
        <w:rPr>
          <w:rFonts w:hint="eastAsia"/>
          <w:sz w:val="21"/>
          <w:szCs w:val="21"/>
          <w:lang w:eastAsia="zh-CN"/>
        </w:rPr>
        <w:t>解决方案，例如并不依赖于大型服务提供商的</w:t>
      </w:r>
      <w:r w:rsidRPr="0076130B">
        <w:rPr>
          <w:rFonts w:hint="eastAsia"/>
          <w:sz w:val="21"/>
          <w:szCs w:val="21"/>
          <w:lang w:eastAsia="zh-CN"/>
        </w:rPr>
        <w:t>P2P</w:t>
      </w:r>
      <w:r w:rsidRPr="0076130B">
        <w:rPr>
          <w:rFonts w:hint="eastAsia"/>
          <w:sz w:val="21"/>
          <w:szCs w:val="21"/>
          <w:lang w:eastAsia="zh-CN"/>
        </w:rPr>
        <w:t>协议及</w:t>
      </w:r>
      <w:r w:rsidRPr="0076130B">
        <w:rPr>
          <w:rFonts w:hint="eastAsia"/>
          <w:sz w:val="21"/>
          <w:szCs w:val="21"/>
          <w:lang w:eastAsia="zh-CN"/>
        </w:rPr>
        <w:t>BitTorrent</w:t>
      </w:r>
      <w:r w:rsidRPr="0076130B">
        <w:rPr>
          <w:rFonts w:hint="eastAsia"/>
          <w:sz w:val="21"/>
          <w:szCs w:val="21"/>
          <w:lang w:eastAsia="zh-CN"/>
        </w:rPr>
        <w:t>协议。</w:t>
      </w:r>
    </w:p>
    <w:p w14:paraId="764B9B05" w14:textId="2BB07FDE" w:rsidR="0076130B" w:rsidRDefault="0076130B" w:rsidP="009B7DB8">
      <w:pPr>
        <w:ind w:left="0" w:firstLineChars="200" w:firstLine="420"/>
        <w:rPr>
          <w:sz w:val="21"/>
          <w:szCs w:val="21"/>
          <w:lang w:eastAsia="zh-CN"/>
        </w:rPr>
      </w:pPr>
      <w:r w:rsidRPr="0076130B">
        <w:rPr>
          <w:rFonts w:hint="eastAsia"/>
          <w:sz w:val="21"/>
          <w:szCs w:val="21"/>
          <w:lang w:eastAsia="zh-CN"/>
        </w:rPr>
        <w:t>然而这</w:t>
      </w:r>
      <w:r w:rsidR="00366535">
        <w:rPr>
          <w:rFonts w:hint="eastAsia"/>
          <w:sz w:val="21"/>
          <w:szCs w:val="21"/>
          <w:lang w:eastAsia="zh-CN"/>
        </w:rPr>
        <w:t>些</w:t>
      </w:r>
      <w:r w:rsidRPr="0076130B">
        <w:rPr>
          <w:rFonts w:hint="eastAsia"/>
          <w:sz w:val="21"/>
          <w:szCs w:val="21"/>
          <w:lang w:eastAsia="zh-CN"/>
        </w:rPr>
        <w:t>技术仍对</w:t>
      </w:r>
      <w:r w:rsidR="006E2B7D">
        <w:rPr>
          <w:rFonts w:hint="eastAsia"/>
          <w:sz w:val="21"/>
          <w:szCs w:val="21"/>
          <w:lang w:eastAsia="zh-CN"/>
        </w:rPr>
        <w:t>服务</w:t>
      </w:r>
      <w:r w:rsidRPr="0076130B">
        <w:rPr>
          <w:rFonts w:hint="eastAsia"/>
          <w:sz w:val="21"/>
          <w:szCs w:val="21"/>
          <w:lang w:eastAsia="zh-CN"/>
        </w:rPr>
        <w:t>端的稳定性有极高的依赖，一旦</w:t>
      </w:r>
      <w:r w:rsidR="006E2B7D">
        <w:rPr>
          <w:rFonts w:hint="eastAsia"/>
          <w:sz w:val="21"/>
          <w:szCs w:val="21"/>
          <w:lang w:eastAsia="zh-CN"/>
        </w:rPr>
        <w:t>服务</w:t>
      </w:r>
      <w:r w:rsidRPr="0076130B">
        <w:rPr>
          <w:rFonts w:hint="eastAsia"/>
          <w:sz w:val="21"/>
          <w:szCs w:val="21"/>
          <w:lang w:eastAsia="zh-CN"/>
        </w:rPr>
        <w:t>端网络掉线，极有可能出现数据的永久丢失。</w:t>
      </w:r>
      <w:r w:rsidR="001635E1">
        <w:rPr>
          <w:rFonts w:hint="eastAsia"/>
          <w:sz w:val="21"/>
          <w:szCs w:val="21"/>
          <w:lang w:eastAsia="zh-CN"/>
        </w:rPr>
        <w:t>以</w:t>
      </w:r>
      <w:r w:rsidR="001635E1">
        <w:rPr>
          <w:rFonts w:hint="eastAsia"/>
          <w:sz w:val="21"/>
          <w:szCs w:val="21"/>
          <w:lang w:eastAsia="zh-CN"/>
        </w:rPr>
        <w:t>BitTorrent</w:t>
      </w:r>
      <w:r w:rsidR="001635E1">
        <w:rPr>
          <w:rFonts w:hint="eastAsia"/>
          <w:sz w:val="21"/>
          <w:szCs w:val="21"/>
          <w:lang w:eastAsia="zh-CN"/>
        </w:rPr>
        <w:t>协议为例，若</w:t>
      </w:r>
      <w:r w:rsidR="00474247">
        <w:rPr>
          <w:rFonts w:hint="eastAsia"/>
          <w:sz w:val="21"/>
          <w:szCs w:val="21"/>
          <w:lang w:eastAsia="zh-CN"/>
        </w:rPr>
        <w:t>无人</w:t>
      </w:r>
      <w:r w:rsidR="00E44AE2">
        <w:rPr>
          <w:rFonts w:hint="eastAsia"/>
          <w:sz w:val="21"/>
          <w:szCs w:val="21"/>
          <w:lang w:eastAsia="zh-CN"/>
        </w:rPr>
        <w:t>持续</w:t>
      </w:r>
      <w:r w:rsidR="00E15054">
        <w:rPr>
          <w:rFonts w:hint="eastAsia"/>
          <w:sz w:val="21"/>
          <w:szCs w:val="21"/>
          <w:lang w:eastAsia="zh-CN"/>
        </w:rPr>
        <w:t>提供服务端以供下载者下载文件，</w:t>
      </w:r>
      <w:r w:rsidR="00E15054">
        <w:rPr>
          <w:rFonts w:hint="eastAsia"/>
          <w:sz w:val="21"/>
          <w:szCs w:val="21"/>
          <w:lang w:eastAsia="zh-CN"/>
        </w:rPr>
        <w:t>BT</w:t>
      </w:r>
      <w:r w:rsidR="00E15054">
        <w:rPr>
          <w:rFonts w:hint="eastAsia"/>
          <w:sz w:val="21"/>
          <w:szCs w:val="21"/>
          <w:lang w:eastAsia="zh-CN"/>
        </w:rPr>
        <w:t>链接</w:t>
      </w:r>
      <w:r w:rsidR="006E2B7D">
        <w:rPr>
          <w:rFonts w:hint="eastAsia"/>
          <w:sz w:val="21"/>
          <w:szCs w:val="21"/>
          <w:lang w:eastAsia="zh-CN"/>
        </w:rPr>
        <w:t>将会失效</w:t>
      </w:r>
      <w:r w:rsidR="00F826D3">
        <w:rPr>
          <w:rFonts w:hint="eastAsia"/>
          <w:sz w:val="21"/>
          <w:szCs w:val="21"/>
          <w:lang w:eastAsia="zh-CN"/>
        </w:rPr>
        <w:t>，</w:t>
      </w:r>
      <w:r w:rsidR="00F32834">
        <w:rPr>
          <w:rFonts w:hint="eastAsia"/>
          <w:sz w:val="21"/>
          <w:szCs w:val="21"/>
          <w:lang w:eastAsia="zh-CN"/>
        </w:rPr>
        <w:t>最终下载量低的文件将会</w:t>
      </w:r>
      <w:r w:rsidR="002346A2">
        <w:rPr>
          <w:rFonts w:hint="eastAsia"/>
          <w:sz w:val="21"/>
          <w:szCs w:val="21"/>
          <w:lang w:eastAsia="zh-CN"/>
        </w:rPr>
        <w:t>永久从</w:t>
      </w:r>
      <w:r w:rsidR="00366535">
        <w:rPr>
          <w:rFonts w:hint="eastAsia"/>
          <w:sz w:val="21"/>
          <w:szCs w:val="21"/>
          <w:lang w:eastAsia="zh-CN"/>
        </w:rPr>
        <w:t>网络中丢失。</w:t>
      </w:r>
    </w:p>
    <w:p w14:paraId="2D2628D6" w14:textId="2C9E6F71" w:rsidR="00192C0D" w:rsidRPr="009B7DB8" w:rsidRDefault="00192C0D" w:rsidP="009B7DB8">
      <w:pPr>
        <w:ind w:left="0" w:firstLineChars="200" w:firstLine="420"/>
        <w:rPr>
          <w:sz w:val="21"/>
          <w:szCs w:val="21"/>
          <w:lang w:eastAsia="zh-CN"/>
        </w:rPr>
      </w:pPr>
      <w:r>
        <w:rPr>
          <w:rFonts w:hint="eastAsia"/>
          <w:sz w:val="21"/>
          <w:szCs w:val="21"/>
          <w:lang w:eastAsia="zh-CN"/>
        </w:rPr>
        <w:t>此外，这些</w:t>
      </w:r>
      <w:r w:rsidR="00234980">
        <w:rPr>
          <w:rFonts w:hint="eastAsia"/>
          <w:sz w:val="21"/>
          <w:szCs w:val="21"/>
          <w:lang w:eastAsia="zh-CN"/>
        </w:rPr>
        <w:t>技术</w:t>
      </w:r>
      <w:r>
        <w:rPr>
          <w:rFonts w:hint="eastAsia"/>
          <w:sz w:val="21"/>
          <w:szCs w:val="21"/>
          <w:lang w:eastAsia="zh-CN"/>
        </w:rPr>
        <w:t>也普遍存在内容审查</w:t>
      </w:r>
      <w:r w:rsidR="000B63E2">
        <w:rPr>
          <w:rFonts w:hint="eastAsia"/>
          <w:sz w:val="21"/>
          <w:szCs w:val="21"/>
          <w:lang w:eastAsia="zh-CN"/>
        </w:rPr>
        <w:t>难以进行</w:t>
      </w:r>
      <w:r>
        <w:rPr>
          <w:rFonts w:hint="eastAsia"/>
          <w:sz w:val="21"/>
          <w:szCs w:val="21"/>
          <w:lang w:eastAsia="zh-CN"/>
        </w:rPr>
        <w:t>的</w:t>
      </w:r>
      <w:r w:rsidR="00234980">
        <w:rPr>
          <w:rFonts w:hint="eastAsia"/>
          <w:sz w:val="21"/>
          <w:szCs w:val="21"/>
          <w:lang w:eastAsia="zh-CN"/>
        </w:rPr>
        <w:t>问题，本项目将同时对</w:t>
      </w:r>
      <w:r w:rsidR="00D310EF">
        <w:rPr>
          <w:rFonts w:hint="eastAsia"/>
          <w:sz w:val="21"/>
          <w:szCs w:val="21"/>
          <w:lang w:eastAsia="zh-CN"/>
        </w:rPr>
        <w:t>如何解决</w:t>
      </w:r>
      <w:r w:rsidR="000B63E2">
        <w:rPr>
          <w:rFonts w:hint="eastAsia"/>
          <w:sz w:val="21"/>
          <w:szCs w:val="21"/>
          <w:lang w:eastAsia="zh-CN"/>
        </w:rPr>
        <w:t>内容审查问题进行</w:t>
      </w:r>
      <w:r w:rsidR="00D310EF">
        <w:rPr>
          <w:rFonts w:hint="eastAsia"/>
          <w:sz w:val="21"/>
          <w:szCs w:val="21"/>
          <w:lang w:eastAsia="zh-CN"/>
        </w:rPr>
        <w:t>一些尝试。</w:t>
      </w:r>
    </w:p>
    <w:p w14:paraId="5DC6240F" w14:textId="29BC8C84" w:rsidR="00ED2CD1" w:rsidRPr="007870FD" w:rsidRDefault="002E78AE" w:rsidP="00ED2CD1">
      <w:pPr>
        <w:pStyle w:val="2"/>
      </w:pPr>
      <w:bookmarkStart w:id="6" w:name="_Toc101468730"/>
      <w:r>
        <w:rPr>
          <w:rFonts w:hint="eastAsia"/>
        </w:rPr>
        <w:t>目标系统概述</w:t>
      </w:r>
      <w:bookmarkEnd w:id="6"/>
    </w:p>
    <w:p w14:paraId="501DE04A" w14:textId="4E25DE37" w:rsidR="000A7811" w:rsidRDefault="00E03FB4" w:rsidP="000A7811">
      <w:pPr>
        <w:ind w:left="0" w:firstLineChars="200" w:firstLine="420"/>
        <w:rPr>
          <w:sz w:val="21"/>
          <w:szCs w:val="21"/>
          <w:lang w:eastAsia="zh-CN"/>
        </w:rPr>
      </w:pPr>
      <w:r>
        <w:rPr>
          <w:rFonts w:hint="eastAsia"/>
          <w:sz w:val="21"/>
          <w:szCs w:val="21"/>
          <w:lang w:eastAsia="zh-CN"/>
        </w:rPr>
        <w:t>由于</w:t>
      </w:r>
      <w:r w:rsidR="002820E7">
        <w:rPr>
          <w:rFonts w:hint="eastAsia"/>
          <w:sz w:val="21"/>
          <w:szCs w:val="21"/>
          <w:lang w:eastAsia="zh-CN"/>
        </w:rPr>
        <w:t>当前缺少合适的云存储方案能够保证</w:t>
      </w:r>
      <w:r w:rsidR="00A30AAD">
        <w:rPr>
          <w:rFonts w:hint="eastAsia"/>
          <w:sz w:val="21"/>
          <w:szCs w:val="21"/>
          <w:lang w:eastAsia="zh-CN"/>
        </w:rPr>
        <w:t>数据存储的长期安全，而个人及小企业</w:t>
      </w:r>
      <w:r w:rsidR="00CB759A">
        <w:rPr>
          <w:rFonts w:hint="eastAsia"/>
          <w:sz w:val="21"/>
          <w:szCs w:val="21"/>
          <w:lang w:eastAsia="zh-CN"/>
        </w:rPr>
        <w:t>又往往</w:t>
      </w:r>
      <w:r w:rsidR="0020564F">
        <w:rPr>
          <w:rFonts w:hint="eastAsia"/>
          <w:sz w:val="21"/>
          <w:szCs w:val="21"/>
          <w:lang w:eastAsia="zh-CN"/>
        </w:rPr>
        <w:t>在</w:t>
      </w:r>
      <w:r w:rsidR="00CB759A">
        <w:rPr>
          <w:rFonts w:hint="eastAsia"/>
          <w:sz w:val="21"/>
          <w:szCs w:val="21"/>
          <w:lang w:eastAsia="zh-CN"/>
        </w:rPr>
        <w:t>数据</w:t>
      </w:r>
      <w:r w:rsidR="006B370B">
        <w:rPr>
          <w:rFonts w:hint="eastAsia"/>
          <w:sz w:val="21"/>
          <w:szCs w:val="21"/>
          <w:lang w:eastAsia="zh-CN"/>
        </w:rPr>
        <w:t>安全</w:t>
      </w:r>
      <w:r w:rsidR="0020564F">
        <w:rPr>
          <w:rFonts w:hint="eastAsia"/>
          <w:sz w:val="21"/>
          <w:szCs w:val="21"/>
          <w:lang w:eastAsia="zh-CN"/>
        </w:rPr>
        <w:t>方面</w:t>
      </w:r>
      <w:r w:rsidR="00774F15">
        <w:rPr>
          <w:rFonts w:hint="eastAsia"/>
          <w:sz w:val="21"/>
          <w:szCs w:val="21"/>
          <w:lang w:eastAsia="zh-CN"/>
        </w:rPr>
        <w:t>对</w:t>
      </w:r>
      <w:r w:rsidR="0075358C">
        <w:rPr>
          <w:rFonts w:hint="eastAsia"/>
          <w:sz w:val="21"/>
          <w:szCs w:val="21"/>
          <w:lang w:eastAsia="zh-CN"/>
        </w:rPr>
        <w:t>存在</w:t>
      </w:r>
      <w:r w:rsidR="0020564F">
        <w:rPr>
          <w:rFonts w:hint="eastAsia"/>
          <w:sz w:val="21"/>
          <w:szCs w:val="21"/>
          <w:lang w:eastAsia="zh-CN"/>
        </w:rPr>
        <w:t>隐私</w:t>
      </w:r>
      <w:r w:rsidR="006B370B">
        <w:rPr>
          <w:rFonts w:hint="eastAsia"/>
          <w:sz w:val="21"/>
          <w:szCs w:val="21"/>
          <w:lang w:eastAsia="zh-CN"/>
        </w:rPr>
        <w:t>安全</w:t>
      </w:r>
      <w:r w:rsidR="0020564F">
        <w:rPr>
          <w:rFonts w:hint="eastAsia"/>
          <w:sz w:val="21"/>
          <w:szCs w:val="21"/>
          <w:lang w:eastAsia="zh-CN"/>
        </w:rPr>
        <w:t>以及存储安全</w:t>
      </w:r>
      <w:r w:rsidR="00E06D79">
        <w:rPr>
          <w:rFonts w:hint="eastAsia"/>
          <w:sz w:val="21"/>
          <w:szCs w:val="21"/>
          <w:lang w:eastAsia="zh-CN"/>
        </w:rPr>
        <w:t>存在更多需求，因此</w:t>
      </w:r>
      <w:r w:rsidR="004965A7">
        <w:rPr>
          <w:rFonts w:hint="eastAsia"/>
          <w:sz w:val="21"/>
          <w:szCs w:val="21"/>
          <w:lang w:eastAsia="zh-CN"/>
        </w:rPr>
        <w:t>建立一套</w:t>
      </w:r>
      <w:r w:rsidR="000A7811">
        <w:rPr>
          <w:rFonts w:hint="eastAsia"/>
          <w:sz w:val="21"/>
          <w:szCs w:val="21"/>
          <w:lang w:eastAsia="zh-CN"/>
        </w:rPr>
        <w:t>完备的永久存储</w:t>
      </w:r>
      <w:r w:rsidR="00BD30AE">
        <w:rPr>
          <w:rFonts w:hint="eastAsia"/>
          <w:sz w:val="21"/>
          <w:szCs w:val="21"/>
          <w:lang w:eastAsia="zh-CN"/>
        </w:rPr>
        <w:t>云</w:t>
      </w:r>
      <w:r w:rsidR="000A7811">
        <w:rPr>
          <w:rFonts w:hint="eastAsia"/>
          <w:sz w:val="21"/>
          <w:szCs w:val="21"/>
          <w:lang w:eastAsia="zh-CN"/>
        </w:rPr>
        <w:t>体系是十分必要的。</w:t>
      </w:r>
    </w:p>
    <w:p w14:paraId="43484993" w14:textId="6C6E1D65" w:rsidR="00DA7F1E" w:rsidRPr="00DA7F1E" w:rsidRDefault="000A7811" w:rsidP="000A7811">
      <w:pPr>
        <w:ind w:left="0" w:firstLineChars="200" w:firstLine="420"/>
        <w:rPr>
          <w:sz w:val="21"/>
          <w:szCs w:val="21"/>
          <w:lang w:eastAsia="zh-CN"/>
        </w:rPr>
      </w:pPr>
      <w:r>
        <w:rPr>
          <w:rFonts w:hint="eastAsia"/>
          <w:sz w:val="21"/>
          <w:szCs w:val="21"/>
          <w:lang w:eastAsia="zh-CN"/>
        </w:rPr>
        <w:t xml:space="preserve"> </w:t>
      </w:r>
      <w:r w:rsidR="00DA7F1E" w:rsidRPr="00DA7F1E">
        <w:rPr>
          <w:rFonts w:hint="eastAsia"/>
          <w:sz w:val="21"/>
          <w:szCs w:val="21"/>
          <w:lang w:eastAsia="zh-CN"/>
        </w:rPr>
        <w:t>本项目主要面向个人及小型企业，以永久存储作为核心需求，利用分布式技术，结合网络分层、区块链、</w:t>
      </w:r>
      <w:r w:rsidR="00DA7F1E" w:rsidRPr="00DA7F1E">
        <w:rPr>
          <w:rFonts w:hint="eastAsia"/>
          <w:sz w:val="21"/>
          <w:szCs w:val="21"/>
          <w:lang w:eastAsia="zh-CN"/>
        </w:rPr>
        <w:t>P2P</w:t>
      </w:r>
      <w:r w:rsidR="00DA7F1E" w:rsidRPr="00DA7F1E">
        <w:rPr>
          <w:rFonts w:hint="eastAsia"/>
          <w:sz w:val="21"/>
          <w:szCs w:val="21"/>
          <w:lang w:eastAsia="zh-CN"/>
        </w:rPr>
        <w:t>等其他技术作为辅助，建立一个高效的</w:t>
      </w:r>
      <w:r w:rsidR="00E41CAB">
        <w:rPr>
          <w:rFonts w:hint="eastAsia"/>
          <w:sz w:val="21"/>
          <w:szCs w:val="21"/>
          <w:lang w:eastAsia="zh-CN"/>
        </w:rPr>
        <w:t>云</w:t>
      </w:r>
      <w:r w:rsidR="00DA7F1E" w:rsidRPr="00DA7F1E">
        <w:rPr>
          <w:rFonts w:hint="eastAsia"/>
          <w:sz w:val="21"/>
          <w:szCs w:val="21"/>
          <w:lang w:eastAsia="zh-CN"/>
        </w:rPr>
        <w:t>数据存储系统，并以其高度拓展性为</w:t>
      </w:r>
      <w:r w:rsidR="00E41CAB">
        <w:rPr>
          <w:rFonts w:hint="eastAsia"/>
          <w:sz w:val="21"/>
          <w:szCs w:val="21"/>
          <w:lang w:eastAsia="zh-CN"/>
        </w:rPr>
        <w:t>众多</w:t>
      </w:r>
      <w:r w:rsidR="00DA7F1E" w:rsidRPr="00DA7F1E">
        <w:rPr>
          <w:rFonts w:hint="eastAsia"/>
          <w:sz w:val="21"/>
          <w:szCs w:val="21"/>
          <w:lang w:eastAsia="zh-CN"/>
        </w:rPr>
        <w:t>互联网服务提供较为可靠的平台。</w:t>
      </w:r>
    </w:p>
    <w:p w14:paraId="32668212" w14:textId="2198AF61" w:rsidR="000975D4" w:rsidRDefault="00DA7F1E" w:rsidP="00DA7F1E">
      <w:pPr>
        <w:ind w:left="0" w:firstLineChars="200" w:firstLine="420"/>
        <w:rPr>
          <w:sz w:val="21"/>
          <w:szCs w:val="21"/>
          <w:lang w:eastAsia="zh-CN"/>
        </w:rPr>
      </w:pPr>
      <w:r w:rsidRPr="00DA7F1E">
        <w:rPr>
          <w:rFonts w:hint="eastAsia"/>
          <w:sz w:val="21"/>
          <w:szCs w:val="21"/>
          <w:lang w:eastAsia="zh-CN"/>
        </w:rPr>
        <w:t>系统应当以数据的长期稳定存储安全作为前提，尽可能保证数据的隐私安全与网络一致性，并保证合理的传输速度与可用性。同时需要保证系统具有极高的抗干扰能力，最大程度上降低节点欺诈以及其他第三方攻击对系统安全稳定运行带来的风险。</w:t>
      </w:r>
    </w:p>
    <w:p w14:paraId="798CD09C" w14:textId="274A6F95" w:rsidR="000975D4" w:rsidRDefault="000975D4" w:rsidP="00DA7F1E">
      <w:pPr>
        <w:ind w:left="0" w:firstLineChars="200" w:firstLine="420"/>
        <w:rPr>
          <w:sz w:val="21"/>
          <w:szCs w:val="21"/>
          <w:lang w:eastAsia="zh-CN"/>
        </w:rPr>
      </w:pPr>
      <w:r>
        <w:rPr>
          <w:rFonts w:hint="eastAsia"/>
          <w:sz w:val="21"/>
          <w:szCs w:val="21"/>
          <w:lang w:eastAsia="zh-CN"/>
        </w:rPr>
        <w:t>为了系统的长久</w:t>
      </w:r>
      <w:r w:rsidR="00C03F3E">
        <w:rPr>
          <w:rFonts w:hint="eastAsia"/>
          <w:sz w:val="21"/>
          <w:szCs w:val="21"/>
          <w:lang w:eastAsia="zh-CN"/>
        </w:rPr>
        <w:t>稳定运行，</w:t>
      </w:r>
      <w:r w:rsidR="00132191">
        <w:rPr>
          <w:rFonts w:hint="eastAsia"/>
          <w:sz w:val="21"/>
          <w:szCs w:val="21"/>
          <w:lang w:eastAsia="zh-CN"/>
        </w:rPr>
        <w:t>本项目</w:t>
      </w:r>
      <w:r w:rsidR="001A347E">
        <w:rPr>
          <w:rFonts w:hint="eastAsia"/>
          <w:sz w:val="21"/>
          <w:szCs w:val="21"/>
          <w:lang w:eastAsia="zh-CN"/>
        </w:rPr>
        <w:t>还会实现激励方式以保证较为充足的服务端</w:t>
      </w:r>
      <w:r w:rsidR="00132191">
        <w:rPr>
          <w:rFonts w:hint="eastAsia"/>
          <w:sz w:val="21"/>
          <w:szCs w:val="21"/>
          <w:lang w:eastAsia="zh-CN"/>
        </w:rPr>
        <w:t>供应。</w:t>
      </w:r>
      <w:r w:rsidR="00FB155D">
        <w:rPr>
          <w:rFonts w:hint="eastAsia"/>
          <w:sz w:val="21"/>
          <w:szCs w:val="21"/>
          <w:lang w:eastAsia="zh-CN"/>
        </w:rPr>
        <w:t>此外，为了适应各国家的法规政策，</w:t>
      </w:r>
      <w:r w:rsidR="009637FD">
        <w:rPr>
          <w:rFonts w:hint="eastAsia"/>
          <w:sz w:val="21"/>
          <w:szCs w:val="21"/>
          <w:lang w:eastAsia="zh-CN"/>
        </w:rPr>
        <w:t>本项目还将引入</w:t>
      </w:r>
      <w:r w:rsidR="00320B72">
        <w:rPr>
          <w:rFonts w:hint="eastAsia"/>
          <w:sz w:val="21"/>
          <w:szCs w:val="21"/>
          <w:lang w:eastAsia="zh-CN"/>
        </w:rPr>
        <w:t>内容审查系统。</w:t>
      </w:r>
    </w:p>
    <w:p w14:paraId="344B420F" w14:textId="4DAEAA92" w:rsidR="00DA7F1E" w:rsidRPr="00793339" w:rsidRDefault="00DA7F1E" w:rsidP="00DA7F1E">
      <w:pPr>
        <w:ind w:left="0" w:firstLineChars="200" w:firstLine="420"/>
        <w:rPr>
          <w:sz w:val="21"/>
          <w:szCs w:val="21"/>
          <w:lang w:eastAsia="zh-CN"/>
        </w:rPr>
      </w:pPr>
      <w:r w:rsidRPr="00DA7F1E">
        <w:rPr>
          <w:rFonts w:hint="eastAsia"/>
          <w:sz w:val="21"/>
          <w:szCs w:val="21"/>
          <w:lang w:eastAsia="zh-CN"/>
        </w:rPr>
        <w:t>最终系统将以</w:t>
      </w:r>
      <w:r w:rsidR="00D035D9">
        <w:rPr>
          <w:rFonts w:hint="eastAsia"/>
          <w:sz w:val="21"/>
          <w:szCs w:val="21"/>
          <w:lang w:eastAsia="zh-CN"/>
        </w:rPr>
        <w:t>高度去中心化的方式</w:t>
      </w:r>
      <w:r w:rsidR="00713387">
        <w:rPr>
          <w:rFonts w:hint="eastAsia"/>
          <w:sz w:val="21"/>
          <w:szCs w:val="21"/>
          <w:lang w:eastAsia="zh-CN"/>
        </w:rPr>
        <w:t>在互联网中长久</w:t>
      </w:r>
      <w:r w:rsidR="00FC5E4C">
        <w:rPr>
          <w:rFonts w:hint="eastAsia"/>
          <w:sz w:val="21"/>
          <w:szCs w:val="21"/>
          <w:lang w:eastAsia="zh-CN"/>
        </w:rPr>
        <w:t>安全</w:t>
      </w:r>
      <w:r w:rsidR="000B2FF4">
        <w:rPr>
          <w:rFonts w:hint="eastAsia"/>
          <w:sz w:val="21"/>
          <w:szCs w:val="21"/>
          <w:lang w:eastAsia="zh-CN"/>
        </w:rPr>
        <w:t>稳定</w:t>
      </w:r>
      <w:r w:rsidRPr="00DA7F1E">
        <w:rPr>
          <w:rFonts w:hint="eastAsia"/>
          <w:sz w:val="21"/>
          <w:szCs w:val="21"/>
          <w:lang w:eastAsia="zh-CN"/>
        </w:rPr>
        <w:t>运行。</w:t>
      </w:r>
    </w:p>
    <w:p w14:paraId="78F0E27D" w14:textId="1AE072FF" w:rsidR="00793339" w:rsidRPr="00793339" w:rsidRDefault="00793339" w:rsidP="007870FD">
      <w:pPr>
        <w:pStyle w:val="2"/>
      </w:pPr>
      <w:bookmarkStart w:id="7" w:name="_Toc101468731"/>
      <w:r>
        <w:rPr>
          <w:rFonts w:hint="eastAsia"/>
        </w:rPr>
        <w:t>预期</w:t>
      </w:r>
      <w:r w:rsidR="0013285A">
        <w:rPr>
          <w:rFonts w:hint="eastAsia"/>
        </w:rPr>
        <w:t>实现目标</w:t>
      </w:r>
      <w:bookmarkEnd w:id="7"/>
    </w:p>
    <w:p w14:paraId="756C7614" w14:textId="2B12DF43" w:rsidR="00793339" w:rsidRPr="00343395" w:rsidRDefault="00793339" w:rsidP="00793339">
      <w:pPr>
        <w:ind w:left="0"/>
        <w:rPr>
          <w:rFonts w:ascii="宋体" w:hAnsi="宋体"/>
          <w:i/>
          <w:iCs/>
          <w:sz w:val="21"/>
          <w:szCs w:val="21"/>
          <w:lang w:eastAsia="zh-CN"/>
        </w:rPr>
      </w:pPr>
      <w:r w:rsidRPr="00343395">
        <w:rPr>
          <w:rFonts w:ascii="宋体" w:hAnsi="宋体" w:hint="eastAsia"/>
          <w:i/>
          <w:iCs/>
          <w:sz w:val="21"/>
          <w:szCs w:val="21"/>
          <w:lang w:eastAsia="zh-CN"/>
        </w:rPr>
        <w:t>优先级从上到下依次递减。</w:t>
      </w:r>
    </w:p>
    <w:p w14:paraId="38C705FB"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建立分布式存</w:t>
      </w:r>
      <w:r w:rsidRPr="00343395">
        <w:rPr>
          <w:rFonts w:ascii="宋体" w:eastAsia="宋体" w:hAnsi="宋体" w:cs="宋体" w:hint="eastAsia"/>
          <w:sz w:val="21"/>
          <w:szCs w:val="21"/>
          <w:lang w:eastAsia="zh-CN"/>
        </w:rPr>
        <w:t>储</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，最大程度上消除</w:t>
      </w:r>
      <w:r w:rsidRPr="00343395">
        <w:rPr>
          <w:rFonts w:ascii="宋体" w:eastAsia="宋体" w:hAnsi="宋体" w:cs="宋体" w:hint="eastAsia"/>
          <w:sz w:val="21"/>
          <w:szCs w:val="21"/>
          <w:lang w:eastAsia="zh-CN"/>
        </w:rPr>
        <w:t>对</w:t>
      </w:r>
      <w:r w:rsidRPr="00343395">
        <w:rPr>
          <w:rFonts w:ascii="宋体" w:eastAsia="宋体" w:hAnsi="宋体" w:cs="MS PMincho" w:hint="eastAsia"/>
          <w:sz w:val="21"/>
          <w:szCs w:val="21"/>
          <w:lang w:eastAsia="zh-CN"/>
        </w:rPr>
        <w:t>主干网的依</w:t>
      </w:r>
      <w:r w:rsidRPr="00343395">
        <w:rPr>
          <w:rFonts w:ascii="宋体" w:eastAsia="宋体" w:hAnsi="宋体" w:cs="宋体" w:hint="eastAsia"/>
          <w:sz w:val="21"/>
          <w:szCs w:val="21"/>
          <w:lang w:eastAsia="zh-CN"/>
        </w:rPr>
        <w:t>赖</w:t>
      </w:r>
      <w:r w:rsidRPr="00343395">
        <w:rPr>
          <w:rFonts w:ascii="宋体" w:eastAsia="宋体" w:hAnsi="宋体" w:cs="MS PMincho" w:hint="eastAsia"/>
          <w:sz w:val="21"/>
          <w:szCs w:val="21"/>
          <w:lang w:eastAsia="zh-CN"/>
        </w:rPr>
        <w:t>，</w:t>
      </w:r>
      <w:r w:rsidRPr="00343395">
        <w:rPr>
          <w:rFonts w:ascii="宋体" w:eastAsia="宋体" w:hAnsi="宋体" w:cs="宋体" w:hint="eastAsia"/>
          <w:sz w:val="21"/>
          <w:szCs w:val="21"/>
          <w:lang w:eastAsia="zh-CN"/>
        </w:rPr>
        <w:t>优</w:t>
      </w:r>
      <w:r w:rsidRPr="00343395">
        <w:rPr>
          <w:rFonts w:ascii="宋体" w:eastAsia="宋体" w:hAnsi="宋体" w:cs="MS PMincho" w:hint="eastAsia"/>
          <w:sz w:val="21"/>
          <w:szCs w:val="21"/>
          <w:lang w:eastAsia="zh-CN"/>
        </w:rPr>
        <w:t>先保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数据安全。</w:t>
      </w:r>
    </w:p>
    <w:p w14:paraId="2440F14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络稳</w:t>
      </w:r>
      <w:r w:rsidRPr="00343395">
        <w:rPr>
          <w:rFonts w:ascii="宋体" w:eastAsia="宋体" w:hAnsi="宋体" w:cs="MS PMincho" w:hint="eastAsia"/>
          <w:sz w:val="21"/>
          <w:szCs w:val="21"/>
          <w:lang w:eastAsia="zh-CN"/>
        </w:rPr>
        <w:t>定性。</w:t>
      </w:r>
    </w:p>
    <w:p w14:paraId="30926B3A"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数据一致性。</w:t>
      </w:r>
    </w:p>
    <w:p w14:paraId="5282D28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在最大程度上保</w:t>
      </w:r>
      <w:r w:rsidRPr="00343395">
        <w:rPr>
          <w:rFonts w:ascii="宋体" w:eastAsia="宋体" w:hAnsi="宋体" w:cs="宋体" w:hint="eastAsia"/>
          <w:sz w:val="21"/>
          <w:szCs w:val="21"/>
          <w:lang w:eastAsia="zh-CN"/>
        </w:rPr>
        <w:t>证隐</w:t>
      </w:r>
      <w:r w:rsidRPr="00343395">
        <w:rPr>
          <w:rFonts w:ascii="宋体" w:eastAsia="宋体" w:hAnsi="宋体" w:cs="MS PMincho" w:hint="eastAsia"/>
          <w:sz w:val="21"/>
          <w:szCs w:val="21"/>
          <w:lang w:eastAsia="zh-CN"/>
        </w:rPr>
        <w:t>私安全。</w:t>
      </w:r>
    </w:p>
    <w:p w14:paraId="219741D4"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引入分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的易用性及</w:t>
      </w:r>
      <w:r w:rsidRPr="00343395">
        <w:rPr>
          <w:rFonts w:ascii="宋体" w:eastAsia="宋体" w:hAnsi="宋体" w:cs="宋体" w:hint="eastAsia"/>
          <w:sz w:val="21"/>
          <w:szCs w:val="21"/>
          <w:lang w:eastAsia="zh-CN"/>
        </w:rPr>
        <w:t>传输</w:t>
      </w:r>
      <w:r w:rsidRPr="00343395">
        <w:rPr>
          <w:rFonts w:ascii="宋体" w:eastAsia="宋体" w:hAnsi="宋体" w:cs="MS PMincho" w:hint="eastAsia"/>
          <w:sz w:val="21"/>
          <w:szCs w:val="21"/>
          <w:lang w:eastAsia="zh-CN"/>
        </w:rPr>
        <w:t>速度。</w:t>
      </w:r>
    </w:p>
    <w:p w14:paraId="7B036E78"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的基</w:t>
      </w:r>
      <w:r w:rsidRPr="00343395">
        <w:rPr>
          <w:rFonts w:ascii="宋体" w:eastAsia="宋体" w:hAnsi="宋体" w:cs="宋体" w:hint="eastAsia"/>
          <w:sz w:val="21"/>
          <w:szCs w:val="21"/>
          <w:lang w:eastAsia="zh-CN"/>
        </w:rPr>
        <w:t>础</w:t>
      </w:r>
      <w:r w:rsidRPr="00343395">
        <w:rPr>
          <w:rFonts w:ascii="宋体" w:eastAsia="宋体" w:hAnsi="宋体" w:cs="MS PMincho" w:hint="eastAsia"/>
          <w:sz w:val="21"/>
          <w:szCs w:val="21"/>
          <w:lang w:eastAsia="zh-CN"/>
        </w:rPr>
        <w:t>上，尽可能提高网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速度。</w:t>
      </w:r>
    </w:p>
    <w:p w14:paraId="756DFE05"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络对</w:t>
      </w:r>
      <w:r w:rsidRPr="00343395">
        <w:rPr>
          <w:rFonts w:ascii="宋体" w:eastAsia="宋体" w:hAnsi="宋体" w:cs="MS PMincho" w:hint="eastAsia"/>
          <w:sz w:val="21"/>
          <w:szCs w:val="21"/>
          <w:lang w:eastAsia="zh-CN"/>
        </w:rPr>
        <w:t>第三方攻</w:t>
      </w:r>
      <w:r w:rsidRPr="00343395">
        <w:rPr>
          <w:rFonts w:ascii="宋体" w:eastAsia="宋体" w:hAnsi="宋体" w:cs="宋体" w:hint="eastAsia"/>
          <w:sz w:val="21"/>
          <w:szCs w:val="21"/>
          <w:lang w:eastAsia="zh-CN"/>
        </w:rPr>
        <w:t>击</w:t>
      </w:r>
      <w:r w:rsidRPr="00343395">
        <w:rPr>
          <w:rFonts w:ascii="宋体" w:eastAsia="宋体" w:hAnsi="宋体" w:cs="MS PMincho" w:hint="eastAsia"/>
          <w:sz w:val="21"/>
          <w:szCs w:val="21"/>
          <w:lang w:eastAsia="zh-CN"/>
        </w:rPr>
        <w:t>的抗性。</w:t>
      </w:r>
    </w:p>
    <w:p w14:paraId="27FD746D" w14:textId="0E791776"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实现</w:t>
      </w:r>
      <w:r w:rsidRPr="00343395">
        <w:rPr>
          <w:rFonts w:ascii="宋体" w:eastAsia="宋体" w:hAnsi="宋体" w:cs="MS PMincho" w:hint="eastAsia"/>
          <w:sz w:val="21"/>
          <w:szCs w:val="21"/>
          <w:lang w:eastAsia="zh-CN"/>
        </w:rPr>
        <w:t>激励</w:t>
      </w:r>
      <w:r w:rsidRPr="00343395">
        <w:rPr>
          <w:rFonts w:ascii="宋体" w:eastAsia="宋体" w:hAnsi="宋体" w:cs="宋体" w:hint="eastAsia"/>
          <w:sz w:val="21"/>
          <w:szCs w:val="21"/>
          <w:lang w:eastAsia="zh-CN"/>
        </w:rPr>
        <w:t>层</w:t>
      </w:r>
    </w:p>
    <w:p w14:paraId="5685C79B" w14:textId="3AE9DFBF" w:rsidR="003513F3" w:rsidRPr="00343395" w:rsidRDefault="003513F3"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建立适应</w:t>
      </w:r>
      <w:r w:rsidR="00FC3F11" w:rsidRPr="00343395">
        <w:rPr>
          <w:rFonts w:ascii="宋体" w:eastAsia="宋体" w:hAnsi="宋体" w:cs="宋体" w:hint="eastAsia"/>
          <w:sz w:val="21"/>
          <w:szCs w:val="21"/>
          <w:lang w:eastAsia="zh-CN"/>
        </w:rPr>
        <w:t>各国法规的</w:t>
      </w:r>
      <w:r w:rsidRPr="00343395">
        <w:rPr>
          <w:rFonts w:ascii="宋体" w:eastAsia="宋体" w:hAnsi="宋体" w:cs="宋体" w:hint="eastAsia"/>
          <w:sz w:val="21"/>
          <w:szCs w:val="21"/>
          <w:lang w:eastAsia="zh-CN"/>
        </w:rPr>
        <w:t>内容审查体系</w:t>
      </w:r>
    </w:p>
    <w:p w14:paraId="24F233DF" w14:textId="4AEA5197" w:rsidR="007870FD" w:rsidRPr="00343395" w:rsidRDefault="00793339" w:rsidP="00793339">
      <w:pPr>
        <w:pStyle w:val="af6"/>
        <w:numPr>
          <w:ilvl w:val="0"/>
          <w:numId w:val="20"/>
        </w:numPr>
        <w:rPr>
          <w:rFonts w:ascii="宋体" w:eastAsia="宋体" w:hAnsi="宋体" w:cs="MS PMincho"/>
          <w:sz w:val="21"/>
          <w:szCs w:val="21"/>
          <w:lang w:eastAsia="zh-CN"/>
        </w:rPr>
      </w:pPr>
      <w:r w:rsidRPr="00343395">
        <w:rPr>
          <w:rFonts w:ascii="宋体" w:eastAsia="宋体" w:hAnsi="宋体" w:hint="eastAsia"/>
          <w:sz w:val="21"/>
          <w:szCs w:val="21"/>
          <w:lang w:eastAsia="zh-CN"/>
        </w:rPr>
        <w:t>在服</w:t>
      </w:r>
      <w:r w:rsidRPr="00343395">
        <w:rPr>
          <w:rFonts w:ascii="宋体" w:eastAsia="宋体" w:hAnsi="宋体" w:cs="宋体" w:hint="eastAsia"/>
          <w:sz w:val="21"/>
          <w:szCs w:val="21"/>
          <w:lang w:eastAsia="zh-CN"/>
        </w:rPr>
        <w:t>务</w:t>
      </w:r>
      <w:r w:rsidRPr="00343395">
        <w:rPr>
          <w:rFonts w:ascii="宋体" w:eastAsia="宋体" w:hAnsi="宋体" w:cs="MS PMincho" w:hint="eastAsia"/>
          <w:sz w:val="21"/>
          <w:szCs w:val="21"/>
          <w:lang w:eastAsia="zh-CN"/>
        </w:rPr>
        <w:t>器充足的前提下</w:t>
      </w:r>
      <w:r w:rsidRPr="00343395">
        <w:rPr>
          <w:rFonts w:ascii="宋体" w:eastAsia="宋体" w:hAnsi="宋体" w:cs="宋体" w:hint="eastAsia"/>
          <w:sz w:val="21"/>
          <w:szCs w:val="21"/>
          <w:lang w:eastAsia="zh-CN"/>
        </w:rPr>
        <w:t>扩</w:t>
      </w:r>
      <w:r w:rsidRPr="00343395">
        <w:rPr>
          <w:rFonts w:ascii="宋体" w:eastAsia="宋体" w:hAnsi="宋体" w:cs="MS PMincho" w:hint="eastAsia"/>
          <w:sz w:val="21"/>
          <w:szCs w:val="21"/>
          <w:lang w:eastAsia="zh-CN"/>
        </w:rPr>
        <w:t>充网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数据流</w:t>
      </w:r>
      <w:r w:rsidRPr="00343395">
        <w:rPr>
          <w:rFonts w:ascii="宋体" w:eastAsia="宋体" w:hAnsi="宋体" w:cs="宋体" w:hint="eastAsia"/>
          <w:sz w:val="21"/>
          <w:szCs w:val="21"/>
          <w:lang w:eastAsia="zh-CN"/>
        </w:rPr>
        <w:t>动</w:t>
      </w:r>
      <w:r w:rsidRPr="00343395">
        <w:rPr>
          <w:rFonts w:ascii="宋体" w:eastAsia="宋体" w:hAnsi="宋体" w:cs="MS PMincho" w:hint="eastAsia"/>
          <w:sz w:val="21"/>
          <w:szCs w:val="21"/>
          <w:lang w:eastAsia="zh-CN"/>
        </w:rPr>
        <w:t>性（可</w:t>
      </w:r>
      <w:r w:rsidRPr="00343395">
        <w:rPr>
          <w:rFonts w:ascii="宋体" w:eastAsia="宋体" w:hAnsi="宋体" w:cs="宋体" w:hint="eastAsia"/>
          <w:sz w:val="21"/>
          <w:szCs w:val="21"/>
          <w:lang w:eastAsia="zh-CN"/>
        </w:rPr>
        <w:t>选</w:t>
      </w:r>
      <w:r w:rsidRPr="00343395">
        <w:rPr>
          <w:rFonts w:ascii="宋体" w:eastAsia="宋体" w:hAnsi="宋体" w:cs="MS PMincho" w:hint="eastAsia"/>
          <w:sz w:val="21"/>
          <w:szCs w:val="21"/>
          <w:lang w:eastAsia="zh-CN"/>
        </w:rPr>
        <w:t>）</w:t>
      </w:r>
    </w:p>
    <w:p w14:paraId="1A48D856" w14:textId="77777777" w:rsidR="007870FD" w:rsidRDefault="007870FD">
      <w:pPr>
        <w:spacing w:before="0" w:after="0"/>
        <w:ind w:left="0"/>
        <w:jc w:val="left"/>
        <w:rPr>
          <w:rFonts w:ascii="MS PMincho" w:eastAsia="MS PMincho" w:hAnsi="MS PMincho" w:cs="MS PMincho"/>
          <w:sz w:val="21"/>
          <w:szCs w:val="21"/>
          <w:lang w:eastAsia="zh-CN"/>
        </w:rPr>
      </w:pPr>
      <w:r>
        <w:rPr>
          <w:rFonts w:ascii="MS PMincho" w:eastAsia="MS PMincho" w:hAnsi="MS PMincho" w:cs="MS PMincho"/>
          <w:sz w:val="21"/>
          <w:szCs w:val="21"/>
          <w:lang w:eastAsia="zh-CN"/>
        </w:rPr>
        <w:br w:type="page"/>
      </w:r>
    </w:p>
    <w:p w14:paraId="536A0297" w14:textId="2E2925C3" w:rsidR="00793339" w:rsidRPr="00793339" w:rsidRDefault="00793339" w:rsidP="008542E5">
      <w:pPr>
        <w:pStyle w:val="1"/>
        <w:rPr>
          <w:lang w:eastAsia="zh-CN"/>
        </w:rPr>
      </w:pPr>
      <w:bookmarkStart w:id="8" w:name="_Toc101468732"/>
      <w:r>
        <w:rPr>
          <w:rFonts w:ascii="微软雅黑" w:eastAsia="微软雅黑" w:hAnsi="微软雅黑" w:cs="微软雅黑" w:hint="eastAsia"/>
          <w:lang w:eastAsia="zh-CN"/>
        </w:rPr>
        <w:lastRenderedPageBreak/>
        <w:t>核心概念</w:t>
      </w:r>
      <w:bookmarkEnd w:id="8"/>
    </w:p>
    <w:p w14:paraId="6216C3A3" w14:textId="48236A6C" w:rsidR="007870FD" w:rsidRPr="007870FD" w:rsidRDefault="007870FD" w:rsidP="007870FD">
      <w:pPr>
        <w:pStyle w:val="2"/>
      </w:pPr>
      <w:bookmarkStart w:id="9" w:name="_Toc101468733"/>
      <w:r w:rsidRPr="007870FD">
        <w:t>分布式存储系统</w:t>
      </w:r>
      <w:bookmarkEnd w:id="9"/>
    </w:p>
    <w:p w14:paraId="1E5C2660"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分布式存储系统指将数据分散存储在多台独立的设备上，采用可扩展的系统结构，利用多台存储服务器分担存储负荷，利用位置服务器定位存储信息，它不但提高了系统的可靠性、可用性和存取效率，还易于扩展。</w:t>
      </w:r>
    </w:p>
    <w:p w14:paraId="5038E267"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该项目所使用的分布式系统采用</w:t>
      </w:r>
      <w:r>
        <w:rPr>
          <w:rFonts w:ascii="Helvetica" w:hAnsi="Helvetica"/>
          <w:b/>
          <w:bCs/>
          <w:color w:val="000000"/>
          <w:sz w:val="21"/>
          <w:szCs w:val="21"/>
        </w:rPr>
        <w:t>完全无中心架构</w:t>
      </w:r>
      <w:r>
        <w:rPr>
          <w:rFonts w:ascii="Helvetica" w:hAnsi="Helvetica"/>
          <w:color w:val="000000"/>
          <w:sz w:val="21"/>
          <w:szCs w:val="21"/>
        </w:rPr>
        <w:t>。在这种架构中，客户端通过设备映射关系计算出其读写数据的数据节点位置，从而可以直接访问数据存储节点。</w:t>
      </w:r>
    </w:p>
    <w:p w14:paraId="315265BB" w14:textId="0504C399" w:rsidR="007870FD" w:rsidRPr="007870FD" w:rsidRDefault="007870FD" w:rsidP="007870FD">
      <w:pPr>
        <w:pStyle w:val="2"/>
      </w:pPr>
      <w:bookmarkStart w:id="10" w:name="_Toc101468734"/>
      <w:r w:rsidRPr="007870FD">
        <w:t>CAP原则</w:t>
      </w:r>
      <w:bookmarkEnd w:id="10"/>
    </w:p>
    <w:p w14:paraId="721DDC15" w14:textId="70DA1C50" w:rsidR="007870FD" w:rsidRDefault="007870FD" w:rsidP="007870FD">
      <w:pPr>
        <w:pStyle w:val="paragraph"/>
        <w:spacing w:before="0" w:beforeAutospacing="0" w:after="0" w:afterAutospacing="0"/>
        <w:ind w:firstLine="420"/>
      </w:pPr>
      <w:r>
        <w:rPr>
          <w:rFonts w:ascii="Helvetica" w:hAnsi="Helvetica"/>
          <w:color w:val="000000"/>
          <w:sz w:val="21"/>
          <w:szCs w:val="21"/>
        </w:rPr>
        <w:t>CAP</w:t>
      </w:r>
      <w:r>
        <w:rPr>
          <w:rFonts w:ascii="Helvetica" w:hAnsi="Helvetica"/>
          <w:color w:val="000000"/>
          <w:sz w:val="21"/>
          <w:szCs w:val="21"/>
        </w:rPr>
        <w:t>原则又称</w:t>
      </w:r>
      <w:r>
        <w:rPr>
          <w:rFonts w:ascii="Helvetica" w:hAnsi="Helvetica"/>
          <w:color w:val="000000"/>
          <w:sz w:val="21"/>
          <w:szCs w:val="21"/>
        </w:rPr>
        <w:t>CAP</w:t>
      </w:r>
      <w:r>
        <w:rPr>
          <w:rFonts w:ascii="Helvetica" w:hAnsi="Helvetica"/>
          <w:color w:val="000000"/>
          <w:sz w:val="21"/>
          <w:szCs w:val="21"/>
        </w:rPr>
        <w:t>定理，指的是在一个分布式系统中，一致性（</w:t>
      </w:r>
      <w:r>
        <w:rPr>
          <w:rFonts w:ascii="Helvetica" w:hAnsi="Helvetica"/>
          <w:color w:val="000000"/>
          <w:sz w:val="21"/>
          <w:szCs w:val="21"/>
        </w:rPr>
        <w:t>Consistency</w:t>
      </w:r>
      <w:r>
        <w:rPr>
          <w:rFonts w:ascii="Helvetica" w:hAnsi="Helvetica"/>
          <w:color w:val="000000"/>
          <w:sz w:val="21"/>
          <w:szCs w:val="21"/>
        </w:rPr>
        <w:t>）、可用性（</w:t>
      </w:r>
      <w:r>
        <w:rPr>
          <w:rFonts w:ascii="Helvetica" w:hAnsi="Helvetica"/>
          <w:color w:val="000000"/>
          <w:sz w:val="21"/>
          <w:szCs w:val="21"/>
        </w:rPr>
        <w:t>Availability</w:t>
      </w:r>
      <w:r>
        <w:rPr>
          <w:rFonts w:ascii="Helvetica" w:hAnsi="Helvetica"/>
          <w:color w:val="000000"/>
          <w:sz w:val="21"/>
          <w:szCs w:val="21"/>
        </w:rPr>
        <w:t>）、分区容错性（</w:t>
      </w:r>
      <w:r>
        <w:rPr>
          <w:rFonts w:ascii="Helvetica" w:hAnsi="Helvetica"/>
          <w:color w:val="000000"/>
          <w:sz w:val="21"/>
          <w:szCs w:val="21"/>
        </w:rPr>
        <w:t>Partition tolerance</w:t>
      </w:r>
      <w:r>
        <w:rPr>
          <w:rFonts w:ascii="Helvetica" w:hAnsi="Helvetica"/>
          <w:color w:val="000000"/>
          <w:sz w:val="21"/>
          <w:szCs w:val="21"/>
        </w:rPr>
        <w:t>）。</w:t>
      </w:r>
      <w:r>
        <w:rPr>
          <w:rFonts w:ascii="Helvetica" w:hAnsi="Helvetica"/>
          <w:color w:val="000000"/>
          <w:sz w:val="21"/>
          <w:szCs w:val="21"/>
        </w:rPr>
        <w:t>CAP</w:t>
      </w:r>
      <w:r>
        <w:rPr>
          <w:rFonts w:ascii="Helvetica" w:hAnsi="Helvetica"/>
          <w:color w:val="000000"/>
          <w:sz w:val="21"/>
          <w:szCs w:val="21"/>
        </w:rPr>
        <w:t>原则指的是，这三个要素最多只能同时实现两点，不可能三者兼顾。</w:t>
      </w:r>
    </w:p>
    <w:p w14:paraId="7E911294"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一致性：</w:t>
      </w:r>
      <w:r>
        <w:rPr>
          <w:rFonts w:ascii="Helvetica" w:hAnsi="Helvetica"/>
          <w:color w:val="000000"/>
          <w:sz w:val="21"/>
          <w:szCs w:val="21"/>
        </w:rPr>
        <w:t>分布式存储系统需要使用多台服务器共同存储数据，为了保证在有服务器出现故障的情况下系统仍然可用，一般做法是把一个数据分成多份存储在不同的服务器中。这里称保证多个副本的数据完全一致的性质为一致性。</w:t>
      </w:r>
    </w:p>
    <w:p w14:paraId="1E82A8D6"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可用性：</w:t>
      </w:r>
      <w:r>
        <w:rPr>
          <w:rFonts w:ascii="Helvetica" w:hAnsi="Helvetica"/>
          <w:color w:val="000000"/>
          <w:sz w:val="21"/>
          <w:szCs w:val="21"/>
        </w:rPr>
        <w:t>在系统中的一部分节点出现故障之后，系统的整体不影响客服端的读</w:t>
      </w:r>
      <w:r>
        <w:rPr>
          <w:rFonts w:ascii="Helvetica" w:hAnsi="Helvetica"/>
          <w:color w:val="000000"/>
          <w:sz w:val="21"/>
          <w:szCs w:val="21"/>
        </w:rPr>
        <w:t>/</w:t>
      </w:r>
      <w:r>
        <w:rPr>
          <w:rFonts w:ascii="Helvetica" w:hAnsi="Helvetica"/>
          <w:color w:val="000000"/>
          <w:sz w:val="21"/>
          <w:szCs w:val="21"/>
        </w:rPr>
        <w:t>写请求称为可用性。</w:t>
      </w:r>
    </w:p>
    <w:p w14:paraId="1593D0F8"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分区容错性：</w:t>
      </w:r>
      <w:r>
        <w:rPr>
          <w:rFonts w:ascii="Helvetica" w:hAnsi="Helvetica"/>
          <w:color w:val="000000"/>
          <w:sz w:val="21"/>
          <w:szCs w:val="21"/>
        </w:rPr>
        <w:t>当一个网络因为故障而分解为多个部分的时候，分布式系统需要具有一定的容错性来处理网络故障带来的问题。</w:t>
      </w:r>
    </w:p>
    <w:p w14:paraId="62C4688C" w14:textId="22D069AC" w:rsidR="007870FD" w:rsidRDefault="007870FD" w:rsidP="007870FD">
      <w:pPr>
        <w:pStyle w:val="2"/>
        <w:rPr>
          <w:rFonts w:ascii="宋体" w:hAnsi="宋体"/>
          <w:sz w:val="36"/>
          <w:szCs w:val="36"/>
        </w:rPr>
      </w:pPr>
      <w:bookmarkStart w:id="11" w:name="_Toc101468735"/>
      <w:r>
        <w:rPr>
          <w:rFonts w:hint="eastAsia"/>
        </w:rPr>
        <w:t>分层及分片</w:t>
      </w:r>
      <w:bookmarkEnd w:id="11"/>
    </w:p>
    <w:p w14:paraId="2473A7D6" w14:textId="378E7EBA" w:rsidR="007870FD" w:rsidRDefault="007870FD" w:rsidP="007870FD">
      <w:pPr>
        <w:pStyle w:val="paragraph"/>
        <w:spacing w:before="0" w:beforeAutospacing="0" w:after="0" w:afterAutospacing="0"/>
        <w:ind w:firstLine="420"/>
      </w:pPr>
      <w:r>
        <w:rPr>
          <w:rFonts w:ascii="Helvetica" w:hAnsi="Helvetica"/>
          <w:color w:val="000000"/>
          <w:sz w:val="21"/>
          <w:szCs w:val="21"/>
        </w:rPr>
        <w:t>分层及分片是提高分布式存储系统效率的两种方案。</w:t>
      </w:r>
    </w:p>
    <w:p w14:paraId="03FA71DF"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分层</w:t>
      </w:r>
      <w:r>
        <w:rPr>
          <w:rFonts w:ascii="Helvetica" w:hAnsi="Helvetica"/>
          <w:color w:val="000000"/>
          <w:sz w:val="21"/>
          <w:szCs w:val="21"/>
        </w:rPr>
        <w:t>：网络分层即将网络节点所要完成的数据的发送或转发、打包或拆包，控制信息的加载或拆出等工作，分别由不同的模块去完成。这样可以将往来通信和网络互连这一复杂的问题变得较为简单。</w:t>
      </w:r>
    </w:p>
    <w:p w14:paraId="39EF232C"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分片</w:t>
      </w:r>
      <w:r>
        <w:rPr>
          <w:rFonts w:ascii="Helvetica" w:hAnsi="Helvetica"/>
          <w:color w:val="000000"/>
          <w:sz w:val="21"/>
          <w:szCs w:val="21"/>
        </w:rPr>
        <w:t>：分片（</w:t>
      </w:r>
      <w:r>
        <w:rPr>
          <w:rFonts w:ascii="Helvetica" w:hAnsi="Helvetica"/>
          <w:color w:val="000000"/>
          <w:sz w:val="21"/>
          <w:szCs w:val="21"/>
        </w:rPr>
        <w:t>partition</w:t>
      </w:r>
      <w:r>
        <w:rPr>
          <w:rFonts w:ascii="Helvetica" w:hAnsi="Helvetica"/>
          <w:color w:val="000000"/>
          <w:sz w:val="21"/>
          <w:szCs w:val="21"/>
        </w:rPr>
        <w:t>）即通过将数据分别存放在不同节点中以提高操作效率。在数据规模较大时，分片是唯一的选择。</w:t>
      </w:r>
    </w:p>
    <w:p w14:paraId="26251A70" w14:textId="3072C1F4" w:rsidR="007870FD" w:rsidRDefault="007870FD" w:rsidP="007870FD">
      <w:pPr>
        <w:pStyle w:val="2"/>
        <w:rPr>
          <w:rFonts w:ascii="宋体" w:hAnsi="宋体"/>
          <w:sz w:val="36"/>
          <w:szCs w:val="36"/>
        </w:rPr>
      </w:pPr>
      <w:bookmarkStart w:id="12" w:name="_Toc101468736"/>
      <w:r>
        <w:rPr>
          <w:rFonts w:hint="eastAsia"/>
        </w:rPr>
        <w:t>冗余及版本控制</w:t>
      </w:r>
      <w:bookmarkEnd w:id="12"/>
    </w:p>
    <w:p w14:paraId="17C2F68A" w14:textId="42415ADE" w:rsidR="007870FD" w:rsidRDefault="007870FD" w:rsidP="007870FD">
      <w:pPr>
        <w:pStyle w:val="paragraph"/>
        <w:spacing w:before="0" w:beforeAutospacing="0" w:after="0" w:afterAutospacing="0"/>
        <w:ind w:firstLine="360"/>
      </w:pPr>
      <w:r>
        <w:rPr>
          <w:rFonts w:ascii="Helvetica" w:hAnsi="Helvetica"/>
          <w:color w:val="000000"/>
          <w:sz w:val="21"/>
          <w:szCs w:val="21"/>
        </w:rPr>
        <w:t>冗余及版本控制是保证分布式存储系统可靠性的两种思想。</w:t>
      </w:r>
    </w:p>
    <w:p w14:paraId="2D78B8DE" w14:textId="77777777" w:rsidR="007870FD" w:rsidRDefault="007870FD" w:rsidP="00E47200">
      <w:pPr>
        <w:pStyle w:val="paragraph"/>
        <w:numPr>
          <w:ilvl w:val="0"/>
          <w:numId w:val="27"/>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冗余</w:t>
      </w:r>
      <w:r>
        <w:rPr>
          <w:rFonts w:ascii="Helvetica" w:hAnsi="Helvetica"/>
          <w:color w:val="000000"/>
          <w:sz w:val="21"/>
          <w:szCs w:val="21"/>
        </w:rPr>
        <w:t>：即多个节点负责同一个任务。在分布式存储中，多个节点复杂存储同一份数据，以此增强可用性与可靠性。同时，冗余也会带来性能的提升。</w:t>
      </w:r>
    </w:p>
    <w:p w14:paraId="7B9A6DF2" w14:textId="66CAF8BF" w:rsidR="00FC3F11" w:rsidRDefault="007870FD" w:rsidP="00E47200">
      <w:pPr>
        <w:pStyle w:val="paragraph"/>
        <w:numPr>
          <w:ilvl w:val="0"/>
          <w:numId w:val="26"/>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版本控制</w:t>
      </w:r>
      <w:r>
        <w:rPr>
          <w:rFonts w:ascii="Helvetica" w:hAnsi="Helvetica"/>
          <w:color w:val="000000"/>
          <w:sz w:val="21"/>
          <w:szCs w:val="21"/>
        </w:rPr>
        <w:t>：版本控制是指对软件开发过程中各种程序代码、配置文件及说明文档等文件变更的管理，是软件配置管理的核心思想之一。</w:t>
      </w:r>
    </w:p>
    <w:p w14:paraId="13B5B319" w14:textId="77777777" w:rsidR="00FC3F11" w:rsidRDefault="00FC3F11">
      <w:pPr>
        <w:spacing w:before="0" w:after="0"/>
        <w:ind w:left="0"/>
        <w:jc w:val="left"/>
        <w:rPr>
          <w:rFonts w:ascii="Helvetica" w:hAnsi="Helvetica" w:cs="宋体"/>
          <w:color w:val="000000"/>
          <w:sz w:val="21"/>
          <w:szCs w:val="21"/>
          <w:lang w:eastAsia="zh-CN"/>
        </w:rPr>
      </w:pPr>
      <w:r>
        <w:rPr>
          <w:rFonts w:ascii="Helvetica" w:hAnsi="Helvetica"/>
          <w:color w:val="000000"/>
          <w:sz w:val="21"/>
          <w:szCs w:val="21"/>
          <w:lang w:eastAsia="zh-CN"/>
        </w:rPr>
        <w:br w:type="page"/>
      </w:r>
    </w:p>
    <w:p w14:paraId="7621B535" w14:textId="725CE801" w:rsidR="00516489" w:rsidRPr="00807096" w:rsidRDefault="00E54187" w:rsidP="00072E08">
      <w:pPr>
        <w:pStyle w:val="1"/>
        <w:rPr>
          <w:rFonts w:ascii="微软雅黑" w:eastAsia="微软雅黑" w:hAnsi="微软雅黑" w:cs="微软雅黑"/>
          <w:lang w:eastAsia="zh-CN"/>
        </w:rPr>
      </w:pPr>
      <w:bookmarkStart w:id="13" w:name="_Toc101468737"/>
      <w:r w:rsidRPr="00807096">
        <w:rPr>
          <w:rFonts w:ascii="微软雅黑" w:eastAsia="微软雅黑" w:hAnsi="微软雅黑" w:cs="微软雅黑" w:hint="eastAsia"/>
          <w:lang w:eastAsia="zh-CN"/>
        </w:rPr>
        <w:lastRenderedPageBreak/>
        <w:t>领域和需求</w:t>
      </w:r>
      <w:r w:rsidR="003B3648" w:rsidRPr="00807096">
        <w:rPr>
          <w:rFonts w:ascii="微软雅黑" w:eastAsia="微软雅黑" w:hAnsi="微软雅黑" w:cs="微软雅黑" w:hint="eastAsia"/>
          <w:lang w:eastAsia="zh-CN"/>
        </w:rPr>
        <w:t>概要分析</w:t>
      </w:r>
      <w:bookmarkEnd w:id="13"/>
    </w:p>
    <w:p w14:paraId="6B48E6CB" w14:textId="1CFA297B" w:rsidR="00793339" w:rsidRDefault="003B3648" w:rsidP="00B05E81">
      <w:pPr>
        <w:pStyle w:val="2"/>
      </w:pPr>
      <w:bookmarkStart w:id="14" w:name="_Toc101468738"/>
      <w:r>
        <w:rPr>
          <w:rFonts w:hint="eastAsia"/>
        </w:rPr>
        <w:t>利益攸关者</w:t>
      </w:r>
      <w:bookmarkEnd w:id="14"/>
    </w:p>
    <w:p w14:paraId="5FA0DC98" w14:textId="326ACA53" w:rsidR="00714F2F" w:rsidRPr="00343395" w:rsidRDefault="005A6DC8" w:rsidP="005A6DC8">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BA1087" w:rsidRPr="00343395">
        <w:rPr>
          <w:rFonts w:ascii="宋体" w:eastAsia="宋体" w:hAnsi="宋体" w:cs="Times New Roman" w:hint="eastAsia"/>
          <w:sz w:val="21"/>
          <w:szCs w:val="21"/>
          <w:lang w:eastAsia="zh-CN"/>
        </w:rPr>
        <w:t>：</w:t>
      </w:r>
    </w:p>
    <w:p w14:paraId="0B6709D8" w14:textId="2885BEE0" w:rsidR="005A6DC8" w:rsidRPr="0001331F" w:rsidRDefault="00BD09CD" w:rsidP="00BD09CD">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64050E" w:rsidRPr="00343395">
        <w:rPr>
          <w:rFonts w:ascii="宋体" w:eastAsia="宋体" w:hAnsi="宋体" w:cs="Times New Roman" w:hint="eastAsia"/>
          <w:sz w:val="21"/>
          <w:szCs w:val="21"/>
          <w:lang w:eastAsia="zh-CN"/>
        </w:rPr>
        <w:t>可以</w:t>
      </w:r>
      <w:r w:rsidR="00D100D3" w:rsidRPr="00343395">
        <w:rPr>
          <w:rFonts w:ascii="宋体" w:eastAsia="宋体" w:hAnsi="宋体" w:cs="Times New Roman" w:hint="eastAsia"/>
          <w:sz w:val="21"/>
          <w:szCs w:val="21"/>
          <w:lang w:eastAsia="zh-CN"/>
        </w:rPr>
        <w:t>在</w:t>
      </w:r>
      <w:r w:rsidR="004C55BB" w:rsidRPr="00343395">
        <w:rPr>
          <w:rFonts w:ascii="宋体" w:eastAsia="宋体" w:hAnsi="宋体" w:cs="Times New Roman" w:hint="eastAsia"/>
          <w:sz w:val="21"/>
          <w:szCs w:val="21"/>
          <w:lang w:eastAsia="zh-CN"/>
        </w:rPr>
        <w:t>网络</w:t>
      </w:r>
      <w:r w:rsidR="00D100D3" w:rsidRPr="00343395">
        <w:rPr>
          <w:rFonts w:ascii="宋体" w:eastAsia="宋体" w:hAnsi="宋体" w:cs="Times New Roman" w:hint="eastAsia"/>
          <w:sz w:val="21"/>
          <w:szCs w:val="21"/>
          <w:lang w:eastAsia="zh-CN"/>
        </w:rPr>
        <w:t>中自由上传与下载文件</w:t>
      </w:r>
      <w:r w:rsidR="0001331F">
        <w:rPr>
          <w:rFonts w:ascii="宋体" w:eastAsia="宋体" w:hAnsi="宋体" w:cs="Times New Roman" w:hint="eastAsia"/>
          <w:sz w:val="21"/>
          <w:szCs w:val="21"/>
          <w:lang w:eastAsia="zh-CN"/>
        </w:rPr>
        <w:t>，并可选择是否</w:t>
      </w:r>
      <w:r w:rsidR="00CC6879">
        <w:rPr>
          <w:rFonts w:ascii="宋体" w:eastAsia="宋体" w:hAnsi="宋体" w:cs="Times New Roman" w:hint="eastAsia"/>
          <w:sz w:val="21"/>
          <w:szCs w:val="21"/>
          <w:lang w:eastAsia="zh-CN"/>
        </w:rPr>
        <w:t>加密</w:t>
      </w:r>
      <w:r w:rsidR="0001331F">
        <w:rPr>
          <w:rFonts w:ascii="宋体" w:eastAsia="宋体" w:hAnsi="宋体" w:cs="Times New Roman" w:hint="eastAsia"/>
          <w:sz w:val="21"/>
          <w:szCs w:val="21"/>
          <w:lang w:eastAsia="zh-CN"/>
        </w:rPr>
        <w:t>。</w:t>
      </w:r>
    </w:p>
    <w:p w14:paraId="7F3BCB4F" w14:textId="2FA99DCF" w:rsidR="0001331F" w:rsidRPr="00445E85" w:rsidRDefault="0001331F" w:rsidP="00BD09CD">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用户可以将文件通过指定链接共享。</w:t>
      </w:r>
    </w:p>
    <w:p w14:paraId="7687ADF9" w14:textId="083ED329"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用户可以通过积分系统提高请求响应速度，但仍</w:t>
      </w:r>
      <w:r w:rsidR="006827A3">
        <w:rPr>
          <w:rFonts w:ascii="宋体" w:eastAsia="宋体" w:hAnsi="宋体" w:cs="Times New Roman" w:hint="eastAsia"/>
          <w:sz w:val="21"/>
          <w:szCs w:val="21"/>
          <w:lang w:eastAsia="zh-CN"/>
        </w:rPr>
        <w:t>可</w:t>
      </w:r>
      <w:r>
        <w:rPr>
          <w:rFonts w:ascii="宋体" w:eastAsia="宋体" w:hAnsi="宋体" w:cs="Times New Roman" w:hint="eastAsia"/>
          <w:sz w:val="21"/>
          <w:szCs w:val="21"/>
          <w:lang w:eastAsia="zh-CN"/>
        </w:rPr>
        <w:t>选择不对请求附加积分。</w:t>
      </w:r>
    </w:p>
    <w:p w14:paraId="57263ACB" w14:textId="48790A74"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请求处理的平均响应时间、平均需支付积分、网络易用性等都将直接影响用户体验。</w:t>
      </w:r>
    </w:p>
    <w:p w14:paraId="6692D07E" w14:textId="489E8DAA" w:rsidR="00445E85" w:rsidRPr="00445E85" w:rsidRDefault="00445E85" w:rsidP="00445E85">
      <w:pPr>
        <w:pStyle w:val="af6"/>
        <w:numPr>
          <w:ilvl w:val="1"/>
          <w:numId w:val="28"/>
        </w:numPr>
        <w:rPr>
          <w:rFonts w:ascii="宋体" w:eastAsia="宋体" w:hAnsi="宋体"/>
          <w:sz w:val="21"/>
          <w:szCs w:val="21"/>
        </w:rPr>
      </w:pPr>
      <w:r>
        <w:rPr>
          <w:rFonts w:ascii="宋体" w:eastAsia="宋体" w:hAnsi="宋体" w:hint="eastAsia"/>
          <w:sz w:val="21"/>
          <w:szCs w:val="21"/>
          <w:lang w:eastAsia="zh-CN"/>
        </w:rPr>
        <w:t>用户账号</w:t>
      </w:r>
      <w:r w:rsidR="00C57254">
        <w:rPr>
          <w:rFonts w:ascii="宋体" w:eastAsia="宋体" w:hAnsi="宋体" w:hint="eastAsia"/>
          <w:sz w:val="21"/>
          <w:szCs w:val="21"/>
          <w:lang w:eastAsia="zh-CN"/>
        </w:rPr>
        <w:t>信息</w:t>
      </w:r>
      <w:r>
        <w:rPr>
          <w:rFonts w:ascii="宋体" w:eastAsia="宋体" w:hAnsi="宋体" w:hint="eastAsia"/>
          <w:sz w:val="21"/>
          <w:szCs w:val="21"/>
          <w:lang w:eastAsia="zh-CN"/>
        </w:rPr>
        <w:t>及文件的安全性将得到极其严格的保障。</w:t>
      </w:r>
    </w:p>
    <w:p w14:paraId="040F0C61" w14:textId="4B3F4C09" w:rsidR="00821950" w:rsidRPr="00343395" w:rsidRDefault="00821950" w:rsidP="00821950">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p>
    <w:p w14:paraId="5654CF68" w14:textId="0229ADB9" w:rsidR="00821950" w:rsidRPr="00343395" w:rsidRDefault="00821950" w:rsidP="00821950">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服务器提供者将以更高的基础比率获得定时发放的积分。此举用于鼓励任何用户在提供带宽以促进网络运行，即使他们计算机的性能不足以同专业服务器竞争，但仍能够增加网络的安全稳定性。</w:t>
      </w:r>
    </w:p>
    <w:p w14:paraId="13FA4F47" w14:textId="7457F4CE" w:rsidR="00343395" w:rsidRPr="00F4169B" w:rsidRDefault="00343395"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主动响应</w:t>
      </w:r>
      <w:r w:rsidR="00F4169B">
        <w:rPr>
          <w:rFonts w:ascii="宋体" w:eastAsia="宋体" w:hAnsi="宋体" w:cs="Times New Roman" w:hint="eastAsia"/>
          <w:sz w:val="21"/>
          <w:szCs w:val="21"/>
          <w:lang w:eastAsia="zh-CN"/>
        </w:rPr>
        <w:t>附带积分的请求并成功处理后，服务器将获得积分奖励。</w:t>
      </w:r>
    </w:p>
    <w:p w14:paraId="6D577583" w14:textId="46763C3D" w:rsidR="00F4169B" w:rsidRPr="00F4169B" w:rsidRDefault="00F4169B"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共有两大类服务器：专业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与</w:t>
      </w:r>
      <w:r w:rsidR="00FA1754">
        <w:rPr>
          <w:rFonts w:ascii="宋体" w:eastAsia="宋体" w:hAnsi="宋体" w:cs="Times New Roman" w:hint="eastAsia"/>
          <w:sz w:val="21"/>
          <w:szCs w:val="21"/>
          <w:lang w:eastAsia="zh-CN"/>
        </w:rPr>
        <w:t>业余服务器</w:t>
      </w:r>
      <w:r>
        <w:rPr>
          <w:rFonts w:ascii="宋体" w:eastAsia="宋体" w:hAnsi="宋体" w:cs="Times New Roman" w:hint="eastAsia"/>
          <w:sz w:val="21"/>
          <w:szCs w:val="21"/>
          <w:lang w:eastAsia="zh-CN"/>
        </w:rPr>
        <w:t>。专业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将获得更多积分奖励，然而这类服务器运行之前必须先将一定量的积分锁入服务器才能被网络识别，并将在正常运行十二个月后才能取出</w:t>
      </w:r>
      <w:r w:rsidR="00FA1754">
        <w:rPr>
          <w:rFonts w:ascii="宋体" w:eastAsia="宋体" w:hAnsi="宋体" w:cs="Times New Roman" w:hint="eastAsia"/>
          <w:sz w:val="21"/>
          <w:szCs w:val="21"/>
          <w:lang w:eastAsia="zh-CN"/>
        </w:rPr>
        <w:t>，</w:t>
      </w:r>
      <w:r>
        <w:rPr>
          <w:rFonts w:ascii="宋体" w:eastAsia="宋体" w:hAnsi="宋体" w:cs="Times New Roman" w:hint="eastAsia"/>
          <w:sz w:val="21"/>
          <w:szCs w:val="21"/>
          <w:lang w:eastAsia="zh-CN"/>
        </w:rPr>
        <w:t>专业服务器所获得积分</w:t>
      </w:r>
      <w:r w:rsidR="00FA1754">
        <w:rPr>
          <w:rFonts w:ascii="宋体" w:eastAsia="宋体" w:hAnsi="宋体" w:cs="Times New Roman" w:hint="eastAsia"/>
          <w:sz w:val="21"/>
          <w:szCs w:val="21"/>
          <w:lang w:eastAsia="zh-CN"/>
        </w:rPr>
        <w:t>也</w:t>
      </w:r>
      <w:r>
        <w:rPr>
          <w:rFonts w:ascii="宋体" w:eastAsia="宋体" w:hAnsi="宋体" w:cs="Times New Roman" w:hint="eastAsia"/>
          <w:sz w:val="21"/>
          <w:szCs w:val="21"/>
          <w:lang w:eastAsia="zh-CN"/>
        </w:rPr>
        <w:t>必须要六个月后才能提取。</w:t>
      </w:r>
      <w:r w:rsidR="00FA1754">
        <w:rPr>
          <w:rFonts w:ascii="宋体" w:eastAsia="宋体" w:hAnsi="宋体" w:cs="Times New Roman" w:hint="eastAsia"/>
          <w:sz w:val="21"/>
          <w:szCs w:val="21"/>
          <w:lang w:eastAsia="zh-CN"/>
        </w:rPr>
        <w:t>此外若专业服务器处理请求时出现延迟及错误，将会扣除一定量的初始积分，初始积分归零后服务器将不再被网络识别。</w:t>
      </w:r>
      <w:r>
        <w:rPr>
          <w:rFonts w:ascii="宋体" w:eastAsia="宋体" w:hAnsi="宋体" w:cs="Times New Roman" w:hint="eastAsia"/>
          <w:sz w:val="21"/>
          <w:szCs w:val="21"/>
          <w:lang w:eastAsia="zh-CN"/>
        </w:rPr>
        <w:t>此举是为了保证网络的稳定性。</w:t>
      </w:r>
    </w:p>
    <w:p w14:paraId="2D5AA54E" w14:textId="373AD097" w:rsidR="00F4169B" w:rsidRPr="00F4169B" w:rsidRDefault="00F4169B" w:rsidP="00F4169B">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在网络中仍存在未附加积分请求的情况下，服务器必须提供一部分带宽以响应未附加积分的请求。该比例将根据网络情况自动调整。</w:t>
      </w:r>
    </w:p>
    <w:p w14:paraId="666102C0" w14:textId="07BC0B41" w:rsidR="00F4169B" w:rsidRDefault="00F4169B" w:rsidP="00F4169B">
      <w:pPr>
        <w:pStyle w:val="af6"/>
        <w:numPr>
          <w:ilvl w:val="0"/>
          <w:numId w:val="28"/>
        </w:numPr>
        <w:rPr>
          <w:rFonts w:ascii="宋体" w:eastAsia="宋体" w:hAnsi="宋体"/>
          <w:sz w:val="21"/>
          <w:szCs w:val="21"/>
        </w:rPr>
      </w:pPr>
      <w:r>
        <w:rPr>
          <w:rFonts w:ascii="宋体" w:eastAsia="宋体" w:hAnsi="宋体" w:hint="eastAsia"/>
          <w:sz w:val="21"/>
          <w:szCs w:val="21"/>
          <w:lang w:eastAsia="zh-CN"/>
        </w:rPr>
        <w:t>政府组织：</w:t>
      </w:r>
    </w:p>
    <w:p w14:paraId="54088405" w14:textId="3FB04CF7"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网络</w:t>
      </w:r>
      <w:r w:rsidR="00F35D7A">
        <w:rPr>
          <w:rFonts w:ascii="宋体" w:eastAsia="宋体" w:hAnsi="宋体" w:hint="eastAsia"/>
          <w:sz w:val="21"/>
          <w:szCs w:val="21"/>
          <w:lang w:eastAsia="zh-CN"/>
        </w:rPr>
        <w:t>的运行将遵循各地法规进行。在政府向基金会提交请求后，可以开通专用子网络，该网络中一切信息将对其公开，并且网络自身会屏蔽其他一切子网络在该地区的访问。</w:t>
      </w:r>
    </w:p>
    <w:p w14:paraId="6985694F" w14:textId="73B1D86C" w:rsidR="00F35D7A" w:rsidRPr="00F4169B" w:rsidRDefault="00F35D7A"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政府组织将在不影响网络整体运行的前提下拥有对所拥有子网络的最高权限，可以进行屏蔽匿名用户、查看信息发送者信息等操作。</w:t>
      </w:r>
    </w:p>
    <w:p w14:paraId="1F69B6EA" w14:textId="37A7FF7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开发者：</w:t>
      </w:r>
    </w:p>
    <w:p w14:paraId="42FF6F1D" w14:textId="3944BE9B"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该项目将提供大量底层接口，以供任何感兴趣的开发者使用。</w:t>
      </w:r>
    </w:p>
    <w:p w14:paraId="3D425F63" w14:textId="430C4B7F"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开发者既可将</w:t>
      </w:r>
      <w:r w:rsidR="00F35D7A">
        <w:rPr>
          <w:rFonts w:ascii="宋体" w:eastAsia="宋体" w:hAnsi="宋体" w:hint="eastAsia"/>
          <w:sz w:val="21"/>
          <w:szCs w:val="21"/>
          <w:lang w:eastAsia="zh-CN"/>
        </w:rPr>
        <w:t>应用</w:t>
      </w:r>
      <w:r>
        <w:rPr>
          <w:rFonts w:ascii="宋体" w:eastAsia="宋体" w:hAnsi="宋体" w:hint="eastAsia"/>
          <w:sz w:val="21"/>
          <w:szCs w:val="21"/>
          <w:lang w:eastAsia="zh-CN"/>
        </w:rPr>
        <w:t>运行于公用网络之上，也可专门将自己的服务器接入网络作为私有服务提供者。这类</w:t>
      </w:r>
      <w:r w:rsidR="00F35D7A">
        <w:rPr>
          <w:rFonts w:ascii="宋体" w:eastAsia="宋体" w:hAnsi="宋体" w:hint="eastAsia"/>
          <w:sz w:val="21"/>
          <w:szCs w:val="21"/>
          <w:lang w:eastAsia="zh-CN"/>
        </w:rPr>
        <w:t>特殊服务器</w:t>
      </w:r>
      <w:r>
        <w:rPr>
          <w:rFonts w:ascii="宋体" w:eastAsia="宋体" w:hAnsi="宋体" w:hint="eastAsia"/>
          <w:sz w:val="21"/>
          <w:szCs w:val="21"/>
          <w:lang w:eastAsia="zh-CN"/>
        </w:rPr>
        <w:t>将不能获得积分奖励，但可以选择仅处理与自身利益有关的请求。</w:t>
      </w:r>
    </w:p>
    <w:p w14:paraId="1AEE0733" w14:textId="2B1942BC"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开发者必须遵循</w:t>
      </w:r>
      <w:r w:rsidR="00F35D7A">
        <w:rPr>
          <w:rFonts w:ascii="宋体" w:eastAsia="宋体" w:hAnsi="宋体" w:hint="eastAsia"/>
          <w:sz w:val="21"/>
          <w:szCs w:val="21"/>
          <w:lang w:eastAsia="zh-CN"/>
        </w:rPr>
        <w:t>各国法规。若开发者的应用需要进驻某一已经申请独立子网络的地区，可以选择将应用信息直接公开于目标政府或在目标子网络建立新的应用。</w:t>
      </w:r>
    </w:p>
    <w:p w14:paraId="47C560BA" w14:textId="0321EFE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基金会：</w:t>
      </w:r>
    </w:p>
    <w:p w14:paraId="47FC4C73" w14:textId="590CB336"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基金会负责网络的基本治理，但部分最高权限不被任何人所有，例如关闭网络。</w:t>
      </w:r>
    </w:p>
    <w:p w14:paraId="3FFDEC71" w14:textId="0A12C67C"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基金会将由大量积分持有者、高活跃用户以及优秀开发者、贡献者组成，将完全遵循开源宗旨，一切决定将由投票进行并且完全公开。</w:t>
      </w:r>
    </w:p>
    <w:p w14:paraId="0D554A15" w14:textId="145E5618"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基金会的部分重大决议将下放至全体用户进行投票，每个用户根据其持有积分的数量以及活跃程度、贡献值将具有不同的投票比重。在十四天之内若决议获得了三分之二以上投票者的同意将会通过。</w:t>
      </w:r>
    </w:p>
    <w:p w14:paraId="05B2A065" w14:textId="7A8BCB97" w:rsidR="00AB4C07" w:rsidRDefault="00AB24D0" w:rsidP="00B05E81">
      <w:pPr>
        <w:pStyle w:val="2"/>
      </w:pPr>
      <w:bookmarkStart w:id="15" w:name="_Toc101468739"/>
      <w:r>
        <w:rPr>
          <w:rFonts w:hint="eastAsia"/>
        </w:rPr>
        <w:lastRenderedPageBreak/>
        <w:t>基本用户需求</w:t>
      </w:r>
      <w:bookmarkEnd w:id="15"/>
    </w:p>
    <w:p w14:paraId="600E4FCC" w14:textId="1142D22E" w:rsidR="0001331F" w:rsidRPr="0001331F" w:rsidRDefault="0001331F" w:rsidP="0001331F">
      <w:pPr>
        <w:pStyle w:val="af6"/>
        <w:numPr>
          <w:ilvl w:val="0"/>
          <w:numId w:val="37"/>
        </w:numPr>
        <w:rPr>
          <w:lang w:eastAsia="zh-CN"/>
        </w:rPr>
      </w:pPr>
      <w:r>
        <w:rPr>
          <w:rFonts w:eastAsia="宋体" w:hint="eastAsia"/>
          <w:lang w:eastAsia="zh-CN"/>
        </w:rPr>
        <w:t>登录及身份认证：</w:t>
      </w:r>
    </w:p>
    <w:p w14:paraId="4B85E70E" w14:textId="09481181" w:rsidR="0001331F" w:rsidRPr="0001331F" w:rsidRDefault="0001331F" w:rsidP="0001331F">
      <w:pPr>
        <w:pStyle w:val="af6"/>
        <w:ind w:left="360"/>
        <w:rPr>
          <w:lang w:eastAsia="zh-CN"/>
        </w:rPr>
      </w:pPr>
      <w:r>
        <w:rPr>
          <w:rFonts w:eastAsia="宋体" w:hint="eastAsia"/>
          <w:lang w:eastAsia="zh-CN"/>
        </w:rPr>
        <w:t>用户分为两种，认证用户及匿名用户。</w:t>
      </w:r>
    </w:p>
    <w:p w14:paraId="4BBCC6F9" w14:textId="56C7216A" w:rsidR="0001331F" w:rsidRPr="0001331F" w:rsidRDefault="0001331F" w:rsidP="0001331F">
      <w:pPr>
        <w:pStyle w:val="af6"/>
        <w:numPr>
          <w:ilvl w:val="1"/>
          <w:numId w:val="37"/>
        </w:numPr>
        <w:rPr>
          <w:lang w:eastAsia="zh-CN"/>
        </w:rPr>
      </w:pPr>
      <w:r>
        <w:rPr>
          <w:rFonts w:ascii="宋体" w:eastAsia="宋体" w:hAnsi="宋体" w:hint="eastAsia"/>
          <w:lang w:eastAsia="zh-CN"/>
        </w:rPr>
        <w:t>匿名用户：仅能提交最基本的上传/下载文件请求，并且不能够使用积分。匿名用户发送请求的处理优先级将低于认证用户。</w:t>
      </w:r>
    </w:p>
    <w:p w14:paraId="3059BE71" w14:textId="0267CD45" w:rsidR="0001331F" w:rsidRPr="0001331F" w:rsidRDefault="0001331F" w:rsidP="0001331F">
      <w:pPr>
        <w:pStyle w:val="af6"/>
        <w:numPr>
          <w:ilvl w:val="1"/>
          <w:numId w:val="37"/>
        </w:numPr>
        <w:rPr>
          <w:lang w:eastAsia="zh-CN"/>
        </w:rPr>
      </w:pPr>
      <w:r>
        <w:rPr>
          <w:rFonts w:ascii="宋体" w:eastAsia="宋体" w:hAnsi="宋体" w:hint="eastAsia"/>
          <w:lang w:eastAsia="zh-CN"/>
        </w:rPr>
        <w:t>认证用户：匿名用户可以通过受基金会认可的第三方DID（去中心化身份）服务进行身份认证，以后也将通过认证使用的DID服务进行登录。认证用户将可以使用积分处理请求，并且会定期获得一定的积分奖励。</w:t>
      </w:r>
    </w:p>
    <w:p w14:paraId="67B20267" w14:textId="6895FF5F" w:rsidR="0001331F" w:rsidRPr="0001331F" w:rsidRDefault="0001331F" w:rsidP="0001331F">
      <w:pPr>
        <w:pStyle w:val="af6"/>
        <w:numPr>
          <w:ilvl w:val="0"/>
          <w:numId w:val="37"/>
        </w:numPr>
        <w:rPr>
          <w:lang w:eastAsia="zh-CN"/>
        </w:rPr>
      </w:pPr>
      <w:r>
        <w:rPr>
          <w:rFonts w:ascii="宋体" w:eastAsia="宋体" w:hAnsi="宋体" w:hint="eastAsia"/>
          <w:lang w:eastAsia="zh-CN"/>
        </w:rPr>
        <w:t>文件机制：</w:t>
      </w:r>
    </w:p>
    <w:p w14:paraId="5D72D393" w14:textId="7881172D" w:rsidR="0001331F" w:rsidRPr="0001331F" w:rsidRDefault="0001331F" w:rsidP="0001331F">
      <w:pPr>
        <w:pStyle w:val="af6"/>
        <w:numPr>
          <w:ilvl w:val="1"/>
          <w:numId w:val="37"/>
        </w:numPr>
        <w:rPr>
          <w:lang w:eastAsia="zh-CN"/>
        </w:rPr>
      </w:pPr>
      <w:r>
        <w:rPr>
          <w:rFonts w:ascii="宋体" w:eastAsia="宋体" w:hAnsi="宋体" w:hint="eastAsia"/>
          <w:lang w:eastAsia="zh-CN"/>
        </w:rPr>
        <w:t>上传：用户可以提交文件上传请求，在被服务器处理后就将存在于网络之中。</w:t>
      </w:r>
    </w:p>
    <w:p w14:paraId="0B630925" w14:textId="6A90C0E4" w:rsidR="0001331F" w:rsidRPr="0001331F" w:rsidRDefault="0001331F" w:rsidP="0001331F">
      <w:pPr>
        <w:pStyle w:val="af6"/>
        <w:numPr>
          <w:ilvl w:val="1"/>
          <w:numId w:val="37"/>
        </w:numPr>
        <w:rPr>
          <w:lang w:eastAsia="zh-CN"/>
        </w:rPr>
      </w:pPr>
      <w:r>
        <w:rPr>
          <w:rFonts w:ascii="宋体" w:eastAsia="宋体" w:hAnsi="宋体" w:hint="eastAsia"/>
          <w:lang w:eastAsia="zh-CN"/>
        </w:rPr>
        <w:t>下载：用户可以提交文件下载请求，并直接从最近且存有该文件的服务器中下载文件。</w:t>
      </w:r>
    </w:p>
    <w:p w14:paraId="4E44D9F2" w14:textId="6161FCBA" w:rsidR="0001331F" w:rsidRPr="00CC6879" w:rsidRDefault="0001331F" w:rsidP="0001331F">
      <w:pPr>
        <w:pStyle w:val="af6"/>
        <w:numPr>
          <w:ilvl w:val="1"/>
          <w:numId w:val="37"/>
        </w:numPr>
        <w:rPr>
          <w:lang w:eastAsia="zh-CN"/>
        </w:rPr>
      </w:pPr>
      <w:r>
        <w:rPr>
          <w:rFonts w:ascii="宋体" w:eastAsia="宋体" w:hAnsi="宋体" w:hint="eastAsia"/>
          <w:lang w:eastAsia="zh-CN"/>
        </w:rPr>
        <w:t>加密：用户在上传文件时可以选择加密/不加密</w:t>
      </w:r>
      <w:r w:rsidR="00CC6879">
        <w:rPr>
          <w:rFonts w:ascii="宋体" w:eastAsia="宋体" w:hAnsi="宋体" w:hint="eastAsia"/>
          <w:lang w:eastAsia="zh-CN"/>
        </w:rPr>
        <w:t>，也可标记为私有/公有。私有文件将不会直接加入公共文件索引之中，并仅会出现在用户的私有文件索引之中。</w:t>
      </w:r>
    </w:p>
    <w:p w14:paraId="764D7CB0" w14:textId="017CBFA2" w:rsidR="00CC6879" w:rsidRPr="00FA1754" w:rsidRDefault="00CC6879" w:rsidP="00CC6879">
      <w:pPr>
        <w:pStyle w:val="af6"/>
        <w:numPr>
          <w:ilvl w:val="1"/>
          <w:numId w:val="37"/>
        </w:numPr>
        <w:rPr>
          <w:lang w:eastAsia="zh-CN"/>
        </w:rPr>
      </w:pPr>
      <w:r>
        <w:rPr>
          <w:rFonts w:ascii="宋体" w:eastAsia="宋体" w:hAnsi="宋体" w:hint="eastAsia"/>
          <w:lang w:eastAsia="zh-CN"/>
        </w:rPr>
        <w:t>共享：用户可以将私有文件通过指定链接进行共享。</w:t>
      </w:r>
      <w:r w:rsidR="00C57254">
        <w:rPr>
          <w:rFonts w:ascii="宋体" w:eastAsia="宋体" w:hAnsi="宋体" w:hint="eastAsia"/>
          <w:lang w:eastAsia="zh-CN"/>
        </w:rPr>
        <w:t>公有</w:t>
      </w:r>
      <w:r>
        <w:rPr>
          <w:rFonts w:ascii="宋体" w:eastAsia="宋体" w:hAnsi="宋体" w:hint="eastAsia"/>
          <w:lang w:eastAsia="zh-CN"/>
        </w:rPr>
        <w:t>文件则可从网络中直接访问，不需要共享。</w:t>
      </w:r>
    </w:p>
    <w:p w14:paraId="5106B097" w14:textId="29DA3EC0" w:rsidR="00FA1754" w:rsidRPr="0001331F" w:rsidRDefault="00FA1754" w:rsidP="00CC6879">
      <w:pPr>
        <w:pStyle w:val="af6"/>
        <w:numPr>
          <w:ilvl w:val="1"/>
          <w:numId w:val="37"/>
        </w:numPr>
        <w:rPr>
          <w:lang w:eastAsia="zh-CN"/>
        </w:rPr>
      </w:pPr>
      <w:r>
        <w:rPr>
          <w:rFonts w:ascii="宋体" w:eastAsia="宋体" w:hAnsi="宋体" w:hint="eastAsia"/>
          <w:lang w:eastAsia="zh-CN"/>
        </w:rPr>
        <w:t>冻结：长期未接收到下载请求的文件将会暂时冻结。冻结后的文件将以高度压缩的形式分块冗余存在于网络之中。冻结后的文件仍可下载，但冻结后第一次下载该文件需要额外提交一次合成文件的请求，合成之后文件将以原有形式存在于网络之中。</w:t>
      </w:r>
    </w:p>
    <w:p w14:paraId="1E6A14C6" w14:textId="2E53A739" w:rsidR="0001331F" w:rsidRPr="0001331F" w:rsidRDefault="0001331F" w:rsidP="0001331F">
      <w:pPr>
        <w:pStyle w:val="af6"/>
        <w:numPr>
          <w:ilvl w:val="0"/>
          <w:numId w:val="37"/>
        </w:numPr>
        <w:rPr>
          <w:lang w:eastAsia="zh-CN"/>
        </w:rPr>
      </w:pPr>
      <w:r>
        <w:rPr>
          <w:rFonts w:ascii="宋体" w:eastAsia="宋体" w:hAnsi="宋体" w:hint="eastAsia"/>
          <w:lang w:eastAsia="zh-CN"/>
        </w:rPr>
        <w:t>激励系统（积分）：</w:t>
      </w:r>
    </w:p>
    <w:p w14:paraId="5A42FBEA" w14:textId="6ABBC16C" w:rsidR="0001331F" w:rsidRPr="00445E85" w:rsidRDefault="00FA1754" w:rsidP="0001331F">
      <w:pPr>
        <w:pStyle w:val="af6"/>
        <w:numPr>
          <w:ilvl w:val="1"/>
          <w:numId w:val="37"/>
        </w:numPr>
        <w:rPr>
          <w:lang w:eastAsia="zh-CN"/>
        </w:rPr>
      </w:pPr>
      <w:r>
        <w:rPr>
          <w:rFonts w:ascii="宋体" w:eastAsia="宋体" w:hAnsi="宋体" w:hint="eastAsia"/>
          <w:lang w:eastAsia="zh-CN"/>
        </w:rPr>
        <w:t>用户提交</w:t>
      </w:r>
      <w:r>
        <w:rPr>
          <w:rFonts w:ascii="宋体" w:eastAsia="宋体" w:hAnsi="宋体" w:cs="宋体" w:hint="eastAsia"/>
          <w:lang w:eastAsia="zh-CN"/>
        </w:rPr>
        <w:t>请求时可以为请求附加积分，附带积分的请求将被服务器更快处理，而这些积分大部分将被服务器赚取，仅有</w:t>
      </w:r>
      <w:r w:rsidR="00445E85">
        <w:rPr>
          <w:rFonts w:ascii="宋体" w:eastAsia="宋体" w:hAnsi="宋体" w:cs="宋体" w:hint="eastAsia"/>
          <w:lang w:eastAsia="zh-CN"/>
        </w:rPr>
        <w:t>0</w:t>
      </w:r>
      <w:r w:rsidR="00445E85">
        <w:rPr>
          <w:rFonts w:ascii="宋体" w:eastAsia="宋体" w:hAnsi="宋体" w:cs="宋体"/>
          <w:lang w:eastAsia="zh-CN"/>
        </w:rPr>
        <w:t>.5%</w:t>
      </w:r>
      <w:r w:rsidR="00445E85">
        <w:rPr>
          <w:rFonts w:ascii="宋体" w:eastAsia="宋体" w:hAnsi="宋体" w:cs="宋体" w:hint="eastAsia"/>
          <w:lang w:eastAsia="zh-CN"/>
        </w:rPr>
        <w:t>将被基金会收取以维持其正常运行。</w:t>
      </w:r>
    </w:p>
    <w:p w14:paraId="7DB432F5" w14:textId="08FF383F" w:rsidR="00445E85" w:rsidRPr="00445E85" w:rsidRDefault="00445E85" w:rsidP="0001331F">
      <w:pPr>
        <w:pStyle w:val="af6"/>
        <w:numPr>
          <w:ilvl w:val="1"/>
          <w:numId w:val="37"/>
        </w:numPr>
        <w:rPr>
          <w:lang w:eastAsia="zh-CN"/>
        </w:rPr>
      </w:pPr>
      <w:r>
        <w:rPr>
          <w:rFonts w:ascii="宋体" w:eastAsia="宋体" w:hAnsi="宋体" w:cs="宋体" w:hint="eastAsia"/>
          <w:lang w:eastAsia="zh-CN"/>
        </w:rPr>
        <w:t>用户可以为文件本身附加积分，并设定每次下载时将会扣除多少积分。这种形式的文件下载时会扣除一定自身积分并发送下载请求，相当于提前支付了下载请求所需积分。在文件自身积分扣除完毕后，文件将重新成为普通文件。</w:t>
      </w:r>
    </w:p>
    <w:p w14:paraId="421D7B64" w14:textId="5C0FDF43" w:rsidR="00445E85" w:rsidRPr="00445E85" w:rsidRDefault="00445E85" w:rsidP="0001331F">
      <w:pPr>
        <w:pStyle w:val="af6"/>
        <w:numPr>
          <w:ilvl w:val="1"/>
          <w:numId w:val="37"/>
        </w:numPr>
        <w:rPr>
          <w:lang w:eastAsia="zh-CN"/>
        </w:rPr>
      </w:pPr>
      <w:r>
        <w:rPr>
          <w:rFonts w:ascii="宋体" w:eastAsia="宋体" w:hAnsi="宋体" w:hint="eastAsia"/>
          <w:lang w:eastAsia="zh-CN"/>
        </w:rPr>
        <w:t>为了防止服务器只处理附加积分的请求而忽视未附加积分的请求，服务器将永远保留一定带宽用来处理未附加积分的请求。该比例将由网络拥堵情况自动分配。</w:t>
      </w:r>
    </w:p>
    <w:p w14:paraId="67F4FC28" w14:textId="43A1C259" w:rsidR="00445E85" w:rsidRDefault="00445E85" w:rsidP="0001331F">
      <w:pPr>
        <w:pStyle w:val="af6"/>
        <w:numPr>
          <w:ilvl w:val="1"/>
          <w:numId w:val="37"/>
        </w:numPr>
        <w:rPr>
          <w:lang w:eastAsia="zh-CN"/>
        </w:rPr>
      </w:pPr>
      <w:r>
        <w:rPr>
          <w:rFonts w:ascii="宋体" w:eastAsia="宋体" w:hAnsi="宋体" w:hint="eastAsia"/>
          <w:lang w:eastAsia="zh-CN"/>
        </w:rPr>
        <w:t>积分有三种获取途径：认证用户定期领取一定积分，积分发放将以年通胀率2</w:t>
      </w:r>
      <w:r>
        <w:rPr>
          <w:rFonts w:ascii="宋体" w:eastAsia="宋体" w:hAnsi="宋体"/>
          <w:lang w:eastAsia="zh-CN"/>
        </w:rPr>
        <w:t>.5%</w:t>
      </w:r>
      <w:r>
        <w:rPr>
          <w:rFonts w:ascii="宋体" w:eastAsia="宋体" w:hAnsi="宋体" w:hint="eastAsia"/>
          <w:lang w:eastAsia="zh-CN"/>
        </w:rPr>
        <w:t>的方式进行；用户也可作为服务器提供者在处理请求时获取请求附加的积分；用户还可接受其他用户主动发送的积分或是向其他用户发送积分。</w:t>
      </w:r>
    </w:p>
    <w:p w14:paraId="64061458" w14:textId="75B01165" w:rsidR="00AB24D0" w:rsidRDefault="00B5089A" w:rsidP="00B05E81">
      <w:pPr>
        <w:pStyle w:val="2"/>
      </w:pPr>
      <w:bookmarkStart w:id="16" w:name="_Toc101468740"/>
      <w:r>
        <w:rPr>
          <w:rFonts w:hint="eastAsia"/>
        </w:rPr>
        <w:t>领域描述</w:t>
      </w:r>
      <w:bookmarkEnd w:id="16"/>
    </w:p>
    <w:p w14:paraId="5A5BA884" w14:textId="77777777" w:rsidR="00C76791" w:rsidRPr="00C76791" w:rsidRDefault="00C76791" w:rsidP="00C76791">
      <w:pPr>
        <w:rPr>
          <w:sz w:val="21"/>
          <w:szCs w:val="21"/>
          <w:lang w:eastAsia="zh-CN"/>
        </w:rPr>
      </w:pPr>
      <w:r w:rsidRPr="00C76791">
        <w:rPr>
          <w:rFonts w:hint="eastAsia"/>
          <w:sz w:val="21"/>
          <w:szCs w:val="21"/>
          <w:lang w:eastAsia="zh-CN"/>
        </w:rPr>
        <w:t>认证服务领域：登录、</w:t>
      </w:r>
      <w:r w:rsidRPr="00C76791">
        <w:rPr>
          <w:rFonts w:hint="eastAsia"/>
          <w:sz w:val="21"/>
          <w:szCs w:val="21"/>
          <w:lang w:eastAsia="zh-CN"/>
        </w:rPr>
        <w:t>DID</w:t>
      </w:r>
      <w:r w:rsidRPr="00C76791">
        <w:rPr>
          <w:rFonts w:hint="eastAsia"/>
          <w:sz w:val="21"/>
          <w:szCs w:val="21"/>
          <w:lang w:eastAsia="zh-CN"/>
        </w:rPr>
        <w:t>身份认证。</w:t>
      </w:r>
    </w:p>
    <w:p w14:paraId="095CA7C6" w14:textId="77777777" w:rsidR="00C76791" w:rsidRPr="00C76791" w:rsidRDefault="00C76791" w:rsidP="00C76791">
      <w:pPr>
        <w:rPr>
          <w:sz w:val="21"/>
          <w:szCs w:val="21"/>
          <w:lang w:eastAsia="zh-CN"/>
        </w:rPr>
      </w:pPr>
      <w:r w:rsidRPr="00C76791">
        <w:rPr>
          <w:rFonts w:hint="eastAsia"/>
          <w:sz w:val="21"/>
          <w:szCs w:val="21"/>
          <w:lang w:eastAsia="zh-CN"/>
        </w:rPr>
        <w:t>文件系统领域：响应请求、提供文件下载、文件存储</w:t>
      </w:r>
      <w:r w:rsidRPr="00C76791">
        <w:rPr>
          <w:rFonts w:hint="eastAsia"/>
          <w:sz w:val="21"/>
          <w:szCs w:val="21"/>
          <w:lang w:eastAsia="zh-CN"/>
        </w:rPr>
        <w:t>/</w:t>
      </w:r>
      <w:r w:rsidRPr="00C76791">
        <w:rPr>
          <w:rFonts w:hint="eastAsia"/>
          <w:sz w:val="21"/>
          <w:szCs w:val="21"/>
          <w:lang w:eastAsia="zh-CN"/>
        </w:rPr>
        <w:t>共享</w:t>
      </w:r>
      <w:r w:rsidRPr="00C76791">
        <w:rPr>
          <w:rFonts w:hint="eastAsia"/>
          <w:sz w:val="21"/>
          <w:szCs w:val="21"/>
          <w:lang w:eastAsia="zh-CN"/>
        </w:rPr>
        <w:t>/</w:t>
      </w:r>
      <w:r w:rsidRPr="00C76791">
        <w:rPr>
          <w:rFonts w:hint="eastAsia"/>
          <w:sz w:val="21"/>
          <w:szCs w:val="21"/>
          <w:lang w:eastAsia="zh-CN"/>
        </w:rPr>
        <w:t>冻结、自我冗余</w:t>
      </w:r>
    </w:p>
    <w:p w14:paraId="429D05E9" w14:textId="77777777" w:rsidR="00C76791" w:rsidRPr="00C76791" w:rsidRDefault="00C76791" w:rsidP="00C76791">
      <w:pPr>
        <w:rPr>
          <w:sz w:val="21"/>
          <w:szCs w:val="21"/>
          <w:lang w:eastAsia="zh-CN"/>
        </w:rPr>
      </w:pPr>
      <w:r w:rsidRPr="00C76791">
        <w:rPr>
          <w:rFonts w:hint="eastAsia"/>
          <w:sz w:val="21"/>
          <w:szCs w:val="21"/>
          <w:lang w:eastAsia="zh-CN"/>
        </w:rPr>
        <w:t>激励领域：积分获取、积分转移与交易、积分消费。</w:t>
      </w:r>
    </w:p>
    <w:p w14:paraId="1CF89137" w14:textId="77777777" w:rsidR="00C76791" w:rsidRPr="00C76791" w:rsidRDefault="00C76791" w:rsidP="00C76791">
      <w:pPr>
        <w:rPr>
          <w:sz w:val="21"/>
          <w:szCs w:val="21"/>
          <w:lang w:eastAsia="zh-CN"/>
        </w:rPr>
      </w:pPr>
      <w:r w:rsidRPr="00C76791">
        <w:rPr>
          <w:rFonts w:hint="eastAsia"/>
          <w:sz w:val="21"/>
          <w:szCs w:val="21"/>
          <w:lang w:eastAsia="zh-CN"/>
        </w:rPr>
        <w:t>开发者领域：开发</w:t>
      </w:r>
      <w:r w:rsidRPr="00C76791">
        <w:rPr>
          <w:rFonts w:hint="eastAsia"/>
          <w:sz w:val="21"/>
          <w:szCs w:val="21"/>
          <w:lang w:eastAsia="zh-CN"/>
        </w:rPr>
        <w:t>/</w:t>
      </w:r>
      <w:r w:rsidRPr="00C76791">
        <w:rPr>
          <w:rFonts w:hint="eastAsia"/>
          <w:sz w:val="21"/>
          <w:szCs w:val="21"/>
          <w:lang w:eastAsia="zh-CN"/>
        </w:rPr>
        <w:t>运行应用、开发者子网。</w:t>
      </w:r>
    </w:p>
    <w:p w14:paraId="06E7AF18" w14:textId="77777777" w:rsidR="00C76791" w:rsidRPr="00C76791" w:rsidRDefault="00C76791" w:rsidP="00C76791">
      <w:pPr>
        <w:rPr>
          <w:sz w:val="21"/>
          <w:szCs w:val="21"/>
          <w:lang w:eastAsia="zh-CN"/>
        </w:rPr>
      </w:pPr>
      <w:r w:rsidRPr="00C76791">
        <w:rPr>
          <w:rFonts w:hint="eastAsia"/>
          <w:sz w:val="21"/>
          <w:szCs w:val="21"/>
          <w:lang w:eastAsia="zh-CN"/>
        </w:rPr>
        <w:t>管理</w:t>
      </w:r>
      <w:r w:rsidRPr="00C76791">
        <w:rPr>
          <w:rFonts w:hint="eastAsia"/>
          <w:sz w:val="21"/>
          <w:szCs w:val="21"/>
          <w:lang w:eastAsia="zh-CN"/>
        </w:rPr>
        <w:t>/</w:t>
      </w:r>
      <w:r w:rsidRPr="00C76791">
        <w:rPr>
          <w:rFonts w:hint="eastAsia"/>
          <w:sz w:val="21"/>
          <w:szCs w:val="21"/>
          <w:lang w:eastAsia="zh-CN"/>
        </w:rPr>
        <w:t>维护领域：社区治理、代码维护及更新、</w:t>
      </w:r>
      <w:r w:rsidRPr="00C76791">
        <w:rPr>
          <w:rFonts w:hint="eastAsia"/>
          <w:sz w:val="21"/>
          <w:szCs w:val="21"/>
          <w:lang w:eastAsia="zh-CN"/>
        </w:rPr>
        <w:t>IP</w:t>
      </w:r>
      <w:r w:rsidRPr="00C76791">
        <w:rPr>
          <w:rFonts w:hint="eastAsia"/>
          <w:sz w:val="21"/>
          <w:szCs w:val="21"/>
          <w:lang w:eastAsia="zh-CN"/>
        </w:rPr>
        <w:t>地区屏蔽。</w:t>
      </w:r>
    </w:p>
    <w:p w14:paraId="7B3E7CBA" w14:textId="057CE8C4" w:rsidR="00923C26" w:rsidRPr="00923C26" w:rsidRDefault="00C76791" w:rsidP="00C76791">
      <w:pPr>
        <w:rPr>
          <w:sz w:val="21"/>
          <w:szCs w:val="21"/>
          <w:lang w:eastAsia="zh-CN"/>
        </w:rPr>
      </w:pPr>
      <w:r w:rsidRPr="00C76791">
        <w:rPr>
          <w:rFonts w:hint="eastAsia"/>
          <w:sz w:val="21"/>
          <w:szCs w:val="21"/>
          <w:lang w:eastAsia="zh-CN"/>
        </w:rPr>
        <w:t>政府领域：内容审查（子网）。</w:t>
      </w:r>
    </w:p>
    <w:p w14:paraId="5CEB9A71" w14:textId="6BAA4EE3" w:rsidR="00D87EF5" w:rsidRDefault="00D87EF5" w:rsidP="00B05E81">
      <w:pPr>
        <w:pStyle w:val="2"/>
      </w:pPr>
      <w:bookmarkStart w:id="17" w:name="_Toc101468741"/>
      <w:r>
        <w:rPr>
          <w:rFonts w:hint="eastAsia"/>
        </w:rPr>
        <w:lastRenderedPageBreak/>
        <w:t>问题框架</w:t>
      </w:r>
      <w:bookmarkEnd w:id="17"/>
    </w:p>
    <w:p w14:paraId="410D98B1" w14:textId="4B24126D" w:rsidR="00A4078F" w:rsidRDefault="00AC5E65" w:rsidP="00D74A93">
      <w:pPr>
        <w:pStyle w:val="paragraph"/>
        <w:spacing w:before="0" w:beforeAutospacing="0" w:after="0" w:afterAutospacing="0"/>
      </w:pPr>
      <w:r>
        <w:rPr>
          <w:noProof/>
        </w:rPr>
        <w:drawing>
          <wp:inline distT="0" distB="0" distL="0" distR="0" wp14:anchorId="67C4F2F4" wp14:editId="079FED16">
            <wp:extent cx="5905500" cy="3331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31210"/>
                    </a:xfrm>
                    <a:prstGeom prst="rect">
                      <a:avLst/>
                    </a:prstGeom>
                    <a:noFill/>
                    <a:ln>
                      <a:noFill/>
                    </a:ln>
                  </pic:spPr>
                </pic:pic>
              </a:graphicData>
            </a:graphic>
          </wp:inline>
        </w:drawing>
      </w:r>
    </w:p>
    <w:p w14:paraId="0D22A15A" w14:textId="24CC2062" w:rsidR="00D87EF5" w:rsidRDefault="002D4A0E" w:rsidP="00B05E81">
      <w:pPr>
        <w:pStyle w:val="2"/>
      </w:pPr>
      <w:bookmarkStart w:id="18" w:name="_Toc101468742"/>
      <w:r>
        <w:rPr>
          <w:rFonts w:hint="eastAsia"/>
        </w:rPr>
        <w:t>非功能性需求</w:t>
      </w:r>
      <w:bookmarkEnd w:id="18"/>
    </w:p>
    <w:p w14:paraId="46031DD4" w14:textId="152BE2FB" w:rsidR="00343395" w:rsidRPr="00343395" w:rsidRDefault="00343395" w:rsidP="00343395">
      <w:pPr>
        <w:pStyle w:val="af6"/>
        <w:numPr>
          <w:ilvl w:val="0"/>
          <w:numId w:val="35"/>
        </w:numPr>
        <w:rPr>
          <w:rFonts w:ascii="宋体" w:eastAsia="宋体" w:hAnsi="宋体"/>
          <w:sz w:val="21"/>
          <w:szCs w:val="21"/>
        </w:rPr>
      </w:pPr>
      <w:r w:rsidRPr="00343395">
        <w:rPr>
          <w:rFonts w:ascii="宋体" w:eastAsia="宋体" w:hAnsi="宋体" w:cs="宋体" w:hint="eastAsia"/>
          <w:sz w:val="21"/>
          <w:szCs w:val="21"/>
          <w:lang w:eastAsia="zh-CN"/>
        </w:rPr>
        <w:t>隐</w:t>
      </w:r>
      <w:r w:rsidRPr="00343395">
        <w:rPr>
          <w:rFonts w:ascii="宋体" w:eastAsia="宋体" w:hAnsi="宋体" w:cs="MS PMincho" w:hint="eastAsia"/>
          <w:sz w:val="21"/>
          <w:szCs w:val="21"/>
          <w:lang w:eastAsia="zh-CN"/>
        </w:rPr>
        <w:t>私安全性：</w:t>
      </w:r>
    </w:p>
    <w:p w14:paraId="4FAF7898" w14:textId="0F5D5730"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一切上传文件在指定加密时都将通过格密码进行高度加密，以对抗量子</w:t>
      </w:r>
      <w:r w:rsidR="006009C8">
        <w:rPr>
          <w:rFonts w:ascii="宋体" w:eastAsia="宋体" w:hAnsi="宋体" w:hint="eastAsia"/>
          <w:sz w:val="21"/>
          <w:szCs w:val="21"/>
          <w:lang w:eastAsia="zh-CN"/>
        </w:rPr>
        <w:t>解密</w:t>
      </w:r>
      <w:r>
        <w:rPr>
          <w:rFonts w:ascii="宋体" w:eastAsia="宋体" w:hAnsi="宋体" w:hint="eastAsia"/>
          <w:sz w:val="21"/>
          <w:szCs w:val="21"/>
          <w:lang w:eastAsia="zh-CN"/>
        </w:rPr>
        <w:t>算法。</w:t>
      </w:r>
    </w:p>
    <w:p w14:paraId="7DE66835" w14:textId="01995FD7" w:rsidR="00FA1754" w:rsidRPr="00343395" w:rsidRDefault="00FA1754"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一切文件都将以分块形式在网络中存储，以防止服务器提供者直接查看文件内容。</w:t>
      </w:r>
    </w:p>
    <w:p w14:paraId="50E308D3" w14:textId="4B151093"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账户都必须通过严格的DID方式登录。尽管账户本身的认证全部由第三方DID服务处理，网络本身并不存储账户信息。但一旦某个被认可的第三方DID服务出现安全事件，基金会将会立刻冻结所有通过该方式认证的账户，并强制要求通过其他方式重新认证。</w:t>
      </w:r>
    </w:p>
    <w:p w14:paraId="0957493F" w14:textId="461F79D2" w:rsidR="00343395" w:rsidRDefault="00343395" w:rsidP="00FA1754">
      <w:pPr>
        <w:pStyle w:val="af6"/>
        <w:numPr>
          <w:ilvl w:val="0"/>
          <w:numId w:val="36"/>
        </w:numPr>
        <w:rPr>
          <w:rFonts w:ascii="宋体" w:eastAsia="宋体" w:hAnsi="宋体"/>
          <w:sz w:val="21"/>
          <w:szCs w:val="21"/>
        </w:rPr>
      </w:pPr>
      <w:r>
        <w:rPr>
          <w:rFonts w:ascii="宋体" w:eastAsia="宋体" w:hAnsi="宋体" w:hint="eastAsia"/>
          <w:sz w:val="21"/>
          <w:szCs w:val="21"/>
          <w:lang w:eastAsia="zh-CN"/>
        </w:rPr>
        <w:t>积分转移记录将全部存储在一条独立的区块链公链之上，以保证其不可篡改。</w:t>
      </w:r>
    </w:p>
    <w:p w14:paraId="1CE11297" w14:textId="1DE567BA" w:rsidR="00FA1754" w:rsidRPr="00FA1754" w:rsidRDefault="00FA1754" w:rsidP="00FA17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存储安全性：</w:t>
      </w:r>
    </w:p>
    <w:p w14:paraId="04C90DB6" w14:textId="653B45E1" w:rsidR="00FA1754" w:rsidRPr="00C57254" w:rsidRDefault="00FA17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一切文件将以冗余形式同时存在于多个专业服务器之中，并且会有大量索引同时存放在专业服务器与业余服务器之中。</w:t>
      </w:r>
      <w:r w:rsidR="00C57254">
        <w:rPr>
          <w:rFonts w:ascii="宋体" w:eastAsia="宋体" w:hAnsi="宋体" w:hint="eastAsia"/>
          <w:sz w:val="21"/>
          <w:szCs w:val="21"/>
          <w:lang w:eastAsia="zh-CN"/>
        </w:rPr>
        <w:t>任何服务器都将保有一定带宽用于进行文件冗余。</w:t>
      </w:r>
    </w:p>
    <w:p w14:paraId="3979929D" w14:textId="09D4F92A"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在极端网络条件下，网络也会优先确保文件的永久存储。</w:t>
      </w:r>
    </w:p>
    <w:p w14:paraId="4A676A5E" w14:textId="3921EB4C"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在极端DDoS攻击下，网络也不会丢失任何文件。</w:t>
      </w:r>
    </w:p>
    <w:p w14:paraId="1C3C3CE5" w14:textId="65ECE8E5"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一致性：</w:t>
      </w:r>
    </w:p>
    <w:p w14:paraId="4CAF8071" w14:textId="26254804"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网络中以冗余形式存放的任何同一文件都将尽可能保持一致。在进行删除操作后网络将快速将该文件从网络之中清除，以保证网络中的文件系统一致。</w:t>
      </w:r>
    </w:p>
    <w:p w14:paraId="1D42A04F" w14:textId="22A2902B"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在文件上传后</w:t>
      </w:r>
      <w:r>
        <w:rPr>
          <w:rFonts w:ascii="宋体" w:eastAsia="宋体" w:hAnsi="宋体" w:cs="宋体" w:hint="eastAsia"/>
          <w:sz w:val="21"/>
          <w:szCs w:val="21"/>
          <w:lang w:eastAsia="zh-CN"/>
        </w:rPr>
        <w:t>该文件会以高优先级迅速复制到整个网络。</w:t>
      </w:r>
    </w:p>
    <w:p w14:paraId="51818308" w14:textId="3CD06E4C"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在极端DDoS攻击下，网络也能做到对文件索引的快速更新，以保持文件系统一致。</w:t>
      </w:r>
    </w:p>
    <w:p w14:paraId="232436BF" w14:textId="2E81E3F1"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cs="宋体" w:hint="eastAsia"/>
          <w:sz w:val="21"/>
          <w:szCs w:val="21"/>
          <w:lang w:eastAsia="zh-CN"/>
        </w:rPr>
        <w:t>可用性：</w:t>
      </w:r>
    </w:p>
    <w:p w14:paraId="48126FAA" w14:textId="517409F3" w:rsidR="00C57254" w:rsidRPr="003F65A5" w:rsidRDefault="003F65A5"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网络将在保证隐私安全与存储安全的前提下</w:t>
      </w:r>
      <w:r w:rsidR="004204DB">
        <w:rPr>
          <w:rFonts w:ascii="宋体" w:eastAsia="宋体" w:hAnsi="宋体" w:cs="宋体" w:hint="eastAsia"/>
          <w:sz w:val="21"/>
          <w:szCs w:val="21"/>
          <w:lang w:eastAsia="zh-CN"/>
        </w:rPr>
        <w:t>尽可能</w:t>
      </w:r>
      <w:r>
        <w:rPr>
          <w:rFonts w:ascii="宋体" w:eastAsia="宋体" w:hAnsi="宋体" w:cs="宋体" w:hint="eastAsia"/>
          <w:sz w:val="21"/>
          <w:szCs w:val="21"/>
          <w:lang w:eastAsia="zh-CN"/>
        </w:rPr>
        <w:t>提高响应速度。</w:t>
      </w:r>
    </w:p>
    <w:p w14:paraId="41D86932" w14:textId="145DA9D4" w:rsidR="003F65A5" w:rsidRPr="006009C8" w:rsidRDefault="004204DB"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网络将尽可能减少未附加积分请求的等待时间，并尽可能减少附加积分请求的平均积分需求。</w:t>
      </w:r>
    </w:p>
    <w:p w14:paraId="2AF30AAB" w14:textId="20BA6733" w:rsidR="004204DB" w:rsidRPr="004204DB" w:rsidRDefault="004204DB" w:rsidP="004204DB">
      <w:pPr>
        <w:pStyle w:val="af6"/>
        <w:numPr>
          <w:ilvl w:val="0"/>
          <w:numId w:val="35"/>
        </w:numPr>
        <w:rPr>
          <w:rFonts w:ascii="宋体" w:hAnsi="宋体"/>
          <w:sz w:val="21"/>
          <w:szCs w:val="21"/>
          <w:lang w:eastAsia="zh-CN"/>
        </w:rPr>
      </w:pPr>
      <w:r>
        <w:rPr>
          <w:rFonts w:ascii="宋体" w:eastAsia="宋体" w:hAnsi="宋体" w:hint="eastAsia"/>
          <w:sz w:val="21"/>
          <w:szCs w:val="21"/>
          <w:lang w:eastAsia="zh-CN"/>
        </w:rPr>
        <w:lastRenderedPageBreak/>
        <w:t>可拓展性</w:t>
      </w:r>
      <w:r w:rsidR="006009C8">
        <w:rPr>
          <w:rFonts w:ascii="宋体" w:eastAsia="宋体" w:hAnsi="宋体" w:hint="eastAsia"/>
          <w:sz w:val="21"/>
          <w:szCs w:val="21"/>
          <w:lang w:eastAsia="zh-CN"/>
        </w:rPr>
        <w:t>及开发人员友好</w:t>
      </w:r>
      <w:r>
        <w:rPr>
          <w:rFonts w:ascii="宋体" w:eastAsia="宋体" w:hAnsi="宋体" w:hint="eastAsia"/>
          <w:sz w:val="21"/>
          <w:szCs w:val="21"/>
          <w:lang w:eastAsia="zh-CN"/>
        </w:rPr>
        <w:t>：</w:t>
      </w:r>
    </w:p>
    <w:p w14:paraId="25C16622" w14:textId="5BD9E20F" w:rsidR="004204DB" w:rsidRPr="004204DB"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网络将提供大量底层接口供应用开发者使用</w:t>
      </w:r>
      <w:r w:rsidR="006009C8">
        <w:rPr>
          <w:rFonts w:ascii="宋体" w:eastAsia="宋体" w:hAnsi="宋体" w:hint="eastAsia"/>
          <w:sz w:val="21"/>
          <w:szCs w:val="21"/>
          <w:lang w:eastAsia="zh-CN"/>
        </w:rPr>
        <w:t>，并且这些接口的调用将是易用的。</w:t>
      </w:r>
    </w:p>
    <w:p w14:paraId="61645315" w14:textId="23957A1E" w:rsidR="004204DB" w:rsidRPr="006009C8"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网络将尽可能适应一切</w:t>
      </w:r>
      <w:r w:rsidR="006009C8">
        <w:rPr>
          <w:rFonts w:ascii="宋体" w:eastAsia="宋体" w:hAnsi="宋体" w:hint="eastAsia"/>
          <w:sz w:val="21"/>
          <w:szCs w:val="21"/>
          <w:lang w:eastAsia="zh-CN"/>
        </w:rPr>
        <w:t>网络应用的底层云存储需求</w:t>
      </w:r>
      <w:r>
        <w:rPr>
          <w:rFonts w:ascii="宋体" w:eastAsia="宋体" w:hAnsi="宋体" w:hint="eastAsia"/>
          <w:sz w:val="21"/>
          <w:szCs w:val="21"/>
          <w:lang w:eastAsia="zh-CN"/>
        </w:rPr>
        <w:t>，</w:t>
      </w:r>
      <w:r w:rsidR="006009C8">
        <w:rPr>
          <w:rFonts w:ascii="宋体" w:eastAsia="宋体" w:hAnsi="宋体" w:hint="eastAsia"/>
          <w:sz w:val="21"/>
          <w:szCs w:val="21"/>
          <w:lang w:eastAsia="zh-CN"/>
        </w:rPr>
        <w:t>从文件分享网站到文字论坛，从视频网站到综合网站，甚至交易应用。</w:t>
      </w:r>
    </w:p>
    <w:p w14:paraId="387A9383" w14:textId="43A53D50"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在保证高度拓展性的同时网络同时会保证其安全可靠性，尽可能减少底层云存储基于该网络的应用在该方面产生的安全问题。</w:t>
      </w:r>
    </w:p>
    <w:p w14:paraId="2CCFFE90" w14:textId="2C2DED2D"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以</w:t>
      </w:r>
      <w:r>
        <w:rPr>
          <w:rFonts w:ascii="宋体" w:eastAsia="宋体" w:hAnsi="宋体" w:cs="宋体" w:hint="eastAsia"/>
          <w:sz w:val="21"/>
          <w:szCs w:val="21"/>
          <w:lang w:eastAsia="zh-CN"/>
        </w:rPr>
        <w:t>该网络作为应用的底层云存储服务将不会消耗开发者太多成本，并且将能够以较低成本长久维持运行。</w:t>
      </w:r>
    </w:p>
    <w:p w14:paraId="78F09B87" w14:textId="683F49B7"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积分系统</w:t>
      </w:r>
      <w:r w:rsidR="00290D00">
        <w:rPr>
          <w:rFonts w:ascii="宋体" w:eastAsia="宋体" w:hAnsi="宋体" w:hint="eastAsia"/>
          <w:sz w:val="21"/>
          <w:szCs w:val="21"/>
          <w:lang w:eastAsia="zh-CN"/>
        </w:rPr>
        <w:t>也</w:t>
      </w:r>
      <w:r>
        <w:rPr>
          <w:rFonts w:ascii="宋体" w:eastAsia="宋体" w:hAnsi="宋体" w:hint="eastAsia"/>
          <w:sz w:val="21"/>
          <w:szCs w:val="21"/>
          <w:lang w:eastAsia="zh-CN"/>
        </w:rPr>
        <w:t>将提供一定</w:t>
      </w:r>
      <w:r w:rsidR="00290D00">
        <w:rPr>
          <w:rFonts w:ascii="宋体" w:eastAsia="宋体" w:hAnsi="宋体" w:hint="eastAsia"/>
          <w:sz w:val="21"/>
          <w:szCs w:val="21"/>
          <w:lang w:eastAsia="zh-CN"/>
        </w:rPr>
        <w:t>数量的接口，为部署智能合约提供可能。</w:t>
      </w:r>
    </w:p>
    <w:p w14:paraId="5AC57B82" w14:textId="12E1F38C" w:rsidR="006009C8" w:rsidRPr="006009C8" w:rsidRDefault="006009C8" w:rsidP="006009C8">
      <w:pPr>
        <w:pStyle w:val="af6"/>
        <w:numPr>
          <w:ilvl w:val="0"/>
          <w:numId w:val="35"/>
        </w:numPr>
        <w:rPr>
          <w:rFonts w:ascii="宋体" w:hAnsi="宋体"/>
          <w:sz w:val="21"/>
          <w:szCs w:val="21"/>
          <w:lang w:eastAsia="zh-CN"/>
        </w:rPr>
      </w:pPr>
      <w:r>
        <w:rPr>
          <w:rFonts w:ascii="宋体" w:eastAsia="宋体" w:hAnsi="宋体" w:hint="eastAsia"/>
          <w:sz w:val="21"/>
          <w:szCs w:val="21"/>
          <w:lang w:eastAsia="zh-CN"/>
        </w:rPr>
        <w:t>可维护性：</w:t>
      </w:r>
    </w:p>
    <w:p w14:paraId="63D7B47C" w14:textId="342F618A"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网络本身将是易于维护的，并且代码中将尽可能减少继承，转而大量使用组合以减少过耦合，提高代码可读性与性能。大部分代码将使用面向对象的标准设计模式，部分代码则会采用函数式方式编写。</w:t>
      </w:r>
    </w:p>
    <w:p w14:paraId="135957C5" w14:textId="1D06551B" w:rsidR="00BB6219" w:rsidRDefault="006009C8" w:rsidP="00290D00">
      <w:pPr>
        <w:pStyle w:val="af6"/>
        <w:numPr>
          <w:ilvl w:val="1"/>
          <w:numId w:val="35"/>
        </w:numPr>
        <w:rPr>
          <w:rFonts w:ascii="宋体" w:eastAsia="宋体" w:hAnsi="宋体"/>
          <w:sz w:val="21"/>
          <w:szCs w:val="21"/>
          <w:lang w:eastAsia="zh-CN"/>
        </w:rPr>
      </w:pPr>
      <w:r>
        <w:rPr>
          <w:rFonts w:ascii="宋体" w:eastAsia="宋体" w:hAnsi="宋体" w:hint="eastAsia"/>
          <w:sz w:val="21"/>
          <w:szCs w:val="21"/>
          <w:lang w:eastAsia="zh-CN"/>
        </w:rPr>
        <w:t>网络的底层处理方式，例如加密和传输，将是易于更新与替换的。基金会将会定期对这些逻辑结构进行修复及更新。此外基金会还会定期对加密模块进行重大更新，以适应密码学的发展。</w:t>
      </w:r>
    </w:p>
    <w:p w14:paraId="16FBB963" w14:textId="77777777" w:rsidR="00BB6219" w:rsidRDefault="00BB6219">
      <w:pPr>
        <w:spacing w:before="0" w:after="0"/>
        <w:ind w:left="0"/>
        <w:jc w:val="left"/>
        <w:rPr>
          <w:rFonts w:ascii="宋体" w:hAnsi="宋体" w:cstheme="minorBidi"/>
          <w:sz w:val="21"/>
          <w:szCs w:val="21"/>
          <w:lang w:eastAsia="zh-CN"/>
        </w:rPr>
      </w:pPr>
      <w:r>
        <w:rPr>
          <w:rFonts w:ascii="宋体" w:hAnsi="宋体"/>
          <w:sz w:val="21"/>
          <w:szCs w:val="21"/>
          <w:lang w:eastAsia="zh-CN"/>
        </w:rPr>
        <w:br w:type="page"/>
      </w:r>
    </w:p>
    <w:p w14:paraId="35801A80" w14:textId="68AF0F63" w:rsidR="00BB6219" w:rsidRDefault="006E1A43" w:rsidP="00BB6219">
      <w:pPr>
        <w:pStyle w:val="1"/>
        <w:rPr>
          <w:rFonts w:ascii="微软雅黑" w:eastAsia="微软雅黑" w:hAnsi="微软雅黑" w:cs="微软雅黑"/>
          <w:lang w:eastAsia="zh-CN"/>
        </w:rPr>
      </w:pPr>
      <w:bookmarkStart w:id="19" w:name="_Toc101468743"/>
      <w:r>
        <w:rPr>
          <w:rFonts w:ascii="微软雅黑" w:eastAsia="微软雅黑" w:hAnsi="微软雅黑" w:cs="微软雅黑" w:hint="eastAsia"/>
          <w:lang w:eastAsia="zh-CN"/>
        </w:rPr>
        <w:lastRenderedPageBreak/>
        <w:t>系统需求分析与业务建模</w:t>
      </w:r>
      <w:bookmarkEnd w:id="19"/>
    </w:p>
    <w:p w14:paraId="60D5049F" w14:textId="6DCEDFCC" w:rsidR="009854F2" w:rsidRDefault="009854F2" w:rsidP="009854F2">
      <w:pPr>
        <w:pStyle w:val="2"/>
      </w:pPr>
      <w:bookmarkStart w:id="20" w:name="_Toc101468744"/>
      <w:r>
        <w:rPr>
          <w:rFonts w:hint="eastAsia"/>
        </w:rPr>
        <w:t>项目范围</w:t>
      </w:r>
      <w:bookmarkEnd w:id="20"/>
    </w:p>
    <w:p w14:paraId="06D41392" w14:textId="67EA233C" w:rsidR="00D038EA" w:rsidRPr="00343395" w:rsidRDefault="00D038EA" w:rsidP="00D038EA">
      <w:pPr>
        <w:pStyle w:val="af6"/>
        <w:numPr>
          <w:ilvl w:val="0"/>
          <w:numId w:val="38"/>
        </w:numPr>
        <w:rPr>
          <w:rFonts w:ascii="宋体" w:eastAsia="宋体" w:hAnsi="宋体"/>
          <w:sz w:val="21"/>
          <w:szCs w:val="21"/>
        </w:rPr>
      </w:pPr>
      <w:r>
        <w:rPr>
          <w:rFonts w:ascii="宋体" w:eastAsia="宋体" w:hAnsi="宋体" w:cs="Times New Roman" w:hint="eastAsia"/>
          <w:sz w:val="21"/>
          <w:szCs w:val="21"/>
          <w:lang w:eastAsia="zh-CN"/>
        </w:rPr>
        <w:t>普通</w:t>
      </w:r>
      <w:r w:rsidRPr="00343395">
        <w:rPr>
          <w:rFonts w:ascii="宋体" w:eastAsia="宋体" w:hAnsi="宋体" w:cs="Times New Roman" w:hint="eastAsia"/>
          <w:sz w:val="21"/>
          <w:szCs w:val="21"/>
          <w:lang w:eastAsia="zh-CN"/>
        </w:rPr>
        <w:t>用户：</w:t>
      </w:r>
    </w:p>
    <w:p w14:paraId="10FF8256" w14:textId="663C6076"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w:t>
      </w:r>
      <w:r w:rsidR="00D038EA" w:rsidRPr="00343395">
        <w:rPr>
          <w:rFonts w:ascii="宋体" w:eastAsia="宋体" w:hAnsi="宋体" w:cs="Times New Roman" w:hint="eastAsia"/>
          <w:sz w:val="21"/>
          <w:szCs w:val="21"/>
          <w:lang w:eastAsia="zh-CN"/>
        </w:rPr>
        <w:t>用户可以在网络中自由上传与下载文件</w:t>
      </w:r>
      <w:r w:rsidR="00D038EA">
        <w:rPr>
          <w:rFonts w:ascii="宋体" w:eastAsia="宋体" w:hAnsi="宋体" w:cs="Times New Roman" w:hint="eastAsia"/>
          <w:sz w:val="21"/>
          <w:szCs w:val="21"/>
          <w:lang w:eastAsia="zh-CN"/>
        </w:rPr>
        <w:t>，并可选择是否加密。</w:t>
      </w:r>
    </w:p>
    <w:p w14:paraId="5E0809F0" w14:textId="1561DBDD" w:rsidR="006827A3" w:rsidRPr="0001331F"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所有用户可以自行删除自己上传的文件。</w:t>
      </w:r>
    </w:p>
    <w:p w14:paraId="3537DCDB" w14:textId="354D6B08"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w:t>
      </w:r>
      <w:r w:rsidR="00D038EA">
        <w:rPr>
          <w:rFonts w:ascii="宋体" w:eastAsia="宋体" w:hAnsi="宋体" w:cs="Times New Roman" w:hint="eastAsia"/>
          <w:sz w:val="21"/>
          <w:szCs w:val="21"/>
          <w:lang w:eastAsia="zh-CN"/>
        </w:rPr>
        <w:t>用户可以将文件通过指定链接共享。</w:t>
      </w:r>
    </w:p>
    <w:p w14:paraId="760FD56A" w14:textId="4540A62F" w:rsidR="006827A3" w:rsidRPr="00445E85"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所有用户上传的文件将永久存储在网络之中。</w:t>
      </w:r>
    </w:p>
    <w:p w14:paraId="3B209F91" w14:textId="1148D2A2"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w:t>
      </w:r>
      <w:r w:rsidR="00D038EA">
        <w:rPr>
          <w:rFonts w:ascii="宋体" w:eastAsia="宋体" w:hAnsi="宋体" w:cs="Times New Roman" w:hint="eastAsia"/>
          <w:sz w:val="21"/>
          <w:szCs w:val="21"/>
          <w:lang w:eastAsia="zh-CN"/>
        </w:rPr>
        <w:t>用户可以通过</w:t>
      </w:r>
      <w:r>
        <w:rPr>
          <w:rFonts w:ascii="宋体" w:eastAsia="宋体" w:hAnsi="宋体" w:cs="Times New Roman" w:hint="eastAsia"/>
          <w:sz w:val="21"/>
          <w:szCs w:val="21"/>
          <w:lang w:eastAsia="zh-CN"/>
        </w:rPr>
        <w:t>附加积分</w:t>
      </w:r>
      <w:r w:rsidR="00D038EA">
        <w:rPr>
          <w:rFonts w:ascii="宋体" w:eastAsia="宋体" w:hAnsi="宋体" w:cs="Times New Roman" w:hint="eastAsia"/>
          <w:sz w:val="21"/>
          <w:szCs w:val="21"/>
          <w:lang w:eastAsia="zh-CN"/>
        </w:rPr>
        <w:t>提高请求</w:t>
      </w:r>
      <w:r>
        <w:rPr>
          <w:rFonts w:ascii="宋体" w:eastAsia="宋体" w:hAnsi="宋体" w:cs="Times New Roman" w:hint="eastAsia"/>
          <w:sz w:val="21"/>
          <w:szCs w:val="21"/>
          <w:lang w:eastAsia="zh-CN"/>
        </w:rPr>
        <w:t>的处理</w:t>
      </w:r>
      <w:r w:rsidR="00D038EA">
        <w:rPr>
          <w:rFonts w:ascii="宋体" w:eastAsia="宋体" w:hAnsi="宋体" w:cs="Times New Roman" w:hint="eastAsia"/>
          <w:sz w:val="21"/>
          <w:szCs w:val="21"/>
          <w:lang w:eastAsia="zh-CN"/>
        </w:rPr>
        <w:t>速度。</w:t>
      </w:r>
    </w:p>
    <w:p w14:paraId="31C54CA5" w14:textId="38B9F27A" w:rsidR="006827A3"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登录用户将定期获得一定的积分奖励。</w:t>
      </w:r>
    </w:p>
    <w:p w14:paraId="50980B09" w14:textId="067DE58B" w:rsidR="006827A3" w:rsidRPr="00A65D24"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登录用户之间可以进行积分转账。</w:t>
      </w:r>
    </w:p>
    <w:p w14:paraId="26DBC184" w14:textId="42C96A42" w:rsidR="00A65D24" w:rsidRPr="00445E85" w:rsidRDefault="00A65D24"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登录用户可以参与社区投票</w:t>
      </w:r>
      <w:r w:rsidR="00A23527">
        <w:rPr>
          <w:rFonts w:ascii="宋体" w:eastAsia="宋体" w:hAnsi="宋体" w:cs="Times New Roman" w:hint="eastAsia"/>
          <w:sz w:val="21"/>
          <w:szCs w:val="21"/>
          <w:lang w:eastAsia="zh-CN"/>
        </w:rPr>
        <w:t>和加入基金会参与治理。</w:t>
      </w:r>
      <w:r w:rsidR="003A6CA5">
        <w:rPr>
          <w:rFonts w:ascii="宋体" w:eastAsia="宋体" w:hAnsi="宋体" w:cs="Times New Roman" w:hint="eastAsia"/>
          <w:sz w:val="21"/>
          <w:szCs w:val="21"/>
          <w:lang w:eastAsia="zh-CN"/>
        </w:rPr>
        <w:t>持有大量积分的用户将更容易参与基金会治理。</w:t>
      </w:r>
    </w:p>
    <w:p w14:paraId="6CA806D7" w14:textId="77777777" w:rsidR="00D038EA" w:rsidRPr="00343395" w:rsidRDefault="00D038EA" w:rsidP="00D038EA">
      <w:pPr>
        <w:pStyle w:val="af6"/>
        <w:numPr>
          <w:ilvl w:val="0"/>
          <w:numId w:val="3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p>
    <w:p w14:paraId="051B65F0" w14:textId="45EF39CD" w:rsidR="00D038EA" w:rsidRPr="007957F9" w:rsidRDefault="00D038EA" w:rsidP="00D038EA">
      <w:pPr>
        <w:pStyle w:val="af6"/>
        <w:numPr>
          <w:ilvl w:val="1"/>
          <w:numId w:val="3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r w:rsidR="00A23527">
        <w:rPr>
          <w:rFonts w:ascii="宋体" w:eastAsia="宋体" w:hAnsi="宋体" w:cs="Times New Roman" w:hint="eastAsia"/>
          <w:sz w:val="21"/>
          <w:szCs w:val="21"/>
          <w:lang w:eastAsia="zh-CN"/>
        </w:rPr>
        <w:t>可以通过提供带宽</w:t>
      </w:r>
      <w:r w:rsidR="00105DB0">
        <w:rPr>
          <w:rFonts w:ascii="宋体" w:eastAsia="宋体" w:hAnsi="宋体" w:cs="Times New Roman" w:hint="eastAsia"/>
          <w:sz w:val="21"/>
          <w:szCs w:val="21"/>
          <w:lang w:eastAsia="zh-CN"/>
        </w:rPr>
        <w:t>获取更多的定期积分奖励，同时可以获得请求中附加的绝大部分积分</w:t>
      </w:r>
      <w:r w:rsidR="007957F9">
        <w:rPr>
          <w:rFonts w:ascii="宋体" w:eastAsia="宋体" w:hAnsi="宋体" w:cs="Times New Roman" w:hint="eastAsia"/>
          <w:sz w:val="21"/>
          <w:szCs w:val="21"/>
          <w:lang w:eastAsia="zh-CN"/>
        </w:rPr>
        <w:t>。但处理请求错误、延时将受到扣除积分的惩罚。</w:t>
      </w:r>
    </w:p>
    <w:p w14:paraId="058949F0" w14:textId="2461AA8E" w:rsidR="007957F9" w:rsidRPr="001508B1" w:rsidRDefault="001508B1"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服务器提供者同样可以参与社区投票和加入基金会参与治理。</w:t>
      </w:r>
      <w:r w:rsidR="005D57EC">
        <w:rPr>
          <w:rFonts w:ascii="宋体" w:eastAsia="宋体" w:hAnsi="宋体" w:cs="Times New Roman" w:hint="eastAsia"/>
          <w:sz w:val="21"/>
          <w:szCs w:val="21"/>
          <w:lang w:eastAsia="zh-CN"/>
        </w:rPr>
        <w:t>提供带宽较大者</w:t>
      </w:r>
      <w:r w:rsidR="00B56095">
        <w:rPr>
          <w:rFonts w:ascii="宋体" w:eastAsia="宋体" w:hAnsi="宋体" w:cs="Times New Roman" w:hint="eastAsia"/>
          <w:sz w:val="21"/>
          <w:szCs w:val="21"/>
          <w:lang w:eastAsia="zh-CN"/>
        </w:rPr>
        <w:t>将更容易参与基金会治理。</w:t>
      </w:r>
    </w:p>
    <w:p w14:paraId="2BB25CDF" w14:textId="7B5EEF82" w:rsidR="001508B1" w:rsidRPr="00E103EB" w:rsidRDefault="00E103EB" w:rsidP="001508B1">
      <w:pPr>
        <w:pStyle w:val="af6"/>
        <w:numPr>
          <w:ilvl w:val="0"/>
          <w:numId w:val="38"/>
        </w:numPr>
        <w:rPr>
          <w:rFonts w:ascii="宋体" w:eastAsia="宋体" w:hAnsi="宋体"/>
          <w:sz w:val="21"/>
          <w:szCs w:val="21"/>
        </w:rPr>
      </w:pPr>
      <w:r>
        <w:rPr>
          <w:rFonts w:ascii="宋体" w:eastAsia="宋体" w:hAnsi="宋体" w:cs="Times New Roman" w:hint="eastAsia"/>
          <w:sz w:val="21"/>
          <w:szCs w:val="21"/>
          <w:lang w:eastAsia="zh-CN"/>
        </w:rPr>
        <w:t>第三方开发者：</w:t>
      </w:r>
    </w:p>
    <w:p w14:paraId="04175194" w14:textId="5D49FF2B" w:rsidR="00E103EB" w:rsidRPr="00E103EB" w:rsidRDefault="00E103EB"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第三方开发者可以调用网络中提供的接口参与开发。</w:t>
      </w:r>
    </w:p>
    <w:p w14:paraId="7ACEF9EC" w14:textId="7CCDFD4A" w:rsidR="00E103EB" w:rsidRPr="007275EA" w:rsidRDefault="00E103EB"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w:t>
      </w:r>
      <w:r w:rsidR="007275EA">
        <w:rPr>
          <w:rFonts w:ascii="宋体" w:eastAsia="宋体" w:hAnsi="宋体" w:cs="Times New Roman" w:hint="eastAsia"/>
          <w:sz w:val="21"/>
          <w:szCs w:val="21"/>
          <w:lang w:eastAsia="zh-CN"/>
        </w:rPr>
        <w:t>可以将自己的应用服务运行于</w:t>
      </w:r>
      <w:r w:rsidR="005275C3">
        <w:rPr>
          <w:rFonts w:ascii="宋体" w:eastAsia="宋体" w:hAnsi="宋体" w:cs="Times New Roman" w:hint="eastAsia"/>
          <w:sz w:val="21"/>
          <w:szCs w:val="21"/>
          <w:lang w:eastAsia="zh-CN"/>
        </w:rPr>
        <w:t>公共</w:t>
      </w:r>
      <w:r w:rsidR="007275EA">
        <w:rPr>
          <w:rFonts w:ascii="宋体" w:eastAsia="宋体" w:hAnsi="宋体" w:cs="Times New Roman" w:hint="eastAsia"/>
          <w:sz w:val="21"/>
          <w:szCs w:val="21"/>
          <w:lang w:eastAsia="zh-CN"/>
        </w:rPr>
        <w:t>网络中。</w:t>
      </w:r>
    </w:p>
    <w:p w14:paraId="6EF21BB1" w14:textId="44945B20" w:rsidR="007275EA" w:rsidRPr="007275EA" w:rsidRDefault="007275EA"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第三方开发者可以提交开发者子网络申请，开发者子网络将定期消耗一定的积分运行。开发者子网络可视为一个局域网，开发者在子网络中拥有最高权限</w:t>
      </w:r>
      <w:r w:rsidR="001A7DEB">
        <w:rPr>
          <w:rFonts w:ascii="宋体" w:eastAsia="宋体" w:hAnsi="宋体" w:cs="Times New Roman" w:hint="eastAsia"/>
          <w:sz w:val="21"/>
          <w:szCs w:val="21"/>
          <w:lang w:eastAsia="zh-CN"/>
        </w:rPr>
        <w:t>（若所在地区存在地区子网络，则拥有政府组织以下的最高权限）</w:t>
      </w:r>
      <w:r>
        <w:rPr>
          <w:rFonts w:ascii="宋体" w:eastAsia="宋体" w:hAnsi="宋体" w:cs="Times New Roman" w:hint="eastAsia"/>
          <w:sz w:val="21"/>
          <w:szCs w:val="21"/>
          <w:lang w:eastAsia="zh-CN"/>
        </w:rPr>
        <w:t>，并且可以将自己的应用服务运行于子网络中。</w:t>
      </w:r>
    </w:p>
    <w:p w14:paraId="3B5FD52B" w14:textId="1086D169" w:rsidR="007275EA" w:rsidRDefault="005275C3" w:rsidP="00E103EB">
      <w:pPr>
        <w:pStyle w:val="af6"/>
        <w:numPr>
          <w:ilvl w:val="1"/>
          <w:numId w:val="38"/>
        </w:numPr>
        <w:rPr>
          <w:rFonts w:ascii="宋体" w:eastAsia="宋体" w:hAnsi="宋体"/>
          <w:sz w:val="21"/>
          <w:szCs w:val="21"/>
        </w:rPr>
      </w:pPr>
      <w:r>
        <w:rPr>
          <w:rFonts w:ascii="宋体" w:eastAsia="宋体" w:hAnsi="宋体" w:hint="eastAsia"/>
          <w:sz w:val="21"/>
          <w:szCs w:val="21"/>
          <w:lang w:eastAsia="zh-CN"/>
        </w:rPr>
        <w:t>第三方开发者可以提供私人服务器仅处理网络中与自身利益相关的请求</w:t>
      </w:r>
      <w:r w:rsidR="00407C3E">
        <w:rPr>
          <w:rFonts w:ascii="宋体" w:eastAsia="宋体" w:hAnsi="宋体" w:hint="eastAsia"/>
          <w:sz w:val="21"/>
          <w:szCs w:val="21"/>
          <w:lang w:eastAsia="zh-CN"/>
        </w:rPr>
        <w:t>，或是将其作为开发者子网络的载体，此时便无需定期支付积分。但私人服务器不会获得任何积分奖励</w:t>
      </w:r>
      <w:r w:rsidR="00B2434B">
        <w:rPr>
          <w:rFonts w:ascii="宋体" w:eastAsia="宋体" w:hAnsi="宋体" w:hint="eastAsia"/>
          <w:sz w:val="21"/>
          <w:szCs w:val="21"/>
          <w:lang w:eastAsia="zh-CN"/>
        </w:rPr>
        <w:t>，即使用户在请求中附加了积分。</w:t>
      </w:r>
    </w:p>
    <w:p w14:paraId="1F1C6BC2" w14:textId="0189F9BC" w:rsidR="001309D6" w:rsidRDefault="001309D6" w:rsidP="00E103EB">
      <w:pPr>
        <w:pStyle w:val="af6"/>
        <w:numPr>
          <w:ilvl w:val="1"/>
          <w:numId w:val="38"/>
        </w:numPr>
        <w:rPr>
          <w:rFonts w:ascii="宋体" w:eastAsia="宋体" w:hAnsi="宋体"/>
          <w:sz w:val="21"/>
          <w:szCs w:val="21"/>
        </w:rPr>
      </w:pPr>
      <w:r>
        <w:rPr>
          <w:rFonts w:ascii="宋体" w:eastAsia="宋体" w:hAnsi="宋体" w:hint="eastAsia"/>
          <w:sz w:val="21"/>
          <w:szCs w:val="21"/>
          <w:lang w:eastAsia="zh-CN"/>
        </w:rPr>
        <w:t>开发者同样可以参与社区投票和加入基金会参与治理</w:t>
      </w:r>
      <w:r w:rsidR="005D57EC">
        <w:rPr>
          <w:rFonts w:ascii="宋体" w:eastAsia="宋体" w:hAnsi="宋体" w:hint="eastAsia"/>
          <w:sz w:val="21"/>
          <w:szCs w:val="21"/>
          <w:lang w:eastAsia="zh-CN"/>
        </w:rPr>
        <w:t>。</w:t>
      </w:r>
      <w:r w:rsidR="00B56095">
        <w:rPr>
          <w:rFonts w:ascii="宋体" w:eastAsia="宋体" w:hAnsi="宋体" w:hint="eastAsia"/>
          <w:sz w:val="21"/>
          <w:szCs w:val="21"/>
          <w:lang w:eastAsia="zh-CN"/>
        </w:rPr>
        <w:t>优秀开发者将更容易参与基金会治理。</w:t>
      </w:r>
    </w:p>
    <w:p w14:paraId="10B109C2" w14:textId="530C4442" w:rsidR="00D038EA" w:rsidRPr="00611AB3" w:rsidRDefault="00D038EA" w:rsidP="002B7AD1">
      <w:pPr>
        <w:pStyle w:val="af6"/>
        <w:numPr>
          <w:ilvl w:val="0"/>
          <w:numId w:val="38"/>
        </w:numPr>
        <w:rPr>
          <w:rFonts w:ascii="宋体" w:eastAsia="宋体" w:hAnsi="宋体"/>
          <w:sz w:val="21"/>
          <w:szCs w:val="21"/>
        </w:rPr>
      </w:pPr>
      <w:r w:rsidRPr="002B7AD1">
        <w:rPr>
          <w:rFonts w:ascii="宋体" w:hAnsi="宋体" w:hint="eastAsia"/>
          <w:sz w:val="21"/>
          <w:szCs w:val="21"/>
          <w:lang w:eastAsia="zh-CN"/>
        </w:rPr>
        <w:t>政府</w:t>
      </w:r>
      <w:r w:rsidRPr="002B7AD1">
        <w:rPr>
          <w:rFonts w:ascii="宋体" w:eastAsia="宋体" w:hAnsi="宋体" w:cs="宋体" w:hint="eastAsia"/>
          <w:sz w:val="21"/>
          <w:szCs w:val="21"/>
          <w:lang w:eastAsia="zh-CN"/>
        </w:rPr>
        <w:t>组织</w:t>
      </w:r>
      <w:r w:rsidR="002B7AD1">
        <w:rPr>
          <w:rFonts w:ascii="宋体" w:eastAsia="宋体" w:hAnsi="宋体" w:cs="MS PMincho" w:hint="eastAsia"/>
          <w:sz w:val="21"/>
          <w:szCs w:val="21"/>
          <w:lang w:eastAsia="zh-CN"/>
        </w:rPr>
        <w:t>：</w:t>
      </w:r>
    </w:p>
    <w:p w14:paraId="18A38201" w14:textId="085C0864" w:rsidR="00611AB3" w:rsidRPr="00683702" w:rsidRDefault="00611AB3" w:rsidP="00611AB3">
      <w:pPr>
        <w:pStyle w:val="af6"/>
        <w:numPr>
          <w:ilvl w:val="1"/>
          <w:numId w:val="38"/>
        </w:numPr>
        <w:rPr>
          <w:rFonts w:ascii="宋体" w:eastAsia="宋体" w:hAnsi="宋体"/>
          <w:sz w:val="21"/>
          <w:szCs w:val="21"/>
        </w:rPr>
      </w:pPr>
      <w:r>
        <w:rPr>
          <w:rFonts w:ascii="宋体" w:eastAsia="宋体" w:hAnsi="宋体" w:cs="MS PMincho" w:hint="eastAsia"/>
          <w:sz w:val="21"/>
          <w:szCs w:val="21"/>
          <w:lang w:eastAsia="zh-CN"/>
        </w:rPr>
        <w:t>政府组织可以向基金会提交</w:t>
      </w:r>
      <w:r w:rsidR="00683702">
        <w:rPr>
          <w:rFonts w:ascii="宋体" w:eastAsia="宋体" w:hAnsi="宋体" w:cs="MS PMincho" w:hint="eastAsia"/>
          <w:sz w:val="21"/>
          <w:szCs w:val="21"/>
          <w:lang w:eastAsia="zh-CN"/>
        </w:rPr>
        <w:t>建立地区子网络与进行地区屏蔽的申请。申请通过后该地区将仅有地区子网络与受认可的开发者子网络可以运行，而公共网络将被屏蔽。</w:t>
      </w:r>
    </w:p>
    <w:p w14:paraId="330FFB01" w14:textId="1D88D393" w:rsidR="00D038EA" w:rsidRPr="00F27961" w:rsidRDefault="00683702" w:rsidP="002131BB">
      <w:pPr>
        <w:pStyle w:val="af6"/>
        <w:numPr>
          <w:ilvl w:val="1"/>
          <w:numId w:val="38"/>
        </w:numPr>
        <w:rPr>
          <w:rFonts w:ascii="宋体" w:eastAsia="宋体" w:hAnsi="宋体"/>
          <w:sz w:val="21"/>
          <w:szCs w:val="21"/>
        </w:rPr>
      </w:pPr>
      <w:r w:rsidRPr="00F27961">
        <w:rPr>
          <w:rFonts w:ascii="宋体" w:eastAsia="宋体" w:hAnsi="宋体" w:cs="MS PMincho" w:hint="eastAsia"/>
          <w:sz w:val="21"/>
          <w:szCs w:val="21"/>
          <w:lang w:eastAsia="zh-CN"/>
        </w:rPr>
        <w:t>政府组织在地区子网络中</w:t>
      </w:r>
      <w:r w:rsidR="00F27961" w:rsidRPr="00F27961">
        <w:rPr>
          <w:rFonts w:ascii="宋体" w:eastAsia="宋体" w:hAnsi="宋体" w:cs="MS PMincho" w:hint="eastAsia"/>
          <w:sz w:val="21"/>
          <w:szCs w:val="21"/>
          <w:lang w:eastAsia="zh-CN"/>
        </w:rPr>
        <w:t>拥有</w:t>
      </w:r>
      <w:r w:rsidR="00D038EA" w:rsidRPr="00F27961">
        <w:rPr>
          <w:rFonts w:ascii="宋体" w:eastAsia="宋体" w:hAnsi="宋体" w:hint="eastAsia"/>
          <w:sz w:val="21"/>
          <w:szCs w:val="21"/>
          <w:lang w:eastAsia="zh-CN"/>
        </w:rPr>
        <w:t>最高权限，可以进行屏蔽匿名用户、查看发送者信息</w:t>
      </w:r>
      <w:r w:rsidR="00F27961">
        <w:rPr>
          <w:rFonts w:ascii="宋体" w:eastAsia="宋体" w:hAnsi="宋体" w:hint="eastAsia"/>
          <w:sz w:val="21"/>
          <w:szCs w:val="21"/>
          <w:lang w:eastAsia="zh-CN"/>
        </w:rPr>
        <w:t>、删除文件、关键词屏蔽</w:t>
      </w:r>
      <w:r w:rsidR="00D038EA" w:rsidRPr="00F27961">
        <w:rPr>
          <w:rFonts w:ascii="宋体" w:eastAsia="宋体" w:hAnsi="宋体" w:hint="eastAsia"/>
          <w:sz w:val="21"/>
          <w:szCs w:val="21"/>
          <w:lang w:eastAsia="zh-CN"/>
        </w:rPr>
        <w:t>等操作。</w:t>
      </w:r>
    </w:p>
    <w:p w14:paraId="36E61F6F" w14:textId="77777777" w:rsidR="00D038EA" w:rsidRDefault="00D038EA" w:rsidP="00D038EA">
      <w:pPr>
        <w:pStyle w:val="af6"/>
        <w:numPr>
          <w:ilvl w:val="0"/>
          <w:numId w:val="38"/>
        </w:numPr>
        <w:rPr>
          <w:rFonts w:ascii="宋体" w:eastAsia="宋体" w:hAnsi="宋体"/>
          <w:sz w:val="21"/>
          <w:szCs w:val="21"/>
        </w:rPr>
      </w:pPr>
      <w:r>
        <w:rPr>
          <w:rFonts w:ascii="宋体" w:eastAsia="宋体" w:hAnsi="宋体" w:hint="eastAsia"/>
          <w:sz w:val="21"/>
          <w:szCs w:val="21"/>
          <w:lang w:eastAsia="zh-CN"/>
        </w:rPr>
        <w:t>基金会：</w:t>
      </w:r>
    </w:p>
    <w:p w14:paraId="3550ACE2" w14:textId="1FC95A97" w:rsidR="00D038EA" w:rsidRDefault="00D038EA"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基金会负责网络</w:t>
      </w:r>
      <w:r w:rsidR="00F27961">
        <w:rPr>
          <w:rFonts w:ascii="宋体" w:eastAsia="宋体" w:hAnsi="宋体" w:hint="eastAsia"/>
          <w:sz w:val="21"/>
          <w:szCs w:val="21"/>
          <w:lang w:eastAsia="zh-CN"/>
        </w:rPr>
        <w:t>维护，包括但不限于漏洞修复、升级迭代等。</w:t>
      </w:r>
      <w:r w:rsidR="006C7196">
        <w:rPr>
          <w:rFonts w:ascii="宋体" w:eastAsia="宋体" w:hAnsi="宋体" w:hint="eastAsia"/>
          <w:sz w:val="21"/>
          <w:szCs w:val="21"/>
          <w:lang w:eastAsia="zh-CN"/>
        </w:rPr>
        <w:t>但基金会无权</w:t>
      </w:r>
      <w:r w:rsidR="002B7C27">
        <w:rPr>
          <w:rFonts w:ascii="宋体" w:eastAsia="宋体" w:hAnsi="宋体" w:hint="eastAsia"/>
          <w:sz w:val="21"/>
          <w:szCs w:val="21"/>
          <w:lang w:eastAsia="zh-CN"/>
        </w:rPr>
        <w:t>查看、修改、删除公共网络中任何涉及用户个人隐私的内容，这些要求将</w:t>
      </w:r>
      <w:r w:rsidR="006244FF">
        <w:rPr>
          <w:rFonts w:ascii="宋体" w:eastAsia="宋体" w:hAnsi="宋体" w:hint="eastAsia"/>
          <w:sz w:val="21"/>
          <w:szCs w:val="21"/>
          <w:lang w:eastAsia="zh-CN"/>
        </w:rPr>
        <w:t>固定于核心代码中，受所有用户共同监督。</w:t>
      </w:r>
    </w:p>
    <w:p w14:paraId="1C3DADEF" w14:textId="2FC0BDEA" w:rsidR="00627569" w:rsidRDefault="00627569"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基金会对子网络服务进行维护。在开发者无力支付积分后收回开发者子网络的所有权，并且为子网络使用者（开发者/政府）提供技术支持。</w:t>
      </w:r>
    </w:p>
    <w:p w14:paraId="3E4DEF23" w14:textId="59D4FCE8" w:rsidR="00F27961" w:rsidRDefault="00F27961"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基金会根据政府组织的要求，对特定地区屏蔽公共网络。</w:t>
      </w:r>
    </w:p>
    <w:p w14:paraId="5AF743D2" w14:textId="7F66207E" w:rsidR="00F27961" w:rsidRDefault="003A6CA5"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lastRenderedPageBreak/>
        <w:t>基金会</w:t>
      </w:r>
      <w:r w:rsidR="004D66ED">
        <w:rPr>
          <w:rFonts w:ascii="宋体" w:eastAsia="宋体" w:hAnsi="宋体" w:hint="eastAsia"/>
          <w:sz w:val="21"/>
          <w:szCs w:val="21"/>
          <w:lang w:eastAsia="zh-CN"/>
        </w:rPr>
        <w:t>负责收集并发起提案，在用户投票通过后对提案内容进行实现。</w:t>
      </w:r>
    </w:p>
    <w:p w14:paraId="0E856776" w14:textId="7DCDD07E" w:rsidR="00BB6219" w:rsidRDefault="00315641" w:rsidP="00BB6219">
      <w:pPr>
        <w:pStyle w:val="2"/>
      </w:pPr>
      <w:bookmarkStart w:id="21" w:name="_Toc101468745"/>
      <w:r>
        <w:rPr>
          <w:rFonts w:hint="eastAsia"/>
        </w:rPr>
        <w:t>用例图</w:t>
      </w:r>
      <w:bookmarkEnd w:id="21"/>
    </w:p>
    <w:p w14:paraId="07B540DF" w14:textId="2E01BDDA" w:rsidR="00342EA0" w:rsidRDefault="000C70B0" w:rsidP="00742218">
      <w:pPr>
        <w:ind w:left="0"/>
        <w:rPr>
          <w:rFonts w:ascii="宋体" w:hAnsi="宋体"/>
          <w:sz w:val="21"/>
          <w:szCs w:val="21"/>
          <w:lang w:eastAsia="zh-CN"/>
        </w:rPr>
      </w:pPr>
      <w:r>
        <w:rPr>
          <w:noProof/>
        </w:rPr>
        <w:drawing>
          <wp:inline distT="0" distB="0" distL="0" distR="0" wp14:anchorId="7D046D2A" wp14:editId="64E8BE8B">
            <wp:extent cx="5943600" cy="2834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7A1F9941" w14:textId="31EB81DC" w:rsidR="00342EA0" w:rsidRDefault="00342EA0" w:rsidP="00342EA0">
      <w:pPr>
        <w:pStyle w:val="2"/>
      </w:pPr>
      <w:bookmarkStart w:id="22" w:name="_Toc101468746"/>
      <w:r>
        <w:rPr>
          <w:rFonts w:hint="eastAsia"/>
        </w:rPr>
        <w:t>核心用例及用例描述</w:t>
      </w:r>
      <w:bookmarkEnd w:id="22"/>
    </w:p>
    <w:p w14:paraId="2DBEE61A" w14:textId="3A41FD56" w:rsidR="007F1E9B" w:rsidRPr="00E960DA" w:rsidRDefault="004C7D80" w:rsidP="00E960DA">
      <w:pPr>
        <w:pStyle w:val="3"/>
      </w:pPr>
      <w:bookmarkStart w:id="23" w:name="_Toc101468747"/>
      <w:r w:rsidRPr="00E960DA">
        <w:t>文件交互</w:t>
      </w:r>
      <w:bookmarkEnd w:id="23"/>
    </w:p>
    <w:p w14:paraId="10A097FF" w14:textId="4A5D1BDF" w:rsidR="004C7D80" w:rsidRPr="00E960DA" w:rsidRDefault="0051336E" w:rsidP="00E960DA">
      <w:pPr>
        <w:ind w:left="0"/>
        <w:rPr>
          <w:rFonts w:ascii="宋体" w:hAnsi="宋体"/>
          <w:sz w:val="21"/>
          <w:szCs w:val="21"/>
          <w:lang w:eastAsia="ko-KR"/>
        </w:rPr>
      </w:pPr>
      <w:r w:rsidRPr="00E960DA">
        <w:rPr>
          <w:rFonts w:ascii="宋体" w:hAnsi="宋体" w:hint="eastAsia"/>
          <w:b/>
          <w:bCs/>
          <w:sz w:val="21"/>
          <w:szCs w:val="21"/>
          <w:lang w:eastAsia="zh-CN"/>
        </w:rPr>
        <w:t>用例简述：</w:t>
      </w:r>
      <w:r w:rsidRPr="00E960DA">
        <w:rPr>
          <w:rFonts w:ascii="宋体" w:hAnsi="宋体" w:hint="eastAsia"/>
          <w:sz w:val="21"/>
          <w:szCs w:val="21"/>
          <w:lang w:eastAsia="zh-CN"/>
        </w:rPr>
        <w:t>用户进入网络后，</w:t>
      </w:r>
      <w:r w:rsidR="00EC6ED7" w:rsidRPr="00E960DA">
        <w:rPr>
          <w:rFonts w:ascii="宋体" w:hAnsi="宋体" w:hint="eastAsia"/>
          <w:sz w:val="21"/>
          <w:szCs w:val="21"/>
          <w:lang w:eastAsia="zh-CN"/>
        </w:rPr>
        <w:t>提交</w:t>
      </w:r>
      <w:r w:rsidR="001F12EC">
        <w:rPr>
          <w:rFonts w:ascii="宋体" w:hAnsi="宋体" w:hint="eastAsia"/>
          <w:sz w:val="21"/>
          <w:szCs w:val="21"/>
          <w:lang w:eastAsia="zh-CN"/>
        </w:rPr>
        <w:t>文件</w:t>
      </w:r>
      <w:r w:rsidR="00EC6ED7" w:rsidRPr="00E960DA">
        <w:rPr>
          <w:rFonts w:ascii="宋体" w:hAnsi="宋体" w:hint="eastAsia"/>
          <w:sz w:val="21"/>
          <w:szCs w:val="21"/>
          <w:lang w:eastAsia="zh-CN"/>
        </w:rPr>
        <w:t>请求</w:t>
      </w:r>
      <w:r w:rsidR="002144C6" w:rsidRPr="00E960DA">
        <w:rPr>
          <w:rFonts w:ascii="宋体" w:hAnsi="宋体" w:hint="eastAsia"/>
          <w:sz w:val="21"/>
          <w:szCs w:val="21"/>
          <w:lang w:eastAsia="zh-CN"/>
        </w:rPr>
        <w:t>，</w:t>
      </w:r>
      <w:r w:rsidR="00A979B5" w:rsidRPr="00E960DA">
        <w:rPr>
          <w:rFonts w:ascii="宋体" w:hAnsi="宋体" w:hint="eastAsia"/>
          <w:sz w:val="21"/>
          <w:szCs w:val="21"/>
          <w:lang w:eastAsia="zh-CN"/>
        </w:rPr>
        <w:t>并选择是否附加积分（需登录），</w:t>
      </w:r>
      <w:r w:rsidR="002144C6" w:rsidRPr="00E960DA">
        <w:rPr>
          <w:rFonts w:ascii="宋体" w:hAnsi="宋体" w:hint="eastAsia"/>
          <w:sz w:val="21"/>
          <w:szCs w:val="21"/>
          <w:lang w:eastAsia="zh-CN"/>
        </w:rPr>
        <w:t>等待处理完成</w:t>
      </w:r>
      <w:r w:rsidR="00E52AAD" w:rsidRPr="00E960DA">
        <w:rPr>
          <w:rFonts w:ascii="宋体" w:hAnsi="宋体" w:hint="eastAsia"/>
          <w:sz w:val="21"/>
          <w:szCs w:val="21"/>
          <w:lang w:eastAsia="zh-CN"/>
        </w:rPr>
        <w:t>。</w:t>
      </w:r>
    </w:p>
    <w:p w14:paraId="14DED524" w14:textId="57910E60" w:rsidR="00E52AAD" w:rsidRPr="00E960DA" w:rsidRDefault="00E52AAD" w:rsidP="00E960DA">
      <w:pPr>
        <w:ind w:left="0"/>
        <w:rPr>
          <w:rFonts w:ascii="宋体" w:hAnsi="宋体"/>
          <w:sz w:val="21"/>
          <w:szCs w:val="21"/>
          <w:lang w:eastAsia="ko-KR"/>
        </w:rPr>
      </w:pPr>
      <w:r w:rsidRPr="00E960DA">
        <w:rPr>
          <w:rFonts w:ascii="宋体" w:hAnsi="宋体" w:hint="eastAsia"/>
          <w:b/>
          <w:bCs/>
          <w:sz w:val="21"/>
          <w:szCs w:val="21"/>
          <w:lang w:eastAsia="zh-CN"/>
        </w:rPr>
        <w:t>行为者：</w:t>
      </w:r>
      <w:r w:rsidRPr="00E960DA">
        <w:rPr>
          <w:rFonts w:ascii="宋体" w:hAnsi="宋体" w:hint="eastAsia"/>
          <w:sz w:val="21"/>
          <w:szCs w:val="21"/>
          <w:lang w:eastAsia="zh-CN"/>
        </w:rPr>
        <w:t>普通用户。</w:t>
      </w:r>
    </w:p>
    <w:p w14:paraId="72E15136" w14:textId="0808236E" w:rsidR="00E52AAD" w:rsidRPr="00E960DA" w:rsidRDefault="00E52AAD" w:rsidP="00E960DA">
      <w:pPr>
        <w:ind w:left="0"/>
        <w:rPr>
          <w:rFonts w:ascii="宋体" w:hAnsi="宋体"/>
          <w:sz w:val="21"/>
          <w:szCs w:val="21"/>
          <w:lang w:eastAsia="ko-KR"/>
        </w:rPr>
      </w:pPr>
      <w:r w:rsidRPr="00E960DA">
        <w:rPr>
          <w:rFonts w:ascii="宋体" w:hAnsi="宋体" w:hint="eastAsia"/>
          <w:b/>
          <w:bCs/>
          <w:sz w:val="21"/>
          <w:szCs w:val="21"/>
          <w:lang w:eastAsia="zh-CN"/>
        </w:rPr>
        <w:t>前置条件：</w:t>
      </w:r>
      <w:r w:rsidRPr="00E960DA">
        <w:rPr>
          <w:rFonts w:ascii="宋体" w:hAnsi="宋体" w:hint="eastAsia"/>
          <w:sz w:val="21"/>
          <w:szCs w:val="21"/>
          <w:lang w:eastAsia="zh-CN"/>
        </w:rPr>
        <w:t>用户以登录或匿名状态进入网络，</w:t>
      </w:r>
      <w:r w:rsidR="00B71288" w:rsidRPr="00E960DA">
        <w:rPr>
          <w:rFonts w:ascii="宋体" w:hAnsi="宋体" w:hint="eastAsia"/>
          <w:sz w:val="21"/>
          <w:szCs w:val="21"/>
          <w:lang w:eastAsia="zh-CN"/>
        </w:rPr>
        <w:t>并提交请求。</w:t>
      </w:r>
    </w:p>
    <w:p w14:paraId="3B43F0ED" w14:textId="7C3DFB40" w:rsidR="00B71288" w:rsidRPr="00E960DA" w:rsidRDefault="00B71288" w:rsidP="00E960DA">
      <w:pPr>
        <w:ind w:left="0"/>
        <w:rPr>
          <w:rFonts w:ascii="宋体" w:hAnsi="宋体"/>
          <w:sz w:val="21"/>
          <w:szCs w:val="21"/>
          <w:lang w:eastAsia="ko-KR"/>
        </w:rPr>
      </w:pPr>
      <w:r w:rsidRPr="00E960DA">
        <w:rPr>
          <w:rFonts w:ascii="宋体" w:hAnsi="宋体" w:hint="eastAsia"/>
          <w:b/>
          <w:bCs/>
          <w:sz w:val="21"/>
          <w:szCs w:val="21"/>
          <w:lang w:eastAsia="zh-CN"/>
        </w:rPr>
        <w:t>后置条件：</w:t>
      </w:r>
      <w:r w:rsidRPr="00E960DA">
        <w:rPr>
          <w:rFonts w:ascii="宋体" w:hAnsi="宋体" w:hint="eastAsia"/>
          <w:sz w:val="21"/>
          <w:szCs w:val="21"/>
          <w:lang w:eastAsia="zh-CN"/>
        </w:rPr>
        <w:t>网络成功响应用户请求。</w:t>
      </w:r>
    </w:p>
    <w:p w14:paraId="70DCC3FA" w14:textId="03C858E9" w:rsidR="00B71288" w:rsidRPr="00E960DA" w:rsidRDefault="00B71288" w:rsidP="00E960DA">
      <w:pPr>
        <w:ind w:left="0"/>
        <w:rPr>
          <w:rFonts w:ascii="宋体" w:hAnsi="宋体"/>
          <w:b/>
          <w:bCs/>
          <w:sz w:val="21"/>
          <w:szCs w:val="21"/>
          <w:lang w:eastAsia="ko-KR"/>
        </w:rPr>
      </w:pPr>
      <w:r w:rsidRPr="00E960DA">
        <w:rPr>
          <w:rFonts w:ascii="宋体" w:hAnsi="宋体" w:hint="eastAsia"/>
          <w:b/>
          <w:bCs/>
          <w:sz w:val="21"/>
          <w:szCs w:val="21"/>
          <w:lang w:eastAsia="zh-CN"/>
        </w:rPr>
        <w:t>基本事件流：</w:t>
      </w:r>
    </w:p>
    <w:p w14:paraId="6D42378B" w14:textId="77777777" w:rsidR="00E960DA" w:rsidRPr="00E960DA" w:rsidRDefault="00C278FE" w:rsidP="00E960DA">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008230E8" w:rsidRPr="00E960DA">
        <w:rPr>
          <w:rFonts w:ascii="宋体" w:hAnsi="宋体" w:hint="eastAsia"/>
          <w:sz w:val="21"/>
          <w:szCs w:val="21"/>
          <w:lang w:eastAsia="zh-CN"/>
        </w:rPr>
        <w:t>用</w:t>
      </w:r>
      <w:r w:rsidR="008230E8" w:rsidRPr="00E960DA">
        <w:rPr>
          <w:rFonts w:ascii="宋体" w:eastAsia="宋体" w:hAnsi="宋体" w:cs="宋体" w:hint="eastAsia"/>
          <w:sz w:val="21"/>
          <w:szCs w:val="21"/>
          <w:lang w:eastAsia="zh-CN"/>
        </w:rPr>
        <w:t>户选择</w:t>
      </w:r>
      <w:r w:rsidR="008230E8" w:rsidRPr="00E960DA">
        <w:rPr>
          <w:rFonts w:ascii="宋体" w:hAnsi="宋体" w:hint="eastAsia"/>
          <w:sz w:val="21"/>
          <w:szCs w:val="21"/>
          <w:lang w:eastAsia="zh-CN"/>
        </w:rPr>
        <w:t>使用的</w:t>
      </w:r>
      <w:r w:rsidR="008230E8" w:rsidRPr="00E960DA">
        <w:rPr>
          <w:rFonts w:ascii="宋体" w:hAnsi="宋体" w:hint="eastAsia"/>
          <w:sz w:val="21"/>
          <w:szCs w:val="21"/>
          <w:lang w:eastAsia="zh-CN"/>
        </w:rPr>
        <w:t>DID</w:t>
      </w:r>
      <w:r w:rsidR="008230E8" w:rsidRPr="00E960DA">
        <w:rPr>
          <w:rFonts w:ascii="宋体" w:eastAsia="宋体" w:hAnsi="宋体" w:cs="宋体" w:hint="eastAsia"/>
          <w:sz w:val="21"/>
          <w:szCs w:val="21"/>
          <w:lang w:eastAsia="zh-CN"/>
        </w:rPr>
        <w:t>认证</w:t>
      </w:r>
      <w:r w:rsidR="008230E8" w:rsidRPr="00E960DA">
        <w:rPr>
          <w:rFonts w:ascii="MS PMincho" w:eastAsia="MS PMincho" w:hAnsi="MS PMincho" w:cs="MS PMincho" w:hint="eastAsia"/>
          <w:sz w:val="21"/>
          <w:szCs w:val="21"/>
          <w:lang w:eastAsia="zh-CN"/>
        </w:rPr>
        <w:t>服</w:t>
      </w:r>
      <w:r w:rsidR="008230E8" w:rsidRPr="00E960DA">
        <w:rPr>
          <w:rFonts w:ascii="宋体" w:eastAsia="宋体" w:hAnsi="宋体" w:cs="宋体" w:hint="eastAsia"/>
          <w:sz w:val="21"/>
          <w:szCs w:val="21"/>
          <w:lang w:eastAsia="zh-CN"/>
        </w:rPr>
        <w:t>务</w:t>
      </w:r>
      <w:r w:rsidR="008230E8" w:rsidRPr="00E960DA">
        <w:rPr>
          <w:rFonts w:ascii="MS PMincho" w:eastAsia="MS PMincho" w:hAnsi="MS PMincho" w:cs="MS PMincho" w:hint="eastAsia"/>
          <w:sz w:val="21"/>
          <w:szCs w:val="21"/>
          <w:lang w:eastAsia="zh-CN"/>
        </w:rPr>
        <w:t>，</w:t>
      </w:r>
      <w:r w:rsidR="008230E8" w:rsidRPr="00E960DA">
        <w:rPr>
          <w:rFonts w:ascii="宋体" w:hAnsi="宋体" w:hint="eastAsia"/>
          <w:sz w:val="21"/>
          <w:szCs w:val="21"/>
          <w:lang w:eastAsia="zh-CN"/>
        </w:rPr>
        <w:t>点</w:t>
      </w:r>
      <w:r w:rsidR="008230E8" w:rsidRPr="00E960DA">
        <w:rPr>
          <w:rFonts w:ascii="宋体" w:eastAsia="宋体" w:hAnsi="宋体" w:cs="宋体" w:hint="eastAsia"/>
          <w:sz w:val="21"/>
          <w:szCs w:val="21"/>
          <w:lang w:eastAsia="zh-CN"/>
        </w:rPr>
        <w:t>击</w:t>
      </w:r>
      <w:r w:rsidR="008230E8" w:rsidRPr="00E960DA">
        <w:rPr>
          <w:rFonts w:ascii="宋体" w:hAnsi="宋体" w:hint="eastAsia"/>
          <w:sz w:val="21"/>
          <w:szCs w:val="21"/>
          <w:lang w:eastAsia="zh-CN"/>
        </w:rPr>
        <w:t>确</w:t>
      </w:r>
      <w:r w:rsidR="008230E8" w:rsidRPr="00E960DA">
        <w:rPr>
          <w:rFonts w:ascii="宋体" w:eastAsia="宋体" w:hAnsi="宋体" w:cs="宋体" w:hint="eastAsia"/>
          <w:sz w:val="21"/>
          <w:szCs w:val="21"/>
          <w:lang w:eastAsia="zh-CN"/>
        </w:rPr>
        <w:t>认</w:t>
      </w:r>
      <w:r w:rsidR="008230E8" w:rsidRPr="00E960DA">
        <w:rPr>
          <w:rFonts w:ascii="宋体" w:hAnsi="宋体" w:hint="eastAsia"/>
          <w:sz w:val="21"/>
          <w:szCs w:val="21"/>
          <w:lang w:eastAsia="zh-CN"/>
        </w:rPr>
        <w:t>，跳</w:t>
      </w:r>
      <w:r w:rsidR="008230E8" w:rsidRPr="00E960DA">
        <w:rPr>
          <w:rFonts w:ascii="宋体" w:eastAsia="宋体" w:hAnsi="宋体" w:cs="宋体" w:hint="eastAsia"/>
          <w:sz w:val="21"/>
          <w:szCs w:val="21"/>
          <w:lang w:eastAsia="zh-CN"/>
        </w:rPr>
        <w:t>转</w:t>
      </w:r>
      <w:r w:rsidR="008230E8" w:rsidRPr="00E960DA">
        <w:rPr>
          <w:rFonts w:ascii="MS PMincho" w:eastAsia="MS PMincho" w:hAnsi="MS PMincho" w:cs="MS PMincho" w:hint="eastAsia"/>
          <w:sz w:val="21"/>
          <w:szCs w:val="21"/>
          <w:lang w:eastAsia="zh-CN"/>
        </w:rPr>
        <w:t>到</w:t>
      </w:r>
      <w:r w:rsidR="002903E5" w:rsidRPr="00E960DA">
        <w:rPr>
          <w:rFonts w:ascii="宋体" w:hAnsi="宋体" w:hint="eastAsia"/>
          <w:sz w:val="21"/>
          <w:szCs w:val="21"/>
          <w:lang w:eastAsia="zh-CN"/>
        </w:rPr>
        <w:t>登</w:t>
      </w:r>
      <w:r w:rsidR="002903E5" w:rsidRPr="00E960DA">
        <w:rPr>
          <w:rFonts w:ascii="宋体" w:eastAsia="宋体" w:hAnsi="宋体" w:cs="宋体" w:hint="eastAsia"/>
          <w:sz w:val="21"/>
          <w:szCs w:val="21"/>
          <w:lang w:eastAsia="zh-CN"/>
        </w:rPr>
        <w:t>录页</w:t>
      </w:r>
      <w:r w:rsidR="002903E5" w:rsidRPr="00E960DA">
        <w:rPr>
          <w:rFonts w:ascii="MS PMincho" w:eastAsia="MS PMincho" w:hAnsi="MS PMincho" w:cs="MS PMincho" w:hint="eastAsia"/>
          <w:sz w:val="21"/>
          <w:szCs w:val="21"/>
          <w:lang w:eastAsia="zh-CN"/>
        </w:rPr>
        <w:t>面。</w:t>
      </w:r>
    </w:p>
    <w:p w14:paraId="799CB952" w14:textId="77777777" w:rsidR="00E960DA" w:rsidRPr="00E960DA" w:rsidRDefault="008230E8" w:rsidP="00E960DA">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002903E5" w:rsidRPr="00E960DA">
        <w:rPr>
          <w:rFonts w:ascii="宋体" w:hAnsi="宋体" w:hint="eastAsia"/>
          <w:sz w:val="21"/>
          <w:szCs w:val="21"/>
          <w:lang w:eastAsia="zh-CN"/>
        </w:rPr>
        <w:t>用</w:t>
      </w:r>
      <w:r w:rsidR="002903E5" w:rsidRPr="00E960DA">
        <w:rPr>
          <w:rFonts w:ascii="宋体" w:eastAsia="宋体" w:hAnsi="宋体" w:cs="宋体" w:hint="eastAsia"/>
          <w:sz w:val="21"/>
          <w:szCs w:val="21"/>
          <w:lang w:eastAsia="zh-CN"/>
        </w:rPr>
        <w:t>户输</w:t>
      </w:r>
      <w:r w:rsidR="002903E5" w:rsidRPr="00E960DA">
        <w:rPr>
          <w:rFonts w:ascii="MS PMincho" w:eastAsia="MS PMincho" w:hAnsi="MS PMincho" w:cs="MS PMincho" w:hint="eastAsia"/>
          <w:sz w:val="21"/>
          <w:szCs w:val="21"/>
          <w:lang w:eastAsia="zh-CN"/>
        </w:rPr>
        <w:t>入</w:t>
      </w:r>
      <w:r w:rsidR="002903E5" w:rsidRPr="00E960DA">
        <w:rPr>
          <w:rFonts w:ascii="宋体" w:eastAsia="宋体" w:hAnsi="宋体" w:cs="宋体" w:hint="eastAsia"/>
          <w:sz w:val="21"/>
          <w:szCs w:val="21"/>
          <w:lang w:eastAsia="zh-CN"/>
        </w:rPr>
        <w:t>账户</w:t>
      </w:r>
      <w:r w:rsidR="002903E5" w:rsidRPr="00E960DA">
        <w:rPr>
          <w:rFonts w:ascii="MS PMincho" w:eastAsia="MS PMincho" w:hAnsi="MS PMincho" w:cs="MS PMincho" w:hint="eastAsia"/>
          <w:sz w:val="21"/>
          <w:szCs w:val="21"/>
          <w:lang w:eastAsia="zh-CN"/>
        </w:rPr>
        <w:t>信息</w:t>
      </w:r>
      <w:r w:rsidR="002903E5" w:rsidRPr="00E960DA">
        <w:rPr>
          <w:rFonts w:ascii="宋体" w:hAnsi="宋体" w:hint="eastAsia"/>
          <w:sz w:val="21"/>
          <w:szCs w:val="21"/>
          <w:lang w:eastAsia="zh-CN"/>
        </w:rPr>
        <w:t>，点</w:t>
      </w:r>
      <w:r w:rsidR="002903E5" w:rsidRPr="00E960DA">
        <w:rPr>
          <w:rFonts w:ascii="宋体" w:eastAsia="宋体" w:hAnsi="宋体" w:cs="宋体" w:hint="eastAsia"/>
          <w:sz w:val="21"/>
          <w:szCs w:val="21"/>
          <w:lang w:eastAsia="zh-CN"/>
        </w:rPr>
        <w:t>击</w:t>
      </w:r>
      <w:r w:rsidR="002903E5" w:rsidRPr="00E960DA">
        <w:rPr>
          <w:rFonts w:ascii="宋体" w:hAnsi="宋体" w:hint="eastAsia"/>
          <w:sz w:val="21"/>
          <w:szCs w:val="21"/>
          <w:lang w:eastAsia="zh-CN"/>
        </w:rPr>
        <w:t>登</w:t>
      </w:r>
      <w:r w:rsidR="002903E5" w:rsidRPr="00E960DA">
        <w:rPr>
          <w:rFonts w:ascii="宋体" w:eastAsia="宋体" w:hAnsi="宋体" w:cs="宋体" w:hint="eastAsia"/>
          <w:sz w:val="21"/>
          <w:szCs w:val="21"/>
          <w:lang w:eastAsia="zh-CN"/>
        </w:rPr>
        <w:t>录</w:t>
      </w:r>
      <w:r w:rsidR="002903E5" w:rsidRPr="00E960DA">
        <w:rPr>
          <w:rFonts w:ascii="MS PMincho" w:eastAsia="MS PMincho" w:hAnsi="MS PMincho" w:cs="MS PMincho" w:hint="eastAsia"/>
          <w:sz w:val="21"/>
          <w:szCs w:val="21"/>
          <w:lang w:eastAsia="zh-CN"/>
        </w:rPr>
        <w:t>按</w:t>
      </w:r>
      <w:r w:rsidR="002903E5" w:rsidRPr="00E960DA">
        <w:rPr>
          <w:rFonts w:ascii="宋体" w:eastAsia="宋体" w:hAnsi="宋体" w:cs="宋体" w:hint="eastAsia"/>
          <w:sz w:val="21"/>
          <w:szCs w:val="21"/>
          <w:lang w:eastAsia="zh-CN"/>
        </w:rPr>
        <w:t>钮</w:t>
      </w:r>
      <w:r w:rsidR="002903E5" w:rsidRPr="00E960DA">
        <w:rPr>
          <w:rFonts w:ascii="MS PMincho" w:eastAsia="MS PMincho" w:hAnsi="MS PMincho" w:cs="MS PMincho" w:hint="eastAsia"/>
          <w:sz w:val="21"/>
          <w:szCs w:val="21"/>
          <w:lang w:eastAsia="zh-CN"/>
        </w:rPr>
        <w:t>。</w:t>
      </w:r>
    </w:p>
    <w:p w14:paraId="434279F8" w14:textId="77777777" w:rsidR="001F12EC" w:rsidRPr="001F12EC" w:rsidRDefault="002903E5" w:rsidP="001F12EC">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Pr="00E960DA">
        <w:rPr>
          <w:rFonts w:ascii="宋体" w:eastAsia="宋体" w:hAnsi="宋体" w:cs="宋体" w:hint="eastAsia"/>
          <w:sz w:val="21"/>
          <w:szCs w:val="21"/>
          <w:lang w:eastAsia="zh-CN"/>
        </w:rPr>
        <w:t>认证</w:t>
      </w:r>
      <w:r w:rsidRPr="00E960DA">
        <w:rPr>
          <w:rFonts w:ascii="MS PMincho" w:eastAsia="MS PMincho" w:hAnsi="MS PMincho" w:cs="MS PMincho" w:hint="eastAsia"/>
          <w:sz w:val="21"/>
          <w:szCs w:val="21"/>
          <w:lang w:eastAsia="zh-CN"/>
        </w:rPr>
        <w:t>服</w:t>
      </w:r>
      <w:r w:rsidRPr="00E960DA">
        <w:rPr>
          <w:rFonts w:ascii="宋体" w:eastAsia="宋体" w:hAnsi="宋体" w:cs="宋体" w:hint="eastAsia"/>
          <w:sz w:val="21"/>
          <w:szCs w:val="21"/>
          <w:lang w:eastAsia="zh-CN"/>
        </w:rPr>
        <w:t>务验证账户</w:t>
      </w:r>
      <w:r w:rsidRPr="00E960DA">
        <w:rPr>
          <w:rFonts w:ascii="MS PMincho" w:eastAsia="MS PMincho" w:hAnsi="MS PMincho" w:cs="MS PMincho" w:hint="eastAsia"/>
          <w:sz w:val="21"/>
          <w:szCs w:val="21"/>
          <w:lang w:eastAsia="zh-CN"/>
        </w:rPr>
        <w:t>信息</w:t>
      </w:r>
      <w:r w:rsidR="00D84917" w:rsidRPr="00E960DA">
        <w:rPr>
          <w:rFonts w:ascii="宋体" w:hAnsi="宋体" w:hint="eastAsia"/>
          <w:sz w:val="21"/>
          <w:szCs w:val="21"/>
          <w:lang w:eastAsia="zh-CN"/>
        </w:rPr>
        <w:t>，正确后将</w:t>
      </w:r>
      <w:r w:rsidR="009868BF" w:rsidRPr="00E960DA">
        <w:rPr>
          <w:rFonts w:ascii="宋体" w:hAnsi="宋体" w:hint="eastAsia"/>
          <w:sz w:val="21"/>
          <w:szCs w:val="21"/>
          <w:lang w:eastAsia="zh-CN"/>
        </w:rPr>
        <w:t>提示网</w:t>
      </w:r>
      <w:r w:rsidR="009868BF" w:rsidRPr="00E960DA">
        <w:rPr>
          <w:rFonts w:ascii="宋体" w:eastAsia="宋体" w:hAnsi="宋体" w:cs="宋体" w:hint="eastAsia"/>
          <w:sz w:val="21"/>
          <w:szCs w:val="21"/>
          <w:lang w:eastAsia="zh-CN"/>
        </w:rPr>
        <w:t>络</w:t>
      </w:r>
      <w:r w:rsidR="009868BF" w:rsidRPr="00E960DA">
        <w:rPr>
          <w:rFonts w:ascii="宋体" w:hAnsi="宋体" w:hint="eastAsia"/>
          <w:sz w:val="21"/>
          <w:szCs w:val="21"/>
          <w:lang w:eastAsia="zh-CN"/>
        </w:rPr>
        <w:t>跳</w:t>
      </w:r>
      <w:r w:rsidR="009868BF" w:rsidRPr="00E960DA">
        <w:rPr>
          <w:rFonts w:ascii="宋体" w:eastAsia="宋体" w:hAnsi="宋体" w:cs="宋体" w:hint="eastAsia"/>
          <w:sz w:val="21"/>
          <w:szCs w:val="21"/>
          <w:lang w:eastAsia="zh-CN"/>
        </w:rPr>
        <w:t>转</w:t>
      </w:r>
      <w:r w:rsidR="009868BF" w:rsidRPr="00E960DA">
        <w:rPr>
          <w:rFonts w:ascii="MS PMincho" w:eastAsia="MS PMincho" w:hAnsi="MS PMincho" w:cs="MS PMincho" w:hint="eastAsia"/>
          <w:sz w:val="21"/>
          <w:szCs w:val="21"/>
          <w:lang w:eastAsia="zh-CN"/>
        </w:rPr>
        <w:t>到</w:t>
      </w:r>
      <w:r w:rsidR="009868BF" w:rsidRPr="00E960DA">
        <w:rPr>
          <w:rFonts w:ascii="宋体" w:hAnsi="宋体" w:hint="eastAsia"/>
          <w:sz w:val="21"/>
          <w:szCs w:val="21"/>
          <w:lang w:eastAsia="zh-CN"/>
        </w:rPr>
        <w:t>主界面。</w:t>
      </w:r>
    </w:p>
    <w:p w14:paraId="08F7512D" w14:textId="14F6C713" w:rsidR="009868BF" w:rsidRPr="006B5BAD" w:rsidRDefault="00EE19EF" w:rsidP="001F12EC">
      <w:pPr>
        <w:pStyle w:val="af6"/>
        <w:numPr>
          <w:ilvl w:val="0"/>
          <w:numId w:val="40"/>
        </w:numPr>
        <w:rPr>
          <w:rFonts w:ascii="宋体" w:hAnsi="宋体"/>
          <w:sz w:val="21"/>
          <w:szCs w:val="21"/>
        </w:rPr>
      </w:pPr>
      <w:r w:rsidRPr="001F12EC">
        <w:rPr>
          <w:rFonts w:ascii="宋体" w:hAnsi="宋体" w:hint="eastAsia"/>
          <w:sz w:val="21"/>
          <w:szCs w:val="21"/>
          <w:lang w:eastAsia="zh-CN"/>
        </w:rPr>
        <w:t>用</w:t>
      </w:r>
      <w:r w:rsidRPr="001F12EC">
        <w:rPr>
          <w:rFonts w:ascii="宋体" w:eastAsia="宋体" w:hAnsi="宋体" w:cs="宋体" w:hint="eastAsia"/>
          <w:sz w:val="21"/>
          <w:szCs w:val="21"/>
          <w:lang w:eastAsia="zh-CN"/>
        </w:rPr>
        <w:t>户进</w:t>
      </w:r>
      <w:r w:rsidRPr="001F12EC">
        <w:rPr>
          <w:rFonts w:ascii="MS PMincho" w:eastAsia="MS PMincho" w:hAnsi="MS PMincho" w:cs="MS PMincho" w:hint="eastAsia"/>
          <w:sz w:val="21"/>
          <w:szCs w:val="21"/>
          <w:lang w:eastAsia="zh-CN"/>
        </w:rPr>
        <w:t>入主界面，</w:t>
      </w:r>
      <w:r w:rsidR="006B5BAD">
        <w:rPr>
          <w:rFonts w:ascii="宋体" w:eastAsia="宋体" w:hAnsi="宋体" w:cs="宋体" w:hint="eastAsia"/>
          <w:sz w:val="21"/>
          <w:szCs w:val="21"/>
          <w:lang w:eastAsia="zh-CN"/>
        </w:rPr>
        <w:t>选择请求类型（上传/下载/共享/加密），选择是否附加积分，点击确认。</w:t>
      </w:r>
    </w:p>
    <w:p w14:paraId="230F2F81" w14:textId="77777777" w:rsidR="0029570E" w:rsidRPr="0029570E" w:rsidRDefault="00FE4536" w:rsidP="001F12EC">
      <w:pPr>
        <w:pStyle w:val="af6"/>
        <w:numPr>
          <w:ilvl w:val="0"/>
          <w:numId w:val="40"/>
        </w:numPr>
        <w:rPr>
          <w:rFonts w:ascii="宋体" w:hAnsi="宋体"/>
          <w:sz w:val="21"/>
          <w:szCs w:val="21"/>
        </w:rPr>
      </w:pPr>
      <w:r>
        <w:rPr>
          <w:rFonts w:ascii="宋体" w:eastAsia="宋体" w:hAnsi="宋体" w:hint="eastAsia"/>
          <w:sz w:val="21"/>
          <w:szCs w:val="21"/>
          <w:lang w:eastAsia="zh-CN"/>
        </w:rPr>
        <w:t>系统扣除用户</w:t>
      </w:r>
      <w:r>
        <w:rPr>
          <w:rFonts w:ascii="宋体" w:eastAsia="宋体" w:hAnsi="宋体" w:cs="宋体" w:hint="eastAsia"/>
          <w:sz w:val="21"/>
          <w:szCs w:val="21"/>
          <w:lang w:eastAsia="zh-CN"/>
        </w:rPr>
        <w:t>积分（当附加积分时），并将请求广播到网络中。</w:t>
      </w:r>
    </w:p>
    <w:p w14:paraId="541A6B3B" w14:textId="679CE461" w:rsidR="006B5BAD" w:rsidRPr="00FE4536" w:rsidRDefault="00B73D38"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用户页面跳转到处理页面，实时显示处理进度。</w:t>
      </w:r>
    </w:p>
    <w:p w14:paraId="2C8BFB20" w14:textId="77777777" w:rsidR="0029570E" w:rsidRPr="0029570E" w:rsidRDefault="00F732B9"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服务器</w:t>
      </w:r>
      <w:r w:rsidR="00B73D38">
        <w:rPr>
          <w:rFonts w:ascii="宋体" w:eastAsia="宋体" w:hAnsi="宋体" w:cs="宋体" w:hint="eastAsia"/>
          <w:sz w:val="21"/>
          <w:szCs w:val="21"/>
          <w:lang w:eastAsia="zh-CN"/>
        </w:rPr>
        <w:t>接受并处理请求，</w:t>
      </w:r>
      <w:r w:rsidR="003450FE">
        <w:rPr>
          <w:rFonts w:ascii="宋体" w:eastAsia="宋体" w:hAnsi="宋体" w:cs="宋体" w:hint="eastAsia"/>
          <w:sz w:val="21"/>
          <w:szCs w:val="21"/>
          <w:lang w:eastAsia="zh-CN"/>
        </w:rPr>
        <w:t>经过多次确认后完成处理。</w:t>
      </w:r>
    </w:p>
    <w:p w14:paraId="4381A358" w14:textId="09AD2570" w:rsidR="00FE4536" w:rsidRPr="00703907" w:rsidRDefault="003450FE"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用户页面跳转到成功页面。</w:t>
      </w:r>
      <w:r w:rsidR="0029570E">
        <w:rPr>
          <w:rFonts w:ascii="宋体" w:eastAsia="宋体" w:hAnsi="宋体" w:cs="宋体" w:hint="eastAsia"/>
          <w:sz w:val="21"/>
          <w:szCs w:val="21"/>
          <w:lang w:eastAsia="zh-CN"/>
        </w:rPr>
        <w:t>用户可查看详细信息以及</w:t>
      </w:r>
      <w:r w:rsidR="003A758F">
        <w:rPr>
          <w:rFonts w:ascii="宋体" w:eastAsia="宋体" w:hAnsi="宋体" w:cs="宋体" w:hint="eastAsia"/>
          <w:sz w:val="21"/>
          <w:szCs w:val="21"/>
          <w:lang w:eastAsia="zh-CN"/>
        </w:rPr>
        <w:t>获取返回值（例如下载请求将返回下载链接，共享请求则会返回</w:t>
      </w:r>
      <w:r w:rsidR="00703907">
        <w:rPr>
          <w:rFonts w:ascii="宋体" w:eastAsia="宋体" w:hAnsi="宋体" w:cs="宋体" w:hint="eastAsia"/>
          <w:sz w:val="21"/>
          <w:szCs w:val="21"/>
          <w:lang w:eastAsia="zh-CN"/>
        </w:rPr>
        <w:t>共享链接）</w:t>
      </w:r>
    </w:p>
    <w:p w14:paraId="5281FB2D" w14:textId="1BC3A859" w:rsidR="00703907" w:rsidRPr="00703907" w:rsidRDefault="00703907" w:rsidP="00703907">
      <w:pPr>
        <w:ind w:left="0"/>
        <w:rPr>
          <w:rFonts w:ascii="宋体" w:hAnsi="宋体"/>
          <w:b/>
          <w:bCs/>
          <w:sz w:val="21"/>
          <w:szCs w:val="21"/>
        </w:rPr>
      </w:pPr>
      <w:r w:rsidRPr="00703907">
        <w:rPr>
          <w:rFonts w:ascii="宋体" w:hAnsi="宋体" w:hint="eastAsia"/>
          <w:b/>
          <w:bCs/>
          <w:sz w:val="21"/>
          <w:szCs w:val="21"/>
          <w:lang w:eastAsia="zh-CN"/>
        </w:rPr>
        <w:t>备选事件流：</w:t>
      </w:r>
    </w:p>
    <w:p w14:paraId="3C1E2032" w14:textId="2A49EF45" w:rsidR="00703907" w:rsidRPr="00784B64" w:rsidRDefault="00703907" w:rsidP="00703907">
      <w:pPr>
        <w:pStyle w:val="af6"/>
        <w:numPr>
          <w:ilvl w:val="0"/>
          <w:numId w:val="41"/>
        </w:numPr>
        <w:rPr>
          <w:rFonts w:ascii="宋体" w:hAnsi="宋体"/>
          <w:sz w:val="21"/>
          <w:szCs w:val="21"/>
        </w:rPr>
      </w:pPr>
      <w:r>
        <w:rPr>
          <w:rFonts w:ascii="宋体" w:eastAsia="宋体" w:hAnsi="宋体" w:hint="eastAsia"/>
          <w:sz w:val="21"/>
          <w:szCs w:val="21"/>
          <w:lang w:eastAsia="zh-CN"/>
        </w:rPr>
        <w:t>用户输入登录信息错误，提示重新登录</w:t>
      </w:r>
      <w:r w:rsidR="00784B64">
        <w:rPr>
          <w:rFonts w:ascii="宋体" w:eastAsia="宋体" w:hAnsi="宋体" w:hint="eastAsia"/>
          <w:sz w:val="21"/>
          <w:szCs w:val="21"/>
          <w:lang w:eastAsia="zh-CN"/>
        </w:rPr>
        <w:t>。</w:t>
      </w:r>
    </w:p>
    <w:p w14:paraId="2F7C7428" w14:textId="10CC0D5D" w:rsidR="008C3B87" w:rsidRPr="00DA68D3" w:rsidRDefault="008C3B87" w:rsidP="00DA68D3">
      <w:pPr>
        <w:pStyle w:val="af6"/>
        <w:numPr>
          <w:ilvl w:val="0"/>
          <w:numId w:val="41"/>
        </w:numPr>
        <w:rPr>
          <w:rFonts w:ascii="宋体" w:hAnsi="宋体"/>
          <w:sz w:val="21"/>
          <w:szCs w:val="21"/>
        </w:rPr>
      </w:pPr>
      <w:r>
        <w:rPr>
          <w:rFonts w:ascii="宋体" w:eastAsia="宋体" w:hAnsi="宋体" w:hint="eastAsia"/>
          <w:sz w:val="21"/>
          <w:szCs w:val="21"/>
          <w:lang w:eastAsia="zh-CN"/>
        </w:rPr>
        <w:t>用户中断</w:t>
      </w:r>
      <w:r>
        <w:rPr>
          <w:rFonts w:ascii="宋体" w:eastAsia="宋体" w:hAnsi="宋体" w:cs="宋体" w:hint="eastAsia"/>
          <w:sz w:val="21"/>
          <w:szCs w:val="21"/>
          <w:lang w:eastAsia="zh-CN"/>
        </w:rPr>
        <w:t>请求处理，按</w:t>
      </w:r>
      <w:r w:rsidR="00184D62">
        <w:rPr>
          <w:rFonts w:ascii="宋体" w:eastAsia="宋体" w:hAnsi="宋体" w:cs="宋体" w:hint="eastAsia"/>
          <w:sz w:val="21"/>
          <w:szCs w:val="21"/>
          <w:lang w:eastAsia="zh-CN"/>
        </w:rPr>
        <w:t>当前</w:t>
      </w:r>
      <w:r>
        <w:rPr>
          <w:rFonts w:ascii="宋体" w:eastAsia="宋体" w:hAnsi="宋体" w:cs="宋体" w:hint="eastAsia"/>
          <w:sz w:val="21"/>
          <w:szCs w:val="21"/>
          <w:lang w:eastAsia="zh-CN"/>
        </w:rPr>
        <w:t>处理进度收回一定积分。</w:t>
      </w:r>
    </w:p>
    <w:p w14:paraId="007C218F" w14:textId="7524BC9A" w:rsidR="00784B64" w:rsidRPr="00784B64" w:rsidRDefault="00784B64" w:rsidP="00784B64">
      <w:pPr>
        <w:ind w:left="0"/>
        <w:rPr>
          <w:rFonts w:ascii="宋体" w:hAnsi="宋体"/>
          <w:b/>
          <w:bCs/>
          <w:sz w:val="21"/>
          <w:szCs w:val="21"/>
        </w:rPr>
      </w:pPr>
      <w:r w:rsidRPr="00784B64">
        <w:rPr>
          <w:rFonts w:ascii="宋体" w:hAnsi="宋体" w:hint="eastAsia"/>
          <w:b/>
          <w:bCs/>
          <w:sz w:val="21"/>
          <w:szCs w:val="21"/>
          <w:lang w:eastAsia="zh-CN"/>
        </w:rPr>
        <w:t>异常事件流：</w:t>
      </w:r>
    </w:p>
    <w:p w14:paraId="201079AE" w14:textId="2AD149FB" w:rsidR="00BB0073" w:rsidRPr="002E3E02" w:rsidRDefault="00BB0073" w:rsidP="007F1E9B">
      <w:pPr>
        <w:pStyle w:val="af6"/>
        <w:numPr>
          <w:ilvl w:val="0"/>
          <w:numId w:val="42"/>
        </w:numPr>
        <w:rPr>
          <w:rFonts w:ascii="宋体" w:hAnsi="宋体"/>
          <w:sz w:val="21"/>
          <w:szCs w:val="21"/>
        </w:rPr>
      </w:pPr>
      <w:r w:rsidRPr="00BB0073">
        <w:rPr>
          <w:rFonts w:ascii="宋体" w:hAnsi="宋体" w:hint="eastAsia"/>
          <w:sz w:val="21"/>
          <w:szCs w:val="21"/>
        </w:rPr>
        <w:t>附加</w:t>
      </w:r>
      <w:r w:rsidRPr="00BB0073">
        <w:rPr>
          <w:rFonts w:ascii="宋体" w:eastAsia="宋体" w:hAnsi="宋体" w:cs="宋体" w:hint="eastAsia"/>
          <w:sz w:val="21"/>
          <w:szCs w:val="21"/>
        </w:rPr>
        <w:t>积</w:t>
      </w:r>
      <w:r w:rsidRPr="00BB0073">
        <w:rPr>
          <w:rFonts w:ascii="MS PMincho" w:eastAsia="MS PMincho" w:hAnsi="MS PMincho" w:cs="MS PMincho" w:hint="eastAsia"/>
          <w:sz w:val="21"/>
          <w:szCs w:val="21"/>
        </w:rPr>
        <w:t>分不足</w:t>
      </w:r>
      <w:r w:rsidRPr="00BB0073">
        <w:rPr>
          <w:rFonts w:ascii="宋体" w:hAnsi="宋体" w:hint="eastAsia"/>
          <w:sz w:val="21"/>
          <w:szCs w:val="21"/>
        </w:rPr>
        <w:t>/</w:t>
      </w:r>
      <w:r w:rsidRPr="00BB0073">
        <w:rPr>
          <w:rFonts w:ascii="宋体" w:hAnsi="宋体" w:hint="eastAsia"/>
          <w:sz w:val="21"/>
          <w:szCs w:val="21"/>
        </w:rPr>
        <w:t>文件网</w:t>
      </w:r>
      <w:r w:rsidRPr="00BB0073">
        <w:rPr>
          <w:rFonts w:ascii="宋体" w:eastAsia="宋体" w:hAnsi="宋体" w:cs="宋体" w:hint="eastAsia"/>
          <w:sz w:val="21"/>
          <w:szCs w:val="21"/>
        </w:rPr>
        <w:t>络</w:t>
      </w:r>
      <w:r w:rsidRPr="00BB0073">
        <w:rPr>
          <w:rFonts w:ascii="MS PMincho" w:eastAsia="MS PMincho" w:hAnsi="MS PMincho" w:cs="MS PMincho" w:hint="eastAsia"/>
          <w:sz w:val="21"/>
          <w:szCs w:val="21"/>
        </w:rPr>
        <w:t>交互</w:t>
      </w:r>
      <w:r w:rsidRPr="00BB0073">
        <w:rPr>
          <w:rFonts w:ascii="宋体" w:eastAsia="宋体" w:hAnsi="宋体" w:cs="宋体" w:hint="eastAsia"/>
          <w:sz w:val="21"/>
          <w:szCs w:val="21"/>
        </w:rPr>
        <w:t>请</w:t>
      </w:r>
      <w:r w:rsidRPr="00BB0073">
        <w:rPr>
          <w:rFonts w:ascii="MS PMincho" w:eastAsia="MS PMincho" w:hAnsi="MS PMincho" w:cs="MS PMincho" w:hint="eastAsia"/>
          <w:sz w:val="21"/>
          <w:szCs w:val="21"/>
        </w:rPr>
        <w:t>求</w:t>
      </w:r>
      <w:r w:rsidRPr="00BB0073">
        <w:rPr>
          <w:rFonts w:ascii="宋体" w:eastAsia="宋体" w:hAnsi="宋体" w:cs="宋体" w:hint="eastAsia"/>
          <w:sz w:val="21"/>
          <w:szCs w:val="21"/>
        </w:rPr>
        <w:t>过</w:t>
      </w:r>
      <w:r w:rsidRPr="00BB0073">
        <w:rPr>
          <w:rFonts w:ascii="MS PMincho" w:eastAsia="MS PMincho" w:hAnsi="MS PMincho" w:cs="MS PMincho" w:hint="eastAsia"/>
          <w:sz w:val="21"/>
          <w:szCs w:val="21"/>
        </w:rPr>
        <w:t>多，</w:t>
      </w:r>
      <w:r w:rsidRPr="00BB0073">
        <w:rPr>
          <w:rFonts w:ascii="宋体" w:eastAsia="宋体" w:hAnsi="宋体" w:cs="宋体" w:hint="eastAsia"/>
          <w:sz w:val="21"/>
          <w:szCs w:val="21"/>
        </w:rPr>
        <w:t>请</w:t>
      </w:r>
      <w:r w:rsidRPr="00BB0073">
        <w:rPr>
          <w:rFonts w:ascii="MS PMincho" w:eastAsia="MS PMincho" w:hAnsi="MS PMincho" w:cs="MS PMincho" w:hint="eastAsia"/>
          <w:sz w:val="21"/>
          <w:szCs w:val="21"/>
        </w:rPr>
        <w:t>求</w:t>
      </w:r>
      <w:r w:rsidRPr="00BB0073">
        <w:rPr>
          <w:rFonts w:ascii="宋体" w:eastAsia="宋体" w:hAnsi="宋体" w:cs="宋体" w:hint="eastAsia"/>
          <w:sz w:val="21"/>
          <w:szCs w:val="21"/>
        </w:rPr>
        <w:t>处</w:t>
      </w:r>
      <w:r w:rsidRPr="00BB0073">
        <w:rPr>
          <w:rFonts w:ascii="MS PMincho" w:eastAsia="MS PMincho" w:hAnsi="MS PMincho" w:cs="MS PMincho" w:hint="eastAsia"/>
          <w:sz w:val="21"/>
          <w:szCs w:val="21"/>
        </w:rPr>
        <w:t>理超</w:t>
      </w:r>
      <w:r w:rsidRPr="00BB0073">
        <w:rPr>
          <w:rFonts w:ascii="宋体" w:eastAsia="宋体" w:hAnsi="宋体" w:cs="宋体" w:hint="eastAsia"/>
          <w:sz w:val="21"/>
          <w:szCs w:val="21"/>
        </w:rPr>
        <w:t>时</w:t>
      </w:r>
      <w:r w:rsidRPr="00BB0073">
        <w:rPr>
          <w:rFonts w:ascii="宋体" w:hAnsi="宋体" w:hint="eastAsia"/>
          <w:sz w:val="21"/>
          <w:szCs w:val="21"/>
        </w:rPr>
        <w:t>。</w:t>
      </w:r>
    </w:p>
    <w:p w14:paraId="3A0FEAB7" w14:textId="784FF716" w:rsidR="002E3E02" w:rsidRPr="002E3E02" w:rsidRDefault="002E3E02" w:rsidP="002E3E02">
      <w:pPr>
        <w:pStyle w:val="paragraph"/>
        <w:spacing w:before="0" w:beforeAutospacing="0" w:after="0" w:afterAutospacing="0"/>
      </w:pPr>
      <w:r>
        <w:rPr>
          <w:noProof/>
        </w:rPr>
        <w:lastRenderedPageBreak/>
        <w:drawing>
          <wp:inline distT="0" distB="0" distL="0" distR="0" wp14:anchorId="3FF9D5DA" wp14:editId="1AF77D83">
            <wp:extent cx="5905500" cy="6150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6150610"/>
                    </a:xfrm>
                    <a:prstGeom prst="rect">
                      <a:avLst/>
                    </a:prstGeom>
                    <a:noFill/>
                    <a:ln>
                      <a:noFill/>
                    </a:ln>
                  </pic:spPr>
                </pic:pic>
              </a:graphicData>
            </a:graphic>
          </wp:inline>
        </w:drawing>
      </w:r>
    </w:p>
    <w:p w14:paraId="058FF925" w14:textId="45E8CBF1" w:rsidR="00533B5B" w:rsidRPr="00E960DA" w:rsidRDefault="00533B5B" w:rsidP="00533B5B">
      <w:pPr>
        <w:pStyle w:val="3"/>
      </w:pPr>
      <w:bookmarkStart w:id="24" w:name="_Toc101468748"/>
      <w:r>
        <w:rPr>
          <w:rFonts w:hint="eastAsia"/>
        </w:rPr>
        <w:t>积分</w:t>
      </w:r>
      <w:r w:rsidR="006C3D5D">
        <w:rPr>
          <w:rFonts w:hint="eastAsia"/>
        </w:rPr>
        <w:t>转账</w:t>
      </w:r>
      <w:bookmarkEnd w:id="24"/>
    </w:p>
    <w:p w14:paraId="4F09A58E" w14:textId="7F2D30B9"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用例简述：</w:t>
      </w:r>
      <w:r w:rsidR="006C3D5D" w:rsidRPr="006C3D5D">
        <w:rPr>
          <w:rFonts w:ascii="宋体" w:hAnsi="宋体" w:hint="eastAsia"/>
          <w:sz w:val="21"/>
          <w:szCs w:val="21"/>
          <w:lang w:eastAsia="zh-CN"/>
        </w:rPr>
        <w:t>登录</w:t>
      </w:r>
      <w:r w:rsidRPr="00E960DA">
        <w:rPr>
          <w:rFonts w:ascii="宋体" w:hAnsi="宋体" w:hint="eastAsia"/>
          <w:sz w:val="21"/>
          <w:szCs w:val="21"/>
          <w:lang w:eastAsia="zh-CN"/>
        </w:rPr>
        <w:t>用户进入网络后，</w:t>
      </w:r>
      <w:r w:rsidR="006C3D5D">
        <w:rPr>
          <w:rFonts w:ascii="宋体" w:hAnsi="宋体" w:hint="eastAsia"/>
          <w:sz w:val="21"/>
          <w:szCs w:val="21"/>
          <w:lang w:eastAsia="zh-CN"/>
        </w:rPr>
        <w:t>填写</w:t>
      </w:r>
      <w:r w:rsidR="00BA26F8">
        <w:rPr>
          <w:rFonts w:ascii="宋体" w:hAnsi="宋体" w:hint="eastAsia"/>
          <w:sz w:val="21"/>
          <w:szCs w:val="21"/>
          <w:lang w:eastAsia="zh-CN"/>
        </w:rPr>
        <w:t>接收人账户与数额，提交转账申请，</w:t>
      </w:r>
      <w:r w:rsidRPr="00E960DA">
        <w:rPr>
          <w:rFonts w:ascii="宋体" w:hAnsi="宋体" w:hint="eastAsia"/>
          <w:sz w:val="21"/>
          <w:szCs w:val="21"/>
          <w:lang w:eastAsia="zh-CN"/>
        </w:rPr>
        <w:t>等待处理完成。</w:t>
      </w:r>
    </w:p>
    <w:p w14:paraId="402128AE" w14:textId="35B41CCE"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行为者：</w:t>
      </w:r>
      <w:r w:rsidRPr="00E960DA">
        <w:rPr>
          <w:rFonts w:ascii="宋体" w:hAnsi="宋体" w:hint="eastAsia"/>
          <w:sz w:val="21"/>
          <w:szCs w:val="21"/>
          <w:lang w:eastAsia="zh-CN"/>
        </w:rPr>
        <w:t>普通用户</w:t>
      </w:r>
      <w:r w:rsidR="006C3D5D">
        <w:rPr>
          <w:rFonts w:ascii="宋体" w:hAnsi="宋体" w:hint="eastAsia"/>
          <w:sz w:val="21"/>
          <w:szCs w:val="21"/>
          <w:lang w:eastAsia="zh-CN"/>
        </w:rPr>
        <w:t>（已登录）</w:t>
      </w:r>
      <w:r w:rsidRPr="00E960DA">
        <w:rPr>
          <w:rFonts w:ascii="宋体" w:hAnsi="宋体" w:hint="eastAsia"/>
          <w:sz w:val="21"/>
          <w:szCs w:val="21"/>
          <w:lang w:eastAsia="zh-CN"/>
        </w:rPr>
        <w:t>。</w:t>
      </w:r>
    </w:p>
    <w:p w14:paraId="53226ADC" w14:textId="5368549F"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前置条件：</w:t>
      </w:r>
      <w:r w:rsidRPr="00E960DA">
        <w:rPr>
          <w:rFonts w:ascii="宋体" w:hAnsi="宋体" w:hint="eastAsia"/>
          <w:sz w:val="21"/>
          <w:szCs w:val="21"/>
          <w:lang w:eastAsia="zh-CN"/>
        </w:rPr>
        <w:t>用户以登录状态进入网络，</w:t>
      </w:r>
      <w:r w:rsidR="00DA1865">
        <w:rPr>
          <w:rFonts w:ascii="宋体" w:hAnsi="宋体" w:hint="eastAsia"/>
          <w:sz w:val="21"/>
          <w:szCs w:val="21"/>
          <w:lang w:eastAsia="zh-CN"/>
        </w:rPr>
        <w:t>进入转账页面</w:t>
      </w:r>
      <w:r w:rsidRPr="00E960DA">
        <w:rPr>
          <w:rFonts w:ascii="宋体" w:hAnsi="宋体" w:hint="eastAsia"/>
          <w:sz w:val="21"/>
          <w:szCs w:val="21"/>
          <w:lang w:eastAsia="zh-CN"/>
        </w:rPr>
        <w:t>。</w:t>
      </w:r>
    </w:p>
    <w:p w14:paraId="6A6A56FB" w14:textId="35BFAC78"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后置条件：</w:t>
      </w:r>
      <w:r w:rsidRPr="00E960DA">
        <w:rPr>
          <w:rFonts w:ascii="宋体" w:hAnsi="宋体" w:hint="eastAsia"/>
          <w:sz w:val="21"/>
          <w:szCs w:val="21"/>
          <w:lang w:eastAsia="zh-CN"/>
        </w:rPr>
        <w:t>网络成功响应用户请求</w:t>
      </w:r>
      <w:r w:rsidR="00DA1865">
        <w:rPr>
          <w:rFonts w:ascii="宋体" w:hAnsi="宋体" w:hint="eastAsia"/>
          <w:sz w:val="21"/>
          <w:szCs w:val="21"/>
          <w:lang w:eastAsia="zh-CN"/>
        </w:rPr>
        <w:t>，转账成功</w:t>
      </w:r>
      <w:r w:rsidRPr="00E960DA">
        <w:rPr>
          <w:rFonts w:ascii="宋体" w:hAnsi="宋体" w:hint="eastAsia"/>
          <w:sz w:val="21"/>
          <w:szCs w:val="21"/>
          <w:lang w:eastAsia="zh-CN"/>
        </w:rPr>
        <w:t>。</w:t>
      </w:r>
    </w:p>
    <w:p w14:paraId="0C97CBF4" w14:textId="77777777" w:rsidR="00533B5B" w:rsidRPr="00E960DA" w:rsidRDefault="00533B5B" w:rsidP="00533B5B">
      <w:pPr>
        <w:ind w:left="0"/>
        <w:rPr>
          <w:rFonts w:ascii="宋体" w:hAnsi="宋体"/>
          <w:b/>
          <w:bCs/>
          <w:sz w:val="21"/>
          <w:szCs w:val="21"/>
          <w:lang w:eastAsia="ko-KR"/>
        </w:rPr>
      </w:pPr>
      <w:r w:rsidRPr="00E960DA">
        <w:rPr>
          <w:rFonts w:ascii="宋体" w:hAnsi="宋体" w:hint="eastAsia"/>
          <w:b/>
          <w:bCs/>
          <w:sz w:val="21"/>
          <w:szCs w:val="21"/>
          <w:lang w:eastAsia="zh-CN"/>
        </w:rPr>
        <w:t>基本事件流：</w:t>
      </w:r>
    </w:p>
    <w:p w14:paraId="701CC145" w14:textId="10AD2F71" w:rsidR="00533B5B" w:rsidRPr="001404AC" w:rsidRDefault="00924400" w:rsidP="00924400">
      <w:pPr>
        <w:pStyle w:val="af6"/>
        <w:numPr>
          <w:ilvl w:val="0"/>
          <w:numId w:val="43"/>
        </w:numPr>
        <w:rPr>
          <w:rFonts w:ascii="宋体" w:hAnsi="宋体"/>
          <w:sz w:val="21"/>
          <w:szCs w:val="21"/>
          <w:lang w:eastAsia="zh-CN"/>
        </w:rPr>
      </w:pPr>
      <w:r>
        <w:rPr>
          <w:rFonts w:ascii="宋体" w:eastAsia="宋体" w:hAnsi="宋体" w:hint="eastAsia"/>
          <w:sz w:val="21"/>
          <w:szCs w:val="21"/>
          <w:lang w:eastAsia="zh-CN"/>
        </w:rPr>
        <w:t>（已省略登陆操作）用户进入主界面，</w:t>
      </w:r>
      <w:r w:rsidR="001404AC">
        <w:rPr>
          <w:rFonts w:ascii="宋体" w:eastAsia="宋体" w:hAnsi="宋体" w:hint="eastAsia"/>
          <w:sz w:val="21"/>
          <w:szCs w:val="21"/>
          <w:lang w:eastAsia="zh-CN"/>
        </w:rPr>
        <w:t>选择进入转账界面。</w:t>
      </w:r>
    </w:p>
    <w:p w14:paraId="5F01C170" w14:textId="4E8811F9" w:rsidR="001404AC" w:rsidRPr="00984076" w:rsidRDefault="00984076" w:rsidP="00924400">
      <w:pPr>
        <w:pStyle w:val="af6"/>
        <w:numPr>
          <w:ilvl w:val="0"/>
          <w:numId w:val="43"/>
        </w:numPr>
        <w:rPr>
          <w:rFonts w:ascii="宋体" w:hAnsi="宋体"/>
          <w:sz w:val="21"/>
          <w:szCs w:val="21"/>
          <w:lang w:eastAsia="zh-CN"/>
        </w:rPr>
      </w:pPr>
      <w:r>
        <w:rPr>
          <w:rFonts w:ascii="宋体" w:eastAsia="宋体" w:hAnsi="宋体" w:hint="eastAsia"/>
          <w:sz w:val="21"/>
          <w:szCs w:val="21"/>
          <w:lang w:eastAsia="zh-CN"/>
        </w:rPr>
        <w:t>用户填写接收人账户以及转账数额。</w:t>
      </w:r>
    </w:p>
    <w:p w14:paraId="213BE89A" w14:textId="6E40C5D7" w:rsidR="00AB7667" w:rsidRPr="00AB7667" w:rsidRDefault="00300B87"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t>系统</w:t>
      </w:r>
      <w:r w:rsidR="00AB7667">
        <w:rPr>
          <w:rFonts w:ascii="宋体" w:eastAsia="宋体" w:hAnsi="宋体" w:hint="eastAsia"/>
          <w:sz w:val="21"/>
          <w:szCs w:val="21"/>
          <w:lang w:eastAsia="zh-CN"/>
        </w:rPr>
        <w:t>验证</w:t>
      </w:r>
      <w:r>
        <w:rPr>
          <w:rFonts w:ascii="宋体" w:eastAsia="宋体" w:hAnsi="宋体" w:hint="eastAsia"/>
          <w:sz w:val="21"/>
          <w:szCs w:val="21"/>
          <w:lang w:eastAsia="zh-CN"/>
        </w:rPr>
        <w:t>接受账户是否存在以及转账数额是否超出账户余额，</w:t>
      </w:r>
      <w:r w:rsidR="00AB7667">
        <w:rPr>
          <w:rFonts w:ascii="宋体" w:eastAsia="宋体" w:hAnsi="宋体" w:hint="eastAsia"/>
          <w:sz w:val="21"/>
          <w:szCs w:val="21"/>
          <w:lang w:eastAsia="zh-CN"/>
        </w:rPr>
        <w:t>验证完毕后</w:t>
      </w:r>
      <w:r w:rsidR="00783A24">
        <w:rPr>
          <w:rFonts w:ascii="宋体" w:eastAsia="宋体" w:hAnsi="宋体" w:hint="eastAsia"/>
          <w:sz w:val="21"/>
          <w:szCs w:val="21"/>
          <w:lang w:eastAsia="zh-CN"/>
        </w:rPr>
        <w:t>扣除相应积分</w:t>
      </w:r>
      <w:r w:rsidR="00110C3A">
        <w:rPr>
          <w:rFonts w:ascii="宋体" w:eastAsia="宋体" w:hAnsi="宋体" w:hint="eastAsia"/>
          <w:sz w:val="21"/>
          <w:szCs w:val="21"/>
          <w:lang w:eastAsia="zh-CN"/>
        </w:rPr>
        <w:t>及一定手续费</w:t>
      </w:r>
      <w:r w:rsidR="00783A24">
        <w:rPr>
          <w:rFonts w:ascii="宋体" w:eastAsia="宋体" w:hAnsi="宋体" w:hint="eastAsia"/>
          <w:sz w:val="21"/>
          <w:szCs w:val="21"/>
          <w:lang w:eastAsia="zh-CN"/>
        </w:rPr>
        <w:t>，并</w:t>
      </w:r>
      <w:r w:rsidR="00AB7667">
        <w:rPr>
          <w:rFonts w:ascii="宋体" w:eastAsia="宋体" w:hAnsi="宋体" w:hint="eastAsia"/>
          <w:sz w:val="21"/>
          <w:szCs w:val="21"/>
          <w:lang w:eastAsia="zh-CN"/>
        </w:rPr>
        <w:t>在网络中广播</w:t>
      </w:r>
      <w:r w:rsidR="00783A24">
        <w:rPr>
          <w:rFonts w:ascii="宋体" w:eastAsia="宋体" w:hAnsi="宋体" w:hint="eastAsia"/>
          <w:sz w:val="21"/>
          <w:szCs w:val="21"/>
          <w:lang w:eastAsia="zh-CN"/>
        </w:rPr>
        <w:t>转账</w:t>
      </w:r>
      <w:r w:rsidR="00AB7667">
        <w:rPr>
          <w:rFonts w:ascii="宋体" w:eastAsia="宋体" w:hAnsi="宋体" w:hint="eastAsia"/>
          <w:sz w:val="21"/>
          <w:szCs w:val="21"/>
          <w:lang w:eastAsia="zh-CN"/>
        </w:rPr>
        <w:t>请求。</w:t>
      </w:r>
    </w:p>
    <w:p w14:paraId="2F6330AF" w14:textId="1D3CA451" w:rsidR="00AB7667" w:rsidRPr="00783A24" w:rsidRDefault="00783A24"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lastRenderedPageBreak/>
        <w:t>用户页面跳转到处理页面，实时显示处理进度。</w:t>
      </w:r>
    </w:p>
    <w:p w14:paraId="3A7886C7" w14:textId="41F2D910" w:rsidR="00783A24" w:rsidRPr="00CD6537" w:rsidRDefault="00783A24"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t>服务器接受并处理转账请求，在十二次确认后</w:t>
      </w:r>
      <w:r w:rsidR="00CD6537">
        <w:rPr>
          <w:rFonts w:ascii="宋体" w:eastAsia="宋体" w:hAnsi="宋体" w:hint="eastAsia"/>
          <w:sz w:val="21"/>
          <w:szCs w:val="21"/>
          <w:lang w:eastAsia="zh-CN"/>
        </w:rPr>
        <w:t>将交易记录存储到链上。</w:t>
      </w:r>
    </w:p>
    <w:p w14:paraId="79C6642F" w14:textId="55807220" w:rsidR="00CD6537" w:rsidRPr="00CD6537" w:rsidRDefault="00CD6537" w:rsidP="00CD6537">
      <w:pPr>
        <w:pStyle w:val="af6"/>
        <w:numPr>
          <w:ilvl w:val="0"/>
          <w:numId w:val="43"/>
        </w:numPr>
        <w:rPr>
          <w:rFonts w:ascii="宋体" w:hAnsi="宋体"/>
          <w:sz w:val="21"/>
          <w:szCs w:val="21"/>
          <w:lang w:eastAsia="zh-CN"/>
        </w:rPr>
      </w:pPr>
      <w:r>
        <w:rPr>
          <w:rFonts w:ascii="宋体" w:eastAsia="宋体" w:hAnsi="宋体" w:hint="eastAsia"/>
          <w:sz w:val="21"/>
          <w:szCs w:val="21"/>
          <w:lang w:eastAsia="zh-CN"/>
        </w:rPr>
        <w:t>用户页面跳转到成功页面。用户可查看转账的详细信息。</w:t>
      </w:r>
    </w:p>
    <w:p w14:paraId="10BF1977" w14:textId="6499C278" w:rsidR="00CD6537" w:rsidRPr="00CD6537" w:rsidRDefault="00CD6537" w:rsidP="00CD6537">
      <w:pPr>
        <w:ind w:left="0"/>
        <w:rPr>
          <w:rFonts w:ascii="宋体" w:hAnsi="宋体"/>
          <w:sz w:val="21"/>
          <w:szCs w:val="21"/>
          <w:lang w:eastAsia="zh-CN"/>
        </w:rPr>
      </w:pPr>
      <w:r w:rsidRPr="00CD6537">
        <w:rPr>
          <w:rFonts w:ascii="宋体" w:hAnsi="宋体" w:cs="宋体" w:hint="eastAsia"/>
          <w:b/>
          <w:bCs/>
          <w:sz w:val="21"/>
          <w:szCs w:val="21"/>
          <w:lang w:eastAsia="zh-CN"/>
        </w:rPr>
        <w:t>备选</w:t>
      </w:r>
      <w:r w:rsidRPr="00CD6537">
        <w:rPr>
          <w:rFonts w:ascii="宋体" w:hAnsi="宋体" w:hint="eastAsia"/>
          <w:b/>
          <w:bCs/>
          <w:sz w:val="21"/>
          <w:szCs w:val="21"/>
          <w:lang w:eastAsia="zh-CN"/>
        </w:rPr>
        <w:t>事件流：</w:t>
      </w:r>
    </w:p>
    <w:p w14:paraId="0E409ADD" w14:textId="247567A4" w:rsidR="00CD6537" w:rsidRPr="00784B64" w:rsidRDefault="00C90F96" w:rsidP="00647105">
      <w:pPr>
        <w:pStyle w:val="af6"/>
        <w:numPr>
          <w:ilvl w:val="0"/>
          <w:numId w:val="44"/>
        </w:numPr>
        <w:rPr>
          <w:rFonts w:ascii="宋体" w:hAnsi="宋体"/>
          <w:sz w:val="21"/>
          <w:szCs w:val="21"/>
        </w:rPr>
      </w:pPr>
      <w:r>
        <w:rPr>
          <w:rFonts w:ascii="宋体" w:eastAsia="宋体" w:hAnsi="宋体" w:hint="eastAsia"/>
          <w:sz w:val="21"/>
          <w:szCs w:val="21"/>
          <w:lang w:eastAsia="zh-CN"/>
        </w:rPr>
        <w:t>接收人账户不存在</w:t>
      </w:r>
      <w:r w:rsidR="00825103">
        <w:rPr>
          <w:rFonts w:ascii="宋体" w:eastAsia="宋体" w:hAnsi="宋体" w:hint="eastAsia"/>
          <w:sz w:val="21"/>
          <w:szCs w:val="21"/>
          <w:lang w:eastAsia="zh-CN"/>
        </w:rPr>
        <w:t>或转账数额超出账户余额，提示重新输入。</w:t>
      </w:r>
    </w:p>
    <w:p w14:paraId="5F81BF57" w14:textId="6DF3A86D" w:rsidR="00CD6537" w:rsidRPr="00DA68D3" w:rsidRDefault="00CD6537" w:rsidP="00647105">
      <w:pPr>
        <w:pStyle w:val="af6"/>
        <w:numPr>
          <w:ilvl w:val="0"/>
          <w:numId w:val="44"/>
        </w:numPr>
        <w:rPr>
          <w:rFonts w:ascii="宋体" w:hAnsi="宋体"/>
          <w:sz w:val="21"/>
          <w:szCs w:val="21"/>
        </w:rPr>
      </w:pPr>
      <w:r>
        <w:rPr>
          <w:rFonts w:ascii="宋体" w:eastAsia="宋体" w:hAnsi="宋体" w:hint="eastAsia"/>
          <w:sz w:val="21"/>
          <w:szCs w:val="21"/>
          <w:lang w:eastAsia="zh-CN"/>
        </w:rPr>
        <w:t>用户中断</w:t>
      </w:r>
      <w:r w:rsidR="00825103">
        <w:rPr>
          <w:rFonts w:ascii="宋体" w:eastAsia="宋体" w:hAnsi="宋体" w:hint="eastAsia"/>
          <w:sz w:val="21"/>
          <w:szCs w:val="21"/>
          <w:lang w:eastAsia="zh-CN"/>
        </w:rPr>
        <w:t>转账请求</w:t>
      </w:r>
      <w:r>
        <w:rPr>
          <w:rFonts w:ascii="宋体" w:eastAsia="宋体" w:hAnsi="宋体" w:cs="宋体" w:hint="eastAsia"/>
          <w:sz w:val="21"/>
          <w:szCs w:val="21"/>
          <w:lang w:eastAsia="zh-CN"/>
        </w:rPr>
        <w:t>，</w:t>
      </w:r>
      <w:r w:rsidR="00110C3A">
        <w:rPr>
          <w:rFonts w:ascii="宋体" w:eastAsia="宋体" w:hAnsi="宋体" w:cs="宋体" w:hint="eastAsia"/>
          <w:sz w:val="21"/>
          <w:szCs w:val="21"/>
          <w:lang w:eastAsia="zh-CN"/>
        </w:rPr>
        <w:t>除手续费外</w:t>
      </w:r>
      <w:r w:rsidR="00825103">
        <w:rPr>
          <w:rFonts w:ascii="宋体" w:eastAsia="宋体" w:hAnsi="宋体" w:cs="宋体" w:hint="eastAsia"/>
          <w:sz w:val="21"/>
          <w:szCs w:val="21"/>
          <w:lang w:eastAsia="zh-CN"/>
        </w:rPr>
        <w:t>收回全部积分</w:t>
      </w:r>
      <w:r>
        <w:rPr>
          <w:rFonts w:ascii="宋体" w:eastAsia="宋体" w:hAnsi="宋体" w:cs="宋体" w:hint="eastAsia"/>
          <w:sz w:val="21"/>
          <w:szCs w:val="21"/>
          <w:lang w:eastAsia="zh-CN"/>
        </w:rPr>
        <w:t>。</w:t>
      </w:r>
    </w:p>
    <w:p w14:paraId="0F964925" w14:textId="77777777" w:rsidR="00CD6537" w:rsidRPr="00784B64" w:rsidRDefault="00CD6537" w:rsidP="00CD6537">
      <w:pPr>
        <w:ind w:left="0"/>
        <w:rPr>
          <w:rFonts w:ascii="宋体" w:hAnsi="宋体"/>
          <w:b/>
          <w:bCs/>
          <w:sz w:val="21"/>
          <w:szCs w:val="21"/>
        </w:rPr>
      </w:pPr>
      <w:r w:rsidRPr="00784B64">
        <w:rPr>
          <w:rFonts w:ascii="宋体" w:hAnsi="宋体" w:hint="eastAsia"/>
          <w:b/>
          <w:bCs/>
          <w:sz w:val="21"/>
          <w:szCs w:val="21"/>
          <w:lang w:eastAsia="zh-CN"/>
        </w:rPr>
        <w:t>异常事件流：</w:t>
      </w:r>
    </w:p>
    <w:p w14:paraId="7C73C89C" w14:textId="77777777" w:rsidR="00C430BF" w:rsidRDefault="00C430BF" w:rsidP="00C430BF">
      <w:pPr>
        <w:pStyle w:val="paragraph"/>
        <w:numPr>
          <w:ilvl w:val="0"/>
          <w:numId w:val="45"/>
        </w:numPr>
        <w:spacing w:before="0" w:beforeAutospacing="0" w:after="0" w:afterAutospacing="0"/>
      </w:pPr>
      <w:r>
        <w:rPr>
          <w:rFonts w:ascii="Helvetica" w:hAnsi="Helvetica"/>
          <w:color w:val="000000"/>
          <w:sz w:val="21"/>
          <w:szCs w:val="21"/>
        </w:rPr>
        <w:t>公链当前处理请求过多，请求处理超时。</w:t>
      </w:r>
    </w:p>
    <w:p w14:paraId="32E19357" w14:textId="3ACA52F8" w:rsidR="00342EA0" w:rsidRDefault="00956FA8" w:rsidP="00342EA0">
      <w:pPr>
        <w:pStyle w:val="2"/>
      </w:pPr>
      <w:bookmarkStart w:id="25" w:name="_Toc101468749"/>
      <w:r>
        <w:rPr>
          <w:rFonts w:hint="eastAsia"/>
        </w:rPr>
        <w:t>业务对象模型</w:t>
      </w:r>
      <w:bookmarkEnd w:id="25"/>
    </w:p>
    <w:p w14:paraId="1AF360E0" w14:textId="4E3B7652" w:rsidR="00FA6985" w:rsidRDefault="00FC0345" w:rsidP="003C3C14">
      <w:pPr>
        <w:ind w:left="0"/>
        <w:rPr>
          <w:rFonts w:ascii="宋体" w:hAnsi="宋体"/>
          <w:sz w:val="21"/>
          <w:szCs w:val="21"/>
          <w:lang w:eastAsia="zh-CN"/>
        </w:rPr>
      </w:pPr>
      <w:r w:rsidRPr="00FC0345">
        <w:rPr>
          <w:rFonts w:ascii="宋体" w:hAnsi="宋体"/>
          <w:noProof/>
          <w:sz w:val="21"/>
          <w:szCs w:val="21"/>
          <w:lang w:eastAsia="zh-CN"/>
        </w:rPr>
        <w:drawing>
          <wp:inline distT="0" distB="0" distL="0" distR="0" wp14:anchorId="7CDFF86D" wp14:editId="79944756">
            <wp:extent cx="5943600" cy="3607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7DEA15BB" w14:textId="23F05A52" w:rsidR="00440F56" w:rsidRDefault="00440F56" w:rsidP="00440F56">
      <w:pPr>
        <w:pStyle w:val="2"/>
      </w:pPr>
      <w:bookmarkStart w:id="26" w:name="_Toc101468750"/>
      <w:r>
        <w:rPr>
          <w:rFonts w:hint="eastAsia"/>
        </w:rPr>
        <w:lastRenderedPageBreak/>
        <w:t>分析类模型</w:t>
      </w:r>
      <w:bookmarkEnd w:id="26"/>
    </w:p>
    <w:p w14:paraId="56C5C165" w14:textId="7972900B" w:rsidR="00E11364" w:rsidRDefault="008901BE" w:rsidP="00E11364">
      <w:pPr>
        <w:ind w:left="0"/>
      </w:pPr>
      <w:r w:rsidRPr="008901BE">
        <w:rPr>
          <w:noProof/>
        </w:rPr>
        <w:drawing>
          <wp:inline distT="0" distB="0" distL="0" distR="0" wp14:anchorId="5B4D845B" wp14:editId="29433E34">
            <wp:extent cx="5943600" cy="4413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13250"/>
                    </a:xfrm>
                    <a:prstGeom prst="rect">
                      <a:avLst/>
                    </a:prstGeom>
                    <a:noFill/>
                    <a:ln>
                      <a:noFill/>
                    </a:ln>
                  </pic:spPr>
                </pic:pic>
              </a:graphicData>
            </a:graphic>
          </wp:inline>
        </w:drawing>
      </w:r>
    </w:p>
    <w:p w14:paraId="216CE6DE" w14:textId="7F33416C" w:rsidR="00440F56" w:rsidRDefault="00440F56" w:rsidP="00440F56">
      <w:pPr>
        <w:pStyle w:val="2"/>
      </w:pPr>
      <w:bookmarkStart w:id="27" w:name="_Toc101468751"/>
      <w:r>
        <w:rPr>
          <w:rFonts w:hint="eastAsia"/>
        </w:rPr>
        <w:t>系统架构</w:t>
      </w:r>
      <w:bookmarkEnd w:id="27"/>
    </w:p>
    <w:p w14:paraId="2DEB86D1" w14:textId="0343E0A2" w:rsidR="00802A3C" w:rsidRDefault="00575825" w:rsidP="00802A3C">
      <w:pPr>
        <w:ind w:left="0"/>
        <w:rPr>
          <w:sz w:val="21"/>
          <w:szCs w:val="21"/>
          <w:lang w:eastAsia="zh-CN"/>
        </w:rPr>
      </w:pPr>
      <w:r>
        <w:rPr>
          <w:rFonts w:hint="eastAsia"/>
          <w:sz w:val="21"/>
          <w:szCs w:val="21"/>
          <w:lang w:eastAsia="zh-CN"/>
        </w:rPr>
        <w:t>根据需求</w:t>
      </w:r>
      <w:r w:rsidR="00802A3C">
        <w:rPr>
          <w:rFonts w:hint="eastAsia"/>
          <w:sz w:val="21"/>
          <w:szCs w:val="21"/>
          <w:lang w:eastAsia="zh-CN"/>
        </w:rPr>
        <w:t>将系统分为</w:t>
      </w:r>
      <w:r w:rsidR="00182C04">
        <w:rPr>
          <w:rFonts w:hint="eastAsia"/>
          <w:sz w:val="21"/>
          <w:szCs w:val="21"/>
          <w:lang w:eastAsia="zh-CN"/>
        </w:rPr>
        <w:t>四</w:t>
      </w:r>
      <w:r w:rsidR="00802A3C">
        <w:rPr>
          <w:rFonts w:hint="eastAsia"/>
          <w:sz w:val="21"/>
          <w:szCs w:val="21"/>
          <w:lang w:eastAsia="zh-CN"/>
        </w:rPr>
        <w:t>层：</w:t>
      </w:r>
      <w:r w:rsidR="008B1643">
        <w:rPr>
          <w:rFonts w:hint="eastAsia"/>
          <w:sz w:val="21"/>
          <w:szCs w:val="21"/>
          <w:lang w:eastAsia="zh-CN"/>
        </w:rPr>
        <w:t>用户层、</w:t>
      </w:r>
      <w:r w:rsidR="00182C04">
        <w:rPr>
          <w:rFonts w:hint="eastAsia"/>
          <w:sz w:val="21"/>
          <w:szCs w:val="21"/>
          <w:lang w:eastAsia="zh-CN"/>
        </w:rPr>
        <w:t>积分交互层、</w:t>
      </w:r>
      <w:r w:rsidR="0058684E">
        <w:rPr>
          <w:rFonts w:hint="eastAsia"/>
          <w:sz w:val="21"/>
          <w:szCs w:val="21"/>
          <w:lang w:eastAsia="zh-CN"/>
        </w:rPr>
        <w:t>文件交互层、</w:t>
      </w:r>
      <w:r w:rsidR="00802A3C">
        <w:rPr>
          <w:rFonts w:hint="eastAsia"/>
          <w:sz w:val="21"/>
          <w:szCs w:val="21"/>
          <w:lang w:eastAsia="zh-CN"/>
        </w:rPr>
        <w:t>服务器层</w:t>
      </w:r>
      <w:r w:rsidR="0058684E">
        <w:rPr>
          <w:rFonts w:hint="eastAsia"/>
          <w:sz w:val="21"/>
          <w:szCs w:val="21"/>
          <w:lang w:eastAsia="zh-CN"/>
        </w:rPr>
        <w:t>。</w:t>
      </w:r>
    </w:p>
    <w:p w14:paraId="5E0D4D97" w14:textId="0E268819" w:rsidR="00575825" w:rsidRPr="00575825" w:rsidRDefault="00575825" w:rsidP="00802A3C">
      <w:pPr>
        <w:ind w:left="0"/>
        <w:rPr>
          <w:sz w:val="21"/>
          <w:szCs w:val="21"/>
          <w:lang w:eastAsia="zh-CN"/>
        </w:rPr>
      </w:pPr>
      <w:r>
        <w:rPr>
          <w:rFonts w:hint="eastAsia"/>
          <w:sz w:val="21"/>
          <w:szCs w:val="21"/>
          <w:lang w:eastAsia="zh-CN"/>
        </w:rPr>
        <w:t>*</w:t>
      </w:r>
      <w:r>
        <w:rPr>
          <w:rFonts w:hint="eastAsia"/>
          <w:sz w:val="21"/>
          <w:szCs w:val="21"/>
          <w:lang w:eastAsia="zh-CN"/>
        </w:rPr>
        <w:t>注：项目本身仅提供底层的网络解决方案，因此不提供前端交互组件。</w:t>
      </w:r>
    </w:p>
    <w:p w14:paraId="77E39D5E" w14:textId="0F44E630" w:rsidR="00802A3C" w:rsidRDefault="008B1643" w:rsidP="008B1643">
      <w:pPr>
        <w:pStyle w:val="3"/>
      </w:pPr>
      <w:bookmarkStart w:id="28" w:name="_Toc101468752"/>
      <w:r>
        <w:rPr>
          <w:rFonts w:hint="eastAsia"/>
        </w:rPr>
        <w:t>用户层</w:t>
      </w:r>
      <w:bookmarkEnd w:id="28"/>
    </w:p>
    <w:p w14:paraId="613F6859" w14:textId="1CED6B52" w:rsidR="00182C04" w:rsidRPr="00182C04" w:rsidRDefault="00182C04" w:rsidP="00182C04">
      <w:pPr>
        <w:ind w:left="0"/>
        <w:rPr>
          <w:sz w:val="21"/>
          <w:szCs w:val="21"/>
          <w:lang w:eastAsia="zh-CN"/>
        </w:rPr>
      </w:pPr>
      <w:r w:rsidRPr="00182C04">
        <w:rPr>
          <w:rFonts w:hint="eastAsia"/>
          <w:sz w:val="21"/>
          <w:szCs w:val="21"/>
          <w:lang w:eastAsia="zh-CN"/>
        </w:rPr>
        <w:t>用户层负责</w:t>
      </w:r>
      <w:r>
        <w:rPr>
          <w:rFonts w:hint="eastAsia"/>
          <w:sz w:val="21"/>
          <w:szCs w:val="21"/>
          <w:lang w:eastAsia="zh-CN"/>
        </w:rPr>
        <w:t>用户与系统的基本交互</w:t>
      </w:r>
    </w:p>
    <w:p w14:paraId="56EB9F85" w14:textId="60C6FCDD" w:rsidR="00FF6ADF" w:rsidRPr="00FF6ADF" w:rsidRDefault="0058684E" w:rsidP="00FF6ADF">
      <w:pPr>
        <w:pStyle w:val="af6"/>
        <w:numPr>
          <w:ilvl w:val="0"/>
          <w:numId w:val="46"/>
        </w:numPr>
        <w:rPr>
          <w:sz w:val="21"/>
          <w:szCs w:val="21"/>
          <w:lang w:eastAsia="zh-CN"/>
        </w:rPr>
      </w:pPr>
      <w:r>
        <w:rPr>
          <w:rFonts w:eastAsia="宋体" w:hint="eastAsia"/>
          <w:sz w:val="21"/>
          <w:szCs w:val="21"/>
          <w:lang w:eastAsia="zh-CN"/>
        </w:rPr>
        <w:t>账户</w:t>
      </w:r>
      <w:r w:rsidR="00182C04">
        <w:rPr>
          <w:rFonts w:eastAsia="宋体" w:hint="eastAsia"/>
          <w:sz w:val="21"/>
          <w:szCs w:val="21"/>
          <w:lang w:eastAsia="zh-CN"/>
        </w:rPr>
        <w:t>组件</w:t>
      </w:r>
      <w:r>
        <w:rPr>
          <w:rFonts w:eastAsia="宋体" w:hint="eastAsia"/>
          <w:sz w:val="21"/>
          <w:szCs w:val="21"/>
          <w:lang w:eastAsia="zh-CN"/>
        </w:rPr>
        <w:t>：基于第三方认证服务提供的接口对用户信息进行验证，并进行登录。</w:t>
      </w:r>
      <w:r w:rsidR="00182C04">
        <w:rPr>
          <w:rFonts w:eastAsia="宋体" w:hint="eastAsia"/>
          <w:sz w:val="21"/>
          <w:szCs w:val="21"/>
          <w:lang w:eastAsia="zh-CN"/>
        </w:rPr>
        <w:t>在账户不存在时自动创建账户。包含普通账户、</w:t>
      </w:r>
      <w:r w:rsidR="0051116E">
        <w:rPr>
          <w:rFonts w:eastAsia="宋体" w:hint="eastAsia"/>
          <w:sz w:val="21"/>
          <w:szCs w:val="21"/>
          <w:lang w:eastAsia="zh-CN"/>
        </w:rPr>
        <w:t>维护人员</w:t>
      </w:r>
      <w:r w:rsidR="00182C04">
        <w:rPr>
          <w:rFonts w:eastAsia="宋体" w:hint="eastAsia"/>
          <w:sz w:val="21"/>
          <w:szCs w:val="21"/>
          <w:lang w:eastAsia="zh-CN"/>
        </w:rPr>
        <w:t>账户</w:t>
      </w:r>
      <w:r w:rsidR="00FF6ADF">
        <w:rPr>
          <w:rFonts w:eastAsia="宋体" w:hint="eastAsia"/>
          <w:sz w:val="21"/>
          <w:szCs w:val="21"/>
          <w:lang w:eastAsia="zh-CN"/>
        </w:rPr>
        <w:t>、服务器提供者账户以及</w:t>
      </w:r>
      <w:r w:rsidR="00182C04">
        <w:rPr>
          <w:rFonts w:eastAsia="宋体" w:hint="eastAsia"/>
          <w:sz w:val="21"/>
          <w:szCs w:val="21"/>
          <w:lang w:eastAsia="zh-CN"/>
        </w:rPr>
        <w:t>开发人员账户。</w:t>
      </w:r>
    </w:p>
    <w:p w14:paraId="75E8D27B" w14:textId="64A614C4" w:rsidR="00FF6ADF" w:rsidRPr="00FF6ADF" w:rsidRDefault="004A30DE" w:rsidP="00FF6ADF">
      <w:pPr>
        <w:pStyle w:val="af6"/>
        <w:numPr>
          <w:ilvl w:val="0"/>
          <w:numId w:val="46"/>
        </w:numPr>
        <w:rPr>
          <w:sz w:val="21"/>
          <w:szCs w:val="21"/>
          <w:lang w:eastAsia="zh-CN"/>
        </w:rPr>
      </w:pPr>
      <w:r>
        <w:rPr>
          <w:rFonts w:ascii="宋体" w:eastAsia="宋体" w:hAnsi="宋体" w:cs="宋体" w:hint="eastAsia"/>
          <w:sz w:val="21"/>
          <w:szCs w:val="21"/>
          <w:lang w:eastAsia="zh-CN"/>
        </w:rPr>
        <w:t>积分</w:t>
      </w:r>
      <w:r w:rsidR="001D0137">
        <w:rPr>
          <w:rFonts w:ascii="宋体" w:eastAsia="宋体" w:hAnsi="宋体" w:cs="宋体" w:hint="eastAsia"/>
          <w:sz w:val="21"/>
          <w:szCs w:val="21"/>
          <w:lang w:eastAsia="zh-CN"/>
        </w:rPr>
        <w:t>钱包</w:t>
      </w:r>
      <w:r w:rsidR="00182C04">
        <w:rPr>
          <w:rFonts w:ascii="宋体" w:eastAsia="宋体" w:hAnsi="宋体" w:cs="宋体" w:hint="eastAsia"/>
          <w:sz w:val="21"/>
          <w:szCs w:val="21"/>
          <w:lang w:eastAsia="zh-CN"/>
        </w:rPr>
        <w:t>组件：</w:t>
      </w:r>
      <w:r w:rsidR="0051116E">
        <w:rPr>
          <w:rFonts w:ascii="宋体" w:eastAsia="宋体" w:hAnsi="宋体" w:cs="宋体" w:hint="eastAsia"/>
          <w:sz w:val="21"/>
          <w:szCs w:val="21"/>
          <w:lang w:eastAsia="zh-CN"/>
        </w:rPr>
        <w:t>查询</w:t>
      </w:r>
      <w:r w:rsidR="00182C04">
        <w:rPr>
          <w:rFonts w:ascii="宋体" w:eastAsia="宋体" w:hAnsi="宋体" w:cs="宋体" w:hint="eastAsia"/>
          <w:sz w:val="21"/>
          <w:szCs w:val="21"/>
          <w:lang w:eastAsia="zh-CN"/>
        </w:rPr>
        <w:t>积分信息，并负责处理积分领取、消费操作以及转账操作</w:t>
      </w:r>
      <w:r w:rsidR="001579A8">
        <w:rPr>
          <w:rFonts w:ascii="宋体" w:eastAsia="宋体" w:hAnsi="宋体" w:cs="宋体" w:hint="eastAsia"/>
          <w:sz w:val="21"/>
          <w:szCs w:val="21"/>
          <w:lang w:eastAsia="zh-CN"/>
        </w:rPr>
        <w:t>（向积分交互层提交请求）</w:t>
      </w:r>
      <w:r w:rsidR="00182C04">
        <w:rPr>
          <w:rFonts w:ascii="宋体" w:eastAsia="宋体" w:hAnsi="宋体" w:cs="宋体" w:hint="eastAsia"/>
          <w:sz w:val="21"/>
          <w:szCs w:val="21"/>
          <w:lang w:eastAsia="zh-CN"/>
        </w:rPr>
        <w:t>。</w:t>
      </w:r>
    </w:p>
    <w:p w14:paraId="0ED46868" w14:textId="52779877" w:rsidR="00182C04" w:rsidRPr="00FF6ADF" w:rsidRDefault="00182C04" w:rsidP="0058684E">
      <w:pPr>
        <w:pStyle w:val="af6"/>
        <w:numPr>
          <w:ilvl w:val="0"/>
          <w:numId w:val="46"/>
        </w:numPr>
        <w:rPr>
          <w:sz w:val="21"/>
          <w:szCs w:val="21"/>
          <w:lang w:eastAsia="zh-CN"/>
        </w:rPr>
      </w:pPr>
      <w:r>
        <w:rPr>
          <w:rFonts w:ascii="宋体" w:eastAsia="宋体" w:hAnsi="宋体" w:hint="eastAsia"/>
          <w:sz w:val="21"/>
          <w:szCs w:val="21"/>
          <w:lang w:eastAsia="zh-CN"/>
        </w:rPr>
        <w:t>文件管理</w:t>
      </w:r>
      <w:r>
        <w:rPr>
          <w:rFonts w:ascii="宋体" w:eastAsia="宋体" w:hAnsi="宋体" w:cs="宋体" w:hint="eastAsia"/>
          <w:sz w:val="21"/>
          <w:szCs w:val="21"/>
          <w:lang w:eastAsia="zh-CN"/>
        </w:rPr>
        <w:t>组件：</w:t>
      </w:r>
      <w:r w:rsidR="0051116E">
        <w:rPr>
          <w:rFonts w:ascii="宋体" w:eastAsia="宋体" w:hAnsi="宋体" w:cs="宋体" w:hint="eastAsia"/>
          <w:sz w:val="21"/>
          <w:szCs w:val="21"/>
          <w:lang w:eastAsia="zh-CN"/>
        </w:rPr>
        <w:t>查询</w:t>
      </w:r>
      <w:r>
        <w:rPr>
          <w:rFonts w:ascii="宋体" w:eastAsia="宋体" w:hAnsi="宋体" w:cs="宋体" w:hint="eastAsia"/>
          <w:sz w:val="21"/>
          <w:szCs w:val="21"/>
          <w:lang w:eastAsia="zh-CN"/>
        </w:rPr>
        <w:t>所有者为用户的文件</w:t>
      </w:r>
      <w:r w:rsidR="0051116E">
        <w:rPr>
          <w:rFonts w:ascii="宋体" w:eastAsia="宋体" w:hAnsi="宋体" w:cs="宋体" w:hint="eastAsia"/>
          <w:sz w:val="21"/>
          <w:szCs w:val="21"/>
          <w:lang w:eastAsia="zh-CN"/>
        </w:rPr>
        <w:t>信息（当用户权限为开发人员，请求网络为账户所有的子网时，文件范围为网络中存在的一切文件）</w:t>
      </w:r>
      <w:r>
        <w:rPr>
          <w:rFonts w:ascii="宋体" w:eastAsia="宋体" w:hAnsi="宋体" w:cs="宋体" w:hint="eastAsia"/>
          <w:sz w:val="21"/>
          <w:szCs w:val="21"/>
          <w:lang w:eastAsia="zh-CN"/>
        </w:rPr>
        <w:t>，并</w:t>
      </w:r>
      <w:r w:rsidR="001579A8">
        <w:rPr>
          <w:rFonts w:ascii="宋体" w:eastAsia="宋体" w:hAnsi="宋体" w:cs="宋体" w:hint="eastAsia"/>
          <w:sz w:val="21"/>
          <w:szCs w:val="21"/>
          <w:lang w:eastAsia="zh-CN"/>
        </w:rPr>
        <w:t>负责向文件交互层</w:t>
      </w:r>
      <w:r w:rsidR="0051116E">
        <w:rPr>
          <w:rFonts w:ascii="宋体" w:eastAsia="宋体" w:hAnsi="宋体" w:cs="宋体" w:hint="eastAsia"/>
          <w:sz w:val="21"/>
          <w:szCs w:val="21"/>
          <w:lang w:eastAsia="zh-CN"/>
        </w:rPr>
        <w:t>（主网/子网）</w:t>
      </w:r>
      <w:r w:rsidR="001579A8">
        <w:rPr>
          <w:rFonts w:ascii="宋体" w:eastAsia="宋体" w:hAnsi="宋体" w:cs="宋体" w:hint="eastAsia"/>
          <w:sz w:val="21"/>
          <w:szCs w:val="21"/>
          <w:lang w:eastAsia="zh-CN"/>
        </w:rPr>
        <w:t>提交请求。</w:t>
      </w:r>
    </w:p>
    <w:p w14:paraId="5120F155" w14:textId="01C5C5C7" w:rsidR="00FF6ADF" w:rsidRPr="00CB19D9" w:rsidRDefault="00FF6ADF" w:rsidP="0058684E">
      <w:pPr>
        <w:pStyle w:val="af6"/>
        <w:numPr>
          <w:ilvl w:val="0"/>
          <w:numId w:val="46"/>
        </w:numPr>
        <w:rPr>
          <w:sz w:val="21"/>
          <w:szCs w:val="21"/>
          <w:lang w:eastAsia="zh-CN"/>
        </w:rPr>
      </w:pPr>
      <w:r>
        <w:rPr>
          <w:rFonts w:ascii="宋体" w:eastAsia="宋体" w:hAnsi="宋体" w:cs="宋体" w:hint="eastAsia"/>
          <w:sz w:val="21"/>
          <w:szCs w:val="21"/>
          <w:lang w:eastAsia="zh-CN"/>
        </w:rPr>
        <w:t>服务器管理组件：仅对服务器提供者开放，直接与服务器层进行有限的交互。查询账户所有的服务器信息，并负责向服务器层直接递交积分提取操作。</w:t>
      </w:r>
    </w:p>
    <w:p w14:paraId="1B411FFD" w14:textId="3E82FAA1" w:rsidR="00CB19D9" w:rsidRPr="001579A8" w:rsidRDefault="00CB19D9" w:rsidP="0058684E">
      <w:pPr>
        <w:pStyle w:val="af6"/>
        <w:numPr>
          <w:ilvl w:val="0"/>
          <w:numId w:val="46"/>
        </w:numPr>
        <w:rPr>
          <w:sz w:val="21"/>
          <w:szCs w:val="21"/>
          <w:lang w:eastAsia="zh-CN"/>
        </w:rPr>
      </w:pPr>
      <w:r>
        <w:rPr>
          <w:rFonts w:ascii="宋体" w:eastAsia="宋体" w:hAnsi="宋体" w:cs="宋体" w:hint="eastAsia"/>
          <w:sz w:val="21"/>
          <w:szCs w:val="21"/>
          <w:lang w:eastAsia="zh-CN"/>
        </w:rPr>
        <w:t>子网管理组件：仅对开发人员及维护人员开放。可直接向服务器层提交请求创建子网。开发人员子网需绑定积分钱包，运行时会实时扣除积分，积分不足时将自动向服务器层递交删除子网请求。</w:t>
      </w:r>
    </w:p>
    <w:p w14:paraId="74301B3F" w14:textId="7A5FE51E" w:rsidR="001579A8" w:rsidRDefault="001579A8" w:rsidP="001579A8">
      <w:pPr>
        <w:pStyle w:val="3"/>
      </w:pPr>
      <w:bookmarkStart w:id="29" w:name="_Toc101468753"/>
      <w:r>
        <w:rPr>
          <w:rFonts w:hint="eastAsia"/>
        </w:rPr>
        <w:lastRenderedPageBreak/>
        <w:t>积分交互层</w:t>
      </w:r>
      <w:bookmarkEnd w:id="29"/>
    </w:p>
    <w:p w14:paraId="60A6DFDC" w14:textId="4D0AD705" w:rsidR="001D0137" w:rsidRPr="001D0137" w:rsidRDefault="001D0137" w:rsidP="001579A8">
      <w:pPr>
        <w:pStyle w:val="af6"/>
        <w:numPr>
          <w:ilvl w:val="0"/>
          <w:numId w:val="47"/>
        </w:numPr>
        <w:rPr>
          <w:lang w:eastAsia="zh-CN"/>
        </w:rPr>
      </w:pPr>
      <w:r>
        <w:rPr>
          <w:rFonts w:ascii="宋体" w:eastAsia="宋体" w:hAnsi="宋体" w:hint="eastAsia"/>
          <w:lang w:eastAsia="zh-CN"/>
        </w:rPr>
        <w:t>信息反馈</w:t>
      </w:r>
      <w:r>
        <w:rPr>
          <w:rFonts w:ascii="宋体" w:eastAsia="宋体" w:hAnsi="宋体" w:cs="宋体" w:hint="eastAsia"/>
          <w:lang w:eastAsia="zh-CN"/>
        </w:rPr>
        <w:t>组件：根据区块链信息响应来自用户层的信息查询请求。</w:t>
      </w:r>
    </w:p>
    <w:p w14:paraId="44399470" w14:textId="1A81DD72" w:rsidR="001D0137" w:rsidRPr="001D0137" w:rsidRDefault="001D0137" w:rsidP="001579A8">
      <w:pPr>
        <w:pStyle w:val="af6"/>
        <w:numPr>
          <w:ilvl w:val="0"/>
          <w:numId w:val="47"/>
        </w:numPr>
        <w:rPr>
          <w:lang w:eastAsia="zh-CN"/>
        </w:rPr>
      </w:pPr>
      <w:r>
        <w:rPr>
          <w:rFonts w:ascii="宋体" w:eastAsia="宋体" w:hAnsi="宋体" w:cs="宋体" w:hint="eastAsia"/>
          <w:lang w:eastAsia="zh-CN"/>
        </w:rPr>
        <w:t>请求处理组件：验证用户层传来的积分交互请求，验证通过后提交至服务器</w:t>
      </w:r>
      <w:r w:rsidR="00575825">
        <w:rPr>
          <w:rFonts w:ascii="宋体" w:eastAsia="宋体" w:hAnsi="宋体" w:cs="宋体" w:hint="eastAsia"/>
          <w:lang w:eastAsia="zh-CN"/>
        </w:rPr>
        <w:t>层</w:t>
      </w:r>
      <w:r>
        <w:rPr>
          <w:rFonts w:ascii="宋体" w:eastAsia="宋体" w:hAnsi="宋体" w:cs="宋体" w:hint="eastAsia"/>
          <w:lang w:eastAsia="zh-CN"/>
        </w:rPr>
        <w:t>等待1</w:t>
      </w:r>
      <w:r>
        <w:rPr>
          <w:rFonts w:ascii="宋体" w:eastAsia="宋体" w:hAnsi="宋体" w:cs="宋体"/>
          <w:lang w:eastAsia="zh-CN"/>
        </w:rPr>
        <w:t>2</w:t>
      </w:r>
      <w:r>
        <w:rPr>
          <w:rFonts w:ascii="宋体" w:eastAsia="宋体" w:hAnsi="宋体" w:cs="宋体" w:hint="eastAsia"/>
          <w:lang w:eastAsia="zh-CN"/>
        </w:rPr>
        <w:t>次确认完成后录入区块链。</w:t>
      </w:r>
    </w:p>
    <w:p w14:paraId="42E67767" w14:textId="1592F791" w:rsidR="00B22AB7" w:rsidRPr="001D0137" w:rsidRDefault="00B22AB7" w:rsidP="001579A8">
      <w:pPr>
        <w:pStyle w:val="af6"/>
        <w:numPr>
          <w:ilvl w:val="0"/>
          <w:numId w:val="47"/>
        </w:numPr>
        <w:rPr>
          <w:lang w:eastAsia="zh-CN"/>
        </w:rPr>
      </w:pPr>
      <w:r>
        <w:rPr>
          <w:rFonts w:ascii="宋体" w:eastAsia="宋体" w:hAnsi="宋体" w:cs="宋体" w:hint="eastAsia"/>
          <w:lang w:eastAsia="zh-CN"/>
        </w:rPr>
        <w:t>积分区块链：将所有积分交易及消费信息保存在区块中。</w:t>
      </w:r>
      <w:r w:rsidR="00575825">
        <w:rPr>
          <w:rFonts w:ascii="宋体" w:eastAsia="宋体" w:hAnsi="宋体" w:cs="宋体" w:hint="eastAsia"/>
          <w:lang w:eastAsia="zh-CN"/>
        </w:rPr>
        <w:t>积分区块链本身存储于服务器节点上。</w:t>
      </w:r>
    </w:p>
    <w:p w14:paraId="7CA6F84F" w14:textId="2AB8774E" w:rsidR="001D0137" w:rsidRDefault="001D0137" w:rsidP="001D0137">
      <w:pPr>
        <w:pStyle w:val="3"/>
      </w:pPr>
      <w:bookmarkStart w:id="30" w:name="_Toc101468754"/>
      <w:r>
        <w:rPr>
          <w:rFonts w:hint="eastAsia"/>
        </w:rPr>
        <w:t>文件交互层</w:t>
      </w:r>
      <w:r w:rsidR="00CB19D9">
        <w:rPr>
          <w:rFonts w:hint="eastAsia"/>
        </w:rPr>
        <w:t>（子网</w:t>
      </w:r>
      <w:r w:rsidR="00CB19D9">
        <w:t>/</w:t>
      </w:r>
      <w:r w:rsidR="00CB19D9">
        <w:rPr>
          <w:rFonts w:hint="eastAsia"/>
        </w:rPr>
        <w:t>主网）</w:t>
      </w:r>
      <w:bookmarkEnd w:id="30"/>
    </w:p>
    <w:p w14:paraId="25359595" w14:textId="7C88C54E" w:rsidR="003005D9" w:rsidRPr="003005D9" w:rsidRDefault="003005D9" w:rsidP="001D0137">
      <w:pPr>
        <w:pStyle w:val="af6"/>
        <w:numPr>
          <w:ilvl w:val="0"/>
          <w:numId w:val="48"/>
        </w:numPr>
        <w:rPr>
          <w:lang w:eastAsia="zh-CN"/>
        </w:rPr>
      </w:pPr>
      <w:r>
        <w:rPr>
          <w:rFonts w:ascii="宋体" w:eastAsia="宋体" w:hAnsi="宋体" w:hint="eastAsia"/>
          <w:lang w:eastAsia="zh-CN"/>
        </w:rPr>
        <w:t>信息反馈组件：根据用户层发送的权限信息以及所请求网络信息</w:t>
      </w:r>
      <w:r w:rsidR="00D842B0">
        <w:rPr>
          <w:rFonts w:ascii="宋体" w:eastAsia="宋体" w:hAnsi="宋体" w:hint="eastAsia"/>
          <w:lang w:eastAsia="zh-CN"/>
        </w:rPr>
        <w:t>响应来自用户层的文件信息查询请求</w:t>
      </w:r>
      <w:r>
        <w:rPr>
          <w:rFonts w:ascii="宋体" w:eastAsia="宋体" w:hAnsi="宋体" w:hint="eastAsia"/>
          <w:lang w:eastAsia="zh-CN"/>
        </w:rPr>
        <w:t>。</w:t>
      </w:r>
    </w:p>
    <w:p w14:paraId="2C802C5C" w14:textId="2B382574" w:rsidR="001D0137" w:rsidRPr="00575825" w:rsidRDefault="001D0137" w:rsidP="001D0137">
      <w:pPr>
        <w:pStyle w:val="af6"/>
        <w:numPr>
          <w:ilvl w:val="0"/>
          <w:numId w:val="48"/>
        </w:numPr>
        <w:rPr>
          <w:lang w:eastAsia="zh-CN"/>
        </w:rPr>
      </w:pPr>
      <w:r>
        <w:rPr>
          <w:rFonts w:ascii="宋体" w:eastAsia="宋体" w:hAnsi="宋体" w:cs="宋体" w:hint="eastAsia"/>
          <w:lang w:eastAsia="zh-CN"/>
        </w:rPr>
        <w:t>请求处理组件：</w:t>
      </w:r>
      <w:r w:rsidR="00575825">
        <w:rPr>
          <w:rFonts w:ascii="宋体" w:eastAsia="宋体" w:hAnsi="宋体" w:cs="宋体" w:hint="eastAsia"/>
          <w:lang w:eastAsia="zh-CN"/>
        </w:rPr>
        <w:t>响应用户层发送的文件交互请求，根据请求类型的不同向服务器层递交不同请求，并返回处理进度。对于共享及下载请求，返回文件链接。</w:t>
      </w:r>
    </w:p>
    <w:p w14:paraId="24018EEF" w14:textId="47B6CD7F" w:rsidR="00575825" w:rsidRPr="00CE4245" w:rsidRDefault="00FF6ADF" w:rsidP="001D0137">
      <w:pPr>
        <w:pStyle w:val="af6"/>
        <w:numPr>
          <w:ilvl w:val="0"/>
          <w:numId w:val="48"/>
        </w:numPr>
        <w:rPr>
          <w:lang w:eastAsia="zh-CN"/>
        </w:rPr>
      </w:pPr>
      <w:r>
        <w:rPr>
          <w:rFonts w:ascii="宋体" w:eastAsia="宋体" w:hAnsi="宋体" w:cs="宋体" w:hint="eastAsia"/>
          <w:lang w:eastAsia="zh-CN"/>
        </w:rPr>
        <w:t>自动</w:t>
      </w:r>
      <w:r w:rsidR="00575825">
        <w:rPr>
          <w:rFonts w:ascii="宋体" w:eastAsia="宋体" w:hAnsi="宋体" w:cs="宋体" w:hint="eastAsia"/>
          <w:lang w:eastAsia="zh-CN"/>
        </w:rPr>
        <w:t>冗余组件：</w:t>
      </w:r>
      <w:r>
        <w:rPr>
          <w:rFonts w:ascii="宋体" w:eastAsia="宋体" w:hAnsi="宋体" w:cs="宋体" w:hint="eastAsia"/>
          <w:lang w:eastAsia="zh-CN"/>
        </w:rPr>
        <w:t>当文件冗余数不足时，向服务器层提交复制文件请求。</w:t>
      </w:r>
    </w:p>
    <w:p w14:paraId="3F847D4E" w14:textId="53A1F7BA" w:rsidR="0051116E" w:rsidRDefault="0051116E" w:rsidP="0051116E">
      <w:pPr>
        <w:pStyle w:val="3"/>
      </w:pPr>
      <w:bookmarkStart w:id="31" w:name="_Toc101468755"/>
      <w:r>
        <w:rPr>
          <w:rFonts w:hint="eastAsia"/>
        </w:rPr>
        <w:t>服务器层</w:t>
      </w:r>
      <w:bookmarkEnd w:id="31"/>
    </w:p>
    <w:p w14:paraId="43A9C9AA" w14:textId="07E6CE50" w:rsidR="00A91523" w:rsidRPr="002408BC" w:rsidRDefault="00A91523" w:rsidP="00A91523">
      <w:pPr>
        <w:pStyle w:val="af6"/>
        <w:numPr>
          <w:ilvl w:val="0"/>
          <w:numId w:val="49"/>
        </w:numPr>
        <w:rPr>
          <w:lang w:eastAsia="zh-CN"/>
        </w:rPr>
      </w:pPr>
      <w:r>
        <w:rPr>
          <w:rFonts w:ascii="宋体" w:eastAsia="宋体" w:hAnsi="宋体" w:cs="宋体" w:hint="eastAsia"/>
          <w:lang w:eastAsia="zh-CN"/>
        </w:rPr>
        <w:t>文件索引组件：构建文件索引，标记同一文件在不同服务器中的备份。</w:t>
      </w:r>
    </w:p>
    <w:p w14:paraId="3C857754" w14:textId="50C6252E" w:rsidR="002408BC" w:rsidRPr="001579A8" w:rsidRDefault="002408BC" w:rsidP="002408BC">
      <w:pPr>
        <w:pStyle w:val="af6"/>
        <w:numPr>
          <w:ilvl w:val="0"/>
          <w:numId w:val="49"/>
        </w:numPr>
        <w:rPr>
          <w:lang w:eastAsia="zh-CN"/>
        </w:rPr>
      </w:pPr>
      <w:r>
        <w:rPr>
          <w:rFonts w:ascii="宋体" w:eastAsia="宋体" w:hAnsi="宋体" w:hint="eastAsia"/>
          <w:lang w:eastAsia="zh-CN"/>
        </w:rPr>
        <w:t>文件信息反馈组件：根据文件索引，返回来自文件交互层的信息查询请求。</w:t>
      </w:r>
    </w:p>
    <w:p w14:paraId="5A7CF6D2" w14:textId="52127D77" w:rsidR="00A91523" w:rsidRPr="00A91523" w:rsidRDefault="002408BC" w:rsidP="00575825">
      <w:pPr>
        <w:pStyle w:val="af6"/>
        <w:numPr>
          <w:ilvl w:val="0"/>
          <w:numId w:val="49"/>
        </w:numPr>
        <w:rPr>
          <w:lang w:eastAsia="zh-CN"/>
        </w:rPr>
      </w:pPr>
      <w:r>
        <w:rPr>
          <w:rFonts w:ascii="宋体" w:eastAsia="宋体" w:hAnsi="宋体" w:hint="eastAsia"/>
          <w:lang w:eastAsia="zh-CN"/>
        </w:rPr>
        <w:t>积分</w:t>
      </w:r>
      <w:r w:rsidR="00A91523">
        <w:rPr>
          <w:rFonts w:ascii="宋体" w:eastAsia="宋体" w:hAnsi="宋体" w:hint="eastAsia"/>
          <w:lang w:eastAsia="zh-CN"/>
        </w:rPr>
        <w:t>信息反馈组件：</w:t>
      </w:r>
      <w:r>
        <w:rPr>
          <w:rFonts w:ascii="宋体" w:eastAsia="宋体" w:hAnsi="宋体" w:hint="eastAsia"/>
          <w:lang w:eastAsia="zh-CN"/>
        </w:rPr>
        <w:t>根据底层区块链信息，返回来自积分交互层的信息查询请求。</w:t>
      </w:r>
    </w:p>
    <w:p w14:paraId="65EC88B6" w14:textId="25EEF014" w:rsidR="00FF6ADF" w:rsidRPr="00FF6ADF" w:rsidRDefault="00A91523" w:rsidP="00575825">
      <w:pPr>
        <w:pStyle w:val="af6"/>
        <w:numPr>
          <w:ilvl w:val="0"/>
          <w:numId w:val="49"/>
        </w:numPr>
        <w:rPr>
          <w:lang w:eastAsia="zh-CN"/>
        </w:rPr>
      </w:pPr>
      <w:r>
        <w:rPr>
          <w:rFonts w:ascii="宋体" w:eastAsia="宋体" w:hAnsi="宋体" w:hint="eastAsia"/>
          <w:lang w:eastAsia="zh-CN"/>
        </w:rPr>
        <w:t>服务器</w:t>
      </w:r>
      <w:r w:rsidR="00FF6ADF">
        <w:rPr>
          <w:rFonts w:ascii="宋体" w:eastAsia="宋体" w:hAnsi="宋体" w:hint="eastAsia"/>
          <w:lang w:eastAsia="zh-CN"/>
        </w:rPr>
        <w:t>信息反馈</w:t>
      </w:r>
      <w:r w:rsidR="00FF6ADF">
        <w:rPr>
          <w:rFonts w:ascii="宋体" w:eastAsia="宋体" w:hAnsi="宋体" w:cs="宋体" w:hint="eastAsia"/>
          <w:lang w:eastAsia="zh-CN"/>
        </w:rPr>
        <w:t>组件：响应来自用户层的请求（服务器提供者），返回服务器信息。</w:t>
      </w:r>
    </w:p>
    <w:p w14:paraId="5F3BDE0C" w14:textId="027422E3" w:rsidR="00FF6ADF" w:rsidRPr="00FF6ADF" w:rsidRDefault="00FF6ADF" w:rsidP="00575825">
      <w:pPr>
        <w:pStyle w:val="af6"/>
        <w:numPr>
          <w:ilvl w:val="0"/>
          <w:numId w:val="49"/>
        </w:numPr>
        <w:rPr>
          <w:lang w:eastAsia="zh-CN"/>
        </w:rPr>
      </w:pPr>
      <w:r>
        <w:rPr>
          <w:rFonts w:ascii="宋体" w:eastAsia="宋体" w:hAnsi="宋体" w:cs="宋体" w:hint="eastAsia"/>
          <w:lang w:eastAsia="zh-CN"/>
        </w:rPr>
        <w:t>积分提取组件：响应来自用户层的积分提取请求（服务器提供者），</w:t>
      </w:r>
      <w:r w:rsidR="00DE01EE">
        <w:rPr>
          <w:rFonts w:ascii="宋体" w:eastAsia="宋体" w:hAnsi="宋体" w:cs="宋体" w:hint="eastAsia"/>
          <w:lang w:eastAsia="zh-CN"/>
        </w:rPr>
        <w:t>并向积分交互层提交请求。</w:t>
      </w:r>
    </w:p>
    <w:p w14:paraId="07A97A7B" w14:textId="3C6B07D3" w:rsidR="00575825" w:rsidRPr="00DE01EE" w:rsidRDefault="00575825" w:rsidP="00575825">
      <w:pPr>
        <w:pStyle w:val="af6"/>
        <w:numPr>
          <w:ilvl w:val="0"/>
          <w:numId w:val="49"/>
        </w:numPr>
        <w:rPr>
          <w:lang w:eastAsia="zh-CN"/>
        </w:rPr>
      </w:pPr>
      <w:r>
        <w:rPr>
          <w:rFonts w:eastAsia="宋体" w:hint="eastAsia"/>
          <w:lang w:eastAsia="zh-CN"/>
        </w:rPr>
        <w:t>服务器：保存文件，处理请求。每一个服务器同时还包含</w:t>
      </w:r>
      <w:r w:rsidR="00FF6ADF">
        <w:rPr>
          <w:rFonts w:eastAsia="宋体" w:hint="eastAsia"/>
          <w:lang w:eastAsia="zh-CN"/>
        </w:rPr>
        <w:t>积分信息</w:t>
      </w:r>
      <w:r w:rsidR="00DE01EE">
        <w:rPr>
          <w:rFonts w:eastAsia="宋体" w:hint="eastAsia"/>
          <w:lang w:eastAsia="zh-CN"/>
        </w:rPr>
        <w:t>（即一种特殊的积分钱包）</w:t>
      </w:r>
      <w:r w:rsidR="00FF6ADF">
        <w:rPr>
          <w:rFonts w:eastAsia="宋体" w:hint="eastAsia"/>
          <w:lang w:eastAsia="zh-CN"/>
        </w:rPr>
        <w:t>，</w:t>
      </w:r>
      <w:r w:rsidR="00DE01EE">
        <w:rPr>
          <w:rFonts w:eastAsia="宋体" w:hint="eastAsia"/>
          <w:lang w:eastAsia="zh-CN"/>
        </w:rPr>
        <w:t>随处理请求的增多自动增长，可供服务器提供者提取至自己的积分钱包。</w:t>
      </w:r>
    </w:p>
    <w:p w14:paraId="71180DAE" w14:textId="17989522" w:rsidR="00DE01EE" w:rsidRPr="002408BC" w:rsidRDefault="00DE01EE" w:rsidP="00575825">
      <w:pPr>
        <w:pStyle w:val="af6"/>
        <w:numPr>
          <w:ilvl w:val="0"/>
          <w:numId w:val="49"/>
        </w:numPr>
        <w:rPr>
          <w:lang w:eastAsia="zh-CN"/>
        </w:rPr>
      </w:pPr>
      <w:r>
        <w:rPr>
          <w:rFonts w:eastAsia="宋体" w:hint="eastAsia"/>
          <w:lang w:eastAsia="zh-CN"/>
        </w:rPr>
        <w:t>积分请求响应组件：响应来自积分交互层的请求，修改区块链数据。</w:t>
      </w:r>
    </w:p>
    <w:p w14:paraId="539DF1B2" w14:textId="5B2F42B6" w:rsidR="002408BC" w:rsidRPr="002408BC" w:rsidRDefault="002408BC" w:rsidP="00575825">
      <w:pPr>
        <w:pStyle w:val="af6"/>
        <w:numPr>
          <w:ilvl w:val="0"/>
          <w:numId w:val="49"/>
        </w:numPr>
        <w:rPr>
          <w:lang w:eastAsia="zh-CN"/>
        </w:rPr>
      </w:pPr>
      <w:r>
        <w:rPr>
          <w:rFonts w:eastAsia="宋体" w:hint="eastAsia"/>
          <w:lang w:eastAsia="zh-CN"/>
        </w:rPr>
        <w:t>文件上传组件：将文件存储在服务器上并更新文件索引。</w:t>
      </w:r>
    </w:p>
    <w:p w14:paraId="3F1F2173" w14:textId="083B14BA" w:rsidR="002408BC" w:rsidRPr="00CE4245" w:rsidRDefault="002408BC" w:rsidP="00575825">
      <w:pPr>
        <w:pStyle w:val="af6"/>
        <w:numPr>
          <w:ilvl w:val="0"/>
          <w:numId w:val="49"/>
        </w:numPr>
        <w:rPr>
          <w:lang w:eastAsia="zh-CN"/>
        </w:rPr>
      </w:pPr>
      <w:r>
        <w:rPr>
          <w:rFonts w:eastAsia="宋体" w:hint="eastAsia"/>
          <w:lang w:eastAsia="zh-CN"/>
        </w:rPr>
        <w:t>文件下载组件：在文件索引中找到标记为已同步的最近文件冗余，并返回下载链接。</w:t>
      </w:r>
    </w:p>
    <w:p w14:paraId="5D96E43B" w14:textId="5E7A9D98" w:rsidR="00CE4245" w:rsidRPr="002408BC" w:rsidRDefault="00CE4245" w:rsidP="00575825">
      <w:pPr>
        <w:pStyle w:val="af6"/>
        <w:numPr>
          <w:ilvl w:val="0"/>
          <w:numId w:val="49"/>
        </w:numPr>
        <w:rPr>
          <w:lang w:eastAsia="zh-CN"/>
        </w:rPr>
      </w:pPr>
      <w:r>
        <w:rPr>
          <w:rFonts w:eastAsia="宋体" w:hint="eastAsia"/>
          <w:lang w:eastAsia="zh-CN"/>
        </w:rPr>
        <w:t>文件删除组件：在文件索引中找到指定文件，将其所有冗余标记为已删除。</w:t>
      </w:r>
    </w:p>
    <w:p w14:paraId="76ED6C9E" w14:textId="66DB1D97" w:rsidR="002408BC" w:rsidRPr="00CE4245" w:rsidRDefault="002408BC" w:rsidP="00575825">
      <w:pPr>
        <w:pStyle w:val="af6"/>
        <w:numPr>
          <w:ilvl w:val="0"/>
          <w:numId w:val="49"/>
        </w:numPr>
        <w:rPr>
          <w:lang w:eastAsia="zh-CN"/>
        </w:rPr>
      </w:pPr>
      <w:r>
        <w:rPr>
          <w:rFonts w:eastAsia="宋体" w:hint="eastAsia"/>
          <w:lang w:eastAsia="zh-CN"/>
        </w:rPr>
        <w:t>文件共享组件：在文件索引中找到</w:t>
      </w:r>
      <w:r w:rsidR="00CE4245">
        <w:rPr>
          <w:rFonts w:eastAsia="宋体" w:hint="eastAsia"/>
          <w:lang w:eastAsia="zh-CN"/>
        </w:rPr>
        <w:t>指定文件</w:t>
      </w:r>
      <w:r>
        <w:rPr>
          <w:rFonts w:eastAsia="宋体" w:hint="eastAsia"/>
          <w:lang w:eastAsia="zh-CN"/>
        </w:rPr>
        <w:t>，并将指定账户添加至文件所有人列表。</w:t>
      </w:r>
    </w:p>
    <w:p w14:paraId="7F0B05CA" w14:textId="004AD643" w:rsidR="00CE4245" w:rsidRPr="00DE01EE" w:rsidRDefault="00CE4245" w:rsidP="00575825">
      <w:pPr>
        <w:pStyle w:val="af6"/>
        <w:numPr>
          <w:ilvl w:val="0"/>
          <w:numId w:val="49"/>
        </w:numPr>
        <w:rPr>
          <w:lang w:eastAsia="zh-CN"/>
        </w:rPr>
      </w:pPr>
      <w:r>
        <w:rPr>
          <w:rFonts w:eastAsia="宋体" w:hint="eastAsia"/>
          <w:lang w:eastAsia="zh-CN"/>
        </w:rPr>
        <w:t>文件加密组件：在文件索引中找到标记为已同步的最近文件冗余进行加密，并将其他冗余全部标记为待同步。</w:t>
      </w:r>
    </w:p>
    <w:p w14:paraId="46822263" w14:textId="52F4E240" w:rsidR="00DE01EE" w:rsidRPr="00A91523" w:rsidRDefault="00DE01EE" w:rsidP="00575825">
      <w:pPr>
        <w:pStyle w:val="af6"/>
        <w:numPr>
          <w:ilvl w:val="0"/>
          <w:numId w:val="49"/>
        </w:numPr>
        <w:rPr>
          <w:lang w:eastAsia="zh-CN"/>
        </w:rPr>
      </w:pPr>
      <w:r>
        <w:rPr>
          <w:rFonts w:eastAsia="宋体" w:hint="eastAsia"/>
          <w:lang w:eastAsia="zh-CN"/>
        </w:rPr>
        <w:t>文件请求响应组件：响应来自文件交互层的请求，</w:t>
      </w:r>
      <w:r w:rsidR="002D7FA6">
        <w:rPr>
          <w:rFonts w:eastAsia="宋体" w:hint="eastAsia"/>
          <w:lang w:eastAsia="zh-CN"/>
        </w:rPr>
        <w:t>查找最近的</w:t>
      </w:r>
      <w:r w:rsidR="002408BC">
        <w:rPr>
          <w:rFonts w:eastAsia="宋体" w:hint="eastAsia"/>
          <w:lang w:eastAsia="zh-CN"/>
        </w:rPr>
        <w:t>标记为已同步的</w:t>
      </w:r>
      <w:r w:rsidR="002D7FA6">
        <w:rPr>
          <w:rFonts w:eastAsia="宋体" w:hint="eastAsia"/>
          <w:lang w:eastAsia="zh-CN"/>
        </w:rPr>
        <w:t>文件冗余，并根据请求的不同对文件进行处理，实时返回处理进度。</w:t>
      </w:r>
      <w:r w:rsidR="002D7FA6">
        <w:rPr>
          <w:rFonts w:ascii="宋体" w:eastAsia="宋体" w:hAnsi="宋体" w:cs="宋体" w:hint="eastAsia"/>
          <w:lang w:eastAsia="zh-CN"/>
        </w:rPr>
        <w:t>对于共享及下载请求，返回文件链接。</w:t>
      </w:r>
      <w:r w:rsidR="00A91523">
        <w:rPr>
          <w:rFonts w:ascii="宋体" w:eastAsia="宋体" w:hAnsi="宋体" w:cs="宋体" w:hint="eastAsia"/>
          <w:lang w:eastAsia="zh-CN"/>
        </w:rPr>
        <w:t>请求处理完毕后立即更新文件索引，将其余文件备份标记为待同步。</w:t>
      </w:r>
    </w:p>
    <w:p w14:paraId="20AC7B75" w14:textId="403A7CC4" w:rsidR="00CE4245" w:rsidRPr="00CB19D9" w:rsidRDefault="00A91523" w:rsidP="00CE4245">
      <w:pPr>
        <w:pStyle w:val="af6"/>
        <w:numPr>
          <w:ilvl w:val="0"/>
          <w:numId w:val="49"/>
        </w:numPr>
        <w:rPr>
          <w:lang w:eastAsia="zh-CN"/>
        </w:rPr>
      </w:pPr>
      <w:r>
        <w:rPr>
          <w:rFonts w:ascii="宋体" w:eastAsia="宋体" w:hAnsi="宋体" w:cs="宋体" w:hint="eastAsia"/>
          <w:lang w:eastAsia="zh-CN"/>
        </w:rPr>
        <w:t>文件同步组件：</w:t>
      </w:r>
      <w:r w:rsidR="002408BC">
        <w:rPr>
          <w:rFonts w:ascii="宋体" w:eastAsia="宋体" w:hAnsi="宋体" w:cs="宋体" w:hint="eastAsia"/>
          <w:lang w:eastAsia="zh-CN"/>
        </w:rPr>
        <w:t>实时查询文件索引，将标记为待同步的文件</w:t>
      </w:r>
      <w:r w:rsidR="00CE4245">
        <w:rPr>
          <w:rFonts w:ascii="宋体" w:eastAsia="宋体" w:hAnsi="宋体" w:cs="宋体" w:hint="eastAsia"/>
          <w:lang w:eastAsia="zh-CN"/>
        </w:rPr>
        <w:t>更新至标记为已同步的同一文件的其他冗余，并将标记为已删除的文件从服务器上删除并删除响应的文件索引。</w:t>
      </w:r>
    </w:p>
    <w:p w14:paraId="1ED13E00" w14:textId="3BB82BF7" w:rsidR="00CB19D9" w:rsidRPr="00A91523" w:rsidRDefault="00CB19D9" w:rsidP="00CE4245">
      <w:pPr>
        <w:pStyle w:val="af6"/>
        <w:numPr>
          <w:ilvl w:val="0"/>
          <w:numId w:val="49"/>
        </w:numPr>
        <w:rPr>
          <w:lang w:eastAsia="zh-CN"/>
        </w:rPr>
      </w:pPr>
      <w:r>
        <w:rPr>
          <w:rFonts w:ascii="宋体" w:eastAsia="宋体" w:hAnsi="宋体" w:cs="宋体" w:hint="eastAsia"/>
          <w:lang w:eastAsia="zh-CN"/>
        </w:rPr>
        <w:t>子网管理组件：根据来自用户层（开发人员/维护人员）的请求创建/删除子网。</w:t>
      </w:r>
    </w:p>
    <w:sectPr w:rsidR="00CB19D9" w:rsidRPr="00A91523" w:rsidSect="00CB7C37">
      <w:headerReference w:type="default" r:id="rId19"/>
      <w:footerReference w:type="default" r:id="rId20"/>
      <w:headerReference w:type="first" r:id="rId21"/>
      <w:footerReference w:type="first" r:id="rId22"/>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528A" w14:textId="77777777" w:rsidR="007C7FC8" w:rsidRDefault="007C7FC8">
      <w:r>
        <w:separator/>
      </w:r>
    </w:p>
  </w:endnote>
  <w:endnote w:type="continuationSeparator" w:id="0">
    <w:p w14:paraId="4D50FB07" w14:textId="77777777" w:rsidR="007C7FC8" w:rsidRDefault="007C7FC8">
      <w:r>
        <w:continuationSeparator/>
      </w:r>
    </w:p>
  </w:endnote>
  <w:endnote w:type="continuationNotice" w:id="1">
    <w:p w14:paraId="448EA6FC" w14:textId="77777777" w:rsidR="007C7FC8" w:rsidRDefault="007C7FC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PMincho">
    <w:charset w:val="80"/>
    <w:family w:val="roman"/>
    <w:pitch w:val="variable"/>
    <w:sig w:usb0="E00002FF" w:usb1="6AC7FDFB" w:usb2="08000012" w:usb3="00000000" w:csb0="000200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4" w14:textId="77777777" w:rsidR="00E953AC" w:rsidRDefault="00CB7C37">
    <w:pPr>
      <w:pStyle w:val="a6"/>
      <w:framePr w:wrap="around" w:vAnchor="text" w:hAnchor="margin" w:xAlign="center" w:y="1"/>
      <w:rPr>
        <w:rStyle w:val="af4"/>
      </w:rPr>
    </w:pPr>
    <w:r>
      <w:rPr>
        <w:rStyle w:val="af4"/>
      </w:rPr>
      <w:fldChar w:fldCharType="begin"/>
    </w:r>
    <w:r w:rsidR="00E953AC">
      <w:rPr>
        <w:rStyle w:val="af4"/>
      </w:rPr>
      <w:instrText xml:space="preserve">PAGE  </w:instrText>
    </w:r>
    <w:r>
      <w:rPr>
        <w:rStyle w:val="af4"/>
      </w:rPr>
      <w:fldChar w:fldCharType="end"/>
    </w:r>
  </w:p>
  <w:p w14:paraId="5DCDA545" w14:textId="77777777" w:rsidR="00E953AC" w:rsidRDefault="00E953A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6" w14:textId="63E77AF1" w:rsidR="00E953AC" w:rsidRDefault="00E953AC">
    <w:pPr>
      <w:pStyle w:val="a6"/>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sidR="00026E4B">
      <w:fldChar w:fldCharType="begin"/>
    </w:r>
    <w:r w:rsidR="00026E4B">
      <w:instrText xml:space="preserve"> DOCPROPERTY  "Release Date"  \* MERGEFORMAT </w:instrText>
    </w:r>
    <w:r w:rsidR="00026E4B">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sidR="00026E4B">
      <w:rPr>
        <w:i/>
        <w:sz w:val="20"/>
        <w:szCs w:val="20"/>
      </w:rPr>
      <w:fldChar w:fldCharType="end"/>
    </w:r>
    <w:r>
      <w:rPr>
        <w:sz w:val="20"/>
      </w:rPr>
      <w:tab/>
    </w:r>
    <w:r>
      <w:rPr>
        <w:sz w:val="20"/>
      </w:rPr>
      <w:tab/>
    </w:r>
    <w:r>
      <w:rPr>
        <w:b/>
        <w:bCs/>
        <w:i/>
        <w:sz w:val="20"/>
      </w:rPr>
      <w:t xml:space="preserve">Page </w:t>
    </w:r>
    <w:r w:rsidR="00CB7C37">
      <w:rPr>
        <w:b/>
        <w:bCs/>
        <w:i/>
        <w:sz w:val="20"/>
      </w:rPr>
      <w:fldChar w:fldCharType="begin"/>
    </w:r>
    <w:r>
      <w:rPr>
        <w:b/>
        <w:bCs/>
        <w:i/>
        <w:sz w:val="20"/>
      </w:rPr>
      <w:instrText xml:space="preserve"> PAGE </w:instrText>
    </w:r>
    <w:r w:rsidR="00CB7C37">
      <w:rPr>
        <w:b/>
        <w:bCs/>
        <w:i/>
        <w:sz w:val="20"/>
      </w:rPr>
      <w:fldChar w:fldCharType="separate"/>
    </w:r>
    <w:r>
      <w:rPr>
        <w:b/>
        <w:bCs/>
        <w:i/>
        <w:noProof/>
        <w:sz w:val="20"/>
      </w:rPr>
      <w:t>2</w:t>
    </w:r>
    <w:r w:rsidR="00CB7C37">
      <w:rPr>
        <w:b/>
        <w:bCs/>
        <w:i/>
        <w:sz w:val="20"/>
      </w:rPr>
      <w:fldChar w:fldCharType="end"/>
    </w:r>
    <w:r>
      <w:rPr>
        <w:b/>
        <w:bCs/>
        <w:i/>
        <w:sz w:val="20"/>
      </w:rPr>
      <w:t xml:space="preserve"> of </w:t>
    </w:r>
    <w:r w:rsidR="00CB7C37">
      <w:rPr>
        <w:b/>
        <w:bCs/>
        <w:i/>
        <w:sz w:val="20"/>
      </w:rPr>
      <w:fldChar w:fldCharType="begin"/>
    </w:r>
    <w:r>
      <w:rPr>
        <w:b/>
        <w:bCs/>
        <w:i/>
        <w:sz w:val="20"/>
      </w:rPr>
      <w:instrText xml:space="preserve"> NUMPAGES </w:instrText>
    </w:r>
    <w:r w:rsidR="00CB7C37">
      <w:rPr>
        <w:b/>
        <w:bCs/>
        <w:i/>
        <w:sz w:val="20"/>
      </w:rPr>
      <w:fldChar w:fldCharType="separate"/>
    </w:r>
    <w:r>
      <w:rPr>
        <w:b/>
        <w:bCs/>
        <w:i/>
        <w:noProof/>
        <w:sz w:val="20"/>
      </w:rPr>
      <w:t>9</w:t>
    </w:r>
    <w:r w:rsidR="00CB7C37">
      <w:rPr>
        <w:b/>
        <w:bCs/>
        <w:i/>
        <w:sz w:val="20"/>
      </w:rPr>
      <w:fldChar w:fldCharType="end"/>
    </w:r>
  </w:p>
  <w:p w14:paraId="5DCDA547" w14:textId="1DFE4061" w:rsidR="00E953AC" w:rsidRDefault="00CB7C37">
    <w:pPr>
      <w:pStyle w:val="a6"/>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sidR="00E953AC">
      <w:rPr>
        <w:b/>
        <w:bCs/>
        <w:i/>
        <w:iCs/>
        <w:sz w:val="20"/>
      </w:rPr>
      <w:instrText xml:space="preserve"> FILENAME </w:instrText>
    </w:r>
    <w:r>
      <w:rPr>
        <w:b/>
        <w:bCs/>
        <w:i/>
        <w:iCs/>
        <w:sz w:val="20"/>
      </w:rPr>
      <w:fldChar w:fldCharType="separate"/>
    </w:r>
    <w:r w:rsidR="0011151B">
      <w:rPr>
        <w:b/>
        <w:bCs/>
        <w:i/>
        <w:iCs/>
        <w:noProof/>
        <w:sz w:val="20"/>
      </w:rPr>
      <w:t>gclkl_ass3_v4.docx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9" w14:textId="77777777" w:rsidR="00E953AC" w:rsidRPr="00AD3289" w:rsidRDefault="00E953AC" w:rsidP="001237C6">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B" w14:textId="77777777" w:rsidR="00E953AC" w:rsidRPr="005550D5" w:rsidRDefault="00A41EAF" w:rsidP="00A41EAF">
    <w:pPr>
      <w:pStyle w:val="a6"/>
      <w:pBdr>
        <w:top w:val="single" w:sz="18" w:space="2" w:color="auto"/>
      </w:pBdr>
      <w:tabs>
        <w:tab w:val="clear" w:pos="4320"/>
        <w:tab w:val="clear" w:pos="8640"/>
        <w:tab w:val="center" w:pos="4680"/>
        <w:tab w:val="right" w:pos="9360"/>
      </w:tabs>
      <w:ind w:left="0"/>
      <w:jc w:val="center"/>
      <w:rPr>
        <w:rFonts w:asciiTheme="minorHAnsi" w:hAnsiTheme="minorHAnsi" w:cstheme="minorHAnsi"/>
        <w:sz w:val="20"/>
        <w:szCs w:val="20"/>
      </w:rPr>
    </w:pP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PAGE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2</w:t>
    </w:r>
    <w:r w:rsidRPr="00A41EAF">
      <w:rPr>
        <w:rFonts w:asciiTheme="minorHAnsi" w:hAnsiTheme="minorHAnsi" w:cstheme="minorHAnsi"/>
        <w:b/>
        <w:sz w:val="20"/>
        <w:szCs w:val="20"/>
      </w:rPr>
      <w:fldChar w:fldCharType="end"/>
    </w:r>
    <w:r w:rsidRPr="00A41EAF">
      <w:rPr>
        <w:rFonts w:asciiTheme="minorHAnsi" w:hAnsiTheme="minorHAnsi" w:cstheme="minorHAnsi"/>
        <w:sz w:val="20"/>
        <w:szCs w:val="20"/>
        <w:lang w:val="zh-CN" w:eastAsia="zh-CN"/>
      </w:rPr>
      <w:t xml:space="preserve"> / </w:t>
    </w: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NUMPAGES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4</w:t>
    </w:r>
    <w:r w:rsidRPr="00A41EAF">
      <w:rPr>
        <w:rFonts w:asciiTheme="minorHAnsi" w:hAnsiTheme="minorHAnsi" w:cstheme="minorHAnsi"/>
        <w:b/>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D" w14:textId="77777777" w:rsidR="00E953AC" w:rsidRDefault="00CB7C37">
    <w:pPr>
      <w:pStyle w:val="a6"/>
      <w:framePr w:wrap="around" w:vAnchor="text" w:hAnchor="margin" w:xAlign="right" w:y="1"/>
      <w:rPr>
        <w:rStyle w:val="af4"/>
      </w:rPr>
    </w:pPr>
    <w:r>
      <w:rPr>
        <w:rStyle w:val="af4"/>
      </w:rPr>
      <w:fldChar w:fldCharType="begin"/>
    </w:r>
    <w:r w:rsidR="00E953AC">
      <w:rPr>
        <w:rStyle w:val="af4"/>
      </w:rPr>
      <w:instrText xml:space="preserve">PAGE  </w:instrText>
    </w:r>
    <w:r>
      <w:rPr>
        <w:rStyle w:val="af4"/>
      </w:rPr>
      <w:fldChar w:fldCharType="separate"/>
    </w:r>
    <w:r w:rsidR="00E953AC">
      <w:rPr>
        <w:rStyle w:val="af4"/>
        <w:noProof/>
      </w:rPr>
      <w:t>1</w:t>
    </w:r>
    <w:r>
      <w:rPr>
        <w:rStyle w:val="af4"/>
      </w:rPr>
      <w:fldChar w:fldCharType="end"/>
    </w:r>
  </w:p>
  <w:p w14:paraId="5DCDA54E" w14:textId="0758E570" w:rsidR="00E953AC" w:rsidRDefault="00E953AC">
    <w:pPr>
      <w:pStyle w:val="a6"/>
      <w:pBdr>
        <w:top w:val="single" w:sz="12" w:space="1" w:color="auto"/>
      </w:pBdr>
      <w:ind w:left="0" w:right="360"/>
    </w:pPr>
    <w:r>
      <w:rPr>
        <w:b/>
        <w:bCs/>
        <w:i/>
        <w:iCs/>
        <w:sz w:val="20"/>
      </w:rPr>
      <w:t>Revision Date:</w:t>
    </w:r>
    <w:r w:rsidR="00026E4B">
      <w:fldChar w:fldCharType="begin"/>
    </w:r>
    <w:r w:rsidR="00026E4B">
      <w:instrText xml:space="preserve"> DOCPROPERTY  "Release Date"  \* MERGEFORMAT </w:instrText>
    </w:r>
    <w:r w:rsidR="00026E4B">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sidR="00026E4B">
      <w:rPr>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999A" w14:textId="77777777" w:rsidR="007C7FC8" w:rsidRDefault="007C7FC8">
      <w:r>
        <w:separator/>
      </w:r>
    </w:p>
  </w:footnote>
  <w:footnote w:type="continuationSeparator" w:id="0">
    <w:p w14:paraId="1C907569" w14:textId="77777777" w:rsidR="007C7FC8" w:rsidRDefault="007C7FC8">
      <w:r>
        <w:continuationSeparator/>
      </w:r>
    </w:p>
  </w:footnote>
  <w:footnote w:type="continuationNotice" w:id="1">
    <w:p w14:paraId="0FF2E512" w14:textId="77777777" w:rsidR="007C7FC8" w:rsidRDefault="007C7FC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3" w14:textId="7E5CD6A4" w:rsidR="00E953AC" w:rsidRDefault="00026E4B">
    <w:pPr>
      <w:pStyle w:val="a4"/>
      <w:pBdr>
        <w:bottom w:val="single" w:sz="18" w:space="1" w:color="auto"/>
      </w:pBdr>
      <w:tabs>
        <w:tab w:val="clear" w:pos="8640"/>
        <w:tab w:val="right" w:pos="9360"/>
      </w:tabs>
      <w:spacing w:before="0" w:after="0"/>
      <w:ind w:left="14"/>
      <w:rPr>
        <w:b/>
        <w:bCs/>
        <w:i/>
        <w:iCs/>
        <w:sz w:val="20"/>
      </w:rPr>
    </w:pPr>
    <w:fldSimple w:instr=" SUBJECT  \* MERGEFORMAT ">
      <w:r w:rsidR="0011151B" w:rsidRPr="0011151B">
        <w:rPr>
          <w:b/>
          <w:i/>
          <w:sz w:val="20"/>
          <w:szCs w:val="20"/>
        </w:rPr>
        <w:t>Save Me IOS Application</w:t>
      </w:r>
    </w:fldSimple>
    <w:r>
      <w:fldChar w:fldCharType="begin"/>
    </w:r>
    <w:r>
      <w:instrText xml:space="preserve"> TITLE  \* MERGEFORMAT </w:instrText>
    </w:r>
    <w:r>
      <w:rPr>
        <w:b/>
        <w:i/>
        <w:sz w:val="20"/>
        <w:szCs w:val="20"/>
      </w:rPr>
      <w:fldChar w:fldCharType="end"/>
    </w:r>
    <w:r w:rsidR="00E953AC">
      <w:rPr>
        <w:b/>
        <w:i/>
        <w:sz w:val="20"/>
        <w:szCs w:val="20"/>
      </w:rPr>
      <w:tab/>
    </w:r>
    <w:r w:rsidR="00E953AC">
      <w:rPr>
        <w:b/>
        <w:i/>
        <w:sz w:val="20"/>
        <w:szCs w:val="20"/>
      </w:rPr>
      <w:tab/>
      <w:t>Version:</w:t>
    </w:r>
    <w:r>
      <w:fldChar w:fldCharType="begin"/>
    </w:r>
    <w:r>
      <w:instrText xml:space="preserve"> DOCPROPERTY  Version  \* MERGEFORMAT </w:instrText>
    </w:r>
    <w:r>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Pr>
        <w:b/>
        <w:i/>
        <w:sz w:val="20"/>
        <w:szCs w:val="20"/>
      </w:rPr>
      <w:fldChar w:fldCharType="end"/>
    </w:r>
    <w:r>
      <w:fldChar w:fldCharType="begin"/>
    </w:r>
    <w:r>
      <w:instrText xml:space="preserve">DOCPROPERTY "Status" \* MERGEFORMAT </w:instrText>
    </w:r>
    <w:r>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Pr>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8" w14:textId="77777777" w:rsidR="00E953AC" w:rsidRDefault="00E953AC">
    <w:pPr>
      <w:pStyle w:val="a4"/>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A" w14:textId="77777777" w:rsidR="00E953AC" w:rsidRPr="00DE3A61" w:rsidRDefault="00E953AC" w:rsidP="00AD3289">
    <w:pPr>
      <w:pStyle w:val="a4"/>
      <w:pBdr>
        <w:bottom w:val="single" w:sz="18" w:space="1" w:color="auto"/>
      </w:pBdr>
      <w:tabs>
        <w:tab w:val="clear" w:pos="8640"/>
        <w:tab w:val="right" w:pos="9360"/>
      </w:tabs>
      <w:spacing w:before="0" w:after="0"/>
      <w:ind w:left="14"/>
      <w:jc w:val="center"/>
      <w:rPr>
        <w:rFonts w:asciiTheme="minorHAnsi" w:hAnsiTheme="minorHAnsi" w:cstheme="minorHAnsi"/>
        <w:b/>
        <w:bCs/>
        <w:i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C" w14:textId="34DEF8DB" w:rsidR="00E953AC" w:rsidRDefault="007C7FC8">
    <w:pPr>
      <w:pStyle w:val="a4"/>
      <w:pBdr>
        <w:bottom w:val="single" w:sz="18" w:space="1" w:color="auto"/>
      </w:pBdr>
      <w:tabs>
        <w:tab w:val="clear" w:pos="8640"/>
        <w:tab w:val="right" w:pos="9360"/>
      </w:tabs>
      <w:spacing w:before="0" w:after="0"/>
      <w:ind w:left="14"/>
      <w:jc w:val="left"/>
      <w:rPr>
        <w:b/>
        <w:bCs/>
        <w:i/>
        <w:iCs/>
        <w:sz w:val="20"/>
      </w:rPr>
    </w:pPr>
    <w:r>
      <w:fldChar w:fldCharType="begin"/>
    </w:r>
    <w:r>
      <w:instrText xml:space="preserve"> SUBJECT  \* MERGEFORMAT </w:instrText>
    </w:r>
    <w:r>
      <w:fldChar w:fldCharType="separate"/>
    </w:r>
    <w:r w:rsidR="0011151B" w:rsidRPr="0011151B">
      <w:rPr>
        <w:b/>
        <w:i/>
        <w:sz w:val="20"/>
        <w:szCs w:val="20"/>
      </w:rPr>
      <w:t>Save Me IOS Application</w:t>
    </w:r>
    <w:r>
      <w:rPr>
        <w:b/>
        <w:i/>
        <w:sz w:val="20"/>
        <w:szCs w:val="20"/>
      </w:rPr>
      <w:fldChar w:fldCharType="end"/>
    </w:r>
    <w:r w:rsidR="00E953AC">
      <w:rPr>
        <w:b/>
        <w:i/>
        <w:sz w:val="20"/>
        <w:szCs w:val="20"/>
      </w:rPr>
      <w:tab/>
    </w:r>
    <w:r w:rsidR="00E953AC">
      <w:rPr>
        <w:b/>
        <w:i/>
        <w:sz w:val="20"/>
        <w:szCs w:val="20"/>
      </w:rPr>
      <w:tab/>
      <w:t>Version:</w:t>
    </w:r>
    <w:r w:rsidR="00026E4B">
      <w:fldChar w:fldCharType="begin"/>
    </w:r>
    <w:r w:rsidR="00026E4B">
      <w:instrText xml:space="preserve"> DOCPROPERTY  Version  \* MERGEFORMAT </w:instrText>
    </w:r>
    <w:r w:rsidR="00026E4B">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sidR="00026E4B">
      <w:rPr>
        <w:b/>
        <w:i/>
        <w:sz w:val="20"/>
        <w:szCs w:val="20"/>
      </w:rPr>
      <w:fldChar w:fldCharType="end"/>
    </w:r>
    <w:r w:rsidR="00026E4B">
      <w:fldChar w:fldCharType="begin"/>
    </w:r>
    <w:r w:rsidR="00026E4B">
      <w:instrText xml:space="preserve">DOCPROPERTY "Status" \* MERGEFORMAT </w:instrText>
    </w:r>
    <w:r w:rsidR="00026E4B">
      <w:fldChar w:fldCharType="separate"/>
    </w:r>
    <w:r w:rsidR="0011151B">
      <w:rPr>
        <w:rFonts w:hint="eastAsia"/>
        <w:b/>
        <w:bCs/>
        <w:lang w:eastAsia="zh-CN"/>
      </w:rPr>
      <w:t>错误</w:t>
    </w:r>
    <w:r w:rsidR="0011151B">
      <w:rPr>
        <w:rFonts w:hint="eastAsia"/>
        <w:b/>
        <w:bCs/>
        <w:lang w:eastAsia="zh-CN"/>
      </w:rPr>
      <w:t>!</w:t>
    </w:r>
    <w:r w:rsidR="0011151B">
      <w:rPr>
        <w:rFonts w:hint="eastAsia"/>
        <w:b/>
        <w:bCs/>
        <w:lang w:eastAsia="zh-CN"/>
      </w:rPr>
      <w:t>未知的文档属性名称</w:t>
    </w:r>
    <w:r w:rsidR="00026E4B">
      <w:rP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F2D"/>
    <w:multiLevelType w:val="hybridMultilevel"/>
    <w:tmpl w:val="22BE3FEC"/>
    <w:lvl w:ilvl="0" w:tplc="7E761C5A">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98021EA"/>
    <w:multiLevelType w:val="multilevel"/>
    <w:tmpl w:val="AAB8D6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0B1B2EB7"/>
    <w:multiLevelType w:val="multilevel"/>
    <w:tmpl w:val="B1E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C76DD"/>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D642EEB"/>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A224F1"/>
    <w:multiLevelType w:val="hybridMultilevel"/>
    <w:tmpl w:val="8E86333E"/>
    <w:lvl w:ilvl="0" w:tplc="73D8B4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815BD"/>
    <w:multiLevelType w:val="hybridMultilevel"/>
    <w:tmpl w:val="3870A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E91F89"/>
    <w:multiLevelType w:val="hybridMultilevel"/>
    <w:tmpl w:val="FD08E92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1D6CED"/>
    <w:multiLevelType w:val="hybridMultilevel"/>
    <w:tmpl w:val="BF26905A"/>
    <w:lvl w:ilvl="0" w:tplc="3C82C5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71BE2"/>
    <w:multiLevelType w:val="hybridMultilevel"/>
    <w:tmpl w:val="B8F65836"/>
    <w:lvl w:ilvl="0" w:tplc="96E6A13E">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D0E5E"/>
    <w:multiLevelType w:val="hybridMultilevel"/>
    <w:tmpl w:val="F120F9EA"/>
    <w:lvl w:ilvl="0" w:tplc="338256C4">
      <w:start w:val="1"/>
      <w:numFmt w:val="lowerLetter"/>
      <w:lvlText w:val="%1)"/>
      <w:lvlJc w:val="left"/>
      <w:pPr>
        <w:ind w:left="720" w:hanging="360"/>
      </w:pPr>
      <w:rPr>
        <w:rFonts w:ascii="宋体" w:eastAsia="宋体" w:hAnsi="宋体" w:cs="MS PMincho"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F9A6454"/>
    <w:multiLevelType w:val="hybridMultilevel"/>
    <w:tmpl w:val="53A07A74"/>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F6643"/>
    <w:multiLevelType w:val="hybridMultilevel"/>
    <w:tmpl w:val="22428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1541E7B"/>
    <w:multiLevelType w:val="multilevel"/>
    <w:tmpl w:val="321E1804"/>
    <w:lvl w:ilvl="0">
      <w:numFmt w:val="decimal"/>
      <w:pStyle w:val="1"/>
      <w:lvlText w:val="%1"/>
      <w:lvlJc w:val="left"/>
      <w:pPr>
        <w:tabs>
          <w:tab w:val="num" w:pos="432"/>
        </w:tabs>
        <w:ind w:left="432" w:hanging="432"/>
      </w:pPr>
      <w:rPr>
        <w:rFonts w:ascii="Times New Roman" w:eastAsia="Arial Unicode MS" w:hAnsi="Times New Roman" w:cs="Times New Roman" w:hint="eastAsia"/>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3838"/>
        </w:tabs>
        <w:ind w:left="3838" w:hanging="720"/>
      </w:pPr>
      <w:rPr>
        <w:rFonts w:asciiTheme="minorHAnsi" w:hAnsiTheme="minorHAnsi" w:cstheme="minorHAnsi"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5" w15:restartNumberingAfterBreak="0">
    <w:nsid w:val="31C76AC5"/>
    <w:multiLevelType w:val="multilevel"/>
    <w:tmpl w:val="B28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E65C0"/>
    <w:multiLevelType w:val="hybridMultilevel"/>
    <w:tmpl w:val="AB72D21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411FD3"/>
    <w:multiLevelType w:val="hybridMultilevel"/>
    <w:tmpl w:val="958ED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C54DDA"/>
    <w:multiLevelType w:val="hybridMultilevel"/>
    <w:tmpl w:val="F670A94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4418E"/>
    <w:multiLevelType w:val="multilevel"/>
    <w:tmpl w:val="6FE878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3BBC6B62"/>
    <w:multiLevelType w:val="hybridMultilevel"/>
    <w:tmpl w:val="E862A590"/>
    <w:lvl w:ilvl="0" w:tplc="FFFFFFFF">
      <w:start w:val="1"/>
      <w:numFmt w:val="decimal"/>
      <w:lvlText w:val="%1."/>
      <w:lvlJc w:val="left"/>
      <w:pPr>
        <w:ind w:left="360" w:hanging="360"/>
      </w:pPr>
      <w:rPr>
        <w:rFonts w:hint="default"/>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C7643C5"/>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D702333"/>
    <w:multiLevelType w:val="hybridMultilevel"/>
    <w:tmpl w:val="404281F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452D7"/>
    <w:multiLevelType w:val="multilevel"/>
    <w:tmpl w:val="902C78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15:restartNumberingAfterBreak="0">
    <w:nsid w:val="3DC85E6B"/>
    <w:multiLevelType w:val="hybridMultilevel"/>
    <w:tmpl w:val="0DF4A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F66740"/>
    <w:multiLevelType w:val="hybridMultilevel"/>
    <w:tmpl w:val="A34AC8AA"/>
    <w:lvl w:ilvl="0" w:tplc="B2CE30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273F47"/>
    <w:multiLevelType w:val="multilevel"/>
    <w:tmpl w:val="80A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A81222"/>
    <w:multiLevelType w:val="hybridMultilevel"/>
    <w:tmpl w:val="3FB42D50"/>
    <w:lvl w:ilvl="0" w:tplc="BB542206">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114CC1"/>
    <w:multiLevelType w:val="hybridMultilevel"/>
    <w:tmpl w:val="658C4686"/>
    <w:lvl w:ilvl="0" w:tplc="85AE0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600F4E"/>
    <w:multiLevelType w:val="multilevel"/>
    <w:tmpl w:val="B52E1E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4D4D4295"/>
    <w:multiLevelType w:val="multilevel"/>
    <w:tmpl w:val="019AF0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15:restartNumberingAfterBreak="0">
    <w:nsid w:val="4FC87574"/>
    <w:multiLevelType w:val="hybridMultilevel"/>
    <w:tmpl w:val="37984332"/>
    <w:lvl w:ilvl="0" w:tplc="446A0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DA2BC0"/>
    <w:multiLevelType w:val="hybridMultilevel"/>
    <w:tmpl w:val="676C27C8"/>
    <w:lvl w:ilvl="0" w:tplc="FFFFFFFF">
      <w:start w:val="1"/>
      <w:numFmt w:val="decimal"/>
      <w:lvlText w:val="%1."/>
      <w:lvlJc w:val="left"/>
      <w:pPr>
        <w:ind w:left="360" w:hanging="360"/>
      </w:pPr>
      <w:rPr>
        <w:rFonts w:hint="default"/>
      </w:rPr>
    </w:lvl>
    <w:lvl w:ilvl="1" w:tplc="A2485074">
      <w:start w:val="1"/>
      <w:numFmt w:val="lowerLetter"/>
      <w:lvlText w:val="%2)"/>
      <w:lvlJc w:val="left"/>
      <w:pPr>
        <w:ind w:left="780" w:hanging="360"/>
      </w:pPr>
      <w:rPr>
        <w:rFonts w:ascii="Times New Roman" w:eastAsia="宋体" w:hAnsi="Times New Roman" w:cs="Times New Roman"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36CD7"/>
    <w:multiLevelType w:val="hybridMultilevel"/>
    <w:tmpl w:val="EC8C56D4"/>
    <w:lvl w:ilvl="0" w:tplc="70D62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6460C6"/>
    <w:multiLevelType w:val="multilevel"/>
    <w:tmpl w:val="8D3848B4"/>
    <w:lvl w:ilvl="0">
      <w:start w:val="1"/>
      <w:numFmt w:val="decimal"/>
      <w:lvlText w:val="%1."/>
      <w:lvlJc w:val="right"/>
      <w:pPr>
        <w:ind w:left="720" w:firstLine="360"/>
      </w:pPr>
      <w:rPr>
        <w:i w:val="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15:restartNumberingAfterBreak="0">
    <w:nsid w:val="6A1E53A3"/>
    <w:multiLevelType w:val="multilevel"/>
    <w:tmpl w:val="ACACF0B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15:restartNumberingAfterBreak="0">
    <w:nsid w:val="6AC545D6"/>
    <w:multiLevelType w:val="hybridMultilevel"/>
    <w:tmpl w:val="B70AA01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B53297"/>
    <w:multiLevelType w:val="hybridMultilevel"/>
    <w:tmpl w:val="FB70B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00532B8"/>
    <w:multiLevelType w:val="hybridMultilevel"/>
    <w:tmpl w:val="E862A590"/>
    <w:lvl w:ilvl="0" w:tplc="FFFFFFFF">
      <w:start w:val="1"/>
      <w:numFmt w:val="decimal"/>
      <w:lvlText w:val="%1."/>
      <w:lvlJc w:val="left"/>
      <w:pPr>
        <w:ind w:left="360" w:hanging="36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70276494"/>
    <w:multiLevelType w:val="multilevel"/>
    <w:tmpl w:val="89D066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15:restartNumberingAfterBreak="0">
    <w:nsid w:val="720C7EC9"/>
    <w:multiLevelType w:val="hybridMultilevel"/>
    <w:tmpl w:val="E862A590"/>
    <w:lvl w:ilvl="0" w:tplc="21A05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88639E"/>
    <w:multiLevelType w:val="multilevel"/>
    <w:tmpl w:val="FC7000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2" w15:restartNumberingAfterBreak="0">
    <w:nsid w:val="782A41B4"/>
    <w:multiLevelType w:val="multilevel"/>
    <w:tmpl w:val="A2C8783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624655899">
    <w:abstractNumId w:val="14"/>
  </w:num>
  <w:num w:numId="2" w16cid:durableId="533466635">
    <w:abstractNumId w:val="3"/>
  </w:num>
  <w:num w:numId="3" w16cid:durableId="1660961121">
    <w:abstractNumId w:val="18"/>
  </w:num>
  <w:num w:numId="4" w16cid:durableId="856306673">
    <w:abstractNumId w:val="34"/>
  </w:num>
  <w:num w:numId="5" w16cid:durableId="1371539284">
    <w:abstractNumId w:val="1"/>
  </w:num>
  <w:num w:numId="6" w16cid:durableId="390542453">
    <w:abstractNumId w:val="30"/>
  </w:num>
  <w:num w:numId="7" w16cid:durableId="540557052">
    <w:abstractNumId w:val="29"/>
  </w:num>
  <w:num w:numId="8" w16cid:durableId="1103455281">
    <w:abstractNumId w:val="23"/>
  </w:num>
  <w:num w:numId="9" w16cid:durableId="1850758033">
    <w:abstractNumId w:val="19"/>
  </w:num>
  <w:num w:numId="10" w16cid:durableId="1138960640">
    <w:abstractNumId w:val="35"/>
  </w:num>
  <w:num w:numId="11" w16cid:durableId="967856025">
    <w:abstractNumId w:val="39"/>
  </w:num>
  <w:num w:numId="12" w16cid:durableId="1653093657">
    <w:abstractNumId w:val="41"/>
  </w:num>
  <w:num w:numId="13" w16cid:durableId="1143086870">
    <w:abstractNumId w:val="42"/>
  </w:num>
  <w:num w:numId="14" w16cid:durableId="1590164">
    <w:abstractNumId w:val="9"/>
  </w:num>
  <w:num w:numId="15" w16cid:durableId="995838933">
    <w:abstractNumId w:val="22"/>
  </w:num>
  <w:num w:numId="16" w16cid:durableId="257638099">
    <w:abstractNumId w:val="12"/>
  </w:num>
  <w:num w:numId="17" w16cid:durableId="1842624821">
    <w:abstractNumId w:val="10"/>
  </w:num>
  <w:num w:numId="18" w16cid:durableId="269437410">
    <w:abstractNumId w:val="0"/>
  </w:num>
  <w:num w:numId="19" w16cid:durableId="203492732">
    <w:abstractNumId w:val="25"/>
  </w:num>
  <w:num w:numId="20" w16cid:durableId="1420953804">
    <w:abstractNumId w:val="37"/>
  </w:num>
  <w:num w:numId="21" w16cid:durableId="1483695829">
    <w:abstractNumId w:val="26"/>
  </w:num>
  <w:num w:numId="22" w16cid:durableId="1304383566">
    <w:abstractNumId w:val="15"/>
  </w:num>
  <w:num w:numId="23" w16cid:durableId="1422794540">
    <w:abstractNumId w:val="2"/>
  </w:num>
  <w:num w:numId="24" w16cid:durableId="1707677527">
    <w:abstractNumId w:val="17"/>
  </w:num>
  <w:num w:numId="25" w16cid:durableId="1562209129">
    <w:abstractNumId w:val="13"/>
  </w:num>
  <w:num w:numId="26" w16cid:durableId="1389576373">
    <w:abstractNumId w:val="7"/>
  </w:num>
  <w:num w:numId="27" w16cid:durableId="1756168611">
    <w:abstractNumId w:val="24"/>
  </w:num>
  <w:num w:numId="28" w16cid:durableId="1712728211">
    <w:abstractNumId w:val="32"/>
  </w:num>
  <w:num w:numId="29" w16cid:durableId="593704843">
    <w:abstractNumId w:val="14"/>
  </w:num>
  <w:num w:numId="30" w16cid:durableId="1434714844">
    <w:abstractNumId w:val="14"/>
  </w:num>
  <w:num w:numId="31" w16cid:durableId="1852913601">
    <w:abstractNumId w:val="14"/>
  </w:num>
  <w:num w:numId="32" w16cid:durableId="1094400146">
    <w:abstractNumId w:val="14"/>
  </w:num>
  <w:num w:numId="33" w16cid:durableId="280695758">
    <w:abstractNumId w:val="14"/>
  </w:num>
  <w:num w:numId="34" w16cid:durableId="185756233">
    <w:abstractNumId w:val="14"/>
  </w:num>
  <w:num w:numId="35" w16cid:durableId="975061128">
    <w:abstractNumId w:val="6"/>
  </w:num>
  <w:num w:numId="36" w16cid:durableId="1224217333">
    <w:abstractNumId w:val="11"/>
  </w:num>
  <w:num w:numId="37" w16cid:durableId="264046920">
    <w:abstractNumId w:val="40"/>
  </w:num>
  <w:num w:numId="38" w16cid:durableId="1961380075">
    <w:abstractNumId w:val="38"/>
  </w:num>
  <w:num w:numId="39" w16cid:durableId="954948150">
    <w:abstractNumId w:val="20"/>
  </w:num>
  <w:num w:numId="40" w16cid:durableId="1356493473">
    <w:abstractNumId w:val="8"/>
  </w:num>
  <w:num w:numId="41" w16cid:durableId="601688309">
    <w:abstractNumId w:val="36"/>
  </w:num>
  <w:num w:numId="42" w16cid:durableId="1028867735">
    <w:abstractNumId w:val="5"/>
  </w:num>
  <w:num w:numId="43" w16cid:durableId="1335038886">
    <w:abstractNumId w:val="16"/>
  </w:num>
  <w:num w:numId="44" w16cid:durableId="1331833355">
    <w:abstractNumId w:val="4"/>
  </w:num>
  <w:num w:numId="45" w16cid:durableId="1676496227">
    <w:abstractNumId w:val="21"/>
  </w:num>
  <w:num w:numId="46" w16cid:durableId="816453642">
    <w:abstractNumId w:val="31"/>
  </w:num>
  <w:num w:numId="47" w16cid:durableId="1529488845">
    <w:abstractNumId w:val="27"/>
  </w:num>
  <w:num w:numId="48" w16cid:durableId="1684554691">
    <w:abstractNumId w:val="33"/>
  </w:num>
  <w:num w:numId="49" w16cid:durableId="218515861">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1331F"/>
    <w:rsid w:val="00017A1A"/>
    <w:rsid w:val="00026E4B"/>
    <w:rsid w:val="000310D1"/>
    <w:rsid w:val="0003449A"/>
    <w:rsid w:val="00042538"/>
    <w:rsid w:val="0006183D"/>
    <w:rsid w:val="00066FD1"/>
    <w:rsid w:val="0008244F"/>
    <w:rsid w:val="000876E1"/>
    <w:rsid w:val="00091434"/>
    <w:rsid w:val="000975D4"/>
    <w:rsid w:val="000A2CBC"/>
    <w:rsid w:val="000A45C6"/>
    <w:rsid w:val="000A7811"/>
    <w:rsid w:val="000B2FF4"/>
    <w:rsid w:val="000B63E2"/>
    <w:rsid w:val="000B7AF0"/>
    <w:rsid w:val="000C6EBB"/>
    <w:rsid w:val="000C70B0"/>
    <w:rsid w:val="000E415C"/>
    <w:rsid w:val="000E6912"/>
    <w:rsid w:val="000E7829"/>
    <w:rsid w:val="000F68A6"/>
    <w:rsid w:val="00100AEE"/>
    <w:rsid w:val="00105DB0"/>
    <w:rsid w:val="00110C3A"/>
    <w:rsid w:val="0011151B"/>
    <w:rsid w:val="001217DD"/>
    <w:rsid w:val="001237C6"/>
    <w:rsid w:val="001248A9"/>
    <w:rsid w:val="001309D6"/>
    <w:rsid w:val="00132191"/>
    <w:rsid w:val="0013285A"/>
    <w:rsid w:val="00134652"/>
    <w:rsid w:val="00136E60"/>
    <w:rsid w:val="001404AC"/>
    <w:rsid w:val="00141BA3"/>
    <w:rsid w:val="001508B1"/>
    <w:rsid w:val="00153D4E"/>
    <w:rsid w:val="001545FD"/>
    <w:rsid w:val="001579A8"/>
    <w:rsid w:val="001635E1"/>
    <w:rsid w:val="00166F17"/>
    <w:rsid w:val="00174AC4"/>
    <w:rsid w:val="00180253"/>
    <w:rsid w:val="00182C04"/>
    <w:rsid w:val="00183558"/>
    <w:rsid w:val="00184D62"/>
    <w:rsid w:val="00187C71"/>
    <w:rsid w:val="001907C6"/>
    <w:rsid w:val="00192C0D"/>
    <w:rsid w:val="001A347E"/>
    <w:rsid w:val="001A7DEB"/>
    <w:rsid w:val="001B0FEF"/>
    <w:rsid w:val="001B12A0"/>
    <w:rsid w:val="001B19CC"/>
    <w:rsid w:val="001B49FA"/>
    <w:rsid w:val="001B5A0E"/>
    <w:rsid w:val="001C1867"/>
    <w:rsid w:val="001C4705"/>
    <w:rsid w:val="001C5172"/>
    <w:rsid w:val="001D0137"/>
    <w:rsid w:val="001D1CAD"/>
    <w:rsid w:val="001D2C75"/>
    <w:rsid w:val="001D7278"/>
    <w:rsid w:val="001E2086"/>
    <w:rsid w:val="001E7D51"/>
    <w:rsid w:val="001F12EC"/>
    <w:rsid w:val="001F408F"/>
    <w:rsid w:val="002015AE"/>
    <w:rsid w:val="00204315"/>
    <w:rsid w:val="0020564F"/>
    <w:rsid w:val="00211F9D"/>
    <w:rsid w:val="00213B86"/>
    <w:rsid w:val="002144C6"/>
    <w:rsid w:val="00216FA5"/>
    <w:rsid w:val="002257C9"/>
    <w:rsid w:val="00230163"/>
    <w:rsid w:val="002314C3"/>
    <w:rsid w:val="002346A2"/>
    <w:rsid w:val="00234980"/>
    <w:rsid w:val="002408BC"/>
    <w:rsid w:val="0024433C"/>
    <w:rsid w:val="0025235A"/>
    <w:rsid w:val="00256B62"/>
    <w:rsid w:val="0026686E"/>
    <w:rsid w:val="00270A26"/>
    <w:rsid w:val="002722CA"/>
    <w:rsid w:val="0027680C"/>
    <w:rsid w:val="00277BE5"/>
    <w:rsid w:val="002820E7"/>
    <w:rsid w:val="002903E5"/>
    <w:rsid w:val="00290D00"/>
    <w:rsid w:val="0029570E"/>
    <w:rsid w:val="0029700B"/>
    <w:rsid w:val="0029756F"/>
    <w:rsid w:val="002A230F"/>
    <w:rsid w:val="002A5BB9"/>
    <w:rsid w:val="002A6181"/>
    <w:rsid w:val="002A776A"/>
    <w:rsid w:val="002B7AD1"/>
    <w:rsid w:val="002B7C27"/>
    <w:rsid w:val="002C1AF1"/>
    <w:rsid w:val="002C5D0C"/>
    <w:rsid w:val="002D4A0E"/>
    <w:rsid w:val="002D7FA6"/>
    <w:rsid w:val="002E0931"/>
    <w:rsid w:val="002E3E02"/>
    <w:rsid w:val="002E78AE"/>
    <w:rsid w:val="002F05A7"/>
    <w:rsid w:val="002F2EC7"/>
    <w:rsid w:val="002F5F0E"/>
    <w:rsid w:val="003005D9"/>
    <w:rsid w:val="00300B87"/>
    <w:rsid w:val="00303E53"/>
    <w:rsid w:val="00304A39"/>
    <w:rsid w:val="00315641"/>
    <w:rsid w:val="00315D23"/>
    <w:rsid w:val="00320B72"/>
    <w:rsid w:val="00321813"/>
    <w:rsid w:val="00324EF9"/>
    <w:rsid w:val="003319DE"/>
    <w:rsid w:val="00333B15"/>
    <w:rsid w:val="00336674"/>
    <w:rsid w:val="00336E5B"/>
    <w:rsid w:val="00342EA0"/>
    <w:rsid w:val="00343395"/>
    <w:rsid w:val="0034378F"/>
    <w:rsid w:val="003450FE"/>
    <w:rsid w:val="00347D94"/>
    <w:rsid w:val="003513F3"/>
    <w:rsid w:val="00354A16"/>
    <w:rsid w:val="003603F6"/>
    <w:rsid w:val="003605EE"/>
    <w:rsid w:val="003647CB"/>
    <w:rsid w:val="00365EA3"/>
    <w:rsid w:val="00366535"/>
    <w:rsid w:val="00371970"/>
    <w:rsid w:val="00373188"/>
    <w:rsid w:val="00373834"/>
    <w:rsid w:val="00374170"/>
    <w:rsid w:val="0037728D"/>
    <w:rsid w:val="00377B03"/>
    <w:rsid w:val="003851DC"/>
    <w:rsid w:val="00386402"/>
    <w:rsid w:val="003907D7"/>
    <w:rsid w:val="003926B4"/>
    <w:rsid w:val="003A19C0"/>
    <w:rsid w:val="003A6CA5"/>
    <w:rsid w:val="003A758F"/>
    <w:rsid w:val="003B3648"/>
    <w:rsid w:val="003B7109"/>
    <w:rsid w:val="003B7505"/>
    <w:rsid w:val="003C01C9"/>
    <w:rsid w:val="003C3C14"/>
    <w:rsid w:val="003E53FB"/>
    <w:rsid w:val="003E6681"/>
    <w:rsid w:val="003E7B70"/>
    <w:rsid w:val="003F50AD"/>
    <w:rsid w:val="003F65A5"/>
    <w:rsid w:val="004022C2"/>
    <w:rsid w:val="004024C7"/>
    <w:rsid w:val="00407C3E"/>
    <w:rsid w:val="004123AD"/>
    <w:rsid w:val="00416EAB"/>
    <w:rsid w:val="004204DB"/>
    <w:rsid w:val="0042700E"/>
    <w:rsid w:val="00432B41"/>
    <w:rsid w:val="00436085"/>
    <w:rsid w:val="00440F56"/>
    <w:rsid w:val="004416DE"/>
    <w:rsid w:val="00442E5E"/>
    <w:rsid w:val="004437B9"/>
    <w:rsid w:val="00445E85"/>
    <w:rsid w:val="004475A9"/>
    <w:rsid w:val="00450576"/>
    <w:rsid w:val="0045149C"/>
    <w:rsid w:val="004566C2"/>
    <w:rsid w:val="00466E1B"/>
    <w:rsid w:val="00473874"/>
    <w:rsid w:val="004740BC"/>
    <w:rsid w:val="00474247"/>
    <w:rsid w:val="00476CF0"/>
    <w:rsid w:val="00491612"/>
    <w:rsid w:val="004949E7"/>
    <w:rsid w:val="004965A7"/>
    <w:rsid w:val="004A30DE"/>
    <w:rsid w:val="004A5D54"/>
    <w:rsid w:val="004B3B3D"/>
    <w:rsid w:val="004B579E"/>
    <w:rsid w:val="004C06AB"/>
    <w:rsid w:val="004C3CCE"/>
    <w:rsid w:val="004C55BB"/>
    <w:rsid w:val="004C5CAC"/>
    <w:rsid w:val="004C7D80"/>
    <w:rsid w:val="004D66ED"/>
    <w:rsid w:val="004D6970"/>
    <w:rsid w:val="004D74E4"/>
    <w:rsid w:val="004D7DC3"/>
    <w:rsid w:val="004E090F"/>
    <w:rsid w:val="004E0AD2"/>
    <w:rsid w:val="004E1AB7"/>
    <w:rsid w:val="004F2106"/>
    <w:rsid w:val="004F3598"/>
    <w:rsid w:val="004F3E76"/>
    <w:rsid w:val="004F639B"/>
    <w:rsid w:val="00504156"/>
    <w:rsid w:val="00505397"/>
    <w:rsid w:val="00506FDB"/>
    <w:rsid w:val="0051116E"/>
    <w:rsid w:val="0051336E"/>
    <w:rsid w:val="00516487"/>
    <w:rsid w:val="00516489"/>
    <w:rsid w:val="005275C3"/>
    <w:rsid w:val="00533B5B"/>
    <w:rsid w:val="0054375B"/>
    <w:rsid w:val="00543A40"/>
    <w:rsid w:val="00545763"/>
    <w:rsid w:val="0054642D"/>
    <w:rsid w:val="00551363"/>
    <w:rsid w:val="00554429"/>
    <w:rsid w:val="005550D5"/>
    <w:rsid w:val="005551E4"/>
    <w:rsid w:val="00561D43"/>
    <w:rsid w:val="00566104"/>
    <w:rsid w:val="005748D7"/>
    <w:rsid w:val="00575825"/>
    <w:rsid w:val="0058409B"/>
    <w:rsid w:val="0058684E"/>
    <w:rsid w:val="00590634"/>
    <w:rsid w:val="0059522F"/>
    <w:rsid w:val="005A00EE"/>
    <w:rsid w:val="005A6740"/>
    <w:rsid w:val="005A6DC8"/>
    <w:rsid w:val="005B0914"/>
    <w:rsid w:val="005B6E01"/>
    <w:rsid w:val="005C2511"/>
    <w:rsid w:val="005C2C06"/>
    <w:rsid w:val="005C4163"/>
    <w:rsid w:val="005C7E17"/>
    <w:rsid w:val="005D57EC"/>
    <w:rsid w:val="005E1E0A"/>
    <w:rsid w:val="005E23D5"/>
    <w:rsid w:val="006009C8"/>
    <w:rsid w:val="00600E2E"/>
    <w:rsid w:val="0060161B"/>
    <w:rsid w:val="00602A56"/>
    <w:rsid w:val="00611AB3"/>
    <w:rsid w:val="00615417"/>
    <w:rsid w:val="00615E07"/>
    <w:rsid w:val="006244FF"/>
    <w:rsid w:val="00626E34"/>
    <w:rsid w:val="00627569"/>
    <w:rsid w:val="00631156"/>
    <w:rsid w:val="00634067"/>
    <w:rsid w:val="00636252"/>
    <w:rsid w:val="006370BF"/>
    <w:rsid w:val="0064050E"/>
    <w:rsid w:val="00647105"/>
    <w:rsid w:val="00660A30"/>
    <w:rsid w:val="006827A3"/>
    <w:rsid w:val="00682EF9"/>
    <w:rsid w:val="00683702"/>
    <w:rsid w:val="00690924"/>
    <w:rsid w:val="006A1D80"/>
    <w:rsid w:val="006B370B"/>
    <w:rsid w:val="006B5948"/>
    <w:rsid w:val="006B5BAD"/>
    <w:rsid w:val="006C3D5D"/>
    <w:rsid w:val="006C7196"/>
    <w:rsid w:val="006D0944"/>
    <w:rsid w:val="006D1A52"/>
    <w:rsid w:val="006D7392"/>
    <w:rsid w:val="006E117B"/>
    <w:rsid w:val="006E1A43"/>
    <w:rsid w:val="006E2B7D"/>
    <w:rsid w:val="006F05AE"/>
    <w:rsid w:val="006F41AE"/>
    <w:rsid w:val="00703907"/>
    <w:rsid w:val="00713387"/>
    <w:rsid w:val="00714F2F"/>
    <w:rsid w:val="00721ECC"/>
    <w:rsid w:val="007275EA"/>
    <w:rsid w:val="00730704"/>
    <w:rsid w:val="00730FA4"/>
    <w:rsid w:val="00731708"/>
    <w:rsid w:val="007353F8"/>
    <w:rsid w:val="00742218"/>
    <w:rsid w:val="0075358C"/>
    <w:rsid w:val="007540E0"/>
    <w:rsid w:val="0076130B"/>
    <w:rsid w:val="0076646D"/>
    <w:rsid w:val="00766691"/>
    <w:rsid w:val="00766F52"/>
    <w:rsid w:val="00774F15"/>
    <w:rsid w:val="00783A24"/>
    <w:rsid w:val="00784B64"/>
    <w:rsid w:val="00786832"/>
    <w:rsid w:val="007870FD"/>
    <w:rsid w:val="007874F5"/>
    <w:rsid w:val="00793339"/>
    <w:rsid w:val="007957F9"/>
    <w:rsid w:val="007A3930"/>
    <w:rsid w:val="007B3A0A"/>
    <w:rsid w:val="007B488C"/>
    <w:rsid w:val="007C7FC8"/>
    <w:rsid w:val="007D3044"/>
    <w:rsid w:val="007D35F7"/>
    <w:rsid w:val="007D4F55"/>
    <w:rsid w:val="007D7AC9"/>
    <w:rsid w:val="007E4CF9"/>
    <w:rsid w:val="007E57DC"/>
    <w:rsid w:val="007E62BA"/>
    <w:rsid w:val="007E7B6A"/>
    <w:rsid w:val="007F1E9B"/>
    <w:rsid w:val="007F3031"/>
    <w:rsid w:val="00802A3C"/>
    <w:rsid w:val="008035E6"/>
    <w:rsid w:val="00804AB3"/>
    <w:rsid w:val="00805DAD"/>
    <w:rsid w:val="00807096"/>
    <w:rsid w:val="0080768F"/>
    <w:rsid w:val="00810B30"/>
    <w:rsid w:val="0081171C"/>
    <w:rsid w:val="00821950"/>
    <w:rsid w:val="008230E8"/>
    <w:rsid w:val="00825103"/>
    <w:rsid w:val="00827134"/>
    <w:rsid w:val="00832C31"/>
    <w:rsid w:val="0083797A"/>
    <w:rsid w:val="00840127"/>
    <w:rsid w:val="00845144"/>
    <w:rsid w:val="008478C4"/>
    <w:rsid w:val="00853265"/>
    <w:rsid w:val="00853A20"/>
    <w:rsid w:val="008542E5"/>
    <w:rsid w:val="008662A1"/>
    <w:rsid w:val="008745D2"/>
    <w:rsid w:val="00880C58"/>
    <w:rsid w:val="00883F68"/>
    <w:rsid w:val="008901BE"/>
    <w:rsid w:val="00892F6C"/>
    <w:rsid w:val="008B1643"/>
    <w:rsid w:val="008B36A5"/>
    <w:rsid w:val="008B559B"/>
    <w:rsid w:val="008C3B87"/>
    <w:rsid w:val="008C5721"/>
    <w:rsid w:val="008C5C7D"/>
    <w:rsid w:val="008D378C"/>
    <w:rsid w:val="008D4275"/>
    <w:rsid w:val="008D4630"/>
    <w:rsid w:val="008E2B82"/>
    <w:rsid w:val="008F0DE8"/>
    <w:rsid w:val="00901F1C"/>
    <w:rsid w:val="00914295"/>
    <w:rsid w:val="00923C26"/>
    <w:rsid w:val="00924400"/>
    <w:rsid w:val="00930884"/>
    <w:rsid w:val="009344CB"/>
    <w:rsid w:val="00950FA6"/>
    <w:rsid w:val="00956750"/>
    <w:rsid w:val="00956AB3"/>
    <w:rsid w:val="00956FA8"/>
    <w:rsid w:val="00960784"/>
    <w:rsid w:val="009637FD"/>
    <w:rsid w:val="00964AF5"/>
    <w:rsid w:val="00971C6C"/>
    <w:rsid w:val="009800B4"/>
    <w:rsid w:val="00981296"/>
    <w:rsid w:val="00984076"/>
    <w:rsid w:val="00984A7F"/>
    <w:rsid w:val="009854F2"/>
    <w:rsid w:val="009868BF"/>
    <w:rsid w:val="00994CB3"/>
    <w:rsid w:val="00995A5F"/>
    <w:rsid w:val="00995F4A"/>
    <w:rsid w:val="00997350"/>
    <w:rsid w:val="009A1E1F"/>
    <w:rsid w:val="009A373B"/>
    <w:rsid w:val="009A375B"/>
    <w:rsid w:val="009B4E6C"/>
    <w:rsid w:val="009B7DB8"/>
    <w:rsid w:val="009C1A11"/>
    <w:rsid w:val="009C5B21"/>
    <w:rsid w:val="009C75E0"/>
    <w:rsid w:val="009D10E5"/>
    <w:rsid w:val="009D19A6"/>
    <w:rsid w:val="009E1BB8"/>
    <w:rsid w:val="009F3C05"/>
    <w:rsid w:val="009F6DC6"/>
    <w:rsid w:val="00A01021"/>
    <w:rsid w:val="00A153B6"/>
    <w:rsid w:val="00A17B6F"/>
    <w:rsid w:val="00A23527"/>
    <w:rsid w:val="00A266E3"/>
    <w:rsid w:val="00A30AAD"/>
    <w:rsid w:val="00A4078F"/>
    <w:rsid w:val="00A41EAF"/>
    <w:rsid w:val="00A4337F"/>
    <w:rsid w:val="00A44BA7"/>
    <w:rsid w:val="00A45BFE"/>
    <w:rsid w:val="00A52BE4"/>
    <w:rsid w:val="00A547C2"/>
    <w:rsid w:val="00A65D24"/>
    <w:rsid w:val="00A722EF"/>
    <w:rsid w:val="00A76D7B"/>
    <w:rsid w:val="00A82EA8"/>
    <w:rsid w:val="00A85919"/>
    <w:rsid w:val="00A86251"/>
    <w:rsid w:val="00A90568"/>
    <w:rsid w:val="00A91523"/>
    <w:rsid w:val="00A968F8"/>
    <w:rsid w:val="00A970F7"/>
    <w:rsid w:val="00A979B5"/>
    <w:rsid w:val="00AA2CFB"/>
    <w:rsid w:val="00AA5882"/>
    <w:rsid w:val="00AA6E7D"/>
    <w:rsid w:val="00AB24D0"/>
    <w:rsid w:val="00AB4C07"/>
    <w:rsid w:val="00AB7667"/>
    <w:rsid w:val="00AC01B1"/>
    <w:rsid w:val="00AC0F84"/>
    <w:rsid w:val="00AC1425"/>
    <w:rsid w:val="00AC2BF2"/>
    <w:rsid w:val="00AC5E65"/>
    <w:rsid w:val="00AC7B2D"/>
    <w:rsid w:val="00AC7C64"/>
    <w:rsid w:val="00AD18A9"/>
    <w:rsid w:val="00AD1F1C"/>
    <w:rsid w:val="00AD3289"/>
    <w:rsid w:val="00AD4F54"/>
    <w:rsid w:val="00AD72B5"/>
    <w:rsid w:val="00AD7522"/>
    <w:rsid w:val="00AE15F1"/>
    <w:rsid w:val="00AE3EF9"/>
    <w:rsid w:val="00AE5412"/>
    <w:rsid w:val="00AE7CD5"/>
    <w:rsid w:val="00AF19BA"/>
    <w:rsid w:val="00AF2A0C"/>
    <w:rsid w:val="00AF5A58"/>
    <w:rsid w:val="00B004AF"/>
    <w:rsid w:val="00B05207"/>
    <w:rsid w:val="00B05E81"/>
    <w:rsid w:val="00B10F8E"/>
    <w:rsid w:val="00B16C31"/>
    <w:rsid w:val="00B17761"/>
    <w:rsid w:val="00B22AB7"/>
    <w:rsid w:val="00B2434B"/>
    <w:rsid w:val="00B43A7C"/>
    <w:rsid w:val="00B45214"/>
    <w:rsid w:val="00B5089A"/>
    <w:rsid w:val="00B53D82"/>
    <w:rsid w:val="00B56095"/>
    <w:rsid w:val="00B577BB"/>
    <w:rsid w:val="00B647A4"/>
    <w:rsid w:val="00B67F4D"/>
    <w:rsid w:val="00B71288"/>
    <w:rsid w:val="00B73D38"/>
    <w:rsid w:val="00B82B6F"/>
    <w:rsid w:val="00B87067"/>
    <w:rsid w:val="00B92D36"/>
    <w:rsid w:val="00B93AA3"/>
    <w:rsid w:val="00BA1087"/>
    <w:rsid w:val="00BA26F8"/>
    <w:rsid w:val="00BA738E"/>
    <w:rsid w:val="00BB0073"/>
    <w:rsid w:val="00BB0641"/>
    <w:rsid w:val="00BB6219"/>
    <w:rsid w:val="00BB7B08"/>
    <w:rsid w:val="00BC6A44"/>
    <w:rsid w:val="00BD09CD"/>
    <w:rsid w:val="00BD23B6"/>
    <w:rsid w:val="00BD30AE"/>
    <w:rsid w:val="00BD66BF"/>
    <w:rsid w:val="00BF3C14"/>
    <w:rsid w:val="00C033B1"/>
    <w:rsid w:val="00C03F3E"/>
    <w:rsid w:val="00C10DEC"/>
    <w:rsid w:val="00C2375B"/>
    <w:rsid w:val="00C2380B"/>
    <w:rsid w:val="00C278FE"/>
    <w:rsid w:val="00C2795A"/>
    <w:rsid w:val="00C27AA7"/>
    <w:rsid w:val="00C27D21"/>
    <w:rsid w:val="00C355A2"/>
    <w:rsid w:val="00C41372"/>
    <w:rsid w:val="00C430BF"/>
    <w:rsid w:val="00C47226"/>
    <w:rsid w:val="00C57254"/>
    <w:rsid w:val="00C60B2E"/>
    <w:rsid w:val="00C76791"/>
    <w:rsid w:val="00C82865"/>
    <w:rsid w:val="00C864C8"/>
    <w:rsid w:val="00C90F96"/>
    <w:rsid w:val="00C92EC2"/>
    <w:rsid w:val="00C931D7"/>
    <w:rsid w:val="00C94D23"/>
    <w:rsid w:val="00C95F15"/>
    <w:rsid w:val="00CA3E80"/>
    <w:rsid w:val="00CA4A37"/>
    <w:rsid w:val="00CA5866"/>
    <w:rsid w:val="00CB19D9"/>
    <w:rsid w:val="00CB4C2E"/>
    <w:rsid w:val="00CB759A"/>
    <w:rsid w:val="00CB7C37"/>
    <w:rsid w:val="00CC41E2"/>
    <w:rsid w:val="00CC6879"/>
    <w:rsid w:val="00CD34E3"/>
    <w:rsid w:val="00CD4094"/>
    <w:rsid w:val="00CD6537"/>
    <w:rsid w:val="00CE4245"/>
    <w:rsid w:val="00CF64FF"/>
    <w:rsid w:val="00D035D9"/>
    <w:rsid w:val="00D038EA"/>
    <w:rsid w:val="00D07D69"/>
    <w:rsid w:val="00D100D3"/>
    <w:rsid w:val="00D2610D"/>
    <w:rsid w:val="00D26C4E"/>
    <w:rsid w:val="00D30082"/>
    <w:rsid w:val="00D305AF"/>
    <w:rsid w:val="00D310EF"/>
    <w:rsid w:val="00D3330D"/>
    <w:rsid w:val="00D35218"/>
    <w:rsid w:val="00D373B5"/>
    <w:rsid w:val="00D40EE8"/>
    <w:rsid w:val="00D53636"/>
    <w:rsid w:val="00D564C6"/>
    <w:rsid w:val="00D73570"/>
    <w:rsid w:val="00D73626"/>
    <w:rsid w:val="00D74A93"/>
    <w:rsid w:val="00D75230"/>
    <w:rsid w:val="00D7785A"/>
    <w:rsid w:val="00D80435"/>
    <w:rsid w:val="00D8106D"/>
    <w:rsid w:val="00D842B0"/>
    <w:rsid w:val="00D84917"/>
    <w:rsid w:val="00D84C78"/>
    <w:rsid w:val="00D85DC0"/>
    <w:rsid w:val="00D87EF5"/>
    <w:rsid w:val="00D9050F"/>
    <w:rsid w:val="00D90BA6"/>
    <w:rsid w:val="00D93D3F"/>
    <w:rsid w:val="00DA0364"/>
    <w:rsid w:val="00DA1865"/>
    <w:rsid w:val="00DA5D67"/>
    <w:rsid w:val="00DA68D3"/>
    <w:rsid w:val="00DA7F1E"/>
    <w:rsid w:val="00DB07A1"/>
    <w:rsid w:val="00DB534E"/>
    <w:rsid w:val="00DB7C75"/>
    <w:rsid w:val="00DC00AC"/>
    <w:rsid w:val="00DC0537"/>
    <w:rsid w:val="00DD3687"/>
    <w:rsid w:val="00DD4622"/>
    <w:rsid w:val="00DE01EE"/>
    <w:rsid w:val="00DE3A61"/>
    <w:rsid w:val="00DE41A4"/>
    <w:rsid w:val="00DF501D"/>
    <w:rsid w:val="00DF6251"/>
    <w:rsid w:val="00E03FB4"/>
    <w:rsid w:val="00E04054"/>
    <w:rsid w:val="00E0461A"/>
    <w:rsid w:val="00E06D79"/>
    <w:rsid w:val="00E103EB"/>
    <w:rsid w:val="00E11364"/>
    <w:rsid w:val="00E15054"/>
    <w:rsid w:val="00E168F4"/>
    <w:rsid w:val="00E17D86"/>
    <w:rsid w:val="00E21A83"/>
    <w:rsid w:val="00E249EA"/>
    <w:rsid w:val="00E326CD"/>
    <w:rsid w:val="00E40CEE"/>
    <w:rsid w:val="00E41CAB"/>
    <w:rsid w:val="00E44AE2"/>
    <w:rsid w:val="00E47200"/>
    <w:rsid w:val="00E502C1"/>
    <w:rsid w:val="00E517EB"/>
    <w:rsid w:val="00E52AAD"/>
    <w:rsid w:val="00E54187"/>
    <w:rsid w:val="00E7140D"/>
    <w:rsid w:val="00E71DDD"/>
    <w:rsid w:val="00E81C65"/>
    <w:rsid w:val="00E940D3"/>
    <w:rsid w:val="00E953AC"/>
    <w:rsid w:val="00E956F4"/>
    <w:rsid w:val="00E960DA"/>
    <w:rsid w:val="00EA45EE"/>
    <w:rsid w:val="00EB5661"/>
    <w:rsid w:val="00EB5F2F"/>
    <w:rsid w:val="00EC6924"/>
    <w:rsid w:val="00EC6ED7"/>
    <w:rsid w:val="00ED292E"/>
    <w:rsid w:val="00ED2CD1"/>
    <w:rsid w:val="00ED2EAC"/>
    <w:rsid w:val="00ED3D48"/>
    <w:rsid w:val="00ED6DCC"/>
    <w:rsid w:val="00EE19EF"/>
    <w:rsid w:val="00F0187F"/>
    <w:rsid w:val="00F20632"/>
    <w:rsid w:val="00F21CA2"/>
    <w:rsid w:val="00F23212"/>
    <w:rsid w:val="00F27961"/>
    <w:rsid w:val="00F31D21"/>
    <w:rsid w:val="00F32834"/>
    <w:rsid w:val="00F35D7A"/>
    <w:rsid w:val="00F4169B"/>
    <w:rsid w:val="00F42A6F"/>
    <w:rsid w:val="00F43E9E"/>
    <w:rsid w:val="00F452C2"/>
    <w:rsid w:val="00F56986"/>
    <w:rsid w:val="00F5783C"/>
    <w:rsid w:val="00F64500"/>
    <w:rsid w:val="00F710AF"/>
    <w:rsid w:val="00F732B9"/>
    <w:rsid w:val="00F73C2C"/>
    <w:rsid w:val="00F80B80"/>
    <w:rsid w:val="00F8269E"/>
    <w:rsid w:val="00F826D3"/>
    <w:rsid w:val="00F851D1"/>
    <w:rsid w:val="00F86DDA"/>
    <w:rsid w:val="00F9131A"/>
    <w:rsid w:val="00FA1754"/>
    <w:rsid w:val="00FA2094"/>
    <w:rsid w:val="00FA3D34"/>
    <w:rsid w:val="00FA6985"/>
    <w:rsid w:val="00FB155D"/>
    <w:rsid w:val="00FB4E9E"/>
    <w:rsid w:val="00FB619A"/>
    <w:rsid w:val="00FC0345"/>
    <w:rsid w:val="00FC0809"/>
    <w:rsid w:val="00FC2F67"/>
    <w:rsid w:val="00FC3F11"/>
    <w:rsid w:val="00FC5E4C"/>
    <w:rsid w:val="00FE4536"/>
    <w:rsid w:val="00FF0D1B"/>
    <w:rsid w:val="00FF18CA"/>
    <w:rsid w:val="00FF2047"/>
    <w:rsid w:val="00FF6AD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CDA4E1"/>
  <w15:docId w15:val="{FBD9E830-2999-4FBB-99EF-EA10F87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C37"/>
    <w:pPr>
      <w:spacing w:before="60" w:after="60"/>
      <w:ind w:left="576"/>
      <w:jc w:val="both"/>
    </w:pPr>
    <w:rPr>
      <w:sz w:val="24"/>
      <w:szCs w:val="24"/>
    </w:rPr>
  </w:style>
  <w:style w:type="paragraph" w:styleId="1">
    <w:name w:val="heading 1"/>
    <w:basedOn w:val="a"/>
    <w:link w:val="10"/>
    <w:autoRedefine/>
    <w:uiPriority w:val="9"/>
    <w:qFormat/>
    <w:rsid w:val="008542E5"/>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rsid w:val="007870FD"/>
    <w:pPr>
      <w:keepNext/>
      <w:keepLines/>
      <w:numPr>
        <w:ilvl w:val="1"/>
        <w:numId w:val="1"/>
      </w:numPr>
      <w:spacing w:before="180" w:after="120"/>
      <w:outlineLvl w:val="1"/>
    </w:pPr>
    <w:rPr>
      <w:rFonts w:ascii="微软雅黑" w:eastAsia="微软雅黑" w:hAnsi="微软雅黑" w:cs="微软雅黑"/>
      <w:b/>
      <w:bCs/>
      <w:caps/>
      <w:lang w:eastAsia="zh-CN"/>
    </w:rPr>
  </w:style>
  <w:style w:type="paragraph" w:styleId="3">
    <w:name w:val="heading 3"/>
    <w:basedOn w:val="a"/>
    <w:qFormat/>
    <w:rsid w:val="00E960DA"/>
    <w:pPr>
      <w:keepNext/>
      <w:numPr>
        <w:ilvl w:val="2"/>
        <w:numId w:val="1"/>
      </w:numPr>
      <w:tabs>
        <w:tab w:val="clear" w:pos="3838"/>
        <w:tab w:val="num" w:pos="720"/>
        <w:tab w:val="left" w:pos="864"/>
      </w:tabs>
      <w:spacing w:before="120" w:line="276" w:lineRule="auto"/>
      <w:ind w:left="720"/>
      <w:outlineLvl w:val="2"/>
    </w:pPr>
    <w:rPr>
      <w:rFonts w:ascii="微软雅黑" w:eastAsia="微软雅黑" w:hAnsi="微软雅黑" w:cs="微软雅黑"/>
      <w:b/>
      <w:bCs/>
      <w:sz w:val="21"/>
      <w:szCs w:val="21"/>
      <w:lang w:eastAsia="zh-CN"/>
    </w:rPr>
  </w:style>
  <w:style w:type="paragraph" w:styleId="4">
    <w:name w:val="heading 4"/>
    <w:basedOn w:val="a"/>
    <w:qFormat/>
    <w:rsid w:val="00CB7C37"/>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rsid w:val="00CB7C37"/>
    <w:pPr>
      <w:numPr>
        <w:ilvl w:val="4"/>
        <w:numId w:val="1"/>
      </w:numPr>
      <w:outlineLvl w:val="4"/>
    </w:pPr>
    <w:rPr>
      <w:rFonts w:ascii="Arial" w:eastAsia="Arial Unicode MS" w:hAnsi="Arial" w:cs="Arial Unicode MS"/>
      <w:b/>
      <w:bCs/>
      <w:szCs w:val="20"/>
    </w:rPr>
  </w:style>
  <w:style w:type="paragraph" w:styleId="6">
    <w:name w:val="heading 6"/>
    <w:basedOn w:val="a"/>
    <w:next w:val="a"/>
    <w:qFormat/>
    <w:rsid w:val="00CB7C37"/>
    <w:pPr>
      <w:numPr>
        <w:ilvl w:val="5"/>
        <w:numId w:val="1"/>
      </w:numPr>
      <w:outlineLvl w:val="5"/>
    </w:pPr>
    <w:rPr>
      <w:rFonts w:ascii="Arial" w:hAnsi="Arial"/>
      <w:b/>
      <w:bCs/>
      <w:caps/>
      <w:sz w:val="28"/>
      <w:szCs w:val="22"/>
    </w:rPr>
  </w:style>
  <w:style w:type="paragraph" w:styleId="7">
    <w:name w:val="heading 7"/>
    <w:basedOn w:val="a"/>
    <w:next w:val="a"/>
    <w:qFormat/>
    <w:rsid w:val="00CB7C37"/>
    <w:pPr>
      <w:numPr>
        <w:ilvl w:val="6"/>
        <w:numId w:val="1"/>
      </w:numPr>
      <w:outlineLvl w:val="6"/>
    </w:pPr>
    <w:rPr>
      <w:rFonts w:ascii="Arial" w:hAnsi="Arial"/>
      <w:b/>
    </w:rPr>
  </w:style>
  <w:style w:type="paragraph" w:styleId="8">
    <w:name w:val="heading 8"/>
    <w:basedOn w:val="a"/>
    <w:next w:val="a"/>
    <w:qFormat/>
    <w:rsid w:val="00CB7C37"/>
    <w:pPr>
      <w:numPr>
        <w:ilvl w:val="7"/>
        <w:numId w:val="1"/>
      </w:numPr>
      <w:outlineLvl w:val="7"/>
    </w:pPr>
    <w:rPr>
      <w:rFonts w:ascii="Arial" w:hAnsi="Arial"/>
      <w:b/>
      <w:iCs/>
    </w:rPr>
  </w:style>
  <w:style w:type="paragraph" w:styleId="9">
    <w:name w:val="heading 9"/>
    <w:basedOn w:val="a"/>
    <w:next w:val="a"/>
    <w:qFormat/>
    <w:rsid w:val="00CB7C37"/>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B7C37"/>
    <w:rPr>
      <w:color w:val="000FFF"/>
      <w:u w:val="single"/>
    </w:rPr>
  </w:style>
  <w:style w:type="paragraph" w:styleId="a4">
    <w:name w:val="header"/>
    <w:basedOn w:val="a"/>
    <w:link w:val="a5"/>
    <w:uiPriority w:val="99"/>
    <w:rsid w:val="00CB7C37"/>
    <w:pPr>
      <w:tabs>
        <w:tab w:val="center" w:pos="4320"/>
        <w:tab w:val="right" w:pos="8640"/>
      </w:tabs>
    </w:pPr>
  </w:style>
  <w:style w:type="paragraph" w:styleId="a6">
    <w:name w:val="footer"/>
    <w:basedOn w:val="a"/>
    <w:link w:val="a7"/>
    <w:uiPriority w:val="99"/>
    <w:rsid w:val="00CB7C37"/>
    <w:pPr>
      <w:tabs>
        <w:tab w:val="center" w:pos="4320"/>
        <w:tab w:val="right" w:pos="8640"/>
      </w:tabs>
    </w:pPr>
  </w:style>
  <w:style w:type="paragraph" w:styleId="a8">
    <w:name w:val="Title"/>
    <w:basedOn w:val="a"/>
    <w:qFormat/>
    <w:rsid w:val="00CB7C37"/>
    <w:pPr>
      <w:spacing w:before="180" w:after="120"/>
      <w:ind w:left="0"/>
      <w:jc w:val="center"/>
    </w:pPr>
    <w:rPr>
      <w:b/>
      <w:bCs/>
      <w:caps/>
      <w:sz w:val="36"/>
    </w:rPr>
  </w:style>
  <w:style w:type="paragraph" w:styleId="a9">
    <w:name w:val="caption"/>
    <w:basedOn w:val="a"/>
    <w:next w:val="a"/>
    <w:uiPriority w:val="35"/>
    <w:qFormat/>
    <w:rsid w:val="00CB7C37"/>
    <w:pPr>
      <w:keepNext/>
    </w:pPr>
    <w:rPr>
      <w:b/>
      <w:bCs/>
      <w:i/>
      <w:sz w:val="20"/>
      <w:szCs w:val="20"/>
    </w:rPr>
  </w:style>
  <w:style w:type="paragraph" w:styleId="aa">
    <w:name w:val="Body Text Indent"/>
    <w:basedOn w:val="a"/>
    <w:rsid w:val="00CB7C37"/>
  </w:style>
  <w:style w:type="paragraph" w:styleId="TOC1">
    <w:name w:val="toc 1"/>
    <w:basedOn w:val="a"/>
    <w:next w:val="a"/>
    <w:uiPriority w:val="39"/>
    <w:rsid w:val="00CB7C37"/>
    <w:pPr>
      <w:spacing w:before="120" w:after="0"/>
      <w:ind w:left="0"/>
      <w:jc w:val="left"/>
    </w:pPr>
    <w:rPr>
      <w:rFonts w:asciiTheme="minorHAnsi" w:hAnsiTheme="minorHAnsi"/>
      <w:b/>
    </w:rPr>
  </w:style>
  <w:style w:type="paragraph" w:styleId="TOC2">
    <w:name w:val="toc 2"/>
    <w:basedOn w:val="a"/>
    <w:next w:val="a"/>
    <w:uiPriority w:val="39"/>
    <w:rsid w:val="00CB7C37"/>
    <w:pPr>
      <w:spacing w:before="0" w:after="0"/>
      <w:ind w:left="240"/>
      <w:jc w:val="left"/>
    </w:pPr>
    <w:rPr>
      <w:rFonts w:asciiTheme="minorHAnsi" w:hAnsiTheme="minorHAnsi"/>
      <w:b/>
      <w:sz w:val="22"/>
      <w:szCs w:val="22"/>
    </w:rPr>
  </w:style>
  <w:style w:type="paragraph" w:styleId="TOC3">
    <w:name w:val="toc 3"/>
    <w:basedOn w:val="a"/>
    <w:next w:val="a"/>
    <w:autoRedefine/>
    <w:uiPriority w:val="39"/>
    <w:rsid w:val="00CB7C37"/>
    <w:pPr>
      <w:spacing w:before="0" w:after="0"/>
      <w:ind w:left="480"/>
      <w:jc w:val="left"/>
    </w:pPr>
    <w:rPr>
      <w:rFonts w:asciiTheme="minorHAnsi" w:hAnsiTheme="minorHAnsi"/>
      <w:sz w:val="22"/>
      <w:szCs w:val="22"/>
    </w:rPr>
  </w:style>
  <w:style w:type="paragraph" w:styleId="TOC4">
    <w:name w:val="toc 4"/>
    <w:basedOn w:val="a"/>
    <w:next w:val="a"/>
    <w:autoRedefine/>
    <w:uiPriority w:val="39"/>
    <w:rsid w:val="00CB7C37"/>
    <w:pPr>
      <w:spacing w:before="0" w:after="0"/>
      <w:ind w:left="720"/>
      <w:jc w:val="left"/>
    </w:pPr>
    <w:rPr>
      <w:rFonts w:asciiTheme="minorHAnsi" w:hAnsiTheme="minorHAnsi"/>
      <w:sz w:val="20"/>
      <w:szCs w:val="20"/>
    </w:rPr>
  </w:style>
  <w:style w:type="paragraph" w:styleId="TOC5">
    <w:name w:val="toc 5"/>
    <w:basedOn w:val="a"/>
    <w:next w:val="a"/>
    <w:autoRedefine/>
    <w:semiHidden/>
    <w:rsid w:val="00CB7C37"/>
    <w:pPr>
      <w:spacing w:before="0" w:after="0"/>
      <w:ind w:left="960"/>
      <w:jc w:val="left"/>
    </w:pPr>
    <w:rPr>
      <w:rFonts w:asciiTheme="minorHAnsi" w:hAnsiTheme="minorHAnsi"/>
      <w:sz w:val="20"/>
      <w:szCs w:val="20"/>
    </w:rPr>
  </w:style>
  <w:style w:type="paragraph" w:styleId="TOC6">
    <w:name w:val="toc 6"/>
    <w:basedOn w:val="a"/>
    <w:next w:val="a"/>
    <w:autoRedefine/>
    <w:semiHidden/>
    <w:rsid w:val="00CB7C37"/>
    <w:pPr>
      <w:spacing w:before="0" w:after="0"/>
      <w:ind w:left="1200"/>
      <w:jc w:val="left"/>
    </w:pPr>
    <w:rPr>
      <w:rFonts w:asciiTheme="minorHAnsi" w:hAnsiTheme="minorHAnsi"/>
      <w:sz w:val="20"/>
      <w:szCs w:val="20"/>
    </w:rPr>
  </w:style>
  <w:style w:type="paragraph" w:styleId="TOC7">
    <w:name w:val="toc 7"/>
    <w:basedOn w:val="a"/>
    <w:next w:val="a"/>
    <w:autoRedefine/>
    <w:semiHidden/>
    <w:rsid w:val="00CB7C37"/>
    <w:pPr>
      <w:spacing w:before="0" w:after="0"/>
      <w:ind w:left="1440"/>
      <w:jc w:val="left"/>
    </w:pPr>
    <w:rPr>
      <w:rFonts w:asciiTheme="minorHAnsi" w:hAnsiTheme="minorHAnsi"/>
      <w:sz w:val="20"/>
      <w:szCs w:val="20"/>
    </w:rPr>
  </w:style>
  <w:style w:type="paragraph" w:styleId="TOC8">
    <w:name w:val="toc 8"/>
    <w:basedOn w:val="a"/>
    <w:next w:val="a"/>
    <w:autoRedefine/>
    <w:semiHidden/>
    <w:rsid w:val="00CB7C37"/>
    <w:pPr>
      <w:spacing w:before="0" w:after="0"/>
      <w:ind w:left="1680"/>
      <w:jc w:val="left"/>
    </w:pPr>
    <w:rPr>
      <w:rFonts w:asciiTheme="minorHAnsi" w:hAnsiTheme="minorHAnsi"/>
      <w:sz w:val="20"/>
      <w:szCs w:val="20"/>
    </w:rPr>
  </w:style>
  <w:style w:type="paragraph" w:styleId="TOC9">
    <w:name w:val="toc 9"/>
    <w:basedOn w:val="a"/>
    <w:next w:val="a"/>
    <w:autoRedefine/>
    <w:semiHidden/>
    <w:rsid w:val="00CB7C37"/>
    <w:pPr>
      <w:spacing w:before="0" w:after="0"/>
      <w:ind w:left="1920"/>
      <w:jc w:val="left"/>
    </w:pPr>
    <w:rPr>
      <w:rFonts w:asciiTheme="minorHAnsi" w:hAnsiTheme="minorHAnsi"/>
      <w:sz w:val="20"/>
      <w:szCs w:val="20"/>
    </w:rPr>
  </w:style>
  <w:style w:type="paragraph" w:customStyle="1" w:styleId="tabletxt">
    <w:name w:val="tabletxt"/>
    <w:basedOn w:val="a"/>
    <w:rsid w:val="00CB7C37"/>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CB7C3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b"/>
    <w:rsid w:val="00CB7C3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CB7C37"/>
    <w:rPr>
      <w:spacing w:val="0"/>
      <w:sz w:val="36"/>
    </w:rPr>
  </w:style>
  <w:style w:type="paragraph" w:styleId="ab">
    <w:name w:val="Body Text"/>
    <w:basedOn w:val="a"/>
    <w:link w:val="ac"/>
    <w:rsid w:val="00CB7C37"/>
    <w:pPr>
      <w:spacing w:after="120"/>
    </w:pPr>
  </w:style>
  <w:style w:type="paragraph" w:customStyle="1" w:styleId="Tabletext">
    <w:name w:val="Tabletext"/>
    <w:basedOn w:val="a"/>
    <w:rsid w:val="00CB7C37"/>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b"/>
    <w:rsid w:val="00CB7C37"/>
    <w:pPr>
      <w:keepLines/>
      <w:spacing w:before="0" w:after="120" w:line="240" w:lineRule="atLeast"/>
    </w:pPr>
    <w:rPr>
      <w:i/>
      <w:color w:val="0000FF"/>
      <w:szCs w:val="20"/>
    </w:rPr>
  </w:style>
  <w:style w:type="paragraph" w:customStyle="1" w:styleId="Paragraph2">
    <w:name w:val="Paragraph2"/>
    <w:basedOn w:val="a"/>
    <w:rsid w:val="00CB7C37"/>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CB7C3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CB7C37"/>
    <w:rPr>
      <w:b/>
      <w:bCs/>
      <w:iCs/>
    </w:rPr>
  </w:style>
  <w:style w:type="character" w:customStyle="1" w:styleId="InfoBlueCharCharChar">
    <w:name w:val="InfoBlue Char Char Char"/>
    <w:basedOn w:val="a0"/>
    <w:rsid w:val="00CB7C37"/>
    <w:rPr>
      <w:i/>
      <w:color w:val="0000FF"/>
      <w:sz w:val="24"/>
      <w:lang w:val="en-US" w:eastAsia="en-US" w:bidi="ar-SA"/>
    </w:rPr>
  </w:style>
  <w:style w:type="character" w:customStyle="1" w:styleId="StyleInfoBlueBoldCharCharChar">
    <w:name w:val="Style InfoBlue + Bold Char Char Char"/>
    <w:basedOn w:val="InfoBlueCharCharChar"/>
    <w:rsid w:val="00CB7C37"/>
    <w:rPr>
      <w:b/>
      <w:bCs/>
      <w:i/>
      <w:iCs/>
      <w:color w:val="0000FF"/>
      <w:sz w:val="24"/>
      <w:lang w:val="en-US" w:eastAsia="en-US" w:bidi="ar-SA"/>
    </w:rPr>
  </w:style>
  <w:style w:type="paragraph" w:styleId="ad">
    <w:name w:val="Balloon Text"/>
    <w:basedOn w:val="a"/>
    <w:semiHidden/>
    <w:rsid w:val="00CB7C37"/>
    <w:rPr>
      <w:rFonts w:ascii="Tahoma" w:hAnsi="Tahoma" w:cs="Tahoma"/>
      <w:sz w:val="16"/>
      <w:szCs w:val="16"/>
    </w:rPr>
  </w:style>
  <w:style w:type="character" w:styleId="ae">
    <w:name w:val="annotation reference"/>
    <w:basedOn w:val="a0"/>
    <w:semiHidden/>
    <w:rsid w:val="00CB7C37"/>
    <w:rPr>
      <w:sz w:val="16"/>
      <w:szCs w:val="16"/>
    </w:rPr>
  </w:style>
  <w:style w:type="paragraph" w:customStyle="1" w:styleId="InfoBlueCharCharCharCharCharChar">
    <w:name w:val="InfoBlue Char Char Char Char Char Char"/>
    <w:basedOn w:val="a"/>
    <w:next w:val="ab"/>
    <w:rsid w:val="00CB7C37"/>
    <w:pPr>
      <w:keepLines/>
      <w:spacing w:before="0" w:after="120" w:line="240" w:lineRule="atLeast"/>
    </w:pPr>
    <w:rPr>
      <w:i/>
      <w:color w:val="0000FF"/>
    </w:rPr>
  </w:style>
  <w:style w:type="character" w:customStyle="1" w:styleId="InfoBlueCharCharCharCharCharCharChar">
    <w:name w:val="InfoBlue Char Char Char Char Char Char Char"/>
    <w:basedOn w:val="a0"/>
    <w:rsid w:val="00CB7C37"/>
    <w:rPr>
      <w:i/>
      <w:color w:val="0000FF"/>
      <w:sz w:val="24"/>
      <w:szCs w:val="24"/>
      <w:lang w:val="en-US" w:eastAsia="en-US" w:bidi="ar-SA"/>
    </w:rPr>
  </w:style>
  <w:style w:type="paragraph" w:customStyle="1" w:styleId="InfoBlueChar">
    <w:name w:val="InfoBlue Char"/>
    <w:basedOn w:val="a"/>
    <w:next w:val="ab"/>
    <w:rsid w:val="00CB7C37"/>
    <w:pPr>
      <w:keepLines/>
      <w:spacing w:before="0" w:after="120" w:line="240" w:lineRule="atLeast"/>
    </w:pPr>
    <w:rPr>
      <w:i/>
      <w:color w:val="0000FF"/>
      <w:szCs w:val="20"/>
    </w:rPr>
  </w:style>
  <w:style w:type="paragraph" w:styleId="af">
    <w:name w:val="annotation text"/>
    <w:basedOn w:val="a"/>
    <w:semiHidden/>
    <w:rsid w:val="00CB7C37"/>
    <w:rPr>
      <w:sz w:val="20"/>
      <w:szCs w:val="20"/>
    </w:rPr>
  </w:style>
  <w:style w:type="paragraph" w:styleId="af0">
    <w:name w:val="annotation subject"/>
    <w:basedOn w:val="af"/>
    <w:next w:val="af"/>
    <w:semiHidden/>
    <w:rsid w:val="00CB7C37"/>
    <w:rPr>
      <w:b/>
      <w:bCs/>
    </w:rPr>
  </w:style>
  <w:style w:type="paragraph" w:customStyle="1" w:styleId="ResumeBody">
    <w:name w:val="Resume Body"/>
    <w:basedOn w:val="a"/>
    <w:rsid w:val="00CB7C37"/>
    <w:pPr>
      <w:spacing w:after="120"/>
      <w:ind w:left="0"/>
      <w:jc w:val="left"/>
    </w:pPr>
    <w:rPr>
      <w:sz w:val="20"/>
    </w:rPr>
  </w:style>
  <w:style w:type="paragraph" w:styleId="20">
    <w:name w:val="Body Text 2"/>
    <w:basedOn w:val="a"/>
    <w:rsid w:val="00CB7C37"/>
    <w:pPr>
      <w:spacing w:before="0" w:after="0"/>
      <w:ind w:left="0"/>
      <w:jc w:val="left"/>
    </w:pPr>
    <w:rPr>
      <w:rFonts w:ascii="Arial" w:hAnsi="Arial" w:cs="Arial"/>
      <w:sz w:val="22"/>
      <w:szCs w:val="22"/>
    </w:rPr>
  </w:style>
  <w:style w:type="paragraph" w:styleId="af1">
    <w:name w:val="Normal (Web)"/>
    <w:basedOn w:val="a"/>
    <w:rsid w:val="00CB7C37"/>
    <w:pPr>
      <w:spacing w:before="100" w:beforeAutospacing="1" w:after="100" w:afterAutospacing="1"/>
      <w:ind w:left="0"/>
      <w:jc w:val="left"/>
    </w:pPr>
  </w:style>
  <w:style w:type="character" w:styleId="af2">
    <w:name w:val="Strong"/>
    <w:basedOn w:val="a0"/>
    <w:qFormat/>
    <w:rsid w:val="00CB7C37"/>
    <w:rPr>
      <w:b/>
      <w:bCs/>
    </w:rPr>
  </w:style>
  <w:style w:type="character" w:styleId="af3">
    <w:name w:val="FollowedHyperlink"/>
    <w:basedOn w:val="a0"/>
    <w:rsid w:val="00CB7C37"/>
    <w:rPr>
      <w:color w:val="800080"/>
      <w:u w:val="single"/>
    </w:rPr>
  </w:style>
  <w:style w:type="paragraph" w:styleId="30">
    <w:name w:val="Body Text 3"/>
    <w:basedOn w:val="a"/>
    <w:rsid w:val="00CB7C37"/>
    <w:pPr>
      <w:tabs>
        <w:tab w:val="num" w:pos="1800"/>
      </w:tabs>
      <w:ind w:left="0"/>
    </w:pPr>
  </w:style>
  <w:style w:type="character" w:customStyle="1" w:styleId="InstructionsChar1">
    <w:name w:val="Instructions Char1"/>
    <w:basedOn w:val="a0"/>
    <w:rsid w:val="00CB7C37"/>
    <w:rPr>
      <w:i/>
      <w:color w:val="0000FF"/>
      <w:sz w:val="24"/>
      <w:lang w:val="en-US" w:eastAsia="en-US" w:bidi="ar-SA"/>
    </w:rPr>
  </w:style>
  <w:style w:type="character" w:styleId="HTML">
    <w:name w:val="HTML Cite"/>
    <w:basedOn w:val="a0"/>
    <w:rsid w:val="00CB7C37"/>
    <w:rPr>
      <w:i/>
      <w:iCs/>
    </w:rPr>
  </w:style>
  <w:style w:type="paragraph" w:customStyle="1" w:styleId="TableColumnHeading">
    <w:name w:val="TableColumnHeading"/>
    <w:next w:val="a"/>
    <w:rsid w:val="00CB7C37"/>
    <w:pPr>
      <w:spacing w:before="60" w:after="60"/>
      <w:jc w:val="center"/>
    </w:pPr>
    <w:rPr>
      <w:rFonts w:ascii="Arial" w:hAnsi="Arial"/>
      <w:b/>
    </w:rPr>
  </w:style>
  <w:style w:type="paragraph" w:customStyle="1" w:styleId="TableText0">
    <w:name w:val="TableText"/>
    <w:aliases w:val="tt"/>
    <w:rsid w:val="00CB7C37"/>
    <w:pPr>
      <w:spacing w:before="40" w:after="40"/>
    </w:pPr>
    <w:rPr>
      <w:rFonts w:ascii="Arial" w:hAnsi="Arial"/>
    </w:rPr>
  </w:style>
  <w:style w:type="paragraph" w:styleId="21">
    <w:name w:val="Body Text Indent 2"/>
    <w:basedOn w:val="a"/>
    <w:rsid w:val="00CB7C37"/>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CB7C37"/>
    <w:rPr>
      <w:b/>
      <w:bCs/>
      <w:i/>
      <w:iCs/>
      <w:color w:val="0000FF"/>
      <w:sz w:val="24"/>
      <w:lang w:val="en-US" w:eastAsia="en-US" w:bidi="ar-SA"/>
    </w:rPr>
  </w:style>
  <w:style w:type="paragraph" w:customStyle="1" w:styleId="Tableheader">
    <w:name w:val="Table header"/>
    <w:basedOn w:val="a"/>
    <w:rsid w:val="00CB7C37"/>
    <w:pPr>
      <w:spacing w:before="0" w:after="0"/>
      <w:ind w:left="0"/>
      <w:jc w:val="left"/>
    </w:pPr>
    <w:rPr>
      <w:rFonts w:ascii="Arial" w:hAnsi="Arial"/>
      <w:b/>
      <w:sz w:val="22"/>
    </w:rPr>
  </w:style>
  <w:style w:type="paragraph" w:customStyle="1" w:styleId="PageTitle">
    <w:name w:val="PageTitle"/>
    <w:basedOn w:val="a"/>
    <w:rsid w:val="00CB7C37"/>
    <w:pPr>
      <w:spacing w:before="120" w:after="120"/>
      <w:ind w:left="0"/>
      <w:jc w:val="center"/>
      <w:outlineLvl w:val="0"/>
    </w:pPr>
    <w:rPr>
      <w:rFonts w:ascii="Arial" w:hAnsi="Arial"/>
      <w:b/>
      <w:color w:val="000000"/>
      <w:sz w:val="32"/>
      <w:szCs w:val="20"/>
    </w:rPr>
  </w:style>
  <w:style w:type="paragraph" w:customStyle="1" w:styleId="TableHeading">
    <w:name w:val="Table Heading"/>
    <w:rsid w:val="00CB7C37"/>
    <w:pPr>
      <w:shd w:val="pct5" w:color="auto" w:fill="FFFFFF"/>
      <w:snapToGrid w:val="0"/>
    </w:pPr>
    <w:rPr>
      <w:rFonts w:ascii="Arial" w:hAnsi="Arial"/>
      <w:b/>
    </w:rPr>
  </w:style>
  <w:style w:type="paragraph" w:customStyle="1" w:styleId="Table10Text">
    <w:name w:val="Table 10 Text"/>
    <w:basedOn w:val="a"/>
    <w:rsid w:val="00CB7C37"/>
    <w:pPr>
      <w:spacing w:before="20" w:after="20"/>
      <w:ind w:left="0"/>
      <w:jc w:val="left"/>
    </w:pPr>
    <w:rPr>
      <w:rFonts w:ascii="Arial" w:hAnsi="Arial"/>
      <w:sz w:val="20"/>
      <w:szCs w:val="20"/>
    </w:rPr>
  </w:style>
  <w:style w:type="paragraph" w:customStyle="1" w:styleId="TextBold">
    <w:name w:val="Text Bold"/>
    <w:basedOn w:val="a"/>
    <w:next w:val="a"/>
    <w:rsid w:val="00CB7C37"/>
    <w:pPr>
      <w:spacing w:before="0" w:after="0"/>
      <w:ind w:left="0"/>
      <w:jc w:val="left"/>
    </w:pPr>
    <w:rPr>
      <w:rFonts w:ascii="Arial" w:hAnsi="Arial"/>
      <w:b/>
      <w:sz w:val="20"/>
      <w:szCs w:val="20"/>
    </w:rPr>
  </w:style>
  <w:style w:type="paragraph" w:customStyle="1" w:styleId="TextUnderBold">
    <w:name w:val="Text UnderBold"/>
    <w:basedOn w:val="a"/>
    <w:rsid w:val="00CB7C37"/>
    <w:pPr>
      <w:spacing w:before="0" w:after="0"/>
      <w:ind w:left="0"/>
      <w:jc w:val="center"/>
    </w:pPr>
    <w:rPr>
      <w:rFonts w:ascii="Arial" w:hAnsi="Arial"/>
      <w:sz w:val="20"/>
      <w:szCs w:val="20"/>
      <w:u w:val="single"/>
    </w:rPr>
  </w:style>
  <w:style w:type="paragraph" w:customStyle="1" w:styleId="BodyTextKeep">
    <w:name w:val="Body Text Keep"/>
    <w:basedOn w:val="ab"/>
    <w:rsid w:val="00CB7C37"/>
    <w:pPr>
      <w:keepNext/>
      <w:spacing w:before="0" w:after="220" w:line="220" w:lineRule="atLeast"/>
      <w:ind w:left="1080"/>
      <w:jc w:val="left"/>
    </w:pPr>
    <w:rPr>
      <w:rFonts w:ascii="Arial" w:hAnsi="Arial"/>
      <w:szCs w:val="20"/>
    </w:rPr>
  </w:style>
  <w:style w:type="paragraph" w:customStyle="1" w:styleId="SectionHeading">
    <w:name w:val="Section Heading"/>
    <w:basedOn w:val="1"/>
    <w:rsid w:val="00CB7C37"/>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CB7C3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CB7C37"/>
    <w:pPr>
      <w:spacing w:before="120" w:after="0"/>
      <w:ind w:left="0"/>
      <w:jc w:val="left"/>
    </w:pPr>
    <w:rPr>
      <w:b/>
      <w:i/>
      <w:sz w:val="22"/>
      <w:szCs w:val="20"/>
    </w:rPr>
  </w:style>
  <w:style w:type="paragraph" w:customStyle="1" w:styleId="tableheading0">
    <w:name w:val="table heading"/>
    <w:basedOn w:val="formtext-small"/>
    <w:rsid w:val="00CB7C37"/>
    <w:pPr>
      <w:spacing w:before="60"/>
    </w:pPr>
    <w:rPr>
      <w:i/>
      <w:sz w:val="18"/>
    </w:rPr>
  </w:style>
  <w:style w:type="paragraph" w:customStyle="1" w:styleId="formtext-small">
    <w:name w:val="form text - small"/>
    <w:basedOn w:val="a"/>
    <w:rsid w:val="00CB7C37"/>
    <w:pPr>
      <w:spacing w:before="240" w:after="0"/>
      <w:ind w:left="0"/>
      <w:jc w:val="left"/>
    </w:pPr>
    <w:rPr>
      <w:sz w:val="20"/>
      <w:szCs w:val="20"/>
    </w:rPr>
  </w:style>
  <w:style w:type="paragraph" w:customStyle="1" w:styleId="Instructions">
    <w:name w:val="Instructions"/>
    <w:basedOn w:val="a"/>
    <w:autoRedefine/>
    <w:rsid w:val="00CB7C37"/>
    <w:pPr>
      <w:shd w:val="clear" w:color="auto" w:fill="FFFFFF"/>
      <w:spacing w:before="0" w:after="0"/>
      <w:ind w:left="0"/>
      <w:jc w:val="left"/>
    </w:pPr>
    <w:rPr>
      <w:i/>
      <w:color w:val="0000FF"/>
      <w:szCs w:val="20"/>
    </w:rPr>
  </w:style>
  <w:style w:type="paragraph" w:customStyle="1" w:styleId="Bullet1">
    <w:name w:val="Bullet 1"/>
    <w:basedOn w:val="a"/>
    <w:rsid w:val="00CB7C37"/>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CB7C37"/>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CB7C37"/>
    <w:rPr>
      <w:color w:val="666666"/>
    </w:rPr>
  </w:style>
  <w:style w:type="paragraph" w:customStyle="1" w:styleId="InfoBlueCharChar2">
    <w:name w:val="InfoBlue Char Char2"/>
    <w:basedOn w:val="a"/>
    <w:next w:val="ab"/>
    <w:rsid w:val="00CB7C37"/>
    <w:pPr>
      <w:keepLines/>
      <w:spacing w:before="0" w:after="120" w:line="240" w:lineRule="atLeast"/>
    </w:pPr>
    <w:rPr>
      <w:i/>
      <w:color w:val="0000FF"/>
    </w:rPr>
  </w:style>
  <w:style w:type="character" w:customStyle="1" w:styleId="InfoBlueCharCharChar1">
    <w:name w:val="InfoBlue Char Char Char1"/>
    <w:basedOn w:val="a0"/>
    <w:rsid w:val="00CB7C37"/>
    <w:rPr>
      <w:i/>
      <w:color w:val="0000FF"/>
      <w:sz w:val="24"/>
      <w:szCs w:val="24"/>
      <w:lang w:val="en-US" w:eastAsia="en-US" w:bidi="ar-SA"/>
    </w:rPr>
  </w:style>
  <w:style w:type="character" w:customStyle="1" w:styleId="InstructionsChar">
    <w:name w:val="Instructions Char"/>
    <w:basedOn w:val="a0"/>
    <w:rsid w:val="00CB7C37"/>
    <w:rPr>
      <w:i/>
      <w:color w:val="0000FF"/>
      <w:sz w:val="24"/>
      <w:lang w:val="en-US" w:eastAsia="en-US" w:bidi="ar-SA"/>
    </w:rPr>
  </w:style>
  <w:style w:type="paragraph" w:customStyle="1" w:styleId="Appendix">
    <w:name w:val="Appendix"/>
    <w:basedOn w:val="a"/>
    <w:rsid w:val="00CB7C37"/>
    <w:pPr>
      <w:ind w:left="0"/>
    </w:pPr>
    <w:rPr>
      <w:b/>
      <w:sz w:val="28"/>
      <w:szCs w:val="28"/>
    </w:rPr>
  </w:style>
  <w:style w:type="paragraph" w:customStyle="1" w:styleId="article-text">
    <w:name w:val="article-text"/>
    <w:basedOn w:val="a"/>
    <w:rsid w:val="00CB7C37"/>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b"/>
    <w:rsid w:val="00CB7C37"/>
    <w:pPr>
      <w:widowControl w:val="0"/>
      <w:spacing w:before="0" w:after="120" w:line="240" w:lineRule="atLeast"/>
    </w:pPr>
    <w:rPr>
      <w:i/>
      <w:color w:val="0000FF"/>
      <w:szCs w:val="20"/>
    </w:rPr>
  </w:style>
  <w:style w:type="character" w:styleId="af4">
    <w:name w:val="page number"/>
    <w:basedOn w:val="a0"/>
    <w:rsid w:val="00CB7C37"/>
  </w:style>
  <w:style w:type="character" w:customStyle="1" w:styleId="zsa9">
    <w:name w:val="zsa9"/>
    <w:basedOn w:val="a0"/>
    <w:semiHidden/>
    <w:rsid w:val="00CB7C37"/>
    <w:rPr>
      <w:rFonts w:ascii="Verdana" w:hAnsi="Verdana" w:cs="Arial" w:hint="default"/>
      <w:b w:val="0"/>
      <w:bCs w:val="0"/>
      <w:i w:val="0"/>
      <w:iCs w:val="0"/>
      <w:color w:val="auto"/>
      <w:sz w:val="20"/>
      <w:szCs w:val="20"/>
    </w:rPr>
  </w:style>
  <w:style w:type="paragraph" w:customStyle="1" w:styleId="body">
    <w:name w:val="body"/>
    <w:basedOn w:val="a"/>
    <w:rsid w:val="00CB7C37"/>
    <w:pPr>
      <w:spacing w:before="0" w:after="120"/>
      <w:ind w:left="720"/>
    </w:pPr>
    <w:rPr>
      <w:szCs w:val="20"/>
      <w:lang w:val="en-CA"/>
    </w:rPr>
  </w:style>
  <w:style w:type="table" w:styleId="af5">
    <w:name w:val="Table Grid"/>
    <w:basedOn w:val="a1"/>
    <w:uiPriority w:val="39"/>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正文文本 字符"/>
    <w:basedOn w:val="a0"/>
    <w:link w:val="ab"/>
    <w:rsid w:val="00A17B6F"/>
    <w:rPr>
      <w:sz w:val="24"/>
      <w:szCs w:val="24"/>
      <w:lang w:val="en-US" w:eastAsia="en-US" w:bidi="ar-SA"/>
    </w:rPr>
  </w:style>
  <w:style w:type="paragraph" w:styleId="af6">
    <w:name w:val="List Paragraph"/>
    <w:basedOn w:val="a"/>
    <w:uiPriority w:val="34"/>
    <w:qFormat/>
    <w:rsid w:val="00D305AF"/>
    <w:pPr>
      <w:spacing w:before="0" w:after="200" w:line="276" w:lineRule="auto"/>
      <w:ind w:left="720"/>
      <w:contextualSpacing/>
      <w:jc w:val="left"/>
    </w:pPr>
    <w:rPr>
      <w:rFonts w:asciiTheme="minorHAnsi" w:eastAsiaTheme="minorEastAsia" w:hAnsiTheme="minorHAnsi" w:cstheme="minorBidi"/>
      <w:sz w:val="22"/>
      <w:szCs w:val="22"/>
      <w:lang w:eastAsia="ko-KR"/>
    </w:rPr>
  </w:style>
  <w:style w:type="paragraph" w:styleId="TOC">
    <w:name w:val="TOC Heading"/>
    <w:basedOn w:val="1"/>
    <w:next w:val="a"/>
    <w:uiPriority w:val="39"/>
    <w:unhideWhenUsed/>
    <w:qFormat/>
    <w:rsid w:val="001237C6"/>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Cs w:val="28"/>
    </w:rPr>
  </w:style>
  <w:style w:type="character" w:customStyle="1" w:styleId="10">
    <w:name w:val="标题 1 字符"/>
    <w:basedOn w:val="a0"/>
    <w:link w:val="1"/>
    <w:uiPriority w:val="9"/>
    <w:rsid w:val="008542E5"/>
    <w:rPr>
      <w:rFonts w:eastAsia="Arial Unicode MS"/>
      <w:b/>
      <w:bCs/>
      <w:caps/>
      <w:kern w:val="36"/>
      <w:sz w:val="28"/>
      <w:szCs w:val="48"/>
    </w:rPr>
  </w:style>
  <w:style w:type="paragraph" w:styleId="af7">
    <w:name w:val="Bibliography"/>
    <w:basedOn w:val="a"/>
    <w:next w:val="a"/>
    <w:uiPriority w:val="37"/>
    <w:unhideWhenUsed/>
    <w:rsid w:val="00216FA5"/>
  </w:style>
  <w:style w:type="character" w:customStyle="1" w:styleId="a7">
    <w:name w:val="页脚 字符"/>
    <w:basedOn w:val="a0"/>
    <w:link w:val="a6"/>
    <w:uiPriority w:val="99"/>
    <w:rsid w:val="00D8106D"/>
    <w:rPr>
      <w:sz w:val="24"/>
      <w:szCs w:val="24"/>
    </w:rPr>
  </w:style>
  <w:style w:type="character" w:customStyle="1" w:styleId="a5">
    <w:name w:val="页眉 字符"/>
    <w:basedOn w:val="a0"/>
    <w:link w:val="a4"/>
    <w:uiPriority w:val="99"/>
    <w:rsid w:val="00D8106D"/>
    <w:rPr>
      <w:sz w:val="24"/>
      <w:szCs w:val="24"/>
    </w:rPr>
  </w:style>
  <w:style w:type="paragraph" w:customStyle="1" w:styleId="paragraph">
    <w:name w:val="paragraph"/>
    <w:basedOn w:val="a"/>
    <w:rsid w:val="00793339"/>
    <w:pPr>
      <w:spacing w:before="100" w:beforeAutospacing="1" w:after="100" w:afterAutospacing="1"/>
      <w:ind w:left="0"/>
      <w:jc w:val="left"/>
    </w:pPr>
    <w:rPr>
      <w:rFonts w:ascii="宋体" w:hAnsi="宋体" w:cs="宋体"/>
      <w:lang w:eastAsia="zh-CN"/>
    </w:rPr>
  </w:style>
  <w:style w:type="character" w:styleId="af8">
    <w:name w:val="Placeholder Text"/>
    <w:basedOn w:val="a0"/>
    <w:uiPriority w:val="99"/>
    <w:semiHidden/>
    <w:rsid w:val="00660A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397">
      <w:bodyDiv w:val="1"/>
      <w:marLeft w:val="0"/>
      <w:marRight w:val="0"/>
      <w:marTop w:val="0"/>
      <w:marBottom w:val="0"/>
      <w:divBdr>
        <w:top w:val="none" w:sz="0" w:space="0" w:color="auto"/>
        <w:left w:val="none" w:sz="0" w:space="0" w:color="auto"/>
        <w:bottom w:val="none" w:sz="0" w:space="0" w:color="auto"/>
        <w:right w:val="none" w:sz="0" w:space="0" w:color="auto"/>
      </w:divBdr>
      <w:divsChild>
        <w:div w:id="120419420">
          <w:marLeft w:val="0"/>
          <w:marRight w:val="0"/>
          <w:marTop w:val="0"/>
          <w:marBottom w:val="0"/>
          <w:divBdr>
            <w:top w:val="none" w:sz="0" w:space="0" w:color="auto"/>
            <w:left w:val="none" w:sz="0" w:space="0" w:color="auto"/>
            <w:bottom w:val="none" w:sz="0" w:space="0" w:color="auto"/>
            <w:right w:val="none" w:sz="0" w:space="0" w:color="auto"/>
          </w:divBdr>
          <w:divsChild>
            <w:div w:id="811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243">
      <w:bodyDiv w:val="1"/>
      <w:marLeft w:val="0"/>
      <w:marRight w:val="0"/>
      <w:marTop w:val="0"/>
      <w:marBottom w:val="0"/>
      <w:divBdr>
        <w:top w:val="none" w:sz="0" w:space="0" w:color="auto"/>
        <w:left w:val="none" w:sz="0" w:space="0" w:color="auto"/>
        <w:bottom w:val="none" w:sz="0" w:space="0" w:color="auto"/>
        <w:right w:val="none" w:sz="0" w:space="0" w:color="auto"/>
      </w:divBdr>
      <w:divsChild>
        <w:div w:id="1735424523">
          <w:marLeft w:val="0"/>
          <w:marRight w:val="0"/>
          <w:marTop w:val="0"/>
          <w:marBottom w:val="0"/>
          <w:divBdr>
            <w:top w:val="none" w:sz="0" w:space="0" w:color="auto"/>
            <w:left w:val="none" w:sz="0" w:space="0" w:color="auto"/>
            <w:bottom w:val="none" w:sz="0" w:space="0" w:color="auto"/>
            <w:right w:val="none" w:sz="0" w:space="0" w:color="auto"/>
          </w:divBdr>
          <w:divsChild>
            <w:div w:id="1041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091">
      <w:bodyDiv w:val="1"/>
      <w:marLeft w:val="0"/>
      <w:marRight w:val="0"/>
      <w:marTop w:val="0"/>
      <w:marBottom w:val="0"/>
      <w:divBdr>
        <w:top w:val="none" w:sz="0" w:space="0" w:color="auto"/>
        <w:left w:val="none" w:sz="0" w:space="0" w:color="auto"/>
        <w:bottom w:val="none" w:sz="0" w:space="0" w:color="auto"/>
        <w:right w:val="none" w:sz="0" w:space="0" w:color="auto"/>
      </w:divBdr>
      <w:divsChild>
        <w:div w:id="1075934974">
          <w:marLeft w:val="0"/>
          <w:marRight w:val="0"/>
          <w:marTop w:val="0"/>
          <w:marBottom w:val="0"/>
          <w:divBdr>
            <w:top w:val="none" w:sz="0" w:space="0" w:color="auto"/>
            <w:left w:val="none" w:sz="0" w:space="0" w:color="auto"/>
            <w:bottom w:val="none" w:sz="0" w:space="0" w:color="auto"/>
            <w:right w:val="none" w:sz="0" w:space="0" w:color="auto"/>
          </w:divBdr>
          <w:divsChild>
            <w:div w:id="1302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67">
      <w:bodyDiv w:val="1"/>
      <w:marLeft w:val="0"/>
      <w:marRight w:val="0"/>
      <w:marTop w:val="0"/>
      <w:marBottom w:val="0"/>
      <w:divBdr>
        <w:top w:val="none" w:sz="0" w:space="0" w:color="auto"/>
        <w:left w:val="none" w:sz="0" w:space="0" w:color="auto"/>
        <w:bottom w:val="none" w:sz="0" w:space="0" w:color="auto"/>
        <w:right w:val="none" w:sz="0" w:space="0" w:color="auto"/>
      </w:divBdr>
      <w:divsChild>
        <w:div w:id="1385568021">
          <w:marLeft w:val="0"/>
          <w:marRight w:val="0"/>
          <w:marTop w:val="0"/>
          <w:marBottom w:val="0"/>
          <w:divBdr>
            <w:top w:val="none" w:sz="0" w:space="0" w:color="auto"/>
            <w:left w:val="none" w:sz="0" w:space="0" w:color="auto"/>
            <w:bottom w:val="none" w:sz="0" w:space="0" w:color="auto"/>
            <w:right w:val="none" w:sz="0" w:space="0" w:color="auto"/>
          </w:divBdr>
          <w:divsChild>
            <w:div w:id="69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408">
      <w:bodyDiv w:val="1"/>
      <w:marLeft w:val="0"/>
      <w:marRight w:val="0"/>
      <w:marTop w:val="0"/>
      <w:marBottom w:val="0"/>
      <w:divBdr>
        <w:top w:val="none" w:sz="0" w:space="0" w:color="auto"/>
        <w:left w:val="none" w:sz="0" w:space="0" w:color="auto"/>
        <w:bottom w:val="none" w:sz="0" w:space="0" w:color="auto"/>
        <w:right w:val="none" w:sz="0" w:space="0" w:color="auto"/>
      </w:divBdr>
      <w:divsChild>
        <w:div w:id="698631037">
          <w:marLeft w:val="0"/>
          <w:marRight w:val="0"/>
          <w:marTop w:val="0"/>
          <w:marBottom w:val="0"/>
          <w:divBdr>
            <w:top w:val="none" w:sz="0" w:space="0" w:color="auto"/>
            <w:left w:val="none" w:sz="0" w:space="0" w:color="auto"/>
            <w:bottom w:val="none" w:sz="0" w:space="0" w:color="auto"/>
            <w:right w:val="none" w:sz="0" w:space="0" w:color="auto"/>
          </w:divBdr>
          <w:divsChild>
            <w:div w:id="21025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293">
      <w:bodyDiv w:val="1"/>
      <w:marLeft w:val="0"/>
      <w:marRight w:val="0"/>
      <w:marTop w:val="0"/>
      <w:marBottom w:val="0"/>
      <w:divBdr>
        <w:top w:val="none" w:sz="0" w:space="0" w:color="auto"/>
        <w:left w:val="none" w:sz="0" w:space="0" w:color="auto"/>
        <w:bottom w:val="none" w:sz="0" w:space="0" w:color="auto"/>
        <w:right w:val="none" w:sz="0" w:space="0" w:color="auto"/>
      </w:divBdr>
      <w:divsChild>
        <w:div w:id="1126898767">
          <w:marLeft w:val="0"/>
          <w:marRight w:val="0"/>
          <w:marTop w:val="0"/>
          <w:marBottom w:val="0"/>
          <w:divBdr>
            <w:top w:val="none" w:sz="0" w:space="0" w:color="auto"/>
            <w:left w:val="none" w:sz="0" w:space="0" w:color="auto"/>
            <w:bottom w:val="none" w:sz="0" w:space="0" w:color="auto"/>
            <w:right w:val="none" w:sz="0" w:space="0" w:color="auto"/>
          </w:divBdr>
          <w:divsChild>
            <w:div w:id="19702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44">
      <w:bodyDiv w:val="1"/>
      <w:marLeft w:val="0"/>
      <w:marRight w:val="0"/>
      <w:marTop w:val="0"/>
      <w:marBottom w:val="0"/>
      <w:divBdr>
        <w:top w:val="none" w:sz="0" w:space="0" w:color="auto"/>
        <w:left w:val="none" w:sz="0" w:space="0" w:color="auto"/>
        <w:bottom w:val="none" w:sz="0" w:space="0" w:color="auto"/>
        <w:right w:val="none" w:sz="0" w:space="0" w:color="auto"/>
      </w:divBdr>
      <w:divsChild>
        <w:div w:id="2043507194">
          <w:marLeft w:val="0"/>
          <w:marRight w:val="0"/>
          <w:marTop w:val="0"/>
          <w:marBottom w:val="0"/>
          <w:divBdr>
            <w:top w:val="none" w:sz="0" w:space="0" w:color="auto"/>
            <w:left w:val="none" w:sz="0" w:space="0" w:color="auto"/>
            <w:bottom w:val="none" w:sz="0" w:space="0" w:color="auto"/>
            <w:right w:val="none" w:sz="0" w:space="0" w:color="auto"/>
          </w:divBdr>
          <w:divsChild>
            <w:div w:id="8728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83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51">
          <w:marLeft w:val="0"/>
          <w:marRight w:val="0"/>
          <w:marTop w:val="0"/>
          <w:marBottom w:val="0"/>
          <w:divBdr>
            <w:top w:val="none" w:sz="0" w:space="0" w:color="auto"/>
            <w:left w:val="none" w:sz="0" w:space="0" w:color="auto"/>
            <w:bottom w:val="none" w:sz="0" w:space="0" w:color="auto"/>
            <w:right w:val="none" w:sz="0" w:space="0" w:color="auto"/>
          </w:divBdr>
          <w:divsChild>
            <w:div w:id="1095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009">
      <w:bodyDiv w:val="1"/>
      <w:marLeft w:val="0"/>
      <w:marRight w:val="0"/>
      <w:marTop w:val="0"/>
      <w:marBottom w:val="0"/>
      <w:divBdr>
        <w:top w:val="none" w:sz="0" w:space="0" w:color="auto"/>
        <w:left w:val="none" w:sz="0" w:space="0" w:color="auto"/>
        <w:bottom w:val="none" w:sz="0" w:space="0" w:color="auto"/>
        <w:right w:val="none" w:sz="0" w:space="0" w:color="auto"/>
      </w:divBdr>
      <w:divsChild>
        <w:div w:id="1739743750">
          <w:marLeft w:val="0"/>
          <w:marRight w:val="0"/>
          <w:marTop w:val="0"/>
          <w:marBottom w:val="0"/>
          <w:divBdr>
            <w:top w:val="none" w:sz="0" w:space="0" w:color="auto"/>
            <w:left w:val="none" w:sz="0" w:space="0" w:color="auto"/>
            <w:bottom w:val="none" w:sz="0" w:space="0" w:color="auto"/>
            <w:right w:val="none" w:sz="0" w:space="0" w:color="auto"/>
          </w:divBdr>
          <w:divsChild>
            <w:div w:id="18314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249">
      <w:bodyDiv w:val="1"/>
      <w:marLeft w:val="0"/>
      <w:marRight w:val="0"/>
      <w:marTop w:val="0"/>
      <w:marBottom w:val="0"/>
      <w:divBdr>
        <w:top w:val="none" w:sz="0" w:space="0" w:color="auto"/>
        <w:left w:val="none" w:sz="0" w:space="0" w:color="auto"/>
        <w:bottom w:val="none" w:sz="0" w:space="0" w:color="auto"/>
        <w:right w:val="none" w:sz="0" w:space="0" w:color="auto"/>
      </w:divBdr>
    </w:div>
    <w:div w:id="850946195">
      <w:bodyDiv w:val="1"/>
      <w:marLeft w:val="0"/>
      <w:marRight w:val="0"/>
      <w:marTop w:val="0"/>
      <w:marBottom w:val="0"/>
      <w:divBdr>
        <w:top w:val="none" w:sz="0" w:space="0" w:color="auto"/>
        <w:left w:val="none" w:sz="0" w:space="0" w:color="auto"/>
        <w:bottom w:val="none" w:sz="0" w:space="0" w:color="auto"/>
        <w:right w:val="none" w:sz="0" w:space="0" w:color="auto"/>
      </w:divBdr>
    </w:div>
    <w:div w:id="863133807">
      <w:bodyDiv w:val="1"/>
      <w:marLeft w:val="0"/>
      <w:marRight w:val="0"/>
      <w:marTop w:val="0"/>
      <w:marBottom w:val="0"/>
      <w:divBdr>
        <w:top w:val="none" w:sz="0" w:space="0" w:color="auto"/>
        <w:left w:val="none" w:sz="0" w:space="0" w:color="auto"/>
        <w:bottom w:val="none" w:sz="0" w:space="0" w:color="auto"/>
        <w:right w:val="none" w:sz="0" w:space="0" w:color="auto"/>
      </w:divBdr>
      <w:divsChild>
        <w:div w:id="1252658482">
          <w:marLeft w:val="0"/>
          <w:marRight w:val="0"/>
          <w:marTop w:val="0"/>
          <w:marBottom w:val="0"/>
          <w:divBdr>
            <w:top w:val="none" w:sz="0" w:space="0" w:color="auto"/>
            <w:left w:val="none" w:sz="0" w:space="0" w:color="auto"/>
            <w:bottom w:val="none" w:sz="0" w:space="0" w:color="auto"/>
            <w:right w:val="none" w:sz="0" w:space="0" w:color="auto"/>
          </w:divBdr>
          <w:divsChild>
            <w:div w:id="16554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452">
      <w:bodyDiv w:val="1"/>
      <w:marLeft w:val="0"/>
      <w:marRight w:val="0"/>
      <w:marTop w:val="0"/>
      <w:marBottom w:val="0"/>
      <w:divBdr>
        <w:top w:val="none" w:sz="0" w:space="0" w:color="auto"/>
        <w:left w:val="none" w:sz="0" w:space="0" w:color="auto"/>
        <w:bottom w:val="none" w:sz="0" w:space="0" w:color="auto"/>
        <w:right w:val="none" w:sz="0" w:space="0" w:color="auto"/>
      </w:divBdr>
    </w:div>
    <w:div w:id="1049303999">
      <w:bodyDiv w:val="1"/>
      <w:marLeft w:val="0"/>
      <w:marRight w:val="0"/>
      <w:marTop w:val="0"/>
      <w:marBottom w:val="0"/>
      <w:divBdr>
        <w:top w:val="none" w:sz="0" w:space="0" w:color="auto"/>
        <w:left w:val="none" w:sz="0" w:space="0" w:color="auto"/>
        <w:bottom w:val="none" w:sz="0" w:space="0" w:color="auto"/>
        <w:right w:val="none" w:sz="0" w:space="0" w:color="auto"/>
      </w:divBdr>
    </w:div>
    <w:div w:id="1056899222">
      <w:bodyDiv w:val="1"/>
      <w:marLeft w:val="0"/>
      <w:marRight w:val="0"/>
      <w:marTop w:val="0"/>
      <w:marBottom w:val="0"/>
      <w:divBdr>
        <w:top w:val="none" w:sz="0" w:space="0" w:color="auto"/>
        <w:left w:val="none" w:sz="0" w:space="0" w:color="auto"/>
        <w:bottom w:val="none" w:sz="0" w:space="0" w:color="auto"/>
        <w:right w:val="none" w:sz="0" w:space="0" w:color="auto"/>
      </w:divBdr>
      <w:divsChild>
        <w:div w:id="1152793402">
          <w:marLeft w:val="0"/>
          <w:marRight w:val="0"/>
          <w:marTop w:val="0"/>
          <w:marBottom w:val="0"/>
          <w:divBdr>
            <w:top w:val="none" w:sz="0" w:space="0" w:color="auto"/>
            <w:left w:val="none" w:sz="0" w:space="0" w:color="auto"/>
            <w:bottom w:val="none" w:sz="0" w:space="0" w:color="auto"/>
            <w:right w:val="none" w:sz="0" w:space="0" w:color="auto"/>
          </w:divBdr>
          <w:divsChild>
            <w:div w:id="995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341">
      <w:bodyDiv w:val="1"/>
      <w:marLeft w:val="0"/>
      <w:marRight w:val="0"/>
      <w:marTop w:val="0"/>
      <w:marBottom w:val="0"/>
      <w:divBdr>
        <w:top w:val="none" w:sz="0" w:space="0" w:color="auto"/>
        <w:left w:val="none" w:sz="0" w:space="0" w:color="auto"/>
        <w:bottom w:val="none" w:sz="0" w:space="0" w:color="auto"/>
        <w:right w:val="none" w:sz="0" w:space="0" w:color="auto"/>
      </w:divBdr>
    </w:div>
    <w:div w:id="1190223662">
      <w:bodyDiv w:val="1"/>
      <w:marLeft w:val="0"/>
      <w:marRight w:val="0"/>
      <w:marTop w:val="0"/>
      <w:marBottom w:val="0"/>
      <w:divBdr>
        <w:top w:val="none" w:sz="0" w:space="0" w:color="auto"/>
        <w:left w:val="none" w:sz="0" w:space="0" w:color="auto"/>
        <w:bottom w:val="none" w:sz="0" w:space="0" w:color="auto"/>
        <w:right w:val="none" w:sz="0" w:space="0" w:color="auto"/>
      </w:divBdr>
      <w:divsChild>
        <w:div w:id="277492481">
          <w:marLeft w:val="0"/>
          <w:marRight w:val="0"/>
          <w:marTop w:val="0"/>
          <w:marBottom w:val="0"/>
          <w:divBdr>
            <w:top w:val="none" w:sz="0" w:space="0" w:color="auto"/>
            <w:left w:val="none" w:sz="0" w:space="0" w:color="auto"/>
            <w:bottom w:val="none" w:sz="0" w:space="0" w:color="auto"/>
            <w:right w:val="none" w:sz="0" w:space="0" w:color="auto"/>
          </w:divBdr>
          <w:divsChild>
            <w:div w:id="1370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3404">
      <w:bodyDiv w:val="1"/>
      <w:marLeft w:val="0"/>
      <w:marRight w:val="0"/>
      <w:marTop w:val="0"/>
      <w:marBottom w:val="0"/>
      <w:divBdr>
        <w:top w:val="none" w:sz="0" w:space="0" w:color="auto"/>
        <w:left w:val="none" w:sz="0" w:space="0" w:color="auto"/>
        <w:bottom w:val="none" w:sz="0" w:space="0" w:color="auto"/>
        <w:right w:val="none" w:sz="0" w:space="0" w:color="auto"/>
      </w:divBdr>
      <w:divsChild>
        <w:div w:id="341473550">
          <w:marLeft w:val="0"/>
          <w:marRight w:val="0"/>
          <w:marTop w:val="0"/>
          <w:marBottom w:val="0"/>
          <w:divBdr>
            <w:top w:val="none" w:sz="0" w:space="0" w:color="auto"/>
            <w:left w:val="none" w:sz="0" w:space="0" w:color="auto"/>
            <w:bottom w:val="none" w:sz="0" w:space="0" w:color="auto"/>
            <w:right w:val="none" w:sz="0" w:space="0" w:color="auto"/>
          </w:divBdr>
          <w:divsChild>
            <w:div w:id="1065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597">
      <w:bodyDiv w:val="1"/>
      <w:marLeft w:val="0"/>
      <w:marRight w:val="0"/>
      <w:marTop w:val="0"/>
      <w:marBottom w:val="0"/>
      <w:divBdr>
        <w:top w:val="none" w:sz="0" w:space="0" w:color="auto"/>
        <w:left w:val="none" w:sz="0" w:space="0" w:color="auto"/>
        <w:bottom w:val="none" w:sz="0" w:space="0" w:color="auto"/>
        <w:right w:val="none" w:sz="0" w:space="0" w:color="auto"/>
      </w:divBdr>
      <w:divsChild>
        <w:div w:id="1676685391">
          <w:marLeft w:val="0"/>
          <w:marRight w:val="0"/>
          <w:marTop w:val="0"/>
          <w:marBottom w:val="0"/>
          <w:divBdr>
            <w:top w:val="none" w:sz="0" w:space="0" w:color="auto"/>
            <w:left w:val="none" w:sz="0" w:space="0" w:color="auto"/>
            <w:bottom w:val="none" w:sz="0" w:space="0" w:color="auto"/>
            <w:right w:val="none" w:sz="0" w:space="0" w:color="auto"/>
          </w:divBdr>
          <w:divsChild>
            <w:div w:id="939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852">
      <w:bodyDiv w:val="1"/>
      <w:marLeft w:val="0"/>
      <w:marRight w:val="0"/>
      <w:marTop w:val="0"/>
      <w:marBottom w:val="0"/>
      <w:divBdr>
        <w:top w:val="none" w:sz="0" w:space="0" w:color="auto"/>
        <w:left w:val="none" w:sz="0" w:space="0" w:color="auto"/>
        <w:bottom w:val="none" w:sz="0" w:space="0" w:color="auto"/>
        <w:right w:val="none" w:sz="0" w:space="0" w:color="auto"/>
      </w:divBdr>
    </w:div>
    <w:div w:id="1361466745">
      <w:bodyDiv w:val="1"/>
      <w:marLeft w:val="0"/>
      <w:marRight w:val="0"/>
      <w:marTop w:val="0"/>
      <w:marBottom w:val="0"/>
      <w:divBdr>
        <w:top w:val="none" w:sz="0" w:space="0" w:color="auto"/>
        <w:left w:val="none" w:sz="0" w:space="0" w:color="auto"/>
        <w:bottom w:val="none" w:sz="0" w:space="0" w:color="auto"/>
        <w:right w:val="none" w:sz="0" w:space="0" w:color="auto"/>
      </w:divBdr>
      <w:divsChild>
        <w:div w:id="1706755415">
          <w:marLeft w:val="0"/>
          <w:marRight w:val="0"/>
          <w:marTop w:val="0"/>
          <w:marBottom w:val="0"/>
          <w:divBdr>
            <w:top w:val="none" w:sz="0" w:space="0" w:color="auto"/>
            <w:left w:val="none" w:sz="0" w:space="0" w:color="auto"/>
            <w:bottom w:val="none" w:sz="0" w:space="0" w:color="auto"/>
            <w:right w:val="none" w:sz="0" w:space="0" w:color="auto"/>
          </w:divBdr>
          <w:divsChild>
            <w:div w:id="21067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59">
      <w:bodyDiv w:val="1"/>
      <w:marLeft w:val="0"/>
      <w:marRight w:val="0"/>
      <w:marTop w:val="0"/>
      <w:marBottom w:val="0"/>
      <w:divBdr>
        <w:top w:val="none" w:sz="0" w:space="0" w:color="auto"/>
        <w:left w:val="none" w:sz="0" w:space="0" w:color="auto"/>
        <w:bottom w:val="none" w:sz="0" w:space="0" w:color="auto"/>
        <w:right w:val="none" w:sz="0" w:space="0" w:color="auto"/>
      </w:divBdr>
    </w:div>
    <w:div w:id="1512374346">
      <w:bodyDiv w:val="1"/>
      <w:marLeft w:val="0"/>
      <w:marRight w:val="0"/>
      <w:marTop w:val="0"/>
      <w:marBottom w:val="0"/>
      <w:divBdr>
        <w:top w:val="none" w:sz="0" w:space="0" w:color="auto"/>
        <w:left w:val="none" w:sz="0" w:space="0" w:color="auto"/>
        <w:bottom w:val="none" w:sz="0" w:space="0" w:color="auto"/>
        <w:right w:val="none" w:sz="0" w:space="0" w:color="auto"/>
      </w:divBdr>
      <w:divsChild>
        <w:div w:id="1111971591">
          <w:marLeft w:val="0"/>
          <w:marRight w:val="0"/>
          <w:marTop w:val="0"/>
          <w:marBottom w:val="0"/>
          <w:divBdr>
            <w:top w:val="none" w:sz="0" w:space="0" w:color="auto"/>
            <w:left w:val="none" w:sz="0" w:space="0" w:color="auto"/>
            <w:bottom w:val="none" w:sz="0" w:space="0" w:color="auto"/>
            <w:right w:val="none" w:sz="0" w:space="0" w:color="auto"/>
          </w:divBdr>
          <w:divsChild>
            <w:div w:id="20129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2089">
      <w:bodyDiv w:val="1"/>
      <w:marLeft w:val="0"/>
      <w:marRight w:val="0"/>
      <w:marTop w:val="0"/>
      <w:marBottom w:val="0"/>
      <w:divBdr>
        <w:top w:val="none" w:sz="0" w:space="0" w:color="auto"/>
        <w:left w:val="none" w:sz="0" w:space="0" w:color="auto"/>
        <w:bottom w:val="none" w:sz="0" w:space="0" w:color="auto"/>
        <w:right w:val="none" w:sz="0" w:space="0" w:color="auto"/>
      </w:divBdr>
      <w:divsChild>
        <w:div w:id="796877683">
          <w:marLeft w:val="0"/>
          <w:marRight w:val="0"/>
          <w:marTop w:val="0"/>
          <w:marBottom w:val="0"/>
          <w:divBdr>
            <w:top w:val="none" w:sz="0" w:space="0" w:color="auto"/>
            <w:left w:val="none" w:sz="0" w:space="0" w:color="auto"/>
            <w:bottom w:val="none" w:sz="0" w:space="0" w:color="auto"/>
            <w:right w:val="none" w:sz="0" w:space="0" w:color="auto"/>
          </w:divBdr>
          <w:divsChild>
            <w:div w:id="359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937">
      <w:bodyDiv w:val="1"/>
      <w:marLeft w:val="0"/>
      <w:marRight w:val="0"/>
      <w:marTop w:val="0"/>
      <w:marBottom w:val="0"/>
      <w:divBdr>
        <w:top w:val="none" w:sz="0" w:space="0" w:color="auto"/>
        <w:left w:val="none" w:sz="0" w:space="0" w:color="auto"/>
        <w:bottom w:val="none" w:sz="0" w:space="0" w:color="auto"/>
        <w:right w:val="none" w:sz="0" w:space="0" w:color="auto"/>
      </w:divBdr>
      <w:divsChild>
        <w:div w:id="183907140">
          <w:marLeft w:val="0"/>
          <w:marRight w:val="0"/>
          <w:marTop w:val="0"/>
          <w:marBottom w:val="0"/>
          <w:divBdr>
            <w:top w:val="none" w:sz="0" w:space="0" w:color="auto"/>
            <w:left w:val="none" w:sz="0" w:space="0" w:color="auto"/>
            <w:bottom w:val="none" w:sz="0" w:space="0" w:color="auto"/>
            <w:right w:val="none" w:sz="0" w:space="0" w:color="auto"/>
          </w:divBdr>
          <w:divsChild>
            <w:div w:id="1952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712">
      <w:bodyDiv w:val="1"/>
      <w:marLeft w:val="0"/>
      <w:marRight w:val="0"/>
      <w:marTop w:val="0"/>
      <w:marBottom w:val="0"/>
      <w:divBdr>
        <w:top w:val="none" w:sz="0" w:space="0" w:color="auto"/>
        <w:left w:val="none" w:sz="0" w:space="0" w:color="auto"/>
        <w:bottom w:val="none" w:sz="0" w:space="0" w:color="auto"/>
        <w:right w:val="none" w:sz="0" w:space="0" w:color="auto"/>
      </w:divBdr>
      <w:divsChild>
        <w:div w:id="1307054180">
          <w:marLeft w:val="0"/>
          <w:marRight w:val="0"/>
          <w:marTop w:val="0"/>
          <w:marBottom w:val="0"/>
          <w:divBdr>
            <w:top w:val="none" w:sz="0" w:space="0" w:color="auto"/>
            <w:left w:val="none" w:sz="0" w:space="0" w:color="auto"/>
            <w:bottom w:val="none" w:sz="0" w:space="0" w:color="auto"/>
            <w:right w:val="none" w:sz="0" w:space="0" w:color="auto"/>
          </w:divBdr>
          <w:divsChild>
            <w:div w:id="13025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336">
      <w:bodyDiv w:val="1"/>
      <w:marLeft w:val="0"/>
      <w:marRight w:val="0"/>
      <w:marTop w:val="0"/>
      <w:marBottom w:val="0"/>
      <w:divBdr>
        <w:top w:val="none" w:sz="0" w:space="0" w:color="auto"/>
        <w:left w:val="none" w:sz="0" w:space="0" w:color="auto"/>
        <w:bottom w:val="none" w:sz="0" w:space="0" w:color="auto"/>
        <w:right w:val="none" w:sz="0" w:space="0" w:color="auto"/>
      </w:divBdr>
    </w:div>
    <w:div w:id="1901166075">
      <w:bodyDiv w:val="1"/>
      <w:marLeft w:val="0"/>
      <w:marRight w:val="0"/>
      <w:marTop w:val="0"/>
      <w:marBottom w:val="0"/>
      <w:divBdr>
        <w:top w:val="none" w:sz="0" w:space="0" w:color="auto"/>
        <w:left w:val="none" w:sz="0" w:space="0" w:color="auto"/>
        <w:bottom w:val="none" w:sz="0" w:space="0" w:color="auto"/>
        <w:right w:val="none" w:sz="0" w:space="0" w:color="auto"/>
      </w:divBdr>
      <w:divsChild>
        <w:div w:id="2064594047">
          <w:marLeft w:val="0"/>
          <w:marRight w:val="0"/>
          <w:marTop w:val="0"/>
          <w:marBottom w:val="0"/>
          <w:divBdr>
            <w:top w:val="none" w:sz="0" w:space="0" w:color="auto"/>
            <w:left w:val="none" w:sz="0" w:space="0" w:color="auto"/>
            <w:bottom w:val="none" w:sz="0" w:space="0" w:color="auto"/>
            <w:right w:val="none" w:sz="0" w:space="0" w:color="auto"/>
          </w:divBdr>
          <w:divsChild>
            <w:div w:id="138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585">
      <w:bodyDiv w:val="1"/>
      <w:marLeft w:val="0"/>
      <w:marRight w:val="0"/>
      <w:marTop w:val="0"/>
      <w:marBottom w:val="0"/>
      <w:divBdr>
        <w:top w:val="none" w:sz="0" w:space="0" w:color="auto"/>
        <w:left w:val="none" w:sz="0" w:space="0" w:color="auto"/>
        <w:bottom w:val="none" w:sz="0" w:space="0" w:color="auto"/>
        <w:right w:val="none" w:sz="0" w:space="0" w:color="auto"/>
      </w:divBdr>
      <w:divsChild>
        <w:div w:id="1473868297">
          <w:marLeft w:val="0"/>
          <w:marRight w:val="0"/>
          <w:marTop w:val="0"/>
          <w:marBottom w:val="0"/>
          <w:divBdr>
            <w:top w:val="none" w:sz="0" w:space="0" w:color="auto"/>
            <w:left w:val="none" w:sz="0" w:space="0" w:color="auto"/>
            <w:bottom w:val="none" w:sz="0" w:space="0" w:color="auto"/>
            <w:right w:val="none" w:sz="0" w:space="0" w:color="auto"/>
          </w:divBdr>
          <w:divsChild>
            <w:div w:id="190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074">
      <w:bodyDiv w:val="1"/>
      <w:marLeft w:val="0"/>
      <w:marRight w:val="0"/>
      <w:marTop w:val="0"/>
      <w:marBottom w:val="0"/>
      <w:divBdr>
        <w:top w:val="none" w:sz="0" w:space="0" w:color="auto"/>
        <w:left w:val="none" w:sz="0" w:space="0" w:color="auto"/>
        <w:bottom w:val="none" w:sz="0" w:space="0" w:color="auto"/>
        <w:right w:val="none" w:sz="0" w:space="0" w:color="auto"/>
      </w:divBdr>
      <w:divsChild>
        <w:div w:id="1879009327">
          <w:marLeft w:val="0"/>
          <w:marRight w:val="0"/>
          <w:marTop w:val="0"/>
          <w:marBottom w:val="0"/>
          <w:divBdr>
            <w:top w:val="none" w:sz="0" w:space="0" w:color="auto"/>
            <w:left w:val="none" w:sz="0" w:space="0" w:color="auto"/>
            <w:bottom w:val="none" w:sz="0" w:space="0" w:color="auto"/>
            <w:right w:val="none" w:sz="0" w:space="0" w:color="auto"/>
          </w:divBdr>
          <w:divsChild>
            <w:div w:id="15460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088">
      <w:bodyDiv w:val="1"/>
      <w:marLeft w:val="0"/>
      <w:marRight w:val="0"/>
      <w:marTop w:val="0"/>
      <w:marBottom w:val="0"/>
      <w:divBdr>
        <w:top w:val="none" w:sz="0" w:space="0" w:color="auto"/>
        <w:left w:val="none" w:sz="0" w:space="0" w:color="auto"/>
        <w:bottom w:val="none" w:sz="0" w:space="0" w:color="auto"/>
        <w:right w:val="none" w:sz="0" w:space="0" w:color="auto"/>
      </w:divBdr>
      <w:divsChild>
        <w:div w:id="1048652075">
          <w:marLeft w:val="0"/>
          <w:marRight w:val="0"/>
          <w:marTop w:val="0"/>
          <w:marBottom w:val="0"/>
          <w:divBdr>
            <w:top w:val="none" w:sz="0" w:space="0" w:color="auto"/>
            <w:left w:val="none" w:sz="0" w:space="0" w:color="auto"/>
            <w:bottom w:val="none" w:sz="0" w:space="0" w:color="auto"/>
            <w:right w:val="none" w:sz="0" w:space="0" w:color="auto"/>
          </w:divBdr>
          <w:divsChild>
            <w:div w:id="1187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426">
      <w:bodyDiv w:val="1"/>
      <w:marLeft w:val="0"/>
      <w:marRight w:val="0"/>
      <w:marTop w:val="0"/>
      <w:marBottom w:val="0"/>
      <w:divBdr>
        <w:top w:val="none" w:sz="0" w:space="0" w:color="auto"/>
        <w:left w:val="none" w:sz="0" w:space="0" w:color="auto"/>
        <w:bottom w:val="none" w:sz="0" w:space="0" w:color="auto"/>
        <w:right w:val="none" w:sz="0" w:space="0" w:color="auto"/>
      </w:divBdr>
      <w:divsChild>
        <w:div w:id="1694184201">
          <w:marLeft w:val="0"/>
          <w:marRight w:val="0"/>
          <w:marTop w:val="0"/>
          <w:marBottom w:val="0"/>
          <w:divBdr>
            <w:top w:val="none" w:sz="0" w:space="0" w:color="auto"/>
            <w:left w:val="none" w:sz="0" w:space="0" w:color="auto"/>
            <w:bottom w:val="none" w:sz="0" w:space="0" w:color="auto"/>
            <w:right w:val="none" w:sz="0" w:space="0" w:color="auto"/>
          </w:divBdr>
          <w:divsChild>
            <w:div w:id="1599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JournalArticle</b:SourceType>
    <b:Guid>{9B61CEAD-0630-4F64-A9DC-7D78C84E272E}</b:Guid>
    <b:Title>http://www.cdc.gov/homeandrecreationalsafety/falls/adultfalls.html</b:Title>
    <b:RefOrder>1</b:RefOrder>
  </b:Source>
  <b:Source>
    <b:Tag>Cen15</b:Tag>
    <b:SourceType>InternetSite</b:SourceType>
    <b:Guid>{CEFCF46A-90A7-4244-B210-B8E8F8A56586}</b:Guid>
    <b:Title>Falls Among Older Adults: An Overview</b:Title>
    <b:Author>
      <b:Author>
        <b:Corporate>Prevention, Centers for Disease Control and</b:Corporate>
      </b:Author>
    </b:Author>
    <b:InternetSiteTitle>Home &amp; Recreational Safety</b:InternetSiteTitle>
    <b:YearAccessed>2015</b:YearAccessed>
    <b:MonthAccessed>February</b:MonthAccessed>
    <b:DayAccessed>23</b:DayAccessed>
    <b:URL>http://www.cdc.gov/homeandrecreationalsafety/falls/adultfalls.html</b:URL>
    <b:RefOrder>2</b:RefOrder>
  </b:Source>
</b:Sources>
</file>

<file path=customXml/itemProps1.xml><?xml version="1.0" encoding="utf-8"?>
<ds:datastoreItem xmlns:ds="http://schemas.openxmlformats.org/officeDocument/2006/customXml" ds:itemID="{7220781C-877D-46ED-A247-C0D9D8C7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National Center for Public Health Informatics</Manager>
  <Company>Advanced Requirements Engineering - Team Bravo!</Company>
  <LinksUpToDate>false</LinksUpToDate>
  <CharactersWithSpaces>12162</CharactersWithSpaces>
  <SharedDoc>false</SharedDoc>
  <HyperlinkBase/>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Save Me IOS Application</dc:subject>
  <dc:creator>Faizal Khader</dc:creator>
  <cp:lastModifiedBy>高 歌</cp:lastModifiedBy>
  <cp:revision>318</cp:revision>
  <cp:lastPrinted>2022-04-21T13:28:00Z</cp:lastPrinted>
  <dcterms:created xsi:type="dcterms:W3CDTF">2021-11-16T07:17:00Z</dcterms:created>
  <dcterms:modified xsi:type="dcterms:W3CDTF">2022-04-21T13:28:00Z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