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b/>
          <w:sz w:val="40"/>
          <w:szCs w:val="40"/>
        </w:rPr>
        <w:t>Wh</w:t>
      </w:r>
      <w:r w:rsidR="0070628F">
        <w:rPr>
          <w:b/>
          <w:sz w:val="40"/>
          <w:szCs w:val="40"/>
        </w:rPr>
        <w:t xml:space="preserve">y </w:t>
      </w:r>
      <w:proofErr w:type="gramStart"/>
      <w:r w:rsidR="0070628F">
        <w:rPr>
          <w:b/>
          <w:sz w:val="40"/>
          <w:szCs w:val="40"/>
        </w:rPr>
        <w:t>become</w:t>
      </w:r>
      <w:proofErr w:type="gramEnd"/>
      <w:r w:rsidRPr="00D07E63">
        <w:rPr>
          <w:b/>
          <w:sz w:val="40"/>
          <w:szCs w:val="40"/>
        </w:rPr>
        <w:t xml:space="preserve"> an Entrepreneur?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Reasons for starting own enterprise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To be your own boss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To pursue a hobby</w:t>
      </w:r>
    </w:p>
    <w:p w:rsidR="00D07E63" w:rsidRPr="00D07E63" w:rsidRDefault="00D07E63" w:rsidP="00D07E63">
      <w:pPr>
        <w:rPr>
          <w:sz w:val="32"/>
          <w:szCs w:val="32"/>
        </w:rPr>
      </w:pPr>
      <w:r w:rsidRPr="00D07E63">
        <w:rPr>
          <w:sz w:val="40"/>
          <w:szCs w:val="40"/>
        </w:rPr>
        <w:t>Flexibility</w:t>
      </w:r>
      <w:r w:rsidRPr="00D07E63">
        <w:rPr>
          <w:sz w:val="32"/>
          <w:szCs w:val="32"/>
        </w:rPr>
        <w:t>.</w:t>
      </w:r>
    </w:p>
    <w:p w:rsidR="00D07E63" w:rsidRPr="00D07E63" w:rsidRDefault="00D07E63" w:rsidP="00D07E63">
      <w:pPr>
        <w:rPr>
          <w:sz w:val="32"/>
          <w:szCs w:val="32"/>
        </w:rPr>
      </w:pPr>
    </w:p>
    <w:p w:rsidR="00D07E63" w:rsidRPr="00D07E63" w:rsidRDefault="00D07E63" w:rsidP="00D07E63">
      <w:pPr>
        <w:rPr>
          <w:b/>
          <w:sz w:val="40"/>
          <w:szCs w:val="40"/>
        </w:rPr>
      </w:pPr>
      <w:r w:rsidRPr="00D07E63">
        <w:rPr>
          <w:b/>
          <w:sz w:val="40"/>
          <w:szCs w:val="40"/>
        </w:rPr>
        <w:t>Characteristics of entrepreneurs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Focus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Passion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 xml:space="preserve">motivated 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dedicated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 xml:space="preserve">inventive 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innovative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proactive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confident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 xml:space="preserve">flexible 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adaptable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resilient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having vision</w:t>
      </w:r>
    </w:p>
    <w:p w:rsid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capacity to inspire.</w:t>
      </w:r>
    </w:p>
    <w:p w:rsidR="00D07E63" w:rsidRDefault="00D07E63" w:rsidP="00D07E63">
      <w:pPr>
        <w:rPr>
          <w:b/>
          <w:sz w:val="40"/>
          <w:szCs w:val="40"/>
        </w:rPr>
      </w:pPr>
      <w:r w:rsidRPr="00D07E63">
        <w:rPr>
          <w:b/>
          <w:sz w:val="40"/>
          <w:szCs w:val="40"/>
        </w:rPr>
        <w:lastRenderedPageBreak/>
        <w:t>Skills for success</w:t>
      </w:r>
      <w:bookmarkStart w:id="0" w:name="_GoBack"/>
      <w:bookmarkEnd w:id="0"/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knowledge of industry/sector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technical skills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interpersonal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communication skills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planning, time management</w:t>
      </w:r>
    </w:p>
    <w:p w:rsid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negotiation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prioritising tasks</w:t>
      </w:r>
    </w:p>
    <w:p w:rsidR="00D07E63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problem solving</w:t>
      </w:r>
    </w:p>
    <w:p w:rsidR="00C157B6" w:rsidRPr="00D07E63" w:rsidRDefault="00D07E63" w:rsidP="00D07E63">
      <w:pPr>
        <w:rPr>
          <w:sz w:val="40"/>
          <w:szCs w:val="40"/>
        </w:rPr>
      </w:pPr>
      <w:r w:rsidRPr="00D07E63">
        <w:rPr>
          <w:sz w:val="40"/>
          <w:szCs w:val="40"/>
        </w:rPr>
        <w:t>managing risk.</w:t>
      </w:r>
    </w:p>
    <w:sectPr w:rsidR="00C157B6" w:rsidRPr="00D0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63"/>
    <w:rsid w:val="001A0B44"/>
    <w:rsid w:val="002214F9"/>
    <w:rsid w:val="004810FE"/>
    <w:rsid w:val="0070628F"/>
    <w:rsid w:val="00BA29BD"/>
    <w:rsid w:val="00CA6024"/>
    <w:rsid w:val="00D0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1707"/>
  <w15:chartTrackingRefBased/>
  <w15:docId w15:val="{8790AFB8-7497-4B3C-B9FD-3565F427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cp:lastPrinted>2019-09-24T09:31:00Z</cp:lastPrinted>
  <dcterms:created xsi:type="dcterms:W3CDTF">2019-09-24T09:02:00Z</dcterms:created>
  <dcterms:modified xsi:type="dcterms:W3CDTF">2019-09-25T19:53:00Z</dcterms:modified>
</cp:coreProperties>
</file>