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Xb0c-1630846066595" w:id="1"/>
      <w:bookmarkEnd w:id="1"/>
      <w:r>
        <w:rPr>
          <w:sz w:val="40"/>
        </w:rPr>
        <w:t>笔记</w:t>
      </w:r>
    </w:p>
    <w:p>
      <w:pPr/>
      <w:bookmarkStart w:name="LSWe-1630846085256" w:id="2"/>
      <w:bookmarkEnd w:id="2"/>
      <w:r>
        <w:rPr>
          <w:sz w:val="34"/>
        </w:rPr>
        <w:t xml:space="preserve">     1软件测试的计划</w:t>
      </w:r>
    </w:p>
    <w:p>
      <w:pPr/>
      <w:bookmarkStart w:name="ja12-1630846140274" w:id="3"/>
      <w:bookmarkEnd w:id="3"/>
      <w:r>
        <w:rPr>
          <w:sz w:val="28"/>
        </w:rPr>
        <w:t xml:space="preserve">  为什么要写软件测试计划，这些事测试主管写，测试计划是做完测试需求分析之后，整个测试工作之前写，做一个准备计划工作， “5W+1H”去记忆，一般包括一下</w:t>
      </w:r>
    </w:p>
    <w:p>
      <w:pPr/>
      <w:bookmarkStart w:name="OkaK-1630846300645" w:id="4"/>
      <w:bookmarkEnd w:id="4"/>
      <w:r>
        <w:rPr>
          <w:sz w:val="28"/>
        </w:rPr>
        <w:t xml:space="preserve">   </w:t>
      </w:r>
      <w:r>
        <w:rPr>
          <w:color w:val="F33232"/>
          <w:sz w:val="28"/>
        </w:rPr>
        <w:t>目的【why】，   测试范围【what】，测试进度安排【when】，测试人员【who】，测试环境【where】，测试环境+测试工具【how】，风险评估。</w:t>
      </w:r>
    </w:p>
    <w:p>
      <w:pPr/>
      <w:bookmarkStart w:name="FnjX-1630846460803" w:id="5"/>
      <w:bookmarkEnd w:id="5"/>
      <w:r>
        <w:rPr>
          <w:color w:val="000000"/>
          <w:sz w:val="28"/>
        </w:rPr>
        <w:t xml:space="preserve">     为什么要有测试工具？因为想一些访问量比较大的公司，可能要用性能测试，所以就需要一些工具</w:t>
      </w:r>
    </w:p>
    <w:p>
      <w:pPr/>
      <w:bookmarkStart w:name="Cj7H-1630846692516" w:id="6"/>
      <w:bookmarkEnd w:id="6"/>
    </w:p>
    <w:p>
      <w:pPr/>
      <w:bookmarkStart w:name="Dx7A-1630846702942" w:id="7"/>
      <w:bookmarkEnd w:id="7"/>
      <w:r>
        <w:rPr>
          <w:color w:val="000000"/>
          <w:sz w:val="34"/>
        </w:rPr>
        <w:t xml:space="preserve">     2软件测试报告</w:t>
      </w:r>
    </w:p>
    <w:p>
      <w:pPr/>
      <w:bookmarkStart w:name="sShq-1630846725331" w:id="8"/>
      <w:bookmarkEnd w:id="8"/>
      <w:r>
        <w:rPr>
          <w:color w:val="000000"/>
          <w:sz w:val="28"/>
        </w:rPr>
        <w:t>1目的：产品质量==用例是否执行完了？   bug修复完==结论，是否可以直接上线？</w:t>
      </w:r>
    </w:p>
    <w:p>
      <w:pPr/>
      <w:bookmarkStart w:name="6slq-1630846907758" w:id="9"/>
      <w:bookmarkEnd w:id="9"/>
      <w:r>
        <w:rPr>
          <w:color w:val="000000"/>
          <w:sz w:val="28"/>
        </w:rPr>
        <w:t>2包括的内容：</w:t>
      </w:r>
      <w:r>
        <w:rPr>
          <w:color w:val="F33232"/>
          <w:sz w:val="28"/>
        </w:rPr>
        <w:t>测试范围，测试环境，遗留的bug有哪些，测试用例覆盖率有多少，bug的统计与分析，风险有哪些，版本测试评估，发布的建议</w:t>
      </w:r>
    </w:p>
    <w:p>
      <w:pPr/>
      <w:bookmarkStart w:name="vmVi-1630847394778" w:id="10"/>
      <w:bookmarkEnd w:id="10"/>
    </w:p>
    <w:p>
      <w:pPr/>
      <w:bookmarkStart w:name="btj2-1630847394935" w:id="11"/>
      <w:bookmarkEnd w:id="11"/>
      <w:r>
        <w:rPr>
          <w:color w:val="000000"/>
          <w:sz w:val="40"/>
        </w:rPr>
        <w:t>面试题</w:t>
      </w:r>
    </w:p>
    <w:p>
      <w:pPr/>
      <w:bookmarkStart w:name="qR3B-1630847411638" w:id="12"/>
      <w:bookmarkEnd w:id="12"/>
      <w:r>
        <w:rPr>
          <w:color w:val="000000"/>
          <w:sz w:val="34"/>
        </w:rPr>
        <w:t xml:space="preserve">     1在测试报告阶段做测试缺陷的目的是什么</w:t>
      </w:r>
    </w:p>
    <w:p>
      <w:pPr/>
      <w:bookmarkStart w:name="QBUo-1630847822476" w:id="13"/>
      <w:bookmarkEnd w:id="13"/>
      <w:r>
        <w:rPr>
          <w:color w:val="000000"/>
          <w:sz w:val="28"/>
        </w:rPr>
        <w:t>1通过分析缺陷的状态：  比如患有哪些是打开的状态，有哪些是不修复状态，延期状态的等，可以知道目前剩余bug的风险，以及有无达到上线的标准</w:t>
      </w:r>
    </w:p>
    <w:p>
      <w:pPr/>
      <w:bookmarkStart w:name="UF2G-1630848365191" w:id="14"/>
      <w:bookmarkEnd w:id="14"/>
      <w:r>
        <w:rPr>
          <w:color w:val="000000"/>
          <w:sz w:val="28"/>
        </w:rPr>
        <w:t>2，还可以分析出bug严重级别占比：  一般正常的事一般bug比较多，严重和致命比较少，如果出现了异常分布，就需要分析下原因是什么，做好优化和规避</w:t>
      </w:r>
    </w:p>
    <w:p>
      <w:pPr/>
      <w:bookmarkStart w:name="zUpa-1630848959387" w:id="15"/>
      <w:bookmarkEnd w:id="15"/>
      <w:r>
        <w:rPr>
          <w:color w:val="000000"/>
          <w:sz w:val="28"/>
        </w:rPr>
        <w:t>3按照模块来运行分析：一般功能复杂的模块bug也会比较多，如果同于出现异常的话，也可以分析得出开发或者测试这面的工作问题</w:t>
      </w:r>
    </w:p>
    <w:p>
      <w:pPr/>
      <w:bookmarkStart w:name="il59-1630849136065" w:id="16"/>
      <w:bookmarkEnd w:id="16"/>
      <w:r>
        <w:rPr>
          <w:color w:val="000000"/>
          <w:sz w:val="28"/>
        </w:rPr>
        <w:t>4按照版本进行分析：  一般正常情况下，随着版本的增加，bug数量应该是越来越少的，如果出现异常，就可能是中间流程上的问题，或者又新需求加进来，或者是开发修复bug出现严重的回归问题</w:t>
      </w:r>
    </w:p>
    <w:p>
      <w:pPr/>
      <w:bookmarkStart w:name="aXVm-1630849415712" w:id="17"/>
      <w:bookmarkEnd w:id="17"/>
    </w:p>
    <w:p>
      <w:pPr/>
      <w:bookmarkStart w:name="8fbw-1630849416172" w:id="18"/>
      <w:bookmarkEnd w:id="18"/>
    </w:p>
    <w:p>
      <w:pPr/>
      <w:bookmarkStart w:name="nce5-1630848220295" w:id="19"/>
      <w:bookmarkEnd w:id="19"/>
      <w:r>
        <w:rPr>
          <w:color w:val="000000"/>
          <w:sz w:val="34"/>
        </w:rPr>
        <w:t xml:space="preserve">   2写出测试报告，测试计划？内容是什么？</w:t>
      </w:r>
    </w:p>
    <w:p>
      <w:pPr/>
      <w:bookmarkStart w:name="QY0C-1630849474046" w:id="20"/>
      <w:bookmarkEnd w:id="20"/>
      <w:r>
        <w:rPr>
          <w:color w:val="000000"/>
          <w:sz w:val="28"/>
        </w:rPr>
        <w:t>测试计划：在计划里主要就是【5W+1H】  ，测试的目的，测试的范围，都用哪些测试方法，测试的精度安排，测试的人员安排，测试的环境搭建，还有就是风险评估，预计一下测试是可能出现的风险</w:t>
      </w:r>
    </w:p>
    <w:p>
      <w:pPr/>
      <w:bookmarkStart w:name="6l01-1630852398046" w:id="21"/>
      <w:bookmarkEnd w:id="21"/>
      <w:r>
        <w:rPr>
          <w:color w:val="000000"/>
          <w:sz w:val="28"/>
        </w:rPr>
        <w:t>测试报告：第一写出测试的时候的参考资料，第二写出测试的思路，第三写出测试的结果以及风险评估，第四写出测试结论分析出执行率，成功率，缺陷关闭率</w:t>
      </w:r>
    </w:p>
    <w:p>
      <w:pPr/>
      <w:bookmarkStart w:name="Dx2k-1630853177076" w:id="22"/>
      <w:bookmarkEnd w:id="22"/>
    </w:p>
    <w:p>
      <w:pPr/>
      <w:bookmarkStart w:name="hNmj-1630853177217" w:id="23"/>
      <w:bookmarkEnd w:id="23"/>
      <w:r>
        <w:rPr>
          <w:color w:val="000000"/>
          <w:sz w:val="34"/>
        </w:rPr>
        <w:t xml:space="preserve">   3报告中的结果是怎么分析的？为什么要做这样的分析？</w:t>
      </w:r>
    </w:p>
    <w:p>
      <w:pPr/>
      <w:bookmarkStart w:name="5exO-1630853434778" w:id="24"/>
      <w:bookmarkEnd w:id="24"/>
      <w:r>
        <w:rPr>
          <w:color w:val="000000"/>
          <w:sz w:val="28"/>
        </w:rPr>
        <w:t>第一分析执行的用例一共有多少个，执行率是多少，   执行的用例除以自己写的总用例 ；成功率是多少，说的是测试通过的用例除以总执行的用例；缺陷关闭率说的是修复好的缺陷除以总缺陷；    在没有关闭的缺陷中一定不能出现  一  二级bug，可以剩余百分之4的三四级bug，可以延期</w:t>
      </w:r>
    </w:p>
    <w:p>
      <w:pPr/>
      <w:bookmarkStart w:name="eN5q-1630853807537" w:id="25"/>
      <w:bookmarkEnd w:id="25"/>
      <w:r>
        <w:rPr>
          <w:color w:val="000000"/>
          <w:sz w:val="28"/>
        </w:rPr>
        <w:t>做这个分析的原因就是   执行率反应测试的水平；成功率反应开发的问题；缺陷关闭率可以反映出这个项目还存在哪些问题，是否会有大的影响</w:t>
      </w:r>
    </w:p>
    <w:p>
      <w:pPr/>
      <w:bookmarkStart w:name="WzRM-1630853955892" w:id="26"/>
      <w:bookmarkEnd w:id="26"/>
    </w:p>
    <w:p>
      <w:pPr/>
      <w:bookmarkStart w:name="ukZZ-1630853956069" w:id="27"/>
      <w:bookmarkEnd w:id="27"/>
      <w:r>
        <w:rPr>
          <w:color w:val="000000"/>
          <w:sz w:val="34"/>
        </w:rPr>
        <w:t xml:space="preserve">   4你认为测试报告的侧重点是什么</w:t>
      </w:r>
    </w:p>
    <w:p>
      <w:pPr/>
      <w:bookmarkStart w:name="wMYI-1630853997870" w:id="28"/>
      <w:bookmarkEnd w:id="28"/>
      <w:r>
        <w:rPr>
          <w:color w:val="000000"/>
          <w:sz w:val="28"/>
        </w:rPr>
        <w:t xml:space="preserve">   侧重点是缺陷分析  ，这个可以反映出项目中都存在哪些问题，合理安排，尽量不要影响到下一个项目</w:t>
      </w:r>
    </w:p>
    <w:p>
      <w:pPr/>
      <w:bookmarkStart w:name="hDqc-1630848220790" w:id="29"/>
      <w:bookmarkEnd w:id="29"/>
    </w:p>
    <w:p>
      <w:pPr/>
      <w:bookmarkStart w:name="zt4e-1630848220888" w:id="30"/>
      <w:bookmarkEnd w:id="30"/>
    </w:p>
    <w:p>
      <w:pPr/>
      <w:bookmarkStart w:name="LR4e-1630848220991" w:id="31"/>
      <w:bookmarkEnd w:id="31"/>
    </w:p>
    <w:p>
      <w:pPr/>
      <w:bookmarkStart w:name="zDV1-1630848221088" w:id="32"/>
      <w:bookmarkEnd w:id="32"/>
    </w:p>
    <w:p>
      <w:pPr/>
      <w:bookmarkStart w:name="nrBV-1630848221188" w:id="33"/>
      <w:bookmarkEnd w:id="33"/>
    </w:p>
    <w:p>
      <w:pPr/>
      <w:bookmarkStart w:name="hIZk-1630848221283" w:id="34"/>
      <w:bookmarkEnd w:id="34"/>
    </w:p>
    <w:p>
      <w:pPr/>
      <w:bookmarkStart w:name="1008-1630848221384" w:id="35"/>
      <w:bookmarkEnd w:id="35"/>
    </w:p>
    <w:p>
      <w:pPr/>
      <w:bookmarkStart w:name="Q6gy-1630848221483" w:id="36"/>
      <w:bookmarkEnd w:id="36"/>
    </w:p>
    <w:p>
      <w:pPr/>
      <w:bookmarkStart w:name="UunE-1630848221581" w:id="37"/>
      <w:bookmarkEnd w:id="37"/>
    </w:p>
    <w:p>
      <w:pPr/>
      <w:bookmarkStart w:name="R92T-1630848221677" w:id="38"/>
      <w:bookmarkEnd w:id="38"/>
    </w:p>
    <w:p>
      <w:pPr/>
      <w:bookmarkStart w:name="cn77-1630848221785" w:id="39"/>
      <w:bookmarkEnd w:id="39"/>
    </w:p>
    <w:p>
      <w:pPr/>
      <w:bookmarkStart w:name="MoOp-1630848221879" w:id="40"/>
      <w:bookmarkEnd w:id="40"/>
    </w:p>
    <w:p>
      <w:pPr/>
      <w:bookmarkStart w:name="AVKu-1630848221978" w:id="41"/>
      <w:bookmarkEnd w:id="41"/>
    </w:p>
    <w:p>
      <w:pPr/>
      <w:bookmarkStart w:name="uRiz-1630848222077" w:id="42"/>
      <w:bookmarkEnd w:id="42"/>
    </w:p>
    <w:p>
      <w:pPr/>
      <w:bookmarkStart w:name="0X3J-1630848222177" w:id="43"/>
      <w:bookmarkEnd w:id="43"/>
    </w:p>
    <w:p>
      <w:pPr/>
      <w:bookmarkStart w:name="iT1J-1630848222272" w:id="44"/>
      <w:bookmarkEnd w:id="44"/>
    </w:p>
    <w:p>
      <w:pPr/>
      <w:bookmarkStart w:name="cGro-1630848222368" w:id="45"/>
      <w:bookmarkEnd w:id="45"/>
    </w:p>
    <w:p>
      <w:pPr/>
      <w:bookmarkStart w:name="a9f7-1630848222470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2021-09-05T15:13:46Z</dcterms:created>
  <dc:creator>Apache POI</dc:creator>
</cp:coreProperties>
</file>