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1056"/>
        <w:gridCol w:w="1630"/>
        <w:gridCol w:w="1630"/>
        <w:gridCol w:w="1575"/>
      </w:tblGrid>
      <w:tr w:rsidR="00CA6DEE" w:rsidTr="0096131A">
        <w:tc>
          <w:tcPr>
            <w:tcW w:w="2405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目标</w:t>
            </w:r>
          </w:p>
        </w:tc>
        <w:tc>
          <w:tcPr>
            <w:tcW w:w="1056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期限</w:t>
            </w:r>
            <w:r>
              <w:rPr>
                <w:rFonts w:hint="eastAsia"/>
                <w:color w:val="FF0000"/>
              </w:rPr>
              <w:t>(天)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起始时间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结束时间</w:t>
            </w:r>
          </w:p>
        </w:tc>
        <w:tc>
          <w:tcPr>
            <w:tcW w:w="1575" w:type="dxa"/>
          </w:tcPr>
          <w:p w:rsidR="00CA6DEE" w:rsidRPr="00BC25AA" w:rsidRDefault="00CA6DEE" w:rsidP="00BC25AA"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用时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1.JAVA基础程序设计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6131A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018/1/11</w:t>
            </w:r>
          </w:p>
        </w:tc>
        <w:tc>
          <w:tcPr>
            <w:tcW w:w="1575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2.对象与类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82410C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</w:t>
            </w:r>
            <w:r w:rsidR="00443E90">
              <w:t>2</w:t>
            </w:r>
          </w:p>
        </w:tc>
        <w:tc>
          <w:tcPr>
            <w:tcW w:w="1630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018/1/12</w:t>
            </w:r>
          </w:p>
        </w:tc>
        <w:tc>
          <w:tcPr>
            <w:tcW w:w="1575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3.继承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9634B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018/1/13</w:t>
            </w:r>
          </w:p>
        </w:tc>
        <w:tc>
          <w:tcPr>
            <w:tcW w:w="1630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018/1/15</w:t>
            </w:r>
          </w:p>
        </w:tc>
        <w:tc>
          <w:tcPr>
            <w:tcW w:w="1575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4.接口和lambda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9634B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018/1/16</w:t>
            </w:r>
          </w:p>
        </w:tc>
        <w:tc>
          <w:tcPr>
            <w:tcW w:w="1630" w:type="dxa"/>
          </w:tcPr>
          <w:p w:rsidR="00CA6DEE" w:rsidRDefault="00415266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018/1/16</w:t>
            </w:r>
          </w:p>
        </w:tc>
        <w:tc>
          <w:tcPr>
            <w:tcW w:w="1575" w:type="dxa"/>
          </w:tcPr>
          <w:p w:rsidR="00CA6DEE" w:rsidRDefault="00415266" w:rsidP="006C589B">
            <w:pPr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5.异常，断言和日志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1C6E9C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018/1/17</w:t>
            </w:r>
          </w:p>
        </w:tc>
        <w:tc>
          <w:tcPr>
            <w:tcW w:w="1630" w:type="dxa"/>
          </w:tcPr>
          <w:p w:rsidR="00CA6DEE" w:rsidRDefault="00602DA3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018/1/17</w:t>
            </w:r>
          </w:p>
        </w:tc>
        <w:tc>
          <w:tcPr>
            <w:tcW w:w="1575" w:type="dxa"/>
          </w:tcPr>
          <w:p w:rsidR="00CA6DEE" w:rsidRDefault="00602DA3" w:rsidP="006C589B">
            <w:pPr>
              <w:jc w:val="center"/>
            </w:pPr>
            <w:r>
              <w:rPr>
                <w:rFonts w:hint="eastAsia"/>
              </w:rPr>
              <w:t>1</w:t>
            </w:r>
            <w:bookmarkStart w:id="0" w:name="_GoBack"/>
            <w:bookmarkEnd w:id="0"/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6.泛型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7.集合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8.并发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9.JAVA8-流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10.输入和输出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11.XML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12.网络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13.数据库编程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14.日期API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15.国际化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16.脚本和注解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Default="00CA6DEE" w:rsidP="00BC25AA">
            <w:r w:rsidRPr="00C06E14">
              <w:t>17.安全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/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>
              <w:rPr>
                <w:rFonts w:hint="eastAsia"/>
              </w:rPr>
              <w:t>合计</w:t>
            </w:r>
          </w:p>
        </w:tc>
        <w:tc>
          <w:tcPr>
            <w:tcW w:w="1056" w:type="dxa"/>
          </w:tcPr>
          <w:p w:rsidR="00CA6DEE" w:rsidRDefault="00ED5932" w:rsidP="00CA6DEE">
            <w:pPr>
              <w:jc w:val="center"/>
            </w:pPr>
            <w:r>
              <w:t>100</w:t>
            </w:r>
          </w:p>
        </w:tc>
        <w:tc>
          <w:tcPr>
            <w:tcW w:w="1630" w:type="dxa"/>
          </w:tcPr>
          <w:p w:rsidR="00CA6DEE" w:rsidRDefault="00ED5932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B53B75" w:rsidP="006C589B">
            <w:pPr>
              <w:jc w:val="center"/>
            </w:pPr>
            <w:r>
              <w:rPr>
                <w:rFonts w:hint="eastAsia"/>
              </w:rPr>
              <w:t>预计</w:t>
            </w:r>
            <w:r w:rsidR="006C589B">
              <w:rPr>
                <w:rFonts w:hint="eastAsia"/>
              </w:rPr>
              <w:t>2018/</w:t>
            </w:r>
            <w:r w:rsidR="006C589B">
              <w:t>4</w:t>
            </w:r>
            <w:r w:rsidR="006C589B">
              <w:rPr>
                <w:rFonts w:hint="eastAsia"/>
              </w:rPr>
              <w:t>/</w:t>
            </w:r>
            <w:r w:rsidR="006C589B">
              <w:t>20</w:t>
            </w: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</w:tbl>
    <w:p w:rsidR="002F0907" w:rsidRDefault="002F0907"/>
    <w:sectPr w:rsidR="002F0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01296" w:rsidRDefault="00101296" w:rsidP="00147E43">
      <w:r>
        <w:separator/>
      </w:r>
    </w:p>
  </w:endnote>
  <w:endnote w:type="continuationSeparator" w:id="0">
    <w:p w:rsidR="00101296" w:rsidRDefault="00101296" w:rsidP="00147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01296" w:rsidRDefault="00101296" w:rsidP="00147E43">
      <w:r>
        <w:separator/>
      </w:r>
    </w:p>
  </w:footnote>
  <w:footnote w:type="continuationSeparator" w:id="0">
    <w:p w:rsidR="00101296" w:rsidRDefault="00101296" w:rsidP="00147E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C1"/>
    <w:rsid w:val="00101296"/>
    <w:rsid w:val="00147E43"/>
    <w:rsid w:val="001C6E9C"/>
    <w:rsid w:val="002F0907"/>
    <w:rsid w:val="00322DE2"/>
    <w:rsid w:val="003B0059"/>
    <w:rsid w:val="00415266"/>
    <w:rsid w:val="00443E90"/>
    <w:rsid w:val="00602DA3"/>
    <w:rsid w:val="006C589B"/>
    <w:rsid w:val="0082410C"/>
    <w:rsid w:val="0096131A"/>
    <w:rsid w:val="0099634B"/>
    <w:rsid w:val="009A1662"/>
    <w:rsid w:val="00AE62F3"/>
    <w:rsid w:val="00B22B2B"/>
    <w:rsid w:val="00B53B75"/>
    <w:rsid w:val="00BC25AA"/>
    <w:rsid w:val="00CA6DEE"/>
    <w:rsid w:val="00CE482B"/>
    <w:rsid w:val="00E006C1"/>
    <w:rsid w:val="00EC3E2B"/>
    <w:rsid w:val="00ED5932"/>
    <w:rsid w:val="00F21F9D"/>
    <w:rsid w:val="00FC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E0E07C"/>
  <w15:chartTrackingRefBased/>
  <w15:docId w15:val="{7B39EF04-02DF-4BAF-A96C-9EF153B40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5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47E4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47E4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47E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47E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7765F0D8-8800-46A9-B638-A4040303F2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 a</cp:lastModifiedBy>
  <cp:revision>16</cp:revision>
  <dcterms:created xsi:type="dcterms:W3CDTF">2018-01-10T01:07:00Z</dcterms:created>
  <dcterms:modified xsi:type="dcterms:W3CDTF">2018-01-16T22:22:00Z</dcterms:modified>
</cp:coreProperties>
</file>