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67E23" w14:textId="77777777" w:rsidR="00824514" w:rsidRPr="00D7363B" w:rsidRDefault="00824514" w:rsidP="00824514">
      <w:pPr>
        <w:pStyle w:val="Sinespaciado"/>
        <w:jc w:val="center"/>
        <w:rPr>
          <w:rFonts w:ascii="Arial" w:hAnsi="Arial" w:cs="Arial"/>
          <w:b/>
          <w:sz w:val="24"/>
          <w:szCs w:val="24"/>
          <w:lang w:val="es-ES_tradnl"/>
        </w:rPr>
      </w:pPr>
      <w:r>
        <w:rPr>
          <w:rFonts w:ascii="Arial" w:hAnsi="Arial" w:cs="Arial"/>
          <w:b/>
          <w:noProof/>
          <w:sz w:val="24"/>
          <w:szCs w:val="24"/>
        </w:rPr>
        <w:drawing>
          <wp:anchor distT="0" distB="0" distL="114300" distR="114300" simplePos="0" relativeHeight="251685888" behindDoc="0" locked="0" layoutInCell="1" allowOverlap="1" wp14:anchorId="397FC513" wp14:editId="75B84E74">
            <wp:simplePos x="0" y="0"/>
            <wp:positionH relativeFrom="column">
              <wp:posOffset>5795645</wp:posOffset>
            </wp:positionH>
            <wp:positionV relativeFrom="paragraph">
              <wp:posOffset>-45720</wp:posOffset>
            </wp:positionV>
            <wp:extent cx="737870" cy="733425"/>
            <wp:effectExtent l="0" t="0" r="5080" b="9525"/>
            <wp:wrapNone/>
            <wp:docPr id="62" name="3 Imagen" descr="fi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fisc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7870" cy="73342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noProof/>
          <w:sz w:val="24"/>
          <w:szCs w:val="24"/>
        </w:rPr>
        <w:drawing>
          <wp:anchor distT="0" distB="0" distL="114300" distR="114300" simplePos="0" relativeHeight="251684864" behindDoc="0" locked="0" layoutInCell="1" allowOverlap="1" wp14:anchorId="3AA6AF34" wp14:editId="279C297F">
            <wp:simplePos x="0" y="0"/>
            <wp:positionH relativeFrom="column">
              <wp:posOffset>-57785</wp:posOffset>
            </wp:positionH>
            <wp:positionV relativeFrom="paragraph">
              <wp:posOffset>-121920</wp:posOffset>
            </wp:positionV>
            <wp:extent cx="800100" cy="741680"/>
            <wp:effectExtent l="0" t="0" r="0" b="0"/>
            <wp:wrapNone/>
            <wp:docPr id="63" name="1 Imagen" descr="ut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tp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41680"/>
                    </a:xfrm>
                    <a:prstGeom prst="rect">
                      <a:avLst/>
                    </a:prstGeom>
                    <a:noFill/>
                  </pic:spPr>
                </pic:pic>
              </a:graphicData>
            </a:graphic>
            <wp14:sizeRelH relativeFrom="page">
              <wp14:pctWidth>0</wp14:pctWidth>
            </wp14:sizeRelH>
            <wp14:sizeRelV relativeFrom="page">
              <wp14:pctHeight>0</wp14:pctHeight>
            </wp14:sizeRelV>
          </wp:anchor>
        </w:drawing>
      </w:r>
      <w:r w:rsidRPr="00D7363B">
        <w:rPr>
          <w:rFonts w:ascii="Arial" w:hAnsi="Arial" w:cs="Arial"/>
          <w:b/>
          <w:sz w:val="24"/>
          <w:szCs w:val="24"/>
          <w:lang w:val="es-ES_tradnl"/>
        </w:rPr>
        <w:t>Universidad Tecnológica de Panamá</w:t>
      </w:r>
    </w:p>
    <w:p w14:paraId="4C71F8C7" w14:textId="77777777" w:rsidR="00824514" w:rsidRPr="00D7363B" w:rsidRDefault="00824514" w:rsidP="00824514">
      <w:pPr>
        <w:pStyle w:val="Sinespaciado"/>
        <w:jc w:val="center"/>
        <w:rPr>
          <w:rFonts w:ascii="Arial" w:hAnsi="Arial" w:cs="Arial"/>
          <w:b/>
          <w:sz w:val="24"/>
          <w:szCs w:val="24"/>
          <w:lang w:val="es-ES_tradnl"/>
        </w:rPr>
      </w:pPr>
      <w:r w:rsidRPr="00D7363B">
        <w:rPr>
          <w:rFonts w:ascii="Arial" w:hAnsi="Arial" w:cs="Arial"/>
          <w:b/>
          <w:sz w:val="24"/>
          <w:szCs w:val="24"/>
          <w:lang w:val="es-ES_tradnl"/>
        </w:rPr>
        <w:t>Facultad de Ingeniería de Sistemas Computacionales</w:t>
      </w:r>
    </w:p>
    <w:p w14:paraId="4B61D211" w14:textId="77777777" w:rsidR="00824514" w:rsidRPr="00D7363B" w:rsidRDefault="00824514" w:rsidP="00824514">
      <w:pPr>
        <w:pStyle w:val="Sinespaciado"/>
        <w:jc w:val="center"/>
        <w:rPr>
          <w:rFonts w:ascii="Arial" w:hAnsi="Arial" w:cs="Arial"/>
          <w:b/>
          <w:sz w:val="24"/>
          <w:szCs w:val="24"/>
          <w:lang w:val="es-ES_tradnl"/>
        </w:rPr>
      </w:pPr>
      <w:r w:rsidRPr="00D7363B">
        <w:rPr>
          <w:rFonts w:ascii="Arial" w:hAnsi="Arial" w:cs="Arial"/>
          <w:b/>
          <w:sz w:val="24"/>
          <w:szCs w:val="24"/>
          <w:lang w:val="es-ES_tradnl"/>
        </w:rPr>
        <w:t>BASE DE DATOS I</w:t>
      </w:r>
    </w:p>
    <w:p w14:paraId="02C4C5F9" w14:textId="4FC85757" w:rsidR="00824514" w:rsidRPr="00D7363B" w:rsidRDefault="00824514" w:rsidP="00824514">
      <w:pPr>
        <w:pStyle w:val="Sinespaciado"/>
        <w:jc w:val="center"/>
        <w:rPr>
          <w:rFonts w:ascii="Arial" w:hAnsi="Arial" w:cs="Arial"/>
          <w:b/>
          <w:sz w:val="24"/>
          <w:szCs w:val="24"/>
          <w:lang w:val="es-ES_tradnl"/>
        </w:rPr>
      </w:pPr>
      <w:r w:rsidRPr="00D7363B">
        <w:rPr>
          <w:rFonts w:ascii="Arial" w:hAnsi="Arial" w:cs="Arial"/>
          <w:b/>
          <w:sz w:val="24"/>
          <w:szCs w:val="24"/>
          <w:lang w:val="es-ES_tradnl"/>
        </w:rPr>
        <w:t>Laboratorio N°</w:t>
      </w:r>
      <w:r>
        <w:rPr>
          <w:rFonts w:ascii="Arial" w:hAnsi="Arial" w:cs="Arial"/>
          <w:b/>
          <w:sz w:val="24"/>
          <w:szCs w:val="24"/>
          <w:lang w:val="es-ES_tradnl"/>
        </w:rPr>
        <w:t>9</w:t>
      </w:r>
    </w:p>
    <w:p w14:paraId="51EB953B" w14:textId="77777777" w:rsidR="00824514" w:rsidRPr="00824514" w:rsidRDefault="00824514" w:rsidP="00824514">
      <w:pPr>
        <w:rPr>
          <w:rFonts w:ascii="Arial" w:hAnsi="Arial" w:cs="Arial"/>
          <w:b/>
          <w:sz w:val="24"/>
          <w:szCs w:val="24"/>
          <w:lang w:val="es-419"/>
        </w:rPr>
      </w:pPr>
    </w:p>
    <w:p w14:paraId="55C8E5FB" w14:textId="77777777" w:rsidR="00824514" w:rsidRPr="00824514" w:rsidRDefault="00824514" w:rsidP="00824514">
      <w:pPr>
        <w:rPr>
          <w:rFonts w:ascii="Arial" w:hAnsi="Arial" w:cs="Arial"/>
          <w:sz w:val="24"/>
          <w:szCs w:val="24"/>
          <w:lang w:val="es-419"/>
        </w:rPr>
      </w:pPr>
      <w:r w:rsidRPr="00824514">
        <w:rPr>
          <w:rFonts w:ascii="Arial" w:hAnsi="Arial" w:cs="Arial"/>
          <w:b/>
          <w:sz w:val="24"/>
          <w:szCs w:val="24"/>
          <w:lang w:val="es-419"/>
        </w:rPr>
        <w:t>Facilitador:</w:t>
      </w:r>
      <w:r w:rsidRPr="00824514">
        <w:rPr>
          <w:rFonts w:ascii="Arial" w:hAnsi="Arial" w:cs="Arial"/>
          <w:sz w:val="24"/>
          <w:szCs w:val="24"/>
          <w:lang w:val="es-419"/>
        </w:rPr>
        <w:t xml:space="preserve"> Víctor A. Fuentes T.</w:t>
      </w:r>
    </w:p>
    <w:p w14:paraId="172BAE18" w14:textId="77777777" w:rsidR="00824514" w:rsidRPr="00824514" w:rsidRDefault="00824514" w:rsidP="00824514">
      <w:pPr>
        <w:spacing w:after="0" w:line="240" w:lineRule="auto"/>
        <w:rPr>
          <w:rFonts w:ascii="Arial" w:eastAsia="Times New Roman" w:hAnsi="Arial" w:cs="Arial"/>
          <w:sz w:val="24"/>
          <w:szCs w:val="24"/>
          <w:lang w:val="es-419" w:eastAsia="es-ES"/>
        </w:rPr>
      </w:pPr>
    </w:p>
    <w:p w14:paraId="01C29561" w14:textId="77777777" w:rsidR="00824514" w:rsidRPr="00D7363B" w:rsidRDefault="00824514" w:rsidP="00824514">
      <w:pPr>
        <w:numPr>
          <w:ilvl w:val="0"/>
          <w:numId w:val="2"/>
        </w:numPr>
        <w:spacing w:after="0"/>
        <w:contextualSpacing/>
        <w:jc w:val="both"/>
        <w:rPr>
          <w:rFonts w:ascii="Arial" w:hAnsi="Arial" w:cs="Arial"/>
          <w:sz w:val="24"/>
          <w:szCs w:val="24"/>
          <w:lang w:val="es-MX"/>
        </w:rPr>
      </w:pPr>
      <w:r w:rsidRPr="00D7363B">
        <w:rPr>
          <w:rFonts w:ascii="Arial" w:hAnsi="Arial" w:cs="Arial"/>
          <w:b/>
          <w:sz w:val="24"/>
          <w:szCs w:val="24"/>
        </w:rPr>
        <w:t>TÍTULO</w:t>
      </w:r>
      <w:r w:rsidRPr="00D7363B">
        <w:rPr>
          <w:rFonts w:ascii="Arial" w:hAnsi="Arial" w:cs="Arial"/>
          <w:sz w:val="24"/>
          <w:szCs w:val="24"/>
        </w:rPr>
        <w:t xml:space="preserve"> </w:t>
      </w:r>
      <w:r w:rsidRPr="00D7363B">
        <w:rPr>
          <w:rFonts w:ascii="Arial" w:hAnsi="Arial" w:cs="Arial"/>
          <w:b/>
          <w:sz w:val="24"/>
          <w:szCs w:val="24"/>
        </w:rPr>
        <w:t>DE LA EXPERIENCIA:</w:t>
      </w:r>
    </w:p>
    <w:p w14:paraId="20E968BB" w14:textId="58C9F643" w:rsidR="00824514" w:rsidRPr="00D7363B" w:rsidRDefault="00824514" w:rsidP="00824514">
      <w:pPr>
        <w:spacing w:after="0"/>
        <w:ind w:left="360"/>
        <w:contextualSpacing/>
        <w:jc w:val="both"/>
        <w:rPr>
          <w:rFonts w:ascii="Arial" w:hAnsi="Arial" w:cs="Arial"/>
          <w:sz w:val="24"/>
          <w:szCs w:val="24"/>
          <w:lang w:val="es-MX"/>
        </w:rPr>
      </w:pPr>
      <w:r w:rsidRPr="00824514">
        <w:rPr>
          <w:rFonts w:ascii="Arial" w:hAnsi="Arial" w:cs="Arial"/>
          <w:sz w:val="24"/>
          <w:szCs w:val="24"/>
          <w:lang w:val="es-419"/>
        </w:rPr>
        <w:t xml:space="preserve">Laboratorio No.9.  </w:t>
      </w:r>
      <w:r>
        <w:rPr>
          <w:rFonts w:ascii="Arial" w:hAnsi="Arial" w:cs="Arial"/>
          <w:sz w:val="24"/>
          <w:szCs w:val="24"/>
          <w:lang w:val="es-419"/>
        </w:rPr>
        <w:t>Bases de Datos No Relacionales (NoSQL)</w:t>
      </w:r>
    </w:p>
    <w:p w14:paraId="35639425" w14:textId="77777777" w:rsidR="00824514" w:rsidRDefault="00824514" w:rsidP="00824514">
      <w:pPr>
        <w:spacing w:after="0"/>
        <w:ind w:left="720"/>
        <w:contextualSpacing/>
        <w:jc w:val="both"/>
        <w:rPr>
          <w:rFonts w:ascii="Arial" w:hAnsi="Arial" w:cs="Arial"/>
          <w:sz w:val="24"/>
          <w:szCs w:val="24"/>
          <w:lang w:val="es-MX"/>
        </w:rPr>
      </w:pPr>
    </w:p>
    <w:p w14:paraId="4837217D" w14:textId="77777777" w:rsidR="00824514" w:rsidRPr="00D7363B" w:rsidRDefault="00824514" w:rsidP="00824514">
      <w:pPr>
        <w:spacing w:after="0"/>
        <w:ind w:left="720"/>
        <w:contextualSpacing/>
        <w:jc w:val="both"/>
        <w:rPr>
          <w:rFonts w:ascii="Arial" w:hAnsi="Arial" w:cs="Arial"/>
          <w:sz w:val="24"/>
          <w:szCs w:val="24"/>
          <w:lang w:val="es-MX"/>
        </w:rPr>
      </w:pPr>
    </w:p>
    <w:p w14:paraId="060C8E48" w14:textId="77777777" w:rsidR="00824514" w:rsidRPr="00D7363B" w:rsidRDefault="00824514" w:rsidP="00824514">
      <w:pPr>
        <w:numPr>
          <w:ilvl w:val="0"/>
          <w:numId w:val="2"/>
        </w:numPr>
        <w:spacing w:after="0"/>
        <w:contextualSpacing/>
        <w:jc w:val="both"/>
        <w:rPr>
          <w:rFonts w:ascii="Arial" w:hAnsi="Arial" w:cs="Arial"/>
          <w:sz w:val="24"/>
          <w:szCs w:val="24"/>
          <w:lang w:val="es-MX"/>
        </w:rPr>
      </w:pPr>
      <w:r w:rsidRPr="00D7363B">
        <w:rPr>
          <w:rFonts w:ascii="Arial" w:hAnsi="Arial" w:cs="Arial"/>
          <w:b/>
          <w:sz w:val="24"/>
          <w:szCs w:val="24"/>
        </w:rPr>
        <w:t>TEMAS:</w:t>
      </w:r>
      <w:r w:rsidRPr="00D7363B">
        <w:rPr>
          <w:rFonts w:ascii="Arial" w:hAnsi="Arial" w:cs="Arial"/>
          <w:sz w:val="24"/>
          <w:szCs w:val="24"/>
          <w:lang w:val="es-MX"/>
        </w:rPr>
        <w:t xml:space="preserve"> </w:t>
      </w:r>
    </w:p>
    <w:p w14:paraId="2ABB19C7" w14:textId="4F4B9197" w:rsidR="00824514" w:rsidRPr="00D7363B" w:rsidRDefault="00824514" w:rsidP="00824514">
      <w:pPr>
        <w:numPr>
          <w:ilvl w:val="1"/>
          <w:numId w:val="2"/>
        </w:numPr>
        <w:spacing w:after="0"/>
        <w:contextualSpacing/>
        <w:jc w:val="both"/>
        <w:rPr>
          <w:rFonts w:ascii="Arial" w:hAnsi="Arial" w:cs="Arial"/>
          <w:sz w:val="24"/>
          <w:szCs w:val="24"/>
          <w:lang w:val="es-MX"/>
        </w:rPr>
      </w:pPr>
      <w:r>
        <w:rPr>
          <w:rFonts w:ascii="Arial" w:hAnsi="Arial" w:cs="Arial"/>
          <w:sz w:val="24"/>
          <w:szCs w:val="24"/>
          <w:lang w:val="es-MX"/>
        </w:rPr>
        <w:t>Instalación de MongoDB</w:t>
      </w:r>
    </w:p>
    <w:p w14:paraId="66D8B4EB" w14:textId="5E96EBD6" w:rsidR="00824514" w:rsidRDefault="00824514" w:rsidP="00824514">
      <w:pPr>
        <w:numPr>
          <w:ilvl w:val="1"/>
          <w:numId w:val="2"/>
        </w:numPr>
        <w:spacing w:after="0"/>
        <w:contextualSpacing/>
        <w:jc w:val="both"/>
        <w:rPr>
          <w:rFonts w:ascii="Arial" w:hAnsi="Arial" w:cs="Arial"/>
          <w:sz w:val="24"/>
          <w:szCs w:val="24"/>
          <w:lang w:val="es-419"/>
        </w:rPr>
      </w:pPr>
      <w:r>
        <w:rPr>
          <w:rFonts w:ascii="Arial" w:hAnsi="Arial" w:cs="Arial"/>
          <w:sz w:val="24"/>
          <w:szCs w:val="24"/>
          <w:lang w:val="es-419"/>
        </w:rPr>
        <w:t>Creación de base de datos en modo consola</w:t>
      </w:r>
    </w:p>
    <w:p w14:paraId="5EE25DFC" w14:textId="009A962C" w:rsidR="00824514" w:rsidRDefault="00824514" w:rsidP="00824514">
      <w:pPr>
        <w:numPr>
          <w:ilvl w:val="1"/>
          <w:numId w:val="2"/>
        </w:numPr>
        <w:spacing w:after="0"/>
        <w:contextualSpacing/>
        <w:jc w:val="both"/>
        <w:rPr>
          <w:rFonts w:ascii="Arial" w:hAnsi="Arial" w:cs="Arial"/>
          <w:sz w:val="24"/>
          <w:szCs w:val="24"/>
          <w:lang w:val="es-419"/>
        </w:rPr>
      </w:pPr>
      <w:r>
        <w:rPr>
          <w:rFonts w:ascii="Arial" w:hAnsi="Arial" w:cs="Arial"/>
          <w:sz w:val="24"/>
          <w:szCs w:val="24"/>
          <w:lang w:val="es-419"/>
        </w:rPr>
        <w:t>Opciones de colecciones, métodos y opciones de lectura / escritura</w:t>
      </w:r>
    </w:p>
    <w:p w14:paraId="457FCAF5" w14:textId="569F0768" w:rsidR="00824514" w:rsidRPr="00011095" w:rsidRDefault="00824514" w:rsidP="00824514">
      <w:pPr>
        <w:numPr>
          <w:ilvl w:val="1"/>
          <w:numId w:val="2"/>
        </w:numPr>
        <w:spacing w:after="0"/>
        <w:contextualSpacing/>
        <w:jc w:val="both"/>
        <w:rPr>
          <w:rFonts w:ascii="Arial" w:hAnsi="Arial" w:cs="Arial"/>
          <w:sz w:val="24"/>
          <w:szCs w:val="24"/>
          <w:lang w:val="es-419"/>
        </w:rPr>
      </w:pPr>
      <w:r>
        <w:rPr>
          <w:rFonts w:ascii="Arial" w:hAnsi="Arial" w:cs="Arial"/>
          <w:sz w:val="24"/>
          <w:szCs w:val="24"/>
          <w:lang w:val="es-419"/>
        </w:rPr>
        <w:t xml:space="preserve">Uso de MongoDB </w:t>
      </w:r>
      <w:proofErr w:type="spellStart"/>
      <w:r>
        <w:rPr>
          <w:rFonts w:ascii="Arial" w:hAnsi="Arial" w:cs="Arial"/>
          <w:sz w:val="24"/>
          <w:szCs w:val="24"/>
          <w:lang w:val="es-419"/>
        </w:rPr>
        <w:t>Compass</w:t>
      </w:r>
      <w:proofErr w:type="spellEnd"/>
    </w:p>
    <w:p w14:paraId="22A17C1B" w14:textId="77777777" w:rsidR="00824514" w:rsidRPr="00011095" w:rsidRDefault="00824514" w:rsidP="00824514">
      <w:pPr>
        <w:spacing w:after="0" w:line="240" w:lineRule="auto"/>
        <w:ind w:left="360"/>
        <w:jc w:val="both"/>
        <w:rPr>
          <w:rFonts w:ascii="Arial" w:eastAsia="Times New Roman" w:hAnsi="Arial" w:cs="Arial"/>
          <w:sz w:val="24"/>
          <w:szCs w:val="24"/>
          <w:lang w:val="es-419" w:eastAsia="es-ES"/>
        </w:rPr>
      </w:pPr>
    </w:p>
    <w:p w14:paraId="2822DE65" w14:textId="77777777" w:rsidR="00824514" w:rsidRPr="00011095" w:rsidRDefault="00824514" w:rsidP="00824514">
      <w:pPr>
        <w:spacing w:after="0" w:line="240" w:lineRule="auto"/>
        <w:ind w:left="360"/>
        <w:jc w:val="both"/>
        <w:rPr>
          <w:rFonts w:ascii="Arial" w:eastAsia="Times New Roman" w:hAnsi="Arial" w:cs="Arial"/>
          <w:sz w:val="24"/>
          <w:szCs w:val="24"/>
          <w:lang w:val="es-419" w:eastAsia="es-ES"/>
        </w:rPr>
      </w:pPr>
    </w:p>
    <w:p w14:paraId="5CBA8036" w14:textId="77777777" w:rsidR="00824514" w:rsidRPr="00D7363B" w:rsidRDefault="00824514" w:rsidP="00824514">
      <w:pPr>
        <w:numPr>
          <w:ilvl w:val="0"/>
          <w:numId w:val="2"/>
        </w:numPr>
        <w:spacing w:after="0"/>
        <w:contextualSpacing/>
        <w:jc w:val="both"/>
        <w:rPr>
          <w:rFonts w:ascii="Arial" w:hAnsi="Arial" w:cs="Arial"/>
          <w:b/>
          <w:sz w:val="24"/>
          <w:szCs w:val="24"/>
        </w:rPr>
      </w:pPr>
      <w:r w:rsidRPr="00D7363B">
        <w:rPr>
          <w:rFonts w:ascii="Arial" w:hAnsi="Arial" w:cs="Arial"/>
          <w:b/>
          <w:sz w:val="24"/>
          <w:szCs w:val="24"/>
        </w:rPr>
        <w:t>OBJETIVO(S):</w:t>
      </w:r>
    </w:p>
    <w:p w14:paraId="79D5884E" w14:textId="36B801F0" w:rsidR="00824514" w:rsidRPr="00D7363B" w:rsidRDefault="00824514" w:rsidP="00824514">
      <w:pPr>
        <w:numPr>
          <w:ilvl w:val="0"/>
          <w:numId w:val="3"/>
        </w:numPr>
        <w:spacing w:before="100" w:beforeAutospacing="1" w:afterAutospacing="1"/>
        <w:ind w:left="709" w:hanging="349"/>
        <w:contextualSpacing/>
        <w:jc w:val="both"/>
        <w:rPr>
          <w:rFonts w:ascii="Arial" w:hAnsi="Arial" w:cs="Arial"/>
          <w:i/>
          <w:sz w:val="24"/>
          <w:szCs w:val="24"/>
          <w:lang w:val="es-ES"/>
        </w:rPr>
      </w:pPr>
      <w:r>
        <w:rPr>
          <w:rFonts w:ascii="Arial" w:eastAsia="Times New Roman" w:hAnsi="Arial" w:cs="Arial"/>
          <w:bCs/>
          <w:sz w:val="24"/>
          <w:szCs w:val="24"/>
          <w:lang w:val="es-ES" w:eastAsia="es-ES"/>
        </w:rPr>
        <w:t xml:space="preserve">Instalar y manejar la estructura básica de una base de datos documental MongoDB y sus comandos básicos desde el manejo de consola (Shell) y en el modo gráfico con </w:t>
      </w:r>
      <w:proofErr w:type="spellStart"/>
      <w:r>
        <w:rPr>
          <w:rFonts w:ascii="Arial" w:eastAsia="Times New Roman" w:hAnsi="Arial" w:cs="Arial"/>
          <w:bCs/>
          <w:sz w:val="24"/>
          <w:szCs w:val="24"/>
          <w:lang w:val="es-ES" w:eastAsia="es-ES"/>
        </w:rPr>
        <w:t>Compass</w:t>
      </w:r>
      <w:proofErr w:type="spellEnd"/>
      <w:r>
        <w:rPr>
          <w:rFonts w:ascii="Arial" w:eastAsia="Times New Roman" w:hAnsi="Arial" w:cs="Arial"/>
          <w:bCs/>
          <w:sz w:val="24"/>
          <w:szCs w:val="24"/>
          <w:lang w:val="es-ES" w:eastAsia="es-ES"/>
        </w:rPr>
        <w:t>.</w:t>
      </w:r>
    </w:p>
    <w:p w14:paraId="0FDB1FBC" w14:textId="77777777" w:rsidR="00824514" w:rsidRDefault="00824514" w:rsidP="00824514">
      <w:pPr>
        <w:spacing w:before="100" w:beforeAutospacing="1" w:after="100" w:afterAutospacing="1"/>
        <w:ind w:left="709"/>
        <w:contextualSpacing/>
        <w:jc w:val="both"/>
        <w:rPr>
          <w:rFonts w:ascii="Arial" w:hAnsi="Arial" w:cs="Arial"/>
          <w:i/>
          <w:sz w:val="24"/>
          <w:szCs w:val="24"/>
          <w:lang w:val="es-ES"/>
        </w:rPr>
      </w:pPr>
    </w:p>
    <w:p w14:paraId="645D2B76" w14:textId="77777777" w:rsidR="00824514" w:rsidRPr="00D7363B" w:rsidRDefault="00824514" w:rsidP="00824514">
      <w:pPr>
        <w:spacing w:before="100" w:beforeAutospacing="1" w:after="100" w:afterAutospacing="1"/>
        <w:ind w:left="709"/>
        <w:contextualSpacing/>
        <w:jc w:val="both"/>
        <w:rPr>
          <w:rFonts w:ascii="Arial" w:hAnsi="Arial" w:cs="Arial"/>
          <w:i/>
          <w:sz w:val="24"/>
          <w:szCs w:val="24"/>
          <w:lang w:val="es-ES"/>
        </w:rPr>
      </w:pPr>
    </w:p>
    <w:p w14:paraId="65594899" w14:textId="77777777" w:rsidR="00824514" w:rsidRPr="00D7363B" w:rsidRDefault="00824514" w:rsidP="00824514">
      <w:pPr>
        <w:numPr>
          <w:ilvl w:val="0"/>
          <w:numId w:val="2"/>
        </w:numPr>
        <w:spacing w:after="0"/>
        <w:contextualSpacing/>
        <w:jc w:val="both"/>
        <w:rPr>
          <w:rFonts w:ascii="Arial" w:hAnsi="Arial" w:cs="Arial"/>
          <w:i/>
          <w:sz w:val="24"/>
          <w:szCs w:val="24"/>
        </w:rPr>
      </w:pPr>
      <w:r w:rsidRPr="00D7363B">
        <w:rPr>
          <w:rFonts w:ascii="Arial" w:hAnsi="Arial" w:cs="Arial"/>
          <w:b/>
          <w:sz w:val="24"/>
          <w:szCs w:val="24"/>
        </w:rPr>
        <w:t xml:space="preserve">METODOLOGÍA: </w:t>
      </w:r>
    </w:p>
    <w:p w14:paraId="2D4303A7" w14:textId="2B5C89EB" w:rsidR="00824514" w:rsidRPr="00824514" w:rsidRDefault="00824514" w:rsidP="00824514">
      <w:pPr>
        <w:spacing w:after="0"/>
        <w:ind w:left="360"/>
        <w:contextualSpacing/>
        <w:jc w:val="both"/>
        <w:rPr>
          <w:rFonts w:ascii="Arial" w:hAnsi="Arial" w:cs="Arial"/>
          <w:sz w:val="24"/>
          <w:szCs w:val="24"/>
          <w:lang w:val="es-419"/>
        </w:rPr>
      </w:pPr>
      <w:r w:rsidRPr="00824514">
        <w:rPr>
          <w:rFonts w:ascii="Arial" w:hAnsi="Arial" w:cs="Arial"/>
          <w:sz w:val="24"/>
          <w:szCs w:val="24"/>
          <w:lang w:val="es-419"/>
        </w:rPr>
        <w:t xml:space="preserve">Para presentar el informe de los resultados obtenidos, haga captura de pantalla desde mostrando la instrucción y el resultado de la consulta generada por la misma.  </w:t>
      </w:r>
    </w:p>
    <w:p w14:paraId="7EEFF0FC" w14:textId="77777777" w:rsidR="00824514" w:rsidRPr="00824514" w:rsidRDefault="00824514" w:rsidP="00824514">
      <w:pPr>
        <w:ind w:left="360"/>
        <w:contextualSpacing/>
        <w:jc w:val="both"/>
        <w:rPr>
          <w:rFonts w:ascii="Arial" w:hAnsi="Arial" w:cs="Arial"/>
          <w:sz w:val="24"/>
          <w:szCs w:val="24"/>
          <w:lang w:val="es-419"/>
        </w:rPr>
      </w:pPr>
    </w:p>
    <w:p w14:paraId="55FCF326" w14:textId="2E7F4E17" w:rsidR="00824514" w:rsidRPr="00824514" w:rsidRDefault="00824514" w:rsidP="00824514">
      <w:pPr>
        <w:spacing w:after="0"/>
        <w:ind w:left="360"/>
        <w:contextualSpacing/>
        <w:jc w:val="both"/>
        <w:rPr>
          <w:rFonts w:ascii="Arial" w:hAnsi="Arial" w:cs="Arial"/>
          <w:sz w:val="24"/>
          <w:szCs w:val="24"/>
          <w:lang w:val="es-419"/>
        </w:rPr>
      </w:pPr>
      <w:r w:rsidRPr="00824514">
        <w:rPr>
          <w:rFonts w:ascii="Arial" w:hAnsi="Arial" w:cs="Arial"/>
          <w:sz w:val="24"/>
          <w:szCs w:val="24"/>
          <w:lang w:val="es-419"/>
        </w:rPr>
        <w:t>Copie estas capturas de pantalla en la sección G (RESULTADOS) de esta guía, en el número mostrado en la sección E (PROCEDIMIENTO). Corte y sólo presente el área de trabajo donde aparece la instrucción y el resultado obtenido</w:t>
      </w:r>
      <w:r w:rsidR="00375B43">
        <w:rPr>
          <w:rFonts w:ascii="Arial" w:hAnsi="Arial" w:cs="Arial"/>
          <w:sz w:val="24"/>
          <w:szCs w:val="24"/>
          <w:lang w:val="es-419"/>
        </w:rPr>
        <w:t>.</w:t>
      </w:r>
    </w:p>
    <w:p w14:paraId="6408DF88" w14:textId="77777777" w:rsidR="00824514" w:rsidRPr="00824514" w:rsidRDefault="00824514" w:rsidP="00824514">
      <w:pPr>
        <w:spacing w:after="0"/>
        <w:ind w:left="360"/>
        <w:contextualSpacing/>
        <w:jc w:val="both"/>
        <w:rPr>
          <w:rFonts w:ascii="Arial" w:hAnsi="Arial" w:cs="Arial"/>
          <w:sz w:val="24"/>
          <w:szCs w:val="24"/>
          <w:lang w:val="es-419"/>
        </w:rPr>
      </w:pPr>
    </w:p>
    <w:p w14:paraId="43743F5F" w14:textId="77777777" w:rsidR="00824514" w:rsidRPr="00824514" w:rsidRDefault="00824514" w:rsidP="00824514">
      <w:pPr>
        <w:spacing w:after="0"/>
        <w:ind w:left="360"/>
        <w:contextualSpacing/>
        <w:jc w:val="both"/>
        <w:rPr>
          <w:rFonts w:ascii="Arial" w:hAnsi="Arial" w:cs="Arial"/>
          <w:sz w:val="24"/>
          <w:szCs w:val="24"/>
          <w:lang w:val="es-419"/>
        </w:rPr>
      </w:pPr>
      <w:r w:rsidRPr="00824514">
        <w:rPr>
          <w:rFonts w:ascii="Arial" w:hAnsi="Arial" w:cs="Arial"/>
          <w:sz w:val="24"/>
          <w:szCs w:val="24"/>
          <w:lang w:val="es-419"/>
        </w:rPr>
        <w:t>Recuerde colocar el texto de las sentencias que está utilizando en sus resultados.</w:t>
      </w:r>
    </w:p>
    <w:p w14:paraId="5DAFE69E" w14:textId="77777777" w:rsidR="00824514" w:rsidRPr="00824514" w:rsidRDefault="00824514" w:rsidP="00824514">
      <w:pPr>
        <w:spacing w:after="0"/>
        <w:ind w:left="360"/>
        <w:contextualSpacing/>
        <w:jc w:val="both"/>
        <w:rPr>
          <w:rFonts w:ascii="Arial" w:hAnsi="Arial" w:cs="Arial"/>
          <w:sz w:val="24"/>
          <w:szCs w:val="24"/>
          <w:lang w:val="es-419"/>
        </w:rPr>
      </w:pPr>
    </w:p>
    <w:p w14:paraId="402F23B3" w14:textId="77777777" w:rsidR="00824514" w:rsidRPr="00824514" w:rsidRDefault="00824514" w:rsidP="00824514">
      <w:pPr>
        <w:spacing w:after="0"/>
        <w:ind w:left="360"/>
        <w:contextualSpacing/>
        <w:jc w:val="both"/>
        <w:rPr>
          <w:rFonts w:ascii="Arial" w:hAnsi="Arial" w:cs="Arial"/>
          <w:sz w:val="24"/>
          <w:szCs w:val="24"/>
          <w:lang w:val="es-419"/>
        </w:rPr>
      </w:pPr>
    </w:p>
    <w:p w14:paraId="6B795DDF" w14:textId="77777777" w:rsidR="00824514" w:rsidRPr="00824514" w:rsidRDefault="00824514" w:rsidP="00824514">
      <w:pPr>
        <w:numPr>
          <w:ilvl w:val="0"/>
          <w:numId w:val="2"/>
        </w:numPr>
        <w:spacing w:after="0"/>
        <w:contextualSpacing/>
        <w:jc w:val="both"/>
        <w:rPr>
          <w:rFonts w:ascii="Arial" w:hAnsi="Arial" w:cs="Arial"/>
          <w:b/>
          <w:sz w:val="24"/>
          <w:szCs w:val="24"/>
          <w:lang w:val="es-419"/>
        </w:rPr>
      </w:pPr>
      <w:r w:rsidRPr="00824514">
        <w:rPr>
          <w:rFonts w:ascii="Arial" w:hAnsi="Arial" w:cs="Arial"/>
          <w:b/>
          <w:sz w:val="24"/>
          <w:szCs w:val="24"/>
          <w:lang w:val="es-419"/>
        </w:rPr>
        <w:t xml:space="preserve">PROCEDIMIENTO O ENUNCIADO DE LA EXPERIENCIA:  </w:t>
      </w:r>
    </w:p>
    <w:p w14:paraId="2A1317AB" w14:textId="4C2F2256" w:rsidR="00824514" w:rsidRDefault="00824514" w:rsidP="00824514">
      <w:pPr>
        <w:spacing w:after="0"/>
        <w:ind w:left="360"/>
        <w:contextualSpacing/>
        <w:jc w:val="both"/>
        <w:rPr>
          <w:rFonts w:ascii="Arial" w:hAnsi="Arial" w:cs="Arial"/>
          <w:sz w:val="24"/>
          <w:szCs w:val="24"/>
          <w:lang w:val="es-419"/>
        </w:rPr>
      </w:pPr>
      <w:r w:rsidRPr="00824514">
        <w:rPr>
          <w:rFonts w:ascii="Arial" w:hAnsi="Arial" w:cs="Arial"/>
          <w:sz w:val="24"/>
          <w:szCs w:val="24"/>
          <w:lang w:val="es-419"/>
        </w:rPr>
        <w:t>Todo lo indicado en color verde corresponde a acciones que usted deberá ejecutar. La primera sección es una serie de ejemplos explicativos que debe realizar para familiarizarse con el uso de las funciones y sintaxis que se tratan en este tema.</w:t>
      </w:r>
    </w:p>
    <w:p w14:paraId="074E9DD4" w14:textId="77777777" w:rsidR="00375B43" w:rsidRDefault="00375B43" w:rsidP="00824514">
      <w:pPr>
        <w:spacing w:after="0"/>
        <w:ind w:left="360"/>
        <w:contextualSpacing/>
        <w:jc w:val="both"/>
        <w:rPr>
          <w:rFonts w:ascii="Arial" w:hAnsi="Arial" w:cs="Arial"/>
          <w:b/>
          <w:bCs/>
          <w:sz w:val="24"/>
          <w:szCs w:val="24"/>
          <w:lang w:val="es-419"/>
        </w:rPr>
      </w:pPr>
    </w:p>
    <w:p w14:paraId="7EB68510" w14:textId="77777777" w:rsidR="00375B43" w:rsidRDefault="00375B43" w:rsidP="00824514">
      <w:pPr>
        <w:spacing w:after="0"/>
        <w:ind w:left="360"/>
        <w:contextualSpacing/>
        <w:jc w:val="both"/>
        <w:rPr>
          <w:rFonts w:ascii="Arial" w:hAnsi="Arial" w:cs="Arial"/>
          <w:b/>
          <w:bCs/>
          <w:sz w:val="24"/>
          <w:szCs w:val="24"/>
          <w:lang w:val="es-419"/>
        </w:rPr>
      </w:pPr>
    </w:p>
    <w:p w14:paraId="2EA284B9" w14:textId="77777777" w:rsidR="00375B43" w:rsidRDefault="00375B43" w:rsidP="00824514">
      <w:pPr>
        <w:spacing w:after="0"/>
        <w:ind w:left="360"/>
        <w:contextualSpacing/>
        <w:jc w:val="both"/>
        <w:rPr>
          <w:rFonts w:ascii="Arial" w:hAnsi="Arial" w:cs="Arial"/>
          <w:b/>
          <w:bCs/>
          <w:sz w:val="24"/>
          <w:szCs w:val="24"/>
          <w:lang w:val="es-419"/>
        </w:rPr>
      </w:pPr>
    </w:p>
    <w:p w14:paraId="4FE5F26D" w14:textId="3E274E4B" w:rsidR="00EA378D" w:rsidRPr="00EA378D" w:rsidRDefault="00EA378D" w:rsidP="00824514">
      <w:pPr>
        <w:spacing w:after="0"/>
        <w:ind w:left="360"/>
        <w:contextualSpacing/>
        <w:jc w:val="both"/>
        <w:rPr>
          <w:rFonts w:ascii="Arial" w:hAnsi="Arial" w:cs="Arial"/>
          <w:b/>
          <w:bCs/>
          <w:sz w:val="24"/>
          <w:szCs w:val="24"/>
          <w:lang w:val="es-419"/>
        </w:rPr>
      </w:pPr>
      <w:r w:rsidRPr="00EA378D">
        <w:rPr>
          <w:rFonts w:ascii="Arial" w:hAnsi="Arial" w:cs="Arial"/>
          <w:b/>
          <w:bCs/>
          <w:sz w:val="24"/>
          <w:szCs w:val="24"/>
          <w:lang w:val="es-419"/>
        </w:rPr>
        <w:lastRenderedPageBreak/>
        <w:t>B</w:t>
      </w:r>
      <w:r w:rsidR="00375B43">
        <w:rPr>
          <w:rFonts w:ascii="Arial" w:hAnsi="Arial" w:cs="Arial"/>
          <w:b/>
          <w:bCs/>
          <w:sz w:val="24"/>
          <w:szCs w:val="24"/>
          <w:lang w:val="es-419"/>
        </w:rPr>
        <w:t xml:space="preserve">ase de </w:t>
      </w:r>
      <w:r w:rsidRPr="00EA378D">
        <w:rPr>
          <w:rFonts w:ascii="Arial" w:hAnsi="Arial" w:cs="Arial"/>
          <w:b/>
          <w:bCs/>
          <w:sz w:val="24"/>
          <w:szCs w:val="24"/>
          <w:lang w:val="es-419"/>
        </w:rPr>
        <w:t>D</w:t>
      </w:r>
      <w:r w:rsidR="00375B43">
        <w:rPr>
          <w:rFonts w:ascii="Arial" w:hAnsi="Arial" w:cs="Arial"/>
          <w:b/>
          <w:bCs/>
          <w:sz w:val="24"/>
          <w:szCs w:val="24"/>
          <w:lang w:val="es-419"/>
        </w:rPr>
        <w:t>atos</w:t>
      </w:r>
      <w:r w:rsidRPr="00EA378D">
        <w:rPr>
          <w:rFonts w:ascii="Arial" w:hAnsi="Arial" w:cs="Arial"/>
          <w:b/>
          <w:bCs/>
          <w:sz w:val="24"/>
          <w:szCs w:val="24"/>
          <w:lang w:val="es-419"/>
        </w:rPr>
        <w:t xml:space="preserve"> NoSQL</w:t>
      </w:r>
    </w:p>
    <w:p w14:paraId="59A12FEF" w14:textId="77777777" w:rsidR="00EA378D" w:rsidRDefault="00EA378D" w:rsidP="00824514">
      <w:pPr>
        <w:spacing w:after="0"/>
        <w:ind w:left="360"/>
        <w:contextualSpacing/>
        <w:jc w:val="both"/>
        <w:rPr>
          <w:rFonts w:ascii="Arial" w:hAnsi="Arial" w:cs="Arial"/>
          <w:sz w:val="24"/>
          <w:szCs w:val="24"/>
          <w:lang w:val="es-419"/>
        </w:rPr>
      </w:pPr>
    </w:p>
    <w:p w14:paraId="6E9A7F32" w14:textId="6D3C1531" w:rsidR="00EA378D" w:rsidRPr="00EA378D" w:rsidRDefault="00824514" w:rsidP="00EA378D">
      <w:pPr>
        <w:spacing w:after="0"/>
        <w:ind w:left="360"/>
        <w:contextualSpacing/>
        <w:jc w:val="both"/>
        <w:rPr>
          <w:rFonts w:ascii="Arial" w:hAnsi="Arial" w:cs="Arial"/>
          <w:sz w:val="24"/>
          <w:szCs w:val="24"/>
          <w:lang w:val="es-419"/>
        </w:rPr>
      </w:pPr>
      <w:r>
        <w:rPr>
          <w:rFonts w:ascii="Arial" w:hAnsi="Arial" w:cs="Arial"/>
          <w:sz w:val="24"/>
          <w:szCs w:val="24"/>
          <w:lang w:val="es-419"/>
        </w:rPr>
        <w:t xml:space="preserve">Las bases de </w:t>
      </w:r>
      <w:r w:rsidR="00EA378D">
        <w:rPr>
          <w:rFonts w:ascii="Arial" w:hAnsi="Arial" w:cs="Arial"/>
          <w:sz w:val="24"/>
          <w:szCs w:val="24"/>
          <w:lang w:val="es-419"/>
        </w:rPr>
        <w:t>datos no relaciones o NoSQL s</w:t>
      </w:r>
      <w:r w:rsidR="00EA378D" w:rsidRPr="00EA378D">
        <w:rPr>
          <w:rFonts w:ascii="Arial" w:hAnsi="Arial" w:cs="Arial"/>
          <w:sz w:val="24"/>
          <w:szCs w:val="24"/>
          <w:lang w:val="es-419"/>
        </w:rPr>
        <w:t>urgen de la necesidad de gestionar grandes cantidades de información y se distinguen porque no cumplen con el tradicional esquema entidad-relación.</w:t>
      </w:r>
    </w:p>
    <w:p w14:paraId="380E83B2" w14:textId="77777777" w:rsidR="00EA378D" w:rsidRPr="00EA378D" w:rsidRDefault="00EA378D" w:rsidP="00EA378D">
      <w:pPr>
        <w:spacing w:after="0"/>
        <w:ind w:left="360"/>
        <w:contextualSpacing/>
        <w:jc w:val="both"/>
        <w:rPr>
          <w:rFonts w:ascii="Arial" w:hAnsi="Arial" w:cs="Arial"/>
          <w:sz w:val="24"/>
          <w:szCs w:val="24"/>
          <w:lang w:val="es-419"/>
        </w:rPr>
      </w:pPr>
    </w:p>
    <w:p w14:paraId="1FDF181C" w14:textId="77777777"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Son más flexibles, ya que suelen permitir almacenar información en otros formatos como clave-valor similar a tablas Hash, Mapeo de Columnas, Documentos o Grafos.</w:t>
      </w:r>
    </w:p>
    <w:p w14:paraId="4CACB8D9" w14:textId="77777777"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 xml:space="preserve"> </w:t>
      </w:r>
    </w:p>
    <w:p w14:paraId="47452864" w14:textId="3505E479" w:rsidR="00824514"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Las bases de datos NoSQL se puede definir como “un conjunto de conceptos que permite el procesamiento rápido y eficiente de conjuntos de datos con un enfoque en el rendimiento, la confiabilidad y la agilidad”</w:t>
      </w:r>
    </w:p>
    <w:p w14:paraId="3E1AD08C" w14:textId="25BF557D" w:rsidR="00EA378D" w:rsidRDefault="00EA378D" w:rsidP="00EA378D">
      <w:pPr>
        <w:spacing w:after="0"/>
        <w:ind w:left="360"/>
        <w:contextualSpacing/>
        <w:jc w:val="both"/>
        <w:rPr>
          <w:rFonts w:ascii="Arial" w:hAnsi="Arial" w:cs="Arial"/>
          <w:sz w:val="24"/>
          <w:szCs w:val="24"/>
          <w:lang w:val="es-419"/>
        </w:rPr>
      </w:pPr>
    </w:p>
    <w:p w14:paraId="621E42D8" w14:textId="40487CE8"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 xml:space="preserve">Las bases de datos basadas en documentos se refieren a aquellas que almacenan sus datos en forma de documentos y dentro de estos documentos, posibilitando anidar otros documentos relacionados, como si se tratase de carpetas físicas (Pollo </w:t>
      </w:r>
      <w:proofErr w:type="spellStart"/>
      <w:r w:rsidRPr="00EA378D">
        <w:rPr>
          <w:rFonts w:ascii="Arial" w:hAnsi="Arial" w:cs="Arial"/>
          <w:sz w:val="24"/>
          <w:szCs w:val="24"/>
          <w:lang w:val="es-419"/>
        </w:rPr>
        <w:t>Cattaneo</w:t>
      </w:r>
      <w:proofErr w:type="spellEnd"/>
      <w:r w:rsidRPr="00EA378D">
        <w:rPr>
          <w:rFonts w:ascii="Arial" w:hAnsi="Arial" w:cs="Arial"/>
          <w:sz w:val="24"/>
          <w:szCs w:val="24"/>
          <w:lang w:val="es-419"/>
        </w:rPr>
        <w:t xml:space="preserve">, López Nocera, &amp; </w:t>
      </w:r>
      <w:proofErr w:type="spellStart"/>
      <w:r w:rsidRPr="00EA378D">
        <w:rPr>
          <w:rFonts w:ascii="Arial" w:hAnsi="Arial" w:cs="Arial"/>
          <w:sz w:val="24"/>
          <w:szCs w:val="24"/>
          <w:lang w:val="es-419"/>
        </w:rPr>
        <w:t>Daián</w:t>
      </w:r>
      <w:proofErr w:type="spellEnd"/>
      <w:r w:rsidRPr="00EA378D">
        <w:rPr>
          <w:rFonts w:ascii="Arial" w:hAnsi="Arial" w:cs="Arial"/>
          <w:sz w:val="24"/>
          <w:szCs w:val="24"/>
          <w:lang w:val="es-419"/>
        </w:rPr>
        <w:t xml:space="preserve"> </w:t>
      </w:r>
      <w:proofErr w:type="spellStart"/>
      <w:r w:rsidRPr="00EA378D">
        <w:rPr>
          <w:rFonts w:ascii="Arial" w:hAnsi="Arial" w:cs="Arial"/>
          <w:sz w:val="24"/>
          <w:szCs w:val="24"/>
          <w:lang w:val="es-419"/>
        </w:rPr>
        <w:t>Rottoli</w:t>
      </w:r>
      <w:proofErr w:type="spellEnd"/>
      <w:r w:rsidRPr="00EA378D">
        <w:rPr>
          <w:rFonts w:ascii="Arial" w:hAnsi="Arial" w:cs="Arial"/>
          <w:sz w:val="24"/>
          <w:szCs w:val="24"/>
          <w:lang w:val="es-419"/>
        </w:rPr>
        <w:t>, 2014)</w:t>
      </w:r>
      <w:r>
        <w:rPr>
          <w:rFonts w:ascii="Arial" w:hAnsi="Arial" w:cs="Arial"/>
          <w:sz w:val="24"/>
          <w:szCs w:val="24"/>
          <w:lang w:val="es-419"/>
        </w:rPr>
        <w:t>.</w:t>
      </w:r>
    </w:p>
    <w:p w14:paraId="3DF73E4C" w14:textId="77777777" w:rsidR="00EA378D" w:rsidRPr="00EA378D" w:rsidRDefault="00EA378D" w:rsidP="00EA378D">
      <w:pPr>
        <w:spacing w:after="0"/>
        <w:ind w:left="360"/>
        <w:contextualSpacing/>
        <w:jc w:val="both"/>
        <w:rPr>
          <w:rFonts w:ascii="Arial" w:hAnsi="Arial" w:cs="Arial"/>
          <w:sz w:val="24"/>
          <w:szCs w:val="24"/>
          <w:lang w:val="es-419"/>
        </w:rPr>
      </w:pPr>
    </w:p>
    <w:p w14:paraId="511DBDAE" w14:textId="61D36432"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Las bases de datos basadas en documentos ofrecen un gran rendimiento y opciones de escalabilidad horizontal y son similares a los registros en bases de datos relacionales, pero son mucho más flexibles, ya que no tienen esquema (</w:t>
      </w:r>
      <w:proofErr w:type="spellStart"/>
      <w:r w:rsidRPr="00EA378D">
        <w:rPr>
          <w:rFonts w:ascii="Arial" w:hAnsi="Arial" w:cs="Arial"/>
          <w:sz w:val="24"/>
          <w:szCs w:val="24"/>
          <w:lang w:val="es-419"/>
        </w:rPr>
        <w:t>Ameya</w:t>
      </w:r>
      <w:proofErr w:type="spellEnd"/>
      <w:r w:rsidRPr="00EA378D">
        <w:rPr>
          <w:rFonts w:ascii="Arial" w:hAnsi="Arial" w:cs="Arial"/>
          <w:sz w:val="24"/>
          <w:szCs w:val="24"/>
          <w:lang w:val="es-419"/>
        </w:rPr>
        <w:t xml:space="preserve"> </w:t>
      </w:r>
      <w:proofErr w:type="spellStart"/>
      <w:r w:rsidRPr="00EA378D">
        <w:rPr>
          <w:rFonts w:ascii="Arial" w:hAnsi="Arial" w:cs="Arial"/>
          <w:sz w:val="24"/>
          <w:szCs w:val="24"/>
          <w:lang w:val="es-419"/>
        </w:rPr>
        <w:t>Nayak</w:t>
      </w:r>
      <w:proofErr w:type="spellEnd"/>
      <w:r w:rsidRPr="00EA378D">
        <w:rPr>
          <w:rFonts w:ascii="Arial" w:hAnsi="Arial" w:cs="Arial"/>
          <w:sz w:val="24"/>
          <w:szCs w:val="24"/>
          <w:lang w:val="es-419"/>
        </w:rPr>
        <w:t>, 2013)</w:t>
      </w:r>
      <w:r>
        <w:rPr>
          <w:rFonts w:ascii="Arial" w:hAnsi="Arial" w:cs="Arial"/>
          <w:sz w:val="24"/>
          <w:szCs w:val="24"/>
          <w:lang w:val="es-419"/>
        </w:rPr>
        <w:t>.</w:t>
      </w:r>
    </w:p>
    <w:p w14:paraId="7D028E67" w14:textId="77777777" w:rsidR="00EA378D" w:rsidRPr="00EA378D" w:rsidRDefault="00EA378D" w:rsidP="00EA378D">
      <w:pPr>
        <w:spacing w:after="0"/>
        <w:ind w:left="360"/>
        <w:contextualSpacing/>
        <w:jc w:val="both"/>
        <w:rPr>
          <w:rFonts w:ascii="Arial" w:hAnsi="Arial" w:cs="Arial"/>
          <w:sz w:val="24"/>
          <w:szCs w:val="24"/>
          <w:lang w:val="es-419"/>
        </w:rPr>
      </w:pPr>
    </w:p>
    <w:p w14:paraId="661E0F95" w14:textId="3A934ECB"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A diferencia de las bases de datos tipo llave-valor, estos sistemas usualmente admiten índices secundarios y múltiples tipos de documentos (objetos) por base de datos, y documentos o listas anidados (Cattell, 2011)</w:t>
      </w:r>
      <w:r>
        <w:rPr>
          <w:rFonts w:ascii="Arial" w:hAnsi="Arial" w:cs="Arial"/>
          <w:sz w:val="24"/>
          <w:szCs w:val="24"/>
          <w:lang w:val="es-419"/>
        </w:rPr>
        <w:t>.</w:t>
      </w:r>
    </w:p>
    <w:p w14:paraId="2A48C53C" w14:textId="77777777" w:rsidR="00EA378D" w:rsidRPr="00EA378D" w:rsidRDefault="00EA378D" w:rsidP="00EA378D">
      <w:pPr>
        <w:spacing w:after="0"/>
        <w:ind w:left="360"/>
        <w:contextualSpacing/>
        <w:jc w:val="both"/>
        <w:rPr>
          <w:rFonts w:ascii="Arial" w:hAnsi="Arial" w:cs="Arial"/>
          <w:sz w:val="24"/>
          <w:szCs w:val="24"/>
          <w:lang w:val="es-419"/>
        </w:rPr>
      </w:pPr>
    </w:p>
    <w:p w14:paraId="383F72F4" w14:textId="404299B6" w:rsid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 xml:space="preserve">Algunos de los ejemplos más destacados de este tipo de base de datos son: MongoDB, </w:t>
      </w:r>
      <w:proofErr w:type="spellStart"/>
      <w:r w:rsidRPr="00EA378D">
        <w:rPr>
          <w:rFonts w:ascii="Arial" w:hAnsi="Arial" w:cs="Arial"/>
          <w:sz w:val="24"/>
          <w:szCs w:val="24"/>
          <w:lang w:val="es-419"/>
        </w:rPr>
        <w:t>CouchDB</w:t>
      </w:r>
      <w:proofErr w:type="spellEnd"/>
      <w:r w:rsidRPr="00EA378D">
        <w:rPr>
          <w:rFonts w:ascii="Arial" w:hAnsi="Arial" w:cs="Arial"/>
          <w:sz w:val="24"/>
          <w:szCs w:val="24"/>
          <w:lang w:val="es-419"/>
        </w:rPr>
        <w:t xml:space="preserve">, </w:t>
      </w:r>
      <w:proofErr w:type="spellStart"/>
      <w:r w:rsidRPr="00EA378D">
        <w:rPr>
          <w:rFonts w:ascii="Arial" w:hAnsi="Arial" w:cs="Arial"/>
          <w:sz w:val="24"/>
          <w:szCs w:val="24"/>
          <w:lang w:val="es-419"/>
        </w:rPr>
        <w:t>SimpleDB</w:t>
      </w:r>
      <w:proofErr w:type="spellEnd"/>
      <w:r w:rsidRPr="00EA378D">
        <w:rPr>
          <w:rFonts w:ascii="Arial" w:hAnsi="Arial" w:cs="Arial"/>
          <w:sz w:val="24"/>
          <w:szCs w:val="24"/>
          <w:lang w:val="es-419"/>
        </w:rPr>
        <w:t>, entre otros.</w:t>
      </w:r>
    </w:p>
    <w:p w14:paraId="560FBE65" w14:textId="35081C62" w:rsidR="00EA378D" w:rsidRDefault="00EA378D" w:rsidP="00EA378D">
      <w:pPr>
        <w:spacing w:after="0"/>
        <w:ind w:left="360"/>
        <w:contextualSpacing/>
        <w:jc w:val="both"/>
        <w:rPr>
          <w:rFonts w:ascii="Arial" w:hAnsi="Arial" w:cs="Arial"/>
          <w:sz w:val="24"/>
          <w:szCs w:val="24"/>
          <w:lang w:val="es-419"/>
        </w:rPr>
      </w:pPr>
    </w:p>
    <w:p w14:paraId="1335A077" w14:textId="62660E14" w:rsidR="00EA378D" w:rsidRDefault="00EA378D" w:rsidP="00EA378D">
      <w:pPr>
        <w:spacing w:after="0"/>
        <w:ind w:left="360"/>
        <w:contextualSpacing/>
        <w:jc w:val="both"/>
        <w:rPr>
          <w:rFonts w:ascii="Arial" w:hAnsi="Arial" w:cs="Arial"/>
          <w:sz w:val="24"/>
          <w:szCs w:val="24"/>
          <w:lang w:val="es-419"/>
        </w:rPr>
      </w:pPr>
      <w:r>
        <w:rPr>
          <w:rFonts w:ascii="Arial" w:hAnsi="Arial" w:cs="Arial"/>
          <w:sz w:val="24"/>
          <w:szCs w:val="24"/>
          <w:lang w:val="es-419"/>
        </w:rPr>
        <w:t>En el desarrollo de este laboratorio se exploran las bases de datos documentales, en particular el sistema MongoDB, el cual es uno de los de mayor uso comercial en la actualidad, pero no es el único.</w:t>
      </w:r>
    </w:p>
    <w:p w14:paraId="00370E5B" w14:textId="0686793A" w:rsidR="00EA378D" w:rsidRPr="00824514" w:rsidRDefault="00EA378D" w:rsidP="00EA378D">
      <w:pPr>
        <w:spacing w:after="0"/>
        <w:ind w:left="360"/>
        <w:contextualSpacing/>
        <w:jc w:val="both"/>
        <w:rPr>
          <w:rFonts w:ascii="Arial" w:hAnsi="Arial" w:cs="Arial"/>
          <w:sz w:val="24"/>
          <w:szCs w:val="24"/>
          <w:lang w:val="es-419"/>
        </w:rPr>
      </w:pPr>
      <w:r>
        <w:fldChar w:fldCharType="begin"/>
      </w:r>
      <w:r w:rsidRPr="00EB62C1">
        <w:rPr>
          <w:lang w:val="es-PA"/>
        </w:rPr>
        <w:instrText xml:space="preserve"> INCLUDEPICTURE "https://www.diegocalvo.es/wp-content/uploads/2016/09/Bases-de-Datos-NoSQL.png" \* MERGEFORMATINET </w:instrText>
      </w:r>
      <w:r w:rsidR="00AB5C6D">
        <w:fldChar w:fldCharType="separate"/>
      </w:r>
      <w:r>
        <w:fldChar w:fldCharType="end"/>
      </w:r>
    </w:p>
    <w:p w14:paraId="1A8ED538" w14:textId="18C09A0D" w:rsidR="00824514" w:rsidRDefault="00EA378D" w:rsidP="00EA378D">
      <w:pPr>
        <w:jc w:val="center"/>
        <w:rPr>
          <w:rFonts w:ascii="Arial" w:hAnsi="Arial" w:cs="Arial"/>
          <w:lang w:val="es-419"/>
        </w:rPr>
      </w:pPr>
      <w:r>
        <w:fldChar w:fldCharType="begin"/>
      </w:r>
      <w:r>
        <w:instrText xml:space="preserve"> INCLUDEPICTURE "https://tecnoticias.net/wp-content/uploads/2021/02/mongodb-atlas-google-cloud-partnership-nosql-databases-integrations-2.jpg" \* MERGEFORMATINET </w:instrText>
      </w:r>
      <w:r w:rsidR="00AB5C6D">
        <w:fldChar w:fldCharType="separate"/>
      </w:r>
      <w:r>
        <w:fldChar w:fldCharType="end"/>
      </w:r>
      <w:r>
        <w:rPr>
          <w:rFonts w:ascii="Arial" w:hAnsi="Arial" w:cs="Arial"/>
          <w:noProof/>
          <w:lang w:val="es-419"/>
        </w:rPr>
        <w:drawing>
          <wp:inline distT="0" distB="0" distL="0" distR="0" wp14:anchorId="2FE2AF21" wp14:editId="598F3341">
            <wp:extent cx="2969163" cy="1787525"/>
            <wp:effectExtent l="0" t="0" r="317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4001" cy="1796458"/>
                    </a:xfrm>
                    <a:prstGeom prst="rect">
                      <a:avLst/>
                    </a:prstGeom>
                  </pic:spPr>
                </pic:pic>
              </a:graphicData>
            </a:graphic>
          </wp:inline>
        </w:drawing>
      </w:r>
      <w:r w:rsidR="00824514">
        <w:rPr>
          <w:rFonts w:ascii="Arial" w:hAnsi="Arial" w:cs="Arial"/>
          <w:lang w:val="es-419"/>
        </w:rPr>
        <w:br w:type="page"/>
      </w:r>
    </w:p>
    <w:p w14:paraId="105C1B4B" w14:textId="0644DAE9" w:rsidR="001A26CF" w:rsidRPr="00B03C04" w:rsidRDefault="006714D8" w:rsidP="00B03C04">
      <w:pPr>
        <w:jc w:val="both"/>
        <w:rPr>
          <w:rFonts w:ascii="Arial" w:hAnsi="Arial" w:cs="Arial"/>
          <w:lang w:val="es-419"/>
        </w:rPr>
      </w:pPr>
      <w:r w:rsidRPr="00B03C04">
        <w:rPr>
          <w:rFonts w:ascii="Arial" w:hAnsi="Arial" w:cs="Arial"/>
          <w:lang w:val="es-419"/>
        </w:rPr>
        <w:lastRenderedPageBreak/>
        <w:t xml:space="preserve">Ingresar a al sitio oficial de MongoDB </w:t>
      </w:r>
      <w:r w:rsidR="00AB5C6D">
        <w:fldChar w:fldCharType="begin"/>
      </w:r>
      <w:r w:rsidR="00AB5C6D" w:rsidRPr="00EB62C1">
        <w:rPr>
          <w:lang w:val="es-PA"/>
        </w:rPr>
        <w:instrText>HYPERLINK "https://www.mongodb.com/"</w:instrText>
      </w:r>
      <w:r w:rsidR="00AB5C6D">
        <w:fldChar w:fldCharType="separate"/>
      </w:r>
      <w:r w:rsidRPr="00B03C04">
        <w:rPr>
          <w:rStyle w:val="Hipervnculo"/>
          <w:rFonts w:ascii="Arial" w:hAnsi="Arial" w:cs="Arial"/>
          <w:lang w:val="es-419"/>
        </w:rPr>
        <w:t>https://www.mongodb.com/</w:t>
      </w:r>
      <w:r w:rsidR="00AB5C6D">
        <w:rPr>
          <w:rStyle w:val="Hipervnculo"/>
          <w:rFonts w:ascii="Arial" w:hAnsi="Arial" w:cs="Arial"/>
          <w:lang w:val="es-419"/>
        </w:rPr>
        <w:fldChar w:fldCharType="end"/>
      </w:r>
      <w:r w:rsidRPr="00B03C04">
        <w:rPr>
          <w:rFonts w:ascii="Arial" w:hAnsi="Arial" w:cs="Arial"/>
          <w:lang w:val="es-419"/>
        </w:rPr>
        <w:t xml:space="preserve"> </w:t>
      </w:r>
    </w:p>
    <w:p w14:paraId="62907789" w14:textId="25579B41" w:rsidR="006714D8" w:rsidRPr="00B03C04" w:rsidRDefault="006714D8" w:rsidP="00B03C04">
      <w:pPr>
        <w:jc w:val="center"/>
        <w:rPr>
          <w:rFonts w:ascii="Arial" w:hAnsi="Arial" w:cs="Arial"/>
          <w:lang w:val="es-419"/>
        </w:rPr>
      </w:pPr>
      <w:r w:rsidRPr="00B03C04">
        <w:rPr>
          <w:rFonts w:ascii="Arial" w:hAnsi="Arial" w:cs="Arial"/>
          <w:noProof/>
          <w:lang w:val="es-419"/>
        </w:rPr>
        <w:drawing>
          <wp:inline distT="0" distB="0" distL="0" distR="0" wp14:anchorId="4FC67DEA" wp14:editId="40AE1761">
            <wp:extent cx="4933950" cy="251336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0566" cy="2516733"/>
                    </a:xfrm>
                    <a:prstGeom prst="rect">
                      <a:avLst/>
                    </a:prstGeom>
                  </pic:spPr>
                </pic:pic>
              </a:graphicData>
            </a:graphic>
          </wp:inline>
        </w:drawing>
      </w:r>
    </w:p>
    <w:p w14:paraId="028F9A7C" w14:textId="77777777" w:rsidR="00B03C04" w:rsidRDefault="00B03C04" w:rsidP="00B03C04">
      <w:pPr>
        <w:jc w:val="both"/>
        <w:rPr>
          <w:rFonts w:ascii="Arial" w:hAnsi="Arial" w:cs="Arial"/>
          <w:lang w:val="es-419"/>
        </w:rPr>
      </w:pPr>
    </w:p>
    <w:p w14:paraId="2CEBE135" w14:textId="43893A55" w:rsidR="006714D8" w:rsidRPr="00B03C04" w:rsidRDefault="006714D8" w:rsidP="00B03C04">
      <w:pPr>
        <w:jc w:val="both"/>
        <w:rPr>
          <w:rFonts w:ascii="Arial" w:hAnsi="Arial" w:cs="Arial"/>
          <w:lang w:val="es-419"/>
        </w:rPr>
      </w:pPr>
      <w:r w:rsidRPr="00B03C04">
        <w:rPr>
          <w:rFonts w:ascii="Arial" w:hAnsi="Arial" w:cs="Arial"/>
          <w:lang w:val="es-419"/>
        </w:rPr>
        <w:t xml:space="preserve">Ingresar a la sección de Software y escoger la opción de </w:t>
      </w:r>
      <w:proofErr w:type="spellStart"/>
      <w:r w:rsidRPr="00B03C04">
        <w:rPr>
          <w:rFonts w:ascii="Arial" w:hAnsi="Arial" w:cs="Arial"/>
          <w:lang w:val="es-419"/>
        </w:rPr>
        <w:t>Community</w:t>
      </w:r>
      <w:proofErr w:type="spellEnd"/>
      <w:r w:rsidRPr="00B03C04">
        <w:rPr>
          <w:rFonts w:ascii="Arial" w:hAnsi="Arial" w:cs="Arial"/>
          <w:lang w:val="es-419"/>
        </w:rPr>
        <w:t xml:space="preserve"> Server</w:t>
      </w:r>
    </w:p>
    <w:p w14:paraId="39999345" w14:textId="0258621E" w:rsidR="006714D8" w:rsidRPr="00B03C04" w:rsidRDefault="006714D8" w:rsidP="00B03C04">
      <w:pPr>
        <w:jc w:val="center"/>
        <w:rPr>
          <w:rFonts w:ascii="Arial" w:hAnsi="Arial" w:cs="Arial"/>
          <w:lang w:val="es-419"/>
        </w:rPr>
      </w:pPr>
      <w:r w:rsidRPr="00B03C04">
        <w:rPr>
          <w:rFonts w:ascii="Arial" w:hAnsi="Arial" w:cs="Arial"/>
          <w:noProof/>
          <w:lang w:val="es-419"/>
        </w:rPr>
        <w:drawing>
          <wp:inline distT="0" distB="0" distL="0" distR="0" wp14:anchorId="4F92A8E7" wp14:editId="0BB69D25">
            <wp:extent cx="4936877" cy="312088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3719" cy="3137856"/>
                    </a:xfrm>
                    <a:prstGeom prst="rect">
                      <a:avLst/>
                    </a:prstGeom>
                  </pic:spPr>
                </pic:pic>
              </a:graphicData>
            </a:graphic>
          </wp:inline>
        </w:drawing>
      </w:r>
    </w:p>
    <w:p w14:paraId="0935461F" w14:textId="77777777" w:rsidR="00B03C04" w:rsidRDefault="00B03C04" w:rsidP="00B03C04">
      <w:pPr>
        <w:jc w:val="both"/>
        <w:rPr>
          <w:rFonts w:ascii="Arial" w:hAnsi="Arial" w:cs="Arial"/>
          <w:lang w:val="es-419"/>
        </w:rPr>
      </w:pPr>
    </w:p>
    <w:p w14:paraId="13B8B958" w14:textId="5A264516" w:rsidR="006714D8" w:rsidRPr="00B03C04" w:rsidRDefault="006714D8" w:rsidP="00B03C04">
      <w:pPr>
        <w:jc w:val="both"/>
        <w:rPr>
          <w:rFonts w:ascii="Arial" w:hAnsi="Arial" w:cs="Arial"/>
          <w:lang w:val="es-419"/>
        </w:rPr>
      </w:pPr>
      <w:r w:rsidRPr="00B03C04">
        <w:rPr>
          <w:rFonts w:ascii="Arial" w:hAnsi="Arial" w:cs="Arial"/>
          <w:lang w:val="es-419"/>
        </w:rPr>
        <w:t>En la opción que se presenta del lado derecho de la pantalla, escoge el sistema operativo sobre el cual vas a realizar el proceso de instalación de la herramienta:</w:t>
      </w:r>
    </w:p>
    <w:p w14:paraId="75B5F984" w14:textId="5C3290FE" w:rsidR="006714D8" w:rsidRPr="00B03C04" w:rsidRDefault="006714D8" w:rsidP="00B03C04">
      <w:pPr>
        <w:jc w:val="center"/>
        <w:rPr>
          <w:rFonts w:ascii="Arial" w:hAnsi="Arial" w:cs="Arial"/>
          <w:lang w:val="es-419"/>
        </w:rPr>
      </w:pPr>
      <w:r w:rsidRPr="00B03C04">
        <w:rPr>
          <w:rFonts w:ascii="Arial" w:hAnsi="Arial" w:cs="Arial"/>
          <w:noProof/>
          <w:lang w:val="es-419"/>
        </w:rPr>
        <w:lastRenderedPageBreak/>
        <w:drawing>
          <wp:inline distT="0" distB="0" distL="0" distR="0" wp14:anchorId="63EBFA88" wp14:editId="1A237DB6">
            <wp:extent cx="5055870" cy="2485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114" cy="2489365"/>
                    </a:xfrm>
                    <a:prstGeom prst="rect">
                      <a:avLst/>
                    </a:prstGeom>
                  </pic:spPr>
                </pic:pic>
              </a:graphicData>
            </a:graphic>
          </wp:inline>
        </w:drawing>
      </w:r>
    </w:p>
    <w:p w14:paraId="4F91B51B" w14:textId="77777777" w:rsidR="00B03C04" w:rsidRDefault="00B03C04" w:rsidP="00B03C04">
      <w:pPr>
        <w:jc w:val="both"/>
        <w:rPr>
          <w:rFonts w:ascii="Arial" w:hAnsi="Arial" w:cs="Arial"/>
          <w:lang w:val="es-419"/>
        </w:rPr>
      </w:pPr>
    </w:p>
    <w:p w14:paraId="4354B901" w14:textId="23DD9B8F" w:rsidR="00A719C0" w:rsidRDefault="006714D8" w:rsidP="00B03C04">
      <w:pPr>
        <w:jc w:val="both"/>
        <w:rPr>
          <w:rFonts w:ascii="Arial" w:hAnsi="Arial" w:cs="Arial"/>
          <w:lang w:val="es-419"/>
        </w:rPr>
      </w:pPr>
      <w:r w:rsidRPr="00B03C04">
        <w:rPr>
          <w:rFonts w:ascii="Arial" w:hAnsi="Arial" w:cs="Arial"/>
          <w:lang w:val="es-419"/>
        </w:rPr>
        <w:t xml:space="preserve">Cuando ha finalizado el proceso de descarga del instalador, ejecuta la aplicación para proceder a instalar MongoDB en tu computadora. En el proceso de instalación, basta con que des siguientes en las diferentes opciones del </w:t>
      </w:r>
      <w:proofErr w:type="spellStart"/>
      <w:r w:rsidRPr="00B03C04">
        <w:rPr>
          <w:rFonts w:ascii="Arial" w:hAnsi="Arial" w:cs="Arial"/>
          <w:lang w:val="es-419"/>
        </w:rPr>
        <w:t>wizard</w:t>
      </w:r>
      <w:proofErr w:type="spellEnd"/>
      <w:r w:rsidR="00A719C0" w:rsidRPr="00B03C04">
        <w:rPr>
          <w:rFonts w:ascii="Arial" w:hAnsi="Arial" w:cs="Arial"/>
          <w:lang w:val="es-419"/>
        </w:rPr>
        <w:t>. En la sección donde pregunta el tipo de instalación, se recomienda la versión completa:</w:t>
      </w:r>
    </w:p>
    <w:p w14:paraId="07A5931F" w14:textId="77777777" w:rsidR="00B03C04" w:rsidRPr="00B03C04" w:rsidRDefault="00B03C04" w:rsidP="00B03C04">
      <w:pPr>
        <w:jc w:val="both"/>
        <w:rPr>
          <w:rFonts w:ascii="Arial" w:hAnsi="Arial" w:cs="Arial"/>
          <w:lang w:val="es-419"/>
        </w:rPr>
      </w:pPr>
    </w:p>
    <w:p w14:paraId="4DB9DFA2" w14:textId="22DFBD5D" w:rsidR="00A719C0" w:rsidRPr="00B03C04" w:rsidRDefault="00A719C0" w:rsidP="00B03C04">
      <w:pPr>
        <w:jc w:val="center"/>
        <w:rPr>
          <w:rFonts w:ascii="Arial" w:hAnsi="Arial" w:cs="Arial"/>
          <w:lang w:val="es-419"/>
        </w:rPr>
      </w:pPr>
      <w:r w:rsidRPr="00B03C04">
        <w:rPr>
          <w:rFonts w:ascii="Arial" w:hAnsi="Arial" w:cs="Arial"/>
          <w:noProof/>
          <w:lang w:val="es-419"/>
        </w:rPr>
        <w:drawing>
          <wp:inline distT="0" distB="0" distL="0" distR="0" wp14:anchorId="7C706788" wp14:editId="2687FAB3">
            <wp:extent cx="3504582" cy="273939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637" cy="2747250"/>
                    </a:xfrm>
                    <a:prstGeom prst="rect">
                      <a:avLst/>
                    </a:prstGeom>
                  </pic:spPr>
                </pic:pic>
              </a:graphicData>
            </a:graphic>
          </wp:inline>
        </w:drawing>
      </w:r>
    </w:p>
    <w:p w14:paraId="7919A39B" w14:textId="77777777" w:rsidR="00B03C04" w:rsidRDefault="00B03C04" w:rsidP="00B03C04">
      <w:pPr>
        <w:jc w:val="both"/>
        <w:rPr>
          <w:rFonts w:ascii="Arial" w:hAnsi="Arial" w:cs="Arial"/>
          <w:lang w:val="es-419"/>
        </w:rPr>
      </w:pPr>
    </w:p>
    <w:p w14:paraId="1AF13851" w14:textId="6E66CED5" w:rsidR="006714D8" w:rsidRPr="00B03C04" w:rsidRDefault="00A719C0" w:rsidP="00B03C04">
      <w:pPr>
        <w:jc w:val="both"/>
        <w:rPr>
          <w:rFonts w:ascii="Arial" w:hAnsi="Arial" w:cs="Arial"/>
          <w:lang w:val="es-419"/>
        </w:rPr>
      </w:pPr>
      <w:r w:rsidRPr="00B03C04">
        <w:rPr>
          <w:rFonts w:ascii="Arial" w:hAnsi="Arial" w:cs="Arial"/>
          <w:lang w:val="es-419"/>
        </w:rPr>
        <w:t xml:space="preserve">Cuando se continúa con el proceso, </w:t>
      </w:r>
      <w:r w:rsidR="006714D8" w:rsidRPr="00B03C04">
        <w:rPr>
          <w:rFonts w:ascii="Arial" w:hAnsi="Arial" w:cs="Arial"/>
          <w:lang w:val="es-419"/>
        </w:rPr>
        <w:t>existe una opción que pregunta si deseas instalar la plataforma como un servicio. Si activas esta opción, cada vez que inicies tu sistema operativo se ejecutarán los servicios de MongoDB. Si no deseas que eso ocurra basta con que desmarques la opción tal y como se presenta en la siguiente pantalla:</w:t>
      </w:r>
    </w:p>
    <w:p w14:paraId="316D8C87" w14:textId="1F540B53" w:rsidR="006714D8" w:rsidRPr="00B03C04" w:rsidRDefault="00A719C0" w:rsidP="00B03C04">
      <w:pPr>
        <w:jc w:val="center"/>
        <w:rPr>
          <w:rFonts w:ascii="Arial" w:hAnsi="Arial" w:cs="Arial"/>
          <w:lang w:val="es-419"/>
        </w:rPr>
      </w:pPr>
      <w:r w:rsidRPr="00B03C04">
        <w:rPr>
          <w:rFonts w:ascii="Arial" w:hAnsi="Arial" w:cs="Arial"/>
          <w:noProof/>
          <w:lang w:val="es-419"/>
        </w:rPr>
        <w:lastRenderedPageBreak/>
        <w:drawing>
          <wp:inline distT="0" distB="0" distL="0" distR="0" wp14:anchorId="63BBC8CD" wp14:editId="4C80F285">
            <wp:extent cx="3480266" cy="27355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6039" cy="2740118"/>
                    </a:xfrm>
                    <a:prstGeom prst="rect">
                      <a:avLst/>
                    </a:prstGeom>
                  </pic:spPr>
                </pic:pic>
              </a:graphicData>
            </a:graphic>
          </wp:inline>
        </w:drawing>
      </w:r>
    </w:p>
    <w:p w14:paraId="7820F78A" w14:textId="77777777" w:rsidR="00B03C04" w:rsidRDefault="00B03C04" w:rsidP="00B03C04">
      <w:pPr>
        <w:jc w:val="both"/>
        <w:rPr>
          <w:rFonts w:ascii="Arial" w:hAnsi="Arial" w:cs="Arial"/>
          <w:lang w:val="es-419"/>
        </w:rPr>
      </w:pPr>
    </w:p>
    <w:p w14:paraId="76433A87" w14:textId="5C81A99F" w:rsidR="00A719C0" w:rsidRPr="00B03C04" w:rsidRDefault="00A719C0" w:rsidP="00B03C04">
      <w:pPr>
        <w:jc w:val="both"/>
        <w:rPr>
          <w:rFonts w:ascii="Arial" w:hAnsi="Arial" w:cs="Arial"/>
          <w:lang w:val="es-419"/>
        </w:rPr>
      </w:pPr>
      <w:r w:rsidRPr="00B03C04">
        <w:rPr>
          <w:rFonts w:ascii="Arial" w:hAnsi="Arial" w:cs="Arial"/>
          <w:lang w:val="es-419"/>
        </w:rPr>
        <w:t xml:space="preserve">Al seleccionar la opción de instalación completa, también se instala MongoDB </w:t>
      </w:r>
      <w:proofErr w:type="spellStart"/>
      <w:r w:rsidRPr="00B03C04">
        <w:rPr>
          <w:rFonts w:ascii="Arial" w:hAnsi="Arial" w:cs="Arial"/>
          <w:lang w:val="es-419"/>
        </w:rPr>
        <w:t>Compass</w:t>
      </w:r>
      <w:proofErr w:type="spellEnd"/>
      <w:r w:rsidRPr="00B03C04">
        <w:rPr>
          <w:rFonts w:ascii="Arial" w:hAnsi="Arial" w:cs="Arial"/>
          <w:lang w:val="es-419"/>
        </w:rPr>
        <w:t xml:space="preserve">, la cual es la </w:t>
      </w:r>
      <w:r w:rsidR="00EA378D" w:rsidRPr="00B03C04">
        <w:rPr>
          <w:rFonts w:ascii="Arial" w:hAnsi="Arial" w:cs="Arial"/>
          <w:lang w:val="es-419"/>
        </w:rPr>
        <w:t>interfaz</w:t>
      </w:r>
      <w:r w:rsidRPr="00B03C04">
        <w:rPr>
          <w:rFonts w:ascii="Arial" w:hAnsi="Arial" w:cs="Arial"/>
          <w:lang w:val="es-419"/>
        </w:rPr>
        <w:t xml:space="preserve"> gráfica de usuario de la plataforma. Asegúrese de tenerlo marcado:</w:t>
      </w:r>
    </w:p>
    <w:p w14:paraId="28099A9D" w14:textId="369E0F01" w:rsidR="00A719C0" w:rsidRPr="00B03C04" w:rsidRDefault="00A719C0" w:rsidP="00B03C04">
      <w:pPr>
        <w:jc w:val="center"/>
        <w:rPr>
          <w:rFonts w:ascii="Arial" w:hAnsi="Arial" w:cs="Arial"/>
          <w:lang w:val="es-419"/>
        </w:rPr>
      </w:pPr>
      <w:r w:rsidRPr="00B03C04">
        <w:rPr>
          <w:rFonts w:ascii="Arial" w:hAnsi="Arial" w:cs="Arial"/>
          <w:noProof/>
          <w:lang w:val="es-419"/>
        </w:rPr>
        <w:drawing>
          <wp:inline distT="0" distB="0" distL="0" distR="0" wp14:anchorId="358139C6" wp14:editId="6F78DEDD">
            <wp:extent cx="3469198" cy="2720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7597" cy="2726926"/>
                    </a:xfrm>
                    <a:prstGeom prst="rect">
                      <a:avLst/>
                    </a:prstGeom>
                  </pic:spPr>
                </pic:pic>
              </a:graphicData>
            </a:graphic>
          </wp:inline>
        </w:drawing>
      </w:r>
    </w:p>
    <w:p w14:paraId="66A082FC" w14:textId="77777777" w:rsidR="00B03C04" w:rsidRDefault="00B03C04" w:rsidP="00B03C04">
      <w:pPr>
        <w:jc w:val="both"/>
        <w:rPr>
          <w:rFonts w:ascii="Arial" w:hAnsi="Arial" w:cs="Arial"/>
          <w:lang w:val="es-419"/>
        </w:rPr>
      </w:pPr>
    </w:p>
    <w:p w14:paraId="68B25A79" w14:textId="23C5642B" w:rsidR="00A719C0" w:rsidRPr="00B03C04" w:rsidRDefault="00211C31" w:rsidP="00B03C04">
      <w:pPr>
        <w:jc w:val="both"/>
        <w:rPr>
          <w:rFonts w:ascii="Arial" w:hAnsi="Arial" w:cs="Arial"/>
          <w:lang w:val="es-419"/>
        </w:rPr>
      </w:pPr>
      <w:r w:rsidRPr="00B03C04">
        <w:rPr>
          <w:rFonts w:ascii="Arial" w:hAnsi="Arial" w:cs="Arial"/>
          <w:lang w:val="es-419"/>
        </w:rPr>
        <w:t>Una vez se complete el proceso de instalación de MongoDB, aparecerá en pantalla una serie de acuerdos de licenciamiento que debe aceptar, dar siguiente en las opciones de visualización y se recomienda activar las actualizaciones de la plataforma con todas sus aplicaciones.</w:t>
      </w:r>
    </w:p>
    <w:p w14:paraId="24A18744" w14:textId="12263329" w:rsidR="00211C31" w:rsidRPr="00B03C04" w:rsidRDefault="00211C31" w:rsidP="00B03C04">
      <w:pPr>
        <w:jc w:val="center"/>
        <w:rPr>
          <w:rFonts w:ascii="Arial" w:hAnsi="Arial" w:cs="Arial"/>
          <w:lang w:val="es-419"/>
        </w:rPr>
      </w:pPr>
      <w:r w:rsidRPr="00B03C04">
        <w:rPr>
          <w:rFonts w:ascii="Arial" w:hAnsi="Arial" w:cs="Arial"/>
          <w:noProof/>
          <w:lang w:val="es-419"/>
        </w:rPr>
        <w:lastRenderedPageBreak/>
        <w:drawing>
          <wp:inline distT="0" distB="0" distL="0" distR="0" wp14:anchorId="5E855D92" wp14:editId="018534DB">
            <wp:extent cx="3089533" cy="2879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6689" cy="2905037"/>
                    </a:xfrm>
                    <a:prstGeom prst="rect">
                      <a:avLst/>
                    </a:prstGeom>
                  </pic:spPr>
                </pic:pic>
              </a:graphicData>
            </a:graphic>
          </wp:inline>
        </w:drawing>
      </w:r>
    </w:p>
    <w:p w14:paraId="3592ECCD" w14:textId="77777777" w:rsidR="00B03C04" w:rsidRDefault="00B03C04" w:rsidP="00B03C04">
      <w:pPr>
        <w:jc w:val="both"/>
        <w:rPr>
          <w:rFonts w:ascii="Arial" w:hAnsi="Arial" w:cs="Arial"/>
          <w:lang w:val="es-419"/>
        </w:rPr>
      </w:pPr>
    </w:p>
    <w:p w14:paraId="793EE55D" w14:textId="6C9F47D0" w:rsidR="00A719C0" w:rsidRPr="00B03C04" w:rsidRDefault="00211C31" w:rsidP="00B03C04">
      <w:pPr>
        <w:jc w:val="both"/>
        <w:rPr>
          <w:rFonts w:ascii="Arial" w:hAnsi="Arial" w:cs="Arial"/>
          <w:lang w:val="es-419"/>
        </w:rPr>
      </w:pPr>
      <w:r w:rsidRPr="00B03C04">
        <w:rPr>
          <w:rFonts w:ascii="Arial" w:hAnsi="Arial" w:cs="Arial"/>
          <w:lang w:val="es-419"/>
        </w:rPr>
        <w:t xml:space="preserve">Ahora puedes cerrar la ventana anterior y dar clic en la opción de Finalizar del </w:t>
      </w:r>
      <w:proofErr w:type="spellStart"/>
      <w:r w:rsidRPr="00B03C04">
        <w:rPr>
          <w:rFonts w:ascii="Arial" w:hAnsi="Arial" w:cs="Arial"/>
          <w:lang w:val="es-419"/>
        </w:rPr>
        <w:t>wizard</w:t>
      </w:r>
      <w:proofErr w:type="spellEnd"/>
      <w:r w:rsidRPr="00B03C04">
        <w:rPr>
          <w:rFonts w:ascii="Arial" w:hAnsi="Arial" w:cs="Arial"/>
          <w:lang w:val="es-419"/>
        </w:rPr>
        <w:t xml:space="preserve"> de instalación de la aplicación.</w:t>
      </w:r>
    </w:p>
    <w:p w14:paraId="11B8D2B3" w14:textId="04FD9FAB" w:rsidR="00211C31" w:rsidRPr="00B03C04" w:rsidRDefault="00211C31" w:rsidP="00B03C04">
      <w:pPr>
        <w:jc w:val="both"/>
        <w:rPr>
          <w:rFonts w:ascii="Arial" w:hAnsi="Arial" w:cs="Arial"/>
          <w:lang w:val="es-419"/>
        </w:rPr>
      </w:pPr>
      <w:r w:rsidRPr="00B03C04">
        <w:rPr>
          <w:rFonts w:ascii="Arial" w:hAnsi="Arial" w:cs="Arial"/>
          <w:lang w:val="es-419"/>
        </w:rPr>
        <w:t xml:space="preserve">El siguiente paso es comprobar que el proceso de instalación fue correcto. Para ello se necesita abrir una consola de Windows si están en dicho sistema operativo, o una terminal dependiendo del sistema que esté usando. Presiona el botón de Windows + r para que aparezca, y luego escriba el comando </w:t>
      </w:r>
      <w:proofErr w:type="spellStart"/>
      <w:r w:rsidRPr="00B03C04">
        <w:rPr>
          <w:rFonts w:ascii="Arial" w:hAnsi="Arial" w:cs="Arial"/>
          <w:lang w:val="es-419"/>
        </w:rPr>
        <w:t>cmd</w:t>
      </w:r>
      <w:proofErr w:type="spellEnd"/>
      <w:r w:rsidRPr="00B03C04">
        <w:rPr>
          <w:rFonts w:ascii="Arial" w:hAnsi="Arial" w:cs="Arial"/>
          <w:lang w:val="es-419"/>
        </w:rPr>
        <w:t xml:space="preserve">. Cuando tenga la consola abierta, escriba </w:t>
      </w:r>
      <w:proofErr w:type="spellStart"/>
      <w:r w:rsidRPr="00B03C04">
        <w:rPr>
          <w:rFonts w:ascii="Arial" w:hAnsi="Arial" w:cs="Arial"/>
          <w:lang w:val="es-419"/>
        </w:rPr>
        <w:t>mongod</w:t>
      </w:r>
      <w:proofErr w:type="spellEnd"/>
      <w:r w:rsidRPr="00B03C04">
        <w:rPr>
          <w:rFonts w:ascii="Arial" w:hAnsi="Arial" w:cs="Arial"/>
          <w:lang w:val="es-419"/>
        </w:rPr>
        <w:t xml:space="preserve"> –</w:t>
      </w:r>
      <w:r w:rsidR="00885F0A" w:rsidRPr="00B03C04">
        <w:rPr>
          <w:rFonts w:ascii="Arial" w:hAnsi="Arial" w:cs="Arial"/>
          <w:lang w:val="es-419"/>
        </w:rPr>
        <w:t xml:space="preserve">versión y luego presiona </w:t>
      </w:r>
      <w:proofErr w:type="spellStart"/>
      <w:r w:rsidR="00885F0A" w:rsidRPr="00B03C04">
        <w:rPr>
          <w:rFonts w:ascii="Arial" w:hAnsi="Arial" w:cs="Arial"/>
          <w:lang w:val="es-419"/>
        </w:rPr>
        <w:t>enter</w:t>
      </w:r>
      <w:proofErr w:type="spellEnd"/>
      <w:r w:rsidR="00885F0A" w:rsidRPr="00B03C04">
        <w:rPr>
          <w:rFonts w:ascii="Arial" w:hAnsi="Arial" w:cs="Arial"/>
          <w:lang w:val="es-419"/>
        </w:rPr>
        <w:t>:</w:t>
      </w:r>
    </w:p>
    <w:p w14:paraId="511109AA" w14:textId="060781D3" w:rsidR="00211C31" w:rsidRPr="00B03C04" w:rsidRDefault="00211C31" w:rsidP="00B03C04">
      <w:pPr>
        <w:jc w:val="center"/>
        <w:rPr>
          <w:rFonts w:ascii="Arial" w:hAnsi="Arial" w:cs="Arial"/>
          <w:lang w:val="es-419"/>
        </w:rPr>
      </w:pPr>
      <w:r w:rsidRPr="00B03C04">
        <w:rPr>
          <w:rFonts w:ascii="Arial" w:hAnsi="Arial" w:cs="Arial"/>
          <w:noProof/>
          <w:lang w:val="es-419"/>
        </w:rPr>
        <w:drawing>
          <wp:inline distT="0" distB="0" distL="0" distR="0" wp14:anchorId="1D23126F" wp14:editId="4CBF3263">
            <wp:extent cx="2830830" cy="122618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3225" cy="1231557"/>
                    </a:xfrm>
                    <a:prstGeom prst="rect">
                      <a:avLst/>
                    </a:prstGeom>
                  </pic:spPr>
                </pic:pic>
              </a:graphicData>
            </a:graphic>
          </wp:inline>
        </w:drawing>
      </w:r>
    </w:p>
    <w:p w14:paraId="0C13BD0D" w14:textId="77777777" w:rsidR="00B03C04" w:rsidRDefault="00B03C04" w:rsidP="00B03C04">
      <w:pPr>
        <w:jc w:val="both"/>
        <w:rPr>
          <w:rFonts w:ascii="Arial" w:hAnsi="Arial" w:cs="Arial"/>
          <w:lang w:val="es-419"/>
        </w:rPr>
      </w:pPr>
    </w:p>
    <w:p w14:paraId="690C2F33" w14:textId="60934039" w:rsidR="00211C31" w:rsidRPr="00B03C04" w:rsidRDefault="00885F0A" w:rsidP="00B03C04">
      <w:pPr>
        <w:jc w:val="both"/>
        <w:rPr>
          <w:rFonts w:ascii="Arial" w:hAnsi="Arial" w:cs="Arial"/>
          <w:caps/>
          <w:lang w:val="es-419"/>
        </w:rPr>
      </w:pPr>
      <w:r w:rsidRPr="00B03C04">
        <w:rPr>
          <w:rFonts w:ascii="Arial" w:hAnsi="Arial" w:cs="Arial"/>
          <w:lang w:val="es-419"/>
        </w:rPr>
        <w:t xml:space="preserve">Si al ejecutar el comando, le aparece que no se reconoce </w:t>
      </w:r>
      <w:proofErr w:type="spellStart"/>
      <w:r w:rsidRPr="00B03C04">
        <w:rPr>
          <w:rFonts w:ascii="Arial" w:hAnsi="Arial" w:cs="Arial"/>
          <w:lang w:val="es-419"/>
        </w:rPr>
        <w:t>mongod</w:t>
      </w:r>
      <w:proofErr w:type="spellEnd"/>
      <w:r w:rsidRPr="00B03C04">
        <w:rPr>
          <w:rFonts w:ascii="Arial" w:hAnsi="Arial" w:cs="Arial"/>
          <w:lang w:val="es-419"/>
        </w:rPr>
        <w:t xml:space="preserve">, es necesario ir a la carpeta donde se guardó la aplicación. Usualmente debe ingresar al disco duro, archivos de programa, escoger MongoDB y navegar hasta la carpeta </w:t>
      </w:r>
      <w:proofErr w:type="spellStart"/>
      <w:r w:rsidRPr="00B03C04">
        <w:rPr>
          <w:rFonts w:ascii="Arial" w:hAnsi="Arial" w:cs="Arial"/>
          <w:lang w:val="es-419"/>
        </w:rPr>
        <w:t>bin</w:t>
      </w:r>
      <w:proofErr w:type="spellEnd"/>
      <w:r w:rsidRPr="00B03C04">
        <w:rPr>
          <w:rFonts w:ascii="Arial" w:hAnsi="Arial" w:cs="Arial"/>
          <w:lang w:val="es-419"/>
        </w:rPr>
        <w:t xml:space="preserve">, donde estarán las aplicaciones de la plataforma. Una vez allí, presiona la tecla shift y clic derecho y se debe abrir la siguiente ventana en la cual escoges la opción Abrir la ventana de </w:t>
      </w:r>
      <w:proofErr w:type="spellStart"/>
      <w:r w:rsidRPr="00B03C04">
        <w:rPr>
          <w:rFonts w:ascii="Arial" w:hAnsi="Arial" w:cs="Arial"/>
          <w:lang w:val="es-419"/>
        </w:rPr>
        <w:t>Power</w:t>
      </w:r>
      <w:proofErr w:type="spellEnd"/>
      <w:r w:rsidRPr="00B03C04">
        <w:rPr>
          <w:rFonts w:ascii="Arial" w:hAnsi="Arial" w:cs="Arial"/>
          <w:lang w:val="es-419"/>
        </w:rPr>
        <w:t xml:space="preserve"> Shell aquí:</w:t>
      </w:r>
    </w:p>
    <w:p w14:paraId="41BC3BC7" w14:textId="6C5C0572" w:rsidR="00885F0A" w:rsidRPr="00B03C04" w:rsidRDefault="003F5C6A" w:rsidP="00B03C04">
      <w:pPr>
        <w:jc w:val="center"/>
        <w:rPr>
          <w:rFonts w:ascii="Arial" w:hAnsi="Arial" w:cs="Arial"/>
          <w:lang w:val="es-419"/>
        </w:rPr>
      </w:pPr>
      <w:r w:rsidRPr="00B03C04">
        <w:rPr>
          <w:rFonts w:ascii="Arial" w:hAnsi="Arial" w:cs="Arial"/>
          <w:noProof/>
          <w:lang w:val="es-419"/>
        </w:rPr>
        <w:lastRenderedPageBreak/>
        <mc:AlternateContent>
          <mc:Choice Requires="wps">
            <w:drawing>
              <wp:anchor distT="0" distB="0" distL="114300" distR="114300" simplePos="0" relativeHeight="251668480" behindDoc="0" locked="0" layoutInCell="1" allowOverlap="1" wp14:anchorId="4B072914" wp14:editId="529B9215">
                <wp:simplePos x="0" y="0"/>
                <wp:positionH relativeFrom="column">
                  <wp:posOffset>2114550</wp:posOffset>
                </wp:positionH>
                <wp:positionV relativeFrom="paragraph">
                  <wp:posOffset>1314450</wp:posOffset>
                </wp:positionV>
                <wp:extent cx="1455420" cy="205740"/>
                <wp:effectExtent l="0" t="0" r="11430" b="22860"/>
                <wp:wrapNone/>
                <wp:docPr id="26" name="Rectangle: Rounded Corners 26"/>
                <wp:cNvGraphicFramePr/>
                <a:graphic xmlns:a="http://schemas.openxmlformats.org/drawingml/2006/main">
                  <a:graphicData uri="http://schemas.microsoft.com/office/word/2010/wordprocessingShape">
                    <wps:wsp>
                      <wps:cNvSpPr/>
                      <wps:spPr>
                        <a:xfrm>
                          <a:off x="0" y="0"/>
                          <a:ext cx="1455420" cy="20574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01F571" id="Rectangle: Rounded Corners 26" o:spid="_x0000_s1026" style="position:absolute;margin-left:166.5pt;margin-top:103.5pt;width:114.6pt;height:1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" filled="f" strokecolor="red" strokeweight="1pt">
                <v:stroke joinstyle="miter"/>
              </v:roundrect>
            </w:pict>
          </mc:Fallback>
        </mc:AlternateContent>
      </w:r>
      <w:r w:rsidR="00885F0A" w:rsidRPr="00B03C04">
        <w:rPr>
          <w:rFonts w:ascii="Arial" w:hAnsi="Arial" w:cs="Arial"/>
          <w:noProof/>
          <w:lang w:val="es-419"/>
        </w:rPr>
        <w:drawing>
          <wp:inline distT="0" distB="0" distL="0" distR="0" wp14:anchorId="438BC8CA" wp14:editId="7EBA2853">
            <wp:extent cx="2079634"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3159" cy="2213546"/>
                    </a:xfrm>
                    <a:prstGeom prst="rect">
                      <a:avLst/>
                    </a:prstGeom>
                  </pic:spPr>
                </pic:pic>
              </a:graphicData>
            </a:graphic>
          </wp:inline>
        </w:drawing>
      </w:r>
    </w:p>
    <w:p w14:paraId="2E215D0B" w14:textId="77777777" w:rsidR="00B03C04" w:rsidRDefault="00B03C04" w:rsidP="00B03C04">
      <w:pPr>
        <w:jc w:val="both"/>
        <w:rPr>
          <w:rFonts w:ascii="Arial" w:hAnsi="Arial" w:cs="Arial"/>
          <w:lang w:val="es-419"/>
        </w:rPr>
      </w:pPr>
    </w:p>
    <w:p w14:paraId="5F1CE49B" w14:textId="50FB44A3" w:rsidR="00211C31" w:rsidRDefault="0008627D" w:rsidP="00B03C04">
      <w:pPr>
        <w:jc w:val="both"/>
        <w:rPr>
          <w:rFonts w:ascii="Arial" w:hAnsi="Arial" w:cs="Arial"/>
          <w:lang w:val="es-419"/>
        </w:rPr>
      </w:pPr>
      <w:r w:rsidRPr="00B03C04">
        <w:rPr>
          <w:rFonts w:ascii="Arial" w:hAnsi="Arial" w:cs="Arial"/>
          <w:lang w:val="es-419"/>
        </w:rPr>
        <w:t xml:space="preserve">Una vez abierta la terminal de Windows en la carpeta correspondiente, utiliza el siguiente comando para validar la versión de MongoDB: ./mongod.exe </w:t>
      </w:r>
      <w:r w:rsidR="00B03C04">
        <w:rPr>
          <w:rFonts w:ascii="Arial" w:hAnsi="Arial" w:cs="Arial"/>
          <w:lang w:val="es-419"/>
        </w:rPr>
        <w:t>--</w:t>
      </w:r>
      <w:proofErr w:type="spellStart"/>
      <w:r w:rsidRPr="00B03C04">
        <w:rPr>
          <w:rFonts w:ascii="Arial" w:hAnsi="Arial" w:cs="Arial"/>
          <w:lang w:val="es-419"/>
        </w:rPr>
        <w:t>version</w:t>
      </w:r>
      <w:proofErr w:type="spellEnd"/>
      <w:r w:rsidRPr="00B03C04">
        <w:rPr>
          <w:rFonts w:ascii="Arial" w:hAnsi="Arial" w:cs="Arial"/>
          <w:lang w:val="es-419"/>
        </w:rPr>
        <w:t xml:space="preserve"> y debe aparecer la versión que tiene instalada:</w:t>
      </w:r>
    </w:p>
    <w:p w14:paraId="528512A8" w14:textId="77777777" w:rsidR="00B03C04" w:rsidRPr="00B03C04" w:rsidRDefault="00B03C04" w:rsidP="00B03C04">
      <w:pPr>
        <w:jc w:val="both"/>
        <w:rPr>
          <w:rFonts w:ascii="Arial" w:hAnsi="Arial" w:cs="Arial"/>
          <w:lang w:val="es-419"/>
        </w:rPr>
      </w:pPr>
    </w:p>
    <w:p w14:paraId="7D708D8E" w14:textId="7CFA2860" w:rsidR="0008627D" w:rsidRPr="00B03C04" w:rsidRDefault="0008627D" w:rsidP="00B03C04">
      <w:pPr>
        <w:jc w:val="center"/>
        <w:rPr>
          <w:rFonts w:ascii="Arial" w:hAnsi="Arial" w:cs="Arial"/>
          <w:lang w:val="es-419"/>
        </w:rPr>
      </w:pPr>
      <w:r w:rsidRPr="00B03C04">
        <w:rPr>
          <w:rFonts w:ascii="Arial" w:hAnsi="Arial" w:cs="Arial"/>
          <w:noProof/>
          <w:lang w:val="es-419"/>
        </w:rPr>
        <w:drawing>
          <wp:inline distT="0" distB="0" distL="0" distR="0" wp14:anchorId="01DBFAEB" wp14:editId="54C74DA2">
            <wp:extent cx="4400550" cy="202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301" cy="2028818"/>
                    </a:xfrm>
                    <a:prstGeom prst="rect">
                      <a:avLst/>
                    </a:prstGeom>
                  </pic:spPr>
                </pic:pic>
              </a:graphicData>
            </a:graphic>
          </wp:inline>
        </w:drawing>
      </w:r>
    </w:p>
    <w:p w14:paraId="13AD4C6E" w14:textId="77777777" w:rsidR="00B03C04" w:rsidRDefault="00B03C04" w:rsidP="00B03C04">
      <w:pPr>
        <w:jc w:val="both"/>
        <w:rPr>
          <w:rFonts w:ascii="Arial" w:hAnsi="Arial" w:cs="Arial"/>
          <w:lang w:val="es-419"/>
        </w:rPr>
      </w:pPr>
    </w:p>
    <w:p w14:paraId="23EBD3A0" w14:textId="56299105" w:rsidR="0008627D" w:rsidRPr="00B03C04" w:rsidRDefault="0008627D" w:rsidP="00B03C04">
      <w:pPr>
        <w:jc w:val="both"/>
        <w:rPr>
          <w:rFonts w:ascii="Arial" w:hAnsi="Arial" w:cs="Arial"/>
          <w:lang w:val="es-419"/>
        </w:rPr>
      </w:pPr>
      <w:r w:rsidRPr="00B03C04">
        <w:rPr>
          <w:rFonts w:ascii="Arial" w:hAnsi="Arial" w:cs="Arial"/>
          <w:lang w:val="es-419"/>
        </w:rPr>
        <w:t xml:space="preserve">Para ejecutar </w:t>
      </w:r>
      <w:proofErr w:type="spellStart"/>
      <w:r w:rsidRPr="00B03C04">
        <w:rPr>
          <w:rFonts w:ascii="Arial" w:hAnsi="Arial" w:cs="Arial"/>
          <w:lang w:val="es-419"/>
        </w:rPr>
        <w:t>MondoDB</w:t>
      </w:r>
      <w:proofErr w:type="spellEnd"/>
      <w:r w:rsidRPr="00B03C04">
        <w:rPr>
          <w:rFonts w:ascii="Arial" w:hAnsi="Arial" w:cs="Arial"/>
          <w:lang w:val="es-419"/>
        </w:rPr>
        <w:t>, deberá acceder siempre a la carpeta donde se tiene guardado el programa</w:t>
      </w:r>
      <w:r w:rsidR="00425959" w:rsidRPr="00B03C04">
        <w:rPr>
          <w:rFonts w:ascii="Arial" w:hAnsi="Arial" w:cs="Arial"/>
          <w:lang w:val="es-419"/>
        </w:rPr>
        <w:t xml:space="preserve">, la cual ya visitó, sin embargo, se puede configurar el </w:t>
      </w:r>
      <w:proofErr w:type="spellStart"/>
      <w:r w:rsidR="00425959" w:rsidRPr="00B03C04">
        <w:rPr>
          <w:rFonts w:ascii="Arial" w:hAnsi="Arial" w:cs="Arial"/>
          <w:lang w:val="es-419"/>
        </w:rPr>
        <w:t>path</w:t>
      </w:r>
      <w:proofErr w:type="spellEnd"/>
      <w:r w:rsidR="00425959" w:rsidRPr="00B03C04">
        <w:rPr>
          <w:rFonts w:ascii="Arial" w:hAnsi="Arial" w:cs="Arial"/>
          <w:lang w:val="es-419"/>
        </w:rPr>
        <w:t xml:space="preserve"> del sistema operativo para garantizar el acceso directo a MongoDB sin la necesidad de ingresar de la forma anterior. Para ello, copie en primer lugar la ruta de la carpeta que necesita y en donde se guardó la aplicación. Para nuestro caso particular es la siguiente ruta: C:\Program Files\MongoDB\Server\4.4\</w:t>
      </w:r>
      <w:proofErr w:type="spellStart"/>
      <w:r w:rsidR="00425959" w:rsidRPr="00B03C04">
        <w:rPr>
          <w:rFonts w:ascii="Arial" w:hAnsi="Arial" w:cs="Arial"/>
          <w:lang w:val="es-419"/>
        </w:rPr>
        <w:t>bin</w:t>
      </w:r>
      <w:proofErr w:type="spellEnd"/>
      <w:r w:rsidR="00425959" w:rsidRPr="00B03C04">
        <w:rPr>
          <w:rFonts w:ascii="Arial" w:hAnsi="Arial" w:cs="Arial"/>
          <w:lang w:val="es-419"/>
        </w:rPr>
        <w:t xml:space="preserve"> como se muestra en la siguiente imagen:</w:t>
      </w:r>
    </w:p>
    <w:p w14:paraId="54545437" w14:textId="77777777" w:rsidR="00425959" w:rsidRPr="00B03C04" w:rsidRDefault="00425959" w:rsidP="00B03C04">
      <w:pPr>
        <w:jc w:val="both"/>
        <w:rPr>
          <w:rFonts w:ascii="Arial" w:hAnsi="Arial" w:cs="Arial"/>
          <w:lang w:val="es-419"/>
        </w:rPr>
      </w:pPr>
    </w:p>
    <w:p w14:paraId="68E2B921" w14:textId="2D89F108" w:rsidR="00425959" w:rsidRPr="00B03C04" w:rsidRDefault="00425959" w:rsidP="00B03C04">
      <w:pPr>
        <w:jc w:val="center"/>
        <w:rPr>
          <w:rFonts w:ascii="Arial" w:hAnsi="Arial" w:cs="Arial"/>
          <w:lang w:val="es-419"/>
        </w:rPr>
      </w:pPr>
      <w:r w:rsidRPr="00B03C04">
        <w:rPr>
          <w:rFonts w:ascii="Arial" w:hAnsi="Arial" w:cs="Arial"/>
          <w:noProof/>
          <w:lang w:val="es-419"/>
        </w:rPr>
        <w:lastRenderedPageBreak/>
        <w:drawing>
          <wp:inline distT="0" distB="0" distL="0" distR="0" wp14:anchorId="1FF07ACD" wp14:editId="088E0F2F">
            <wp:extent cx="3018609" cy="3230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4436" cy="3237117"/>
                    </a:xfrm>
                    <a:prstGeom prst="rect">
                      <a:avLst/>
                    </a:prstGeom>
                  </pic:spPr>
                </pic:pic>
              </a:graphicData>
            </a:graphic>
          </wp:inline>
        </w:drawing>
      </w:r>
    </w:p>
    <w:p w14:paraId="6090E85C" w14:textId="77777777" w:rsidR="00B03C04" w:rsidRDefault="00B03C04" w:rsidP="00B03C04">
      <w:pPr>
        <w:jc w:val="both"/>
        <w:rPr>
          <w:rFonts w:ascii="Arial" w:hAnsi="Arial" w:cs="Arial"/>
          <w:lang w:val="es-419"/>
        </w:rPr>
      </w:pPr>
    </w:p>
    <w:p w14:paraId="070D31D6" w14:textId="7A59C2BE" w:rsidR="00211C31" w:rsidRPr="00B03C04" w:rsidRDefault="00425959" w:rsidP="00B03C04">
      <w:pPr>
        <w:jc w:val="both"/>
        <w:rPr>
          <w:rFonts w:ascii="Arial" w:hAnsi="Arial" w:cs="Arial"/>
          <w:lang w:val="es-419"/>
        </w:rPr>
      </w:pPr>
      <w:r w:rsidRPr="00B03C04">
        <w:rPr>
          <w:rFonts w:ascii="Arial" w:hAnsi="Arial" w:cs="Arial"/>
          <w:lang w:val="es-419"/>
        </w:rPr>
        <w:t>Ahora utilice el explorador de archivos y vaya a Mi Equipo y con el botón derecho escoja propiedades. Una vez dentro de la ventana respectiva, del lado izquierdo superior, escoja Opciones Avanzadas del Sistema:</w:t>
      </w:r>
    </w:p>
    <w:p w14:paraId="253010E9" w14:textId="56175483" w:rsidR="00425959" w:rsidRPr="00B03C04" w:rsidRDefault="003F5C6A" w:rsidP="00B03C04">
      <w:pPr>
        <w:jc w:val="center"/>
        <w:rPr>
          <w:rFonts w:ascii="Arial" w:hAnsi="Arial" w:cs="Arial"/>
          <w:lang w:val="es-419"/>
        </w:rPr>
      </w:pPr>
      <w:r w:rsidRPr="00B03C04">
        <w:rPr>
          <w:rFonts w:ascii="Arial" w:hAnsi="Arial" w:cs="Arial"/>
          <w:noProof/>
          <w:lang w:val="es-419"/>
        </w:rPr>
        <mc:AlternateContent>
          <mc:Choice Requires="wps">
            <w:drawing>
              <wp:anchor distT="0" distB="0" distL="114300" distR="114300" simplePos="0" relativeHeight="251660288" behindDoc="0" locked="0" layoutInCell="1" allowOverlap="1" wp14:anchorId="2411A77D" wp14:editId="465C49E6">
                <wp:simplePos x="0" y="0"/>
                <wp:positionH relativeFrom="column">
                  <wp:posOffset>548640</wp:posOffset>
                </wp:positionH>
                <wp:positionV relativeFrom="paragraph">
                  <wp:posOffset>1208405</wp:posOffset>
                </wp:positionV>
                <wp:extent cx="1261110" cy="289560"/>
                <wp:effectExtent l="0" t="0" r="15240" b="15240"/>
                <wp:wrapNone/>
                <wp:docPr id="22" name="Rectangle: Rounded Corners 22"/>
                <wp:cNvGraphicFramePr/>
                <a:graphic xmlns:a="http://schemas.openxmlformats.org/drawingml/2006/main">
                  <a:graphicData uri="http://schemas.microsoft.com/office/word/2010/wordprocessingShape">
                    <wps:wsp>
                      <wps:cNvSpPr/>
                      <wps:spPr>
                        <a:xfrm>
                          <a:off x="0" y="0"/>
                          <a:ext cx="1261110" cy="28956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045ECF" id="Rectangle: Rounded Corners 22" o:spid="_x0000_s1026" style="position:absolute;margin-left:43.2pt;margin-top:95.15pt;width:99.3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" filled="f" strokecolor="red" strokeweight="1pt">
                <v:stroke joinstyle="miter"/>
              </v:roundrect>
            </w:pict>
          </mc:Fallback>
        </mc:AlternateContent>
      </w:r>
      <w:r w:rsidR="002C7A4D" w:rsidRPr="00B03C04">
        <w:rPr>
          <w:rFonts w:ascii="Arial" w:hAnsi="Arial" w:cs="Arial"/>
          <w:noProof/>
          <w:lang w:val="es-419"/>
        </w:rPr>
        <w:drawing>
          <wp:inline distT="0" distB="0" distL="0" distR="0" wp14:anchorId="7CB66046" wp14:editId="7A36C3F0">
            <wp:extent cx="4751070" cy="2729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693" cy="2737088"/>
                    </a:xfrm>
                    <a:prstGeom prst="rect">
                      <a:avLst/>
                    </a:prstGeom>
                  </pic:spPr>
                </pic:pic>
              </a:graphicData>
            </a:graphic>
          </wp:inline>
        </w:drawing>
      </w:r>
    </w:p>
    <w:p w14:paraId="4F9F1D02" w14:textId="77777777" w:rsidR="00B03C04" w:rsidRDefault="00B03C04" w:rsidP="00B03C04">
      <w:pPr>
        <w:jc w:val="both"/>
        <w:rPr>
          <w:rFonts w:ascii="Arial" w:hAnsi="Arial" w:cs="Arial"/>
          <w:lang w:val="es-419"/>
        </w:rPr>
      </w:pPr>
    </w:p>
    <w:p w14:paraId="1F5AB187" w14:textId="322EFCA5" w:rsidR="002C7A4D" w:rsidRPr="00B03C04" w:rsidRDefault="002C7A4D" w:rsidP="00B03C04">
      <w:pPr>
        <w:jc w:val="both"/>
        <w:rPr>
          <w:rFonts w:ascii="Arial" w:hAnsi="Arial" w:cs="Arial"/>
          <w:lang w:val="es-419"/>
        </w:rPr>
      </w:pPr>
      <w:r w:rsidRPr="00B03C04">
        <w:rPr>
          <w:rFonts w:ascii="Arial" w:hAnsi="Arial" w:cs="Arial"/>
          <w:lang w:val="es-419"/>
        </w:rPr>
        <w:t>En la ventana que aparece, escoja la opción Variables del Entorno:</w:t>
      </w:r>
    </w:p>
    <w:p w14:paraId="5364DDAF" w14:textId="1D5C18A7" w:rsidR="002C7A4D" w:rsidRPr="00B03C04" w:rsidRDefault="003F5C6A" w:rsidP="00B03C04">
      <w:pPr>
        <w:jc w:val="center"/>
        <w:rPr>
          <w:rFonts w:ascii="Arial" w:hAnsi="Arial" w:cs="Arial"/>
          <w:lang w:val="es-419"/>
        </w:rPr>
      </w:pPr>
      <w:r w:rsidRPr="00B03C04">
        <w:rPr>
          <w:rFonts w:ascii="Arial" w:hAnsi="Arial" w:cs="Arial"/>
          <w:noProof/>
          <w:lang w:val="es-419"/>
        </w:rPr>
        <w:lastRenderedPageBreak/>
        <mc:AlternateContent>
          <mc:Choice Requires="wps">
            <w:drawing>
              <wp:anchor distT="0" distB="0" distL="114300" distR="114300" simplePos="0" relativeHeight="251662336" behindDoc="0" locked="0" layoutInCell="1" allowOverlap="1" wp14:anchorId="432141B8" wp14:editId="6769E992">
                <wp:simplePos x="0" y="0"/>
                <wp:positionH relativeFrom="column">
                  <wp:posOffset>3234690</wp:posOffset>
                </wp:positionH>
                <wp:positionV relativeFrom="paragraph">
                  <wp:posOffset>2510790</wp:posOffset>
                </wp:positionV>
                <wp:extent cx="1261110" cy="289560"/>
                <wp:effectExtent l="0" t="0" r="15240" b="15240"/>
                <wp:wrapNone/>
                <wp:docPr id="23" name="Rectangle: Rounded Corners 23"/>
                <wp:cNvGraphicFramePr/>
                <a:graphic xmlns:a="http://schemas.openxmlformats.org/drawingml/2006/main">
                  <a:graphicData uri="http://schemas.microsoft.com/office/word/2010/wordprocessingShape">
                    <wps:wsp>
                      <wps:cNvSpPr/>
                      <wps:spPr>
                        <a:xfrm>
                          <a:off x="0" y="0"/>
                          <a:ext cx="1261110" cy="28956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8ED36C" id="Rectangle: Rounded Corners 23" o:spid="_x0000_s1026" style="position:absolute;margin-left:254.7pt;margin-top:197.7pt;width:99.3pt;height:22.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" filled="f" strokecolor="red" strokeweight="1pt">
                <v:stroke joinstyle="miter"/>
              </v:roundrect>
            </w:pict>
          </mc:Fallback>
        </mc:AlternateContent>
      </w:r>
      <w:r w:rsidR="002C7A4D" w:rsidRPr="00B03C04">
        <w:rPr>
          <w:rFonts w:ascii="Arial" w:hAnsi="Arial" w:cs="Arial"/>
          <w:noProof/>
          <w:lang w:val="es-419"/>
        </w:rPr>
        <w:drawing>
          <wp:inline distT="0" distB="0" distL="0" distR="0" wp14:anchorId="111F9565" wp14:editId="2F827454">
            <wp:extent cx="3110940" cy="3173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7692" cy="3180618"/>
                    </a:xfrm>
                    <a:prstGeom prst="rect">
                      <a:avLst/>
                    </a:prstGeom>
                  </pic:spPr>
                </pic:pic>
              </a:graphicData>
            </a:graphic>
          </wp:inline>
        </w:drawing>
      </w:r>
    </w:p>
    <w:p w14:paraId="0245DAF4" w14:textId="77777777" w:rsidR="00B03C04" w:rsidRDefault="00B03C04" w:rsidP="00B03C04">
      <w:pPr>
        <w:jc w:val="both"/>
        <w:rPr>
          <w:rFonts w:ascii="Arial" w:hAnsi="Arial" w:cs="Arial"/>
          <w:lang w:val="es-419"/>
        </w:rPr>
      </w:pPr>
    </w:p>
    <w:p w14:paraId="62E6BA48" w14:textId="2628B21D" w:rsidR="002C7A4D" w:rsidRPr="00B03C04" w:rsidRDefault="002C7A4D" w:rsidP="00B03C04">
      <w:pPr>
        <w:jc w:val="both"/>
        <w:rPr>
          <w:rFonts w:ascii="Arial" w:hAnsi="Arial" w:cs="Arial"/>
          <w:lang w:val="es-419"/>
        </w:rPr>
      </w:pPr>
      <w:r w:rsidRPr="00B03C04">
        <w:rPr>
          <w:rFonts w:ascii="Arial" w:hAnsi="Arial" w:cs="Arial"/>
          <w:lang w:val="es-419"/>
        </w:rPr>
        <w:t xml:space="preserve">Ahora escoja las variables del usuario y en la opción </w:t>
      </w:r>
      <w:proofErr w:type="spellStart"/>
      <w:r w:rsidRPr="00B03C04">
        <w:rPr>
          <w:rFonts w:ascii="Arial" w:hAnsi="Arial" w:cs="Arial"/>
          <w:lang w:val="es-419"/>
        </w:rPr>
        <w:t>Path</w:t>
      </w:r>
      <w:proofErr w:type="spellEnd"/>
      <w:r w:rsidRPr="00B03C04">
        <w:rPr>
          <w:rFonts w:ascii="Arial" w:hAnsi="Arial" w:cs="Arial"/>
          <w:lang w:val="es-419"/>
        </w:rPr>
        <w:t>, dé un doble clic para que aparezca la ventana de rutas. Dé un clic en Nuevo y pegue en este lugar la ruta de acceso a la carpeta donde está MongoDB. Luego dé clic en aceptar (OK) en todas las ventanas y ya se habrá creado el acceso.</w:t>
      </w:r>
    </w:p>
    <w:p w14:paraId="0C896A73" w14:textId="6C6B3380" w:rsidR="002C7A4D" w:rsidRPr="00B03C04" w:rsidRDefault="00B03C04" w:rsidP="00B03C04">
      <w:pPr>
        <w:jc w:val="center"/>
        <w:rPr>
          <w:rFonts w:ascii="Arial" w:hAnsi="Arial" w:cs="Arial"/>
          <w:lang w:val="es-419"/>
        </w:rPr>
      </w:pPr>
      <w:r w:rsidRPr="00B03C04">
        <w:rPr>
          <w:rFonts w:ascii="Arial" w:hAnsi="Arial" w:cs="Arial"/>
          <w:noProof/>
          <w:lang w:val="es-419"/>
        </w:rPr>
        <mc:AlternateContent>
          <mc:Choice Requires="wps">
            <w:drawing>
              <wp:anchor distT="0" distB="0" distL="114300" distR="114300" simplePos="0" relativeHeight="251666432" behindDoc="0" locked="0" layoutInCell="1" allowOverlap="1" wp14:anchorId="781023F9" wp14:editId="3AF2FC60">
                <wp:simplePos x="0" y="0"/>
                <wp:positionH relativeFrom="column">
                  <wp:posOffset>1188720</wp:posOffset>
                </wp:positionH>
                <wp:positionV relativeFrom="paragraph">
                  <wp:posOffset>762635</wp:posOffset>
                </wp:positionV>
                <wp:extent cx="1767840" cy="198120"/>
                <wp:effectExtent l="0" t="0" r="22860" b="11430"/>
                <wp:wrapNone/>
                <wp:docPr id="25" name="Rectangle: Rounded Corners 25"/>
                <wp:cNvGraphicFramePr/>
                <a:graphic xmlns:a="http://schemas.openxmlformats.org/drawingml/2006/main">
                  <a:graphicData uri="http://schemas.microsoft.com/office/word/2010/wordprocessingShape">
                    <wps:wsp>
                      <wps:cNvSpPr/>
                      <wps:spPr>
                        <a:xfrm>
                          <a:off x="0" y="0"/>
                          <a:ext cx="1767840" cy="19812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D9285A" id="Rectangle: Rounded Corners 25" o:spid="_x0000_s1026" style="position:absolute;margin-left:93.6pt;margin-top:60.05pt;width:139.2pt;height:1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" filled="f" strokecolor="red" strokeweight="1pt">
                <v:stroke joinstyle="miter"/>
              </v:roundrect>
            </w:pict>
          </mc:Fallback>
        </mc:AlternateContent>
      </w:r>
      <w:r w:rsidRPr="00B03C04">
        <w:rPr>
          <w:rFonts w:ascii="Arial" w:hAnsi="Arial" w:cs="Arial"/>
          <w:noProof/>
          <w:lang w:val="es-419"/>
        </w:rPr>
        <mc:AlternateContent>
          <mc:Choice Requires="wps">
            <w:drawing>
              <wp:anchor distT="0" distB="0" distL="114300" distR="114300" simplePos="0" relativeHeight="251664384" behindDoc="0" locked="0" layoutInCell="1" allowOverlap="1" wp14:anchorId="74434394" wp14:editId="3396CAE8">
                <wp:simplePos x="0" y="0"/>
                <wp:positionH relativeFrom="column">
                  <wp:posOffset>4072890</wp:posOffset>
                </wp:positionH>
                <wp:positionV relativeFrom="paragraph">
                  <wp:posOffset>324485</wp:posOffset>
                </wp:positionV>
                <wp:extent cx="754380" cy="289560"/>
                <wp:effectExtent l="0" t="0" r="26670" b="15240"/>
                <wp:wrapNone/>
                <wp:docPr id="24" name="Rectangle: Rounded Corners 24"/>
                <wp:cNvGraphicFramePr/>
                <a:graphic xmlns:a="http://schemas.openxmlformats.org/drawingml/2006/main">
                  <a:graphicData uri="http://schemas.microsoft.com/office/word/2010/wordprocessingShape">
                    <wps:wsp>
                      <wps:cNvSpPr/>
                      <wps:spPr>
                        <a:xfrm>
                          <a:off x="0" y="0"/>
                          <a:ext cx="754380" cy="28956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15C1CD" id="Rectangle: Rounded Corners 24" o:spid="_x0000_s1026" style="position:absolute;margin-left:320.7pt;margin-top:25.55pt;width:59.4pt;height:22.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" filled="f" strokecolor="red" strokeweight="1pt">
                <v:stroke joinstyle="miter"/>
              </v:roundrect>
            </w:pict>
          </mc:Fallback>
        </mc:AlternateContent>
      </w:r>
      <w:r w:rsidR="002C7A4D" w:rsidRPr="00B03C04">
        <w:rPr>
          <w:rFonts w:ascii="Arial" w:hAnsi="Arial" w:cs="Arial"/>
          <w:noProof/>
          <w:lang w:val="es-419"/>
        </w:rPr>
        <w:drawing>
          <wp:inline distT="0" distB="0" distL="0" distR="0" wp14:anchorId="5B5C28AD" wp14:editId="60BB9B37">
            <wp:extent cx="3741420" cy="15623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5776" cy="1568379"/>
                    </a:xfrm>
                    <a:prstGeom prst="rect">
                      <a:avLst/>
                    </a:prstGeom>
                  </pic:spPr>
                </pic:pic>
              </a:graphicData>
            </a:graphic>
          </wp:inline>
        </w:drawing>
      </w:r>
    </w:p>
    <w:p w14:paraId="03B91761" w14:textId="20AD06F4" w:rsidR="002C7A4D" w:rsidRPr="00B03C04" w:rsidRDefault="002C7A4D" w:rsidP="00B03C04">
      <w:pPr>
        <w:jc w:val="both"/>
        <w:rPr>
          <w:rFonts w:ascii="Arial" w:hAnsi="Arial" w:cs="Arial"/>
          <w:lang w:val="es-419"/>
        </w:rPr>
      </w:pPr>
      <w:r w:rsidRPr="00B03C04">
        <w:rPr>
          <w:rFonts w:ascii="Arial" w:hAnsi="Arial" w:cs="Arial"/>
          <w:lang w:val="es-419"/>
        </w:rPr>
        <w:t>Puede comprobar que se tiene el acceso abriendo una consola (Botón Windo</w:t>
      </w:r>
      <w:r w:rsidR="00EA378D">
        <w:rPr>
          <w:rFonts w:ascii="Arial" w:hAnsi="Arial" w:cs="Arial"/>
          <w:lang w:val="es-419"/>
        </w:rPr>
        <w:t>w</w:t>
      </w:r>
      <w:r w:rsidRPr="00B03C04">
        <w:rPr>
          <w:rFonts w:ascii="Arial" w:hAnsi="Arial" w:cs="Arial"/>
          <w:lang w:val="es-419"/>
        </w:rPr>
        <w:t xml:space="preserve">s + r) y ejecute el comando </w:t>
      </w:r>
      <w:proofErr w:type="spellStart"/>
      <w:r w:rsidRPr="00B03C04">
        <w:rPr>
          <w:rFonts w:ascii="Arial" w:hAnsi="Arial" w:cs="Arial"/>
          <w:lang w:val="es-419"/>
        </w:rPr>
        <w:t>mongod</w:t>
      </w:r>
      <w:proofErr w:type="spellEnd"/>
      <w:r w:rsidRPr="00B03C04">
        <w:rPr>
          <w:rFonts w:ascii="Arial" w:hAnsi="Arial" w:cs="Arial"/>
          <w:lang w:val="es-419"/>
        </w:rPr>
        <w:t xml:space="preserve"> </w:t>
      </w:r>
      <w:r w:rsidR="00EA378D">
        <w:rPr>
          <w:rFonts w:ascii="Arial" w:hAnsi="Arial" w:cs="Arial"/>
          <w:lang w:val="es-419"/>
        </w:rPr>
        <w:t>--</w:t>
      </w:r>
      <w:r w:rsidRPr="00B03C04">
        <w:rPr>
          <w:rFonts w:ascii="Arial" w:hAnsi="Arial" w:cs="Arial"/>
          <w:lang w:val="es-419"/>
        </w:rPr>
        <w:t xml:space="preserve"> </w:t>
      </w:r>
      <w:proofErr w:type="spellStart"/>
      <w:r w:rsidRPr="00B03C04">
        <w:rPr>
          <w:rFonts w:ascii="Arial" w:hAnsi="Arial" w:cs="Arial"/>
          <w:lang w:val="es-419"/>
        </w:rPr>
        <w:t>version</w:t>
      </w:r>
      <w:proofErr w:type="spellEnd"/>
    </w:p>
    <w:p w14:paraId="0583B490" w14:textId="3C5D3722" w:rsidR="002C7A4D" w:rsidRPr="00B03C04" w:rsidRDefault="002C7A4D" w:rsidP="00B03C04">
      <w:pPr>
        <w:jc w:val="center"/>
        <w:rPr>
          <w:rFonts w:ascii="Arial" w:hAnsi="Arial" w:cs="Arial"/>
          <w:lang w:val="es-419"/>
        </w:rPr>
      </w:pPr>
      <w:r w:rsidRPr="00B03C04">
        <w:rPr>
          <w:rFonts w:ascii="Arial" w:hAnsi="Arial" w:cs="Arial"/>
          <w:noProof/>
          <w:lang w:val="es-419"/>
        </w:rPr>
        <w:lastRenderedPageBreak/>
        <w:drawing>
          <wp:inline distT="0" distB="0" distL="0" distR="0" wp14:anchorId="108F2ED6" wp14:editId="5CAB8D6B">
            <wp:extent cx="3548057" cy="2621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0860" cy="2623351"/>
                    </a:xfrm>
                    <a:prstGeom prst="rect">
                      <a:avLst/>
                    </a:prstGeom>
                  </pic:spPr>
                </pic:pic>
              </a:graphicData>
            </a:graphic>
          </wp:inline>
        </w:drawing>
      </w:r>
    </w:p>
    <w:p w14:paraId="4EC79854" w14:textId="77777777" w:rsidR="00B03C04" w:rsidRDefault="00B03C04" w:rsidP="00B03C04">
      <w:pPr>
        <w:jc w:val="both"/>
        <w:rPr>
          <w:rFonts w:ascii="Arial" w:hAnsi="Arial" w:cs="Arial"/>
          <w:lang w:val="es-419"/>
        </w:rPr>
      </w:pPr>
    </w:p>
    <w:p w14:paraId="5F18F774" w14:textId="4CED8301" w:rsidR="002C7A4D" w:rsidRPr="00B03C04" w:rsidRDefault="002C7A4D" w:rsidP="00B03C04">
      <w:pPr>
        <w:jc w:val="both"/>
        <w:rPr>
          <w:rFonts w:ascii="Arial" w:hAnsi="Arial" w:cs="Arial"/>
          <w:lang w:val="es-419"/>
        </w:rPr>
      </w:pPr>
      <w:r w:rsidRPr="00B03C04">
        <w:rPr>
          <w:rFonts w:ascii="Arial" w:hAnsi="Arial" w:cs="Arial"/>
          <w:lang w:val="es-419"/>
        </w:rPr>
        <w:t>Para que el servicio de MongoDB se mantenga en ejecución una vez sea llamado, se deben crear dos carpetas. La primera la debe crear en el directorio C:</w:t>
      </w:r>
      <w:r w:rsidR="00036C9C" w:rsidRPr="00B03C04">
        <w:rPr>
          <w:rFonts w:ascii="Arial" w:hAnsi="Arial" w:cs="Arial"/>
          <w:lang w:val="es-419"/>
        </w:rPr>
        <w:t>/ la cual debe llamarse “data” y dentro de esta carpeta creará otra carpeta llamada “</w:t>
      </w:r>
      <w:proofErr w:type="spellStart"/>
      <w:r w:rsidR="00036C9C" w:rsidRPr="00B03C04">
        <w:rPr>
          <w:rFonts w:ascii="Arial" w:hAnsi="Arial" w:cs="Arial"/>
          <w:lang w:val="es-419"/>
        </w:rPr>
        <w:t>db</w:t>
      </w:r>
      <w:proofErr w:type="spellEnd"/>
      <w:r w:rsidR="00036C9C" w:rsidRPr="00B03C04">
        <w:rPr>
          <w:rFonts w:ascii="Arial" w:hAnsi="Arial" w:cs="Arial"/>
          <w:lang w:val="es-419"/>
        </w:rPr>
        <w:t>”. De esta forma se accederá a los servicios y la base de datos de forma correcta quedando la ruta de esta forma:</w:t>
      </w:r>
    </w:p>
    <w:p w14:paraId="155333BB" w14:textId="6E94447A" w:rsidR="00036C9C" w:rsidRPr="00B03C04" w:rsidRDefault="00036C9C" w:rsidP="00B03C04">
      <w:pPr>
        <w:jc w:val="center"/>
        <w:rPr>
          <w:rFonts w:ascii="Arial" w:hAnsi="Arial" w:cs="Arial"/>
          <w:lang w:val="es-419"/>
        </w:rPr>
      </w:pPr>
      <w:r w:rsidRPr="00B03C04">
        <w:rPr>
          <w:rFonts w:ascii="Arial" w:hAnsi="Arial" w:cs="Arial"/>
          <w:noProof/>
          <w:lang w:val="es-419"/>
        </w:rPr>
        <w:drawing>
          <wp:inline distT="0" distB="0" distL="0" distR="0" wp14:anchorId="2B7E35A2" wp14:editId="2E4029E7">
            <wp:extent cx="2293620" cy="226683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8730" cy="2271884"/>
                    </a:xfrm>
                    <a:prstGeom prst="rect">
                      <a:avLst/>
                    </a:prstGeom>
                  </pic:spPr>
                </pic:pic>
              </a:graphicData>
            </a:graphic>
          </wp:inline>
        </w:drawing>
      </w:r>
    </w:p>
    <w:p w14:paraId="13DB8B5B" w14:textId="687DD888" w:rsidR="00B005A5" w:rsidRPr="00B03C04" w:rsidRDefault="00B005A5" w:rsidP="00B03C04">
      <w:pPr>
        <w:jc w:val="both"/>
        <w:rPr>
          <w:rFonts w:ascii="Arial" w:hAnsi="Arial" w:cs="Arial"/>
          <w:lang w:val="es-419"/>
        </w:rPr>
      </w:pPr>
    </w:p>
    <w:p w14:paraId="3EE8C0C5" w14:textId="453C255C" w:rsidR="00B005A5" w:rsidRPr="00B03C04" w:rsidRDefault="00B005A5" w:rsidP="00B03C04">
      <w:pPr>
        <w:jc w:val="both"/>
        <w:rPr>
          <w:rFonts w:ascii="Arial" w:hAnsi="Arial" w:cs="Arial"/>
          <w:lang w:val="es-419"/>
        </w:rPr>
      </w:pPr>
      <w:r w:rsidRPr="00B03C04">
        <w:rPr>
          <w:rFonts w:ascii="Arial" w:hAnsi="Arial" w:cs="Arial"/>
          <w:lang w:val="es-419"/>
        </w:rPr>
        <w:t>CREACIÓN DE UNA BASE DE DATOS EN MONGODB</w:t>
      </w:r>
    </w:p>
    <w:p w14:paraId="778D78EF" w14:textId="77777777" w:rsidR="00B03C04" w:rsidRDefault="00B005A5" w:rsidP="00B03C04">
      <w:pPr>
        <w:jc w:val="both"/>
        <w:rPr>
          <w:rFonts w:ascii="Arial" w:hAnsi="Arial" w:cs="Arial"/>
          <w:lang w:val="es-419"/>
        </w:rPr>
      </w:pPr>
      <w:r w:rsidRPr="00B03C04">
        <w:rPr>
          <w:rFonts w:ascii="Arial" w:hAnsi="Arial" w:cs="Arial"/>
          <w:lang w:val="es-419"/>
        </w:rPr>
        <w:t>Para crear la primera base de datos en MongoDB abra una consola de Windows (</w:t>
      </w:r>
      <w:r w:rsidRPr="00B03C04">
        <w:rPr>
          <w:rFonts w:ascii="Arial" w:hAnsi="Arial" w:cs="Arial"/>
          <w:lang w:val="es-419"/>
        </w:rPr>
        <w:sym w:font="Wingdings" w:char="F0FF"/>
      </w:r>
      <w:r w:rsidRPr="00B03C04">
        <w:rPr>
          <w:rFonts w:ascii="Arial" w:hAnsi="Arial" w:cs="Arial"/>
          <w:lang w:val="es-419"/>
        </w:rPr>
        <w:t xml:space="preserve">+r), ejecuta el </w:t>
      </w:r>
      <w:proofErr w:type="spellStart"/>
      <w:r w:rsidRPr="00B03C04">
        <w:rPr>
          <w:rFonts w:ascii="Arial" w:hAnsi="Arial" w:cs="Arial"/>
          <w:lang w:val="es-419"/>
        </w:rPr>
        <w:t>cmd</w:t>
      </w:r>
      <w:proofErr w:type="spellEnd"/>
      <w:r w:rsidRPr="00B03C04">
        <w:rPr>
          <w:rFonts w:ascii="Arial" w:hAnsi="Arial" w:cs="Arial"/>
          <w:lang w:val="es-419"/>
        </w:rPr>
        <w:t xml:space="preserve"> </w:t>
      </w:r>
      <w:r w:rsidR="002451F7" w:rsidRPr="00B03C04">
        <w:rPr>
          <w:rFonts w:ascii="Arial" w:hAnsi="Arial" w:cs="Arial"/>
          <w:lang w:val="es-419"/>
        </w:rPr>
        <w:t xml:space="preserve">y especifique con el botón derecho que lo va a </w:t>
      </w:r>
      <w:r w:rsidR="002451F7" w:rsidRPr="00B03C04">
        <w:rPr>
          <w:rFonts w:ascii="Arial" w:hAnsi="Arial" w:cs="Arial"/>
          <w:u w:val="single"/>
          <w:lang w:val="es-419"/>
        </w:rPr>
        <w:t>ejecutar como administrado</w:t>
      </w:r>
      <w:r w:rsidR="00B03C04" w:rsidRPr="00B03C04">
        <w:rPr>
          <w:rFonts w:ascii="Arial" w:hAnsi="Arial" w:cs="Arial"/>
          <w:u w:val="single"/>
          <w:lang w:val="es-419"/>
        </w:rPr>
        <w:t>r</w:t>
      </w:r>
      <w:r w:rsidR="002451F7" w:rsidRPr="00B03C04">
        <w:rPr>
          <w:rFonts w:ascii="Arial" w:hAnsi="Arial" w:cs="Arial"/>
          <w:lang w:val="es-419"/>
        </w:rPr>
        <w:t xml:space="preserve">. </w:t>
      </w:r>
    </w:p>
    <w:p w14:paraId="08C7DE07" w14:textId="4DF97F17" w:rsidR="00B005A5" w:rsidRPr="00B03C04" w:rsidRDefault="002451F7" w:rsidP="00B03C04">
      <w:pPr>
        <w:jc w:val="both"/>
        <w:rPr>
          <w:rFonts w:ascii="Arial" w:hAnsi="Arial" w:cs="Arial"/>
          <w:lang w:val="es-419"/>
        </w:rPr>
      </w:pPr>
      <w:r w:rsidRPr="00B03C04">
        <w:rPr>
          <w:rFonts w:ascii="Arial" w:hAnsi="Arial" w:cs="Arial"/>
          <w:lang w:val="es-419"/>
        </w:rPr>
        <w:t>L</w:t>
      </w:r>
      <w:r w:rsidR="00B005A5" w:rsidRPr="00B03C04">
        <w:rPr>
          <w:rFonts w:ascii="Arial" w:hAnsi="Arial" w:cs="Arial"/>
          <w:lang w:val="es-419"/>
        </w:rPr>
        <w:t>uego</w:t>
      </w:r>
      <w:r w:rsidRPr="00B03C04">
        <w:rPr>
          <w:rFonts w:ascii="Arial" w:hAnsi="Arial" w:cs="Arial"/>
          <w:lang w:val="es-419"/>
        </w:rPr>
        <w:t>,</w:t>
      </w:r>
      <w:r w:rsidR="00B005A5" w:rsidRPr="00B03C04">
        <w:rPr>
          <w:rFonts w:ascii="Arial" w:hAnsi="Arial" w:cs="Arial"/>
          <w:lang w:val="es-419"/>
        </w:rPr>
        <w:t xml:space="preserve"> usa el comando </w:t>
      </w:r>
      <w:proofErr w:type="spellStart"/>
      <w:r w:rsidR="00B005A5" w:rsidRPr="00B03C04">
        <w:rPr>
          <w:rFonts w:ascii="Arial" w:hAnsi="Arial" w:cs="Arial"/>
          <w:lang w:val="es-419"/>
        </w:rPr>
        <w:t>mongod</w:t>
      </w:r>
      <w:proofErr w:type="spellEnd"/>
      <w:r w:rsidR="00B005A5" w:rsidRPr="00B03C04">
        <w:rPr>
          <w:rFonts w:ascii="Arial" w:hAnsi="Arial" w:cs="Arial"/>
          <w:lang w:val="es-419"/>
        </w:rPr>
        <w:t>. En el resultado se debe verificar que se esté escuchando el servidor y esperando por conexiones en el puerto 27017:</w:t>
      </w:r>
    </w:p>
    <w:p w14:paraId="68E192BF" w14:textId="507D7796" w:rsidR="00B005A5" w:rsidRPr="00B03C04" w:rsidRDefault="00B005A5" w:rsidP="00B03C04">
      <w:pPr>
        <w:jc w:val="both"/>
        <w:rPr>
          <w:rFonts w:ascii="Arial" w:hAnsi="Arial" w:cs="Arial"/>
          <w:lang w:val="es-419"/>
        </w:rPr>
      </w:pPr>
      <w:r w:rsidRPr="00B03C04">
        <w:rPr>
          <w:rFonts w:ascii="Arial" w:hAnsi="Arial" w:cs="Arial"/>
          <w:noProof/>
          <w:lang w:val="es-419"/>
        </w:rPr>
        <w:lastRenderedPageBreak/>
        <mc:AlternateContent>
          <mc:Choice Requires="wps">
            <w:drawing>
              <wp:anchor distT="0" distB="0" distL="114300" distR="114300" simplePos="0" relativeHeight="251659264" behindDoc="0" locked="0" layoutInCell="1" allowOverlap="1" wp14:anchorId="7A783C54" wp14:editId="17812537">
                <wp:simplePos x="0" y="0"/>
                <wp:positionH relativeFrom="column">
                  <wp:posOffset>3093720</wp:posOffset>
                </wp:positionH>
                <wp:positionV relativeFrom="paragraph">
                  <wp:posOffset>2164080</wp:posOffset>
                </wp:positionV>
                <wp:extent cx="2697480" cy="251460"/>
                <wp:effectExtent l="0" t="0" r="26670" b="15240"/>
                <wp:wrapNone/>
                <wp:docPr id="20" name="Rectangle 20"/>
                <wp:cNvGraphicFramePr/>
                <a:graphic xmlns:a="http://schemas.openxmlformats.org/drawingml/2006/main">
                  <a:graphicData uri="http://schemas.microsoft.com/office/word/2010/wordprocessingShape">
                    <wps:wsp>
                      <wps:cNvSpPr/>
                      <wps:spPr>
                        <a:xfrm>
                          <a:off x="0" y="0"/>
                          <a:ext cx="2697480" cy="251460"/>
                        </a:xfrm>
                        <a:prstGeom prst="rect">
                          <a:avLst/>
                        </a:prstGeom>
                        <a:noFill/>
                        <a:ln>
                          <a:solidFill>
                            <a:schemeClr val="bg1"/>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33EBE" id="Rectangle 20" o:spid="_x0000_s1026" style="position:absolute;margin-left:243.6pt;margin-top:170.4pt;width:212.4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" filled="f" strokecolor="white [3212]" strokeweight="1pt"/>
            </w:pict>
          </mc:Fallback>
        </mc:AlternateContent>
      </w:r>
      <w:r w:rsidRPr="00B03C04">
        <w:rPr>
          <w:rFonts w:ascii="Arial" w:hAnsi="Arial" w:cs="Arial"/>
          <w:noProof/>
          <w:lang w:val="es-419"/>
        </w:rPr>
        <w:drawing>
          <wp:inline distT="0" distB="0" distL="0" distR="0" wp14:anchorId="0EB52375" wp14:editId="6DF4A93F">
            <wp:extent cx="5943600" cy="3058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8160"/>
                    </a:xfrm>
                    <a:prstGeom prst="rect">
                      <a:avLst/>
                    </a:prstGeom>
                  </pic:spPr>
                </pic:pic>
              </a:graphicData>
            </a:graphic>
          </wp:inline>
        </w:drawing>
      </w:r>
    </w:p>
    <w:p w14:paraId="6076A203" w14:textId="7FE1B7D2" w:rsidR="00B005A5" w:rsidRPr="00B03C04" w:rsidRDefault="00B005A5" w:rsidP="00B03C04">
      <w:pPr>
        <w:jc w:val="both"/>
        <w:rPr>
          <w:rFonts w:ascii="Arial" w:hAnsi="Arial" w:cs="Arial"/>
          <w:lang w:val="es-419"/>
        </w:rPr>
      </w:pPr>
      <w:r w:rsidRPr="00B03C04">
        <w:rPr>
          <w:rFonts w:ascii="Arial" w:hAnsi="Arial" w:cs="Arial"/>
          <w:lang w:val="es-419"/>
        </w:rPr>
        <w:t>Proceda a abrir otra consola</w:t>
      </w:r>
      <w:r w:rsidR="002451F7" w:rsidRPr="00B03C04">
        <w:rPr>
          <w:rFonts w:ascii="Arial" w:hAnsi="Arial" w:cs="Arial"/>
          <w:lang w:val="es-419"/>
        </w:rPr>
        <w:t xml:space="preserve"> como administrador</w:t>
      </w:r>
      <w:r w:rsidRPr="00B03C04">
        <w:rPr>
          <w:rFonts w:ascii="Arial" w:hAnsi="Arial" w:cs="Arial"/>
          <w:lang w:val="es-419"/>
        </w:rPr>
        <w:t xml:space="preserve"> y ejecute el comando mongo. La respuesta debe incluir al final el símbolo &gt;, lo cual significa que el servicio está listo y en espera de instrucciones:</w:t>
      </w:r>
    </w:p>
    <w:p w14:paraId="3039EAED" w14:textId="6E366241" w:rsidR="00B005A5" w:rsidRPr="00B03C04" w:rsidRDefault="00B005A5" w:rsidP="00B03C04">
      <w:pPr>
        <w:jc w:val="both"/>
        <w:rPr>
          <w:rFonts w:ascii="Arial" w:hAnsi="Arial" w:cs="Arial"/>
          <w:lang w:val="es-419"/>
        </w:rPr>
      </w:pPr>
      <w:r w:rsidRPr="00B03C04">
        <w:rPr>
          <w:rFonts w:ascii="Arial" w:hAnsi="Arial" w:cs="Arial"/>
          <w:noProof/>
          <w:lang w:val="es-419"/>
        </w:rPr>
        <w:drawing>
          <wp:inline distT="0" distB="0" distL="0" distR="0" wp14:anchorId="61261344" wp14:editId="45EB0503">
            <wp:extent cx="5943600" cy="3284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84220"/>
                    </a:xfrm>
                    <a:prstGeom prst="rect">
                      <a:avLst/>
                    </a:prstGeom>
                  </pic:spPr>
                </pic:pic>
              </a:graphicData>
            </a:graphic>
          </wp:inline>
        </w:drawing>
      </w:r>
    </w:p>
    <w:p w14:paraId="37644EC0" w14:textId="70D0BCB4" w:rsidR="003F5C6A" w:rsidRPr="00B03C04" w:rsidRDefault="003F5C6A" w:rsidP="00B03C04">
      <w:pPr>
        <w:jc w:val="both"/>
        <w:rPr>
          <w:rFonts w:ascii="Arial" w:hAnsi="Arial" w:cs="Arial"/>
          <w:lang w:val="es-419"/>
        </w:rPr>
      </w:pPr>
      <w:r w:rsidRPr="00B03C04">
        <w:rPr>
          <w:rFonts w:ascii="Arial" w:hAnsi="Arial" w:cs="Arial"/>
          <w:lang w:val="es-419"/>
        </w:rPr>
        <w:t xml:space="preserve">Puedes usar el comando </w:t>
      </w:r>
      <w:proofErr w:type="spellStart"/>
      <w:r w:rsidRPr="00B03C04">
        <w:rPr>
          <w:rFonts w:ascii="Arial" w:hAnsi="Arial" w:cs="Arial"/>
          <w:lang w:val="es-419"/>
        </w:rPr>
        <w:t>db</w:t>
      </w:r>
      <w:proofErr w:type="spellEnd"/>
      <w:r w:rsidRPr="00B03C04">
        <w:rPr>
          <w:rFonts w:ascii="Arial" w:hAnsi="Arial" w:cs="Arial"/>
          <w:lang w:val="es-419"/>
        </w:rPr>
        <w:t xml:space="preserve"> para verificar las bases de datos </w:t>
      </w:r>
      <w:r w:rsidR="00C9233B" w:rsidRPr="00B03C04">
        <w:rPr>
          <w:rFonts w:ascii="Arial" w:hAnsi="Arial" w:cs="Arial"/>
          <w:lang w:val="es-419"/>
        </w:rPr>
        <w:t>en la que está trabajando actualmente</w:t>
      </w:r>
      <w:r w:rsidRPr="00B03C04">
        <w:rPr>
          <w:rFonts w:ascii="Arial" w:hAnsi="Arial" w:cs="Arial"/>
          <w:lang w:val="es-419"/>
        </w:rPr>
        <w:t>. Si es la primera vez que se está usando la aplicación, la base de datos que aparecerá creada se denomina test</w:t>
      </w:r>
      <w:r w:rsidR="00C9233B" w:rsidRPr="00B03C04">
        <w:rPr>
          <w:rFonts w:ascii="Arial" w:hAnsi="Arial" w:cs="Arial"/>
          <w:lang w:val="es-419"/>
        </w:rPr>
        <w:t xml:space="preserve"> y es la BD a la que se conecta la aplicación por defecto.</w:t>
      </w:r>
    </w:p>
    <w:p w14:paraId="610E3439" w14:textId="5F6A2597" w:rsidR="003F5C6A" w:rsidRPr="00B03C04" w:rsidRDefault="003F5C6A" w:rsidP="00B03C04">
      <w:pPr>
        <w:jc w:val="center"/>
        <w:rPr>
          <w:rFonts w:ascii="Arial" w:hAnsi="Arial" w:cs="Arial"/>
          <w:lang w:val="es-419"/>
        </w:rPr>
      </w:pPr>
      <w:r w:rsidRPr="00B03C04">
        <w:rPr>
          <w:rFonts w:ascii="Arial" w:hAnsi="Arial" w:cs="Arial"/>
          <w:noProof/>
          <w:lang w:val="es-419"/>
        </w:rPr>
        <w:lastRenderedPageBreak/>
        <w:drawing>
          <wp:inline distT="0" distB="0" distL="0" distR="0" wp14:anchorId="4A924EBE" wp14:editId="3B5C9F11">
            <wp:extent cx="487680" cy="704849"/>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628" r="31551"/>
                    <a:stretch/>
                  </pic:blipFill>
                  <pic:spPr bwMode="auto">
                    <a:xfrm>
                      <a:off x="0" y="0"/>
                      <a:ext cx="487722" cy="704910"/>
                    </a:xfrm>
                    <a:prstGeom prst="rect">
                      <a:avLst/>
                    </a:prstGeom>
                    <a:ln>
                      <a:noFill/>
                    </a:ln>
                    <a:extLst>
                      <a:ext uri="{53640926-AAD7-44D8-BBD7-CCE9431645EC}">
                        <a14:shadowObscured xmlns:a14="http://schemas.microsoft.com/office/drawing/2010/main"/>
                      </a:ext>
                    </a:extLst>
                  </pic:spPr>
                </pic:pic>
              </a:graphicData>
            </a:graphic>
          </wp:inline>
        </w:drawing>
      </w:r>
    </w:p>
    <w:p w14:paraId="063107DF" w14:textId="6100B35A" w:rsidR="003F5C6A" w:rsidRPr="00B03C04" w:rsidRDefault="003F5C6A" w:rsidP="00B03C04">
      <w:pPr>
        <w:jc w:val="both"/>
        <w:rPr>
          <w:rFonts w:ascii="Arial" w:hAnsi="Arial" w:cs="Arial"/>
          <w:lang w:val="es-419"/>
        </w:rPr>
      </w:pPr>
    </w:p>
    <w:p w14:paraId="72ED6D57" w14:textId="6E6E155A" w:rsidR="000E0EB5" w:rsidRPr="00B03C04" w:rsidRDefault="000E0EB5" w:rsidP="00B03C04">
      <w:pPr>
        <w:jc w:val="both"/>
        <w:rPr>
          <w:rFonts w:ascii="Arial" w:hAnsi="Arial" w:cs="Arial"/>
          <w:lang w:val="es-419"/>
        </w:rPr>
      </w:pPr>
      <w:r w:rsidRPr="00B03C04">
        <w:rPr>
          <w:rFonts w:ascii="Arial" w:hAnsi="Arial" w:cs="Arial"/>
          <w:lang w:val="es-419"/>
        </w:rPr>
        <w:t>Recuerde que Mongo DB utiliza una arquitectura funcional que se ejemplifica de la siguiente manera:</w:t>
      </w:r>
    </w:p>
    <w:p w14:paraId="37CBAB13" w14:textId="1DEC1AE3" w:rsidR="000E0EB5" w:rsidRPr="00B03C04" w:rsidRDefault="000E0EB5" w:rsidP="00B03C04">
      <w:pPr>
        <w:jc w:val="center"/>
        <w:rPr>
          <w:rFonts w:ascii="Arial" w:hAnsi="Arial" w:cs="Arial"/>
          <w:lang w:val="es-419"/>
        </w:rPr>
      </w:pPr>
      <w:r w:rsidRPr="00B03C04">
        <w:rPr>
          <w:rFonts w:ascii="Arial" w:hAnsi="Arial" w:cs="Arial"/>
          <w:noProof/>
          <w:lang w:val="es-419"/>
        </w:rPr>
        <w:drawing>
          <wp:inline distT="0" distB="0" distL="0" distR="0" wp14:anchorId="4BCDA3ED" wp14:editId="36A3B671">
            <wp:extent cx="5752465" cy="61341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182" b="19265"/>
                    <a:stretch/>
                  </pic:blipFill>
                  <pic:spPr bwMode="auto">
                    <a:xfrm>
                      <a:off x="0" y="0"/>
                      <a:ext cx="5753599" cy="613531"/>
                    </a:xfrm>
                    <a:prstGeom prst="rect">
                      <a:avLst/>
                    </a:prstGeom>
                    <a:ln>
                      <a:noFill/>
                    </a:ln>
                    <a:extLst>
                      <a:ext uri="{53640926-AAD7-44D8-BBD7-CCE9431645EC}">
                        <a14:shadowObscured xmlns:a14="http://schemas.microsoft.com/office/drawing/2010/main"/>
                      </a:ext>
                    </a:extLst>
                  </pic:spPr>
                </pic:pic>
              </a:graphicData>
            </a:graphic>
          </wp:inline>
        </w:drawing>
      </w:r>
    </w:p>
    <w:p w14:paraId="05D02C1E" w14:textId="11246EC5" w:rsidR="000E0EB5" w:rsidRPr="00B03C04" w:rsidRDefault="00C9233B" w:rsidP="00B03C04">
      <w:pPr>
        <w:jc w:val="both"/>
        <w:rPr>
          <w:rFonts w:ascii="Arial" w:hAnsi="Arial" w:cs="Arial"/>
          <w:lang w:val="es-419"/>
        </w:rPr>
      </w:pPr>
      <w:r w:rsidRPr="00B03C04">
        <w:rPr>
          <w:rFonts w:ascii="Arial" w:hAnsi="Arial" w:cs="Arial"/>
          <w:lang w:val="es-419"/>
        </w:rPr>
        <w:t xml:space="preserve">Si desea listar las bases de datos que hay instaladas en el sistema, puede usar el comando show </w:t>
      </w:r>
      <w:proofErr w:type="spellStart"/>
      <w:r w:rsidRPr="00B03C04">
        <w:rPr>
          <w:rFonts w:ascii="Arial" w:hAnsi="Arial" w:cs="Arial"/>
          <w:lang w:val="es-419"/>
        </w:rPr>
        <w:t>dbs</w:t>
      </w:r>
      <w:proofErr w:type="spellEnd"/>
      <w:r w:rsidRPr="00B03C04">
        <w:rPr>
          <w:rFonts w:ascii="Arial" w:hAnsi="Arial" w:cs="Arial"/>
          <w:lang w:val="es-419"/>
        </w:rPr>
        <w:t>, tal como se muestra a continuación y que son las bases de datos por defecto:</w:t>
      </w:r>
    </w:p>
    <w:p w14:paraId="3819FF32" w14:textId="73AB88BB" w:rsidR="00C9233B" w:rsidRPr="00B03C04" w:rsidRDefault="00C9233B" w:rsidP="00B03C04">
      <w:pPr>
        <w:jc w:val="center"/>
        <w:rPr>
          <w:rFonts w:ascii="Arial" w:hAnsi="Arial" w:cs="Arial"/>
          <w:lang w:val="es-419"/>
        </w:rPr>
      </w:pPr>
      <w:r w:rsidRPr="00B03C04">
        <w:rPr>
          <w:rFonts w:ascii="Arial" w:hAnsi="Arial" w:cs="Arial"/>
          <w:noProof/>
          <w:lang w:val="es-419"/>
        </w:rPr>
        <w:drawing>
          <wp:inline distT="0" distB="0" distL="0" distR="0" wp14:anchorId="3A3FA271" wp14:editId="36479853">
            <wp:extent cx="1284081" cy="11812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84081" cy="1181202"/>
                    </a:xfrm>
                    <a:prstGeom prst="rect">
                      <a:avLst/>
                    </a:prstGeom>
                  </pic:spPr>
                </pic:pic>
              </a:graphicData>
            </a:graphic>
          </wp:inline>
        </w:drawing>
      </w:r>
    </w:p>
    <w:p w14:paraId="16A9734F" w14:textId="4906F0FB" w:rsidR="00C9233B" w:rsidRPr="00B03C04" w:rsidRDefault="00C9233B" w:rsidP="00B03C04">
      <w:pPr>
        <w:jc w:val="both"/>
        <w:rPr>
          <w:rFonts w:ascii="Arial" w:hAnsi="Arial" w:cs="Arial"/>
          <w:lang w:val="es-419"/>
        </w:rPr>
      </w:pPr>
      <w:r w:rsidRPr="00B03C04">
        <w:rPr>
          <w:rFonts w:ascii="Arial" w:hAnsi="Arial" w:cs="Arial"/>
          <w:lang w:val="es-419"/>
        </w:rPr>
        <w:t xml:space="preserve">Para crear la primera base de datos, utilice el comando “use” seguido del nombre de la base de datos. Para este caso se ha creado la base de datos prueba (use prueba). Inmediatamente, MongoDB lo posiciona en la base de datos que se creó, sin embargo, para que </w:t>
      </w:r>
      <w:r w:rsidR="008E5846" w:rsidRPr="00B03C04">
        <w:rPr>
          <w:rFonts w:ascii="Arial" w:hAnsi="Arial" w:cs="Arial"/>
          <w:lang w:val="es-419"/>
        </w:rPr>
        <w:t xml:space="preserve">exista la base datos se debe insertar al menos un elemento y lo pueda listar con el comando show </w:t>
      </w:r>
      <w:proofErr w:type="spellStart"/>
      <w:r w:rsidR="008E5846" w:rsidRPr="00B03C04">
        <w:rPr>
          <w:rFonts w:ascii="Arial" w:hAnsi="Arial" w:cs="Arial"/>
          <w:lang w:val="es-419"/>
        </w:rPr>
        <w:t>dbs</w:t>
      </w:r>
      <w:proofErr w:type="spellEnd"/>
      <w:r w:rsidR="008E5846" w:rsidRPr="00B03C04">
        <w:rPr>
          <w:rFonts w:ascii="Arial" w:hAnsi="Arial" w:cs="Arial"/>
          <w:lang w:val="es-419"/>
        </w:rPr>
        <w:t xml:space="preserve"> (Note que, si en este momento utiliza este comando, no mostrará la base de datos prueba).</w:t>
      </w:r>
    </w:p>
    <w:p w14:paraId="2A579F02" w14:textId="39853B8A" w:rsidR="008E5846" w:rsidRPr="00B03C04" w:rsidRDefault="008E5846" w:rsidP="00B03C04">
      <w:pPr>
        <w:jc w:val="both"/>
        <w:rPr>
          <w:rFonts w:ascii="Arial" w:hAnsi="Arial" w:cs="Arial"/>
          <w:lang w:val="es-419"/>
        </w:rPr>
      </w:pPr>
      <w:r w:rsidRPr="00B03C04">
        <w:rPr>
          <w:rFonts w:ascii="Arial" w:hAnsi="Arial" w:cs="Arial"/>
          <w:lang w:val="es-419"/>
        </w:rPr>
        <w:t>Se procede a insertar un dato en la base de datos. Recuerde que MongoDB es una base de datos documental y por lo tanto debo crear una colección para luego trabajar con el documento. En este ejemplo, tenemos la base de datos prueba, se crea una colección que se llamará “productos” y luego se inserta en productos el documento respectivo con el valor que se desea. La colección entonces es productos y el documento tendrá el dato nombre. Para ello se usa la siguiente estructura:</w:t>
      </w:r>
    </w:p>
    <w:p w14:paraId="4749F147" w14:textId="6A71E429" w:rsidR="008E5846" w:rsidRPr="00B03C04" w:rsidRDefault="002451F7" w:rsidP="00B03C04">
      <w:pPr>
        <w:jc w:val="both"/>
        <w:rPr>
          <w:rFonts w:ascii="Arial" w:hAnsi="Arial" w:cs="Arial"/>
          <w:lang w:val="es-419"/>
        </w:rPr>
      </w:pPr>
      <w:r w:rsidRPr="00B03C04">
        <w:rPr>
          <w:rFonts w:ascii="Arial" w:hAnsi="Arial" w:cs="Arial"/>
          <w:noProof/>
          <w:lang w:val="es-419"/>
        </w:rPr>
        <w:lastRenderedPageBreak/>
        <mc:AlternateContent>
          <mc:Choice Requires="wps">
            <w:drawing>
              <wp:anchor distT="0" distB="0" distL="114300" distR="114300" simplePos="0" relativeHeight="251670528" behindDoc="0" locked="0" layoutInCell="1" allowOverlap="1" wp14:anchorId="31F2AA4F" wp14:editId="78122066">
                <wp:simplePos x="0" y="0"/>
                <wp:positionH relativeFrom="column">
                  <wp:posOffset>-80010</wp:posOffset>
                </wp:positionH>
                <wp:positionV relativeFrom="paragraph">
                  <wp:posOffset>1219200</wp:posOffset>
                </wp:positionV>
                <wp:extent cx="3154680" cy="289560"/>
                <wp:effectExtent l="0" t="0" r="26670" b="15240"/>
                <wp:wrapNone/>
                <wp:docPr id="33" name="Rectangle: Rounded Corners 33"/>
                <wp:cNvGraphicFramePr/>
                <a:graphic xmlns:a="http://schemas.openxmlformats.org/drawingml/2006/main">
                  <a:graphicData uri="http://schemas.microsoft.com/office/word/2010/wordprocessingShape">
                    <wps:wsp>
                      <wps:cNvSpPr/>
                      <wps:spPr>
                        <a:xfrm>
                          <a:off x="0" y="0"/>
                          <a:ext cx="3154680" cy="28956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F81964" id="Rectangle: Rounded Corners 33" o:spid="_x0000_s1026" style="position:absolute;margin-left:-6.3pt;margin-top:96pt;width:248.4pt;height:2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" filled="f" strokecolor="red" strokeweight="1pt">
                <v:stroke joinstyle="miter"/>
              </v:roundrect>
            </w:pict>
          </mc:Fallback>
        </mc:AlternateContent>
      </w:r>
      <w:r w:rsidRPr="00B03C04">
        <w:rPr>
          <w:rFonts w:ascii="Arial" w:hAnsi="Arial" w:cs="Arial"/>
          <w:noProof/>
          <w:lang w:val="es-419"/>
        </w:rPr>
        <w:drawing>
          <wp:inline distT="0" distB="0" distL="0" distR="0" wp14:anchorId="28D2D851" wp14:editId="0BA67171">
            <wp:extent cx="2994660" cy="24281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2367" cy="2434352"/>
                    </a:xfrm>
                    <a:prstGeom prst="rect">
                      <a:avLst/>
                    </a:prstGeom>
                  </pic:spPr>
                </pic:pic>
              </a:graphicData>
            </a:graphic>
          </wp:inline>
        </w:drawing>
      </w:r>
    </w:p>
    <w:p w14:paraId="21A97E9A" w14:textId="5AB7C164" w:rsidR="002451F7" w:rsidRPr="00B03C04" w:rsidRDefault="0009708E" w:rsidP="00B03C04">
      <w:pPr>
        <w:jc w:val="both"/>
        <w:rPr>
          <w:rFonts w:ascii="Arial" w:hAnsi="Arial" w:cs="Arial"/>
          <w:lang w:val="es-419"/>
        </w:rPr>
      </w:pPr>
      <w:r w:rsidRPr="00B03C04">
        <w:rPr>
          <w:rFonts w:ascii="Arial" w:hAnsi="Arial" w:cs="Arial"/>
          <w:lang w:val="es-419"/>
        </w:rPr>
        <w:t xml:space="preserve">El programa le muestra el resultado de este proceso en la segunda línea que aparece señalada en rojo. </w:t>
      </w:r>
      <w:r w:rsidR="002451F7" w:rsidRPr="00B03C04">
        <w:rPr>
          <w:rFonts w:ascii="Arial" w:hAnsi="Arial" w:cs="Arial"/>
          <w:lang w:val="es-419"/>
        </w:rPr>
        <w:t xml:space="preserve">Si deseas ver las colecciones de la base datos en la que se encuentra, use el comando show </w:t>
      </w:r>
      <w:proofErr w:type="spellStart"/>
      <w:r w:rsidR="002451F7" w:rsidRPr="00B03C04">
        <w:rPr>
          <w:rFonts w:ascii="Arial" w:hAnsi="Arial" w:cs="Arial"/>
          <w:lang w:val="es-419"/>
        </w:rPr>
        <w:t>collections</w:t>
      </w:r>
      <w:proofErr w:type="spellEnd"/>
      <w:r w:rsidR="002451F7" w:rsidRPr="00B03C04">
        <w:rPr>
          <w:rFonts w:ascii="Arial" w:hAnsi="Arial" w:cs="Arial"/>
          <w:lang w:val="es-419"/>
        </w:rPr>
        <w:t>.</w:t>
      </w:r>
    </w:p>
    <w:p w14:paraId="5682F81D" w14:textId="306BCA4F" w:rsidR="00263C0C" w:rsidRPr="00B03C04" w:rsidRDefault="00263C0C" w:rsidP="00B03C04">
      <w:pPr>
        <w:jc w:val="both"/>
        <w:rPr>
          <w:rFonts w:ascii="Arial" w:hAnsi="Arial" w:cs="Arial"/>
          <w:lang w:val="es-419"/>
        </w:rPr>
      </w:pPr>
      <w:r w:rsidRPr="00B03C04">
        <w:rPr>
          <w:rFonts w:ascii="Arial" w:hAnsi="Arial" w:cs="Arial"/>
          <w:lang w:val="es-419"/>
        </w:rPr>
        <w:t xml:space="preserve">También se pueden usar métodos para la creación de colecciones, para </w:t>
      </w:r>
      <w:r w:rsidR="002A23F7" w:rsidRPr="00B03C04">
        <w:rPr>
          <w:rFonts w:ascii="Arial" w:hAnsi="Arial" w:cs="Arial"/>
          <w:lang w:val="es-419"/>
        </w:rPr>
        <w:t>borrarlas</w:t>
      </w:r>
      <w:r w:rsidRPr="00B03C04">
        <w:rPr>
          <w:rFonts w:ascii="Arial" w:hAnsi="Arial" w:cs="Arial"/>
          <w:lang w:val="es-419"/>
        </w:rPr>
        <w:t xml:space="preserve"> y cargar datos.</w:t>
      </w:r>
      <w:r w:rsidR="002A23F7" w:rsidRPr="00B03C04">
        <w:rPr>
          <w:rFonts w:ascii="Arial" w:hAnsi="Arial" w:cs="Arial"/>
          <w:lang w:val="es-419"/>
        </w:rPr>
        <w:t xml:space="preserve"> Algunas de estas opciones se muestran en el siguiente código:</w:t>
      </w:r>
    </w:p>
    <w:p w14:paraId="323D190F" w14:textId="3D5F9432" w:rsidR="002A23F7" w:rsidRPr="00B03C04" w:rsidRDefault="002A23F7" w:rsidP="00B03C04">
      <w:pPr>
        <w:jc w:val="both"/>
        <w:rPr>
          <w:rFonts w:ascii="Arial" w:hAnsi="Arial" w:cs="Arial"/>
          <w:lang w:val="es-419"/>
        </w:rPr>
      </w:pPr>
      <w:r w:rsidRPr="00B03C04">
        <w:rPr>
          <w:rFonts w:ascii="Arial" w:hAnsi="Arial" w:cs="Arial"/>
          <w:noProof/>
          <w:lang w:val="es-419"/>
        </w:rPr>
        <w:lastRenderedPageBreak/>
        <mc:AlternateContent>
          <mc:Choice Requires="wps">
            <w:drawing>
              <wp:anchor distT="0" distB="0" distL="114300" distR="114300" simplePos="0" relativeHeight="251681792" behindDoc="0" locked="0" layoutInCell="1" allowOverlap="1" wp14:anchorId="16C51BA2" wp14:editId="146CBAD2">
                <wp:simplePos x="0" y="0"/>
                <wp:positionH relativeFrom="column">
                  <wp:posOffset>3116580</wp:posOffset>
                </wp:positionH>
                <wp:positionV relativeFrom="paragraph">
                  <wp:posOffset>3128010</wp:posOffset>
                </wp:positionV>
                <wp:extent cx="2628900" cy="7734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2628900" cy="773430"/>
                        </a:xfrm>
                        <a:prstGeom prst="rect">
                          <a:avLst/>
                        </a:prstGeom>
                        <a:solidFill>
                          <a:schemeClr val="lt1"/>
                        </a:solidFill>
                        <a:ln w="6350">
                          <a:noFill/>
                        </a:ln>
                      </wps:spPr>
                      <wps:txbx>
                        <w:txbxContent>
                          <w:p w14:paraId="621EF109" w14:textId="0980EE96" w:rsidR="002A23F7" w:rsidRPr="002A23F7" w:rsidRDefault="002A23F7" w:rsidP="002A23F7">
                            <w:pPr>
                              <w:rPr>
                                <w:rFonts w:ascii="Arial" w:hAnsi="Arial" w:cs="Arial"/>
                                <w:lang w:val="es-419"/>
                              </w:rPr>
                            </w:pPr>
                            <w:r>
                              <w:rPr>
                                <w:rFonts w:ascii="Arial" w:hAnsi="Arial" w:cs="Arial"/>
                                <w:lang w:val="es-419"/>
                              </w:rPr>
                              <w:t>Use la estructura db.nombrecolección.drop( ) para borrar. Asegúrese que está en la base de datos correcta.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51BA2" id="_x0000_t202" coordsize="21600,21600" o:spt="202" path="m,l,21600r21600,l21600,xe">
                <v:stroke joinstyle="miter"/>
                <v:path gradientshapeok="t" o:connecttype="rect"/>
              </v:shapetype>
              <v:shape id="Text Box 41" o:spid="_x0000_s1026" type="#_x0000_t202" style="position:absolute;left:0;text-align:left;margin-left:245.4pt;margin-top:246.3pt;width:207pt;height:6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" fillcolor="white [3201]" stroked="f" strokeweight=".5pt">
                <v:textbox>
                  <w:txbxContent>
                    <w:p w14:paraId="621EF109" w14:textId="0980EE96" w:rsidR="002A23F7" w:rsidRPr="002A23F7" w:rsidRDefault="002A23F7" w:rsidP="002A23F7">
                      <w:pPr>
                        <w:rPr>
                          <w:rFonts w:ascii="Arial" w:hAnsi="Arial" w:cs="Arial"/>
                          <w:lang w:val="es-419"/>
                        </w:rPr>
                      </w:pPr>
                      <w:r>
                        <w:rPr>
                          <w:rFonts w:ascii="Arial" w:hAnsi="Arial" w:cs="Arial"/>
                          <w:lang w:val="es-419"/>
                        </w:rPr>
                        <w:t xml:space="preserve">Use la estructura </w:t>
                      </w:r>
                      <w:proofErr w:type="spellStart"/>
                      <w:proofErr w:type="gramStart"/>
                      <w:r>
                        <w:rPr>
                          <w:rFonts w:ascii="Arial" w:hAnsi="Arial" w:cs="Arial"/>
                          <w:lang w:val="es-419"/>
                        </w:rPr>
                        <w:t>db.nombrecolección</w:t>
                      </w:r>
                      <w:proofErr w:type="gramEnd"/>
                      <w:r>
                        <w:rPr>
                          <w:rFonts w:ascii="Arial" w:hAnsi="Arial" w:cs="Arial"/>
                          <w:lang w:val="es-419"/>
                        </w:rPr>
                        <w:t>.drop</w:t>
                      </w:r>
                      <w:proofErr w:type="spellEnd"/>
                      <w:r>
                        <w:rPr>
                          <w:rFonts w:ascii="Arial" w:hAnsi="Arial" w:cs="Arial"/>
                          <w:lang w:val="es-419"/>
                        </w:rPr>
                        <w:t>( ) para borrar. Asegúrese que está en la base de datos correcta.</w:t>
                      </w:r>
                    </w:p>
                  </w:txbxContent>
                </v:textbox>
              </v:shape>
            </w:pict>
          </mc:Fallback>
        </mc:AlternateContent>
      </w:r>
      <w:r w:rsidRPr="00B03C04">
        <w:rPr>
          <w:rFonts w:ascii="Arial" w:hAnsi="Arial" w:cs="Arial"/>
          <w:noProof/>
          <w:lang w:val="es-419"/>
        </w:rPr>
        <mc:AlternateContent>
          <mc:Choice Requires="wps">
            <w:drawing>
              <wp:anchor distT="0" distB="0" distL="114300" distR="114300" simplePos="0" relativeHeight="251679744" behindDoc="0" locked="0" layoutInCell="1" allowOverlap="1" wp14:anchorId="78F7C6F0" wp14:editId="06B44567">
                <wp:simplePos x="0" y="0"/>
                <wp:positionH relativeFrom="column">
                  <wp:posOffset>3116580</wp:posOffset>
                </wp:positionH>
                <wp:positionV relativeFrom="paragraph">
                  <wp:posOffset>2346960</wp:posOffset>
                </wp:positionV>
                <wp:extent cx="2331720" cy="7734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2331720" cy="773430"/>
                        </a:xfrm>
                        <a:prstGeom prst="rect">
                          <a:avLst/>
                        </a:prstGeom>
                        <a:solidFill>
                          <a:schemeClr val="lt1"/>
                        </a:solidFill>
                        <a:ln w="6350">
                          <a:noFill/>
                        </a:ln>
                      </wps:spPr>
                      <wps:txbx>
                        <w:txbxContent>
                          <w:p w14:paraId="7D4B39D4" w14:textId="52F6D38F" w:rsidR="002A23F7" w:rsidRPr="002A23F7" w:rsidRDefault="002A23F7" w:rsidP="002A23F7">
                            <w:pPr>
                              <w:rPr>
                                <w:rFonts w:ascii="Arial" w:hAnsi="Arial" w:cs="Arial"/>
                                <w:lang w:val="es-419"/>
                              </w:rPr>
                            </w:pPr>
                            <w:r w:rsidRPr="002A23F7">
                              <w:rPr>
                                <w:rFonts w:ascii="Arial" w:hAnsi="Arial" w:cs="Arial"/>
                                <w:lang w:val="es-419"/>
                              </w:rPr>
                              <w:t xml:space="preserve">Se </w:t>
                            </w:r>
                            <w:r>
                              <w:rPr>
                                <w:rFonts w:ascii="Arial" w:hAnsi="Arial" w:cs="Arial"/>
                                <w:lang w:val="es-419"/>
                              </w:rPr>
                              <w:t xml:space="preserve">muestran las colecciones creadas con show </w:t>
                            </w:r>
                            <w:r>
                              <w:rPr>
                                <w:rFonts w:ascii="Arial" w:hAnsi="Arial" w:cs="Arial"/>
                                <w:lang w:val="es-419"/>
                              </w:rPr>
                              <w:t>collections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7C6F0" id="Text Box 40" o:spid="_x0000_s1027" type="#_x0000_t202" style="position:absolute;left:0;text-align:left;margin-left:245.4pt;margin-top:184.8pt;width:183.6pt;height:6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" fillcolor="white [3201]" stroked="f" strokeweight=".5pt">
                <v:textbox>
                  <w:txbxContent>
                    <w:p w14:paraId="7D4B39D4" w14:textId="52F6D38F" w:rsidR="002A23F7" w:rsidRPr="002A23F7" w:rsidRDefault="002A23F7" w:rsidP="002A23F7">
                      <w:pPr>
                        <w:rPr>
                          <w:rFonts w:ascii="Arial" w:hAnsi="Arial" w:cs="Arial"/>
                          <w:lang w:val="es-419"/>
                        </w:rPr>
                      </w:pPr>
                      <w:r w:rsidRPr="002A23F7">
                        <w:rPr>
                          <w:rFonts w:ascii="Arial" w:hAnsi="Arial" w:cs="Arial"/>
                          <w:lang w:val="es-419"/>
                        </w:rPr>
                        <w:t xml:space="preserve">Se </w:t>
                      </w:r>
                      <w:r>
                        <w:rPr>
                          <w:rFonts w:ascii="Arial" w:hAnsi="Arial" w:cs="Arial"/>
                          <w:lang w:val="es-419"/>
                        </w:rPr>
                        <w:t xml:space="preserve">muestran las colecciones creadas con </w:t>
                      </w:r>
                      <w:proofErr w:type="gramStart"/>
                      <w:r>
                        <w:rPr>
                          <w:rFonts w:ascii="Arial" w:hAnsi="Arial" w:cs="Arial"/>
                          <w:lang w:val="es-419"/>
                        </w:rPr>
                        <w:t>show</w:t>
                      </w:r>
                      <w:proofErr w:type="gramEnd"/>
                      <w:r>
                        <w:rPr>
                          <w:rFonts w:ascii="Arial" w:hAnsi="Arial" w:cs="Arial"/>
                          <w:lang w:val="es-419"/>
                        </w:rPr>
                        <w:t xml:space="preserve"> </w:t>
                      </w:r>
                      <w:proofErr w:type="spellStart"/>
                      <w:r>
                        <w:rPr>
                          <w:rFonts w:ascii="Arial" w:hAnsi="Arial" w:cs="Arial"/>
                          <w:lang w:val="es-419"/>
                        </w:rPr>
                        <w:t>collections</w:t>
                      </w:r>
                      <w:proofErr w:type="spellEnd"/>
                    </w:p>
                  </w:txbxContent>
                </v:textbox>
              </v:shape>
            </w:pict>
          </mc:Fallback>
        </mc:AlternateContent>
      </w:r>
      <w:r w:rsidRPr="00B03C04">
        <w:rPr>
          <w:rFonts w:ascii="Arial" w:hAnsi="Arial" w:cs="Arial"/>
          <w:noProof/>
          <w:lang w:val="es-419"/>
        </w:rPr>
        <mc:AlternateContent>
          <mc:Choice Requires="wps">
            <w:drawing>
              <wp:anchor distT="0" distB="0" distL="114300" distR="114300" simplePos="0" relativeHeight="251677696" behindDoc="0" locked="0" layoutInCell="1" allowOverlap="1" wp14:anchorId="5B8C06D6" wp14:editId="2186F75B">
                <wp:simplePos x="0" y="0"/>
                <wp:positionH relativeFrom="column">
                  <wp:posOffset>3074670</wp:posOffset>
                </wp:positionH>
                <wp:positionV relativeFrom="paragraph">
                  <wp:posOffset>1036320</wp:posOffset>
                </wp:positionV>
                <wp:extent cx="2331720" cy="773430"/>
                <wp:effectExtent l="0" t="0" r="0" b="7620"/>
                <wp:wrapNone/>
                <wp:docPr id="39" name="Text Box 39"/>
                <wp:cNvGraphicFramePr/>
                <a:graphic xmlns:a="http://schemas.openxmlformats.org/drawingml/2006/main">
                  <a:graphicData uri="http://schemas.microsoft.com/office/word/2010/wordprocessingShape">
                    <wps:wsp>
                      <wps:cNvSpPr txBox="1"/>
                      <wps:spPr>
                        <a:xfrm>
                          <a:off x="0" y="0"/>
                          <a:ext cx="2331720" cy="773430"/>
                        </a:xfrm>
                        <a:prstGeom prst="rect">
                          <a:avLst/>
                        </a:prstGeom>
                        <a:solidFill>
                          <a:schemeClr val="lt1"/>
                        </a:solidFill>
                        <a:ln w="6350">
                          <a:noFill/>
                        </a:ln>
                      </wps:spPr>
                      <wps:txbx>
                        <w:txbxContent>
                          <w:p w14:paraId="3BDEC55C" w14:textId="5EFD74B0" w:rsidR="002A23F7" w:rsidRPr="002A23F7" w:rsidRDefault="002A23F7">
                            <w:pPr>
                              <w:rPr>
                                <w:rFonts w:ascii="Arial" w:hAnsi="Arial" w:cs="Arial"/>
                                <w:lang w:val="es-419"/>
                              </w:rPr>
                            </w:pPr>
                            <w:r w:rsidRPr="002A23F7">
                              <w:rPr>
                                <w:rFonts w:ascii="Arial" w:hAnsi="Arial" w:cs="Arial"/>
                                <w:lang w:val="es-419"/>
                              </w:rPr>
                              <w:t xml:space="preserve">Se están creando nuevas colecciones usando la instrucción </w:t>
                            </w:r>
                            <w:r w:rsidRPr="002A23F7">
                              <w:rPr>
                                <w:rFonts w:ascii="Arial" w:hAnsi="Arial" w:cs="Arial"/>
                                <w:lang w:val="es-419"/>
                              </w:rPr>
                              <w:t>db.createCollection(“nombre”)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C06D6" id="Text Box 39" o:spid="_x0000_s1028" type="#_x0000_t202" style="position:absolute;left:0;text-align:left;margin-left:242.1pt;margin-top:81.6pt;width:183.6pt;height:6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" fillcolor="white [3201]" stroked="f" strokeweight=".5pt">
                <v:textbox>
                  <w:txbxContent>
                    <w:p w14:paraId="3BDEC55C" w14:textId="5EFD74B0" w:rsidR="002A23F7" w:rsidRPr="002A23F7" w:rsidRDefault="002A23F7">
                      <w:pPr>
                        <w:rPr>
                          <w:rFonts w:ascii="Arial" w:hAnsi="Arial" w:cs="Arial"/>
                          <w:lang w:val="es-419"/>
                        </w:rPr>
                      </w:pPr>
                      <w:r w:rsidRPr="002A23F7">
                        <w:rPr>
                          <w:rFonts w:ascii="Arial" w:hAnsi="Arial" w:cs="Arial"/>
                          <w:lang w:val="es-419"/>
                        </w:rPr>
                        <w:t xml:space="preserve">Se están creando nuevas colecciones usando la instrucción </w:t>
                      </w:r>
                      <w:proofErr w:type="spellStart"/>
                      <w:proofErr w:type="gramStart"/>
                      <w:r w:rsidRPr="002A23F7">
                        <w:rPr>
                          <w:rFonts w:ascii="Arial" w:hAnsi="Arial" w:cs="Arial"/>
                          <w:lang w:val="es-419"/>
                        </w:rPr>
                        <w:t>db.createCollection</w:t>
                      </w:r>
                      <w:proofErr w:type="spellEnd"/>
                      <w:proofErr w:type="gramEnd"/>
                      <w:r w:rsidRPr="002A23F7">
                        <w:rPr>
                          <w:rFonts w:ascii="Arial" w:hAnsi="Arial" w:cs="Arial"/>
                          <w:lang w:val="es-419"/>
                        </w:rPr>
                        <w:t>(“nombre”)</w:t>
                      </w:r>
                    </w:p>
                  </w:txbxContent>
                </v:textbox>
              </v:shape>
            </w:pict>
          </mc:Fallback>
        </mc:AlternateContent>
      </w:r>
      <w:r w:rsidRPr="00B03C04">
        <w:rPr>
          <w:rFonts w:ascii="Arial" w:hAnsi="Arial" w:cs="Arial"/>
          <w:noProof/>
          <w:lang w:val="es-419"/>
        </w:rPr>
        <mc:AlternateContent>
          <mc:Choice Requires="wps">
            <w:drawing>
              <wp:anchor distT="0" distB="0" distL="114300" distR="114300" simplePos="0" relativeHeight="251676672" behindDoc="0" locked="0" layoutInCell="1" allowOverlap="1" wp14:anchorId="4C17D788" wp14:editId="0CEA3645">
                <wp:simplePos x="0" y="0"/>
                <wp:positionH relativeFrom="column">
                  <wp:posOffset>-167640</wp:posOffset>
                </wp:positionH>
                <wp:positionV relativeFrom="paragraph">
                  <wp:posOffset>3234690</wp:posOffset>
                </wp:positionV>
                <wp:extent cx="3154680" cy="434340"/>
                <wp:effectExtent l="0" t="0" r="26670" b="22860"/>
                <wp:wrapNone/>
                <wp:docPr id="38" name="Rectangle: Rounded Corners 38"/>
                <wp:cNvGraphicFramePr/>
                <a:graphic xmlns:a="http://schemas.openxmlformats.org/drawingml/2006/main">
                  <a:graphicData uri="http://schemas.microsoft.com/office/word/2010/wordprocessingShape">
                    <wps:wsp>
                      <wps:cNvSpPr/>
                      <wps:spPr>
                        <a:xfrm>
                          <a:off x="0" y="0"/>
                          <a:ext cx="3154680" cy="43434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F85CDC" id="Rectangle: Rounded Corners 38" o:spid="_x0000_s1026" style="position:absolute;margin-left:-13.2pt;margin-top:254.7pt;width:248.4pt;height:3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" filled="f" strokecolor="red" strokeweight="1pt">
                <v:stroke joinstyle="miter"/>
              </v:roundrect>
            </w:pict>
          </mc:Fallback>
        </mc:AlternateContent>
      </w:r>
      <w:r w:rsidRPr="00B03C04">
        <w:rPr>
          <w:rFonts w:ascii="Arial" w:hAnsi="Arial" w:cs="Arial"/>
          <w:noProof/>
          <w:lang w:val="es-419"/>
        </w:rPr>
        <mc:AlternateContent>
          <mc:Choice Requires="wps">
            <w:drawing>
              <wp:anchor distT="0" distB="0" distL="114300" distR="114300" simplePos="0" relativeHeight="251674624" behindDoc="0" locked="0" layoutInCell="1" allowOverlap="1" wp14:anchorId="602F347F" wp14:editId="484246B7">
                <wp:simplePos x="0" y="0"/>
                <wp:positionH relativeFrom="column">
                  <wp:posOffset>-160020</wp:posOffset>
                </wp:positionH>
                <wp:positionV relativeFrom="paragraph">
                  <wp:posOffset>2263140</wp:posOffset>
                </wp:positionV>
                <wp:extent cx="3154680" cy="902970"/>
                <wp:effectExtent l="0" t="0" r="26670" b="11430"/>
                <wp:wrapNone/>
                <wp:docPr id="37" name="Rectangle: Rounded Corners 37"/>
                <wp:cNvGraphicFramePr/>
                <a:graphic xmlns:a="http://schemas.openxmlformats.org/drawingml/2006/main">
                  <a:graphicData uri="http://schemas.microsoft.com/office/word/2010/wordprocessingShape">
                    <wps:wsp>
                      <wps:cNvSpPr/>
                      <wps:spPr>
                        <a:xfrm>
                          <a:off x="0" y="0"/>
                          <a:ext cx="3154680" cy="90297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2065AD" id="Rectangle: Rounded Corners 37" o:spid="_x0000_s1026" style="position:absolute;margin-left:-12.6pt;margin-top:178.2pt;width:248.4pt;height:71.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" filled="f" strokecolor="red" strokeweight="1pt">
                <v:stroke joinstyle="miter"/>
              </v:roundrect>
            </w:pict>
          </mc:Fallback>
        </mc:AlternateContent>
      </w:r>
      <w:r w:rsidRPr="00B03C04">
        <w:rPr>
          <w:rFonts w:ascii="Arial" w:hAnsi="Arial" w:cs="Arial"/>
          <w:noProof/>
          <w:lang w:val="es-419"/>
        </w:rPr>
        <mc:AlternateContent>
          <mc:Choice Requires="wps">
            <w:drawing>
              <wp:anchor distT="0" distB="0" distL="114300" distR="114300" simplePos="0" relativeHeight="251672576" behindDoc="0" locked="0" layoutInCell="1" allowOverlap="1" wp14:anchorId="5B303D04" wp14:editId="7C67BA2C">
                <wp:simplePos x="0" y="0"/>
                <wp:positionH relativeFrom="column">
                  <wp:posOffset>-140970</wp:posOffset>
                </wp:positionH>
                <wp:positionV relativeFrom="paragraph">
                  <wp:posOffset>876300</wp:posOffset>
                </wp:positionV>
                <wp:extent cx="3154680" cy="1261110"/>
                <wp:effectExtent l="0" t="0" r="26670" b="15240"/>
                <wp:wrapNone/>
                <wp:docPr id="36" name="Rectangle: Rounded Corners 36"/>
                <wp:cNvGraphicFramePr/>
                <a:graphic xmlns:a="http://schemas.openxmlformats.org/drawingml/2006/main">
                  <a:graphicData uri="http://schemas.microsoft.com/office/word/2010/wordprocessingShape">
                    <wps:wsp>
                      <wps:cNvSpPr/>
                      <wps:spPr>
                        <a:xfrm>
                          <a:off x="0" y="0"/>
                          <a:ext cx="3154680" cy="126111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203A4" id="Rectangle: Rounded Corners 36" o:spid="_x0000_s1026" style="position:absolute;margin-left:-11.1pt;margin-top:69pt;width:248.4pt;height:9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" filled="f" strokecolor="red" strokeweight="1pt">
                <v:stroke joinstyle="miter"/>
              </v:roundrect>
            </w:pict>
          </mc:Fallback>
        </mc:AlternateContent>
      </w:r>
      <w:r w:rsidRPr="00B03C04">
        <w:rPr>
          <w:rFonts w:ascii="Arial" w:hAnsi="Arial" w:cs="Arial"/>
          <w:noProof/>
          <w:lang w:val="es-419"/>
        </w:rPr>
        <w:drawing>
          <wp:inline distT="0" distB="0" distL="0" distR="0" wp14:anchorId="3301ECFC" wp14:editId="62A39C54">
            <wp:extent cx="2884420" cy="47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4420" cy="4713378"/>
                    </a:xfrm>
                    <a:prstGeom prst="rect">
                      <a:avLst/>
                    </a:prstGeom>
                  </pic:spPr>
                </pic:pic>
              </a:graphicData>
            </a:graphic>
          </wp:inline>
        </w:drawing>
      </w:r>
    </w:p>
    <w:p w14:paraId="76382195" w14:textId="2FB7965D" w:rsidR="00263C0C" w:rsidRPr="00B03C04" w:rsidRDefault="002A23F7" w:rsidP="00B03C04">
      <w:pPr>
        <w:jc w:val="both"/>
        <w:rPr>
          <w:rFonts w:ascii="Arial" w:hAnsi="Arial" w:cs="Arial"/>
          <w:lang w:val="es-419"/>
        </w:rPr>
      </w:pPr>
      <w:r w:rsidRPr="00B03C04">
        <w:rPr>
          <w:rFonts w:ascii="Arial" w:hAnsi="Arial" w:cs="Arial"/>
          <w:lang w:val="es-419"/>
        </w:rPr>
        <w:t xml:space="preserve">Hasta este momento, las colecciones que se han creado están vacías, a excepción de la colección productos que tiene un elemento. </w:t>
      </w:r>
      <w:r w:rsidR="002912EC" w:rsidRPr="00B03C04">
        <w:rPr>
          <w:rFonts w:ascii="Arial" w:hAnsi="Arial" w:cs="Arial"/>
          <w:lang w:val="es-419"/>
        </w:rPr>
        <w:t xml:space="preserve">Para visualizar este contenido, utilice </w:t>
      </w:r>
      <w:proofErr w:type="spellStart"/>
      <w:r w:rsidR="002912EC" w:rsidRPr="00B03C04">
        <w:rPr>
          <w:rFonts w:ascii="Arial" w:hAnsi="Arial" w:cs="Arial"/>
          <w:lang w:val="es-419"/>
        </w:rPr>
        <w:t>db.productos.find</w:t>
      </w:r>
      <w:proofErr w:type="spellEnd"/>
      <w:r w:rsidR="002912EC" w:rsidRPr="00B03C04">
        <w:rPr>
          <w:rFonts w:ascii="Arial" w:hAnsi="Arial" w:cs="Arial"/>
          <w:lang w:val="es-419"/>
        </w:rPr>
        <w:t>() y mostrará su contenido. Note que el resultado incluye un id que ha sido creado por MongoDB.</w:t>
      </w:r>
    </w:p>
    <w:p w14:paraId="311047DA" w14:textId="4CE7967B" w:rsidR="002912EC" w:rsidRPr="00B03C04" w:rsidRDefault="002912EC" w:rsidP="00B03C04">
      <w:pPr>
        <w:jc w:val="center"/>
        <w:rPr>
          <w:rFonts w:ascii="Arial" w:hAnsi="Arial" w:cs="Arial"/>
          <w:lang w:val="es-419"/>
        </w:rPr>
      </w:pPr>
      <w:r w:rsidRPr="00B03C04">
        <w:rPr>
          <w:rFonts w:ascii="Arial" w:hAnsi="Arial" w:cs="Arial"/>
          <w:noProof/>
          <w:lang w:val="es-419"/>
        </w:rPr>
        <w:drawing>
          <wp:inline distT="0" distB="0" distL="0" distR="0" wp14:anchorId="156D8172" wp14:editId="250BB33B">
            <wp:extent cx="5677392" cy="514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392" cy="514395"/>
                    </a:xfrm>
                    <a:prstGeom prst="rect">
                      <a:avLst/>
                    </a:prstGeom>
                  </pic:spPr>
                </pic:pic>
              </a:graphicData>
            </a:graphic>
          </wp:inline>
        </w:drawing>
      </w:r>
    </w:p>
    <w:p w14:paraId="5E424233" w14:textId="6E45FC79" w:rsidR="007461FD" w:rsidRPr="00B03C04" w:rsidRDefault="007461FD" w:rsidP="00B03C04">
      <w:pPr>
        <w:jc w:val="both"/>
        <w:rPr>
          <w:rFonts w:ascii="Arial" w:hAnsi="Arial" w:cs="Arial"/>
          <w:lang w:val="es-419"/>
        </w:rPr>
      </w:pPr>
      <w:r w:rsidRPr="00B03C04">
        <w:rPr>
          <w:rFonts w:ascii="Arial" w:hAnsi="Arial" w:cs="Arial"/>
          <w:lang w:val="es-419"/>
        </w:rPr>
        <w:t>A continuación, se procede a crear un documento nuevo en la colección productos, con la diferencia que se usa un elemento indexado, es decir un documento dentro de otro. Observe la siguiente estructura:</w:t>
      </w:r>
    </w:p>
    <w:p w14:paraId="37EB1141" w14:textId="77777777" w:rsidR="007461FD" w:rsidRPr="00EA378D" w:rsidRDefault="007461FD" w:rsidP="00EA378D">
      <w:pPr>
        <w:pStyle w:val="Sinespaciado"/>
        <w:ind w:left="720"/>
        <w:rPr>
          <w:rFonts w:ascii="Arial" w:hAnsi="Arial" w:cs="Arial"/>
          <w:lang w:val="es-419"/>
        </w:rPr>
      </w:pPr>
      <w:r w:rsidRPr="00EA378D">
        <w:rPr>
          <w:rFonts w:ascii="Arial" w:hAnsi="Arial" w:cs="Arial"/>
          <w:lang w:val="es-419"/>
        </w:rPr>
        <w:t>(</w:t>
      </w:r>
    </w:p>
    <w:p w14:paraId="5001C68D" w14:textId="77777777" w:rsidR="007461FD" w:rsidRPr="00EA378D" w:rsidRDefault="007461FD" w:rsidP="00EA378D">
      <w:pPr>
        <w:pStyle w:val="Sinespaciado"/>
        <w:ind w:left="720"/>
        <w:rPr>
          <w:rFonts w:ascii="Arial" w:hAnsi="Arial" w:cs="Arial"/>
          <w:lang w:val="es-419"/>
        </w:rPr>
      </w:pPr>
      <w:r w:rsidRPr="00EA378D">
        <w:rPr>
          <w:rFonts w:ascii="Arial" w:hAnsi="Arial" w:cs="Arial"/>
          <w:lang w:val="es-419"/>
        </w:rPr>
        <w:t>{</w:t>
      </w:r>
    </w:p>
    <w:p w14:paraId="6F2AE430" w14:textId="6F47926C"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t>"</w:t>
      </w:r>
      <w:proofErr w:type="spellStart"/>
      <w:r w:rsidRPr="00EA378D">
        <w:rPr>
          <w:rFonts w:ascii="Arial" w:hAnsi="Arial" w:cs="Arial"/>
          <w:lang w:val="es-419"/>
        </w:rPr>
        <w:t>nombre":"Tablet</w:t>
      </w:r>
      <w:proofErr w:type="spellEnd"/>
      <w:r w:rsidRPr="00EA378D">
        <w:rPr>
          <w:rFonts w:ascii="Arial" w:hAnsi="Arial" w:cs="Arial"/>
          <w:lang w:val="es-419"/>
        </w:rPr>
        <w:t>",</w:t>
      </w:r>
    </w:p>
    <w:p w14:paraId="5B8104E4" w14:textId="213DE8B1"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t>"precio": 119.95,</w:t>
      </w:r>
    </w:p>
    <w:p w14:paraId="7FA5779D" w14:textId="6C616409"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t>"</w:t>
      </w:r>
      <w:proofErr w:type="spellStart"/>
      <w:r w:rsidRPr="00EA378D">
        <w:rPr>
          <w:rFonts w:ascii="Arial" w:hAnsi="Arial" w:cs="Arial"/>
          <w:lang w:val="es-419"/>
        </w:rPr>
        <w:t>marca":"Samsung</w:t>
      </w:r>
      <w:proofErr w:type="spellEnd"/>
      <w:r w:rsidRPr="00EA378D">
        <w:rPr>
          <w:rFonts w:ascii="Arial" w:hAnsi="Arial" w:cs="Arial"/>
          <w:lang w:val="es-419"/>
        </w:rPr>
        <w:t>",</w:t>
      </w:r>
    </w:p>
    <w:p w14:paraId="09EACB9B" w14:textId="33C01E91"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t>"color": "gris",</w:t>
      </w:r>
    </w:p>
    <w:p w14:paraId="0F91BFAB" w14:textId="692F832A" w:rsidR="007461FD" w:rsidRPr="00EA378D" w:rsidRDefault="007461FD" w:rsidP="00EA378D">
      <w:pPr>
        <w:pStyle w:val="Sinespaciado"/>
        <w:ind w:left="720"/>
        <w:rPr>
          <w:rFonts w:ascii="Arial" w:hAnsi="Arial" w:cs="Arial"/>
          <w:lang w:val="es-419"/>
        </w:rPr>
      </w:pPr>
      <w:r w:rsidRPr="00EA378D">
        <w:rPr>
          <w:rFonts w:ascii="Arial" w:hAnsi="Arial" w:cs="Arial"/>
          <w:lang w:val="es-419"/>
        </w:rPr>
        <w:t>"</w:t>
      </w:r>
      <w:proofErr w:type="spellStart"/>
      <w:r w:rsidRPr="00EA378D">
        <w:rPr>
          <w:rFonts w:ascii="Arial" w:hAnsi="Arial" w:cs="Arial"/>
          <w:lang w:val="es-419"/>
        </w:rPr>
        <w:t>garantia</w:t>
      </w:r>
      <w:proofErr w:type="spellEnd"/>
      <w:r w:rsidRPr="00EA378D">
        <w:rPr>
          <w:rFonts w:ascii="Arial" w:hAnsi="Arial" w:cs="Arial"/>
          <w:lang w:val="es-419"/>
        </w:rPr>
        <w:t>": true,</w:t>
      </w:r>
    </w:p>
    <w:p w14:paraId="6572CC19" w14:textId="3053F393" w:rsidR="007461FD" w:rsidRPr="00EA378D" w:rsidRDefault="007461FD" w:rsidP="00EA378D">
      <w:pPr>
        <w:pStyle w:val="Sinespaciado"/>
        <w:ind w:left="720"/>
        <w:rPr>
          <w:rFonts w:ascii="Arial" w:hAnsi="Arial" w:cs="Arial"/>
          <w:lang w:val="es-419"/>
        </w:rPr>
      </w:pPr>
      <w:r w:rsidRPr="00EA378D">
        <w:rPr>
          <w:rFonts w:ascii="Arial" w:hAnsi="Arial" w:cs="Arial"/>
          <w:lang w:val="es-419"/>
        </w:rPr>
        <w:t>"detalles":{</w:t>
      </w:r>
    </w:p>
    <w:p w14:paraId="000CD824" w14:textId="7DE701A6" w:rsidR="007461FD" w:rsidRPr="00EA378D" w:rsidRDefault="007461FD" w:rsidP="00EA378D">
      <w:pPr>
        <w:pStyle w:val="Sinespaciado"/>
        <w:ind w:left="720"/>
        <w:rPr>
          <w:rFonts w:ascii="Arial" w:hAnsi="Arial" w:cs="Arial"/>
          <w:lang w:val="es-419"/>
        </w:rPr>
      </w:pPr>
      <w:r w:rsidRPr="00EA378D">
        <w:rPr>
          <w:rFonts w:ascii="Arial" w:hAnsi="Arial" w:cs="Arial"/>
          <w:lang w:val="es-419"/>
        </w:rPr>
        <w:lastRenderedPageBreak/>
        <w:t xml:space="preserve"> </w:t>
      </w:r>
      <w:r w:rsidRPr="00EA378D">
        <w:rPr>
          <w:rFonts w:ascii="Arial" w:hAnsi="Arial" w:cs="Arial"/>
          <w:lang w:val="es-419"/>
        </w:rPr>
        <w:tab/>
      </w:r>
      <w:r w:rsidRPr="00EA378D">
        <w:rPr>
          <w:rFonts w:ascii="Arial" w:hAnsi="Arial" w:cs="Arial"/>
          <w:lang w:val="es-419"/>
        </w:rPr>
        <w:tab/>
        <w:t>"</w:t>
      </w:r>
      <w:proofErr w:type="spellStart"/>
      <w:r w:rsidRPr="00EA378D">
        <w:rPr>
          <w:rFonts w:ascii="Arial" w:hAnsi="Arial" w:cs="Arial"/>
          <w:lang w:val="es-419"/>
        </w:rPr>
        <w:t>pais</w:t>
      </w:r>
      <w:proofErr w:type="spellEnd"/>
      <w:r w:rsidRPr="00EA378D">
        <w:rPr>
          <w:rFonts w:ascii="Arial" w:hAnsi="Arial" w:cs="Arial"/>
          <w:lang w:val="es-419"/>
        </w:rPr>
        <w:t>":"</w:t>
      </w:r>
      <w:proofErr w:type="spellStart"/>
      <w:r w:rsidRPr="00EA378D">
        <w:rPr>
          <w:rFonts w:ascii="Arial" w:hAnsi="Arial" w:cs="Arial"/>
          <w:lang w:val="es-419"/>
        </w:rPr>
        <w:t>Korea</w:t>
      </w:r>
      <w:proofErr w:type="spellEnd"/>
      <w:r w:rsidRPr="00EA378D">
        <w:rPr>
          <w:rFonts w:ascii="Arial" w:hAnsi="Arial" w:cs="Arial"/>
          <w:lang w:val="es-419"/>
        </w:rPr>
        <w:t xml:space="preserve"> del Sur",</w:t>
      </w:r>
    </w:p>
    <w:p w14:paraId="07CC96A0" w14:textId="3DD1E3DE"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r>
      <w:r w:rsidRPr="00EA378D">
        <w:rPr>
          <w:rFonts w:ascii="Arial" w:hAnsi="Arial" w:cs="Arial"/>
          <w:lang w:val="es-419"/>
        </w:rPr>
        <w:tab/>
        <w:t>"ciudad": "Seúl",</w:t>
      </w:r>
    </w:p>
    <w:p w14:paraId="4EBB3EC8" w14:textId="2F77456B"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r>
      <w:r w:rsidRPr="00EA378D">
        <w:rPr>
          <w:rFonts w:ascii="Arial" w:hAnsi="Arial" w:cs="Arial"/>
          <w:lang w:val="es-419"/>
        </w:rPr>
        <w:tab/>
        <w:t>"</w:t>
      </w:r>
      <w:proofErr w:type="spellStart"/>
      <w:r w:rsidRPr="00EA378D">
        <w:rPr>
          <w:rFonts w:ascii="Arial" w:hAnsi="Arial" w:cs="Arial"/>
          <w:lang w:val="es-419"/>
        </w:rPr>
        <w:t>fecha_producción</w:t>
      </w:r>
      <w:proofErr w:type="spellEnd"/>
      <w:r w:rsidRPr="00EA378D">
        <w:rPr>
          <w:rFonts w:ascii="Arial" w:hAnsi="Arial" w:cs="Arial"/>
          <w:lang w:val="es-419"/>
        </w:rPr>
        <w:t>": new Date("05/10/2021")</w:t>
      </w:r>
    </w:p>
    <w:p w14:paraId="28563F36" w14:textId="4CBD7BCD"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t>}</w:t>
      </w:r>
    </w:p>
    <w:p w14:paraId="0DF3A672" w14:textId="4F1AA875" w:rsidR="007461FD" w:rsidRPr="00EA378D" w:rsidRDefault="007461FD" w:rsidP="00EA378D">
      <w:pPr>
        <w:pStyle w:val="Sinespaciado"/>
        <w:ind w:left="720"/>
        <w:rPr>
          <w:rFonts w:ascii="Arial" w:hAnsi="Arial" w:cs="Arial"/>
          <w:lang w:val="es-419"/>
        </w:rPr>
      </w:pPr>
      <w:r w:rsidRPr="00EA378D">
        <w:rPr>
          <w:rFonts w:ascii="Arial" w:hAnsi="Arial" w:cs="Arial"/>
          <w:lang w:val="es-419"/>
        </w:rPr>
        <w:t>} )</w:t>
      </w:r>
    </w:p>
    <w:p w14:paraId="2B5EAD84" w14:textId="31D10392" w:rsidR="007461FD" w:rsidRPr="00B03C04" w:rsidRDefault="002507B2" w:rsidP="00B03C04">
      <w:pPr>
        <w:jc w:val="center"/>
        <w:rPr>
          <w:rFonts w:ascii="Arial" w:hAnsi="Arial" w:cs="Arial"/>
          <w:lang w:val="es-419"/>
        </w:rPr>
      </w:pPr>
      <w:r w:rsidRPr="00B03C04">
        <w:rPr>
          <w:rFonts w:ascii="Arial" w:hAnsi="Arial" w:cs="Arial"/>
          <w:noProof/>
          <w:lang w:val="es-419"/>
        </w:rPr>
        <w:drawing>
          <wp:inline distT="0" distB="0" distL="0" distR="0" wp14:anchorId="178D1E0E" wp14:editId="1BC6B9C2">
            <wp:extent cx="3703641" cy="26291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3641" cy="2629128"/>
                    </a:xfrm>
                    <a:prstGeom prst="rect">
                      <a:avLst/>
                    </a:prstGeom>
                  </pic:spPr>
                </pic:pic>
              </a:graphicData>
            </a:graphic>
          </wp:inline>
        </w:drawing>
      </w:r>
    </w:p>
    <w:p w14:paraId="3A82C571" w14:textId="03E076DE" w:rsidR="002507B2" w:rsidRPr="00B03C04" w:rsidRDefault="002507B2" w:rsidP="00B03C04">
      <w:pPr>
        <w:jc w:val="both"/>
        <w:rPr>
          <w:rFonts w:ascii="Arial" w:hAnsi="Arial" w:cs="Arial"/>
          <w:lang w:val="es-419"/>
        </w:rPr>
      </w:pPr>
      <w:r w:rsidRPr="00B03C04">
        <w:rPr>
          <w:rFonts w:ascii="Arial" w:hAnsi="Arial" w:cs="Arial"/>
          <w:lang w:val="es-419"/>
        </w:rPr>
        <w:t xml:space="preserve">Para visualizar el contenido del documento, use la sintaxis </w:t>
      </w:r>
    </w:p>
    <w:p w14:paraId="6B84C16D" w14:textId="75D44C18" w:rsidR="002912EC" w:rsidRPr="00B03C04" w:rsidRDefault="002912EC" w:rsidP="00B03C04">
      <w:pPr>
        <w:jc w:val="both"/>
        <w:rPr>
          <w:rFonts w:ascii="Arial" w:hAnsi="Arial" w:cs="Arial"/>
          <w:lang w:val="es-419"/>
        </w:rPr>
      </w:pPr>
      <w:r w:rsidRPr="00B03C04">
        <w:rPr>
          <w:rFonts w:ascii="Arial" w:hAnsi="Arial" w:cs="Arial"/>
          <w:lang w:val="es-419"/>
        </w:rPr>
        <w:t xml:space="preserve">Si desea visualizar el documento en el estilo de JavaScript </w:t>
      </w:r>
      <w:proofErr w:type="spellStart"/>
      <w:r w:rsidRPr="00B03C04">
        <w:rPr>
          <w:rFonts w:ascii="Arial" w:hAnsi="Arial" w:cs="Arial"/>
          <w:lang w:val="es-419"/>
        </w:rPr>
        <w:t>Object</w:t>
      </w:r>
      <w:proofErr w:type="spellEnd"/>
      <w:r w:rsidRPr="00B03C04">
        <w:rPr>
          <w:rFonts w:ascii="Arial" w:hAnsi="Arial" w:cs="Arial"/>
          <w:lang w:val="es-419"/>
        </w:rPr>
        <w:t xml:space="preserve"> </w:t>
      </w:r>
      <w:proofErr w:type="spellStart"/>
      <w:r w:rsidRPr="00B03C04">
        <w:rPr>
          <w:rFonts w:ascii="Arial" w:hAnsi="Arial" w:cs="Arial"/>
          <w:lang w:val="es-419"/>
        </w:rPr>
        <w:t>Notation</w:t>
      </w:r>
      <w:proofErr w:type="spellEnd"/>
      <w:r w:rsidRPr="00B03C04">
        <w:rPr>
          <w:rFonts w:ascii="Arial" w:hAnsi="Arial" w:cs="Arial"/>
          <w:lang w:val="es-419"/>
        </w:rPr>
        <w:t xml:space="preserve"> (JSON) puede agregar un método adicional a la sintaxis:</w:t>
      </w:r>
      <w:r w:rsidR="002507B2" w:rsidRPr="00B03C04">
        <w:rPr>
          <w:rFonts w:ascii="Arial" w:hAnsi="Arial" w:cs="Arial"/>
          <w:lang w:val="es-419"/>
        </w:rPr>
        <w:t xml:space="preserve"> </w:t>
      </w:r>
      <w:proofErr w:type="spellStart"/>
      <w:r w:rsidR="002507B2" w:rsidRPr="00B03C04">
        <w:rPr>
          <w:rFonts w:ascii="Arial" w:hAnsi="Arial" w:cs="Arial"/>
          <w:lang w:val="es-419"/>
        </w:rPr>
        <w:t>db.productos.find</w:t>
      </w:r>
      <w:proofErr w:type="spellEnd"/>
      <w:r w:rsidR="002507B2" w:rsidRPr="00B03C04">
        <w:rPr>
          <w:rFonts w:ascii="Arial" w:hAnsi="Arial" w:cs="Arial"/>
          <w:lang w:val="es-419"/>
        </w:rPr>
        <w:t>()</w:t>
      </w:r>
    </w:p>
    <w:p w14:paraId="6C782209" w14:textId="72137163" w:rsidR="002507B2" w:rsidRPr="00B03C04" w:rsidRDefault="002507B2" w:rsidP="00B03C04">
      <w:pPr>
        <w:jc w:val="center"/>
        <w:rPr>
          <w:rFonts w:ascii="Arial" w:hAnsi="Arial" w:cs="Arial"/>
          <w:lang w:val="es-419"/>
        </w:rPr>
      </w:pPr>
      <w:r w:rsidRPr="00B03C04">
        <w:rPr>
          <w:rFonts w:ascii="Arial" w:hAnsi="Arial" w:cs="Arial"/>
          <w:noProof/>
          <w:lang w:val="es-419"/>
        </w:rPr>
        <w:drawing>
          <wp:inline distT="0" distB="0" distL="0" distR="0" wp14:anchorId="39FCF83B" wp14:editId="62B5C355">
            <wp:extent cx="5943600" cy="6419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41985"/>
                    </a:xfrm>
                    <a:prstGeom prst="rect">
                      <a:avLst/>
                    </a:prstGeom>
                  </pic:spPr>
                </pic:pic>
              </a:graphicData>
            </a:graphic>
          </wp:inline>
        </w:drawing>
      </w:r>
    </w:p>
    <w:p w14:paraId="6EF1D72D" w14:textId="030815D4" w:rsidR="002507B2" w:rsidRPr="00B03C04" w:rsidRDefault="002507B2" w:rsidP="00B03C04">
      <w:pPr>
        <w:jc w:val="both"/>
        <w:rPr>
          <w:rFonts w:ascii="Arial" w:hAnsi="Arial" w:cs="Arial"/>
          <w:lang w:val="es-419"/>
        </w:rPr>
      </w:pPr>
      <w:r w:rsidRPr="00B03C04">
        <w:rPr>
          <w:rFonts w:ascii="Arial" w:hAnsi="Arial" w:cs="Arial"/>
          <w:lang w:val="es-419"/>
        </w:rPr>
        <w:t xml:space="preserve">Existe un método adicional que muestra la información en el formato JSON que se usó para crear el documento. El método se agrega luego del </w:t>
      </w:r>
      <w:proofErr w:type="spellStart"/>
      <w:r w:rsidRPr="00B03C04">
        <w:rPr>
          <w:rFonts w:ascii="Arial" w:hAnsi="Arial" w:cs="Arial"/>
          <w:lang w:val="es-419"/>
        </w:rPr>
        <w:t>find</w:t>
      </w:r>
      <w:proofErr w:type="spellEnd"/>
      <w:r w:rsidRPr="00B03C04">
        <w:rPr>
          <w:rFonts w:ascii="Arial" w:hAnsi="Arial" w:cs="Arial"/>
          <w:lang w:val="es-419"/>
        </w:rPr>
        <w:t xml:space="preserve"> y queda de la siguiente forma:</w:t>
      </w:r>
    </w:p>
    <w:p w14:paraId="683A22A1" w14:textId="4F71BEAD" w:rsidR="002507B2" w:rsidRPr="00B03C04" w:rsidRDefault="002507B2" w:rsidP="00B03C04">
      <w:pPr>
        <w:jc w:val="both"/>
        <w:rPr>
          <w:rFonts w:ascii="Arial" w:hAnsi="Arial" w:cs="Arial"/>
          <w:lang w:val="es-419"/>
        </w:rPr>
      </w:pPr>
      <w:proofErr w:type="spellStart"/>
      <w:r w:rsidRPr="00B03C04">
        <w:rPr>
          <w:rFonts w:ascii="Arial" w:hAnsi="Arial" w:cs="Arial"/>
          <w:lang w:val="es-419"/>
        </w:rPr>
        <w:t>db.productos.find</w:t>
      </w:r>
      <w:proofErr w:type="spellEnd"/>
      <w:r w:rsidRPr="00B03C04">
        <w:rPr>
          <w:rFonts w:ascii="Arial" w:hAnsi="Arial" w:cs="Arial"/>
          <w:lang w:val="es-419"/>
        </w:rPr>
        <w:t>().</w:t>
      </w:r>
      <w:proofErr w:type="spellStart"/>
      <w:r w:rsidRPr="00B03C04">
        <w:rPr>
          <w:rFonts w:ascii="Arial" w:hAnsi="Arial" w:cs="Arial"/>
          <w:lang w:val="es-419"/>
        </w:rPr>
        <w:t>pretty</w:t>
      </w:r>
      <w:proofErr w:type="spellEnd"/>
      <w:r w:rsidRPr="00B03C04">
        <w:rPr>
          <w:rFonts w:ascii="Arial" w:hAnsi="Arial" w:cs="Arial"/>
          <w:lang w:val="es-419"/>
        </w:rPr>
        <w:t>()</w:t>
      </w:r>
    </w:p>
    <w:p w14:paraId="59ACCBA3" w14:textId="7C0A3310" w:rsidR="002507B2" w:rsidRPr="00B03C04" w:rsidRDefault="002507B2" w:rsidP="00B03C04">
      <w:pPr>
        <w:jc w:val="center"/>
        <w:rPr>
          <w:rFonts w:ascii="Arial" w:hAnsi="Arial" w:cs="Arial"/>
          <w:lang w:val="es-419"/>
        </w:rPr>
      </w:pPr>
      <w:r w:rsidRPr="00B03C04">
        <w:rPr>
          <w:rFonts w:ascii="Arial" w:hAnsi="Arial" w:cs="Arial"/>
          <w:noProof/>
          <w:lang w:val="es-419"/>
        </w:rPr>
        <w:drawing>
          <wp:inline distT="0" distB="0" distL="0" distR="0" wp14:anchorId="2E55F077" wp14:editId="128D4D59">
            <wp:extent cx="4766310" cy="209561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8690" cy="2101060"/>
                    </a:xfrm>
                    <a:prstGeom prst="rect">
                      <a:avLst/>
                    </a:prstGeom>
                  </pic:spPr>
                </pic:pic>
              </a:graphicData>
            </a:graphic>
          </wp:inline>
        </w:drawing>
      </w:r>
    </w:p>
    <w:p w14:paraId="312E1FC8" w14:textId="125A56EC" w:rsidR="002912EC" w:rsidRDefault="002912EC" w:rsidP="00B03C04">
      <w:pPr>
        <w:jc w:val="both"/>
        <w:rPr>
          <w:rFonts w:ascii="Arial" w:hAnsi="Arial" w:cs="Arial"/>
          <w:lang w:val="es-419"/>
        </w:rPr>
      </w:pPr>
    </w:p>
    <w:p w14:paraId="2DAA5881" w14:textId="14DC77FD" w:rsidR="001B598C" w:rsidRDefault="001B598C" w:rsidP="00B03C04">
      <w:pPr>
        <w:jc w:val="both"/>
        <w:rPr>
          <w:rFonts w:ascii="Arial" w:hAnsi="Arial" w:cs="Arial"/>
          <w:lang w:val="es-419"/>
        </w:rPr>
      </w:pPr>
      <w:r>
        <w:rPr>
          <w:rFonts w:ascii="Arial" w:hAnsi="Arial" w:cs="Arial"/>
          <w:lang w:val="es-419"/>
        </w:rPr>
        <w:lastRenderedPageBreak/>
        <w:t>Hasta el momento se ha visto que pueden insertarse datos de forma independiente o por separado, manejando diferente estructura o esquema. Esta es una de las características que resaltan en base de datos documentales. Una de las opciones que también se tiene para insertar datos, es la posibilidad de insertarlos mediante listas, lo cual serían varios documentos a la vez. Para ello deben usarse los símbolos de [ ] y dentro de ellos se tienen los documentos delimitados por { } y separados por coma de la siguiente forma:</w:t>
      </w:r>
    </w:p>
    <w:p w14:paraId="28E5E878" w14:textId="77777777" w:rsidR="00814298" w:rsidRPr="00814298" w:rsidRDefault="00814298" w:rsidP="00814298">
      <w:pPr>
        <w:pStyle w:val="Sinespaciado"/>
        <w:ind w:left="720"/>
        <w:rPr>
          <w:rFonts w:ascii="Arial" w:hAnsi="Arial" w:cs="Arial"/>
          <w:lang w:val="es-419"/>
        </w:rPr>
      </w:pPr>
      <w:proofErr w:type="spellStart"/>
      <w:r w:rsidRPr="00814298">
        <w:rPr>
          <w:rFonts w:ascii="Arial" w:hAnsi="Arial" w:cs="Arial"/>
          <w:lang w:val="es-419"/>
        </w:rPr>
        <w:t>db.productos.insert</w:t>
      </w:r>
      <w:proofErr w:type="spellEnd"/>
      <w:r w:rsidRPr="00814298">
        <w:rPr>
          <w:rFonts w:ascii="Arial" w:hAnsi="Arial" w:cs="Arial"/>
          <w:lang w:val="es-419"/>
        </w:rPr>
        <w:t xml:space="preserve"> ([</w:t>
      </w:r>
    </w:p>
    <w:p w14:paraId="17141425"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78558D08"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nombre":"Audífonos</w:t>
      </w:r>
      <w:proofErr w:type="spellEnd"/>
      <w:r w:rsidRPr="00814298">
        <w:rPr>
          <w:rFonts w:ascii="Arial" w:hAnsi="Arial" w:cs="Arial"/>
          <w:lang w:val="es-419"/>
        </w:rPr>
        <w:t>",</w:t>
      </w:r>
    </w:p>
    <w:p w14:paraId="0510519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"precio": 49.95,</w:t>
      </w:r>
    </w:p>
    <w:p w14:paraId="5E16ADB3"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"marca":"</w:t>
      </w:r>
      <w:proofErr w:type="spellStart"/>
      <w:r w:rsidRPr="00814298">
        <w:rPr>
          <w:rFonts w:ascii="Arial" w:hAnsi="Arial" w:cs="Arial"/>
          <w:lang w:val="es-419"/>
        </w:rPr>
        <w:t>Aiwa</w:t>
      </w:r>
      <w:proofErr w:type="spellEnd"/>
      <w:r w:rsidRPr="00814298">
        <w:rPr>
          <w:rFonts w:ascii="Arial" w:hAnsi="Arial" w:cs="Arial"/>
          <w:lang w:val="es-419"/>
        </w:rPr>
        <w:t>",</w:t>
      </w:r>
    </w:p>
    <w:p w14:paraId="27128D70"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"color": "negro",</w:t>
      </w:r>
    </w:p>
    <w:p w14:paraId="0DC8BA43"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garantia</w:t>
      </w:r>
      <w:proofErr w:type="spellEnd"/>
      <w:r w:rsidRPr="00814298">
        <w:rPr>
          <w:rFonts w:ascii="Arial" w:hAnsi="Arial" w:cs="Arial"/>
          <w:lang w:val="es-419"/>
        </w:rPr>
        <w:t>": true,</w:t>
      </w:r>
    </w:p>
    <w:p w14:paraId="689E5522"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"detalles":{</w:t>
      </w:r>
    </w:p>
    <w:p w14:paraId="1D34ED6B"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pais</w:t>
      </w:r>
      <w:proofErr w:type="spellEnd"/>
      <w:r w:rsidRPr="00814298">
        <w:rPr>
          <w:rFonts w:ascii="Arial" w:hAnsi="Arial" w:cs="Arial"/>
          <w:lang w:val="es-419"/>
        </w:rPr>
        <w:t>":"Japón",</w:t>
      </w:r>
    </w:p>
    <w:p w14:paraId="1284E33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"ciudad": "Nagasaki",</w:t>
      </w:r>
    </w:p>
    <w:p w14:paraId="0F0D5115"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fecha_producción</w:t>
      </w:r>
      <w:proofErr w:type="spellEnd"/>
      <w:r w:rsidRPr="00814298">
        <w:rPr>
          <w:rFonts w:ascii="Arial" w:hAnsi="Arial" w:cs="Arial"/>
          <w:lang w:val="es-419"/>
        </w:rPr>
        <w:t>": new Date("12/23/2020")</w:t>
      </w:r>
    </w:p>
    <w:p w14:paraId="0CEC4A87"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5FF3E3D9"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2A78EEA0"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7C672E1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nombre":"Monitor</w:t>
      </w:r>
      <w:proofErr w:type="spellEnd"/>
      <w:r w:rsidRPr="00814298">
        <w:rPr>
          <w:rFonts w:ascii="Arial" w:hAnsi="Arial" w:cs="Arial"/>
          <w:lang w:val="es-419"/>
        </w:rPr>
        <w:t>",</w:t>
      </w:r>
    </w:p>
    <w:p w14:paraId="1D600A84"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"precio": 149.85,</w:t>
      </w:r>
    </w:p>
    <w:p w14:paraId="08801BA2"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marca":"Dell</w:t>
      </w:r>
      <w:proofErr w:type="spellEnd"/>
      <w:r w:rsidRPr="00814298">
        <w:rPr>
          <w:rFonts w:ascii="Arial" w:hAnsi="Arial" w:cs="Arial"/>
          <w:lang w:val="es-419"/>
        </w:rPr>
        <w:t>",</w:t>
      </w:r>
    </w:p>
    <w:p w14:paraId="35B0D9BD"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"color": "negro",</w:t>
      </w:r>
    </w:p>
    <w:p w14:paraId="5C9DF0DD"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garantia</w:t>
      </w:r>
      <w:proofErr w:type="spellEnd"/>
      <w:r w:rsidRPr="00814298">
        <w:rPr>
          <w:rFonts w:ascii="Arial" w:hAnsi="Arial" w:cs="Arial"/>
          <w:lang w:val="es-419"/>
        </w:rPr>
        <w:t>": true</w:t>
      </w:r>
    </w:p>
    <w:p w14:paraId="322E39E2"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326F66A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76C1B615"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nombre":"Celular</w:t>
      </w:r>
      <w:proofErr w:type="spellEnd"/>
      <w:r w:rsidRPr="00814298">
        <w:rPr>
          <w:rFonts w:ascii="Arial" w:hAnsi="Arial" w:cs="Arial"/>
          <w:lang w:val="es-419"/>
        </w:rPr>
        <w:t>",</w:t>
      </w:r>
    </w:p>
    <w:p w14:paraId="00734449"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"precio": 459.95,</w:t>
      </w:r>
    </w:p>
    <w:p w14:paraId="610F5359"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marca":"LG</w:t>
      </w:r>
      <w:proofErr w:type="spellEnd"/>
      <w:r w:rsidRPr="00814298">
        <w:rPr>
          <w:rFonts w:ascii="Arial" w:hAnsi="Arial" w:cs="Arial"/>
          <w:lang w:val="es-419"/>
        </w:rPr>
        <w:t>",</w:t>
      </w:r>
    </w:p>
    <w:p w14:paraId="23FD6B54"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"color": "negro",</w:t>
      </w:r>
    </w:p>
    <w:p w14:paraId="4C0B4D55" w14:textId="75AA9AE3"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onservación</w:t>
      </w:r>
      <w:proofErr w:type="spellEnd"/>
      <w:r w:rsidRPr="00814298">
        <w:rPr>
          <w:rFonts w:ascii="Arial" w:hAnsi="Arial" w:cs="Arial"/>
          <w:lang w:val="es-419"/>
        </w:rPr>
        <w:t>":"reconstruido"</w:t>
      </w:r>
      <w:r>
        <w:rPr>
          <w:rFonts w:ascii="Arial" w:hAnsi="Arial" w:cs="Arial"/>
          <w:lang w:val="es-419"/>
        </w:rPr>
        <w:t>,</w:t>
      </w:r>
    </w:p>
    <w:p w14:paraId="68A28B38"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garantia</w:t>
      </w:r>
      <w:proofErr w:type="spellEnd"/>
      <w:r w:rsidRPr="00814298">
        <w:rPr>
          <w:rFonts w:ascii="Arial" w:hAnsi="Arial" w:cs="Arial"/>
          <w:lang w:val="es-419"/>
        </w:rPr>
        <w:t>": false,</w:t>
      </w:r>
    </w:p>
    <w:p w14:paraId="3EC3DF47"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"detalles":{</w:t>
      </w:r>
    </w:p>
    <w:p w14:paraId="7B596AE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roofErr w:type="spellStart"/>
      <w:r w:rsidRPr="00814298">
        <w:rPr>
          <w:rFonts w:ascii="Arial" w:hAnsi="Arial" w:cs="Arial"/>
          <w:lang w:val="es-419"/>
        </w:rPr>
        <w:t>pais</w:t>
      </w:r>
      <w:proofErr w:type="spellEnd"/>
      <w:r w:rsidRPr="00814298">
        <w:rPr>
          <w:rFonts w:ascii="Arial" w:hAnsi="Arial" w:cs="Arial"/>
          <w:lang w:val="es-419"/>
        </w:rPr>
        <w:t>":"China"</w:t>
      </w:r>
    </w:p>
    <w:p w14:paraId="3066FE07"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 </w:t>
      </w:r>
    </w:p>
    <w:p w14:paraId="7A2C31C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0C7E73F7"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w:t>
      </w:r>
    </w:p>
    <w:p w14:paraId="68F3D623" w14:textId="6A338818" w:rsidR="001B598C" w:rsidRPr="00814298" w:rsidRDefault="00814298" w:rsidP="00814298">
      <w:pPr>
        <w:pStyle w:val="Sinespaciado"/>
        <w:ind w:left="720"/>
        <w:rPr>
          <w:rFonts w:ascii="Arial" w:hAnsi="Arial" w:cs="Arial"/>
          <w:lang w:val="es-419"/>
        </w:rPr>
      </w:pPr>
      <w:r w:rsidRPr="00814298">
        <w:rPr>
          <w:rFonts w:ascii="Arial" w:hAnsi="Arial" w:cs="Arial"/>
          <w:lang w:val="es-419"/>
        </w:rPr>
        <w:t>)</w:t>
      </w:r>
    </w:p>
    <w:p w14:paraId="0CB6FAEA" w14:textId="77777777" w:rsidR="002451F7" w:rsidRPr="00814298" w:rsidRDefault="002451F7" w:rsidP="00814298">
      <w:pPr>
        <w:pStyle w:val="Sinespaciado"/>
        <w:ind w:left="720"/>
        <w:rPr>
          <w:rFonts w:ascii="Arial" w:hAnsi="Arial" w:cs="Arial"/>
          <w:lang w:val="es-419"/>
        </w:rPr>
      </w:pPr>
    </w:p>
    <w:p w14:paraId="50F9861F" w14:textId="339BC8EE" w:rsidR="008E5846" w:rsidRDefault="00814298" w:rsidP="00B03C04">
      <w:pPr>
        <w:jc w:val="both"/>
        <w:rPr>
          <w:rFonts w:ascii="Arial" w:hAnsi="Arial" w:cs="Arial"/>
          <w:lang w:val="es-419"/>
        </w:rPr>
      </w:pPr>
      <w:r>
        <w:rPr>
          <w:rFonts w:ascii="Arial" w:hAnsi="Arial" w:cs="Arial"/>
          <w:lang w:val="es-419"/>
        </w:rPr>
        <w:t>Una vez ejecutada la inserción, debe aparecer el siguiente mensaje de éxito, señalando lo realizado:</w:t>
      </w:r>
    </w:p>
    <w:p w14:paraId="7A7817EB" w14:textId="12D666D6" w:rsidR="00814298" w:rsidRDefault="00814298" w:rsidP="00814298">
      <w:pPr>
        <w:jc w:val="center"/>
        <w:rPr>
          <w:rFonts w:ascii="Arial" w:hAnsi="Arial" w:cs="Arial"/>
          <w:lang w:val="es-419"/>
        </w:rPr>
      </w:pPr>
      <w:r w:rsidRPr="00814298">
        <w:rPr>
          <w:rFonts w:ascii="Arial" w:hAnsi="Arial" w:cs="Arial"/>
          <w:noProof/>
          <w:lang w:val="es-419"/>
        </w:rPr>
        <w:lastRenderedPageBreak/>
        <w:drawing>
          <wp:inline distT="0" distB="0" distL="0" distR="0" wp14:anchorId="4DBD34D2" wp14:editId="6EA03321">
            <wp:extent cx="2591025" cy="17527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1025" cy="1752752"/>
                    </a:xfrm>
                    <a:prstGeom prst="rect">
                      <a:avLst/>
                    </a:prstGeom>
                  </pic:spPr>
                </pic:pic>
              </a:graphicData>
            </a:graphic>
          </wp:inline>
        </w:drawing>
      </w:r>
    </w:p>
    <w:p w14:paraId="4633DE4F" w14:textId="2CA30E44" w:rsidR="00814298" w:rsidRDefault="00814298" w:rsidP="00B03C04">
      <w:pPr>
        <w:jc w:val="both"/>
        <w:rPr>
          <w:rFonts w:ascii="Arial" w:hAnsi="Arial" w:cs="Arial"/>
          <w:b/>
          <w:bCs/>
          <w:color w:val="00B050"/>
          <w:lang w:val="es-419"/>
        </w:rPr>
      </w:pPr>
      <w:r w:rsidRPr="00814298">
        <w:rPr>
          <w:rFonts w:ascii="Arial" w:hAnsi="Arial" w:cs="Arial"/>
          <w:b/>
          <w:bCs/>
          <w:color w:val="00B050"/>
          <w:lang w:val="es-419"/>
        </w:rPr>
        <w:t>Liste los documentos de la colección productos (muestre la captura de pantalla respectiva).</w:t>
      </w:r>
    </w:p>
    <w:p w14:paraId="137D6528" w14:textId="77777777" w:rsidR="00B9449F" w:rsidRDefault="00814298" w:rsidP="00B03C04">
      <w:pPr>
        <w:jc w:val="both"/>
        <w:rPr>
          <w:rFonts w:ascii="Arial" w:hAnsi="Arial" w:cs="Arial"/>
          <w:b/>
          <w:bCs/>
          <w:color w:val="00B050"/>
          <w:lang w:val="es-419"/>
        </w:rPr>
      </w:pPr>
      <w:r>
        <w:rPr>
          <w:rFonts w:ascii="Arial" w:hAnsi="Arial" w:cs="Arial"/>
          <w:b/>
          <w:bCs/>
          <w:color w:val="00B050"/>
          <w:lang w:val="es-419"/>
        </w:rPr>
        <w:t>Inserte una cantidad de documentos en las colecciones de su base de datos y use diferentes esquemas</w:t>
      </w:r>
      <w:r w:rsidR="00B9449F">
        <w:rPr>
          <w:rFonts w:ascii="Arial" w:hAnsi="Arial" w:cs="Arial"/>
          <w:b/>
          <w:bCs/>
          <w:color w:val="00B050"/>
          <w:lang w:val="es-419"/>
        </w:rPr>
        <w:t>. La cantidad señalada para cada colección aparece en paréntesis:</w:t>
      </w:r>
    </w:p>
    <w:p w14:paraId="7ACEB50F" w14:textId="173CE48B" w:rsidR="00B9449F" w:rsidRPr="00B9449F" w:rsidRDefault="00814298" w:rsidP="00B9449F">
      <w:pPr>
        <w:pStyle w:val="Prrafodelista"/>
        <w:numPr>
          <w:ilvl w:val="0"/>
          <w:numId w:val="1"/>
        </w:numPr>
        <w:jc w:val="both"/>
        <w:rPr>
          <w:rFonts w:ascii="Arial" w:hAnsi="Arial" w:cs="Arial"/>
          <w:b/>
          <w:bCs/>
          <w:color w:val="00B050"/>
          <w:lang w:val="es-419"/>
        </w:rPr>
      </w:pPr>
      <w:r w:rsidRPr="00B9449F">
        <w:rPr>
          <w:rFonts w:ascii="Arial" w:hAnsi="Arial" w:cs="Arial"/>
          <w:b/>
          <w:bCs/>
          <w:color w:val="00B050"/>
          <w:lang w:val="es-419"/>
        </w:rPr>
        <w:t>clientes</w:t>
      </w:r>
      <w:r w:rsidR="00B9449F" w:rsidRPr="00B9449F">
        <w:rPr>
          <w:rFonts w:ascii="Arial" w:hAnsi="Arial" w:cs="Arial"/>
          <w:b/>
          <w:bCs/>
          <w:color w:val="00B050"/>
          <w:lang w:val="es-419"/>
        </w:rPr>
        <w:t xml:space="preserve"> (4)</w:t>
      </w:r>
    </w:p>
    <w:p w14:paraId="2B155F37" w14:textId="11A6DF0B" w:rsidR="00B9449F" w:rsidRPr="00B9449F" w:rsidRDefault="00814298" w:rsidP="00B9449F">
      <w:pPr>
        <w:pStyle w:val="Prrafodelista"/>
        <w:numPr>
          <w:ilvl w:val="0"/>
          <w:numId w:val="1"/>
        </w:numPr>
        <w:jc w:val="both"/>
        <w:rPr>
          <w:rFonts w:ascii="Arial" w:hAnsi="Arial" w:cs="Arial"/>
          <w:b/>
          <w:bCs/>
          <w:color w:val="00B050"/>
          <w:lang w:val="es-419"/>
        </w:rPr>
      </w:pPr>
      <w:r w:rsidRPr="00B9449F">
        <w:rPr>
          <w:rFonts w:ascii="Arial" w:hAnsi="Arial" w:cs="Arial"/>
          <w:b/>
          <w:bCs/>
          <w:color w:val="00B050"/>
          <w:lang w:val="es-419"/>
        </w:rPr>
        <w:t>departamentos</w:t>
      </w:r>
      <w:r w:rsidR="00B9449F" w:rsidRPr="00B9449F">
        <w:rPr>
          <w:rFonts w:ascii="Arial" w:hAnsi="Arial" w:cs="Arial"/>
          <w:b/>
          <w:bCs/>
          <w:color w:val="00B050"/>
          <w:lang w:val="es-419"/>
        </w:rPr>
        <w:t xml:space="preserve"> (3)</w:t>
      </w:r>
    </w:p>
    <w:p w14:paraId="06671622" w14:textId="2A2CAEDF" w:rsidR="00814298" w:rsidRPr="00B9449F" w:rsidRDefault="00814298" w:rsidP="00B9449F">
      <w:pPr>
        <w:pStyle w:val="Prrafodelista"/>
        <w:numPr>
          <w:ilvl w:val="0"/>
          <w:numId w:val="1"/>
        </w:numPr>
        <w:jc w:val="both"/>
        <w:rPr>
          <w:rFonts w:ascii="Arial" w:hAnsi="Arial" w:cs="Arial"/>
          <w:b/>
          <w:bCs/>
          <w:color w:val="00B050"/>
          <w:lang w:val="es-419"/>
        </w:rPr>
      </w:pPr>
      <w:r w:rsidRPr="00B9449F">
        <w:rPr>
          <w:rFonts w:ascii="Arial" w:hAnsi="Arial" w:cs="Arial"/>
          <w:b/>
          <w:bCs/>
          <w:color w:val="00B050"/>
          <w:lang w:val="es-419"/>
        </w:rPr>
        <w:t>vendedores</w:t>
      </w:r>
      <w:r w:rsidR="00B9449F" w:rsidRPr="00B9449F">
        <w:rPr>
          <w:rFonts w:ascii="Arial" w:hAnsi="Arial" w:cs="Arial"/>
          <w:b/>
          <w:bCs/>
          <w:color w:val="00B050"/>
          <w:lang w:val="es-419"/>
        </w:rPr>
        <w:t xml:space="preserve"> (2)</w:t>
      </w:r>
    </w:p>
    <w:p w14:paraId="788A6BA1" w14:textId="1B3F7194" w:rsidR="00814298" w:rsidRDefault="00814298" w:rsidP="00B03C04">
      <w:pPr>
        <w:jc w:val="both"/>
        <w:rPr>
          <w:rFonts w:ascii="Arial" w:hAnsi="Arial" w:cs="Arial"/>
          <w:lang w:val="es-419"/>
        </w:rPr>
      </w:pPr>
    </w:p>
    <w:p w14:paraId="6BF4ECD1" w14:textId="4EFAA809" w:rsidR="00B9449F" w:rsidRPr="005D7692" w:rsidRDefault="00B9449F" w:rsidP="00B03C04">
      <w:pPr>
        <w:jc w:val="both"/>
        <w:rPr>
          <w:rFonts w:ascii="Arial" w:hAnsi="Arial" w:cs="Arial"/>
          <w:b/>
          <w:bCs/>
          <w:lang w:val="es-419"/>
        </w:rPr>
      </w:pPr>
      <w:r w:rsidRPr="005D7692">
        <w:rPr>
          <w:rFonts w:ascii="Arial" w:hAnsi="Arial" w:cs="Arial"/>
          <w:b/>
          <w:bCs/>
          <w:lang w:val="es-419"/>
        </w:rPr>
        <w:t>Búsqueda de valores en MongoDB</w:t>
      </w:r>
    </w:p>
    <w:p w14:paraId="010D4680" w14:textId="44AACA9E" w:rsidR="00B9449F" w:rsidRDefault="00B9449F" w:rsidP="00B03C04">
      <w:pPr>
        <w:jc w:val="both"/>
        <w:rPr>
          <w:rFonts w:ascii="Arial" w:hAnsi="Arial" w:cs="Arial"/>
          <w:lang w:val="es-419"/>
        </w:rPr>
      </w:pPr>
      <w:r>
        <w:rPr>
          <w:rFonts w:ascii="Arial" w:hAnsi="Arial" w:cs="Arial"/>
          <w:lang w:val="es-419"/>
        </w:rPr>
        <w:t>Al igual que el modelo relacional, este tipo de aplicaciones también brinda una serie de métodos que permiten listar o extraer registros, en estos casos documentos o secciones.</w:t>
      </w:r>
      <w:r w:rsidR="005D7692">
        <w:rPr>
          <w:rFonts w:ascii="Arial" w:hAnsi="Arial" w:cs="Arial"/>
          <w:lang w:val="es-419"/>
        </w:rPr>
        <w:t xml:space="preserve"> Existen diferentes formas de combinar métodos para conseguir la información necesaria.</w:t>
      </w:r>
    </w:p>
    <w:p w14:paraId="672BF393" w14:textId="6B8DADB9" w:rsidR="005D7692" w:rsidRDefault="005D7692" w:rsidP="00B03C04">
      <w:pPr>
        <w:jc w:val="both"/>
        <w:rPr>
          <w:rFonts w:ascii="Arial" w:hAnsi="Arial" w:cs="Arial"/>
          <w:lang w:val="es-419"/>
        </w:rPr>
      </w:pPr>
      <w:r>
        <w:rPr>
          <w:rFonts w:ascii="Arial" w:hAnsi="Arial" w:cs="Arial"/>
          <w:lang w:val="es-419"/>
        </w:rPr>
        <w:t xml:space="preserve">Para el primer criterio de búsqueda lo que haremos será listar todos los documentos de la </w:t>
      </w:r>
      <w:r w:rsidR="00812A10">
        <w:rPr>
          <w:rFonts w:ascii="Arial" w:hAnsi="Arial" w:cs="Arial"/>
          <w:lang w:val="es-419"/>
        </w:rPr>
        <w:t xml:space="preserve">colección productos que tengan la información de color en negro, usando el siguiente comando: </w:t>
      </w:r>
      <w:proofErr w:type="spellStart"/>
      <w:r w:rsidR="00812A10" w:rsidRPr="00812A10">
        <w:rPr>
          <w:rFonts w:ascii="Arial" w:hAnsi="Arial" w:cs="Arial"/>
          <w:lang w:val="es-419"/>
        </w:rPr>
        <w:t>db.productos.find</w:t>
      </w:r>
      <w:proofErr w:type="spellEnd"/>
      <w:r w:rsidR="00812A10" w:rsidRPr="00812A10">
        <w:rPr>
          <w:rFonts w:ascii="Arial" w:hAnsi="Arial" w:cs="Arial"/>
          <w:lang w:val="es-419"/>
        </w:rPr>
        <w:t>({"</w:t>
      </w:r>
      <w:proofErr w:type="spellStart"/>
      <w:r w:rsidR="00812A10" w:rsidRPr="00812A10">
        <w:rPr>
          <w:rFonts w:ascii="Arial" w:hAnsi="Arial" w:cs="Arial"/>
          <w:lang w:val="es-419"/>
        </w:rPr>
        <w:t>color":"negro</w:t>
      </w:r>
      <w:proofErr w:type="spellEnd"/>
      <w:r w:rsidR="00812A10" w:rsidRPr="00812A10">
        <w:rPr>
          <w:rFonts w:ascii="Arial" w:hAnsi="Arial" w:cs="Arial"/>
          <w:lang w:val="es-419"/>
        </w:rPr>
        <w:t>"})</w:t>
      </w:r>
      <w:r w:rsidR="00812A10">
        <w:rPr>
          <w:rFonts w:ascii="Arial" w:hAnsi="Arial" w:cs="Arial"/>
          <w:lang w:val="es-419"/>
        </w:rPr>
        <w:t xml:space="preserve">. Note que se utilizan las llaves dentro del método </w:t>
      </w:r>
      <w:proofErr w:type="spellStart"/>
      <w:r w:rsidR="00812A10">
        <w:rPr>
          <w:rFonts w:ascii="Arial" w:hAnsi="Arial" w:cs="Arial"/>
          <w:lang w:val="es-419"/>
        </w:rPr>
        <w:t>find</w:t>
      </w:r>
      <w:proofErr w:type="spellEnd"/>
      <w:r w:rsidR="00812A10">
        <w:rPr>
          <w:rFonts w:ascii="Arial" w:hAnsi="Arial" w:cs="Arial"/>
          <w:lang w:val="es-419"/>
        </w:rPr>
        <w:t>.</w:t>
      </w:r>
    </w:p>
    <w:p w14:paraId="354E8273" w14:textId="1140B849" w:rsidR="00812A10" w:rsidRDefault="00812A10" w:rsidP="00B03C04">
      <w:pPr>
        <w:jc w:val="both"/>
        <w:rPr>
          <w:rFonts w:ascii="Arial" w:hAnsi="Arial" w:cs="Arial"/>
          <w:lang w:val="es-419"/>
        </w:rPr>
      </w:pPr>
      <w:r>
        <w:rPr>
          <w:rFonts w:ascii="Arial" w:hAnsi="Arial" w:cs="Arial"/>
          <w:lang w:val="es-419"/>
        </w:rPr>
        <w:t xml:space="preserve">La salida que se obtiene es la siguiente. Recuerde que puedes visualizar de una mejor forma con el método </w:t>
      </w:r>
      <w:proofErr w:type="spellStart"/>
      <w:r>
        <w:rPr>
          <w:rFonts w:ascii="Arial" w:hAnsi="Arial" w:cs="Arial"/>
          <w:lang w:val="es-419"/>
        </w:rPr>
        <w:t>pretty</w:t>
      </w:r>
      <w:proofErr w:type="spellEnd"/>
      <w:r>
        <w:rPr>
          <w:rFonts w:ascii="Arial" w:hAnsi="Arial" w:cs="Arial"/>
          <w:lang w:val="es-419"/>
        </w:rPr>
        <w:t>.</w:t>
      </w:r>
    </w:p>
    <w:p w14:paraId="7AEA868F" w14:textId="41F88B63" w:rsidR="00812A10" w:rsidRDefault="00812A10" w:rsidP="00812A10">
      <w:pPr>
        <w:jc w:val="center"/>
        <w:rPr>
          <w:rFonts w:ascii="Arial" w:hAnsi="Arial" w:cs="Arial"/>
          <w:lang w:val="es-419"/>
        </w:rPr>
      </w:pPr>
      <w:r w:rsidRPr="00812A10">
        <w:rPr>
          <w:rFonts w:ascii="Arial" w:hAnsi="Arial" w:cs="Arial"/>
          <w:noProof/>
          <w:lang w:val="es-419"/>
        </w:rPr>
        <w:lastRenderedPageBreak/>
        <w:drawing>
          <wp:inline distT="0" distB="0" distL="0" distR="0" wp14:anchorId="77083971" wp14:editId="51626216">
            <wp:extent cx="3837192" cy="4366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4657" cy="4374754"/>
                    </a:xfrm>
                    <a:prstGeom prst="rect">
                      <a:avLst/>
                    </a:prstGeom>
                  </pic:spPr>
                </pic:pic>
              </a:graphicData>
            </a:graphic>
          </wp:inline>
        </w:drawing>
      </w:r>
    </w:p>
    <w:p w14:paraId="2C17F291" w14:textId="2F571582" w:rsidR="00812A10" w:rsidRDefault="00812A10" w:rsidP="00B03C04">
      <w:pPr>
        <w:jc w:val="both"/>
        <w:rPr>
          <w:rFonts w:ascii="Arial" w:hAnsi="Arial" w:cs="Arial"/>
          <w:lang w:val="es-419"/>
        </w:rPr>
      </w:pPr>
      <w:r>
        <w:rPr>
          <w:rFonts w:ascii="Arial" w:hAnsi="Arial" w:cs="Arial"/>
          <w:lang w:val="es-419"/>
        </w:rPr>
        <w:t xml:space="preserve">Puedes agregar un criterio adicional dentro del </w:t>
      </w:r>
      <w:r w:rsidR="00972918">
        <w:rPr>
          <w:rFonts w:ascii="Arial" w:hAnsi="Arial" w:cs="Arial"/>
          <w:lang w:val="es-419"/>
        </w:rPr>
        <w:t xml:space="preserve">método. Por ejemplo, si desea listas aquellos productos que sean de color negro y cuya marca sea </w:t>
      </w:r>
      <w:proofErr w:type="spellStart"/>
      <w:r w:rsidR="00972918">
        <w:rPr>
          <w:rFonts w:ascii="Arial" w:hAnsi="Arial" w:cs="Arial"/>
          <w:lang w:val="es-419"/>
        </w:rPr>
        <w:t>Aiwa</w:t>
      </w:r>
      <w:proofErr w:type="spellEnd"/>
      <w:r w:rsidR="00972918">
        <w:rPr>
          <w:rFonts w:ascii="Arial" w:hAnsi="Arial" w:cs="Arial"/>
          <w:lang w:val="es-419"/>
        </w:rPr>
        <w:t>, se usaría lo siguiente:</w:t>
      </w:r>
    </w:p>
    <w:p w14:paraId="3AE0D8B2" w14:textId="715440EE" w:rsidR="00972918" w:rsidRDefault="00972918" w:rsidP="00B03C04">
      <w:pPr>
        <w:jc w:val="both"/>
        <w:rPr>
          <w:rFonts w:ascii="Arial" w:hAnsi="Arial" w:cs="Arial"/>
          <w:lang w:val="es-419"/>
        </w:rPr>
      </w:pPr>
      <w:proofErr w:type="spellStart"/>
      <w:r w:rsidRPr="00972918">
        <w:rPr>
          <w:rFonts w:ascii="Arial" w:hAnsi="Arial" w:cs="Arial"/>
          <w:lang w:val="es-419"/>
        </w:rPr>
        <w:t>db.productos.find</w:t>
      </w:r>
      <w:proofErr w:type="spellEnd"/>
      <w:r w:rsidRPr="00972918">
        <w:rPr>
          <w:rFonts w:ascii="Arial" w:hAnsi="Arial" w:cs="Arial"/>
          <w:lang w:val="es-419"/>
        </w:rPr>
        <w:t>({"color":"negro","marca":"</w:t>
      </w:r>
      <w:proofErr w:type="spellStart"/>
      <w:r w:rsidRPr="00972918">
        <w:rPr>
          <w:rFonts w:ascii="Arial" w:hAnsi="Arial" w:cs="Arial"/>
          <w:lang w:val="es-419"/>
        </w:rPr>
        <w:t>Aiwa</w:t>
      </w:r>
      <w:proofErr w:type="spellEnd"/>
      <w:r w:rsidRPr="00972918">
        <w:rPr>
          <w:rFonts w:ascii="Arial" w:hAnsi="Arial" w:cs="Arial"/>
          <w:lang w:val="es-419"/>
        </w:rPr>
        <w:t>"}).</w:t>
      </w:r>
      <w:proofErr w:type="spellStart"/>
      <w:r w:rsidRPr="00972918">
        <w:rPr>
          <w:rFonts w:ascii="Arial" w:hAnsi="Arial" w:cs="Arial"/>
          <w:lang w:val="es-419"/>
        </w:rPr>
        <w:t>pretty</w:t>
      </w:r>
      <w:proofErr w:type="spellEnd"/>
      <w:r w:rsidRPr="00972918">
        <w:rPr>
          <w:rFonts w:ascii="Arial" w:hAnsi="Arial" w:cs="Arial"/>
          <w:lang w:val="es-419"/>
        </w:rPr>
        <w:t>()</w:t>
      </w:r>
    </w:p>
    <w:p w14:paraId="484BCB6B" w14:textId="1EC7A383" w:rsidR="00972918" w:rsidRDefault="00972918" w:rsidP="00B03C04">
      <w:pPr>
        <w:jc w:val="both"/>
        <w:rPr>
          <w:rFonts w:ascii="Arial" w:hAnsi="Arial" w:cs="Arial"/>
          <w:lang w:val="es-419"/>
        </w:rPr>
      </w:pPr>
    </w:p>
    <w:p w14:paraId="6BD891AF" w14:textId="19C9D4DC" w:rsidR="00972918" w:rsidRPr="008167C7" w:rsidRDefault="008167C7" w:rsidP="00B03C04">
      <w:pPr>
        <w:jc w:val="both"/>
        <w:rPr>
          <w:rFonts w:ascii="Arial" w:hAnsi="Arial" w:cs="Arial"/>
          <w:b/>
          <w:bCs/>
          <w:lang w:val="es-419"/>
        </w:rPr>
      </w:pPr>
      <w:r w:rsidRPr="008167C7">
        <w:rPr>
          <w:rFonts w:ascii="Arial" w:hAnsi="Arial" w:cs="Arial"/>
          <w:b/>
          <w:bCs/>
          <w:lang w:val="es-419"/>
        </w:rPr>
        <w:t>Ordenamiento</w:t>
      </w:r>
    </w:p>
    <w:p w14:paraId="6EF7C38D" w14:textId="5F8B584F" w:rsidR="008167C7" w:rsidRDefault="008167C7" w:rsidP="00B03C04">
      <w:pPr>
        <w:jc w:val="both"/>
        <w:rPr>
          <w:rFonts w:ascii="Arial" w:hAnsi="Arial" w:cs="Arial"/>
          <w:lang w:val="es-419"/>
        </w:rPr>
      </w:pPr>
      <w:r>
        <w:rPr>
          <w:rFonts w:ascii="Arial" w:hAnsi="Arial" w:cs="Arial"/>
          <w:lang w:val="es-419"/>
        </w:rPr>
        <w:t xml:space="preserve">Para ordenar de forma alfabética la salida obtenida, basta con se utilice el método </w:t>
      </w:r>
      <w:proofErr w:type="spellStart"/>
      <w:r>
        <w:rPr>
          <w:rFonts w:ascii="Arial" w:hAnsi="Arial" w:cs="Arial"/>
          <w:lang w:val="es-419"/>
        </w:rPr>
        <w:t>sort</w:t>
      </w:r>
      <w:proofErr w:type="spellEnd"/>
      <w:r>
        <w:rPr>
          <w:rFonts w:ascii="Arial" w:hAnsi="Arial" w:cs="Arial"/>
          <w:lang w:val="es-419"/>
        </w:rPr>
        <w:t xml:space="preserve"> y se establezca el criterio de ordenamiento en verdadero, usando el valor de 1 tal y como se muestra en la siguiente sintaxis:</w:t>
      </w:r>
    </w:p>
    <w:p w14:paraId="7FC7B3C6" w14:textId="6FA29EB5" w:rsidR="008167C7" w:rsidRDefault="008167C7" w:rsidP="00B03C04">
      <w:pPr>
        <w:jc w:val="both"/>
        <w:rPr>
          <w:rFonts w:ascii="Arial" w:hAnsi="Arial" w:cs="Arial"/>
          <w:lang w:val="es-419"/>
        </w:rPr>
      </w:pPr>
      <w:proofErr w:type="spellStart"/>
      <w:r w:rsidRPr="008167C7">
        <w:rPr>
          <w:rFonts w:ascii="Arial" w:hAnsi="Arial" w:cs="Arial"/>
          <w:lang w:val="es-419"/>
        </w:rPr>
        <w:t>db.productos.find</w:t>
      </w:r>
      <w:proofErr w:type="spellEnd"/>
      <w:r w:rsidRPr="008167C7">
        <w:rPr>
          <w:rFonts w:ascii="Arial" w:hAnsi="Arial" w:cs="Arial"/>
          <w:lang w:val="es-419"/>
        </w:rPr>
        <w:t>({"</w:t>
      </w:r>
      <w:proofErr w:type="spellStart"/>
      <w:r w:rsidRPr="008167C7">
        <w:rPr>
          <w:rFonts w:ascii="Arial" w:hAnsi="Arial" w:cs="Arial"/>
          <w:lang w:val="es-419"/>
        </w:rPr>
        <w:t>color":"negro</w:t>
      </w:r>
      <w:proofErr w:type="spellEnd"/>
      <w:r w:rsidRPr="008167C7">
        <w:rPr>
          <w:rFonts w:ascii="Arial" w:hAnsi="Arial" w:cs="Arial"/>
          <w:lang w:val="es-419"/>
        </w:rPr>
        <w:t>"}).</w:t>
      </w:r>
      <w:proofErr w:type="spellStart"/>
      <w:r w:rsidRPr="008167C7">
        <w:rPr>
          <w:rFonts w:ascii="Arial" w:hAnsi="Arial" w:cs="Arial"/>
          <w:lang w:val="es-419"/>
        </w:rPr>
        <w:t>pretty</w:t>
      </w:r>
      <w:proofErr w:type="spellEnd"/>
      <w:r w:rsidRPr="008167C7">
        <w:rPr>
          <w:rFonts w:ascii="Arial" w:hAnsi="Arial" w:cs="Arial"/>
          <w:lang w:val="es-419"/>
        </w:rPr>
        <w:t>().</w:t>
      </w:r>
      <w:proofErr w:type="spellStart"/>
      <w:r w:rsidRPr="008167C7">
        <w:rPr>
          <w:rFonts w:ascii="Arial" w:hAnsi="Arial" w:cs="Arial"/>
          <w:lang w:val="es-419"/>
        </w:rPr>
        <w:t>sort</w:t>
      </w:r>
      <w:proofErr w:type="spellEnd"/>
      <w:r w:rsidRPr="008167C7">
        <w:rPr>
          <w:rFonts w:ascii="Arial" w:hAnsi="Arial" w:cs="Arial"/>
          <w:lang w:val="es-419"/>
        </w:rPr>
        <w:t>({nombre:1})</w:t>
      </w:r>
    </w:p>
    <w:p w14:paraId="4CAF88BA" w14:textId="6688B528" w:rsidR="008167C7" w:rsidRDefault="008167C7" w:rsidP="00B03C04">
      <w:pPr>
        <w:jc w:val="both"/>
        <w:rPr>
          <w:rFonts w:ascii="Arial" w:hAnsi="Arial" w:cs="Arial"/>
          <w:lang w:val="es-419"/>
        </w:rPr>
      </w:pPr>
      <w:r>
        <w:rPr>
          <w:rFonts w:ascii="Arial" w:hAnsi="Arial" w:cs="Arial"/>
          <w:lang w:val="es-419"/>
        </w:rPr>
        <w:t>Observe que la salida obtenida está ordenada atendiendo al nombre del producto:</w:t>
      </w:r>
    </w:p>
    <w:p w14:paraId="259AA643" w14:textId="20EF6FC4" w:rsidR="008167C7" w:rsidRDefault="008167C7" w:rsidP="008167C7">
      <w:pPr>
        <w:jc w:val="center"/>
        <w:rPr>
          <w:rFonts w:ascii="Arial" w:hAnsi="Arial" w:cs="Arial"/>
          <w:lang w:val="es-419"/>
        </w:rPr>
      </w:pPr>
      <w:r w:rsidRPr="008167C7">
        <w:rPr>
          <w:rFonts w:ascii="Arial" w:hAnsi="Arial" w:cs="Arial"/>
          <w:noProof/>
          <w:lang w:val="es-419"/>
        </w:rPr>
        <w:lastRenderedPageBreak/>
        <w:drawing>
          <wp:inline distT="0" distB="0" distL="0" distR="0" wp14:anchorId="3A6B169A" wp14:editId="790AE3F6">
            <wp:extent cx="3562773" cy="4008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7639" cy="4013594"/>
                    </a:xfrm>
                    <a:prstGeom prst="rect">
                      <a:avLst/>
                    </a:prstGeom>
                  </pic:spPr>
                </pic:pic>
              </a:graphicData>
            </a:graphic>
          </wp:inline>
        </w:drawing>
      </w:r>
    </w:p>
    <w:p w14:paraId="1C9F7DCF" w14:textId="5D2312BA" w:rsidR="008167C7" w:rsidRDefault="008069A1" w:rsidP="00B03C04">
      <w:pPr>
        <w:jc w:val="both"/>
        <w:rPr>
          <w:rFonts w:ascii="Arial" w:hAnsi="Arial" w:cs="Arial"/>
          <w:lang w:val="es-419"/>
        </w:rPr>
      </w:pPr>
      <w:r>
        <w:rPr>
          <w:rFonts w:ascii="Arial" w:hAnsi="Arial" w:cs="Arial"/>
          <w:lang w:val="es-419"/>
        </w:rPr>
        <w:t xml:space="preserve">Existen algunos métodos que le permiten obtener los primeros documentos de una colección, se puede contar la cantidad de documentos usando un </w:t>
      </w:r>
      <w:proofErr w:type="spellStart"/>
      <w:r>
        <w:rPr>
          <w:rFonts w:ascii="Arial" w:hAnsi="Arial" w:cs="Arial"/>
          <w:lang w:val="es-419"/>
        </w:rPr>
        <w:t>count</w:t>
      </w:r>
      <w:proofErr w:type="spellEnd"/>
      <w:r>
        <w:rPr>
          <w:rFonts w:ascii="Arial" w:hAnsi="Arial" w:cs="Arial"/>
          <w:lang w:val="es-419"/>
        </w:rPr>
        <w:t xml:space="preserve"> a la colección, lo cual es equivalente a lo que se utilizó en algunos laboratorios usando el modelo relacional.</w:t>
      </w:r>
    </w:p>
    <w:p w14:paraId="25926474" w14:textId="673C1084" w:rsidR="008069A1" w:rsidRDefault="008069A1" w:rsidP="00B03C04">
      <w:pPr>
        <w:jc w:val="both"/>
        <w:rPr>
          <w:rFonts w:ascii="Arial" w:hAnsi="Arial" w:cs="Arial"/>
          <w:lang w:val="es-419"/>
        </w:rPr>
      </w:pPr>
      <w:r>
        <w:rPr>
          <w:rFonts w:ascii="Arial" w:hAnsi="Arial" w:cs="Arial"/>
          <w:lang w:val="es-419"/>
        </w:rPr>
        <w:t>Se pueden usar opciones de concatenación para mostrar parte de la información de los documentos tal y como se muestra en la siguiente sentencia:</w:t>
      </w:r>
    </w:p>
    <w:p w14:paraId="06528B92" w14:textId="046D495E" w:rsidR="008069A1" w:rsidRDefault="008069A1" w:rsidP="00B03C04">
      <w:pPr>
        <w:jc w:val="both"/>
        <w:rPr>
          <w:rFonts w:ascii="Arial" w:hAnsi="Arial" w:cs="Arial"/>
          <w:lang w:val="es-419"/>
        </w:rPr>
      </w:pPr>
      <w:proofErr w:type="spellStart"/>
      <w:r w:rsidRPr="008069A1">
        <w:rPr>
          <w:rFonts w:ascii="Arial" w:hAnsi="Arial" w:cs="Arial"/>
          <w:lang w:val="es-419"/>
        </w:rPr>
        <w:t>db.productos.find</w:t>
      </w:r>
      <w:proofErr w:type="spellEnd"/>
      <w:r w:rsidRPr="008069A1">
        <w:rPr>
          <w:rFonts w:ascii="Arial" w:hAnsi="Arial" w:cs="Arial"/>
          <w:lang w:val="es-419"/>
        </w:rPr>
        <w:t>().</w:t>
      </w:r>
      <w:proofErr w:type="spellStart"/>
      <w:r w:rsidRPr="008069A1">
        <w:rPr>
          <w:rFonts w:ascii="Arial" w:hAnsi="Arial" w:cs="Arial"/>
          <w:lang w:val="es-419"/>
        </w:rPr>
        <w:t>forEach</w:t>
      </w:r>
      <w:proofErr w:type="spellEnd"/>
      <w:r w:rsidRPr="008069A1">
        <w:rPr>
          <w:rFonts w:ascii="Arial" w:hAnsi="Arial" w:cs="Arial"/>
          <w:lang w:val="es-419"/>
        </w:rPr>
        <w:t xml:space="preserve">(productos =&gt; </w:t>
      </w:r>
      <w:proofErr w:type="spellStart"/>
      <w:r w:rsidRPr="008069A1">
        <w:rPr>
          <w:rFonts w:ascii="Arial" w:hAnsi="Arial" w:cs="Arial"/>
          <w:lang w:val="es-419"/>
        </w:rPr>
        <w:t>print</w:t>
      </w:r>
      <w:proofErr w:type="spellEnd"/>
      <w:r w:rsidRPr="008069A1">
        <w:rPr>
          <w:rFonts w:ascii="Arial" w:hAnsi="Arial" w:cs="Arial"/>
          <w:lang w:val="es-419"/>
        </w:rPr>
        <w:t xml:space="preserve">("Nombre del Producto: " + </w:t>
      </w:r>
      <w:proofErr w:type="spellStart"/>
      <w:r w:rsidRPr="008069A1">
        <w:rPr>
          <w:rFonts w:ascii="Arial" w:hAnsi="Arial" w:cs="Arial"/>
          <w:lang w:val="es-419"/>
        </w:rPr>
        <w:t>productos.nombre</w:t>
      </w:r>
      <w:proofErr w:type="spellEnd"/>
      <w:r w:rsidRPr="008069A1">
        <w:rPr>
          <w:rFonts w:ascii="Arial" w:hAnsi="Arial" w:cs="Arial"/>
          <w:lang w:val="es-419"/>
        </w:rPr>
        <w:t>))</w:t>
      </w:r>
    </w:p>
    <w:p w14:paraId="104225AD" w14:textId="6DF0FEB3" w:rsidR="008069A1" w:rsidRDefault="008069A1" w:rsidP="00B03C04">
      <w:pPr>
        <w:jc w:val="both"/>
        <w:rPr>
          <w:rFonts w:ascii="Arial" w:hAnsi="Arial" w:cs="Arial"/>
          <w:lang w:val="es-419"/>
        </w:rPr>
      </w:pPr>
      <w:r>
        <w:rPr>
          <w:rFonts w:ascii="Arial" w:hAnsi="Arial" w:cs="Arial"/>
          <w:lang w:val="es-419"/>
        </w:rPr>
        <w:t xml:space="preserve">Se usa el método </w:t>
      </w:r>
      <w:proofErr w:type="spellStart"/>
      <w:r>
        <w:rPr>
          <w:rFonts w:ascii="Arial" w:hAnsi="Arial" w:cs="Arial"/>
          <w:lang w:val="es-419"/>
        </w:rPr>
        <w:t>forEach</w:t>
      </w:r>
      <w:proofErr w:type="spellEnd"/>
      <w:r>
        <w:rPr>
          <w:rFonts w:ascii="Arial" w:hAnsi="Arial" w:cs="Arial"/>
          <w:lang w:val="es-419"/>
        </w:rPr>
        <w:t xml:space="preserve"> (para cada elemento) en conjunto con la salida en la consola, donde se concatena una cadena con los resultados de la consulta:</w:t>
      </w:r>
    </w:p>
    <w:p w14:paraId="51681B8D" w14:textId="046761C6" w:rsidR="008069A1" w:rsidRDefault="008069A1" w:rsidP="00B03C04">
      <w:pPr>
        <w:jc w:val="both"/>
        <w:rPr>
          <w:rFonts w:ascii="Arial" w:hAnsi="Arial" w:cs="Arial"/>
          <w:lang w:val="es-419"/>
        </w:rPr>
      </w:pPr>
      <w:r w:rsidRPr="008069A1">
        <w:rPr>
          <w:rFonts w:ascii="Arial" w:hAnsi="Arial" w:cs="Arial"/>
          <w:noProof/>
          <w:lang w:val="es-419"/>
        </w:rPr>
        <w:drawing>
          <wp:inline distT="0" distB="0" distL="0" distR="0" wp14:anchorId="32747FBA" wp14:editId="64C21332">
            <wp:extent cx="5943600" cy="920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20750"/>
                    </a:xfrm>
                    <a:prstGeom prst="rect">
                      <a:avLst/>
                    </a:prstGeom>
                  </pic:spPr>
                </pic:pic>
              </a:graphicData>
            </a:graphic>
          </wp:inline>
        </w:drawing>
      </w:r>
    </w:p>
    <w:p w14:paraId="0D1E9F08" w14:textId="5873683F" w:rsidR="008069A1" w:rsidRDefault="008069A1" w:rsidP="00B03C04">
      <w:pPr>
        <w:jc w:val="both"/>
        <w:rPr>
          <w:rFonts w:ascii="Arial" w:hAnsi="Arial" w:cs="Arial"/>
          <w:lang w:val="es-419"/>
        </w:rPr>
      </w:pPr>
    </w:p>
    <w:p w14:paraId="5E731473" w14:textId="0E190220" w:rsidR="00DA4F1D" w:rsidRPr="00DA4F1D" w:rsidRDefault="00DA4F1D" w:rsidP="00B03C04">
      <w:pPr>
        <w:jc w:val="both"/>
        <w:rPr>
          <w:rFonts w:ascii="Arial" w:hAnsi="Arial" w:cs="Arial"/>
          <w:b/>
          <w:bCs/>
          <w:lang w:val="es-419"/>
        </w:rPr>
      </w:pPr>
      <w:r w:rsidRPr="00DA4F1D">
        <w:rPr>
          <w:rFonts w:ascii="Arial" w:hAnsi="Arial" w:cs="Arial"/>
          <w:b/>
          <w:bCs/>
          <w:lang w:val="es-419"/>
        </w:rPr>
        <w:t>Actualización de datos</w:t>
      </w:r>
    </w:p>
    <w:p w14:paraId="70732ED6" w14:textId="2EE2D670" w:rsidR="00DA4F1D" w:rsidRDefault="00DA4F1D" w:rsidP="00B03C04">
      <w:pPr>
        <w:jc w:val="both"/>
        <w:rPr>
          <w:rFonts w:ascii="Arial" w:hAnsi="Arial" w:cs="Arial"/>
          <w:lang w:val="es-419"/>
        </w:rPr>
      </w:pPr>
      <w:r>
        <w:rPr>
          <w:rFonts w:ascii="Arial" w:hAnsi="Arial" w:cs="Arial"/>
          <w:lang w:val="es-419"/>
        </w:rPr>
        <w:t xml:space="preserve">Para actualizar los valores de un documento se puede utilizar el método </w:t>
      </w:r>
      <w:proofErr w:type="spellStart"/>
      <w:r>
        <w:rPr>
          <w:rFonts w:ascii="Arial" w:hAnsi="Arial" w:cs="Arial"/>
          <w:lang w:val="es-419"/>
        </w:rPr>
        <w:t>update</w:t>
      </w:r>
      <w:proofErr w:type="spellEnd"/>
      <w:r>
        <w:rPr>
          <w:rFonts w:ascii="Arial" w:hAnsi="Arial" w:cs="Arial"/>
          <w:lang w:val="es-419"/>
        </w:rPr>
        <w:t>, sin embargo, es importante saber que existen diferentes formas de realizar la actualización deseada.</w:t>
      </w:r>
    </w:p>
    <w:p w14:paraId="4F495AFB" w14:textId="2859CDEF" w:rsidR="00DA4F1D" w:rsidRDefault="00DA4F1D" w:rsidP="00B03C04">
      <w:pPr>
        <w:jc w:val="both"/>
        <w:rPr>
          <w:rFonts w:ascii="Arial" w:hAnsi="Arial" w:cs="Arial"/>
          <w:lang w:val="es-419"/>
        </w:rPr>
      </w:pPr>
      <w:r>
        <w:rPr>
          <w:rFonts w:ascii="Arial" w:hAnsi="Arial" w:cs="Arial"/>
          <w:lang w:val="es-419"/>
        </w:rPr>
        <w:lastRenderedPageBreak/>
        <w:t xml:space="preserve">Si se usa el método </w:t>
      </w:r>
      <w:proofErr w:type="spellStart"/>
      <w:r>
        <w:rPr>
          <w:rFonts w:ascii="Arial" w:hAnsi="Arial" w:cs="Arial"/>
          <w:lang w:val="es-419"/>
        </w:rPr>
        <w:t>update</w:t>
      </w:r>
      <w:proofErr w:type="spellEnd"/>
      <w:r>
        <w:rPr>
          <w:rFonts w:ascii="Arial" w:hAnsi="Arial" w:cs="Arial"/>
          <w:lang w:val="es-419"/>
        </w:rPr>
        <w:t xml:space="preserve"> con un criterio de búsqueda agregando lo que quiere actualizar, el método va a borrar todo el contenido del documento y dejará dicho documento solo con lo que ha indicado en el </w:t>
      </w:r>
      <w:proofErr w:type="spellStart"/>
      <w:r>
        <w:rPr>
          <w:rFonts w:ascii="Arial" w:hAnsi="Arial" w:cs="Arial"/>
          <w:lang w:val="es-419"/>
        </w:rPr>
        <w:t>update</w:t>
      </w:r>
      <w:proofErr w:type="spellEnd"/>
      <w:r>
        <w:rPr>
          <w:rFonts w:ascii="Arial" w:hAnsi="Arial" w:cs="Arial"/>
          <w:lang w:val="es-419"/>
        </w:rPr>
        <w:t>.</w:t>
      </w:r>
    </w:p>
    <w:p w14:paraId="183E1967" w14:textId="4847D5F6" w:rsidR="00DA4F1D" w:rsidRDefault="00DA4F1D" w:rsidP="00B03C04">
      <w:pPr>
        <w:jc w:val="both"/>
        <w:rPr>
          <w:rFonts w:ascii="Arial" w:hAnsi="Arial" w:cs="Arial"/>
          <w:lang w:val="es-419"/>
        </w:rPr>
      </w:pPr>
      <w:r>
        <w:rPr>
          <w:rFonts w:ascii="Arial" w:hAnsi="Arial" w:cs="Arial"/>
          <w:lang w:val="es-419"/>
        </w:rPr>
        <w:t>Por ejemplo, si se busca actualizar un producto cuyo precio sea 49.95</w:t>
      </w:r>
      <w:r w:rsidR="00BE752D">
        <w:rPr>
          <w:rFonts w:ascii="Arial" w:hAnsi="Arial" w:cs="Arial"/>
          <w:lang w:val="es-419"/>
        </w:rPr>
        <w:t xml:space="preserve"> y se lo coloca el nuevo precio en 59.95, toda la demás información que tenía ese documento se elimina y solo quedará el campo precio. Para evitar este inconveniente, se agrega la cláusula $set en el precio. Observe el siguiente ejemplo:</w:t>
      </w:r>
    </w:p>
    <w:p w14:paraId="06E81763" w14:textId="75C423FB" w:rsidR="00BE752D" w:rsidRDefault="00BE752D" w:rsidP="00B03C04">
      <w:pPr>
        <w:jc w:val="both"/>
        <w:rPr>
          <w:rFonts w:ascii="Arial" w:hAnsi="Arial" w:cs="Arial"/>
          <w:lang w:val="es-419"/>
        </w:rPr>
      </w:pPr>
      <w:proofErr w:type="spellStart"/>
      <w:r w:rsidRPr="00BE752D">
        <w:rPr>
          <w:rFonts w:ascii="Arial" w:hAnsi="Arial" w:cs="Arial"/>
          <w:lang w:val="es-419"/>
        </w:rPr>
        <w:t>db.productos.update</w:t>
      </w:r>
      <w:proofErr w:type="spellEnd"/>
      <w:r w:rsidRPr="00BE752D">
        <w:rPr>
          <w:rFonts w:ascii="Arial" w:hAnsi="Arial" w:cs="Arial"/>
          <w:lang w:val="es-419"/>
        </w:rPr>
        <w:t>({"</w:t>
      </w:r>
      <w:proofErr w:type="spellStart"/>
      <w:r w:rsidRPr="00BE752D">
        <w:rPr>
          <w:rFonts w:ascii="Arial" w:hAnsi="Arial" w:cs="Arial"/>
          <w:lang w:val="es-419"/>
        </w:rPr>
        <w:t>nombre":"Audífonos</w:t>
      </w:r>
      <w:proofErr w:type="spellEnd"/>
      <w:r w:rsidRPr="00BE752D">
        <w:rPr>
          <w:rFonts w:ascii="Arial" w:hAnsi="Arial" w:cs="Arial"/>
          <w:lang w:val="es-419"/>
        </w:rPr>
        <w:t>"}, {$set:{"precio":59.95}})</w:t>
      </w:r>
    </w:p>
    <w:p w14:paraId="00A549FA" w14:textId="6726A5F0" w:rsidR="00BE752D" w:rsidRDefault="00BE752D" w:rsidP="00B03C04">
      <w:pPr>
        <w:jc w:val="both"/>
        <w:rPr>
          <w:rFonts w:ascii="Arial" w:hAnsi="Arial" w:cs="Arial"/>
          <w:lang w:val="es-419"/>
        </w:rPr>
      </w:pPr>
      <w:r w:rsidRPr="00BE752D">
        <w:rPr>
          <w:rFonts w:ascii="Arial" w:hAnsi="Arial" w:cs="Arial"/>
          <w:noProof/>
          <w:lang w:val="es-419"/>
        </w:rPr>
        <w:drawing>
          <wp:inline distT="0" distB="0" distL="0" distR="0" wp14:anchorId="7C47B655" wp14:editId="5E0A567C">
            <wp:extent cx="5943600" cy="24752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75230"/>
                    </a:xfrm>
                    <a:prstGeom prst="rect">
                      <a:avLst/>
                    </a:prstGeom>
                  </pic:spPr>
                </pic:pic>
              </a:graphicData>
            </a:graphic>
          </wp:inline>
        </w:drawing>
      </w:r>
    </w:p>
    <w:p w14:paraId="50B8D5F5" w14:textId="6BABB211" w:rsidR="00533333" w:rsidRDefault="00533333" w:rsidP="00B03C04">
      <w:pPr>
        <w:jc w:val="both"/>
        <w:rPr>
          <w:rFonts w:ascii="Arial" w:hAnsi="Arial" w:cs="Arial"/>
          <w:lang w:val="es-419"/>
        </w:rPr>
      </w:pPr>
      <w:r>
        <w:rPr>
          <w:rFonts w:ascii="Arial" w:hAnsi="Arial" w:cs="Arial"/>
          <w:lang w:val="es-419"/>
        </w:rPr>
        <w:t xml:space="preserve">También es posible que </w:t>
      </w:r>
      <w:r w:rsidR="00580AB0">
        <w:rPr>
          <w:rFonts w:ascii="Arial" w:hAnsi="Arial" w:cs="Arial"/>
          <w:lang w:val="es-419"/>
        </w:rPr>
        <w:t xml:space="preserve">la actualización permita crear un nuevo documento en la colección, por lo cual MongoDB los considera una actualización. Para ello se utiliza el método </w:t>
      </w:r>
      <w:proofErr w:type="spellStart"/>
      <w:r w:rsidR="00580AB0">
        <w:rPr>
          <w:rFonts w:ascii="Arial" w:hAnsi="Arial" w:cs="Arial"/>
          <w:lang w:val="es-419"/>
        </w:rPr>
        <w:t>update</w:t>
      </w:r>
      <w:proofErr w:type="spellEnd"/>
      <w:r w:rsidR="00580AB0">
        <w:rPr>
          <w:rFonts w:ascii="Arial" w:hAnsi="Arial" w:cs="Arial"/>
          <w:lang w:val="es-419"/>
        </w:rPr>
        <w:t>. A continuación, se agrega un documento en la colección productos:</w:t>
      </w:r>
    </w:p>
    <w:p w14:paraId="2B868803" w14:textId="0DC41F97" w:rsidR="00580AB0" w:rsidRDefault="006614E9" w:rsidP="00B03C04">
      <w:pPr>
        <w:jc w:val="both"/>
        <w:rPr>
          <w:rFonts w:ascii="Arial" w:hAnsi="Arial" w:cs="Arial"/>
          <w:lang w:val="es-419"/>
        </w:rPr>
      </w:pPr>
      <w:proofErr w:type="spellStart"/>
      <w:r w:rsidRPr="006614E9">
        <w:rPr>
          <w:rFonts w:ascii="Arial" w:hAnsi="Arial" w:cs="Arial"/>
          <w:lang w:val="es-419"/>
        </w:rPr>
        <w:t>db.productos.update</w:t>
      </w:r>
      <w:proofErr w:type="spellEnd"/>
      <w:r w:rsidRPr="006614E9">
        <w:rPr>
          <w:rFonts w:ascii="Arial" w:hAnsi="Arial" w:cs="Arial"/>
          <w:lang w:val="es-419"/>
        </w:rPr>
        <w:t>({"</w:t>
      </w:r>
      <w:proofErr w:type="spellStart"/>
      <w:r w:rsidRPr="006614E9">
        <w:rPr>
          <w:rFonts w:ascii="Arial" w:hAnsi="Arial" w:cs="Arial"/>
          <w:lang w:val="es-419"/>
        </w:rPr>
        <w:t>nombre":"Bocinas</w:t>
      </w:r>
      <w:proofErr w:type="spellEnd"/>
      <w:r w:rsidRPr="006614E9">
        <w:rPr>
          <w:rFonts w:ascii="Arial" w:hAnsi="Arial" w:cs="Arial"/>
          <w:lang w:val="es-419"/>
        </w:rPr>
        <w:t>"}, {$set: {"precio":39.49}}, {</w:t>
      </w:r>
      <w:proofErr w:type="spellStart"/>
      <w:r w:rsidRPr="006614E9">
        <w:rPr>
          <w:rFonts w:ascii="Arial" w:hAnsi="Arial" w:cs="Arial"/>
          <w:lang w:val="es-419"/>
        </w:rPr>
        <w:t>upsert:true</w:t>
      </w:r>
      <w:proofErr w:type="spellEnd"/>
      <w:r w:rsidRPr="006614E9">
        <w:rPr>
          <w:rFonts w:ascii="Arial" w:hAnsi="Arial" w:cs="Arial"/>
          <w:lang w:val="es-419"/>
        </w:rPr>
        <w:t>})</w:t>
      </w:r>
    </w:p>
    <w:p w14:paraId="37FC983B" w14:textId="7C16D3CB" w:rsidR="006614E9" w:rsidRDefault="006614E9" w:rsidP="00B03C04">
      <w:pPr>
        <w:jc w:val="both"/>
        <w:rPr>
          <w:rFonts w:ascii="Arial" w:hAnsi="Arial" w:cs="Arial"/>
          <w:lang w:val="es-419"/>
        </w:rPr>
      </w:pPr>
      <w:r>
        <w:rPr>
          <w:rFonts w:ascii="Arial" w:hAnsi="Arial" w:cs="Arial"/>
          <w:lang w:val="es-419"/>
        </w:rPr>
        <w:t xml:space="preserve">En este caso, el método </w:t>
      </w:r>
      <w:proofErr w:type="spellStart"/>
      <w:r>
        <w:rPr>
          <w:rFonts w:ascii="Arial" w:hAnsi="Arial" w:cs="Arial"/>
          <w:lang w:val="es-419"/>
        </w:rPr>
        <w:t>upsert</w:t>
      </w:r>
      <w:proofErr w:type="spellEnd"/>
      <w:r>
        <w:rPr>
          <w:rFonts w:ascii="Arial" w:hAnsi="Arial" w:cs="Arial"/>
          <w:lang w:val="es-419"/>
        </w:rPr>
        <w:t xml:space="preserve"> permite que se inserte el documento en la colección aunque no exista:</w:t>
      </w:r>
    </w:p>
    <w:p w14:paraId="12C812CD" w14:textId="3E02FA29" w:rsidR="006614E9" w:rsidRDefault="006614E9" w:rsidP="00B03C04">
      <w:pPr>
        <w:jc w:val="both"/>
        <w:rPr>
          <w:rFonts w:ascii="Arial" w:hAnsi="Arial" w:cs="Arial"/>
          <w:lang w:val="es-419"/>
        </w:rPr>
      </w:pPr>
      <w:r w:rsidRPr="006614E9">
        <w:rPr>
          <w:rFonts w:ascii="Arial" w:hAnsi="Arial" w:cs="Arial"/>
          <w:noProof/>
          <w:lang w:val="es-419"/>
        </w:rPr>
        <w:drawing>
          <wp:inline distT="0" distB="0" distL="0" distR="0" wp14:anchorId="24A7D8EA" wp14:editId="704EC94D">
            <wp:extent cx="5943600" cy="1257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57300"/>
                    </a:xfrm>
                    <a:prstGeom prst="rect">
                      <a:avLst/>
                    </a:prstGeom>
                  </pic:spPr>
                </pic:pic>
              </a:graphicData>
            </a:graphic>
          </wp:inline>
        </w:drawing>
      </w:r>
    </w:p>
    <w:p w14:paraId="1343CA11" w14:textId="6529CD50" w:rsidR="006614E9" w:rsidRDefault="006614E9" w:rsidP="00B03C04">
      <w:pPr>
        <w:jc w:val="both"/>
        <w:rPr>
          <w:rFonts w:ascii="Arial" w:hAnsi="Arial" w:cs="Arial"/>
          <w:lang w:val="es-419"/>
        </w:rPr>
      </w:pPr>
      <w:r>
        <w:rPr>
          <w:rFonts w:ascii="Arial" w:hAnsi="Arial" w:cs="Arial"/>
          <w:lang w:val="es-419"/>
        </w:rPr>
        <w:t xml:space="preserve">Otro de los métodos que puede serle útil al momento de estar trabajado las actualizaciones es renombrar un campo o atributo. </w:t>
      </w:r>
    </w:p>
    <w:p w14:paraId="0FB654B3" w14:textId="5C187A7D" w:rsidR="006614E9" w:rsidRDefault="006614E9" w:rsidP="00B03C04">
      <w:pPr>
        <w:jc w:val="both"/>
        <w:rPr>
          <w:rFonts w:ascii="Arial" w:hAnsi="Arial" w:cs="Arial"/>
          <w:lang w:val="es-419"/>
        </w:rPr>
      </w:pPr>
      <w:r>
        <w:rPr>
          <w:rFonts w:ascii="Arial" w:hAnsi="Arial" w:cs="Arial"/>
          <w:lang w:val="es-419"/>
        </w:rPr>
        <w:t xml:space="preserve">Para este ejemplo particular, use el método </w:t>
      </w:r>
      <w:proofErr w:type="spellStart"/>
      <w:r>
        <w:rPr>
          <w:rFonts w:ascii="Arial" w:hAnsi="Arial" w:cs="Arial"/>
          <w:lang w:val="es-419"/>
        </w:rPr>
        <w:t>find</w:t>
      </w:r>
      <w:proofErr w:type="spellEnd"/>
      <w:r>
        <w:rPr>
          <w:rFonts w:ascii="Arial" w:hAnsi="Arial" w:cs="Arial"/>
          <w:lang w:val="es-419"/>
        </w:rPr>
        <w:t xml:space="preserve"> y </w:t>
      </w:r>
      <w:proofErr w:type="spellStart"/>
      <w:r>
        <w:rPr>
          <w:rFonts w:ascii="Arial" w:hAnsi="Arial" w:cs="Arial"/>
          <w:lang w:val="es-419"/>
        </w:rPr>
        <w:t>pretty</w:t>
      </w:r>
      <w:proofErr w:type="spellEnd"/>
      <w:r>
        <w:rPr>
          <w:rFonts w:ascii="Arial" w:hAnsi="Arial" w:cs="Arial"/>
          <w:lang w:val="es-419"/>
        </w:rPr>
        <w:t xml:space="preserve"> para darse cuenta de que uno de los campos está más definido en cuanto a nombre. Hay un documento en donde el campo observación está mal escrito (se escribió </w:t>
      </w:r>
      <w:proofErr w:type="spellStart"/>
      <w:r w:rsidRPr="006614E9">
        <w:rPr>
          <w:rFonts w:ascii="Arial" w:hAnsi="Arial" w:cs="Arial"/>
          <w:i/>
          <w:iCs/>
          <w:u w:val="single"/>
          <w:lang w:val="es-419"/>
        </w:rPr>
        <w:t>onservación</w:t>
      </w:r>
      <w:proofErr w:type="spellEnd"/>
      <w:r>
        <w:rPr>
          <w:rFonts w:ascii="Arial" w:hAnsi="Arial" w:cs="Arial"/>
          <w:lang w:val="es-419"/>
        </w:rPr>
        <w:t>).</w:t>
      </w:r>
    </w:p>
    <w:p w14:paraId="321FF96B" w14:textId="6E38E688" w:rsidR="006614E9" w:rsidRDefault="006614E9" w:rsidP="00B03C04">
      <w:pPr>
        <w:jc w:val="both"/>
        <w:rPr>
          <w:rFonts w:ascii="Arial" w:hAnsi="Arial" w:cs="Arial"/>
          <w:lang w:val="es-419"/>
        </w:rPr>
      </w:pPr>
      <w:r>
        <w:rPr>
          <w:rFonts w:ascii="Arial" w:hAnsi="Arial" w:cs="Arial"/>
          <w:lang w:val="es-419"/>
        </w:rPr>
        <w:lastRenderedPageBreak/>
        <w:t>Para realizar la corrección del nombre del campo se utiliza el método $</w:t>
      </w:r>
      <w:proofErr w:type="spellStart"/>
      <w:r>
        <w:rPr>
          <w:rFonts w:ascii="Arial" w:hAnsi="Arial" w:cs="Arial"/>
          <w:lang w:val="es-419"/>
        </w:rPr>
        <w:t>rename</w:t>
      </w:r>
      <w:proofErr w:type="spellEnd"/>
      <w:r>
        <w:rPr>
          <w:rFonts w:ascii="Arial" w:hAnsi="Arial" w:cs="Arial"/>
          <w:lang w:val="es-419"/>
        </w:rPr>
        <w:t xml:space="preserve"> de la siguiente forma:</w:t>
      </w:r>
    </w:p>
    <w:p w14:paraId="17F0CE91" w14:textId="14D281CA" w:rsidR="006614E9" w:rsidRDefault="00221CCD" w:rsidP="00B03C04">
      <w:pPr>
        <w:jc w:val="both"/>
        <w:rPr>
          <w:rFonts w:ascii="Arial" w:hAnsi="Arial" w:cs="Arial"/>
          <w:lang w:val="es-419"/>
        </w:rPr>
      </w:pPr>
      <w:proofErr w:type="spellStart"/>
      <w:r w:rsidRPr="00221CCD">
        <w:rPr>
          <w:rFonts w:ascii="Arial" w:hAnsi="Arial" w:cs="Arial"/>
          <w:lang w:val="es-419"/>
        </w:rPr>
        <w:t>db.productos.update</w:t>
      </w:r>
      <w:proofErr w:type="spellEnd"/>
      <w:r w:rsidRPr="00221CCD">
        <w:rPr>
          <w:rFonts w:ascii="Arial" w:hAnsi="Arial" w:cs="Arial"/>
          <w:lang w:val="es-419"/>
        </w:rPr>
        <w:t>({"</w:t>
      </w:r>
      <w:proofErr w:type="spellStart"/>
      <w:r w:rsidRPr="00221CCD">
        <w:rPr>
          <w:rFonts w:ascii="Arial" w:hAnsi="Arial" w:cs="Arial"/>
          <w:lang w:val="es-419"/>
        </w:rPr>
        <w:t>nombre":"Celular</w:t>
      </w:r>
      <w:proofErr w:type="spellEnd"/>
      <w:r w:rsidRPr="00221CCD">
        <w:rPr>
          <w:rFonts w:ascii="Arial" w:hAnsi="Arial" w:cs="Arial"/>
          <w:lang w:val="es-419"/>
        </w:rPr>
        <w:t>"}, {$</w:t>
      </w:r>
      <w:proofErr w:type="spellStart"/>
      <w:r w:rsidRPr="00221CCD">
        <w:rPr>
          <w:rFonts w:ascii="Arial" w:hAnsi="Arial" w:cs="Arial"/>
          <w:lang w:val="es-419"/>
        </w:rPr>
        <w:t>rename</w:t>
      </w:r>
      <w:proofErr w:type="spellEnd"/>
      <w:r w:rsidRPr="00221CCD">
        <w:rPr>
          <w:rFonts w:ascii="Arial" w:hAnsi="Arial" w:cs="Arial"/>
          <w:lang w:val="es-419"/>
        </w:rPr>
        <w:t>: {"</w:t>
      </w:r>
      <w:proofErr w:type="spellStart"/>
      <w:r w:rsidRPr="00221CCD">
        <w:rPr>
          <w:rFonts w:ascii="Arial" w:hAnsi="Arial" w:cs="Arial"/>
          <w:lang w:val="es-419"/>
        </w:rPr>
        <w:t>onservación</w:t>
      </w:r>
      <w:proofErr w:type="spellEnd"/>
      <w:r w:rsidRPr="00221CCD">
        <w:rPr>
          <w:rFonts w:ascii="Arial" w:hAnsi="Arial" w:cs="Arial"/>
          <w:lang w:val="es-419"/>
        </w:rPr>
        <w:t>" : "observación"}})</w:t>
      </w:r>
    </w:p>
    <w:p w14:paraId="742BF1BD" w14:textId="70B236D3" w:rsidR="00221CCD" w:rsidRDefault="00221CCD" w:rsidP="00B03C04">
      <w:pPr>
        <w:jc w:val="both"/>
        <w:rPr>
          <w:rFonts w:ascii="Arial" w:hAnsi="Arial" w:cs="Arial"/>
          <w:lang w:val="es-419"/>
        </w:rPr>
      </w:pPr>
      <w:r w:rsidRPr="00221CCD">
        <w:rPr>
          <w:rFonts w:ascii="Arial" w:hAnsi="Arial" w:cs="Arial"/>
          <w:noProof/>
          <w:lang w:val="es-419"/>
        </w:rPr>
        <w:drawing>
          <wp:inline distT="0" distB="0" distL="0" distR="0" wp14:anchorId="73EBC168" wp14:editId="4478FDED">
            <wp:extent cx="5943600" cy="464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4820"/>
                    </a:xfrm>
                    <a:prstGeom prst="rect">
                      <a:avLst/>
                    </a:prstGeom>
                  </pic:spPr>
                </pic:pic>
              </a:graphicData>
            </a:graphic>
          </wp:inline>
        </w:drawing>
      </w:r>
    </w:p>
    <w:p w14:paraId="7FEE32A9" w14:textId="255E1721" w:rsidR="00221CCD" w:rsidRDefault="00221CCD" w:rsidP="00B03C04">
      <w:pPr>
        <w:jc w:val="both"/>
        <w:rPr>
          <w:rFonts w:ascii="Arial" w:hAnsi="Arial" w:cs="Arial"/>
          <w:lang w:val="es-419"/>
        </w:rPr>
      </w:pPr>
      <w:r>
        <w:rPr>
          <w:rFonts w:ascii="Arial" w:hAnsi="Arial" w:cs="Arial"/>
          <w:lang w:val="es-419"/>
        </w:rPr>
        <w:t>Note que MongoDB le indica que uno de los documentos ha sido modificado.</w:t>
      </w:r>
    </w:p>
    <w:p w14:paraId="25AA2003" w14:textId="324A3D6B" w:rsidR="00221CCD" w:rsidRPr="00221CCD" w:rsidRDefault="00221CCD" w:rsidP="00B03C04">
      <w:pPr>
        <w:jc w:val="both"/>
        <w:rPr>
          <w:rFonts w:ascii="Arial" w:hAnsi="Arial" w:cs="Arial"/>
          <w:b/>
          <w:bCs/>
          <w:color w:val="00B050"/>
          <w:lang w:val="es-419"/>
        </w:rPr>
      </w:pPr>
      <w:r w:rsidRPr="00221CCD">
        <w:rPr>
          <w:rFonts w:ascii="Arial" w:hAnsi="Arial" w:cs="Arial"/>
          <w:b/>
          <w:bCs/>
          <w:color w:val="00B050"/>
          <w:lang w:val="es-419"/>
        </w:rPr>
        <w:t xml:space="preserve">Muestre cómo queda el documento respectivo luego de esta modificación usando el método </w:t>
      </w:r>
      <w:proofErr w:type="spellStart"/>
      <w:r w:rsidRPr="00221CCD">
        <w:rPr>
          <w:rFonts w:ascii="Arial" w:hAnsi="Arial" w:cs="Arial"/>
          <w:b/>
          <w:bCs/>
          <w:color w:val="00B050"/>
          <w:lang w:val="es-419"/>
        </w:rPr>
        <w:t>find</w:t>
      </w:r>
      <w:proofErr w:type="spellEnd"/>
      <w:r w:rsidRPr="00221CCD">
        <w:rPr>
          <w:rFonts w:ascii="Arial" w:hAnsi="Arial" w:cs="Arial"/>
          <w:b/>
          <w:bCs/>
          <w:color w:val="00B050"/>
          <w:lang w:val="es-419"/>
        </w:rPr>
        <w:t xml:space="preserve"> y </w:t>
      </w:r>
      <w:proofErr w:type="spellStart"/>
      <w:r w:rsidRPr="00221CCD">
        <w:rPr>
          <w:rFonts w:ascii="Arial" w:hAnsi="Arial" w:cs="Arial"/>
          <w:b/>
          <w:bCs/>
          <w:color w:val="00B050"/>
          <w:lang w:val="es-419"/>
        </w:rPr>
        <w:t>pretty</w:t>
      </w:r>
      <w:proofErr w:type="spellEnd"/>
      <w:r w:rsidRPr="00221CCD">
        <w:rPr>
          <w:rFonts w:ascii="Arial" w:hAnsi="Arial" w:cs="Arial"/>
          <w:b/>
          <w:bCs/>
          <w:color w:val="00B050"/>
          <w:lang w:val="es-419"/>
        </w:rPr>
        <w:t xml:space="preserve">. </w:t>
      </w:r>
    </w:p>
    <w:p w14:paraId="43EAB6B8" w14:textId="2CCC8B26" w:rsidR="00BE752D" w:rsidRPr="00533333" w:rsidRDefault="00533333" w:rsidP="00B03C04">
      <w:pPr>
        <w:jc w:val="both"/>
        <w:rPr>
          <w:rFonts w:ascii="Arial" w:hAnsi="Arial" w:cs="Arial"/>
          <w:b/>
          <w:bCs/>
          <w:color w:val="00B050"/>
          <w:lang w:val="es-419"/>
        </w:rPr>
      </w:pPr>
      <w:r w:rsidRPr="00533333">
        <w:rPr>
          <w:rFonts w:ascii="Arial" w:hAnsi="Arial" w:cs="Arial"/>
          <w:b/>
          <w:bCs/>
          <w:color w:val="00B050"/>
          <w:lang w:val="es-419"/>
        </w:rPr>
        <w:t>Actualice uno de los documentos de cualquier colección en su base de datos.</w:t>
      </w:r>
    </w:p>
    <w:p w14:paraId="17F3731D" w14:textId="56E4E768" w:rsidR="00533333" w:rsidRDefault="00533333" w:rsidP="00B03C04">
      <w:pPr>
        <w:jc w:val="both"/>
        <w:rPr>
          <w:rFonts w:ascii="Arial" w:hAnsi="Arial" w:cs="Arial"/>
          <w:lang w:val="es-419"/>
        </w:rPr>
      </w:pPr>
    </w:p>
    <w:p w14:paraId="268E6DF4" w14:textId="15EAB42C" w:rsidR="00F36C2D" w:rsidRPr="00F36C2D" w:rsidRDefault="00F36C2D" w:rsidP="00B03C04">
      <w:pPr>
        <w:jc w:val="both"/>
        <w:rPr>
          <w:rFonts w:ascii="Arial" w:hAnsi="Arial" w:cs="Arial"/>
          <w:b/>
          <w:bCs/>
          <w:lang w:val="es-419"/>
        </w:rPr>
      </w:pPr>
      <w:r w:rsidRPr="00F36C2D">
        <w:rPr>
          <w:rFonts w:ascii="Arial" w:hAnsi="Arial" w:cs="Arial"/>
          <w:b/>
          <w:bCs/>
          <w:lang w:val="es-419"/>
        </w:rPr>
        <w:t>Eliminar Documentos</w:t>
      </w:r>
    </w:p>
    <w:p w14:paraId="680EB993" w14:textId="5BFE24B5" w:rsidR="00F36C2D" w:rsidRDefault="00F36C2D" w:rsidP="00B03C04">
      <w:pPr>
        <w:jc w:val="both"/>
        <w:rPr>
          <w:rFonts w:ascii="Arial" w:hAnsi="Arial" w:cs="Arial"/>
          <w:lang w:val="es-419"/>
        </w:rPr>
      </w:pPr>
      <w:r>
        <w:rPr>
          <w:rFonts w:ascii="Arial" w:hAnsi="Arial" w:cs="Arial"/>
          <w:lang w:val="es-419"/>
        </w:rPr>
        <w:t xml:space="preserve">Para proceder a eliminar documentos de las colecciones se usa el método </w:t>
      </w:r>
      <w:proofErr w:type="spellStart"/>
      <w:r>
        <w:rPr>
          <w:rFonts w:ascii="Arial" w:hAnsi="Arial" w:cs="Arial"/>
          <w:lang w:val="es-419"/>
        </w:rPr>
        <w:t>remove</w:t>
      </w:r>
      <w:proofErr w:type="spellEnd"/>
      <w:r>
        <w:rPr>
          <w:rFonts w:ascii="Arial" w:hAnsi="Arial" w:cs="Arial"/>
          <w:lang w:val="es-419"/>
        </w:rPr>
        <w:t xml:space="preserve">. Se debe especificar la colección y un criterio de búsqueda. </w:t>
      </w:r>
    </w:p>
    <w:p w14:paraId="3FD3232C" w14:textId="6D1A568A" w:rsidR="00F36C2D" w:rsidRDefault="00F36C2D" w:rsidP="00B03C04">
      <w:pPr>
        <w:jc w:val="both"/>
        <w:rPr>
          <w:rFonts w:ascii="Arial" w:hAnsi="Arial" w:cs="Arial"/>
          <w:lang w:val="es-419"/>
        </w:rPr>
      </w:pPr>
      <w:r>
        <w:rPr>
          <w:rFonts w:ascii="Arial" w:hAnsi="Arial" w:cs="Arial"/>
          <w:lang w:val="es-419"/>
        </w:rPr>
        <w:t>A continuación, se procede a eliminar el documento cuyo nombre es Reloj Digital. Utilice el siguiente formato:</w:t>
      </w:r>
    </w:p>
    <w:p w14:paraId="2676D1BD" w14:textId="3F31D14C" w:rsidR="00F36C2D" w:rsidRDefault="00F36C2D" w:rsidP="00B03C04">
      <w:pPr>
        <w:jc w:val="both"/>
        <w:rPr>
          <w:rFonts w:ascii="Arial" w:hAnsi="Arial" w:cs="Arial"/>
          <w:lang w:val="es-419"/>
        </w:rPr>
      </w:pPr>
      <w:proofErr w:type="spellStart"/>
      <w:r w:rsidRPr="00F36C2D">
        <w:rPr>
          <w:rFonts w:ascii="Arial" w:hAnsi="Arial" w:cs="Arial"/>
          <w:lang w:val="es-419"/>
        </w:rPr>
        <w:t>db.productos.remove</w:t>
      </w:r>
      <w:proofErr w:type="spellEnd"/>
      <w:r w:rsidRPr="00F36C2D">
        <w:rPr>
          <w:rFonts w:ascii="Arial" w:hAnsi="Arial" w:cs="Arial"/>
          <w:lang w:val="es-419"/>
        </w:rPr>
        <w:t>({"nombre" : "Reloj digital"})</w:t>
      </w:r>
    </w:p>
    <w:p w14:paraId="4B4ADA83" w14:textId="3158A34C" w:rsidR="00F36C2D" w:rsidRDefault="00F36C2D" w:rsidP="00F36C2D">
      <w:pPr>
        <w:jc w:val="center"/>
        <w:rPr>
          <w:rFonts w:ascii="Arial" w:hAnsi="Arial" w:cs="Arial"/>
          <w:lang w:val="es-419"/>
        </w:rPr>
      </w:pPr>
      <w:r w:rsidRPr="00F36C2D">
        <w:rPr>
          <w:rFonts w:ascii="Arial" w:hAnsi="Arial" w:cs="Arial"/>
          <w:noProof/>
          <w:lang w:val="es-419"/>
        </w:rPr>
        <w:drawing>
          <wp:inline distT="0" distB="0" distL="0" distR="0" wp14:anchorId="307D7174" wp14:editId="5776369F">
            <wp:extent cx="3791279" cy="4839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1279" cy="483912"/>
                    </a:xfrm>
                    <a:prstGeom prst="rect">
                      <a:avLst/>
                    </a:prstGeom>
                  </pic:spPr>
                </pic:pic>
              </a:graphicData>
            </a:graphic>
          </wp:inline>
        </w:drawing>
      </w:r>
    </w:p>
    <w:p w14:paraId="3F1245C3" w14:textId="15E66734" w:rsidR="00F36C2D" w:rsidRDefault="00F36C2D" w:rsidP="00B03C04">
      <w:pPr>
        <w:jc w:val="both"/>
        <w:rPr>
          <w:rFonts w:ascii="Arial" w:hAnsi="Arial" w:cs="Arial"/>
          <w:lang w:val="es-419"/>
        </w:rPr>
      </w:pPr>
      <w:r>
        <w:rPr>
          <w:rFonts w:ascii="Arial" w:hAnsi="Arial" w:cs="Arial"/>
          <w:lang w:val="es-419"/>
        </w:rPr>
        <w:t xml:space="preserve">Si necesita eliminar todos los documentos de una colección, no es necesario enviar parámetros en el método </w:t>
      </w:r>
      <w:proofErr w:type="spellStart"/>
      <w:r>
        <w:rPr>
          <w:rFonts w:ascii="Arial" w:hAnsi="Arial" w:cs="Arial"/>
          <w:lang w:val="es-419"/>
        </w:rPr>
        <w:t>remove</w:t>
      </w:r>
      <w:proofErr w:type="spellEnd"/>
      <w:r>
        <w:rPr>
          <w:rFonts w:ascii="Arial" w:hAnsi="Arial" w:cs="Arial"/>
          <w:lang w:val="es-419"/>
        </w:rPr>
        <w:t xml:space="preserve">, para lo cual puede usarlo de la siguiente forma: </w:t>
      </w:r>
    </w:p>
    <w:p w14:paraId="2212C2BC" w14:textId="2E4E576E" w:rsidR="00F36C2D" w:rsidRDefault="00F36C2D" w:rsidP="00F36C2D">
      <w:pPr>
        <w:jc w:val="both"/>
        <w:rPr>
          <w:rFonts w:ascii="Arial" w:hAnsi="Arial" w:cs="Arial"/>
          <w:lang w:val="es-419"/>
        </w:rPr>
      </w:pPr>
      <w:proofErr w:type="spellStart"/>
      <w:r w:rsidRPr="00F36C2D">
        <w:rPr>
          <w:rFonts w:ascii="Arial" w:hAnsi="Arial" w:cs="Arial"/>
          <w:lang w:val="es-419"/>
        </w:rPr>
        <w:t>db.productos.remove</w:t>
      </w:r>
      <w:proofErr w:type="spellEnd"/>
      <w:r w:rsidRPr="00F36C2D">
        <w:rPr>
          <w:rFonts w:ascii="Arial" w:hAnsi="Arial" w:cs="Arial"/>
          <w:lang w:val="es-419"/>
        </w:rPr>
        <w:t>({</w:t>
      </w:r>
      <w:r>
        <w:rPr>
          <w:rFonts w:ascii="Arial" w:hAnsi="Arial" w:cs="Arial"/>
          <w:lang w:val="es-419"/>
        </w:rPr>
        <w:t xml:space="preserve"> </w:t>
      </w:r>
      <w:r w:rsidRPr="00F36C2D">
        <w:rPr>
          <w:rFonts w:ascii="Arial" w:hAnsi="Arial" w:cs="Arial"/>
          <w:lang w:val="es-419"/>
        </w:rPr>
        <w:t>})</w:t>
      </w:r>
      <w:r>
        <w:rPr>
          <w:rFonts w:ascii="Arial" w:hAnsi="Arial" w:cs="Arial"/>
          <w:lang w:val="es-419"/>
        </w:rPr>
        <w:t xml:space="preserve"> </w:t>
      </w:r>
      <w:r w:rsidRPr="00F36C2D">
        <w:rPr>
          <w:rFonts w:ascii="Arial" w:hAnsi="Arial" w:cs="Arial"/>
          <w:lang w:val="es-419"/>
        </w:rPr>
        <w:sym w:font="Wingdings" w:char="F0E0"/>
      </w:r>
      <w:r>
        <w:rPr>
          <w:rFonts w:ascii="Arial" w:hAnsi="Arial" w:cs="Arial"/>
          <w:lang w:val="es-419"/>
        </w:rPr>
        <w:t xml:space="preserve"> </w:t>
      </w:r>
      <w:r w:rsidRPr="00F36C2D">
        <w:rPr>
          <w:rFonts w:ascii="Arial" w:hAnsi="Arial" w:cs="Arial"/>
          <w:color w:val="C00000"/>
          <w:lang w:val="es-419"/>
        </w:rPr>
        <w:t>si lo ejecuta</w:t>
      </w:r>
      <w:r>
        <w:rPr>
          <w:rFonts w:ascii="Arial" w:hAnsi="Arial" w:cs="Arial"/>
          <w:color w:val="C00000"/>
          <w:lang w:val="es-419"/>
        </w:rPr>
        <w:t>,</w:t>
      </w:r>
      <w:r w:rsidRPr="00F36C2D">
        <w:rPr>
          <w:rFonts w:ascii="Arial" w:hAnsi="Arial" w:cs="Arial"/>
          <w:color w:val="C00000"/>
          <w:lang w:val="es-419"/>
        </w:rPr>
        <w:t xml:space="preserve"> se eliminarán todos sus documentos de la colección.</w:t>
      </w:r>
    </w:p>
    <w:p w14:paraId="797CB3D9" w14:textId="2F4EA27C" w:rsidR="00F36C2D" w:rsidRDefault="00F36C2D" w:rsidP="00F36C2D">
      <w:pPr>
        <w:jc w:val="both"/>
        <w:rPr>
          <w:rFonts w:ascii="Arial" w:hAnsi="Arial" w:cs="Arial"/>
          <w:lang w:val="es-419"/>
        </w:rPr>
      </w:pPr>
    </w:p>
    <w:p w14:paraId="76BC38D9" w14:textId="6219E7E2" w:rsidR="009F3963" w:rsidRDefault="009F3963" w:rsidP="00F36C2D">
      <w:pPr>
        <w:jc w:val="both"/>
        <w:rPr>
          <w:rFonts w:ascii="Arial" w:hAnsi="Arial" w:cs="Arial"/>
          <w:lang w:val="es-419"/>
        </w:rPr>
      </w:pPr>
      <w:r>
        <w:rPr>
          <w:rFonts w:ascii="Arial" w:hAnsi="Arial" w:cs="Arial"/>
          <w:lang w:val="es-419"/>
        </w:rPr>
        <w:t>Usando el modo gráfico en MongoDB Compas</w:t>
      </w:r>
    </w:p>
    <w:p w14:paraId="16E1A5A4" w14:textId="79A47677" w:rsidR="009F3963" w:rsidRDefault="009F3963" w:rsidP="00F36C2D">
      <w:pPr>
        <w:jc w:val="both"/>
        <w:rPr>
          <w:rFonts w:ascii="Arial" w:hAnsi="Arial" w:cs="Arial"/>
          <w:lang w:val="es-419"/>
        </w:rPr>
      </w:pPr>
      <w:proofErr w:type="spellStart"/>
      <w:r>
        <w:rPr>
          <w:rFonts w:ascii="Arial" w:hAnsi="Arial" w:cs="Arial"/>
          <w:lang w:val="es-419"/>
        </w:rPr>
        <w:t>Compass</w:t>
      </w:r>
      <w:proofErr w:type="spellEnd"/>
      <w:r>
        <w:rPr>
          <w:rFonts w:ascii="Arial" w:hAnsi="Arial" w:cs="Arial"/>
          <w:lang w:val="es-419"/>
        </w:rPr>
        <w:t xml:space="preserve"> es el modo gráfico de Mongo. Para ingresar a la aplicación busque el acceso directo creado o en su lista de programas. </w:t>
      </w:r>
    </w:p>
    <w:p w14:paraId="3561B887" w14:textId="0818D286" w:rsidR="009F3963" w:rsidRDefault="009F3963" w:rsidP="00F36C2D">
      <w:pPr>
        <w:jc w:val="both"/>
        <w:rPr>
          <w:rFonts w:ascii="Arial" w:hAnsi="Arial" w:cs="Arial"/>
          <w:lang w:val="es-419"/>
        </w:rPr>
      </w:pPr>
      <w:r>
        <w:rPr>
          <w:rFonts w:ascii="Arial" w:hAnsi="Arial" w:cs="Arial"/>
          <w:lang w:val="es-419"/>
        </w:rPr>
        <w:t xml:space="preserve">La ventana iniciar permite establecer una conexión con el servidor para lo cual debe usar la opción </w:t>
      </w:r>
      <w:proofErr w:type="spellStart"/>
      <w:r>
        <w:rPr>
          <w:rFonts w:ascii="Arial" w:hAnsi="Arial" w:cs="Arial"/>
          <w:lang w:val="es-419"/>
        </w:rPr>
        <w:t>Connect</w:t>
      </w:r>
      <w:proofErr w:type="spellEnd"/>
      <w:r>
        <w:rPr>
          <w:rFonts w:ascii="Arial" w:hAnsi="Arial" w:cs="Arial"/>
          <w:lang w:val="es-419"/>
        </w:rPr>
        <w:t xml:space="preserve"> en la ventana New </w:t>
      </w:r>
      <w:proofErr w:type="spellStart"/>
      <w:r>
        <w:rPr>
          <w:rFonts w:ascii="Arial" w:hAnsi="Arial" w:cs="Arial"/>
          <w:lang w:val="es-419"/>
        </w:rPr>
        <w:t>Connection</w:t>
      </w:r>
      <w:proofErr w:type="spellEnd"/>
      <w:r>
        <w:rPr>
          <w:rFonts w:ascii="Arial" w:hAnsi="Arial" w:cs="Arial"/>
          <w:lang w:val="es-419"/>
        </w:rPr>
        <w:t xml:space="preserve"> tal y como se muestra a continuación:</w:t>
      </w:r>
    </w:p>
    <w:p w14:paraId="3B511F1E" w14:textId="1D66C9BE" w:rsidR="009F3963" w:rsidRDefault="009F3963" w:rsidP="00F36C2D">
      <w:pPr>
        <w:jc w:val="both"/>
        <w:rPr>
          <w:rFonts w:ascii="Arial" w:hAnsi="Arial" w:cs="Arial"/>
          <w:lang w:val="es-419"/>
        </w:rPr>
      </w:pPr>
      <w:r w:rsidRPr="009F3963">
        <w:rPr>
          <w:rFonts w:ascii="Arial" w:hAnsi="Arial" w:cs="Arial"/>
          <w:noProof/>
          <w:lang w:val="es-419"/>
        </w:rPr>
        <w:lastRenderedPageBreak/>
        <w:drawing>
          <wp:inline distT="0" distB="0" distL="0" distR="0" wp14:anchorId="50BD2074" wp14:editId="5B65C0F1">
            <wp:extent cx="5943600" cy="1619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b="35509"/>
                    <a:stretch/>
                  </pic:blipFill>
                  <pic:spPr bwMode="auto">
                    <a:xfrm>
                      <a:off x="0" y="0"/>
                      <a:ext cx="5943600" cy="1619250"/>
                    </a:xfrm>
                    <a:prstGeom prst="rect">
                      <a:avLst/>
                    </a:prstGeom>
                    <a:ln>
                      <a:noFill/>
                    </a:ln>
                    <a:extLst>
                      <a:ext uri="{53640926-AAD7-44D8-BBD7-CCE9431645EC}">
                        <a14:shadowObscured xmlns:a14="http://schemas.microsoft.com/office/drawing/2010/main"/>
                      </a:ext>
                    </a:extLst>
                  </pic:spPr>
                </pic:pic>
              </a:graphicData>
            </a:graphic>
          </wp:inline>
        </w:drawing>
      </w:r>
    </w:p>
    <w:p w14:paraId="0B565265" w14:textId="37F57ABA" w:rsidR="009F3963" w:rsidRDefault="009F3963" w:rsidP="00F36C2D">
      <w:pPr>
        <w:jc w:val="both"/>
        <w:rPr>
          <w:rFonts w:ascii="Arial" w:hAnsi="Arial" w:cs="Arial"/>
          <w:lang w:val="es-419"/>
        </w:rPr>
      </w:pPr>
      <w:r>
        <w:rPr>
          <w:rFonts w:ascii="Arial" w:hAnsi="Arial" w:cs="Arial"/>
          <w:lang w:val="es-419"/>
        </w:rPr>
        <w:t>Una vez se establezca la conexión, deben aparecer las bases de datos creadas. Para esta actividad, se creó la base de datos prueba por lo cual, al abrir esta base de datos, se visualizan las colecciones existentes.</w:t>
      </w:r>
    </w:p>
    <w:p w14:paraId="7993F1DC" w14:textId="71BC19E7" w:rsidR="009F3963" w:rsidRDefault="009F3963" w:rsidP="00F36C2D">
      <w:pPr>
        <w:jc w:val="both"/>
        <w:rPr>
          <w:rFonts w:ascii="Arial" w:hAnsi="Arial" w:cs="Arial"/>
          <w:lang w:val="es-419"/>
        </w:rPr>
      </w:pPr>
      <w:r w:rsidRPr="009F3963">
        <w:rPr>
          <w:rFonts w:ascii="Arial" w:hAnsi="Arial" w:cs="Arial"/>
          <w:noProof/>
          <w:lang w:val="es-419"/>
        </w:rPr>
        <w:drawing>
          <wp:inline distT="0" distB="0" distL="0" distR="0" wp14:anchorId="583AB332" wp14:editId="386B563B">
            <wp:extent cx="5943600" cy="21259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900"/>
                    <a:stretch/>
                  </pic:blipFill>
                  <pic:spPr bwMode="auto">
                    <a:xfrm>
                      <a:off x="0" y="0"/>
                      <a:ext cx="5943600" cy="2125980"/>
                    </a:xfrm>
                    <a:prstGeom prst="rect">
                      <a:avLst/>
                    </a:prstGeom>
                    <a:ln>
                      <a:noFill/>
                    </a:ln>
                    <a:extLst>
                      <a:ext uri="{53640926-AAD7-44D8-BBD7-CCE9431645EC}">
                        <a14:shadowObscured xmlns:a14="http://schemas.microsoft.com/office/drawing/2010/main"/>
                      </a:ext>
                    </a:extLst>
                  </pic:spPr>
                </pic:pic>
              </a:graphicData>
            </a:graphic>
          </wp:inline>
        </w:drawing>
      </w:r>
    </w:p>
    <w:p w14:paraId="3419C693" w14:textId="4817768D" w:rsidR="009F3963" w:rsidRDefault="009F3963" w:rsidP="00B03C04">
      <w:pPr>
        <w:jc w:val="both"/>
        <w:rPr>
          <w:rFonts w:ascii="Arial" w:hAnsi="Arial" w:cs="Arial"/>
          <w:lang w:val="es-419"/>
        </w:rPr>
      </w:pPr>
      <w:r>
        <w:rPr>
          <w:rFonts w:ascii="Arial" w:hAnsi="Arial" w:cs="Arial"/>
          <w:lang w:val="es-419"/>
        </w:rPr>
        <w:t>Al dar clic en prueba se muestran las 4 colecciones creadas:</w:t>
      </w:r>
    </w:p>
    <w:p w14:paraId="472BD949" w14:textId="69A7BC1C" w:rsidR="009F3963" w:rsidRDefault="009F3963" w:rsidP="00B03C04">
      <w:pPr>
        <w:jc w:val="both"/>
        <w:rPr>
          <w:rFonts w:ascii="Arial" w:hAnsi="Arial" w:cs="Arial"/>
          <w:lang w:val="es-419"/>
        </w:rPr>
      </w:pPr>
      <w:r w:rsidRPr="009F3963">
        <w:rPr>
          <w:rFonts w:ascii="Arial" w:hAnsi="Arial" w:cs="Arial"/>
          <w:noProof/>
          <w:lang w:val="es-419"/>
        </w:rPr>
        <w:drawing>
          <wp:inline distT="0" distB="0" distL="0" distR="0" wp14:anchorId="12AC36EB" wp14:editId="1BF56C15">
            <wp:extent cx="5943600" cy="2649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9855"/>
                    </a:xfrm>
                    <a:prstGeom prst="rect">
                      <a:avLst/>
                    </a:prstGeom>
                  </pic:spPr>
                </pic:pic>
              </a:graphicData>
            </a:graphic>
          </wp:inline>
        </w:drawing>
      </w:r>
    </w:p>
    <w:p w14:paraId="62E86C51" w14:textId="590BED2D" w:rsidR="009F3963" w:rsidRDefault="00D276BB" w:rsidP="00B03C04">
      <w:pPr>
        <w:jc w:val="both"/>
        <w:rPr>
          <w:rFonts w:ascii="Arial" w:hAnsi="Arial" w:cs="Arial"/>
          <w:lang w:val="es-419"/>
        </w:rPr>
      </w:pPr>
      <w:r>
        <w:rPr>
          <w:rFonts w:ascii="Arial" w:hAnsi="Arial" w:cs="Arial"/>
          <w:lang w:val="es-419"/>
        </w:rPr>
        <w:t>Ahora puede ingresar a la colección que desee y observar los campos que contienen:</w:t>
      </w:r>
    </w:p>
    <w:p w14:paraId="3996CE2F" w14:textId="5E2273C5" w:rsidR="00D276BB" w:rsidRDefault="00D276BB" w:rsidP="00B03C04">
      <w:pPr>
        <w:jc w:val="both"/>
        <w:rPr>
          <w:rFonts w:ascii="Arial" w:hAnsi="Arial" w:cs="Arial"/>
          <w:lang w:val="es-419"/>
        </w:rPr>
      </w:pPr>
      <w:r w:rsidRPr="00D276BB">
        <w:rPr>
          <w:rFonts w:ascii="Arial" w:hAnsi="Arial" w:cs="Arial"/>
          <w:noProof/>
          <w:lang w:val="es-419"/>
        </w:rPr>
        <w:lastRenderedPageBreak/>
        <w:drawing>
          <wp:inline distT="0" distB="0" distL="0" distR="0" wp14:anchorId="5D8E9AB6" wp14:editId="4258A799">
            <wp:extent cx="5943600" cy="30416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41650"/>
                    </a:xfrm>
                    <a:prstGeom prst="rect">
                      <a:avLst/>
                    </a:prstGeom>
                  </pic:spPr>
                </pic:pic>
              </a:graphicData>
            </a:graphic>
          </wp:inline>
        </w:drawing>
      </w:r>
    </w:p>
    <w:p w14:paraId="4EFFBF8D" w14:textId="4F8CE212" w:rsidR="00D276BB" w:rsidRDefault="00D276BB" w:rsidP="00B03C04">
      <w:pPr>
        <w:jc w:val="both"/>
        <w:rPr>
          <w:rFonts w:ascii="Arial" w:hAnsi="Arial" w:cs="Arial"/>
          <w:lang w:val="es-419"/>
        </w:rPr>
      </w:pPr>
      <w:r>
        <w:rPr>
          <w:rFonts w:ascii="Arial" w:hAnsi="Arial" w:cs="Arial"/>
          <w:lang w:val="es-419"/>
        </w:rPr>
        <w:t>Note todas las funcionalidades que ofrece el modo gráfico de MongoDB y proceda a crear un documento en la colección productos. Para ello use la opción ADD DATA y luego escoja Insertar Documento:</w:t>
      </w:r>
    </w:p>
    <w:p w14:paraId="14B5ACB3" w14:textId="6AC9A5A0" w:rsidR="00D276BB" w:rsidRDefault="00D276BB" w:rsidP="00D276BB">
      <w:pPr>
        <w:jc w:val="center"/>
        <w:rPr>
          <w:rFonts w:ascii="Arial" w:hAnsi="Arial" w:cs="Arial"/>
          <w:lang w:val="es-419"/>
        </w:rPr>
      </w:pPr>
      <w:r w:rsidRPr="00D276BB">
        <w:rPr>
          <w:rFonts w:ascii="Arial" w:hAnsi="Arial" w:cs="Arial"/>
          <w:noProof/>
          <w:lang w:val="es-419"/>
        </w:rPr>
        <w:drawing>
          <wp:inline distT="0" distB="0" distL="0" distR="0" wp14:anchorId="6421B1CF" wp14:editId="7BAF35A0">
            <wp:extent cx="3246401" cy="31130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6401" cy="3113040"/>
                    </a:xfrm>
                    <a:prstGeom prst="rect">
                      <a:avLst/>
                    </a:prstGeom>
                  </pic:spPr>
                </pic:pic>
              </a:graphicData>
            </a:graphic>
          </wp:inline>
        </w:drawing>
      </w:r>
    </w:p>
    <w:p w14:paraId="54E3EA34" w14:textId="1DBF67D8" w:rsidR="00D276BB" w:rsidRDefault="00D276BB" w:rsidP="00D276BB">
      <w:pPr>
        <w:jc w:val="both"/>
        <w:rPr>
          <w:rFonts w:ascii="Arial" w:hAnsi="Arial" w:cs="Arial"/>
          <w:lang w:val="es-419"/>
        </w:rPr>
      </w:pPr>
    </w:p>
    <w:p w14:paraId="52FF9179" w14:textId="6E7F50EB" w:rsidR="00C72337" w:rsidRDefault="00C72337" w:rsidP="00D276BB">
      <w:pPr>
        <w:jc w:val="both"/>
        <w:rPr>
          <w:rFonts w:ascii="Arial" w:hAnsi="Arial" w:cs="Arial"/>
          <w:lang w:val="es-419"/>
        </w:rPr>
      </w:pPr>
      <w:r>
        <w:rPr>
          <w:rFonts w:ascii="Arial" w:hAnsi="Arial" w:cs="Arial"/>
          <w:lang w:val="es-419"/>
        </w:rPr>
        <w:t>Tome en consideración que debe seguir con el formato JSON para el manejo de los documentos al momento de la creación de cada uno, y que el modo gráfico le muestra los ID de los documentos de manera automática y directa. La siguiente imagen muestra un documento insertado en el modo gráfico:</w:t>
      </w:r>
    </w:p>
    <w:p w14:paraId="2550336B" w14:textId="0B7999F4" w:rsidR="00C72337" w:rsidRDefault="00C72337" w:rsidP="00C72337">
      <w:pPr>
        <w:jc w:val="center"/>
        <w:rPr>
          <w:rFonts w:ascii="Arial" w:hAnsi="Arial" w:cs="Arial"/>
          <w:lang w:val="es-419"/>
        </w:rPr>
      </w:pPr>
      <w:r w:rsidRPr="00C72337">
        <w:rPr>
          <w:rFonts w:ascii="Arial" w:hAnsi="Arial" w:cs="Arial"/>
          <w:noProof/>
          <w:lang w:val="es-419"/>
        </w:rPr>
        <w:lastRenderedPageBreak/>
        <w:drawing>
          <wp:inline distT="0" distB="0" distL="0" distR="0" wp14:anchorId="3BCF1BFF" wp14:editId="1371CF5F">
            <wp:extent cx="2979678" cy="257959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9678" cy="2579594"/>
                    </a:xfrm>
                    <a:prstGeom prst="rect">
                      <a:avLst/>
                    </a:prstGeom>
                  </pic:spPr>
                </pic:pic>
              </a:graphicData>
            </a:graphic>
          </wp:inline>
        </w:drawing>
      </w:r>
    </w:p>
    <w:p w14:paraId="5313EDF2" w14:textId="254D82C6" w:rsidR="00C72337" w:rsidRDefault="00C72337" w:rsidP="00C72337">
      <w:pPr>
        <w:jc w:val="both"/>
        <w:rPr>
          <w:rFonts w:ascii="Arial" w:hAnsi="Arial" w:cs="Arial"/>
          <w:lang w:val="es-419"/>
        </w:rPr>
      </w:pPr>
    </w:p>
    <w:p w14:paraId="299EA5C5" w14:textId="6F14EE0A" w:rsidR="00C72337" w:rsidRDefault="00C72337" w:rsidP="00C72337">
      <w:pPr>
        <w:jc w:val="both"/>
        <w:rPr>
          <w:rFonts w:ascii="Arial" w:hAnsi="Arial" w:cs="Arial"/>
          <w:lang w:val="es-419"/>
        </w:rPr>
      </w:pPr>
      <w:r>
        <w:rPr>
          <w:rFonts w:ascii="Arial" w:hAnsi="Arial" w:cs="Arial"/>
          <w:lang w:val="es-419"/>
        </w:rPr>
        <w:t>Puede apreciar que se agregó el documento correspondiente:</w:t>
      </w:r>
    </w:p>
    <w:p w14:paraId="10FCECB2" w14:textId="1CA76B78" w:rsidR="00C72337" w:rsidRDefault="00C72337" w:rsidP="00C72337">
      <w:pPr>
        <w:jc w:val="both"/>
        <w:rPr>
          <w:rFonts w:ascii="Arial" w:hAnsi="Arial" w:cs="Arial"/>
          <w:lang w:val="es-419"/>
        </w:rPr>
      </w:pPr>
      <w:r>
        <w:rPr>
          <w:rFonts w:ascii="Arial" w:hAnsi="Arial" w:cs="Arial"/>
          <w:noProof/>
          <w:lang w:val="es-419"/>
        </w:rPr>
        <mc:AlternateContent>
          <mc:Choice Requires="wps">
            <w:drawing>
              <wp:anchor distT="0" distB="0" distL="114300" distR="114300" simplePos="0" relativeHeight="251682816" behindDoc="0" locked="0" layoutInCell="1" allowOverlap="1" wp14:anchorId="5DD2A85E" wp14:editId="5ED7E219">
                <wp:simplePos x="0" y="0"/>
                <wp:positionH relativeFrom="column">
                  <wp:posOffset>194310</wp:posOffset>
                </wp:positionH>
                <wp:positionV relativeFrom="paragraph">
                  <wp:posOffset>2600960</wp:posOffset>
                </wp:positionV>
                <wp:extent cx="1817370" cy="590550"/>
                <wp:effectExtent l="0" t="0" r="11430" b="19050"/>
                <wp:wrapNone/>
                <wp:docPr id="61" name="Rectangle: Rounded Corners 61"/>
                <wp:cNvGraphicFramePr/>
                <a:graphic xmlns:a="http://schemas.openxmlformats.org/drawingml/2006/main">
                  <a:graphicData uri="http://schemas.microsoft.com/office/word/2010/wordprocessingShape">
                    <wps:wsp>
                      <wps:cNvSpPr/>
                      <wps:spPr>
                        <a:xfrm>
                          <a:off x="0" y="0"/>
                          <a:ext cx="1817370" cy="5905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1EC31" id="Rectangle: Rounded Corners 61" o:spid="_x0000_s1026" style="position:absolute;margin-left:15.3pt;margin-top:204.8pt;width:143.1pt;height:46.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" filled="f" strokecolor="red" strokeweight="1pt">
                <v:stroke joinstyle="miter"/>
              </v:roundrect>
            </w:pict>
          </mc:Fallback>
        </mc:AlternateContent>
      </w:r>
      <w:r w:rsidRPr="00C72337">
        <w:rPr>
          <w:rFonts w:ascii="Arial" w:hAnsi="Arial" w:cs="Arial"/>
          <w:noProof/>
          <w:lang w:val="es-419"/>
        </w:rPr>
        <w:drawing>
          <wp:inline distT="0" distB="0" distL="0" distR="0" wp14:anchorId="5346637D" wp14:editId="0FFA0513">
            <wp:extent cx="5943600" cy="31235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23565"/>
                    </a:xfrm>
                    <a:prstGeom prst="rect">
                      <a:avLst/>
                    </a:prstGeom>
                  </pic:spPr>
                </pic:pic>
              </a:graphicData>
            </a:graphic>
          </wp:inline>
        </w:drawing>
      </w:r>
    </w:p>
    <w:p w14:paraId="2D1D272C" w14:textId="1B09B073" w:rsidR="00C72337" w:rsidRDefault="00C72337" w:rsidP="00D276BB">
      <w:pPr>
        <w:jc w:val="both"/>
        <w:rPr>
          <w:rFonts w:ascii="Arial" w:hAnsi="Arial" w:cs="Arial"/>
          <w:lang w:val="es-419"/>
        </w:rPr>
      </w:pPr>
    </w:p>
    <w:p w14:paraId="5DC2FDAC" w14:textId="6D4B8B30" w:rsidR="00C72337" w:rsidRDefault="00C72337" w:rsidP="00D276BB">
      <w:pPr>
        <w:jc w:val="both"/>
        <w:rPr>
          <w:rFonts w:ascii="Arial" w:hAnsi="Arial" w:cs="Arial"/>
          <w:b/>
          <w:bCs/>
          <w:color w:val="00B050"/>
          <w:lang w:val="es-419"/>
        </w:rPr>
      </w:pPr>
      <w:r w:rsidRPr="00C72337">
        <w:rPr>
          <w:rFonts w:ascii="Arial" w:hAnsi="Arial" w:cs="Arial"/>
          <w:b/>
          <w:bCs/>
          <w:color w:val="00B050"/>
          <w:lang w:val="es-419"/>
        </w:rPr>
        <w:t>Realice la inserción de un documento en cualquiera de sus colecciones utilizando el modo gráfico y muestra las capturas correspondientes.</w:t>
      </w:r>
    </w:p>
    <w:p w14:paraId="399F6D1F" w14:textId="77777777" w:rsidR="00EA378D" w:rsidRPr="00D7363B" w:rsidRDefault="00EA378D" w:rsidP="00EA378D">
      <w:pPr>
        <w:numPr>
          <w:ilvl w:val="0"/>
          <w:numId w:val="2"/>
        </w:numPr>
        <w:spacing w:after="0"/>
        <w:contextualSpacing/>
        <w:jc w:val="both"/>
        <w:rPr>
          <w:rFonts w:ascii="Arial" w:hAnsi="Arial" w:cs="Arial"/>
          <w:b/>
          <w:sz w:val="24"/>
          <w:szCs w:val="24"/>
        </w:rPr>
      </w:pPr>
      <w:r w:rsidRPr="00D7363B">
        <w:rPr>
          <w:rFonts w:ascii="Arial" w:hAnsi="Arial" w:cs="Arial"/>
          <w:b/>
          <w:sz w:val="24"/>
          <w:szCs w:val="24"/>
        </w:rPr>
        <w:t>RECURSOS:</w:t>
      </w:r>
    </w:p>
    <w:p w14:paraId="342A15A1" w14:textId="77777777"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Computador con acceso a internet, Software SQL Server, acceso a plataforma ecampus.utp.ac.pa/</w:t>
      </w:r>
      <w:proofErr w:type="spellStart"/>
      <w:r w:rsidRPr="00EA378D">
        <w:rPr>
          <w:rFonts w:ascii="Arial" w:hAnsi="Arial" w:cs="Arial"/>
          <w:sz w:val="24"/>
          <w:szCs w:val="24"/>
          <w:lang w:val="es-419"/>
        </w:rPr>
        <w:t>moodle</w:t>
      </w:r>
      <w:proofErr w:type="spellEnd"/>
      <w:r w:rsidRPr="00EA378D">
        <w:rPr>
          <w:rFonts w:ascii="Arial" w:hAnsi="Arial" w:cs="Arial"/>
          <w:sz w:val="24"/>
          <w:szCs w:val="24"/>
          <w:lang w:val="es-419"/>
        </w:rPr>
        <w:t>, curso de Base de Datos 1.</w:t>
      </w:r>
    </w:p>
    <w:p w14:paraId="4D8C9362" w14:textId="3FB640DA" w:rsidR="00EA378D" w:rsidRDefault="00EA378D" w:rsidP="00EA378D">
      <w:pPr>
        <w:spacing w:after="0"/>
        <w:ind w:left="360"/>
        <w:contextualSpacing/>
        <w:jc w:val="both"/>
        <w:rPr>
          <w:rFonts w:ascii="Arial" w:hAnsi="Arial" w:cs="Arial"/>
          <w:sz w:val="24"/>
          <w:szCs w:val="24"/>
          <w:lang w:val="es-419"/>
        </w:rPr>
      </w:pPr>
    </w:p>
    <w:p w14:paraId="4DE2D345" w14:textId="77777777" w:rsidR="00375B43" w:rsidRPr="00EA378D" w:rsidRDefault="00375B43" w:rsidP="00EA378D">
      <w:pPr>
        <w:spacing w:after="0"/>
        <w:ind w:left="360"/>
        <w:contextualSpacing/>
        <w:jc w:val="both"/>
        <w:rPr>
          <w:rFonts w:ascii="Arial" w:hAnsi="Arial" w:cs="Arial"/>
          <w:sz w:val="24"/>
          <w:szCs w:val="24"/>
          <w:lang w:val="es-419"/>
        </w:rPr>
      </w:pPr>
    </w:p>
    <w:p w14:paraId="24FF04E6" w14:textId="77777777" w:rsidR="00EA378D" w:rsidRPr="00D7363B" w:rsidRDefault="00EA378D" w:rsidP="00EA378D">
      <w:pPr>
        <w:numPr>
          <w:ilvl w:val="0"/>
          <w:numId w:val="2"/>
        </w:numPr>
        <w:spacing w:after="0"/>
        <w:contextualSpacing/>
        <w:jc w:val="both"/>
        <w:rPr>
          <w:rFonts w:ascii="Arial" w:hAnsi="Arial" w:cs="Arial"/>
          <w:b/>
          <w:sz w:val="24"/>
          <w:szCs w:val="24"/>
        </w:rPr>
      </w:pPr>
      <w:r w:rsidRPr="00D7363B">
        <w:rPr>
          <w:rFonts w:ascii="Arial" w:hAnsi="Arial" w:cs="Arial"/>
          <w:b/>
          <w:sz w:val="24"/>
          <w:szCs w:val="24"/>
        </w:rPr>
        <w:lastRenderedPageBreak/>
        <w:t>RESULTADOS:</w:t>
      </w:r>
    </w:p>
    <w:p w14:paraId="45BAA5B1" w14:textId="77777777" w:rsidR="00EA378D" w:rsidRPr="00375B43" w:rsidRDefault="00EA378D" w:rsidP="00375B43">
      <w:pPr>
        <w:pStyle w:val="Prrafodelista"/>
        <w:numPr>
          <w:ilvl w:val="0"/>
          <w:numId w:val="7"/>
        </w:numPr>
        <w:jc w:val="both"/>
        <w:rPr>
          <w:rFonts w:ascii="Arial" w:hAnsi="Arial" w:cs="Arial"/>
          <w:b/>
          <w:bCs/>
          <w:color w:val="00B050"/>
          <w:lang w:val="es-419"/>
        </w:rPr>
      </w:pPr>
      <w:r w:rsidRPr="00375B43">
        <w:rPr>
          <w:rFonts w:ascii="Arial" w:hAnsi="Arial" w:cs="Arial"/>
          <w:b/>
          <w:bCs/>
          <w:color w:val="00B050"/>
          <w:lang w:val="es-419"/>
        </w:rPr>
        <w:t>Liste los documentos de la colección productos (muestre la captura de pantalla respectiva).</w:t>
      </w:r>
    </w:p>
    <w:p w14:paraId="247351F7" w14:textId="77777777" w:rsidR="00EA378D" w:rsidRPr="00375B43" w:rsidRDefault="00EA378D" w:rsidP="00375B43">
      <w:pPr>
        <w:pStyle w:val="Prrafodelista"/>
        <w:numPr>
          <w:ilvl w:val="0"/>
          <w:numId w:val="7"/>
        </w:numPr>
        <w:jc w:val="both"/>
        <w:rPr>
          <w:rFonts w:ascii="Arial" w:hAnsi="Arial" w:cs="Arial"/>
          <w:b/>
          <w:bCs/>
          <w:color w:val="00B050"/>
          <w:lang w:val="es-419"/>
        </w:rPr>
      </w:pPr>
      <w:r w:rsidRPr="00375B43">
        <w:rPr>
          <w:rFonts w:ascii="Arial" w:hAnsi="Arial" w:cs="Arial"/>
          <w:b/>
          <w:bCs/>
          <w:color w:val="00B050"/>
          <w:lang w:val="es-419"/>
        </w:rPr>
        <w:t>Inserte una cantidad de documentos en las colecciones de su base de datos y use diferentes esquemas. La cantidad señalada para cada colección aparece en paréntesis:</w:t>
      </w:r>
    </w:p>
    <w:p w14:paraId="771C4253" w14:textId="77777777" w:rsidR="00EA378D" w:rsidRPr="00B9449F" w:rsidRDefault="00EA378D" w:rsidP="00375B43">
      <w:pPr>
        <w:pStyle w:val="Prrafodelista"/>
        <w:numPr>
          <w:ilvl w:val="0"/>
          <w:numId w:val="8"/>
        </w:numPr>
        <w:jc w:val="both"/>
        <w:rPr>
          <w:rFonts w:ascii="Arial" w:hAnsi="Arial" w:cs="Arial"/>
          <w:b/>
          <w:bCs/>
          <w:color w:val="00B050"/>
          <w:lang w:val="es-419"/>
        </w:rPr>
      </w:pPr>
      <w:r w:rsidRPr="00B9449F">
        <w:rPr>
          <w:rFonts w:ascii="Arial" w:hAnsi="Arial" w:cs="Arial"/>
          <w:b/>
          <w:bCs/>
          <w:color w:val="00B050"/>
          <w:lang w:val="es-419"/>
        </w:rPr>
        <w:t>clientes (4)</w:t>
      </w:r>
    </w:p>
    <w:p w14:paraId="122962F1" w14:textId="77777777" w:rsidR="00EA378D" w:rsidRPr="00B9449F" w:rsidRDefault="00EA378D" w:rsidP="00375B43">
      <w:pPr>
        <w:pStyle w:val="Prrafodelista"/>
        <w:numPr>
          <w:ilvl w:val="0"/>
          <w:numId w:val="8"/>
        </w:numPr>
        <w:jc w:val="both"/>
        <w:rPr>
          <w:rFonts w:ascii="Arial" w:hAnsi="Arial" w:cs="Arial"/>
          <w:b/>
          <w:bCs/>
          <w:color w:val="00B050"/>
          <w:lang w:val="es-419"/>
        </w:rPr>
      </w:pPr>
      <w:r w:rsidRPr="00B9449F">
        <w:rPr>
          <w:rFonts w:ascii="Arial" w:hAnsi="Arial" w:cs="Arial"/>
          <w:b/>
          <w:bCs/>
          <w:color w:val="00B050"/>
          <w:lang w:val="es-419"/>
        </w:rPr>
        <w:t>departamentos (3)</w:t>
      </w:r>
    </w:p>
    <w:p w14:paraId="58C56388" w14:textId="77777777" w:rsidR="00EA378D" w:rsidRPr="00B9449F" w:rsidRDefault="00EA378D" w:rsidP="00375B43">
      <w:pPr>
        <w:pStyle w:val="Prrafodelista"/>
        <w:numPr>
          <w:ilvl w:val="0"/>
          <w:numId w:val="8"/>
        </w:numPr>
        <w:jc w:val="both"/>
        <w:rPr>
          <w:rFonts w:ascii="Arial" w:hAnsi="Arial" w:cs="Arial"/>
          <w:b/>
          <w:bCs/>
          <w:color w:val="00B050"/>
          <w:lang w:val="es-419"/>
        </w:rPr>
      </w:pPr>
      <w:r w:rsidRPr="00B9449F">
        <w:rPr>
          <w:rFonts w:ascii="Arial" w:hAnsi="Arial" w:cs="Arial"/>
          <w:b/>
          <w:bCs/>
          <w:color w:val="00B050"/>
          <w:lang w:val="es-419"/>
        </w:rPr>
        <w:t>vendedores (2)</w:t>
      </w:r>
    </w:p>
    <w:p w14:paraId="1BBC9CFB" w14:textId="77777777" w:rsidR="00EA378D" w:rsidRDefault="00EA378D" w:rsidP="00EA378D">
      <w:pPr>
        <w:pStyle w:val="Prrafodelista"/>
        <w:ind w:left="360"/>
        <w:jc w:val="both"/>
        <w:rPr>
          <w:rFonts w:ascii="Arial" w:hAnsi="Arial" w:cs="Arial"/>
          <w:b/>
          <w:bCs/>
          <w:color w:val="00B050"/>
          <w:lang w:val="es-419"/>
        </w:rPr>
      </w:pPr>
    </w:p>
    <w:p w14:paraId="19262D82" w14:textId="77777777" w:rsidR="00375B43" w:rsidRPr="00375B43" w:rsidRDefault="00375B43" w:rsidP="00375B43">
      <w:pPr>
        <w:pStyle w:val="Prrafodelista"/>
        <w:numPr>
          <w:ilvl w:val="0"/>
          <w:numId w:val="7"/>
        </w:numPr>
        <w:jc w:val="both"/>
        <w:rPr>
          <w:rFonts w:ascii="Arial" w:hAnsi="Arial" w:cs="Arial"/>
          <w:b/>
          <w:bCs/>
          <w:color w:val="00B050"/>
          <w:lang w:val="es-419"/>
        </w:rPr>
      </w:pPr>
      <w:r w:rsidRPr="00375B43">
        <w:rPr>
          <w:rFonts w:ascii="Arial" w:hAnsi="Arial" w:cs="Arial"/>
          <w:b/>
          <w:bCs/>
          <w:color w:val="00B050"/>
          <w:lang w:val="es-419"/>
        </w:rPr>
        <w:t xml:space="preserve">Muestre cómo queda el documento respectivo luego de esta modificación usando el método </w:t>
      </w:r>
      <w:proofErr w:type="spellStart"/>
      <w:r w:rsidRPr="00375B43">
        <w:rPr>
          <w:rFonts w:ascii="Arial" w:hAnsi="Arial" w:cs="Arial"/>
          <w:b/>
          <w:bCs/>
          <w:color w:val="00B050"/>
          <w:lang w:val="es-419"/>
        </w:rPr>
        <w:t>find</w:t>
      </w:r>
      <w:proofErr w:type="spellEnd"/>
      <w:r w:rsidRPr="00375B43">
        <w:rPr>
          <w:rFonts w:ascii="Arial" w:hAnsi="Arial" w:cs="Arial"/>
          <w:b/>
          <w:bCs/>
          <w:color w:val="00B050"/>
          <w:lang w:val="es-419"/>
        </w:rPr>
        <w:t xml:space="preserve"> y </w:t>
      </w:r>
      <w:proofErr w:type="spellStart"/>
      <w:r w:rsidRPr="00375B43">
        <w:rPr>
          <w:rFonts w:ascii="Arial" w:hAnsi="Arial" w:cs="Arial"/>
          <w:b/>
          <w:bCs/>
          <w:color w:val="00B050"/>
          <w:lang w:val="es-419"/>
        </w:rPr>
        <w:t>pretty</w:t>
      </w:r>
      <w:proofErr w:type="spellEnd"/>
      <w:r w:rsidRPr="00375B43">
        <w:rPr>
          <w:rFonts w:ascii="Arial" w:hAnsi="Arial" w:cs="Arial"/>
          <w:b/>
          <w:bCs/>
          <w:color w:val="00B050"/>
          <w:lang w:val="es-419"/>
        </w:rPr>
        <w:t xml:space="preserve">. </w:t>
      </w:r>
    </w:p>
    <w:p w14:paraId="68AC93FD" w14:textId="77777777" w:rsidR="00375B43" w:rsidRPr="00375B43" w:rsidRDefault="00375B43" w:rsidP="00375B43">
      <w:pPr>
        <w:pStyle w:val="Prrafodelista"/>
        <w:numPr>
          <w:ilvl w:val="0"/>
          <w:numId w:val="7"/>
        </w:numPr>
        <w:jc w:val="both"/>
        <w:rPr>
          <w:rFonts w:ascii="Arial" w:hAnsi="Arial" w:cs="Arial"/>
          <w:b/>
          <w:bCs/>
          <w:color w:val="00B050"/>
          <w:lang w:val="es-419"/>
        </w:rPr>
      </w:pPr>
      <w:r w:rsidRPr="00375B43">
        <w:rPr>
          <w:rFonts w:ascii="Arial" w:hAnsi="Arial" w:cs="Arial"/>
          <w:b/>
          <w:bCs/>
          <w:color w:val="00B050"/>
          <w:lang w:val="es-419"/>
        </w:rPr>
        <w:t>Actualice uno de los documentos de cualquier colección en su base de datos.</w:t>
      </w:r>
    </w:p>
    <w:p w14:paraId="056CE61F" w14:textId="3C498382" w:rsidR="00EA378D" w:rsidRPr="00375B43" w:rsidRDefault="00EA378D" w:rsidP="00375B43">
      <w:pPr>
        <w:pStyle w:val="Prrafodelista"/>
        <w:numPr>
          <w:ilvl w:val="0"/>
          <w:numId w:val="7"/>
        </w:numPr>
        <w:jc w:val="both"/>
        <w:rPr>
          <w:rFonts w:ascii="Arial" w:hAnsi="Arial" w:cs="Arial"/>
          <w:b/>
          <w:bCs/>
          <w:color w:val="00B050"/>
          <w:lang w:val="es-419"/>
        </w:rPr>
      </w:pPr>
      <w:r w:rsidRPr="00375B43">
        <w:rPr>
          <w:rFonts w:ascii="Arial" w:hAnsi="Arial" w:cs="Arial"/>
          <w:b/>
          <w:bCs/>
          <w:color w:val="00B050"/>
          <w:lang w:val="es-419"/>
        </w:rPr>
        <w:t>Realice la inserción de un documento en cualquiera de sus colecciones utilizando el modo gráfico y muestra las capturas correspondientes.</w:t>
      </w:r>
    </w:p>
    <w:p w14:paraId="240569D3" w14:textId="77777777" w:rsidR="00EA378D" w:rsidRPr="00EA378D" w:rsidRDefault="00EA378D" w:rsidP="00EA378D">
      <w:pPr>
        <w:spacing w:after="0"/>
        <w:ind w:left="360"/>
        <w:contextualSpacing/>
        <w:jc w:val="both"/>
        <w:rPr>
          <w:rFonts w:ascii="Arial" w:hAnsi="Arial" w:cs="Arial"/>
          <w:b/>
          <w:sz w:val="24"/>
          <w:szCs w:val="24"/>
          <w:lang w:val="es-419"/>
        </w:rPr>
      </w:pPr>
    </w:p>
    <w:p w14:paraId="7EB9776D" w14:textId="77777777" w:rsidR="00EA378D" w:rsidRPr="00D7363B" w:rsidRDefault="00EA378D" w:rsidP="00EA378D">
      <w:pPr>
        <w:numPr>
          <w:ilvl w:val="0"/>
          <w:numId w:val="2"/>
        </w:numPr>
        <w:spacing w:after="0"/>
        <w:contextualSpacing/>
        <w:jc w:val="both"/>
        <w:rPr>
          <w:rFonts w:ascii="Arial" w:hAnsi="Arial" w:cs="Arial"/>
          <w:b/>
          <w:sz w:val="24"/>
          <w:szCs w:val="24"/>
        </w:rPr>
      </w:pPr>
      <w:r w:rsidRPr="00D7363B">
        <w:rPr>
          <w:rFonts w:ascii="Arial" w:hAnsi="Arial" w:cs="Arial"/>
          <w:b/>
          <w:sz w:val="24"/>
          <w:szCs w:val="24"/>
        </w:rPr>
        <w:t>CONSIDERACIONES FINALES:</w:t>
      </w:r>
    </w:p>
    <w:p w14:paraId="2C277E25" w14:textId="77777777" w:rsidR="00EA378D" w:rsidRPr="00EA378D" w:rsidRDefault="00EA378D" w:rsidP="00EA378D">
      <w:pPr>
        <w:spacing w:after="0"/>
        <w:ind w:left="360"/>
        <w:contextualSpacing/>
        <w:jc w:val="both"/>
        <w:rPr>
          <w:rFonts w:ascii="Arial" w:hAnsi="Arial" w:cs="Arial"/>
          <w:i/>
          <w:color w:val="00B050"/>
          <w:sz w:val="24"/>
          <w:szCs w:val="24"/>
          <w:lang w:val="es-419"/>
        </w:rPr>
      </w:pPr>
      <w:r w:rsidRPr="00EA378D">
        <w:rPr>
          <w:rFonts w:ascii="Arial" w:hAnsi="Arial" w:cs="Arial"/>
          <w:i/>
          <w:color w:val="00B050"/>
          <w:sz w:val="24"/>
          <w:szCs w:val="24"/>
          <w:lang w:val="es-419"/>
        </w:rPr>
        <w:t xml:space="preserve">Indique en esta sección si considera o no que el laboratorio cumplió su objetivo. </w:t>
      </w:r>
    </w:p>
    <w:p w14:paraId="021F1A80" w14:textId="77777777" w:rsidR="00EA378D" w:rsidRPr="00D7363B" w:rsidRDefault="00EA378D" w:rsidP="00EA378D">
      <w:pPr>
        <w:spacing w:after="0"/>
        <w:ind w:left="360"/>
        <w:contextualSpacing/>
        <w:jc w:val="both"/>
        <w:rPr>
          <w:rFonts w:ascii="Arial" w:hAnsi="Arial" w:cs="Arial"/>
          <w:i/>
          <w:color w:val="00B050"/>
          <w:sz w:val="24"/>
          <w:szCs w:val="24"/>
        </w:rPr>
      </w:pPr>
      <w:r w:rsidRPr="00D7363B">
        <w:rPr>
          <w:rFonts w:ascii="Arial" w:hAnsi="Arial" w:cs="Arial"/>
          <w:i/>
          <w:color w:val="00B050"/>
          <w:sz w:val="24"/>
          <w:szCs w:val="24"/>
        </w:rPr>
        <w:t>___________</w:t>
      </w:r>
    </w:p>
    <w:p w14:paraId="7E4857CB" w14:textId="77777777" w:rsidR="00EA378D" w:rsidRPr="00D7363B" w:rsidRDefault="00EA378D" w:rsidP="00EA378D">
      <w:pPr>
        <w:spacing w:after="0"/>
        <w:ind w:left="360"/>
        <w:contextualSpacing/>
        <w:jc w:val="both"/>
        <w:rPr>
          <w:rFonts w:ascii="Arial" w:hAnsi="Arial" w:cs="Arial"/>
          <w:i/>
          <w:sz w:val="24"/>
          <w:szCs w:val="24"/>
        </w:rPr>
      </w:pPr>
    </w:p>
    <w:p w14:paraId="385D08E6" w14:textId="77777777" w:rsidR="00EA378D" w:rsidRPr="00D7363B" w:rsidRDefault="00EA378D" w:rsidP="00EA378D">
      <w:pPr>
        <w:numPr>
          <w:ilvl w:val="0"/>
          <w:numId w:val="2"/>
        </w:numPr>
        <w:spacing w:after="0"/>
        <w:contextualSpacing/>
        <w:jc w:val="both"/>
        <w:rPr>
          <w:rFonts w:ascii="Arial" w:hAnsi="Arial" w:cs="Arial"/>
          <w:b/>
          <w:sz w:val="24"/>
          <w:szCs w:val="24"/>
        </w:rPr>
      </w:pPr>
      <w:r w:rsidRPr="00D7363B">
        <w:rPr>
          <w:rFonts w:ascii="Arial" w:hAnsi="Arial" w:cs="Arial"/>
          <w:b/>
          <w:sz w:val="24"/>
          <w:szCs w:val="24"/>
        </w:rPr>
        <w:t>BIBLIOGRAFÍA:</w:t>
      </w:r>
    </w:p>
    <w:p w14:paraId="4FE6580D" w14:textId="18E180DE" w:rsidR="00EA378D" w:rsidRPr="00EA378D" w:rsidRDefault="00375B43" w:rsidP="00EA378D">
      <w:pPr>
        <w:numPr>
          <w:ilvl w:val="0"/>
          <w:numId w:val="4"/>
        </w:numPr>
        <w:spacing w:after="0"/>
        <w:contextualSpacing/>
        <w:jc w:val="both"/>
        <w:rPr>
          <w:rFonts w:ascii="Arial" w:hAnsi="Arial" w:cs="Arial"/>
          <w:i/>
          <w:sz w:val="24"/>
          <w:szCs w:val="24"/>
          <w:lang w:val="es-419"/>
        </w:rPr>
      </w:pPr>
      <w:r>
        <w:rPr>
          <w:rFonts w:ascii="Arial" w:hAnsi="Arial" w:cs="Arial"/>
          <w:i/>
          <w:sz w:val="24"/>
          <w:szCs w:val="24"/>
          <w:lang w:val="es-419"/>
        </w:rPr>
        <w:t xml:space="preserve">Manual de Referencia de MongoDB en línea </w:t>
      </w:r>
      <w:hyperlink r:id="rId52" w:history="1">
        <w:r w:rsidRPr="00B70E37">
          <w:rPr>
            <w:rStyle w:val="Hipervnculo"/>
            <w:rFonts w:ascii="Arial" w:hAnsi="Arial" w:cs="Arial"/>
            <w:i/>
            <w:sz w:val="24"/>
            <w:szCs w:val="24"/>
            <w:lang w:val="es-419"/>
          </w:rPr>
          <w:t>https://www.mongodb.com/</w:t>
        </w:r>
      </w:hyperlink>
      <w:r>
        <w:rPr>
          <w:rFonts w:ascii="Arial" w:hAnsi="Arial" w:cs="Arial"/>
          <w:i/>
          <w:sz w:val="24"/>
          <w:szCs w:val="24"/>
          <w:lang w:val="es-419"/>
        </w:rPr>
        <w:t xml:space="preserve"> </w:t>
      </w:r>
    </w:p>
    <w:p w14:paraId="52CCCDED" w14:textId="77777777" w:rsidR="00EA378D" w:rsidRPr="00D7363B" w:rsidRDefault="00EA378D" w:rsidP="00EA378D">
      <w:pPr>
        <w:spacing w:after="0" w:line="240" w:lineRule="auto"/>
        <w:jc w:val="both"/>
        <w:rPr>
          <w:rFonts w:ascii="Arial" w:eastAsia="Times New Roman" w:hAnsi="Arial" w:cs="Arial"/>
          <w:sz w:val="24"/>
          <w:szCs w:val="24"/>
          <w:lang w:val="es-ES" w:eastAsia="es-ES"/>
        </w:rPr>
      </w:pPr>
    </w:p>
    <w:p w14:paraId="1604E9D2" w14:textId="77777777" w:rsidR="00EA378D" w:rsidRPr="00D7363B" w:rsidRDefault="00EA378D" w:rsidP="00EA378D">
      <w:pPr>
        <w:numPr>
          <w:ilvl w:val="0"/>
          <w:numId w:val="2"/>
        </w:numPr>
        <w:spacing w:after="0"/>
        <w:contextualSpacing/>
        <w:jc w:val="both"/>
        <w:rPr>
          <w:rFonts w:ascii="Arial" w:hAnsi="Arial" w:cs="Arial"/>
          <w:b/>
          <w:sz w:val="24"/>
          <w:szCs w:val="24"/>
        </w:rPr>
      </w:pPr>
      <w:r w:rsidRPr="00D7363B">
        <w:rPr>
          <w:rFonts w:ascii="Arial" w:hAnsi="Arial" w:cs="Arial"/>
          <w:b/>
          <w:sz w:val="24"/>
          <w:szCs w:val="24"/>
        </w:rPr>
        <w:t>RÚBRICA:</w:t>
      </w:r>
    </w:p>
    <w:p w14:paraId="558AE645" w14:textId="04E25335" w:rsidR="00EA378D" w:rsidRPr="00011095" w:rsidRDefault="00EA378D" w:rsidP="00EA378D">
      <w:pPr>
        <w:numPr>
          <w:ilvl w:val="0"/>
          <w:numId w:val="5"/>
        </w:numPr>
        <w:spacing w:after="0" w:line="240" w:lineRule="auto"/>
        <w:jc w:val="both"/>
        <w:rPr>
          <w:rFonts w:ascii="Arial" w:eastAsia="Times New Roman" w:hAnsi="Arial" w:cs="Arial"/>
          <w:sz w:val="24"/>
          <w:szCs w:val="24"/>
          <w:lang w:val="es-ES_tradnl" w:eastAsia="es-ES"/>
        </w:rPr>
      </w:pPr>
      <w:r w:rsidRPr="00EA378D">
        <w:rPr>
          <w:rFonts w:ascii="Arial" w:eastAsia="Times New Roman" w:hAnsi="Arial" w:cs="Arial"/>
          <w:sz w:val="24"/>
          <w:szCs w:val="24"/>
          <w:lang w:val="es-419" w:eastAsia="es-ES"/>
        </w:rPr>
        <w:t xml:space="preserve">Los problemas tienen una ponderación de 20 puntos y se evaluará que aparezca </w:t>
      </w:r>
      <w:r w:rsidR="00375B43">
        <w:rPr>
          <w:rFonts w:ascii="Arial" w:eastAsia="Times New Roman" w:hAnsi="Arial" w:cs="Arial"/>
          <w:sz w:val="24"/>
          <w:szCs w:val="24"/>
          <w:lang w:val="es-419" w:eastAsia="es-ES"/>
        </w:rPr>
        <w:t xml:space="preserve">las </w:t>
      </w:r>
      <w:r w:rsidR="00EB62C1">
        <w:rPr>
          <w:rFonts w:ascii="Arial" w:eastAsia="Times New Roman" w:hAnsi="Arial" w:cs="Arial"/>
          <w:sz w:val="24"/>
          <w:szCs w:val="24"/>
          <w:lang w:val="es-419" w:eastAsia="es-ES"/>
        </w:rPr>
        <w:t>evidencias</w:t>
      </w:r>
      <w:r w:rsidR="00EB62C1" w:rsidRPr="00EA378D">
        <w:rPr>
          <w:rFonts w:ascii="Arial" w:eastAsia="Times New Roman" w:hAnsi="Arial" w:cs="Arial"/>
          <w:sz w:val="24"/>
          <w:szCs w:val="24"/>
          <w:lang w:val="es-419" w:eastAsia="es-ES"/>
        </w:rPr>
        <w:t xml:space="preserve"> respectivas</w:t>
      </w:r>
      <w:r w:rsidRPr="00EA378D">
        <w:rPr>
          <w:rFonts w:ascii="Arial" w:eastAsia="Times New Roman" w:hAnsi="Arial" w:cs="Arial"/>
          <w:sz w:val="24"/>
          <w:szCs w:val="24"/>
          <w:lang w:val="es-419" w:eastAsia="es-ES"/>
        </w:rPr>
        <w:t xml:space="preserve"> de resultados.</w:t>
      </w:r>
    </w:p>
    <w:p w14:paraId="0627A2DB" w14:textId="77777777" w:rsidR="00EA378D" w:rsidRPr="00EA378D" w:rsidRDefault="00EA378D" w:rsidP="00D276BB">
      <w:pPr>
        <w:jc w:val="both"/>
        <w:rPr>
          <w:rFonts w:ascii="Arial" w:hAnsi="Arial" w:cs="Arial"/>
          <w:b/>
          <w:bCs/>
          <w:color w:val="00B050"/>
          <w:lang w:val="es-ES_tradnl"/>
        </w:rPr>
      </w:pPr>
    </w:p>
    <w:p w14:paraId="44FEDB02" w14:textId="77777777" w:rsidR="00C72337" w:rsidRPr="00B03C04" w:rsidRDefault="00C72337" w:rsidP="00D276BB">
      <w:pPr>
        <w:jc w:val="both"/>
        <w:rPr>
          <w:rFonts w:ascii="Arial" w:hAnsi="Arial" w:cs="Arial"/>
          <w:lang w:val="es-419"/>
        </w:rPr>
      </w:pPr>
    </w:p>
    <w:sectPr w:rsidR="00C72337" w:rsidRPr="00B03C04" w:rsidSect="0008627D">
      <w:footerReference w:type="defaul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0AB93" w14:textId="77777777" w:rsidR="00AB5C6D" w:rsidRDefault="00AB5C6D" w:rsidP="00AE0E2F">
      <w:pPr>
        <w:spacing w:after="0" w:line="240" w:lineRule="auto"/>
      </w:pPr>
      <w:r>
        <w:separator/>
      </w:r>
    </w:p>
  </w:endnote>
  <w:endnote w:type="continuationSeparator" w:id="0">
    <w:p w14:paraId="26192CDD" w14:textId="77777777" w:rsidR="00AB5C6D" w:rsidRDefault="00AB5C6D" w:rsidP="00AE0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051342"/>
      <w:docPartObj>
        <w:docPartGallery w:val="Page Numbers (Bottom of Page)"/>
        <w:docPartUnique/>
      </w:docPartObj>
    </w:sdtPr>
    <w:sdtEndPr>
      <w:rPr>
        <w:noProof/>
      </w:rPr>
    </w:sdtEndPr>
    <w:sdtContent>
      <w:p w14:paraId="707967B2" w14:textId="23268C4C" w:rsidR="00AE0E2F" w:rsidRDefault="00AE0E2F">
        <w:pPr>
          <w:pStyle w:val="Piedepgina"/>
          <w:jc w:val="right"/>
        </w:pPr>
        <w:r w:rsidRPr="00AE0E2F">
          <w:rPr>
            <w:rFonts w:ascii="Arial" w:hAnsi="Arial" w:cs="Arial"/>
            <w:sz w:val="20"/>
            <w:szCs w:val="20"/>
          </w:rPr>
          <w:fldChar w:fldCharType="begin"/>
        </w:r>
        <w:r w:rsidRPr="00AE0E2F">
          <w:rPr>
            <w:rFonts w:ascii="Arial" w:hAnsi="Arial" w:cs="Arial"/>
            <w:sz w:val="20"/>
            <w:szCs w:val="20"/>
          </w:rPr>
          <w:instrText xml:space="preserve"> PAGE   \* MERGEFORMAT </w:instrText>
        </w:r>
        <w:r w:rsidRPr="00AE0E2F">
          <w:rPr>
            <w:rFonts w:ascii="Arial" w:hAnsi="Arial" w:cs="Arial"/>
            <w:sz w:val="20"/>
            <w:szCs w:val="20"/>
          </w:rPr>
          <w:fldChar w:fldCharType="separate"/>
        </w:r>
        <w:r w:rsidRPr="00AE0E2F">
          <w:rPr>
            <w:rFonts w:ascii="Arial" w:hAnsi="Arial" w:cs="Arial"/>
            <w:noProof/>
            <w:sz w:val="20"/>
            <w:szCs w:val="20"/>
          </w:rPr>
          <w:t>2</w:t>
        </w:r>
        <w:r w:rsidRPr="00AE0E2F">
          <w:rPr>
            <w:rFonts w:ascii="Arial" w:hAnsi="Arial" w:cs="Arial"/>
            <w:noProof/>
            <w:sz w:val="20"/>
            <w:szCs w:val="20"/>
          </w:rPr>
          <w:fldChar w:fldCharType="end"/>
        </w:r>
      </w:p>
    </w:sdtContent>
  </w:sdt>
  <w:p w14:paraId="237375B3" w14:textId="77777777" w:rsidR="00AE0E2F" w:rsidRDefault="00AE0E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7B8C1" w14:textId="77777777" w:rsidR="00AB5C6D" w:rsidRDefault="00AB5C6D" w:rsidP="00AE0E2F">
      <w:pPr>
        <w:spacing w:after="0" w:line="240" w:lineRule="auto"/>
      </w:pPr>
      <w:r>
        <w:separator/>
      </w:r>
    </w:p>
  </w:footnote>
  <w:footnote w:type="continuationSeparator" w:id="0">
    <w:p w14:paraId="5E006C3C" w14:textId="77777777" w:rsidR="00AB5C6D" w:rsidRDefault="00AB5C6D" w:rsidP="00AE0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80C"/>
    <w:multiLevelType w:val="hybridMultilevel"/>
    <w:tmpl w:val="854AFD22"/>
    <w:lvl w:ilvl="0" w:tplc="0409000F">
      <w:start w:val="1"/>
      <w:numFmt w:val="decimal"/>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 w15:restartNumberingAfterBreak="0">
    <w:nsid w:val="0E395888"/>
    <w:multiLevelType w:val="hybridMultilevel"/>
    <w:tmpl w:val="5E2C2FA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14524DCF"/>
    <w:multiLevelType w:val="hybridMultilevel"/>
    <w:tmpl w:val="99D06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974D8"/>
    <w:multiLevelType w:val="hybridMultilevel"/>
    <w:tmpl w:val="AE8E0C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71A2623"/>
    <w:multiLevelType w:val="hybridMultilevel"/>
    <w:tmpl w:val="7422CE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8F265FE"/>
    <w:multiLevelType w:val="hybridMultilevel"/>
    <w:tmpl w:val="15884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565454"/>
    <w:multiLevelType w:val="hybridMultilevel"/>
    <w:tmpl w:val="E8500724"/>
    <w:lvl w:ilvl="0" w:tplc="04090001">
      <w:start w:val="1"/>
      <w:numFmt w:val="bullet"/>
      <w:lvlText w:val=""/>
      <w:lvlJc w:val="left"/>
      <w:pPr>
        <w:ind w:left="720" w:hanging="360"/>
      </w:pPr>
      <w:rPr>
        <w:rFonts w:ascii="Symbol" w:hAnsi="Symbol" w:hint="default"/>
        <w:b/>
        <w:i w:val="0"/>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57C44E09"/>
    <w:multiLevelType w:val="hybridMultilevel"/>
    <w:tmpl w:val="239EDEA2"/>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num w:numId="1" w16cid:durableId="1342007443">
    <w:abstractNumId w:val="5"/>
  </w:num>
  <w:num w:numId="2" w16cid:durableId="2099986459">
    <w:abstractNumId w:val="7"/>
  </w:num>
  <w:num w:numId="3" w16cid:durableId="1388533251">
    <w:abstractNumId w:val="1"/>
  </w:num>
  <w:num w:numId="4" w16cid:durableId="1187982749">
    <w:abstractNumId w:val="4"/>
  </w:num>
  <w:num w:numId="5" w16cid:durableId="816991441">
    <w:abstractNumId w:val="2"/>
  </w:num>
  <w:num w:numId="6" w16cid:durableId="1884950183">
    <w:abstractNumId w:val="3"/>
  </w:num>
  <w:num w:numId="7" w16cid:durableId="1648240717">
    <w:abstractNumId w:val="0"/>
  </w:num>
  <w:num w:numId="8" w16cid:durableId="2136023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wtgACEwtLSyBXSUcpOLW4ODM/D6TAsBYAWQ15PiwAAAA="/>
  </w:docVars>
  <w:rsids>
    <w:rsidRoot w:val="006714D8"/>
    <w:rsid w:val="00036C9C"/>
    <w:rsid w:val="0008627D"/>
    <w:rsid w:val="0009708E"/>
    <w:rsid w:val="000E0EB5"/>
    <w:rsid w:val="001A26CF"/>
    <w:rsid w:val="001B598C"/>
    <w:rsid w:val="00211C31"/>
    <w:rsid w:val="00221CCD"/>
    <w:rsid w:val="002451F7"/>
    <w:rsid w:val="002507B2"/>
    <w:rsid w:val="00263C0C"/>
    <w:rsid w:val="002912EC"/>
    <w:rsid w:val="002A23F7"/>
    <w:rsid w:val="002C7A4D"/>
    <w:rsid w:val="002F25C7"/>
    <w:rsid w:val="00375B43"/>
    <w:rsid w:val="003F5C6A"/>
    <w:rsid w:val="00425959"/>
    <w:rsid w:val="00533333"/>
    <w:rsid w:val="00580AB0"/>
    <w:rsid w:val="005D7692"/>
    <w:rsid w:val="006614E9"/>
    <w:rsid w:val="006714D8"/>
    <w:rsid w:val="007461FD"/>
    <w:rsid w:val="008069A1"/>
    <w:rsid w:val="00812A10"/>
    <w:rsid w:val="00814298"/>
    <w:rsid w:val="008167C7"/>
    <w:rsid w:val="00824514"/>
    <w:rsid w:val="00885F0A"/>
    <w:rsid w:val="008E5846"/>
    <w:rsid w:val="00972918"/>
    <w:rsid w:val="009F3963"/>
    <w:rsid w:val="00A719C0"/>
    <w:rsid w:val="00AB5C6D"/>
    <w:rsid w:val="00AE0E2F"/>
    <w:rsid w:val="00B005A5"/>
    <w:rsid w:val="00B03C04"/>
    <w:rsid w:val="00B9449F"/>
    <w:rsid w:val="00BE752D"/>
    <w:rsid w:val="00C72337"/>
    <w:rsid w:val="00C9233B"/>
    <w:rsid w:val="00D276BB"/>
    <w:rsid w:val="00D37F54"/>
    <w:rsid w:val="00DA4F1D"/>
    <w:rsid w:val="00DB19A7"/>
    <w:rsid w:val="00EA378D"/>
    <w:rsid w:val="00EB62C1"/>
    <w:rsid w:val="00F36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FE05E"/>
  <w15:chartTrackingRefBased/>
  <w15:docId w15:val="{76083636-DB2F-46C9-BC3F-603299F06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714D8"/>
    <w:rPr>
      <w:color w:val="0563C1" w:themeColor="hyperlink"/>
      <w:u w:val="single"/>
    </w:rPr>
  </w:style>
  <w:style w:type="character" w:styleId="Mencinsinresolver">
    <w:name w:val="Unresolved Mention"/>
    <w:basedOn w:val="Fuentedeprrafopredeter"/>
    <w:uiPriority w:val="99"/>
    <w:semiHidden/>
    <w:unhideWhenUsed/>
    <w:rsid w:val="006714D8"/>
    <w:rPr>
      <w:color w:val="605E5C"/>
      <w:shd w:val="clear" w:color="auto" w:fill="E1DFDD"/>
    </w:rPr>
  </w:style>
  <w:style w:type="paragraph" w:styleId="Sinespaciado">
    <w:name w:val="No Spacing"/>
    <w:uiPriority w:val="1"/>
    <w:qFormat/>
    <w:rsid w:val="00814298"/>
    <w:pPr>
      <w:spacing w:after="0" w:line="240" w:lineRule="auto"/>
    </w:pPr>
  </w:style>
  <w:style w:type="paragraph" w:styleId="Prrafodelista">
    <w:name w:val="List Paragraph"/>
    <w:basedOn w:val="Normal"/>
    <w:uiPriority w:val="34"/>
    <w:qFormat/>
    <w:rsid w:val="00B9449F"/>
    <w:pPr>
      <w:ind w:left="720"/>
      <w:contextualSpacing/>
    </w:pPr>
  </w:style>
  <w:style w:type="paragraph" w:styleId="Encabezado">
    <w:name w:val="header"/>
    <w:basedOn w:val="Normal"/>
    <w:link w:val="EncabezadoCar"/>
    <w:uiPriority w:val="99"/>
    <w:unhideWhenUsed/>
    <w:rsid w:val="00AE0E2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E0E2F"/>
  </w:style>
  <w:style w:type="paragraph" w:styleId="Piedepgina">
    <w:name w:val="footer"/>
    <w:basedOn w:val="Normal"/>
    <w:link w:val="PiedepginaCar"/>
    <w:uiPriority w:val="99"/>
    <w:unhideWhenUsed/>
    <w:rsid w:val="00AE0E2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E0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77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mongodb.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1485</TotalTime>
  <Pages>25</Pages>
  <Words>3025</Words>
  <Characters>16641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DEPTO SICERI</dc:creator>
  <cp:keywords/>
  <dc:description/>
  <cp:lastModifiedBy>JOHEL BATISTA</cp:lastModifiedBy>
  <cp:revision>9</cp:revision>
  <dcterms:created xsi:type="dcterms:W3CDTF">2021-07-04T02:21:00Z</dcterms:created>
  <dcterms:modified xsi:type="dcterms:W3CDTF">2022-06-24T22:30:00Z</dcterms:modified>
</cp:coreProperties>
</file>