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3252" w:rsidRDefault="0057325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afrodataviz notes</w:t>
      </w:r>
    </w:p>
    <w:p w:rsidR="006753B9" w:rsidRPr="00573252" w:rsidRDefault="00573252">
      <w:pPr>
        <w:rPr>
          <w:rFonts w:ascii="Helvetica" w:hAnsi="Helvetica" w:cs="Helvetica"/>
          <w:b/>
          <w:bCs/>
        </w:rPr>
      </w:pPr>
      <w:r w:rsidRPr="00573252">
        <w:rPr>
          <w:rFonts w:ascii="Helvetica" w:hAnsi="Helvetica" w:cs="Helvetica"/>
          <w:b/>
          <w:bCs/>
        </w:rPr>
        <w:t>Notes</w:t>
      </w:r>
    </w:p>
    <w:p w:rsidR="00573252" w:rsidRPr="00573252" w:rsidRDefault="00573252" w:rsidP="00573252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>Datasets to Download</w:t>
      </w:r>
    </w:p>
    <w:p w:rsidR="00573252" w:rsidRPr="00573252" w:rsidRDefault="00573252" w:rsidP="00573252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>Micronutrient Deficiency</w:t>
      </w:r>
      <w:r w:rsidRPr="00573252">
        <w:rPr>
          <w:rFonts w:ascii="Helvetica" w:hAnsi="Helvetica" w:cs="Helvetica"/>
        </w:rPr>
        <w:t xml:space="preserve">: </w:t>
      </w:r>
      <w:hyperlink r:id="rId5" w:history="1">
        <w:r w:rsidRPr="00573252">
          <w:rPr>
            <w:rStyle w:val="Hyperlink"/>
            <w:rFonts w:ascii="Helvetica" w:hAnsi="Helvetica" w:cs="Helvetica"/>
          </w:rPr>
          <w:t>https://ourworldindata.org/micronutrient-deficiency</w:t>
        </w:r>
      </w:hyperlink>
    </w:p>
    <w:p w:rsidR="00573252" w:rsidRPr="00573252" w:rsidRDefault="00573252" w:rsidP="00573252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 xml:space="preserve">Food Supply: </w:t>
      </w:r>
      <w:hyperlink r:id="rId6" w:history="1">
        <w:r w:rsidRPr="00573252">
          <w:rPr>
            <w:rStyle w:val="Hyperlink"/>
            <w:rFonts w:ascii="Helvetica" w:hAnsi="Helvetica" w:cs="Helvetica"/>
          </w:rPr>
          <w:t>https://ourworldindata.org/food-supply</w:t>
        </w:r>
      </w:hyperlink>
    </w:p>
    <w:p w:rsidR="00573252" w:rsidRPr="00573252" w:rsidRDefault="00573252" w:rsidP="00573252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>Diet Compositions</w:t>
      </w:r>
      <w:r w:rsidRPr="00573252">
        <w:rPr>
          <w:rFonts w:ascii="Helvetica" w:hAnsi="Helvetica" w:cs="Helvetica"/>
        </w:rPr>
        <w:t xml:space="preserve">: </w:t>
      </w:r>
      <w:hyperlink r:id="rId7" w:history="1">
        <w:r w:rsidRPr="00573252">
          <w:rPr>
            <w:rStyle w:val="Hyperlink"/>
            <w:rFonts w:ascii="Helvetica" w:hAnsi="Helvetica" w:cs="Helvetica"/>
          </w:rPr>
          <w:t>https://ourworldindata.org/diet-compositions</w:t>
        </w:r>
      </w:hyperlink>
    </w:p>
    <w:p w:rsidR="00573252" w:rsidRPr="00573252" w:rsidRDefault="00573252" w:rsidP="00573252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 xml:space="preserve">Meat and Dairy: </w:t>
      </w:r>
      <w:hyperlink r:id="rId8" w:history="1">
        <w:r w:rsidRPr="00573252">
          <w:rPr>
            <w:rStyle w:val="Hyperlink"/>
            <w:rFonts w:ascii="Helvetica" w:hAnsi="Helvetica" w:cs="Helvetica"/>
          </w:rPr>
          <w:t>https://ourworldindata.org/meat-production</w:t>
        </w:r>
      </w:hyperlink>
    </w:p>
    <w:p w:rsidR="00573252" w:rsidRPr="00573252" w:rsidRDefault="00573252" w:rsidP="00573252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 w:rsidRPr="00573252">
        <w:rPr>
          <w:rFonts w:ascii="Helvetica" w:hAnsi="Helvetica" w:cs="Helvetica"/>
        </w:rPr>
        <w:t>…</w:t>
      </w:r>
    </w:p>
    <w:sectPr w:rsidR="00573252" w:rsidRPr="00573252" w:rsidSect="00573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A55F0"/>
    <w:multiLevelType w:val="hybridMultilevel"/>
    <w:tmpl w:val="50A8A16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9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52"/>
    <w:rsid w:val="00573252"/>
    <w:rsid w:val="006753B9"/>
    <w:rsid w:val="008930A3"/>
    <w:rsid w:val="009B4A3C"/>
    <w:rsid w:val="00A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B44"/>
  <w15:chartTrackingRefBased/>
  <w15:docId w15:val="{10DD4F0A-6569-42CA-9E65-7805EA4D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meat-p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diet-compos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food-supply" TargetMode="External"/><Relationship Id="rId5" Type="http://schemas.openxmlformats.org/officeDocument/2006/relationships/hyperlink" Target="https://ourworldindata.org/micronutrient-deficien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1</cp:revision>
  <dcterms:created xsi:type="dcterms:W3CDTF">2025-04-29T10:17:00Z</dcterms:created>
  <dcterms:modified xsi:type="dcterms:W3CDTF">2025-04-29T10:21:00Z</dcterms:modified>
</cp:coreProperties>
</file>