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- 2026-09-24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글로벌 반응 수집 및 뉘앙스 번역 뉴스레터</w:t>
      </w:r>
    </w:p>
    <w:p>
      <w:r>
        <w:rPr>
          <w:b/>
        </w:rPr>
        <w:t xml:space="preserve">카테고리: </w:t>
      </w:r>
      <w:r>
        <w:t xml:space="preserve">콘텐츠 큐레이션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다양한 글로벌 커뮤니티와 유튜브 댓글 창에서 K-콘텐츠에 대한 현지인의 날것 그대로의 반응을 수집하고, AI를 활용해 뉘앙스를 살린 번역 리포트를 발행합니다. 단순 번역을 넘어 현지 문화적 맥락까지 설명하는 것이 핵심입니다.</w:t>
      </w:r>
    </w:p>
    <w:p>
      <w:r>
        <w:rPr>
          <w:b/>
        </w:rPr>
        <w:t xml:space="preserve">왜 지금인가: </w:t>
      </w:r>
      <w:r>
        <w:t>최근 김성회의 G식백과 등 베트남 및 해외 발 댓글 이슈가 큰 화제가 되며, 글로벌 여론 확인에 대한 수요가 급증하고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기반 데이터 수집 및 번역, 매일 2~3시간 작업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유튜브 채널 선정</w:t>
      </w:r>
    </w:p>
    <w:p>
      <w:pPr>
        <w:pStyle w:val="ListBullet"/>
      </w:pPr>
      <w:r>
        <w:t>해외 반응 크롤링 및 번역 샘플 작성</w:t>
      </w:r>
    </w:p>
    <w:p>
      <w:pPr>
        <w:pStyle w:val="ListBullet"/>
      </w:pPr>
      <w:r>
        <w:t>뉴스레터 플랫폼 세팅</w:t>
      </w:r>
    </w:p>
    <w:p/>
    <w:p>
      <w:pPr>
        <w:pStyle w:val="Heading1"/>
      </w:pPr>
      <w:r>
        <w:t>2. 인플루언서 밈 2차 가공 아카이브 운영</w:t>
      </w:r>
    </w:p>
    <w:p>
      <w:r>
        <w:rPr>
          <w:b/>
        </w:rPr>
        <w:t xml:space="preserve">카테고리: </w:t>
      </w:r>
      <w:r>
        <w:t xml:space="preserve">숏폼 콘텐츠    </w:t>
      </w:r>
      <w:r>
        <w:rPr>
          <w:b/>
        </w:rPr>
        <w:t xml:space="preserve">인지도: </w:t>
      </w:r>
      <w:r>
        <w:t>높음</w:t>
      </w:r>
    </w:p>
    <w:p>
      <w:r>
        <w:rPr>
          <w:b/>
        </w:rPr>
        <w:t xml:space="preserve">설명: </w:t>
      </w:r>
      <w:r>
        <w:t>인플루언서의 방송 중 화제가 된 짧은 밈이나 특정 상황극을 선정해, 시청자가 보기 좋게 숏폼으로 재가공하여 제공합니다. 원작자 수익 쉐어 모델을 제안하여 저작권 리스크를 해소하고 상생하는 방식입니다.</w:t>
      </w:r>
    </w:p>
    <w:p>
      <w:r>
        <w:rPr>
          <w:b/>
        </w:rPr>
        <w:t xml:space="preserve">왜 지금인가: </w:t>
      </w:r>
      <w:r>
        <w:t>이상호, 랄로, 괴물쥐 등 인플루언서 콘텐츠에서 파생되는 2차 생산물에 대한 팬덤의 소비가 매우 활발합니다.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영상 편집 프로그램 활용, 모니터링 및 컷 편집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대상 인플루언서 리스트업</w:t>
      </w:r>
    </w:p>
    <w:p>
      <w:pPr>
        <w:pStyle w:val="ListBullet"/>
      </w:pPr>
      <w:r>
        <w:t>수익 쉐어 제안서 작성</w:t>
      </w:r>
    </w:p>
    <w:p>
      <w:pPr>
        <w:pStyle w:val="ListBullet"/>
      </w:pPr>
      <w:r>
        <w:t>샘플 영상 3개 제작</w:t>
      </w:r>
    </w:p>
    <w:p/>
    <w:p>
      <w:pPr>
        <w:pStyle w:val="Heading1"/>
      </w:pPr>
      <w:r>
        <w:t>3. 게임 트렌드 데이터 리포트 관리 및 구독 서비스</w:t>
      </w:r>
    </w:p>
    <w:p>
      <w:r>
        <w:rPr>
          <w:b/>
        </w:rPr>
        <w:t xml:space="preserve">카테고리: </w:t>
      </w:r>
      <w:r>
        <w:t xml:space="preserve">데이터 분석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매주 변하는 게임 내 인기 아이템 가격 변동, 유저 커뮤니티 민심 변화 등을 통계화하여 간략한 리포트로 발행합니다. 게임을 즐기는 하드코어 유저들이 투자나 게임 운영 판단을 위해 유료 정보를 구매하는 시장을 타겟팅합니다.</w:t>
      </w:r>
    </w:p>
    <w:p>
      <w:r>
        <w:rPr>
          <w:b/>
        </w:rPr>
        <w:t xml:space="preserve">왜 지금인가: </w:t>
      </w:r>
      <w:r>
        <w:t>FC온라인의 특정 카드 가격 변동 사례처럼 게임 내 경제 변화에 민감한 유저들이 증가하고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엑셀 및 데이터 시각화 툴 사용, 일일 데이터 모니터링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분석 대상 게임 선정</w:t>
      </w:r>
    </w:p>
    <w:p>
      <w:pPr>
        <w:pStyle w:val="ListBullet"/>
      </w:pPr>
      <w:r>
        <w:t>데이터 추적 지표 설정</w:t>
      </w:r>
    </w:p>
    <w:p>
      <w:pPr>
        <w:pStyle w:val="ListBullet"/>
      </w:pPr>
      <w:r>
        <w:t>주간 리포트 템플릿 제작</w:t>
      </w:r>
    </w:p>
    <w:p/>
    <w:p>
      <w:pPr>
        <w:pStyle w:val="Heading1"/>
      </w:pPr>
      <w:r>
        <w:t>4. 팬아트 기반 디지털 굿즈 판매</w:t>
      </w:r>
    </w:p>
    <w:p>
      <w:r>
        <w:rPr>
          <w:b/>
        </w:rPr>
        <w:t xml:space="preserve">카테고리: </w:t>
      </w:r>
      <w:r>
        <w:t xml:space="preserve">디자인 커머스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최근 K-POP 아이돌이나 게임 캐릭터를 활용한 2차 창작 디지털 굿즈(굿노트 다이어리, 배경화면 등)를 제작해 판매합니다. 상표권 침해를 피하기 위해 본인만의 독창적인 아트 스타일을 접목한 '팬아트' 범위를 준수합니다.</w:t>
      </w:r>
    </w:p>
    <w:p>
      <w:r>
        <w:rPr>
          <w:b/>
        </w:rPr>
        <w:t xml:space="preserve">왜 지금인가: </w:t>
      </w:r>
      <w:r>
        <w:t>QWER, IU 등 인기 아티스트들의 활동이 활발해지며 개인 소장용 디지털 굿즈 시장이 커지고 있습니다.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디지털 드로잉 패드(마우스로 대체 가능), 그래픽 툴 활용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시장 분석 및 인기 테마 선정</w:t>
      </w:r>
    </w:p>
    <w:p>
      <w:pPr>
        <w:pStyle w:val="ListBullet"/>
      </w:pPr>
      <w:r>
        <w:t>디지털 디자인 제작</w:t>
      </w:r>
    </w:p>
    <w:p>
      <w:pPr>
        <w:pStyle w:val="ListBullet"/>
      </w:pPr>
      <w:r>
        <w:t>판매 플랫폼(엣시, 아이디어스) 입점</w:t>
      </w:r>
    </w:p>
    <w:p/>
    <w:p>
      <w:pPr>
        <w:pStyle w:val="Heading1"/>
      </w:pPr>
      <w:r>
        <w:t>5. 초보 유저를 위한 게임 공략 전자책 가이드</w:t>
      </w:r>
    </w:p>
    <w:p>
      <w:r>
        <w:rPr>
          <w:b/>
        </w:rPr>
        <w:t xml:space="preserve">카테고리: </w:t>
      </w:r>
      <w:r>
        <w:t xml:space="preserve">지식 창업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특정 게임의 시즌별 공략이나 초보자가 범하기 쉬운 실수, 운영자의 최신 가이드를 정리한 전자책(PDF)을 제작합니다. 유튜브 영상보다 체계적인 정리를 원하는 유저들을 위한 정보 상품입니다.</w:t>
      </w:r>
    </w:p>
    <w:p>
      <w:r>
        <w:rPr>
          <w:b/>
        </w:rPr>
        <w:t xml:space="preserve">왜 지금인가: </w:t>
      </w:r>
      <w:r>
        <w:t>시우 체험기, 게임 강화 결과 등 복잡한 게임 시스템에 대해 효율적인 정보를 갈구하는 신규 유입층이 꾸준히 존재합니다.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문서 작성 프로그램 활용, 게임 플레이 경험 정리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공략 타겟 게임 선정</w:t>
      </w:r>
    </w:p>
    <w:p>
      <w:pPr>
        <w:pStyle w:val="ListBullet"/>
      </w:pPr>
      <w:r>
        <w:t>목차 구성 및 초안 작성</w:t>
      </w:r>
    </w:p>
    <w:p>
      <w:pPr>
        <w:pStyle w:val="ListBullet"/>
      </w:pPr>
      <w:r>
        <w:t>전자책 판매 플랫폼(크몽 등) 가입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