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支付宝卡卷相关现有接口梳理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支付宝卡卷流程梳理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1385" cy="5326380"/>
            <wp:effectExtent l="0" t="0" r="1206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532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卷详细参数说明地址:https://docs.open.alipay.com/199/105249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小程序API接口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创建模板的接口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接口名称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left="420" w:leftChars="0" w:right="0" w:firstLine="420" w:firstLineChars="0"/>
        <w:textAlignment w:val="auto"/>
        <w:outlineLvl w:val="9"/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alipay.pass.template.add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</w:rPr>
        <w:t>接口描述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left="420" w:leftChars="0" w:right="0" w:firstLine="420" w:firstLineChars="0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支付宝卡券新建模版接口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使用场景介绍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left="420" w:leftChars="0" w:right="0" w:firstLine="420" w:firstLineChars="0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商户通过此接口添加用于同步到手机支付宝卡券的模版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支三种模板类型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.多种卡卷类型。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创建流程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left="420" w:leftChars="0" w:right="0" w:firstLine="420" w:firstLineChars="0"/>
        <w:textAlignment w:val="auto"/>
        <w:outlineLvl w:val="9"/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>1 支付宝平台上选择卡卷类型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>2 支付宝平台上设计卷模板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left="420" w:leftChars="0" w:right="0" w:firstLine="420" w:firstLineChars="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>3 获取到模板参数(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pass.json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>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接口地址</w:t>
      </w:r>
    </w:p>
    <w:p>
      <w:pPr>
        <w:pStyle w:val="7"/>
        <w:ind w:firstLine="420" w:firstLineChars="0"/>
        <w:rPr>
          <w:rFonts w:hint="eastAsia"/>
          <w:lang w:val="en-US" w:eastAsia="zh-CN"/>
        </w:rPr>
      </w:pPr>
      <w:r>
        <w:t>https://openapi.alipay.com/gateway.do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2.6参数结构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sign=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&amp;timestamp=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&amp;sign_type=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&amp;app_id=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&amp;method=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&amp;version=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&amp;alipay_sdk=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&amp;format=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&amp;biz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180" w:firstLineChars="10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"unique_id":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//模板id 源生成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"tpl_content": {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//模板相关的  源设计 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pass.json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"logo":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"strip":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"icon":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spacing w:before="120" w:beforeAutospacing="0" w:after="240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2.7接口案例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https://openapi.alipay.com/gateway.do?sign=uVzuTRpcIvgmDCRfyR9eusJmgNoeRs3OWI2eyrIWqwE7F01ttFRdpzmiqWBfuxI%2FePuFrC1R8bL5V4h82sH5CQ%2F3CuIo6HQO2YC63f7pKdBx5gC%2FxMdTevdC4QCJF5k0xWu5JlssKy%2FKliNUqgFFiQfTLHPPhr%2B8usaZ1UwqSZE%3D&amp;timestamp=2015-06-24+14%3A13%3A49&amp;sign_type=RSA&amp;app_id=102014022600003526&amp;method=alipay.pass.template.add&amp;version=1.0&amp;alipay_sdk=alipay-sdk-java-dynamicVersionNo&amp;format=json&amp;biz_content=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"unique_id": "1435126393468",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"tpl_content":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"logo": "https://alipass.alipay.com//temps/free/logo.png",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"strip": "https://alipass.alipay.com//temps/free/strip.png",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"icon": "http://alipassprod.test.alipay.net/temps/free/icon.png",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"evoucherInfo":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"title": "风情优惠券",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"type": "coupon",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"product": "free",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"startDate": "$validStartDate$",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"endDate": "$validEndDate$",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"operation":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"format": "qrcode",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"message": "45612346579465",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"messageEncoding": "UTF-8",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"altText": "45612346579465"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"format": "barcode",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"message": "45612346579465",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"messageEncoding": "UTF-8",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"altText": "45612346579465"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"einfo":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"logoText": "$logoText$",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"headFields":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"status",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"状态",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"$useStateDesc$",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"primaryFields":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"strip",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"$discountInfo$",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"secondaryFields":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"validDate",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"有效期至：",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"$validEndDate$",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"auxiliaryFields":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"backFields":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"description",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"详情描述",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"1.该优惠有效期：截止至2014年06月18日；\n2.凭此券可以享受以下优惠：\n享门市价优惠\n不与其他优惠同享。详询商家。",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"shops",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"可用门店",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"disclaimer",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"负责声明",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"除特殊注明外，本优惠不能与其他优惠同时享受； 本优惠最终解释权归商家所有，如有疑问请与商家联系。 提示：为了使您得到更好的服务，请在进店时出示本券。",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"remindInfo":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"offset": "2"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"merchant":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"mname": "hodewu",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"mtel":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"minfo": ""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"platform":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"channelID": "$channelID$",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"webServiceUrl": "http://alipassprod.test.alipay.net/builder/syncRecord.htm?tempId=2016062716334639647179025"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"style":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"backgroundColor": "RGB(255,126,0)"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"fileInfo":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"formatVersion": "2",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"canShare":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"canBuy": false,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"canPresent":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"serialNumber": "$serialNumber$",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"supportTaxi": "true",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"taxiSchemaUrl": "alipays://platformapi/startapp?appId=20000130&amp;sourceId=20000030&amp;showTitleBar=YES&amp;showToolBar=NO&amp;showLoading=NO&amp;safePayEnabled=YES&amp;readTitle=YES&amp;backBehavior=back&amp;url=/www/index.html"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"appInfo":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"app":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"android_appid": "com.taobao.ecoupon",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"ios_appid": "taobaolife://",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"android_launch": "com.taobao.ecoupon",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"ios_launch": "taobaolife://",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"android_download": "http://download.taobaocdn.com/freedom/17988/andriod/Ecoupon_2.0.1_taobao_wap.apk",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"ios_download": "https://itunes.apple.com/cn/app/id583295537"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"label": "淘宝券券APP",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"message": "点击调起APP"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"source": "alipassprod",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"alipayVerify": [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2.8返回结构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"alipay_pass_template_add_response":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"code": "10000",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"msg": "Success",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"result": "{ \"serialNumber\":\"1550547540752564\",\"operate\":\"UPDATE\"}",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"success":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180" w:right="0" w:hanging="180" w:hangingChars="10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"sign": "hAxz/ahsRObKHxo6d41OcfPyDVMJKaHC77Lp9+uE2ENV9w4tpBQKYim1D1ACPYq1ziN5532oEeBAbV6Wo6YNCRwFiMAKRGO8Fm5UOAHxfr4E35mb1gcihR31N25YLCD/k5fDPY1daezb57fPcq4zDiVAy49jd5gNcC9v85yEtck="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180" w:right="0" w:hanging="180" w:hangingChars="100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180" w:right="0" w:hanging="180" w:hangingChars="100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更新模板的接口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</w:rPr>
        <w:t>接口名称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alipay.pass.template.update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</w:rPr>
        <w:t>接口描述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支付宝卡券更新模版接口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</w:rPr>
        <w:t>使用场景介绍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商户通过此接口更新已经存在的alipass模版。支付宝卡券通过卡券模板进行发放，因此模板的更新会导致，基于此模板发放的卡券的内容变更。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接口地址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https://openapi.alipay.com/gateway.do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3.5参数结构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sign=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&amp;timestamp=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&amp;sign_type=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&amp;app_id=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&amp;method=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&amp;version=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&amp;alipay_sdk=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&amp;format=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&amp;biz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180" w:firstLineChars="10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"unique_id":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//模板id 源生成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"tpl_content": {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//模板相关的  源设计 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pass.json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"logo":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"strip":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 xml:space="preserve">    "icon": 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"content":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375"/>
        <w:textAlignment w:val="auto"/>
        <w:outlineLvl w:val="9"/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spacing w:before="120" w:beforeAutospacing="0" w:after="24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3.6接口案例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https://openapi.alipay.com/gateway.do?sign=ERe8uRix%2BJcJ3%2B4MadVIxPCpJU7Z7%2FxZhd8TKmfAfOQR1oGuXBkvf3ty29VcA7KEGNi1b6Che3iw3zfWjM9Xp8Rdqsui6tkcmPqKaOW8Y%2BbfM7qtB2LfjNaKhNjC%2B1mz2O7ucv4GMpKxm%2BDdzLBKGZW%2BinyBkY4e%2BNrA3%2FOAjcA%3D&amp;timestamp=2015-06-24+16%3A54%3A13&amp;sign_type=RSA&amp;app_id=102014022600003526&amp;method=alipay.pass.template.update&amp;version=1.0&amp;alipay_sdk=alipay-sdk-java-dynamicVersionNo&amp;format=json&amp;biz_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"tpl_id": " 2016062811032240457655570",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"tpl_content":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"logo": "https://alipass.alipay.com//temps/free/logo.png",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"strip": "https://alipass.alipay.com//temps/free/strip.png",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"icon": "http://alipassprod.test.alipay.net/temps/free/icon.png",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"content":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"evoucherInfo":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"title": "风情优惠券",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"type": "coupon",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"product": "free",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"startDate": "$validStartDate$",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"endDate": "$validEndDate$",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"operation":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"format": "qrcode",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"message": "45612346579465",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"messageEncoding": "UTF-8",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"altText": "45612346579465"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"format": "barcode",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"message": "45612346579465",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"messageEncoding": "UTF-8",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"altText": "45612346579465"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"einfo":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"logoText": "$logoText$",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"headFields":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"status",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"优惠券状态",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"$useStateDesc$",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"primaryFields":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"strip",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"$discountInfo$",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"secondaryFields":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"validDate",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"优惠券有效期至：",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"$validEndDate$",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"auxiliaryFields":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"backFields":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"description",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"详情描述",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"1.该优惠有效期：截止至2014年06月18日；\n2.凭此券可以享受以下优惠：\n享门市价8.5折优惠\n不与其他优惠同享。详询商家。",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"shops",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"可用门店",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"key": "disclaimer",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"label": "负责声明",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"value": "除特殊注明外，本优惠不能与其他优惠同时享受； 本优惠最终解释权归商家所有，如有疑问请与商家联系。 提示：为了使您得到更好的服务，请在进店时出示本券。",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  "type": "text"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"remindInfo":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"offset": "2"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"merchant":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"mname": "hodewu",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"mtel": "",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"minfo": ""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"platform":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"channelID": "$channelID$",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"webServiceUrl": "http://alipassprod.test.alipay.net/builder/syncRecord.htm?tempId=2016062716334639647179025"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"style":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"backgroundColor": "RGB(255,126,0)"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"fileInfo":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"formatVersion": "2",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"canShare":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"canBuy": false,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"canPresent":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"serialNumber": "$serialNumber$",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"supportTaxi": "true",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"taxiSchemaUrl": "alipays://platformapi/startapp?appId=20000130&amp;sourceId=20000030&amp;showTitleBar=YES&amp;showToolBar=NO&amp;showLoading=NO&amp;safePayEnabled=YES&amp;readTitle=YES&amp;backBehavior=back&amp;url=/www/index.html"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"appInfo":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"app":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"android_appid": "com.taobao.ecoupon",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"ios_appid": "taobaolife://",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"android_launch": "com.taobao.ecoupon",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"ios_launch": "taobaolife://",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"android_download": "http://download.taobaocdn.com/freedom/17988/andriod/Ecoupon_2.0.1_taobao_wap.apk",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  "ios_download": "https://itunes.apple.com/cn/app/id583295537"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"label": "淘宝券券APP",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"message": "点击调起APP"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"source": "alipassprod",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"alipayVerify":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返回结果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"alipay_pass_template_update_response":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"code": "10000",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"msg": "Success",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"result": "{\"tpl_id\":\"2015062614280547004605924\",\"tpl_params\":[\"filmName\",\"hallName\",\"count\",\"seatsInfo\",\"filmVersion\",\"dayTime\",\"hourTime\",\"secondLogoText\",\"cinemaName\",\"addr\",\"latitude\",\"longitude\",\"relevantText\",\"tel\",\"startDate\",\"endDate\",\"ackCode\",\"serialNumber\",\"channelID\"]}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"success":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"sign": "hAxz/ahsRObKHxo6d41OcfPyDVMJKaHC77Lp9+uE2ENV9w4tpBQKYim1D1ACPYq1ziN5532oEeBAbV6Wo6YNCRwFiMAKRGO8Fm5UOAHxfr4E35mb1gcihR31N25YLCD/k5fDPY1daezb57fPcq4zDiVAy49jd5gNcC9v85yEtck="</w:t>
      </w: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20" w:afterAutospacing="0" w:line="375" w:lineRule="atLeast"/>
        <w:ind w:right="0"/>
        <w:textAlignment w:val="auto"/>
        <w:outlineLvl w:val="9"/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发放卡卷(生成卡卷)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alipay.pass.instance.add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支付宝卡券发放卡券接口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4.3</w:t>
      </w:r>
      <w:r>
        <w:rPr>
          <w:rFonts w:hint="default"/>
          <w:lang w:val="en-US" w:eastAsia="zh-CN"/>
        </w:rPr>
        <w:t>使用</w:t>
      </w:r>
      <w:r>
        <w:rPr>
          <w:rFonts w:hint="default"/>
        </w:rPr>
        <w:t>场景介绍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根据创建模板流程获取模板ID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(模板创建成功后返回的)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和动态参数；此后，商户将模版ID及模版中设置的动态参数值作为参数，调用发放卡券接口把卡券发放给支付宝用户。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接口地址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right="0"/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https://openapi.alipay.com/gateway.do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right="0"/>
        <w:rPr>
          <w:rFonts w:hint="eastAsia" w:ascii="Helvetica" w:hAnsi="Helvetica" w:eastAsia="宋体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参数结构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sign=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&amp;timestamp=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&amp;sign_type=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&amp;app_id=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&amp;method=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&amp;version=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&amp;alipay_sdk=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&amp;format=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&amp;biz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"recognition_type": "1",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"tpl_id": " 2016062810560547218925408 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"recognition_info": {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//重要参数 这个信为授权用户表标识以及交易码 发放卡卷前经过授权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"partner_id": "2088102122069225",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 //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recognition_info:真实存在的支付宝交易，需要提供该交易的外部订单号和对应的商户pid（partner）（partner获取路径需要补充）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"out_trade_no": "1393388276383"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"tpl_params": {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//创建好的模板  作为占位服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"validStartDate": "2016-06-30 20:00:00",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"validEndDate": "2016-07-30 20:00:00",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"channelID": "102014022600003526",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"discountInfo": "凭此券即可打8.5折",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"logoText": "四季风情85折优惠券",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"serialNumber": "4333673662446155"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spacing w:before="120" w:beforeAutospacing="0" w:after="24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接口案例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https://openapi.alipay.com/gateway.do?sign=rzVtT2%2F7LC2rpWIPkz74KhMa%2Fz7YG%2BiCrLtTh5cbMQszUE%2BZe9JYuwO1HWlREgn8CHVdVF7CuHBJI5GV4%2Frp57MzmpNpdOMXX6REm4KgIDBl1ZOEGlPxqUvwbkrTZSFN2Q62%2FcZHoG%2FVC8CD%2B1utl%2BFzx%2B78xecQIcwUGeAF%2BYk%3D&amp;timestamp=2015-06-24+20%3A37%3A44&amp;sign_type=RSA&amp;app_id=102014022600003526&amp;method=alipay.pass.instance.add&amp;version=1.0&amp;alipay_sdk=alipay-sdk-java-dynamicVersionNo&amp;format=json&a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biz_content={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"recognition_type": "1",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"tpl_id": " 2016062810560547218925408 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"recognition_info":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"partner_id": "2088102122069225",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"out_trade_no": "1393388276383"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"tpl_params":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"validStartDate": "2016-06-30 20:00:00",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"validEndDate": "2016-07-30 20:00:00",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"channelID": "102014022600003526",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"discountInfo": "凭此券即可打8.5折",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"logoText": "四季风情85折优惠券",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"serialNumber": "4333673662446155"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返回结果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"alipay_pass_instance_add_response":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"code": "10000",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"msg": "Success",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"result": "{\"passId\":\"5038200176\",\"serialNumber\":\"0336223063413266\",\" </w:t>
      </w: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>operate \":\" ADD \"}",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  "success":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</w:rPr>
        <w:t xml:space="preserve">  "sign": "hAxz/ahsRObKHxo6d41OcfPyDVMJKaHC77Lp9+uE2ENV9w4tpBQKYim1D1ACPYq1ziN5532oEeBAbV6Wo6YNCRwFiMAKRGO8Fm5UOAHxfr4E35mb1gcihR31N25YLCD/k5fDPY1daezb57fPcq4zDiVAy49jd5gNcC9v85yEtck="</w:t>
      </w: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7F7F7"/>
          <w:lang w:val="en-US" w:eastAsia="zh-CN"/>
        </w:rPr>
        <w:t>}</w:t>
      </w: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default"/>
        </w:rPr>
        <w:t>更新卡券</w:t>
      </w:r>
      <w:r>
        <w:rPr>
          <w:rFonts w:hint="eastAsia"/>
          <w:lang w:val="en-US" w:eastAsia="zh-CN"/>
        </w:rPr>
        <w:t>(核销等)</w:t>
      </w:r>
    </w:p>
    <w:p>
      <w:pPr>
        <w:pStyle w:val="5"/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Helvetica" w:hAnsi="Helvetica" w:eastAsia="宋体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5.1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接口名称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alipay.pass.instance.update</w:t>
      </w:r>
    </w:p>
    <w:p>
      <w:pPr>
        <w:pStyle w:val="5"/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Helvetica" w:hAnsi="Helvetica" w:eastAsia="宋体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5.2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接口描述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支付宝卡券更新接口</w:t>
      </w:r>
    </w:p>
    <w:p>
      <w:pPr>
        <w:pStyle w:val="5"/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Helvetica" w:hAnsi="Helvetica" w:eastAsia="宋体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5.3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</w:rPr>
        <w:t>使用场景介绍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75" w:lineRule="atLeast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对于已经发布的卡券，商户可通过此接口进行更新，更新卡券接口包含三大主要功能：核销卡券、失效卡券、更新卡券样式内容。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</w:t>
      </w:r>
      <w:r>
        <w:rPr>
          <w:rStyle w:val="9"/>
          <w:rFonts w:hint="eastAsia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参数</w:t>
      </w:r>
      <w:r>
        <w:rPr>
          <w:rFonts w:hint="eastAsia"/>
          <w:lang w:val="en-US" w:eastAsia="zh-CN"/>
        </w:rPr>
        <w:t>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sign=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&amp;timestamp=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&amp;sign_type=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&amp;app_id=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&amp;method=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&amp;version=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&amp;alipay_sdk=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&amp;format=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&amp;biz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color="auto" w:fill="auto"/>
          <w14:textFill>
            <w14:solidFill>
              <w14:schemeClr w14:val="tx1"/>
            </w14:solidFill>
          </w14:textFill>
        </w:rPr>
        <w:t>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"status": "USED",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//卡卷的状态信息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"verify_type": "wave",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"channel_id": "102014022600003526",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//被代理商代理的商户唯一标识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"serial_number": "4333673662446155",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//卡卷的唯一标识符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"verify_code": "1871236321871",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"tpl_params":{"useStateDesc": "已使用"}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spacing w:before="120" w:beforeAutospacing="0" w:after="24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6666"/>
          <w:spacing w:val="0"/>
          <w:sz w:val="18"/>
          <w:szCs w:val="18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Style w:val="9"/>
          <w:rFonts w:hint="eastAsia" w:ascii="Helvetica" w:hAnsi="Helvetica" w:eastAsia="Helvetica" w:cs="Helvetic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接口</w:t>
      </w:r>
      <w:r>
        <w:rPr>
          <w:rFonts w:hint="eastAsia"/>
          <w:lang w:val="en-US" w:eastAsia="zh-CN"/>
        </w:rPr>
        <w:t>地址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https://openapi.alipay.com/gateway.do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5.6案列1 核销卡卷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https://openapi.alipay.com/gateway.do?sign=fNqP42dy3mgKGIBY20L9Ie2%2FOeVuZcw55Q7jzOFXxHyBDs3uDA4iZIwQLYyO10GARbCkPV%2BhRYdjnepQW7haTvnjuwuyghXdDUYwYADAYG5y0RvimDuQeYS%2BSKGqmEDYneapfWYZoP5acp7dxl7dkcK6byIaYloE5WFxj1RTmEY%3D&amp;timestamp=2015-06-24+21%3A09%3A20&amp;sign_type=RSA&amp;app_id=102014022600003526&amp;method=alipay.pass.instance.update&amp;version=1.0&amp;alipay_sdk=alipay-sdk-java-dynamicVersionNo&amp;format=json&a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biz_content={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"status": "USED",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"verify_type": "wave",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"channel_id": "102014022600003526",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"serial_number": "4333673662446155",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"verify_code": "1871236321871",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"tpl_params":{"useStateDesc": "已使用"}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5.7案列2 失效卡卷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https://openapi.alipay.com/gateway.do?sign=fNqP42dy3mgKGIBY20L9Ie2%2FOeVuZcw55Q7jzOFXxHyBDs3uDA4iZIwQLYyO10GARbCkPV%2BhRYdjnepQW7haTvnjuwuyghXdDUYwYADAYG5y0RvimDuQeYS%2BSKGqmEDYneapfWYZoP5acp7dxl7dkcK6byIaYloE5WFxj1RTmEY%3D&amp;timestamp=2015-06-24+21%3A09%3A20&amp;sign_type=RSA&amp;app_id=102014022600003526&amp;method=alipay.pass.instance.update&amp;version=1.0&amp;alipay_sdk=alipay-sdk-java-dynamicVersionNo&amp;format=json&a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biz_content={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180" w:firstLineChars="10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"status": "CLOSED"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"channel_id": "102014022600003526",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"serial_number": "4333673662446155"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5.8案列3 更新卡卷样式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https://openapi.alipay.com/gateway.do?sign=fNqP42dy3mgKGIBY20L9Ie2%2FOeVuZcw55Q7jzOFXxHyBDs3uDA4iZIwQLYyO10GARbCkPV%2BhRYdjnepQW7haTvnjuwuyghXdDUYwYADAYG5y0RvimDuQeYS%2BSKGqmEDYneapfWYZoP5acp7dxl7dkcK6byIaYloE5WFxj1RTmEY%3D&amp;timestamp=2015-06-24+21%3A09%3A20&amp;sign_type=RSA&amp;app_id=102014022600003526&amp;method=alipay.pass.instance.update&amp;version=1.0&amp;alipay_sdk=alipay-sdk-java-dynamicVersionNo&amp;format=json&a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biz_content={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"channel_id": "102014022600003526",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"serial_number": "4333673662446155",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"tpl_params":{"discountInfo": "凭此券即可打5折","logoText": "四季风情5折优惠券"}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返回结果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"alipay_pass_instance_add_response":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"code": "10000",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"msg": "Success",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"result": "{ \"serialNumber\":\"1550547540752564\",\"operate\":\"UPDATE\"}",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  "success":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180" w:right="0" w:hanging="180" w:hangingChars="10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14:textFill>
            <w14:solidFill>
              <w14:schemeClr w14:val="tx1"/>
            </w14:solidFill>
          </w14:textFill>
        </w:rPr>
        <w:t xml:space="preserve">  "sign": "hAxz/ahsRObKHxo6d41OcfPyDVMJKaHC77Lp9+uE2ENV9w4tpBQKYim1D1ACPYq1ziN5532oEeBAbV6Wo6YNCRwFiMAKRGO8Fm5UOAHxfr4E35mb1gcihR31N25YLCD/k5fDPY1daezb57fPcq4zDiVAy49jd5gNcC9v85yEtck="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bdr w:val="single" w:color="EEEEEE" w:sz="6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营销API接口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https://docs.open.alipay.com/api_5/alipay.marketing.cashvoucher.template.modify/</w:t>
      </w:r>
    </w:p>
    <w:p>
      <w:pPr>
        <w:pStyle w:val="4"/>
      </w:pPr>
      <w:r>
        <w:rPr>
          <w:rFonts w:hint="eastAsia"/>
          <w:lang w:val="en-US" w:eastAsia="zh-CN"/>
        </w:rPr>
        <w:t xml:space="preserve">3.1 </w:t>
      </w:r>
      <w:r>
        <w:rPr>
          <w:rFonts w:hint="default"/>
        </w:rPr>
        <w:t>无资金券模板创建接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pPr>
        <w:rPr>
          <w:rFonts w:hint="default"/>
        </w:rPr>
      </w:pPr>
      <w:r>
        <w:rPr>
          <w:rFonts w:hint="default"/>
        </w:rPr>
        <w:t>alipay.marketing.cashlessvoucher.template.create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pPr>
        <w:ind w:firstLine="420" w:firstLineChars="0"/>
        <w:rPr>
          <w:rFonts w:hint="default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创建无资金券模板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使用</w:t>
      </w:r>
      <w:r>
        <w:rPr>
          <w:rFonts w:hint="default"/>
        </w:rPr>
        <w:t>场景介绍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兑换卷模板创建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接口地址</w:t>
      </w:r>
    </w:p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"https://openapi.alipay.com/gateway.do"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https://openapi.alipay.com/gateway.do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接口案例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AlipayClient alipayClient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1"/>
          <w:szCs w:val="11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DefaultAlipayClient(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"https://openapi.alipay.com/gateway.do"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"your private_key"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"GBK"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"alipay_public_key"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"RSA2"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AlipayMarketingCashlessvoucherTemplateCreateRequest request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1"/>
          <w:szCs w:val="11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AlipayMarketingCashlessvoucherTemplateCreateRequest(); 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"\"voucher_type\":\"CASHLESS_FIX_VOUCHER\","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"\"brand_name\":\"星巴克\","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"\"publish_start_time\":\"2017-04-25 00:00:00\","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"\"publish_end_time\":\"2017-04-30 23:59:59\","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"\"voucher_valid_period\":\"{\\\"type\\\": \\\"ABSOLUTE\\\", \\\"start\\\": \\\"2017-01-10 00:00:00\\\", \\\"end\\\": \\\"2017-01-13 23:59:59\\\"}\","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"\"voucher_available_time\":\"[{\\\"day_rule\\\": \\\"1,2,3,4,5\\\", \\\"time_begin\\\": \\\"09:00:00\\\", \\\"time_end\\\": \\\"22:00:00\\\"}]\","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"\"out_biz_no\":\"20170101000001654bb46ba\","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"\"voucher_description\":\"[\\\"1、本券不可兑换现金，不可找零。\\\",\\\"2、每个用户最多可以领取1张。\\\",\\\"3、如果订单发生退款，优惠券无法退还。\\\"]\","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"\"voucher_quantity\":100,"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"\"amount\":1.01,"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"\"total_amount\":10000.00,"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"\"floor_amount\":10.00,"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"\"rule_conf\":\"{\\\"PID\\\": \\\"2088512417841101,2088512417841102\\\", \\\"STORE\\\": \\\"123456,678901\\\"}\","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"\"notify_uri\":\"https://www.yourdomain.com/reieve/voucher/flux\","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"\"extension_info\":\"{\\\"useMode\\\":\\\"H5\\\",\\\"useModeData\\\":{\\\"url\\\":\\\"http://www.yourdomian.com/yourusepage.htm\\\",\\\"signType\\\":\\\"RSA2\\\"}}\""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 }"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AlipayMarketingCashlessvoucherTemplateCreateResponse response = alipayClient.execute(request);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1"/>
          <w:szCs w:val="11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(response.isSuccess()){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"调用成功"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);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1"/>
          <w:szCs w:val="11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 xml:space="preserve"> 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1"/>
          <w:szCs w:val="11"/>
        </w:rPr>
        <w:t>"调用失败"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1"/>
          <w:szCs w:val="11"/>
          <w:shd w:val="clear" w:fill="F7F7F7"/>
        </w:rPr>
        <w:t>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返回结果</w:t>
      </w:r>
    </w:p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{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"alipay_marketing_cashlessvoucher_template_create_response"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: {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"10000"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"Success"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"template_id"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"20140601000730010040000000EB"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},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"sign"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"ERITJKEIJKJHKKKKKKKHJEREEEEEEEEEEE"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3.1.6 可嵌入连接回调</w:t>
      </w:r>
    </w:p>
    <w:tbl>
      <w:tblPr>
        <w:tblW w:w="13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7"/>
        <w:gridCol w:w="9968"/>
        <w:gridCol w:w="1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7" w:type="dxa"/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通知类型</w:t>
            </w:r>
          </w:p>
        </w:tc>
        <w:tc>
          <w:tcPr>
            <w:tcW w:w="9968" w:type="dxa"/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444" w:type="dxa"/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默认开启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7" w:type="dxa"/>
            <w:tcBorders>
              <w:top w:val="single" w:color="F0F3F6" w:sz="6" w:space="0"/>
              <w:left w:val="single" w:color="F0F3F6" w:sz="6" w:space="0"/>
              <w:bottom w:val="single" w:color="F0F3F6" w:sz="6" w:space="0"/>
              <w:right w:val="single" w:color="F0F3F6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voucher.use</w:t>
            </w:r>
          </w:p>
        </w:tc>
        <w:tc>
          <w:tcPr>
            <w:tcW w:w="9968" w:type="dxa"/>
            <w:tcBorders>
              <w:top w:val="single" w:color="F0F3F6" w:sz="6" w:space="0"/>
              <w:left w:val="single" w:color="F0F3F6" w:sz="6" w:space="0"/>
              <w:bottom w:val="single" w:color="F0F3F6" w:sz="6" w:space="0"/>
              <w:right w:val="single" w:color="F0F3F6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若在创建券模板时传入了notify_uri字段并且有效，当创建的券产生核销行为时会执行调用</w:t>
            </w:r>
          </w:p>
        </w:tc>
        <w:tc>
          <w:tcPr>
            <w:tcW w:w="1444" w:type="dxa"/>
            <w:tcBorders>
              <w:top w:val="single" w:color="F0F3F6" w:sz="6" w:space="0"/>
              <w:left w:val="single" w:color="F0F3F6" w:sz="6" w:space="0"/>
              <w:bottom w:val="single" w:color="F0F3F6" w:sz="6" w:space="0"/>
              <w:right w:val="single" w:color="F0F3F6" w:sz="6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3.1.7</w:t>
      </w:r>
      <w:r>
        <w:rPr>
          <w:rFonts w:hint="default"/>
        </w:rPr>
        <w:t>触发通知示例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12"/>
          <w:left w:val="single" w:color="EEEEEE" w:sz="6" w:space="18"/>
          <w:bottom w:val="single" w:color="EEEEEE" w:sz="6" w:space="12"/>
          <w:right w:val="single" w:color="EEEEEE" w:sz="6" w:space="18"/>
        </w:pBdr>
        <w:shd w:val="clear" w:fill="F7F7F7"/>
        <w:spacing w:before="120" w:beforeAutospacing="0" w:after="24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8"/>
          <w:szCs w:val="18"/>
          <w:bdr w:val="none" w:color="auto" w:sz="0" w:space="0"/>
          <w:shd w:val="clear" w:fill="F7F7F7"/>
        </w:rPr>
        <w:t>https://www.merchant.com/receive_notify.htm?notify_type=trade_status_sync&amp;notify_id=91722adff935e8cfa58b3aabf4dead6ibe&amp;notify_time=2017-02-16 21:46:15&amp;sign_type=RSA2&amp;sign=WcO+t3D8Kg71dTlKwN7r9PzUOXeaBJwp8/FOuSxcuSkXsoVYxBpsAidprySCjHCjmaglNcjoKJQLJ28/Asl93joTW39FX6i07lXhnbPknezAlwmvPdnQuI01HZsZF9V1i6ggZjBiAd5lG8bZtTxZOJ87ub2i9GuJ3Nr/NUc9VeY=&amp;notify_type=vcc_voucher_flux_notify&amp;status=V_USE&amp;biz_content={"alipay_biz_no":"123","biz_time":"2017-11-11</w:t>
      </w:r>
      <w:r>
        <w:rPr>
          <w:rFonts w:hint="eastAsia" w:ascii="Consolas" w:hAnsi="Consolas" w:cs="Consolas"/>
          <w:b w:val="0"/>
          <w:i w:val="0"/>
          <w:caps w:val="0"/>
          <w:color w:val="C82829"/>
          <w:spacing w:val="0"/>
          <w:sz w:val="18"/>
          <w:szCs w:val="18"/>
          <w:bdr w:val="none" w:color="auto" w:sz="0" w:space="0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82829"/>
          <w:spacing w:val="0"/>
          <w:sz w:val="18"/>
          <w:szCs w:val="18"/>
          <w:bdr w:val="none" w:color="auto" w:sz="0" w:space="0"/>
          <w:shd w:val="clear" w:fill="F7F7F7"/>
        </w:rPr>
        <w:t>00:00:00","flux_amount":"5.00","voucher_id":"456":"partnerId":"201732321321"}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3.2查询卷模板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r>
        <w:rPr>
          <w:rFonts w:hint="default"/>
        </w:rPr>
        <w:t>alipay.marketing.voucher.templatelist.query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r>
        <w:t>分页查询当前PID下的所有模板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使用</w:t>
      </w:r>
      <w:r>
        <w:rPr>
          <w:rFonts w:hint="default"/>
        </w:rPr>
        <w:t>场景介绍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兑换卷模板创建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接口地址</w:t>
      </w:r>
    </w:p>
    <w:p>
      <w:pP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"https://openapi.alipay.com/gateway.do"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https://openapi.alipay.com/gateway.do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接口案例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AlipayClient alipayClient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DefaultAlipayClient(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"https://openapi.alipay.com/gateway.do"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"your private_key"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"GBK"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"alipay_public_key"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"RSA2"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AlipayMarketingVoucherTemplatelistQueryRequest request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AlipayMarketingVoucherTemplatelistQueryRequest();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"\"create_start_time\":\"2017-01-0100:00:01\","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"\"create_end_time\":\"2017-01-2923:59:59\","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"\"page_num\":1,"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"\"page_size\":20"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"}"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AlipayMarketingVoucherTemplatelistQueryResponse response = alipayClient.execute(request);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(response.isSuccess()){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"调用成功"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}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 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返回结果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"alipay_marketing_voucher_templatelist_query_response"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: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{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"10000"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"Success"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"total_pages"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18"/>
          <w:szCs w:val="1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"current_page"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"items_per_page"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18"/>
          <w:szCs w:val="18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"total_items"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18"/>
          <w:szCs w:val="18"/>
        </w:rPr>
        <w:t>298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"voucher_templates"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[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{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"template_id"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"20140601000730010040000000EB"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"voucher_name"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"四川移动5元代金券"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"publish_start_time"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"2017-01-01 00:00:01"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"publish_end_time"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"2017-01-29 23:59:59"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"status"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"create_time"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"2017-01-29 23:59:59"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"activate_time"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"2017-01-01-12:00:00"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} ] },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"sign"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"ERITJKEIJKJHKKKKKKKHJEREEEEEEEEEEE"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3.3删除卷模板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r>
        <w:rPr>
          <w:rFonts w:hint="default"/>
        </w:rPr>
        <w:t>alipay.marketing.voucher.template.delete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r>
        <w:t>可以删除处于草稿状态的券模板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使用</w:t>
      </w:r>
      <w:r>
        <w:rPr>
          <w:rFonts w:hint="default"/>
        </w:rPr>
        <w:t>场景介绍</w:t>
      </w:r>
    </w:p>
    <w:p>
      <w:r>
        <w:t>可以删除处于草稿状态的券模板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接口地址</w:t>
      </w:r>
    </w:p>
    <w:p>
      <w:pP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"https://openapi.alipay.com/gateway.do"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https://openapi.alipay.com/gateway.do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接口案例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AlipayClient alipayClient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DefaultAlipayClient(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"https://openapi.alipay.com/gateway.do"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"your private_key"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"GBK"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"alipay_public_key"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"RSA2"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AlipayMarketingVoucherTemplateDeleteRequest request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AlipayMarketingVoucherTemplateDeleteRequest();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"\"template_id\":\"20140601000730010040000000EB\""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"}"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AlipayMarketingVoucherTemplateDeleteResponse response = alipayClient.execute(request);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(response.isSuccess()){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"调用成功"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}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 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返回结果</w:t>
      </w:r>
    </w:p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{ </w:t>
      </w:r>
    </w:p>
    <w:p>
      <w:pPr>
        <w:ind w:firstLine="180" w:firstLineChars="100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"alipay_marketing_voucher_template_delete_response"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: {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"10000"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"Success"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"sign"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"ERITJKEIJKJHKKKKKKKHJEREEEEEEEEEEE"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3.3修改卷模板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r>
        <w:rPr>
          <w:rFonts w:hint="default"/>
        </w:rPr>
        <w:t>alipay.marketing.cashvoucher.template.modify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r>
        <w:t xml:space="preserve">在以下情况可修改模板 </w:t>
      </w:r>
    </w:p>
    <w:p>
      <w:pPr>
        <w:rPr>
          <w:rFonts w:hint="default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21"/>
          <w:szCs w:val="21"/>
          <w:shd w:val="clear" w:fill="FFFFFF"/>
        </w:rPr>
        <w:t>1. 草稿状态：所有入参都可以修改 2. 生效状态：仅可修改发布结束时间 3. 过期状态：不可修改 4. 删除状态：不可修</w:t>
      </w:r>
      <w:r>
        <w:rPr>
          <w:rFonts w:hint="eastAsia"/>
          <w:lang w:val="en-US" w:eastAsia="zh-CN"/>
        </w:rPr>
        <w:t>3.2.2</w:t>
      </w:r>
      <w:r>
        <w:rPr>
          <w:rFonts w:hint="default"/>
          <w:lang w:val="en-US" w:eastAsia="zh-CN"/>
        </w:rPr>
        <w:t>使用</w:t>
      </w:r>
      <w:r>
        <w:rPr>
          <w:rFonts w:hint="default"/>
        </w:rPr>
        <w:t>场景介绍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接口地址</w:t>
      </w:r>
    </w:p>
    <w:p>
      <w:pP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"https://openapi.alipay.com/gateway.do"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https://openapi.alipay.com/gateway.do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接口案例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AlipayClient alipayClient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DefaultAlipayClient(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"https://openapi.alipay.com/gateway.do"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"your private_key"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"GBK"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"alipay_public_key"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"RSA2"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AlipayMarketingVoucherTemplateDeleteRequest request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AlipayMarketingVoucherTemplateDeleteRequest();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"\"template_id\":\"20140601000730010040000000EB\""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"}"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AlipayMarketingVoucherTemplateDeleteResponse response = alipayClient.execute(request);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(response.isSuccess()){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"调用成功"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}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 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返回结果</w:t>
      </w:r>
    </w:p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{ </w:t>
      </w:r>
    </w:p>
    <w:p>
      <w:pPr>
        <w:ind w:firstLine="180" w:firstLineChars="100"/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"alipay_marketing_voucher_template_delete_response"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: {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"10000"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"Success"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"sign"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"ERITJKEIJKJHKKKKKKKHJEREEEEEEEEEEE"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}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发卷接口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名称</w:t>
      </w:r>
    </w:p>
    <w:p>
      <w:r>
        <w:rPr>
          <w:rFonts w:hint="default"/>
        </w:rPr>
        <w:t>alipay.marketing.voucher.send</w:t>
      </w:r>
    </w:p>
    <w:p>
      <w:pPr>
        <w:pStyle w:val="5"/>
        <w:rPr>
          <w:rFonts w:hint="default"/>
        </w:rPr>
      </w:pPr>
      <w:r>
        <w:rPr>
          <w:rFonts w:hint="eastAsia"/>
          <w:lang w:val="en-US" w:eastAsia="zh-CN"/>
        </w:rPr>
        <w:t>3.2.1</w:t>
      </w:r>
      <w:r>
        <w:rPr>
          <w:rFonts w:hint="default"/>
          <w:lang w:val="en-US" w:eastAsia="zh-CN"/>
        </w:rPr>
        <w:t>接口</w:t>
      </w:r>
      <w:r>
        <w:rPr>
          <w:rFonts w:hint="default"/>
        </w:rPr>
        <w:t>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接口地址</w:t>
      </w:r>
    </w:p>
    <w:p>
      <w:pP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"https://openapi.alipay.com/gateway.do" </w:instrTex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https://openapi.alipay.com/gateway.do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接口案例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AlipayClient alipayClient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DefaultAlipayClient(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"https://openapi.alipay.com/gateway.do"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"your private_key"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"json"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"GBK"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"alipay_public_key"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"RSA2"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AlipayMarketingVoucherSendRequest request =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AlipayMarketingVoucherSendRequest(); request.setBizContent(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"\"template_id\":\"20140601000730010040000000EB\","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"\"login_id\":\"13196215350\","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"\"taobao_nick\":\"yue54333\","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"\"user_id\":\"2088302001456115\","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"\"out_biz_no\":\"2016122814164328aadaee_1aee_4\","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"\"amount\":9.99,"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"\"memo\":\"优酷3个月兑换券\""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+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"}"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);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AlipayMarketingVoucherSendResponse response = alipayClient.execute(request);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(response.isSuccess()){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"调用成功"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 </w:t>
      </w:r>
      <w:r>
        <w:rPr>
          <w:rFonts w:hint="default" w:ascii="Consolas" w:hAnsi="Consolas" w:eastAsia="Consolas" w:cs="Consolas"/>
          <w:b w:val="0"/>
          <w:i w:val="0"/>
          <w:caps w:val="0"/>
          <w:color w:val="8959A8"/>
          <w:spacing w:val="0"/>
          <w:sz w:val="18"/>
          <w:szCs w:val="1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{ 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"调用失败"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返回结果</w:t>
      </w:r>
    </w:p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{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"alipay_marketing_voucher_send_response"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: {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"10000"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>,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"Success"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"voucher_id"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"20160906000730020020002U8CBS"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, </w:t>
      </w:r>
      <w:r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  <w:t xml:space="preserve">//卷id 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"user_id"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"2088302001456115"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}, </w:t>
      </w:r>
      <w:r>
        <w:rPr>
          <w:rFonts w:hint="eastAsia" w:ascii="Consolas" w:hAnsi="Consolas" w:eastAsia="宋体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  <w:t>//用户id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</w:rPr>
        <w:t>"sign"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718C00"/>
          <w:spacing w:val="0"/>
          <w:sz w:val="18"/>
          <w:szCs w:val="18"/>
        </w:rPr>
        <w:t>"ERITJKEIJKJHKKKKKKKHJEREEEEEEEEEEE"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18"/>
          <w:szCs w:val="18"/>
          <w:shd w:val="clear" w:fill="F7F7F7"/>
        </w:rPr>
        <w:t xml:space="preserve"> }</w:t>
      </w:r>
    </w:p>
    <w:p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59D"/>
    <w:rsid w:val="001F0FB4"/>
    <w:rsid w:val="00497A22"/>
    <w:rsid w:val="00BE7D60"/>
    <w:rsid w:val="00C06C22"/>
    <w:rsid w:val="00CD083C"/>
    <w:rsid w:val="01286533"/>
    <w:rsid w:val="022C2F58"/>
    <w:rsid w:val="0309515E"/>
    <w:rsid w:val="03524A26"/>
    <w:rsid w:val="042C1E44"/>
    <w:rsid w:val="042D08CB"/>
    <w:rsid w:val="04B6765C"/>
    <w:rsid w:val="050710A4"/>
    <w:rsid w:val="052C681C"/>
    <w:rsid w:val="05EE32B5"/>
    <w:rsid w:val="06856F7D"/>
    <w:rsid w:val="0712657C"/>
    <w:rsid w:val="0729532A"/>
    <w:rsid w:val="081A44DE"/>
    <w:rsid w:val="083C7EEF"/>
    <w:rsid w:val="088D6933"/>
    <w:rsid w:val="09210A12"/>
    <w:rsid w:val="09826FB4"/>
    <w:rsid w:val="09AA3491"/>
    <w:rsid w:val="09E274FC"/>
    <w:rsid w:val="0A624BC9"/>
    <w:rsid w:val="0A7E412B"/>
    <w:rsid w:val="0AF0539F"/>
    <w:rsid w:val="0BBD5436"/>
    <w:rsid w:val="0C105C79"/>
    <w:rsid w:val="0CF3390E"/>
    <w:rsid w:val="0D36352F"/>
    <w:rsid w:val="0D4E452A"/>
    <w:rsid w:val="0DAC7C25"/>
    <w:rsid w:val="0DB212A5"/>
    <w:rsid w:val="0E7B0903"/>
    <w:rsid w:val="0E7F6801"/>
    <w:rsid w:val="0EA26201"/>
    <w:rsid w:val="0EAF12D3"/>
    <w:rsid w:val="0F130DFF"/>
    <w:rsid w:val="100209F6"/>
    <w:rsid w:val="103707A8"/>
    <w:rsid w:val="10B751C3"/>
    <w:rsid w:val="10DB4A89"/>
    <w:rsid w:val="11355BF4"/>
    <w:rsid w:val="11506414"/>
    <w:rsid w:val="12147162"/>
    <w:rsid w:val="123C5EC8"/>
    <w:rsid w:val="127B0C0F"/>
    <w:rsid w:val="127F6644"/>
    <w:rsid w:val="12802E6E"/>
    <w:rsid w:val="12933B3F"/>
    <w:rsid w:val="12FC46AB"/>
    <w:rsid w:val="131314CB"/>
    <w:rsid w:val="131A4060"/>
    <w:rsid w:val="13223D8C"/>
    <w:rsid w:val="13613BF6"/>
    <w:rsid w:val="13A82F51"/>
    <w:rsid w:val="144C113C"/>
    <w:rsid w:val="15085003"/>
    <w:rsid w:val="15610F98"/>
    <w:rsid w:val="15F46BEE"/>
    <w:rsid w:val="16125801"/>
    <w:rsid w:val="16193C5E"/>
    <w:rsid w:val="16247911"/>
    <w:rsid w:val="16347AF1"/>
    <w:rsid w:val="16406910"/>
    <w:rsid w:val="16503A20"/>
    <w:rsid w:val="1674408A"/>
    <w:rsid w:val="16F4163B"/>
    <w:rsid w:val="17AD7518"/>
    <w:rsid w:val="185264B3"/>
    <w:rsid w:val="18560213"/>
    <w:rsid w:val="18F36CC7"/>
    <w:rsid w:val="19054FED"/>
    <w:rsid w:val="191F1A5D"/>
    <w:rsid w:val="192C02D5"/>
    <w:rsid w:val="193D7519"/>
    <w:rsid w:val="197C1BDB"/>
    <w:rsid w:val="1A584C0D"/>
    <w:rsid w:val="1B67453D"/>
    <w:rsid w:val="1BB25475"/>
    <w:rsid w:val="1BFC2892"/>
    <w:rsid w:val="1C8F125E"/>
    <w:rsid w:val="1CA32301"/>
    <w:rsid w:val="1D0C61F0"/>
    <w:rsid w:val="1E86214C"/>
    <w:rsid w:val="1E943AC2"/>
    <w:rsid w:val="1EB13CBA"/>
    <w:rsid w:val="1EC63EAC"/>
    <w:rsid w:val="1FC76829"/>
    <w:rsid w:val="1FD61D07"/>
    <w:rsid w:val="202A255A"/>
    <w:rsid w:val="20606497"/>
    <w:rsid w:val="20AD60F6"/>
    <w:rsid w:val="20B11E84"/>
    <w:rsid w:val="20D7112B"/>
    <w:rsid w:val="20F87AE0"/>
    <w:rsid w:val="21074174"/>
    <w:rsid w:val="21113C2C"/>
    <w:rsid w:val="2132652F"/>
    <w:rsid w:val="218867B6"/>
    <w:rsid w:val="21F63A48"/>
    <w:rsid w:val="22313CA8"/>
    <w:rsid w:val="228223E5"/>
    <w:rsid w:val="230B3C14"/>
    <w:rsid w:val="23AC20A0"/>
    <w:rsid w:val="24210148"/>
    <w:rsid w:val="248C1DAB"/>
    <w:rsid w:val="24E233B4"/>
    <w:rsid w:val="252B7156"/>
    <w:rsid w:val="253A4ED5"/>
    <w:rsid w:val="259C7890"/>
    <w:rsid w:val="26167239"/>
    <w:rsid w:val="26553B94"/>
    <w:rsid w:val="2783349A"/>
    <w:rsid w:val="278A0977"/>
    <w:rsid w:val="27A0399E"/>
    <w:rsid w:val="27F51177"/>
    <w:rsid w:val="28533EDB"/>
    <w:rsid w:val="28C109D9"/>
    <w:rsid w:val="2A8F2C2A"/>
    <w:rsid w:val="2BAB1C44"/>
    <w:rsid w:val="2C377CAB"/>
    <w:rsid w:val="2C642B1E"/>
    <w:rsid w:val="2CA23556"/>
    <w:rsid w:val="2CFC6ABA"/>
    <w:rsid w:val="2D353603"/>
    <w:rsid w:val="2D66105B"/>
    <w:rsid w:val="2D912768"/>
    <w:rsid w:val="2E3B7EED"/>
    <w:rsid w:val="2F4F2F87"/>
    <w:rsid w:val="2F6773C6"/>
    <w:rsid w:val="2F99330E"/>
    <w:rsid w:val="305A76A9"/>
    <w:rsid w:val="30EB4C48"/>
    <w:rsid w:val="32D82759"/>
    <w:rsid w:val="333040A4"/>
    <w:rsid w:val="337F7596"/>
    <w:rsid w:val="33A363B5"/>
    <w:rsid w:val="34674A30"/>
    <w:rsid w:val="34AD4F37"/>
    <w:rsid w:val="34F767D3"/>
    <w:rsid w:val="35251D30"/>
    <w:rsid w:val="353D4643"/>
    <w:rsid w:val="354914E3"/>
    <w:rsid w:val="35B96CB5"/>
    <w:rsid w:val="366816B4"/>
    <w:rsid w:val="36741726"/>
    <w:rsid w:val="36E74F47"/>
    <w:rsid w:val="37567687"/>
    <w:rsid w:val="378F2970"/>
    <w:rsid w:val="37D83DB5"/>
    <w:rsid w:val="380618D9"/>
    <w:rsid w:val="3861216C"/>
    <w:rsid w:val="38882C41"/>
    <w:rsid w:val="38DF3B69"/>
    <w:rsid w:val="39980A80"/>
    <w:rsid w:val="3A854D5F"/>
    <w:rsid w:val="3AAE546C"/>
    <w:rsid w:val="3B402F38"/>
    <w:rsid w:val="3B4538B0"/>
    <w:rsid w:val="3B79544B"/>
    <w:rsid w:val="3B8D1045"/>
    <w:rsid w:val="3C00083B"/>
    <w:rsid w:val="3C122D68"/>
    <w:rsid w:val="3C606C42"/>
    <w:rsid w:val="3CFF1391"/>
    <w:rsid w:val="3D8A7672"/>
    <w:rsid w:val="3D9737EF"/>
    <w:rsid w:val="3E142FC9"/>
    <w:rsid w:val="3E163F59"/>
    <w:rsid w:val="3ED2530D"/>
    <w:rsid w:val="3EDB6BAF"/>
    <w:rsid w:val="3F391B4E"/>
    <w:rsid w:val="3FB40F91"/>
    <w:rsid w:val="40573EF9"/>
    <w:rsid w:val="41A33048"/>
    <w:rsid w:val="422659D6"/>
    <w:rsid w:val="43483B63"/>
    <w:rsid w:val="434956BB"/>
    <w:rsid w:val="43E66BA9"/>
    <w:rsid w:val="441C4552"/>
    <w:rsid w:val="4429437A"/>
    <w:rsid w:val="446D458C"/>
    <w:rsid w:val="44784A4A"/>
    <w:rsid w:val="44EC4701"/>
    <w:rsid w:val="450E0F51"/>
    <w:rsid w:val="455A7165"/>
    <w:rsid w:val="463F00E7"/>
    <w:rsid w:val="46D70249"/>
    <w:rsid w:val="476F6BFC"/>
    <w:rsid w:val="477214AB"/>
    <w:rsid w:val="47C04343"/>
    <w:rsid w:val="480E303A"/>
    <w:rsid w:val="481E3C68"/>
    <w:rsid w:val="48D05887"/>
    <w:rsid w:val="493A3516"/>
    <w:rsid w:val="49DC64A7"/>
    <w:rsid w:val="4A3C5376"/>
    <w:rsid w:val="4A501DCD"/>
    <w:rsid w:val="4A932E14"/>
    <w:rsid w:val="4AD7684C"/>
    <w:rsid w:val="4B7903EA"/>
    <w:rsid w:val="4C134914"/>
    <w:rsid w:val="4C427D3A"/>
    <w:rsid w:val="4DC429E0"/>
    <w:rsid w:val="50560F1F"/>
    <w:rsid w:val="512C1920"/>
    <w:rsid w:val="51300CFB"/>
    <w:rsid w:val="51DA106A"/>
    <w:rsid w:val="52951219"/>
    <w:rsid w:val="53DF4F11"/>
    <w:rsid w:val="541E4D67"/>
    <w:rsid w:val="54567302"/>
    <w:rsid w:val="54C3403D"/>
    <w:rsid w:val="54CB527C"/>
    <w:rsid w:val="552E77CB"/>
    <w:rsid w:val="554A1598"/>
    <w:rsid w:val="55C72E42"/>
    <w:rsid w:val="5606332F"/>
    <w:rsid w:val="565C363C"/>
    <w:rsid w:val="5679729C"/>
    <w:rsid w:val="56EB35E9"/>
    <w:rsid w:val="56EE4E56"/>
    <w:rsid w:val="571E2B3E"/>
    <w:rsid w:val="57424E5D"/>
    <w:rsid w:val="5814745E"/>
    <w:rsid w:val="58151ADD"/>
    <w:rsid w:val="581E038D"/>
    <w:rsid w:val="588961D7"/>
    <w:rsid w:val="5A5E5F8C"/>
    <w:rsid w:val="5A6A6525"/>
    <w:rsid w:val="5A8C15A5"/>
    <w:rsid w:val="5B760A9C"/>
    <w:rsid w:val="5B982026"/>
    <w:rsid w:val="5C18797A"/>
    <w:rsid w:val="5D0B114E"/>
    <w:rsid w:val="5DB84BC7"/>
    <w:rsid w:val="5DF804CA"/>
    <w:rsid w:val="5E5E4E50"/>
    <w:rsid w:val="5E827763"/>
    <w:rsid w:val="5EDD040F"/>
    <w:rsid w:val="5F870775"/>
    <w:rsid w:val="60077A96"/>
    <w:rsid w:val="608819AE"/>
    <w:rsid w:val="60F17E23"/>
    <w:rsid w:val="610B7BEA"/>
    <w:rsid w:val="61281142"/>
    <w:rsid w:val="62F770A0"/>
    <w:rsid w:val="63651E50"/>
    <w:rsid w:val="64057626"/>
    <w:rsid w:val="640F2872"/>
    <w:rsid w:val="64987045"/>
    <w:rsid w:val="64A932BC"/>
    <w:rsid w:val="65024D12"/>
    <w:rsid w:val="657C6488"/>
    <w:rsid w:val="65884F70"/>
    <w:rsid w:val="6588784D"/>
    <w:rsid w:val="66960217"/>
    <w:rsid w:val="66A87693"/>
    <w:rsid w:val="67176083"/>
    <w:rsid w:val="67544408"/>
    <w:rsid w:val="687D752B"/>
    <w:rsid w:val="690303FE"/>
    <w:rsid w:val="6A405A0C"/>
    <w:rsid w:val="6ADA595F"/>
    <w:rsid w:val="6B00033A"/>
    <w:rsid w:val="6B312539"/>
    <w:rsid w:val="6DD06A11"/>
    <w:rsid w:val="6E4103CF"/>
    <w:rsid w:val="6E691C2F"/>
    <w:rsid w:val="6E842BAE"/>
    <w:rsid w:val="6F941A76"/>
    <w:rsid w:val="6F9564DF"/>
    <w:rsid w:val="6FDB0F87"/>
    <w:rsid w:val="70D163EB"/>
    <w:rsid w:val="70D53CC5"/>
    <w:rsid w:val="70EE0F32"/>
    <w:rsid w:val="7249007E"/>
    <w:rsid w:val="72546022"/>
    <w:rsid w:val="725C1E60"/>
    <w:rsid w:val="72E55603"/>
    <w:rsid w:val="72F05F1D"/>
    <w:rsid w:val="73132E4E"/>
    <w:rsid w:val="73150699"/>
    <w:rsid w:val="7335787D"/>
    <w:rsid w:val="734005BB"/>
    <w:rsid w:val="73470E58"/>
    <w:rsid w:val="7438642C"/>
    <w:rsid w:val="74BA0519"/>
    <w:rsid w:val="74EB3943"/>
    <w:rsid w:val="74F558FA"/>
    <w:rsid w:val="75086253"/>
    <w:rsid w:val="750B0DF5"/>
    <w:rsid w:val="761E37F2"/>
    <w:rsid w:val="765D345B"/>
    <w:rsid w:val="768272D0"/>
    <w:rsid w:val="778401CD"/>
    <w:rsid w:val="78047D70"/>
    <w:rsid w:val="78193806"/>
    <w:rsid w:val="783E70D7"/>
    <w:rsid w:val="79317143"/>
    <w:rsid w:val="79707353"/>
    <w:rsid w:val="79D87A81"/>
    <w:rsid w:val="7A27402A"/>
    <w:rsid w:val="7A9A6682"/>
    <w:rsid w:val="7AB44579"/>
    <w:rsid w:val="7ACC3750"/>
    <w:rsid w:val="7B517FC5"/>
    <w:rsid w:val="7B5E19E9"/>
    <w:rsid w:val="7C183670"/>
    <w:rsid w:val="7C984580"/>
    <w:rsid w:val="7D243846"/>
    <w:rsid w:val="7E31179B"/>
    <w:rsid w:val="7FA33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2018-08-11T08:40:29Z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