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spacing w:line="240" w:lineRule="auto"/>
        <w:jc w:val="center"/>
        <w:rPr>
          <w:sz w:val="36"/>
          <w:szCs w:val="36"/>
        </w:rPr>
      </w:pPr>
      <w:r w:rsidDel="00000000" w:rsidR="00000000" w:rsidRPr="00000000">
        <w:rPr>
          <w:b w:val="1"/>
          <w:sz w:val="36"/>
          <w:szCs w:val="36"/>
          <w:rtl w:val="0"/>
        </w:rPr>
        <w:t xml:space="preserve">Hunger Games</w:t>
      </w:r>
      <w:r w:rsidDel="00000000" w:rsidR="00000000" w:rsidRPr="00000000">
        <w:rPr>
          <w:rtl w:val="0"/>
        </w:rPr>
      </w:r>
    </w:p>
    <w:p w:rsidR="00000000" w:rsidDel="00000000" w:rsidP="00000000" w:rsidRDefault="00000000" w:rsidRPr="00000000" w14:paraId="00000002">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03">
      <w:pPr>
        <w:pageBreakBefore w:val="0"/>
        <w:widowControl w:val="0"/>
        <w:spacing w:line="240" w:lineRule="auto"/>
        <w:rPr>
          <w:sz w:val="24"/>
          <w:szCs w:val="24"/>
        </w:rPr>
      </w:pPr>
      <w:r w:rsidDel="00000000" w:rsidR="00000000" w:rsidRPr="00000000">
        <w:rPr>
          <w:sz w:val="24"/>
          <w:szCs w:val="24"/>
          <w:rtl w:val="0"/>
        </w:rPr>
        <w:t xml:space="preserve">Food chains within an ecosystem have several trophic levels that allow energy to flow and matter to cycle. Trophic levels include producers, which are made up of autotrophs, and primary consumers, secondary consumers, and tertiary consumers, which are heterotrophs. </w:t>
      </w:r>
    </w:p>
    <w:p w:rsidR="00000000" w:rsidDel="00000000" w:rsidP="00000000" w:rsidRDefault="00000000" w:rsidRPr="00000000" w14:paraId="00000004">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05">
      <w:pPr>
        <w:pageBreakBefore w:val="0"/>
        <w:widowControl w:val="0"/>
        <w:spacing w:line="240" w:lineRule="auto"/>
        <w:rPr>
          <w:b w:val="1"/>
          <w:sz w:val="24"/>
          <w:szCs w:val="24"/>
        </w:rPr>
      </w:pPr>
      <w:r w:rsidDel="00000000" w:rsidR="00000000" w:rsidRPr="00000000">
        <w:rPr>
          <w:b w:val="1"/>
          <w:sz w:val="24"/>
          <w:szCs w:val="24"/>
          <w:rtl w:val="0"/>
        </w:rPr>
        <w:t xml:space="preserve">Directions</w:t>
      </w:r>
    </w:p>
    <w:p w:rsidR="00000000" w:rsidDel="00000000" w:rsidP="00000000" w:rsidRDefault="00000000" w:rsidRPr="00000000" w14:paraId="00000006">
      <w:pPr>
        <w:pageBreakBefore w:val="0"/>
        <w:widowControl w:val="0"/>
        <w:spacing w:line="240" w:lineRule="auto"/>
        <w:rPr>
          <w:sz w:val="24"/>
          <w:szCs w:val="24"/>
        </w:rPr>
      </w:pPr>
      <w:r w:rsidDel="00000000" w:rsidR="00000000" w:rsidRPr="00000000">
        <w:rPr>
          <w:sz w:val="24"/>
          <w:szCs w:val="24"/>
          <w:rtl w:val="0"/>
        </w:rPr>
        <w:t xml:space="preserve">Analyze the food web and data table below. Create a biomass pyramid and calculate the proportion of biomass for each trophic level in the food chain. </w:t>
      </w:r>
      <w:r w:rsidDel="00000000" w:rsidR="00000000" w:rsidRPr="00000000">
        <w:rPr>
          <w:sz w:val="24"/>
          <w:szCs w:val="24"/>
          <w:rtl w:val="0"/>
        </w:rPr>
        <w:t xml:space="preserve">In your biomass pyramid, you must indicate which organisms are found at each trophic level and their combined biomass proportion.</w:t>
      </w:r>
      <w:r w:rsidDel="00000000" w:rsidR="00000000" w:rsidRPr="00000000">
        <w:rPr>
          <w:rtl w:val="0"/>
        </w:rPr>
      </w:r>
    </w:p>
    <w:p w:rsidR="00000000" w:rsidDel="00000000" w:rsidP="00000000" w:rsidRDefault="00000000" w:rsidRPr="00000000" w14:paraId="00000007">
      <w:pPr>
        <w:pageBreakBefore w:val="0"/>
        <w:widowControl w:val="0"/>
        <w:spacing w:line="240" w:lineRule="auto"/>
        <w:rPr>
          <w:sz w:val="24"/>
          <w:szCs w:val="24"/>
        </w:rPr>
      </w:pPr>
      <w:r w:rsidDel="00000000" w:rsidR="00000000" w:rsidRPr="00000000">
        <w:rPr>
          <w:sz w:val="24"/>
          <w:szCs w:val="24"/>
          <w:rtl w:val="0"/>
        </w:rPr>
        <w:tab/>
        <w:tab/>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4076700" cy="3960444"/>
                <wp:effectExtent b="0" l="0" r="0" t="0"/>
                <wp:wrapSquare wrapText="bothSides" distB="114300" distT="114300" distL="114300" distR="114300"/>
                <wp:docPr id="1" name=""/>
                <a:graphic>
                  <a:graphicData uri="http://schemas.microsoft.com/office/word/2010/wordprocessingGroup">
                    <wpg:wgp>
                      <wpg:cNvGrpSpPr/>
                      <wpg:grpSpPr>
                        <a:xfrm>
                          <a:off x="0" y="512250"/>
                          <a:ext cx="4076700" cy="3960444"/>
                          <a:chOff x="0" y="512250"/>
                          <a:chExt cx="4996875" cy="4849475"/>
                        </a:xfrm>
                      </wpg:grpSpPr>
                      <wps:wsp>
                        <wps:cNvSpPr txBox="1"/>
                        <wps:cNvPr id="2" name="Shape 2"/>
                        <wps:spPr>
                          <a:xfrm>
                            <a:off x="400250" y="4563850"/>
                            <a:ext cx="1107000" cy="629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Tropical fig Tree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0"/>
                                  <w:vertAlign w:val="baseline"/>
                                </w:rPr>
                                <w:t xml:space="preserve">8000 kCal</w:t>
                              </w:r>
                            </w:p>
                          </w:txbxContent>
                        </wps:txbx>
                        <wps:bodyPr anchorCtr="0" anchor="t" bIns="91425" lIns="91425" spcFirstLastPara="1" rIns="91425" wrap="square" tIns="91425">
                          <a:noAutofit/>
                        </wps:bodyPr>
                      </wps:wsp>
                      <wps:wsp>
                        <wps:cNvSpPr txBox="1"/>
                        <wps:cNvPr id="3" name="Shape 3"/>
                        <wps:spPr>
                          <a:xfrm>
                            <a:off x="1628505" y="4732025"/>
                            <a:ext cx="1107000" cy="629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 Fever tree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0"/>
                                  <w:vertAlign w:val="baseline"/>
                                </w:rPr>
                                <w:t xml:space="preserve">5</w:t>
                              </w:r>
                              <w:r w:rsidDel="00000000" w:rsidR="00000000" w:rsidRPr="00000000">
                                <w:rPr>
                                  <w:rFonts w:ascii="Arial" w:cs="Arial" w:eastAsia="Arial" w:hAnsi="Arial"/>
                                  <w:b w:val="0"/>
                                  <w:i w:val="0"/>
                                  <w:smallCaps w:val="0"/>
                                  <w:strike w:val="0"/>
                                  <w:color w:val="000000"/>
                                  <w:sz w:val="20"/>
                                  <w:vertAlign w:val="baseline"/>
                                </w:rPr>
                                <w:t xml:space="preserve">000 kCal</w:t>
                              </w:r>
                            </w:p>
                          </w:txbxContent>
                        </wps:txbx>
                        <wps:bodyPr anchorCtr="0" anchor="t" bIns="91425" lIns="91425" spcFirstLastPara="1" rIns="91425" wrap="square" tIns="91425">
                          <a:noAutofit/>
                        </wps:bodyPr>
                      </wps:wsp>
                      <wps:wsp>
                        <wps:cNvSpPr txBox="1"/>
                        <wps:cNvPr id="4" name="Shape 4"/>
                        <wps:spPr>
                          <a:xfrm>
                            <a:off x="0" y="3647875"/>
                            <a:ext cx="753600" cy="629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Monkey</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60</w:t>
                              </w:r>
                              <w:r w:rsidDel="00000000" w:rsidR="00000000" w:rsidRPr="00000000">
                                <w:rPr>
                                  <w:rFonts w:ascii="Arial" w:cs="Arial" w:eastAsia="Arial" w:hAnsi="Arial"/>
                                  <w:b w:val="0"/>
                                  <w:i w:val="0"/>
                                  <w:smallCaps w:val="0"/>
                                  <w:strike w:val="0"/>
                                  <w:color w:val="000000"/>
                                  <w:sz w:val="20"/>
                                  <w:vertAlign w:val="baseline"/>
                                </w:rPr>
                                <w:t xml:space="preserve">0 kCal</w:t>
                              </w:r>
                            </w:p>
                          </w:txbxContent>
                        </wps:txbx>
                        <wps:bodyPr anchorCtr="0" anchor="t" bIns="91425" lIns="91425" spcFirstLastPara="1" rIns="91425" wrap="square" tIns="91425">
                          <a:noAutofit/>
                        </wps:bodyPr>
                      </wps:wsp>
                      <wps:wsp>
                        <wps:cNvSpPr txBox="1"/>
                        <wps:cNvPr id="5" name="Shape 5"/>
                        <wps:spPr>
                          <a:xfrm>
                            <a:off x="1721625" y="3647875"/>
                            <a:ext cx="850200" cy="629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Babboon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518</w:t>
                              </w:r>
                              <w:r w:rsidDel="00000000" w:rsidR="00000000" w:rsidRPr="00000000">
                                <w:rPr>
                                  <w:rFonts w:ascii="Arial" w:cs="Arial" w:eastAsia="Arial" w:hAnsi="Arial"/>
                                  <w:b w:val="0"/>
                                  <w:i w:val="0"/>
                                  <w:smallCaps w:val="0"/>
                                  <w:strike w:val="0"/>
                                  <w:color w:val="000000"/>
                                  <w:sz w:val="20"/>
                                  <w:vertAlign w:val="baseline"/>
                                </w:rPr>
                                <w:t xml:space="preserve"> kCal</w:t>
                              </w:r>
                            </w:p>
                          </w:txbxContent>
                        </wps:txbx>
                        <wps:bodyPr anchorCtr="0" anchor="t" bIns="91425" lIns="91425" spcFirstLastPara="1" rIns="91425" wrap="square" tIns="91425">
                          <a:noAutofit/>
                        </wps:bodyPr>
                      </wps:wsp>
                      <wps:wsp>
                        <wps:cNvSpPr txBox="1"/>
                        <wps:cNvPr id="6" name="Shape 6"/>
                        <wps:spPr>
                          <a:xfrm>
                            <a:off x="3786475" y="4563850"/>
                            <a:ext cx="995700" cy="629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Passion Fruit</w:t>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0"/>
                                  <w:vertAlign w:val="baseline"/>
                                </w:rPr>
                                <w:t xml:space="preserve">5</w:t>
                              </w:r>
                              <w:r w:rsidDel="00000000" w:rsidR="00000000" w:rsidRPr="00000000">
                                <w:rPr>
                                  <w:rFonts w:ascii="Arial" w:cs="Arial" w:eastAsia="Arial" w:hAnsi="Arial"/>
                                  <w:b w:val="0"/>
                                  <w:i w:val="0"/>
                                  <w:smallCaps w:val="0"/>
                                  <w:strike w:val="0"/>
                                  <w:color w:val="000000"/>
                                  <w:sz w:val="20"/>
                                  <w:vertAlign w:val="baseline"/>
                                </w:rPr>
                                <w:t xml:space="preserve">000 kCal</w:t>
                              </w:r>
                            </w:p>
                          </w:txbxContent>
                        </wps:txbx>
                        <wps:bodyPr anchorCtr="0" anchor="t" bIns="91425" lIns="91425" spcFirstLastPara="1" rIns="91425" wrap="square" tIns="91425">
                          <a:noAutofit/>
                        </wps:bodyPr>
                      </wps:wsp>
                      <wps:wsp>
                        <wps:cNvSpPr txBox="1"/>
                        <wps:cNvPr id="7" name="Shape 7"/>
                        <wps:spPr>
                          <a:xfrm>
                            <a:off x="3504763" y="3590563"/>
                            <a:ext cx="753600" cy="629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Parrot</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0"/>
                                  <w:vertAlign w:val="baseline"/>
                                </w:rPr>
                                <w:t xml:space="preserve">533</w:t>
                              </w:r>
                              <w:r w:rsidDel="00000000" w:rsidR="00000000" w:rsidRPr="00000000">
                                <w:rPr>
                                  <w:rFonts w:ascii="Arial" w:cs="Arial" w:eastAsia="Arial" w:hAnsi="Arial"/>
                                  <w:b w:val="0"/>
                                  <w:i w:val="0"/>
                                  <w:smallCaps w:val="0"/>
                                  <w:strike w:val="0"/>
                                  <w:color w:val="000000"/>
                                  <w:sz w:val="20"/>
                                  <w:vertAlign w:val="baseline"/>
                                </w:rPr>
                                <w:t xml:space="preserve"> kCal</w:t>
                              </w:r>
                            </w:p>
                          </w:txbxContent>
                        </wps:txbx>
                        <wps:bodyPr anchorCtr="0" anchor="t" bIns="91425" lIns="91425" spcFirstLastPara="1" rIns="91425" wrap="square" tIns="91425">
                          <a:noAutofit/>
                        </wps:bodyPr>
                      </wps:wsp>
                      <wps:wsp>
                        <wps:cNvSpPr txBox="1"/>
                        <wps:cNvPr id="8" name="Shape 8"/>
                        <wps:spPr>
                          <a:xfrm>
                            <a:off x="1669875" y="1376000"/>
                            <a:ext cx="953700" cy="629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 African Wild Dog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22</w:t>
                              </w:r>
                              <w:r w:rsidDel="00000000" w:rsidR="00000000" w:rsidRPr="00000000">
                                <w:rPr>
                                  <w:rFonts w:ascii="Arial" w:cs="Arial" w:eastAsia="Arial" w:hAnsi="Arial"/>
                                  <w:b w:val="0"/>
                                  <w:i w:val="0"/>
                                  <w:smallCaps w:val="0"/>
                                  <w:strike w:val="0"/>
                                  <w:color w:val="000000"/>
                                  <w:sz w:val="20"/>
                                  <w:vertAlign w:val="baseline"/>
                                </w:rPr>
                                <w:t xml:space="preserve">0 kCal</w:t>
                              </w:r>
                            </w:p>
                          </w:txbxContent>
                        </wps:txbx>
                        <wps:bodyPr anchorCtr="0" anchor="t" bIns="91425" lIns="91425" spcFirstLastPara="1" rIns="91425" wrap="square" tIns="91425">
                          <a:noAutofit/>
                        </wps:bodyPr>
                      </wps:wsp>
                      <wps:wsp>
                        <wps:cNvSpPr txBox="1"/>
                        <wps:cNvPr id="9" name="Shape 9"/>
                        <wps:spPr>
                          <a:xfrm>
                            <a:off x="753600" y="624700"/>
                            <a:ext cx="753600" cy="629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Lion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53</w:t>
                              </w:r>
                              <w:r w:rsidDel="00000000" w:rsidR="00000000" w:rsidRPr="00000000">
                                <w:rPr>
                                  <w:rFonts w:ascii="Arial" w:cs="Arial" w:eastAsia="Arial" w:hAnsi="Arial"/>
                                  <w:b w:val="0"/>
                                  <w:i w:val="0"/>
                                  <w:smallCaps w:val="0"/>
                                  <w:strike w:val="0"/>
                                  <w:color w:val="000000"/>
                                  <w:sz w:val="20"/>
                                  <w:vertAlign w:val="baseline"/>
                                </w:rPr>
                                <w:t xml:space="preserve"> kCal</w:t>
                              </w:r>
                            </w:p>
                          </w:txbxContent>
                        </wps:txbx>
                        <wps:bodyPr anchorCtr="0" anchor="t" bIns="91425" lIns="91425" spcFirstLastPara="1" rIns="91425" wrap="square" tIns="91425">
                          <a:noAutofit/>
                        </wps:bodyPr>
                      </wps:wsp>
                      <wps:wsp>
                        <wps:cNvSpPr txBox="1"/>
                        <wps:cNvPr id="10" name="Shape 10"/>
                        <wps:spPr>
                          <a:xfrm>
                            <a:off x="3208053" y="512250"/>
                            <a:ext cx="953700" cy="629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Crocodile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75 </w:t>
                              </w:r>
                              <w:r w:rsidDel="00000000" w:rsidR="00000000" w:rsidRPr="00000000">
                                <w:rPr>
                                  <w:rFonts w:ascii="Arial" w:cs="Arial" w:eastAsia="Arial" w:hAnsi="Arial"/>
                                  <w:b w:val="0"/>
                                  <w:i w:val="0"/>
                                  <w:smallCaps w:val="0"/>
                                  <w:strike w:val="0"/>
                                  <w:color w:val="000000"/>
                                  <w:sz w:val="20"/>
                                  <w:vertAlign w:val="baseline"/>
                                </w:rPr>
                                <w:t xml:space="preserve">kCal</w:t>
                              </w:r>
                            </w:p>
                          </w:txbxContent>
                        </wps:txbx>
                        <wps:bodyPr anchorCtr="0" anchor="t" bIns="91425" lIns="91425" spcFirstLastPara="1" rIns="91425" wrap="square" tIns="91425">
                          <a:noAutofit/>
                        </wps:bodyPr>
                      </wps:wsp>
                      <wps:wsp>
                        <wps:cNvSpPr txBox="1"/>
                        <wps:cNvPr id="11" name="Shape 11"/>
                        <wps:spPr>
                          <a:xfrm>
                            <a:off x="4043154" y="1202900"/>
                            <a:ext cx="953700" cy="802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African Crowned Eagle</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191</w:t>
                              </w:r>
                              <w:r w:rsidDel="00000000" w:rsidR="00000000" w:rsidRPr="00000000">
                                <w:rPr>
                                  <w:rFonts w:ascii="Arial" w:cs="Arial" w:eastAsia="Arial" w:hAnsi="Arial"/>
                                  <w:b w:val="0"/>
                                  <w:i w:val="0"/>
                                  <w:smallCaps w:val="0"/>
                                  <w:strike w:val="0"/>
                                  <w:color w:val="000000"/>
                                  <w:sz w:val="20"/>
                                  <w:vertAlign w:val="baseline"/>
                                </w:rPr>
                                <w:t xml:space="preserve"> kCal</w:t>
                              </w:r>
                            </w:p>
                          </w:txbxContent>
                        </wps:txbx>
                        <wps:bodyPr anchorCtr="0" anchor="t" bIns="91425" lIns="91425" spcFirstLastPara="1" rIns="91425" wrap="square" tIns="91425">
                          <a:noAutofit/>
                        </wps:bodyPr>
                      </wps:wsp>
                      <wps:wsp>
                        <wps:cNvSpPr txBox="1"/>
                        <wps:cNvPr id="12" name="Shape 12"/>
                        <wps:spPr>
                          <a:xfrm>
                            <a:off x="249875" y="1913550"/>
                            <a:ext cx="753600" cy="629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Hyena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203 </w:t>
                              </w:r>
                              <w:r w:rsidDel="00000000" w:rsidR="00000000" w:rsidRPr="00000000">
                                <w:rPr>
                                  <w:rFonts w:ascii="Arial" w:cs="Arial" w:eastAsia="Arial" w:hAnsi="Arial"/>
                                  <w:b w:val="0"/>
                                  <w:i w:val="0"/>
                                  <w:smallCaps w:val="0"/>
                                  <w:strike w:val="0"/>
                                  <w:color w:val="000000"/>
                                  <w:sz w:val="20"/>
                                  <w:vertAlign w:val="baseline"/>
                                </w:rPr>
                                <w:t xml:space="preserve">kCal</w:t>
                              </w:r>
                            </w:p>
                          </w:txbxContent>
                        </wps:txbx>
                        <wps:bodyPr anchorCtr="0" anchor="t" bIns="91425" lIns="91425" spcFirstLastPara="1" rIns="91425" wrap="square" tIns="91425">
                          <a:noAutofit/>
                        </wps:bodyPr>
                      </wps:wsp>
                      <wps:wsp>
                        <wps:cNvCnPr/>
                        <wps:spPr>
                          <a:xfrm rot="10800000">
                            <a:off x="376800" y="4277575"/>
                            <a:ext cx="411900" cy="378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768425" y="4040375"/>
                            <a:ext cx="1287600" cy="747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182005" y="4129325"/>
                            <a:ext cx="600" cy="60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286150" y="2005700"/>
                            <a:ext cx="2022000" cy="1694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092050" y="4132450"/>
                            <a:ext cx="134700" cy="516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518575" y="884925"/>
                            <a:ext cx="761400" cy="608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83325" y="2389075"/>
                            <a:ext cx="148500" cy="1258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277600" y="3893500"/>
                            <a:ext cx="1287300" cy="883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146725" y="2005700"/>
                            <a:ext cx="58200" cy="1497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678938" y="1997588"/>
                            <a:ext cx="3462300" cy="174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704025" y="1148550"/>
                            <a:ext cx="447300" cy="76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043150" y="2005700"/>
                            <a:ext cx="384300" cy="1589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478125" y="2071975"/>
                            <a:ext cx="1207800" cy="1603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792125" y="2410975"/>
                            <a:ext cx="1200300" cy="1295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202075" y="1084900"/>
                            <a:ext cx="643800" cy="468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507254" y="939500"/>
                            <a:ext cx="2535900" cy="66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4076700" cy="3960444"/>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076700" cy="3960444"/>
                        </a:xfrm>
                        <a:prstGeom prst="rect"/>
                        <a:ln/>
                      </pic:spPr>
                    </pic:pic>
                  </a:graphicData>
                </a:graphic>
              </wp:anchor>
            </w:drawing>
          </mc:Fallback>
        </mc:AlternateContent>
      </w:r>
    </w:p>
    <w:tbl>
      <w:tblPr>
        <w:tblStyle w:val="Table1"/>
        <w:tblW w:w="43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70"/>
        <w:gridCol w:w="1470"/>
        <w:tblGridChange w:id="0">
          <w:tblGrid>
            <w:gridCol w:w="1440"/>
            <w:gridCol w:w="1470"/>
            <w:gridCol w:w="1470"/>
          </w:tblGrid>
        </w:tblGridChange>
      </w:tblGrid>
      <w:tr>
        <w:trPr>
          <w:cantSplit w:val="0"/>
          <w:tblHeader w:val="0"/>
        </w:trPr>
        <w:tc>
          <w:tcPr>
            <w:shd w:fill="cccccc" w:val="clear"/>
            <w:tcMar>
              <w:top w:w="72.0" w:type="dxa"/>
              <w:left w:w="72.0" w:type="dxa"/>
              <w:bottom w:w="72.0" w:type="dxa"/>
              <w:right w:w="72.0" w:type="dxa"/>
            </w:tcMar>
          </w:tcPr>
          <w:p w:rsidR="00000000" w:rsidDel="00000000" w:rsidP="00000000" w:rsidRDefault="00000000" w:rsidRPr="00000000" w14:paraId="00000008">
            <w:pPr>
              <w:pageBreakBefore w:val="0"/>
              <w:widowControl w:val="0"/>
              <w:spacing w:line="240" w:lineRule="auto"/>
              <w:jc w:val="center"/>
              <w:rPr>
                <w:b w:val="1"/>
                <w:sz w:val="24"/>
                <w:szCs w:val="24"/>
              </w:rPr>
            </w:pPr>
            <w:r w:rsidDel="00000000" w:rsidR="00000000" w:rsidRPr="00000000">
              <w:rPr>
                <w:b w:val="1"/>
                <w:sz w:val="24"/>
                <w:szCs w:val="24"/>
                <w:rtl w:val="0"/>
              </w:rPr>
              <w:t xml:space="preserve">Organism</w:t>
            </w:r>
          </w:p>
        </w:tc>
        <w:tc>
          <w:tcPr>
            <w:shd w:fill="cccccc" w:val="clear"/>
            <w:tcMar>
              <w:top w:w="72.0" w:type="dxa"/>
              <w:left w:w="72.0" w:type="dxa"/>
              <w:bottom w:w="72.0" w:type="dxa"/>
              <w:right w:w="72.0" w:type="dxa"/>
            </w:tcMar>
          </w:tcPr>
          <w:p w:rsidR="00000000" w:rsidDel="00000000" w:rsidP="00000000" w:rsidRDefault="00000000" w:rsidRPr="00000000" w14:paraId="00000009">
            <w:pPr>
              <w:pageBreakBefore w:val="0"/>
              <w:widowControl w:val="0"/>
              <w:spacing w:line="240" w:lineRule="auto"/>
              <w:jc w:val="center"/>
              <w:rPr>
                <w:b w:val="1"/>
                <w:sz w:val="24"/>
                <w:szCs w:val="24"/>
              </w:rPr>
            </w:pPr>
            <w:r w:rsidDel="00000000" w:rsidR="00000000" w:rsidRPr="00000000">
              <w:rPr>
                <w:b w:val="1"/>
                <w:sz w:val="24"/>
                <w:szCs w:val="24"/>
                <w:rtl w:val="0"/>
              </w:rPr>
              <w:t xml:space="preserve">Population Total</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76" w:lineRule="auto"/>
              <w:jc w:val="center"/>
              <w:rPr>
                <w:b w:val="1"/>
                <w:sz w:val="24"/>
                <w:szCs w:val="24"/>
              </w:rPr>
            </w:pPr>
            <w:r w:rsidDel="00000000" w:rsidR="00000000" w:rsidRPr="00000000">
              <w:rPr>
                <w:b w:val="1"/>
                <w:sz w:val="24"/>
                <w:szCs w:val="24"/>
                <w:rtl w:val="0"/>
              </w:rPr>
              <w:t xml:space="preserve">Biomass (kg/</w:t>
            </w:r>
            <w:r w:rsidDel="00000000" w:rsidR="00000000" w:rsidRPr="00000000">
              <w:rPr>
                <w:b w:val="1"/>
                <w:sz w:val="24"/>
                <w:szCs w:val="24"/>
                <w:rtl w:val="0"/>
              </w:rPr>
              <w:t xml:space="preserve">km</w:t>
            </w:r>
            <w:r w:rsidDel="00000000" w:rsidR="00000000" w:rsidRPr="00000000">
              <w:rPr>
                <w:b w:val="1"/>
                <w:sz w:val="24"/>
                <w:szCs w:val="24"/>
                <w:vertAlign w:val="superscript"/>
                <w:rtl w:val="0"/>
              </w:rPr>
              <w:t xml:space="preserve">2</w:t>
            </w:r>
            <w:r w:rsidDel="00000000" w:rsidR="00000000" w:rsidRPr="00000000">
              <w:rPr>
                <w:b w:val="1"/>
                <w:sz w:val="24"/>
                <w:szCs w:val="24"/>
                <w:rtl w:val="0"/>
              </w:rPr>
              <w:t xml:space="preserve">)</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0B">
            <w:pPr>
              <w:pageBreakBefore w:val="0"/>
              <w:widowControl w:val="0"/>
              <w:spacing w:line="240" w:lineRule="auto"/>
              <w:jc w:val="center"/>
              <w:rPr>
                <w:sz w:val="24"/>
                <w:szCs w:val="24"/>
              </w:rPr>
            </w:pPr>
            <w:r w:rsidDel="00000000" w:rsidR="00000000" w:rsidRPr="00000000">
              <w:rPr>
                <w:sz w:val="24"/>
                <w:szCs w:val="24"/>
                <w:rtl w:val="0"/>
              </w:rPr>
              <w:t xml:space="preserve">Fig Tree</w:t>
            </w:r>
          </w:p>
        </w:tc>
        <w:tc>
          <w:tcPr>
            <w:tcMar>
              <w:top w:w="72.0" w:type="dxa"/>
              <w:left w:w="72.0" w:type="dxa"/>
              <w:bottom w:w="72.0" w:type="dxa"/>
              <w:right w:w="72.0" w:type="dxa"/>
            </w:tcMar>
          </w:tcPr>
          <w:p w:rsidR="00000000" w:rsidDel="00000000" w:rsidP="00000000" w:rsidRDefault="00000000" w:rsidRPr="00000000" w14:paraId="0000000C">
            <w:pPr>
              <w:pageBreakBefore w:val="0"/>
              <w:widowControl w:val="0"/>
              <w:spacing w:line="240" w:lineRule="auto"/>
              <w:jc w:val="center"/>
              <w:rPr>
                <w:sz w:val="24"/>
                <w:szCs w:val="24"/>
              </w:rPr>
            </w:pPr>
            <w:r w:rsidDel="00000000" w:rsidR="00000000" w:rsidRPr="00000000">
              <w:rPr>
                <w:sz w:val="24"/>
                <w:szCs w:val="24"/>
                <w:rtl w:val="0"/>
              </w:rPr>
              <w:t xml:space="preserve">1,457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76" w:lineRule="auto"/>
              <w:jc w:val="center"/>
              <w:rPr>
                <w:sz w:val="24"/>
                <w:szCs w:val="24"/>
              </w:rPr>
            </w:pPr>
            <w:r w:rsidDel="00000000" w:rsidR="00000000" w:rsidRPr="00000000">
              <w:rPr>
                <w:sz w:val="24"/>
                <w:szCs w:val="24"/>
                <w:rtl w:val="0"/>
              </w:rPr>
              <w:t xml:space="preserve">72,620</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0E">
            <w:pPr>
              <w:pageBreakBefore w:val="0"/>
              <w:widowControl w:val="0"/>
              <w:spacing w:line="240" w:lineRule="auto"/>
              <w:jc w:val="center"/>
              <w:rPr>
                <w:sz w:val="24"/>
                <w:szCs w:val="24"/>
              </w:rPr>
            </w:pPr>
            <w:r w:rsidDel="00000000" w:rsidR="00000000" w:rsidRPr="00000000">
              <w:rPr>
                <w:sz w:val="24"/>
                <w:szCs w:val="24"/>
                <w:rtl w:val="0"/>
              </w:rPr>
              <w:t xml:space="preserve">Fever Tree</w:t>
            </w:r>
          </w:p>
        </w:tc>
        <w:tc>
          <w:tcPr>
            <w:tcMar>
              <w:top w:w="72.0" w:type="dxa"/>
              <w:left w:w="72.0" w:type="dxa"/>
              <w:bottom w:w="72.0" w:type="dxa"/>
              <w:right w:w="72.0" w:type="dxa"/>
            </w:tcMar>
          </w:tcPr>
          <w:p w:rsidR="00000000" w:rsidDel="00000000" w:rsidP="00000000" w:rsidRDefault="00000000" w:rsidRPr="00000000" w14:paraId="0000000F">
            <w:pPr>
              <w:pageBreakBefore w:val="0"/>
              <w:widowControl w:val="0"/>
              <w:spacing w:line="240" w:lineRule="auto"/>
              <w:jc w:val="center"/>
              <w:rPr>
                <w:sz w:val="24"/>
                <w:szCs w:val="24"/>
              </w:rPr>
            </w:pPr>
            <w:r w:rsidDel="00000000" w:rsidR="00000000" w:rsidRPr="00000000">
              <w:rPr>
                <w:sz w:val="24"/>
                <w:szCs w:val="24"/>
                <w:rtl w:val="0"/>
              </w:rPr>
              <w:t xml:space="preserve">2,833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76" w:lineRule="auto"/>
              <w:jc w:val="center"/>
              <w:rPr>
                <w:sz w:val="24"/>
                <w:szCs w:val="24"/>
              </w:rPr>
            </w:pPr>
            <w:r w:rsidDel="00000000" w:rsidR="00000000" w:rsidRPr="00000000">
              <w:rPr>
                <w:sz w:val="24"/>
                <w:szCs w:val="24"/>
                <w:rtl w:val="0"/>
              </w:rPr>
              <w:t xml:space="preserve">102,680</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11">
            <w:pPr>
              <w:pageBreakBefore w:val="0"/>
              <w:widowControl w:val="0"/>
              <w:spacing w:line="240" w:lineRule="auto"/>
              <w:jc w:val="center"/>
              <w:rPr>
                <w:sz w:val="24"/>
                <w:szCs w:val="24"/>
              </w:rPr>
            </w:pPr>
            <w:r w:rsidDel="00000000" w:rsidR="00000000" w:rsidRPr="00000000">
              <w:rPr>
                <w:sz w:val="24"/>
                <w:szCs w:val="24"/>
                <w:rtl w:val="0"/>
              </w:rPr>
              <w:t xml:space="preserve">Passion Fruit</w:t>
            </w:r>
          </w:p>
        </w:tc>
        <w:tc>
          <w:tcPr>
            <w:tcMar>
              <w:top w:w="72.0" w:type="dxa"/>
              <w:left w:w="72.0" w:type="dxa"/>
              <w:bottom w:w="72.0" w:type="dxa"/>
              <w:right w:w="72.0" w:type="dxa"/>
            </w:tcMar>
          </w:tcPr>
          <w:p w:rsidR="00000000" w:rsidDel="00000000" w:rsidP="00000000" w:rsidRDefault="00000000" w:rsidRPr="00000000" w14:paraId="00000012">
            <w:pPr>
              <w:pageBreakBefore w:val="0"/>
              <w:widowControl w:val="0"/>
              <w:spacing w:line="240" w:lineRule="auto"/>
              <w:jc w:val="center"/>
              <w:rPr>
                <w:sz w:val="24"/>
                <w:szCs w:val="24"/>
              </w:rPr>
            </w:pPr>
            <w:r w:rsidDel="00000000" w:rsidR="00000000" w:rsidRPr="00000000">
              <w:rPr>
                <w:sz w:val="24"/>
                <w:szCs w:val="24"/>
                <w:rtl w:val="0"/>
              </w:rPr>
              <w:t xml:space="preserve">587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76" w:lineRule="auto"/>
              <w:jc w:val="center"/>
              <w:rPr>
                <w:sz w:val="24"/>
                <w:szCs w:val="24"/>
              </w:rPr>
            </w:pPr>
            <w:r w:rsidDel="00000000" w:rsidR="00000000" w:rsidRPr="00000000">
              <w:rPr>
                <w:sz w:val="24"/>
                <w:szCs w:val="24"/>
                <w:rtl w:val="0"/>
              </w:rPr>
              <w:t xml:space="preserve">36,390</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14">
            <w:pPr>
              <w:pageBreakBefore w:val="0"/>
              <w:widowControl w:val="0"/>
              <w:spacing w:line="240" w:lineRule="auto"/>
              <w:jc w:val="center"/>
              <w:rPr>
                <w:sz w:val="24"/>
                <w:szCs w:val="24"/>
              </w:rPr>
            </w:pPr>
            <w:r w:rsidDel="00000000" w:rsidR="00000000" w:rsidRPr="00000000">
              <w:rPr>
                <w:sz w:val="24"/>
                <w:szCs w:val="24"/>
                <w:rtl w:val="0"/>
              </w:rPr>
              <w:t xml:space="preserve">Monkey</w:t>
            </w:r>
          </w:p>
        </w:tc>
        <w:tc>
          <w:tcPr>
            <w:tcMar>
              <w:top w:w="72.0" w:type="dxa"/>
              <w:left w:w="72.0" w:type="dxa"/>
              <w:bottom w:w="72.0" w:type="dxa"/>
              <w:right w:w="72.0" w:type="dxa"/>
            </w:tcMar>
          </w:tcPr>
          <w:p w:rsidR="00000000" w:rsidDel="00000000" w:rsidP="00000000" w:rsidRDefault="00000000" w:rsidRPr="00000000" w14:paraId="00000015">
            <w:pPr>
              <w:pageBreakBefore w:val="0"/>
              <w:widowControl w:val="0"/>
              <w:spacing w:line="240" w:lineRule="auto"/>
              <w:jc w:val="center"/>
              <w:rPr>
                <w:sz w:val="24"/>
                <w:szCs w:val="24"/>
              </w:rPr>
            </w:pPr>
            <w:r w:rsidDel="00000000" w:rsidR="00000000" w:rsidRPr="00000000">
              <w:rPr>
                <w:sz w:val="24"/>
                <w:szCs w:val="24"/>
                <w:rtl w:val="0"/>
              </w:rPr>
              <w:t xml:space="preserve">346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76" w:lineRule="auto"/>
              <w:jc w:val="center"/>
              <w:rPr>
                <w:sz w:val="24"/>
                <w:szCs w:val="24"/>
              </w:rPr>
            </w:pPr>
            <w:r w:rsidDel="00000000" w:rsidR="00000000" w:rsidRPr="00000000">
              <w:rPr>
                <w:sz w:val="24"/>
                <w:szCs w:val="24"/>
                <w:rtl w:val="0"/>
              </w:rPr>
              <w:t xml:space="preserve">7,650</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17">
            <w:pPr>
              <w:pageBreakBefore w:val="0"/>
              <w:widowControl w:val="0"/>
              <w:spacing w:line="240" w:lineRule="auto"/>
              <w:jc w:val="center"/>
              <w:rPr>
                <w:sz w:val="24"/>
                <w:szCs w:val="24"/>
              </w:rPr>
            </w:pPr>
            <w:r w:rsidDel="00000000" w:rsidR="00000000" w:rsidRPr="00000000">
              <w:rPr>
                <w:sz w:val="24"/>
                <w:szCs w:val="24"/>
                <w:rtl w:val="0"/>
              </w:rPr>
              <w:t xml:space="preserve">Baboon</w:t>
            </w:r>
          </w:p>
        </w:tc>
        <w:tc>
          <w:tcPr>
            <w:tcMar>
              <w:top w:w="72.0" w:type="dxa"/>
              <w:left w:w="72.0" w:type="dxa"/>
              <w:bottom w:w="72.0" w:type="dxa"/>
              <w:right w:w="72.0" w:type="dxa"/>
            </w:tcMar>
          </w:tcPr>
          <w:p w:rsidR="00000000" w:rsidDel="00000000" w:rsidP="00000000" w:rsidRDefault="00000000" w:rsidRPr="00000000" w14:paraId="00000018">
            <w:pPr>
              <w:pageBreakBefore w:val="0"/>
              <w:widowControl w:val="0"/>
              <w:spacing w:line="240" w:lineRule="auto"/>
              <w:jc w:val="center"/>
              <w:rPr>
                <w:sz w:val="24"/>
                <w:szCs w:val="24"/>
              </w:rPr>
            </w:pPr>
            <w:r w:rsidDel="00000000" w:rsidR="00000000" w:rsidRPr="00000000">
              <w:rPr>
                <w:sz w:val="24"/>
                <w:szCs w:val="24"/>
                <w:rtl w:val="0"/>
              </w:rPr>
              <w:t xml:space="preserve">289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76" w:lineRule="auto"/>
              <w:jc w:val="center"/>
              <w:rPr>
                <w:sz w:val="24"/>
                <w:szCs w:val="24"/>
              </w:rPr>
            </w:pPr>
            <w:r w:rsidDel="00000000" w:rsidR="00000000" w:rsidRPr="00000000">
              <w:rPr>
                <w:sz w:val="24"/>
                <w:szCs w:val="24"/>
                <w:rtl w:val="0"/>
              </w:rPr>
              <w:t xml:space="preserve">6,860</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1A">
            <w:pPr>
              <w:pageBreakBefore w:val="0"/>
              <w:widowControl w:val="0"/>
              <w:spacing w:line="240" w:lineRule="auto"/>
              <w:jc w:val="center"/>
              <w:rPr>
                <w:sz w:val="24"/>
                <w:szCs w:val="24"/>
              </w:rPr>
            </w:pPr>
            <w:r w:rsidDel="00000000" w:rsidR="00000000" w:rsidRPr="00000000">
              <w:rPr>
                <w:sz w:val="24"/>
                <w:szCs w:val="24"/>
                <w:rtl w:val="0"/>
              </w:rPr>
              <w:t xml:space="preserve">Parrot</w:t>
            </w:r>
          </w:p>
        </w:tc>
        <w:tc>
          <w:tcPr>
            <w:tcMar>
              <w:top w:w="72.0" w:type="dxa"/>
              <w:left w:w="72.0" w:type="dxa"/>
              <w:bottom w:w="72.0" w:type="dxa"/>
              <w:right w:w="72.0" w:type="dxa"/>
            </w:tcMar>
          </w:tcPr>
          <w:p w:rsidR="00000000" w:rsidDel="00000000" w:rsidP="00000000" w:rsidRDefault="00000000" w:rsidRPr="00000000" w14:paraId="0000001B">
            <w:pPr>
              <w:pageBreakBefore w:val="0"/>
              <w:widowControl w:val="0"/>
              <w:spacing w:line="240" w:lineRule="auto"/>
              <w:jc w:val="center"/>
              <w:rPr>
                <w:sz w:val="24"/>
                <w:szCs w:val="24"/>
              </w:rPr>
            </w:pPr>
            <w:r w:rsidDel="00000000" w:rsidR="00000000" w:rsidRPr="00000000">
              <w:rPr>
                <w:sz w:val="24"/>
                <w:szCs w:val="24"/>
                <w:rtl w:val="0"/>
              </w:rPr>
              <w:t xml:space="preserve">262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76" w:lineRule="auto"/>
              <w:jc w:val="center"/>
              <w:rPr>
                <w:sz w:val="24"/>
                <w:szCs w:val="24"/>
              </w:rPr>
            </w:pPr>
            <w:r w:rsidDel="00000000" w:rsidR="00000000" w:rsidRPr="00000000">
              <w:rPr>
                <w:sz w:val="24"/>
                <w:szCs w:val="24"/>
                <w:rtl w:val="0"/>
              </w:rPr>
              <w:t xml:space="preserve">8,220</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1D">
            <w:pPr>
              <w:pageBreakBefore w:val="0"/>
              <w:widowControl w:val="0"/>
              <w:spacing w:line="240" w:lineRule="auto"/>
              <w:jc w:val="center"/>
              <w:rPr>
                <w:sz w:val="24"/>
                <w:szCs w:val="24"/>
              </w:rPr>
            </w:pPr>
            <w:r w:rsidDel="00000000" w:rsidR="00000000" w:rsidRPr="00000000">
              <w:rPr>
                <w:sz w:val="24"/>
                <w:szCs w:val="24"/>
                <w:rtl w:val="0"/>
              </w:rPr>
              <w:t xml:space="preserve">Hyena</w:t>
            </w:r>
          </w:p>
        </w:tc>
        <w:tc>
          <w:tcPr>
            <w:tcMar>
              <w:top w:w="72.0" w:type="dxa"/>
              <w:left w:w="72.0" w:type="dxa"/>
              <w:bottom w:w="72.0" w:type="dxa"/>
              <w:right w:w="72.0" w:type="dxa"/>
            </w:tcMar>
          </w:tcPr>
          <w:p w:rsidR="00000000" w:rsidDel="00000000" w:rsidP="00000000" w:rsidRDefault="00000000" w:rsidRPr="00000000" w14:paraId="0000001E">
            <w:pPr>
              <w:pageBreakBefore w:val="0"/>
              <w:widowControl w:val="0"/>
              <w:spacing w:line="240" w:lineRule="auto"/>
              <w:jc w:val="center"/>
              <w:rPr>
                <w:sz w:val="24"/>
                <w:szCs w:val="24"/>
              </w:rPr>
            </w:pPr>
            <w:r w:rsidDel="00000000" w:rsidR="00000000" w:rsidRPr="00000000">
              <w:rPr>
                <w:sz w:val="24"/>
                <w:szCs w:val="24"/>
                <w:rtl w:val="0"/>
              </w:rPr>
              <w:t xml:space="preserve">90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76" w:lineRule="auto"/>
              <w:jc w:val="center"/>
              <w:rPr>
                <w:sz w:val="24"/>
                <w:szCs w:val="24"/>
              </w:rPr>
            </w:pPr>
            <w:r w:rsidDel="00000000" w:rsidR="00000000" w:rsidRPr="00000000">
              <w:rPr>
                <w:sz w:val="24"/>
                <w:szCs w:val="24"/>
                <w:rtl w:val="0"/>
              </w:rPr>
              <w:t xml:space="preserve">762</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20">
            <w:pPr>
              <w:pageBreakBefore w:val="0"/>
              <w:widowControl w:val="0"/>
              <w:spacing w:line="240" w:lineRule="auto"/>
              <w:jc w:val="center"/>
              <w:rPr>
                <w:sz w:val="24"/>
                <w:szCs w:val="24"/>
              </w:rPr>
            </w:pPr>
            <w:r w:rsidDel="00000000" w:rsidR="00000000" w:rsidRPr="00000000">
              <w:rPr>
                <w:sz w:val="24"/>
                <w:szCs w:val="24"/>
                <w:rtl w:val="0"/>
              </w:rPr>
              <w:t xml:space="preserve">African Wild Dog</w:t>
            </w:r>
          </w:p>
        </w:tc>
        <w:tc>
          <w:tcPr>
            <w:tcMar>
              <w:top w:w="72.0" w:type="dxa"/>
              <w:left w:w="72.0" w:type="dxa"/>
              <w:bottom w:w="72.0" w:type="dxa"/>
              <w:right w:w="72.0" w:type="dxa"/>
            </w:tcMar>
          </w:tcPr>
          <w:p w:rsidR="00000000" w:rsidDel="00000000" w:rsidP="00000000" w:rsidRDefault="00000000" w:rsidRPr="00000000" w14:paraId="00000021">
            <w:pPr>
              <w:pageBreakBefore w:val="0"/>
              <w:widowControl w:val="0"/>
              <w:spacing w:line="240" w:lineRule="auto"/>
              <w:jc w:val="center"/>
              <w:rPr>
                <w:sz w:val="24"/>
                <w:szCs w:val="24"/>
              </w:rPr>
            </w:pPr>
            <w:r w:rsidDel="00000000" w:rsidR="00000000" w:rsidRPr="00000000">
              <w:rPr>
                <w:sz w:val="24"/>
                <w:szCs w:val="24"/>
                <w:rtl w:val="0"/>
              </w:rPr>
              <w:t xml:space="preserve">75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76" w:lineRule="auto"/>
              <w:jc w:val="center"/>
              <w:rPr>
                <w:sz w:val="24"/>
                <w:szCs w:val="24"/>
              </w:rPr>
            </w:pPr>
            <w:r w:rsidDel="00000000" w:rsidR="00000000" w:rsidRPr="00000000">
              <w:rPr>
                <w:sz w:val="24"/>
                <w:szCs w:val="24"/>
                <w:rtl w:val="0"/>
              </w:rPr>
              <w:t xml:space="preserve">891</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23">
            <w:pPr>
              <w:pageBreakBefore w:val="0"/>
              <w:widowControl w:val="0"/>
              <w:spacing w:line="240" w:lineRule="auto"/>
              <w:jc w:val="center"/>
              <w:rPr>
                <w:sz w:val="24"/>
                <w:szCs w:val="24"/>
              </w:rPr>
            </w:pPr>
            <w:r w:rsidDel="00000000" w:rsidR="00000000" w:rsidRPr="00000000">
              <w:rPr>
                <w:sz w:val="24"/>
                <w:szCs w:val="24"/>
                <w:rtl w:val="0"/>
              </w:rPr>
              <w:t xml:space="preserve">African Crowned Eagle</w:t>
            </w:r>
          </w:p>
        </w:tc>
        <w:tc>
          <w:tcPr>
            <w:tcMar>
              <w:top w:w="72.0" w:type="dxa"/>
              <w:left w:w="72.0" w:type="dxa"/>
              <w:bottom w:w="72.0" w:type="dxa"/>
              <w:right w:w="72.0" w:type="dxa"/>
            </w:tcMar>
          </w:tcPr>
          <w:p w:rsidR="00000000" w:rsidDel="00000000" w:rsidP="00000000" w:rsidRDefault="00000000" w:rsidRPr="00000000" w14:paraId="00000024">
            <w:pPr>
              <w:pageBreakBefore w:val="0"/>
              <w:widowControl w:val="0"/>
              <w:spacing w:line="240" w:lineRule="auto"/>
              <w:jc w:val="center"/>
              <w:rPr>
                <w:sz w:val="24"/>
                <w:szCs w:val="24"/>
              </w:rPr>
            </w:pPr>
            <w:r w:rsidDel="00000000" w:rsidR="00000000" w:rsidRPr="00000000">
              <w:rPr>
                <w:sz w:val="24"/>
                <w:szCs w:val="24"/>
                <w:rtl w:val="0"/>
              </w:rPr>
              <w:t xml:space="preserve">88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76" w:lineRule="auto"/>
              <w:jc w:val="center"/>
              <w:rPr>
                <w:sz w:val="24"/>
                <w:szCs w:val="24"/>
              </w:rPr>
            </w:pPr>
            <w:r w:rsidDel="00000000" w:rsidR="00000000" w:rsidRPr="00000000">
              <w:rPr>
                <w:sz w:val="24"/>
                <w:szCs w:val="24"/>
                <w:rtl w:val="0"/>
              </w:rPr>
              <w:t xml:space="preserve">628</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26">
            <w:pPr>
              <w:pageBreakBefore w:val="0"/>
              <w:widowControl w:val="0"/>
              <w:spacing w:line="240" w:lineRule="auto"/>
              <w:jc w:val="center"/>
              <w:rPr>
                <w:sz w:val="24"/>
                <w:szCs w:val="24"/>
              </w:rPr>
            </w:pPr>
            <w:r w:rsidDel="00000000" w:rsidR="00000000" w:rsidRPr="00000000">
              <w:rPr>
                <w:sz w:val="24"/>
                <w:szCs w:val="24"/>
                <w:rtl w:val="0"/>
              </w:rPr>
              <w:t xml:space="preserve">Lion</w:t>
            </w:r>
          </w:p>
        </w:tc>
        <w:tc>
          <w:tcPr>
            <w:tcMar>
              <w:top w:w="72.0" w:type="dxa"/>
              <w:left w:w="72.0" w:type="dxa"/>
              <w:bottom w:w="72.0" w:type="dxa"/>
              <w:right w:w="72.0" w:type="dxa"/>
            </w:tcMar>
          </w:tcPr>
          <w:p w:rsidR="00000000" w:rsidDel="00000000" w:rsidP="00000000" w:rsidRDefault="00000000" w:rsidRPr="00000000" w14:paraId="00000027">
            <w:pPr>
              <w:pageBreakBefore w:val="0"/>
              <w:widowControl w:val="0"/>
              <w:spacing w:line="240" w:lineRule="auto"/>
              <w:jc w:val="center"/>
              <w:rPr>
                <w:sz w:val="24"/>
                <w:szCs w:val="24"/>
              </w:rPr>
            </w:pPr>
            <w:r w:rsidDel="00000000" w:rsidR="00000000" w:rsidRPr="00000000">
              <w:rPr>
                <w:sz w:val="24"/>
                <w:szCs w:val="24"/>
                <w:rtl w:val="0"/>
              </w:rPr>
              <w:t xml:space="preserve">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76" w:lineRule="auto"/>
              <w:jc w:val="center"/>
              <w:rPr>
                <w:sz w:val="24"/>
                <w:szCs w:val="24"/>
              </w:rPr>
            </w:pPr>
            <w:r w:rsidDel="00000000" w:rsidR="00000000" w:rsidRPr="00000000">
              <w:rPr>
                <w:sz w:val="24"/>
                <w:szCs w:val="24"/>
                <w:rtl w:val="0"/>
              </w:rPr>
              <w:t xml:space="preserve">110</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29">
            <w:pPr>
              <w:pageBreakBefore w:val="0"/>
              <w:widowControl w:val="0"/>
              <w:spacing w:line="240" w:lineRule="auto"/>
              <w:jc w:val="center"/>
              <w:rPr>
                <w:sz w:val="24"/>
                <w:szCs w:val="24"/>
              </w:rPr>
            </w:pPr>
            <w:r w:rsidDel="00000000" w:rsidR="00000000" w:rsidRPr="00000000">
              <w:rPr>
                <w:sz w:val="24"/>
                <w:szCs w:val="24"/>
                <w:rtl w:val="0"/>
              </w:rPr>
              <w:t xml:space="preserve">Crocodile </w:t>
            </w:r>
          </w:p>
        </w:tc>
        <w:tc>
          <w:tcPr>
            <w:tcMar>
              <w:top w:w="72.0" w:type="dxa"/>
              <w:left w:w="72.0" w:type="dxa"/>
              <w:bottom w:w="72.0" w:type="dxa"/>
              <w:right w:w="72.0" w:type="dxa"/>
            </w:tcMar>
          </w:tcPr>
          <w:p w:rsidR="00000000" w:rsidDel="00000000" w:rsidP="00000000" w:rsidRDefault="00000000" w:rsidRPr="00000000" w14:paraId="0000002A">
            <w:pPr>
              <w:pageBreakBefore w:val="0"/>
              <w:widowControl w:val="0"/>
              <w:spacing w:line="240" w:lineRule="auto"/>
              <w:jc w:val="center"/>
              <w:rPr>
                <w:sz w:val="24"/>
                <w:szCs w:val="24"/>
              </w:rPr>
            </w:pPr>
            <w:r w:rsidDel="00000000" w:rsidR="00000000" w:rsidRPr="00000000">
              <w:rPr>
                <w:sz w:val="24"/>
                <w:szCs w:val="24"/>
                <w:rtl w:val="0"/>
              </w:rPr>
              <w:t xml:space="preserve">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76" w:lineRule="auto"/>
              <w:jc w:val="center"/>
              <w:rPr>
                <w:sz w:val="24"/>
                <w:szCs w:val="24"/>
              </w:rPr>
            </w:pPr>
            <w:r w:rsidDel="00000000" w:rsidR="00000000" w:rsidRPr="00000000">
              <w:rPr>
                <w:sz w:val="24"/>
                <w:szCs w:val="24"/>
                <w:rtl w:val="0"/>
              </w:rPr>
              <w:t xml:space="preserve">82</w:t>
            </w:r>
          </w:p>
        </w:tc>
      </w:tr>
    </w:tbl>
    <w:p w:rsidR="00000000" w:rsidDel="00000000" w:rsidP="00000000" w:rsidRDefault="00000000" w:rsidRPr="00000000" w14:paraId="0000002C">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2D">
      <w:pPr>
        <w:pageBreakBefore w:val="0"/>
        <w:widowControl w:val="0"/>
        <w:spacing w:line="240" w:lineRule="auto"/>
        <w:rPr>
          <w:sz w:val="24"/>
          <w:szCs w:val="24"/>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925"/>
        <w:gridCol w:w="2700"/>
        <w:gridCol w:w="2700"/>
        <w:tblGridChange w:id="0">
          <w:tblGrid>
            <w:gridCol w:w="2475"/>
            <w:gridCol w:w="2925"/>
            <w:gridCol w:w="2700"/>
            <w:gridCol w:w="2700"/>
          </w:tblGrid>
        </w:tblGridChange>
      </w:tblGrid>
      <w:tr>
        <w:trPr>
          <w:cantSplit w:val="0"/>
          <w:tblHeader w:val="0"/>
        </w:trPr>
        <w:tc>
          <w:tcPr>
            <w:shd w:fill="cccccc" w:val="clear"/>
            <w:tcMar>
              <w:top w:w="72.0" w:type="dxa"/>
              <w:left w:w="72.0" w:type="dxa"/>
              <w:bottom w:w="72.0" w:type="dxa"/>
              <w:right w:w="72.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Trophic Level</w:t>
            </w:r>
          </w:p>
        </w:tc>
        <w:tc>
          <w:tcPr>
            <w:shd w:fill="cccccc" w:val="clear"/>
            <w:tcMar>
              <w:top w:w="72.0" w:type="dxa"/>
              <w:left w:w="72.0" w:type="dxa"/>
              <w:bottom w:w="72.0" w:type="dxa"/>
              <w:right w:w="72.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Total kilocalories available </w:t>
            </w:r>
          </w:p>
        </w:tc>
        <w:tc>
          <w:tcPr>
            <w:shd w:fill="cccccc" w:val="clear"/>
            <w:tcMar>
              <w:top w:w="72.0" w:type="dxa"/>
              <w:left w:w="72.0" w:type="dxa"/>
              <w:bottom w:w="72.0" w:type="dxa"/>
              <w:right w:w="72.0" w:type="dxa"/>
            </w:tcMar>
            <w:vAlign w:val="center"/>
          </w:tcPr>
          <w:p w:rsidR="00000000" w:rsidDel="00000000" w:rsidP="00000000" w:rsidRDefault="00000000" w:rsidRPr="00000000" w14:paraId="00000030">
            <w:pPr>
              <w:pageBreakBefore w:val="0"/>
              <w:widowControl w:val="0"/>
              <w:spacing w:line="240" w:lineRule="auto"/>
              <w:jc w:val="center"/>
              <w:rPr>
                <w:b w:val="1"/>
                <w:sz w:val="24"/>
                <w:szCs w:val="24"/>
              </w:rPr>
            </w:pPr>
            <w:r w:rsidDel="00000000" w:rsidR="00000000" w:rsidRPr="00000000">
              <w:rPr>
                <w:b w:val="1"/>
                <w:sz w:val="24"/>
                <w:szCs w:val="24"/>
                <w:rtl w:val="0"/>
              </w:rPr>
              <w:t xml:space="preserve">Total Biomass in Trophic Level (kg/</w:t>
            </w:r>
            <w:r w:rsidDel="00000000" w:rsidR="00000000" w:rsidRPr="00000000">
              <w:rPr>
                <w:b w:val="1"/>
                <w:sz w:val="24"/>
                <w:szCs w:val="24"/>
                <w:rtl w:val="0"/>
              </w:rPr>
              <w:t xml:space="preserve">km</w:t>
            </w:r>
            <w:r w:rsidDel="00000000" w:rsidR="00000000" w:rsidRPr="00000000">
              <w:rPr>
                <w:b w:val="1"/>
                <w:sz w:val="24"/>
                <w:szCs w:val="24"/>
                <w:vertAlign w:val="superscript"/>
                <w:rtl w:val="0"/>
              </w:rPr>
              <w:t xml:space="preserve">2</w:t>
            </w:r>
            <w:r w:rsidDel="00000000" w:rsidR="00000000" w:rsidRPr="00000000">
              <w:rPr>
                <w:b w:val="1"/>
                <w:sz w:val="24"/>
                <w:szCs w:val="24"/>
                <w:rtl w:val="0"/>
              </w:rPr>
              <w:t xml:space="preserve">)</w:t>
            </w:r>
          </w:p>
        </w:tc>
        <w:tc>
          <w:tcPr>
            <w:shd w:fill="cccccc" w:val="clear"/>
            <w:tcMar>
              <w:top w:w="72.0" w:type="dxa"/>
              <w:left w:w="72.0" w:type="dxa"/>
              <w:bottom w:w="72.0" w:type="dxa"/>
              <w:right w:w="72.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Biomass Proportion of Organisms in Trophic Level</w:t>
            </w:r>
          </w:p>
        </w:tc>
      </w:tr>
      <w:tr>
        <w:trPr>
          <w:cantSplit w:val="0"/>
          <w:trHeight w:val="420" w:hRule="atLeast"/>
          <w:tblHeader w:val="0"/>
        </w:trPr>
        <w:tc>
          <w:tcPr>
            <w:tcMar>
              <w:top w:w="72.0" w:type="dxa"/>
              <w:left w:w="72.0" w:type="dxa"/>
              <w:bottom w:w="72.0" w:type="dxa"/>
              <w:right w:w="72.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Producer</w:t>
            </w:r>
          </w:p>
        </w:tc>
        <w:tc>
          <w:tcPr>
            <w:tcMar>
              <w:top w:w="72.0" w:type="dxa"/>
              <w:left w:w="72.0" w:type="dxa"/>
              <w:bottom w:w="72.0" w:type="dxa"/>
              <w:right w:w="72.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Primary consumer</w:t>
            </w:r>
          </w:p>
        </w:tc>
        <w:tc>
          <w:tcPr>
            <w:tcMar>
              <w:top w:w="72.0" w:type="dxa"/>
              <w:left w:w="72.0" w:type="dxa"/>
              <w:bottom w:w="72.0" w:type="dxa"/>
              <w:right w:w="72.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Secondary consumer</w:t>
            </w:r>
          </w:p>
        </w:tc>
        <w:tc>
          <w:tcPr>
            <w:tcMar>
              <w:top w:w="72.0" w:type="dxa"/>
              <w:left w:w="72.0" w:type="dxa"/>
              <w:bottom w:w="72.0" w:type="dxa"/>
              <w:right w:w="72.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Tertiary consumer</w:t>
            </w:r>
          </w:p>
        </w:tc>
        <w:tc>
          <w:tcPr>
            <w:tcMar>
              <w:top w:w="72.0" w:type="dxa"/>
              <w:left w:w="72.0" w:type="dxa"/>
              <w:bottom w:w="72.0" w:type="dxa"/>
              <w:right w:w="72.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w:t>
            </w:r>
          </w:p>
        </w:tc>
        <w:tc>
          <w:tcPr>
            <w:shd w:fill="cccccc" w:val="clear"/>
            <w:tcMar>
              <w:top w:w="72.0" w:type="dxa"/>
              <w:left w:w="72.0" w:type="dxa"/>
              <w:bottom w:w="72.0" w:type="dxa"/>
              <w:right w:w="72.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236,893</w:t>
            </w:r>
          </w:p>
        </w:tc>
        <w:tc>
          <w:tcPr>
            <w:tcMar>
              <w:top w:w="72.0" w:type="dxa"/>
              <w:left w:w="72.0" w:type="dxa"/>
              <w:bottom w:w="72.0" w:type="dxa"/>
              <w:right w:w="72.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100%</w:t>
            </w:r>
          </w:p>
        </w:tc>
      </w:tr>
    </w:tbl>
    <w:p w:rsidR="00000000" w:rsidDel="00000000" w:rsidP="00000000" w:rsidRDefault="00000000" w:rsidRPr="00000000" w14:paraId="00000046">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47">
      <w:pPr>
        <w:pageBreakBefore w:val="0"/>
        <w:widowControl w:val="0"/>
        <w:spacing w:line="240" w:lineRule="auto"/>
        <w:rPr>
          <w:sz w:val="24"/>
          <w:szCs w:val="24"/>
        </w:rPr>
      </w:pPr>
      <w:r w:rsidDel="00000000" w:rsidR="00000000" w:rsidRPr="00000000">
        <w:rPr>
          <w:sz w:val="24"/>
          <w:szCs w:val="24"/>
          <w:rtl w:val="0"/>
        </w:rPr>
        <w:t xml:space="preserve">Using the table you filled in above, create a biomass pyramid. </w:t>
      </w:r>
      <w:r w:rsidDel="00000000" w:rsidR="00000000" w:rsidRPr="00000000">
        <w:rPr>
          <w:sz w:val="24"/>
          <w:szCs w:val="24"/>
          <w:rtl w:val="0"/>
        </w:rPr>
        <w:t xml:space="preserve">You must include which organisms are found at each trophic level, as well as their combined biomass proportion, and then answer the questions that follow. The producer level has been done for you. </w:t>
      </w:r>
      <w:r w:rsidDel="00000000" w:rsidR="00000000" w:rsidRPr="00000000">
        <w:rPr>
          <w:rtl w:val="0"/>
        </w:rPr>
      </w:r>
    </w:p>
    <w:p w:rsidR="00000000" w:rsidDel="00000000" w:rsidP="00000000" w:rsidRDefault="00000000" w:rsidRPr="00000000" w14:paraId="00000048">
      <w:pPr>
        <w:pageBreakBefore w:val="0"/>
        <w:widowControl w:val="0"/>
        <w:spacing w:line="240" w:lineRule="auto"/>
        <w:jc w:val="left"/>
        <w:rPr>
          <w:sz w:val="24"/>
          <w:szCs w:val="24"/>
        </w:rPr>
      </w:pPr>
      <w:r w:rsidDel="00000000" w:rsidR="00000000" w:rsidRPr="00000000">
        <w:rPr>
          <w:sz w:val="24"/>
          <w:szCs w:val="24"/>
          <w:rtl w:val="0"/>
        </w:rPr>
        <w:tab/>
      </w:r>
    </w:p>
    <w:p w:rsidR="00000000" w:rsidDel="00000000" w:rsidP="00000000" w:rsidRDefault="00000000" w:rsidRPr="00000000" w14:paraId="00000049">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4A">
      <w:pPr>
        <w:pageBreakBefore w:val="0"/>
        <w:widowControl w:val="0"/>
        <w:spacing w:line="240" w:lineRule="auto"/>
        <w:jc w:val="center"/>
        <w:rPr>
          <w:sz w:val="24"/>
          <w:szCs w:val="24"/>
        </w:rPr>
      </w:pPr>
      <w:r w:rsidDel="00000000" w:rsidR="00000000" w:rsidRPr="00000000">
        <w:rPr>
          <w:sz w:val="24"/>
          <w:szCs w:val="24"/>
        </w:rPr>
        <mc:AlternateContent>
          <mc:Choice Requires="wpg">
            <w:drawing>
              <wp:inline distB="114300" distT="114300" distL="114300" distR="114300">
                <wp:extent cx="5980084" cy="2786063"/>
                <wp:effectExtent b="0" l="0" r="0" t="0"/>
                <wp:docPr id="2" name=""/>
                <a:graphic>
                  <a:graphicData uri="http://schemas.microsoft.com/office/word/2010/wordprocessingGroup">
                    <wpg:wgp>
                      <wpg:cNvGrpSpPr/>
                      <wpg:grpSpPr>
                        <a:xfrm>
                          <a:off x="1569850" y="1770200"/>
                          <a:ext cx="5980084" cy="2786063"/>
                          <a:chOff x="1569850" y="1770200"/>
                          <a:chExt cx="8605400" cy="4019425"/>
                        </a:xfrm>
                      </wpg:grpSpPr>
                      <wpg:grpSp>
                        <wpg:cNvGrpSpPr/>
                        <wpg:grpSpPr>
                          <a:xfrm>
                            <a:off x="2688523" y="1784504"/>
                            <a:ext cx="5314893" cy="3990830"/>
                            <a:chOff x="171800" y="251250"/>
                            <a:chExt cx="5295300" cy="3969000"/>
                          </a:xfrm>
                        </wpg:grpSpPr>
                        <wps:wsp>
                          <wps:cNvSpPr/>
                          <wps:cNvPr id="30" name="Shape 30"/>
                          <wps:spPr>
                            <a:xfrm>
                              <a:off x="171800" y="251250"/>
                              <a:ext cx="5295300" cy="396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171800" y="251250"/>
                              <a:ext cx="5295300" cy="3969000"/>
                            </a:xfrm>
                            <a:prstGeom prst="triangle">
                              <a:avLst>
                                <a:gd fmla="val 50000" name="adj"/>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08795" y="3261589"/>
                              <a:ext cx="4047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495625" y="2235750"/>
                              <a:ext cx="2647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CnPr/>
                        <wps:spPr>
                          <a:xfrm>
                            <a:off x="4691125" y="2820025"/>
                            <a:ext cx="1350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5" name="Shape 35"/>
                        <wps:spPr>
                          <a:xfrm>
                            <a:off x="3383675" y="5020200"/>
                            <a:ext cx="913800" cy="46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Tropical fig tree</w:t>
                              </w:r>
                            </w:p>
                          </w:txbxContent>
                        </wps:txbx>
                        <wps:bodyPr anchorCtr="0" anchor="t" bIns="91425" lIns="91425" spcFirstLastPara="1" rIns="91425" wrap="square" tIns="91425">
                          <a:noAutofit/>
                        </wps:bodyPr>
                      </wps:wsp>
                      <wps:wsp>
                        <wps:cNvSpPr txBox="1"/>
                        <wps:cNvPr id="36" name="Shape 36"/>
                        <wps:spPr>
                          <a:xfrm>
                            <a:off x="4754275" y="5020200"/>
                            <a:ext cx="913800" cy="46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Fever tree</w:t>
                              </w:r>
                            </w:p>
                          </w:txbxContent>
                        </wps:txbx>
                        <wps:bodyPr anchorCtr="0" anchor="t" bIns="91425" lIns="91425" spcFirstLastPara="1" rIns="91425" wrap="square" tIns="91425">
                          <a:noAutofit/>
                        </wps:bodyPr>
                      </wps:wsp>
                      <wps:wsp>
                        <wps:cNvSpPr txBox="1"/>
                        <wps:cNvPr id="37" name="Shape 37"/>
                        <wps:spPr>
                          <a:xfrm>
                            <a:off x="6041125" y="5020200"/>
                            <a:ext cx="1036500" cy="46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Passion fruit</w:t>
                              </w:r>
                            </w:p>
                          </w:txbxContent>
                        </wps:txbx>
                        <wps:bodyPr anchorCtr="0" anchor="t" bIns="91425" lIns="91425" spcFirstLastPara="1" rIns="91425" wrap="square" tIns="91425">
                          <a:noAutofit/>
                        </wps:bodyPr>
                      </wps:wsp>
                      <wps:wsp>
                        <wps:cNvSpPr txBox="1"/>
                        <wps:cNvPr id="38" name="Shape 38"/>
                        <wps:spPr>
                          <a:xfrm>
                            <a:off x="1569875" y="5147725"/>
                            <a:ext cx="1186500" cy="62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Producers</w:t>
                              </w:r>
                            </w:p>
                          </w:txbxContent>
                        </wps:txbx>
                        <wps:bodyPr anchorCtr="0" anchor="t" bIns="91425" lIns="91425" spcFirstLastPara="1" rIns="91425" wrap="square" tIns="91425">
                          <a:noAutofit/>
                        </wps:bodyPr>
                      </wps:wsp>
                      <wps:wsp>
                        <wps:cNvSpPr txBox="1"/>
                        <wps:cNvPr id="39" name="Shape 39"/>
                        <wps:spPr>
                          <a:xfrm>
                            <a:off x="7856850" y="4952025"/>
                            <a:ext cx="2318400" cy="8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Biomass proportion: 89%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80084" cy="2786063"/>
                <wp:effectExtent b="0" l="0" r="0" t="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80084" cy="27860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B">
      <w:pPr>
        <w:pageBreakBefore w:val="0"/>
        <w:widowControl w:val="0"/>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4D">
      <w:pPr>
        <w:pageBreakBefore w:val="0"/>
        <w:widowControl w:val="0"/>
        <w:numPr>
          <w:ilvl w:val="0"/>
          <w:numId w:val="1"/>
        </w:numPr>
        <w:spacing w:line="240" w:lineRule="auto"/>
        <w:ind w:left="720" w:hanging="360"/>
        <w:rPr>
          <w:sz w:val="24"/>
          <w:szCs w:val="24"/>
        </w:rPr>
      </w:pPr>
      <w:r w:rsidDel="00000000" w:rsidR="00000000" w:rsidRPr="00000000">
        <w:rPr>
          <w:sz w:val="24"/>
          <w:szCs w:val="24"/>
          <w:rtl w:val="0"/>
        </w:rPr>
        <w:t xml:space="preserve">What is the connection between trophic level and calories of energy available? </w:t>
        <w:br w:type="textWrapping"/>
        <w:br w:type="textWrapping"/>
        <w:br w:type="textWrapping"/>
        <w:br w:type="textWrapping"/>
        <w:br w:type="textWrapping"/>
      </w:r>
    </w:p>
    <w:p w:rsidR="00000000" w:rsidDel="00000000" w:rsidP="00000000" w:rsidRDefault="00000000" w:rsidRPr="00000000" w14:paraId="0000004E">
      <w:pPr>
        <w:pageBreakBefore w:val="0"/>
        <w:widowControl w:val="0"/>
        <w:numPr>
          <w:ilvl w:val="0"/>
          <w:numId w:val="1"/>
        </w:numPr>
        <w:spacing w:line="240" w:lineRule="auto"/>
        <w:ind w:left="720" w:hanging="360"/>
        <w:rPr>
          <w:sz w:val="24"/>
          <w:szCs w:val="24"/>
        </w:rPr>
      </w:pPr>
      <w:r w:rsidDel="00000000" w:rsidR="00000000" w:rsidRPr="00000000">
        <w:rPr>
          <w:sz w:val="24"/>
          <w:szCs w:val="24"/>
          <w:rtl w:val="0"/>
        </w:rPr>
        <w:t xml:space="preserve">What level has the most biomass and biggest population? Where does this population get its energy?</w:t>
        <w:br w:type="textWrapping"/>
      </w:r>
    </w:p>
    <w:p w:rsidR="00000000" w:rsidDel="00000000" w:rsidP="00000000" w:rsidRDefault="00000000" w:rsidRPr="00000000" w14:paraId="0000004F">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50">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51">
      <w:pPr>
        <w:pageBreakBefore w:val="0"/>
        <w:widowControl w:val="0"/>
        <w:numPr>
          <w:ilvl w:val="0"/>
          <w:numId w:val="1"/>
        </w:numPr>
        <w:spacing w:line="240" w:lineRule="auto"/>
        <w:ind w:left="720" w:hanging="360"/>
        <w:rPr>
          <w:sz w:val="24"/>
          <w:szCs w:val="24"/>
        </w:rPr>
      </w:pPr>
      <w:r w:rsidDel="00000000" w:rsidR="00000000" w:rsidRPr="00000000">
        <w:rPr>
          <w:b w:val="1"/>
          <w:sz w:val="24"/>
          <w:szCs w:val="24"/>
          <w:rtl w:val="0"/>
        </w:rPr>
        <w:t xml:space="preserve">Energy and matter cannot be created or destroyed. </w:t>
      </w:r>
      <w:r w:rsidDel="00000000" w:rsidR="00000000" w:rsidRPr="00000000">
        <w:rPr>
          <w:sz w:val="24"/>
          <w:szCs w:val="24"/>
          <w:rtl w:val="0"/>
        </w:rPr>
        <w:t xml:space="preserve">Connect this scientific law to the data in your data table. </w:t>
      </w:r>
      <w:r w:rsidDel="00000000" w:rsidR="00000000" w:rsidRPr="00000000">
        <w:rPr>
          <w:b w:val="1"/>
          <w:sz w:val="24"/>
          <w:szCs w:val="24"/>
          <w:rtl w:val="0"/>
        </w:rPr>
        <w:br w:type="textWrapping"/>
      </w:r>
      <w:r w:rsidDel="00000000" w:rsidR="00000000" w:rsidRPr="00000000">
        <w:rPr>
          <w:sz w:val="24"/>
          <w:szCs w:val="24"/>
          <w:rtl w:val="0"/>
        </w:rPr>
        <w:br w:type="textWrapping"/>
      </w:r>
    </w:p>
    <w:p w:rsidR="00000000" w:rsidDel="00000000" w:rsidP="00000000" w:rsidRDefault="00000000" w:rsidRPr="00000000" w14:paraId="00000052">
      <w:pPr>
        <w:pageBreakBefore w:val="0"/>
        <w:widowControl w:val="0"/>
        <w:spacing w:line="240" w:lineRule="auto"/>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053">
      <w:pPr>
        <w:pageBreakBefore w:val="0"/>
        <w:widowControl w:val="0"/>
        <w:numPr>
          <w:ilvl w:val="0"/>
          <w:numId w:val="1"/>
        </w:numPr>
        <w:spacing w:line="240" w:lineRule="auto"/>
        <w:ind w:left="720" w:hanging="360"/>
        <w:rPr>
          <w:sz w:val="24"/>
          <w:szCs w:val="24"/>
        </w:rPr>
      </w:pPr>
      <w:r w:rsidDel="00000000" w:rsidR="00000000" w:rsidRPr="00000000">
        <w:rPr>
          <w:sz w:val="24"/>
          <w:szCs w:val="24"/>
          <w:rtl w:val="0"/>
        </w:rPr>
        <w:t xml:space="preserve">The food web on the previous page represents all organisms found in an ecosystem. A pathogen has been introduced that kills the entire population of Baboons. Some scientists are concerned that this will impact the overall health of the ecosystem. </w:t>
        <w:br w:type="textWrapping"/>
      </w:r>
    </w:p>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Write a claim stating what impact the disappearance of Baboons will have on the ecosystem </w:t>
      </w:r>
      <w:r w:rsidDel="00000000" w:rsidR="00000000" w:rsidRPr="00000000">
        <w:rPr>
          <w:i w:val="1"/>
          <w:sz w:val="24"/>
          <w:szCs w:val="24"/>
          <w:rtl w:val="0"/>
        </w:rPr>
        <w:t xml:space="preserve">(Hint: look at what connects to Baboons on the food web)</w:t>
      </w:r>
      <w:r w:rsidDel="00000000" w:rsidR="00000000" w:rsidRPr="00000000">
        <w:rPr>
          <w:sz w:val="24"/>
          <w:szCs w:val="24"/>
          <w:rtl w:val="0"/>
        </w:rPr>
        <w:t xml:space="preserve"> Support your claim with evidence and scientific reasoning, and be sure to include numbers from your data table.</w:t>
      </w:r>
    </w:p>
    <w:p w:rsidR="00000000" w:rsidDel="00000000" w:rsidP="00000000" w:rsidRDefault="00000000" w:rsidRPr="00000000" w14:paraId="00000055">
      <w:pPr>
        <w:pageBreakBefore w:val="0"/>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56">
      <w:pPr>
        <w:pageBreakBefore w:val="0"/>
        <w:widowControl w:val="0"/>
        <w:spacing w:line="240" w:lineRule="auto"/>
        <w:rPr>
          <w:b w:val="1"/>
          <w:sz w:val="24"/>
          <w:szCs w:val="24"/>
        </w:rPr>
      </w:pPr>
      <w:r w:rsidDel="00000000" w:rsidR="00000000" w:rsidRPr="00000000">
        <w:rPr>
          <w:b w:val="1"/>
          <w:sz w:val="24"/>
          <w:szCs w:val="24"/>
          <w:rtl w:val="0"/>
        </w:rPr>
        <w:t xml:space="preserve">Claim</w:t>
      </w:r>
    </w:p>
    <w:p w:rsidR="00000000" w:rsidDel="00000000" w:rsidP="00000000" w:rsidRDefault="00000000" w:rsidRPr="00000000" w14:paraId="00000057">
      <w:pPr>
        <w:pageBreakBefore w:val="0"/>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59">
      <w:pPr>
        <w:pageBreakBefore w:val="0"/>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5A">
      <w:pPr>
        <w:pageBreakBefore w:val="0"/>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5B">
      <w:pPr>
        <w:pageBreakBefore w:val="0"/>
        <w:widowControl w:val="0"/>
        <w:spacing w:line="240" w:lineRule="auto"/>
        <w:rPr>
          <w:b w:val="1"/>
          <w:sz w:val="24"/>
          <w:szCs w:val="24"/>
        </w:rPr>
      </w:pPr>
      <w:r w:rsidDel="00000000" w:rsidR="00000000" w:rsidRPr="00000000">
        <w:rPr>
          <w:b w:val="1"/>
          <w:sz w:val="24"/>
          <w:szCs w:val="24"/>
          <w:rtl w:val="0"/>
        </w:rPr>
        <w:t xml:space="preserve">Evidence</w:t>
      </w:r>
    </w:p>
    <w:p w:rsidR="00000000" w:rsidDel="00000000" w:rsidP="00000000" w:rsidRDefault="00000000" w:rsidRPr="00000000" w14:paraId="0000005C">
      <w:pPr>
        <w:pageBreakBefore w:val="0"/>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5D">
      <w:pPr>
        <w:pageBreakBefore w:val="0"/>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5E">
      <w:pPr>
        <w:pageBreakBefore w:val="0"/>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5F">
      <w:pPr>
        <w:pageBreakBefore w:val="0"/>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60">
      <w:pPr>
        <w:pageBreakBefore w:val="0"/>
        <w:widowControl w:val="0"/>
        <w:spacing w:line="240" w:lineRule="auto"/>
        <w:rPr>
          <w:b w:val="1"/>
          <w:sz w:val="24"/>
          <w:szCs w:val="24"/>
        </w:rPr>
      </w:pPr>
      <w:r w:rsidDel="00000000" w:rsidR="00000000" w:rsidRPr="00000000">
        <w:rPr>
          <w:b w:val="1"/>
          <w:sz w:val="24"/>
          <w:szCs w:val="24"/>
          <w:rtl w:val="0"/>
        </w:rPr>
        <w:t xml:space="preserve">Reasoning</w:t>
      </w:r>
    </w:p>
    <w:p w:rsidR="00000000" w:rsidDel="00000000" w:rsidP="00000000" w:rsidRDefault="00000000" w:rsidRPr="00000000" w14:paraId="00000061">
      <w:pPr>
        <w:pageBreakBefore w:val="0"/>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62">
      <w:pPr>
        <w:pageBreakBefore w:val="0"/>
        <w:rPr>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720" w:top="720" w:left="720" w:right="72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spacing w:after="0" w:line="240"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-428624</wp:posOffset>
          </wp:positionH>
          <wp:positionV relativeFrom="paragraph">
            <wp:posOffset>57150</wp:posOffset>
          </wp:positionV>
          <wp:extent cx="6858000" cy="323850"/>
          <wp:effectExtent b="0" l="0" r="0" t="0"/>
          <wp:wrapSquare wrapText="bothSides" distB="19050" distT="19050" distL="19050" distR="19050"/>
          <wp:docPr id="5" name="image3.png"/>
          <a:graphic>
            <a:graphicData uri="http://schemas.openxmlformats.org/drawingml/2006/picture">
              <pic:pic>
                <pic:nvPicPr>
                  <pic:cNvPr id="0" name="image3.png"/>
                  <pic:cNvPicPr preferRelativeResize="0"/>
                </pic:nvPicPr>
                <pic:blipFill>
                  <a:blip r:embed="rId1"/>
                  <a:srcRect b="0" l="0" r="0" t="96626"/>
                  <a:stretch>
                    <a:fillRect/>
                  </a:stretch>
                </pic:blipFill>
                <pic:spPr>
                  <a:xfrm>
                    <a:off x="0" y="0"/>
                    <a:ext cx="6858000" cy="3238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ind w:hanging="360"/>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-209549</wp:posOffset>
          </wp:positionH>
          <wp:positionV relativeFrom="paragraph">
            <wp:posOffset>85725</wp:posOffset>
          </wp:positionV>
          <wp:extent cx="6858000" cy="323850"/>
          <wp:effectExtent b="0" l="0" r="0" t="0"/>
          <wp:wrapSquare wrapText="bothSides" distB="19050" distT="19050" distL="19050" distR="19050"/>
          <wp:docPr id="6" name="image3.png"/>
          <a:graphic>
            <a:graphicData uri="http://schemas.openxmlformats.org/drawingml/2006/picture">
              <pic:pic>
                <pic:nvPicPr>
                  <pic:cNvPr id="0" name="image3.png"/>
                  <pic:cNvPicPr preferRelativeResize="0"/>
                </pic:nvPicPr>
                <pic:blipFill>
                  <a:blip r:embed="rId1"/>
                  <a:srcRect b="0" l="0" r="0" t="96626"/>
                  <a:stretch>
                    <a:fillRect/>
                  </a:stretch>
                </pic:blipFill>
                <pic:spPr>
                  <a:xfrm>
                    <a:off x="0" y="0"/>
                    <a:ext cx="6858000" cy="3238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704850</wp:posOffset>
          </wp:positionV>
          <wp:extent cx="6858000" cy="323850"/>
          <wp:effectExtent b="0" l="0" r="0" t="0"/>
          <wp:wrapTopAndBottom distB="19050" distT="19050"/>
          <wp:docPr id="3" name="image3.png"/>
          <a:graphic>
            <a:graphicData uri="http://schemas.openxmlformats.org/drawingml/2006/picture">
              <pic:pic>
                <pic:nvPicPr>
                  <pic:cNvPr id="0" name="image3.png"/>
                  <pic:cNvPicPr preferRelativeResize="0"/>
                </pic:nvPicPr>
                <pic:blipFill>
                  <a:blip r:embed="rId1"/>
                  <a:srcRect b="0" l="0" r="0" t="96626"/>
                  <a:stretch>
                    <a:fillRect/>
                  </a:stretch>
                </pic:blipFill>
                <pic:spPr>
                  <a:xfrm>
                    <a:off x="0" y="0"/>
                    <a:ext cx="6858000" cy="32385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jc w:val="right"/>
      <w:rPr>
        <w:sz w:val="20"/>
        <w:szCs w:val="20"/>
      </w:rPr>
    </w:pPr>
    <w:r w:rsidDel="00000000" w:rsidR="00000000" w:rsidRPr="00000000">
      <w:rPr>
        <w:rtl w:val="0"/>
      </w:rPr>
    </w:r>
  </w:p>
  <w:p w:rsidR="00000000" w:rsidDel="00000000" w:rsidP="00000000" w:rsidRDefault="00000000" w:rsidRPr="00000000" w14:paraId="00000064">
    <w:pPr>
      <w:pageBreakBefore w:val="0"/>
      <w:jc w:val="right"/>
      <w:rPr>
        <w:sz w:val="20"/>
        <w:szCs w:val="20"/>
      </w:rPr>
    </w:pPr>
    <w:r w:rsidDel="00000000" w:rsidR="00000000" w:rsidRPr="00000000">
      <w:rPr>
        <w:sz w:val="20"/>
        <w:szCs w:val="20"/>
        <w:rtl w:val="0"/>
      </w:rPr>
      <w:t xml:space="preserve">Flow of Matter and Energy in Ecosystems</w:t>
    </w:r>
  </w:p>
  <w:p w:rsidR="00000000" w:rsidDel="00000000" w:rsidP="00000000" w:rsidRDefault="00000000" w:rsidRPr="00000000" w14:paraId="00000065">
    <w:pPr>
      <w:pageBreakBefore w:val="0"/>
      <w:jc w:val="right"/>
      <w:rPr>
        <w:sz w:val="20"/>
        <w:szCs w:val="20"/>
      </w:rPr>
    </w:pPr>
    <w:r w:rsidDel="00000000" w:rsidR="00000000" w:rsidRPr="00000000">
      <w:rPr>
        <w:sz w:val="20"/>
        <w:szCs w:val="20"/>
        <w:rtl w:val="0"/>
      </w:rPr>
      <w:t xml:space="preserve">Explore 3</w:t>
    </w:r>
  </w:p>
  <w:p w:rsidR="00000000" w:rsidDel="00000000" w:rsidP="00000000" w:rsidRDefault="00000000" w:rsidRPr="00000000" w14:paraId="00000066">
    <w:pPr>
      <w:pageBreakBefore w:val="0"/>
      <w:spacing w:line="276" w:lineRule="auto"/>
      <w:rPr/>
    </w:pPr>
    <w:r w:rsidDel="00000000" w:rsidR="00000000" w:rsidRPr="00000000">
      <w:rPr>
        <w:sz w:val="20"/>
        <w:szCs w:val="20"/>
      </w:rPr>
      <w:drawing>
        <wp:inline distB="114300" distT="114300" distL="114300" distR="114300">
          <wp:extent cx="6858000" cy="939800"/>
          <wp:effectExtent b="0" l="0" r="0" t="0"/>
          <wp:docPr descr="Explore 2.png" id="7" name="image1.png"/>
          <a:graphic>
            <a:graphicData uri="http://schemas.openxmlformats.org/drawingml/2006/picture">
              <pic:pic>
                <pic:nvPicPr>
                  <pic:cNvPr descr="Explore 2.png" id="0" name="image1.png"/>
                  <pic:cNvPicPr preferRelativeResize="0"/>
                </pic:nvPicPr>
                <pic:blipFill>
                  <a:blip r:embed="rId1"/>
                  <a:srcRect b="0" l="0" r="0" t="0"/>
                  <a:stretch>
                    <a:fillRect/>
                  </a:stretch>
                </pic:blipFill>
                <pic:spPr>
                  <a:xfrm>
                    <a:off x="0" y="0"/>
                    <a:ext cx="6858000" cy="939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jc w:val="right"/>
      <w:rPr>
        <w:sz w:val="20"/>
        <w:szCs w:val="20"/>
      </w:rPr>
    </w:pPr>
    <w:r w:rsidDel="00000000" w:rsidR="00000000" w:rsidRPr="00000000">
      <w:rPr>
        <w:rtl w:val="0"/>
      </w:rPr>
    </w:r>
  </w:p>
  <w:p w:rsidR="00000000" w:rsidDel="00000000" w:rsidP="00000000" w:rsidRDefault="00000000" w:rsidRPr="00000000" w14:paraId="00000069">
    <w:pPr>
      <w:pageBreakBefore w:val="0"/>
      <w:jc w:val="right"/>
      <w:rPr>
        <w:sz w:val="20"/>
        <w:szCs w:val="20"/>
      </w:rPr>
    </w:pPr>
    <w:r w:rsidDel="00000000" w:rsidR="00000000" w:rsidRPr="00000000">
      <w:rPr>
        <w:sz w:val="20"/>
        <w:szCs w:val="20"/>
        <w:rtl w:val="0"/>
      </w:rPr>
      <w:t xml:space="preserve">Flow of Matter and Energy in Ecosystems</w:t>
    </w:r>
  </w:p>
  <w:p w:rsidR="00000000" w:rsidDel="00000000" w:rsidP="00000000" w:rsidRDefault="00000000" w:rsidRPr="00000000" w14:paraId="0000006A">
    <w:pPr>
      <w:pageBreakBefore w:val="0"/>
      <w:spacing w:line="276" w:lineRule="auto"/>
      <w:jc w:val="right"/>
      <w:rPr>
        <w:sz w:val="20"/>
        <w:szCs w:val="20"/>
      </w:rPr>
    </w:pPr>
    <w:r w:rsidDel="00000000" w:rsidR="00000000" w:rsidRPr="00000000">
      <w:rPr>
        <w:sz w:val="20"/>
        <w:szCs w:val="20"/>
        <w:rtl w:val="0"/>
      </w:rPr>
      <w:t xml:space="preserve">Explore 3</w:t>
    </w:r>
  </w:p>
  <w:p w:rsidR="00000000" w:rsidDel="00000000" w:rsidP="00000000" w:rsidRDefault="00000000" w:rsidRPr="00000000" w14:paraId="0000006B">
    <w:pPr>
      <w:pageBreakBefore w:val="0"/>
      <w:spacing w:line="276" w:lineRule="auto"/>
      <w:rPr/>
    </w:pPr>
    <w:r w:rsidDel="00000000" w:rsidR="00000000" w:rsidRPr="00000000">
      <w:rPr/>
      <w:drawing>
        <wp:inline distB="114300" distT="114300" distL="114300" distR="114300">
          <wp:extent cx="6858000" cy="1371600"/>
          <wp:effectExtent b="0" l="0" r="0" t="0"/>
          <wp:docPr descr="Explore 1.png" id="4" name="image2.png"/>
          <a:graphic>
            <a:graphicData uri="http://schemas.openxmlformats.org/drawingml/2006/picture">
              <pic:pic>
                <pic:nvPicPr>
                  <pic:cNvPr descr="Explore 1.png" id="0" name="image2.png"/>
                  <pic:cNvPicPr preferRelativeResize="0"/>
                </pic:nvPicPr>
                <pic:blipFill>
                  <a:blip r:embed="rId1"/>
                  <a:srcRect b="0" l="0" r="0" t="0"/>
                  <a:stretch>
                    <a:fillRect/>
                  </a:stretch>
                </pic:blipFill>
                <pic:spPr>
                  <a:xfrm>
                    <a:off x="0" y="0"/>
                    <a:ext cx="6858000" cy="137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