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4503AA" w:rsidRDefault="00274A4A" w:rsidP="00274A4A">
      <w:pPr>
        <w:rPr>
          <w:rFonts w:eastAsia="宋体"/>
        </w:rPr>
      </w:pPr>
      <w:r w:rsidRPr="004503AA">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2049951A" w:rsidR="00851441" w:rsidRPr="004503AA" w:rsidRDefault="00851441" w:rsidP="00851441">
          <w:pPr>
            <w:jc w:val="center"/>
            <w:rPr>
              <w:rFonts w:eastAsia="宋体"/>
              <w:sz w:val="72"/>
              <w:szCs w:val="72"/>
            </w:rPr>
          </w:pPr>
          <w:r w:rsidRPr="004503AA">
            <w:rPr>
              <w:rFonts w:eastAsia="宋体" w:hint="eastAsia"/>
              <w:sz w:val="72"/>
              <w:szCs w:val="72"/>
            </w:rPr>
            <w:t>JVM笔记</w:t>
          </w:r>
          <w:r w:rsidR="002110E5" w:rsidRPr="004503AA">
            <w:rPr>
              <w:rFonts w:eastAsia="宋体" w:hint="eastAsia"/>
            </w:rPr>
            <w:t>无特殊说明，基于j</w:t>
          </w:r>
          <w:r w:rsidR="00F430F9" w:rsidRPr="004503AA">
            <w:rPr>
              <w:rFonts w:eastAsia="宋体" w:hint="eastAsia"/>
            </w:rPr>
            <w:t>d</w:t>
          </w:r>
          <w:r w:rsidR="00F430F9" w:rsidRPr="004503AA">
            <w:rPr>
              <w:rFonts w:eastAsia="宋体"/>
            </w:rPr>
            <w:t>k</w:t>
          </w:r>
          <w:r w:rsidR="00B20FD8" w:rsidRPr="004503AA">
            <w:rPr>
              <w:rFonts w:eastAsia="宋体"/>
            </w:rPr>
            <w:t>8</w:t>
          </w:r>
          <w:r w:rsidR="00575B68" w:rsidRPr="004503AA">
            <w:rPr>
              <w:rFonts w:eastAsia="宋体"/>
            </w:rPr>
            <w:t>&amp;</w:t>
          </w:r>
          <w:r w:rsidR="00B63D42" w:rsidRPr="004503AA">
            <w:rPr>
              <w:rFonts w:eastAsia="宋体"/>
            </w:rPr>
            <w:t>14</w:t>
          </w:r>
          <w:r w:rsidR="00F430F9" w:rsidRPr="004503AA">
            <w:rPr>
              <w:rFonts w:eastAsia="宋体"/>
            </w:rPr>
            <w:t>+</w:t>
          </w:r>
          <w:r w:rsidR="0076758D" w:rsidRPr="004503AA">
            <w:rPr>
              <w:rFonts w:eastAsia="宋体" w:hint="eastAsia"/>
            </w:rPr>
            <w:t>HotSpot</w:t>
          </w:r>
        </w:p>
        <w:p w14:paraId="682A9BF3" w14:textId="4715D427" w:rsidR="00C32302" w:rsidRDefault="00851441">
          <w:pPr>
            <w:pStyle w:val="TOC1"/>
            <w:tabs>
              <w:tab w:val="right" w:leader="dot" w:pos="10790"/>
            </w:tabs>
            <w:rPr>
              <w:rFonts w:asciiTheme="minorHAnsi" w:hAnsiTheme="minorHAnsi"/>
              <w:b w:val="0"/>
              <w:bCs w:val="0"/>
              <w:i w:val="0"/>
              <w:iCs w:val="0"/>
              <w:noProof/>
              <w:kern w:val="2"/>
              <w:sz w:val="21"/>
              <w:szCs w:val="22"/>
            </w:rPr>
          </w:pPr>
          <w:r w:rsidRPr="004503AA">
            <w:rPr>
              <w:rFonts w:eastAsia="宋体"/>
              <w:b w:val="0"/>
              <w:bCs w:val="0"/>
              <w:i w:val="0"/>
              <w:iCs w:val="0"/>
            </w:rPr>
            <w:fldChar w:fldCharType="begin"/>
          </w:r>
          <w:r w:rsidRPr="004503AA">
            <w:rPr>
              <w:rFonts w:eastAsia="宋体"/>
              <w:b w:val="0"/>
              <w:bCs w:val="0"/>
              <w:i w:val="0"/>
              <w:iCs w:val="0"/>
            </w:rPr>
            <w:instrText xml:space="preserve"> TOC \o "1-3" \h \z \u </w:instrText>
          </w:r>
          <w:r w:rsidRPr="004503AA">
            <w:rPr>
              <w:rFonts w:eastAsia="宋体"/>
              <w:b w:val="0"/>
              <w:bCs w:val="0"/>
              <w:i w:val="0"/>
              <w:iCs w:val="0"/>
            </w:rPr>
            <w:fldChar w:fldCharType="separate"/>
          </w:r>
          <w:hyperlink w:anchor="_Toc41756776" w:history="1">
            <w:r w:rsidR="00C32302" w:rsidRPr="000D4B69">
              <w:rPr>
                <w:rStyle w:val="a8"/>
                <w:noProof/>
              </w:rPr>
              <w:t>零、参考资料</w:t>
            </w:r>
            <w:r w:rsidR="00C32302">
              <w:rPr>
                <w:noProof/>
                <w:webHidden/>
              </w:rPr>
              <w:tab/>
            </w:r>
            <w:r w:rsidR="00C32302">
              <w:rPr>
                <w:noProof/>
                <w:webHidden/>
              </w:rPr>
              <w:fldChar w:fldCharType="begin"/>
            </w:r>
            <w:r w:rsidR="00C32302">
              <w:rPr>
                <w:noProof/>
                <w:webHidden/>
              </w:rPr>
              <w:instrText xml:space="preserve"> PAGEREF _Toc41756776 \h </w:instrText>
            </w:r>
            <w:r w:rsidR="00C32302">
              <w:rPr>
                <w:noProof/>
                <w:webHidden/>
              </w:rPr>
            </w:r>
            <w:r w:rsidR="00C32302">
              <w:rPr>
                <w:noProof/>
                <w:webHidden/>
              </w:rPr>
              <w:fldChar w:fldCharType="separate"/>
            </w:r>
            <w:r w:rsidR="00C32302">
              <w:rPr>
                <w:noProof/>
                <w:webHidden/>
              </w:rPr>
              <w:t>4</w:t>
            </w:r>
            <w:r w:rsidR="00C32302">
              <w:rPr>
                <w:noProof/>
                <w:webHidden/>
              </w:rPr>
              <w:fldChar w:fldCharType="end"/>
            </w:r>
          </w:hyperlink>
        </w:p>
        <w:p w14:paraId="45ADAC4B" w14:textId="753441EB" w:rsidR="00C32302" w:rsidRDefault="00C32302">
          <w:pPr>
            <w:pStyle w:val="TOC1"/>
            <w:tabs>
              <w:tab w:val="right" w:leader="dot" w:pos="10790"/>
            </w:tabs>
            <w:rPr>
              <w:rFonts w:asciiTheme="minorHAnsi" w:hAnsiTheme="minorHAnsi"/>
              <w:b w:val="0"/>
              <w:bCs w:val="0"/>
              <w:i w:val="0"/>
              <w:iCs w:val="0"/>
              <w:noProof/>
              <w:kern w:val="2"/>
              <w:sz w:val="21"/>
              <w:szCs w:val="22"/>
            </w:rPr>
          </w:pPr>
          <w:hyperlink w:anchor="_Toc41756777" w:history="1">
            <w:r w:rsidRPr="000D4B69">
              <w:rPr>
                <w:rStyle w:val="a8"/>
                <w:noProof/>
              </w:rPr>
              <w:t>一、内存结构</w:t>
            </w:r>
            <w:r>
              <w:rPr>
                <w:noProof/>
                <w:webHidden/>
              </w:rPr>
              <w:tab/>
            </w:r>
            <w:r>
              <w:rPr>
                <w:noProof/>
                <w:webHidden/>
              </w:rPr>
              <w:fldChar w:fldCharType="begin"/>
            </w:r>
            <w:r>
              <w:rPr>
                <w:noProof/>
                <w:webHidden/>
              </w:rPr>
              <w:instrText xml:space="preserve"> PAGEREF _Toc41756777 \h </w:instrText>
            </w:r>
            <w:r>
              <w:rPr>
                <w:noProof/>
                <w:webHidden/>
              </w:rPr>
            </w:r>
            <w:r>
              <w:rPr>
                <w:noProof/>
                <w:webHidden/>
              </w:rPr>
              <w:fldChar w:fldCharType="separate"/>
            </w:r>
            <w:r>
              <w:rPr>
                <w:noProof/>
                <w:webHidden/>
              </w:rPr>
              <w:t>5</w:t>
            </w:r>
            <w:r>
              <w:rPr>
                <w:noProof/>
                <w:webHidden/>
              </w:rPr>
              <w:fldChar w:fldCharType="end"/>
            </w:r>
          </w:hyperlink>
        </w:p>
        <w:p w14:paraId="32B78C1E" w14:textId="3E0D8535" w:rsidR="00C32302" w:rsidRDefault="00C32302">
          <w:pPr>
            <w:pStyle w:val="TOC2"/>
            <w:tabs>
              <w:tab w:val="right" w:leader="dot" w:pos="10790"/>
            </w:tabs>
            <w:rPr>
              <w:rFonts w:asciiTheme="minorHAnsi" w:hAnsiTheme="minorHAnsi"/>
              <w:b w:val="0"/>
              <w:bCs w:val="0"/>
              <w:noProof/>
              <w:kern w:val="2"/>
              <w:sz w:val="21"/>
            </w:rPr>
          </w:pPr>
          <w:hyperlink w:anchor="_Toc41756778" w:history="1">
            <w:r w:rsidRPr="000D4B69">
              <w:rPr>
                <w:rStyle w:val="a8"/>
                <w:rFonts w:eastAsia="宋体"/>
                <w:noProof/>
              </w:rPr>
              <w:t>1、程序计数器(Program Counter Register)</w:t>
            </w:r>
            <w:r>
              <w:rPr>
                <w:noProof/>
                <w:webHidden/>
              </w:rPr>
              <w:tab/>
            </w:r>
            <w:r>
              <w:rPr>
                <w:noProof/>
                <w:webHidden/>
              </w:rPr>
              <w:fldChar w:fldCharType="begin"/>
            </w:r>
            <w:r>
              <w:rPr>
                <w:noProof/>
                <w:webHidden/>
              </w:rPr>
              <w:instrText xml:space="preserve"> PAGEREF _Toc41756778 \h </w:instrText>
            </w:r>
            <w:r>
              <w:rPr>
                <w:noProof/>
                <w:webHidden/>
              </w:rPr>
            </w:r>
            <w:r>
              <w:rPr>
                <w:noProof/>
                <w:webHidden/>
              </w:rPr>
              <w:fldChar w:fldCharType="separate"/>
            </w:r>
            <w:r>
              <w:rPr>
                <w:noProof/>
                <w:webHidden/>
              </w:rPr>
              <w:t>5</w:t>
            </w:r>
            <w:r>
              <w:rPr>
                <w:noProof/>
                <w:webHidden/>
              </w:rPr>
              <w:fldChar w:fldCharType="end"/>
            </w:r>
          </w:hyperlink>
        </w:p>
        <w:p w14:paraId="468730B1" w14:textId="29944ED3" w:rsidR="00C32302" w:rsidRDefault="00C32302">
          <w:pPr>
            <w:pStyle w:val="TOC2"/>
            <w:tabs>
              <w:tab w:val="right" w:leader="dot" w:pos="10790"/>
            </w:tabs>
            <w:rPr>
              <w:rFonts w:asciiTheme="minorHAnsi" w:hAnsiTheme="minorHAnsi"/>
              <w:b w:val="0"/>
              <w:bCs w:val="0"/>
              <w:noProof/>
              <w:kern w:val="2"/>
              <w:sz w:val="21"/>
            </w:rPr>
          </w:pPr>
          <w:hyperlink w:anchor="_Toc41756779" w:history="1">
            <w:r w:rsidRPr="000D4B69">
              <w:rPr>
                <w:rStyle w:val="a8"/>
                <w:rFonts w:eastAsia="宋体"/>
                <w:noProof/>
              </w:rPr>
              <w:t>2、Java虚拟机栈(JVM Stack)</w:t>
            </w:r>
            <w:r>
              <w:rPr>
                <w:noProof/>
                <w:webHidden/>
              </w:rPr>
              <w:tab/>
            </w:r>
            <w:r>
              <w:rPr>
                <w:noProof/>
                <w:webHidden/>
              </w:rPr>
              <w:fldChar w:fldCharType="begin"/>
            </w:r>
            <w:r>
              <w:rPr>
                <w:noProof/>
                <w:webHidden/>
              </w:rPr>
              <w:instrText xml:space="preserve"> PAGEREF _Toc41756779 \h </w:instrText>
            </w:r>
            <w:r>
              <w:rPr>
                <w:noProof/>
                <w:webHidden/>
              </w:rPr>
            </w:r>
            <w:r>
              <w:rPr>
                <w:noProof/>
                <w:webHidden/>
              </w:rPr>
              <w:fldChar w:fldCharType="separate"/>
            </w:r>
            <w:r>
              <w:rPr>
                <w:noProof/>
                <w:webHidden/>
              </w:rPr>
              <w:t>5</w:t>
            </w:r>
            <w:r>
              <w:rPr>
                <w:noProof/>
                <w:webHidden/>
              </w:rPr>
              <w:fldChar w:fldCharType="end"/>
            </w:r>
          </w:hyperlink>
        </w:p>
        <w:p w14:paraId="4B63CF51" w14:textId="7AD6C9AB" w:rsidR="00C32302" w:rsidRDefault="00C32302">
          <w:pPr>
            <w:pStyle w:val="TOC3"/>
            <w:tabs>
              <w:tab w:val="right" w:leader="dot" w:pos="10790"/>
            </w:tabs>
            <w:rPr>
              <w:rFonts w:asciiTheme="minorHAnsi" w:hAnsiTheme="minorHAnsi"/>
              <w:noProof/>
              <w:kern w:val="2"/>
              <w:sz w:val="21"/>
              <w:szCs w:val="22"/>
            </w:rPr>
          </w:pPr>
          <w:hyperlink w:anchor="_Toc41756780" w:history="1">
            <w:r w:rsidRPr="000D4B69">
              <w:rPr>
                <w:rStyle w:val="a8"/>
                <w:rFonts w:eastAsia="宋体"/>
                <w:noProof/>
              </w:rPr>
              <w:t>2.2栈帧(Frame)</w:t>
            </w:r>
            <w:r>
              <w:rPr>
                <w:noProof/>
                <w:webHidden/>
              </w:rPr>
              <w:tab/>
            </w:r>
            <w:r>
              <w:rPr>
                <w:noProof/>
                <w:webHidden/>
              </w:rPr>
              <w:fldChar w:fldCharType="begin"/>
            </w:r>
            <w:r>
              <w:rPr>
                <w:noProof/>
                <w:webHidden/>
              </w:rPr>
              <w:instrText xml:space="preserve"> PAGEREF _Toc41756780 \h </w:instrText>
            </w:r>
            <w:r>
              <w:rPr>
                <w:noProof/>
                <w:webHidden/>
              </w:rPr>
            </w:r>
            <w:r>
              <w:rPr>
                <w:noProof/>
                <w:webHidden/>
              </w:rPr>
              <w:fldChar w:fldCharType="separate"/>
            </w:r>
            <w:r>
              <w:rPr>
                <w:noProof/>
                <w:webHidden/>
              </w:rPr>
              <w:t>5</w:t>
            </w:r>
            <w:r>
              <w:rPr>
                <w:noProof/>
                <w:webHidden/>
              </w:rPr>
              <w:fldChar w:fldCharType="end"/>
            </w:r>
          </w:hyperlink>
        </w:p>
        <w:p w14:paraId="4F15282C" w14:textId="58C5A121" w:rsidR="00C32302" w:rsidRDefault="00C32302">
          <w:pPr>
            <w:pStyle w:val="TOC3"/>
            <w:tabs>
              <w:tab w:val="right" w:leader="dot" w:pos="10790"/>
            </w:tabs>
            <w:rPr>
              <w:rFonts w:asciiTheme="minorHAnsi" w:hAnsiTheme="minorHAnsi"/>
              <w:noProof/>
              <w:kern w:val="2"/>
              <w:sz w:val="21"/>
              <w:szCs w:val="22"/>
            </w:rPr>
          </w:pPr>
          <w:hyperlink w:anchor="_Toc41756781" w:history="1">
            <w:r w:rsidRPr="000D4B69">
              <w:rPr>
                <w:rStyle w:val="a8"/>
                <w:rFonts w:eastAsia="宋体"/>
                <w:noProof/>
              </w:rPr>
              <w:t>2.3局部变量表(Local Variable)</w:t>
            </w:r>
            <w:r>
              <w:rPr>
                <w:noProof/>
                <w:webHidden/>
              </w:rPr>
              <w:tab/>
            </w:r>
            <w:r>
              <w:rPr>
                <w:noProof/>
                <w:webHidden/>
              </w:rPr>
              <w:fldChar w:fldCharType="begin"/>
            </w:r>
            <w:r>
              <w:rPr>
                <w:noProof/>
                <w:webHidden/>
              </w:rPr>
              <w:instrText xml:space="preserve"> PAGEREF _Toc41756781 \h </w:instrText>
            </w:r>
            <w:r>
              <w:rPr>
                <w:noProof/>
                <w:webHidden/>
              </w:rPr>
            </w:r>
            <w:r>
              <w:rPr>
                <w:noProof/>
                <w:webHidden/>
              </w:rPr>
              <w:fldChar w:fldCharType="separate"/>
            </w:r>
            <w:r>
              <w:rPr>
                <w:noProof/>
                <w:webHidden/>
              </w:rPr>
              <w:t>6</w:t>
            </w:r>
            <w:r>
              <w:rPr>
                <w:noProof/>
                <w:webHidden/>
              </w:rPr>
              <w:fldChar w:fldCharType="end"/>
            </w:r>
          </w:hyperlink>
        </w:p>
        <w:p w14:paraId="79B30057" w14:textId="0A351404" w:rsidR="00C32302" w:rsidRDefault="00C32302">
          <w:pPr>
            <w:pStyle w:val="TOC3"/>
            <w:tabs>
              <w:tab w:val="right" w:leader="dot" w:pos="10790"/>
            </w:tabs>
            <w:rPr>
              <w:rFonts w:asciiTheme="minorHAnsi" w:hAnsiTheme="minorHAnsi"/>
              <w:noProof/>
              <w:kern w:val="2"/>
              <w:sz w:val="21"/>
              <w:szCs w:val="22"/>
            </w:rPr>
          </w:pPr>
          <w:hyperlink w:anchor="_Toc41756782" w:history="1">
            <w:r w:rsidRPr="000D4B69">
              <w:rPr>
                <w:rStyle w:val="a8"/>
                <w:rFonts w:eastAsia="宋体"/>
                <w:noProof/>
              </w:rPr>
              <w:t>2.4操作数栈(Operand Stack)</w:t>
            </w:r>
            <w:r>
              <w:rPr>
                <w:noProof/>
                <w:webHidden/>
              </w:rPr>
              <w:tab/>
            </w:r>
            <w:r>
              <w:rPr>
                <w:noProof/>
                <w:webHidden/>
              </w:rPr>
              <w:fldChar w:fldCharType="begin"/>
            </w:r>
            <w:r>
              <w:rPr>
                <w:noProof/>
                <w:webHidden/>
              </w:rPr>
              <w:instrText xml:space="preserve"> PAGEREF _Toc41756782 \h </w:instrText>
            </w:r>
            <w:r>
              <w:rPr>
                <w:noProof/>
                <w:webHidden/>
              </w:rPr>
            </w:r>
            <w:r>
              <w:rPr>
                <w:noProof/>
                <w:webHidden/>
              </w:rPr>
              <w:fldChar w:fldCharType="separate"/>
            </w:r>
            <w:r>
              <w:rPr>
                <w:noProof/>
                <w:webHidden/>
              </w:rPr>
              <w:t>6</w:t>
            </w:r>
            <w:r>
              <w:rPr>
                <w:noProof/>
                <w:webHidden/>
              </w:rPr>
              <w:fldChar w:fldCharType="end"/>
            </w:r>
          </w:hyperlink>
        </w:p>
        <w:p w14:paraId="6320FA12" w14:textId="0E99E91D" w:rsidR="00C32302" w:rsidRDefault="00C32302">
          <w:pPr>
            <w:pStyle w:val="TOC3"/>
            <w:tabs>
              <w:tab w:val="right" w:leader="dot" w:pos="10790"/>
            </w:tabs>
            <w:rPr>
              <w:rFonts w:asciiTheme="minorHAnsi" w:hAnsiTheme="minorHAnsi"/>
              <w:noProof/>
              <w:kern w:val="2"/>
              <w:sz w:val="21"/>
              <w:szCs w:val="22"/>
            </w:rPr>
          </w:pPr>
          <w:hyperlink w:anchor="_Toc41756783" w:history="1">
            <w:r w:rsidRPr="000D4B69">
              <w:rPr>
                <w:rStyle w:val="a8"/>
                <w:rFonts w:eastAsia="宋体"/>
                <w:noProof/>
              </w:rPr>
              <w:t>2.5动态链接(Dynamic Linking)</w:t>
            </w:r>
            <w:r>
              <w:rPr>
                <w:noProof/>
                <w:webHidden/>
              </w:rPr>
              <w:tab/>
            </w:r>
            <w:r>
              <w:rPr>
                <w:noProof/>
                <w:webHidden/>
              </w:rPr>
              <w:fldChar w:fldCharType="begin"/>
            </w:r>
            <w:r>
              <w:rPr>
                <w:noProof/>
                <w:webHidden/>
              </w:rPr>
              <w:instrText xml:space="preserve"> PAGEREF _Toc41756783 \h </w:instrText>
            </w:r>
            <w:r>
              <w:rPr>
                <w:noProof/>
                <w:webHidden/>
              </w:rPr>
            </w:r>
            <w:r>
              <w:rPr>
                <w:noProof/>
                <w:webHidden/>
              </w:rPr>
              <w:fldChar w:fldCharType="separate"/>
            </w:r>
            <w:r>
              <w:rPr>
                <w:noProof/>
                <w:webHidden/>
              </w:rPr>
              <w:t>6</w:t>
            </w:r>
            <w:r>
              <w:rPr>
                <w:noProof/>
                <w:webHidden/>
              </w:rPr>
              <w:fldChar w:fldCharType="end"/>
            </w:r>
          </w:hyperlink>
        </w:p>
        <w:p w14:paraId="0326771C" w14:textId="2558CE51" w:rsidR="00C32302" w:rsidRDefault="00C32302">
          <w:pPr>
            <w:pStyle w:val="TOC3"/>
            <w:tabs>
              <w:tab w:val="right" w:leader="dot" w:pos="10790"/>
            </w:tabs>
            <w:rPr>
              <w:rFonts w:asciiTheme="minorHAnsi" w:hAnsiTheme="minorHAnsi"/>
              <w:noProof/>
              <w:kern w:val="2"/>
              <w:sz w:val="21"/>
              <w:szCs w:val="22"/>
            </w:rPr>
          </w:pPr>
          <w:hyperlink w:anchor="_Toc41756784" w:history="1">
            <w:r w:rsidRPr="000D4B69">
              <w:rPr>
                <w:rStyle w:val="a8"/>
                <w:rFonts w:eastAsia="宋体"/>
                <w:noProof/>
              </w:rPr>
              <w:t>2.6方法调用</w:t>
            </w:r>
            <w:r>
              <w:rPr>
                <w:noProof/>
                <w:webHidden/>
              </w:rPr>
              <w:tab/>
            </w:r>
            <w:r>
              <w:rPr>
                <w:noProof/>
                <w:webHidden/>
              </w:rPr>
              <w:fldChar w:fldCharType="begin"/>
            </w:r>
            <w:r>
              <w:rPr>
                <w:noProof/>
                <w:webHidden/>
              </w:rPr>
              <w:instrText xml:space="preserve"> PAGEREF _Toc41756784 \h </w:instrText>
            </w:r>
            <w:r>
              <w:rPr>
                <w:noProof/>
                <w:webHidden/>
              </w:rPr>
            </w:r>
            <w:r>
              <w:rPr>
                <w:noProof/>
                <w:webHidden/>
              </w:rPr>
              <w:fldChar w:fldCharType="separate"/>
            </w:r>
            <w:r>
              <w:rPr>
                <w:noProof/>
                <w:webHidden/>
              </w:rPr>
              <w:t>7</w:t>
            </w:r>
            <w:r>
              <w:rPr>
                <w:noProof/>
                <w:webHidden/>
              </w:rPr>
              <w:fldChar w:fldCharType="end"/>
            </w:r>
          </w:hyperlink>
        </w:p>
        <w:p w14:paraId="75B4163B" w14:textId="1944B9E0" w:rsidR="00C32302" w:rsidRDefault="00C32302">
          <w:pPr>
            <w:pStyle w:val="TOC3"/>
            <w:tabs>
              <w:tab w:val="right" w:leader="dot" w:pos="10790"/>
            </w:tabs>
            <w:rPr>
              <w:rFonts w:asciiTheme="minorHAnsi" w:hAnsiTheme="minorHAnsi"/>
              <w:noProof/>
              <w:kern w:val="2"/>
              <w:sz w:val="21"/>
              <w:szCs w:val="22"/>
            </w:rPr>
          </w:pPr>
          <w:hyperlink w:anchor="_Toc41756785" w:history="1">
            <w:r w:rsidRPr="000D4B69">
              <w:rPr>
                <w:rStyle w:val="a8"/>
                <w:rFonts w:eastAsia="宋体"/>
                <w:noProof/>
              </w:rPr>
              <w:t>2.7 returnAddress数据类型</w:t>
            </w:r>
            <w:r>
              <w:rPr>
                <w:noProof/>
                <w:webHidden/>
              </w:rPr>
              <w:tab/>
            </w:r>
            <w:r>
              <w:rPr>
                <w:noProof/>
                <w:webHidden/>
              </w:rPr>
              <w:fldChar w:fldCharType="begin"/>
            </w:r>
            <w:r>
              <w:rPr>
                <w:noProof/>
                <w:webHidden/>
              </w:rPr>
              <w:instrText xml:space="preserve"> PAGEREF _Toc41756785 \h </w:instrText>
            </w:r>
            <w:r>
              <w:rPr>
                <w:noProof/>
                <w:webHidden/>
              </w:rPr>
            </w:r>
            <w:r>
              <w:rPr>
                <w:noProof/>
                <w:webHidden/>
              </w:rPr>
              <w:fldChar w:fldCharType="separate"/>
            </w:r>
            <w:r>
              <w:rPr>
                <w:noProof/>
                <w:webHidden/>
              </w:rPr>
              <w:t>7</w:t>
            </w:r>
            <w:r>
              <w:rPr>
                <w:noProof/>
                <w:webHidden/>
              </w:rPr>
              <w:fldChar w:fldCharType="end"/>
            </w:r>
          </w:hyperlink>
        </w:p>
        <w:p w14:paraId="18C5C3F5" w14:textId="48659C9D" w:rsidR="00C32302" w:rsidRDefault="00C32302">
          <w:pPr>
            <w:pStyle w:val="TOC3"/>
            <w:tabs>
              <w:tab w:val="right" w:leader="dot" w:pos="10790"/>
            </w:tabs>
            <w:rPr>
              <w:rFonts w:asciiTheme="minorHAnsi" w:hAnsiTheme="minorHAnsi"/>
              <w:noProof/>
              <w:kern w:val="2"/>
              <w:sz w:val="21"/>
              <w:szCs w:val="22"/>
            </w:rPr>
          </w:pPr>
          <w:hyperlink w:anchor="_Toc41756786" w:history="1">
            <w:r w:rsidRPr="000D4B69">
              <w:rPr>
                <w:rStyle w:val="a8"/>
                <w:rFonts w:eastAsia="宋体"/>
                <w:noProof/>
              </w:rPr>
              <w:t>2.8 boolean数据类型</w:t>
            </w:r>
            <w:r>
              <w:rPr>
                <w:noProof/>
                <w:webHidden/>
              </w:rPr>
              <w:tab/>
            </w:r>
            <w:r>
              <w:rPr>
                <w:noProof/>
                <w:webHidden/>
              </w:rPr>
              <w:fldChar w:fldCharType="begin"/>
            </w:r>
            <w:r>
              <w:rPr>
                <w:noProof/>
                <w:webHidden/>
              </w:rPr>
              <w:instrText xml:space="preserve"> PAGEREF _Toc41756786 \h </w:instrText>
            </w:r>
            <w:r>
              <w:rPr>
                <w:noProof/>
                <w:webHidden/>
              </w:rPr>
            </w:r>
            <w:r>
              <w:rPr>
                <w:noProof/>
                <w:webHidden/>
              </w:rPr>
              <w:fldChar w:fldCharType="separate"/>
            </w:r>
            <w:r>
              <w:rPr>
                <w:noProof/>
                <w:webHidden/>
              </w:rPr>
              <w:t>7</w:t>
            </w:r>
            <w:r>
              <w:rPr>
                <w:noProof/>
                <w:webHidden/>
              </w:rPr>
              <w:fldChar w:fldCharType="end"/>
            </w:r>
          </w:hyperlink>
        </w:p>
        <w:p w14:paraId="75FB5568" w14:textId="2F16FA8A" w:rsidR="00C32302" w:rsidRDefault="00C32302">
          <w:pPr>
            <w:pStyle w:val="TOC3"/>
            <w:tabs>
              <w:tab w:val="right" w:leader="dot" w:pos="10790"/>
            </w:tabs>
            <w:rPr>
              <w:rFonts w:asciiTheme="minorHAnsi" w:hAnsiTheme="minorHAnsi"/>
              <w:noProof/>
              <w:kern w:val="2"/>
              <w:sz w:val="21"/>
              <w:szCs w:val="22"/>
            </w:rPr>
          </w:pPr>
          <w:hyperlink w:anchor="_Toc41756787" w:history="1">
            <w:r w:rsidRPr="000D4B69">
              <w:rPr>
                <w:rStyle w:val="a8"/>
                <w:rFonts w:eastAsia="宋体"/>
                <w:noProof/>
              </w:rPr>
              <w:t>2.9 reference数据类型</w:t>
            </w:r>
            <w:r>
              <w:rPr>
                <w:noProof/>
                <w:webHidden/>
              </w:rPr>
              <w:tab/>
            </w:r>
            <w:r>
              <w:rPr>
                <w:noProof/>
                <w:webHidden/>
              </w:rPr>
              <w:fldChar w:fldCharType="begin"/>
            </w:r>
            <w:r>
              <w:rPr>
                <w:noProof/>
                <w:webHidden/>
              </w:rPr>
              <w:instrText xml:space="preserve"> PAGEREF _Toc41756787 \h </w:instrText>
            </w:r>
            <w:r>
              <w:rPr>
                <w:noProof/>
                <w:webHidden/>
              </w:rPr>
            </w:r>
            <w:r>
              <w:rPr>
                <w:noProof/>
                <w:webHidden/>
              </w:rPr>
              <w:fldChar w:fldCharType="separate"/>
            </w:r>
            <w:r>
              <w:rPr>
                <w:noProof/>
                <w:webHidden/>
              </w:rPr>
              <w:t>7</w:t>
            </w:r>
            <w:r>
              <w:rPr>
                <w:noProof/>
                <w:webHidden/>
              </w:rPr>
              <w:fldChar w:fldCharType="end"/>
            </w:r>
          </w:hyperlink>
        </w:p>
        <w:p w14:paraId="46087AF4" w14:textId="78848BC9" w:rsidR="00C32302" w:rsidRDefault="00C32302">
          <w:pPr>
            <w:pStyle w:val="TOC2"/>
            <w:tabs>
              <w:tab w:val="right" w:leader="dot" w:pos="10790"/>
            </w:tabs>
            <w:rPr>
              <w:rFonts w:asciiTheme="minorHAnsi" w:hAnsiTheme="minorHAnsi"/>
              <w:b w:val="0"/>
              <w:bCs w:val="0"/>
              <w:noProof/>
              <w:kern w:val="2"/>
              <w:sz w:val="21"/>
            </w:rPr>
          </w:pPr>
          <w:hyperlink w:anchor="_Toc41756788" w:history="1">
            <w:r w:rsidRPr="000D4B69">
              <w:rPr>
                <w:rStyle w:val="a8"/>
                <w:rFonts w:eastAsia="宋体"/>
                <w:noProof/>
              </w:rPr>
              <w:t>3、本地方法栈(Native Method Stack)</w:t>
            </w:r>
            <w:r>
              <w:rPr>
                <w:noProof/>
                <w:webHidden/>
              </w:rPr>
              <w:tab/>
            </w:r>
            <w:r>
              <w:rPr>
                <w:noProof/>
                <w:webHidden/>
              </w:rPr>
              <w:fldChar w:fldCharType="begin"/>
            </w:r>
            <w:r>
              <w:rPr>
                <w:noProof/>
                <w:webHidden/>
              </w:rPr>
              <w:instrText xml:space="preserve"> PAGEREF _Toc41756788 \h </w:instrText>
            </w:r>
            <w:r>
              <w:rPr>
                <w:noProof/>
                <w:webHidden/>
              </w:rPr>
            </w:r>
            <w:r>
              <w:rPr>
                <w:noProof/>
                <w:webHidden/>
              </w:rPr>
              <w:fldChar w:fldCharType="separate"/>
            </w:r>
            <w:r>
              <w:rPr>
                <w:noProof/>
                <w:webHidden/>
              </w:rPr>
              <w:t>8</w:t>
            </w:r>
            <w:r>
              <w:rPr>
                <w:noProof/>
                <w:webHidden/>
              </w:rPr>
              <w:fldChar w:fldCharType="end"/>
            </w:r>
          </w:hyperlink>
        </w:p>
        <w:p w14:paraId="4E61CC5D" w14:textId="769E9DC5" w:rsidR="00C32302" w:rsidRDefault="00C32302">
          <w:pPr>
            <w:pStyle w:val="TOC2"/>
            <w:tabs>
              <w:tab w:val="right" w:leader="dot" w:pos="10790"/>
            </w:tabs>
            <w:rPr>
              <w:rFonts w:asciiTheme="minorHAnsi" w:hAnsiTheme="minorHAnsi"/>
              <w:b w:val="0"/>
              <w:bCs w:val="0"/>
              <w:noProof/>
              <w:kern w:val="2"/>
              <w:sz w:val="21"/>
            </w:rPr>
          </w:pPr>
          <w:hyperlink w:anchor="_Toc41756789" w:history="1">
            <w:r w:rsidRPr="000D4B69">
              <w:rPr>
                <w:rStyle w:val="a8"/>
                <w:rFonts w:eastAsia="宋体"/>
                <w:noProof/>
              </w:rPr>
              <w:t>4、堆(Heap)</w:t>
            </w:r>
            <w:r>
              <w:rPr>
                <w:noProof/>
                <w:webHidden/>
              </w:rPr>
              <w:tab/>
            </w:r>
            <w:r>
              <w:rPr>
                <w:noProof/>
                <w:webHidden/>
              </w:rPr>
              <w:fldChar w:fldCharType="begin"/>
            </w:r>
            <w:r>
              <w:rPr>
                <w:noProof/>
                <w:webHidden/>
              </w:rPr>
              <w:instrText xml:space="preserve"> PAGEREF _Toc41756789 \h </w:instrText>
            </w:r>
            <w:r>
              <w:rPr>
                <w:noProof/>
                <w:webHidden/>
              </w:rPr>
            </w:r>
            <w:r>
              <w:rPr>
                <w:noProof/>
                <w:webHidden/>
              </w:rPr>
              <w:fldChar w:fldCharType="separate"/>
            </w:r>
            <w:r>
              <w:rPr>
                <w:noProof/>
                <w:webHidden/>
              </w:rPr>
              <w:t>8</w:t>
            </w:r>
            <w:r>
              <w:rPr>
                <w:noProof/>
                <w:webHidden/>
              </w:rPr>
              <w:fldChar w:fldCharType="end"/>
            </w:r>
          </w:hyperlink>
        </w:p>
        <w:p w14:paraId="18E9F0F1" w14:textId="09CBE9E4" w:rsidR="00C32302" w:rsidRDefault="00C32302">
          <w:pPr>
            <w:pStyle w:val="TOC2"/>
            <w:tabs>
              <w:tab w:val="right" w:leader="dot" w:pos="10790"/>
            </w:tabs>
            <w:rPr>
              <w:rFonts w:asciiTheme="minorHAnsi" w:hAnsiTheme="minorHAnsi"/>
              <w:b w:val="0"/>
              <w:bCs w:val="0"/>
              <w:noProof/>
              <w:kern w:val="2"/>
              <w:sz w:val="21"/>
            </w:rPr>
          </w:pPr>
          <w:hyperlink w:anchor="_Toc41756790" w:history="1">
            <w:r w:rsidRPr="000D4B69">
              <w:rPr>
                <w:rStyle w:val="a8"/>
                <w:rFonts w:eastAsia="宋体"/>
                <w:noProof/>
              </w:rPr>
              <w:t>5、方法区(Method Area)</w:t>
            </w:r>
            <w:r>
              <w:rPr>
                <w:noProof/>
                <w:webHidden/>
              </w:rPr>
              <w:tab/>
            </w:r>
            <w:r>
              <w:rPr>
                <w:noProof/>
                <w:webHidden/>
              </w:rPr>
              <w:fldChar w:fldCharType="begin"/>
            </w:r>
            <w:r>
              <w:rPr>
                <w:noProof/>
                <w:webHidden/>
              </w:rPr>
              <w:instrText xml:space="preserve"> PAGEREF _Toc41756790 \h </w:instrText>
            </w:r>
            <w:r>
              <w:rPr>
                <w:noProof/>
                <w:webHidden/>
              </w:rPr>
            </w:r>
            <w:r>
              <w:rPr>
                <w:noProof/>
                <w:webHidden/>
              </w:rPr>
              <w:fldChar w:fldCharType="separate"/>
            </w:r>
            <w:r>
              <w:rPr>
                <w:noProof/>
                <w:webHidden/>
              </w:rPr>
              <w:t>8</w:t>
            </w:r>
            <w:r>
              <w:rPr>
                <w:noProof/>
                <w:webHidden/>
              </w:rPr>
              <w:fldChar w:fldCharType="end"/>
            </w:r>
          </w:hyperlink>
        </w:p>
        <w:p w14:paraId="61CD0944" w14:textId="1FAB6CA2" w:rsidR="00C32302" w:rsidRDefault="00C32302">
          <w:pPr>
            <w:pStyle w:val="TOC3"/>
            <w:tabs>
              <w:tab w:val="right" w:leader="dot" w:pos="10790"/>
            </w:tabs>
            <w:rPr>
              <w:rFonts w:asciiTheme="minorHAnsi" w:hAnsiTheme="minorHAnsi"/>
              <w:noProof/>
              <w:kern w:val="2"/>
              <w:sz w:val="21"/>
              <w:szCs w:val="22"/>
            </w:rPr>
          </w:pPr>
          <w:hyperlink w:anchor="_Toc41756791" w:history="1">
            <w:r w:rsidRPr="000D4B69">
              <w:rPr>
                <w:rStyle w:val="a8"/>
                <w:rFonts w:eastAsia="宋体"/>
                <w:noProof/>
              </w:rPr>
              <w:t>5.1概述</w:t>
            </w:r>
            <w:r>
              <w:rPr>
                <w:noProof/>
                <w:webHidden/>
              </w:rPr>
              <w:tab/>
            </w:r>
            <w:r>
              <w:rPr>
                <w:noProof/>
                <w:webHidden/>
              </w:rPr>
              <w:fldChar w:fldCharType="begin"/>
            </w:r>
            <w:r>
              <w:rPr>
                <w:noProof/>
                <w:webHidden/>
              </w:rPr>
              <w:instrText xml:space="preserve"> PAGEREF _Toc41756791 \h </w:instrText>
            </w:r>
            <w:r>
              <w:rPr>
                <w:noProof/>
                <w:webHidden/>
              </w:rPr>
            </w:r>
            <w:r>
              <w:rPr>
                <w:noProof/>
                <w:webHidden/>
              </w:rPr>
              <w:fldChar w:fldCharType="separate"/>
            </w:r>
            <w:r>
              <w:rPr>
                <w:noProof/>
                <w:webHidden/>
              </w:rPr>
              <w:t>8</w:t>
            </w:r>
            <w:r>
              <w:rPr>
                <w:noProof/>
                <w:webHidden/>
              </w:rPr>
              <w:fldChar w:fldCharType="end"/>
            </w:r>
          </w:hyperlink>
        </w:p>
        <w:p w14:paraId="11E96CFE" w14:textId="2BA8C84C" w:rsidR="00C32302" w:rsidRDefault="00C32302">
          <w:pPr>
            <w:pStyle w:val="TOC3"/>
            <w:tabs>
              <w:tab w:val="right" w:leader="dot" w:pos="10790"/>
            </w:tabs>
            <w:rPr>
              <w:rFonts w:asciiTheme="minorHAnsi" w:hAnsiTheme="minorHAnsi"/>
              <w:noProof/>
              <w:kern w:val="2"/>
              <w:sz w:val="21"/>
              <w:szCs w:val="22"/>
            </w:rPr>
          </w:pPr>
          <w:hyperlink w:anchor="_Toc41756792" w:history="1">
            <w:r w:rsidRPr="000D4B69">
              <w:rPr>
                <w:rStyle w:val="a8"/>
                <w:rFonts w:eastAsia="宋体"/>
                <w:noProof/>
              </w:rPr>
              <w:t>5.2运行时常量池(Run-Time Constant Pool)</w:t>
            </w:r>
            <w:r>
              <w:rPr>
                <w:noProof/>
                <w:webHidden/>
              </w:rPr>
              <w:tab/>
            </w:r>
            <w:r>
              <w:rPr>
                <w:noProof/>
                <w:webHidden/>
              </w:rPr>
              <w:fldChar w:fldCharType="begin"/>
            </w:r>
            <w:r>
              <w:rPr>
                <w:noProof/>
                <w:webHidden/>
              </w:rPr>
              <w:instrText xml:space="preserve"> PAGEREF _Toc41756792 \h </w:instrText>
            </w:r>
            <w:r>
              <w:rPr>
                <w:noProof/>
                <w:webHidden/>
              </w:rPr>
            </w:r>
            <w:r>
              <w:rPr>
                <w:noProof/>
                <w:webHidden/>
              </w:rPr>
              <w:fldChar w:fldCharType="separate"/>
            </w:r>
            <w:r>
              <w:rPr>
                <w:noProof/>
                <w:webHidden/>
              </w:rPr>
              <w:t>8</w:t>
            </w:r>
            <w:r>
              <w:rPr>
                <w:noProof/>
                <w:webHidden/>
              </w:rPr>
              <w:fldChar w:fldCharType="end"/>
            </w:r>
          </w:hyperlink>
        </w:p>
        <w:p w14:paraId="43070658" w14:textId="6ED40A3D" w:rsidR="00C32302" w:rsidRDefault="00C32302">
          <w:pPr>
            <w:pStyle w:val="TOC2"/>
            <w:tabs>
              <w:tab w:val="right" w:leader="dot" w:pos="10790"/>
            </w:tabs>
            <w:rPr>
              <w:rFonts w:asciiTheme="minorHAnsi" w:hAnsiTheme="minorHAnsi"/>
              <w:b w:val="0"/>
              <w:bCs w:val="0"/>
              <w:noProof/>
              <w:kern w:val="2"/>
              <w:sz w:val="21"/>
            </w:rPr>
          </w:pPr>
          <w:hyperlink w:anchor="_Toc41756793" w:history="1">
            <w:r w:rsidRPr="000D4B69">
              <w:rPr>
                <w:rStyle w:val="a8"/>
                <w:rFonts w:eastAsia="宋体"/>
                <w:noProof/>
              </w:rPr>
              <w:t>6、直接内存(Direct Memory)</w:t>
            </w:r>
            <w:r>
              <w:rPr>
                <w:noProof/>
                <w:webHidden/>
              </w:rPr>
              <w:tab/>
            </w:r>
            <w:r>
              <w:rPr>
                <w:noProof/>
                <w:webHidden/>
              </w:rPr>
              <w:fldChar w:fldCharType="begin"/>
            </w:r>
            <w:r>
              <w:rPr>
                <w:noProof/>
                <w:webHidden/>
              </w:rPr>
              <w:instrText xml:space="preserve"> PAGEREF _Toc41756793 \h </w:instrText>
            </w:r>
            <w:r>
              <w:rPr>
                <w:noProof/>
                <w:webHidden/>
              </w:rPr>
            </w:r>
            <w:r>
              <w:rPr>
                <w:noProof/>
                <w:webHidden/>
              </w:rPr>
              <w:fldChar w:fldCharType="separate"/>
            </w:r>
            <w:r>
              <w:rPr>
                <w:noProof/>
                <w:webHidden/>
              </w:rPr>
              <w:t>9</w:t>
            </w:r>
            <w:r>
              <w:rPr>
                <w:noProof/>
                <w:webHidden/>
              </w:rPr>
              <w:fldChar w:fldCharType="end"/>
            </w:r>
          </w:hyperlink>
        </w:p>
        <w:p w14:paraId="7F8B2F0A" w14:textId="39CABEA8" w:rsidR="00C32302" w:rsidRDefault="00C32302">
          <w:pPr>
            <w:pStyle w:val="TOC1"/>
            <w:tabs>
              <w:tab w:val="right" w:leader="dot" w:pos="10790"/>
            </w:tabs>
            <w:rPr>
              <w:rFonts w:asciiTheme="minorHAnsi" w:hAnsiTheme="minorHAnsi"/>
              <w:b w:val="0"/>
              <w:bCs w:val="0"/>
              <w:i w:val="0"/>
              <w:iCs w:val="0"/>
              <w:noProof/>
              <w:kern w:val="2"/>
              <w:sz w:val="21"/>
              <w:szCs w:val="22"/>
            </w:rPr>
          </w:pPr>
          <w:hyperlink w:anchor="_Toc41756794" w:history="1">
            <w:r w:rsidRPr="000D4B69">
              <w:rPr>
                <w:rStyle w:val="a8"/>
                <w:noProof/>
              </w:rPr>
              <w:t>二、虚拟机指令</w:t>
            </w:r>
            <w:r>
              <w:rPr>
                <w:noProof/>
                <w:webHidden/>
              </w:rPr>
              <w:tab/>
            </w:r>
            <w:r>
              <w:rPr>
                <w:noProof/>
                <w:webHidden/>
              </w:rPr>
              <w:fldChar w:fldCharType="begin"/>
            </w:r>
            <w:r>
              <w:rPr>
                <w:noProof/>
                <w:webHidden/>
              </w:rPr>
              <w:instrText xml:space="preserve"> PAGEREF _Toc41756794 \h </w:instrText>
            </w:r>
            <w:r>
              <w:rPr>
                <w:noProof/>
                <w:webHidden/>
              </w:rPr>
            </w:r>
            <w:r>
              <w:rPr>
                <w:noProof/>
                <w:webHidden/>
              </w:rPr>
              <w:fldChar w:fldCharType="separate"/>
            </w:r>
            <w:r>
              <w:rPr>
                <w:noProof/>
                <w:webHidden/>
              </w:rPr>
              <w:t>9</w:t>
            </w:r>
            <w:r>
              <w:rPr>
                <w:noProof/>
                <w:webHidden/>
              </w:rPr>
              <w:fldChar w:fldCharType="end"/>
            </w:r>
          </w:hyperlink>
        </w:p>
        <w:p w14:paraId="19988101" w14:textId="703841C4" w:rsidR="00C32302" w:rsidRDefault="00C32302">
          <w:pPr>
            <w:pStyle w:val="TOC2"/>
            <w:tabs>
              <w:tab w:val="right" w:leader="dot" w:pos="10790"/>
            </w:tabs>
            <w:rPr>
              <w:rFonts w:asciiTheme="minorHAnsi" w:hAnsiTheme="minorHAnsi"/>
              <w:b w:val="0"/>
              <w:bCs w:val="0"/>
              <w:noProof/>
              <w:kern w:val="2"/>
              <w:sz w:val="21"/>
            </w:rPr>
          </w:pPr>
          <w:hyperlink w:anchor="_Toc41756795" w:history="1">
            <w:r w:rsidRPr="000D4B69">
              <w:rPr>
                <w:rStyle w:val="a8"/>
                <w:rFonts w:eastAsia="宋体"/>
                <w:noProof/>
              </w:rPr>
              <w:t>1概述</w:t>
            </w:r>
            <w:r>
              <w:rPr>
                <w:noProof/>
                <w:webHidden/>
              </w:rPr>
              <w:tab/>
            </w:r>
            <w:r>
              <w:rPr>
                <w:noProof/>
                <w:webHidden/>
              </w:rPr>
              <w:fldChar w:fldCharType="begin"/>
            </w:r>
            <w:r>
              <w:rPr>
                <w:noProof/>
                <w:webHidden/>
              </w:rPr>
              <w:instrText xml:space="preserve"> PAGEREF _Toc41756795 \h </w:instrText>
            </w:r>
            <w:r>
              <w:rPr>
                <w:noProof/>
                <w:webHidden/>
              </w:rPr>
            </w:r>
            <w:r>
              <w:rPr>
                <w:noProof/>
                <w:webHidden/>
              </w:rPr>
              <w:fldChar w:fldCharType="separate"/>
            </w:r>
            <w:r>
              <w:rPr>
                <w:noProof/>
                <w:webHidden/>
              </w:rPr>
              <w:t>9</w:t>
            </w:r>
            <w:r>
              <w:rPr>
                <w:noProof/>
                <w:webHidden/>
              </w:rPr>
              <w:fldChar w:fldCharType="end"/>
            </w:r>
          </w:hyperlink>
        </w:p>
        <w:p w14:paraId="0A99CC46" w14:textId="408A30E7" w:rsidR="00C32302" w:rsidRDefault="00C32302">
          <w:pPr>
            <w:pStyle w:val="TOC2"/>
            <w:tabs>
              <w:tab w:val="right" w:leader="dot" w:pos="10790"/>
            </w:tabs>
            <w:rPr>
              <w:rFonts w:asciiTheme="minorHAnsi" w:hAnsiTheme="minorHAnsi"/>
              <w:b w:val="0"/>
              <w:bCs w:val="0"/>
              <w:noProof/>
              <w:kern w:val="2"/>
              <w:sz w:val="21"/>
            </w:rPr>
          </w:pPr>
          <w:hyperlink w:anchor="_Toc41756796" w:history="1">
            <w:r w:rsidRPr="000D4B69">
              <w:rPr>
                <w:rStyle w:val="a8"/>
                <w:rFonts w:eastAsia="宋体"/>
                <w:noProof/>
              </w:rPr>
              <w:t>2数据类型和JVM(Types and the Java Virtual Machine)</w:t>
            </w:r>
            <w:r>
              <w:rPr>
                <w:noProof/>
                <w:webHidden/>
              </w:rPr>
              <w:tab/>
            </w:r>
            <w:r>
              <w:rPr>
                <w:noProof/>
                <w:webHidden/>
              </w:rPr>
              <w:fldChar w:fldCharType="begin"/>
            </w:r>
            <w:r>
              <w:rPr>
                <w:noProof/>
                <w:webHidden/>
              </w:rPr>
              <w:instrText xml:space="preserve"> PAGEREF _Toc41756796 \h </w:instrText>
            </w:r>
            <w:r>
              <w:rPr>
                <w:noProof/>
                <w:webHidden/>
              </w:rPr>
            </w:r>
            <w:r>
              <w:rPr>
                <w:noProof/>
                <w:webHidden/>
              </w:rPr>
              <w:fldChar w:fldCharType="separate"/>
            </w:r>
            <w:r>
              <w:rPr>
                <w:noProof/>
                <w:webHidden/>
              </w:rPr>
              <w:t>10</w:t>
            </w:r>
            <w:r>
              <w:rPr>
                <w:noProof/>
                <w:webHidden/>
              </w:rPr>
              <w:fldChar w:fldCharType="end"/>
            </w:r>
          </w:hyperlink>
        </w:p>
        <w:p w14:paraId="493E42CA" w14:textId="7ADA0490" w:rsidR="00C32302" w:rsidRDefault="00C32302">
          <w:pPr>
            <w:pStyle w:val="TOC2"/>
            <w:tabs>
              <w:tab w:val="right" w:leader="dot" w:pos="10790"/>
            </w:tabs>
            <w:rPr>
              <w:rFonts w:asciiTheme="minorHAnsi" w:hAnsiTheme="minorHAnsi"/>
              <w:b w:val="0"/>
              <w:bCs w:val="0"/>
              <w:noProof/>
              <w:kern w:val="2"/>
              <w:sz w:val="21"/>
            </w:rPr>
          </w:pPr>
          <w:hyperlink w:anchor="_Toc41756797" w:history="1">
            <w:r w:rsidRPr="000D4B69">
              <w:rPr>
                <w:rStyle w:val="a8"/>
                <w:rFonts w:eastAsia="宋体"/>
                <w:noProof/>
              </w:rPr>
              <w:t>3加载和存储指令</w:t>
            </w:r>
            <w:r>
              <w:rPr>
                <w:noProof/>
                <w:webHidden/>
              </w:rPr>
              <w:tab/>
            </w:r>
            <w:r>
              <w:rPr>
                <w:noProof/>
                <w:webHidden/>
              </w:rPr>
              <w:fldChar w:fldCharType="begin"/>
            </w:r>
            <w:r>
              <w:rPr>
                <w:noProof/>
                <w:webHidden/>
              </w:rPr>
              <w:instrText xml:space="preserve"> PAGEREF _Toc41756797 \h </w:instrText>
            </w:r>
            <w:r>
              <w:rPr>
                <w:noProof/>
                <w:webHidden/>
              </w:rPr>
            </w:r>
            <w:r>
              <w:rPr>
                <w:noProof/>
                <w:webHidden/>
              </w:rPr>
              <w:fldChar w:fldCharType="separate"/>
            </w:r>
            <w:r>
              <w:rPr>
                <w:noProof/>
                <w:webHidden/>
              </w:rPr>
              <w:t>11</w:t>
            </w:r>
            <w:r>
              <w:rPr>
                <w:noProof/>
                <w:webHidden/>
              </w:rPr>
              <w:fldChar w:fldCharType="end"/>
            </w:r>
          </w:hyperlink>
        </w:p>
        <w:p w14:paraId="74952369" w14:textId="46224997" w:rsidR="00C32302" w:rsidRDefault="00C32302">
          <w:pPr>
            <w:pStyle w:val="TOC2"/>
            <w:tabs>
              <w:tab w:val="right" w:leader="dot" w:pos="10790"/>
            </w:tabs>
            <w:rPr>
              <w:rFonts w:asciiTheme="minorHAnsi" w:hAnsiTheme="minorHAnsi"/>
              <w:b w:val="0"/>
              <w:bCs w:val="0"/>
              <w:noProof/>
              <w:kern w:val="2"/>
              <w:sz w:val="21"/>
            </w:rPr>
          </w:pPr>
          <w:hyperlink w:anchor="_Toc41756798" w:history="1">
            <w:r w:rsidRPr="000D4B69">
              <w:rPr>
                <w:rStyle w:val="a8"/>
                <w:rFonts w:eastAsia="宋体"/>
                <w:noProof/>
              </w:rPr>
              <w:t>4算数指令</w:t>
            </w:r>
            <w:r>
              <w:rPr>
                <w:noProof/>
                <w:webHidden/>
              </w:rPr>
              <w:tab/>
            </w:r>
            <w:r>
              <w:rPr>
                <w:noProof/>
                <w:webHidden/>
              </w:rPr>
              <w:fldChar w:fldCharType="begin"/>
            </w:r>
            <w:r>
              <w:rPr>
                <w:noProof/>
                <w:webHidden/>
              </w:rPr>
              <w:instrText xml:space="preserve"> PAGEREF _Toc41756798 \h </w:instrText>
            </w:r>
            <w:r>
              <w:rPr>
                <w:noProof/>
                <w:webHidden/>
              </w:rPr>
            </w:r>
            <w:r>
              <w:rPr>
                <w:noProof/>
                <w:webHidden/>
              </w:rPr>
              <w:fldChar w:fldCharType="separate"/>
            </w:r>
            <w:r>
              <w:rPr>
                <w:noProof/>
                <w:webHidden/>
              </w:rPr>
              <w:t>11</w:t>
            </w:r>
            <w:r>
              <w:rPr>
                <w:noProof/>
                <w:webHidden/>
              </w:rPr>
              <w:fldChar w:fldCharType="end"/>
            </w:r>
          </w:hyperlink>
        </w:p>
        <w:p w14:paraId="187C5FCB" w14:textId="5D9BCA2D" w:rsidR="00C32302" w:rsidRDefault="00C32302">
          <w:pPr>
            <w:pStyle w:val="TOC3"/>
            <w:tabs>
              <w:tab w:val="right" w:leader="dot" w:pos="10790"/>
            </w:tabs>
            <w:rPr>
              <w:rFonts w:asciiTheme="minorHAnsi" w:hAnsiTheme="minorHAnsi"/>
              <w:noProof/>
              <w:kern w:val="2"/>
              <w:sz w:val="21"/>
              <w:szCs w:val="22"/>
            </w:rPr>
          </w:pPr>
          <w:hyperlink w:anchor="_Toc41756799" w:history="1">
            <w:r w:rsidRPr="000D4B69">
              <w:rPr>
                <w:rStyle w:val="a8"/>
                <w:rFonts w:eastAsia="宋体"/>
                <w:noProof/>
              </w:rPr>
              <w:t>4.1概述</w:t>
            </w:r>
            <w:r>
              <w:rPr>
                <w:noProof/>
                <w:webHidden/>
              </w:rPr>
              <w:tab/>
            </w:r>
            <w:r>
              <w:rPr>
                <w:noProof/>
                <w:webHidden/>
              </w:rPr>
              <w:fldChar w:fldCharType="begin"/>
            </w:r>
            <w:r>
              <w:rPr>
                <w:noProof/>
                <w:webHidden/>
              </w:rPr>
              <w:instrText xml:space="preserve"> PAGEREF _Toc41756799 \h </w:instrText>
            </w:r>
            <w:r>
              <w:rPr>
                <w:noProof/>
                <w:webHidden/>
              </w:rPr>
            </w:r>
            <w:r>
              <w:rPr>
                <w:noProof/>
                <w:webHidden/>
              </w:rPr>
              <w:fldChar w:fldCharType="separate"/>
            </w:r>
            <w:r>
              <w:rPr>
                <w:noProof/>
                <w:webHidden/>
              </w:rPr>
              <w:t>11</w:t>
            </w:r>
            <w:r>
              <w:rPr>
                <w:noProof/>
                <w:webHidden/>
              </w:rPr>
              <w:fldChar w:fldCharType="end"/>
            </w:r>
          </w:hyperlink>
        </w:p>
        <w:p w14:paraId="7673B0E8" w14:textId="120F3D1E" w:rsidR="00C32302" w:rsidRDefault="00C32302">
          <w:pPr>
            <w:pStyle w:val="TOC3"/>
            <w:tabs>
              <w:tab w:val="right" w:leader="dot" w:pos="10790"/>
            </w:tabs>
            <w:rPr>
              <w:rFonts w:asciiTheme="minorHAnsi" w:hAnsiTheme="minorHAnsi"/>
              <w:noProof/>
              <w:kern w:val="2"/>
              <w:sz w:val="21"/>
              <w:szCs w:val="22"/>
            </w:rPr>
          </w:pPr>
          <w:hyperlink w:anchor="_Toc41756800" w:history="1">
            <w:r w:rsidRPr="000D4B69">
              <w:rPr>
                <w:rStyle w:val="a8"/>
                <w:rFonts w:eastAsia="宋体"/>
                <w:noProof/>
              </w:rPr>
              <w:t>4.2指令列表</w:t>
            </w:r>
            <w:r>
              <w:rPr>
                <w:noProof/>
                <w:webHidden/>
              </w:rPr>
              <w:tab/>
            </w:r>
            <w:r>
              <w:rPr>
                <w:noProof/>
                <w:webHidden/>
              </w:rPr>
              <w:fldChar w:fldCharType="begin"/>
            </w:r>
            <w:r>
              <w:rPr>
                <w:noProof/>
                <w:webHidden/>
              </w:rPr>
              <w:instrText xml:space="preserve"> PAGEREF _Toc41756800 \h </w:instrText>
            </w:r>
            <w:r>
              <w:rPr>
                <w:noProof/>
                <w:webHidden/>
              </w:rPr>
            </w:r>
            <w:r>
              <w:rPr>
                <w:noProof/>
                <w:webHidden/>
              </w:rPr>
              <w:fldChar w:fldCharType="separate"/>
            </w:r>
            <w:r>
              <w:rPr>
                <w:noProof/>
                <w:webHidden/>
              </w:rPr>
              <w:t>12</w:t>
            </w:r>
            <w:r>
              <w:rPr>
                <w:noProof/>
                <w:webHidden/>
              </w:rPr>
              <w:fldChar w:fldCharType="end"/>
            </w:r>
          </w:hyperlink>
        </w:p>
        <w:p w14:paraId="4F569D08" w14:textId="35A791B8" w:rsidR="00C32302" w:rsidRDefault="00C32302">
          <w:pPr>
            <w:pStyle w:val="TOC2"/>
            <w:tabs>
              <w:tab w:val="right" w:leader="dot" w:pos="10790"/>
            </w:tabs>
            <w:rPr>
              <w:rFonts w:asciiTheme="minorHAnsi" w:hAnsiTheme="minorHAnsi"/>
              <w:b w:val="0"/>
              <w:bCs w:val="0"/>
              <w:noProof/>
              <w:kern w:val="2"/>
              <w:sz w:val="21"/>
            </w:rPr>
          </w:pPr>
          <w:hyperlink w:anchor="_Toc41756801" w:history="1">
            <w:r w:rsidRPr="000D4B69">
              <w:rPr>
                <w:rStyle w:val="a8"/>
                <w:rFonts w:eastAsia="宋体"/>
                <w:noProof/>
              </w:rPr>
              <w:t>5类型转换指令</w:t>
            </w:r>
            <w:r>
              <w:rPr>
                <w:noProof/>
                <w:webHidden/>
              </w:rPr>
              <w:tab/>
            </w:r>
            <w:r>
              <w:rPr>
                <w:noProof/>
                <w:webHidden/>
              </w:rPr>
              <w:fldChar w:fldCharType="begin"/>
            </w:r>
            <w:r>
              <w:rPr>
                <w:noProof/>
                <w:webHidden/>
              </w:rPr>
              <w:instrText xml:space="preserve"> PAGEREF _Toc41756801 \h </w:instrText>
            </w:r>
            <w:r>
              <w:rPr>
                <w:noProof/>
                <w:webHidden/>
              </w:rPr>
            </w:r>
            <w:r>
              <w:rPr>
                <w:noProof/>
                <w:webHidden/>
              </w:rPr>
              <w:fldChar w:fldCharType="separate"/>
            </w:r>
            <w:r>
              <w:rPr>
                <w:noProof/>
                <w:webHidden/>
              </w:rPr>
              <w:t>12</w:t>
            </w:r>
            <w:r>
              <w:rPr>
                <w:noProof/>
                <w:webHidden/>
              </w:rPr>
              <w:fldChar w:fldCharType="end"/>
            </w:r>
          </w:hyperlink>
        </w:p>
        <w:p w14:paraId="48D31359" w14:textId="07F79ED0" w:rsidR="00C32302" w:rsidRDefault="00C32302">
          <w:pPr>
            <w:pStyle w:val="TOC3"/>
            <w:tabs>
              <w:tab w:val="right" w:leader="dot" w:pos="10790"/>
            </w:tabs>
            <w:rPr>
              <w:rFonts w:asciiTheme="minorHAnsi" w:hAnsiTheme="minorHAnsi"/>
              <w:noProof/>
              <w:kern w:val="2"/>
              <w:sz w:val="21"/>
              <w:szCs w:val="22"/>
            </w:rPr>
          </w:pPr>
          <w:hyperlink w:anchor="_Toc41756802" w:history="1">
            <w:r w:rsidRPr="000D4B69">
              <w:rPr>
                <w:rStyle w:val="a8"/>
                <w:rFonts w:eastAsia="宋体"/>
                <w:noProof/>
              </w:rPr>
              <w:t>5.1数值宽化转换( widening numeric conversions,小范围类型到大范围类型的安全转换)</w:t>
            </w:r>
            <w:r>
              <w:rPr>
                <w:noProof/>
                <w:webHidden/>
              </w:rPr>
              <w:tab/>
            </w:r>
            <w:r>
              <w:rPr>
                <w:noProof/>
                <w:webHidden/>
              </w:rPr>
              <w:fldChar w:fldCharType="begin"/>
            </w:r>
            <w:r>
              <w:rPr>
                <w:noProof/>
                <w:webHidden/>
              </w:rPr>
              <w:instrText xml:space="preserve"> PAGEREF _Toc41756802 \h </w:instrText>
            </w:r>
            <w:r>
              <w:rPr>
                <w:noProof/>
                <w:webHidden/>
              </w:rPr>
            </w:r>
            <w:r>
              <w:rPr>
                <w:noProof/>
                <w:webHidden/>
              </w:rPr>
              <w:fldChar w:fldCharType="separate"/>
            </w:r>
            <w:r>
              <w:rPr>
                <w:noProof/>
                <w:webHidden/>
              </w:rPr>
              <w:t>12</w:t>
            </w:r>
            <w:r>
              <w:rPr>
                <w:noProof/>
                <w:webHidden/>
              </w:rPr>
              <w:fldChar w:fldCharType="end"/>
            </w:r>
          </w:hyperlink>
        </w:p>
        <w:p w14:paraId="649A1632" w14:textId="11F2CB8F" w:rsidR="00C32302" w:rsidRDefault="00C32302">
          <w:pPr>
            <w:pStyle w:val="TOC3"/>
            <w:tabs>
              <w:tab w:val="right" w:leader="dot" w:pos="10790"/>
            </w:tabs>
            <w:rPr>
              <w:rFonts w:asciiTheme="minorHAnsi" w:hAnsiTheme="minorHAnsi"/>
              <w:noProof/>
              <w:kern w:val="2"/>
              <w:sz w:val="21"/>
              <w:szCs w:val="22"/>
            </w:rPr>
          </w:pPr>
          <w:hyperlink w:anchor="_Toc41756803" w:history="1">
            <w:r w:rsidRPr="000D4B69">
              <w:rPr>
                <w:rStyle w:val="a8"/>
                <w:rFonts w:eastAsia="宋体"/>
                <w:noProof/>
              </w:rPr>
              <w:t>5.2数值窄化转换(narrowing numeric conversions)</w:t>
            </w:r>
            <w:r>
              <w:rPr>
                <w:noProof/>
                <w:webHidden/>
              </w:rPr>
              <w:tab/>
            </w:r>
            <w:r>
              <w:rPr>
                <w:noProof/>
                <w:webHidden/>
              </w:rPr>
              <w:fldChar w:fldCharType="begin"/>
            </w:r>
            <w:r>
              <w:rPr>
                <w:noProof/>
                <w:webHidden/>
              </w:rPr>
              <w:instrText xml:space="preserve"> PAGEREF _Toc41756803 \h </w:instrText>
            </w:r>
            <w:r>
              <w:rPr>
                <w:noProof/>
                <w:webHidden/>
              </w:rPr>
            </w:r>
            <w:r>
              <w:rPr>
                <w:noProof/>
                <w:webHidden/>
              </w:rPr>
              <w:fldChar w:fldCharType="separate"/>
            </w:r>
            <w:r>
              <w:rPr>
                <w:noProof/>
                <w:webHidden/>
              </w:rPr>
              <w:t>12</w:t>
            </w:r>
            <w:r>
              <w:rPr>
                <w:noProof/>
                <w:webHidden/>
              </w:rPr>
              <w:fldChar w:fldCharType="end"/>
            </w:r>
          </w:hyperlink>
        </w:p>
        <w:p w14:paraId="06526657" w14:textId="06DCD3DD" w:rsidR="00C32302" w:rsidRDefault="00C32302">
          <w:pPr>
            <w:pStyle w:val="TOC2"/>
            <w:tabs>
              <w:tab w:val="right" w:leader="dot" w:pos="10790"/>
            </w:tabs>
            <w:rPr>
              <w:rFonts w:asciiTheme="minorHAnsi" w:hAnsiTheme="minorHAnsi"/>
              <w:b w:val="0"/>
              <w:bCs w:val="0"/>
              <w:noProof/>
              <w:kern w:val="2"/>
              <w:sz w:val="21"/>
            </w:rPr>
          </w:pPr>
          <w:hyperlink w:anchor="_Toc41756804" w:history="1">
            <w:r w:rsidRPr="000D4B69">
              <w:rPr>
                <w:rStyle w:val="a8"/>
                <w:rFonts w:eastAsia="宋体"/>
                <w:noProof/>
              </w:rPr>
              <w:t>6对象创建与访问指令</w:t>
            </w:r>
            <w:r>
              <w:rPr>
                <w:noProof/>
                <w:webHidden/>
              </w:rPr>
              <w:tab/>
            </w:r>
            <w:r>
              <w:rPr>
                <w:noProof/>
                <w:webHidden/>
              </w:rPr>
              <w:fldChar w:fldCharType="begin"/>
            </w:r>
            <w:r>
              <w:rPr>
                <w:noProof/>
                <w:webHidden/>
              </w:rPr>
              <w:instrText xml:space="preserve"> PAGEREF _Toc41756804 \h </w:instrText>
            </w:r>
            <w:r>
              <w:rPr>
                <w:noProof/>
                <w:webHidden/>
              </w:rPr>
            </w:r>
            <w:r>
              <w:rPr>
                <w:noProof/>
                <w:webHidden/>
              </w:rPr>
              <w:fldChar w:fldCharType="separate"/>
            </w:r>
            <w:r>
              <w:rPr>
                <w:noProof/>
                <w:webHidden/>
              </w:rPr>
              <w:t>13</w:t>
            </w:r>
            <w:r>
              <w:rPr>
                <w:noProof/>
                <w:webHidden/>
              </w:rPr>
              <w:fldChar w:fldCharType="end"/>
            </w:r>
          </w:hyperlink>
        </w:p>
        <w:p w14:paraId="222CD9D8" w14:textId="47BE780E" w:rsidR="00C32302" w:rsidRDefault="00C32302">
          <w:pPr>
            <w:pStyle w:val="TOC2"/>
            <w:tabs>
              <w:tab w:val="right" w:leader="dot" w:pos="10790"/>
            </w:tabs>
            <w:rPr>
              <w:rFonts w:asciiTheme="minorHAnsi" w:hAnsiTheme="minorHAnsi"/>
              <w:b w:val="0"/>
              <w:bCs w:val="0"/>
              <w:noProof/>
              <w:kern w:val="2"/>
              <w:sz w:val="21"/>
            </w:rPr>
          </w:pPr>
          <w:hyperlink w:anchor="_Toc41756805" w:history="1">
            <w:r w:rsidRPr="000D4B69">
              <w:rPr>
                <w:rStyle w:val="a8"/>
                <w:rFonts w:eastAsia="宋体"/>
                <w:noProof/>
              </w:rPr>
              <w:t>7操作数栈管理指令</w:t>
            </w:r>
            <w:r>
              <w:rPr>
                <w:noProof/>
                <w:webHidden/>
              </w:rPr>
              <w:tab/>
            </w:r>
            <w:r>
              <w:rPr>
                <w:noProof/>
                <w:webHidden/>
              </w:rPr>
              <w:fldChar w:fldCharType="begin"/>
            </w:r>
            <w:r>
              <w:rPr>
                <w:noProof/>
                <w:webHidden/>
              </w:rPr>
              <w:instrText xml:space="preserve"> PAGEREF _Toc41756805 \h </w:instrText>
            </w:r>
            <w:r>
              <w:rPr>
                <w:noProof/>
                <w:webHidden/>
              </w:rPr>
            </w:r>
            <w:r>
              <w:rPr>
                <w:noProof/>
                <w:webHidden/>
              </w:rPr>
              <w:fldChar w:fldCharType="separate"/>
            </w:r>
            <w:r>
              <w:rPr>
                <w:noProof/>
                <w:webHidden/>
              </w:rPr>
              <w:t>13</w:t>
            </w:r>
            <w:r>
              <w:rPr>
                <w:noProof/>
                <w:webHidden/>
              </w:rPr>
              <w:fldChar w:fldCharType="end"/>
            </w:r>
          </w:hyperlink>
        </w:p>
        <w:p w14:paraId="2DADFCD3" w14:textId="0A0FDC4F" w:rsidR="00C32302" w:rsidRDefault="00C32302">
          <w:pPr>
            <w:pStyle w:val="TOC2"/>
            <w:tabs>
              <w:tab w:val="right" w:leader="dot" w:pos="10790"/>
            </w:tabs>
            <w:rPr>
              <w:rFonts w:asciiTheme="minorHAnsi" w:hAnsiTheme="minorHAnsi"/>
              <w:b w:val="0"/>
              <w:bCs w:val="0"/>
              <w:noProof/>
              <w:kern w:val="2"/>
              <w:sz w:val="21"/>
            </w:rPr>
          </w:pPr>
          <w:hyperlink w:anchor="_Toc41756806" w:history="1">
            <w:r w:rsidRPr="000D4B69">
              <w:rPr>
                <w:rStyle w:val="a8"/>
                <w:rFonts w:eastAsia="宋体"/>
                <w:noProof/>
              </w:rPr>
              <w:t>8控制转移指令</w:t>
            </w:r>
            <w:r>
              <w:rPr>
                <w:noProof/>
                <w:webHidden/>
              </w:rPr>
              <w:tab/>
            </w:r>
            <w:r>
              <w:rPr>
                <w:noProof/>
                <w:webHidden/>
              </w:rPr>
              <w:fldChar w:fldCharType="begin"/>
            </w:r>
            <w:r>
              <w:rPr>
                <w:noProof/>
                <w:webHidden/>
              </w:rPr>
              <w:instrText xml:space="preserve"> PAGEREF _Toc41756806 \h </w:instrText>
            </w:r>
            <w:r>
              <w:rPr>
                <w:noProof/>
                <w:webHidden/>
              </w:rPr>
            </w:r>
            <w:r>
              <w:rPr>
                <w:noProof/>
                <w:webHidden/>
              </w:rPr>
              <w:fldChar w:fldCharType="separate"/>
            </w:r>
            <w:r>
              <w:rPr>
                <w:noProof/>
                <w:webHidden/>
              </w:rPr>
              <w:t>13</w:t>
            </w:r>
            <w:r>
              <w:rPr>
                <w:noProof/>
                <w:webHidden/>
              </w:rPr>
              <w:fldChar w:fldCharType="end"/>
            </w:r>
          </w:hyperlink>
        </w:p>
        <w:p w14:paraId="06C8FDD4" w14:textId="2C056F46" w:rsidR="00C32302" w:rsidRDefault="00C32302">
          <w:pPr>
            <w:pStyle w:val="TOC2"/>
            <w:tabs>
              <w:tab w:val="right" w:leader="dot" w:pos="10790"/>
            </w:tabs>
            <w:rPr>
              <w:rFonts w:asciiTheme="minorHAnsi" w:hAnsiTheme="minorHAnsi"/>
              <w:b w:val="0"/>
              <w:bCs w:val="0"/>
              <w:noProof/>
              <w:kern w:val="2"/>
              <w:sz w:val="21"/>
            </w:rPr>
          </w:pPr>
          <w:hyperlink w:anchor="_Toc41756807" w:history="1">
            <w:r w:rsidRPr="000D4B69">
              <w:rPr>
                <w:rStyle w:val="a8"/>
                <w:rFonts w:eastAsia="宋体"/>
                <w:noProof/>
              </w:rPr>
              <w:t>9方法调用和返回指令</w:t>
            </w:r>
            <w:r>
              <w:rPr>
                <w:noProof/>
                <w:webHidden/>
              </w:rPr>
              <w:tab/>
            </w:r>
            <w:r>
              <w:rPr>
                <w:noProof/>
                <w:webHidden/>
              </w:rPr>
              <w:fldChar w:fldCharType="begin"/>
            </w:r>
            <w:r>
              <w:rPr>
                <w:noProof/>
                <w:webHidden/>
              </w:rPr>
              <w:instrText xml:space="preserve"> PAGEREF _Toc41756807 \h </w:instrText>
            </w:r>
            <w:r>
              <w:rPr>
                <w:noProof/>
                <w:webHidden/>
              </w:rPr>
            </w:r>
            <w:r>
              <w:rPr>
                <w:noProof/>
                <w:webHidden/>
              </w:rPr>
              <w:fldChar w:fldCharType="separate"/>
            </w:r>
            <w:r>
              <w:rPr>
                <w:noProof/>
                <w:webHidden/>
              </w:rPr>
              <w:t>13</w:t>
            </w:r>
            <w:r>
              <w:rPr>
                <w:noProof/>
                <w:webHidden/>
              </w:rPr>
              <w:fldChar w:fldCharType="end"/>
            </w:r>
          </w:hyperlink>
        </w:p>
        <w:p w14:paraId="67BE52F4" w14:textId="1BB1EEE6" w:rsidR="00C32302" w:rsidRDefault="00C32302">
          <w:pPr>
            <w:pStyle w:val="TOC3"/>
            <w:tabs>
              <w:tab w:val="right" w:leader="dot" w:pos="10790"/>
            </w:tabs>
            <w:rPr>
              <w:rFonts w:asciiTheme="minorHAnsi" w:hAnsiTheme="minorHAnsi"/>
              <w:noProof/>
              <w:kern w:val="2"/>
              <w:sz w:val="21"/>
              <w:szCs w:val="22"/>
            </w:rPr>
          </w:pPr>
          <w:hyperlink w:anchor="_Toc41756808" w:history="1">
            <w:r w:rsidRPr="000D4B69">
              <w:rPr>
                <w:rStyle w:val="a8"/>
                <w:rFonts w:eastAsia="宋体"/>
                <w:noProof/>
              </w:rPr>
              <w:t>9.1方法调用指令</w:t>
            </w:r>
            <w:r>
              <w:rPr>
                <w:noProof/>
                <w:webHidden/>
              </w:rPr>
              <w:tab/>
            </w:r>
            <w:r>
              <w:rPr>
                <w:noProof/>
                <w:webHidden/>
              </w:rPr>
              <w:fldChar w:fldCharType="begin"/>
            </w:r>
            <w:r>
              <w:rPr>
                <w:noProof/>
                <w:webHidden/>
              </w:rPr>
              <w:instrText xml:space="preserve"> PAGEREF _Toc41756808 \h </w:instrText>
            </w:r>
            <w:r>
              <w:rPr>
                <w:noProof/>
                <w:webHidden/>
              </w:rPr>
            </w:r>
            <w:r>
              <w:rPr>
                <w:noProof/>
                <w:webHidden/>
              </w:rPr>
              <w:fldChar w:fldCharType="separate"/>
            </w:r>
            <w:r>
              <w:rPr>
                <w:noProof/>
                <w:webHidden/>
              </w:rPr>
              <w:t>13</w:t>
            </w:r>
            <w:r>
              <w:rPr>
                <w:noProof/>
                <w:webHidden/>
              </w:rPr>
              <w:fldChar w:fldCharType="end"/>
            </w:r>
          </w:hyperlink>
        </w:p>
        <w:p w14:paraId="0B81498A" w14:textId="48006BE8" w:rsidR="00C32302" w:rsidRDefault="00C32302">
          <w:pPr>
            <w:pStyle w:val="TOC3"/>
            <w:tabs>
              <w:tab w:val="right" w:leader="dot" w:pos="10790"/>
            </w:tabs>
            <w:rPr>
              <w:rFonts w:asciiTheme="minorHAnsi" w:hAnsiTheme="minorHAnsi"/>
              <w:noProof/>
              <w:kern w:val="2"/>
              <w:sz w:val="21"/>
              <w:szCs w:val="22"/>
            </w:rPr>
          </w:pPr>
          <w:hyperlink w:anchor="_Toc41756809" w:history="1">
            <w:r w:rsidRPr="000D4B69">
              <w:rPr>
                <w:rStyle w:val="a8"/>
                <w:rFonts w:eastAsia="宋体"/>
                <w:noProof/>
              </w:rPr>
              <w:t>9.2方法返回指令</w:t>
            </w:r>
            <w:r>
              <w:rPr>
                <w:noProof/>
                <w:webHidden/>
              </w:rPr>
              <w:tab/>
            </w:r>
            <w:r>
              <w:rPr>
                <w:noProof/>
                <w:webHidden/>
              </w:rPr>
              <w:fldChar w:fldCharType="begin"/>
            </w:r>
            <w:r>
              <w:rPr>
                <w:noProof/>
                <w:webHidden/>
              </w:rPr>
              <w:instrText xml:space="preserve"> PAGEREF _Toc41756809 \h </w:instrText>
            </w:r>
            <w:r>
              <w:rPr>
                <w:noProof/>
                <w:webHidden/>
              </w:rPr>
            </w:r>
            <w:r>
              <w:rPr>
                <w:noProof/>
                <w:webHidden/>
              </w:rPr>
              <w:fldChar w:fldCharType="separate"/>
            </w:r>
            <w:r>
              <w:rPr>
                <w:noProof/>
                <w:webHidden/>
              </w:rPr>
              <w:t>14</w:t>
            </w:r>
            <w:r>
              <w:rPr>
                <w:noProof/>
                <w:webHidden/>
              </w:rPr>
              <w:fldChar w:fldCharType="end"/>
            </w:r>
          </w:hyperlink>
        </w:p>
        <w:p w14:paraId="79EEE003" w14:textId="2B35854E" w:rsidR="00C32302" w:rsidRDefault="00C32302">
          <w:pPr>
            <w:pStyle w:val="TOC2"/>
            <w:tabs>
              <w:tab w:val="right" w:leader="dot" w:pos="10790"/>
            </w:tabs>
            <w:rPr>
              <w:rFonts w:asciiTheme="minorHAnsi" w:hAnsiTheme="minorHAnsi"/>
              <w:b w:val="0"/>
              <w:bCs w:val="0"/>
              <w:noProof/>
              <w:kern w:val="2"/>
              <w:sz w:val="21"/>
            </w:rPr>
          </w:pPr>
          <w:hyperlink w:anchor="_Toc41756810" w:history="1">
            <w:r w:rsidRPr="000D4B69">
              <w:rPr>
                <w:rStyle w:val="a8"/>
                <w:rFonts w:eastAsia="宋体"/>
                <w:noProof/>
              </w:rPr>
              <w:t>10异常处理指令</w:t>
            </w:r>
            <w:r>
              <w:rPr>
                <w:noProof/>
                <w:webHidden/>
              </w:rPr>
              <w:tab/>
            </w:r>
            <w:r>
              <w:rPr>
                <w:noProof/>
                <w:webHidden/>
              </w:rPr>
              <w:fldChar w:fldCharType="begin"/>
            </w:r>
            <w:r>
              <w:rPr>
                <w:noProof/>
                <w:webHidden/>
              </w:rPr>
              <w:instrText xml:space="preserve"> PAGEREF _Toc41756810 \h </w:instrText>
            </w:r>
            <w:r>
              <w:rPr>
                <w:noProof/>
                <w:webHidden/>
              </w:rPr>
            </w:r>
            <w:r>
              <w:rPr>
                <w:noProof/>
                <w:webHidden/>
              </w:rPr>
              <w:fldChar w:fldCharType="separate"/>
            </w:r>
            <w:r>
              <w:rPr>
                <w:noProof/>
                <w:webHidden/>
              </w:rPr>
              <w:t>14</w:t>
            </w:r>
            <w:r>
              <w:rPr>
                <w:noProof/>
                <w:webHidden/>
              </w:rPr>
              <w:fldChar w:fldCharType="end"/>
            </w:r>
          </w:hyperlink>
        </w:p>
        <w:p w14:paraId="5C14CBB9" w14:textId="5F5A1FDC" w:rsidR="00C32302" w:rsidRDefault="00C32302">
          <w:pPr>
            <w:pStyle w:val="TOC2"/>
            <w:tabs>
              <w:tab w:val="right" w:leader="dot" w:pos="10790"/>
            </w:tabs>
            <w:rPr>
              <w:rFonts w:asciiTheme="minorHAnsi" w:hAnsiTheme="minorHAnsi"/>
              <w:b w:val="0"/>
              <w:bCs w:val="0"/>
              <w:noProof/>
              <w:kern w:val="2"/>
              <w:sz w:val="21"/>
            </w:rPr>
          </w:pPr>
          <w:hyperlink w:anchor="_Toc41756811" w:history="1">
            <w:r w:rsidRPr="000D4B69">
              <w:rPr>
                <w:rStyle w:val="a8"/>
                <w:rFonts w:eastAsia="宋体"/>
                <w:noProof/>
              </w:rPr>
              <w:t>11同步指令</w:t>
            </w:r>
            <w:r>
              <w:rPr>
                <w:noProof/>
                <w:webHidden/>
              </w:rPr>
              <w:tab/>
            </w:r>
            <w:r>
              <w:rPr>
                <w:noProof/>
                <w:webHidden/>
              </w:rPr>
              <w:fldChar w:fldCharType="begin"/>
            </w:r>
            <w:r>
              <w:rPr>
                <w:noProof/>
                <w:webHidden/>
              </w:rPr>
              <w:instrText xml:space="preserve"> PAGEREF _Toc41756811 \h </w:instrText>
            </w:r>
            <w:r>
              <w:rPr>
                <w:noProof/>
                <w:webHidden/>
              </w:rPr>
            </w:r>
            <w:r>
              <w:rPr>
                <w:noProof/>
                <w:webHidden/>
              </w:rPr>
              <w:fldChar w:fldCharType="separate"/>
            </w:r>
            <w:r>
              <w:rPr>
                <w:noProof/>
                <w:webHidden/>
              </w:rPr>
              <w:t>14</w:t>
            </w:r>
            <w:r>
              <w:rPr>
                <w:noProof/>
                <w:webHidden/>
              </w:rPr>
              <w:fldChar w:fldCharType="end"/>
            </w:r>
          </w:hyperlink>
        </w:p>
        <w:p w14:paraId="24D86322" w14:textId="0CC54A75" w:rsidR="00C32302" w:rsidRDefault="00C32302">
          <w:pPr>
            <w:pStyle w:val="TOC2"/>
            <w:tabs>
              <w:tab w:val="right" w:leader="dot" w:pos="10790"/>
            </w:tabs>
            <w:rPr>
              <w:rFonts w:asciiTheme="minorHAnsi" w:hAnsiTheme="minorHAnsi"/>
              <w:b w:val="0"/>
              <w:bCs w:val="0"/>
              <w:noProof/>
              <w:kern w:val="2"/>
              <w:sz w:val="21"/>
            </w:rPr>
          </w:pPr>
          <w:hyperlink w:anchor="_Toc41756812" w:history="1">
            <w:r w:rsidRPr="000D4B69">
              <w:rPr>
                <w:rStyle w:val="a8"/>
                <w:rFonts w:eastAsia="宋体"/>
                <w:noProof/>
              </w:rPr>
              <w:t>12 invokedynamic指令</w:t>
            </w:r>
            <w:r>
              <w:rPr>
                <w:noProof/>
                <w:webHidden/>
              </w:rPr>
              <w:tab/>
            </w:r>
            <w:r>
              <w:rPr>
                <w:noProof/>
                <w:webHidden/>
              </w:rPr>
              <w:fldChar w:fldCharType="begin"/>
            </w:r>
            <w:r>
              <w:rPr>
                <w:noProof/>
                <w:webHidden/>
              </w:rPr>
              <w:instrText xml:space="preserve"> PAGEREF _Toc41756812 \h </w:instrText>
            </w:r>
            <w:r>
              <w:rPr>
                <w:noProof/>
                <w:webHidden/>
              </w:rPr>
            </w:r>
            <w:r>
              <w:rPr>
                <w:noProof/>
                <w:webHidden/>
              </w:rPr>
              <w:fldChar w:fldCharType="separate"/>
            </w:r>
            <w:r>
              <w:rPr>
                <w:noProof/>
                <w:webHidden/>
              </w:rPr>
              <w:t>14</w:t>
            </w:r>
            <w:r>
              <w:rPr>
                <w:noProof/>
                <w:webHidden/>
              </w:rPr>
              <w:fldChar w:fldCharType="end"/>
            </w:r>
          </w:hyperlink>
        </w:p>
        <w:p w14:paraId="1C5FCA8C" w14:textId="5A3D09EC" w:rsidR="00C32302" w:rsidRDefault="00C32302">
          <w:pPr>
            <w:pStyle w:val="TOC1"/>
            <w:tabs>
              <w:tab w:val="right" w:leader="dot" w:pos="10790"/>
            </w:tabs>
            <w:rPr>
              <w:rFonts w:asciiTheme="minorHAnsi" w:hAnsiTheme="minorHAnsi"/>
              <w:b w:val="0"/>
              <w:bCs w:val="0"/>
              <w:i w:val="0"/>
              <w:iCs w:val="0"/>
              <w:noProof/>
              <w:kern w:val="2"/>
              <w:sz w:val="21"/>
              <w:szCs w:val="22"/>
            </w:rPr>
          </w:pPr>
          <w:hyperlink w:anchor="_Toc41756813" w:history="1">
            <w:r w:rsidRPr="000D4B69">
              <w:rPr>
                <w:rStyle w:val="a8"/>
                <w:noProof/>
              </w:rPr>
              <w:t>三、类结构</w:t>
            </w:r>
            <w:r w:rsidRPr="000D4B69">
              <w:rPr>
                <w:rStyle w:val="a8"/>
                <w:noProof/>
              </w:rPr>
              <w:t>(Class)</w:t>
            </w:r>
            <w:r>
              <w:rPr>
                <w:noProof/>
                <w:webHidden/>
              </w:rPr>
              <w:tab/>
            </w:r>
            <w:r>
              <w:rPr>
                <w:noProof/>
                <w:webHidden/>
              </w:rPr>
              <w:fldChar w:fldCharType="begin"/>
            </w:r>
            <w:r>
              <w:rPr>
                <w:noProof/>
                <w:webHidden/>
              </w:rPr>
              <w:instrText xml:space="preserve"> PAGEREF _Toc41756813 \h </w:instrText>
            </w:r>
            <w:r>
              <w:rPr>
                <w:noProof/>
                <w:webHidden/>
              </w:rPr>
            </w:r>
            <w:r>
              <w:rPr>
                <w:noProof/>
                <w:webHidden/>
              </w:rPr>
              <w:fldChar w:fldCharType="separate"/>
            </w:r>
            <w:r>
              <w:rPr>
                <w:noProof/>
                <w:webHidden/>
              </w:rPr>
              <w:t>15</w:t>
            </w:r>
            <w:r>
              <w:rPr>
                <w:noProof/>
                <w:webHidden/>
              </w:rPr>
              <w:fldChar w:fldCharType="end"/>
            </w:r>
          </w:hyperlink>
        </w:p>
        <w:p w14:paraId="21EA235E" w14:textId="2C8CA694" w:rsidR="00C32302" w:rsidRDefault="00C32302">
          <w:pPr>
            <w:pStyle w:val="TOC2"/>
            <w:tabs>
              <w:tab w:val="right" w:leader="dot" w:pos="10790"/>
            </w:tabs>
            <w:rPr>
              <w:rFonts w:asciiTheme="minorHAnsi" w:hAnsiTheme="minorHAnsi"/>
              <w:b w:val="0"/>
              <w:bCs w:val="0"/>
              <w:noProof/>
              <w:kern w:val="2"/>
              <w:sz w:val="21"/>
            </w:rPr>
          </w:pPr>
          <w:hyperlink w:anchor="_Toc41756814" w:history="1">
            <w:r w:rsidRPr="000D4B69">
              <w:rPr>
                <w:rStyle w:val="a8"/>
                <w:rFonts w:eastAsia="宋体"/>
                <w:noProof/>
              </w:rPr>
              <w:t>1概述</w:t>
            </w:r>
            <w:r>
              <w:rPr>
                <w:noProof/>
                <w:webHidden/>
              </w:rPr>
              <w:tab/>
            </w:r>
            <w:r>
              <w:rPr>
                <w:noProof/>
                <w:webHidden/>
              </w:rPr>
              <w:fldChar w:fldCharType="begin"/>
            </w:r>
            <w:r>
              <w:rPr>
                <w:noProof/>
                <w:webHidden/>
              </w:rPr>
              <w:instrText xml:space="preserve"> PAGEREF _Toc41756814 \h </w:instrText>
            </w:r>
            <w:r>
              <w:rPr>
                <w:noProof/>
                <w:webHidden/>
              </w:rPr>
            </w:r>
            <w:r>
              <w:rPr>
                <w:noProof/>
                <w:webHidden/>
              </w:rPr>
              <w:fldChar w:fldCharType="separate"/>
            </w:r>
            <w:r>
              <w:rPr>
                <w:noProof/>
                <w:webHidden/>
              </w:rPr>
              <w:t>15</w:t>
            </w:r>
            <w:r>
              <w:rPr>
                <w:noProof/>
                <w:webHidden/>
              </w:rPr>
              <w:fldChar w:fldCharType="end"/>
            </w:r>
          </w:hyperlink>
        </w:p>
        <w:p w14:paraId="2E5BA411" w14:textId="644725CC" w:rsidR="00C32302" w:rsidRDefault="00C32302">
          <w:pPr>
            <w:pStyle w:val="TOC2"/>
            <w:tabs>
              <w:tab w:val="right" w:leader="dot" w:pos="10790"/>
            </w:tabs>
            <w:rPr>
              <w:rFonts w:asciiTheme="minorHAnsi" w:hAnsiTheme="minorHAnsi"/>
              <w:b w:val="0"/>
              <w:bCs w:val="0"/>
              <w:noProof/>
              <w:kern w:val="2"/>
              <w:sz w:val="21"/>
            </w:rPr>
          </w:pPr>
          <w:hyperlink w:anchor="_Toc41756815" w:history="1">
            <w:r w:rsidRPr="000D4B69">
              <w:rPr>
                <w:rStyle w:val="a8"/>
                <w:noProof/>
              </w:rPr>
              <w:t>2</w:t>
            </w:r>
            <w:r w:rsidRPr="000D4B69">
              <w:rPr>
                <w:rStyle w:val="a8"/>
                <w:noProof/>
              </w:rPr>
              <w:t>、类结构元素</w:t>
            </w:r>
            <w:r>
              <w:rPr>
                <w:noProof/>
                <w:webHidden/>
              </w:rPr>
              <w:tab/>
            </w:r>
            <w:r>
              <w:rPr>
                <w:noProof/>
                <w:webHidden/>
              </w:rPr>
              <w:fldChar w:fldCharType="begin"/>
            </w:r>
            <w:r>
              <w:rPr>
                <w:noProof/>
                <w:webHidden/>
              </w:rPr>
              <w:instrText xml:space="preserve"> PAGEREF _Toc41756815 \h </w:instrText>
            </w:r>
            <w:r>
              <w:rPr>
                <w:noProof/>
                <w:webHidden/>
              </w:rPr>
            </w:r>
            <w:r>
              <w:rPr>
                <w:noProof/>
                <w:webHidden/>
              </w:rPr>
              <w:fldChar w:fldCharType="separate"/>
            </w:r>
            <w:r>
              <w:rPr>
                <w:noProof/>
                <w:webHidden/>
              </w:rPr>
              <w:t>15</w:t>
            </w:r>
            <w:r>
              <w:rPr>
                <w:noProof/>
                <w:webHidden/>
              </w:rPr>
              <w:fldChar w:fldCharType="end"/>
            </w:r>
          </w:hyperlink>
        </w:p>
        <w:p w14:paraId="0CB1EEA1" w14:textId="09697E8F" w:rsidR="00C32302" w:rsidRDefault="00C32302">
          <w:pPr>
            <w:pStyle w:val="TOC2"/>
            <w:tabs>
              <w:tab w:val="right" w:leader="dot" w:pos="10790"/>
            </w:tabs>
            <w:rPr>
              <w:rFonts w:asciiTheme="minorHAnsi" w:hAnsiTheme="minorHAnsi"/>
              <w:b w:val="0"/>
              <w:bCs w:val="0"/>
              <w:noProof/>
              <w:kern w:val="2"/>
              <w:sz w:val="21"/>
            </w:rPr>
          </w:pPr>
          <w:hyperlink w:anchor="_Toc41756816" w:history="1">
            <w:r w:rsidRPr="000D4B69">
              <w:rPr>
                <w:rStyle w:val="a8"/>
                <w:noProof/>
              </w:rPr>
              <w:t>3</w:t>
            </w:r>
            <w:r w:rsidRPr="000D4B69">
              <w:rPr>
                <w:rStyle w:val="a8"/>
                <w:noProof/>
              </w:rPr>
              <w:t>、常量池</w:t>
            </w:r>
            <w:r w:rsidRPr="000D4B69">
              <w:rPr>
                <w:rStyle w:val="a8"/>
                <w:noProof/>
              </w:rPr>
              <w:t>(constant_pool)</w:t>
            </w:r>
            <w:r>
              <w:rPr>
                <w:noProof/>
                <w:webHidden/>
              </w:rPr>
              <w:tab/>
            </w:r>
            <w:r>
              <w:rPr>
                <w:noProof/>
                <w:webHidden/>
              </w:rPr>
              <w:fldChar w:fldCharType="begin"/>
            </w:r>
            <w:r>
              <w:rPr>
                <w:noProof/>
                <w:webHidden/>
              </w:rPr>
              <w:instrText xml:space="preserve"> PAGEREF _Toc41756816 \h </w:instrText>
            </w:r>
            <w:r>
              <w:rPr>
                <w:noProof/>
                <w:webHidden/>
              </w:rPr>
            </w:r>
            <w:r>
              <w:rPr>
                <w:noProof/>
                <w:webHidden/>
              </w:rPr>
              <w:fldChar w:fldCharType="separate"/>
            </w:r>
            <w:r>
              <w:rPr>
                <w:noProof/>
                <w:webHidden/>
              </w:rPr>
              <w:t>17</w:t>
            </w:r>
            <w:r>
              <w:rPr>
                <w:noProof/>
                <w:webHidden/>
              </w:rPr>
              <w:fldChar w:fldCharType="end"/>
            </w:r>
          </w:hyperlink>
        </w:p>
        <w:p w14:paraId="211C50C9" w14:textId="63F6C92A" w:rsidR="00C32302" w:rsidRDefault="00C32302">
          <w:pPr>
            <w:pStyle w:val="TOC3"/>
            <w:tabs>
              <w:tab w:val="right" w:leader="dot" w:pos="10790"/>
            </w:tabs>
            <w:rPr>
              <w:rFonts w:asciiTheme="minorHAnsi" w:hAnsiTheme="minorHAnsi"/>
              <w:noProof/>
              <w:kern w:val="2"/>
              <w:sz w:val="21"/>
              <w:szCs w:val="22"/>
            </w:rPr>
          </w:pPr>
          <w:hyperlink w:anchor="_Toc41756817" w:history="1">
            <w:r w:rsidRPr="000D4B69">
              <w:rPr>
                <w:rStyle w:val="a8"/>
                <w:noProof/>
              </w:rPr>
              <w:t>3.1</w:t>
            </w:r>
            <w:r w:rsidRPr="000D4B69">
              <w:rPr>
                <w:rStyle w:val="a8"/>
                <w:noProof/>
              </w:rPr>
              <w:t>基本格式</w:t>
            </w:r>
            <w:r>
              <w:rPr>
                <w:noProof/>
                <w:webHidden/>
              </w:rPr>
              <w:tab/>
            </w:r>
            <w:r>
              <w:rPr>
                <w:noProof/>
                <w:webHidden/>
              </w:rPr>
              <w:fldChar w:fldCharType="begin"/>
            </w:r>
            <w:r>
              <w:rPr>
                <w:noProof/>
                <w:webHidden/>
              </w:rPr>
              <w:instrText xml:space="preserve"> PAGEREF _Toc41756817 \h </w:instrText>
            </w:r>
            <w:r>
              <w:rPr>
                <w:noProof/>
                <w:webHidden/>
              </w:rPr>
            </w:r>
            <w:r>
              <w:rPr>
                <w:noProof/>
                <w:webHidden/>
              </w:rPr>
              <w:fldChar w:fldCharType="separate"/>
            </w:r>
            <w:r>
              <w:rPr>
                <w:noProof/>
                <w:webHidden/>
              </w:rPr>
              <w:t>17</w:t>
            </w:r>
            <w:r>
              <w:rPr>
                <w:noProof/>
                <w:webHidden/>
              </w:rPr>
              <w:fldChar w:fldCharType="end"/>
            </w:r>
          </w:hyperlink>
        </w:p>
        <w:p w14:paraId="5653EEA2" w14:textId="07EF7B94" w:rsidR="00C32302" w:rsidRDefault="00C32302">
          <w:pPr>
            <w:pStyle w:val="TOC3"/>
            <w:tabs>
              <w:tab w:val="right" w:leader="dot" w:pos="10790"/>
            </w:tabs>
            <w:rPr>
              <w:rFonts w:asciiTheme="minorHAnsi" w:hAnsiTheme="minorHAnsi"/>
              <w:noProof/>
              <w:kern w:val="2"/>
              <w:sz w:val="21"/>
              <w:szCs w:val="22"/>
            </w:rPr>
          </w:pPr>
          <w:hyperlink w:anchor="_Toc41756818" w:history="1">
            <w:r w:rsidRPr="000D4B69">
              <w:rPr>
                <w:rStyle w:val="a8"/>
                <w:noProof/>
              </w:rPr>
              <w:t>3.2</w:t>
            </w:r>
            <w:r w:rsidRPr="000D4B69">
              <w:rPr>
                <w:rStyle w:val="a8"/>
                <w:noProof/>
              </w:rPr>
              <w:t>常量池类型</w:t>
            </w:r>
            <w:r w:rsidRPr="000D4B69">
              <w:rPr>
                <w:rStyle w:val="a8"/>
                <w:noProof/>
              </w:rPr>
              <w:t>(tag)</w:t>
            </w:r>
            <w:r>
              <w:rPr>
                <w:noProof/>
                <w:webHidden/>
              </w:rPr>
              <w:tab/>
            </w:r>
            <w:r>
              <w:rPr>
                <w:noProof/>
                <w:webHidden/>
              </w:rPr>
              <w:fldChar w:fldCharType="begin"/>
            </w:r>
            <w:r>
              <w:rPr>
                <w:noProof/>
                <w:webHidden/>
              </w:rPr>
              <w:instrText xml:space="preserve"> PAGEREF _Toc41756818 \h </w:instrText>
            </w:r>
            <w:r>
              <w:rPr>
                <w:noProof/>
                <w:webHidden/>
              </w:rPr>
            </w:r>
            <w:r>
              <w:rPr>
                <w:noProof/>
                <w:webHidden/>
              </w:rPr>
              <w:fldChar w:fldCharType="separate"/>
            </w:r>
            <w:r>
              <w:rPr>
                <w:noProof/>
                <w:webHidden/>
              </w:rPr>
              <w:t>17</w:t>
            </w:r>
            <w:r>
              <w:rPr>
                <w:noProof/>
                <w:webHidden/>
              </w:rPr>
              <w:fldChar w:fldCharType="end"/>
            </w:r>
          </w:hyperlink>
        </w:p>
        <w:p w14:paraId="6CF69EDB" w14:textId="0600CE03" w:rsidR="00C32302" w:rsidRDefault="00C32302">
          <w:pPr>
            <w:pStyle w:val="TOC3"/>
            <w:tabs>
              <w:tab w:val="right" w:leader="dot" w:pos="10790"/>
            </w:tabs>
            <w:rPr>
              <w:rFonts w:asciiTheme="minorHAnsi" w:hAnsiTheme="minorHAnsi"/>
              <w:noProof/>
              <w:kern w:val="2"/>
              <w:sz w:val="21"/>
              <w:szCs w:val="22"/>
            </w:rPr>
          </w:pPr>
          <w:hyperlink w:anchor="_Toc41756819" w:history="1">
            <w:r w:rsidRPr="000D4B69">
              <w:rPr>
                <w:rStyle w:val="a8"/>
                <w:noProof/>
              </w:rPr>
              <w:t>3.3</w:t>
            </w:r>
            <w:r w:rsidRPr="000D4B69">
              <w:rPr>
                <w:rStyle w:val="a8"/>
                <w:noProof/>
              </w:rPr>
              <w:t>常量池数据类型的结构</w:t>
            </w:r>
            <w:r>
              <w:rPr>
                <w:noProof/>
                <w:webHidden/>
              </w:rPr>
              <w:tab/>
            </w:r>
            <w:r>
              <w:rPr>
                <w:noProof/>
                <w:webHidden/>
              </w:rPr>
              <w:fldChar w:fldCharType="begin"/>
            </w:r>
            <w:r>
              <w:rPr>
                <w:noProof/>
                <w:webHidden/>
              </w:rPr>
              <w:instrText xml:space="preserve"> PAGEREF _Toc41756819 \h </w:instrText>
            </w:r>
            <w:r>
              <w:rPr>
                <w:noProof/>
                <w:webHidden/>
              </w:rPr>
            </w:r>
            <w:r>
              <w:rPr>
                <w:noProof/>
                <w:webHidden/>
              </w:rPr>
              <w:fldChar w:fldCharType="separate"/>
            </w:r>
            <w:r>
              <w:rPr>
                <w:noProof/>
                <w:webHidden/>
              </w:rPr>
              <w:t>17</w:t>
            </w:r>
            <w:r>
              <w:rPr>
                <w:noProof/>
                <w:webHidden/>
              </w:rPr>
              <w:fldChar w:fldCharType="end"/>
            </w:r>
          </w:hyperlink>
        </w:p>
        <w:p w14:paraId="4C3927E0" w14:textId="53389A83" w:rsidR="00C32302" w:rsidRDefault="00C32302">
          <w:pPr>
            <w:pStyle w:val="TOC2"/>
            <w:tabs>
              <w:tab w:val="right" w:leader="dot" w:pos="10790"/>
            </w:tabs>
            <w:rPr>
              <w:rFonts w:asciiTheme="minorHAnsi" w:hAnsiTheme="minorHAnsi"/>
              <w:b w:val="0"/>
              <w:bCs w:val="0"/>
              <w:noProof/>
              <w:kern w:val="2"/>
              <w:sz w:val="21"/>
            </w:rPr>
          </w:pPr>
          <w:hyperlink w:anchor="_Toc41756820" w:history="1">
            <w:r w:rsidRPr="000D4B69">
              <w:rPr>
                <w:rStyle w:val="a8"/>
                <w:noProof/>
              </w:rPr>
              <w:t>4</w:t>
            </w:r>
            <w:r w:rsidRPr="000D4B69">
              <w:rPr>
                <w:rStyle w:val="a8"/>
                <w:noProof/>
              </w:rPr>
              <w:t>类访问标志</w:t>
            </w:r>
            <w:r w:rsidRPr="000D4B69">
              <w:rPr>
                <w:rStyle w:val="a8"/>
                <w:noProof/>
              </w:rPr>
              <w:t>(access_flags)</w:t>
            </w:r>
            <w:r>
              <w:rPr>
                <w:noProof/>
                <w:webHidden/>
              </w:rPr>
              <w:tab/>
            </w:r>
            <w:r>
              <w:rPr>
                <w:noProof/>
                <w:webHidden/>
              </w:rPr>
              <w:fldChar w:fldCharType="begin"/>
            </w:r>
            <w:r>
              <w:rPr>
                <w:noProof/>
                <w:webHidden/>
              </w:rPr>
              <w:instrText xml:space="preserve"> PAGEREF _Toc41756820 \h </w:instrText>
            </w:r>
            <w:r>
              <w:rPr>
                <w:noProof/>
                <w:webHidden/>
              </w:rPr>
            </w:r>
            <w:r>
              <w:rPr>
                <w:noProof/>
                <w:webHidden/>
              </w:rPr>
              <w:fldChar w:fldCharType="separate"/>
            </w:r>
            <w:r>
              <w:rPr>
                <w:noProof/>
                <w:webHidden/>
              </w:rPr>
              <w:t>19</w:t>
            </w:r>
            <w:r>
              <w:rPr>
                <w:noProof/>
                <w:webHidden/>
              </w:rPr>
              <w:fldChar w:fldCharType="end"/>
            </w:r>
          </w:hyperlink>
        </w:p>
        <w:p w14:paraId="47BBA101" w14:textId="40592563" w:rsidR="00C32302" w:rsidRDefault="00C32302">
          <w:pPr>
            <w:pStyle w:val="TOC2"/>
            <w:tabs>
              <w:tab w:val="right" w:leader="dot" w:pos="10790"/>
            </w:tabs>
            <w:rPr>
              <w:rFonts w:asciiTheme="minorHAnsi" w:hAnsiTheme="minorHAnsi"/>
              <w:b w:val="0"/>
              <w:bCs w:val="0"/>
              <w:noProof/>
              <w:kern w:val="2"/>
              <w:sz w:val="21"/>
            </w:rPr>
          </w:pPr>
          <w:hyperlink w:anchor="_Toc41756821" w:history="1">
            <w:r w:rsidRPr="000D4B69">
              <w:rPr>
                <w:rStyle w:val="a8"/>
                <w:noProof/>
              </w:rPr>
              <w:t>5</w:t>
            </w:r>
            <w:r w:rsidRPr="000D4B69">
              <w:rPr>
                <w:rStyle w:val="a8"/>
                <w:noProof/>
              </w:rPr>
              <w:t>字段表结构</w:t>
            </w:r>
            <w:r w:rsidRPr="000D4B69">
              <w:rPr>
                <w:rStyle w:val="a8"/>
                <w:noProof/>
              </w:rPr>
              <w:t>(field_info)</w:t>
            </w:r>
            <w:r>
              <w:rPr>
                <w:noProof/>
                <w:webHidden/>
              </w:rPr>
              <w:tab/>
            </w:r>
            <w:r>
              <w:rPr>
                <w:noProof/>
                <w:webHidden/>
              </w:rPr>
              <w:fldChar w:fldCharType="begin"/>
            </w:r>
            <w:r>
              <w:rPr>
                <w:noProof/>
                <w:webHidden/>
              </w:rPr>
              <w:instrText xml:space="preserve"> PAGEREF _Toc41756821 \h </w:instrText>
            </w:r>
            <w:r>
              <w:rPr>
                <w:noProof/>
                <w:webHidden/>
              </w:rPr>
            </w:r>
            <w:r>
              <w:rPr>
                <w:noProof/>
                <w:webHidden/>
              </w:rPr>
              <w:fldChar w:fldCharType="separate"/>
            </w:r>
            <w:r>
              <w:rPr>
                <w:noProof/>
                <w:webHidden/>
              </w:rPr>
              <w:t>19</w:t>
            </w:r>
            <w:r>
              <w:rPr>
                <w:noProof/>
                <w:webHidden/>
              </w:rPr>
              <w:fldChar w:fldCharType="end"/>
            </w:r>
          </w:hyperlink>
        </w:p>
        <w:p w14:paraId="041C7B09" w14:textId="5CF230C7" w:rsidR="00C32302" w:rsidRDefault="00C32302">
          <w:pPr>
            <w:pStyle w:val="TOC3"/>
            <w:tabs>
              <w:tab w:val="right" w:leader="dot" w:pos="10790"/>
            </w:tabs>
            <w:rPr>
              <w:rFonts w:asciiTheme="minorHAnsi" w:hAnsiTheme="minorHAnsi"/>
              <w:noProof/>
              <w:kern w:val="2"/>
              <w:sz w:val="21"/>
              <w:szCs w:val="22"/>
            </w:rPr>
          </w:pPr>
          <w:hyperlink w:anchor="_Toc41756822" w:history="1">
            <w:r w:rsidRPr="000D4B69">
              <w:rPr>
                <w:rStyle w:val="a8"/>
                <w:noProof/>
              </w:rPr>
              <w:t>5.1</w:t>
            </w:r>
            <w:r w:rsidRPr="000D4B69">
              <w:rPr>
                <w:rStyle w:val="a8"/>
                <w:noProof/>
              </w:rPr>
              <w:t>基础结构</w:t>
            </w:r>
            <w:r>
              <w:rPr>
                <w:noProof/>
                <w:webHidden/>
              </w:rPr>
              <w:tab/>
            </w:r>
            <w:r>
              <w:rPr>
                <w:noProof/>
                <w:webHidden/>
              </w:rPr>
              <w:fldChar w:fldCharType="begin"/>
            </w:r>
            <w:r>
              <w:rPr>
                <w:noProof/>
                <w:webHidden/>
              </w:rPr>
              <w:instrText xml:space="preserve"> PAGEREF _Toc41756822 \h </w:instrText>
            </w:r>
            <w:r>
              <w:rPr>
                <w:noProof/>
                <w:webHidden/>
              </w:rPr>
            </w:r>
            <w:r>
              <w:rPr>
                <w:noProof/>
                <w:webHidden/>
              </w:rPr>
              <w:fldChar w:fldCharType="separate"/>
            </w:r>
            <w:r>
              <w:rPr>
                <w:noProof/>
                <w:webHidden/>
              </w:rPr>
              <w:t>19</w:t>
            </w:r>
            <w:r>
              <w:rPr>
                <w:noProof/>
                <w:webHidden/>
              </w:rPr>
              <w:fldChar w:fldCharType="end"/>
            </w:r>
          </w:hyperlink>
        </w:p>
        <w:p w14:paraId="53A8A950" w14:textId="708CC514" w:rsidR="00C32302" w:rsidRDefault="00C32302">
          <w:pPr>
            <w:pStyle w:val="TOC3"/>
            <w:tabs>
              <w:tab w:val="right" w:leader="dot" w:pos="10790"/>
            </w:tabs>
            <w:rPr>
              <w:rFonts w:asciiTheme="minorHAnsi" w:hAnsiTheme="minorHAnsi"/>
              <w:noProof/>
              <w:kern w:val="2"/>
              <w:sz w:val="21"/>
              <w:szCs w:val="22"/>
            </w:rPr>
          </w:pPr>
          <w:hyperlink w:anchor="_Toc41756823" w:history="1">
            <w:r w:rsidRPr="000D4B69">
              <w:rPr>
                <w:rStyle w:val="a8"/>
                <w:noProof/>
              </w:rPr>
              <w:t>5.2</w:t>
            </w:r>
            <w:r w:rsidRPr="000D4B69">
              <w:rPr>
                <w:rStyle w:val="a8"/>
                <w:noProof/>
              </w:rPr>
              <w:t>字段访问标志</w:t>
            </w:r>
            <w:r>
              <w:rPr>
                <w:noProof/>
                <w:webHidden/>
              </w:rPr>
              <w:tab/>
            </w:r>
            <w:r>
              <w:rPr>
                <w:noProof/>
                <w:webHidden/>
              </w:rPr>
              <w:fldChar w:fldCharType="begin"/>
            </w:r>
            <w:r>
              <w:rPr>
                <w:noProof/>
                <w:webHidden/>
              </w:rPr>
              <w:instrText xml:space="preserve"> PAGEREF _Toc41756823 \h </w:instrText>
            </w:r>
            <w:r>
              <w:rPr>
                <w:noProof/>
                <w:webHidden/>
              </w:rPr>
            </w:r>
            <w:r>
              <w:rPr>
                <w:noProof/>
                <w:webHidden/>
              </w:rPr>
              <w:fldChar w:fldCharType="separate"/>
            </w:r>
            <w:r>
              <w:rPr>
                <w:noProof/>
                <w:webHidden/>
              </w:rPr>
              <w:t>19</w:t>
            </w:r>
            <w:r>
              <w:rPr>
                <w:noProof/>
                <w:webHidden/>
              </w:rPr>
              <w:fldChar w:fldCharType="end"/>
            </w:r>
          </w:hyperlink>
        </w:p>
        <w:p w14:paraId="08743FE0" w14:textId="71F50192" w:rsidR="00C32302" w:rsidRDefault="00C32302">
          <w:pPr>
            <w:pStyle w:val="TOC2"/>
            <w:tabs>
              <w:tab w:val="right" w:leader="dot" w:pos="10790"/>
            </w:tabs>
            <w:rPr>
              <w:rFonts w:asciiTheme="minorHAnsi" w:hAnsiTheme="minorHAnsi"/>
              <w:b w:val="0"/>
              <w:bCs w:val="0"/>
              <w:noProof/>
              <w:kern w:val="2"/>
              <w:sz w:val="21"/>
            </w:rPr>
          </w:pPr>
          <w:hyperlink w:anchor="_Toc41756824" w:history="1">
            <w:r w:rsidRPr="000D4B69">
              <w:rPr>
                <w:rStyle w:val="a8"/>
                <w:noProof/>
              </w:rPr>
              <w:t>6</w:t>
            </w:r>
            <w:r w:rsidRPr="000D4B69">
              <w:rPr>
                <w:rStyle w:val="a8"/>
                <w:noProof/>
              </w:rPr>
              <w:t>方法结构</w:t>
            </w:r>
            <w:r w:rsidRPr="000D4B69">
              <w:rPr>
                <w:rStyle w:val="a8"/>
                <w:noProof/>
              </w:rPr>
              <w:t>(method_info)</w:t>
            </w:r>
            <w:r>
              <w:rPr>
                <w:noProof/>
                <w:webHidden/>
              </w:rPr>
              <w:tab/>
            </w:r>
            <w:r>
              <w:rPr>
                <w:noProof/>
                <w:webHidden/>
              </w:rPr>
              <w:fldChar w:fldCharType="begin"/>
            </w:r>
            <w:r>
              <w:rPr>
                <w:noProof/>
                <w:webHidden/>
              </w:rPr>
              <w:instrText xml:space="preserve"> PAGEREF _Toc41756824 \h </w:instrText>
            </w:r>
            <w:r>
              <w:rPr>
                <w:noProof/>
                <w:webHidden/>
              </w:rPr>
            </w:r>
            <w:r>
              <w:rPr>
                <w:noProof/>
                <w:webHidden/>
              </w:rPr>
              <w:fldChar w:fldCharType="separate"/>
            </w:r>
            <w:r>
              <w:rPr>
                <w:noProof/>
                <w:webHidden/>
              </w:rPr>
              <w:t>20</w:t>
            </w:r>
            <w:r>
              <w:rPr>
                <w:noProof/>
                <w:webHidden/>
              </w:rPr>
              <w:fldChar w:fldCharType="end"/>
            </w:r>
          </w:hyperlink>
        </w:p>
        <w:p w14:paraId="6EC337BC" w14:textId="3CDCC23E" w:rsidR="00C32302" w:rsidRDefault="00C32302">
          <w:pPr>
            <w:pStyle w:val="TOC3"/>
            <w:tabs>
              <w:tab w:val="right" w:leader="dot" w:pos="10790"/>
            </w:tabs>
            <w:rPr>
              <w:rFonts w:asciiTheme="minorHAnsi" w:hAnsiTheme="minorHAnsi"/>
              <w:noProof/>
              <w:kern w:val="2"/>
              <w:sz w:val="21"/>
              <w:szCs w:val="22"/>
            </w:rPr>
          </w:pPr>
          <w:hyperlink w:anchor="_Toc41756825" w:history="1">
            <w:r w:rsidRPr="000D4B69">
              <w:rPr>
                <w:rStyle w:val="a8"/>
                <w:noProof/>
              </w:rPr>
              <w:t>6.1</w:t>
            </w:r>
            <w:r w:rsidRPr="000D4B69">
              <w:rPr>
                <w:rStyle w:val="a8"/>
                <w:noProof/>
              </w:rPr>
              <w:t>基础结构</w:t>
            </w:r>
            <w:r>
              <w:rPr>
                <w:noProof/>
                <w:webHidden/>
              </w:rPr>
              <w:tab/>
            </w:r>
            <w:r>
              <w:rPr>
                <w:noProof/>
                <w:webHidden/>
              </w:rPr>
              <w:fldChar w:fldCharType="begin"/>
            </w:r>
            <w:r>
              <w:rPr>
                <w:noProof/>
                <w:webHidden/>
              </w:rPr>
              <w:instrText xml:space="preserve"> PAGEREF _Toc41756825 \h </w:instrText>
            </w:r>
            <w:r>
              <w:rPr>
                <w:noProof/>
                <w:webHidden/>
              </w:rPr>
            </w:r>
            <w:r>
              <w:rPr>
                <w:noProof/>
                <w:webHidden/>
              </w:rPr>
              <w:fldChar w:fldCharType="separate"/>
            </w:r>
            <w:r>
              <w:rPr>
                <w:noProof/>
                <w:webHidden/>
              </w:rPr>
              <w:t>20</w:t>
            </w:r>
            <w:r>
              <w:rPr>
                <w:noProof/>
                <w:webHidden/>
              </w:rPr>
              <w:fldChar w:fldCharType="end"/>
            </w:r>
          </w:hyperlink>
        </w:p>
        <w:p w14:paraId="523E0C73" w14:textId="5540518B" w:rsidR="00C32302" w:rsidRDefault="00C32302">
          <w:pPr>
            <w:pStyle w:val="TOC3"/>
            <w:tabs>
              <w:tab w:val="right" w:leader="dot" w:pos="10790"/>
            </w:tabs>
            <w:rPr>
              <w:rFonts w:asciiTheme="minorHAnsi" w:hAnsiTheme="minorHAnsi"/>
              <w:noProof/>
              <w:kern w:val="2"/>
              <w:sz w:val="21"/>
              <w:szCs w:val="22"/>
            </w:rPr>
          </w:pPr>
          <w:hyperlink w:anchor="_Toc41756826" w:history="1">
            <w:r w:rsidRPr="000D4B69">
              <w:rPr>
                <w:rStyle w:val="a8"/>
                <w:noProof/>
              </w:rPr>
              <w:t>6.2</w:t>
            </w:r>
            <w:r w:rsidRPr="000D4B69">
              <w:rPr>
                <w:rStyle w:val="a8"/>
                <w:noProof/>
              </w:rPr>
              <w:t>方法访问标志</w:t>
            </w:r>
            <w:r>
              <w:rPr>
                <w:noProof/>
                <w:webHidden/>
              </w:rPr>
              <w:tab/>
            </w:r>
            <w:r>
              <w:rPr>
                <w:noProof/>
                <w:webHidden/>
              </w:rPr>
              <w:fldChar w:fldCharType="begin"/>
            </w:r>
            <w:r>
              <w:rPr>
                <w:noProof/>
                <w:webHidden/>
              </w:rPr>
              <w:instrText xml:space="preserve"> PAGEREF _Toc41756826 \h </w:instrText>
            </w:r>
            <w:r>
              <w:rPr>
                <w:noProof/>
                <w:webHidden/>
              </w:rPr>
            </w:r>
            <w:r>
              <w:rPr>
                <w:noProof/>
                <w:webHidden/>
              </w:rPr>
              <w:fldChar w:fldCharType="separate"/>
            </w:r>
            <w:r>
              <w:rPr>
                <w:noProof/>
                <w:webHidden/>
              </w:rPr>
              <w:t>20</w:t>
            </w:r>
            <w:r>
              <w:rPr>
                <w:noProof/>
                <w:webHidden/>
              </w:rPr>
              <w:fldChar w:fldCharType="end"/>
            </w:r>
          </w:hyperlink>
        </w:p>
        <w:p w14:paraId="31707A02" w14:textId="48992675" w:rsidR="00C32302" w:rsidRDefault="00C32302">
          <w:pPr>
            <w:pStyle w:val="TOC2"/>
            <w:tabs>
              <w:tab w:val="right" w:leader="dot" w:pos="10790"/>
            </w:tabs>
            <w:rPr>
              <w:rFonts w:asciiTheme="minorHAnsi" w:hAnsiTheme="minorHAnsi"/>
              <w:b w:val="0"/>
              <w:bCs w:val="0"/>
              <w:noProof/>
              <w:kern w:val="2"/>
              <w:sz w:val="21"/>
            </w:rPr>
          </w:pPr>
          <w:hyperlink w:anchor="_Toc41756827" w:history="1">
            <w:r w:rsidRPr="000D4B69">
              <w:rPr>
                <w:rStyle w:val="a8"/>
                <w:noProof/>
              </w:rPr>
              <w:t>7</w:t>
            </w:r>
            <w:r w:rsidRPr="000D4B69">
              <w:rPr>
                <w:rStyle w:val="a8"/>
                <w:noProof/>
              </w:rPr>
              <w:t>属性结构</w:t>
            </w:r>
            <w:r w:rsidRPr="000D4B69">
              <w:rPr>
                <w:rStyle w:val="a8"/>
                <w:noProof/>
              </w:rPr>
              <w:t>(attribute_info)</w:t>
            </w:r>
            <w:r>
              <w:rPr>
                <w:noProof/>
                <w:webHidden/>
              </w:rPr>
              <w:tab/>
            </w:r>
            <w:r>
              <w:rPr>
                <w:noProof/>
                <w:webHidden/>
              </w:rPr>
              <w:fldChar w:fldCharType="begin"/>
            </w:r>
            <w:r>
              <w:rPr>
                <w:noProof/>
                <w:webHidden/>
              </w:rPr>
              <w:instrText xml:space="preserve"> PAGEREF _Toc41756827 \h </w:instrText>
            </w:r>
            <w:r>
              <w:rPr>
                <w:noProof/>
                <w:webHidden/>
              </w:rPr>
            </w:r>
            <w:r>
              <w:rPr>
                <w:noProof/>
                <w:webHidden/>
              </w:rPr>
              <w:fldChar w:fldCharType="separate"/>
            </w:r>
            <w:r>
              <w:rPr>
                <w:noProof/>
                <w:webHidden/>
              </w:rPr>
              <w:t>21</w:t>
            </w:r>
            <w:r>
              <w:rPr>
                <w:noProof/>
                <w:webHidden/>
              </w:rPr>
              <w:fldChar w:fldCharType="end"/>
            </w:r>
          </w:hyperlink>
        </w:p>
        <w:p w14:paraId="43057D96" w14:textId="624942BB" w:rsidR="00C32302" w:rsidRDefault="00C32302">
          <w:pPr>
            <w:pStyle w:val="TOC3"/>
            <w:tabs>
              <w:tab w:val="right" w:leader="dot" w:pos="10790"/>
            </w:tabs>
            <w:rPr>
              <w:rFonts w:asciiTheme="minorHAnsi" w:hAnsiTheme="minorHAnsi"/>
              <w:noProof/>
              <w:kern w:val="2"/>
              <w:sz w:val="21"/>
              <w:szCs w:val="22"/>
            </w:rPr>
          </w:pPr>
          <w:hyperlink w:anchor="_Toc41756828" w:history="1">
            <w:r w:rsidRPr="000D4B69">
              <w:rPr>
                <w:rStyle w:val="a8"/>
                <w:noProof/>
              </w:rPr>
              <w:t>7.1</w:t>
            </w:r>
            <w:r w:rsidRPr="000D4B69">
              <w:rPr>
                <w:rStyle w:val="a8"/>
                <w:noProof/>
              </w:rPr>
              <w:t>基本结构</w:t>
            </w:r>
            <w:r>
              <w:rPr>
                <w:noProof/>
                <w:webHidden/>
              </w:rPr>
              <w:tab/>
            </w:r>
            <w:r>
              <w:rPr>
                <w:noProof/>
                <w:webHidden/>
              </w:rPr>
              <w:fldChar w:fldCharType="begin"/>
            </w:r>
            <w:r>
              <w:rPr>
                <w:noProof/>
                <w:webHidden/>
              </w:rPr>
              <w:instrText xml:space="preserve"> PAGEREF _Toc41756828 \h </w:instrText>
            </w:r>
            <w:r>
              <w:rPr>
                <w:noProof/>
                <w:webHidden/>
              </w:rPr>
            </w:r>
            <w:r>
              <w:rPr>
                <w:noProof/>
                <w:webHidden/>
              </w:rPr>
              <w:fldChar w:fldCharType="separate"/>
            </w:r>
            <w:r>
              <w:rPr>
                <w:noProof/>
                <w:webHidden/>
              </w:rPr>
              <w:t>21</w:t>
            </w:r>
            <w:r>
              <w:rPr>
                <w:noProof/>
                <w:webHidden/>
              </w:rPr>
              <w:fldChar w:fldCharType="end"/>
            </w:r>
          </w:hyperlink>
        </w:p>
        <w:p w14:paraId="44AFBBAF" w14:textId="390DCED5" w:rsidR="00C32302" w:rsidRDefault="00C32302">
          <w:pPr>
            <w:pStyle w:val="TOC3"/>
            <w:tabs>
              <w:tab w:val="right" w:leader="dot" w:pos="10790"/>
            </w:tabs>
            <w:rPr>
              <w:rFonts w:asciiTheme="minorHAnsi" w:hAnsiTheme="minorHAnsi"/>
              <w:noProof/>
              <w:kern w:val="2"/>
              <w:sz w:val="21"/>
              <w:szCs w:val="22"/>
            </w:rPr>
          </w:pPr>
          <w:hyperlink w:anchor="_Toc41756829" w:history="1">
            <w:r w:rsidRPr="000D4B69">
              <w:rPr>
                <w:rStyle w:val="a8"/>
                <w:noProof/>
              </w:rPr>
              <w:t>7.2</w:t>
            </w:r>
            <w:r w:rsidRPr="000D4B69">
              <w:rPr>
                <w:rStyle w:val="a8"/>
                <w:noProof/>
              </w:rPr>
              <w:t>属性类型</w:t>
            </w:r>
            <w:r>
              <w:rPr>
                <w:noProof/>
                <w:webHidden/>
              </w:rPr>
              <w:tab/>
            </w:r>
            <w:r>
              <w:rPr>
                <w:noProof/>
                <w:webHidden/>
              </w:rPr>
              <w:fldChar w:fldCharType="begin"/>
            </w:r>
            <w:r>
              <w:rPr>
                <w:noProof/>
                <w:webHidden/>
              </w:rPr>
              <w:instrText xml:space="preserve"> PAGEREF _Toc41756829 \h </w:instrText>
            </w:r>
            <w:r>
              <w:rPr>
                <w:noProof/>
                <w:webHidden/>
              </w:rPr>
            </w:r>
            <w:r>
              <w:rPr>
                <w:noProof/>
                <w:webHidden/>
              </w:rPr>
              <w:fldChar w:fldCharType="separate"/>
            </w:r>
            <w:r>
              <w:rPr>
                <w:noProof/>
                <w:webHidden/>
              </w:rPr>
              <w:t>21</w:t>
            </w:r>
            <w:r>
              <w:rPr>
                <w:noProof/>
                <w:webHidden/>
              </w:rPr>
              <w:fldChar w:fldCharType="end"/>
            </w:r>
          </w:hyperlink>
        </w:p>
        <w:p w14:paraId="24BFFA66" w14:textId="50083133" w:rsidR="00C32302" w:rsidRDefault="00C32302">
          <w:pPr>
            <w:pStyle w:val="TOC3"/>
            <w:tabs>
              <w:tab w:val="right" w:leader="dot" w:pos="10790"/>
            </w:tabs>
            <w:rPr>
              <w:rFonts w:asciiTheme="minorHAnsi" w:hAnsiTheme="minorHAnsi"/>
              <w:noProof/>
              <w:kern w:val="2"/>
              <w:sz w:val="21"/>
              <w:szCs w:val="22"/>
            </w:rPr>
          </w:pPr>
          <w:hyperlink w:anchor="_Toc41756830" w:history="1">
            <w:r w:rsidRPr="000D4B69">
              <w:rPr>
                <w:rStyle w:val="a8"/>
                <w:noProof/>
              </w:rPr>
              <w:t>7.3</w:t>
            </w:r>
            <w:r w:rsidRPr="000D4B69">
              <w:rPr>
                <w:rStyle w:val="a8"/>
                <w:noProof/>
              </w:rPr>
              <w:t>属性类型结构</w:t>
            </w:r>
            <w:r>
              <w:rPr>
                <w:noProof/>
                <w:webHidden/>
              </w:rPr>
              <w:tab/>
            </w:r>
            <w:r>
              <w:rPr>
                <w:noProof/>
                <w:webHidden/>
              </w:rPr>
              <w:fldChar w:fldCharType="begin"/>
            </w:r>
            <w:r>
              <w:rPr>
                <w:noProof/>
                <w:webHidden/>
              </w:rPr>
              <w:instrText xml:space="preserve"> PAGEREF _Toc41756830 \h </w:instrText>
            </w:r>
            <w:r>
              <w:rPr>
                <w:noProof/>
                <w:webHidden/>
              </w:rPr>
            </w:r>
            <w:r>
              <w:rPr>
                <w:noProof/>
                <w:webHidden/>
              </w:rPr>
              <w:fldChar w:fldCharType="separate"/>
            </w:r>
            <w:r>
              <w:rPr>
                <w:noProof/>
                <w:webHidden/>
              </w:rPr>
              <w:t>22</w:t>
            </w:r>
            <w:r>
              <w:rPr>
                <w:noProof/>
                <w:webHidden/>
              </w:rPr>
              <w:fldChar w:fldCharType="end"/>
            </w:r>
          </w:hyperlink>
        </w:p>
        <w:p w14:paraId="73F5DC04" w14:textId="393EC5E0" w:rsidR="00C32302" w:rsidRDefault="00C32302">
          <w:pPr>
            <w:pStyle w:val="TOC1"/>
            <w:tabs>
              <w:tab w:val="right" w:leader="dot" w:pos="10790"/>
            </w:tabs>
            <w:rPr>
              <w:rFonts w:asciiTheme="minorHAnsi" w:hAnsiTheme="minorHAnsi"/>
              <w:b w:val="0"/>
              <w:bCs w:val="0"/>
              <w:i w:val="0"/>
              <w:iCs w:val="0"/>
              <w:noProof/>
              <w:kern w:val="2"/>
              <w:sz w:val="21"/>
              <w:szCs w:val="22"/>
            </w:rPr>
          </w:pPr>
          <w:hyperlink w:anchor="_Toc41756831" w:history="1">
            <w:r w:rsidRPr="000D4B69">
              <w:rPr>
                <w:rStyle w:val="a8"/>
                <w:noProof/>
              </w:rPr>
              <w:t>四、类的加载</w:t>
            </w:r>
            <w:r>
              <w:rPr>
                <w:noProof/>
                <w:webHidden/>
              </w:rPr>
              <w:tab/>
            </w:r>
            <w:r>
              <w:rPr>
                <w:noProof/>
                <w:webHidden/>
              </w:rPr>
              <w:fldChar w:fldCharType="begin"/>
            </w:r>
            <w:r>
              <w:rPr>
                <w:noProof/>
                <w:webHidden/>
              </w:rPr>
              <w:instrText xml:space="preserve"> PAGEREF _Toc41756831 \h </w:instrText>
            </w:r>
            <w:r>
              <w:rPr>
                <w:noProof/>
                <w:webHidden/>
              </w:rPr>
            </w:r>
            <w:r>
              <w:rPr>
                <w:noProof/>
                <w:webHidden/>
              </w:rPr>
              <w:fldChar w:fldCharType="separate"/>
            </w:r>
            <w:r>
              <w:rPr>
                <w:noProof/>
                <w:webHidden/>
              </w:rPr>
              <w:t>23</w:t>
            </w:r>
            <w:r>
              <w:rPr>
                <w:noProof/>
                <w:webHidden/>
              </w:rPr>
              <w:fldChar w:fldCharType="end"/>
            </w:r>
          </w:hyperlink>
        </w:p>
        <w:p w14:paraId="3A0671CD" w14:textId="3B964BE5" w:rsidR="00C32302" w:rsidRDefault="00C32302">
          <w:pPr>
            <w:pStyle w:val="TOC2"/>
            <w:tabs>
              <w:tab w:val="right" w:leader="dot" w:pos="10790"/>
            </w:tabs>
            <w:rPr>
              <w:rFonts w:asciiTheme="minorHAnsi" w:hAnsiTheme="minorHAnsi"/>
              <w:b w:val="0"/>
              <w:bCs w:val="0"/>
              <w:noProof/>
              <w:kern w:val="2"/>
              <w:sz w:val="21"/>
            </w:rPr>
          </w:pPr>
          <w:hyperlink w:anchor="_Toc41756832" w:history="1">
            <w:r w:rsidRPr="000D4B69">
              <w:rPr>
                <w:rStyle w:val="a8"/>
                <w:noProof/>
              </w:rPr>
              <w:t>1</w:t>
            </w:r>
            <w:r w:rsidRPr="000D4B69">
              <w:rPr>
                <w:rStyle w:val="a8"/>
                <w:noProof/>
              </w:rPr>
              <w:t>类加载过程</w:t>
            </w:r>
            <w:r>
              <w:rPr>
                <w:noProof/>
                <w:webHidden/>
              </w:rPr>
              <w:tab/>
            </w:r>
            <w:r>
              <w:rPr>
                <w:noProof/>
                <w:webHidden/>
              </w:rPr>
              <w:fldChar w:fldCharType="begin"/>
            </w:r>
            <w:r>
              <w:rPr>
                <w:noProof/>
                <w:webHidden/>
              </w:rPr>
              <w:instrText xml:space="preserve"> PAGEREF _Toc41756832 \h </w:instrText>
            </w:r>
            <w:r>
              <w:rPr>
                <w:noProof/>
                <w:webHidden/>
              </w:rPr>
            </w:r>
            <w:r>
              <w:rPr>
                <w:noProof/>
                <w:webHidden/>
              </w:rPr>
              <w:fldChar w:fldCharType="separate"/>
            </w:r>
            <w:r>
              <w:rPr>
                <w:noProof/>
                <w:webHidden/>
              </w:rPr>
              <w:t>23</w:t>
            </w:r>
            <w:r>
              <w:rPr>
                <w:noProof/>
                <w:webHidden/>
              </w:rPr>
              <w:fldChar w:fldCharType="end"/>
            </w:r>
          </w:hyperlink>
        </w:p>
        <w:p w14:paraId="24489220" w14:textId="58178C25" w:rsidR="00C32302" w:rsidRDefault="00C32302">
          <w:pPr>
            <w:pStyle w:val="TOC2"/>
            <w:tabs>
              <w:tab w:val="right" w:leader="dot" w:pos="10790"/>
            </w:tabs>
            <w:rPr>
              <w:rFonts w:asciiTheme="minorHAnsi" w:hAnsiTheme="minorHAnsi"/>
              <w:b w:val="0"/>
              <w:bCs w:val="0"/>
              <w:noProof/>
              <w:kern w:val="2"/>
              <w:sz w:val="21"/>
            </w:rPr>
          </w:pPr>
          <w:hyperlink w:anchor="_Toc41756833" w:history="1">
            <w:r w:rsidRPr="000D4B69">
              <w:rPr>
                <w:rStyle w:val="a8"/>
                <w:iCs/>
                <w:noProof/>
              </w:rPr>
              <w:t>2</w:t>
            </w:r>
            <w:r w:rsidRPr="000D4B69">
              <w:rPr>
                <w:rStyle w:val="a8"/>
                <w:iCs/>
                <w:noProof/>
              </w:rPr>
              <w:t>、</w:t>
            </w:r>
            <w:r w:rsidRPr="000D4B69">
              <w:rPr>
                <w:rStyle w:val="a8"/>
                <w:noProof/>
              </w:rPr>
              <w:t>概述</w:t>
            </w:r>
            <w:r>
              <w:rPr>
                <w:noProof/>
                <w:webHidden/>
              </w:rPr>
              <w:tab/>
            </w:r>
            <w:r>
              <w:rPr>
                <w:noProof/>
                <w:webHidden/>
              </w:rPr>
              <w:fldChar w:fldCharType="begin"/>
            </w:r>
            <w:r>
              <w:rPr>
                <w:noProof/>
                <w:webHidden/>
              </w:rPr>
              <w:instrText xml:space="preserve"> PAGEREF _Toc41756833 \h </w:instrText>
            </w:r>
            <w:r>
              <w:rPr>
                <w:noProof/>
                <w:webHidden/>
              </w:rPr>
            </w:r>
            <w:r>
              <w:rPr>
                <w:noProof/>
                <w:webHidden/>
              </w:rPr>
              <w:fldChar w:fldCharType="separate"/>
            </w:r>
            <w:r>
              <w:rPr>
                <w:noProof/>
                <w:webHidden/>
              </w:rPr>
              <w:t>23</w:t>
            </w:r>
            <w:r>
              <w:rPr>
                <w:noProof/>
                <w:webHidden/>
              </w:rPr>
              <w:fldChar w:fldCharType="end"/>
            </w:r>
          </w:hyperlink>
        </w:p>
        <w:p w14:paraId="0F1AA880" w14:textId="224CF9FD" w:rsidR="00C32302" w:rsidRDefault="00C32302">
          <w:pPr>
            <w:pStyle w:val="TOC2"/>
            <w:tabs>
              <w:tab w:val="right" w:leader="dot" w:pos="10790"/>
            </w:tabs>
            <w:rPr>
              <w:rFonts w:asciiTheme="minorHAnsi" w:hAnsiTheme="minorHAnsi"/>
              <w:b w:val="0"/>
              <w:bCs w:val="0"/>
              <w:noProof/>
              <w:kern w:val="2"/>
              <w:sz w:val="21"/>
            </w:rPr>
          </w:pPr>
          <w:hyperlink w:anchor="_Toc41756834" w:history="1">
            <w:r w:rsidRPr="000D4B69">
              <w:rPr>
                <w:rStyle w:val="a8"/>
                <w:noProof/>
              </w:rPr>
              <w:t>3</w:t>
            </w:r>
            <w:r w:rsidRPr="000D4B69">
              <w:rPr>
                <w:rStyle w:val="a8"/>
                <w:noProof/>
              </w:rPr>
              <w:t>、加载</w:t>
            </w:r>
            <w:r w:rsidRPr="000D4B69">
              <w:rPr>
                <w:rStyle w:val="a8"/>
                <w:noProof/>
              </w:rPr>
              <w:t>(Loading)</w:t>
            </w:r>
            <w:r>
              <w:rPr>
                <w:noProof/>
                <w:webHidden/>
              </w:rPr>
              <w:tab/>
            </w:r>
            <w:r>
              <w:rPr>
                <w:noProof/>
                <w:webHidden/>
              </w:rPr>
              <w:fldChar w:fldCharType="begin"/>
            </w:r>
            <w:r>
              <w:rPr>
                <w:noProof/>
                <w:webHidden/>
              </w:rPr>
              <w:instrText xml:space="preserve"> PAGEREF _Toc41756834 \h </w:instrText>
            </w:r>
            <w:r>
              <w:rPr>
                <w:noProof/>
                <w:webHidden/>
              </w:rPr>
            </w:r>
            <w:r>
              <w:rPr>
                <w:noProof/>
                <w:webHidden/>
              </w:rPr>
              <w:fldChar w:fldCharType="separate"/>
            </w:r>
            <w:r>
              <w:rPr>
                <w:noProof/>
                <w:webHidden/>
              </w:rPr>
              <w:t>24</w:t>
            </w:r>
            <w:r>
              <w:rPr>
                <w:noProof/>
                <w:webHidden/>
              </w:rPr>
              <w:fldChar w:fldCharType="end"/>
            </w:r>
          </w:hyperlink>
        </w:p>
        <w:p w14:paraId="0CBEE5EF" w14:textId="7345FAD7" w:rsidR="00C32302" w:rsidRDefault="00C32302">
          <w:pPr>
            <w:pStyle w:val="TOC3"/>
            <w:tabs>
              <w:tab w:val="right" w:leader="dot" w:pos="10790"/>
            </w:tabs>
            <w:rPr>
              <w:rFonts w:asciiTheme="minorHAnsi" w:hAnsiTheme="minorHAnsi"/>
              <w:noProof/>
              <w:kern w:val="2"/>
              <w:sz w:val="21"/>
              <w:szCs w:val="22"/>
            </w:rPr>
          </w:pPr>
          <w:hyperlink w:anchor="_Toc41756835" w:history="1">
            <w:r w:rsidRPr="000D4B69">
              <w:rPr>
                <w:rStyle w:val="a8"/>
                <w:noProof/>
              </w:rPr>
              <w:t>3.1</w:t>
            </w:r>
            <w:r w:rsidRPr="000D4B69">
              <w:rPr>
                <w:rStyle w:val="a8"/>
                <w:noProof/>
              </w:rPr>
              <w:t>、概述</w:t>
            </w:r>
            <w:r>
              <w:rPr>
                <w:noProof/>
                <w:webHidden/>
              </w:rPr>
              <w:tab/>
            </w:r>
            <w:r>
              <w:rPr>
                <w:noProof/>
                <w:webHidden/>
              </w:rPr>
              <w:fldChar w:fldCharType="begin"/>
            </w:r>
            <w:r>
              <w:rPr>
                <w:noProof/>
                <w:webHidden/>
              </w:rPr>
              <w:instrText xml:space="preserve"> PAGEREF _Toc41756835 \h </w:instrText>
            </w:r>
            <w:r>
              <w:rPr>
                <w:noProof/>
                <w:webHidden/>
              </w:rPr>
            </w:r>
            <w:r>
              <w:rPr>
                <w:noProof/>
                <w:webHidden/>
              </w:rPr>
              <w:fldChar w:fldCharType="separate"/>
            </w:r>
            <w:r>
              <w:rPr>
                <w:noProof/>
                <w:webHidden/>
              </w:rPr>
              <w:t>24</w:t>
            </w:r>
            <w:r>
              <w:rPr>
                <w:noProof/>
                <w:webHidden/>
              </w:rPr>
              <w:fldChar w:fldCharType="end"/>
            </w:r>
          </w:hyperlink>
        </w:p>
        <w:p w14:paraId="1287B47B" w14:textId="0A8EDE1F" w:rsidR="00C32302" w:rsidRDefault="00C32302">
          <w:pPr>
            <w:pStyle w:val="TOC3"/>
            <w:tabs>
              <w:tab w:val="right" w:leader="dot" w:pos="10790"/>
            </w:tabs>
            <w:rPr>
              <w:rFonts w:asciiTheme="minorHAnsi" w:hAnsiTheme="minorHAnsi"/>
              <w:noProof/>
              <w:kern w:val="2"/>
              <w:sz w:val="21"/>
              <w:szCs w:val="22"/>
            </w:rPr>
          </w:pPr>
          <w:hyperlink w:anchor="_Toc41756836" w:history="1">
            <w:r w:rsidRPr="000D4B69">
              <w:rPr>
                <w:rStyle w:val="a8"/>
                <w:noProof/>
              </w:rPr>
              <w:t>3.2</w:t>
            </w:r>
            <w:r w:rsidRPr="000D4B69">
              <w:rPr>
                <w:rStyle w:val="a8"/>
                <w:noProof/>
              </w:rPr>
              <w:t>类加载器</w:t>
            </w:r>
            <w:r>
              <w:rPr>
                <w:noProof/>
                <w:webHidden/>
              </w:rPr>
              <w:tab/>
            </w:r>
            <w:r>
              <w:rPr>
                <w:noProof/>
                <w:webHidden/>
              </w:rPr>
              <w:fldChar w:fldCharType="begin"/>
            </w:r>
            <w:r>
              <w:rPr>
                <w:noProof/>
                <w:webHidden/>
              </w:rPr>
              <w:instrText xml:space="preserve"> PAGEREF _Toc41756836 \h </w:instrText>
            </w:r>
            <w:r>
              <w:rPr>
                <w:noProof/>
                <w:webHidden/>
              </w:rPr>
            </w:r>
            <w:r>
              <w:rPr>
                <w:noProof/>
                <w:webHidden/>
              </w:rPr>
              <w:fldChar w:fldCharType="separate"/>
            </w:r>
            <w:r>
              <w:rPr>
                <w:noProof/>
                <w:webHidden/>
              </w:rPr>
              <w:t>24</w:t>
            </w:r>
            <w:r>
              <w:rPr>
                <w:noProof/>
                <w:webHidden/>
              </w:rPr>
              <w:fldChar w:fldCharType="end"/>
            </w:r>
          </w:hyperlink>
        </w:p>
        <w:p w14:paraId="7B237E10" w14:textId="779D51FF" w:rsidR="00C32302" w:rsidRDefault="00C32302">
          <w:pPr>
            <w:pStyle w:val="TOC3"/>
            <w:tabs>
              <w:tab w:val="right" w:leader="dot" w:pos="10790"/>
            </w:tabs>
            <w:rPr>
              <w:rFonts w:asciiTheme="minorHAnsi" w:hAnsiTheme="minorHAnsi"/>
              <w:noProof/>
              <w:kern w:val="2"/>
              <w:sz w:val="21"/>
              <w:szCs w:val="22"/>
            </w:rPr>
          </w:pPr>
          <w:hyperlink w:anchor="_Toc41756837" w:history="1">
            <w:r w:rsidRPr="000D4B69">
              <w:rPr>
                <w:rStyle w:val="a8"/>
                <w:noProof/>
              </w:rPr>
              <w:t>a</w:t>
            </w:r>
            <w:r w:rsidRPr="000D4B69">
              <w:rPr>
                <w:rStyle w:val="a8"/>
                <w:noProof/>
              </w:rPr>
              <w:t>、类加载器</w:t>
            </w:r>
            <w:r w:rsidRPr="000D4B69">
              <w:rPr>
                <w:rStyle w:val="a8"/>
                <w:noProof/>
              </w:rPr>
              <w:t xml:space="preserve">(Class Loader): </w:t>
            </w:r>
            <w:r w:rsidRPr="000D4B69">
              <w:rPr>
                <w:rStyle w:val="a8"/>
                <w:noProof/>
              </w:rPr>
              <w:t>实现类加载阶段中的</w:t>
            </w:r>
            <w:r w:rsidRPr="000D4B69">
              <w:rPr>
                <w:rStyle w:val="a8"/>
                <w:noProof/>
              </w:rPr>
              <w:t>“</w:t>
            </w:r>
            <w:r w:rsidRPr="000D4B69">
              <w:rPr>
                <w:rStyle w:val="a8"/>
                <w:noProof/>
              </w:rPr>
              <w:t>通过一个类的全限定名来获取描述该类的二进制字节流</w:t>
            </w:r>
            <w:r w:rsidRPr="000D4B69">
              <w:rPr>
                <w:rStyle w:val="a8"/>
                <w:noProof/>
              </w:rPr>
              <w:t>”</w:t>
            </w:r>
            <w:r w:rsidRPr="000D4B69">
              <w:rPr>
                <w:rStyle w:val="a8"/>
                <w:noProof/>
              </w:rPr>
              <w:t>这个动作的代码</w:t>
            </w:r>
            <w:r>
              <w:rPr>
                <w:noProof/>
                <w:webHidden/>
              </w:rPr>
              <w:tab/>
            </w:r>
            <w:r>
              <w:rPr>
                <w:noProof/>
                <w:webHidden/>
              </w:rPr>
              <w:fldChar w:fldCharType="begin"/>
            </w:r>
            <w:r>
              <w:rPr>
                <w:noProof/>
                <w:webHidden/>
              </w:rPr>
              <w:instrText xml:space="preserve"> PAGEREF _Toc41756837 \h </w:instrText>
            </w:r>
            <w:r>
              <w:rPr>
                <w:noProof/>
                <w:webHidden/>
              </w:rPr>
            </w:r>
            <w:r>
              <w:rPr>
                <w:noProof/>
                <w:webHidden/>
              </w:rPr>
              <w:fldChar w:fldCharType="separate"/>
            </w:r>
            <w:r>
              <w:rPr>
                <w:noProof/>
                <w:webHidden/>
              </w:rPr>
              <w:t>24</w:t>
            </w:r>
            <w:r>
              <w:rPr>
                <w:noProof/>
                <w:webHidden/>
              </w:rPr>
              <w:fldChar w:fldCharType="end"/>
            </w:r>
          </w:hyperlink>
        </w:p>
        <w:p w14:paraId="1BA83289" w14:textId="6D118F70" w:rsidR="00C32302" w:rsidRDefault="00C32302">
          <w:pPr>
            <w:pStyle w:val="TOC3"/>
            <w:tabs>
              <w:tab w:val="right" w:leader="dot" w:pos="10790"/>
            </w:tabs>
            <w:rPr>
              <w:rFonts w:asciiTheme="minorHAnsi" w:hAnsiTheme="minorHAnsi"/>
              <w:noProof/>
              <w:kern w:val="2"/>
              <w:sz w:val="21"/>
              <w:szCs w:val="22"/>
            </w:rPr>
          </w:pPr>
          <w:hyperlink w:anchor="_Toc41756838" w:history="1">
            <w:r w:rsidRPr="000D4B69">
              <w:rPr>
                <w:rStyle w:val="a8"/>
                <w:noProof/>
              </w:rPr>
              <w:t>3.3</w:t>
            </w:r>
            <w:r w:rsidRPr="000D4B69">
              <w:rPr>
                <w:rStyle w:val="a8"/>
                <w:noProof/>
              </w:rPr>
              <w:t>双亲委派</w:t>
            </w:r>
            <w:r>
              <w:rPr>
                <w:noProof/>
                <w:webHidden/>
              </w:rPr>
              <w:tab/>
            </w:r>
            <w:r>
              <w:rPr>
                <w:noProof/>
                <w:webHidden/>
              </w:rPr>
              <w:fldChar w:fldCharType="begin"/>
            </w:r>
            <w:r>
              <w:rPr>
                <w:noProof/>
                <w:webHidden/>
              </w:rPr>
              <w:instrText xml:space="preserve"> PAGEREF _Toc41756838 \h </w:instrText>
            </w:r>
            <w:r>
              <w:rPr>
                <w:noProof/>
                <w:webHidden/>
              </w:rPr>
            </w:r>
            <w:r>
              <w:rPr>
                <w:noProof/>
                <w:webHidden/>
              </w:rPr>
              <w:fldChar w:fldCharType="separate"/>
            </w:r>
            <w:r>
              <w:rPr>
                <w:noProof/>
                <w:webHidden/>
              </w:rPr>
              <w:t>25</w:t>
            </w:r>
            <w:r>
              <w:rPr>
                <w:noProof/>
                <w:webHidden/>
              </w:rPr>
              <w:fldChar w:fldCharType="end"/>
            </w:r>
          </w:hyperlink>
        </w:p>
        <w:p w14:paraId="1EA77C07" w14:textId="44DF4735" w:rsidR="00C32302" w:rsidRDefault="00C32302">
          <w:pPr>
            <w:pStyle w:val="TOC2"/>
            <w:tabs>
              <w:tab w:val="right" w:leader="dot" w:pos="10790"/>
            </w:tabs>
            <w:rPr>
              <w:rFonts w:asciiTheme="minorHAnsi" w:hAnsiTheme="minorHAnsi"/>
              <w:b w:val="0"/>
              <w:bCs w:val="0"/>
              <w:noProof/>
              <w:kern w:val="2"/>
              <w:sz w:val="21"/>
            </w:rPr>
          </w:pPr>
          <w:hyperlink w:anchor="_Toc41756839" w:history="1">
            <w:r w:rsidRPr="000D4B69">
              <w:rPr>
                <w:rStyle w:val="a8"/>
                <w:iCs/>
                <w:noProof/>
              </w:rPr>
              <w:t>4</w:t>
            </w:r>
            <w:r w:rsidRPr="000D4B69">
              <w:rPr>
                <w:rStyle w:val="a8"/>
                <w:iCs/>
                <w:noProof/>
              </w:rPr>
              <w:t>、</w:t>
            </w:r>
            <w:r w:rsidRPr="000D4B69">
              <w:rPr>
                <w:rStyle w:val="a8"/>
                <w:noProof/>
              </w:rPr>
              <w:t>验证</w:t>
            </w:r>
            <w:r w:rsidRPr="000D4B69">
              <w:rPr>
                <w:rStyle w:val="a8"/>
                <w:noProof/>
              </w:rPr>
              <w:t>(Verification)</w:t>
            </w:r>
            <w:r>
              <w:rPr>
                <w:noProof/>
                <w:webHidden/>
              </w:rPr>
              <w:tab/>
            </w:r>
            <w:r>
              <w:rPr>
                <w:noProof/>
                <w:webHidden/>
              </w:rPr>
              <w:fldChar w:fldCharType="begin"/>
            </w:r>
            <w:r>
              <w:rPr>
                <w:noProof/>
                <w:webHidden/>
              </w:rPr>
              <w:instrText xml:space="preserve"> PAGEREF _Toc41756839 \h </w:instrText>
            </w:r>
            <w:r>
              <w:rPr>
                <w:noProof/>
                <w:webHidden/>
              </w:rPr>
            </w:r>
            <w:r>
              <w:rPr>
                <w:noProof/>
                <w:webHidden/>
              </w:rPr>
              <w:fldChar w:fldCharType="separate"/>
            </w:r>
            <w:r>
              <w:rPr>
                <w:noProof/>
                <w:webHidden/>
              </w:rPr>
              <w:t>25</w:t>
            </w:r>
            <w:r>
              <w:rPr>
                <w:noProof/>
                <w:webHidden/>
              </w:rPr>
              <w:fldChar w:fldCharType="end"/>
            </w:r>
          </w:hyperlink>
        </w:p>
        <w:p w14:paraId="1A4DCC3F" w14:textId="1E8C1F5A" w:rsidR="00C32302" w:rsidRDefault="00C32302">
          <w:pPr>
            <w:pStyle w:val="TOC3"/>
            <w:tabs>
              <w:tab w:val="right" w:leader="dot" w:pos="10790"/>
            </w:tabs>
            <w:rPr>
              <w:rFonts w:asciiTheme="minorHAnsi" w:hAnsiTheme="minorHAnsi"/>
              <w:noProof/>
              <w:kern w:val="2"/>
              <w:sz w:val="21"/>
              <w:szCs w:val="22"/>
            </w:rPr>
          </w:pPr>
          <w:hyperlink w:anchor="_Toc41756840" w:history="1">
            <w:r w:rsidRPr="000D4B69">
              <w:rPr>
                <w:rStyle w:val="a8"/>
                <w:noProof/>
              </w:rPr>
              <w:t>4.1</w:t>
            </w:r>
            <w:r w:rsidRPr="000D4B69">
              <w:rPr>
                <w:rStyle w:val="a8"/>
                <w:noProof/>
              </w:rPr>
              <w:t>、概述</w:t>
            </w:r>
            <w:r>
              <w:rPr>
                <w:noProof/>
                <w:webHidden/>
              </w:rPr>
              <w:tab/>
            </w:r>
            <w:r>
              <w:rPr>
                <w:noProof/>
                <w:webHidden/>
              </w:rPr>
              <w:fldChar w:fldCharType="begin"/>
            </w:r>
            <w:r>
              <w:rPr>
                <w:noProof/>
                <w:webHidden/>
              </w:rPr>
              <w:instrText xml:space="preserve"> PAGEREF _Toc41756840 \h </w:instrText>
            </w:r>
            <w:r>
              <w:rPr>
                <w:noProof/>
                <w:webHidden/>
              </w:rPr>
            </w:r>
            <w:r>
              <w:rPr>
                <w:noProof/>
                <w:webHidden/>
              </w:rPr>
              <w:fldChar w:fldCharType="separate"/>
            </w:r>
            <w:r>
              <w:rPr>
                <w:noProof/>
                <w:webHidden/>
              </w:rPr>
              <w:t>25</w:t>
            </w:r>
            <w:r>
              <w:rPr>
                <w:noProof/>
                <w:webHidden/>
              </w:rPr>
              <w:fldChar w:fldCharType="end"/>
            </w:r>
          </w:hyperlink>
        </w:p>
        <w:p w14:paraId="35A14D1A" w14:textId="414EF37C" w:rsidR="00C32302" w:rsidRDefault="00C32302">
          <w:pPr>
            <w:pStyle w:val="TOC3"/>
            <w:tabs>
              <w:tab w:val="right" w:leader="dot" w:pos="10790"/>
            </w:tabs>
            <w:rPr>
              <w:rFonts w:asciiTheme="minorHAnsi" w:hAnsiTheme="minorHAnsi"/>
              <w:noProof/>
              <w:kern w:val="2"/>
              <w:sz w:val="21"/>
              <w:szCs w:val="22"/>
            </w:rPr>
          </w:pPr>
          <w:hyperlink w:anchor="_Toc41756841" w:history="1">
            <w:r w:rsidRPr="000D4B69">
              <w:rPr>
                <w:rStyle w:val="a8"/>
                <w:noProof/>
              </w:rPr>
              <w:t>4.2</w:t>
            </w:r>
            <w:r w:rsidRPr="000D4B69">
              <w:rPr>
                <w:rStyle w:val="a8"/>
                <w:noProof/>
              </w:rPr>
              <w:t>格式验证</w:t>
            </w:r>
            <w:r>
              <w:rPr>
                <w:noProof/>
                <w:webHidden/>
              </w:rPr>
              <w:tab/>
            </w:r>
            <w:r>
              <w:rPr>
                <w:noProof/>
                <w:webHidden/>
              </w:rPr>
              <w:fldChar w:fldCharType="begin"/>
            </w:r>
            <w:r>
              <w:rPr>
                <w:noProof/>
                <w:webHidden/>
              </w:rPr>
              <w:instrText xml:space="preserve"> PAGEREF _Toc41756841 \h </w:instrText>
            </w:r>
            <w:r>
              <w:rPr>
                <w:noProof/>
                <w:webHidden/>
              </w:rPr>
            </w:r>
            <w:r>
              <w:rPr>
                <w:noProof/>
                <w:webHidden/>
              </w:rPr>
              <w:fldChar w:fldCharType="separate"/>
            </w:r>
            <w:r>
              <w:rPr>
                <w:noProof/>
                <w:webHidden/>
              </w:rPr>
              <w:t>25</w:t>
            </w:r>
            <w:r>
              <w:rPr>
                <w:noProof/>
                <w:webHidden/>
              </w:rPr>
              <w:fldChar w:fldCharType="end"/>
            </w:r>
          </w:hyperlink>
        </w:p>
        <w:p w14:paraId="0817AB7A" w14:textId="1A276B18" w:rsidR="00C32302" w:rsidRDefault="00C32302">
          <w:pPr>
            <w:pStyle w:val="TOC3"/>
            <w:tabs>
              <w:tab w:val="right" w:leader="dot" w:pos="10790"/>
            </w:tabs>
            <w:rPr>
              <w:rFonts w:asciiTheme="minorHAnsi" w:hAnsiTheme="minorHAnsi"/>
              <w:noProof/>
              <w:kern w:val="2"/>
              <w:sz w:val="21"/>
              <w:szCs w:val="22"/>
            </w:rPr>
          </w:pPr>
          <w:hyperlink w:anchor="_Toc41756842" w:history="1">
            <w:r w:rsidRPr="000D4B69">
              <w:rPr>
                <w:rStyle w:val="a8"/>
                <w:noProof/>
              </w:rPr>
              <w:t>4.3</w:t>
            </w:r>
            <w:r w:rsidRPr="000D4B69">
              <w:rPr>
                <w:rStyle w:val="a8"/>
                <w:rFonts w:eastAsia="宋体"/>
                <w:noProof/>
              </w:rPr>
              <w:t>静态约束(static constraint)</w:t>
            </w:r>
            <w:r>
              <w:rPr>
                <w:noProof/>
                <w:webHidden/>
              </w:rPr>
              <w:tab/>
            </w:r>
            <w:r>
              <w:rPr>
                <w:noProof/>
                <w:webHidden/>
              </w:rPr>
              <w:fldChar w:fldCharType="begin"/>
            </w:r>
            <w:r>
              <w:rPr>
                <w:noProof/>
                <w:webHidden/>
              </w:rPr>
              <w:instrText xml:space="preserve"> PAGEREF _Toc41756842 \h </w:instrText>
            </w:r>
            <w:r>
              <w:rPr>
                <w:noProof/>
                <w:webHidden/>
              </w:rPr>
            </w:r>
            <w:r>
              <w:rPr>
                <w:noProof/>
                <w:webHidden/>
              </w:rPr>
              <w:fldChar w:fldCharType="separate"/>
            </w:r>
            <w:r>
              <w:rPr>
                <w:noProof/>
                <w:webHidden/>
              </w:rPr>
              <w:t>26</w:t>
            </w:r>
            <w:r>
              <w:rPr>
                <w:noProof/>
                <w:webHidden/>
              </w:rPr>
              <w:fldChar w:fldCharType="end"/>
            </w:r>
          </w:hyperlink>
        </w:p>
        <w:p w14:paraId="0F1A104F" w14:textId="2962D94E" w:rsidR="00C32302" w:rsidRDefault="00C32302">
          <w:pPr>
            <w:pStyle w:val="TOC3"/>
            <w:tabs>
              <w:tab w:val="right" w:leader="dot" w:pos="10790"/>
            </w:tabs>
            <w:rPr>
              <w:rFonts w:asciiTheme="minorHAnsi" w:hAnsiTheme="minorHAnsi"/>
              <w:noProof/>
              <w:kern w:val="2"/>
              <w:sz w:val="21"/>
              <w:szCs w:val="22"/>
            </w:rPr>
          </w:pPr>
          <w:hyperlink w:anchor="_Toc41756843" w:history="1">
            <w:r w:rsidRPr="000D4B69">
              <w:rPr>
                <w:rStyle w:val="a8"/>
                <w:noProof/>
              </w:rPr>
              <w:t>4.4</w:t>
            </w:r>
            <w:r w:rsidRPr="000D4B69">
              <w:rPr>
                <w:rStyle w:val="a8"/>
                <w:noProof/>
              </w:rPr>
              <w:t>结构化约束</w:t>
            </w:r>
            <w:r>
              <w:rPr>
                <w:noProof/>
                <w:webHidden/>
              </w:rPr>
              <w:tab/>
            </w:r>
            <w:r>
              <w:rPr>
                <w:noProof/>
                <w:webHidden/>
              </w:rPr>
              <w:fldChar w:fldCharType="begin"/>
            </w:r>
            <w:r>
              <w:rPr>
                <w:noProof/>
                <w:webHidden/>
              </w:rPr>
              <w:instrText xml:space="preserve"> PAGEREF _Toc41756843 \h </w:instrText>
            </w:r>
            <w:r>
              <w:rPr>
                <w:noProof/>
                <w:webHidden/>
              </w:rPr>
            </w:r>
            <w:r>
              <w:rPr>
                <w:noProof/>
                <w:webHidden/>
              </w:rPr>
              <w:fldChar w:fldCharType="separate"/>
            </w:r>
            <w:r>
              <w:rPr>
                <w:noProof/>
                <w:webHidden/>
              </w:rPr>
              <w:t>27</w:t>
            </w:r>
            <w:r>
              <w:rPr>
                <w:noProof/>
                <w:webHidden/>
              </w:rPr>
              <w:fldChar w:fldCharType="end"/>
            </w:r>
          </w:hyperlink>
        </w:p>
        <w:p w14:paraId="75F067E2" w14:textId="1EB91DBF" w:rsidR="00C32302" w:rsidRDefault="00C32302">
          <w:pPr>
            <w:pStyle w:val="TOC3"/>
            <w:tabs>
              <w:tab w:val="right" w:leader="dot" w:pos="10790"/>
            </w:tabs>
            <w:rPr>
              <w:rFonts w:asciiTheme="minorHAnsi" w:hAnsiTheme="minorHAnsi"/>
              <w:noProof/>
              <w:kern w:val="2"/>
              <w:sz w:val="21"/>
              <w:szCs w:val="22"/>
            </w:rPr>
          </w:pPr>
          <w:hyperlink w:anchor="_Toc41756844" w:history="1">
            <w:r w:rsidRPr="000D4B69">
              <w:rPr>
                <w:rStyle w:val="a8"/>
                <w:noProof/>
              </w:rPr>
              <w:t>4.5</w:t>
            </w:r>
            <w:r w:rsidRPr="000D4B69">
              <w:rPr>
                <w:rStyle w:val="a8"/>
                <w:noProof/>
              </w:rPr>
              <w:t>、</w:t>
            </w:r>
            <w:r w:rsidRPr="000D4B69">
              <w:rPr>
                <w:rStyle w:val="a8"/>
                <w:noProof/>
              </w:rPr>
              <w:t>Class</w:t>
            </w:r>
            <w:r w:rsidRPr="000D4B69">
              <w:rPr>
                <w:rStyle w:val="a8"/>
                <w:noProof/>
              </w:rPr>
              <w:t>文</w:t>
            </w:r>
            <w:r w:rsidRPr="000D4B69">
              <w:rPr>
                <w:rStyle w:val="a8"/>
                <w:noProof/>
              </w:rPr>
              <w:t>件</w:t>
            </w:r>
            <w:r w:rsidRPr="000D4B69">
              <w:rPr>
                <w:rStyle w:val="a8"/>
                <w:noProof/>
              </w:rPr>
              <w:t>校验</w:t>
            </w:r>
            <w:r>
              <w:rPr>
                <w:noProof/>
                <w:webHidden/>
              </w:rPr>
              <w:tab/>
            </w:r>
            <w:r>
              <w:rPr>
                <w:noProof/>
                <w:webHidden/>
              </w:rPr>
              <w:fldChar w:fldCharType="begin"/>
            </w:r>
            <w:r>
              <w:rPr>
                <w:noProof/>
                <w:webHidden/>
              </w:rPr>
              <w:instrText xml:space="preserve"> PAGEREF _Toc41756844 \h </w:instrText>
            </w:r>
            <w:r>
              <w:rPr>
                <w:noProof/>
                <w:webHidden/>
              </w:rPr>
            </w:r>
            <w:r>
              <w:rPr>
                <w:noProof/>
                <w:webHidden/>
              </w:rPr>
              <w:fldChar w:fldCharType="separate"/>
            </w:r>
            <w:r>
              <w:rPr>
                <w:noProof/>
                <w:webHidden/>
              </w:rPr>
              <w:t>28</w:t>
            </w:r>
            <w:r>
              <w:rPr>
                <w:noProof/>
                <w:webHidden/>
              </w:rPr>
              <w:fldChar w:fldCharType="end"/>
            </w:r>
          </w:hyperlink>
        </w:p>
        <w:p w14:paraId="22CE4A5B" w14:textId="11C62B4A" w:rsidR="00C32302" w:rsidRDefault="00C32302">
          <w:pPr>
            <w:pStyle w:val="TOC2"/>
            <w:tabs>
              <w:tab w:val="right" w:leader="dot" w:pos="10790"/>
            </w:tabs>
            <w:rPr>
              <w:rFonts w:asciiTheme="minorHAnsi" w:hAnsiTheme="minorHAnsi"/>
              <w:b w:val="0"/>
              <w:bCs w:val="0"/>
              <w:noProof/>
              <w:kern w:val="2"/>
              <w:sz w:val="21"/>
            </w:rPr>
          </w:pPr>
          <w:hyperlink w:anchor="_Toc41756845" w:history="1">
            <w:r w:rsidRPr="000D4B69">
              <w:rPr>
                <w:rStyle w:val="a8"/>
                <w:noProof/>
              </w:rPr>
              <w:t>5</w:t>
            </w:r>
            <w:r w:rsidRPr="000D4B69">
              <w:rPr>
                <w:rStyle w:val="a8"/>
                <w:noProof/>
              </w:rPr>
              <w:t>、准备</w:t>
            </w:r>
            <w:r w:rsidRPr="000D4B69">
              <w:rPr>
                <w:rStyle w:val="a8"/>
                <w:noProof/>
              </w:rPr>
              <w:t>(Preparation)</w:t>
            </w:r>
            <w:r>
              <w:rPr>
                <w:noProof/>
                <w:webHidden/>
              </w:rPr>
              <w:tab/>
            </w:r>
            <w:r>
              <w:rPr>
                <w:noProof/>
                <w:webHidden/>
              </w:rPr>
              <w:fldChar w:fldCharType="begin"/>
            </w:r>
            <w:r>
              <w:rPr>
                <w:noProof/>
                <w:webHidden/>
              </w:rPr>
              <w:instrText xml:space="preserve"> PAGEREF _Toc41756845 \h </w:instrText>
            </w:r>
            <w:r>
              <w:rPr>
                <w:noProof/>
                <w:webHidden/>
              </w:rPr>
            </w:r>
            <w:r>
              <w:rPr>
                <w:noProof/>
                <w:webHidden/>
              </w:rPr>
              <w:fldChar w:fldCharType="separate"/>
            </w:r>
            <w:r>
              <w:rPr>
                <w:noProof/>
                <w:webHidden/>
              </w:rPr>
              <w:t>28</w:t>
            </w:r>
            <w:r>
              <w:rPr>
                <w:noProof/>
                <w:webHidden/>
              </w:rPr>
              <w:fldChar w:fldCharType="end"/>
            </w:r>
          </w:hyperlink>
        </w:p>
        <w:p w14:paraId="5F074545" w14:textId="159C9838" w:rsidR="00C32302" w:rsidRDefault="00C32302">
          <w:pPr>
            <w:pStyle w:val="TOC2"/>
            <w:tabs>
              <w:tab w:val="right" w:leader="dot" w:pos="10790"/>
            </w:tabs>
            <w:rPr>
              <w:rFonts w:asciiTheme="minorHAnsi" w:hAnsiTheme="minorHAnsi"/>
              <w:b w:val="0"/>
              <w:bCs w:val="0"/>
              <w:noProof/>
              <w:kern w:val="2"/>
              <w:sz w:val="21"/>
            </w:rPr>
          </w:pPr>
          <w:hyperlink w:anchor="_Toc41756846" w:history="1">
            <w:r w:rsidRPr="000D4B69">
              <w:rPr>
                <w:rStyle w:val="a8"/>
                <w:noProof/>
              </w:rPr>
              <w:t>6</w:t>
            </w:r>
            <w:r w:rsidRPr="000D4B69">
              <w:rPr>
                <w:rStyle w:val="a8"/>
                <w:noProof/>
              </w:rPr>
              <w:t>、解析</w:t>
            </w:r>
            <w:r w:rsidRPr="000D4B69">
              <w:rPr>
                <w:rStyle w:val="a8"/>
                <w:noProof/>
              </w:rPr>
              <w:t>(Resolution)</w:t>
            </w:r>
            <w:r>
              <w:rPr>
                <w:noProof/>
                <w:webHidden/>
              </w:rPr>
              <w:tab/>
            </w:r>
            <w:r>
              <w:rPr>
                <w:noProof/>
                <w:webHidden/>
              </w:rPr>
              <w:fldChar w:fldCharType="begin"/>
            </w:r>
            <w:r>
              <w:rPr>
                <w:noProof/>
                <w:webHidden/>
              </w:rPr>
              <w:instrText xml:space="preserve"> PAGEREF _Toc41756846 \h </w:instrText>
            </w:r>
            <w:r>
              <w:rPr>
                <w:noProof/>
                <w:webHidden/>
              </w:rPr>
            </w:r>
            <w:r>
              <w:rPr>
                <w:noProof/>
                <w:webHidden/>
              </w:rPr>
              <w:fldChar w:fldCharType="separate"/>
            </w:r>
            <w:r>
              <w:rPr>
                <w:noProof/>
                <w:webHidden/>
              </w:rPr>
              <w:t>29</w:t>
            </w:r>
            <w:r>
              <w:rPr>
                <w:noProof/>
                <w:webHidden/>
              </w:rPr>
              <w:fldChar w:fldCharType="end"/>
            </w:r>
          </w:hyperlink>
        </w:p>
        <w:p w14:paraId="34F95B75" w14:textId="68A765CF" w:rsidR="00C32302" w:rsidRDefault="00C32302">
          <w:pPr>
            <w:pStyle w:val="TOC3"/>
            <w:tabs>
              <w:tab w:val="right" w:leader="dot" w:pos="10790"/>
            </w:tabs>
            <w:rPr>
              <w:rFonts w:asciiTheme="minorHAnsi" w:hAnsiTheme="minorHAnsi"/>
              <w:noProof/>
              <w:kern w:val="2"/>
              <w:sz w:val="21"/>
              <w:szCs w:val="22"/>
            </w:rPr>
          </w:pPr>
          <w:hyperlink w:anchor="_Toc41756847" w:history="1">
            <w:r w:rsidRPr="000D4B69">
              <w:rPr>
                <w:rStyle w:val="a8"/>
                <w:noProof/>
              </w:rPr>
              <w:t>6.1</w:t>
            </w:r>
            <w:r w:rsidRPr="000D4B69">
              <w:rPr>
                <w:rStyle w:val="a8"/>
                <w:noProof/>
              </w:rPr>
              <w:t>、概述</w:t>
            </w:r>
            <w:r>
              <w:rPr>
                <w:noProof/>
                <w:webHidden/>
              </w:rPr>
              <w:tab/>
            </w:r>
            <w:r>
              <w:rPr>
                <w:noProof/>
                <w:webHidden/>
              </w:rPr>
              <w:fldChar w:fldCharType="begin"/>
            </w:r>
            <w:r>
              <w:rPr>
                <w:noProof/>
                <w:webHidden/>
              </w:rPr>
              <w:instrText xml:space="preserve"> PAGEREF _Toc41756847 \h </w:instrText>
            </w:r>
            <w:r>
              <w:rPr>
                <w:noProof/>
                <w:webHidden/>
              </w:rPr>
            </w:r>
            <w:r>
              <w:rPr>
                <w:noProof/>
                <w:webHidden/>
              </w:rPr>
              <w:fldChar w:fldCharType="separate"/>
            </w:r>
            <w:r>
              <w:rPr>
                <w:noProof/>
                <w:webHidden/>
              </w:rPr>
              <w:t>29</w:t>
            </w:r>
            <w:r>
              <w:rPr>
                <w:noProof/>
                <w:webHidden/>
              </w:rPr>
              <w:fldChar w:fldCharType="end"/>
            </w:r>
          </w:hyperlink>
        </w:p>
        <w:p w14:paraId="5D3666DA" w14:textId="5E3B15E3" w:rsidR="00C32302" w:rsidRDefault="00C32302">
          <w:pPr>
            <w:pStyle w:val="TOC3"/>
            <w:tabs>
              <w:tab w:val="right" w:leader="dot" w:pos="10790"/>
            </w:tabs>
            <w:rPr>
              <w:rFonts w:asciiTheme="minorHAnsi" w:hAnsiTheme="minorHAnsi"/>
              <w:noProof/>
              <w:kern w:val="2"/>
              <w:sz w:val="21"/>
              <w:szCs w:val="22"/>
            </w:rPr>
          </w:pPr>
          <w:hyperlink w:anchor="_Toc41756848" w:history="1">
            <w:r w:rsidRPr="000D4B69">
              <w:rPr>
                <w:rStyle w:val="a8"/>
                <w:noProof/>
              </w:rPr>
              <w:t>6.2</w:t>
            </w:r>
            <w:r w:rsidRPr="000D4B69">
              <w:rPr>
                <w:rStyle w:val="a8"/>
                <w:noProof/>
              </w:rPr>
              <w:t>、解析类和接口</w:t>
            </w:r>
            <w:r>
              <w:rPr>
                <w:noProof/>
                <w:webHidden/>
              </w:rPr>
              <w:tab/>
            </w:r>
            <w:r>
              <w:rPr>
                <w:noProof/>
                <w:webHidden/>
              </w:rPr>
              <w:fldChar w:fldCharType="begin"/>
            </w:r>
            <w:r>
              <w:rPr>
                <w:noProof/>
                <w:webHidden/>
              </w:rPr>
              <w:instrText xml:space="preserve"> PAGEREF _Toc41756848 \h </w:instrText>
            </w:r>
            <w:r>
              <w:rPr>
                <w:noProof/>
                <w:webHidden/>
              </w:rPr>
            </w:r>
            <w:r>
              <w:rPr>
                <w:noProof/>
                <w:webHidden/>
              </w:rPr>
              <w:fldChar w:fldCharType="separate"/>
            </w:r>
            <w:r>
              <w:rPr>
                <w:noProof/>
                <w:webHidden/>
              </w:rPr>
              <w:t>29</w:t>
            </w:r>
            <w:r>
              <w:rPr>
                <w:noProof/>
                <w:webHidden/>
              </w:rPr>
              <w:fldChar w:fldCharType="end"/>
            </w:r>
          </w:hyperlink>
        </w:p>
        <w:p w14:paraId="0B14A0C0" w14:textId="1F75A4D9" w:rsidR="00C32302" w:rsidRDefault="00C32302">
          <w:pPr>
            <w:pStyle w:val="TOC3"/>
            <w:tabs>
              <w:tab w:val="right" w:leader="dot" w:pos="10790"/>
            </w:tabs>
            <w:rPr>
              <w:rFonts w:asciiTheme="minorHAnsi" w:hAnsiTheme="minorHAnsi"/>
              <w:noProof/>
              <w:kern w:val="2"/>
              <w:sz w:val="21"/>
              <w:szCs w:val="22"/>
            </w:rPr>
          </w:pPr>
          <w:hyperlink w:anchor="_Toc41756849" w:history="1">
            <w:r w:rsidRPr="000D4B69">
              <w:rPr>
                <w:rStyle w:val="a8"/>
                <w:noProof/>
              </w:rPr>
              <w:t>6.3</w:t>
            </w:r>
            <w:r w:rsidRPr="000D4B69">
              <w:rPr>
                <w:rStyle w:val="a8"/>
                <w:noProof/>
              </w:rPr>
              <w:t>、解析字段</w:t>
            </w:r>
            <w:r>
              <w:rPr>
                <w:noProof/>
                <w:webHidden/>
              </w:rPr>
              <w:tab/>
            </w:r>
            <w:r>
              <w:rPr>
                <w:noProof/>
                <w:webHidden/>
              </w:rPr>
              <w:fldChar w:fldCharType="begin"/>
            </w:r>
            <w:r>
              <w:rPr>
                <w:noProof/>
                <w:webHidden/>
              </w:rPr>
              <w:instrText xml:space="preserve"> PAGEREF _Toc41756849 \h </w:instrText>
            </w:r>
            <w:r>
              <w:rPr>
                <w:noProof/>
                <w:webHidden/>
              </w:rPr>
            </w:r>
            <w:r>
              <w:rPr>
                <w:noProof/>
                <w:webHidden/>
              </w:rPr>
              <w:fldChar w:fldCharType="separate"/>
            </w:r>
            <w:r>
              <w:rPr>
                <w:noProof/>
                <w:webHidden/>
              </w:rPr>
              <w:t>30</w:t>
            </w:r>
            <w:r>
              <w:rPr>
                <w:noProof/>
                <w:webHidden/>
              </w:rPr>
              <w:fldChar w:fldCharType="end"/>
            </w:r>
          </w:hyperlink>
        </w:p>
        <w:p w14:paraId="31679A47" w14:textId="6A3F8C6F" w:rsidR="00C32302" w:rsidRDefault="00C32302">
          <w:pPr>
            <w:pStyle w:val="TOC3"/>
            <w:tabs>
              <w:tab w:val="right" w:leader="dot" w:pos="10790"/>
            </w:tabs>
            <w:rPr>
              <w:rFonts w:asciiTheme="minorHAnsi" w:hAnsiTheme="minorHAnsi"/>
              <w:noProof/>
              <w:kern w:val="2"/>
              <w:sz w:val="21"/>
              <w:szCs w:val="22"/>
            </w:rPr>
          </w:pPr>
          <w:hyperlink w:anchor="_Toc41756850" w:history="1">
            <w:r w:rsidRPr="000D4B69">
              <w:rPr>
                <w:rStyle w:val="a8"/>
                <w:noProof/>
              </w:rPr>
              <w:t>6.4</w:t>
            </w:r>
            <w:r w:rsidRPr="000D4B69">
              <w:rPr>
                <w:rStyle w:val="a8"/>
                <w:noProof/>
              </w:rPr>
              <w:t>、解析方法</w:t>
            </w:r>
            <w:r>
              <w:rPr>
                <w:noProof/>
                <w:webHidden/>
              </w:rPr>
              <w:tab/>
            </w:r>
            <w:r>
              <w:rPr>
                <w:noProof/>
                <w:webHidden/>
              </w:rPr>
              <w:fldChar w:fldCharType="begin"/>
            </w:r>
            <w:r>
              <w:rPr>
                <w:noProof/>
                <w:webHidden/>
              </w:rPr>
              <w:instrText xml:space="preserve"> PAGEREF _Toc41756850 \h </w:instrText>
            </w:r>
            <w:r>
              <w:rPr>
                <w:noProof/>
                <w:webHidden/>
              </w:rPr>
            </w:r>
            <w:r>
              <w:rPr>
                <w:noProof/>
                <w:webHidden/>
              </w:rPr>
              <w:fldChar w:fldCharType="separate"/>
            </w:r>
            <w:r>
              <w:rPr>
                <w:noProof/>
                <w:webHidden/>
              </w:rPr>
              <w:t>30</w:t>
            </w:r>
            <w:r>
              <w:rPr>
                <w:noProof/>
                <w:webHidden/>
              </w:rPr>
              <w:fldChar w:fldCharType="end"/>
            </w:r>
          </w:hyperlink>
        </w:p>
        <w:p w14:paraId="6E9655EE" w14:textId="0916DE0D" w:rsidR="00C32302" w:rsidRDefault="00C32302">
          <w:pPr>
            <w:pStyle w:val="TOC3"/>
            <w:tabs>
              <w:tab w:val="right" w:leader="dot" w:pos="10790"/>
            </w:tabs>
            <w:rPr>
              <w:rFonts w:asciiTheme="minorHAnsi" w:hAnsiTheme="minorHAnsi"/>
              <w:noProof/>
              <w:kern w:val="2"/>
              <w:sz w:val="21"/>
              <w:szCs w:val="22"/>
            </w:rPr>
          </w:pPr>
          <w:hyperlink w:anchor="_Toc41756851" w:history="1">
            <w:r w:rsidRPr="000D4B69">
              <w:rPr>
                <w:rStyle w:val="a8"/>
                <w:noProof/>
              </w:rPr>
              <w:t>6.5</w:t>
            </w:r>
            <w:r w:rsidRPr="000D4B69">
              <w:rPr>
                <w:rStyle w:val="a8"/>
                <w:noProof/>
              </w:rPr>
              <w:t>、解析接口方法，只列出与普通方法差异的</w:t>
            </w:r>
            <w:r>
              <w:rPr>
                <w:noProof/>
                <w:webHidden/>
              </w:rPr>
              <w:tab/>
            </w:r>
            <w:r>
              <w:rPr>
                <w:noProof/>
                <w:webHidden/>
              </w:rPr>
              <w:fldChar w:fldCharType="begin"/>
            </w:r>
            <w:r>
              <w:rPr>
                <w:noProof/>
                <w:webHidden/>
              </w:rPr>
              <w:instrText xml:space="preserve"> PAGEREF _Toc41756851 \h </w:instrText>
            </w:r>
            <w:r>
              <w:rPr>
                <w:noProof/>
                <w:webHidden/>
              </w:rPr>
            </w:r>
            <w:r>
              <w:rPr>
                <w:noProof/>
                <w:webHidden/>
              </w:rPr>
              <w:fldChar w:fldCharType="separate"/>
            </w:r>
            <w:r>
              <w:rPr>
                <w:noProof/>
                <w:webHidden/>
              </w:rPr>
              <w:t>30</w:t>
            </w:r>
            <w:r>
              <w:rPr>
                <w:noProof/>
                <w:webHidden/>
              </w:rPr>
              <w:fldChar w:fldCharType="end"/>
            </w:r>
          </w:hyperlink>
        </w:p>
        <w:p w14:paraId="186B77E3" w14:textId="25B47EFE" w:rsidR="00C32302" w:rsidRDefault="00C32302">
          <w:pPr>
            <w:pStyle w:val="TOC2"/>
            <w:tabs>
              <w:tab w:val="right" w:leader="dot" w:pos="10790"/>
            </w:tabs>
            <w:rPr>
              <w:rFonts w:asciiTheme="minorHAnsi" w:hAnsiTheme="minorHAnsi"/>
              <w:b w:val="0"/>
              <w:bCs w:val="0"/>
              <w:noProof/>
              <w:kern w:val="2"/>
              <w:sz w:val="21"/>
            </w:rPr>
          </w:pPr>
          <w:hyperlink w:anchor="_Toc41756852" w:history="1">
            <w:r w:rsidRPr="000D4B69">
              <w:rPr>
                <w:rStyle w:val="a8"/>
                <w:noProof/>
              </w:rPr>
              <w:t>7</w:t>
            </w:r>
            <w:r w:rsidRPr="000D4B69">
              <w:rPr>
                <w:rStyle w:val="a8"/>
                <w:noProof/>
              </w:rPr>
              <w:t>、初始化</w:t>
            </w:r>
            <w:r w:rsidRPr="000D4B69">
              <w:rPr>
                <w:rStyle w:val="a8"/>
                <w:noProof/>
              </w:rPr>
              <w:t>(Initialization)</w:t>
            </w:r>
            <w:r>
              <w:rPr>
                <w:noProof/>
                <w:webHidden/>
              </w:rPr>
              <w:tab/>
            </w:r>
            <w:r>
              <w:rPr>
                <w:noProof/>
                <w:webHidden/>
              </w:rPr>
              <w:fldChar w:fldCharType="begin"/>
            </w:r>
            <w:r>
              <w:rPr>
                <w:noProof/>
                <w:webHidden/>
              </w:rPr>
              <w:instrText xml:space="preserve"> PAGEREF _Toc41756852 \h </w:instrText>
            </w:r>
            <w:r>
              <w:rPr>
                <w:noProof/>
                <w:webHidden/>
              </w:rPr>
            </w:r>
            <w:r>
              <w:rPr>
                <w:noProof/>
                <w:webHidden/>
              </w:rPr>
              <w:fldChar w:fldCharType="separate"/>
            </w:r>
            <w:r>
              <w:rPr>
                <w:noProof/>
                <w:webHidden/>
              </w:rPr>
              <w:t>31</w:t>
            </w:r>
            <w:r>
              <w:rPr>
                <w:noProof/>
                <w:webHidden/>
              </w:rPr>
              <w:fldChar w:fldCharType="end"/>
            </w:r>
          </w:hyperlink>
        </w:p>
        <w:p w14:paraId="6DE2ECA5" w14:textId="6625473B" w:rsidR="00C32302" w:rsidRDefault="00C32302">
          <w:pPr>
            <w:pStyle w:val="TOC3"/>
            <w:tabs>
              <w:tab w:val="right" w:leader="dot" w:pos="10790"/>
            </w:tabs>
            <w:rPr>
              <w:rFonts w:asciiTheme="minorHAnsi" w:hAnsiTheme="minorHAnsi"/>
              <w:noProof/>
              <w:kern w:val="2"/>
              <w:sz w:val="21"/>
              <w:szCs w:val="22"/>
            </w:rPr>
          </w:pPr>
          <w:hyperlink w:anchor="_Toc41756853" w:history="1">
            <w:r w:rsidRPr="000D4B69">
              <w:rPr>
                <w:rStyle w:val="a8"/>
                <w:noProof/>
              </w:rPr>
              <w:t>7.1</w:t>
            </w:r>
            <w:r w:rsidRPr="000D4B69">
              <w:rPr>
                <w:rStyle w:val="a8"/>
                <w:noProof/>
              </w:rPr>
              <w:t>、概述</w:t>
            </w:r>
            <w:r>
              <w:rPr>
                <w:noProof/>
                <w:webHidden/>
              </w:rPr>
              <w:tab/>
            </w:r>
            <w:r>
              <w:rPr>
                <w:noProof/>
                <w:webHidden/>
              </w:rPr>
              <w:fldChar w:fldCharType="begin"/>
            </w:r>
            <w:r>
              <w:rPr>
                <w:noProof/>
                <w:webHidden/>
              </w:rPr>
              <w:instrText xml:space="preserve"> PAGEREF _Toc41756853 \h </w:instrText>
            </w:r>
            <w:r>
              <w:rPr>
                <w:noProof/>
                <w:webHidden/>
              </w:rPr>
            </w:r>
            <w:r>
              <w:rPr>
                <w:noProof/>
                <w:webHidden/>
              </w:rPr>
              <w:fldChar w:fldCharType="separate"/>
            </w:r>
            <w:r>
              <w:rPr>
                <w:noProof/>
                <w:webHidden/>
              </w:rPr>
              <w:t>31</w:t>
            </w:r>
            <w:r>
              <w:rPr>
                <w:noProof/>
                <w:webHidden/>
              </w:rPr>
              <w:fldChar w:fldCharType="end"/>
            </w:r>
          </w:hyperlink>
        </w:p>
        <w:p w14:paraId="359D6416" w14:textId="7E189E4F" w:rsidR="00C32302" w:rsidRDefault="00C32302">
          <w:pPr>
            <w:pStyle w:val="TOC3"/>
            <w:tabs>
              <w:tab w:val="right" w:leader="dot" w:pos="10790"/>
            </w:tabs>
            <w:rPr>
              <w:rFonts w:asciiTheme="minorHAnsi" w:hAnsiTheme="minorHAnsi"/>
              <w:noProof/>
              <w:kern w:val="2"/>
              <w:sz w:val="21"/>
              <w:szCs w:val="22"/>
            </w:rPr>
          </w:pPr>
          <w:hyperlink w:anchor="_Toc41756854" w:history="1">
            <w:r w:rsidRPr="000D4B69">
              <w:rPr>
                <w:rStyle w:val="a8"/>
                <w:noProof/>
              </w:rPr>
              <w:t>7.2</w:t>
            </w:r>
            <w:r w:rsidRPr="000D4B69">
              <w:rPr>
                <w:rStyle w:val="a8"/>
                <w:noProof/>
              </w:rPr>
              <w:t>、初始化过程</w:t>
            </w:r>
            <w:r>
              <w:rPr>
                <w:noProof/>
                <w:webHidden/>
              </w:rPr>
              <w:tab/>
            </w:r>
            <w:r>
              <w:rPr>
                <w:noProof/>
                <w:webHidden/>
              </w:rPr>
              <w:fldChar w:fldCharType="begin"/>
            </w:r>
            <w:r>
              <w:rPr>
                <w:noProof/>
                <w:webHidden/>
              </w:rPr>
              <w:instrText xml:space="preserve"> PAGEREF _Toc41756854 \h </w:instrText>
            </w:r>
            <w:r>
              <w:rPr>
                <w:noProof/>
                <w:webHidden/>
              </w:rPr>
            </w:r>
            <w:r>
              <w:rPr>
                <w:noProof/>
                <w:webHidden/>
              </w:rPr>
              <w:fldChar w:fldCharType="separate"/>
            </w:r>
            <w:r>
              <w:rPr>
                <w:noProof/>
                <w:webHidden/>
              </w:rPr>
              <w:t>31</w:t>
            </w:r>
            <w:r>
              <w:rPr>
                <w:noProof/>
                <w:webHidden/>
              </w:rPr>
              <w:fldChar w:fldCharType="end"/>
            </w:r>
          </w:hyperlink>
        </w:p>
        <w:p w14:paraId="72157A6E" w14:textId="71CFB9AA" w:rsidR="00C32302" w:rsidRDefault="00C32302">
          <w:pPr>
            <w:pStyle w:val="TOC3"/>
            <w:tabs>
              <w:tab w:val="right" w:leader="dot" w:pos="10790"/>
            </w:tabs>
            <w:rPr>
              <w:rFonts w:asciiTheme="minorHAnsi" w:hAnsiTheme="minorHAnsi"/>
              <w:noProof/>
              <w:kern w:val="2"/>
              <w:sz w:val="21"/>
              <w:szCs w:val="22"/>
            </w:rPr>
          </w:pPr>
          <w:hyperlink w:anchor="_Toc41756855" w:history="1">
            <w:r w:rsidRPr="000D4B69">
              <w:rPr>
                <w:rStyle w:val="a8"/>
                <w:noProof/>
              </w:rPr>
              <w:t>7.3</w:t>
            </w:r>
            <w:r w:rsidRPr="000D4B69">
              <w:rPr>
                <w:rStyle w:val="a8"/>
                <w:noProof/>
              </w:rPr>
              <w:t>初始化方法</w:t>
            </w:r>
            <w:r w:rsidRPr="000D4B69">
              <w:rPr>
                <w:rStyle w:val="a8"/>
                <w:noProof/>
              </w:rPr>
              <w:t>&lt;clinit&gt;</w:t>
            </w:r>
            <w:r>
              <w:rPr>
                <w:noProof/>
                <w:webHidden/>
              </w:rPr>
              <w:tab/>
            </w:r>
            <w:r>
              <w:rPr>
                <w:noProof/>
                <w:webHidden/>
              </w:rPr>
              <w:fldChar w:fldCharType="begin"/>
            </w:r>
            <w:r>
              <w:rPr>
                <w:noProof/>
                <w:webHidden/>
              </w:rPr>
              <w:instrText xml:space="preserve"> PAGEREF _Toc41756855 \h </w:instrText>
            </w:r>
            <w:r>
              <w:rPr>
                <w:noProof/>
                <w:webHidden/>
              </w:rPr>
            </w:r>
            <w:r>
              <w:rPr>
                <w:noProof/>
                <w:webHidden/>
              </w:rPr>
              <w:fldChar w:fldCharType="separate"/>
            </w:r>
            <w:r>
              <w:rPr>
                <w:noProof/>
                <w:webHidden/>
              </w:rPr>
              <w:t>32</w:t>
            </w:r>
            <w:r>
              <w:rPr>
                <w:noProof/>
                <w:webHidden/>
              </w:rPr>
              <w:fldChar w:fldCharType="end"/>
            </w:r>
          </w:hyperlink>
        </w:p>
        <w:p w14:paraId="3D06B104" w14:textId="70886E41" w:rsidR="00C32302" w:rsidRDefault="00C32302">
          <w:pPr>
            <w:pStyle w:val="TOC2"/>
            <w:tabs>
              <w:tab w:val="right" w:leader="dot" w:pos="10790"/>
            </w:tabs>
            <w:rPr>
              <w:rFonts w:asciiTheme="minorHAnsi" w:hAnsiTheme="minorHAnsi"/>
              <w:b w:val="0"/>
              <w:bCs w:val="0"/>
              <w:noProof/>
              <w:kern w:val="2"/>
              <w:sz w:val="21"/>
            </w:rPr>
          </w:pPr>
          <w:hyperlink w:anchor="_Toc41756856" w:history="1">
            <w:r w:rsidRPr="000D4B69">
              <w:rPr>
                <w:rStyle w:val="a8"/>
                <w:rFonts w:eastAsia="宋体"/>
                <w:noProof/>
              </w:rPr>
              <w:t>8、模块化</w:t>
            </w:r>
            <w:r>
              <w:rPr>
                <w:noProof/>
                <w:webHidden/>
              </w:rPr>
              <w:tab/>
            </w:r>
            <w:r>
              <w:rPr>
                <w:noProof/>
                <w:webHidden/>
              </w:rPr>
              <w:fldChar w:fldCharType="begin"/>
            </w:r>
            <w:r>
              <w:rPr>
                <w:noProof/>
                <w:webHidden/>
              </w:rPr>
              <w:instrText xml:space="preserve"> PAGEREF _Toc41756856 \h </w:instrText>
            </w:r>
            <w:r>
              <w:rPr>
                <w:noProof/>
                <w:webHidden/>
              </w:rPr>
            </w:r>
            <w:r>
              <w:rPr>
                <w:noProof/>
                <w:webHidden/>
              </w:rPr>
              <w:fldChar w:fldCharType="separate"/>
            </w:r>
            <w:r>
              <w:rPr>
                <w:noProof/>
                <w:webHidden/>
              </w:rPr>
              <w:t>32</w:t>
            </w:r>
            <w:r>
              <w:rPr>
                <w:noProof/>
                <w:webHidden/>
              </w:rPr>
              <w:fldChar w:fldCharType="end"/>
            </w:r>
          </w:hyperlink>
        </w:p>
        <w:p w14:paraId="572089C8" w14:textId="44C1C563" w:rsidR="00851441" w:rsidRPr="004503AA" w:rsidRDefault="00851441">
          <w:pPr>
            <w:rPr>
              <w:rFonts w:eastAsia="宋体"/>
            </w:rPr>
          </w:pPr>
          <w:r w:rsidRPr="004503AA">
            <w:rPr>
              <w:rFonts w:eastAsia="宋体"/>
              <w:noProof/>
            </w:rPr>
            <w:fldChar w:fldCharType="end"/>
          </w:r>
        </w:p>
      </w:sdtContent>
    </w:sdt>
    <w:p w14:paraId="445F7C66" w14:textId="1E34405B" w:rsidR="00851441" w:rsidRPr="004503AA" w:rsidRDefault="00851441">
      <w:pPr>
        <w:rPr>
          <w:rFonts w:eastAsia="宋体" w:cstheme="majorBidi"/>
          <w:sz w:val="44"/>
          <w:szCs w:val="32"/>
        </w:rPr>
      </w:pPr>
      <w:r w:rsidRPr="004503AA">
        <w:rPr>
          <w:rFonts w:eastAsia="宋体"/>
        </w:rPr>
        <w:br w:type="page"/>
      </w:r>
    </w:p>
    <w:p w14:paraId="043C318F" w14:textId="5F2A9B7C" w:rsidR="002110E5" w:rsidRPr="004503AA" w:rsidRDefault="00E370C1" w:rsidP="002110E5">
      <w:pPr>
        <w:pStyle w:val="1"/>
      </w:pPr>
      <w:bookmarkStart w:id="0" w:name="_Toc41756776"/>
      <w:r w:rsidRPr="004503AA">
        <w:rPr>
          <w:rFonts w:hint="eastAsia"/>
        </w:rPr>
        <w:lastRenderedPageBreak/>
        <w:t>零、参考资料</w:t>
      </w:r>
      <w:bookmarkEnd w:id="0"/>
    </w:p>
    <w:p w14:paraId="46AB434D" w14:textId="1FFE9238" w:rsidR="00E370C1" w:rsidRPr="00E71F43" w:rsidRDefault="00BE6441" w:rsidP="007D2B03">
      <w:pPr>
        <w:pStyle w:val="af3"/>
        <w:ind w:firstLine="220"/>
        <w:rPr>
          <w:rFonts w:ascii="宋体" w:eastAsia="宋体" w:hAnsi="宋体"/>
        </w:rPr>
      </w:pPr>
      <w:r w:rsidRPr="00E71F43">
        <w:rPr>
          <w:rFonts w:ascii="宋体" w:eastAsia="宋体" w:hAnsi="宋体" w:hint="eastAsia"/>
        </w:rPr>
        <w:t>Java虚拟机规范</w:t>
      </w:r>
      <w:r w:rsidRPr="00E71F43">
        <w:rPr>
          <w:rFonts w:ascii="宋体" w:eastAsia="宋体" w:hAnsi="宋体"/>
        </w:rPr>
        <w:t>(Java SE 8</w:t>
      </w:r>
      <w:r w:rsidRPr="00E71F43">
        <w:rPr>
          <w:rFonts w:ascii="宋体" w:eastAsia="宋体" w:hAnsi="宋体" w:hint="eastAsia"/>
        </w:rPr>
        <w:t>版</w:t>
      </w:r>
      <w:r w:rsidRPr="00E71F43">
        <w:rPr>
          <w:rFonts w:ascii="宋体" w:eastAsia="宋体" w:hAnsi="宋体"/>
        </w:rPr>
        <w:t>)</w:t>
      </w:r>
    </w:p>
    <w:p w14:paraId="1B7CC511" w14:textId="2BEC6F73" w:rsidR="007D2B03" w:rsidRPr="002762B3" w:rsidRDefault="007D2B03" w:rsidP="007D2B03">
      <w:pPr>
        <w:pStyle w:val="af3"/>
        <w:ind w:firstLine="220"/>
        <w:rPr>
          <w:rFonts w:ascii="宋体" w:eastAsia="宋体" w:hAnsi="宋体"/>
        </w:rPr>
      </w:pPr>
      <w:r w:rsidRPr="002762B3">
        <w:rPr>
          <w:rFonts w:ascii="宋体" w:eastAsia="宋体" w:hAnsi="宋体" w:hint="eastAsia"/>
        </w:rPr>
        <w:t>Java语言规范</w:t>
      </w:r>
      <w:r w:rsidR="00F55FC4" w:rsidRPr="002762B3">
        <w:rPr>
          <w:rFonts w:ascii="宋体" w:eastAsia="宋体" w:hAnsi="宋体" w:hint="eastAsia"/>
        </w:rPr>
        <w:t>基于Java</w:t>
      </w:r>
      <w:r w:rsidR="00F55FC4" w:rsidRPr="002762B3">
        <w:rPr>
          <w:rFonts w:ascii="宋体" w:eastAsia="宋体" w:hAnsi="宋体"/>
        </w:rPr>
        <w:t xml:space="preserve"> </w:t>
      </w:r>
      <w:r w:rsidR="00F55FC4" w:rsidRPr="002762B3">
        <w:rPr>
          <w:rFonts w:ascii="宋体" w:eastAsia="宋体" w:hAnsi="宋体" w:hint="eastAsia"/>
        </w:rPr>
        <w:t>SE</w:t>
      </w:r>
      <w:r w:rsidR="00F55FC4" w:rsidRPr="002762B3">
        <w:rPr>
          <w:rFonts w:ascii="宋体" w:eastAsia="宋体" w:hAnsi="宋体"/>
        </w:rPr>
        <w:t xml:space="preserve"> 8</w:t>
      </w:r>
    </w:p>
    <w:p w14:paraId="45FA6A92" w14:textId="019E24CB" w:rsidR="00BE6441" w:rsidRPr="002762B3" w:rsidRDefault="00C61BB6" w:rsidP="00E370C1">
      <w:pPr>
        <w:pStyle w:val="af3"/>
        <w:rPr>
          <w:rFonts w:ascii="宋体" w:eastAsia="宋体" w:hAnsi="宋体"/>
        </w:rPr>
      </w:pPr>
      <w:r w:rsidRPr="002762B3">
        <w:rPr>
          <w:rFonts w:ascii="宋体" w:eastAsia="宋体" w:hAnsi="宋体"/>
        </w:rPr>
        <w:t xml:space="preserve">  </w:t>
      </w:r>
      <w:r w:rsidR="00253002" w:rsidRPr="002762B3">
        <w:rPr>
          <w:rFonts w:ascii="宋体" w:eastAsia="宋体" w:hAnsi="宋体" w:hint="eastAsia"/>
        </w:rPr>
        <w:t>深入理解Java虚拟机——JVM高级特性与最佳实践</w:t>
      </w:r>
    </w:p>
    <w:p w14:paraId="42C5E5E9" w14:textId="51AD54E1" w:rsidR="00C87183" w:rsidRPr="002762B3" w:rsidRDefault="00C61BB6" w:rsidP="00E370C1">
      <w:pPr>
        <w:pStyle w:val="af3"/>
        <w:rPr>
          <w:rFonts w:ascii="宋体" w:eastAsia="宋体" w:hAnsi="宋体"/>
        </w:rPr>
      </w:pPr>
      <w:r w:rsidRPr="002762B3">
        <w:rPr>
          <w:rFonts w:ascii="宋体" w:eastAsia="宋体" w:hAnsi="宋体"/>
        </w:rPr>
        <w:t xml:space="preserve">  </w:t>
      </w:r>
      <w:r w:rsidR="00C87183" w:rsidRPr="002762B3">
        <w:rPr>
          <w:rFonts w:ascii="宋体" w:eastAsia="宋体" w:hAnsi="宋体" w:hint="eastAsia"/>
        </w:rPr>
        <w:t>实战Java虚拟机——JVM故障诊断与性能优化</w:t>
      </w:r>
    </w:p>
    <w:p w14:paraId="248965E0" w14:textId="6A4F00E8" w:rsidR="00ED7FA2" w:rsidRPr="002762B3" w:rsidRDefault="00ED7FA2" w:rsidP="00356563">
      <w:pPr>
        <w:pStyle w:val="af3"/>
        <w:ind w:firstLine="220"/>
        <w:rPr>
          <w:rFonts w:ascii="宋体" w:eastAsia="宋体" w:hAnsi="宋体"/>
        </w:rPr>
      </w:pPr>
      <w:r w:rsidRPr="002762B3">
        <w:rPr>
          <w:rFonts w:ascii="宋体" w:eastAsia="宋体" w:hAnsi="宋体" w:hint="eastAsia"/>
        </w:rPr>
        <w:t>垃圾回收的算法与实现</w:t>
      </w:r>
    </w:p>
    <w:p w14:paraId="55A9B343" w14:textId="6F7FB261" w:rsidR="00356563" w:rsidRPr="002762B3" w:rsidRDefault="00356563" w:rsidP="00356563">
      <w:pPr>
        <w:pStyle w:val="af3"/>
        <w:ind w:firstLine="220"/>
        <w:rPr>
          <w:rFonts w:ascii="宋体" w:eastAsia="宋体" w:hAnsi="宋体"/>
        </w:rPr>
      </w:pPr>
      <w:r w:rsidRPr="002762B3">
        <w:rPr>
          <w:rFonts w:ascii="宋体" w:eastAsia="宋体" w:hAnsi="宋体" w:hint="eastAsia"/>
        </w:rPr>
        <w:t>深入理解计算机系统</w:t>
      </w:r>
    </w:p>
    <w:p w14:paraId="10EB2CDA" w14:textId="174D292A" w:rsidR="00F14663" w:rsidRPr="002762B3" w:rsidRDefault="00F14663" w:rsidP="00356563">
      <w:pPr>
        <w:pStyle w:val="af3"/>
        <w:ind w:firstLine="220"/>
        <w:rPr>
          <w:rFonts w:ascii="宋体" w:eastAsia="宋体" w:hAnsi="宋体"/>
        </w:rPr>
      </w:pPr>
      <w:r w:rsidRPr="002762B3">
        <w:rPr>
          <w:rFonts w:ascii="宋体" w:eastAsia="宋体" w:hAnsi="宋体"/>
        </w:rPr>
        <w:t>Stackoverflow:</w:t>
      </w:r>
    </w:p>
    <w:p w14:paraId="44341448" w14:textId="1337F646" w:rsidR="00F14663" w:rsidRPr="002762B3" w:rsidRDefault="00F14663" w:rsidP="00B762F3">
      <w:pPr>
        <w:pStyle w:val="af3"/>
        <w:ind w:firstLine="720"/>
        <w:rPr>
          <w:rFonts w:ascii="宋体" w:eastAsia="宋体" w:hAnsi="宋体"/>
        </w:rPr>
      </w:pPr>
      <w:r w:rsidRPr="002762B3">
        <w:rPr>
          <w:rFonts w:ascii="宋体" w:eastAsia="宋体" w:hAnsi="宋体"/>
        </w:rPr>
        <w:t>https://stackoverflow.com/questions/16549066/java-major-and-minor-garbage-collections</w:t>
      </w:r>
    </w:p>
    <w:p w14:paraId="1246207A" w14:textId="1B24DD52" w:rsidR="0028670E" w:rsidRPr="002762B3" w:rsidRDefault="0028670E" w:rsidP="00356563">
      <w:pPr>
        <w:pStyle w:val="af3"/>
        <w:ind w:firstLine="220"/>
        <w:rPr>
          <w:rFonts w:ascii="宋体" w:eastAsia="宋体" w:hAnsi="宋体"/>
        </w:rPr>
      </w:pPr>
      <w:r w:rsidRPr="002762B3">
        <w:rPr>
          <w:rFonts w:ascii="宋体" w:eastAsia="宋体" w:hAnsi="宋体" w:hint="eastAsia"/>
        </w:rPr>
        <w:t>OpenJdk：</w:t>
      </w:r>
    </w:p>
    <w:p w14:paraId="1FC4E135" w14:textId="5B1897C5" w:rsidR="00EA6591" w:rsidRPr="002762B3" w:rsidRDefault="000406D3" w:rsidP="00EA6591">
      <w:pPr>
        <w:pStyle w:val="af3"/>
        <w:ind w:firstLine="720"/>
        <w:rPr>
          <w:rFonts w:ascii="宋体" w:eastAsia="宋体" w:hAnsi="宋体"/>
        </w:rPr>
      </w:pPr>
      <w:r w:rsidRPr="002762B3">
        <w:rPr>
          <w:rFonts w:ascii="宋体" w:eastAsia="宋体" w:hAnsi="宋体"/>
        </w:rPr>
        <w:t>https://openjdk.java.net/jeps/122</w:t>
      </w:r>
    </w:p>
    <w:p w14:paraId="07EC6497" w14:textId="3CE84272" w:rsidR="000406D3" w:rsidRPr="002762B3" w:rsidRDefault="000406D3" w:rsidP="00EA6591">
      <w:pPr>
        <w:pStyle w:val="af3"/>
        <w:ind w:firstLine="720"/>
        <w:rPr>
          <w:rFonts w:ascii="宋体" w:eastAsia="宋体" w:hAnsi="宋体"/>
        </w:rPr>
      </w:pPr>
      <w:r w:rsidRPr="002762B3">
        <w:rPr>
          <w:rFonts w:ascii="宋体" w:eastAsia="宋体" w:hAnsi="宋体"/>
        </w:rPr>
        <w:t>http://cr.openjdk.java.net/~sundar/8022483/webrev.01/raw_files/new/src/share/classes/com/sun/tools/hat/resources/oqlhelp.html</w:t>
      </w:r>
    </w:p>
    <w:p w14:paraId="6C792AB2" w14:textId="50DBEAA0" w:rsidR="00C87183" w:rsidRPr="002762B3" w:rsidRDefault="00C87183" w:rsidP="008B1B1B">
      <w:pPr>
        <w:pStyle w:val="af3"/>
        <w:ind w:firstLine="220"/>
        <w:rPr>
          <w:rFonts w:ascii="宋体" w:eastAsia="宋体" w:hAnsi="宋体"/>
        </w:rPr>
      </w:pPr>
      <w:r w:rsidRPr="002762B3">
        <w:rPr>
          <w:rFonts w:ascii="宋体" w:eastAsia="宋体" w:hAnsi="宋体" w:hint="eastAsia"/>
        </w:rPr>
        <w:t>Oracle官方DOC：</w:t>
      </w:r>
    </w:p>
    <w:p w14:paraId="169509B2" w14:textId="6B2D5DB0" w:rsidR="008B1B1B" w:rsidRPr="002762B3" w:rsidRDefault="008B1B1B" w:rsidP="008B1B1B">
      <w:pPr>
        <w:pStyle w:val="af3"/>
        <w:ind w:firstLine="220"/>
        <w:rPr>
          <w:rFonts w:ascii="宋体" w:eastAsia="宋体" w:hAnsi="宋体"/>
        </w:rPr>
      </w:pPr>
      <w:r w:rsidRPr="002762B3">
        <w:rPr>
          <w:rFonts w:ascii="宋体" w:eastAsia="宋体" w:hAnsi="宋体"/>
        </w:rPr>
        <w:t xml:space="preserve">    </w:t>
      </w:r>
      <w:r w:rsidR="00BD3C6D" w:rsidRPr="002762B3">
        <w:rPr>
          <w:rFonts w:ascii="宋体" w:eastAsia="宋体" w:hAnsi="宋体"/>
        </w:rPr>
        <w:tab/>
      </w:r>
      <w:r w:rsidRPr="002762B3">
        <w:rPr>
          <w:rFonts w:ascii="宋体" w:eastAsia="宋体" w:hAnsi="宋体"/>
        </w:rPr>
        <w:t>https://docs.oracle.com/javase/8/javase-books.htm</w:t>
      </w:r>
    </w:p>
    <w:p w14:paraId="25E0FA59" w14:textId="5A4D39A1" w:rsidR="00253002" w:rsidRPr="002762B3" w:rsidRDefault="00C61BB6" w:rsidP="00C87183">
      <w:pPr>
        <w:pStyle w:val="af3"/>
        <w:rPr>
          <w:rFonts w:ascii="宋体" w:eastAsia="宋体" w:hAnsi="宋体"/>
        </w:rPr>
      </w:pPr>
      <w:r w:rsidRPr="002762B3">
        <w:rPr>
          <w:rFonts w:ascii="宋体" w:eastAsia="宋体" w:hAnsi="宋体"/>
        </w:rPr>
        <w:t xml:space="preserve">    </w:t>
      </w:r>
      <w:r w:rsidR="000D4A19" w:rsidRPr="002762B3">
        <w:rPr>
          <w:rFonts w:ascii="宋体" w:eastAsia="宋体" w:hAnsi="宋体"/>
        </w:rPr>
        <w:t xml:space="preserve"> </w:t>
      </w:r>
      <w:r w:rsidR="00990322" w:rsidRPr="002762B3">
        <w:rPr>
          <w:rFonts w:ascii="宋体" w:eastAsia="宋体" w:hAnsi="宋体"/>
        </w:rPr>
        <w:t xml:space="preserve"> </w:t>
      </w:r>
      <w:r w:rsidR="00BD3C6D" w:rsidRPr="002762B3">
        <w:rPr>
          <w:rFonts w:ascii="宋体" w:eastAsia="宋体" w:hAnsi="宋体"/>
        </w:rPr>
        <w:tab/>
      </w:r>
      <w:r w:rsidR="003921B7" w:rsidRPr="002762B3">
        <w:rPr>
          <w:rFonts w:ascii="宋体" w:eastAsia="宋体" w:hAnsi="宋体"/>
        </w:rPr>
        <w:t>https://docs.oracle.com/en/java/javase/13/</w:t>
      </w:r>
    </w:p>
    <w:p w14:paraId="1A6F7416" w14:textId="3B56D731" w:rsidR="003921B7" w:rsidRPr="002762B3" w:rsidRDefault="003921B7" w:rsidP="00C87183">
      <w:pPr>
        <w:pStyle w:val="af3"/>
        <w:rPr>
          <w:rFonts w:ascii="宋体" w:eastAsia="宋体" w:hAnsi="宋体"/>
        </w:rPr>
      </w:pPr>
      <w:r w:rsidRPr="002762B3">
        <w:rPr>
          <w:rFonts w:ascii="宋体" w:eastAsia="宋体" w:hAnsi="宋体"/>
        </w:rPr>
        <w:t xml:space="preserve">         https://docs.oracle.com/en/java/javase/14/</w:t>
      </w:r>
    </w:p>
    <w:p w14:paraId="433E94B0" w14:textId="789D32E7" w:rsidR="00990322" w:rsidRPr="002762B3" w:rsidRDefault="007F66F6" w:rsidP="00BD3C6D">
      <w:pPr>
        <w:pStyle w:val="af3"/>
        <w:ind w:firstLine="720"/>
        <w:rPr>
          <w:rFonts w:ascii="宋体" w:eastAsia="宋体" w:hAnsi="宋体"/>
        </w:rPr>
      </w:pPr>
      <w:r w:rsidRPr="002762B3">
        <w:rPr>
          <w:rFonts w:ascii="宋体" w:eastAsia="宋体" w:hAnsi="宋体"/>
        </w:rPr>
        <w:t>https://docs.oracle.com/javase/specs/jvms/se8/jvms8.pdf</w:t>
      </w:r>
    </w:p>
    <w:p w14:paraId="6402698B" w14:textId="523D66AD" w:rsidR="007F66F6" w:rsidRPr="002762B3" w:rsidRDefault="007F66F6" w:rsidP="00BD3C6D">
      <w:pPr>
        <w:pStyle w:val="af3"/>
        <w:ind w:firstLine="720"/>
        <w:rPr>
          <w:rFonts w:ascii="宋体" w:eastAsia="宋体" w:hAnsi="宋体"/>
          <w:color w:val="FF0000"/>
        </w:rPr>
      </w:pPr>
      <w:r w:rsidRPr="002762B3">
        <w:rPr>
          <w:rFonts w:ascii="宋体" w:eastAsia="宋体" w:hAnsi="宋体"/>
          <w:color w:val="FF0000"/>
        </w:rPr>
        <w:t>https://docs.oracle.com/javase/specs/jvms/se14/jvms14.pdf</w:t>
      </w:r>
    </w:p>
    <w:p w14:paraId="7E0D6FDC" w14:textId="259CA2A9" w:rsidR="00635EF1" w:rsidRPr="002762B3" w:rsidRDefault="00635EF1" w:rsidP="00BD3C6D">
      <w:pPr>
        <w:pStyle w:val="af3"/>
        <w:ind w:firstLine="720"/>
        <w:rPr>
          <w:rFonts w:ascii="宋体" w:eastAsia="宋体" w:hAnsi="宋体"/>
          <w:color w:val="FF0000"/>
        </w:rPr>
      </w:pPr>
      <w:r w:rsidRPr="002762B3">
        <w:rPr>
          <w:rFonts w:ascii="宋体" w:eastAsia="宋体" w:hAnsi="宋体"/>
          <w:color w:val="FF0000"/>
        </w:rPr>
        <w:t>https://docs.oracle.com/javase/specs/index.html</w:t>
      </w:r>
    </w:p>
    <w:p w14:paraId="6A78F568" w14:textId="16355283" w:rsidR="00483BB7" w:rsidRPr="002762B3" w:rsidRDefault="00C447FE" w:rsidP="00990322">
      <w:pPr>
        <w:pStyle w:val="af3"/>
        <w:ind w:firstLine="720"/>
        <w:rPr>
          <w:rFonts w:ascii="宋体" w:eastAsia="宋体" w:hAnsi="宋体"/>
        </w:rPr>
      </w:pPr>
      <w:r w:rsidRPr="002762B3">
        <w:rPr>
          <w:rFonts w:ascii="宋体" w:eastAsia="宋体" w:hAnsi="宋体"/>
        </w:rPr>
        <w:t>https://www.oracle.com/webfolder/technetwork/tutorials/mooc/JVM_Troubleshooting/week1/lesson1.pdf</w:t>
      </w:r>
    </w:p>
    <w:p w14:paraId="75600C2E" w14:textId="091A72B4" w:rsidR="00C447FE" w:rsidRPr="002762B3" w:rsidRDefault="00C447FE" w:rsidP="00990322">
      <w:pPr>
        <w:pStyle w:val="af3"/>
        <w:ind w:firstLine="720"/>
        <w:rPr>
          <w:rFonts w:ascii="宋体" w:eastAsia="宋体" w:hAnsi="宋体"/>
        </w:rPr>
      </w:pPr>
      <w:r w:rsidRPr="002762B3">
        <w:rPr>
          <w:rFonts w:ascii="宋体" w:eastAsia="宋体" w:hAnsi="宋体"/>
        </w:rPr>
        <w:t>https://www.oracle.com/webfolder/technetwork/tutorials/obe/java/gc01/index.html</w:t>
      </w:r>
    </w:p>
    <w:p w14:paraId="0031A093" w14:textId="6FD1C2D9" w:rsidR="00F14663" w:rsidRPr="002762B3" w:rsidRDefault="00BD3C6D" w:rsidP="00BD3C6D">
      <w:pPr>
        <w:pStyle w:val="af3"/>
        <w:rPr>
          <w:rFonts w:ascii="宋体" w:eastAsia="宋体" w:hAnsi="宋体"/>
        </w:rPr>
      </w:pPr>
      <w:r w:rsidRPr="002762B3">
        <w:rPr>
          <w:rFonts w:ascii="宋体" w:eastAsia="宋体" w:hAnsi="宋体"/>
        </w:rPr>
        <w:t xml:space="preserve">   </w:t>
      </w:r>
      <w:r w:rsidR="009575A7" w:rsidRPr="002762B3">
        <w:rPr>
          <w:rFonts w:ascii="宋体" w:eastAsia="宋体" w:hAnsi="宋体" w:hint="eastAsia"/>
        </w:rPr>
        <w:t>资料整理说明：</w:t>
      </w:r>
    </w:p>
    <w:p w14:paraId="5D2CF704" w14:textId="4666D550" w:rsidR="009575A7" w:rsidRPr="002762B3" w:rsidRDefault="009575A7" w:rsidP="009575A7">
      <w:pPr>
        <w:pStyle w:val="af3"/>
        <w:numPr>
          <w:ilvl w:val="0"/>
          <w:numId w:val="45"/>
        </w:numPr>
        <w:rPr>
          <w:rFonts w:ascii="宋体" w:eastAsia="宋体" w:hAnsi="宋体"/>
        </w:rPr>
      </w:pPr>
      <w:r w:rsidRPr="002762B3">
        <w:rPr>
          <w:rFonts w:ascii="宋体" w:eastAsia="宋体" w:hAnsi="宋体" w:hint="eastAsia"/>
        </w:rPr>
        <w:t>参考《深入理解Java虚拟机——JVM高级特性与最佳实践》第三版</w:t>
      </w:r>
    </w:p>
    <w:p w14:paraId="6E43E8B7" w14:textId="739A35A4" w:rsidR="009575A7" w:rsidRPr="002762B3" w:rsidRDefault="009575A7" w:rsidP="009575A7">
      <w:pPr>
        <w:pStyle w:val="af3"/>
        <w:numPr>
          <w:ilvl w:val="0"/>
          <w:numId w:val="45"/>
        </w:numPr>
        <w:rPr>
          <w:rFonts w:ascii="宋体" w:eastAsia="宋体" w:hAnsi="宋体"/>
        </w:rPr>
      </w:pPr>
      <w:r w:rsidRPr="002762B3">
        <w:rPr>
          <w:rFonts w:ascii="宋体" w:eastAsia="宋体" w:hAnsi="宋体" w:hint="eastAsia"/>
        </w:rPr>
        <w:t>Java虚拟机规范</w:t>
      </w:r>
      <w:r w:rsidRPr="002762B3">
        <w:rPr>
          <w:rFonts w:ascii="宋体" w:eastAsia="宋体" w:hAnsi="宋体"/>
        </w:rPr>
        <w:t>(Java SE 8</w:t>
      </w:r>
      <w:r w:rsidRPr="002762B3">
        <w:rPr>
          <w:rFonts w:ascii="宋体" w:eastAsia="宋体" w:hAnsi="宋体" w:hint="eastAsia"/>
        </w:rPr>
        <w:t>版</w:t>
      </w:r>
      <w:r w:rsidRPr="002762B3">
        <w:rPr>
          <w:rFonts w:ascii="宋体" w:eastAsia="宋体" w:hAnsi="宋体"/>
        </w:rPr>
        <w:t>)</w:t>
      </w:r>
      <w:r w:rsidRPr="002762B3">
        <w:rPr>
          <w:rFonts w:ascii="宋体" w:eastAsia="宋体" w:hAnsi="宋体" w:hint="eastAsia"/>
        </w:rPr>
        <w:t>，中文</w:t>
      </w:r>
    </w:p>
    <w:p w14:paraId="3442298B" w14:textId="3D6AE7F3" w:rsidR="009575A7" w:rsidRPr="002762B3" w:rsidRDefault="009575A7" w:rsidP="009575A7">
      <w:pPr>
        <w:pStyle w:val="af3"/>
        <w:numPr>
          <w:ilvl w:val="0"/>
          <w:numId w:val="45"/>
        </w:numPr>
        <w:rPr>
          <w:rFonts w:ascii="宋体" w:eastAsia="宋体" w:hAnsi="宋体"/>
        </w:rPr>
      </w:pPr>
      <w:r w:rsidRPr="002762B3">
        <w:rPr>
          <w:rFonts w:ascii="宋体" w:eastAsia="宋体" w:hAnsi="宋体"/>
        </w:rPr>
        <w:t>https://docs.oracle.com/javase/specs/jvms/se14/jvms14.pdf</w:t>
      </w:r>
      <w:r w:rsidR="007736A6" w:rsidRPr="002762B3">
        <w:rPr>
          <w:rFonts w:ascii="宋体" w:eastAsia="宋体" w:hAnsi="宋体"/>
        </w:rPr>
        <w:t xml:space="preserve"> </w:t>
      </w:r>
    </w:p>
    <w:p w14:paraId="63DDC8F5" w14:textId="77777777" w:rsidR="00801431" w:rsidRPr="002762B3" w:rsidRDefault="00801431" w:rsidP="009575A7">
      <w:pPr>
        <w:pStyle w:val="af3"/>
        <w:numPr>
          <w:ilvl w:val="0"/>
          <w:numId w:val="45"/>
        </w:numPr>
        <w:rPr>
          <w:rFonts w:ascii="宋体" w:eastAsia="宋体" w:hAnsi="宋体"/>
        </w:rPr>
      </w:pPr>
      <w:r w:rsidRPr="002762B3">
        <w:rPr>
          <w:rFonts w:ascii="宋体" w:eastAsia="宋体" w:hAnsi="宋体" w:hint="eastAsia"/>
        </w:rPr>
        <w:t>jdk1</w:t>
      </w:r>
      <w:r w:rsidRPr="002762B3">
        <w:rPr>
          <w:rFonts w:ascii="宋体" w:eastAsia="宋体" w:hAnsi="宋体"/>
        </w:rPr>
        <w:t>4</w:t>
      </w:r>
      <w:r w:rsidRPr="002762B3">
        <w:rPr>
          <w:rFonts w:ascii="宋体" w:eastAsia="宋体" w:hAnsi="宋体" w:hint="eastAsia"/>
        </w:rPr>
        <w:t>是编写此文档时最新的jdk版本，</w:t>
      </w:r>
    </w:p>
    <w:p w14:paraId="7FCFFB1E" w14:textId="4C864333" w:rsidR="00462F17" w:rsidRPr="007D3197" w:rsidRDefault="00801431" w:rsidP="007D3197">
      <w:pPr>
        <w:pStyle w:val="af3"/>
        <w:numPr>
          <w:ilvl w:val="0"/>
          <w:numId w:val="45"/>
        </w:numPr>
        <w:rPr>
          <w:rFonts w:ascii="宋体" w:eastAsia="宋体" w:hAnsi="宋体" w:hint="eastAsia"/>
        </w:rPr>
      </w:pPr>
      <w:r w:rsidRPr="002762B3">
        <w:rPr>
          <w:rFonts w:ascii="宋体" w:eastAsia="宋体" w:hAnsi="宋体" w:hint="eastAsia"/>
        </w:rPr>
        <w:t>java虚拟机规范，jdk</w:t>
      </w:r>
      <w:r w:rsidRPr="002762B3">
        <w:rPr>
          <w:rFonts w:ascii="宋体" w:eastAsia="宋体" w:hAnsi="宋体"/>
        </w:rPr>
        <w:t>8</w:t>
      </w:r>
      <w:r w:rsidRPr="002762B3">
        <w:rPr>
          <w:rFonts w:ascii="宋体" w:eastAsia="宋体" w:hAnsi="宋体" w:hint="eastAsia"/>
        </w:rPr>
        <w:t>和jdk</w:t>
      </w:r>
      <w:r w:rsidRPr="002762B3">
        <w:rPr>
          <w:rFonts w:ascii="宋体" w:eastAsia="宋体" w:hAnsi="宋体"/>
        </w:rPr>
        <w:t>14</w:t>
      </w:r>
      <w:r w:rsidRPr="002762B3">
        <w:rPr>
          <w:rFonts w:ascii="宋体" w:eastAsia="宋体" w:hAnsi="宋体" w:hint="eastAsia"/>
        </w:rPr>
        <w:t>大致相同，但jdk</w:t>
      </w:r>
      <w:r w:rsidRPr="002762B3">
        <w:rPr>
          <w:rFonts w:ascii="宋体" w:eastAsia="宋体" w:hAnsi="宋体"/>
        </w:rPr>
        <w:t>8</w:t>
      </w:r>
      <w:r w:rsidRPr="002762B3">
        <w:rPr>
          <w:rFonts w:ascii="宋体" w:eastAsia="宋体" w:hAnsi="宋体" w:hint="eastAsia"/>
        </w:rPr>
        <w:t>之后增加了很多新特性，所以主要参考jdk</w:t>
      </w:r>
      <w:r w:rsidRPr="002762B3">
        <w:rPr>
          <w:rFonts w:ascii="宋体" w:eastAsia="宋体" w:hAnsi="宋体"/>
        </w:rPr>
        <w:t>14</w:t>
      </w:r>
      <w:r w:rsidRPr="002762B3">
        <w:rPr>
          <w:rFonts w:ascii="宋体" w:eastAsia="宋体" w:hAnsi="宋体" w:hint="eastAsia"/>
        </w:rPr>
        <w:t>规范</w:t>
      </w:r>
    </w:p>
    <w:p w14:paraId="1AD6650D" w14:textId="77777777" w:rsidR="00796073" w:rsidRPr="004503AA" w:rsidRDefault="00796073" w:rsidP="0040454C">
      <w:pPr>
        <w:pStyle w:val="af3"/>
        <w:ind w:left="720"/>
        <w:rPr>
          <w:rFonts w:ascii="宋体" w:eastAsia="宋体" w:hAnsi="宋体"/>
          <w:sz w:val="16"/>
          <w:szCs w:val="16"/>
        </w:rPr>
      </w:pPr>
    </w:p>
    <w:p w14:paraId="527516FD" w14:textId="77777777" w:rsidR="009575A7" w:rsidRPr="004503AA" w:rsidRDefault="00816A79" w:rsidP="00816A79">
      <w:pPr>
        <w:rPr>
          <w:rFonts w:eastAsia="宋体"/>
          <w:sz w:val="16"/>
          <w:szCs w:val="16"/>
        </w:rPr>
      </w:pPr>
      <w:r w:rsidRPr="004503AA">
        <w:rPr>
          <w:rFonts w:eastAsia="宋体"/>
          <w:sz w:val="16"/>
          <w:szCs w:val="16"/>
        </w:rPr>
        <w:br w:type="page"/>
      </w:r>
    </w:p>
    <w:p w14:paraId="6F602F5B" w14:textId="1BE79159" w:rsidR="007A3870" w:rsidRPr="004503AA" w:rsidRDefault="00E370C1" w:rsidP="00E370C1">
      <w:pPr>
        <w:pStyle w:val="1"/>
      </w:pPr>
      <w:bookmarkStart w:id="1" w:name="_Toc41756777"/>
      <w:r w:rsidRPr="004503AA">
        <w:rPr>
          <w:rFonts w:hint="eastAsia"/>
        </w:rPr>
        <w:lastRenderedPageBreak/>
        <w:t>一、</w:t>
      </w:r>
      <w:r w:rsidR="001A3665" w:rsidRPr="004503AA">
        <w:rPr>
          <w:rFonts w:hint="eastAsia"/>
        </w:rPr>
        <w:t>内存结构</w:t>
      </w:r>
      <w:bookmarkEnd w:id="1"/>
    </w:p>
    <w:p w14:paraId="6362B23B" w14:textId="7E6F335A" w:rsidR="001A3665" w:rsidRPr="004503AA" w:rsidRDefault="00F52723" w:rsidP="001A3665">
      <w:pPr>
        <w:rPr>
          <w:rFonts w:eastAsia="宋体"/>
        </w:rPr>
      </w:pPr>
      <w:r w:rsidRPr="004503AA">
        <w:rPr>
          <w:rFonts w:eastAsia="宋体"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4503AA" w:rsidRDefault="00C86F4F" w:rsidP="001A3665">
      <w:pPr>
        <w:rPr>
          <w:rFonts w:eastAsia="宋体"/>
        </w:rPr>
      </w:pPr>
    </w:p>
    <w:p w14:paraId="5A9DA3CD" w14:textId="5D27D2DC" w:rsidR="00185CCD" w:rsidRPr="004503AA" w:rsidRDefault="00185CCD" w:rsidP="001A3665">
      <w:pPr>
        <w:rPr>
          <w:rFonts w:eastAsia="宋体"/>
        </w:rPr>
      </w:pPr>
      <w:r w:rsidRPr="004503AA">
        <w:rPr>
          <w:rFonts w:eastAsia="宋体" w:hint="eastAsia"/>
        </w:rPr>
        <w:t>PS：蓝色块为线程独享空间</w:t>
      </w:r>
    </w:p>
    <w:p w14:paraId="5BD11A69" w14:textId="26DAD007" w:rsidR="00BE0917" w:rsidRPr="004503AA" w:rsidRDefault="00BE0917" w:rsidP="001A3665">
      <w:pPr>
        <w:rPr>
          <w:rFonts w:eastAsia="宋体"/>
        </w:rPr>
      </w:pPr>
    </w:p>
    <w:p w14:paraId="026511CD" w14:textId="3020041D" w:rsidR="00D2178F" w:rsidRPr="004503AA" w:rsidRDefault="00601C10" w:rsidP="00601C10">
      <w:pPr>
        <w:pStyle w:val="2"/>
        <w:rPr>
          <w:rFonts w:ascii="宋体" w:eastAsia="宋体" w:hAnsi="宋体"/>
        </w:rPr>
      </w:pPr>
      <w:bookmarkStart w:id="2" w:name="_Toc41756778"/>
      <w:r w:rsidRPr="004503AA">
        <w:rPr>
          <w:rFonts w:ascii="宋体" w:eastAsia="宋体" w:hAnsi="宋体" w:hint="eastAsia"/>
        </w:rPr>
        <w:t>1</w:t>
      </w:r>
      <w:r w:rsidR="00167BD2" w:rsidRPr="004503AA">
        <w:rPr>
          <w:rFonts w:ascii="宋体" w:eastAsia="宋体" w:hAnsi="宋体" w:hint="eastAsia"/>
        </w:rPr>
        <w:t>、</w:t>
      </w:r>
      <w:r w:rsidR="00D2178F" w:rsidRPr="004503AA">
        <w:rPr>
          <w:rFonts w:ascii="宋体" w:eastAsia="宋体" w:hAnsi="宋体" w:hint="eastAsia"/>
        </w:rPr>
        <w:t>程序计数器</w:t>
      </w:r>
      <w:r w:rsidR="00D2178F" w:rsidRPr="004503AA">
        <w:rPr>
          <w:rFonts w:ascii="宋体" w:eastAsia="宋体" w:hAnsi="宋体"/>
        </w:rPr>
        <w:t>(Program Counter Register)</w:t>
      </w:r>
      <w:bookmarkEnd w:id="2"/>
    </w:p>
    <w:p w14:paraId="1365F0DD" w14:textId="1C7C05BE" w:rsidR="00734BE7" w:rsidRPr="004503AA" w:rsidRDefault="00734BE7" w:rsidP="00601C10">
      <w:pPr>
        <w:rPr>
          <w:rFonts w:eastAsia="宋体"/>
        </w:rPr>
      </w:pPr>
      <w:r w:rsidRPr="004503AA">
        <w:rPr>
          <w:rFonts w:eastAsia="宋体"/>
        </w:rPr>
        <w:t>1</w:t>
      </w:r>
      <w:r w:rsidR="00601C10" w:rsidRPr="004503AA">
        <w:rPr>
          <w:rFonts w:eastAsia="宋体"/>
        </w:rPr>
        <w:t>.1</w:t>
      </w:r>
      <w:r w:rsidRPr="004503AA">
        <w:rPr>
          <w:rFonts w:eastAsia="宋体" w:hint="eastAsia"/>
        </w:rPr>
        <w:t>概述</w:t>
      </w:r>
    </w:p>
    <w:p w14:paraId="4770760F" w14:textId="419242E2" w:rsidR="003819A9" w:rsidRPr="004503AA" w:rsidRDefault="00601C10" w:rsidP="00185F6D">
      <w:pPr>
        <w:rPr>
          <w:rFonts w:eastAsia="宋体"/>
        </w:rPr>
      </w:pPr>
      <w:r w:rsidRPr="004503AA">
        <w:rPr>
          <w:rFonts w:eastAsia="宋体"/>
        </w:rPr>
        <w:t>a</w:t>
      </w:r>
      <w:r w:rsidR="003819A9" w:rsidRPr="004503AA">
        <w:rPr>
          <w:rFonts w:eastAsia="宋体" w:hint="eastAsia"/>
        </w:rPr>
        <w:t>当前线程</w:t>
      </w:r>
      <w:r w:rsidR="00A14240" w:rsidRPr="004503AA">
        <w:rPr>
          <w:rFonts w:eastAsia="宋体" w:hint="eastAsia"/>
        </w:rPr>
        <w:t>正在执行Java方法，记录</w:t>
      </w:r>
      <w:r w:rsidR="003819A9" w:rsidRPr="004503AA">
        <w:rPr>
          <w:rFonts w:eastAsia="宋体" w:hint="eastAsia"/>
        </w:rPr>
        <w:t>所执行的</w:t>
      </w:r>
      <w:r w:rsidR="00145E25" w:rsidRPr="004503AA">
        <w:rPr>
          <w:rFonts w:eastAsia="宋体" w:hint="eastAsia"/>
        </w:rPr>
        <w:t>虚拟机指令</w:t>
      </w:r>
      <w:r w:rsidR="003819A9" w:rsidRPr="004503AA">
        <w:rPr>
          <w:rFonts w:eastAsia="宋体" w:hint="eastAsia"/>
        </w:rPr>
        <w:t>的地址</w:t>
      </w:r>
      <w:r w:rsidR="00A14240" w:rsidRPr="004503AA">
        <w:rPr>
          <w:rFonts w:eastAsia="宋体" w:hint="eastAsia"/>
        </w:rPr>
        <w:t>。否则为空</w:t>
      </w:r>
      <w:r w:rsidR="00A14240" w:rsidRPr="004503AA">
        <w:rPr>
          <w:rFonts w:eastAsia="宋体"/>
        </w:rPr>
        <w:t>(Undefined)</w:t>
      </w:r>
      <w:r w:rsidR="003819A9" w:rsidRPr="004503AA">
        <w:rPr>
          <w:rFonts w:eastAsia="宋体" w:hint="eastAsia"/>
        </w:rPr>
        <w:t>。</w:t>
      </w:r>
    </w:p>
    <w:p w14:paraId="7A2D9C49" w14:textId="7ACE166E" w:rsidR="003819A9" w:rsidRPr="004503AA" w:rsidRDefault="00601C10" w:rsidP="00185F6D">
      <w:pPr>
        <w:rPr>
          <w:rFonts w:eastAsia="宋体"/>
        </w:rPr>
      </w:pPr>
      <w:r w:rsidRPr="004503AA">
        <w:rPr>
          <w:rFonts w:eastAsia="宋体"/>
        </w:rPr>
        <w:t>b</w:t>
      </w:r>
      <w:r w:rsidR="003819A9" w:rsidRPr="004503AA">
        <w:rPr>
          <w:rFonts w:eastAsia="宋体" w:hint="eastAsia"/>
        </w:rPr>
        <w:t>每个线程都有独立的</w:t>
      </w:r>
      <w:r w:rsidR="00605878" w:rsidRPr="004503AA">
        <w:rPr>
          <w:rFonts w:eastAsia="宋体" w:hint="eastAsia"/>
        </w:rPr>
        <w:t>PC</w:t>
      </w:r>
      <w:r w:rsidR="00AA68B5" w:rsidRPr="004503AA">
        <w:rPr>
          <w:rFonts w:eastAsia="宋体" w:hint="eastAsia"/>
        </w:rPr>
        <w:t>，</w:t>
      </w:r>
    </w:p>
    <w:p w14:paraId="09A6F611" w14:textId="4B0844CF" w:rsidR="00734BE7" w:rsidRPr="004503AA" w:rsidRDefault="00601C10" w:rsidP="00185F6D">
      <w:pPr>
        <w:rPr>
          <w:rFonts w:eastAsia="宋体"/>
        </w:rPr>
      </w:pPr>
      <w:r w:rsidRPr="004503AA">
        <w:rPr>
          <w:rFonts w:eastAsia="宋体"/>
        </w:rPr>
        <w:t>c</w:t>
      </w:r>
      <w:r w:rsidR="00734BE7" w:rsidRPr="004503AA">
        <w:rPr>
          <w:rFonts w:eastAsia="宋体" w:hint="eastAsia"/>
        </w:rPr>
        <w:t>字节码解释器工作时通过改变PC的值来选取下一条需要执行的字节码指令</w:t>
      </w:r>
    </w:p>
    <w:p w14:paraId="76A9C7D8" w14:textId="44ABA6BD" w:rsidR="00AA68B5" w:rsidRPr="004503AA" w:rsidRDefault="00601C10" w:rsidP="00185F6D">
      <w:pPr>
        <w:rPr>
          <w:rFonts w:eastAsia="宋体"/>
        </w:rPr>
      </w:pPr>
      <w:r w:rsidRPr="004503AA">
        <w:rPr>
          <w:rFonts w:eastAsia="宋体"/>
        </w:rPr>
        <w:t>d</w:t>
      </w:r>
      <w:r w:rsidR="00AA68B5" w:rsidRPr="004503AA">
        <w:rPr>
          <w:rFonts w:eastAsia="宋体" w:hint="eastAsia"/>
        </w:rPr>
        <w:t>任意时刻JVM线程只会执行一个方法的代码</w:t>
      </w:r>
      <w:r w:rsidR="00AA68B5" w:rsidRPr="004503AA">
        <w:rPr>
          <w:rFonts w:eastAsia="宋体"/>
        </w:rPr>
        <w:t>(At any point, each Java Virtual Machine thread is executing the code of a single</w:t>
      </w:r>
      <w:r w:rsidR="007357A0" w:rsidRPr="004503AA">
        <w:rPr>
          <w:rFonts w:eastAsia="宋体"/>
        </w:rPr>
        <w:t xml:space="preserve"> </w:t>
      </w:r>
      <w:r w:rsidR="00AA68B5" w:rsidRPr="004503AA">
        <w:rPr>
          <w:rFonts w:eastAsia="宋体"/>
        </w:rPr>
        <w:t>method)</w:t>
      </w:r>
      <w:r w:rsidR="00AA68B5" w:rsidRPr="004503AA">
        <w:rPr>
          <w:rFonts w:eastAsia="宋体" w:hint="eastAsia"/>
        </w:rPr>
        <w:t>。</w:t>
      </w:r>
    </w:p>
    <w:p w14:paraId="441A1CDB" w14:textId="2DB6D0C4" w:rsidR="00AA68B5" w:rsidRPr="004503AA" w:rsidRDefault="00601C10" w:rsidP="00185F6D">
      <w:pPr>
        <w:rPr>
          <w:rFonts w:eastAsia="宋体"/>
        </w:rPr>
      </w:pPr>
      <w:r w:rsidRPr="004503AA">
        <w:rPr>
          <w:rFonts w:eastAsia="宋体"/>
        </w:rPr>
        <w:t>e</w:t>
      </w:r>
      <w:r w:rsidR="00AA68B5" w:rsidRPr="004503AA">
        <w:rPr>
          <w:rFonts w:eastAsia="宋体" w:hint="eastAsia"/>
        </w:rPr>
        <w:t>这块的容量至少</w:t>
      </w:r>
      <w:r w:rsidR="00AB2F5D" w:rsidRPr="004503AA">
        <w:rPr>
          <w:rFonts w:eastAsia="宋体" w:hint="eastAsia"/>
        </w:rPr>
        <w:t>保存一个returnAddress类型的数据或一个与平台相关的本地指针的值</w:t>
      </w:r>
      <w:r w:rsidR="00AB2F5D" w:rsidRPr="004503AA">
        <w:rPr>
          <w:rFonts w:eastAsia="宋体"/>
        </w:rPr>
        <w:t>(wide enough to hold a returnAddress or a native pointer on the specific platform)</w:t>
      </w:r>
    </w:p>
    <w:p w14:paraId="23D71E03" w14:textId="21C1D774" w:rsidR="003819A9" w:rsidRPr="004503AA" w:rsidRDefault="00601C10" w:rsidP="00185F6D">
      <w:pPr>
        <w:rPr>
          <w:rFonts w:eastAsia="宋体"/>
        </w:rPr>
      </w:pPr>
      <w:r w:rsidRPr="004503AA">
        <w:rPr>
          <w:rFonts w:eastAsia="宋体"/>
        </w:rPr>
        <w:t>f</w:t>
      </w:r>
      <w:r w:rsidR="00605878" w:rsidRPr="004503AA">
        <w:rPr>
          <w:rFonts w:eastAsia="宋体" w:hint="eastAsia"/>
        </w:rPr>
        <w:t>唯一一个在规范中没有规定任何OOM的区域</w:t>
      </w:r>
    </w:p>
    <w:p w14:paraId="7A490D95" w14:textId="77777777" w:rsidR="00601C10" w:rsidRPr="004503AA" w:rsidRDefault="00601C10" w:rsidP="00601C10">
      <w:pPr>
        <w:rPr>
          <w:rFonts w:eastAsia="宋体"/>
        </w:rPr>
      </w:pPr>
    </w:p>
    <w:p w14:paraId="20193944" w14:textId="76DF944C" w:rsidR="00D2178F" w:rsidRPr="004503AA" w:rsidRDefault="00601C10" w:rsidP="00DF1033">
      <w:pPr>
        <w:pStyle w:val="2"/>
        <w:rPr>
          <w:rFonts w:ascii="宋体" w:eastAsia="宋体" w:hAnsi="宋体"/>
        </w:rPr>
      </w:pPr>
      <w:bookmarkStart w:id="3" w:name="_Toc41756779"/>
      <w:r w:rsidRPr="004503AA">
        <w:rPr>
          <w:rFonts w:ascii="宋体" w:eastAsia="宋体" w:hAnsi="宋体" w:hint="eastAsia"/>
        </w:rPr>
        <w:t>2、</w:t>
      </w:r>
      <w:r w:rsidR="00605878" w:rsidRPr="004503AA">
        <w:rPr>
          <w:rFonts w:ascii="宋体" w:eastAsia="宋体" w:hAnsi="宋体" w:hint="eastAsia"/>
        </w:rPr>
        <w:t>Java</w:t>
      </w:r>
      <w:r w:rsidR="00D2178F" w:rsidRPr="004503AA">
        <w:rPr>
          <w:rFonts w:ascii="宋体" w:eastAsia="宋体" w:hAnsi="宋体" w:hint="eastAsia"/>
        </w:rPr>
        <w:t>虚拟机栈</w:t>
      </w:r>
      <w:r w:rsidR="00D2178F" w:rsidRPr="004503AA">
        <w:rPr>
          <w:rFonts w:ascii="宋体" w:eastAsia="宋体" w:hAnsi="宋体"/>
        </w:rPr>
        <w:t>(</w:t>
      </w:r>
      <w:r w:rsidR="00605878" w:rsidRPr="004503AA">
        <w:rPr>
          <w:rFonts w:ascii="宋体" w:eastAsia="宋体" w:hAnsi="宋体" w:hint="eastAsia"/>
        </w:rPr>
        <w:t>J</w:t>
      </w:r>
      <w:r w:rsidR="00D2178F" w:rsidRPr="004503AA">
        <w:rPr>
          <w:rFonts w:ascii="宋体" w:eastAsia="宋体" w:hAnsi="宋体"/>
        </w:rPr>
        <w:t>VM Stack)</w:t>
      </w:r>
      <w:bookmarkEnd w:id="3"/>
    </w:p>
    <w:p w14:paraId="2B793077" w14:textId="28BEC675" w:rsidR="00BD6987" w:rsidRPr="004503AA" w:rsidRDefault="00601C10" w:rsidP="00F75F10">
      <w:pPr>
        <w:rPr>
          <w:rFonts w:eastAsia="宋体"/>
        </w:rPr>
      </w:pPr>
      <w:r w:rsidRPr="004503AA">
        <w:rPr>
          <w:rFonts w:eastAsia="宋体"/>
        </w:rPr>
        <w:t>2.</w:t>
      </w:r>
      <w:r w:rsidR="00BD6987" w:rsidRPr="004503AA">
        <w:rPr>
          <w:rFonts w:eastAsia="宋体"/>
        </w:rPr>
        <w:t>1</w:t>
      </w:r>
      <w:r w:rsidR="00BD6987" w:rsidRPr="004503AA">
        <w:rPr>
          <w:rFonts w:eastAsia="宋体" w:hint="eastAsia"/>
        </w:rPr>
        <w:t>概述</w:t>
      </w:r>
    </w:p>
    <w:p w14:paraId="050AA2A7" w14:textId="6CF41145" w:rsidR="00605878" w:rsidRPr="004503AA" w:rsidRDefault="00601C10" w:rsidP="00BD6987">
      <w:pPr>
        <w:rPr>
          <w:rFonts w:eastAsia="宋体"/>
        </w:rPr>
      </w:pPr>
      <w:r w:rsidRPr="004503AA">
        <w:rPr>
          <w:rFonts w:eastAsia="宋体"/>
        </w:rPr>
        <w:t>a</w:t>
      </w:r>
      <w:r w:rsidR="00605878" w:rsidRPr="004503AA">
        <w:rPr>
          <w:rFonts w:eastAsia="宋体" w:hint="eastAsia"/>
        </w:rPr>
        <w:t>每线程都有独立的虚拟机栈</w:t>
      </w:r>
      <w:r w:rsidR="00A84A95" w:rsidRPr="004503AA">
        <w:rPr>
          <w:rFonts w:eastAsia="宋体" w:hint="eastAsia"/>
        </w:rPr>
        <w:t>，生命周期和线程相同，</w:t>
      </w:r>
      <w:r w:rsidR="009052BE" w:rsidRPr="004503AA">
        <w:rPr>
          <w:rFonts w:eastAsia="宋体" w:hint="eastAsia"/>
        </w:rPr>
        <w:t>可以在堆中分配</w:t>
      </w:r>
    </w:p>
    <w:p w14:paraId="6EFB92A9" w14:textId="4344B4E0" w:rsidR="00605878" w:rsidRPr="004503AA" w:rsidRDefault="00601C10" w:rsidP="00BD6987">
      <w:pPr>
        <w:rPr>
          <w:rFonts w:eastAsia="宋体"/>
        </w:rPr>
      </w:pPr>
      <w:r w:rsidRPr="004503AA">
        <w:rPr>
          <w:rFonts w:eastAsia="宋体"/>
        </w:rPr>
        <w:t>b</w:t>
      </w:r>
      <w:r w:rsidR="001D0DE3" w:rsidRPr="004503AA">
        <w:rPr>
          <w:rFonts w:eastAsia="宋体" w:hint="eastAsia"/>
        </w:rPr>
        <w:t>分配的</w:t>
      </w:r>
      <w:r w:rsidR="009052BE" w:rsidRPr="004503AA">
        <w:rPr>
          <w:rFonts w:eastAsia="宋体" w:hint="eastAsia"/>
        </w:rPr>
        <w:t>内存地址可以不需要保证连续</w:t>
      </w:r>
      <w:r w:rsidR="00FA48C7" w:rsidRPr="004503AA">
        <w:rPr>
          <w:rFonts w:eastAsia="宋体"/>
        </w:rPr>
        <w:t xml:space="preserve"> </w:t>
      </w:r>
    </w:p>
    <w:p w14:paraId="3D1A0B6C" w14:textId="4F5BC2E2" w:rsidR="00606046" w:rsidRPr="004503AA" w:rsidRDefault="00601C10" w:rsidP="00BD6987">
      <w:pPr>
        <w:rPr>
          <w:rFonts w:eastAsia="宋体"/>
        </w:rPr>
      </w:pPr>
      <w:r w:rsidRPr="004503AA">
        <w:rPr>
          <w:rFonts w:eastAsia="宋体"/>
        </w:rPr>
        <w:t>c</w:t>
      </w:r>
      <w:r w:rsidR="00606046" w:rsidRPr="004503AA">
        <w:rPr>
          <w:rFonts w:eastAsia="宋体" w:hint="eastAsia"/>
        </w:rPr>
        <w:t>每个方法执行时，</w:t>
      </w:r>
      <w:r w:rsidR="002626B5" w:rsidRPr="004503AA">
        <w:rPr>
          <w:rFonts w:eastAsia="宋体" w:hint="eastAsia"/>
        </w:rPr>
        <w:t>都会同步创建个栈帧</w:t>
      </w:r>
      <w:r w:rsidR="002626B5" w:rsidRPr="004503AA">
        <w:rPr>
          <w:rFonts w:eastAsia="宋体"/>
        </w:rPr>
        <w:t>(Frame)</w:t>
      </w:r>
    </w:p>
    <w:p w14:paraId="67E8AE38" w14:textId="09B83AD7" w:rsidR="00BF661B" w:rsidRPr="004503AA" w:rsidRDefault="00601C10" w:rsidP="00BD6987">
      <w:pPr>
        <w:rPr>
          <w:rFonts w:eastAsia="宋体"/>
        </w:rPr>
      </w:pPr>
      <w:r w:rsidRPr="004503AA">
        <w:rPr>
          <w:rFonts w:eastAsia="宋体"/>
        </w:rPr>
        <w:t>d</w:t>
      </w:r>
      <w:r w:rsidR="001D0DE3" w:rsidRPr="004503AA">
        <w:rPr>
          <w:rFonts w:eastAsia="宋体" w:hint="eastAsia"/>
        </w:rPr>
        <w:t>栈的大小，可以固定，也可以配置动态收缩。</w:t>
      </w:r>
    </w:p>
    <w:p w14:paraId="1A960AA2" w14:textId="7F04D03F" w:rsidR="001D0DE3" w:rsidRPr="004503AA" w:rsidRDefault="00601C10" w:rsidP="00BD6987">
      <w:pPr>
        <w:rPr>
          <w:rFonts w:eastAsia="宋体"/>
        </w:rPr>
      </w:pPr>
      <w:r w:rsidRPr="004503AA">
        <w:rPr>
          <w:rFonts w:eastAsia="宋体"/>
        </w:rPr>
        <w:t>e</w:t>
      </w:r>
      <w:r w:rsidR="001D0DE3" w:rsidRPr="004503AA">
        <w:rPr>
          <w:rFonts w:eastAsia="宋体" w:hint="eastAsia"/>
        </w:rPr>
        <w:t>栈的大小为固定时，线程可在创建时自定义栈大小</w:t>
      </w:r>
    </w:p>
    <w:p w14:paraId="2B90E57E" w14:textId="56B52633" w:rsidR="001D0DE3" w:rsidRPr="004503AA" w:rsidRDefault="001D0DE3" w:rsidP="00BD6987">
      <w:pPr>
        <w:rPr>
          <w:rFonts w:eastAsia="宋体"/>
        </w:rPr>
      </w:pPr>
      <w:r w:rsidRPr="004503AA">
        <w:rPr>
          <w:rFonts w:eastAsia="宋体"/>
        </w:rPr>
        <w:tab/>
        <w:t xml:space="preserve">new Thread(ThreadGroup group, Runnable target, String name, long </w:t>
      </w:r>
      <w:r w:rsidRPr="004503AA">
        <w:rPr>
          <w:rFonts w:eastAsia="宋体"/>
          <w:color w:val="FF0000"/>
        </w:rPr>
        <w:t>stackSize</w:t>
      </w:r>
      <w:r w:rsidRPr="004503AA">
        <w:rPr>
          <w:rFonts w:eastAsia="宋体"/>
        </w:rPr>
        <w:t>)</w:t>
      </w:r>
    </w:p>
    <w:p w14:paraId="7E876337" w14:textId="0AF9486B" w:rsidR="00D030AB" w:rsidRPr="004503AA" w:rsidRDefault="00601C10" w:rsidP="00BD6987">
      <w:pPr>
        <w:rPr>
          <w:rFonts w:eastAsia="宋体"/>
        </w:rPr>
      </w:pPr>
      <w:r w:rsidRPr="004503AA">
        <w:rPr>
          <w:rFonts w:eastAsia="宋体"/>
        </w:rPr>
        <w:t>f</w:t>
      </w:r>
      <w:r w:rsidR="00D030AB" w:rsidRPr="004503AA">
        <w:rPr>
          <w:rFonts w:eastAsia="宋体" w:hint="eastAsia"/>
        </w:rPr>
        <w:t>会抛出</w:t>
      </w:r>
      <w:r w:rsidR="00D030AB" w:rsidRPr="004503AA">
        <w:rPr>
          <w:rFonts w:eastAsia="宋体"/>
        </w:rPr>
        <w:t>StackOverflowError</w:t>
      </w:r>
      <w:r w:rsidR="00D030AB" w:rsidRPr="004503AA">
        <w:rPr>
          <w:rFonts w:eastAsia="宋体" w:hint="eastAsia"/>
        </w:rPr>
        <w:t>和</w:t>
      </w:r>
      <w:r w:rsidR="00D030AB" w:rsidRPr="004503AA">
        <w:rPr>
          <w:rFonts w:eastAsia="宋体"/>
        </w:rPr>
        <w:t>OutOfMemoryError</w:t>
      </w:r>
    </w:p>
    <w:p w14:paraId="3285B973" w14:textId="77777777" w:rsidR="00010655" w:rsidRPr="004503AA" w:rsidRDefault="00010655" w:rsidP="00BD6987">
      <w:pPr>
        <w:rPr>
          <w:rFonts w:eastAsia="宋体"/>
        </w:rPr>
      </w:pPr>
    </w:p>
    <w:p w14:paraId="0C5373D6" w14:textId="1D5CE73B" w:rsidR="007D0240" w:rsidRPr="004503AA" w:rsidRDefault="008C2F0D" w:rsidP="00DF1033">
      <w:pPr>
        <w:pStyle w:val="3"/>
        <w:rPr>
          <w:rFonts w:ascii="宋体" w:eastAsia="宋体" w:hAnsi="宋体"/>
        </w:rPr>
      </w:pPr>
      <w:bookmarkStart w:id="4" w:name="_Toc41756780"/>
      <w:r w:rsidRPr="004503AA">
        <w:rPr>
          <w:rFonts w:ascii="宋体" w:eastAsia="宋体" w:hAnsi="宋体"/>
        </w:rPr>
        <w:t>2.2</w:t>
      </w:r>
      <w:r w:rsidR="007D0240" w:rsidRPr="004503AA">
        <w:rPr>
          <w:rFonts w:ascii="宋体" w:eastAsia="宋体" w:hAnsi="宋体" w:hint="eastAsia"/>
        </w:rPr>
        <w:t>栈帧(</w:t>
      </w:r>
      <w:r w:rsidR="007D0240" w:rsidRPr="004503AA">
        <w:rPr>
          <w:rFonts w:ascii="宋体" w:eastAsia="宋体" w:hAnsi="宋体"/>
        </w:rPr>
        <w:t>Frame)</w:t>
      </w:r>
      <w:bookmarkEnd w:id="4"/>
    </w:p>
    <w:p w14:paraId="79550C08" w14:textId="231D9042" w:rsidR="00BD6987" w:rsidRPr="004503AA" w:rsidRDefault="00BD6987" w:rsidP="00BD6987">
      <w:pPr>
        <w:rPr>
          <w:rFonts w:eastAsia="宋体"/>
        </w:rPr>
      </w:pPr>
      <w:r w:rsidRPr="004503AA">
        <w:rPr>
          <w:rFonts w:eastAsia="宋体"/>
        </w:rPr>
        <w:t>2.</w:t>
      </w:r>
      <w:r w:rsidR="008C2F0D" w:rsidRPr="004503AA">
        <w:rPr>
          <w:rFonts w:eastAsia="宋体"/>
        </w:rPr>
        <w:t>2.</w:t>
      </w:r>
      <w:r w:rsidRPr="004503AA">
        <w:rPr>
          <w:rFonts w:eastAsia="宋体"/>
        </w:rPr>
        <w:t>1</w:t>
      </w:r>
      <w:r w:rsidRPr="004503AA">
        <w:rPr>
          <w:rFonts w:eastAsia="宋体" w:hint="eastAsia"/>
        </w:rPr>
        <w:t>概述</w:t>
      </w:r>
    </w:p>
    <w:p w14:paraId="5F4834A3" w14:textId="5ED544CD" w:rsidR="00A95687" w:rsidRPr="004503AA" w:rsidRDefault="00BD6987" w:rsidP="00BD6987">
      <w:pPr>
        <w:rPr>
          <w:rFonts w:eastAsia="宋体"/>
        </w:rPr>
      </w:pPr>
      <w:r w:rsidRPr="004503AA">
        <w:rPr>
          <w:rFonts w:eastAsia="宋体" w:hint="eastAsia"/>
        </w:rPr>
        <w:t>a</w:t>
      </w:r>
      <w:r w:rsidR="005F19C3" w:rsidRPr="004503AA">
        <w:rPr>
          <w:rFonts w:eastAsia="宋体" w:hint="eastAsia"/>
        </w:rPr>
        <w:t>用于存储数据和部分过程结果的数据结构</w:t>
      </w:r>
    </w:p>
    <w:p w14:paraId="388C9B58" w14:textId="53B6634D" w:rsidR="005F19C3" w:rsidRPr="004503AA" w:rsidRDefault="00BD6987" w:rsidP="00BD6987">
      <w:pPr>
        <w:rPr>
          <w:rFonts w:eastAsia="宋体"/>
        </w:rPr>
      </w:pPr>
      <w:r w:rsidRPr="004503AA">
        <w:rPr>
          <w:rFonts w:eastAsia="宋体"/>
        </w:rPr>
        <w:lastRenderedPageBreak/>
        <w:t>b</w:t>
      </w:r>
      <w:r w:rsidR="005F19C3" w:rsidRPr="004503AA">
        <w:rPr>
          <w:rFonts w:eastAsia="宋体" w:hint="eastAsia"/>
        </w:rPr>
        <w:t>用于处理动态链接</w:t>
      </w:r>
      <w:r w:rsidR="005F19C3" w:rsidRPr="004503AA">
        <w:rPr>
          <w:rFonts w:eastAsia="宋体"/>
        </w:rPr>
        <w:t>(Dynamic Linking),</w:t>
      </w:r>
      <w:r w:rsidR="005F19C3" w:rsidRPr="004503AA">
        <w:rPr>
          <w:rFonts w:eastAsia="宋体" w:hint="eastAsia"/>
        </w:rPr>
        <w:t>方法返回值</w:t>
      </w:r>
      <w:r w:rsidR="005F19C3" w:rsidRPr="004503AA">
        <w:rPr>
          <w:rFonts w:eastAsia="宋体"/>
        </w:rPr>
        <w:t>(return values for methods)</w:t>
      </w:r>
      <w:r w:rsidR="005F19C3" w:rsidRPr="004503AA">
        <w:rPr>
          <w:rFonts w:eastAsia="宋体" w:hint="eastAsia"/>
        </w:rPr>
        <w:t>和异常分派</w:t>
      </w:r>
      <w:r w:rsidR="005F19C3" w:rsidRPr="004503AA">
        <w:rPr>
          <w:rFonts w:eastAsia="宋体"/>
        </w:rPr>
        <w:t>(dispatch exceptions)</w:t>
      </w:r>
    </w:p>
    <w:p w14:paraId="4C0A8715" w14:textId="32DEF933" w:rsidR="00BD6987" w:rsidRPr="004503AA" w:rsidRDefault="00BD6987" w:rsidP="00BD6987">
      <w:pPr>
        <w:rPr>
          <w:rFonts w:eastAsia="宋体"/>
        </w:rPr>
      </w:pPr>
      <w:r w:rsidRPr="004503AA">
        <w:rPr>
          <w:rFonts w:eastAsia="宋体" w:hint="eastAsia"/>
        </w:rPr>
        <w:t>c</w:t>
      </w:r>
      <w:r w:rsidR="00E86854" w:rsidRPr="004503AA">
        <w:rPr>
          <w:rFonts w:eastAsia="宋体" w:hint="eastAsia"/>
        </w:rPr>
        <w:t>生命周期同方法调用过程，且无论方法是否有异常，均视为结束，并销毁</w:t>
      </w:r>
    </w:p>
    <w:p w14:paraId="2F0AE3EF" w14:textId="0D61BB1C" w:rsidR="00116399" w:rsidRPr="004503AA" w:rsidRDefault="00116399" w:rsidP="00116399">
      <w:pPr>
        <w:rPr>
          <w:rFonts w:eastAsia="宋体"/>
        </w:rPr>
      </w:pPr>
      <w:r w:rsidRPr="004503AA">
        <w:rPr>
          <w:rFonts w:eastAsia="宋体"/>
        </w:rPr>
        <w:t>(A frame is destroyed when its method invocation completes, whether that completion is normal or abrupt (it throws an uncaught exception))</w:t>
      </w:r>
    </w:p>
    <w:p w14:paraId="427994C3" w14:textId="0DF3A880" w:rsidR="0014449C" w:rsidRPr="004503AA" w:rsidRDefault="0014449C" w:rsidP="00BD6987">
      <w:pPr>
        <w:rPr>
          <w:rFonts w:eastAsia="宋体"/>
        </w:rPr>
      </w:pPr>
      <w:r w:rsidRPr="004503AA">
        <w:rPr>
          <w:rFonts w:eastAsia="宋体" w:hint="eastAsia"/>
        </w:rPr>
        <w:t>d每个栈帧都有自己的</w:t>
      </w:r>
      <w:r w:rsidR="000D7A1C" w:rsidRPr="004503AA">
        <w:rPr>
          <w:rFonts w:eastAsia="宋体" w:hint="eastAsia"/>
        </w:rPr>
        <w:t>一组</w:t>
      </w:r>
      <w:r w:rsidR="002D4F0F" w:rsidRPr="004503AA">
        <w:rPr>
          <w:rFonts w:eastAsia="宋体" w:hint="eastAsia"/>
        </w:rPr>
        <w:t>局部</w:t>
      </w:r>
      <w:r w:rsidR="00493736" w:rsidRPr="004503AA">
        <w:rPr>
          <w:rFonts w:eastAsia="宋体" w:hint="eastAsia"/>
        </w:rPr>
        <w:t>变量表</w:t>
      </w:r>
      <w:r w:rsidR="00493736" w:rsidRPr="004503AA">
        <w:rPr>
          <w:rFonts w:eastAsia="宋体"/>
        </w:rPr>
        <w:t>(</w:t>
      </w:r>
      <w:r w:rsidR="00493736" w:rsidRPr="004503AA">
        <w:rPr>
          <w:rFonts w:eastAsia="宋体" w:hint="eastAsia"/>
        </w:rPr>
        <w:t>Local</w:t>
      </w:r>
      <w:r w:rsidR="00493736" w:rsidRPr="004503AA">
        <w:rPr>
          <w:rFonts w:eastAsia="宋体"/>
        </w:rPr>
        <w:t xml:space="preserve"> </w:t>
      </w:r>
      <w:r w:rsidR="001D4DAB" w:rsidRPr="004503AA">
        <w:rPr>
          <w:rFonts w:eastAsia="宋体" w:hint="eastAsia"/>
        </w:rPr>
        <w:t>V</w:t>
      </w:r>
      <w:r w:rsidR="00493736" w:rsidRPr="004503AA">
        <w:rPr>
          <w:rFonts w:eastAsia="宋体" w:hint="eastAsia"/>
        </w:rPr>
        <w:t>ariable</w:t>
      </w:r>
      <w:r w:rsidR="00493736" w:rsidRPr="004503AA">
        <w:rPr>
          <w:rFonts w:eastAsia="宋体"/>
        </w:rPr>
        <w:t>)</w:t>
      </w:r>
      <w:r w:rsidR="000D7A1C" w:rsidRPr="004503AA">
        <w:rPr>
          <w:rFonts w:eastAsia="宋体" w:hint="eastAsia"/>
        </w:rPr>
        <w:t>、操作数栈</w:t>
      </w:r>
      <w:r w:rsidR="000D7A1C" w:rsidRPr="004503AA">
        <w:rPr>
          <w:rFonts w:eastAsia="宋体"/>
        </w:rPr>
        <w:t>(Operand Stack)</w:t>
      </w:r>
      <w:r w:rsidR="000D7A1C" w:rsidRPr="004503AA">
        <w:rPr>
          <w:rFonts w:eastAsia="宋体" w:hint="eastAsia"/>
        </w:rPr>
        <w:t>、和指向当前方法所属类的运行时常量池的引用</w:t>
      </w:r>
      <w:r w:rsidR="00E059D4" w:rsidRPr="004503AA">
        <w:rPr>
          <w:rFonts w:eastAsia="宋体"/>
        </w:rPr>
        <w:t>(a reference to the runtime constant pool of the class of the current method)</w:t>
      </w:r>
    </w:p>
    <w:p w14:paraId="1E65E8AE" w14:textId="1992CEE6" w:rsidR="0034426C" w:rsidRPr="004503AA" w:rsidRDefault="0034426C" w:rsidP="00BD6987">
      <w:pPr>
        <w:rPr>
          <w:rFonts w:eastAsia="宋体"/>
        </w:rPr>
      </w:pPr>
      <w:r w:rsidRPr="004503AA">
        <w:rPr>
          <w:rFonts w:eastAsia="宋体"/>
        </w:rPr>
        <w:t>e</w:t>
      </w:r>
      <w:r w:rsidRPr="004503AA">
        <w:rPr>
          <w:rFonts w:eastAsia="宋体" w:hint="eastAsia"/>
        </w:rPr>
        <w:t>栈帧数据结构大小仅取决于虚拟机的实现</w:t>
      </w:r>
    </w:p>
    <w:p w14:paraId="3018138A" w14:textId="2FDD8CDF" w:rsidR="009F0C61" w:rsidRPr="004503AA" w:rsidRDefault="009F0C61" w:rsidP="00BD6987">
      <w:pPr>
        <w:rPr>
          <w:rFonts w:eastAsia="宋体"/>
        </w:rPr>
      </w:pPr>
      <w:r w:rsidRPr="004503AA">
        <w:rPr>
          <w:rFonts w:eastAsia="宋体" w:hint="eastAsia"/>
        </w:rPr>
        <w:t>d栈帧是线程私有数据</w:t>
      </w:r>
    </w:p>
    <w:p w14:paraId="6172256B" w14:textId="4E2079F4" w:rsidR="0025622A" w:rsidRPr="004503AA" w:rsidRDefault="0025622A" w:rsidP="00BD6987">
      <w:pPr>
        <w:rPr>
          <w:rFonts w:eastAsia="宋体"/>
        </w:rPr>
      </w:pPr>
    </w:p>
    <w:p w14:paraId="4A7C9955" w14:textId="77777777" w:rsidR="009F0C61" w:rsidRPr="004503AA" w:rsidRDefault="009F0C61" w:rsidP="00BD6987">
      <w:pPr>
        <w:rPr>
          <w:rFonts w:eastAsia="宋体"/>
        </w:rPr>
      </w:pPr>
    </w:p>
    <w:p w14:paraId="5E706190" w14:textId="230F35A2" w:rsidR="009F0C61" w:rsidRPr="004503AA" w:rsidRDefault="00DC36D8" w:rsidP="00C61FE3">
      <w:pPr>
        <w:pStyle w:val="3"/>
        <w:rPr>
          <w:rFonts w:ascii="宋体" w:eastAsia="宋体" w:hAnsi="宋体"/>
        </w:rPr>
      </w:pPr>
      <w:bookmarkStart w:id="5" w:name="_Toc41756781"/>
      <w:r w:rsidRPr="004503AA">
        <w:rPr>
          <w:rFonts w:ascii="宋体" w:eastAsia="宋体" w:hAnsi="宋体"/>
        </w:rPr>
        <w:t>2.</w:t>
      </w:r>
      <w:r w:rsidR="008C2F0D" w:rsidRPr="004503AA">
        <w:rPr>
          <w:rFonts w:ascii="宋体" w:eastAsia="宋体" w:hAnsi="宋体"/>
        </w:rPr>
        <w:t>3</w:t>
      </w:r>
      <w:r w:rsidR="009F0C61" w:rsidRPr="004503AA">
        <w:rPr>
          <w:rFonts w:ascii="宋体" w:eastAsia="宋体" w:hAnsi="宋体" w:hint="eastAsia"/>
        </w:rPr>
        <w:t>局部变量表</w:t>
      </w:r>
      <w:r w:rsidR="009F0C61" w:rsidRPr="004503AA">
        <w:rPr>
          <w:rFonts w:ascii="宋体" w:eastAsia="宋体" w:hAnsi="宋体"/>
        </w:rPr>
        <w:t>(</w:t>
      </w:r>
      <w:r w:rsidR="009F0C61" w:rsidRPr="004503AA">
        <w:rPr>
          <w:rFonts w:ascii="宋体" w:eastAsia="宋体" w:hAnsi="宋体" w:hint="eastAsia"/>
        </w:rPr>
        <w:t>Local</w:t>
      </w:r>
      <w:r w:rsidR="009F0C61" w:rsidRPr="004503AA">
        <w:rPr>
          <w:rFonts w:ascii="宋体" w:eastAsia="宋体" w:hAnsi="宋体"/>
        </w:rPr>
        <w:t xml:space="preserve"> </w:t>
      </w:r>
      <w:r w:rsidR="009F0C61" w:rsidRPr="004503AA">
        <w:rPr>
          <w:rFonts w:ascii="宋体" w:eastAsia="宋体" w:hAnsi="宋体" w:hint="eastAsia"/>
        </w:rPr>
        <w:t>Variable</w:t>
      </w:r>
      <w:r w:rsidR="009F0C61" w:rsidRPr="004503AA">
        <w:rPr>
          <w:rFonts w:ascii="宋体" w:eastAsia="宋体" w:hAnsi="宋体"/>
        </w:rPr>
        <w:t>)</w:t>
      </w:r>
      <w:bookmarkEnd w:id="5"/>
    </w:p>
    <w:p w14:paraId="0EF5CAB5" w14:textId="42C99F43" w:rsidR="00DC36D8" w:rsidRPr="004503AA" w:rsidRDefault="00DC36D8" w:rsidP="00BD6987">
      <w:pPr>
        <w:rPr>
          <w:rFonts w:eastAsia="宋体"/>
        </w:rPr>
      </w:pPr>
      <w:r w:rsidRPr="004503AA">
        <w:rPr>
          <w:rFonts w:eastAsia="宋体"/>
        </w:rPr>
        <w:t>2.</w:t>
      </w:r>
      <w:r w:rsidR="008C2F0D" w:rsidRPr="004503AA">
        <w:rPr>
          <w:rFonts w:eastAsia="宋体"/>
        </w:rPr>
        <w:t>3</w:t>
      </w:r>
      <w:r w:rsidRPr="004503AA">
        <w:rPr>
          <w:rFonts w:eastAsia="宋体"/>
        </w:rPr>
        <w:t>.1</w:t>
      </w:r>
      <w:r w:rsidRPr="004503AA">
        <w:rPr>
          <w:rFonts w:eastAsia="宋体" w:hint="eastAsia"/>
        </w:rPr>
        <w:t>概述</w:t>
      </w:r>
    </w:p>
    <w:p w14:paraId="1F01FFD8" w14:textId="50237918" w:rsidR="00DC36D8" w:rsidRPr="004503AA" w:rsidRDefault="004B210A" w:rsidP="003D40A3">
      <w:pPr>
        <w:rPr>
          <w:rFonts w:eastAsia="宋体"/>
        </w:rPr>
      </w:pPr>
      <w:r w:rsidRPr="004503AA">
        <w:rPr>
          <w:rFonts w:eastAsia="宋体" w:hint="eastAsia"/>
        </w:rPr>
        <w:t>a长度由编译期决定，并通过方法的code属性</w:t>
      </w:r>
      <w:r w:rsidR="00562859" w:rsidRPr="004503AA">
        <w:rPr>
          <w:rFonts w:eastAsia="宋体" w:hint="eastAsia"/>
        </w:rPr>
        <w:t>(这里</w:t>
      </w:r>
      <w:r w:rsidR="00562859" w:rsidRPr="004503AA">
        <w:rPr>
          <w:rFonts w:eastAsia="宋体"/>
        </w:rPr>
        <w:t>)</w:t>
      </w:r>
      <w:r w:rsidRPr="004503AA">
        <w:rPr>
          <w:rFonts w:eastAsia="宋体" w:hint="eastAsia"/>
        </w:rPr>
        <w:t>保存以及提供给栈帧使用</w:t>
      </w:r>
      <w:r w:rsidR="003D40A3" w:rsidRPr="004503AA">
        <w:rPr>
          <w:rFonts w:eastAsia="宋体"/>
        </w:rPr>
        <w:t>(supplied in the binary representation of a class or interface along with the code for the method associated with the frame)</w:t>
      </w:r>
    </w:p>
    <w:p w14:paraId="4E573284" w14:textId="30049730" w:rsidR="004B210A" w:rsidRPr="004503AA" w:rsidRDefault="004B210A" w:rsidP="008F35A0">
      <w:pPr>
        <w:rPr>
          <w:rFonts w:eastAsia="宋体"/>
        </w:rPr>
      </w:pPr>
      <w:r w:rsidRPr="004503AA">
        <w:rPr>
          <w:rFonts w:eastAsia="宋体"/>
        </w:rPr>
        <w:t>b</w:t>
      </w:r>
      <w:r w:rsidR="008F35A0" w:rsidRPr="004503AA">
        <w:rPr>
          <w:rFonts w:eastAsia="宋体" w:hint="eastAsia"/>
        </w:rPr>
        <w:t>一个局部变量槽</w:t>
      </w:r>
      <w:r w:rsidR="008F35A0" w:rsidRPr="004503AA">
        <w:rPr>
          <w:rFonts w:eastAsia="宋体"/>
        </w:rPr>
        <w:t>(Slot)</w:t>
      </w:r>
      <w:r w:rsidR="008F35A0" w:rsidRPr="004503AA">
        <w:rPr>
          <w:rFonts w:eastAsia="宋体" w:hint="eastAsia"/>
        </w:rPr>
        <w:t>可以保存一个类型为</w:t>
      </w:r>
      <w:r w:rsidR="008F35A0" w:rsidRPr="004503AA">
        <w:rPr>
          <w:rFonts w:eastAsia="宋体"/>
        </w:rPr>
        <w:t xml:space="preserve"> boolean</w:t>
      </w:r>
      <w:r w:rsidR="008F35A0" w:rsidRPr="004503AA">
        <w:rPr>
          <w:rFonts w:eastAsia="宋体" w:hint="eastAsia"/>
        </w:rPr>
        <w:t>、</w:t>
      </w:r>
      <w:r w:rsidR="008F35A0" w:rsidRPr="004503AA">
        <w:rPr>
          <w:rFonts w:eastAsia="宋体"/>
        </w:rPr>
        <w:t>byte</w:t>
      </w:r>
      <w:r w:rsidR="008F35A0" w:rsidRPr="004503AA">
        <w:rPr>
          <w:rFonts w:eastAsia="宋体" w:hint="eastAsia"/>
        </w:rPr>
        <w:t>、</w:t>
      </w:r>
      <w:r w:rsidR="008F35A0" w:rsidRPr="004503AA">
        <w:rPr>
          <w:rFonts w:eastAsia="宋体"/>
        </w:rPr>
        <w:t>char</w:t>
      </w:r>
      <w:r w:rsidR="008F35A0" w:rsidRPr="004503AA">
        <w:rPr>
          <w:rFonts w:eastAsia="宋体" w:hint="eastAsia"/>
        </w:rPr>
        <w:t>、</w:t>
      </w:r>
      <w:r w:rsidR="008F35A0" w:rsidRPr="004503AA">
        <w:rPr>
          <w:rFonts w:eastAsia="宋体"/>
        </w:rPr>
        <w:t>short</w:t>
      </w:r>
      <w:r w:rsidR="008F35A0" w:rsidRPr="004503AA">
        <w:rPr>
          <w:rFonts w:eastAsia="宋体" w:hint="eastAsia"/>
        </w:rPr>
        <w:t>、</w:t>
      </w:r>
      <w:r w:rsidR="008F35A0" w:rsidRPr="004503AA">
        <w:rPr>
          <w:rFonts w:eastAsia="宋体"/>
        </w:rPr>
        <w:t>int</w:t>
      </w:r>
      <w:r w:rsidR="008F35A0" w:rsidRPr="004503AA">
        <w:rPr>
          <w:rFonts w:eastAsia="宋体" w:hint="eastAsia"/>
        </w:rPr>
        <w:t>、</w:t>
      </w:r>
      <w:r w:rsidR="008F35A0" w:rsidRPr="004503AA">
        <w:rPr>
          <w:rFonts w:eastAsia="宋体"/>
        </w:rPr>
        <w:t>float</w:t>
      </w:r>
      <w:r w:rsidR="008F35A0" w:rsidRPr="004503AA">
        <w:rPr>
          <w:rFonts w:eastAsia="宋体" w:hint="eastAsia"/>
        </w:rPr>
        <w:t>、</w:t>
      </w:r>
      <w:r w:rsidR="00044613" w:rsidRPr="004503AA">
        <w:rPr>
          <w:rFonts w:eastAsia="宋体" w:hint="eastAsia"/>
        </w:rPr>
        <w:t>对象引用</w:t>
      </w:r>
      <w:r w:rsidR="00044613" w:rsidRPr="004503AA">
        <w:rPr>
          <w:rFonts w:eastAsia="宋体"/>
        </w:rPr>
        <w:t>(</w:t>
      </w:r>
      <w:r w:rsidR="008F35A0" w:rsidRPr="004503AA">
        <w:rPr>
          <w:rFonts w:eastAsia="宋体" w:hint="eastAsia"/>
        </w:rPr>
        <w:t>r</w:t>
      </w:r>
      <w:r w:rsidR="008F35A0" w:rsidRPr="004503AA">
        <w:rPr>
          <w:rFonts w:eastAsia="宋体"/>
        </w:rPr>
        <w:t>eference</w:t>
      </w:r>
      <w:r w:rsidR="00044613" w:rsidRPr="004503AA">
        <w:rPr>
          <w:rFonts w:eastAsia="宋体"/>
        </w:rPr>
        <w:t>)</w:t>
      </w:r>
      <w:r w:rsidR="008F35A0" w:rsidRPr="004503AA">
        <w:rPr>
          <w:rFonts w:eastAsia="宋体" w:hint="eastAsia"/>
        </w:rPr>
        <w:t>、</w:t>
      </w:r>
      <w:r w:rsidR="008F35A0" w:rsidRPr="004503AA">
        <w:rPr>
          <w:rFonts w:eastAsia="宋体"/>
        </w:rPr>
        <w:t xml:space="preserve"> returnAddress</w:t>
      </w:r>
      <w:r w:rsidR="00044613" w:rsidRPr="004503AA">
        <w:rPr>
          <w:rFonts w:eastAsia="宋体" w:hint="eastAsia"/>
        </w:rPr>
        <w:t>的数据</w:t>
      </w:r>
      <w:r w:rsidR="007958F6" w:rsidRPr="004503AA">
        <w:rPr>
          <w:rFonts w:eastAsia="宋体" w:hint="eastAsia"/>
        </w:rPr>
        <w:t>，long或者double需要两个</w:t>
      </w:r>
      <w:r w:rsidR="00351F75" w:rsidRPr="004503AA">
        <w:rPr>
          <w:rFonts w:eastAsia="宋体" w:hint="eastAsia"/>
        </w:rPr>
        <w:t>连续的</w:t>
      </w:r>
      <w:r w:rsidR="007958F6" w:rsidRPr="004503AA">
        <w:rPr>
          <w:rFonts w:eastAsia="宋体" w:hint="eastAsia"/>
        </w:rPr>
        <w:t>局部变量槽</w:t>
      </w:r>
    </w:p>
    <w:p w14:paraId="50437549" w14:textId="3D39F42C" w:rsidR="004B210A" w:rsidRPr="004503AA" w:rsidRDefault="004B210A" w:rsidP="00BD6987">
      <w:pPr>
        <w:rPr>
          <w:rFonts w:eastAsia="宋体"/>
        </w:rPr>
      </w:pPr>
      <w:r w:rsidRPr="004503AA">
        <w:rPr>
          <w:rFonts w:eastAsia="宋体"/>
        </w:rPr>
        <w:t>c</w:t>
      </w:r>
      <w:r w:rsidR="00A64A63" w:rsidRPr="004503AA">
        <w:rPr>
          <w:rFonts w:eastAsia="宋体" w:hint="eastAsia"/>
        </w:rPr>
        <w:t>局部变量通过索引</w:t>
      </w:r>
      <w:r w:rsidR="00A64A63" w:rsidRPr="004503AA">
        <w:rPr>
          <w:rFonts w:eastAsia="宋体"/>
        </w:rPr>
        <w:t>(indexing)</w:t>
      </w:r>
      <w:r w:rsidR="00A64A63" w:rsidRPr="004503AA">
        <w:rPr>
          <w:rFonts w:eastAsia="宋体" w:hint="eastAsia"/>
        </w:rPr>
        <w:t>来定位访问</w:t>
      </w:r>
      <w:r w:rsidR="004E7102" w:rsidRPr="004503AA">
        <w:rPr>
          <w:rFonts w:eastAsia="宋体" w:hint="eastAsia"/>
        </w:rPr>
        <w:t>，索引从0开始</w:t>
      </w:r>
    </w:p>
    <w:p w14:paraId="354C47DF" w14:textId="71BE501D" w:rsidR="004B210A" w:rsidRPr="004503AA" w:rsidRDefault="004B210A" w:rsidP="00BD6987">
      <w:pPr>
        <w:rPr>
          <w:rFonts w:eastAsia="宋体"/>
        </w:rPr>
      </w:pPr>
      <w:r w:rsidRPr="004503AA">
        <w:rPr>
          <w:rFonts w:eastAsia="宋体"/>
        </w:rPr>
        <w:t>d</w:t>
      </w:r>
      <w:r w:rsidR="00AC741E" w:rsidRPr="004503AA">
        <w:rPr>
          <w:rFonts w:eastAsia="宋体" w:hint="eastAsia"/>
        </w:rPr>
        <w:t>一个局部变量槽的大小，由具体的虚拟机设计决定</w:t>
      </w:r>
    </w:p>
    <w:p w14:paraId="2D145F26" w14:textId="699B20F4" w:rsidR="0045083B" w:rsidRPr="004503AA" w:rsidRDefault="0045083B" w:rsidP="00BD6987">
      <w:pPr>
        <w:rPr>
          <w:rFonts w:eastAsia="宋体"/>
        </w:rPr>
      </w:pPr>
      <w:r w:rsidRPr="004503AA">
        <w:rPr>
          <w:rFonts w:eastAsia="宋体"/>
        </w:rPr>
        <w:t>e</w:t>
      </w:r>
      <w:r w:rsidR="00337FCE" w:rsidRPr="004503AA">
        <w:rPr>
          <w:rFonts w:eastAsia="宋体" w:hint="eastAsia"/>
        </w:rPr>
        <w:t>无论读写变量槽是否为原子操作，都不会引起数据竞争和线程安全问题。</w:t>
      </w:r>
    </w:p>
    <w:p w14:paraId="7A0CE937" w14:textId="71BA1A00" w:rsidR="001F0F7B" w:rsidRPr="004503AA" w:rsidRDefault="009D7DA5" w:rsidP="00BD6987">
      <w:pPr>
        <w:rPr>
          <w:rFonts w:eastAsia="宋体"/>
        </w:rPr>
      </w:pPr>
      <w:r w:rsidRPr="004503AA">
        <w:rPr>
          <w:rFonts w:eastAsia="宋体" w:hint="eastAsia"/>
        </w:rPr>
        <w:t>f变量槽可以复用</w:t>
      </w:r>
    </w:p>
    <w:p w14:paraId="30C67D35" w14:textId="49152134" w:rsidR="004B210A" w:rsidRPr="004503AA" w:rsidRDefault="004B210A" w:rsidP="00BD6987">
      <w:pPr>
        <w:rPr>
          <w:rFonts w:eastAsia="宋体"/>
        </w:rPr>
      </w:pPr>
    </w:p>
    <w:p w14:paraId="64F5CB23" w14:textId="1D046EBE" w:rsidR="004B210A" w:rsidRPr="004503AA" w:rsidRDefault="00443E52" w:rsidP="00C61FE3">
      <w:pPr>
        <w:pStyle w:val="3"/>
        <w:rPr>
          <w:rFonts w:ascii="宋体" w:eastAsia="宋体" w:hAnsi="宋体"/>
        </w:rPr>
      </w:pPr>
      <w:bookmarkStart w:id="6" w:name="_Toc41756782"/>
      <w:r w:rsidRPr="004503AA">
        <w:rPr>
          <w:rFonts w:ascii="宋体" w:eastAsia="宋体" w:hAnsi="宋体"/>
        </w:rPr>
        <w:t>2.</w:t>
      </w:r>
      <w:r w:rsidR="00F75F10" w:rsidRPr="004503AA">
        <w:rPr>
          <w:rFonts w:ascii="宋体" w:eastAsia="宋体" w:hAnsi="宋体"/>
        </w:rPr>
        <w:t>4</w:t>
      </w:r>
      <w:r w:rsidRPr="004503AA">
        <w:rPr>
          <w:rFonts w:ascii="宋体" w:eastAsia="宋体" w:hAnsi="宋体" w:hint="eastAsia"/>
        </w:rPr>
        <w:t>操作数栈</w:t>
      </w:r>
      <w:r w:rsidRPr="004503AA">
        <w:rPr>
          <w:rFonts w:ascii="宋体" w:eastAsia="宋体" w:hAnsi="宋体"/>
        </w:rPr>
        <w:t>(Operand Stack)</w:t>
      </w:r>
      <w:bookmarkEnd w:id="6"/>
    </w:p>
    <w:p w14:paraId="4C382450" w14:textId="39D985CC" w:rsidR="00443E52" w:rsidRPr="004503AA" w:rsidRDefault="00443E52" w:rsidP="00BD6987">
      <w:pPr>
        <w:rPr>
          <w:rFonts w:eastAsia="宋体"/>
        </w:rPr>
      </w:pPr>
      <w:r w:rsidRPr="004503AA">
        <w:rPr>
          <w:rFonts w:eastAsia="宋体"/>
        </w:rPr>
        <w:t>2.</w:t>
      </w:r>
      <w:r w:rsidR="00F75F10" w:rsidRPr="004503AA">
        <w:rPr>
          <w:rFonts w:eastAsia="宋体"/>
        </w:rPr>
        <w:t>4</w:t>
      </w:r>
      <w:r w:rsidRPr="004503AA">
        <w:rPr>
          <w:rFonts w:eastAsia="宋体"/>
        </w:rPr>
        <w:t>.1</w:t>
      </w:r>
      <w:r w:rsidRPr="004503AA">
        <w:rPr>
          <w:rFonts w:eastAsia="宋体" w:hint="eastAsia"/>
        </w:rPr>
        <w:t>概述</w:t>
      </w:r>
    </w:p>
    <w:p w14:paraId="627F20BF" w14:textId="16D66EEB" w:rsidR="00443E52" w:rsidRPr="004503AA" w:rsidRDefault="00443E52" w:rsidP="00BD6987">
      <w:pPr>
        <w:rPr>
          <w:rFonts w:eastAsia="宋体"/>
        </w:rPr>
      </w:pPr>
      <w:r w:rsidRPr="004503AA">
        <w:rPr>
          <w:rFonts w:eastAsia="宋体" w:hint="eastAsia"/>
        </w:rPr>
        <w:t>a</w:t>
      </w:r>
      <w:r w:rsidR="006A67EF" w:rsidRPr="004503AA">
        <w:rPr>
          <w:rFonts w:eastAsia="宋体" w:hint="eastAsia"/>
        </w:rPr>
        <w:t>后进先出</w:t>
      </w:r>
      <w:r w:rsidR="006A67EF" w:rsidRPr="004503AA">
        <w:rPr>
          <w:rFonts w:eastAsia="宋体"/>
        </w:rPr>
        <w:t>(last-in-first-out, LIFO)</w:t>
      </w:r>
    </w:p>
    <w:p w14:paraId="6698A80C" w14:textId="0B0A2C5F" w:rsidR="00443E52" w:rsidRPr="004503AA" w:rsidRDefault="00443E52" w:rsidP="00BD6987">
      <w:pPr>
        <w:rPr>
          <w:rFonts w:eastAsia="宋体"/>
        </w:rPr>
      </w:pPr>
      <w:r w:rsidRPr="004503AA">
        <w:rPr>
          <w:rFonts w:eastAsia="宋体"/>
        </w:rPr>
        <w:t>b</w:t>
      </w:r>
      <w:r w:rsidR="006A67EF" w:rsidRPr="004503AA">
        <w:rPr>
          <w:rFonts w:eastAsia="宋体" w:hint="eastAsia"/>
        </w:rPr>
        <w:t>栈深度在编译期决定，并通过方法的code属性保存以及提供给栈帧使用</w:t>
      </w:r>
    </w:p>
    <w:p w14:paraId="6AE5FD5F" w14:textId="1BD10569" w:rsidR="00443E52" w:rsidRPr="004503AA" w:rsidRDefault="00443E52" w:rsidP="00D65574">
      <w:pPr>
        <w:rPr>
          <w:rFonts w:eastAsia="宋体"/>
        </w:rPr>
      </w:pPr>
      <w:r w:rsidRPr="004503AA">
        <w:rPr>
          <w:rFonts w:eastAsia="宋体"/>
        </w:rPr>
        <w:t>c</w:t>
      </w:r>
      <w:r w:rsidR="00D65574" w:rsidRPr="004503AA">
        <w:rPr>
          <w:rFonts w:eastAsia="宋体" w:hint="eastAsia"/>
        </w:rPr>
        <w:t>全称是：当前栈帧的操作数栈</w:t>
      </w:r>
      <w:r w:rsidR="00D65574" w:rsidRPr="004503AA">
        <w:rPr>
          <w:rFonts w:eastAsia="宋体"/>
        </w:rPr>
        <w:t>(Where it is clear by context, we will sometimes refer to the operand stack of the current frame as simply the operand stack.)</w:t>
      </w:r>
    </w:p>
    <w:p w14:paraId="6F67683C" w14:textId="6D16B2AA" w:rsidR="003114DD" w:rsidRPr="004503AA" w:rsidRDefault="00443E52" w:rsidP="00BD6987">
      <w:pPr>
        <w:rPr>
          <w:rFonts w:eastAsia="宋体"/>
        </w:rPr>
      </w:pPr>
      <w:r w:rsidRPr="004503AA">
        <w:rPr>
          <w:rFonts w:eastAsia="宋体"/>
        </w:rPr>
        <w:t>d</w:t>
      </w:r>
      <w:r w:rsidR="003114DD" w:rsidRPr="004503AA">
        <w:rPr>
          <w:rFonts w:eastAsia="宋体" w:hint="eastAsia"/>
        </w:rPr>
        <w:t>在栈帧创建时，操作数栈是空的</w:t>
      </w:r>
    </w:p>
    <w:p w14:paraId="33DFC5D8" w14:textId="44EE785C" w:rsidR="00443E52" w:rsidRPr="004503AA" w:rsidRDefault="00443E52" w:rsidP="00BD6987">
      <w:pPr>
        <w:rPr>
          <w:rFonts w:eastAsia="宋体"/>
        </w:rPr>
      </w:pPr>
      <w:r w:rsidRPr="004503AA">
        <w:rPr>
          <w:rFonts w:eastAsia="宋体"/>
        </w:rPr>
        <w:t>e</w:t>
      </w:r>
      <w:r w:rsidR="003114DD" w:rsidRPr="004503AA">
        <w:rPr>
          <w:rFonts w:eastAsia="宋体" w:hint="eastAsia"/>
        </w:rPr>
        <w:t>栈中元素的数据类型必须与字节码指令的序列严格匹配</w:t>
      </w:r>
    </w:p>
    <w:p w14:paraId="0B8C3F63" w14:textId="55FA1590" w:rsidR="00985388" w:rsidRPr="004503AA" w:rsidRDefault="00985388" w:rsidP="00BD6987">
      <w:pPr>
        <w:rPr>
          <w:rFonts w:eastAsia="宋体"/>
        </w:rPr>
      </w:pPr>
      <w:r w:rsidRPr="004503AA">
        <w:rPr>
          <w:rFonts w:eastAsia="宋体" w:hint="eastAsia"/>
        </w:rPr>
        <w:t>f</w:t>
      </w:r>
      <w:r w:rsidRPr="004503AA">
        <w:rPr>
          <w:rFonts w:eastAsia="宋体"/>
        </w:rPr>
        <w:t xml:space="preserve"> </w:t>
      </w:r>
      <w:r w:rsidRPr="004503AA">
        <w:rPr>
          <w:rFonts w:eastAsia="宋体" w:hint="eastAsia"/>
        </w:rPr>
        <w:t>JVM的解释执行器引擎被称为“基于栈的执行引擎”，这个栈就是，操作数栈</w:t>
      </w:r>
    </w:p>
    <w:p w14:paraId="573A1F13" w14:textId="77777777" w:rsidR="00BA47EA" w:rsidRPr="004503AA" w:rsidRDefault="00BA47EA" w:rsidP="00BD6987">
      <w:pPr>
        <w:rPr>
          <w:rFonts w:eastAsia="宋体"/>
        </w:rPr>
      </w:pPr>
    </w:p>
    <w:p w14:paraId="69F8FF79" w14:textId="26D9CA39" w:rsidR="0025622A" w:rsidRPr="004503AA" w:rsidRDefault="0025622A" w:rsidP="00C61FE3">
      <w:pPr>
        <w:pStyle w:val="3"/>
        <w:rPr>
          <w:rFonts w:ascii="宋体" w:eastAsia="宋体" w:hAnsi="宋体"/>
        </w:rPr>
      </w:pPr>
      <w:bookmarkStart w:id="7" w:name="_Toc41756783"/>
      <w:r w:rsidRPr="004503AA">
        <w:rPr>
          <w:rFonts w:ascii="宋体" w:eastAsia="宋体" w:hAnsi="宋体"/>
        </w:rPr>
        <w:t>2.</w:t>
      </w:r>
      <w:r w:rsidR="00F75F10" w:rsidRPr="004503AA">
        <w:rPr>
          <w:rFonts w:ascii="宋体" w:eastAsia="宋体" w:hAnsi="宋体"/>
        </w:rPr>
        <w:t>5</w:t>
      </w:r>
      <w:r w:rsidRPr="004503AA">
        <w:rPr>
          <w:rFonts w:ascii="宋体" w:eastAsia="宋体" w:hAnsi="宋体" w:hint="eastAsia"/>
        </w:rPr>
        <w:t>动态链接</w:t>
      </w:r>
      <w:r w:rsidRPr="004503AA">
        <w:rPr>
          <w:rFonts w:ascii="宋体" w:eastAsia="宋体" w:hAnsi="宋体"/>
        </w:rPr>
        <w:t>(Dynamic Linking)</w:t>
      </w:r>
      <w:bookmarkEnd w:id="7"/>
    </w:p>
    <w:p w14:paraId="579AE114" w14:textId="1CBEBE9E" w:rsidR="00BA47EA" w:rsidRPr="004503AA" w:rsidRDefault="000406D3" w:rsidP="00BD6987">
      <w:pPr>
        <w:rPr>
          <w:rFonts w:eastAsia="宋体"/>
        </w:rPr>
      </w:pPr>
      <w:r w:rsidRPr="004503AA">
        <w:rPr>
          <w:rFonts w:eastAsia="宋体"/>
        </w:rPr>
        <w:t>2.</w:t>
      </w:r>
      <w:r w:rsidR="00F75F10" w:rsidRPr="004503AA">
        <w:rPr>
          <w:rFonts w:eastAsia="宋体"/>
        </w:rPr>
        <w:t>5</w:t>
      </w:r>
      <w:r w:rsidRPr="004503AA">
        <w:rPr>
          <w:rFonts w:eastAsia="宋体"/>
        </w:rPr>
        <w:t>.1</w:t>
      </w:r>
      <w:r w:rsidRPr="004503AA">
        <w:rPr>
          <w:rFonts w:eastAsia="宋体" w:hint="eastAsia"/>
        </w:rPr>
        <w:t>概述</w:t>
      </w:r>
    </w:p>
    <w:p w14:paraId="2168322B" w14:textId="2CB2FCE2" w:rsidR="000406D3" w:rsidRPr="004503AA" w:rsidRDefault="000406D3" w:rsidP="0035118C">
      <w:pPr>
        <w:rPr>
          <w:rFonts w:eastAsia="宋体"/>
        </w:rPr>
      </w:pPr>
      <w:r w:rsidRPr="004503AA">
        <w:rPr>
          <w:rFonts w:eastAsia="宋体" w:hint="eastAsia"/>
        </w:rPr>
        <w:t>a通过一个指向当前方法所在类型的运行时常量池的引用，对当前方法的代码实现动态链接</w:t>
      </w:r>
      <w:r w:rsidR="0035118C" w:rsidRPr="004503AA">
        <w:rPr>
          <w:rFonts w:eastAsia="宋体"/>
        </w:rPr>
        <w:t>(Each frame contains a reference to the run-time constant pool for the type  of the current method to support dynamic linking of the method code)</w:t>
      </w:r>
    </w:p>
    <w:p w14:paraId="1A2F1795" w14:textId="081D071D" w:rsidR="0081354C" w:rsidRPr="004503AA" w:rsidRDefault="0081354C" w:rsidP="00BD6987">
      <w:pPr>
        <w:rPr>
          <w:rFonts w:eastAsia="宋体"/>
        </w:rPr>
      </w:pPr>
      <w:r w:rsidRPr="004503AA">
        <w:rPr>
          <w:rFonts w:eastAsia="宋体"/>
        </w:rPr>
        <w:t>b</w:t>
      </w:r>
      <w:r w:rsidRPr="004503AA">
        <w:rPr>
          <w:rFonts w:eastAsia="宋体" w:hint="eastAsia"/>
        </w:rPr>
        <w:t>类文件的常量池中存有大量的符号引用，字节码中的方法调用指令就是以常量池指向方法的符号引用作为参数</w:t>
      </w:r>
    </w:p>
    <w:p w14:paraId="09AB46C0" w14:textId="5882F952" w:rsidR="000406D3" w:rsidRPr="004503AA" w:rsidRDefault="0081354C" w:rsidP="00BD6987">
      <w:pPr>
        <w:rPr>
          <w:rFonts w:eastAsia="宋体"/>
        </w:rPr>
      </w:pPr>
      <w:r w:rsidRPr="004503AA">
        <w:rPr>
          <w:rFonts w:eastAsia="宋体" w:hint="eastAsia"/>
        </w:rPr>
        <w:t>b</w:t>
      </w:r>
      <w:r w:rsidRPr="004503AA">
        <w:rPr>
          <w:rFonts w:eastAsia="宋体"/>
        </w:rPr>
        <w:t>.1</w:t>
      </w:r>
      <w:r w:rsidRPr="004503AA">
        <w:rPr>
          <w:rFonts w:eastAsia="宋体" w:hint="eastAsia"/>
        </w:rPr>
        <w:t>静态解析：指</w:t>
      </w:r>
      <w:r w:rsidR="00AA5AD7" w:rsidRPr="004503AA">
        <w:rPr>
          <w:rFonts w:eastAsia="宋体" w:hint="eastAsia"/>
        </w:rPr>
        <w:t>一部分符号在</w:t>
      </w:r>
      <w:r w:rsidRPr="004503AA">
        <w:rPr>
          <w:rFonts w:eastAsia="宋体" w:hint="eastAsia"/>
        </w:rPr>
        <w:t>类加载阶段或者第一次使用的时候就被转化为直接引用的转化</w:t>
      </w:r>
    </w:p>
    <w:p w14:paraId="5B6F5D94" w14:textId="1093B953" w:rsidR="00D303F6" w:rsidRPr="004503AA" w:rsidRDefault="0081354C" w:rsidP="00BD6987">
      <w:pPr>
        <w:rPr>
          <w:rFonts w:eastAsia="宋体"/>
        </w:rPr>
      </w:pPr>
      <w:r w:rsidRPr="004503AA">
        <w:rPr>
          <w:rFonts w:eastAsia="宋体"/>
        </w:rPr>
        <w:t>b.2</w:t>
      </w:r>
      <w:r w:rsidRPr="004503AA">
        <w:rPr>
          <w:rFonts w:eastAsia="宋体" w:hint="eastAsia"/>
        </w:rPr>
        <w:t>动态链接：指</w:t>
      </w:r>
      <w:r w:rsidR="00AA5AD7" w:rsidRPr="004503AA">
        <w:rPr>
          <w:rFonts w:eastAsia="宋体" w:hint="eastAsia"/>
        </w:rPr>
        <w:t>一部分符号</w:t>
      </w:r>
      <w:r w:rsidRPr="004503AA">
        <w:rPr>
          <w:rFonts w:eastAsia="宋体" w:hint="eastAsia"/>
        </w:rPr>
        <w:t>在每一次运行期间转化为直接引用的转化</w:t>
      </w:r>
    </w:p>
    <w:p w14:paraId="18D2F075" w14:textId="32A1E2BC" w:rsidR="0081354C" w:rsidRPr="004503AA" w:rsidRDefault="0081354C" w:rsidP="00BD6987">
      <w:pPr>
        <w:rPr>
          <w:rFonts w:eastAsia="宋体"/>
        </w:rPr>
      </w:pPr>
    </w:p>
    <w:p w14:paraId="078409A9" w14:textId="037213C4" w:rsidR="00290E49" w:rsidRPr="004503AA" w:rsidRDefault="00290E49" w:rsidP="00C61FE3">
      <w:pPr>
        <w:pStyle w:val="3"/>
        <w:rPr>
          <w:rFonts w:ascii="宋体" w:eastAsia="宋体" w:hAnsi="宋体"/>
        </w:rPr>
      </w:pPr>
      <w:bookmarkStart w:id="8" w:name="_Toc41756784"/>
      <w:r w:rsidRPr="004503AA">
        <w:rPr>
          <w:rFonts w:ascii="宋体" w:eastAsia="宋体" w:hAnsi="宋体"/>
        </w:rPr>
        <w:lastRenderedPageBreak/>
        <w:t>2.</w:t>
      </w:r>
      <w:r w:rsidR="00F75F10" w:rsidRPr="004503AA">
        <w:rPr>
          <w:rFonts w:ascii="宋体" w:eastAsia="宋体" w:hAnsi="宋体"/>
        </w:rPr>
        <w:t>6</w:t>
      </w:r>
      <w:r w:rsidRPr="004503AA">
        <w:rPr>
          <w:rFonts w:ascii="宋体" w:eastAsia="宋体" w:hAnsi="宋体" w:hint="eastAsia"/>
        </w:rPr>
        <w:t>方法调用</w:t>
      </w:r>
      <w:bookmarkEnd w:id="8"/>
    </w:p>
    <w:p w14:paraId="0BB2F6D7" w14:textId="531AA9B7" w:rsidR="00290E49" w:rsidRPr="004503AA" w:rsidRDefault="00290E49" w:rsidP="00BD6987">
      <w:pPr>
        <w:rPr>
          <w:rFonts w:eastAsia="宋体"/>
        </w:rPr>
      </w:pPr>
      <w:r w:rsidRPr="004503AA">
        <w:rPr>
          <w:rFonts w:eastAsia="宋体"/>
        </w:rPr>
        <w:t>2.</w:t>
      </w:r>
      <w:r w:rsidR="00F75F10" w:rsidRPr="004503AA">
        <w:rPr>
          <w:rFonts w:eastAsia="宋体"/>
        </w:rPr>
        <w:t>6</w:t>
      </w:r>
      <w:r w:rsidRPr="004503AA">
        <w:rPr>
          <w:rFonts w:eastAsia="宋体"/>
        </w:rPr>
        <w:t>.1</w:t>
      </w:r>
      <w:r w:rsidRPr="004503AA">
        <w:rPr>
          <w:rFonts w:eastAsia="宋体" w:hint="eastAsia"/>
        </w:rPr>
        <w:t>概述</w:t>
      </w:r>
    </w:p>
    <w:p w14:paraId="05F7C1CD" w14:textId="1ACA7402" w:rsidR="00290E49" w:rsidRPr="004503AA" w:rsidRDefault="00290E49" w:rsidP="00290E49">
      <w:pPr>
        <w:rPr>
          <w:rFonts w:eastAsia="宋体"/>
        </w:rPr>
      </w:pPr>
      <w:r w:rsidRPr="004503AA">
        <w:rPr>
          <w:rFonts w:eastAsia="宋体" w:hint="eastAsia"/>
        </w:rPr>
        <w:t>a正常调用完成是指在方法执行过程中没有抛出任何异常，包括但不限于通过throw语句显式抛出的异常</w:t>
      </w:r>
      <w:r w:rsidRPr="004503AA">
        <w:rPr>
          <w:rFonts w:eastAsia="宋体"/>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4503AA" w:rsidRDefault="00953041" w:rsidP="00290E49">
      <w:pPr>
        <w:rPr>
          <w:rFonts w:eastAsia="宋体"/>
        </w:rPr>
      </w:pPr>
      <w:r w:rsidRPr="004503AA">
        <w:rPr>
          <w:rFonts w:eastAsia="宋体"/>
        </w:rPr>
        <w:t>b</w:t>
      </w:r>
      <w:r w:rsidRPr="004503AA">
        <w:rPr>
          <w:rFonts w:eastAsia="宋体" w:hint="eastAsia"/>
        </w:rPr>
        <w:t>如果有返回值的话，使用哪种返回指令取决于方法返回值的数据类型</w:t>
      </w:r>
    </w:p>
    <w:p w14:paraId="7FF2B920" w14:textId="5C70A458" w:rsidR="00953041" w:rsidRPr="004503AA" w:rsidRDefault="00953041" w:rsidP="00290E49">
      <w:pPr>
        <w:rPr>
          <w:rFonts w:eastAsia="宋体"/>
        </w:rPr>
      </w:pPr>
      <w:r w:rsidRPr="004503AA">
        <w:rPr>
          <w:rFonts w:eastAsia="宋体" w:hint="eastAsia"/>
        </w:rPr>
        <w:t>c异常调用完成是指方法在执行过程中抛出了异常，并且</w:t>
      </w:r>
      <w:r w:rsidR="00A13A4F" w:rsidRPr="004503AA">
        <w:rPr>
          <w:rFonts w:eastAsia="宋体" w:hint="eastAsia"/>
        </w:rPr>
        <w:t>没有捕获异常</w:t>
      </w:r>
    </w:p>
    <w:p w14:paraId="14AB8D20" w14:textId="27A26F93" w:rsidR="00A13A4F" w:rsidRPr="004503AA" w:rsidRDefault="00A13A4F" w:rsidP="00A13A4F">
      <w:pPr>
        <w:rPr>
          <w:rFonts w:eastAsia="宋体"/>
        </w:rPr>
      </w:pPr>
      <w:r w:rsidRPr="004503AA">
        <w:rPr>
          <w:rFonts w:eastAsia="宋体" w:hint="eastAsia"/>
        </w:rPr>
        <w:t>d方法异常调用完成，一定不会有方法返回值返回给调用者</w:t>
      </w:r>
      <w:r w:rsidRPr="004503AA">
        <w:rPr>
          <w:rFonts w:eastAsia="宋体"/>
        </w:rPr>
        <w:t>(A method invocation that completes abruptly never returns a value to its invoker)</w:t>
      </w:r>
    </w:p>
    <w:p w14:paraId="1D9F167F" w14:textId="74AD9A9C" w:rsidR="00342C78" w:rsidRPr="004503AA" w:rsidRDefault="00342C78" w:rsidP="00A13A4F">
      <w:pPr>
        <w:rPr>
          <w:rFonts w:eastAsia="宋体"/>
        </w:rPr>
      </w:pPr>
      <w:r w:rsidRPr="004503AA">
        <w:rPr>
          <w:rFonts w:eastAsia="宋体"/>
        </w:rPr>
        <w:t>e</w:t>
      </w:r>
      <w:r w:rsidRPr="004503AA">
        <w:rPr>
          <w:rFonts w:eastAsia="宋体" w:hint="eastAsia"/>
        </w:rPr>
        <w:t>方法退出后都必须返回到最初方法被调用的位置，程序才能继续执行</w:t>
      </w:r>
    </w:p>
    <w:p w14:paraId="431159B1" w14:textId="7A8C340B" w:rsidR="001C260D" w:rsidRPr="004503AA" w:rsidRDefault="001C260D" w:rsidP="00A13A4F">
      <w:pPr>
        <w:rPr>
          <w:rFonts w:eastAsia="宋体"/>
        </w:rPr>
      </w:pPr>
      <w:r w:rsidRPr="004503AA">
        <w:rPr>
          <w:rFonts w:eastAsia="宋体" w:hint="eastAsia"/>
        </w:rPr>
        <w:t>f方法退出过程实际上等同于吧当前栈帧出栈</w:t>
      </w:r>
    </w:p>
    <w:p w14:paraId="22D7F8F6" w14:textId="77777777" w:rsidR="00B63268" w:rsidRPr="004503AA" w:rsidRDefault="00B63268">
      <w:pPr>
        <w:rPr>
          <w:rFonts w:eastAsia="宋体"/>
        </w:rPr>
      </w:pPr>
    </w:p>
    <w:p w14:paraId="713DFC28" w14:textId="07CD8E66" w:rsidR="00CC201F" w:rsidRPr="004503AA" w:rsidRDefault="00B63268" w:rsidP="00C61FE3">
      <w:pPr>
        <w:pStyle w:val="3"/>
        <w:rPr>
          <w:rFonts w:ascii="宋体" w:eastAsia="宋体" w:hAnsi="宋体"/>
        </w:rPr>
      </w:pPr>
      <w:bookmarkStart w:id="9" w:name="_Toc41756785"/>
      <w:r w:rsidRPr="004503AA">
        <w:rPr>
          <w:rFonts w:ascii="宋体" w:eastAsia="宋体" w:hAnsi="宋体"/>
        </w:rPr>
        <w:t>2.</w:t>
      </w:r>
      <w:r w:rsidR="00F75F10" w:rsidRPr="004503AA">
        <w:rPr>
          <w:rFonts w:ascii="宋体" w:eastAsia="宋体" w:hAnsi="宋体"/>
        </w:rPr>
        <w:t xml:space="preserve">7 </w:t>
      </w:r>
      <w:r w:rsidRPr="004503AA">
        <w:rPr>
          <w:rFonts w:ascii="宋体" w:eastAsia="宋体" w:hAnsi="宋体"/>
        </w:rPr>
        <w:t>returnAddress</w:t>
      </w:r>
      <w:r w:rsidRPr="004503AA">
        <w:rPr>
          <w:rFonts w:ascii="宋体" w:eastAsia="宋体" w:hAnsi="宋体" w:hint="eastAsia"/>
        </w:rPr>
        <w:t>数据类型</w:t>
      </w:r>
      <w:bookmarkEnd w:id="9"/>
    </w:p>
    <w:p w14:paraId="5C72089C" w14:textId="77777777" w:rsidR="00DA1377" w:rsidRPr="004503AA" w:rsidRDefault="00CC201F">
      <w:pPr>
        <w:rPr>
          <w:rFonts w:eastAsia="宋体"/>
        </w:rPr>
      </w:pPr>
      <w:r w:rsidRPr="004503AA">
        <w:rPr>
          <w:rFonts w:eastAsia="宋体" w:hint="eastAsia"/>
        </w:rPr>
        <w:t>a用于</w:t>
      </w:r>
      <w:r w:rsidRPr="004503AA">
        <w:rPr>
          <w:rFonts w:eastAsia="宋体"/>
        </w:rPr>
        <w:t xml:space="preserve">jsr,ret,jsr_w </w:t>
      </w:r>
      <w:r w:rsidRPr="004503AA">
        <w:rPr>
          <w:rFonts w:eastAsia="宋体" w:hint="eastAsia"/>
        </w:rPr>
        <w:t>三种虚拟机指令</w:t>
      </w:r>
    </w:p>
    <w:p w14:paraId="1CD810F5" w14:textId="0890803B" w:rsidR="00DA1377" w:rsidRPr="004503AA" w:rsidRDefault="00DA1377">
      <w:pPr>
        <w:rPr>
          <w:rFonts w:eastAsia="宋体"/>
        </w:rPr>
      </w:pPr>
      <w:r w:rsidRPr="004503AA">
        <w:rPr>
          <w:rFonts w:eastAsia="宋体" w:hint="eastAsia"/>
        </w:rPr>
        <w:t>b值指向一个jvm操作指令，</w:t>
      </w:r>
    </w:p>
    <w:p w14:paraId="3135DCE0" w14:textId="7A674920" w:rsidR="00FD61E8" w:rsidRPr="004503AA" w:rsidRDefault="00DA1377">
      <w:pPr>
        <w:rPr>
          <w:rFonts w:eastAsia="宋体"/>
        </w:rPr>
      </w:pPr>
      <w:r w:rsidRPr="004503AA">
        <w:rPr>
          <w:rFonts w:eastAsia="宋体" w:hint="eastAsia"/>
        </w:rPr>
        <w:t>c</w:t>
      </w:r>
      <w:r w:rsidR="00135B7B" w:rsidRPr="004503AA">
        <w:rPr>
          <w:rFonts w:eastAsia="宋体" w:hint="eastAsia"/>
        </w:rPr>
        <w:t>java语言中没有对应的类型，且无法在运行中改变</w:t>
      </w:r>
    </w:p>
    <w:p w14:paraId="676D42F7" w14:textId="49842454" w:rsidR="00FD61E8" w:rsidRPr="004503AA" w:rsidRDefault="00FD61E8">
      <w:pPr>
        <w:rPr>
          <w:rFonts w:eastAsia="宋体"/>
        </w:rPr>
      </w:pPr>
      <w:r w:rsidRPr="004503AA">
        <w:rPr>
          <w:rFonts w:eastAsia="宋体" w:hint="eastAsia"/>
        </w:rPr>
        <w:t>d在旧的jvm中用于异常处理，现在用异常表代替</w:t>
      </w:r>
    </w:p>
    <w:p w14:paraId="6D729330" w14:textId="5F858F1F" w:rsidR="004201CB" w:rsidRPr="004503AA" w:rsidRDefault="004201CB">
      <w:pPr>
        <w:rPr>
          <w:rFonts w:eastAsia="宋体"/>
        </w:rPr>
      </w:pPr>
    </w:p>
    <w:p w14:paraId="21D08DAD" w14:textId="7194CA11" w:rsidR="004201CB" w:rsidRPr="004503AA" w:rsidRDefault="004201CB" w:rsidP="00C61FE3">
      <w:pPr>
        <w:pStyle w:val="3"/>
        <w:rPr>
          <w:rFonts w:ascii="宋体" w:eastAsia="宋体" w:hAnsi="宋体"/>
        </w:rPr>
      </w:pPr>
      <w:bookmarkStart w:id="10" w:name="_Toc41756786"/>
      <w:r w:rsidRPr="004503AA">
        <w:rPr>
          <w:rFonts w:ascii="宋体" w:eastAsia="宋体" w:hAnsi="宋体"/>
        </w:rPr>
        <w:t>2.</w:t>
      </w:r>
      <w:r w:rsidR="00F75F10" w:rsidRPr="004503AA">
        <w:rPr>
          <w:rFonts w:ascii="宋体" w:eastAsia="宋体" w:hAnsi="宋体"/>
        </w:rPr>
        <w:t>8</w:t>
      </w:r>
      <w:r w:rsidRPr="004503AA">
        <w:rPr>
          <w:rFonts w:ascii="宋体" w:eastAsia="宋体" w:hAnsi="宋体"/>
        </w:rPr>
        <w:t xml:space="preserve"> </w:t>
      </w:r>
      <w:r w:rsidRPr="004503AA">
        <w:rPr>
          <w:rFonts w:ascii="宋体" w:eastAsia="宋体" w:hAnsi="宋体" w:hint="eastAsia"/>
        </w:rPr>
        <w:t>boolean数据</w:t>
      </w:r>
      <w:r w:rsidR="00101771" w:rsidRPr="004503AA">
        <w:rPr>
          <w:rFonts w:ascii="宋体" w:eastAsia="宋体" w:hAnsi="宋体" w:hint="eastAsia"/>
        </w:rPr>
        <w:t>类型</w:t>
      </w:r>
      <w:bookmarkEnd w:id="10"/>
    </w:p>
    <w:p w14:paraId="19C5FFC7" w14:textId="62B4BB6B" w:rsidR="00182307" w:rsidRPr="004503AA" w:rsidRDefault="00182307">
      <w:pPr>
        <w:rPr>
          <w:rFonts w:eastAsia="宋体"/>
        </w:rPr>
      </w:pPr>
      <w:r w:rsidRPr="004503AA">
        <w:rPr>
          <w:rFonts w:eastAsia="宋体" w:hint="eastAsia"/>
        </w:rPr>
        <w:t>a</w:t>
      </w:r>
      <w:r w:rsidR="005E133E" w:rsidRPr="004503AA">
        <w:rPr>
          <w:rFonts w:eastAsia="宋体"/>
        </w:rPr>
        <w:t xml:space="preserve"> </w:t>
      </w:r>
      <w:r w:rsidR="005E133E" w:rsidRPr="004503AA">
        <w:rPr>
          <w:rFonts w:eastAsia="宋体" w:hint="eastAsia"/>
        </w:rPr>
        <w:t>JVM对boolean支持很有限，没有单独的操作指令</w:t>
      </w:r>
    </w:p>
    <w:p w14:paraId="7C5FCEBC" w14:textId="47151070" w:rsidR="00182307" w:rsidRPr="004503AA" w:rsidRDefault="00182307">
      <w:pPr>
        <w:rPr>
          <w:rFonts w:eastAsia="宋体"/>
        </w:rPr>
      </w:pPr>
      <w:r w:rsidRPr="004503AA">
        <w:rPr>
          <w:rFonts w:eastAsia="宋体"/>
        </w:rPr>
        <w:t>b</w:t>
      </w:r>
      <w:r w:rsidR="005E133E" w:rsidRPr="004503AA">
        <w:rPr>
          <w:rFonts w:eastAsia="宋体" w:hint="eastAsia"/>
        </w:rPr>
        <w:t>对于java中boolean类型数据，会被编译成jvm中int数据类型</w:t>
      </w:r>
      <w:r w:rsidR="00CB4554" w:rsidRPr="004503AA">
        <w:rPr>
          <w:rFonts w:eastAsia="宋体"/>
        </w:rPr>
        <w:t>(Instead, expressions in the Java programming language that operate on boolean values are compiled to use values of the Java Virtual Machine int data type)</w:t>
      </w:r>
    </w:p>
    <w:p w14:paraId="3616690A" w14:textId="2C300C81" w:rsidR="00CB4554" w:rsidRPr="004503AA" w:rsidRDefault="00182307">
      <w:pPr>
        <w:rPr>
          <w:rFonts w:eastAsia="宋体"/>
        </w:rPr>
      </w:pPr>
      <w:r w:rsidRPr="004503AA">
        <w:rPr>
          <w:rFonts w:eastAsia="宋体"/>
        </w:rPr>
        <w:t>c</w:t>
      </w:r>
      <w:r w:rsidR="005E133E" w:rsidRPr="004503AA">
        <w:rPr>
          <w:rFonts w:eastAsia="宋体" w:hint="eastAsia"/>
        </w:rPr>
        <w:t>对于boolean数组</w:t>
      </w:r>
      <w:r w:rsidR="00CB4554" w:rsidRPr="004503AA">
        <w:rPr>
          <w:rFonts w:eastAsia="宋体" w:hint="eastAsia"/>
        </w:rPr>
        <w:t>,</w:t>
      </w:r>
      <w:r w:rsidR="00CB4554" w:rsidRPr="004503AA">
        <w:rPr>
          <w:rFonts w:eastAsia="宋体"/>
        </w:rPr>
        <w:t>JV</w:t>
      </w:r>
      <w:r w:rsidR="00CB4554" w:rsidRPr="004503AA">
        <w:rPr>
          <w:rFonts w:eastAsia="宋体" w:hint="eastAsia"/>
        </w:rPr>
        <w:t>M复用b</w:t>
      </w:r>
      <w:r w:rsidR="00CB4554" w:rsidRPr="004503AA">
        <w:rPr>
          <w:rFonts w:eastAsia="宋体"/>
        </w:rPr>
        <w:t>yte</w:t>
      </w:r>
      <w:r w:rsidR="00CB4554" w:rsidRPr="004503AA">
        <w:rPr>
          <w:rFonts w:eastAsia="宋体" w:hint="eastAsia"/>
        </w:rPr>
        <w:t>数组的</w:t>
      </w:r>
      <w:r w:rsidR="00CB4554" w:rsidRPr="004503AA">
        <w:rPr>
          <w:rFonts w:eastAsia="宋体"/>
        </w:rPr>
        <w:t>baload</w:t>
      </w:r>
      <w:r w:rsidR="00CB4554" w:rsidRPr="004503AA">
        <w:rPr>
          <w:rFonts w:eastAsia="宋体" w:hint="eastAsia"/>
        </w:rPr>
        <w:t>和</w:t>
      </w:r>
      <w:r w:rsidR="00CB4554" w:rsidRPr="004503AA">
        <w:rPr>
          <w:rFonts w:eastAsia="宋体"/>
        </w:rPr>
        <w:t>bastore</w:t>
      </w:r>
      <w:r w:rsidR="00CB4554" w:rsidRPr="004503AA">
        <w:rPr>
          <w:rFonts w:eastAsia="宋体" w:hint="eastAsia"/>
        </w:rPr>
        <w:t>指令</w:t>
      </w:r>
    </w:p>
    <w:p w14:paraId="2E139BDD" w14:textId="7F7F0BD4" w:rsidR="00182307" w:rsidRPr="004503AA" w:rsidRDefault="00182307">
      <w:pPr>
        <w:rPr>
          <w:rFonts w:eastAsia="宋体"/>
        </w:rPr>
      </w:pPr>
      <w:r w:rsidRPr="004503AA">
        <w:rPr>
          <w:rFonts w:eastAsia="宋体"/>
        </w:rPr>
        <w:t>d</w:t>
      </w:r>
      <w:r w:rsidR="00DA2D3D" w:rsidRPr="004503AA">
        <w:rPr>
          <w:rFonts w:eastAsia="宋体"/>
        </w:rPr>
        <w:t xml:space="preserve"> </w:t>
      </w:r>
      <w:r w:rsidR="00DA2D3D" w:rsidRPr="004503AA">
        <w:rPr>
          <w:rFonts w:eastAsia="宋体" w:hint="eastAsia"/>
        </w:rPr>
        <w:t>JVM用1表示true，0表示false</w:t>
      </w:r>
    </w:p>
    <w:p w14:paraId="3547EA53" w14:textId="2399EE6C" w:rsidR="00182307" w:rsidRPr="004503AA" w:rsidRDefault="00182307">
      <w:pPr>
        <w:rPr>
          <w:rFonts w:eastAsia="宋体"/>
        </w:rPr>
      </w:pPr>
    </w:p>
    <w:p w14:paraId="635C751B" w14:textId="1B6DCADF" w:rsidR="00ED3F72" w:rsidRPr="004503AA" w:rsidRDefault="00ED3F72" w:rsidP="00C61FE3">
      <w:pPr>
        <w:pStyle w:val="3"/>
        <w:rPr>
          <w:rFonts w:ascii="宋体" w:eastAsia="宋体" w:hAnsi="宋体"/>
        </w:rPr>
      </w:pPr>
      <w:bookmarkStart w:id="11" w:name="_Toc41756787"/>
      <w:r w:rsidRPr="004503AA">
        <w:rPr>
          <w:rFonts w:ascii="宋体" w:eastAsia="宋体" w:hAnsi="宋体"/>
        </w:rPr>
        <w:t>2.</w:t>
      </w:r>
      <w:r w:rsidR="00E95933" w:rsidRPr="004503AA">
        <w:rPr>
          <w:rFonts w:ascii="宋体" w:eastAsia="宋体" w:hAnsi="宋体"/>
        </w:rPr>
        <w:t>9</w:t>
      </w:r>
      <w:r w:rsidRPr="004503AA">
        <w:rPr>
          <w:rFonts w:ascii="宋体" w:eastAsia="宋体" w:hAnsi="宋体"/>
        </w:rPr>
        <w:t xml:space="preserve"> </w:t>
      </w:r>
      <w:r w:rsidRPr="004503AA">
        <w:rPr>
          <w:rFonts w:ascii="宋体" w:eastAsia="宋体" w:hAnsi="宋体" w:hint="eastAsia"/>
        </w:rPr>
        <w:t>r</w:t>
      </w:r>
      <w:r w:rsidRPr="004503AA">
        <w:rPr>
          <w:rFonts w:ascii="宋体" w:eastAsia="宋体" w:hAnsi="宋体"/>
        </w:rPr>
        <w:t>eference</w:t>
      </w:r>
      <w:r w:rsidRPr="004503AA">
        <w:rPr>
          <w:rFonts w:ascii="宋体" w:eastAsia="宋体" w:hAnsi="宋体" w:hint="eastAsia"/>
        </w:rPr>
        <w:t>数据类型</w:t>
      </w:r>
      <w:bookmarkEnd w:id="11"/>
    </w:p>
    <w:p w14:paraId="538E8ED3" w14:textId="67813987" w:rsidR="00ED3F72" w:rsidRPr="004503AA" w:rsidRDefault="00ED3F72" w:rsidP="00ED3F72">
      <w:pPr>
        <w:rPr>
          <w:rFonts w:eastAsia="宋体"/>
        </w:rPr>
      </w:pPr>
      <w:r w:rsidRPr="004503AA">
        <w:rPr>
          <w:rFonts w:eastAsia="宋体"/>
        </w:rPr>
        <w:t>a</w:t>
      </w:r>
      <w:r w:rsidR="00A17507" w:rsidRPr="004503AA">
        <w:rPr>
          <w:rFonts w:eastAsia="宋体" w:hint="eastAsia"/>
        </w:rPr>
        <w:t>三种引用类型：类类型</w:t>
      </w:r>
      <w:r w:rsidR="00A17507" w:rsidRPr="004503AA">
        <w:rPr>
          <w:rFonts w:eastAsia="宋体"/>
        </w:rPr>
        <w:t>(class Types)</w:t>
      </w:r>
      <w:r w:rsidR="00A17507" w:rsidRPr="004503AA">
        <w:rPr>
          <w:rFonts w:eastAsia="宋体" w:hint="eastAsia"/>
        </w:rPr>
        <w:t>、数组类型、接口类型</w:t>
      </w:r>
    </w:p>
    <w:p w14:paraId="16A8CFBB" w14:textId="1A44359B" w:rsidR="00ED3F72" w:rsidRPr="004503AA" w:rsidRDefault="00ED3F72" w:rsidP="00A55D07">
      <w:pPr>
        <w:rPr>
          <w:rFonts w:eastAsia="宋体"/>
        </w:rPr>
      </w:pPr>
      <w:r w:rsidRPr="004503AA">
        <w:rPr>
          <w:rFonts w:eastAsia="宋体"/>
        </w:rPr>
        <w:t>b</w:t>
      </w:r>
      <w:r w:rsidR="006B7BB3" w:rsidRPr="004503AA">
        <w:rPr>
          <w:rFonts w:eastAsia="宋体" w:hint="eastAsia"/>
        </w:rPr>
        <w:t>默认值是null，但虚拟机没规定null值怎么表示</w:t>
      </w:r>
      <w:r w:rsidR="00A55D07" w:rsidRPr="004503AA">
        <w:rPr>
          <w:rFonts w:eastAsia="宋体"/>
        </w:rPr>
        <w:t>(The default value of a reference type is null. This specification does not mandate a concrete value encoding null)</w:t>
      </w:r>
    </w:p>
    <w:p w14:paraId="338ADEE0" w14:textId="3AC522AC" w:rsidR="00ED3F72" w:rsidRPr="004503AA" w:rsidRDefault="00ED3F72" w:rsidP="00ED3F72">
      <w:pPr>
        <w:rPr>
          <w:rFonts w:eastAsia="宋体"/>
        </w:rPr>
      </w:pPr>
      <w:r w:rsidRPr="004503AA">
        <w:rPr>
          <w:rFonts w:eastAsia="宋体"/>
        </w:rPr>
        <w:t>c</w:t>
      </w:r>
      <w:r w:rsidR="003A69CE" w:rsidRPr="004503AA">
        <w:rPr>
          <w:rFonts w:eastAsia="宋体" w:hint="eastAsia"/>
        </w:rPr>
        <w:t>没有规定reference的长度和结构，</w:t>
      </w:r>
    </w:p>
    <w:p w14:paraId="0A4B3FE7" w14:textId="4BFE4815" w:rsidR="00ED3F72" w:rsidRPr="004503AA" w:rsidRDefault="00ED3F72" w:rsidP="00ED3F72">
      <w:pPr>
        <w:rPr>
          <w:rFonts w:eastAsia="宋体"/>
        </w:rPr>
      </w:pPr>
      <w:r w:rsidRPr="004503AA">
        <w:rPr>
          <w:rFonts w:eastAsia="宋体"/>
        </w:rPr>
        <w:t>d</w:t>
      </w:r>
      <w:r w:rsidR="003A69CE" w:rsidRPr="004503AA">
        <w:rPr>
          <w:rFonts w:eastAsia="宋体" w:hint="eastAsia"/>
        </w:rPr>
        <w:t>一般来说要做到下面两件事：</w:t>
      </w:r>
    </w:p>
    <w:p w14:paraId="37BAE8AF" w14:textId="64334D57" w:rsidR="00ED3F72" w:rsidRPr="004503AA" w:rsidRDefault="003A69CE" w:rsidP="00ED3F72">
      <w:pPr>
        <w:rPr>
          <w:rFonts w:eastAsia="宋体"/>
        </w:rPr>
      </w:pPr>
      <w:r w:rsidRPr="004503AA">
        <w:rPr>
          <w:rFonts w:eastAsia="宋体" w:hint="eastAsia"/>
        </w:rPr>
        <w:t>d</w:t>
      </w:r>
      <w:r w:rsidRPr="004503AA">
        <w:rPr>
          <w:rFonts w:eastAsia="宋体"/>
        </w:rPr>
        <w:t>.1</w:t>
      </w:r>
      <w:r w:rsidRPr="004503AA">
        <w:rPr>
          <w:rFonts w:eastAsia="宋体" w:hint="eastAsia"/>
        </w:rPr>
        <w:t>可以直接或间接的查找到对象在堆中的数据存放的起始地址</w:t>
      </w:r>
    </w:p>
    <w:p w14:paraId="56DF6051" w14:textId="1E4E1FFC" w:rsidR="003A69CE" w:rsidRPr="004503AA" w:rsidRDefault="003A69CE" w:rsidP="00ED3F72">
      <w:pPr>
        <w:rPr>
          <w:rFonts w:eastAsia="宋体"/>
        </w:rPr>
      </w:pPr>
      <w:r w:rsidRPr="004503AA">
        <w:rPr>
          <w:rFonts w:eastAsia="宋体"/>
        </w:rPr>
        <w:t>d.2</w:t>
      </w:r>
      <w:r w:rsidRPr="004503AA">
        <w:rPr>
          <w:rFonts w:eastAsia="宋体" w:hint="eastAsia"/>
        </w:rPr>
        <w:t>可以直接或间接的查找到对象所属数据类型在方法区中的存储的类型信息</w:t>
      </w:r>
    </w:p>
    <w:p w14:paraId="362DCC9B" w14:textId="20BA2B31" w:rsidR="00885225" w:rsidRPr="004503AA" w:rsidRDefault="00885225" w:rsidP="00ED3F72">
      <w:pPr>
        <w:rPr>
          <w:rFonts w:eastAsia="宋体"/>
        </w:rPr>
      </w:pPr>
      <w:r w:rsidRPr="004503AA">
        <w:rPr>
          <w:rFonts w:eastAsia="宋体" w:hint="eastAsia"/>
        </w:rPr>
        <w:t>e如果引用时数组类型，最外面那一维元素的类型，称为该数组的组件类型</w:t>
      </w:r>
      <w:r w:rsidRPr="004503AA">
        <w:rPr>
          <w:rFonts w:eastAsia="宋体"/>
        </w:rPr>
        <w:t>(component type)</w:t>
      </w:r>
    </w:p>
    <w:p w14:paraId="2117A7A8" w14:textId="393F62EC" w:rsidR="00885225" w:rsidRPr="004503AA" w:rsidRDefault="00885225" w:rsidP="00ED3F72">
      <w:pPr>
        <w:rPr>
          <w:rFonts w:eastAsia="宋体"/>
        </w:rPr>
      </w:pPr>
      <w:r w:rsidRPr="004503AA">
        <w:rPr>
          <w:rFonts w:eastAsia="宋体"/>
        </w:rPr>
        <w:t>An array type consists of a component type with a single dimension (whose length is not given by the type)</w:t>
      </w:r>
    </w:p>
    <w:p w14:paraId="4743E33C" w14:textId="3AA3572F" w:rsidR="00885225" w:rsidRPr="004503AA" w:rsidRDefault="00885225" w:rsidP="00ED3F72">
      <w:pPr>
        <w:rPr>
          <w:rFonts w:eastAsia="宋体"/>
        </w:rPr>
      </w:pPr>
      <w:r w:rsidRPr="004503AA">
        <w:rPr>
          <w:rFonts w:eastAsia="宋体"/>
        </w:rPr>
        <w:t>f</w:t>
      </w:r>
      <w:commentRangeStart w:id="12"/>
      <w:r w:rsidRPr="004503AA">
        <w:rPr>
          <w:rFonts w:eastAsia="宋体" w:hint="eastAsia"/>
        </w:rPr>
        <w:t>元素类型</w:t>
      </w:r>
      <w:commentRangeEnd w:id="12"/>
      <w:r w:rsidRPr="004503AA">
        <w:rPr>
          <w:rStyle w:val="a9"/>
          <w:rFonts w:eastAsia="宋体"/>
        </w:rPr>
        <w:commentReference w:id="12"/>
      </w:r>
      <w:r w:rsidRPr="004503AA">
        <w:rPr>
          <w:rFonts w:eastAsia="宋体"/>
        </w:rPr>
        <w:t>(element type)</w:t>
      </w:r>
      <w:r w:rsidRPr="004503AA">
        <w:rPr>
          <w:rFonts w:eastAsia="宋体" w:hint="eastAsia"/>
        </w:rPr>
        <w:t>定义太拗口，参考虚拟机规范jdk</w:t>
      </w:r>
      <w:r w:rsidRPr="004503AA">
        <w:rPr>
          <w:rFonts w:eastAsia="宋体"/>
        </w:rPr>
        <w:t>14</w:t>
      </w:r>
      <w:r w:rsidRPr="004503AA">
        <w:rPr>
          <w:rFonts w:eastAsia="宋体" w:hint="eastAsia"/>
        </w:rPr>
        <w:t>的2</w:t>
      </w:r>
      <w:r w:rsidRPr="004503AA">
        <w:rPr>
          <w:rFonts w:eastAsia="宋体"/>
        </w:rPr>
        <w:t>.4</w:t>
      </w:r>
      <w:r w:rsidRPr="004503AA">
        <w:rPr>
          <w:rFonts w:eastAsia="宋体" w:hint="eastAsia"/>
        </w:rPr>
        <w:t>章节</w:t>
      </w:r>
    </w:p>
    <w:p w14:paraId="6FB590B7" w14:textId="58D652DD" w:rsidR="007D3972" w:rsidRPr="004503AA" w:rsidRDefault="007D3972">
      <w:pPr>
        <w:rPr>
          <w:rFonts w:eastAsia="宋体"/>
        </w:rPr>
      </w:pPr>
      <w:r w:rsidRPr="004503AA">
        <w:rPr>
          <w:rFonts w:eastAsia="宋体" w:hint="eastAsia"/>
        </w:rPr>
        <w:br w:type="page"/>
      </w:r>
    </w:p>
    <w:p w14:paraId="1B0F409F" w14:textId="65A485C6" w:rsidR="00D2178F" w:rsidRPr="004503AA" w:rsidRDefault="00DF1033" w:rsidP="00DF1033">
      <w:pPr>
        <w:pStyle w:val="2"/>
        <w:rPr>
          <w:rFonts w:ascii="宋体" w:eastAsia="宋体" w:hAnsi="宋体"/>
        </w:rPr>
      </w:pPr>
      <w:bookmarkStart w:id="13" w:name="_Toc41756788"/>
      <w:r w:rsidRPr="004503AA">
        <w:rPr>
          <w:rFonts w:ascii="宋体" w:eastAsia="宋体" w:hAnsi="宋体" w:hint="eastAsia"/>
        </w:rPr>
        <w:lastRenderedPageBreak/>
        <w:t>3</w:t>
      </w:r>
      <w:r w:rsidR="00167BD2" w:rsidRPr="004503AA">
        <w:rPr>
          <w:rFonts w:ascii="宋体" w:eastAsia="宋体" w:hAnsi="宋体" w:hint="eastAsia"/>
        </w:rPr>
        <w:t>、</w:t>
      </w:r>
      <w:r w:rsidR="00D2178F" w:rsidRPr="004503AA">
        <w:rPr>
          <w:rFonts w:ascii="宋体" w:eastAsia="宋体" w:hAnsi="宋体" w:hint="eastAsia"/>
        </w:rPr>
        <w:t>本地方法栈(</w:t>
      </w:r>
      <w:r w:rsidR="00D2178F" w:rsidRPr="004503AA">
        <w:rPr>
          <w:rFonts w:ascii="宋体" w:eastAsia="宋体" w:hAnsi="宋体"/>
        </w:rPr>
        <w:t>Native Method Stack)</w:t>
      </w:r>
      <w:bookmarkEnd w:id="13"/>
    </w:p>
    <w:p w14:paraId="0D82EC59" w14:textId="4D3BA140" w:rsidR="00167BD2" w:rsidRPr="004503AA" w:rsidRDefault="00DF1033" w:rsidP="00BF3817">
      <w:pPr>
        <w:rPr>
          <w:rFonts w:eastAsia="宋体"/>
        </w:rPr>
      </w:pPr>
      <w:r w:rsidRPr="004503AA">
        <w:rPr>
          <w:rFonts w:eastAsia="宋体"/>
        </w:rPr>
        <w:t>3.</w:t>
      </w:r>
      <w:r w:rsidR="00BF3817" w:rsidRPr="004503AA">
        <w:rPr>
          <w:rFonts w:eastAsia="宋体"/>
        </w:rPr>
        <w:t>1</w:t>
      </w:r>
      <w:r w:rsidR="00BF3817" w:rsidRPr="004503AA">
        <w:rPr>
          <w:rFonts w:eastAsia="宋体" w:hint="eastAsia"/>
        </w:rPr>
        <w:t>概述</w:t>
      </w:r>
    </w:p>
    <w:p w14:paraId="36C63412" w14:textId="3D22CF93" w:rsidR="00BF3817" w:rsidRPr="004503AA" w:rsidRDefault="00DF1033" w:rsidP="00BF3817">
      <w:pPr>
        <w:rPr>
          <w:rFonts w:eastAsia="宋体"/>
        </w:rPr>
      </w:pPr>
      <w:r w:rsidRPr="004503AA">
        <w:rPr>
          <w:rFonts w:eastAsia="宋体"/>
        </w:rPr>
        <w:t>a</w:t>
      </w:r>
      <w:r w:rsidR="007D673E" w:rsidRPr="004503AA">
        <w:rPr>
          <w:rFonts w:eastAsia="宋体" w:hint="eastAsia"/>
        </w:rPr>
        <w:t>为虚拟机用到的本地</w:t>
      </w:r>
      <w:r w:rsidR="007D673E" w:rsidRPr="004503AA">
        <w:rPr>
          <w:rFonts w:eastAsia="宋体"/>
        </w:rPr>
        <w:t>(Native)</w:t>
      </w:r>
      <w:r w:rsidR="007D673E" w:rsidRPr="004503AA">
        <w:rPr>
          <w:rFonts w:eastAsia="宋体" w:hint="eastAsia"/>
        </w:rPr>
        <w:t>方法服务</w:t>
      </w:r>
    </w:p>
    <w:p w14:paraId="7B9A065C" w14:textId="4366420F" w:rsidR="00D369EF" w:rsidRPr="004503AA" w:rsidRDefault="00DF1033" w:rsidP="00BF3817">
      <w:pPr>
        <w:rPr>
          <w:rFonts w:eastAsia="宋体"/>
        </w:rPr>
      </w:pPr>
      <w:r w:rsidRPr="004503AA">
        <w:rPr>
          <w:rFonts w:eastAsia="宋体"/>
        </w:rPr>
        <w:t>b</w:t>
      </w:r>
      <w:r w:rsidR="00D369EF" w:rsidRPr="004503AA">
        <w:rPr>
          <w:rFonts w:eastAsia="宋体" w:hint="eastAsia"/>
        </w:rPr>
        <w:t>如果虚拟机不支持Native方法或不依赖传统栈</w:t>
      </w:r>
      <w:r w:rsidR="00D369EF" w:rsidRPr="004503AA">
        <w:rPr>
          <w:rFonts w:eastAsia="宋体"/>
        </w:rPr>
        <w:t>(</w:t>
      </w:r>
      <w:r w:rsidR="00D369EF" w:rsidRPr="004503AA">
        <w:rPr>
          <w:rFonts w:eastAsia="宋体" w:hint="eastAsia"/>
        </w:rPr>
        <w:t>通常称</w:t>
      </w:r>
      <w:r w:rsidR="00D369EF" w:rsidRPr="004503AA">
        <w:rPr>
          <w:rFonts w:eastAsia="宋体"/>
        </w:rPr>
        <w:t>C stack)</w:t>
      </w:r>
      <w:r w:rsidR="00D369EF" w:rsidRPr="004503AA">
        <w:rPr>
          <w:rFonts w:eastAsia="宋体" w:hint="eastAsia"/>
        </w:rPr>
        <w:t>，可以没有本地方法栈</w:t>
      </w:r>
    </w:p>
    <w:p w14:paraId="664A81E5" w14:textId="6E529551" w:rsidR="00D369EF" w:rsidRPr="004503AA" w:rsidRDefault="00DF1033" w:rsidP="00BF3817">
      <w:pPr>
        <w:rPr>
          <w:rFonts w:eastAsia="宋体"/>
        </w:rPr>
      </w:pPr>
      <w:r w:rsidRPr="004503AA">
        <w:rPr>
          <w:rFonts w:eastAsia="宋体"/>
        </w:rPr>
        <w:t>c</w:t>
      </w:r>
      <w:r w:rsidR="00D369EF" w:rsidRPr="004503AA">
        <w:rPr>
          <w:rFonts w:eastAsia="宋体" w:hint="eastAsia"/>
        </w:rPr>
        <w:t>会抛出</w:t>
      </w:r>
      <w:r w:rsidR="00D369EF" w:rsidRPr="004503AA">
        <w:rPr>
          <w:rFonts w:eastAsia="宋体"/>
        </w:rPr>
        <w:t>StackOverflowError</w:t>
      </w:r>
      <w:r w:rsidR="00D369EF" w:rsidRPr="004503AA">
        <w:rPr>
          <w:rFonts w:eastAsia="宋体" w:hint="eastAsia"/>
        </w:rPr>
        <w:t>和</w:t>
      </w:r>
      <w:r w:rsidR="00D369EF" w:rsidRPr="004503AA">
        <w:rPr>
          <w:rFonts w:eastAsia="宋体"/>
        </w:rPr>
        <w:t>OutOfMemoryError</w:t>
      </w:r>
    </w:p>
    <w:p w14:paraId="21B0EEBA" w14:textId="564B741C" w:rsidR="00B61B2E" w:rsidRPr="004503AA" w:rsidRDefault="00DF1033" w:rsidP="00B61B2E">
      <w:pPr>
        <w:rPr>
          <w:rFonts w:eastAsia="宋体"/>
        </w:rPr>
      </w:pPr>
      <w:r w:rsidRPr="004503AA">
        <w:rPr>
          <w:rFonts w:eastAsia="宋体"/>
        </w:rPr>
        <w:t>e</w:t>
      </w:r>
      <w:r w:rsidR="00B61B2E" w:rsidRPr="004503AA">
        <w:rPr>
          <w:rFonts w:eastAsia="宋体" w:hint="eastAsia"/>
        </w:rPr>
        <w:t>栈的大小，可以固定，也可以配置动态收缩。</w:t>
      </w:r>
    </w:p>
    <w:p w14:paraId="2F907212" w14:textId="6A547A00" w:rsidR="00B61B2E" w:rsidRPr="004503AA" w:rsidRDefault="00DF1033" w:rsidP="00BF3817">
      <w:pPr>
        <w:rPr>
          <w:rFonts w:eastAsia="宋体"/>
        </w:rPr>
      </w:pPr>
      <w:r w:rsidRPr="004503AA">
        <w:rPr>
          <w:rFonts w:eastAsia="宋体"/>
        </w:rPr>
        <w:t>f</w:t>
      </w:r>
      <w:r w:rsidR="00B61B2E" w:rsidRPr="004503AA">
        <w:rPr>
          <w:rFonts w:eastAsia="宋体" w:hint="eastAsia"/>
        </w:rPr>
        <w:t>栈的大小为固定时，线程可在创建时自定义栈大小</w:t>
      </w:r>
    </w:p>
    <w:p w14:paraId="21FA8491" w14:textId="088F75B7" w:rsidR="00B67518" w:rsidRPr="004503AA" w:rsidRDefault="00DF1033" w:rsidP="00BF3817">
      <w:pPr>
        <w:rPr>
          <w:rFonts w:eastAsia="宋体"/>
        </w:rPr>
      </w:pPr>
      <w:r w:rsidRPr="004503AA">
        <w:rPr>
          <w:rFonts w:eastAsia="宋体"/>
        </w:rPr>
        <w:t>e</w:t>
      </w:r>
      <w:r w:rsidR="00B67518" w:rsidRPr="004503AA">
        <w:rPr>
          <w:rFonts w:eastAsia="宋体" w:hint="eastAsia"/>
        </w:rPr>
        <w:t>虚拟机栈和本地方法栈可以被设计为合二为一，比如HotSpot虚拟机</w:t>
      </w:r>
      <w:r w:rsidR="00DC4775" w:rsidRPr="004503AA">
        <w:rPr>
          <w:rFonts w:eastAsia="宋体" w:hint="eastAsia"/>
        </w:rPr>
        <w:t>。</w:t>
      </w:r>
    </w:p>
    <w:p w14:paraId="6D52E90F" w14:textId="0A456579" w:rsidR="007D3972" w:rsidRPr="004503AA" w:rsidRDefault="007D3972">
      <w:pPr>
        <w:rPr>
          <w:rFonts w:eastAsia="宋体"/>
        </w:rPr>
      </w:pPr>
    </w:p>
    <w:p w14:paraId="1447FA48" w14:textId="42D49D77" w:rsidR="00D2178F" w:rsidRPr="004503AA" w:rsidRDefault="00B323CF" w:rsidP="00B323CF">
      <w:pPr>
        <w:pStyle w:val="2"/>
        <w:rPr>
          <w:rFonts w:ascii="宋体" w:eastAsia="宋体" w:hAnsi="宋体"/>
        </w:rPr>
      </w:pPr>
      <w:bookmarkStart w:id="14" w:name="_Toc41756789"/>
      <w:r w:rsidRPr="004503AA">
        <w:rPr>
          <w:rFonts w:ascii="宋体" w:eastAsia="宋体" w:hAnsi="宋体"/>
        </w:rPr>
        <w:t>4</w:t>
      </w:r>
      <w:r w:rsidRPr="004503AA">
        <w:rPr>
          <w:rFonts w:ascii="宋体" w:eastAsia="宋体" w:hAnsi="宋体" w:hint="eastAsia"/>
        </w:rPr>
        <w:t>、</w:t>
      </w:r>
      <w:r w:rsidR="00D2178F" w:rsidRPr="004503AA">
        <w:rPr>
          <w:rFonts w:ascii="宋体" w:eastAsia="宋体" w:hAnsi="宋体" w:hint="eastAsia"/>
        </w:rPr>
        <w:t>堆(</w:t>
      </w:r>
      <w:r w:rsidR="00D2178F" w:rsidRPr="004503AA">
        <w:rPr>
          <w:rFonts w:ascii="宋体" w:eastAsia="宋体" w:hAnsi="宋体"/>
        </w:rPr>
        <w:t>Heap)</w:t>
      </w:r>
      <w:bookmarkEnd w:id="14"/>
    </w:p>
    <w:p w14:paraId="3CD3A79D" w14:textId="2E634C5A" w:rsidR="00607FB4" w:rsidRPr="004503AA" w:rsidRDefault="00B323CF" w:rsidP="00607FB4">
      <w:pPr>
        <w:rPr>
          <w:rFonts w:eastAsia="宋体"/>
        </w:rPr>
      </w:pPr>
      <w:r w:rsidRPr="004503AA">
        <w:rPr>
          <w:rFonts w:eastAsia="宋体"/>
        </w:rPr>
        <w:t>4.</w:t>
      </w:r>
      <w:r w:rsidR="00122E57" w:rsidRPr="004503AA">
        <w:rPr>
          <w:rFonts w:eastAsia="宋体"/>
        </w:rPr>
        <w:t>1</w:t>
      </w:r>
      <w:r w:rsidR="00122E57" w:rsidRPr="004503AA">
        <w:rPr>
          <w:rFonts w:eastAsia="宋体" w:hint="eastAsia"/>
        </w:rPr>
        <w:t>概述</w:t>
      </w:r>
    </w:p>
    <w:p w14:paraId="5E57108D" w14:textId="5F1719A2" w:rsidR="000F1533" w:rsidRPr="004503AA" w:rsidRDefault="00B323CF" w:rsidP="00607FB4">
      <w:pPr>
        <w:rPr>
          <w:rFonts w:eastAsia="宋体"/>
        </w:rPr>
      </w:pPr>
      <w:r w:rsidRPr="004503AA">
        <w:rPr>
          <w:rFonts w:eastAsia="宋体" w:hint="eastAsia"/>
        </w:rPr>
        <w:t>a</w:t>
      </w:r>
      <w:r w:rsidR="00C62A52" w:rsidRPr="004503AA">
        <w:rPr>
          <w:rFonts w:eastAsia="宋体" w:hint="eastAsia"/>
        </w:rPr>
        <w:t>在虚拟机启动时创建，被所有线程共享</w:t>
      </w:r>
    </w:p>
    <w:p w14:paraId="3B5486F4" w14:textId="10C60CED" w:rsidR="00C62A52" w:rsidRPr="004503AA" w:rsidRDefault="00B323CF" w:rsidP="00607FB4">
      <w:pPr>
        <w:rPr>
          <w:rFonts w:eastAsia="宋体"/>
        </w:rPr>
      </w:pPr>
      <w:r w:rsidRPr="004503AA">
        <w:rPr>
          <w:rFonts w:eastAsia="宋体"/>
        </w:rPr>
        <w:t>b</w:t>
      </w:r>
      <w:r w:rsidR="004C78E1" w:rsidRPr="004503AA">
        <w:rPr>
          <w:rFonts w:eastAsia="宋体" w:hint="eastAsia"/>
        </w:rPr>
        <w:t>可以划分出线程私有的线程缓冲区</w:t>
      </w:r>
      <w:r w:rsidR="004C78E1" w:rsidRPr="004503AA">
        <w:rPr>
          <w:rFonts w:eastAsia="宋体"/>
        </w:rPr>
        <w:t>(</w:t>
      </w:r>
      <w:r w:rsidR="004C78E1" w:rsidRPr="004503AA">
        <w:rPr>
          <w:rFonts w:eastAsia="宋体" w:hint="eastAsia"/>
        </w:rPr>
        <w:t>Thread</w:t>
      </w:r>
      <w:r w:rsidR="004C78E1" w:rsidRPr="004503AA">
        <w:rPr>
          <w:rFonts w:eastAsia="宋体"/>
        </w:rPr>
        <w:t xml:space="preserve"> </w:t>
      </w:r>
      <w:r w:rsidR="004C78E1" w:rsidRPr="004503AA">
        <w:rPr>
          <w:rFonts w:eastAsia="宋体" w:hint="eastAsia"/>
        </w:rPr>
        <w:t>Local</w:t>
      </w:r>
      <w:r w:rsidR="004C78E1" w:rsidRPr="004503AA">
        <w:rPr>
          <w:rFonts w:eastAsia="宋体"/>
        </w:rPr>
        <w:t xml:space="preserve"> Allocation Buffer,TLAB)</w:t>
      </w:r>
    </w:p>
    <w:p w14:paraId="192C52FD" w14:textId="003C92C9" w:rsidR="00C9612D" w:rsidRPr="004503AA" w:rsidRDefault="00B323CF" w:rsidP="00607FB4">
      <w:pPr>
        <w:rPr>
          <w:rFonts w:eastAsia="宋体"/>
          <w:color w:val="FF0000"/>
        </w:rPr>
      </w:pPr>
      <w:r w:rsidRPr="004503AA">
        <w:rPr>
          <w:rFonts w:eastAsia="宋体"/>
        </w:rPr>
        <w:t>c</w:t>
      </w:r>
      <w:r w:rsidR="00C9612D" w:rsidRPr="004503AA">
        <w:rPr>
          <w:rFonts w:eastAsia="宋体" w:hint="eastAsia"/>
        </w:rPr>
        <w:t>内存地址不需要保证连续</w:t>
      </w:r>
      <w:r w:rsidR="0025013A" w:rsidRPr="004503AA">
        <w:rPr>
          <w:rFonts w:eastAsia="宋体" w:hint="eastAsia"/>
        </w:rPr>
        <w:t>，但在</w:t>
      </w:r>
      <w:r w:rsidR="0025013A" w:rsidRPr="004503AA">
        <w:rPr>
          <w:rFonts w:eastAsia="宋体" w:hint="eastAsia"/>
          <w:color w:val="FF0000"/>
        </w:rPr>
        <w:t>逻辑上应被视为连续</w:t>
      </w:r>
      <w:r w:rsidR="0025013A" w:rsidRPr="004503AA">
        <w:rPr>
          <w:rFonts w:eastAsia="宋体" w:hint="eastAsia"/>
        </w:rPr>
        <w:t>的</w:t>
      </w:r>
    </w:p>
    <w:p w14:paraId="05885B6C" w14:textId="327F62C8" w:rsidR="00DF1974" w:rsidRPr="004503AA" w:rsidRDefault="00B323CF" w:rsidP="00607FB4">
      <w:pPr>
        <w:rPr>
          <w:rFonts w:eastAsia="宋体"/>
        </w:rPr>
      </w:pPr>
      <w:r w:rsidRPr="004503AA">
        <w:rPr>
          <w:rFonts w:eastAsia="宋体"/>
        </w:rPr>
        <w:t>d</w:t>
      </w:r>
      <w:r w:rsidR="00DF1974" w:rsidRPr="004503AA">
        <w:rPr>
          <w:rFonts w:eastAsia="宋体" w:hint="eastAsia"/>
        </w:rPr>
        <w:t>部分虚拟机设计，会针对大对象</w:t>
      </w:r>
      <w:r w:rsidR="00A973B0" w:rsidRPr="004503AA">
        <w:rPr>
          <w:rFonts w:eastAsia="宋体"/>
        </w:rPr>
        <w:t>(</w:t>
      </w:r>
      <w:r w:rsidR="00A973B0" w:rsidRPr="004503AA">
        <w:rPr>
          <w:rFonts w:eastAsia="宋体" w:hint="eastAsia"/>
        </w:rPr>
        <w:t>比如数组)</w:t>
      </w:r>
      <w:r w:rsidR="00DF1974" w:rsidRPr="004503AA">
        <w:rPr>
          <w:rFonts w:eastAsia="宋体" w:hint="eastAsia"/>
        </w:rPr>
        <w:t>存储，要求内存地址是连续的</w:t>
      </w:r>
    </w:p>
    <w:p w14:paraId="39DE3FC2" w14:textId="79C3623E" w:rsidR="004667B8" w:rsidRPr="004503AA" w:rsidRDefault="00B323CF" w:rsidP="00607FB4">
      <w:pPr>
        <w:rPr>
          <w:rFonts w:eastAsia="宋体"/>
        </w:rPr>
      </w:pPr>
      <w:r w:rsidRPr="004503AA">
        <w:rPr>
          <w:rFonts w:eastAsia="宋体"/>
        </w:rPr>
        <w:t>e</w:t>
      </w:r>
      <w:r w:rsidR="004667B8" w:rsidRPr="004503AA">
        <w:rPr>
          <w:rFonts w:eastAsia="宋体" w:hint="eastAsia"/>
        </w:rPr>
        <w:t>容量可以固定，也可以动态扩展</w:t>
      </w:r>
    </w:p>
    <w:p w14:paraId="0EBDCC70" w14:textId="19AAF1FE" w:rsidR="00EF17F8" w:rsidRPr="004503AA" w:rsidRDefault="00B323CF" w:rsidP="00063243">
      <w:pPr>
        <w:tabs>
          <w:tab w:val="left" w:pos="4629"/>
        </w:tabs>
        <w:rPr>
          <w:rFonts w:eastAsia="宋体"/>
        </w:rPr>
      </w:pPr>
      <w:r w:rsidRPr="004503AA">
        <w:rPr>
          <w:rFonts w:eastAsia="宋体"/>
        </w:rPr>
        <w:t>f</w:t>
      </w:r>
      <w:r w:rsidR="00EF17F8" w:rsidRPr="004503AA">
        <w:rPr>
          <w:rFonts w:eastAsia="宋体" w:hint="eastAsia"/>
        </w:rPr>
        <w:t>存储的对象</w:t>
      </w:r>
      <w:commentRangeStart w:id="15"/>
      <w:r w:rsidR="00EF17F8" w:rsidRPr="004503AA">
        <w:rPr>
          <w:rFonts w:eastAsia="宋体" w:hint="eastAsia"/>
        </w:rPr>
        <w:t>无法显式销毁</w:t>
      </w:r>
      <w:commentRangeEnd w:id="15"/>
      <w:r w:rsidR="004F6AE5" w:rsidRPr="004503AA">
        <w:rPr>
          <w:rStyle w:val="a9"/>
          <w:rFonts w:eastAsia="宋体"/>
        </w:rPr>
        <w:commentReference w:id="15"/>
      </w:r>
      <w:r w:rsidR="00063243" w:rsidRPr="004503AA">
        <w:rPr>
          <w:rFonts w:eastAsia="宋体"/>
        </w:rPr>
        <w:t>(objects are never explicitly deallocated)</w:t>
      </w:r>
    </w:p>
    <w:p w14:paraId="07BEBC30" w14:textId="1FF14CFA" w:rsidR="00864019" w:rsidRPr="004503AA" w:rsidRDefault="00B323CF" w:rsidP="00063243">
      <w:pPr>
        <w:tabs>
          <w:tab w:val="left" w:pos="4629"/>
        </w:tabs>
        <w:rPr>
          <w:rFonts w:eastAsia="宋体"/>
        </w:rPr>
      </w:pPr>
      <w:r w:rsidRPr="004503AA">
        <w:rPr>
          <w:rFonts w:eastAsia="宋体"/>
        </w:rPr>
        <w:t>g</w:t>
      </w:r>
      <w:r w:rsidR="00864019" w:rsidRPr="004503AA">
        <w:rPr>
          <w:rFonts w:eastAsia="宋体" w:hint="eastAsia"/>
        </w:rPr>
        <w:t>会抛出</w:t>
      </w:r>
      <w:r w:rsidR="00864019" w:rsidRPr="004503AA">
        <w:rPr>
          <w:rFonts w:eastAsia="宋体"/>
        </w:rPr>
        <w:t>OutOfMemoryError</w:t>
      </w:r>
    </w:p>
    <w:p w14:paraId="68197717" w14:textId="77777777" w:rsidR="00B323CF" w:rsidRPr="004503AA" w:rsidRDefault="00B323CF" w:rsidP="00B323CF">
      <w:pPr>
        <w:pStyle w:val="2"/>
        <w:rPr>
          <w:rFonts w:ascii="宋体" w:eastAsia="宋体" w:hAnsi="宋体"/>
        </w:rPr>
      </w:pPr>
    </w:p>
    <w:p w14:paraId="70F0F512" w14:textId="7147BC8E" w:rsidR="00D2178F" w:rsidRPr="004503AA" w:rsidRDefault="00B323CF" w:rsidP="00B323CF">
      <w:pPr>
        <w:pStyle w:val="2"/>
        <w:rPr>
          <w:rFonts w:ascii="宋体" w:eastAsia="宋体" w:hAnsi="宋体"/>
        </w:rPr>
      </w:pPr>
      <w:bookmarkStart w:id="16" w:name="_Toc41756790"/>
      <w:r w:rsidRPr="004503AA">
        <w:rPr>
          <w:rFonts w:ascii="宋体" w:eastAsia="宋体" w:hAnsi="宋体" w:hint="eastAsia"/>
        </w:rPr>
        <w:t>5、</w:t>
      </w:r>
      <w:r w:rsidR="00D2178F" w:rsidRPr="004503AA">
        <w:rPr>
          <w:rFonts w:ascii="宋体" w:eastAsia="宋体" w:hAnsi="宋体" w:hint="eastAsia"/>
        </w:rPr>
        <w:t>方法区(</w:t>
      </w:r>
      <w:r w:rsidR="00D2178F" w:rsidRPr="004503AA">
        <w:rPr>
          <w:rFonts w:ascii="宋体" w:eastAsia="宋体" w:hAnsi="宋体"/>
        </w:rPr>
        <w:t>Method Area)</w:t>
      </w:r>
      <w:bookmarkEnd w:id="16"/>
    </w:p>
    <w:p w14:paraId="12E18FA0" w14:textId="568DB757" w:rsidR="0025013A" w:rsidRPr="004503AA" w:rsidRDefault="00B323CF" w:rsidP="00A50847">
      <w:pPr>
        <w:pStyle w:val="3"/>
        <w:rPr>
          <w:rFonts w:ascii="宋体" w:eastAsia="宋体" w:hAnsi="宋体"/>
        </w:rPr>
      </w:pPr>
      <w:bookmarkStart w:id="17" w:name="_Toc41756791"/>
      <w:r w:rsidRPr="004503AA">
        <w:rPr>
          <w:rFonts w:ascii="宋体" w:eastAsia="宋体" w:hAnsi="宋体"/>
        </w:rPr>
        <w:t>5.</w:t>
      </w:r>
      <w:r w:rsidR="0025013A" w:rsidRPr="004503AA">
        <w:rPr>
          <w:rFonts w:ascii="宋体" w:eastAsia="宋体" w:hAnsi="宋体" w:hint="eastAsia"/>
        </w:rPr>
        <w:t>1概述</w:t>
      </w:r>
      <w:bookmarkEnd w:id="17"/>
    </w:p>
    <w:p w14:paraId="7AC67772" w14:textId="012308DC" w:rsidR="00D2178F" w:rsidRPr="004503AA" w:rsidRDefault="00B323CF" w:rsidP="0025013A">
      <w:pPr>
        <w:rPr>
          <w:rFonts w:eastAsia="宋体"/>
        </w:rPr>
      </w:pPr>
      <w:r w:rsidRPr="004503AA">
        <w:rPr>
          <w:rFonts w:eastAsia="宋体"/>
        </w:rPr>
        <w:t>a</w:t>
      </w:r>
      <w:r w:rsidR="0064473A" w:rsidRPr="004503AA">
        <w:rPr>
          <w:rFonts w:eastAsia="宋体" w:hint="eastAsia"/>
        </w:rPr>
        <w:t>别名非堆</w:t>
      </w:r>
      <w:r w:rsidR="0064473A" w:rsidRPr="004503AA">
        <w:rPr>
          <w:rFonts w:eastAsia="宋体"/>
        </w:rPr>
        <w:t>(Non-heap)</w:t>
      </w:r>
      <w:r w:rsidR="00F26BB6" w:rsidRPr="004503AA">
        <w:rPr>
          <w:rFonts w:eastAsia="宋体"/>
        </w:rPr>
        <w:t>,</w:t>
      </w:r>
      <w:r w:rsidR="00F26BB6" w:rsidRPr="004503AA">
        <w:rPr>
          <w:rFonts w:eastAsia="宋体" w:hint="eastAsia"/>
        </w:rPr>
        <w:t>不等价于永久代</w:t>
      </w:r>
      <w:r w:rsidR="00F26BB6" w:rsidRPr="004503AA">
        <w:rPr>
          <w:rFonts w:eastAsia="宋体"/>
        </w:rPr>
        <w:t>(Permanent Generation)</w:t>
      </w:r>
      <w:r w:rsidR="00630678" w:rsidRPr="004503AA">
        <w:rPr>
          <w:rFonts w:eastAsia="宋体"/>
        </w:rPr>
        <w:t>,</w:t>
      </w:r>
      <w:r w:rsidR="005C1CA0" w:rsidRPr="004503AA">
        <w:rPr>
          <w:rFonts w:eastAsia="宋体" w:hint="eastAsia"/>
        </w:rPr>
        <w:t>被所有线程共享</w:t>
      </w:r>
    </w:p>
    <w:p w14:paraId="31B3BF69" w14:textId="450743C6" w:rsidR="00FD5E1A" w:rsidRPr="004503AA" w:rsidRDefault="00B323CF" w:rsidP="0025013A">
      <w:pPr>
        <w:rPr>
          <w:rFonts w:eastAsia="宋体"/>
        </w:rPr>
      </w:pPr>
      <w:r w:rsidRPr="004503AA">
        <w:rPr>
          <w:rFonts w:eastAsia="宋体"/>
        </w:rPr>
        <w:t>b</w:t>
      </w:r>
      <w:r w:rsidR="00FD5E1A" w:rsidRPr="004503AA">
        <w:rPr>
          <w:rFonts w:eastAsia="宋体" w:hint="eastAsia"/>
        </w:rPr>
        <w:t>从JDK</w:t>
      </w:r>
      <w:r w:rsidR="00FD5E1A" w:rsidRPr="004503AA">
        <w:rPr>
          <w:rFonts w:eastAsia="宋体"/>
        </w:rPr>
        <w:t>8</w:t>
      </w:r>
      <w:r w:rsidR="00FD5E1A" w:rsidRPr="004503AA">
        <w:rPr>
          <w:rFonts w:eastAsia="宋体" w:hint="eastAsia"/>
        </w:rPr>
        <w:t>开始，在本地内存中实现的元空间</w:t>
      </w:r>
      <w:r w:rsidR="00FD5E1A" w:rsidRPr="004503AA">
        <w:rPr>
          <w:rFonts w:eastAsia="宋体"/>
        </w:rPr>
        <w:t>(</w:t>
      </w:r>
      <w:r w:rsidR="00FD5E1A" w:rsidRPr="004503AA">
        <w:rPr>
          <w:rFonts w:eastAsia="宋体" w:hint="eastAsia"/>
        </w:rPr>
        <w:t>Metaspace</w:t>
      </w:r>
      <w:r w:rsidR="00FD5E1A" w:rsidRPr="004503AA">
        <w:rPr>
          <w:rFonts w:eastAsia="宋体"/>
        </w:rPr>
        <w:t>)</w:t>
      </w:r>
      <w:r w:rsidR="00FD5E1A" w:rsidRPr="004503AA">
        <w:rPr>
          <w:rFonts w:eastAsia="宋体" w:hint="eastAsia"/>
        </w:rPr>
        <w:t>代替永久代实现方法区</w:t>
      </w:r>
    </w:p>
    <w:p w14:paraId="752A6789" w14:textId="77777777" w:rsidR="00B323CF" w:rsidRPr="004503AA" w:rsidRDefault="00B323CF" w:rsidP="00362444">
      <w:pPr>
        <w:rPr>
          <w:rFonts w:eastAsia="宋体"/>
        </w:rPr>
      </w:pPr>
      <w:r w:rsidRPr="004503AA">
        <w:rPr>
          <w:rFonts w:eastAsia="宋体"/>
        </w:rPr>
        <w:t>c</w:t>
      </w:r>
      <w:r w:rsidR="00A90AD3" w:rsidRPr="004503AA">
        <w:rPr>
          <w:rFonts w:eastAsia="宋体" w:hint="eastAsia"/>
        </w:rPr>
        <w:t>存储了每个类的结构信息</w:t>
      </w:r>
      <w:r w:rsidR="00A90AD3" w:rsidRPr="004503AA">
        <w:rPr>
          <w:rFonts w:eastAsia="宋体"/>
        </w:rPr>
        <w:t>(It stores per-class structures),</w:t>
      </w:r>
      <w:r w:rsidR="00A90AD3" w:rsidRPr="004503AA">
        <w:rPr>
          <w:rFonts w:eastAsia="宋体" w:hint="eastAsia"/>
        </w:rPr>
        <w:t>比如，运行时常量池</w:t>
      </w:r>
      <w:r w:rsidR="00A90AD3" w:rsidRPr="004503AA">
        <w:rPr>
          <w:rFonts w:eastAsia="宋体"/>
        </w:rPr>
        <w:t>(the run-time constant pool)</w:t>
      </w:r>
      <w:r w:rsidR="00A90AD3" w:rsidRPr="004503AA">
        <w:rPr>
          <w:rFonts w:eastAsia="宋体" w:hint="eastAsia"/>
        </w:rPr>
        <w:t>，字段和方法数据(</w:t>
      </w:r>
      <w:r w:rsidR="00A90AD3" w:rsidRPr="004503AA">
        <w:rPr>
          <w:rFonts w:eastAsia="宋体"/>
        </w:rPr>
        <w:t>field and method data)</w:t>
      </w:r>
      <w:r w:rsidR="00A90AD3" w:rsidRPr="004503AA">
        <w:rPr>
          <w:rFonts w:eastAsia="宋体" w:hint="eastAsia"/>
        </w:rPr>
        <w:t>，构造函数和普通方法的字节码内容</w:t>
      </w:r>
      <w:r w:rsidR="00715EA8" w:rsidRPr="004503AA">
        <w:rPr>
          <w:rFonts w:eastAsia="宋体" w:hint="eastAsia"/>
        </w:rPr>
        <w:t>(</w:t>
      </w:r>
      <w:r w:rsidR="00715EA8" w:rsidRPr="004503AA">
        <w:rPr>
          <w:rFonts w:eastAsia="宋体"/>
        </w:rPr>
        <w:t>the code for methods and constructors)</w:t>
      </w:r>
      <w:r w:rsidR="00A90AD3" w:rsidRPr="004503AA">
        <w:rPr>
          <w:rFonts w:eastAsia="宋体" w:hint="eastAsia"/>
        </w:rPr>
        <w:t>，还包括一些在类、实例、接口初始化时用到的特殊方法</w:t>
      </w:r>
      <w:r w:rsidR="00362444" w:rsidRPr="004503AA">
        <w:rPr>
          <w:rFonts w:eastAsia="宋体" w:hint="eastAsia"/>
        </w:rPr>
        <w:t>(</w:t>
      </w:r>
      <w:r w:rsidR="00362444" w:rsidRPr="004503AA">
        <w:rPr>
          <w:rFonts w:eastAsia="宋体"/>
        </w:rPr>
        <w:t>including</w:t>
      </w:r>
      <w:r w:rsidR="00CB4BFA" w:rsidRPr="004503AA">
        <w:rPr>
          <w:rFonts w:eastAsia="宋体"/>
        </w:rPr>
        <w:t xml:space="preserve"> </w:t>
      </w:r>
      <w:r w:rsidR="00362444" w:rsidRPr="004503AA">
        <w:rPr>
          <w:rFonts w:eastAsia="宋体"/>
        </w:rPr>
        <w:t>the special methods used in class and instance initialization and interface</w:t>
      </w:r>
      <w:r w:rsidR="004420C4" w:rsidRPr="004503AA">
        <w:rPr>
          <w:rFonts w:eastAsia="宋体"/>
        </w:rPr>
        <w:t xml:space="preserve"> </w:t>
      </w:r>
      <w:r w:rsidR="00362444" w:rsidRPr="004503AA">
        <w:rPr>
          <w:rFonts w:eastAsia="宋体"/>
        </w:rPr>
        <w:t>initialization.)</w:t>
      </w:r>
    </w:p>
    <w:p w14:paraId="6391E92B" w14:textId="76D2DE24" w:rsidR="00E20832" w:rsidRPr="004503AA" w:rsidRDefault="00B323CF" w:rsidP="00362444">
      <w:pPr>
        <w:rPr>
          <w:rFonts w:eastAsia="宋体"/>
        </w:rPr>
      </w:pPr>
      <w:r w:rsidRPr="004503AA">
        <w:rPr>
          <w:rFonts w:eastAsia="宋体" w:hint="eastAsia"/>
        </w:rPr>
        <w:t>d</w:t>
      </w:r>
      <w:r w:rsidR="0034441D" w:rsidRPr="004503AA">
        <w:rPr>
          <w:rFonts w:eastAsia="宋体" w:hint="eastAsia"/>
        </w:rPr>
        <w:t>容量可以固定，也可以动态扩展，</w:t>
      </w:r>
      <w:r w:rsidR="0064473A" w:rsidRPr="004503AA">
        <w:rPr>
          <w:rFonts w:eastAsia="宋体" w:hint="eastAsia"/>
        </w:rPr>
        <w:t>可以</w:t>
      </w:r>
      <w:r w:rsidR="0034441D" w:rsidRPr="004503AA">
        <w:rPr>
          <w:rFonts w:eastAsia="宋体" w:hint="eastAsia"/>
        </w:rPr>
        <w:t>不实现GC</w:t>
      </w:r>
    </w:p>
    <w:p w14:paraId="67D1F9DE" w14:textId="1D0DFCBE" w:rsidR="00AB4DF7" w:rsidRPr="004503AA" w:rsidRDefault="00B323CF" w:rsidP="00362444">
      <w:pPr>
        <w:rPr>
          <w:rFonts w:eastAsia="宋体"/>
        </w:rPr>
      </w:pPr>
      <w:r w:rsidRPr="004503AA">
        <w:rPr>
          <w:rFonts w:eastAsia="宋体"/>
        </w:rPr>
        <w:t>e</w:t>
      </w:r>
      <w:r w:rsidR="00AB4DF7" w:rsidRPr="004503AA">
        <w:rPr>
          <w:rFonts w:eastAsia="宋体" w:hint="eastAsia"/>
        </w:rPr>
        <w:t>会抛出</w:t>
      </w:r>
      <w:r w:rsidR="00AB4DF7" w:rsidRPr="004503AA">
        <w:rPr>
          <w:rFonts w:eastAsia="宋体"/>
        </w:rPr>
        <w:t>OutOfMemoryError</w:t>
      </w:r>
    </w:p>
    <w:p w14:paraId="3CA5C3E4" w14:textId="5ABFFD69" w:rsidR="001A7E1E" w:rsidRPr="004503AA" w:rsidRDefault="001A7E1E" w:rsidP="00362444">
      <w:pPr>
        <w:rPr>
          <w:rFonts w:eastAsia="宋体"/>
        </w:rPr>
      </w:pPr>
      <w:r w:rsidRPr="004503AA">
        <w:rPr>
          <w:rFonts w:eastAsia="宋体" w:hint="eastAsia"/>
        </w:rPr>
        <w:t>f此区域的数据存储结构由JVM自定义，JVM规范不做具体规定</w:t>
      </w:r>
    </w:p>
    <w:p w14:paraId="1417638E" w14:textId="77777777" w:rsidR="00CB4BFA" w:rsidRPr="004503AA" w:rsidRDefault="00CB4BFA" w:rsidP="00362444">
      <w:pPr>
        <w:rPr>
          <w:rFonts w:eastAsia="宋体"/>
        </w:rPr>
      </w:pPr>
    </w:p>
    <w:p w14:paraId="6AB82EFD" w14:textId="68486DD8" w:rsidR="00CB4BFA" w:rsidRPr="0092459F" w:rsidRDefault="00A50847" w:rsidP="0092459F">
      <w:pPr>
        <w:pStyle w:val="3"/>
        <w:rPr>
          <w:rFonts w:ascii="宋体" w:eastAsia="宋体" w:hAnsi="宋体"/>
        </w:rPr>
      </w:pPr>
      <w:bookmarkStart w:id="18" w:name="_Toc41756792"/>
      <w:r w:rsidRPr="004503AA">
        <w:rPr>
          <w:rFonts w:ascii="宋体" w:eastAsia="宋体" w:hAnsi="宋体"/>
        </w:rPr>
        <w:t>5.2</w:t>
      </w:r>
      <w:r w:rsidR="00CB4BFA" w:rsidRPr="004503AA">
        <w:rPr>
          <w:rFonts w:ascii="宋体" w:eastAsia="宋体" w:hAnsi="宋体" w:hint="eastAsia"/>
        </w:rPr>
        <w:t>运行时常量池</w:t>
      </w:r>
      <w:r w:rsidR="00CB4BFA" w:rsidRPr="004503AA">
        <w:rPr>
          <w:rFonts w:ascii="宋体" w:eastAsia="宋体" w:hAnsi="宋体"/>
        </w:rPr>
        <w:t>(Run-Time Constant Pool)</w:t>
      </w:r>
      <w:bookmarkEnd w:id="18"/>
    </w:p>
    <w:p w14:paraId="3F26BA16" w14:textId="5811B418" w:rsidR="0044159D" w:rsidRPr="004503AA" w:rsidRDefault="0044159D" w:rsidP="0044159D">
      <w:pPr>
        <w:rPr>
          <w:rFonts w:eastAsia="宋体"/>
        </w:rPr>
      </w:pPr>
      <w:r w:rsidRPr="004503AA">
        <w:rPr>
          <w:rFonts w:eastAsia="宋体"/>
        </w:rPr>
        <w:t>a</w:t>
      </w:r>
      <w:r w:rsidRPr="004503AA">
        <w:rPr>
          <w:rFonts w:eastAsia="宋体" w:hint="eastAsia"/>
        </w:rPr>
        <w:t>是class文件中每个类或接口的常量池表(</w:t>
      </w:r>
      <w:r w:rsidRPr="004503AA">
        <w:rPr>
          <w:rFonts w:eastAsia="宋体"/>
        </w:rPr>
        <w:t>constant_pool)</w:t>
      </w:r>
      <w:r w:rsidRPr="004503AA">
        <w:rPr>
          <w:rFonts w:eastAsia="宋体" w:hint="eastAsia"/>
        </w:rPr>
        <w:t>的运行时表现形式</w:t>
      </w:r>
      <w:r w:rsidRPr="004503AA">
        <w:rPr>
          <w:rFonts w:eastAsia="宋体"/>
        </w:rPr>
        <w:t>(a per-class or per-interface run-time representation of the constant_pool table in a class file)</w:t>
      </w:r>
    </w:p>
    <w:p w14:paraId="3A36D91B" w14:textId="51627C9C" w:rsidR="00DA7D72" w:rsidRPr="004503AA" w:rsidRDefault="00DA7D72" w:rsidP="00DA7D72">
      <w:pPr>
        <w:rPr>
          <w:rFonts w:eastAsia="宋体"/>
        </w:rPr>
      </w:pPr>
      <w:r w:rsidRPr="004503AA">
        <w:rPr>
          <w:rFonts w:eastAsia="宋体"/>
        </w:rPr>
        <w:t>b</w:t>
      </w:r>
      <w:r w:rsidRPr="004503AA">
        <w:rPr>
          <w:rFonts w:eastAsia="宋体" w:hint="eastAsia"/>
        </w:rPr>
        <w:t>包含编译期已知的数值字面量和运行期解析后获取的方法或字段引用</w:t>
      </w:r>
      <w:r w:rsidRPr="004503AA">
        <w:rPr>
          <w:rFonts w:eastAsia="宋体"/>
        </w:rPr>
        <w:t>(ranging from numeric literals known at compile-time to method and fi</w:t>
      </w:r>
      <w:r w:rsidR="00583C3E" w:rsidRPr="004503AA">
        <w:rPr>
          <w:rFonts w:eastAsia="宋体"/>
        </w:rPr>
        <w:t xml:space="preserve"> </w:t>
      </w:r>
      <w:r w:rsidRPr="004503AA">
        <w:rPr>
          <w:rFonts w:eastAsia="宋体"/>
        </w:rPr>
        <w:t>eld</w:t>
      </w:r>
      <w:r w:rsidR="00914B0A" w:rsidRPr="004503AA">
        <w:rPr>
          <w:rFonts w:eastAsia="宋体"/>
        </w:rPr>
        <w:t xml:space="preserve"> </w:t>
      </w:r>
      <w:r w:rsidRPr="004503AA">
        <w:rPr>
          <w:rFonts w:eastAsia="宋体"/>
        </w:rPr>
        <w:t>references that must be resolved at run-time)</w:t>
      </w:r>
    </w:p>
    <w:p w14:paraId="0589F172" w14:textId="157C07D0" w:rsidR="00A44618" w:rsidRPr="004503AA" w:rsidRDefault="00A44618" w:rsidP="00DA7D72">
      <w:pPr>
        <w:rPr>
          <w:rFonts w:eastAsia="宋体"/>
        </w:rPr>
      </w:pPr>
      <w:r w:rsidRPr="004503AA">
        <w:rPr>
          <w:rFonts w:eastAsia="宋体"/>
        </w:rPr>
        <w:t>ps:</w:t>
      </w:r>
      <w:r w:rsidRPr="004503AA">
        <w:rPr>
          <w:rFonts w:eastAsia="宋体" w:hint="eastAsia"/>
        </w:rPr>
        <w:t>String</w:t>
      </w:r>
      <w:r w:rsidRPr="004503AA">
        <w:rPr>
          <w:rFonts w:eastAsia="宋体"/>
        </w:rPr>
        <w:t>.intern()</w:t>
      </w:r>
    </w:p>
    <w:p w14:paraId="5244658B" w14:textId="79332BA0" w:rsidR="00B43114" w:rsidRPr="004503AA" w:rsidRDefault="00B43114" w:rsidP="00DA7D72">
      <w:pPr>
        <w:rPr>
          <w:rFonts w:eastAsia="宋体"/>
        </w:rPr>
      </w:pPr>
      <w:r w:rsidRPr="004503AA">
        <w:rPr>
          <w:rFonts w:eastAsia="宋体"/>
        </w:rPr>
        <w:t>c</w:t>
      </w:r>
      <w:r w:rsidRPr="004503AA">
        <w:rPr>
          <w:rFonts w:eastAsia="宋体" w:hint="eastAsia"/>
        </w:rPr>
        <w:t>会抛出</w:t>
      </w:r>
      <w:r w:rsidRPr="004503AA">
        <w:rPr>
          <w:rFonts w:eastAsia="宋体"/>
        </w:rPr>
        <w:t>OutOfMemoryError</w:t>
      </w:r>
    </w:p>
    <w:p w14:paraId="3B1D85D9" w14:textId="2A47DD72" w:rsidR="00D75213" w:rsidRPr="004503AA" w:rsidRDefault="00D75213" w:rsidP="00DA7D72">
      <w:pPr>
        <w:rPr>
          <w:rFonts w:eastAsia="宋体"/>
        </w:rPr>
      </w:pPr>
      <w:r w:rsidRPr="004503AA">
        <w:rPr>
          <w:rFonts w:eastAsia="宋体" w:hint="eastAsia"/>
        </w:rPr>
        <w:t>d虚拟机规范没有对此作任何细节的要求</w:t>
      </w:r>
    </w:p>
    <w:p w14:paraId="22072BD1" w14:textId="77777777" w:rsidR="00F07A50" w:rsidRPr="004503AA" w:rsidRDefault="00F07A50" w:rsidP="00DA7D72">
      <w:pPr>
        <w:rPr>
          <w:rFonts w:eastAsia="宋体"/>
        </w:rPr>
      </w:pPr>
    </w:p>
    <w:p w14:paraId="47138579" w14:textId="7D2D3DF3" w:rsidR="00D2178F" w:rsidRPr="004503AA" w:rsidRDefault="00A50847" w:rsidP="00A50847">
      <w:pPr>
        <w:pStyle w:val="2"/>
        <w:rPr>
          <w:rFonts w:ascii="宋体" w:eastAsia="宋体" w:hAnsi="宋体"/>
        </w:rPr>
      </w:pPr>
      <w:bookmarkStart w:id="19" w:name="_Toc41756793"/>
      <w:r w:rsidRPr="004503AA">
        <w:rPr>
          <w:rFonts w:ascii="宋体" w:eastAsia="宋体" w:hAnsi="宋体" w:hint="eastAsia"/>
        </w:rPr>
        <w:lastRenderedPageBreak/>
        <w:t>6</w:t>
      </w:r>
      <w:r w:rsidR="002F0ED5" w:rsidRPr="004503AA">
        <w:rPr>
          <w:rFonts w:ascii="宋体" w:eastAsia="宋体" w:hAnsi="宋体" w:hint="eastAsia"/>
        </w:rPr>
        <w:t>、</w:t>
      </w:r>
      <w:r w:rsidR="00D2178F" w:rsidRPr="004503AA">
        <w:rPr>
          <w:rFonts w:ascii="宋体" w:eastAsia="宋体" w:hAnsi="宋体" w:hint="eastAsia"/>
        </w:rPr>
        <w:t>直接内存(</w:t>
      </w:r>
      <w:r w:rsidR="00D2178F" w:rsidRPr="004503AA">
        <w:rPr>
          <w:rFonts w:ascii="宋体" w:eastAsia="宋体" w:hAnsi="宋体"/>
        </w:rPr>
        <w:t>Direct Memory)</w:t>
      </w:r>
      <w:bookmarkEnd w:id="19"/>
    </w:p>
    <w:p w14:paraId="7EDA9DF9" w14:textId="57563763" w:rsidR="0087139A" w:rsidRPr="004503AA" w:rsidRDefault="008C3C39" w:rsidP="008C3C39">
      <w:pPr>
        <w:rPr>
          <w:rFonts w:eastAsia="宋体"/>
        </w:rPr>
      </w:pPr>
      <w:r w:rsidRPr="004503AA">
        <w:rPr>
          <w:rFonts w:eastAsia="宋体"/>
        </w:rPr>
        <w:t>6.</w:t>
      </w:r>
      <w:r w:rsidR="0087139A" w:rsidRPr="004503AA">
        <w:rPr>
          <w:rFonts w:eastAsia="宋体"/>
        </w:rPr>
        <w:t>1</w:t>
      </w:r>
      <w:r w:rsidR="0087139A" w:rsidRPr="004503AA">
        <w:rPr>
          <w:rFonts w:eastAsia="宋体" w:hint="eastAsia"/>
        </w:rPr>
        <w:t>概述</w:t>
      </w:r>
    </w:p>
    <w:p w14:paraId="5ABCFACB" w14:textId="52555472" w:rsidR="0087139A" w:rsidRPr="004503AA" w:rsidRDefault="008C3C39" w:rsidP="0087139A">
      <w:pPr>
        <w:rPr>
          <w:rFonts w:eastAsia="宋体"/>
        </w:rPr>
      </w:pPr>
      <w:r w:rsidRPr="004503AA">
        <w:rPr>
          <w:rFonts w:eastAsia="宋体"/>
        </w:rPr>
        <w:t>a</w:t>
      </w:r>
      <w:r w:rsidR="0087139A" w:rsidRPr="004503AA">
        <w:rPr>
          <w:rFonts w:eastAsia="宋体" w:hint="eastAsia"/>
        </w:rPr>
        <w:t>不是虚拟机运行时数据区的一部分，也不是《Java虚拟机规范》中定义的内存区域</w:t>
      </w:r>
    </w:p>
    <w:p w14:paraId="5199ED96" w14:textId="003A7220" w:rsidR="00F617C2" w:rsidRPr="004503AA" w:rsidRDefault="008C3C39" w:rsidP="0087139A">
      <w:pPr>
        <w:rPr>
          <w:rFonts w:eastAsia="宋体"/>
        </w:rPr>
      </w:pPr>
      <w:r w:rsidRPr="004503AA">
        <w:rPr>
          <w:rFonts w:eastAsia="宋体"/>
        </w:rPr>
        <w:t>b</w:t>
      </w:r>
      <w:r w:rsidR="005620CA" w:rsidRPr="004503AA">
        <w:rPr>
          <w:rFonts w:eastAsia="宋体" w:hint="eastAsia"/>
        </w:rPr>
        <w:t>可能会抛出</w:t>
      </w:r>
      <w:r w:rsidR="005620CA" w:rsidRPr="004503AA">
        <w:rPr>
          <w:rFonts w:eastAsia="宋体"/>
        </w:rPr>
        <w:t>OutOfMemoryError</w:t>
      </w:r>
    </w:p>
    <w:p w14:paraId="7434389C" w14:textId="5A37F74C" w:rsidR="005620CA" w:rsidRPr="004503AA" w:rsidRDefault="008C3C39" w:rsidP="0087139A">
      <w:pPr>
        <w:rPr>
          <w:rFonts w:eastAsia="宋体"/>
        </w:rPr>
      </w:pPr>
      <w:r w:rsidRPr="004503AA">
        <w:rPr>
          <w:rFonts w:eastAsia="宋体"/>
        </w:rPr>
        <w:t>c</w:t>
      </w:r>
      <w:r w:rsidR="005620CA" w:rsidRPr="004503AA">
        <w:rPr>
          <w:rFonts w:eastAsia="宋体" w:hint="eastAsia"/>
        </w:rPr>
        <w:t>可以通过DirectByteBuffer对象作为这块内存的引用进行操作</w:t>
      </w:r>
    </w:p>
    <w:p w14:paraId="0FE4E186" w14:textId="41F37847" w:rsidR="00AE1A4F" w:rsidRPr="004503AA" w:rsidRDefault="00535BC5" w:rsidP="0014018B">
      <w:pPr>
        <w:pStyle w:val="1"/>
      </w:pPr>
      <w:bookmarkStart w:id="20" w:name="_Toc41756794"/>
      <w:r w:rsidRPr="004503AA">
        <w:rPr>
          <w:rFonts w:hint="eastAsia"/>
        </w:rPr>
        <w:t>二、</w:t>
      </w:r>
      <w:r w:rsidR="00AE1A4F" w:rsidRPr="004503AA">
        <w:rPr>
          <w:rFonts w:hint="eastAsia"/>
        </w:rPr>
        <w:t>虚拟机指令</w:t>
      </w:r>
      <w:bookmarkEnd w:id="20"/>
    </w:p>
    <w:p w14:paraId="6FD5CAFB" w14:textId="7E086483" w:rsidR="00406E18" w:rsidRPr="004503AA" w:rsidRDefault="005C5B7F" w:rsidP="00CC7178">
      <w:pPr>
        <w:pStyle w:val="2"/>
        <w:rPr>
          <w:rFonts w:ascii="宋体" w:eastAsia="宋体" w:hAnsi="宋体"/>
        </w:rPr>
      </w:pPr>
      <w:bookmarkStart w:id="21" w:name="_Toc41756795"/>
      <w:r w:rsidRPr="004503AA">
        <w:rPr>
          <w:rFonts w:ascii="宋体" w:eastAsia="宋体" w:hAnsi="宋体"/>
        </w:rPr>
        <w:t>1</w:t>
      </w:r>
      <w:r w:rsidR="00406E18" w:rsidRPr="004503AA">
        <w:rPr>
          <w:rFonts w:ascii="宋体" w:eastAsia="宋体" w:hAnsi="宋体" w:hint="eastAsia"/>
        </w:rPr>
        <w:t>概述</w:t>
      </w:r>
      <w:bookmarkEnd w:id="21"/>
    </w:p>
    <w:p w14:paraId="63678A29" w14:textId="030B07ED" w:rsidR="00771FB6" w:rsidRPr="004503AA" w:rsidRDefault="00406E18" w:rsidP="00771FB6">
      <w:pPr>
        <w:rPr>
          <w:rFonts w:eastAsia="宋体" w:cs="Cambria"/>
        </w:rPr>
      </w:pPr>
      <w:r w:rsidRPr="004503AA">
        <w:rPr>
          <w:rFonts w:eastAsia="宋体" w:hint="eastAsia"/>
        </w:rPr>
        <w:t>a</w:t>
      </w:r>
      <w:r w:rsidR="005C5B7F" w:rsidRPr="004503AA">
        <w:rPr>
          <w:rFonts w:eastAsia="宋体" w:hint="eastAsia"/>
        </w:rPr>
        <w:t>虚拟机的指令</w:t>
      </w:r>
      <w:r w:rsidR="005C5B7F" w:rsidRPr="004503AA">
        <w:rPr>
          <w:rFonts w:eastAsia="宋体" w:cs="Cambria" w:hint="eastAsia"/>
        </w:rPr>
        <w:t>由一个字节长度</w:t>
      </w:r>
      <w:r w:rsidR="00CC5A1C" w:rsidRPr="004503AA">
        <w:rPr>
          <w:rFonts w:eastAsia="宋体" w:cs="Cambria"/>
        </w:rPr>
        <w:t>(</w:t>
      </w:r>
      <w:r w:rsidR="00CC5A1C" w:rsidRPr="004503AA">
        <w:rPr>
          <w:rFonts w:eastAsia="宋体" w:cs="Cambria" w:hint="eastAsia"/>
        </w:rPr>
        <w:t>意味着操作码总数不能超过2</w:t>
      </w:r>
      <w:r w:rsidR="00CC5A1C" w:rsidRPr="004503AA">
        <w:rPr>
          <w:rFonts w:eastAsia="宋体" w:cs="Cambria"/>
        </w:rPr>
        <w:t>56</w:t>
      </w:r>
      <w:r w:rsidR="00CC5A1C" w:rsidRPr="004503AA">
        <w:rPr>
          <w:rFonts w:eastAsia="宋体" w:cs="Cambria" w:hint="eastAsia"/>
        </w:rPr>
        <w:t>条</w:t>
      </w:r>
      <w:r w:rsidR="00CC5A1C" w:rsidRPr="004503AA">
        <w:rPr>
          <w:rFonts w:eastAsia="宋体" w:cs="Cambria"/>
        </w:rPr>
        <w:t>)</w:t>
      </w:r>
      <w:r w:rsidR="005C5B7F" w:rsidRPr="004503AA">
        <w:rPr>
          <w:rFonts w:eastAsia="宋体" w:cs="Cambria" w:hint="eastAsia"/>
        </w:rPr>
        <w:t>、代表某种操作含义的数字</w:t>
      </w:r>
      <w:r w:rsidR="005C5B7F" w:rsidRPr="004503AA">
        <w:rPr>
          <w:rFonts w:eastAsia="宋体" w:cs="Cambria"/>
        </w:rPr>
        <w:t>(</w:t>
      </w:r>
      <w:r w:rsidR="005C5B7F" w:rsidRPr="004503AA">
        <w:rPr>
          <w:rFonts w:eastAsia="宋体" w:cs="Cambria" w:hint="eastAsia"/>
        </w:rPr>
        <w:t>操作码，Opcode</w:t>
      </w:r>
      <w:r w:rsidR="005C5B7F" w:rsidRPr="004503AA">
        <w:rPr>
          <w:rFonts w:eastAsia="宋体" w:cs="Cambria"/>
        </w:rPr>
        <w:t>)</w:t>
      </w:r>
      <w:r w:rsidRPr="004503AA">
        <w:rPr>
          <w:rFonts w:eastAsia="宋体" w:cs="Cambria" w:hint="eastAsia"/>
        </w:rPr>
        <w:t>以及跟随其后的0至多个代表此操作所需参数的操作数</w:t>
      </w:r>
      <w:r w:rsidRPr="004503AA">
        <w:rPr>
          <w:rFonts w:eastAsia="宋体" w:cs="Cambria"/>
        </w:rPr>
        <w:t>(operand)</w:t>
      </w:r>
      <w:r w:rsidRPr="004503AA">
        <w:rPr>
          <w:rFonts w:eastAsia="宋体" w:cs="Cambria" w:hint="eastAsia"/>
        </w:rPr>
        <w:t>构成</w:t>
      </w:r>
    </w:p>
    <w:p w14:paraId="7DA00FDA" w14:textId="1CD8C995" w:rsidR="00406E18" w:rsidRPr="004503AA" w:rsidRDefault="00406E18" w:rsidP="00771FB6">
      <w:pPr>
        <w:rPr>
          <w:rFonts w:eastAsia="宋体" w:cs="Cambria"/>
        </w:rPr>
      </w:pPr>
      <w:r w:rsidRPr="004503AA">
        <w:rPr>
          <w:rFonts w:eastAsia="宋体" w:cs="Cambria" w:hint="eastAsia"/>
        </w:rPr>
        <w:t>b因为JVM采用面向操作数栈而不是面向寄存器的架构，所以大多数指令都不包含操作数，只有一个操作码，指令参数都存放在操作数栈中</w:t>
      </w:r>
    </w:p>
    <w:p w14:paraId="43BA0809" w14:textId="2CE46C9B" w:rsidR="00CC5A1C" w:rsidRPr="004503AA" w:rsidRDefault="00CC5A1C" w:rsidP="00771FB6">
      <w:pPr>
        <w:rPr>
          <w:rFonts w:eastAsia="宋体" w:cs="Cambria"/>
        </w:rPr>
      </w:pPr>
      <w:r w:rsidRPr="004503AA">
        <w:rPr>
          <w:rFonts w:eastAsia="宋体" w:cs="Cambria" w:hint="eastAsia"/>
        </w:rPr>
        <w:t>c</w:t>
      </w:r>
      <w:r w:rsidR="00FA3417" w:rsidRPr="004503AA">
        <w:rPr>
          <w:rFonts w:eastAsia="宋体" w:cs="Cambria" w:hint="eastAsia"/>
        </w:rPr>
        <w:t>操作数的数量以及长度取决于操作码，如果一个操作数的长度超过了一个字节，那么它将会以高位在前</w:t>
      </w:r>
      <w:r w:rsidR="00FA3417" w:rsidRPr="004503AA">
        <w:rPr>
          <w:rFonts w:eastAsia="宋体" w:cs="Cambria"/>
        </w:rPr>
        <w:t>(</w:t>
      </w:r>
      <w:r w:rsidR="00FA3417" w:rsidRPr="004503AA">
        <w:rPr>
          <w:rFonts w:eastAsia="宋体" w:cs="Cambria" w:hint="eastAsia"/>
        </w:rPr>
        <w:t>big</w:t>
      </w:r>
      <w:r w:rsidR="00FA3417" w:rsidRPr="004503AA">
        <w:rPr>
          <w:rFonts w:eastAsia="宋体" w:cs="Cambria"/>
        </w:rPr>
        <w:t>-endian)</w:t>
      </w:r>
      <w:r w:rsidR="00FA3417" w:rsidRPr="004503AA">
        <w:rPr>
          <w:rFonts w:eastAsia="宋体" w:cs="Cambria" w:hint="eastAsia"/>
        </w:rPr>
        <w:t>顺序存储</w:t>
      </w:r>
    </w:p>
    <w:p w14:paraId="522749A1" w14:textId="0E8AF58B" w:rsidR="00724851" w:rsidRPr="004503AA" w:rsidRDefault="00724851" w:rsidP="00771FB6">
      <w:pPr>
        <w:rPr>
          <w:rFonts w:eastAsia="宋体" w:cs="Cambria"/>
        </w:rPr>
      </w:pPr>
      <w:r w:rsidRPr="004503AA">
        <w:rPr>
          <w:rFonts w:eastAsia="宋体" w:cs="Cambria" w:hint="eastAsia"/>
        </w:rPr>
        <w:t>d字节码指令流是单字节对齐，只有</w:t>
      </w:r>
      <w:r w:rsidRPr="004503AA">
        <w:rPr>
          <w:rFonts w:eastAsia="宋体" w:cs="Cambria"/>
        </w:rPr>
        <w:t xml:space="preserve">lookupswitch </w:t>
      </w:r>
      <w:r w:rsidRPr="004503AA">
        <w:rPr>
          <w:rFonts w:eastAsia="宋体" w:cs="Cambria" w:hint="eastAsia"/>
        </w:rPr>
        <w:t>和</w:t>
      </w:r>
      <w:r w:rsidRPr="004503AA">
        <w:rPr>
          <w:rFonts w:eastAsia="宋体" w:cs="Cambria"/>
        </w:rPr>
        <w:t xml:space="preserve"> tableswitch</w:t>
      </w:r>
      <w:r w:rsidRPr="004503AA">
        <w:rPr>
          <w:rFonts w:eastAsia="宋体" w:cs="Cambria" w:hint="eastAsia"/>
        </w:rPr>
        <w:t>例</w:t>
      </w:r>
    </w:p>
    <w:p w14:paraId="5F4D5C4F" w14:textId="3307F129" w:rsidR="00724851" w:rsidRPr="004503AA" w:rsidRDefault="00724851" w:rsidP="00771FB6">
      <w:pPr>
        <w:rPr>
          <w:rFonts w:eastAsia="宋体" w:cs="Cambria"/>
        </w:rPr>
      </w:pPr>
      <w:r w:rsidRPr="004503AA">
        <w:rPr>
          <w:rFonts w:eastAsia="宋体" w:cs="Cambria"/>
        </w:rPr>
        <w:t>e</w:t>
      </w:r>
      <w:r w:rsidRPr="004503AA">
        <w:rPr>
          <w:rFonts w:eastAsia="宋体" w:cs="Cambria" w:hint="eastAsia"/>
        </w:rPr>
        <w:t>为了尽可能获得短小精悍的编译代码，限制了JVM操作码的长度为一字节，且放弃了编译后代码的参数长度对齐，但这样会损失一些性能</w:t>
      </w:r>
    </w:p>
    <w:p w14:paraId="52BB7D7F" w14:textId="6EC81104" w:rsidR="00724851" w:rsidRPr="004503AA" w:rsidRDefault="00724851" w:rsidP="00771FB6">
      <w:pPr>
        <w:rPr>
          <w:rFonts w:eastAsia="宋体" w:cs="Cambria"/>
        </w:rPr>
      </w:pPr>
      <w:r w:rsidRPr="004503AA">
        <w:rPr>
          <w:rFonts w:eastAsia="宋体" w:cs="Cambria" w:hint="eastAsia"/>
        </w:rPr>
        <w:t>f由于e的原因，JVM处理超过一个字节数据时，不得不在运行时从字节六中重建出具体数据结构，这又会浪费一些性能</w:t>
      </w:r>
    </w:p>
    <w:p w14:paraId="36C16E26" w14:textId="449B3075" w:rsidR="00425487" w:rsidRPr="004503AA" w:rsidRDefault="009C0FE4" w:rsidP="00425487">
      <w:pPr>
        <w:rPr>
          <w:rFonts w:eastAsia="宋体" w:cs="Cambria"/>
        </w:rPr>
      </w:pPr>
      <w:r w:rsidRPr="004503AA">
        <w:rPr>
          <w:rFonts w:eastAsia="宋体" w:cs="Cambria" w:hint="eastAsia"/>
        </w:rPr>
        <w:t>g</w:t>
      </w:r>
      <w:r w:rsidR="00425487" w:rsidRPr="004503AA">
        <w:rPr>
          <w:rFonts w:eastAsia="宋体" w:cs="Cambria" w:hint="eastAsia"/>
        </w:rPr>
        <w:t>指令集被故意设计成非完全独立</w:t>
      </w:r>
      <w:r w:rsidR="00C46232" w:rsidRPr="004503AA">
        <w:rPr>
          <w:rFonts w:eastAsia="宋体" w:cs="Cambria" w:hint="eastAsia"/>
        </w:rPr>
        <w:t>，有一些单独的指令可以在必要的时候用来将一些不支持的类型转换为可支持类型</w:t>
      </w:r>
      <w:r w:rsidR="00C46232" w:rsidRPr="004503AA">
        <w:rPr>
          <w:rFonts w:eastAsia="宋体" w:cs="Cambria"/>
        </w:rPr>
        <w:t>(In other words, the instruction set is intentionally not orthogonal. Separate instructions can be used to convert between unsupported and supported data types as necessary)</w:t>
      </w:r>
    </w:p>
    <w:p w14:paraId="0C41AB3C" w14:textId="1C1AE79C" w:rsidR="00425487" w:rsidRPr="004503AA" w:rsidRDefault="009C0FE4" w:rsidP="00771FB6">
      <w:pPr>
        <w:rPr>
          <w:rFonts w:eastAsia="宋体" w:cs="Cambria"/>
          <w:color w:val="FF0000"/>
        </w:rPr>
      </w:pPr>
      <w:r w:rsidRPr="004503AA">
        <w:rPr>
          <w:rFonts w:eastAsia="宋体" w:cs="Cambria" w:hint="eastAsia"/>
        </w:rPr>
        <w:t>h</w:t>
      </w:r>
      <w:r w:rsidR="00486C15" w:rsidRPr="004503AA">
        <w:rPr>
          <w:rFonts w:eastAsia="宋体" w:cs="Cambria" w:hint="eastAsia"/>
        </w:rPr>
        <w:t>、</w:t>
      </w:r>
      <w:r w:rsidR="00124ABA">
        <w:rPr>
          <w:rFonts w:ascii="Yu Mincho" w:eastAsia="Yu Mincho" w:hAnsi="Yu Mincho" w:cs="Cambria" w:hint="eastAsia"/>
        </w:rPr>
        <w:t>JVM</w:t>
      </w:r>
      <w:r w:rsidR="00124ABA">
        <w:rPr>
          <w:rFonts w:eastAsia="宋体" w:cs="Cambria" w:hint="eastAsia"/>
        </w:rPr>
        <w:t>规范</w:t>
      </w:r>
      <w:r w:rsidR="00D42644" w:rsidRPr="00124ABA">
        <w:rPr>
          <w:rFonts w:eastAsia="宋体" w:cs="Cambria" w:hint="eastAsia"/>
        </w:rPr>
        <w:t>指令格式表模版</w:t>
      </w:r>
      <w:r w:rsidR="00EA6484" w:rsidRPr="00124ABA">
        <w:rPr>
          <w:rFonts w:eastAsia="宋体" w:cs="Cambria" w:hint="eastAsia"/>
        </w:rPr>
        <w:t>说明</w:t>
      </w:r>
    </w:p>
    <w:tbl>
      <w:tblPr>
        <w:tblStyle w:val="af2"/>
        <w:tblW w:w="9908" w:type="dxa"/>
        <w:tblLook w:val="04A0" w:firstRow="1" w:lastRow="0" w:firstColumn="1" w:lastColumn="0" w:noHBand="0" w:noVBand="1"/>
      </w:tblPr>
      <w:tblGrid>
        <w:gridCol w:w="2065"/>
        <w:gridCol w:w="2842"/>
        <w:gridCol w:w="5001"/>
      </w:tblGrid>
      <w:tr w:rsidR="00C007AF" w:rsidRPr="004503AA" w14:paraId="15571D2E" w14:textId="3D69D38B" w:rsidTr="00CE3FB0">
        <w:tc>
          <w:tcPr>
            <w:tcW w:w="2065" w:type="dxa"/>
          </w:tcPr>
          <w:p w14:paraId="2247CA32" w14:textId="2FC3A2FF" w:rsidR="00C007AF" w:rsidRPr="004503AA" w:rsidRDefault="00C007AF" w:rsidP="00771FB6">
            <w:pPr>
              <w:rPr>
                <w:rFonts w:eastAsia="宋体" w:cs="Cambria"/>
              </w:rPr>
            </w:pPr>
            <w:r w:rsidRPr="004503AA">
              <w:rPr>
                <w:rFonts w:eastAsia="宋体" w:cs="Cambria" w:hint="eastAsia"/>
              </w:rPr>
              <w:t>字段名</w:t>
            </w:r>
          </w:p>
        </w:tc>
        <w:tc>
          <w:tcPr>
            <w:tcW w:w="2842" w:type="dxa"/>
          </w:tcPr>
          <w:p w14:paraId="3724AEEA" w14:textId="0CB81CD8" w:rsidR="00C007AF" w:rsidRPr="004503AA" w:rsidRDefault="00C007AF" w:rsidP="00771FB6">
            <w:pPr>
              <w:rPr>
                <w:rFonts w:eastAsia="宋体" w:cs="Cambria"/>
              </w:rPr>
            </w:pPr>
            <w:r w:rsidRPr="004503AA">
              <w:rPr>
                <w:rFonts w:eastAsia="宋体" w:cs="Cambria" w:hint="eastAsia"/>
              </w:rPr>
              <w:t>字段内容</w:t>
            </w:r>
          </w:p>
        </w:tc>
        <w:tc>
          <w:tcPr>
            <w:tcW w:w="5001" w:type="dxa"/>
          </w:tcPr>
          <w:p w14:paraId="1FE548E6" w14:textId="32D85A08" w:rsidR="00C007AF" w:rsidRPr="004503AA" w:rsidRDefault="00C007AF" w:rsidP="00771FB6">
            <w:pPr>
              <w:rPr>
                <w:rFonts w:eastAsia="宋体" w:cs="Cambria"/>
              </w:rPr>
            </w:pPr>
            <w:r w:rsidRPr="004503AA">
              <w:rPr>
                <w:rFonts w:eastAsia="宋体" w:cs="Cambria" w:hint="eastAsia"/>
              </w:rPr>
              <w:t>内容说明</w:t>
            </w:r>
          </w:p>
        </w:tc>
      </w:tr>
      <w:tr w:rsidR="00C007AF" w:rsidRPr="004503AA" w14:paraId="776B719E" w14:textId="3A2A6B62" w:rsidTr="00CE3FB0">
        <w:tc>
          <w:tcPr>
            <w:tcW w:w="2065" w:type="dxa"/>
          </w:tcPr>
          <w:p w14:paraId="46896648" w14:textId="77777777" w:rsidR="00C007AF" w:rsidRPr="004503AA" w:rsidRDefault="00C007AF" w:rsidP="00771FB6">
            <w:pPr>
              <w:rPr>
                <w:rFonts w:eastAsia="宋体" w:cs="Cambria"/>
              </w:rPr>
            </w:pPr>
            <w:r w:rsidRPr="004503AA">
              <w:rPr>
                <w:rFonts w:eastAsia="宋体" w:cs="Cambria" w:hint="eastAsia"/>
              </w:rPr>
              <w:t>助记符</w:t>
            </w:r>
          </w:p>
          <w:p w14:paraId="4297EDD8" w14:textId="06406D75" w:rsidR="00C007AF" w:rsidRPr="004503AA" w:rsidRDefault="00C007AF" w:rsidP="00771FB6">
            <w:pPr>
              <w:rPr>
                <w:rFonts w:eastAsia="宋体" w:cs="Cambria"/>
              </w:rPr>
            </w:pPr>
            <w:r w:rsidRPr="004503AA">
              <w:rPr>
                <w:rFonts w:eastAsia="宋体" w:cs="Cambria"/>
              </w:rPr>
              <w:t>(mnemonic)</w:t>
            </w:r>
          </w:p>
        </w:tc>
        <w:tc>
          <w:tcPr>
            <w:tcW w:w="2842" w:type="dxa"/>
          </w:tcPr>
          <w:p w14:paraId="598C537B" w14:textId="4A3A19C5" w:rsidR="00C007AF" w:rsidRPr="004503AA" w:rsidRDefault="00C007AF" w:rsidP="00771FB6">
            <w:pPr>
              <w:rPr>
                <w:rFonts w:eastAsia="宋体" w:cs="Cambria"/>
              </w:rPr>
            </w:pPr>
            <w:r w:rsidRPr="004503AA">
              <w:rPr>
                <w:rFonts w:eastAsia="宋体" w:cs="Cambria" w:hint="eastAsia"/>
              </w:rPr>
              <w:t>助记符</w:t>
            </w:r>
          </w:p>
        </w:tc>
        <w:tc>
          <w:tcPr>
            <w:tcW w:w="5001" w:type="dxa"/>
          </w:tcPr>
          <w:p w14:paraId="0866618D" w14:textId="77777777" w:rsidR="00C007AF" w:rsidRPr="004503AA" w:rsidRDefault="00C007AF" w:rsidP="00771FB6">
            <w:pPr>
              <w:rPr>
                <w:rFonts w:eastAsia="宋体" w:cs="Cambria"/>
              </w:rPr>
            </w:pPr>
          </w:p>
        </w:tc>
      </w:tr>
      <w:tr w:rsidR="00C007AF" w:rsidRPr="004503AA" w14:paraId="2A379EB6" w14:textId="5AB9149F" w:rsidTr="00CE3FB0">
        <w:tc>
          <w:tcPr>
            <w:tcW w:w="2065" w:type="dxa"/>
          </w:tcPr>
          <w:p w14:paraId="3F43443E" w14:textId="77777777" w:rsidR="00C007AF" w:rsidRPr="004503AA" w:rsidRDefault="00C007AF" w:rsidP="00771FB6">
            <w:pPr>
              <w:rPr>
                <w:rFonts w:eastAsia="宋体" w:cs="Cambria"/>
              </w:rPr>
            </w:pPr>
            <w:r w:rsidRPr="004503AA">
              <w:rPr>
                <w:rFonts w:eastAsia="宋体" w:cs="Cambria" w:hint="eastAsia"/>
              </w:rPr>
              <w:t>操作</w:t>
            </w:r>
          </w:p>
          <w:p w14:paraId="6FF2B5BA" w14:textId="22BAE384" w:rsidR="00C007AF" w:rsidRPr="004503AA" w:rsidRDefault="00C007AF" w:rsidP="00771FB6">
            <w:pPr>
              <w:rPr>
                <w:rFonts w:eastAsia="宋体" w:cs="Cambria"/>
              </w:rPr>
            </w:pPr>
            <w:r w:rsidRPr="004503AA">
              <w:rPr>
                <w:rFonts w:eastAsia="宋体" w:cs="Cambria"/>
              </w:rPr>
              <w:t>(Operation)</w:t>
            </w:r>
          </w:p>
        </w:tc>
        <w:tc>
          <w:tcPr>
            <w:tcW w:w="2842" w:type="dxa"/>
          </w:tcPr>
          <w:p w14:paraId="4D32A02C" w14:textId="5EF6C180" w:rsidR="00C007AF" w:rsidRPr="004503AA" w:rsidRDefault="00C007AF" w:rsidP="00771FB6">
            <w:pPr>
              <w:rPr>
                <w:rFonts w:eastAsia="宋体" w:cs="Cambria"/>
              </w:rPr>
            </w:pPr>
          </w:p>
        </w:tc>
        <w:tc>
          <w:tcPr>
            <w:tcW w:w="5001" w:type="dxa"/>
          </w:tcPr>
          <w:p w14:paraId="0958ECA9" w14:textId="3B6A3620" w:rsidR="00C007AF" w:rsidRPr="004503AA" w:rsidRDefault="00202686" w:rsidP="00771FB6">
            <w:pPr>
              <w:rPr>
                <w:rFonts w:eastAsia="宋体" w:cs="Cambria"/>
              </w:rPr>
            </w:pPr>
            <w:r w:rsidRPr="004503AA">
              <w:rPr>
                <w:rFonts w:eastAsia="宋体" w:cs="Cambria" w:hint="eastAsia"/>
              </w:rPr>
              <w:t>该指令功能的简要描述</w:t>
            </w:r>
          </w:p>
        </w:tc>
      </w:tr>
      <w:tr w:rsidR="00C007AF" w:rsidRPr="004503AA" w14:paraId="5F5ECF98" w14:textId="337BBB27" w:rsidTr="00CE3FB0">
        <w:tc>
          <w:tcPr>
            <w:tcW w:w="2065" w:type="dxa"/>
          </w:tcPr>
          <w:p w14:paraId="6747EC0C" w14:textId="77777777" w:rsidR="00C007AF" w:rsidRPr="004503AA" w:rsidRDefault="00C007AF" w:rsidP="00771FB6">
            <w:pPr>
              <w:rPr>
                <w:rFonts w:eastAsia="宋体" w:cs="Cambria"/>
              </w:rPr>
            </w:pPr>
            <w:r w:rsidRPr="004503AA">
              <w:rPr>
                <w:rFonts w:eastAsia="宋体" w:cs="Cambria" w:hint="eastAsia"/>
              </w:rPr>
              <w:t>格式</w:t>
            </w:r>
          </w:p>
          <w:p w14:paraId="32D08715" w14:textId="7E769157" w:rsidR="00C007AF" w:rsidRPr="004503AA" w:rsidRDefault="00C007AF" w:rsidP="00771FB6">
            <w:pPr>
              <w:rPr>
                <w:rFonts w:eastAsia="宋体" w:cs="Cambria"/>
              </w:rPr>
            </w:pPr>
            <w:r w:rsidRPr="004503AA">
              <w:rPr>
                <w:rFonts w:eastAsia="宋体" w:cs="Cambria"/>
              </w:rPr>
              <w:t>(Format)</w:t>
            </w:r>
          </w:p>
        </w:tc>
        <w:tc>
          <w:tcPr>
            <w:tcW w:w="2842" w:type="dxa"/>
          </w:tcPr>
          <w:p w14:paraId="4044CFCE" w14:textId="77777777" w:rsidR="00C007AF" w:rsidRPr="004503AA" w:rsidRDefault="00C007AF" w:rsidP="00771FB6">
            <w:pPr>
              <w:rPr>
                <w:rFonts w:eastAsia="宋体" w:cs="Cambria"/>
              </w:rPr>
            </w:pPr>
            <w:r w:rsidRPr="004503AA">
              <w:rPr>
                <w:rFonts w:eastAsia="宋体" w:cs="Cambria" w:hint="eastAsia"/>
              </w:rPr>
              <w:t>助记符</w:t>
            </w:r>
          </w:p>
          <w:p w14:paraId="0AD377BD" w14:textId="77777777" w:rsidR="00C007AF" w:rsidRPr="004503AA" w:rsidRDefault="00C007AF" w:rsidP="00771FB6">
            <w:pPr>
              <w:rPr>
                <w:rFonts w:eastAsia="宋体" w:cs="Cambria"/>
              </w:rPr>
            </w:pPr>
            <w:r w:rsidRPr="004503AA">
              <w:rPr>
                <w:rFonts w:eastAsia="宋体" w:cs="Cambria" w:hint="eastAsia"/>
              </w:rPr>
              <w:t>操作数1</w:t>
            </w:r>
          </w:p>
          <w:p w14:paraId="2207DBF6" w14:textId="77777777" w:rsidR="00C007AF" w:rsidRPr="004503AA" w:rsidRDefault="00C007AF" w:rsidP="00771FB6">
            <w:pPr>
              <w:rPr>
                <w:rFonts w:eastAsia="宋体" w:cs="Cambria"/>
              </w:rPr>
            </w:pPr>
            <w:r w:rsidRPr="004503AA">
              <w:rPr>
                <w:rFonts w:eastAsia="宋体" w:cs="Cambria" w:hint="eastAsia"/>
              </w:rPr>
              <w:t>操作数2</w:t>
            </w:r>
          </w:p>
          <w:p w14:paraId="04DAF7BD" w14:textId="26F7B1E5" w:rsidR="00C007AF" w:rsidRPr="004503AA" w:rsidRDefault="00C007AF" w:rsidP="00771FB6">
            <w:pPr>
              <w:rPr>
                <w:rFonts w:eastAsia="宋体" w:cs="Cambria"/>
              </w:rPr>
            </w:pPr>
            <w:r w:rsidRPr="004503AA">
              <w:rPr>
                <w:rFonts w:eastAsia="宋体" w:cs="Cambria"/>
              </w:rPr>
              <w:t>...</w:t>
            </w:r>
          </w:p>
        </w:tc>
        <w:tc>
          <w:tcPr>
            <w:tcW w:w="5001" w:type="dxa"/>
          </w:tcPr>
          <w:p w14:paraId="26C73B63" w14:textId="499EF2DB" w:rsidR="00FE2E14" w:rsidRPr="004503AA" w:rsidRDefault="00DF39B3" w:rsidP="00771FB6">
            <w:pPr>
              <w:rPr>
                <w:rFonts w:eastAsia="宋体" w:cs="Cambria"/>
              </w:rPr>
            </w:pPr>
            <w:r w:rsidRPr="004503AA">
              <w:rPr>
                <w:rFonts w:eastAsia="宋体" w:cs="Cambria" w:hint="eastAsia"/>
              </w:rPr>
              <w:t>1、</w:t>
            </w:r>
            <w:r w:rsidR="00FE2E14" w:rsidRPr="004503AA">
              <w:rPr>
                <w:rFonts w:eastAsia="宋体" w:cs="Cambria" w:hint="eastAsia"/>
              </w:rPr>
              <w:t>每行都代表一个包含</w:t>
            </w:r>
            <w:r w:rsidR="00FE2E14" w:rsidRPr="004503AA">
              <w:rPr>
                <w:rFonts w:eastAsia="宋体" w:cs="Cambria"/>
              </w:rPr>
              <w:t>8</w:t>
            </w:r>
            <w:r w:rsidR="00FE2E14" w:rsidRPr="004503AA">
              <w:rPr>
                <w:rFonts w:eastAsia="宋体" w:cs="Cambria" w:hint="eastAsia"/>
              </w:rPr>
              <w:t>bit的字节</w:t>
            </w:r>
          </w:p>
          <w:p w14:paraId="40097062" w14:textId="567F1952" w:rsidR="00DF39B3" w:rsidRPr="004503AA" w:rsidRDefault="00DF39B3" w:rsidP="00771FB6">
            <w:pPr>
              <w:rPr>
                <w:rFonts w:eastAsia="宋体" w:cs="Cambria"/>
              </w:rPr>
            </w:pPr>
            <w:r w:rsidRPr="004503AA">
              <w:rPr>
                <w:rFonts w:eastAsia="宋体" w:cs="Cambria"/>
              </w:rPr>
              <w:t>2</w:t>
            </w:r>
            <w:r w:rsidRPr="004503AA">
              <w:rPr>
                <w:rFonts w:eastAsia="宋体" w:cs="Cambria" w:hint="eastAsia"/>
              </w:rPr>
              <w:t>、操作数有可能在编译期产生嵌入到JVM的字节码指令中</w:t>
            </w:r>
          </w:p>
          <w:p w14:paraId="5B2683F0" w14:textId="743BE2B6" w:rsidR="00DF39B3" w:rsidRPr="004503AA" w:rsidRDefault="00DF39B3" w:rsidP="00771FB6">
            <w:pPr>
              <w:rPr>
                <w:rFonts w:eastAsia="宋体" w:cs="Cambria"/>
              </w:rPr>
            </w:pPr>
            <w:r w:rsidRPr="004503AA">
              <w:rPr>
                <w:rFonts w:eastAsia="宋体" w:cs="Cambria"/>
              </w:rPr>
              <w:t>3</w:t>
            </w:r>
            <w:r w:rsidRPr="004503AA">
              <w:rPr>
                <w:rFonts w:eastAsia="宋体" w:cs="Cambria" w:hint="eastAsia"/>
              </w:rPr>
              <w:t>、操作数也有可能在运行期通过计算而得出</w:t>
            </w:r>
          </w:p>
          <w:p w14:paraId="38754618" w14:textId="46175EA0" w:rsidR="00DF39B3" w:rsidRPr="004503AA" w:rsidRDefault="00DF39B3" w:rsidP="00771FB6">
            <w:pPr>
              <w:rPr>
                <w:rFonts w:eastAsia="宋体" w:cs="Cambria"/>
              </w:rPr>
            </w:pPr>
            <w:r w:rsidRPr="004503AA">
              <w:rPr>
                <w:rFonts w:eastAsia="宋体" w:cs="Cambria" w:hint="eastAsia"/>
              </w:rPr>
              <w:t>并加载到操作数栈</w:t>
            </w:r>
          </w:p>
          <w:p w14:paraId="6EA69C44" w14:textId="697F1CB2" w:rsidR="00DF39B3" w:rsidRPr="004503AA" w:rsidRDefault="00DF39B3" w:rsidP="00771FB6">
            <w:pPr>
              <w:rPr>
                <w:rFonts w:eastAsia="宋体" w:cs="Cambria"/>
              </w:rPr>
            </w:pPr>
            <w:r w:rsidRPr="004503AA">
              <w:rPr>
                <w:rFonts w:eastAsia="宋体" w:cs="Cambria"/>
              </w:rPr>
              <w:t>4</w:t>
            </w:r>
            <w:r w:rsidRPr="004503AA">
              <w:rPr>
                <w:rFonts w:eastAsia="宋体" w:cs="Cambria" w:hint="eastAsia"/>
              </w:rPr>
              <w:t>、操作数来源不同，但表示都是同一个JVM指令执行时所使用的参数值</w:t>
            </w:r>
          </w:p>
          <w:p w14:paraId="2CC7A401" w14:textId="4F6DCE5B" w:rsidR="00DF39B3" w:rsidRPr="004503AA" w:rsidRDefault="00DF39B3" w:rsidP="00771FB6">
            <w:pPr>
              <w:rPr>
                <w:rFonts w:eastAsia="宋体" w:cs="Cambria"/>
              </w:rPr>
            </w:pPr>
            <w:r w:rsidRPr="004503AA">
              <w:rPr>
                <w:rFonts w:eastAsia="宋体" w:cs="Cambria"/>
              </w:rPr>
              <w:t>5</w:t>
            </w:r>
            <w:r w:rsidRPr="004503AA">
              <w:rPr>
                <w:rFonts w:eastAsia="宋体" w:cs="Cambria" w:hint="eastAsia"/>
              </w:rPr>
              <w:t>、操作数隐式地从操作数栈中获取，会比显式地通过额外的操作数字节及寄存器编号等形式生成的编译后的代码更利于保持JVM字节码的紧凑</w:t>
            </w:r>
            <w:r w:rsidR="00C83C2A" w:rsidRPr="004503AA">
              <w:rPr>
                <w:rFonts w:eastAsia="宋体" w:cs="Cambria" w:hint="eastAsia"/>
              </w:rPr>
              <w:t>(</w:t>
            </w:r>
            <w:r w:rsidR="00C83C2A" w:rsidRPr="004503AA">
              <w:rPr>
                <w:rFonts w:eastAsia="宋体" w:cs="Cambria"/>
              </w:rPr>
              <w:t xml:space="preserve">By implicitly taking many of its operands from its operand stack, rather than representing them explicitly in its compiled code as additional operand bytes, register </w:t>
            </w:r>
            <w:r w:rsidR="00C83C2A" w:rsidRPr="004503AA">
              <w:rPr>
                <w:rFonts w:eastAsia="宋体" w:cs="Cambria"/>
              </w:rPr>
              <w:lastRenderedPageBreak/>
              <w:t>numbers, etc., the Java Virtual Machine's code stays compact.)</w:t>
            </w:r>
          </w:p>
        </w:tc>
      </w:tr>
      <w:tr w:rsidR="00C007AF" w:rsidRPr="004503AA" w14:paraId="0A4BD06C" w14:textId="01EB963B" w:rsidTr="00CE3FB0">
        <w:tc>
          <w:tcPr>
            <w:tcW w:w="2065" w:type="dxa"/>
          </w:tcPr>
          <w:p w14:paraId="54D6CC77" w14:textId="77777777" w:rsidR="00C007AF" w:rsidRPr="004503AA" w:rsidRDefault="00C007AF" w:rsidP="00771FB6">
            <w:pPr>
              <w:rPr>
                <w:rFonts w:eastAsia="宋体" w:cs="Cambria"/>
              </w:rPr>
            </w:pPr>
            <w:r w:rsidRPr="004503AA">
              <w:rPr>
                <w:rFonts w:eastAsia="宋体" w:cs="Cambria" w:hint="eastAsia"/>
              </w:rPr>
              <w:lastRenderedPageBreak/>
              <w:t>结构</w:t>
            </w:r>
          </w:p>
          <w:p w14:paraId="534EF46D" w14:textId="3C3BBD78" w:rsidR="00C007AF" w:rsidRPr="004503AA" w:rsidRDefault="00C007AF" w:rsidP="00771FB6">
            <w:pPr>
              <w:rPr>
                <w:rFonts w:eastAsia="宋体" w:cs="Cambria"/>
              </w:rPr>
            </w:pPr>
            <w:r w:rsidRPr="004503AA">
              <w:rPr>
                <w:rFonts w:eastAsia="宋体" w:cs="Cambria"/>
              </w:rPr>
              <w:t>(Forms)</w:t>
            </w:r>
          </w:p>
        </w:tc>
        <w:tc>
          <w:tcPr>
            <w:tcW w:w="2842" w:type="dxa"/>
          </w:tcPr>
          <w:p w14:paraId="6766BF50" w14:textId="77777777" w:rsidR="009E11FA" w:rsidRPr="004503AA" w:rsidRDefault="00C007AF" w:rsidP="00771FB6">
            <w:pPr>
              <w:rPr>
                <w:rFonts w:eastAsia="宋体" w:cs="Cambria"/>
              </w:rPr>
            </w:pPr>
            <w:r w:rsidRPr="004503AA">
              <w:rPr>
                <w:rFonts w:eastAsia="宋体" w:cs="Cambria" w:hint="eastAsia"/>
              </w:rPr>
              <w:t>助记符=操作码</w:t>
            </w:r>
          </w:p>
          <w:p w14:paraId="0BEAAACA" w14:textId="7C731E85" w:rsidR="00C007AF" w:rsidRPr="004503AA" w:rsidRDefault="00C007AF" w:rsidP="00771FB6">
            <w:pPr>
              <w:rPr>
                <w:rFonts w:eastAsia="宋体" w:cs="Cambria"/>
              </w:rPr>
            </w:pPr>
            <w:r w:rsidRPr="004503AA">
              <w:rPr>
                <w:rFonts w:eastAsia="宋体" w:cs="Cambria"/>
              </w:rPr>
              <w:t>(mnemonic = opcode)</w:t>
            </w:r>
          </w:p>
          <w:p w14:paraId="1703DD41" w14:textId="2F957F3F" w:rsidR="00C007AF" w:rsidRPr="004503AA" w:rsidRDefault="00C007AF" w:rsidP="00771FB6">
            <w:pPr>
              <w:rPr>
                <w:rFonts w:eastAsia="宋体" w:cs="Cambria"/>
              </w:rPr>
            </w:pPr>
          </w:p>
        </w:tc>
        <w:tc>
          <w:tcPr>
            <w:tcW w:w="5001" w:type="dxa"/>
          </w:tcPr>
          <w:p w14:paraId="45EEFD12" w14:textId="19558091" w:rsidR="00DF39B3" w:rsidRPr="004503AA" w:rsidRDefault="002E33BE" w:rsidP="00771FB6">
            <w:pPr>
              <w:rPr>
                <w:rFonts w:eastAsia="宋体" w:cs="Cambria"/>
              </w:rPr>
            </w:pPr>
            <w:r w:rsidRPr="004503AA">
              <w:rPr>
                <w:rFonts w:eastAsia="宋体" w:cs="Cambria"/>
              </w:rPr>
              <w:t>1</w:t>
            </w:r>
            <w:r w:rsidRPr="004503AA">
              <w:rPr>
                <w:rFonts w:eastAsia="宋体" w:cs="Cambria" w:hint="eastAsia"/>
              </w:rPr>
              <w:t>、</w:t>
            </w:r>
            <w:r w:rsidR="00DF39B3" w:rsidRPr="004503AA">
              <w:rPr>
                <w:rFonts w:eastAsia="宋体" w:cs="Cambria" w:hint="eastAsia"/>
              </w:rPr>
              <w:t>操作码通过数字表示</w:t>
            </w:r>
          </w:p>
        </w:tc>
      </w:tr>
      <w:tr w:rsidR="00C007AF" w:rsidRPr="004503AA" w14:paraId="7ED43278" w14:textId="7C6F78C0" w:rsidTr="00CE3FB0">
        <w:tc>
          <w:tcPr>
            <w:tcW w:w="2065" w:type="dxa"/>
          </w:tcPr>
          <w:p w14:paraId="71097224" w14:textId="70C88C49" w:rsidR="00C007AF" w:rsidRPr="004503AA" w:rsidRDefault="00C007AF" w:rsidP="00771FB6">
            <w:pPr>
              <w:rPr>
                <w:rFonts w:eastAsia="宋体" w:cs="Cambria"/>
              </w:rPr>
            </w:pPr>
            <w:r w:rsidRPr="004503AA">
              <w:rPr>
                <w:rFonts w:eastAsia="宋体" w:cs="Cambria" w:hint="eastAsia"/>
              </w:rPr>
              <w:t>操作数栈</w:t>
            </w:r>
          </w:p>
          <w:p w14:paraId="19876F7E" w14:textId="5EF8275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Operand</w:t>
            </w:r>
            <w:r w:rsidRPr="004503AA">
              <w:rPr>
                <w:rFonts w:eastAsia="宋体" w:cs="Cambria"/>
              </w:rPr>
              <w:t xml:space="preserve"> </w:t>
            </w:r>
            <w:r w:rsidRPr="004503AA">
              <w:rPr>
                <w:rFonts w:eastAsia="宋体" w:cs="Cambria" w:hint="eastAsia"/>
              </w:rPr>
              <w:t>Stack</w:t>
            </w:r>
            <w:r w:rsidRPr="004503AA">
              <w:rPr>
                <w:rFonts w:eastAsia="宋体" w:cs="Cambria"/>
              </w:rPr>
              <w:t>)</w:t>
            </w:r>
          </w:p>
        </w:tc>
        <w:tc>
          <w:tcPr>
            <w:tcW w:w="2842" w:type="dxa"/>
          </w:tcPr>
          <w:p w14:paraId="3DC9AE4A" w14:textId="36A77010" w:rsidR="00B90DA6" w:rsidRPr="004503AA" w:rsidRDefault="00B90DA6" w:rsidP="001D7E98">
            <w:pPr>
              <w:rPr>
                <w:rFonts w:eastAsia="宋体"/>
              </w:rPr>
            </w:pPr>
            <w:r w:rsidRPr="004503AA">
              <w:rPr>
                <w:rFonts w:eastAsia="宋体" w:hint="eastAsia"/>
              </w:rPr>
              <w:t>示例</w:t>
            </w:r>
          </w:p>
          <w:p w14:paraId="256CF158" w14:textId="11C1403A" w:rsidR="00CE3FB0" w:rsidRPr="004503AA" w:rsidRDefault="00C007AF" w:rsidP="001D7E98">
            <w:pPr>
              <w:rPr>
                <w:rFonts w:eastAsia="宋体"/>
              </w:rPr>
            </w:pPr>
            <w:r w:rsidRPr="004503AA">
              <w:rPr>
                <w:rFonts w:eastAsia="宋体"/>
              </w:rPr>
              <w:t xml:space="preserve">..., value1, value2 </w:t>
            </w:r>
            <w:r w:rsidRPr="004503AA">
              <w:rPr>
                <w:rFonts w:eastAsia="宋体" w:cs="Times New Roman"/>
              </w:rPr>
              <w:t>→</w:t>
            </w:r>
            <w:r w:rsidRPr="004503AA">
              <w:rPr>
                <w:rFonts w:eastAsia="宋体"/>
              </w:rPr>
              <w:t xml:space="preserve"> </w:t>
            </w:r>
          </w:p>
          <w:p w14:paraId="7BCCE759" w14:textId="14C6B07A" w:rsidR="00C007AF" w:rsidRPr="004503AA" w:rsidRDefault="00C007AF" w:rsidP="001D7E98">
            <w:pPr>
              <w:rPr>
                <w:rFonts w:eastAsia="宋体" w:cs="Times New Roman"/>
              </w:rPr>
            </w:pPr>
            <w:r w:rsidRPr="004503AA">
              <w:rPr>
                <w:rFonts w:eastAsia="宋体"/>
              </w:rPr>
              <w:t xml:space="preserve">..., value3 </w:t>
            </w:r>
          </w:p>
        </w:tc>
        <w:tc>
          <w:tcPr>
            <w:tcW w:w="5001" w:type="dxa"/>
          </w:tcPr>
          <w:p w14:paraId="6F21EC7E" w14:textId="77777777" w:rsidR="001D7E98" w:rsidRPr="004503AA" w:rsidRDefault="001D5645" w:rsidP="001D7E98">
            <w:pPr>
              <w:rPr>
                <w:rFonts w:eastAsia="宋体" w:cs="MS Mincho"/>
              </w:rPr>
            </w:pPr>
            <w:r w:rsidRPr="004503AA">
              <w:rPr>
                <w:rFonts w:eastAsia="宋体" w:cs="MS Mincho" w:hint="eastAsia"/>
              </w:rPr>
              <w:t>1、</w:t>
            </w:r>
            <w:r w:rsidR="00B90DA6" w:rsidRPr="004503AA">
              <w:rPr>
                <w:rFonts w:eastAsia="宋体" w:cs="MS Mincho" w:hint="eastAsia"/>
              </w:rPr>
              <w:t>示例显示了这个指令执行时回时操作数栈栈顶的value</w:t>
            </w:r>
            <w:r w:rsidR="00B90DA6" w:rsidRPr="004503AA">
              <w:rPr>
                <w:rFonts w:eastAsia="宋体" w:cs="MS Mincho"/>
              </w:rPr>
              <w:t>2</w:t>
            </w:r>
            <w:r w:rsidR="00B90DA6" w:rsidRPr="004503AA">
              <w:rPr>
                <w:rFonts w:eastAsia="宋体" w:cs="MS Mincho" w:hint="eastAsia"/>
              </w:rPr>
              <w:t>以及紧随其后的Value</w:t>
            </w:r>
            <w:r w:rsidR="00B90DA6" w:rsidRPr="004503AA">
              <w:rPr>
                <w:rFonts w:eastAsia="宋体" w:cs="MS Mincho"/>
              </w:rPr>
              <w:t>1</w:t>
            </w:r>
            <w:r w:rsidR="00B90DA6" w:rsidRPr="004503AA">
              <w:rPr>
                <w:rFonts w:eastAsia="宋体" w:cs="MS Mincho" w:hint="eastAsia"/>
              </w:rPr>
              <w:t>出栈，并把结果值value</w:t>
            </w:r>
            <w:r w:rsidR="00B90DA6" w:rsidRPr="004503AA">
              <w:rPr>
                <w:rFonts w:eastAsia="宋体" w:cs="MS Mincho"/>
              </w:rPr>
              <w:t>3</w:t>
            </w:r>
            <w:r w:rsidR="00B90DA6" w:rsidRPr="004503AA">
              <w:rPr>
                <w:rFonts w:eastAsia="宋体" w:cs="MS Mincho" w:hint="eastAsia"/>
              </w:rPr>
              <w:t>入栈</w:t>
            </w:r>
          </w:p>
          <w:p w14:paraId="0AB193E0" w14:textId="77777777" w:rsidR="001D5645" w:rsidRPr="004503AA" w:rsidRDefault="001D5645" w:rsidP="001D7E98">
            <w:pPr>
              <w:rPr>
                <w:rFonts w:eastAsia="宋体" w:cs="MS Mincho"/>
              </w:rPr>
            </w:pPr>
            <w:r w:rsidRPr="004503AA">
              <w:rPr>
                <w:rFonts w:eastAsia="宋体" w:cs="MS Mincho"/>
              </w:rPr>
              <w:t>2</w:t>
            </w:r>
            <w:r w:rsidRPr="004503AA">
              <w:rPr>
                <w:rFonts w:eastAsia="宋体" w:cs="MS Mincho" w:hint="eastAsia"/>
              </w:rPr>
              <w:t>、</w:t>
            </w:r>
            <w:r w:rsidRPr="004503AA">
              <w:rPr>
                <w:rFonts w:eastAsia="宋体" w:cs="MS Mincho"/>
              </w:rPr>
              <w:t>(...)</w:t>
            </w:r>
            <w:r w:rsidRPr="004503AA">
              <w:rPr>
                <w:rFonts w:eastAsia="宋体" w:cs="MS Mincho" w:hint="eastAsia"/>
              </w:rPr>
              <w:t>省略号代表指令不会影响操作数栈的这部分内容</w:t>
            </w:r>
          </w:p>
          <w:p w14:paraId="5B784D18" w14:textId="0DBF8C75" w:rsidR="001D5645" w:rsidRPr="004503AA" w:rsidRDefault="001D5645" w:rsidP="001D7E98">
            <w:pPr>
              <w:rPr>
                <w:rFonts w:eastAsia="宋体" w:cs="MS Mincho"/>
              </w:rPr>
            </w:pPr>
            <w:r w:rsidRPr="004503AA">
              <w:rPr>
                <w:rFonts w:eastAsia="宋体" w:cs="MS Mincho"/>
              </w:rPr>
              <w:t>3</w:t>
            </w:r>
            <w:r w:rsidRPr="004503AA">
              <w:rPr>
                <w:rFonts w:eastAsia="宋体" w:cs="MS Mincho" w:hint="eastAsia"/>
              </w:rPr>
              <w:t>、long和double类型的值只使用一个操作数栈元素</w:t>
            </w:r>
            <w:r w:rsidR="00CF5506" w:rsidRPr="004503AA">
              <w:rPr>
                <w:rFonts w:eastAsia="宋体" w:cs="MS Mincho" w:hint="eastAsia"/>
              </w:rPr>
              <w:t>表示</w:t>
            </w:r>
          </w:p>
        </w:tc>
      </w:tr>
      <w:tr w:rsidR="00C007AF" w:rsidRPr="004503AA" w14:paraId="5915462C" w14:textId="31326890" w:rsidTr="00CE3FB0">
        <w:tc>
          <w:tcPr>
            <w:tcW w:w="2065" w:type="dxa"/>
          </w:tcPr>
          <w:p w14:paraId="28202CA7" w14:textId="77777777" w:rsidR="00C007AF" w:rsidRPr="004503AA" w:rsidRDefault="00C007AF" w:rsidP="00771FB6">
            <w:pPr>
              <w:rPr>
                <w:rFonts w:eastAsia="宋体" w:cs="Cambria"/>
              </w:rPr>
            </w:pPr>
            <w:r w:rsidRPr="004503AA">
              <w:rPr>
                <w:rFonts w:eastAsia="宋体" w:cs="Cambria" w:hint="eastAsia"/>
              </w:rPr>
              <w:t>描述</w:t>
            </w:r>
          </w:p>
          <w:p w14:paraId="2DA13096" w14:textId="3D61AA6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Description</w:t>
            </w:r>
            <w:r w:rsidRPr="004503AA">
              <w:rPr>
                <w:rFonts w:eastAsia="宋体" w:cs="Cambria"/>
              </w:rPr>
              <w:t>)</w:t>
            </w:r>
          </w:p>
        </w:tc>
        <w:tc>
          <w:tcPr>
            <w:tcW w:w="2842" w:type="dxa"/>
          </w:tcPr>
          <w:p w14:paraId="1BD1C23C" w14:textId="6EB5ABB0" w:rsidR="00C007AF" w:rsidRPr="004503AA" w:rsidRDefault="00C007AF" w:rsidP="00771FB6">
            <w:pPr>
              <w:rPr>
                <w:rFonts w:eastAsia="宋体" w:cs="Cambria"/>
              </w:rPr>
            </w:pPr>
          </w:p>
        </w:tc>
        <w:tc>
          <w:tcPr>
            <w:tcW w:w="5001" w:type="dxa"/>
          </w:tcPr>
          <w:p w14:paraId="4A8883C9" w14:textId="77777777" w:rsidR="00C007AF" w:rsidRPr="004503AA" w:rsidRDefault="00C007AF" w:rsidP="00C007AF">
            <w:pPr>
              <w:rPr>
                <w:rFonts w:eastAsia="宋体" w:cs="Cambria"/>
              </w:rPr>
            </w:pPr>
            <w:r w:rsidRPr="004503AA">
              <w:rPr>
                <w:rFonts w:eastAsia="宋体" w:cs="Cambria"/>
              </w:rPr>
              <w:t>1</w:t>
            </w:r>
            <w:r w:rsidRPr="004503AA">
              <w:rPr>
                <w:rFonts w:eastAsia="宋体" w:cs="Cambria" w:hint="eastAsia"/>
              </w:rPr>
              <w:t>、详述了该指令对操作数栈的内容和常量池项所施加的限制</w:t>
            </w:r>
          </w:p>
          <w:p w14:paraId="723491CE" w14:textId="77777777" w:rsidR="00C007AF" w:rsidRPr="004503AA" w:rsidRDefault="00C007AF" w:rsidP="00C007AF">
            <w:pPr>
              <w:rPr>
                <w:rFonts w:eastAsia="宋体" w:cs="Cambria"/>
              </w:rPr>
            </w:pPr>
            <w:r w:rsidRPr="004503AA">
              <w:rPr>
                <w:rFonts w:eastAsia="宋体" w:cs="Cambria"/>
              </w:rPr>
              <w:t>2</w:t>
            </w:r>
            <w:r w:rsidRPr="004503AA">
              <w:rPr>
                <w:rFonts w:eastAsia="宋体" w:cs="Cambria" w:hint="eastAsia"/>
              </w:rPr>
              <w:t>、该指令所执行的操作</w:t>
            </w:r>
          </w:p>
          <w:p w14:paraId="75E223CB" w14:textId="65CA793B" w:rsidR="00C007AF" w:rsidRPr="004503AA" w:rsidRDefault="00C007AF" w:rsidP="00C007AF">
            <w:pPr>
              <w:rPr>
                <w:rFonts w:eastAsia="宋体" w:cs="Cambria"/>
              </w:rPr>
            </w:pPr>
            <w:r w:rsidRPr="004503AA">
              <w:rPr>
                <w:rFonts w:eastAsia="宋体" w:cs="Cambria"/>
              </w:rPr>
              <w:t>3</w:t>
            </w:r>
            <w:r w:rsidRPr="004503AA">
              <w:rPr>
                <w:rFonts w:eastAsia="宋体" w:cs="Cambria" w:hint="eastAsia"/>
              </w:rPr>
              <w:t>、执行结果的类型</w:t>
            </w:r>
          </w:p>
        </w:tc>
      </w:tr>
      <w:tr w:rsidR="00C007AF" w:rsidRPr="004503AA" w14:paraId="301C3CC3" w14:textId="7F840785" w:rsidTr="00CE3FB0">
        <w:tc>
          <w:tcPr>
            <w:tcW w:w="2065" w:type="dxa"/>
          </w:tcPr>
          <w:p w14:paraId="008BA550" w14:textId="77777777" w:rsidR="00C007AF" w:rsidRPr="004503AA" w:rsidRDefault="00C007AF" w:rsidP="00771FB6">
            <w:pPr>
              <w:rPr>
                <w:rFonts w:eastAsia="宋体" w:cs="Cambria"/>
              </w:rPr>
            </w:pPr>
            <w:r w:rsidRPr="004503AA">
              <w:rPr>
                <w:rFonts w:eastAsia="宋体" w:cs="Cambria" w:hint="eastAsia"/>
              </w:rPr>
              <w:t>链接时异常</w:t>
            </w:r>
          </w:p>
          <w:p w14:paraId="2031DFAD" w14:textId="6752842D" w:rsidR="00C007AF" w:rsidRPr="004503AA" w:rsidRDefault="00C007AF" w:rsidP="00771FB6">
            <w:pPr>
              <w:rPr>
                <w:rFonts w:eastAsia="宋体" w:cs="Cambria"/>
              </w:rPr>
            </w:pPr>
            <w:r w:rsidRPr="004503AA">
              <w:rPr>
                <w:rFonts w:eastAsia="宋体" w:cs="Cambria"/>
              </w:rPr>
              <w:t>(Linking Exceptions)</w:t>
            </w:r>
          </w:p>
        </w:tc>
        <w:tc>
          <w:tcPr>
            <w:tcW w:w="2842" w:type="dxa"/>
          </w:tcPr>
          <w:p w14:paraId="345EB395" w14:textId="0174D21E" w:rsidR="00C007AF" w:rsidRPr="004503AA" w:rsidRDefault="00C007AF" w:rsidP="00771FB6">
            <w:pPr>
              <w:rPr>
                <w:rFonts w:eastAsia="宋体" w:cs="Cambria"/>
              </w:rPr>
            </w:pPr>
          </w:p>
        </w:tc>
        <w:tc>
          <w:tcPr>
            <w:tcW w:w="5001" w:type="dxa"/>
          </w:tcPr>
          <w:p w14:paraId="0721855C" w14:textId="79AD7C5F" w:rsidR="00C007AF" w:rsidRPr="004503AA" w:rsidRDefault="00043499" w:rsidP="00771FB6">
            <w:pPr>
              <w:rPr>
                <w:rFonts w:eastAsia="宋体" w:cs="Cambria"/>
              </w:rPr>
            </w:pPr>
            <w:r w:rsidRPr="004503AA">
              <w:rPr>
                <w:rFonts w:eastAsia="宋体" w:cs="Cambria" w:hint="eastAsia"/>
              </w:rPr>
              <w:t>如果执行该指令时抛出任何链接时异常，每个异常按出现顺序一行一个</w:t>
            </w:r>
          </w:p>
        </w:tc>
      </w:tr>
      <w:tr w:rsidR="00043499" w:rsidRPr="004503AA" w14:paraId="6F849987" w14:textId="2C05E0A2" w:rsidTr="00CE3FB0">
        <w:tc>
          <w:tcPr>
            <w:tcW w:w="2065" w:type="dxa"/>
          </w:tcPr>
          <w:p w14:paraId="6D8B06D1" w14:textId="77777777" w:rsidR="00043499" w:rsidRPr="004503AA" w:rsidRDefault="00043499" w:rsidP="00043499">
            <w:pPr>
              <w:rPr>
                <w:rFonts w:eastAsia="宋体" w:cs="Cambria"/>
              </w:rPr>
            </w:pPr>
            <w:r w:rsidRPr="004503AA">
              <w:rPr>
                <w:rFonts w:eastAsia="宋体" w:cs="Cambria" w:hint="eastAsia"/>
              </w:rPr>
              <w:t>运行时异常</w:t>
            </w:r>
          </w:p>
          <w:p w14:paraId="4653D251" w14:textId="10292468" w:rsidR="00043499" w:rsidRPr="004503AA" w:rsidRDefault="00043499" w:rsidP="00043499">
            <w:pPr>
              <w:rPr>
                <w:rFonts w:eastAsia="宋体" w:cs="Cambria"/>
              </w:rPr>
            </w:pPr>
            <w:r w:rsidRPr="004503AA">
              <w:rPr>
                <w:rFonts w:eastAsia="宋体" w:cs="Cambria"/>
              </w:rPr>
              <w:t>(Run-time Exception)</w:t>
            </w:r>
          </w:p>
        </w:tc>
        <w:tc>
          <w:tcPr>
            <w:tcW w:w="2842" w:type="dxa"/>
          </w:tcPr>
          <w:p w14:paraId="18B84039" w14:textId="1D73BC73" w:rsidR="00043499" w:rsidRPr="004503AA" w:rsidRDefault="00043499" w:rsidP="00043499">
            <w:pPr>
              <w:rPr>
                <w:rFonts w:eastAsia="宋体" w:cs="Cambria"/>
              </w:rPr>
            </w:pPr>
          </w:p>
        </w:tc>
        <w:tc>
          <w:tcPr>
            <w:tcW w:w="5001" w:type="dxa"/>
          </w:tcPr>
          <w:p w14:paraId="59425854" w14:textId="77777777" w:rsidR="00043499" w:rsidRPr="004503AA" w:rsidRDefault="00043499" w:rsidP="00043499">
            <w:pPr>
              <w:rPr>
                <w:rFonts w:eastAsia="宋体" w:cs="Cambria"/>
              </w:rPr>
            </w:pPr>
            <w:r w:rsidRPr="004503AA">
              <w:rPr>
                <w:rFonts w:eastAsia="宋体" w:cs="Cambria" w:hint="eastAsia"/>
              </w:rPr>
              <w:t>1、如果执行该指令时抛出任何运行时异常，每个异常按出现顺序一行一个</w:t>
            </w:r>
          </w:p>
          <w:p w14:paraId="788761E4" w14:textId="6143765D" w:rsidR="00043499" w:rsidRPr="004503AA" w:rsidRDefault="00043499" w:rsidP="00043499">
            <w:pPr>
              <w:rPr>
                <w:rFonts w:eastAsia="宋体" w:cs="Cambria"/>
              </w:rPr>
            </w:pPr>
            <w:r w:rsidRPr="004503AA">
              <w:rPr>
                <w:rFonts w:eastAsia="宋体" w:cs="Cambria"/>
              </w:rPr>
              <w:t>2</w:t>
            </w:r>
            <w:r w:rsidRPr="004503AA">
              <w:rPr>
                <w:rFonts w:eastAsia="宋体" w:cs="Cambria" w:hint="eastAsia"/>
              </w:rPr>
              <w:t>、除了已经列出的链接时异常、运行时异常、VirtualMac</w:t>
            </w:r>
            <w:r w:rsidRPr="004503AA">
              <w:rPr>
                <w:rFonts w:eastAsia="宋体" w:cs="Cambria"/>
              </w:rPr>
              <w:t>hineError</w:t>
            </w:r>
            <w:r w:rsidRPr="004503AA">
              <w:rPr>
                <w:rFonts w:eastAsia="宋体" w:cs="Cambria" w:hint="eastAsia"/>
              </w:rPr>
              <w:t>或其子类之外，指令不能再抛出其他任何异常</w:t>
            </w:r>
            <w:r w:rsidRPr="004503AA">
              <w:rPr>
                <w:rFonts w:eastAsia="宋体" w:cs="Cambria"/>
              </w:rPr>
              <w:t>(Other than the linking and run-time exceptions, if any, listed for an instruction, that instruction must not throw any run-time exceptions except for instances of VirtualMachineError or its subclasses.)</w:t>
            </w:r>
          </w:p>
        </w:tc>
      </w:tr>
      <w:tr w:rsidR="00043499" w:rsidRPr="004503AA" w14:paraId="6A704F82" w14:textId="7CC36D1F" w:rsidTr="00CE3FB0">
        <w:tc>
          <w:tcPr>
            <w:tcW w:w="2065" w:type="dxa"/>
          </w:tcPr>
          <w:p w14:paraId="16467B24" w14:textId="568B4F6A" w:rsidR="00043499" w:rsidRPr="004503AA" w:rsidRDefault="00043499" w:rsidP="00043499">
            <w:pPr>
              <w:rPr>
                <w:rFonts w:eastAsia="宋体" w:cs="Cambria"/>
              </w:rPr>
            </w:pPr>
            <w:r w:rsidRPr="004503AA">
              <w:rPr>
                <w:rFonts w:eastAsia="宋体" w:cs="Cambria" w:hint="eastAsia"/>
              </w:rPr>
              <w:t>注意(</w:t>
            </w:r>
            <w:r w:rsidRPr="004503AA">
              <w:rPr>
                <w:rFonts w:eastAsia="宋体" w:cs="Cambria"/>
              </w:rPr>
              <w:t>Notes)</w:t>
            </w:r>
          </w:p>
        </w:tc>
        <w:tc>
          <w:tcPr>
            <w:tcW w:w="2842" w:type="dxa"/>
          </w:tcPr>
          <w:p w14:paraId="28EEC109" w14:textId="282104E1" w:rsidR="00043499" w:rsidRPr="004503AA" w:rsidRDefault="00043499" w:rsidP="00043499">
            <w:pPr>
              <w:rPr>
                <w:rFonts w:eastAsia="宋体" w:cs="Cambria"/>
              </w:rPr>
            </w:pPr>
          </w:p>
        </w:tc>
        <w:tc>
          <w:tcPr>
            <w:tcW w:w="5001" w:type="dxa"/>
          </w:tcPr>
          <w:p w14:paraId="703E43DB" w14:textId="15C4F34C" w:rsidR="00043499" w:rsidRPr="004503AA" w:rsidRDefault="00043499" w:rsidP="00043499">
            <w:pPr>
              <w:rPr>
                <w:rFonts w:eastAsia="宋体" w:cs="Cambria"/>
              </w:rPr>
            </w:pPr>
            <w:r w:rsidRPr="004503AA">
              <w:rPr>
                <w:rFonts w:eastAsia="宋体" w:cs="Cambria" w:hint="eastAsia"/>
              </w:rPr>
              <w:t>非规范强制的约束，在这里描述</w:t>
            </w:r>
            <w:r w:rsidRPr="004503AA">
              <w:rPr>
                <w:rFonts w:eastAsia="宋体" w:cs="Cambria"/>
              </w:rPr>
              <w:t>(Comments not strictly part of the specification of an instruction are set aside as notes at the end of the description.)</w:t>
            </w:r>
          </w:p>
        </w:tc>
      </w:tr>
    </w:tbl>
    <w:p w14:paraId="4A80138F" w14:textId="77777777" w:rsidR="00D42644" w:rsidRPr="004503AA" w:rsidRDefault="00D42644" w:rsidP="00771FB6">
      <w:pPr>
        <w:rPr>
          <w:rFonts w:eastAsia="宋体" w:cs="Cambria"/>
        </w:rPr>
      </w:pPr>
    </w:p>
    <w:p w14:paraId="5132965F" w14:textId="7F6CE355" w:rsidR="00724851" w:rsidRPr="004503AA" w:rsidRDefault="00724851" w:rsidP="00771FB6">
      <w:pPr>
        <w:rPr>
          <w:rFonts w:eastAsia="宋体" w:cs="Cambria"/>
        </w:rPr>
      </w:pPr>
    </w:p>
    <w:p w14:paraId="0F5A2BB1" w14:textId="696CC290" w:rsidR="003C69A8" w:rsidRPr="004503AA" w:rsidRDefault="003C69A8" w:rsidP="00CC7178">
      <w:pPr>
        <w:pStyle w:val="2"/>
        <w:rPr>
          <w:rFonts w:ascii="宋体" w:eastAsia="宋体" w:hAnsi="宋体"/>
        </w:rPr>
      </w:pPr>
      <w:bookmarkStart w:id="22" w:name="_Toc41756796"/>
      <w:r w:rsidRPr="004503AA">
        <w:rPr>
          <w:rFonts w:ascii="宋体" w:eastAsia="宋体" w:hAnsi="宋体"/>
        </w:rPr>
        <w:t>2</w:t>
      </w:r>
      <w:r w:rsidR="00AE0DA2" w:rsidRPr="004503AA">
        <w:rPr>
          <w:rFonts w:ascii="宋体" w:eastAsia="宋体" w:hAnsi="宋体" w:hint="eastAsia"/>
        </w:rPr>
        <w:t>数据类型和JVM</w:t>
      </w:r>
      <w:r w:rsidR="00AE0DA2" w:rsidRPr="004503AA">
        <w:rPr>
          <w:rFonts w:ascii="宋体" w:eastAsia="宋体" w:hAnsi="宋体"/>
        </w:rPr>
        <w:t>(Types and the Java Virtual Machine)</w:t>
      </w:r>
      <w:bookmarkEnd w:id="22"/>
    </w:p>
    <w:p w14:paraId="2CFBF0CD" w14:textId="17B134DA" w:rsidR="00425487" w:rsidRPr="004503AA" w:rsidRDefault="00AE0DA2" w:rsidP="00425487">
      <w:pPr>
        <w:rPr>
          <w:rFonts w:eastAsia="宋体" w:cs="Cambria"/>
        </w:rPr>
      </w:pPr>
      <w:r w:rsidRPr="004503AA">
        <w:rPr>
          <w:rFonts w:eastAsia="宋体" w:cs="Cambria"/>
        </w:rPr>
        <w:t>a</w:t>
      </w:r>
      <w:r w:rsidRPr="004503AA">
        <w:rPr>
          <w:rFonts w:eastAsia="宋体" w:cs="Cambria" w:hint="eastAsia"/>
        </w:rPr>
        <w:t>大部分与数据类型有关的字节码指令，都有特殊字符表明该指令服务哪个数据类型</w:t>
      </w:r>
      <w:r w:rsidRPr="004503AA">
        <w:rPr>
          <w:rFonts w:eastAsia="宋体" w:cs="Cambria"/>
        </w:rPr>
        <w:t>: i for an int operation, l for long, s for short, b for byte, c for char, f for float, d for double, and a for reference.</w:t>
      </w:r>
    </w:p>
    <w:p w14:paraId="4EF25D03" w14:textId="7487E5F8" w:rsidR="00E93092" w:rsidRPr="004503AA" w:rsidRDefault="00912CBE" w:rsidP="00425487">
      <w:pPr>
        <w:rPr>
          <w:rFonts w:eastAsia="宋体" w:cs="Cambria"/>
        </w:rPr>
      </w:pPr>
      <w:r w:rsidRPr="004503AA">
        <w:rPr>
          <w:rFonts w:eastAsia="宋体" w:cs="Cambria"/>
        </w:rPr>
        <w:t xml:space="preserve">b </w:t>
      </w:r>
      <w:r w:rsidRPr="004503AA">
        <w:rPr>
          <w:rFonts w:eastAsia="宋体" w:cs="Cambria" w:hint="eastAsia"/>
        </w:rPr>
        <w:t>JVM会在编译期或运行期将byte和short类型的数据带符号扩</w:t>
      </w:r>
      <w:r w:rsidR="00367C33" w:rsidRPr="004503AA">
        <w:rPr>
          <w:rFonts w:eastAsia="宋体" w:cs="Cambria" w:hint="eastAsia"/>
        </w:rPr>
        <w:t>展</w:t>
      </w:r>
      <w:r w:rsidR="00367C33" w:rsidRPr="004503AA">
        <w:rPr>
          <w:rFonts w:eastAsia="宋体" w:cs="Cambria"/>
        </w:rPr>
        <w:t>(</w:t>
      </w:r>
      <w:r w:rsidR="00367C33" w:rsidRPr="004503AA">
        <w:rPr>
          <w:rFonts w:eastAsia="宋体" w:cs="Cambria"/>
          <w:color w:val="FF0000"/>
        </w:rPr>
        <w:t>sign-extend</w:t>
      </w:r>
      <w:r w:rsidR="00367C33" w:rsidRPr="004503AA">
        <w:rPr>
          <w:rFonts w:eastAsia="宋体" w:cs="Cambria"/>
        </w:rPr>
        <w:t>)</w:t>
      </w:r>
      <w:r w:rsidRPr="004503AA">
        <w:rPr>
          <w:rFonts w:eastAsia="宋体" w:cs="Cambria" w:hint="eastAsia"/>
        </w:rPr>
        <w:t>为相应的int类型数据，将</w:t>
      </w:r>
      <w:r w:rsidRPr="004503AA">
        <w:rPr>
          <w:rFonts w:eastAsia="宋体" w:cs="Cambria"/>
        </w:rPr>
        <w:t>boolean</w:t>
      </w:r>
      <w:r w:rsidRPr="004503AA">
        <w:rPr>
          <w:rFonts w:eastAsia="宋体" w:cs="Cambria" w:hint="eastAsia"/>
        </w:rPr>
        <w:t>和char类型数据零位扩展</w:t>
      </w:r>
      <w:r w:rsidR="00367C33" w:rsidRPr="004503AA">
        <w:rPr>
          <w:rFonts w:eastAsia="宋体" w:cs="Cambria"/>
        </w:rPr>
        <w:t>(</w:t>
      </w:r>
      <w:r w:rsidR="00367C33" w:rsidRPr="004503AA">
        <w:rPr>
          <w:rFonts w:eastAsia="宋体" w:cs="Cambria"/>
          <w:color w:val="FF0000"/>
        </w:rPr>
        <w:t>zero-extend</w:t>
      </w:r>
      <w:r w:rsidR="00367C33" w:rsidRPr="004503AA">
        <w:rPr>
          <w:rFonts w:eastAsia="宋体" w:cs="Cambria"/>
        </w:rPr>
        <w:t>)</w:t>
      </w:r>
      <w:r w:rsidRPr="004503AA">
        <w:rPr>
          <w:rFonts w:eastAsia="宋体" w:cs="Cambria" w:hint="eastAsia"/>
        </w:rPr>
        <w:t>为相应的int数据</w:t>
      </w:r>
    </w:p>
    <w:p w14:paraId="518CFCF6" w14:textId="4FB90C9E" w:rsidR="00912CBE" w:rsidRPr="004503AA" w:rsidRDefault="00912CBE" w:rsidP="00425487">
      <w:pPr>
        <w:rPr>
          <w:rFonts w:eastAsia="宋体" w:cs="Cambria"/>
        </w:rPr>
      </w:pPr>
      <w:r w:rsidRPr="004503AA">
        <w:rPr>
          <w:rFonts w:eastAsia="宋体" w:cs="Cambria" w:hint="eastAsia"/>
        </w:rPr>
        <w:t>c</w:t>
      </w:r>
      <w:r w:rsidRPr="004503AA">
        <w:rPr>
          <w:rFonts w:eastAsia="宋体" w:cs="Cambria"/>
        </w:rPr>
        <w:t xml:space="preserve"> </w:t>
      </w:r>
      <w:r w:rsidR="006C4EAF" w:rsidRPr="004503AA">
        <w:rPr>
          <w:rFonts w:eastAsia="宋体" w:cs="Cambria" w:hint="eastAsia"/>
        </w:rPr>
        <w:t>在处理boolean、byte、short和char类型的数组时，也会转为使用对应的int类型字节码</w:t>
      </w:r>
    </w:p>
    <w:p w14:paraId="0925E1AB" w14:textId="448EA075" w:rsidR="009F0DFF" w:rsidRPr="004503AA" w:rsidRDefault="009F0DFF" w:rsidP="00425487">
      <w:pPr>
        <w:rPr>
          <w:rFonts w:eastAsia="宋体" w:cs="Cambria"/>
        </w:rPr>
      </w:pPr>
      <w:r w:rsidRPr="004503AA">
        <w:rPr>
          <w:rFonts w:eastAsia="宋体" w:cs="Cambria" w:hint="eastAsia"/>
        </w:rPr>
        <w:t>d</w:t>
      </w:r>
      <w:r w:rsidRPr="004503AA">
        <w:rPr>
          <w:rFonts w:eastAsia="宋体" w:cs="Cambria"/>
        </w:rPr>
        <w:t xml:space="preserve"> </w:t>
      </w:r>
      <w:r w:rsidRPr="004503AA">
        <w:rPr>
          <w:rFonts w:eastAsia="宋体" w:cs="Cambria" w:hint="eastAsia"/>
        </w:rPr>
        <w:t>JVM指令所支持的数据类型表</w:t>
      </w:r>
    </w:p>
    <w:p w14:paraId="6F61A0C8" w14:textId="77777777" w:rsidR="009C0FE4" w:rsidRPr="004503AA" w:rsidRDefault="009F0DFF" w:rsidP="00425487">
      <w:pPr>
        <w:rPr>
          <w:rFonts w:eastAsia="宋体" w:cs="Cambria"/>
        </w:rPr>
      </w:pPr>
      <w:r w:rsidRPr="004503AA">
        <w:rPr>
          <w:rFonts w:eastAsia="宋体"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4503AA">
        <w:rPr>
          <w:rFonts w:eastAsia="宋体" w:cs="Cambria"/>
        </w:rPr>
        <w:br w:type="textWrapping" w:clear="all"/>
      </w:r>
    </w:p>
    <w:p w14:paraId="2EAE86C4" w14:textId="0819F6B1" w:rsidR="009F0DFF" w:rsidRPr="004503AA" w:rsidRDefault="009C0FE4" w:rsidP="0060506A">
      <w:pPr>
        <w:pStyle w:val="2"/>
        <w:rPr>
          <w:rFonts w:ascii="宋体" w:eastAsia="宋体" w:hAnsi="宋体"/>
        </w:rPr>
      </w:pPr>
      <w:bookmarkStart w:id="23" w:name="_Toc41756797"/>
      <w:r w:rsidRPr="004503AA">
        <w:rPr>
          <w:rFonts w:ascii="宋体" w:eastAsia="宋体" w:hAnsi="宋体"/>
        </w:rPr>
        <w:t>3</w:t>
      </w:r>
      <w:r w:rsidRPr="004503AA">
        <w:rPr>
          <w:rFonts w:ascii="宋体" w:eastAsia="宋体" w:hAnsi="宋体" w:hint="eastAsia"/>
        </w:rPr>
        <w:t>加载和存储指令</w:t>
      </w:r>
      <w:bookmarkEnd w:id="23"/>
    </w:p>
    <w:p w14:paraId="3C78D43F" w14:textId="77777777" w:rsidR="005363D5" w:rsidRPr="004503AA" w:rsidRDefault="005363D5" w:rsidP="009C0FE4">
      <w:pPr>
        <w:rPr>
          <w:rFonts w:eastAsia="宋体"/>
        </w:rPr>
      </w:pPr>
      <w:r w:rsidRPr="004503AA">
        <w:rPr>
          <w:rFonts w:eastAsia="宋体" w:hint="eastAsia"/>
        </w:rPr>
        <w:t>a</w:t>
      </w:r>
      <w:r w:rsidR="009C0FE4" w:rsidRPr="004503AA">
        <w:rPr>
          <w:rFonts w:eastAsia="宋体" w:hint="eastAsia"/>
        </w:rPr>
        <w:t>将一个本地变量加载到操作数栈的指令包括：</w:t>
      </w:r>
      <w:r w:rsidRPr="004503AA">
        <w:rPr>
          <w:rFonts w:eastAsia="宋体"/>
        </w:rPr>
        <w:t xml:space="preserve">iload, iload_&lt;n&gt;, lload, lload_&lt;n&gt;, fload, fload_&lt;n&gt;, dload, dload_&lt;n&gt;, aload, aload_&lt;n&gt; </w:t>
      </w:r>
    </w:p>
    <w:p w14:paraId="3B6AF3CA" w14:textId="4328A721" w:rsidR="005363D5" w:rsidRPr="004503AA" w:rsidRDefault="005363D5" w:rsidP="009C0FE4">
      <w:pPr>
        <w:rPr>
          <w:rFonts w:eastAsia="宋体"/>
        </w:rPr>
      </w:pPr>
      <w:r w:rsidRPr="004503AA">
        <w:rPr>
          <w:rFonts w:eastAsia="宋体" w:hint="eastAsia"/>
        </w:rPr>
        <w:t>b将一个数值从操作数栈存储到局部变量表的指令包括：</w:t>
      </w:r>
      <w:r w:rsidRPr="004503AA">
        <w:rPr>
          <w:rFonts w:eastAsia="宋体"/>
        </w:rPr>
        <w:t>istore, istore_&lt;n&gt;, lstore, lstore_&lt;n&gt;, fstore, fstore_&lt;n&gt;, dstore, dstore_&lt;n&gt;, astore, astore_&lt;n&gt;.</w:t>
      </w:r>
    </w:p>
    <w:p w14:paraId="6FA73896" w14:textId="0CB81125" w:rsidR="005363D5" w:rsidRPr="004503AA" w:rsidRDefault="005363D5" w:rsidP="009C0FE4">
      <w:pPr>
        <w:rPr>
          <w:rFonts w:eastAsia="宋体"/>
        </w:rPr>
      </w:pPr>
      <w:r w:rsidRPr="004503AA">
        <w:rPr>
          <w:rFonts w:eastAsia="宋体" w:hint="eastAsia"/>
        </w:rPr>
        <w:t>c将一个常量加载到操作数栈的指令包括：</w:t>
      </w:r>
      <w:r w:rsidRPr="004503AA">
        <w:rPr>
          <w:rFonts w:eastAsia="宋体"/>
        </w:rPr>
        <w:t>bipush, sipush, ldc, ldc_w, ldc2_w, aconst_null, iconst_m1, iconst_&lt;i&gt;, lconst_&lt;l&gt;, fconst_&lt;f&gt;, dconst_&lt;d&gt;.</w:t>
      </w:r>
    </w:p>
    <w:p w14:paraId="2BC86630" w14:textId="77777777" w:rsidR="005363D5" w:rsidRPr="004503AA" w:rsidRDefault="005363D5" w:rsidP="009C0FE4">
      <w:pPr>
        <w:rPr>
          <w:rFonts w:eastAsia="宋体"/>
        </w:rPr>
      </w:pPr>
      <w:r w:rsidRPr="004503AA">
        <w:rPr>
          <w:rFonts w:eastAsia="宋体" w:hint="eastAsia"/>
        </w:rPr>
        <w:t>d将一用于扩充局部变量表的访问索引或</w:t>
      </w:r>
      <w:r w:rsidRPr="004503AA">
        <w:rPr>
          <w:rFonts w:eastAsia="宋体" w:hint="eastAsia"/>
          <w:color w:val="FF0000"/>
        </w:rPr>
        <w:t>立即数</w:t>
      </w:r>
      <w:r w:rsidRPr="004503AA">
        <w:rPr>
          <w:rFonts w:eastAsia="宋体" w:hint="eastAsia"/>
        </w:rPr>
        <w:t>的指令：wide</w:t>
      </w:r>
    </w:p>
    <w:p w14:paraId="5E411195" w14:textId="77777777" w:rsidR="004E0B9E" w:rsidRPr="004503AA" w:rsidRDefault="005363D5" w:rsidP="009C0FE4">
      <w:pPr>
        <w:rPr>
          <w:rFonts w:eastAsia="宋体"/>
        </w:rPr>
      </w:pPr>
      <w:r w:rsidRPr="004503AA">
        <w:rPr>
          <w:rFonts w:eastAsia="宋体"/>
        </w:rPr>
        <w:t xml:space="preserve"> Gainaccesstomorelocalvariablesusingawiderindex,ortoalargerimmediate operand: wide.</w:t>
      </w:r>
      <w:r w:rsidRPr="004503AA">
        <w:rPr>
          <w:rFonts w:eastAsia="宋体" w:hint="eastAsia"/>
        </w:rPr>
        <w:t xml:space="preserve"> </w:t>
      </w:r>
    </w:p>
    <w:p w14:paraId="2C1BD784" w14:textId="4605F797" w:rsidR="004E0B9E" w:rsidRPr="004503AA" w:rsidRDefault="004E0B9E" w:rsidP="009C0FE4">
      <w:pPr>
        <w:rPr>
          <w:rFonts w:eastAsia="宋体"/>
        </w:rPr>
      </w:pPr>
      <w:r w:rsidRPr="004503AA">
        <w:rPr>
          <w:rFonts w:eastAsia="宋体" w:hint="eastAsia"/>
        </w:rPr>
        <w:t>e补充说明，&lt;</w:t>
      </w:r>
      <w:r w:rsidRPr="004503AA">
        <w:rPr>
          <w:rFonts w:eastAsia="宋体"/>
        </w:rPr>
        <w:t>n&gt;</w:t>
      </w:r>
      <w:r w:rsidRPr="004503AA">
        <w:rPr>
          <w:rFonts w:eastAsia="宋体" w:hint="eastAsia"/>
        </w:rPr>
        <w:t>非负整数，</w:t>
      </w:r>
      <w:r w:rsidRPr="004503AA">
        <w:rPr>
          <w:rFonts w:eastAsia="宋体"/>
        </w:rPr>
        <w:t>&lt;i&gt;</w:t>
      </w:r>
      <w:r w:rsidRPr="004503AA">
        <w:rPr>
          <w:rFonts w:eastAsia="宋体" w:hint="eastAsia"/>
        </w:rPr>
        <w:t>int，</w:t>
      </w:r>
      <w:r w:rsidRPr="004503AA">
        <w:rPr>
          <w:rFonts w:eastAsia="宋体"/>
        </w:rPr>
        <w:t>&lt;l&gt;long</w:t>
      </w:r>
      <w:r w:rsidRPr="004503AA">
        <w:rPr>
          <w:rFonts w:eastAsia="宋体" w:hint="eastAsia"/>
        </w:rPr>
        <w:t>，</w:t>
      </w:r>
      <w:r w:rsidRPr="004503AA">
        <w:rPr>
          <w:rFonts w:eastAsia="宋体"/>
        </w:rPr>
        <w:t>&lt;f&gt;</w:t>
      </w:r>
      <w:r w:rsidRPr="004503AA">
        <w:rPr>
          <w:rFonts w:eastAsia="宋体" w:hint="eastAsia"/>
        </w:rPr>
        <w:t>float，</w:t>
      </w:r>
      <w:r w:rsidRPr="004503AA">
        <w:rPr>
          <w:rFonts w:eastAsia="宋体"/>
        </w:rPr>
        <w:t>&lt;d&gt;double</w:t>
      </w:r>
    </w:p>
    <w:p w14:paraId="6DF82D3A" w14:textId="77777777" w:rsidR="00A60830" w:rsidRPr="004503AA" w:rsidRDefault="00A60830" w:rsidP="009C0FE4">
      <w:pPr>
        <w:rPr>
          <w:rFonts w:eastAsia="宋体"/>
        </w:rPr>
      </w:pPr>
    </w:p>
    <w:p w14:paraId="7D276004" w14:textId="5DA0EACA" w:rsidR="001A32B8" w:rsidRPr="004503AA" w:rsidRDefault="004E0B9E" w:rsidP="0060506A">
      <w:pPr>
        <w:pStyle w:val="2"/>
        <w:rPr>
          <w:rFonts w:ascii="宋体" w:eastAsia="宋体" w:hAnsi="宋体"/>
        </w:rPr>
      </w:pPr>
      <w:bookmarkStart w:id="24" w:name="_Toc41756798"/>
      <w:r w:rsidRPr="004503AA">
        <w:rPr>
          <w:rFonts w:ascii="宋体" w:eastAsia="宋体" w:hAnsi="宋体"/>
        </w:rPr>
        <w:t>4</w:t>
      </w:r>
      <w:r w:rsidR="001A32B8" w:rsidRPr="004503AA">
        <w:rPr>
          <w:rFonts w:ascii="宋体" w:eastAsia="宋体" w:hAnsi="宋体" w:hint="eastAsia"/>
        </w:rPr>
        <w:t>算数指令</w:t>
      </w:r>
      <w:bookmarkEnd w:id="24"/>
    </w:p>
    <w:p w14:paraId="7AB8A2F5" w14:textId="47C68A1E" w:rsidR="0003239F" w:rsidRPr="004503AA" w:rsidRDefault="0003239F" w:rsidP="0060506A">
      <w:pPr>
        <w:pStyle w:val="3"/>
        <w:rPr>
          <w:rFonts w:ascii="宋体" w:eastAsia="宋体" w:hAnsi="宋体"/>
        </w:rPr>
      </w:pPr>
      <w:bookmarkStart w:id="25" w:name="_Toc41756799"/>
      <w:r w:rsidRPr="004503AA">
        <w:rPr>
          <w:rFonts w:ascii="宋体" w:eastAsia="宋体" w:hAnsi="宋体"/>
        </w:rPr>
        <w:t>4.1</w:t>
      </w:r>
      <w:r w:rsidRPr="004503AA">
        <w:rPr>
          <w:rFonts w:ascii="宋体" w:eastAsia="宋体" w:hAnsi="宋体" w:hint="eastAsia"/>
        </w:rPr>
        <w:t>概述</w:t>
      </w:r>
      <w:bookmarkEnd w:id="25"/>
    </w:p>
    <w:p w14:paraId="211ED6D5" w14:textId="6D49CF48" w:rsidR="0003239F" w:rsidRPr="004503AA" w:rsidRDefault="0003239F" w:rsidP="0003239F">
      <w:pPr>
        <w:rPr>
          <w:rFonts w:eastAsia="宋体"/>
        </w:rPr>
      </w:pPr>
      <w:r w:rsidRPr="004503AA">
        <w:rPr>
          <w:rFonts w:eastAsia="宋体" w:hint="eastAsia"/>
        </w:rPr>
        <w:t>a</w:t>
      </w:r>
      <w:r w:rsidR="002A1FAD" w:rsidRPr="004503AA">
        <w:rPr>
          <w:rFonts w:eastAsia="宋体"/>
        </w:rPr>
        <w:t xml:space="preserve"> JVM</w:t>
      </w:r>
      <w:r w:rsidR="002A1FAD" w:rsidRPr="004503AA">
        <w:rPr>
          <w:rFonts w:eastAsia="宋体" w:hint="eastAsia"/>
        </w:rPr>
        <w:t>没有明确规定整型数据一出情况，但在整数除法指令以及整数求余指令在除数为</w:t>
      </w:r>
      <w:r w:rsidR="002A1FAD" w:rsidRPr="004503AA">
        <w:rPr>
          <w:rFonts w:eastAsia="宋体"/>
        </w:rPr>
        <w:t>0</w:t>
      </w:r>
      <w:r w:rsidR="002A1FAD" w:rsidRPr="004503AA">
        <w:rPr>
          <w:rFonts w:eastAsia="宋体" w:hint="eastAsia"/>
        </w:rPr>
        <w:t>时会抛出</w:t>
      </w:r>
      <w:r w:rsidR="002A1FAD" w:rsidRPr="004503AA">
        <w:rPr>
          <w:rFonts w:eastAsia="宋体"/>
        </w:rPr>
        <w:t>ArithmeticException</w:t>
      </w:r>
    </w:p>
    <w:p w14:paraId="06772648" w14:textId="791E7CAF" w:rsidR="002A1FAD" w:rsidRPr="004503AA" w:rsidRDefault="002A1FAD" w:rsidP="0003239F">
      <w:pPr>
        <w:rPr>
          <w:rFonts w:eastAsia="宋体"/>
        </w:rPr>
      </w:pPr>
      <w:r w:rsidRPr="004503AA">
        <w:rPr>
          <w:rFonts w:eastAsia="宋体" w:hint="eastAsia"/>
        </w:rPr>
        <w:t>b</w:t>
      </w:r>
      <w:r w:rsidRPr="004503AA">
        <w:rPr>
          <w:rFonts w:eastAsia="宋体"/>
        </w:rPr>
        <w:t xml:space="preserve"> JVM</w:t>
      </w:r>
      <w:r w:rsidRPr="004503AA">
        <w:rPr>
          <w:rFonts w:eastAsia="宋体" w:hint="eastAsia"/>
        </w:rPr>
        <w:t>要求完全支持IEEE</w:t>
      </w:r>
      <w:r w:rsidRPr="004503AA">
        <w:rPr>
          <w:rFonts w:eastAsia="宋体"/>
        </w:rPr>
        <w:t>754</w:t>
      </w:r>
      <w:r w:rsidRPr="004503AA">
        <w:rPr>
          <w:rFonts w:eastAsia="宋体" w:hint="eastAsia"/>
        </w:rPr>
        <w:t>定义的非标准浮点数值和逐级下溢</w:t>
      </w:r>
      <w:r w:rsidRPr="004503AA">
        <w:rPr>
          <w:rFonts w:eastAsia="宋体"/>
        </w:rPr>
        <w:t>(</w:t>
      </w:r>
      <w:r w:rsidRPr="004503AA">
        <w:rPr>
          <w:rFonts w:eastAsia="宋体"/>
          <w:color w:val="FF0000"/>
        </w:rPr>
        <w:t>gradual underflow</w:t>
      </w:r>
      <w:r w:rsidRPr="004503AA">
        <w:rPr>
          <w:rFonts w:eastAsia="宋体"/>
        </w:rPr>
        <w:t>)</w:t>
      </w:r>
    </w:p>
    <w:p w14:paraId="1ECA5286" w14:textId="775DC0F7" w:rsidR="00D72325" w:rsidRPr="004503AA" w:rsidRDefault="009F4BD9" w:rsidP="0003239F">
      <w:pPr>
        <w:rPr>
          <w:rFonts w:eastAsia="宋体"/>
        </w:rPr>
      </w:pPr>
      <w:r w:rsidRPr="004503AA">
        <w:rPr>
          <w:rFonts w:eastAsia="宋体"/>
        </w:rPr>
        <w:t>c</w:t>
      </w:r>
      <w:r w:rsidRPr="004503AA">
        <w:rPr>
          <w:rFonts w:eastAsia="宋体" w:hint="eastAsia"/>
        </w:rPr>
        <w:t>对long进行比较，采用带符号方式比较。对浮点类型数进行比较，采用IEEE</w:t>
      </w:r>
      <w:r w:rsidRPr="004503AA">
        <w:rPr>
          <w:rFonts w:eastAsia="宋体"/>
        </w:rPr>
        <w:t>754</w:t>
      </w:r>
      <w:r w:rsidRPr="004503AA">
        <w:rPr>
          <w:rFonts w:eastAsia="宋体" w:hint="eastAsia"/>
        </w:rPr>
        <w:t>标准所定义的无信号比较方式</w:t>
      </w:r>
      <w:r w:rsidRPr="004503AA">
        <w:rPr>
          <w:rFonts w:eastAsia="宋体"/>
        </w:rPr>
        <w:t>(</w:t>
      </w:r>
      <w:r w:rsidRPr="004503AA">
        <w:rPr>
          <w:rFonts w:eastAsia="宋体"/>
          <w:color w:val="FF0000"/>
        </w:rPr>
        <w:t>nonsignaling comparisons</w:t>
      </w:r>
      <w:r w:rsidRPr="004503AA">
        <w:rPr>
          <w:rFonts w:eastAsia="宋体"/>
        </w:rPr>
        <w:t>)</w:t>
      </w:r>
    </w:p>
    <w:p w14:paraId="62C0BEE9" w14:textId="533C869B" w:rsidR="00884CD6" w:rsidRPr="004503AA" w:rsidRDefault="00884CD6" w:rsidP="0003239F">
      <w:pPr>
        <w:rPr>
          <w:rFonts w:eastAsia="宋体"/>
        </w:rPr>
      </w:pPr>
      <w:r w:rsidRPr="004503AA">
        <w:rPr>
          <w:rFonts w:eastAsia="宋体"/>
        </w:rPr>
        <w:t>d</w:t>
      </w:r>
      <w:r w:rsidRPr="004503AA">
        <w:rPr>
          <w:rFonts w:eastAsia="宋体" w:hint="eastAsia"/>
        </w:rPr>
        <w:t>把浮点型转为整形数时，采用IEEE</w:t>
      </w:r>
      <w:r w:rsidRPr="004503AA">
        <w:rPr>
          <w:rFonts w:eastAsia="宋体"/>
        </w:rPr>
        <w:t>754</w:t>
      </w:r>
      <w:r w:rsidRPr="004503AA">
        <w:rPr>
          <w:rFonts w:eastAsia="宋体" w:hint="eastAsia"/>
        </w:rPr>
        <w:t>标准的</w:t>
      </w:r>
      <w:r w:rsidRPr="004503AA">
        <w:rPr>
          <w:rFonts w:eastAsia="宋体" w:hint="eastAsia"/>
          <w:color w:val="FF0000"/>
        </w:rPr>
        <w:t>向零舍入模式</w:t>
      </w:r>
      <w:r w:rsidRPr="004503AA">
        <w:rPr>
          <w:rFonts w:eastAsia="宋体"/>
        </w:rPr>
        <w:t>(round towards zero mode)</w:t>
      </w:r>
    </w:p>
    <w:p w14:paraId="157652EA" w14:textId="53EACE55" w:rsidR="00F567CE" w:rsidRPr="004503AA" w:rsidRDefault="004B05BD" w:rsidP="0003239F">
      <w:pPr>
        <w:rPr>
          <w:rFonts w:eastAsia="宋体"/>
        </w:rPr>
      </w:pPr>
      <w:r w:rsidRPr="004503AA">
        <w:rPr>
          <w:rFonts w:eastAsia="宋体"/>
        </w:rPr>
        <w:t>e</w:t>
      </w:r>
      <w:r w:rsidR="00F567CE" w:rsidRPr="004503AA">
        <w:rPr>
          <w:rFonts w:eastAsia="宋体"/>
        </w:rPr>
        <w:t xml:space="preserve"> JVM</w:t>
      </w:r>
      <w:r w:rsidR="00F567CE" w:rsidRPr="004503AA">
        <w:rPr>
          <w:rFonts w:eastAsia="宋体" w:hint="eastAsia"/>
        </w:rPr>
        <w:t>在处理浮点数运算时，不会抛出任何</w:t>
      </w:r>
      <w:commentRangeStart w:id="26"/>
      <w:r w:rsidR="00F567CE" w:rsidRPr="004503AA">
        <w:rPr>
          <w:rFonts w:eastAsia="宋体" w:hint="eastAsia"/>
        </w:rPr>
        <w:t>JAVA异常</w:t>
      </w:r>
      <w:commentRangeEnd w:id="26"/>
      <w:r w:rsidR="00A8103D" w:rsidRPr="004503AA">
        <w:rPr>
          <w:rStyle w:val="a9"/>
          <w:rFonts w:eastAsia="宋体"/>
        </w:rPr>
        <w:commentReference w:id="26"/>
      </w:r>
      <w:r w:rsidR="00F567CE" w:rsidRPr="004503AA">
        <w:rPr>
          <w:rFonts w:eastAsia="宋体" w:hint="eastAsia"/>
        </w:rPr>
        <w:t>。当一个操作向上溢出时，使用有符号的无穷大表示，当向下溢出时，产生非标准值或带符号的0值。如果操作结果没有明确数学定义，则用NaN值表示</w:t>
      </w:r>
    </w:p>
    <w:p w14:paraId="0B9A1824" w14:textId="77777777" w:rsidR="0060506A" w:rsidRPr="004503AA" w:rsidRDefault="00C67CDA" w:rsidP="0060506A">
      <w:pPr>
        <w:rPr>
          <w:rFonts w:eastAsia="宋体"/>
        </w:rPr>
      </w:pPr>
      <w:r w:rsidRPr="004503AA">
        <w:rPr>
          <w:rFonts w:eastAsia="宋体" w:hint="eastAsia"/>
        </w:rPr>
        <w:t>f</w:t>
      </w:r>
      <w:r w:rsidRPr="004503AA">
        <w:rPr>
          <w:rFonts w:eastAsia="宋体"/>
        </w:rPr>
        <w:t xml:space="preserve"> </w:t>
      </w:r>
      <w:r w:rsidRPr="004503AA">
        <w:rPr>
          <w:rFonts w:eastAsia="宋体" w:hint="eastAsia"/>
        </w:rPr>
        <w:t>各种类型的比较最终都会转化为int类型比较。</w:t>
      </w:r>
    </w:p>
    <w:p w14:paraId="6F09D6EF" w14:textId="1D02B302" w:rsidR="004A3DE8" w:rsidRPr="004503AA" w:rsidRDefault="004A3DE8" w:rsidP="0060506A">
      <w:pPr>
        <w:pStyle w:val="3"/>
        <w:rPr>
          <w:rFonts w:ascii="宋体" w:eastAsia="宋体" w:hAnsi="宋体"/>
        </w:rPr>
      </w:pPr>
      <w:bookmarkStart w:id="27" w:name="_Toc41756800"/>
      <w:r w:rsidRPr="004503AA">
        <w:rPr>
          <w:rFonts w:ascii="宋体" w:eastAsia="宋体" w:hAnsi="宋体"/>
        </w:rPr>
        <w:lastRenderedPageBreak/>
        <w:t>4.2</w:t>
      </w:r>
      <w:r w:rsidRPr="004503AA">
        <w:rPr>
          <w:rFonts w:ascii="宋体" w:eastAsia="宋体" w:hAnsi="宋体" w:hint="eastAsia"/>
        </w:rPr>
        <w:t>指令列表</w:t>
      </w:r>
      <w:bookmarkEnd w:id="27"/>
    </w:p>
    <w:p w14:paraId="678792FF" w14:textId="77777777" w:rsidR="004A3DE8" w:rsidRPr="004503AA" w:rsidRDefault="004A3DE8" w:rsidP="004A3DE8">
      <w:pPr>
        <w:rPr>
          <w:rFonts w:eastAsia="宋体"/>
        </w:rPr>
      </w:pPr>
      <w:r w:rsidRPr="004503AA">
        <w:rPr>
          <w:rFonts w:eastAsia="宋体" w:hint="eastAsia"/>
        </w:rPr>
        <w:t>a加法</w:t>
      </w:r>
      <w:r w:rsidRPr="004503AA">
        <w:rPr>
          <w:rFonts w:eastAsia="宋体"/>
        </w:rPr>
        <w:t>:iadd,ladd,fadd,dadd.</w:t>
      </w:r>
    </w:p>
    <w:p w14:paraId="571F2A5C" w14:textId="77777777" w:rsidR="004A3DE8" w:rsidRPr="004503AA" w:rsidRDefault="004A3DE8" w:rsidP="004A3DE8">
      <w:pPr>
        <w:rPr>
          <w:rFonts w:eastAsia="宋体"/>
        </w:rPr>
      </w:pPr>
      <w:r w:rsidRPr="004503AA">
        <w:rPr>
          <w:rFonts w:eastAsia="宋体" w:hint="eastAsia"/>
        </w:rPr>
        <w:t>b</w:t>
      </w:r>
      <w:r w:rsidRPr="004503AA">
        <w:rPr>
          <w:rFonts w:eastAsia="宋体"/>
        </w:rPr>
        <w:t xml:space="preserve"> </w:t>
      </w:r>
      <w:r w:rsidRPr="004503AA">
        <w:rPr>
          <w:rFonts w:eastAsia="宋体" w:hint="eastAsia"/>
        </w:rPr>
        <w:t>减法</w:t>
      </w:r>
      <w:r w:rsidRPr="004503AA">
        <w:rPr>
          <w:rFonts w:eastAsia="宋体"/>
        </w:rPr>
        <w:t>:isub,lsub,fsub,dsub.</w:t>
      </w:r>
    </w:p>
    <w:p w14:paraId="61A8F093" w14:textId="77777777" w:rsidR="004A3DE8" w:rsidRPr="004503AA" w:rsidRDefault="004A3DE8" w:rsidP="004A3DE8">
      <w:pPr>
        <w:rPr>
          <w:rFonts w:eastAsia="宋体"/>
        </w:rPr>
      </w:pPr>
      <w:r w:rsidRPr="004503AA">
        <w:rPr>
          <w:rFonts w:eastAsia="宋体" w:hint="eastAsia"/>
        </w:rPr>
        <w:t>c乘法</w:t>
      </w:r>
      <w:r w:rsidRPr="004503AA">
        <w:rPr>
          <w:rFonts w:eastAsia="宋体"/>
        </w:rPr>
        <w:t>:imul,lmul,fmul,dmul.</w:t>
      </w:r>
    </w:p>
    <w:p w14:paraId="2922197C" w14:textId="77777777" w:rsidR="004A3DE8" w:rsidRPr="004503AA" w:rsidRDefault="004A3DE8" w:rsidP="004A3DE8">
      <w:pPr>
        <w:rPr>
          <w:rFonts w:eastAsia="宋体"/>
        </w:rPr>
      </w:pPr>
      <w:r w:rsidRPr="004503AA">
        <w:rPr>
          <w:rFonts w:eastAsia="宋体" w:hint="eastAsia"/>
        </w:rPr>
        <w:t>d除法:</w:t>
      </w:r>
      <w:r w:rsidRPr="004503AA">
        <w:rPr>
          <w:rFonts w:eastAsia="宋体"/>
        </w:rPr>
        <w:t>idiv,ldiv,fdiv,ddiv.</w:t>
      </w:r>
    </w:p>
    <w:p w14:paraId="1C387AF9" w14:textId="77777777" w:rsidR="004A3DE8" w:rsidRPr="004503AA" w:rsidRDefault="004A3DE8" w:rsidP="004A3DE8">
      <w:pPr>
        <w:rPr>
          <w:rFonts w:eastAsia="宋体"/>
        </w:rPr>
      </w:pPr>
      <w:r w:rsidRPr="004503AA">
        <w:rPr>
          <w:rFonts w:eastAsia="宋体" w:hint="eastAsia"/>
        </w:rPr>
        <w:t>e求余</w:t>
      </w:r>
      <w:r w:rsidRPr="004503AA">
        <w:rPr>
          <w:rFonts w:eastAsia="宋体"/>
        </w:rPr>
        <w:t>:irem,lrem,frem,drem.</w:t>
      </w:r>
    </w:p>
    <w:p w14:paraId="3DD25C87" w14:textId="77777777" w:rsidR="004A3DE8" w:rsidRPr="004503AA" w:rsidRDefault="004A3DE8" w:rsidP="004A3DE8">
      <w:pPr>
        <w:rPr>
          <w:rFonts w:eastAsia="宋体"/>
        </w:rPr>
      </w:pPr>
      <w:r w:rsidRPr="004503AA">
        <w:rPr>
          <w:rFonts w:eastAsia="宋体" w:hint="eastAsia"/>
        </w:rPr>
        <w:t>f求负值:</w:t>
      </w:r>
      <w:r w:rsidRPr="004503AA">
        <w:rPr>
          <w:rFonts w:eastAsia="宋体"/>
        </w:rPr>
        <w:t>ineg,lneg,fneg,dneg.</w:t>
      </w:r>
    </w:p>
    <w:p w14:paraId="4A34781D" w14:textId="77777777" w:rsidR="004A3DE8" w:rsidRPr="004503AA" w:rsidRDefault="004A3DE8" w:rsidP="004A3DE8">
      <w:pPr>
        <w:rPr>
          <w:rFonts w:eastAsia="宋体"/>
        </w:rPr>
      </w:pPr>
      <w:r w:rsidRPr="004503AA">
        <w:rPr>
          <w:rFonts w:eastAsia="宋体" w:hint="eastAsia"/>
        </w:rPr>
        <w:t>g移位</w:t>
      </w:r>
      <w:r w:rsidRPr="004503AA">
        <w:rPr>
          <w:rFonts w:eastAsia="宋体"/>
        </w:rPr>
        <w:t>:ishl,ishr,iushr,lshl,lshr,lushr.</w:t>
      </w:r>
    </w:p>
    <w:p w14:paraId="59F0DEE7" w14:textId="77777777" w:rsidR="004A3DE8" w:rsidRPr="004503AA" w:rsidRDefault="004A3DE8" w:rsidP="004A3DE8">
      <w:pPr>
        <w:rPr>
          <w:rFonts w:eastAsia="宋体"/>
        </w:rPr>
      </w:pPr>
      <w:r w:rsidRPr="004503AA">
        <w:rPr>
          <w:rFonts w:eastAsia="宋体" w:hint="eastAsia"/>
        </w:rPr>
        <w:t>h</w:t>
      </w:r>
      <w:r w:rsidRPr="004503AA">
        <w:rPr>
          <w:rFonts w:eastAsia="宋体"/>
        </w:rPr>
        <w:t xml:space="preserve"> </w:t>
      </w:r>
      <w:r w:rsidRPr="004503AA">
        <w:rPr>
          <w:rFonts w:eastAsia="宋体" w:hint="eastAsia"/>
        </w:rPr>
        <w:t>按位或:</w:t>
      </w:r>
      <w:r w:rsidRPr="004503AA">
        <w:rPr>
          <w:rFonts w:eastAsia="宋体"/>
        </w:rPr>
        <w:t xml:space="preserve"> ior, lor.</w:t>
      </w:r>
    </w:p>
    <w:p w14:paraId="08A4331E" w14:textId="77777777" w:rsidR="004A3DE8" w:rsidRPr="004503AA" w:rsidRDefault="004A3DE8" w:rsidP="004A3DE8">
      <w:pPr>
        <w:rPr>
          <w:rFonts w:eastAsia="宋体"/>
        </w:rPr>
      </w:pPr>
      <w:r w:rsidRPr="004503AA">
        <w:rPr>
          <w:rFonts w:eastAsia="宋体" w:hint="eastAsia"/>
        </w:rPr>
        <w:t>i按位与</w:t>
      </w:r>
      <w:r w:rsidRPr="004503AA">
        <w:rPr>
          <w:rFonts w:eastAsia="宋体"/>
        </w:rPr>
        <w:t>: iand, land.</w:t>
      </w:r>
    </w:p>
    <w:p w14:paraId="1E49A84B" w14:textId="77777777" w:rsidR="004A3DE8" w:rsidRPr="004503AA" w:rsidRDefault="004A3DE8" w:rsidP="00511365">
      <w:pPr>
        <w:rPr>
          <w:rFonts w:eastAsia="宋体"/>
        </w:rPr>
      </w:pPr>
      <w:r w:rsidRPr="004503AA">
        <w:rPr>
          <w:rFonts w:eastAsia="宋体" w:hint="eastAsia"/>
        </w:rPr>
        <w:t>j按位异或</w:t>
      </w:r>
      <w:r w:rsidRPr="004503AA">
        <w:rPr>
          <w:rFonts w:eastAsia="宋体"/>
        </w:rPr>
        <w:t>: ixor, lxor.</w:t>
      </w:r>
    </w:p>
    <w:p w14:paraId="0ACA0709" w14:textId="77777777" w:rsidR="004A3DE8" w:rsidRPr="004503AA" w:rsidRDefault="004A3DE8" w:rsidP="00511365">
      <w:pPr>
        <w:rPr>
          <w:rFonts w:eastAsia="宋体"/>
        </w:rPr>
      </w:pPr>
      <w:r w:rsidRPr="004503AA">
        <w:rPr>
          <w:rFonts w:eastAsia="宋体" w:hint="eastAsia"/>
        </w:rPr>
        <w:t>k局部变量自增</w:t>
      </w:r>
      <w:r w:rsidRPr="004503AA">
        <w:rPr>
          <w:rFonts w:eastAsia="宋体"/>
        </w:rPr>
        <w:t>:iinc</w:t>
      </w:r>
    </w:p>
    <w:p w14:paraId="206EA223" w14:textId="6B04638B" w:rsidR="00E02664" w:rsidRPr="004503AA" w:rsidRDefault="004A3DE8" w:rsidP="00511365">
      <w:pPr>
        <w:rPr>
          <w:rFonts w:eastAsia="宋体"/>
        </w:rPr>
      </w:pPr>
      <w:r w:rsidRPr="004503AA">
        <w:rPr>
          <w:rFonts w:eastAsia="宋体"/>
        </w:rPr>
        <w:t xml:space="preserve">L </w:t>
      </w:r>
      <w:r w:rsidRPr="004503AA">
        <w:rPr>
          <w:rFonts w:eastAsia="宋体" w:hint="eastAsia"/>
        </w:rPr>
        <w:t>比较指令：d</w:t>
      </w:r>
      <w:r w:rsidRPr="004503AA">
        <w:rPr>
          <w:rFonts w:eastAsia="宋体"/>
        </w:rPr>
        <w:t>cmpg,dcmpl,fcmpg,fcmpl,lcmp</w:t>
      </w:r>
    </w:p>
    <w:p w14:paraId="226BC675" w14:textId="77777777" w:rsidR="00084C40" w:rsidRPr="004503AA" w:rsidRDefault="00084C40" w:rsidP="004A3DE8">
      <w:pPr>
        <w:rPr>
          <w:rFonts w:eastAsia="宋体"/>
        </w:rPr>
      </w:pPr>
    </w:p>
    <w:p w14:paraId="2E00208E" w14:textId="07A2794C" w:rsidR="000077BF" w:rsidRPr="004503AA" w:rsidRDefault="000077BF" w:rsidP="00773BDD">
      <w:pPr>
        <w:pStyle w:val="2"/>
        <w:rPr>
          <w:rFonts w:ascii="宋体" w:eastAsia="宋体" w:hAnsi="宋体"/>
        </w:rPr>
      </w:pPr>
      <w:bookmarkStart w:id="28" w:name="_Toc41756801"/>
      <w:r w:rsidRPr="004503AA">
        <w:rPr>
          <w:rFonts w:ascii="宋体" w:eastAsia="宋体" w:hAnsi="宋体"/>
        </w:rPr>
        <w:t>5</w:t>
      </w:r>
      <w:r w:rsidRPr="004503AA">
        <w:rPr>
          <w:rFonts w:ascii="宋体" w:eastAsia="宋体" w:hAnsi="宋体" w:hint="eastAsia"/>
        </w:rPr>
        <w:t>类型转换</w:t>
      </w:r>
      <w:r w:rsidR="00E02664" w:rsidRPr="004503AA">
        <w:rPr>
          <w:rFonts w:ascii="宋体" w:eastAsia="宋体" w:hAnsi="宋体" w:hint="eastAsia"/>
        </w:rPr>
        <w:t>指令</w:t>
      </w:r>
      <w:bookmarkEnd w:id="28"/>
    </w:p>
    <w:p w14:paraId="6A5F28B3" w14:textId="3EE13C82" w:rsidR="001609B3" w:rsidRPr="004503AA" w:rsidRDefault="00692E96" w:rsidP="00773BDD">
      <w:pPr>
        <w:pStyle w:val="3"/>
        <w:rPr>
          <w:rFonts w:ascii="宋体" w:eastAsia="宋体" w:hAnsi="宋体"/>
        </w:rPr>
      </w:pPr>
      <w:bookmarkStart w:id="29" w:name="_Toc41756802"/>
      <w:r w:rsidRPr="004503AA">
        <w:rPr>
          <w:rFonts w:ascii="宋体" w:eastAsia="宋体" w:hAnsi="宋体"/>
        </w:rPr>
        <w:t>5.1</w:t>
      </w:r>
      <w:r w:rsidRPr="004503AA">
        <w:rPr>
          <w:rFonts w:ascii="宋体" w:eastAsia="宋体" w:hAnsi="宋体" w:hint="eastAsia"/>
        </w:rPr>
        <w:t>数值宽化转换</w:t>
      </w:r>
      <w:r w:rsidRPr="004503AA">
        <w:rPr>
          <w:rFonts w:ascii="宋体" w:eastAsia="宋体" w:hAnsi="宋体"/>
        </w:rPr>
        <w:t>( widening numeric conversions</w:t>
      </w:r>
      <w:r w:rsidR="001D783C" w:rsidRPr="004503AA">
        <w:rPr>
          <w:rFonts w:ascii="宋体" w:eastAsia="宋体" w:hAnsi="宋体"/>
        </w:rPr>
        <w:t>,</w:t>
      </w:r>
      <w:r w:rsidR="001D783C" w:rsidRPr="004503AA">
        <w:rPr>
          <w:rFonts w:ascii="宋体" w:eastAsia="宋体" w:hAnsi="宋体" w:hint="eastAsia"/>
        </w:rPr>
        <w:t>小范围类型到大范围类型的安全转换</w:t>
      </w:r>
      <w:r w:rsidRPr="004503AA">
        <w:rPr>
          <w:rFonts w:ascii="宋体" w:eastAsia="宋体" w:hAnsi="宋体"/>
        </w:rPr>
        <w:t>)</w:t>
      </w:r>
      <w:bookmarkEnd w:id="29"/>
    </w:p>
    <w:p w14:paraId="5FC0F7CB" w14:textId="4B73A87A" w:rsidR="00467139" w:rsidRPr="004503AA" w:rsidRDefault="001D783C" w:rsidP="001D783C">
      <w:pPr>
        <w:rPr>
          <w:rFonts w:eastAsia="宋体"/>
        </w:rPr>
      </w:pPr>
      <w:r w:rsidRPr="004503AA">
        <w:rPr>
          <w:rFonts w:eastAsia="宋体" w:hint="eastAsia"/>
        </w:rPr>
        <w:t>a</w:t>
      </w:r>
      <w:r w:rsidR="00467139" w:rsidRPr="004503AA">
        <w:rPr>
          <w:rFonts w:eastAsia="宋体" w:hint="eastAsia"/>
        </w:rPr>
        <w:t>转换类型：</w:t>
      </w:r>
    </w:p>
    <w:p w14:paraId="7BE9726F" w14:textId="734AA0D3" w:rsidR="000A5F21" w:rsidRPr="004503AA" w:rsidRDefault="000A5F21" w:rsidP="000A5F21">
      <w:pPr>
        <w:rPr>
          <w:rFonts w:eastAsia="宋体"/>
        </w:rPr>
      </w:pPr>
      <w:r w:rsidRPr="004503AA">
        <w:rPr>
          <w:rFonts w:eastAsia="宋体"/>
        </w:rPr>
        <w:t xml:space="preserve">a.1 int to long, float, or double </w:t>
      </w:r>
    </w:p>
    <w:p w14:paraId="7F10D5A8" w14:textId="3C76F9E1" w:rsidR="000A5F21" w:rsidRPr="004503AA" w:rsidRDefault="000A5F21" w:rsidP="000A5F21">
      <w:pPr>
        <w:rPr>
          <w:rFonts w:eastAsia="宋体"/>
        </w:rPr>
      </w:pPr>
      <w:r w:rsidRPr="004503AA">
        <w:rPr>
          <w:rFonts w:eastAsia="宋体" w:hint="eastAsia"/>
        </w:rPr>
        <w:t>a</w:t>
      </w:r>
      <w:r w:rsidRPr="004503AA">
        <w:rPr>
          <w:rFonts w:eastAsia="宋体"/>
        </w:rPr>
        <w:t>.2 long to float or double</w:t>
      </w:r>
    </w:p>
    <w:p w14:paraId="0A28B6DB" w14:textId="77777777" w:rsidR="000A5F21" w:rsidRPr="004503AA" w:rsidRDefault="000A5F21" w:rsidP="000A5F21">
      <w:pPr>
        <w:rPr>
          <w:rFonts w:eastAsia="宋体"/>
        </w:rPr>
      </w:pPr>
      <w:r w:rsidRPr="004503AA">
        <w:rPr>
          <w:rFonts w:eastAsia="宋体"/>
        </w:rPr>
        <w:t>a.3 float to double</w:t>
      </w:r>
    </w:p>
    <w:p w14:paraId="24C13972" w14:textId="77777777" w:rsidR="00070DB9" w:rsidRPr="004503AA" w:rsidRDefault="00467139" w:rsidP="00070DB9">
      <w:pPr>
        <w:rPr>
          <w:rFonts w:eastAsia="宋体"/>
        </w:rPr>
      </w:pPr>
      <w:r w:rsidRPr="004503AA">
        <w:rPr>
          <w:rFonts w:eastAsia="宋体"/>
        </w:rPr>
        <w:t>b</w:t>
      </w:r>
      <w:r w:rsidRPr="004503AA">
        <w:rPr>
          <w:rFonts w:eastAsia="宋体" w:hint="eastAsia"/>
        </w:rPr>
        <w:t>宽化转换指令：</w:t>
      </w:r>
      <w:r w:rsidR="00070DB9" w:rsidRPr="004503AA">
        <w:rPr>
          <w:rFonts w:eastAsia="宋体"/>
        </w:rPr>
        <w:t xml:space="preserve">i2l, i2f, i2d, l2f, l2d, and f2d </w:t>
      </w:r>
    </w:p>
    <w:p w14:paraId="7501C205" w14:textId="7975C7CD" w:rsidR="0007412A" w:rsidRPr="004503AA" w:rsidRDefault="005C42B4" w:rsidP="00070DB9">
      <w:pPr>
        <w:rPr>
          <w:rFonts w:eastAsia="宋体"/>
        </w:rPr>
      </w:pPr>
      <w:r w:rsidRPr="004503AA">
        <w:rPr>
          <w:rFonts w:eastAsia="宋体"/>
        </w:rPr>
        <w:t xml:space="preserve">c </w:t>
      </w:r>
      <w:r w:rsidRPr="004503AA">
        <w:rPr>
          <w:rFonts w:eastAsia="宋体" w:hint="eastAsia"/>
        </w:rPr>
        <w:t>从float到double转换，在</w:t>
      </w:r>
      <w:r w:rsidRPr="004503AA">
        <w:rPr>
          <w:rFonts w:eastAsia="宋体"/>
        </w:rPr>
        <w:t>FP-strict</w:t>
      </w:r>
      <w:r w:rsidRPr="004503AA">
        <w:rPr>
          <w:rFonts w:eastAsia="宋体" w:hint="eastAsia"/>
        </w:rPr>
        <w:t>模式下可以保证精确相等，否则不能保证。</w:t>
      </w:r>
      <w:r w:rsidR="00CA339F" w:rsidRPr="004503AA">
        <w:rPr>
          <w:rFonts w:eastAsia="宋体" w:hint="eastAsia"/>
        </w:rPr>
        <w:t>int到long、int到double</w:t>
      </w:r>
      <w:r w:rsidRPr="004503AA">
        <w:rPr>
          <w:rFonts w:eastAsia="宋体" w:hint="eastAsia"/>
        </w:rPr>
        <w:t>能保证精确相等。</w:t>
      </w:r>
    </w:p>
    <w:p w14:paraId="31B739BD" w14:textId="3A2083FC" w:rsidR="005C42B4" w:rsidRPr="004503AA" w:rsidRDefault="00CA339F" w:rsidP="00070DB9">
      <w:pPr>
        <w:rPr>
          <w:rFonts w:eastAsia="宋体"/>
        </w:rPr>
      </w:pPr>
      <w:r w:rsidRPr="004503AA">
        <w:rPr>
          <w:rFonts w:eastAsia="宋体" w:hint="eastAsia"/>
        </w:rPr>
        <w:t>d从int或long到float、long到double时，可能会发生精度丢失</w:t>
      </w:r>
    </w:p>
    <w:p w14:paraId="0C74379C" w14:textId="0A90B9C9" w:rsidR="00CA339F" w:rsidRPr="004503AA" w:rsidRDefault="00CA339F" w:rsidP="00070DB9">
      <w:pPr>
        <w:rPr>
          <w:rFonts w:eastAsia="宋体"/>
        </w:rPr>
      </w:pPr>
      <w:r w:rsidRPr="004503AA">
        <w:rPr>
          <w:rFonts w:eastAsia="宋体" w:hint="eastAsia"/>
        </w:rPr>
        <w:t>e宽化转换虽然可能发生精度丢失，但不会导致JVM抛出异常</w:t>
      </w:r>
    </w:p>
    <w:p w14:paraId="6D3415E1" w14:textId="59B2F0D4" w:rsidR="00D75FA8" w:rsidRPr="004503AA" w:rsidRDefault="00D75FA8" w:rsidP="00070DB9">
      <w:pPr>
        <w:rPr>
          <w:rFonts w:eastAsia="宋体"/>
        </w:rPr>
      </w:pPr>
      <w:r w:rsidRPr="004503AA">
        <w:rPr>
          <w:rFonts w:eastAsia="宋体" w:hint="eastAsia"/>
        </w:rPr>
        <w:t>f从int到long转换，是一个简单的带符号扩展操作，即把int数值的二进制补码表示扩充至更宽的格式</w:t>
      </w:r>
    </w:p>
    <w:p w14:paraId="40CDC87C" w14:textId="0F2FC46D" w:rsidR="00D75FA8" w:rsidRPr="004503AA" w:rsidRDefault="00D75FA8" w:rsidP="00070DB9">
      <w:pPr>
        <w:rPr>
          <w:rFonts w:eastAsia="宋体"/>
        </w:rPr>
      </w:pPr>
      <w:r w:rsidRPr="004503AA">
        <w:rPr>
          <w:rFonts w:eastAsia="宋体" w:hint="eastAsia"/>
        </w:rPr>
        <w:t>g从char到一个整形转换时一个零位扩展，即直接给char的二进制形式上填若干</w:t>
      </w:r>
      <w:r w:rsidRPr="004503AA">
        <w:rPr>
          <w:rFonts w:eastAsia="宋体"/>
        </w:rPr>
        <w:t>0</w:t>
      </w:r>
      <w:r w:rsidRPr="004503AA">
        <w:rPr>
          <w:rFonts w:eastAsia="宋体" w:hint="eastAsia"/>
        </w:rPr>
        <w:t>，以填充成更宽的格式</w:t>
      </w:r>
    </w:p>
    <w:p w14:paraId="368F3A87" w14:textId="1D2116E3" w:rsidR="001B5294" w:rsidRPr="004503AA" w:rsidRDefault="001B5294" w:rsidP="00070DB9">
      <w:pPr>
        <w:rPr>
          <w:rFonts w:eastAsia="宋体"/>
        </w:rPr>
      </w:pPr>
      <w:r w:rsidRPr="004503AA">
        <w:rPr>
          <w:rFonts w:eastAsia="宋体" w:hint="eastAsia"/>
        </w:rPr>
        <w:t>h</w:t>
      </w:r>
      <w:r w:rsidRPr="004503AA">
        <w:rPr>
          <w:rFonts w:eastAsia="宋体"/>
        </w:rPr>
        <w:t xml:space="preserve"> </w:t>
      </w:r>
      <w:r w:rsidRPr="004503AA">
        <w:rPr>
          <w:rFonts w:eastAsia="宋体" w:hint="eastAsia"/>
        </w:rPr>
        <w:t>JVM直接支持转换，不需要显示转换命令</w:t>
      </w:r>
    </w:p>
    <w:p w14:paraId="0E269F4B" w14:textId="77777777" w:rsidR="00CA339F" w:rsidRPr="004503AA" w:rsidRDefault="00CA339F" w:rsidP="00070DB9">
      <w:pPr>
        <w:rPr>
          <w:rFonts w:eastAsia="宋体"/>
        </w:rPr>
      </w:pPr>
    </w:p>
    <w:p w14:paraId="72C82A3B" w14:textId="3095C392" w:rsidR="00692E96" w:rsidRPr="004503AA" w:rsidRDefault="00692E96" w:rsidP="00773BDD">
      <w:pPr>
        <w:pStyle w:val="3"/>
        <w:rPr>
          <w:rFonts w:ascii="宋体" w:eastAsia="宋体" w:hAnsi="宋体"/>
        </w:rPr>
      </w:pPr>
      <w:bookmarkStart w:id="30" w:name="_Toc41756803"/>
      <w:r w:rsidRPr="004503AA">
        <w:rPr>
          <w:rFonts w:ascii="宋体" w:eastAsia="宋体" w:hAnsi="宋体"/>
        </w:rPr>
        <w:t>5.2</w:t>
      </w:r>
      <w:r w:rsidR="00BC3AA0" w:rsidRPr="004503AA">
        <w:rPr>
          <w:rFonts w:ascii="宋体" w:eastAsia="宋体" w:hAnsi="宋体" w:hint="eastAsia"/>
        </w:rPr>
        <w:t>数值窄化</w:t>
      </w:r>
      <w:r w:rsidR="001B5294" w:rsidRPr="004503AA">
        <w:rPr>
          <w:rFonts w:ascii="宋体" w:eastAsia="宋体" w:hAnsi="宋体" w:hint="eastAsia"/>
        </w:rPr>
        <w:t>转换</w:t>
      </w:r>
      <w:r w:rsidR="001B5294" w:rsidRPr="004503AA">
        <w:rPr>
          <w:rFonts w:ascii="宋体" w:eastAsia="宋体" w:hAnsi="宋体"/>
        </w:rPr>
        <w:t>(narrowing numeric conversions</w:t>
      </w:r>
      <w:r w:rsidR="001B5294" w:rsidRPr="004503AA">
        <w:rPr>
          <w:rFonts w:ascii="宋体" w:eastAsia="宋体" w:hAnsi="宋体" w:hint="eastAsia"/>
        </w:rPr>
        <w:t>)</w:t>
      </w:r>
      <w:bookmarkEnd w:id="30"/>
    </w:p>
    <w:p w14:paraId="1187D063" w14:textId="157997A6" w:rsidR="00BC3AA0" w:rsidRPr="004503AA" w:rsidRDefault="00652A52" w:rsidP="00070DB9">
      <w:pPr>
        <w:rPr>
          <w:rFonts w:eastAsia="宋体"/>
        </w:rPr>
      </w:pPr>
      <w:r w:rsidRPr="004503AA">
        <w:rPr>
          <w:rFonts w:eastAsia="宋体" w:hint="eastAsia"/>
        </w:rPr>
        <w:t>a类型转换</w:t>
      </w:r>
    </w:p>
    <w:p w14:paraId="091A5545" w14:textId="76028256" w:rsidR="00652A52" w:rsidRPr="004503AA" w:rsidRDefault="00652A52" w:rsidP="00652A52">
      <w:pPr>
        <w:rPr>
          <w:rFonts w:eastAsia="宋体"/>
        </w:rPr>
      </w:pPr>
      <w:r w:rsidRPr="004503AA">
        <w:rPr>
          <w:rFonts w:eastAsia="宋体" w:hint="eastAsia"/>
        </w:rPr>
        <w:t>a</w:t>
      </w:r>
      <w:r w:rsidRPr="004503AA">
        <w:rPr>
          <w:rFonts w:eastAsia="宋体"/>
        </w:rPr>
        <w:t>.1 int to byte, short, or char</w:t>
      </w:r>
    </w:p>
    <w:p w14:paraId="5245E459" w14:textId="594F06E4" w:rsidR="00652A52" w:rsidRPr="004503AA" w:rsidRDefault="00652A52" w:rsidP="00652A52">
      <w:pPr>
        <w:rPr>
          <w:rFonts w:eastAsia="宋体"/>
        </w:rPr>
      </w:pPr>
      <w:r w:rsidRPr="004503AA">
        <w:rPr>
          <w:rFonts w:eastAsia="宋体"/>
        </w:rPr>
        <w:t>a.2 long to int</w:t>
      </w:r>
    </w:p>
    <w:p w14:paraId="5E561195" w14:textId="2A1A1FB4" w:rsidR="00652A52" w:rsidRPr="004503AA" w:rsidRDefault="00652A52" w:rsidP="00652A52">
      <w:pPr>
        <w:rPr>
          <w:rFonts w:eastAsia="宋体"/>
        </w:rPr>
      </w:pPr>
      <w:r w:rsidRPr="004503AA">
        <w:rPr>
          <w:rFonts w:eastAsia="宋体"/>
        </w:rPr>
        <w:t>a.3 float to int or long</w:t>
      </w:r>
    </w:p>
    <w:p w14:paraId="74BB682F" w14:textId="58D6361A" w:rsidR="00652A52" w:rsidRPr="004503AA" w:rsidRDefault="00652A52" w:rsidP="00652A52">
      <w:pPr>
        <w:rPr>
          <w:rFonts w:eastAsia="宋体"/>
        </w:rPr>
      </w:pPr>
      <w:r w:rsidRPr="004503AA">
        <w:rPr>
          <w:rFonts w:eastAsia="宋体"/>
        </w:rPr>
        <w:t>a.4 double to int, long, or float</w:t>
      </w:r>
    </w:p>
    <w:p w14:paraId="7F040B42" w14:textId="64B9FCCF" w:rsidR="00BC3AA0" w:rsidRPr="004503AA" w:rsidRDefault="001B5294" w:rsidP="00070DB9">
      <w:pPr>
        <w:rPr>
          <w:rFonts w:eastAsia="宋体"/>
        </w:rPr>
      </w:pPr>
      <w:r w:rsidRPr="004503AA">
        <w:rPr>
          <w:rFonts w:eastAsia="宋体"/>
        </w:rPr>
        <w:t>b</w:t>
      </w:r>
      <w:r w:rsidRPr="004503AA">
        <w:rPr>
          <w:rFonts w:eastAsia="宋体" w:hint="eastAsia"/>
        </w:rPr>
        <w:t>窄化转换</w:t>
      </w:r>
      <w:r w:rsidR="000228D0" w:rsidRPr="004503AA">
        <w:rPr>
          <w:rFonts w:eastAsia="宋体" w:hint="eastAsia"/>
        </w:rPr>
        <w:t>指令：</w:t>
      </w:r>
      <w:r w:rsidR="000228D0" w:rsidRPr="004503AA">
        <w:rPr>
          <w:rFonts w:eastAsia="宋体"/>
        </w:rPr>
        <w:t>i2b, i2c, i2s, l2i, f2i, f2l, d2i, d2l, and d2f</w:t>
      </w:r>
    </w:p>
    <w:p w14:paraId="4E246EEF" w14:textId="48772ED8" w:rsidR="00553B3A" w:rsidRPr="004503AA" w:rsidRDefault="000B733F" w:rsidP="00070DB9">
      <w:pPr>
        <w:rPr>
          <w:rFonts w:eastAsia="宋体"/>
        </w:rPr>
      </w:pPr>
      <w:r w:rsidRPr="004503AA">
        <w:rPr>
          <w:rFonts w:eastAsia="宋体" w:hint="eastAsia"/>
        </w:rPr>
        <w:t>c因为窄化转换可能会导致转换结果具备不同的正负号、不同的数量级，因此会导致数值丢失精度</w:t>
      </w:r>
    </w:p>
    <w:p w14:paraId="1F4CDFC6" w14:textId="2FB33101" w:rsidR="00D17AEE" w:rsidRPr="004503AA" w:rsidRDefault="00D17AEE" w:rsidP="00070DB9">
      <w:pPr>
        <w:rPr>
          <w:rFonts w:eastAsia="宋体"/>
        </w:rPr>
      </w:pPr>
      <w:r w:rsidRPr="004503AA">
        <w:rPr>
          <w:rFonts w:eastAsia="宋体" w:hint="eastAsia"/>
        </w:rPr>
        <w:t>d从int或者long窄化转换为整形T，转过过程仅仅是简单丢低除最低N个二进制以外的内容，这可能导致与原始值有不同符号</w:t>
      </w:r>
    </w:p>
    <w:p w14:paraId="75FCAB96" w14:textId="5F7AC517" w:rsidR="00D17AEE" w:rsidRPr="004503AA" w:rsidRDefault="00D17AEE" w:rsidP="00070DB9">
      <w:pPr>
        <w:rPr>
          <w:rFonts w:eastAsia="宋体"/>
        </w:rPr>
      </w:pPr>
      <w:r w:rsidRPr="004503AA">
        <w:rPr>
          <w:rFonts w:eastAsia="宋体" w:hint="eastAsia"/>
        </w:rPr>
        <w:t>e将浮点类型窄化转换为整数T</w:t>
      </w:r>
      <w:r w:rsidRPr="004503AA">
        <w:rPr>
          <w:rFonts w:eastAsia="宋体"/>
        </w:rPr>
        <w:t>(int</w:t>
      </w:r>
      <w:r w:rsidRPr="004503AA">
        <w:rPr>
          <w:rFonts w:eastAsia="宋体" w:hint="eastAsia"/>
        </w:rPr>
        <w:t>或long</w:t>
      </w:r>
      <w:r w:rsidRPr="004503AA">
        <w:rPr>
          <w:rFonts w:eastAsia="宋体"/>
        </w:rPr>
        <w:t>)</w:t>
      </w:r>
      <w:r w:rsidRPr="004503AA">
        <w:rPr>
          <w:rFonts w:eastAsia="宋体" w:hint="eastAsia"/>
        </w:rPr>
        <w:t>时</w:t>
      </w:r>
      <w:r w:rsidR="004B7EA2" w:rsidRPr="004503AA">
        <w:rPr>
          <w:rFonts w:eastAsia="宋体" w:hint="eastAsia"/>
        </w:rPr>
        <w:t>：</w:t>
      </w:r>
    </w:p>
    <w:p w14:paraId="03E7F22E" w14:textId="59E47F05" w:rsidR="004B7EA2" w:rsidRPr="004503AA" w:rsidRDefault="004B7EA2" w:rsidP="00070DB9">
      <w:pPr>
        <w:rPr>
          <w:rFonts w:eastAsia="宋体"/>
        </w:rPr>
      </w:pPr>
      <w:r w:rsidRPr="004503AA">
        <w:rPr>
          <w:rFonts w:eastAsia="宋体" w:hint="eastAsia"/>
        </w:rPr>
        <w:t>e.</w:t>
      </w:r>
      <w:r w:rsidRPr="004503AA">
        <w:rPr>
          <w:rFonts w:eastAsia="宋体"/>
        </w:rPr>
        <w:t>1</w:t>
      </w:r>
      <w:r w:rsidRPr="004503AA">
        <w:rPr>
          <w:rFonts w:eastAsia="宋体" w:hint="eastAsia"/>
        </w:rPr>
        <w:t>如果原始浮点值时NaN，则转换结果都为0</w:t>
      </w:r>
    </w:p>
    <w:p w14:paraId="2DE9DB3A" w14:textId="1D28011E" w:rsidR="004B7EA2" w:rsidRPr="004503AA" w:rsidRDefault="004B7EA2" w:rsidP="00070DB9">
      <w:pPr>
        <w:rPr>
          <w:rFonts w:eastAsia="宋体"/>
        </w:rPr>
      </w:pPr>
      <w:r w:rsidRPr="004503AA">
        <w:rPr>
          <w:rFonts w:eastAsia="宋体" w:hint="eastAsia"/>
        </w:rPr>
        <w:lastRenderedPageBreak/>
        <w:t>e</w:t>
      </w:r>
      <w:r w:rsidRPr="004503AA">
        <w:rPr>
          <w:rFonts w:eastAsia="宋体"/>
        </w:rPr>
        <w:t>.2</w:t>
      </w:r>
      <w:r w:rsidRPr="004503AA">
        <w:rPr>
          <w:rFonts w:eastAsia="宋体" w:hint="eastAsia"/>
        </w:rPr>
        <w:t>如果转换结果v在T范围内，则转换结果值就为v</w:t>
      </w:r>
    </w:p>
    <w:p w14:paraId="22BFACC0" w14:textId="53F187CF" w:rsidR="004B7EA2" w:rsidRPr="004503AA" w:rsidRDefault="004B7EA2" w:rsidP="00070DB9">
      <w:pPr>
        <w:rPr>
          <w:rFonts w:eastAsia="宋体"/>
        </w:rPr>
      </w:pPr>
      <w:r w:rsidRPr="004503AA">
        <w:rPr>
          <w:rFonts w:eastAsia="宋体" w:hint="eastAsia"/>
        </w:rPr>
        <w:t>e</w:t>
      </w:r>
      <w:r w:rsidRPr="004503AA">
        <w:rPr>
          <w:rFonts w:eastAsia="宋体"/>
        </w:rPr>
        <w:t>.3</w:t>
      </w:r>
      <w:r w:rsidRPr="004503AA">
        <w:rPr>
          <w:rFonts w:eastAsia="宋体" w:hint="eastAsia"/>
        </w:rPr>
        <w:t>如果转换结果v超过T的范围，则转换结果值为T最大值</w:t>
      </w:r>
    </w:p>
    <w:p w14:paraId="48B422CE" w14:textId="16713ADA" w:rsidR="004B7EA2" w:rsidRPr="004503AA" w:rsidRDefault="004B7EA2" w:rsidP="00070DB9">
      <w:pPr>
        <w:rPr>
          <w:rFonts w:eastAsia="宋体"/>
        </w:rPr>
      </w:pPr>
      <w:r w:rsidRPr="004503AA">
        <w:rPr>
          <w:rFonts w:eastAsia="宋体" w:hint="eastAsia"/>
        </w:rPr>
        <w:t>e</w:t>
      </w:r>
      <w:r w:rsidRPr="004503AA">
        <w:rPr>
          <w:rFonts w:eastAsia="宋体"/>
        </w:rPr>
        <w:t>.4</w:t>
      </w:r>
      <w:r w:rsidRPr="004503AA">
        <w:rPr>
          <w:rFonts w:eastAsia="宋体" w:hint="eastAsia"/>
        </w:rPr>
        <w:t>如果转换结果v低于T的范围，则转换结果值为T最小值</w:t>
      </w:r>
    </w:p>
    <w:p w14:paraId="10EB86DA" w14:textId="7D202E0D" w:rsidR="001B48EB" w:rsidRPr="004503AA" w:rsidRDefault="001B48EB" w:rsidP="00070DB9">
      <w:pPr>
        <w:rPr>
          <w:rFonts w:eastAsia="宋体"/>
        </w:rPr>
      </w:pPr>
      <w:r w:rsidRPr="004503AA">
        <w:rPr>
          <w:rFonts w:eastAsia="宋体" w:hint="eastAsia"/>
        </w:rPr>
        <w:t>f从double转为float的窄化转换过程与IEEE</w:t>
      </w:r>
      <w:r w:rsidRPr="004503AA">
        <w:rPr>
          <w:rFonts w:eastAsia="宋体"/>
        </w:rPr>
        <w:t>754</w:t>
      </w:r>
      <w:r w:rsidRPr="004503AA">
        <w:rPr>
          <w:rFonts w:eastAsia="宋体" w:hint="eastAsia"/>
        </w:rPr>
        <w:t>中定义一致：</w:t>
      </w:r>
    </w:p>
    <w:p w14:paraId="4D99A9DE" w14:textId="7B2872C0" w:rsidR="001B48EB" w:rsidRPr="004503AA" w:rsidRDefault="001B48EB" w:rsidP="00070DB9">
      <w:pPr>
        <w:rPr>
          <w:rFonts w:eastAsia="宋体"/>
          <w:color w:val="000000" w:themeColor="text1"/>
        </w:rPr>
      </w:pPr>
      <w:r w:rsidRPr="004503AA">
        <w:rPr>
          <w:rFonts w:eastAsia="宋体" w:hint="eastAsia"/>
        </w:rPr>
        <w:t>f</w:t>
      </w:r>
      <w:r w:rsidRPr="004503AA">
        <w:rPr>
          <w:rFonts w:eastAsia="宋体"/>
        </w:rPr>
        <w:t>.1</w:t>
      </w:r>
      <w:r w:rsidR="00290C13">
        <w:rPr>
          <w:rFonts w:eastAsia="宋体" w:hint="eastAsia"/>
        </w:rPr>
        <w:t>、</w:t>
      </w:r>
      <w:r w:rsidRPr="004503AA">
        <w:rPr>
          <w:rFonts w:eastAsia="宋体" w:hint="eastAsia"/>
        </w:rPr>
        <w:t>通过</w:t>
      </w:r>
      <w:r w:rsidRPr="004503AA">
        <w:rPr>
          <w:rFonts w:eastAsia="宋体" w:hint="eastAsia"/>
          <w:color w:val="FF0000"/>
        </w:rPr>
        <w:t xml:space="preserve">向最近数舍入模式 </w:t>
      </w:r>
      <w:r w:rsidRPr="004503AA">
        <w:rPr>
          <w:rFonts w:eastAsia="宋体" w:hint="eastAsia"/>
          <w:color w:val="000000" w:themeColor="text1"/>
        </w:rPr>
        <w:t>舍入得到一个可以使用的float类型表示值</w:t>
      </w:r>
    </w:p>
    <w:p w14:paraId="7F1A81DD" w14:textId="59C719FF" w:rsidR="001B48EB" w:rsidRPr="004503AA" w:rsidRDefault="001B48EB" w:rsidP="00070DB9">
      <w:pPr>
        <w:rPr>
          <w:rFonts w:eastAsia="宋体"/>
          <w:color w:val="000000" w:themeColor="text1"/>
        </w:rPr>
      </w:pPr>
      <w:r w:rsidRPr="004503AA">
        <w:rPr>
          <w:rFonts w:eastAsia="宋体" w:hint="eastAsia"/>
          <w:color w:val="000000" w:themeColor="text1"/>
        </w:rPr>
        <w:t>f</w:t>
      </w:r>
      <w:r w:rsidRPr="004503AA">
        <w:rPr>
          <w:rFonts w:eastAsia="宋体"/>
          <w:color w:val="000000" w:themeColor="text1"/>
        </w:rPr>
        <w:t>.2</w:t>
      </w:r>
      <w:r w:rsidR="00290C13">
        <w:rPr>
          <w:rFonts w:eastAsia="宋体" w:hint="eastAsia"/>
          <w:color w:val="000000" w:themeColor="text1"/>
        </w:rPr>
        <w:t>、</w:t>
      </w:r>
      <w:r w:rsidRPr="004503AA">
        <w:rPr>
          <w:rFonts w:eastAsia="宋体" w:hint="eastAsia"/>
          <w:color w:val="000000" w:themeColor="text1"/>
        </w:rPr>
        <w:t>如果转换结果太小，无法用float表示，则返回float类型的正负0；</w:t>
      </w:r>
    </w:p>
    <w:p w14:paraId="21879241" w14:textId="463D3B5B" w:rsidR="001B48EB" w:rsidRPr="004503AA" w:rsidRDefault="001B48EB" w:rsidP="00070DB9">
      <w:pPr>
        <w:rPr>
          <w:rFonts w:eastAsia="宋体"/>
          <w:color w:val="000000" w:themeColor="text1"/>
        </w:rPr>
      </w:pPr>
      <w:r w:rsidRPr="004503AA">
        <w:rPr>
          <w:rFonts w:eastAsia="宋体"/>
          <w:color w:val="000000" w:themeColor="text1"/>
        </w:rPr>
        <w:t>f.3</w:t>
      </w:r>
      <w:r w:rsidR="00290C13">
        <w:rPr>
          <w:rFonts w:eastAsia="宋体" w:hint="eastAsia"/>
          <w:color w:val="000000" w:themeColor="text1"/>
        </w:rPr>
        <w:t>、</w:t>
      </w:r>
      <w:r w:rsidRPr="004503AA">
        <w:rPr>
          <w:rFonts w:eastAsia="宋体" w:hint="eastAsia"/>
          <w:color w:val="000000" w:themeColor="text1"/>
        </w:rPr>
        <w:t>如果转换结果太大，则返回float类型的无穷大</w:t>
      </w:r>
    </w:p>
    <w:p w14:paraId="6B5A4562" w14:textId="361AE53B" w:rsidR="001B48EB" w:rsidRPr="004503AA" w:rsidRDefault="001B48EB" w:rsidP="00070DB9">
      <w:pPr>
        <w:rPr>
          <w:rFonts w:eastAsia="宋体"/>
          <w:color w:val="000000" w:themeColor="text1"/>
        </w:rPr>
      </w:pPr>
      <w:r w:rsidRPr="004503AA">
        <w:rPr>
          <w:rFonts w:eastAsia="宋体"/>
          <w:color w:val="000000" w:themeColor="text1"/>
        </w:rPr>
        <w:t xml:space="preserve">f.4 </w:t>
      </w:r>
      <w:r w:rsidR="00290C13">
        <w:rPr>
          <w:rFonts w:eastAsia="宋体" w:hint="eastAsia"/>
          <w:color w:val="000000" w:themeColor="text1"/>
        </w:rPr>
        <w:t>、</w:t>
      </w:r>
      <w:r w:rsidRPr="004503AA">
        <w:rPr>
          <w:rFonts w:eastAsia="宋体" w:hint="eastAsia"/>
          <w:color w:val="000000" w:themeColor="text1"/>
        </w:rPr>
        <w:t>double的NaN值将转为float的NaN值</w:t>
      </w:r>
    </w:p>
    <w:p w14:paraId="6325F876" w14:textId="593FC231" w:rsidR="00BC2148" w:rsidRPr="004503AA" w:rsidRDefault="00BC2148" w:rsidP="00070DB9">
      <w:pPr>
        <w:rPr>
          <w:rFonts w:eastAsia="宋体"/>
          <w:color w:val="000000" w:themeColor="text1"/>
        </w:rPr>
      </w:pPr>
      <w:r w:rsidRPr="004503AA">
        <w:rPr>
          <w:rFonts w:eastAsia="宋体" w:hint="eastAsia"/>
          <w:color w:val="000000" w:themeColor="text1"/>
        </w:rPr>
        <w:t>g</w:t>
      </w:r>
      <w:r w:rsidR="00290C13">
        <w:rPr>
          <w:rFonts w:eastAsia="宋体" w:hint="eastAsia"/>
          <w:color w:val="000000" w:themeColor="text1"/>
        </w:rPr>
        <w:t>、</w:t>
      </w:r>
      <w:r w:rsidRPr="004503AA">
        <w:rPr>
          <w:rFonts w:eastAsia="宋体" w:hint="eastAsia"/>
          <w:color w:val="000000" w:themeColor="text1"/>
        </w:rPr>
        <w:t>JVM尽管可能发生上下限溢出或精度丢失等情况，但窄转化永远不会抛出运行时</w:t>
      </w:r>
      <w:r w:rsidR="0085491C" w:rsidRPr="004503AA">
        <w:rPr>
          <w:rFonts w:eastAsia="宋体" w:hint="eastAsia"/>
          <w:color w:val="000000" w:themeColor="text1"/>
        </w:rPr>
        <w:t>JAVA</w:t>
      </w:r>
      <w:r w:rsidRPr="004503AA">
        <w:rPr>
          <w:rFonts w:eastAsia="宋体" w:hint="eastAsia"/>
          <w:color w:val="000000" w:themeColor="text1"/>
        </w:rPr>
        <w:t>异常</w:t>
      </w:r>
    </w:p>
    <w:p w14:paraId="625A090D" w14:textId="77777777" w:rsidR="001B48EB" w:rsidRPr="004503AA" w:rsidRDefault="001B48EB" w:rsidP="00070DB9">
      <w:pPr>
        <w:rPr>
          <w:rFonts w:eastAsia="宋体"/>
          <w:color w:val="000000" w:themeColor="text1"/>
        </w:rPr>
      </w:pPr>
    </w:p>
    <w:p w14:paraId="202B425E" w14:textId="0BFB7BBA" w:rsidR="00E02664" w:rsidRPr="004503AA" w:rsidRDefault="00E02664" w:rsidP="00F60983">
      <w:pPr>
        <w:pStyle w:val="2"/>
        <w:rPr>
          <w:rFonts w:ascii="宋体" w:eastAsia="宋体" w:hAnsi="宋体"/>
        </w:rPr>
      </w:pPr>
      <w:bookmarkStart w:id="31" w:name="_Toc41756804"/>
      <w:r w:rsidRPr="004503AA">
        <w:rPr>
          <w:rFonts w:ascii="宋体" w:eastAsia="宋体" w:hAnsi="宋体"/>
        </w:rPr>
        <w:t>6</w:t>
      </w:r>
      <w:r w:rsidRPr="004503AA">
        <w:rPr>
          <w:rFonts w:ascii="宋体" w:eastAsia="宋体" w:hAnsi="宋体" w:hint="eastAsia"/>
        </w:rPr>
        <w:t>对象创建与访问指令</w:t>
      </w:r>
      <w:bookmarkEnd w:id="31"/>
    </w:p>
    <w:p w14:paraId="5443B8A8" w14:textId="30120A24" w:rsidR="009872B3" w:rsidRPr="004503AA" w:rsidRDefault="009872B3" w:rsidP="009872B3">
      <w:pPr>
        <w:rPr>
          <w:rFonts w:eastAsia="宋体"/>
        </w:rPr>
      </w:pPr>
      <w:r w:rsidRPr="004503AA">
        <w:rPr>
          <w:rFonts w:eastAsia="宋体" w:hint="eastAsia"/>
        </w:rPr>
        <w:t>a</w:t>
      </w:r>
      <w:r w:rsidRPr="004503AA">
        <w:rPr>
          <w:rFonts w:eastAsia="宋体"/>
        </w:rPr>
        <w:t xml:space="preserve"> </w:t>
      </w:r>
      <w:r w:rsidR="009841AF" w:rsidRPr="004503AA">
        <w:rPr>
          <w:rFonts w:eastAsia="宋体" w:hint="eastAsia"/>
        </w:rPr>
        <w:t>创建类实例</w:t>
      </w:r>
      <w:r w:rsidRPr="004503AA">
        <w:rPr>
          <w:rFonts w:eastAsia="宋体"/>
        </w:rPr>
        <w:t>: new.</w:t>
      </w:r>
    </w:p>
    <w:p w14:paraId="450FE9A9" w14:textId="08865AB5" w:rsidR="009872B3" w:rsidRPr="004503AA" w:rsidRDefault="009872B3" w:rsidP="009872B3">
      <w:pPr>
        <w:rPr>
          <w:rFonts w:eastAsia="宋体"/>
        </w:rPr>
      </w:pPr>
      <w:r w:rsidRPr="004503AA">
        <w:rPr>
          <w:rFonts w:eastAsia="宋体" w:hint="eastAsia"/>
        </w:rPr>
        <w:t>b</w:t>
      </w:r>
      <w:r w:rsidRPr="004503AA">
        <w:rPr>
          <w:rFonts w:eastAsia="宋体"/>
        </w:rPr>
        <w:t xml:space="preserve"> </w:t>
      </w:r>
      <w:r w:rsidR="009841AF" w:rsidRPr="004503AA">
        <w:rPr>
          <w:rFonts w:eastAsia="宋体" w:hint="eastAsia"/>
        </w:rPr>
        <w:t>创建数组</w:t>
      </w:r>
      <w:r w:rsidRPr="004503AA">
        <w:rPr>
          <w:rFonts w:eastAsia="宋体"/>
        </w:rPr>
        <w:t>: newarray, anewarray, multianewarray.</w:t>
      </w:r>
    </w:p>
    <w:p w14:paraId="0E83D010" w14:textId="13271E82" w:rsidR="009872B3" w:rsidRPr="004503AA" w:rsidRDefault="009872B3" w:rsidP="009872B3">
      <w:pPr>
        <w:rPr>
          <w:rFonts w:eastAsia="宋体"/>
        </w:rPr>
      </w:pPr>
      <w:r w:rsidRPr="004503AA">
        <w:rPr>
          <w:rFonts w:eastAsia="宋体"/>
        </w:rPr>
        <w:t>c</w:t>
      </w:r>
      <w:r w:rsidR="009841AF" w:rsidRPr="004503AA">
        <w:rPr>
          <w:rFonts w:eastAsia="宋体"/>
        </w:rPr>
        <w:t xml:space="preserve"> </w:t>
      </w:r>
      <w:r w:rsidR="009841AF" w:rsidRPr="004503AA">
        <w:rPr>
          <w:rFonts w:eastAsia="宋体" w:hint="eastAsia"/>
        </w:rPr>
        <w:t>访问类字段和类实例字段</w:t>
      </w:r>
      <w:r w:rsidRPr="004503AA">
        <w:rPr>
          <w:rFonts w:eastAsia="宋体" w:hint="eastAsia"/>
        </w:rPr>
        <w:t>:</w:t>
      </w:r>
      <w:r w:rsidRPr="004503AA">
        <w:rPr>
          <w:rFonts w:eastAsia="宋体"/>
        </w:rPr>
        <w:t xml:space="preserve"> getstatic, putstatic, getfield, putfield.</w:t>
      </w:r>
    </w:p>
    <w:p w14:paraId="71D1BD37" w14:textId="15E6725D" w:rsidR="009872B3" w:rsidRPr="004503AA" w:rsidRDefault="009872B3" w:rsidP="009872B3">
      <w:pPr>
        <w:rPr>
          <w:rFonts w:eastAsia="宋体"/>
        </w:rPr>
      </w:pPr>
      <w:r w:rsidRPr="004503AA">
        <w:rPr>
          <w:rFonts w:eastAsia="宋体"/>
        </w:rPr>
        <w:t>d</w:t>
      </w:r>
      <w:r w:rsidR="009841AF" w:rsidRPr="004503AA">
        <w:rPr>
          <w:rFonts w:eastAsia="宋体"/>
        </w:rPr>
        <w:t xml:space="preserve"> </w:t>
      </w:r>
      <w:r w:rsidR="009841AF" w:rsidRPr="004503AA">
        <w:rPr>
          <w:rFonts w:eastAsia="宋体" w:hint="eastAsia"/>
        </w:rPr>
        <w:t>把一个数组元素加载到操作数栈</w:t>
      </w:r>
      <w:r w:rsidRPr="004503AA">
        <w:rPr>
          <w:rFonts w:eastAsia="宋体"/>
        </w:rPr>
        <w:t>:baload,caload,saload,iaload, laload, faload, daload, aaload.</w:t>
      </w:r>
    </w:p>
    <w:p w14:paraId="1654EB28" w14:textId="0BC8C444" w:rsidR="009872B3" w:rsidRPr="004503AA" w:rsidRDefault="009872B3" w:rsidP="009872B3">
      <w:pPr>
        <w:rPr>
          <w:rFonts w:eastAsia="宋体"/>
        </w:rPr>
      </w:pPr>
      <w:r w:rsidRPr="004503AA">
        <w:rPr>
          <w:rFonts w:eastAsia="宋体"/>
        </w:rPr>
        <w:t>e</w:t>
      </w:r>
      <w:r w:rsidR="009841AF" w:rsidRPr="004503AA">
        <w:rPr>
          <w:rFonts w:eastAsia="宋体"/>
        </w:rPr>
        <w:t xml:space="preserve"> </w:t>
      </w:r>
      <w:r w:rsidR="009841AF" w:rsidRPr="004503AA">
        <w:rPr>
          <w:rFonts w:eastAsia="宋体" w:hint="eastAsia"/>
        </w:rPr>
        <w:t>讲一个操作数栈的值存储到数组元素中</w:t>
      </w:r>
      <w:r w:rsidRPr="004503AA">
        <w:rPr>
          <w:rFonts w:eastAsia="宋体"/>
        </w:rPr>
        <w:t>: bastore, castore, sastore, iastore, lastore, fastore, dastore, aastore.</w:t>
      </w:r>
    </w:p>
    <w:p w14:paraId="52CE20E4" w14:textId="71311E3E" w:rsidR="009872B3" w:rsidRPr="004503AA" w:rsidRDefault="009872B3" w:rsidP="009872B3">
      <w:pPr>
        <w:rPr>
          <w:rFonts w:eastAsia="宋体"/>
        </w:rPr>
      </w:pPr>
      <w:r w:rsidRPr="004503AA">
        <w:rPr>
          <w:rFonts w:eastAsia="宋体"/>
        </w:rPr>
        <w:t xml:space="preserve">f </w:t>
      </w:r>
      <w:r w:rsidR="009841AF" w:rsidRPr="004503AA">
        <w:rPr>
          <w:rFonts w:eastAsia="宋体" w:hint="eastAsia"/>
        </w:rPr>
        <w:t>取数组长度</w:t>
      </w:r>
      <w:r w:rsidRPr="004503AA">
        <w:rPr>
          <w:rFonts w:eastAsia="宋体"/>
        </w:rPr>
        <w:t>: arraylength.</w:t>
      </w:r>
    </w:p>
    <w:p w14:paraId="027E6FD3" w14:textId="40EA0036" w:rsidR="009872B3" w:rsidRPr="004503AA" w:rsidRDefault="009872B3" w:rsidP="009872B3">
      <w:pPr>
        <w:rPr>
          <w:rFonts w:eastAsia="宋体"/>
        </w:rPr>
      </w:pPr>
      <w:r w:rsidRPr="004503AA">
        <w:rPr>
          <w:rFonts w:eastAsia="宋体"/>
        </w:rPr>
        <w:t xml:space="preserve">g </w:t>
      </w:r>
      <w:r w:rsidR="009841AF" w:rsidRPr="004503AA">
        <w:rPr>
          <w:rFonts w:eastAsia="宋体" w:hint="eastAsia"/>
        </w:rPr>
        <w:t>检查类实例或数组类型</w:t>
      </w:r>
      <w:r w:rsidRPr="004503AA">
        <w:rPr>
          <w:rFonts w:eastAsia="宋体" w:hint="eastAsia"/>
        </w:rPr>
        <w:t>:</w:t>
      </w:r>
      <w:r w:rsidRPr="004503AA">
        <w:rPr>
          <w:rFonts w:eastAsia="宋体"/>
        </w:rPr>
        <w:t xml:space="preserve"> instanceof, checkcast.</w:t>
      </w:r>
    </w:p>
    <w:p w14:paraId="6C16EBD6" w14:textId="77777777" w:rsidR="004E58D6" w:rsidRPr="004503AA" w:rsidRDefault="004E58D6" w:rsidP="009872B3">
      <w:pPr>
        <w:rPr>
          <w:rFonts w:eastAsia="宋体"/>
        </w:rPr>
      </w:pPr>
    </w:p>
    <w:p w14:paraId="3A287D4E" w14:textId="591992EA" w:rsidR="00E02664" w:rsidRPr="004503AA" w:rsidRDefault="00E02664" w:rsidP="00F60983">
      <w:pPr>
        <w:pStyle w:val="2"/>
        <w:rPr>
          <w:rFonts w:ascii="宋体" w:eastAsia="宋体" w:hAnsi="宋体"/>
        </w:rPr>
      </w:pPr>
      <w:bookmarkStart w:id="32" w:name="_Toc41756805"/>
      <w:r w:rsidRPr="004503AA">
        <w:rPr>
          <w:rFonts w:ascii="宋体" w:eastAsia="宋体" w:hAnsi="宋体"/>
        </w:rPr>
        <w:t>7</w:t>
      </w:r>
      <w:r w:rsidRPr="004503AA">
        <w:rPr>
          <w:rFonts w:ascii="宋体" w:eastAsia="宋体" w:hAnsi="宋体" w:hint="eastAsia"/>
        </w:rPr>
        <w:t>操作数栈管理指令</w:t>
      </w:r>
      <w:bookmarkEnd w:id="32"/>
    </w:p>
    <w:p w14:paraId="63217812" w14:textId="7E0F5858" w:rsidR="00950EA3" w:rsidRPr="004503AA" w:rsidRDefault="00F21BD3" w:rsidP="00950EA3">
      <w:pPr>
        <w:rPr>
          <w:rFonts w:eastAsia="宋体"/>
        </w:rPr>
      </w:pPr>
      <w:r w:rsidRPr="004503AA">
        <w:rPr>
          <w:rFonts w:eastAsia="宋体" w:hint="eastAsia"/>
        </w:rPr>
        <w:t>直接控制操作数栈：</w:t>
      </w:r>
      <w:r w:rsidR="00950EA3" w:rsidRPr="004503AA">
        <w:rPr>
          <w:rFonts w:eastAsia="宋体" w:hint="eastAsia"/>
        </w:rPr>
        <w:t>p</w:t>
      </w:r>
      <w:r w:rsidR="00950EA3" w:rsidRPr="004503AA">
        <w:rPr>
          <w:rFonts w:eastAsia="宋体"/>
        </w:rPr>
        <w:t>op, pop2, dup, dup2, dup_x1, dup2_x1, dup_x2, dup2_x2, swap.</w:t>
      </w:r>
    </w:p>
    <w:p w14:paraId="2E90B362" w14:textId="77777777" w:rsidR="00CF5C59" w:rsidRPr="004503AA" w:rsidRDefault="00CF5C59" w:rsidP="004E58D6">
      <w:pPr>
        <w:pStyle w:val="3"/>
        <w:rPr>
          <w:rFonts w:ascii="宋体" w:eastAsia="宋体" w:hAnsi="宋体"/>
        </w:rPr>
      </w:pPr>
    </w:p>
    <w:p w14:paraId="426BF4BB" w14:textId="440C77D7" w:rsidR="00E02664" w:rsidRPr="004503AA" w:rsidRDefault="00E02664" w:rsidP="00345258">
      <w:pPr>
        <w:pStyle w:val="2"/>
        <w:rPr>
          <w:rFonts w:ascii="宋体" w:eastAsia="宋体" w:hAnsi="宋体"/>
        </w:rPr>
      </w:pPr>
      <w:bookmarkStart w:id="33" w:name="_Toc41756806"/>
      <w:r w:rsidRPr="004503AA">
        <w:rPr>
          <w:rFonts w:ascii="宋体" w:eastAsia="宋体" w:hAnsi="宋体"/>
        </w:rPr>
        <w:t>8</w:t>
      </w:r>
      <w:r w:rsidRPr="004503AA">
        <w:rPr>
          <w:rFonts w:ascii="宋体" w:eastAsia="宋体" w:hAnsi="宋体" w:hint="eastAsia"/>
        </w:rPr>
        <w:t>控制转移指令</w:t>
      </w:r>
      <w:bookmarkEnd w:id="33"/>
    </w:p>
    <w:p w14:paraId="0B3EEB7A" w14:textId="270ABB01" w:rsidR="00CF5C59" w:rsidRPr="004503AA" w:rsidRDefault="00641051" w:rsidP="00CF5C59">
      <w:pPr>
        <w:rPr>
          <w:rFonts w:eastAsia="宋体"/>
        </w:rPr>
      </w:pPr>
      <w:r w:rsidRPr="004503AA">
        <w:rPr>
          <w:rFonts w:eastAsia="宋体" w:hint="eastAsia"/>
        </w:rPr>
        <w:t>a</w:t>
      </w:r>
      <w:r w:rsidRPr="004503AA">
        <w:rPr>
          <w:rFonts w:eastAsia="宋体"/>
        </w:rPr>
        <w:t xml:space="preserve"> </w:t>
      </w:r>
      <w:r w:rsidRPr="004503AA">
        <w:rPr>
          <w:rFonts w:eastAsia="宋体" w:hint="eastAsia"/>
        </w:rPr>
        <w:t>控制转移指令可以让JVM从指定指令而不是控制转移指令的下一条指令继续执行程序</w:t>
      </w:r>
      <w:r w:rsidRPr="004503AA">
        <w:rPr>
          <w:rFonts w:eastAsia="宋体"/>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4503AA" w:rsidRDefault="00C34919" w:rsidP="00CF5C59">
      <w:pPr>
        <w:rPr>
          <w:rFonts w:eastAsia="宋体"/>
        </w:rPr>
      </w:pPr>
      <w:r w:rsidRPr="004503AA">
        <w:rPr>
          <w:rFonts w:eastAsia="宋体"/>
        </w:rPr>
        <w:t>b</w:t>
      </w:r>
      <w:r w:rsidRPr="004503AA">
        <w:rPr>
          <w:rFonts w:eastAsia="宋体" w:hint="eastAsia"/>
        </w:rPr>
        <w:t>指令类型：</w:t>
      </w:r>
    </w:p>
    <w:p w14:paraId="689DE52E" w14:textId="7ADB3D8E" w:rsidR="005A6540" w:rsidRPr="004503AA" w:rsidRDefault="005A6540" w:rsidP="005A6540">
      <w:pPr>
        <w:rPr>
          <w:rFonts w:eastAsia="宋体"/>
        </w:rPr>
      </w:pPr>
      <w:r w:rsidRPr="004503AA">
        <w:rPr>
          <w:rFonts w:eastAsia="宋体"/>
        </w:rPr>
        <w:t>b.1</w:t>
      </w:r>
      <w:r w:rsidRPr="004503AA">
        <w:rPr>
          <w:rFonts w:eastAsia="宋体" w:hint="eastAsia"/>
        </w:rPr>
        <w:t>条件分支</w:t>
      </w:r>
      <w:r w:rsidRPr="004503AA">
        <w:rPr>
          <w:rFonts w:eastAsia="宋体"/>
        </w:rPr>
        <w:t>: ifeq, ifne, iflt, ifle, ifgt, ifge, ifnull, ifnonnull, if_icmpeq, if_icmpne, if_icmplt, if_icmple, if_icmpgt if_icmpge, if_acmpeq, if_acmpne.</w:t>
      </w:r>
    </w:p>
    <w:p w14:paraId="6DAFC21F" w14:textId="71290916" w:rsidR="005A6540" w:rsidRPr="004503AA" w:rsidRDefault="005A6540" w:rsidP="005A6540">
      <w:pPr>
        <w:rPr>
          <w:rFonts w:eastAsia="宋体"/>
        </w:rPr>
      </w:pPr>
      <w:r w:rsidRPr="004503AA">
        <w:rPr>
          <w:rFonts w:eastAsia="宋体"/>
        </w:rPr>
        <w:t>b.2</w:t>
      </w:r>
      <w:r w:rsidRPr="004503AA">
        <w:rPr>
          <w:rFonts w:eastAsia="宋体" w:hint="eastAsia"/>
        </w:rPr>
        <w:t>复合条件分支</w:t>
      </w:r>
      <w:r w:rsidRPr="004503AA">
        <w:rPr>
          <w:rFonts w:eastAsia="宋体"/>
        </w:rPr>
        <w:t>: tableswitch, lookupswitch.</w:t>
      </w:r>
    </w:p>
    <w:p w14:paraId="18C7A682" w14:textId="0360525E" w:rsidR="005A6540" w:rsidRPr="004503AA" w:rsidRDefault="005A6540" w:rsidP="005A6540">
      <w:pPr>
        <w:rPr>
          <w:rFonts w:eastAsia="宋体"/>
        </w:rPr>
      </w:pPr>
      <w:r w:rsidRPr="004503AA">
        <w:rPr>
          <w:rFonts w:eastAsia="宋体"/>
        </w:rPr>
        <w:t>b.3</w:t>
      </w:r>
      <w:r w:rsidRPr="004503AA">
        <w:rPr>
          <w:rFonts w:eastAsia="宋体" w:hint="eastAsia"/>
        </w:rPr>
        <w:t>无条件分支</w:t>
      </w:r>
      <w:r w:rsidRPr="004503AA">
        <w:rPr>
          <w:rFonts w:eastAsia="宋体"/>
        </w:rPr>
        <w:t>: goto, goto_w, jsr, jsr_w, ret.</w:t>
      </w:r>
    </w:p>
    <w:p w14:paraId="42C9B406" w14:textId="7F217B3B" w:rsidR="00C34919" w:rsidRPr="004503AA" w:rsidRDefault="00E31ED2" w:rsidP="00CF5C59">
      <w:pPr>
        <w:rPr>
          <w:rFonts w:eastAsia="宋体"/>
        </w:rPr>
      </w:pPr>
      <w:r w:rsidRPr="004503AA">
        <w:rPr>
          <w:rFonts w:eastAsia="宋体" w:hint="eastAsia"/>
        </w:rPr>
        <w:t>c</w:t>
      </w:r>
      <w:r w:rsidRPr="004503AA">
        <w:rPr>
          <w:rFonts w:eastAsia="宋体"/>
        </w:rPr>
        <w:t xml:space="preserve"> </w:t>
      </w:r>
      <w:r w:rsidRPr="004503AA">
        <w:rPr>
          <w:rFonts w:eastAsia="宋体" w:hint="eastAsia"/>
        </w:rPr>
        <w:t>所有int类型的条件分支转移指令进行的都是有符号的比较操作</w:t>
      </w:r>
      <w:r w:rsidR="004A0D0B" w:rsidRPr="004503AA">
        <w:rPr>
          <w:rFonts w:eastAsia="宋体"/>
        </w:rPr>
        <w:t>(All int conditional control transfer instructions perform signed comparisons)</w:t>
      </w:r>
      <w:r w:rsidR="0098520E" w:rsidRPr="004503AA">
        <w:rPr>
          <w:rFonts w:eastAsia="宋体"/>
        </w:rPr>
        <w:br/>
      </w:r>
    </w:p>
    <w:p w14:paraId="3F81B2A4" w14:textId="13F765E5" w:rsidR="00E02664" w:rsidRPr="004503AA" w:rsidRDefault="00C1585D" w:rsidP="00345258">
      <w:pPr>
        <w:pStyle w:val="2"/>
        <w:rPr>
          <w:rFonts w:ascii="宋体" w:eastAsia="宋体" w:hAnsi="宋体"/>
        </w:rPr>
      </w:pPr>
      <w:bookmarkStart w:id="34" w:name="_Toc41756807"/>
      <w:r w:rsidRPr="004503AA">
        <w:rPr>
          <w:rFonts w:ascii="宋体" w:eastAsia="宋体" w:hAnsi="宋体"/>
        </w:rPr>
        <w:t>9</w:t>
      </w:r>
      <w:r w:rsidR="00E02664" w:rsidRPr="004503AA">
        <w:rPr>
          <w:rFonts w:ascii="宋体" w:eastAsia="宋体" w:hAnsi="宋体" w:hint="eastAsia"/>
        </w:rPr>
        <w:t>方法调用和返回指令</w:t>
      </w:r>
      <w:bookmarkEnd w:id="34"/>
    </w:p>
    <w:p w14:paraId="0082DF0D" w14:textId="22CA9C7F" w:rsidR="00190AE4" w:rsidRPr="004503AA" w:rsidRDefault="00190AE4" w:rsidP="00345258">
      <w:pPr>
        <w:pStyle w:val="3"/>
        <w:rPr>
          <w:rFonts w:ascii="宋体" w:eastAsia="宋体" w:hAnsi="宋体"/>
        </w:rPr>
      </w:pPr>
      <w:bookmarkStart w:id="35" w:name="_Toc41756808"/>
      <w:r w:rsidRPr="004503AA">
        <w:rPr>
          <w:rFonts w:ascii="宋体" w:eastAsia="宋体" w:hAnsi="宋体"/>
        </w:rPr>
        <w:t>9.1</w:t>
      </w:r>
      <w:r w:rsidRPr="004503AA">
        <w:rPr>
          <w:rFonts w:ascii="宋体" w:eastAsia="宋体" w:hAnsi="宋体" w:hint="eastAsia"/>
        </w:rPr>
        <w:t>方法调用指令</w:t>
      </w:r>
      <w:bookmarkEnd w:id="35"/>
    </w:p>
    <w:p w14:paraId="2ED74BA6" w14:textId="015C9A8B" w:rsidR="00190AE4" w:rsidRPr="004503AA" w:rsidRDefault="00190AE4" w:rsidP="00190AE4">
      <w:pPr>
        <w:rPr>
          <w:rFonts w:eastAsia="宋体"/>
        </w:rPr>
      </w:pPr>
      <w:r w:rsidRPr="004503AA">
        <w:rPr>
          <w:rFonts w:eastAsia="宋体" w:hint="eastAsia"/>
        </w:rPr>
        <w:t>a</w:t>
      </w:r>
      <w:r w:rsidR="006036B2" w:rsidRPr="004503AA">
        <w:rPr>
          <w:rFonts w:eastAsia="宋体"/>
        </w:rPr>
        <w:t xml:space="preserve"> </w:t>
      </w:r>
      <w:r w:rsidR="0017049E" w:rsidRPr="004503AA">
        <w:rPr>
          <w:rFonts w:eastAsia="宋体" w:hint="eastAsia"/>
        </w:rPr>
        <w:t>指令</w:t>
      </w:r>
      <w:r w:rsidR="006036B2" w:rsidRPr="004503AA">
        <w:rPr>
          <w:rFonts w:eastAsia="宋体"/>
        </w:rPr>
        <w:t>invokevirtual</w:t>
      </w:r>
      <w:r w:rsidR="0017049E" w:rsidRPr="004503AA">
        <w:rPr>
          <w:rFonts w:eastAsia="宋体" w:hint="eastAsia"/>
        </w:rPr>
        <w:t>用于调用对象的实例方法，根据对象的实际类型进行</w:t>
      </w:r>
      <w:r w:rsidR="0017049E" w:rsidRPr="004503AA">
        <w:rPr>
          <w:rFonts w:eastAsia="宋体" w:hint="eastAsia"/>
          <w:color w:val="FF0000"/>
        </w:rPr>
        <w:t>分派</w:t>
      </w:r>
      <w:r w:rsidR="0017049E" w:rsidRPr="004503AA">
        <w:rPr>
          <w:rFonts w:eastAsia="宋体"/>
          <w:color w:val="FF0000"/>
        </w:rPr>
        <w:t>(</w:t>
      </w:r>
      <w:r w:rsidR="0017049E" w:rsidRPr="004503AA">
        <w:rPr>
          <w:rFonts w:eastAsia="宋体" w:hint="eastAsia"/>
          <w:color w:val="FF0000"/>
        </w:rPr>
        <w:t>虚方法分派</w:t>
      </w:r>
      <w:r w:rsidR="0017049E" w:rsidRPr="004503AA">
        <w:rPr>
          <w:rFonts w:eastAsia="宋体"/>
          <w:color w:val="FF0000"/>
        </w:rPr>
        <w:t>)</w:t>
      </w:r>
    </w:p>
    <w:p w14:paraId="721873D6" w14:textId="6DD5B1B7" w:rsidR="00190AE4" w:rsidRPr="004503AA" w:rsidRDefault="00190AE4" w:rsidP="00190AE4">
      <w:pPr>
        <w:rPr>
          <w:rFonts w:eastAsia="宋体"/>
        </w:rPr>
      </w:pPr>
      <w:r w:rsidRPr="004503AA">
        <w:rPr>
          <w:rFonts w:eastAsia="宋体" w:hint="eastAsia"/>
        </w:rPr>
        <w:t>b</w:t>
      </w:r>
      <w:r w:rsidR="006036B2" w:rsidRPr="004503AA">
        <w:rPr>
          <w:rFonts w:eastAsia="宋体"/>
        </w:rPr>
        <w:t xml:space="preserve"> </w:t>
      </w:r>
      <w:r w:rsidR="0017049E" w:rsidRPr="004503AA">
        <w:rPr>
          <w:rFonts w:eastAsia="宋体" w:hint="eastAsia"/>
        </w:rPr>
        <w:t>指令</w:t>
      </w:r>
      <w:r w:rsidR="006036B2" w:rsidRPr="004503AA">
        <w:rPr>
          <w:rFonts w:eastAsia="宋体"/>
        </w:rPr>
        <w:t>invokeinterface</w:t>
      </w:r>
      <w:r w:rsidR="0017049E" w:rsidRPr="004503AA">
        <w:rPr>
          <w:rFonts w:eastAsia="宋体" w:hint="eastAsia"/>
        </w:rPr>
        <w:t>用于调用接口方法，会在运行时搜索指定对象所实现的这个接口方法，并找出合适的方法进行调用</w:t>
      </w:r>
    </w:p>
    <w:p w14:paraId="5ECFEA0D" w14:textId="0F969AD9" w:rsidR="00190AE4" w:rsidRPr="004503AA" w:rsidRDefault="00190AE4" w:rsidP="00190AE4">
      <w:pPr>
        <w:rPr>
          <w:rFonts w:eastAsia="宋体"/>
        </w:rPr>
      </w:pPr>
      <w:r w:rsidRPr="004503AA">
        <w:rPr>
          <w:rFonts w:eastAsia="宋体"/>
        </w:rPr>
        <w:lastRenderedPageBreak/>
        <w:t>c</w:t>
      </w:r>
      <w:r w:rsidR="006036B2" w:rsidRPr="004503AA">
        <w:rPr>
          <w:rFonts w:eastAsia="宋体"/>
        </w:rPr>
        <w:t xml:space="preserve"> </w:t>
      </w:r>
      <w:r w:rsidR="0017049E" w:rsidRPr="004503AA">
        <w:rPr>
          <w:rFonts w:eastAsia="宋体" w:hint="eastAsia"/>
        </w:rPr>
        <w:t>指令</w:t>
      </w:r>
      <w:r w:rsidR="006036B2" w:rsidRPr="004503AA">
        <w:rPr>
          <w:rFonts w:eastAsia="宋体"/>
        </w:rPr>
        <w:t>invokespecial</w:t>
      </w:r>
      <w:r w:rsidR="0017049E" w:rsidRPr="004503AA">
        <w:rPr>
          <w:rFonts w:eastAsia="宋体"/>
        </w:rPr>
        <w:t xml:space="preserve"> </w:t>
      </w:r>
      <w:r w:rsidR="0017049E" w:rsidRPr="004503AA">
        <w:rPr>
          <w:rFonts w:eastAsia="宋体" w:hint="eastAsia"/>
        </w:rPr>
        <w:t>用于调用一些需要特殊处理的实例方法，包括实例初始化方法、私有方法、父类方法</w:t>
      </w:r>
    </w:p>
    <w:p w14:paraId="7436C29C" w14:textId="4712710D" w:rsidR="00190AE4" w:rsidRPr="004503AA" w:rsidRDefault="00190AE4" w:rsidP="00190AE4">
      <w:pPr>
        <w:rPr>
          <w:rFonts w:eastAsia="宋体"/>
        </w:rPr>
      </w:pPr>
      <w:r w:rsidRPr="004503AA">
        <w:rPr>
          <w:rFonts w:eastAsia="宋体"/>
        </w:rPr>
        <w:t>d</w:t>
      </w:r>
      <w:r w:rsidR="006036B2" w:rsidRPr="004503AA">
        <w:rPr>
          <w:rFonts w:eastAsia="宋体"/>
        </w:rPr>
        <w:t xml:space="preserve"> </w:t>
      </w:r>
      <w:r w:rsidR="0017049E" w:rsidRPr="004503AA">
        <w:rPr>
          <w:rFonts w:eastAsia="宋体" w:hint="eastAsia"/>
        </w:rPr>
        <w:t>指令</w:t>
      </w:r>
      <w:r w:rsidR="006036B2" w:rsidRPr="004503AA">
        <w:rPr>
          <w:rFonts w:eastAsia="宋体"/>
        </w:rPr>
        <w:t>invokestatic</w:t>
      </w:r>
      <w:r w:rsidR="0017049E" w:rsidRPr="004503AA">
        <w:rPr>
          <w:rFonts w:eastAsia="宋体" w:hint="eastAsia"/>
        </w:rPr>
        <w:t>调用命名类中的类方法</w:t>
      </w:r>
    </w:p>
    <w:p w14:paraId="175D52FF" w14:textId="60BF0421" w:rsidR="00190AE4" w:rsidRPr="004503AA" w:rsidRDefault="00190AE4" w:rsidP="00190AE4">
      <w:pPr>
        <w:rPr>
          <w:rFonts w:eastAsia="宋体"/>
        </w:rPr>
      </w:pPr>
      <w:r w:rsidRPr="004503AA">
        <w:rPr>
          <w:rFonts w:eastAsia="宋体"/>
        </w:rPr>
        <w:t>e</w:t>
      </w:r>
      <w:r w:rsidR="006036B2" w:rsidRPr="004503AA">
        <w:rPr>
          <w:rFonts w:eastAsia="宋体"/>
        </w:rPr>
        <w:t xml:space="preserve"> </w:t>
      </w:r>
      <w:r w:rsidR="0017049E" w:rsidRPr="004503AA">
        <w:rPr>
          <w:rFonts w:eastAsia="宋体" w:hint="eastAsia"/>
        </w:rPr>
        <w:t>指令</w:t>
      </w:r>
      <w:r w:rsidR="006036B2" w:rsidRPr="004503AA">
        <w:rPr>
          <w:rFonts w:eastAsia="宋体"/>
        </w:rPr>
        <w:t>invokedynamic</w:t>
      </w:r>
      <w:r w:rsidR="0017049E" w:rsidRPr="004503AA">
        <w:rPr>
          <w:rFonts w:eastAsia="宋体" w:hint="eastAsia"/>
        </w:rPr>
        <w:t>用于调用以绑定了</w:t>
      </w:r>
      <w:r w:rsidR="0017049E" w:rsidRPr="004503AA">
        <w:rPr>
          <w:rFonts w:eastAsia="宋体"/>
        </w:rPr>
        <w:t>invokedynamic</w:t>
      </w:r>
      <w:r w:rsidR="0017049E" w:rsidRPr="004503AA">
        <w:rPr>
          <w:rFonts w:eastAsia="宋体" w:hint="eastAsia"/>
        </w:rPr>
        <w:t>指令的调用点对象作为目标的方法</w:t>
      </w:r>
      <w:r w:rsidR="0017049E" w:rsidRPr="004503AA">
        <w:rPr>
          <w:rFonts w:eastAsia="宋体"/>
        </w:rPr>
        <w:t>(invokes the method which is the target of the call site object bound to the invokedynamic instruction)</w:t>
      </w:r>
      <w:r w:rsidR="00A3162F" w:rsidRPr="004503AA">
        <w:rPr>
          <w:rFonts w:eastAsia="宋体" w:hint="eastAsia"/>
        </w:rPr>
        <w:t>。每条</w:t>
      </w:r>
      <w:r w:rsidR="00A3162F" w:rsidRPr="004503AA">
        <w:rPr>
          <w:rFonts w:eastAsia="宋体"/>
        </w:rPr>
        <w:t>invokedynamic</w:t>
      </w:r>
      <w:r w:rsidR="00A3162F" w:rsidRPr="004503AA">
        <w:rPr>
          <w:rFonts w:eastAsia="宋体" w:hint="eastAsia"/>
        </w:rPr>
        <w:t>都有独一无二的连接状态</w:t>
      </w:r>
      <w:r w:rsidR="00A3162F" w:rsidRPr="004503AA">
        <w:rPr>
          <w:rFonts w:eastAsia="宋体"/>
        </w:rPr>
        <w:t>(each occurrence of an invokedynamic instruction has a unique linkage state, unlike the other instructions which invoke methods)</w:t>
      </w:r>
    </w:p>
    <w:p w14:paraId="3806D5F3" w14:textId="75EFE0BB" w:rsidR="00190AE4" w:rsidRPr="004503AA" w:rsidRDefault="00190AE4" w:rsidP="00345258">
      <w:pPr>
        <w:pStyle w:val="3"/>
        <w:rPr>
          <w:rFonts w:ascii="宋体" w:eastAsia="宋体" w:hAnsi="宋体"/>
        </w:rPr>
      </w:pPr>
      <w:bookmarkStart w:id="36" w:name="_Toc41756809"/>
      <w:r w:rsidRPr="004503AA">
        <w:rPr>
          <w:rFonts w:ascii="宋体" w:eastAsia="宋体" w:hAnsi="宋体"/>
        </w:rPr>
        <w:t>9.2</w:t>
      </w:r>
      <w:r w:rsidR="005B2074" w:rsidRPr="004503AA">
        <w:rPr>
          <w:rFonts w:ascii="宋体" w:eastAsia="宋体" w:hAnsi="宋体" w:hint="eastAsia"/>
        </w:rPr>
        <w:t>方法返回指令</w:t>
      </w:r>
      <w:bookmarkEnd w:id="36"/>
    </w:p>
    <w:p w14:paraId="238827A9" w14:textId="0707F64F" w:rsidR="00077444" w:rsidRPr="004503AA" w:rsidRDefault="00077444" w:rsidP="00077444">
      <w:pPr>
        <w:rPr>
          <w:rFonts w:eastAsia="宋体"/>
        </w:rPr>
      </w:pPr>
      <w:r w:rsidRPr="004503AA">
        <w:rPr>
          <w:rFonts w:eastAsia="宋体" w:hint="eastAsia"/>
        </w:rPr>
        <w:t>a</w:t>
      </w:r>
      <w:r w:rsidRPr="004503AA">
        <w:rPr>
          <w:rFonts w:eastAsia="宋体"/>
        </w:rPr>
        <w:t xml:space="preserve"> </w:t>
      </w:r>
      <w:r w:rsidRPr="004503AA">
        <w:rPr>
          <w:rFonts w:eastAsia="宋体" w:hint="eastAsia"/>
        </w:rPr>
        <w:t>指令i</w:t>
      </w:r>
      <w:r w:rsidRPr="004503AA">
        <w:rPr>
          <w:rFonts w:eastAsia="宋体"/>
        </w:rPr>
        <w:t xml:space="preserve">return </w:t>
      </w:r>
      <w:r w:rsidRPr="004503AA">
        <w:rPr>
          <w:rFonts w:eastAsia="宋体" w:hint="eastAsia"/>
        </w:rPr>
        <w:t>用于返回</w:t>
      </w:r>
      <w:r w:rsidRPr="004503AA">
        <w:rPr>
          <w:rFonts w:eastAsia="宋体"/>
        </w:rPr>
        <w:t>boolean, byte, char, short, int</w:t>
      </w:r>
      <w:r w:rsidRPr="004503AA">
        <w:rPr>
          <w:rFonts w:eastAsia="宋体" w:hint="eastAsia"/>
        </w:rPr>
        <w:t>类型</w:t>
      </w:r>
      <w:r w:rsidRPr="004503AA">
        <w:rPr>
          <w:rFonts w:eastAsia="宋体"/>
        </w:rPr>
        <w:t xml:space="preserve"> </w:t>
      </w:r>
    </w:p>
    <w:p w14:paraId="34782AC5" w14:textId="19604C7D" w:rsidR="00077444" w:rsidRPr="004503AA" w:rsidRDefault="00077444" w:rsidP="00077444">
      <w:pPr>
        <w:rPr>
          <w:rFonts w:eastAsia="宋体"/>
        </w:rPr>
      </w:pPr>
      <w:r w:rsidRPr="004503AA">
        <w:rPr>
          <w:rFonts w:eastAsia="宋体" w:hint="eastAsia"/>
        </w:rPr>
        <w:t>b</w:t>
      </w:r>
      <w:r w:rsidRPr="004503AA">
        <w:rPr>
          <w:rFonts w:eastAsia="宋体"/>
        </w:rPr>
        <w:t xml:space="preserve"> </w:t>
      </w:r>
      <w:r w:rsidRPr="004503AA">
        <w:rPr>
          <w:rFonts w:eastAsia="宋体" w:hint="eastAsia"/>
        </w:rPr>
        <w:t>指令</w:t>
      </w:r>
      <w:r w:rsidRPr="004503AA">
        <w:rPr>
          <w:rFonts w:eastAsia="宋体"/>
        </w:rPr>
        <w:t>lreturn, freturn, dreturn, areturn</w:t>
      </w:r>
      <w:r w:rsidRPr="004503AA">
        <w:rPr>
          <w:rFonts w:eastAsia="宋体" w:hint="eastAsia"/>
        </w:rPr>
        <w:t>返回对应类型的值</w:t>
      </w:r>
    </w:p>
    <w:p w14:paraId="103D47D8" w14:textId="3771A6CF" w:rsidR="00077444" w:rsidRPr="004503AA" w:rsidRDefault="00077444" w:rsidP="00077444">
      <w:pPr>
        <w:rPr>
          <w:rFonts w:eastAsia="宋体"/>
        </w:rPr>
      </w:pPr>
      <w:r w:rsidRPr="004503AA">
        <w:rPr>
          <w:rFonts w:eastAsia="宋体" w:hint="eastAsia"/>
        </w:rPr>
        <w:t>c</w:t>
      </w:r>
      <w:r w:rsidRPr="004503AA">
        <w:rPr>
          <w:rFonts w:eastAsia="宋体"/>
        </w:rPr>
        <w:t xml:space="preserve"> </w:t>
      </w:r>
      <w:r w:rsidRPr="004503AA">
        <w:rPr>
          <w:rFonts w:eastAsia="宋体" w:hint="eastAsia"/>
        </w:rPr>
        <w:t>指令return为声明为void的方法、实例初始化方法、类和接口的类初始化方法使用</w:t>
      </w:r>
    </w:p>
    <w:p w14:paraId="7FC2A94F" w14:textId="77777777" w:rsidR="00077444" w:rsidRPr="004503AA" w:rsidRDefault="00077444" w:rsidP="00077444">
      <w:pPr>
        <w:rPr>
          <w:rFonts w:eastAsia="宋体"/>
        </w:rPr>
      </w:pPr>
    </w:p>
    <w:p w14:paraId="7DB604D4" w14:textId="5ECE1E54" w:rsidR="00C1585D" w:rsidRPr="004503AA" w:rsidRDefault="00C1585D" w:rsidP="00345258">
      <w:pPr>
        <w:pStyle w:val="2"/>
        <w:rPr>
          <w:rFonts w:ascii="宋体" w:eastAsia="宋体" w:hAnsi="宋体"/>
        </w:rPr>
      </w:pPr>
      <w:bookmarkStart w:id="37" w:name="_Toc41756810"/>
      <w:r w:rsidRPr="004503AA">
        <w:rPr>
          <w:rFonts w:ascii="宋体" w:eastAsia="宋体" w:hAnsi="宋体"/>
        </w:rPr>
        <w:t>10</w:t>
      </w:r>
      <w:r w:rsidRPr="004503AA">
        <w:rPr>
          <w:rFonts w:ascii="宋体" w:eastAsia="宋体" w:hAnsi="宋体" w:hint="eastAsia"/>
        </w:rPr>
        <w:t>异常处理指令</w:t>
      </w:r>
      <w:bookmarkEnd w:id="37"/>
    </w:p>
    <w:p w14:paraId="231EBD7E" w14:textId="1179E0A0" w:rsidR="00094DD3" w:rsidRPr="004503AA" w:rsidRDefault="00094DD3" w:rsidP="00094DD3">
      <w:pPr>
        <w:rPr>
          <w:rFonts w:eastAsia="宋体"/>
        </w:rPr>
      </w:pPr>
      <w:r w:rsidRPr="004503AA">
        <w:rPr>
          <w:rFonts w:eastAsia="宋体" w:hint="eastAsia"/>
        </w:rPr>
        <w:t>a显式异常抛出的操作都由athrow指令实现</w:t>
      </w:r>
    </w:p>
    <w:p w14:paraId="57350CED" w14:textId="372B1B86" w:rsidR="00094DD3" w:rsidRPr="004503AA" w:rsidRDefault="00094DD3" w:rsidP="00094DD3">
      <w:pPr>
        <w:rPr>
          <w:rFonts w:eastAsia="宋体"/>
        </w:rPr>
      </w:pPr>
      <w:r w:rsidRPr="004503AA">
        <w:rPr>
          <w:rFonts w:eastAsia="宋体" w:hint="eastAsia"/>
        </w:rPr>
        <w:t>b</w:t>
      </w:r>
      <w:r w:rsidRPr="004503AA">
        <w:rPr>
          <w:rFonts w:eastAsia="宋体"/>
        </w:rPr>
        <w:t xml:space="preserve"> </w:t>
      </w:r>
      <w:r w:rsidRPr="004503AA">
        <w:rPr>
          <w:rFonts w:eastAsia="宋体" w:hint="eastAsia"/>
        </w:rPr>
        <w:t>JVM中处理异常，近代JVM都是用异常表实现，很久之前用jsr和ret指令实现</w:t>
      </w:r>
    </w:p>
    <w:p w14:paraId="29E70F99" w14:textId="77777777" w:rsidR="009369EE" w:rsidRPr="004503AA" w:rsidRDefault="009369EE" w:rsidP="004E58D6">
      <w:pPr>
        <w:pStyle w:val="3"/>
        <w:rPr>
          <w:rFonts w:ascii="宋体" w:eastAsia="宋体" w:hAnsi="宋体"/>
        </w:rPr>
      </w:pPr>
    </w:p>
    <w:p w14:paraId="4C31D0F3" w14:textId="3AF33033" w:rsidR="00C1585D" w:rsidRPr="004503AA" w:rsidRDefault="00C1585D" w:rsidP="00345258">
      <w:pPr>
        <w:pStyle w:val="2"/>
        <w:rPr>
          <w:rFonts w:ascii="宋体" w:eastAsia="宋体" w:hAnsi="宋体"/>
        </w:rPr>
      </w:pPr>
      <w:bookmarkStart w:id="38" w:name="_Toc41756811"/>
      <w:r w:rsidRPr="004503AA">
        <w:rPr>
          <w:rFonts w:ascii="宋体" w:eastAsia="宋体" w:hAnsi="宋体"/>
        </w:rPr>
        <w:t>11</w:t>
      </w:r>
      <w:r w:rsidRPr="004503AA">
        <w:rPr>
          <w:rFonts w:ascii="宋体" w:eastAsia="宋体" w:hAnsi="宋体" w:hint="eastAsia"/>
        </w:rPr>
        <w:t>同步指令</w:t>
      </w:r>
      <w:bookmarkEnd w:id="38"/>
    </w:p>
    <w:p w14:paraId="7921152E" w14:textId="7CF6CE74" w:rsidR="004B05BD" w:rsidRPr="004503AA" w:rsidRDefault="00F730AA" w:rsidP="0003239F">
      <w:pPr>
        <w:rPr>
          <w:rFonts w:eastAsia="宋体"/>
        </w:rPr>
      </w:pPr>
      <w:r w:rsidRPr="004503AA">
        <w:rPr>
          <w:rFonts w:eastAsia="宋体" w:hint="eastAsia"/>
        </w:rPr>
        <w:t>a JVM支持方法级的同步和方法内部的一条短指令序列的同步，都是用同步锁实现</w:t>
      </w:r>
      <w:r w:rsidRPr="004503AA">
        <w:rPr>
          <w:rFonts w:eastAsia="宋体"/>
        </w:rPr>
        <w:t>(monitor</w:t>
      </w:r>
      <w:r w:rsidR="007513F7" w:rsidRPr="004503AA">
        <w:rPr>
          <w:rFonts w:eastAsia="宋体" w:hint="eastAsia"/>
        </w:rPr>
        <w:t>，管程，更常见被直接称为锁</w:t>
      </w:r>
      <w:r w:rsidRPr="004503AA">
        <w:rPr>
          <w:rFonts w:eastAsia="宋体" w:hint="eastAsia"/>
        </w:rPr>
        <w:t>)支持</w:t>
      </w:r>
      <w:r w:rsidR="002B2977" w:rsidRPr="004503AA">
        <w:rPr>
          <w:rFonts w:eastAsia="宋体" w:hint="eastAsia"/>
        </w:rPr>
        <w:t>。</w:t>
      </w:r>
    </w:p>
    <w:p w14:paraId="013382FA" w14:textId="7C0AC431" w:rsidR="00F730AA" w:rsidRPr="004503AA" w:rsidRDefault="00F730AA" w:rsidP="0003239F">
      <w:pPr>
        <w:rPr>
          <w:rFonts w:eastAsia="宋体"/>
        </w:rPr>
      </w:pPr>
      <w:r w:rsidRPr="004503AA">
        <w:rPr>
          <w:rFonts w:eastAsia="宋体" w:hint="eastAsia"/>
        </w:rPr>
        <w:t>b</w:t>
      </w:r>
      <w:r w:rsidR="002B2977" w:rsidRPr="004503AA">
        <w:rPr>
          <w:rFonts w:eastAsia="宋体" w:hint="eastAsia"/>
        </w:rPr>
        <w:t>方法级的同步时隐式的，从方法的常量池中的方法表结构中的</w:t>
      </w:r>
      <w:r w:rsidR="002B2977" w:rsidRPr="004503AA">
        <w:rPr>
          <w:rFonts w:eastAsia="宋体"/>
        </w:rPr>
        <w:t>ACC_SYNCHRONIZED</w:t>
      </w:r>
      <w:r w:rsidR="002B2977" w:rsidRPr="004503AA">
        <w:rPr>
          <w:rFonts w:eastAsia="宋体" w:hint="eastAsia"/>
        </w:rPr>
        <w:t>区分是否同步方法</w:t>
      </w:r>
    </w:p>
    <w:p w14:paraId="44157526" w14:textId="095EDBFD" w:rsidR="002F7973" w:rsidRPr="004503AA" w:rsidRDefault="002F7973" w:rsidP="0003239F">
      <w:pPr>
        <w:rPr>
          <w:rFonts w:eastAsia="宋体"/>
        </w:rPr>
      </w:pPr>
      <w:r w:rsidRPr="004503AA">
        <w:rPr>
          <w:rFonts w:eastAsia="宋体" w:hint="eastAsia"/>
        </w:rPr>
        <w:t>c同步方法执行期间抛出异常，且方法内部无法处理时，方法所持有的锁在异常抛到同步方法边界之外时自动释放</w:t>
      </w:r>
    </w:p>
    <w:p w14:paraId="3575F3E2" w14:textId="77777777" w:rsidR="007327DB" w:rsidRPr="004503AA" w:rsidRDefault="002F7973" w:rsidP="00511365">
      <w:pPr>
        <w:rPr>
          <w:rFonts w:eastAsia="宋体"/>
        </w:rPr>
      </w:pPr>
      <w:r w:rsidRPr="004503AA">
        <w:rPr>
          <w:rFonts w:eastAsia="宋体" w:hint="eastAsia"/>
        </w:rPr>
        <w:t>d</w:t>
      </w:r>
      <w:r w:rsidR="002B2977" w:rsidRPr="004503AA">
        <w:rPr>
          <w:rFonts w:eastAsia="宋体" w:hint="eastAsia"/>
        </w:rPr>
        <w:t>指令</w:t>
      </w:r>
      <w:r w:rsidR="002B2977" w:rsidRPr="004503AA">
        <w:rPr>
          <w:rFonts w:eastAsia="宋体"/>
        </w:rPr>
        <w:t>monitorenter</w:t>
      </w:r>
      <w:r w:rsidR="002B2977" w:rsidRPr="004503AA">
        <w:rPr>
          <w:rFonts w:eastAsia="宋体" w:hint="eastAsia"/>
        </w:rPr>
        <w:t xml:space="preserve"> 和</w:t>
      </w:r>
      <w:r w:rsidR="002B2977" w:rsidRPr="004503AA">
        <w:rPr>
          <w:rFonts w:eastAsia="宋体"/>
        </w:rPr>
        <w:t>monitorexit</w:t>
      </w:r>
      <w:r w:rsidR="002B2977" w:rsidRPr="004503AA">
        <w:rPr>
          <w:rFonts w:eastAsia="宋体" w:hint="eastAsia"/>
        </w:rPr>
        <w:t xml:space="preserve"> 用来支持指令序列的同步</w:t>
      </w:r>
      <w:r w:rsidR="002B2977" w:rsidRPr="004503AA">
        <w:rPr>
          <w:rFonts w:eastAsia="宋体"/>
        </w:rPr>
        <w:t>(synchronized</w:t>
      </w:r>
      <w:r w:rsidR="00D925B0" w:rsidRPr="004503AA">
        <w:rPr>
          <w:rFonts w:eastAsia="宋体" w:hint="eastAsia"/>
        </w:rPr>
        <w:t>代码</w:t>
      </w:r>
      <w:r w:rsidR="002B2977" w:rsidRPr="004503AA">
        <w:rPr>
          <w:rFonts w:eastAsia="宋体" w:hint="eastAsia"/>
        </w:rPr>
        <w:t>块)</w:t>
      </w:r>
    </w:p>
    <w:p w14:paraId="35899AB5" w14:textId="77777777" w:rsidR="007327DB" w:rsidRPr="004503AA" w:rsidRDefault="007327DB" w:rsidP="001A32B8">
      <w:pPr>
        <w:pStyle w:val="3"/>
        <w:rPr>
          <w:rFonts w:ascii="宋体" w:eastAsia="宋体" w:hAnsi="宋体"/>
        </w:rPr>
      </w:pPr>
    </w:p>
    <w:p w14:paraId="56AAA31B" w14:textId="2164A985" w:rsidR="00390CA5" w:rsidRPr="004503AA" w:rsidRDefault="007327DB" w:rsidP="00345258">
      <w:pPr>
        <w:pStyle w:val="2"/>
        <w:rPr>
          <w:rFonts w:ascii="宋体" w:eastAsia="宋体" w:hAnsi="宋体"/>
        </w:rPr>
      </w:pPr>
      <w:bookmarkStart w:id="39" w:name="_Toc41756812"/>
      <w:r w:rsidRPr="004503AA">
        <w:rPr>
          <w:rFonts w:ascii="宋体" w:eastAsia="宋体" w:hAnsi="宋体"/>
        </w:rPr>
        <w:t>12 invokedynamic</w:t>
      </w:r>
      <w:r w:rsidRPr="004503AA">
        <w:rPr>
          <w:rFonts w:ascii="宋体" w:eastAsia="宋体" w:hAnsi="宋体" w:hint="eastAsia"/>
        </w:rPr>
        <w:t>指令</w:t>
      </w:r>
      <w:bookmarkEnd w:id="39"/>
      <w:r w:rsidR="00390CA5" w:rsidRPr="004503AA">
        <w:rPr>
          <w:rFonts w:ascii="宋体" w:eastAsia="宋体" w:hAnsi="宋体" w:hint="eastAsia"/>
        </w:rPr>
        <w:br w:type="page"/>
      </w:r>
    </w:p>
    <w:p w14:paraId="37837417" w14:textId="1AB49026" w:rsidR="00245B11" w:rsidRPr="004503AA" w:rsidRDefault="00535BC5" w:rsidP="00245B11">
      <w:pPr>
        <w:pStyle w:val="1"/>
      </w:pPr>
      <w:bookmarkStart w:id="40" w:name="_Toc41756813"/>
      <w:r w:rsidRPr="004503AA">
        <w:rPr>
          <w:rFonts w:hint="eastAsia"/>
        </w:rPr>
        <w:lastRenderedPageBreak/>
        <w:t>三、类</w:t>
      </w:r>
      <w:r w:rsidR="00800616">
        <w:rPr>
          <w:rFonts w:hint="eastAsia"/>
        </w:rPr>
        <w:t>结构</w:t>
      </w:r>
      <w:r w:rsidRPr="004503AA">
        <w:t>(Class)</w:t>
      </w:r>
      <w:bookmarkEnd w:id="40"/>
    </w:p>
    <w:p w14:paraId="53C169F5" w14:textId="75682F10" w:rsidR="00245B11" w:rsidRPr="004503AA" w:rsidRDefault="00245B11" w:rsidP="00980F65">
      <w:pPr>
        <w:pStyle w:val="2"/>
        <w:rPr>
          <w:rFonts w:ascii="宋体" w:eastAsia="宋体" w:hAnsi="宋体"/>
        </w:rPr>
      </w:pPr>
      <w:bookmarkStart w:id="41" w:name="_Toc41756814"/>
      <w:r w:rsidRPr="004503AA">
        <w:rPr>
          <w:rFonts w:ascii="宋体" w:eastAsia="宋体" w:hAnsi="宋体"/>
        </w:rPr>
        <w:t>1</w:t>
      </w:r>
      <w:r w:rsidR="005650D8" w:rsidRPr="004503AA">
        <w:rPr>
          <w:rFonts w:ascii="宋体" w:eastAsia="宋体" w:hAnsi="宋体" w:hint="eastAsia"/>
        </w:rPr>
        <w:t>概述</w:t>
      </w:r>
      <w:bookmarkEnd w:id="41"/>
    </w:p>
    <w:p w14:paraId="38E26DED" w14:textId="5D395254" w:rsidR="005650D8" w:rsidRPr="004503AA" w:rsidRDefault="005650D8" w:rsidP="005650D8">
      <w:pPr>
        <w:rPr>
          <w:rFonts w:eastAsia="宋体"/>
        </w:rPr>
      </w:pPr>
      <w:r w:rsidRPr="004503AA">
        <w:rPr>
          <w:rFonts w:eastAsia="宋体"/>
        </w:rPr>
        <w:t>1.1</w:t>
      </w:r>
      <w:r w:rsidRPr="004503AA">
        <w:rPr>
          <w:rFonts w:eastAsia="宋体" w:hint="eastAsia"/>
        </w:rPr>
        <w:t>类文件格式不是必须存在于文件里。</w:t>
      </w:r>
    </w:p>
    <w:p w14:paraId="7B1856D3" w14:textId="69AC940B" w:rsidR="005650D8" w:rsidRPr="004503AA" w:rsidRDefault="005650D8" w:rsidP="00864082">
      <w:pPr>
        <w:rPr>
          <w:rFonts w:eastAsia="宋体"/>
        </w:rPr>
      </w:pPr>
      <w:r w:rsidRPr="004503AA">
        <w:rPr>
          <w:rFonts w:eastAsia="宋体"/>
        </w:rPr>
        <w:t>1.2</w:t>
      </w:r>
      <w:r w:rsidR="00487928" w:rsidRPr="004503AA">
        <w:rPr>
          <w:rFonts w:eastAsia="宋体" w:hint="eastAsia"/>
        </w:rPr>
        <w:t>多字节数据项</w:t>
      </w:r>
      <w:r w:rsidR="00412394" w:rsidRPr="004503AA">
        <w:rPr>
          <w:rFonts w:eastAsia="宋体" w:hint="eastAsia"/>
        </w:rPr>
        <w:t>必须严格</w:t>
      </w:r>
      <w:r w:rsidR="00487928" w:rsidRPr="004503AA">
        <w:rPr>
          <w:rFonts w:eastAsia="宋体" w:hint="eastAsia"/>
        </w:rPr>
        <w:t>按照大端在前</w:t>
      </w:r>
      <w:r w:rsidR="00723930" w:rsidRPr="004503AA">
        <w:rPr>
          <w:rFonts w:eastAsia="宋体"/>
        </w:rPr>
        <w:t>(</w:t>
      </w:r>
      <w:commentRangeStart w:id="42"/>
      <w:r w:rsidR="00723930" w:rsidRPr="004503AA">
        <w:rPr>
          <w:rFonts w:eastAsia="宋体"/>
        </w:rPr>
        <w:t>big-endian</w:t>
      </w:r>
      <w:commentRangeEnd w:id="42"/>
      <w:r w:rsidR="00BD2A70" w:rsidRPr="004503AA">
        <w:rPr>
          <w:rStyle w:val="a9"/>
          <w:rFonts w:eastAsia="宋体"/>
        </w:rPr>
        <w:commentReference w:id="42"/>
      </w:r>
      <w:r w:rsidR="00723930" w:rsidRPr="004503AA">
        <w:rPr>
          <w:rFonts w:eastAsia="宋体"/>
        </w:rPr>
        <w:t>)</w:t>
      </w:r>
      <w:r w:rsidR="00487928" w:rsidRPr="004503AA">
        <w:rPr>
          <w:rFonts w:eastAsia="宋体" w:hint="eastAsia"/>
        </w:rPr>
        <w:t>顺序进行存储</w:t>
      </w:r>
      <w:r w:rsidR="00864082" w:rsidRPr="004503AA">
        <w:rPr>
          <w:rFonts w:eastAsia="宋体"/>
        </w:rPr>
        <w:t>(Multibyte data items are always stored in big-endian order,where the high bytes come first)</w:t>
      </w:r>
    </w:p>
    <w:p w14:paraId="35DBEA5E" w14:textId="3AD4995F" w:rsidR="00412394" w:rsidRPr="004503AA" w:rsidRDefault="00412394" w:rsidP="00AC5A77">
      <w:pPr>
        <w:rPr>
          <w:rFonts w:eastAsia="宋体"/>
        </w:rPr>
      </w:pPr>
      <w:r w:rsidRPr="004503AA">
        <w:rPr>
          <w:rFonts w:eastAsia="宋体"/>
        </w:rPr>
        <w:t>1.3</w:t>
      </w:r>
      <w:r w:rsidR="00AC5A77" w:rsidRPr="004503AA">
        <w:rPr>
          <w:rFonts w:eastAsia="宋体"/>
        </w:rPr>
        <w:t xml:space="preserve"> </w:t>
      </w:r>
      <w:r w:rsidR="003D3D98" w:rsidRPr="004503AA">
        <w:rPr>
          <w:rFonts w:eastAsia="宋体" w:hint="eastAsia"/>
        </w:rPr>
        <w:t>Class文件是一组以8字节为基础单位的二进制流，各个数据项严格按照顺序紧凑排列，没有任何分隔符</w:t>
      </w:r>
    </w:p>
    <w:p w14:paraId="090CAC54" w14:textId="230C39C0" w:rsidR="003D3D98" w:rsidRPr="004503AA" w:rsidRDefault="003D3D98" w:rsidP="003D3D98">
      <w:pPr>
        <w:rPr>
          <w:rFonts w:eastAsia="宋体"/>
        </w:rPr>
      </w:pPr>
      <w:r w:rsidRPr="004503AA">
        <w:rPr>
          <w:rFonts w:eastAsia="宋体"/>
        </w:rPr>
        <w:t>1.4</w:t>
      </w:r>
      <w:r w:rsidRPr="004503AA">
        <w:rPr>
          <w:rFonts w:eastAsia="宋体" w:hint="eastAsia"/>
        </w:rPr>
        <w:t>Class文件格式采用一种类似C语言结构体的伪结构</w:t>
      </w:r>
      <w:r w:rsidRPr="004503AA">
        <w:rPr>
          <w:rFonts w:eastAsia="宋体"/>
        </w:rPr>
        <w:t>(This chapter presents the class file format using pseudostructures written in a C-like structure notation)</w:t>
      </w:r>
      <w:r w:rsidRPr="004503AA">
        <w:rPr>
          <w:rFonts w:eastAsia="宋体" w:hint="eastAsia"/>
        </w:rPr>
        <w:t>，只有两种数据类型</w:t>
      </w:r>
      <w:r w:rsidRPr="004503AA">
        <w:rPr>
          <w:rFonts w:eastAsia="宋体"/>
        </w:rPr>
        <w:t>:</w:t>
      </w:r>
      <w:r w:rsidRPr="004503AA">
        <w:rPr>
          <w:rFonts w:eastAsia="宋体" w:hint="eastAsia"/>
        </w:rPr>
        <w:t>无符号数</w:t>
      </w:r>
      <w:r w:rsidR="008A738F" w:rsidRPr="004503AA">
        <w:rPr>
          <w:rFonts w:eastAsia="宋体" w:hint="eastAsia"/>
        </w:rPr>
        <w:t>(</w:t>
      </w:r>
      <w:r w:rsidR="008A738F" w:rsidRPr="004503AA">
        <w:rPr>
          <w:rFonts w:eastAsia="宋体"/>
        </w:rPr>
        <w:t>unsigned)</w:t>
      </w:r>
      <w:r w:rsidRPr="004503AA">
        <w:rPr>
          <w:rFonts w:eastAsia="宋体" w:hint="eastAsia"/>
        </w:rPr>
        <w:t>和表</w:t>
      </w:r>
      <w:r w:rsidR="008A738F" w:rsidRPr="004503AA">
        <w:rPr>
          <w:rFonts w:eastAsia="宋体" w:hint="eastAsia"/>
        </w:rPr>
        <w:t>(</w:t>
      </w:r>
      <w:r w:rsidR="008A738F" w:rsidRPr="004503AA">
        <w:rPr>
          <w:rFonts w:eastAsia="宋体"/>
        </w:rPr>
        <w:t>table)</w:t>
      </w:r>
    </w:p>
    <w:p w14:paraId="625C5627" w14:textId="44E6C7F4" w:rsidR="005650D8" w:rsidRPr="004503AA" w:rsidRDefault="008A738F" w:rsidP="005650D8">
      <w:pPr>
        <w:rPr>
          <w:rFonts w:eastAsia="宋体"/>
        </w:rPr>
      </w:pPr>
      <w:r w:rsidRPr="004503AA">
        <w:rPr>
          <w:rFonts w:eastAsia="宋体"/>
        </w:rPr>
        <w:t>1.5</w:t>
      </w:r>
      <w:r w:rsidRPr="004503AA">
        <w:rPr>
          <w:rFonts w:eastAsia="宋体" w:hint="eastAsia"/>
        </w:rPr>
        <w:t>无符号数是基本的数据类型，可以用来描述数字、索引引用、数量值或者按照UTF-8编码构成字符串值</w:t>
      </w:r>
      <w:r w:rsidR="005533BE" w:rsidRPr="004503AA">
        <w:rPr>
          <w:rFonts w:eastAsia="宋体" w:hint="eastAsia"/>
        </w:rPr>
        <w:t>，以</w:t>
      </w:r>
      <w:r w:rsidR="005533BE" w:rsidRPr="004503AA">
        <w:rPr>
          <w:rFonts w:eastAsia="宋体" w:hint="eastAsia"/>
          <w:color w:val="FF0000"/>
        </w:rPr>
        <w:t>u</w:t>
      </w:r>
      <w:r w:rsidR="005533BE" w:rsidRPr="004503AA">
        <w:rPr>
          <w:rFonts w:eastAsia="宋体"/>
          <w:color w:val="FF0000"/>
        </w:rPr>
        <w:t>1,u2,u4,u8</w:t>
      </w:r>
      <w:r w:rsidR="005533BE" w:rsidRPr="004503AA">
        <w:rPr>
          <w:rFonts w:eastAsia="宋体" w:hint="eastAsia"/>
        </w:rPr>
        <w:t>来分别代表1个字节，2个字节，4个字节，</w:t>
      </w:r>
      <w:r w:rsidR="005533BE" w:rsidRPr="004503AA">
        <w:rPr>
          <w:rFonts w:eastAsia="宋体"/>
        </w:rPr>
        <w:t>8</w:t>
      </w:r>
      <w:r w:rsidR="005533BE" w:rsidRPr="004503AA">
        <w:rPr>
          <w:rFonts w:eastAsia="宋体" w:hint="eastAsia"/>
        </w:rPr>
        <w:t>个字节</w:t>
      </w:r>
    </w:p>
    <w:p w14:paraId="2853178F" w14:textId="3B8A6F96" w:rsidR="008A738F" w:rsidRPr="004503AA" w:rsidRDefault="008A738F" w:rsidP="005650D8">
      <w:pPr>
        <w:rPr>
          <w:rFonts w:eastAsia="宋体"/>
        </w:rPr>
      </w:pPr>
      <w:r w:rsidRPr="004503AA">
        <w:rPr>
          <w:rFonts w:eastAsia="宋体"/>
        </w:rPr>
        <w:t>1.6</w:t>
      </w:r>
      <w:r w:rsidRPr="004503AA">
        <w:rPr>
          <w:rFonts w:eastAsia="宋体" w:hint="eastAsia"/>
        </w:rPr>
        <w:t>表</w:t>
      </w:r>
      <w:r w:rsidR="00A77EF0" w:rsidRPr="004503AA">
        <w:rPr>
          <w:rFonts w:eastAsia="宋体" w:hint="eastAsia"/>
        </w:rPr>
        <w:t>由多个无符号数或其他表作为数据项构成的复合数据类型</w:t>
      </w:r>
    </w:p>
    <w:p w14:paraId="48E78FF4" w14:textId="60D98B07" w:rsidR="00A77EF0" w:rsidRPr="004503AA" w:rsidRDefault="00A77EF0" w:rsidP="005650D8">
      <w:pPr>
        <w:rPr>
          <w:rFonts w:eastAsia="宋体"/>
        </w:rPr>
      </w:pPr>
      <w:r w:rsidRPr="004503AA">
        <w:rPr>
          <w:rFonts w:eastAsia="宋体"/>
        </w:rPr>
        <w:t>1.7</w:t>
      </w:r>
      <w:r w:rsidRPr="004503AA">
        <w:rPr>
          <w:rFonts w:eastAsia="宋体" w:hint="eastAsia"/>
        </w:rPr>
        <w:t>当描述同一类型但数量不定的多个数据时，经常会使用一个前置的容量计数器加若干个连续的数据项的形式，这时候称这一系列连续的某一类型的数据为某一类型的集合</w:t>
      </w:r>
    </w:p>
    <w:p w14:paraId="17981A1B" w14:textId="01164D4F" w:rsidR="0043112B" w:rsidRPr="004503AA" w:rsidRDefault="0043112B" w:rsidP="00A77EF0">
      <w:pPr>
        <w:pStyle w:val="2"/>
        <w:rPr>
          <w:rFonts w:ascii="宋体" w:eastAsia="宋体" w:hAnsi="宋体"/>
        </w:rPr>
      </w:pPr>
    </w:p>
    <w:p w14:paraId="5773DED9" w14:textId="5BDCE3D6" w:rsidR="00376D64" w:rsidRPr="004503AA" w:rsidRDefault="00800616" w:rsidP="0074471D">
      <w:pPr>
        <w:pStyle w:val="2"/>
      </w:pPr>
      <w:bookmarkStart w:id="43" w:name="_Toc41756815"/>
      <w:r>
        <w:t>2</w:t>
      </w:r>
      <w:r>
        <w:rPr>
          <w:rFonts w:hint="eastAsia"/>
        </w:rPr>
        <w:t>、</w:t>
      </w:r>
      <w:r w:rsidR="00376D64" w:rsidRPr="004503AA">
        <w:rPr>
          <w:rFonts w:hint="eastAsia"/>
        </w:rPr>
        <w:t>类结构</w:t>
      </w:r>
      <w:r w:rsidR="00443E2D" w:rsidRPr="004503AA">
        <w:rPr>
          <w:rFonts w:hint="eastAsia"/>
        </w:rPr>
        <w:t>元素</w:t>
      </w:r>
      <w:bookmarkEnd w:id="43"/>
    </w:p>
    <w:tbl>
      <w:tblPr>
        <w:tblStyle w:val="af2"/>
        <w:tblW w:w="11065" w:type="dxa"/>
        <w:tblLook w:val="04A0" w:firstRow="1" w:lastRow="0" w:firstColumn="1" w:lastColumn="0" w:noHBand="0" w:noVBand="1"/>
      </w:tblPr>
      <w:tblGrid>
        <w:gridCol w:w="1896"/>
        <w:gridCol w:w="4296"/>
        <w:gridCol w:w="4873"/>
      </w:tblGrid>
      <w:tr w:rsidR="00BA7EC6" w:rsidRPr="004503AA" w14:paraId="0861CA08" w14:textId="1283BAA2" w:rsidTr="0041408B">
        <w:tc>
          <w:tcPr>
            <w:tcW w:w="1896" w:type="dxa"/>
          </w:tcPr>
          <w:p w14:paraId="554B9B18" w14:textId="6AF69FEA" w:rsidR="00BA7EC6" w:rsidRPr="004503AA" w:rsidRDefault="00BA7EC6" w:rsidP="0041408B">
            <w:pPr>
              <w:rPr>
                <w:rFonts w:eastAsia="宋体"/>
                <w:color w:val="000000"/>
              </w:rPr>
            </w:pPr>
            <w:r w:rsidRPr="004503AA">
              <w:rPr>
                <w:rFonts w:eastAsia="宋体" w:hint="eastAsia"/>
                <w:color w:val="000000"/>
              </w:rPr>
              <w:t>类型</w:t>
            </w:r>
          </w:p>
        </w:tc>
        <w:tc>
          <w:tcPr>
            <w:tcW w:w="799" w:type="dxa"/>
          </w:tcPr>
          <w:p w14:paraId="47D3A3E0" w14:textId="59E77757" w:rsidR="00BA7EC6" w:rsidRPr="004503AA" w:rsidRDefault="00BA7EC6" w:rsidP="0041408B">
            <w:pPr>
              <w:rPr>
                <w:rFonts w:eastAsia="宋体"/>
                <w:color w:val="000000"/>
              </w:rPr>
            </w:pPr>
            <w:r w:rsidRPr="004503AA">
              <w:rPr>
                <w:rFonts w:eastAsia="宋体" w:hint="eastAsia"/>
                <w:color w:val="000000"/>
              </w:rPr>
              <w:t>数量</w:t>
            </w:r>
          </w:p>
        </w:tc>
        <w:tc>
          <w:tcPr>
            <w:tcW w:w="8370" w:type="dxa"/>
          </w:tcPr>
          <w:p w14:paraId="5089C0F5" w14:textId="04623D3B" w:rsidR="00BA7EC6" w:rsidRPr="004503AA" w:rsidRDefault="00BA7EC6" w:rsidP="0041408B">
            <w:pPr>
              <w:rPr>
                <w:rFonts w:eastAsia="宋体"/>
                <w:color w:val="000000"/>
              </w:rPr>
            </w:pPr>
            <w:r w:rsidRPr="004503AA">
              <w:rPr>
                <w:rFonts w:eastAsia="宋体" w:hint="eastAsia"/>
                <w:color w:val="000000"/>
              </w:rPr>
              <w:t>说明</w:t>
            </w:r>
          </w:p>
        </w:tc>
      </w:tr>
      <w:tr w:rsidR="00BA7EC6" w:rsidRPr="004503AA" w14:paraId="6ADF4D4B" w14:textId="02DF35A7" w:rsidTr="0041408B">
        <w:tc>
          <w:tcPr>
            <w:tcW w:w="1896" w:type="dxa"/>
          </w:tcPr>
          <w:p w14:paraId="50D5753C" w14:textId="61B98242" w:rsidR="00BA7EC6" w:rsidRPr="004503AA" w:rsidRDefault="00BA7EC6" w:rsidP="0041408B">
            <w:pPr>
              <w:rPr>
                <w:rFonts w:eastAsia="宋体"/>
              </w:rPr>
            </w:pPr>
            <w:r w:rsidRPr="004503AA">
              <w:rPr>
                <w:rFonts w:eastAsia="宋体" w:hint="eastAsia"/>
                <w:color w:val="000000"/>
              </w:rPr>
              <w:t>u4</w:t>
            </w:r>
          </w:p>
        </w:tc>
        <w:tc>
          <w:tcPr>
            <w:tcW w:w="799" w:type="dxa"/>
          </w:tcPr>
          <w:p w14:paraId="1FDA4F37" w14:textId="5F741018" w:rsidR="00BA7EC6" w:rsidRPr="004503AA" w:rsidRDefault="00BA7EC6" w:rsidP="0041408B">
            <w:pPr>
              <w:rPr>
                <w:rFonts w:eastAsia="宋体"/>
              </w:rPr>
            </w:pPr>
            <w:r w:rsidRPr="004503AA">
              <w:rPr>
                <w:rFonts w:eastAsia="宋体"/>
              </w:rPr>
              <w:t>1</w:t>
            </w:r>
          </w:p>
        </w:tc>
        <w:tc>
          <w:tcPr>
            <w:tcW w:w="8370" w:type="dxa"/>
          </w:tcPr>
          <w:p w14:paraId="27FF5D22" w14:textId="1D429EFF" w:rsidR="00BA7EC6" w:rsidRPr="004503AA" w:rsidRDefault="00BA7EC6" w:rsidP="0041408B">
            <w:pPr>
              <w:rPr>
                <w:rFonts w:eastAsia="宋体"/>
              </w:rPr>
            </w:pPr>
            <w:r w:rsidRPr="004503AA">
              <w:rPr>
                <w:rFonts w:eastAsia="宋体" w:hint="eastAsia"/>
              </w:rPr>
              <w:t>魔数</w:t>
            </w:r>
            <w:r w:rsidRPr="004503AA">
              <w:rPr>
                <w:rFonts w:eastAsia="宋体"/>
              </w:rPr>
              <w:t>(magic)</w:t>
            </w:r>
            <w:r w:rsidRPr="004503AA">
              <w:rPr>
                <w:rFonts w:eastAsia="宋体" w:hint="eastAsia"/>
              </w:rPr>
              <w:t>，确定是否为虚拟机所接受的类文件，固定值为</w:t>
            </w:r>
            <w:r w:rsidRPr="004503AA">
              <w:rPr>
                <w:rFonts w:eastAsia="宋体"/>
              </w:rPr>
              <w:t>0xCAFEBABE</w:t>
            </w:r>
          </w:p>
        </w:tc>
      </w:tr>
      <w:tr w:rsidR="00BA7EC6" w:rsidRPr="004503AA" w14:paraId="5553296E" w14:textId="24D64DDF" w:rsidTr="0041408B">
        <w:tc>
          <w:tcPr>
            <w:tcW w:w="1896" w:type="dxa"/>
          </w:tcPr>
          <w:p w14:paraId="13A51AF4" w14:textId="0D38EE1C" w:rsidR="00BA7EC6" w:rsidRPr="004503AA" w:rsidRDefault="00BA7EC6" w:rsidP="0041408B">
            <w:pPr>
              <w:rPr>
                <w:rFonts w:eastAsia="宋体"/>
              </w:rPr>
            </w:pPr>
            <w:r w:rsidRPr="004503AA">
              <w:rPr>
                <w:rFonts w:eastAsia="宋体" w:hint="eastAsia"/>
                <w:color w:val="000000"/>
              </w:rPr>
              <w:t>u2</w:t>
            </w:r>
          </w:p>
        </w:tc>
        <w:tc>
          <w:tcPr>
            <w:tcW w:w="799" w:type="dxa"/>
          </w:tcPr>
          <w:p w14:paraId="30B8E5F5" w14:textId="153EEC9E" w:rsidR="00BA7EC6" w:rsidRPr="004503AA" w:rsidRDefault="00BA7EC6" w:rsidP="0041408B">
            <w:pPr>
              <w:rPr>
                <w:rFonts w:eastAsia="宋体"/>
                <w:color w:val="000000"/>
              </w:rPr>
            </w:pPr>
            <w:r w:rsidRPr="004503AA">
              <w:rPr>
                <w:rFonts w:eastAsia="宋体"/>
                <w:color w:val="000000"/>
              </w:rPr>
              <w:t>1</w:t>
            </w:r>
          </w:p>
        </w:tc>
        <w:tc>
          <w:tcPr>
            <w:tcW w:w="8370" w:type="dxa"/>
          </w:tcPr>
          <w:p w14:paraId="178B892A" w14:textId="77777777" w:rsidR="00BA7EC6" w:rsidRPr="004503AA" w:rsidRDefault="00BA7EC6" w:rsidP="0041408B">
            <w:pPr>
              <w:rPr>
                <w:rFonts w:eastAsia="宋体"/>
                <w:color w:val="000000"/>
              </w:rPr>
            </w:pPr>
            <w:r w:rsidRPr="004503AA">
              <w:rPr>
                <w:rFonts w:eastAsia="宋体" w:hint="eastAsia"/>
                <w:color w:val="000000"/>
              </w:rPr>
              <w:t>副版本号</w:t>
            </w:r>
            <w:r w:rsidRPr="004503AA">
              <w:rPr>
                <w:rFonts w:eastAsia="宋体"/>
                <w:color w:val="000000"/>
              </w:rPr>
              <w:t>(</w:t>
            </w:r>
            <w:r w:rsidRPr="004503AA">
              <w:rPr>
                <w:rFonts w:eastAsia="宋体" w:hint="eastAsia"/>
                <w:color w:val="000000"/>
              </w:rPr>
              <w:t>minor_version</w:t>
            </w:r>
            <w:r w:rsidRPr="004503AA">
              <w:rPr>
                <w:rFonts w:eastAsia="宋体"/>
                <w:color w:val="000000"/>
              </w:rPr>
              <w:t>)</w:t>
            </w:r>
          </w:p>
          <w:p w14:paraId="69887D6C" w14:textId="34407E23" w:rsidR="002B7436" w:rsidRPr="004503AA" w:rsidRDefault="00262A5A" w:rsidP="0041408B">
            <w:pPr>
              <w:rPr>
                <w:rFonts w:eastAsia="宋体"/>
              </w:rPr>
            </w:pPr>
            <w:r w:rsidRPr="004503AA">
              <w:rPr>
                <w:rFonts w:eastAsia="宋体"/>
              </w:rPr>
              <w:t>1</w:t>
            </w:r>
            <w:r w:rsidRPr="004503AA">
              <w:rPr>
                <w:rFonts w:eastAsia="宋体" w:hint="eastAsia"/>
              </w:rPr>
              <w:t>、</w:t>
            </w:r>
            <w:r w:rsidR="002B7436" w:rsidRPr="004503AA">
              <w:rPr>
                <w:rFonts w:eastAsia="宋体" w:hint="eastAsia"/>
              </w:rPr>
              <w:t>主版本号为4</w:t>
            </w:r>
            <w:r w:rsidR="002B7436" w:rsidRPr="004503AA">
              <w:rPr>
                <w:rFonts w:eastAsia="宋体"/>
              </w:rPr>
              <w:t>5-55</w:t>
            </w:r>
            <w:r w:rsidR="002B7436" w:rsidRPr="004503AA">
              <w:rPr>
                <w:rFonts w:eastAsia="宋体" w:hint="eastAsia"/>
              </w:rPr>
              <w:t>时，副版本号可以为任何值</w:t>
            </w:r>
          </w:p>
          <w:p w14:paraId="2A5D940A" w14:textId="3135BE9E" w:rsidR="002B7436" w:rsidRPr="004503AA" w:rsidRDefault="002B7436" w:rsidP="0041408B">
            <w:pPr>
              <w:rPr>
                <w:rFonts w:eastAsia="宋体"/>
              </w:rPr>
            </w:pPr>
            <w:r w:rsidRPr="004503AA">
              <w:rPr>
                <w:rFonts w:eastAsia="宋体" w:hint="eastAsia"/>
              </w:rPr>
              <w:t>2、</w:t>
            </w:r>
            <w:r w:rsidR="00262A5A" w:rsidRPr="004503AA">
              <w:rPr>
                <w:rFonts w:eastAsia="宋体" w:hint="eastAsia"/>
              </w:rPr>
              <w:t>从主版本号5</w:t>
            </w:r>
            <w:r w:rsidR="00262A5A" w:rsidRPr="004503AA">
              <w:rPr>
                <w:rFonts w:eastAsia="宋体"/>
              </w:rPr>
              <w:t>6</w:t>
            </w:r>
            <w:r w:rsidR="00262A5A" w:rsidRPr="004503AA">
              <w:rPr>
                <w:rFonts w:eastAsia="宋体" w:hint="eastAsia"/>
              </w:rPr>
              <w:t>(</w:t>
            </w:r>
            <w:r w:rsidR="00262A5A" w:rsidRPr="004503AA">
              <w:rPr>
                <w:rFonts w:eastAsia="宋体"/>
              </w:rPr>
              <w:t>jdk12)</w:t>
            </w:r>
            <w:r w:rsidR="00262A5A" w:rsidRPr="004503AA">
              <w:rPr>
                <w:rFonts w:eastAsia="宋体" w:hint="eastAsia"/>
              </w:rPr>
              <w:t>开始，副版本号必须为0或6</w:t>
            </w:r>
            <w:r w:rsidR="00262A5A" w:rsidRPr="004503AA">
              <w:rPr>
                <w:rFonts w:eastAsia="宋体"/>
              </w:rPr>
              <w:t>5535</w:t>
            </w:r>
          </w:p>
          <w:p w14:paraId="4007BAE9" w14:textId="09554A0B" w:rsidR="002B7436" w:rsidRPr="004503AA" w:rsidRDefault="002B7436" w:rsidP="0041408B">
            <w:pPr>
              <w:rPr>
                <w:rFonts w:eastAsia="宋体"/>
              </w:rPr>
            </w:pPr>
            <w:r w:rsidRPr="004503AA">
              <w:rPr>
                <w:rFonts w:eastAsia="宋体" w:hint="eastAsia"/>
              </w:rPr>
              <w:t>3</w:t>
            </w:r>
            <w:r w:rsidR="00262A5A" w:rsidRPr="004503AA">
              <w:rPr>
                <w:rFonts w:eastAsia="宋体" w:hint="eastAsia"/>
              </w:rPr>
              <w:t>、</w:t>
            </w:r>
            <w:r w:rsidRPr="004503AA">
              <w:rPr>
                <w:rFonts w:eastAsia="宋体" w:hint="eastAsia"/>
              </w:rPr>
              <w:t>当副版本号为6</w:t>
            </w:r>
            <w:r w:rsidRPr="004503AA">
              <w:rPr>
                <w:rFonts w:eastAsia="宋体"/>
              </w:rPr>
              <w:t>5535</w:t>
            </w:r>
            <w:r w:rsidRPr="004503AA">
              <w:rPr>
                <w:rFonts w:eastAsia="宋体" w:hint="eastAsia"/>
              </w:rPr>
              <w:t>时，为预览版</w:t>
            </w:r>
          </w:p>
        </w:tc>
      </w:tr>
      <w:tr w:rsidR="00BA7EC6" w:rsidRPr="004503AA" w14:paraId="7B551AEE" w14:textId="6D07BEB2" w:rsidTr="0041408B">
        <w:tc>
          <w:tcPr>
            <w:tcW w:w="1896" w:type="dxa"/>
          </w:tcPr>
          <w:p w14:paraId="72694729" w14:textId="7B468D79" w:rsidR="00BA7EC6" w:rsidRPr="004503AA" w:rsidRDefault="00BA7EC6" w:rsidP="0041408B">
            <w:pPr>
              <w:rPr>
                <w:rFonts w:eastAsia="宋体"/>
              </w:rPr>
            </w:pPr>
            <w:r w:rsidRPr="004503AA">
              <w:rPr>
                <w:rFonts w:eastAsia="宋体" w:hint="eastAsia"/>
                <w:color w:val="000000"/>
              </w:rPr>
              <w:t>u2</w:t>
            </w:r>
          </w:p>
        </w:tc>
        <w:tc>
          <w:tcPr>
            <w:tcW w:w="799" w:type="dxa"/>
          </w:tcPr>
          <w:p w14:paraId="726148F1" w14:textId="32E8DDBB" w:rsidR="00BA7EC6" w:rsidRPr="004503AA" w:rsidRDefault="00BA7EC6" w:rsidP="0041408B">
            <w:pPr>
              <w:rPr>
                <w:rFonts w:eastAsia="宋体"/>
                <w:color w:val="000000"/>
              </w:rPr>
            </w:pPr>
            <w:r w:rsidRPr="004503AA">
              <w:rPr>
                <w:rFonts w:eastAsia="宋体"/>
                <w:color w:val="000000"/>
              </w:rPr>
              <w:t>1</w:t>
            </w:r>
          </w:p>
        </w:tc>
        <w:tc>
          <w:tcPr>
            <w:tcW w:w="8370" w:type="dxa"/>
          </w:tcPr>
          <w:p w14:paraId="12F62CEB" w14:textId="77777777" w:rsidR="00262A5A" w:rsidRPr="004503AA" w:rsidRDefault="00BA7EC6" w:rsidP="0041408B">
            <w:pPr>
              <w:rPr>
                <w:rFonts w:eastAsia="宋体"/>
                <w:color w:val="000000"/>
              </w:rPr>
            </w:pPr>
            <w:r w:rsidRPr="004503AA">
              <w:rPr>
                <w:rFonts w:eastAsia="宋体" w:hint="eastAsia"/>
                <w:color w:val="000000"/>
              </w:rPr>
              <w:t>主版本号</w:t>
            </w:r>
            <w:r w:rsidRPr="004503AA">
              <w:rPr>
                <w:rFonts w:eastAsia="宋体"/>
                <w:color w:val="000000"/>
              </w:rPr>
              <w:t>(</w:t>
            </w:r>
            <w:r w:rsidRPr="004503AA">
              <w:rPr>
                <w:rFonts w:eastAsia="宋体" w:hint="eastAsia"/>
                <w:color w:val="000000"/>
              </w:rPr>
              <w:t>major_version</w:t>
            </w:r>
            <w:r w:rsidRPr="004503AA">
              <w:rPr>
                <w:rFonts w:eastAsia="宋体"/>
                <w:color w:val="000000"/>
              </w:rPr>
              <w:t>)</w:t>
            </w:r>
            <w:r w:rsidR="00F4605C" w:rsidRPr="004503AA">
              <w:rPr>
                <w:rFonts w:eastAsia="宋体" w:hint="eastAsia"/>
                <w:color w:val="000000"/>
              </w:rPr>
              <w:t>，</w:t>
            </w:r>
          </w:p>
          <w:p w14:paraId="4D0FECA5" w14:textId="6F94BA17" w:rsidR="00262A5A" w:rsidRPr="004503AA" w:rsidRDefault="00262A5A" w:rsidP="0041408B">
            <w:pPr>
              <w:rPr>
                <w:rFonts w:eastAsia="宋体"/>
                <w:color w:val="000000"/>
              </w:rPr>
            </w:pPr>
            <w:r w:rsidRPr="004503AA">
              <w:rPr>
                <w:rFonts w:eastAsia="宋体"/>
                <w:color w:val="000000"/>
              </w:rPr>
              <w:t>1</w:t>
            </w:r>
            <w:r w:rsidRPr="004503AA">
              <w:rPr>
                <w:rFonts w:eastAsia="宋体" w:hint="eastAsia"/>
                <w:color w:val="000000"/>
              </w:rPr>
              <w:t>、值</w:t>
            </w:r>
            <w:r w:rsidR="00F4605C" w:rsidRPr="004503AA">
              <w:rPr>
                <w:rFonts w:eastAsia="宋体" w:hint="eastAsia"/>
                <w:color w:val="000000"/>
              </w:rPr>
              <w:t>从4</w:t>
            </w:r>
            <w:r w:rsidR="00F4605C" w:rsidRPr="004503AA">
              <w:rPr>
                <w:rFonts w:eastAsia="宋体"/>
                <w:color w:val="000000"/>
              </w:rPr>
              <w:t>5</w:t>
            </w:r>
            <w:r w:rsidR="00F4605C" w:rsidRPr="004503AA">
              <w:rPr>
                <w:rFonts w:eastAsia="宋体" w:hint="eastAsia"/>
                <w:color w:val="000000"/>
              </w:rPr>
              <w:t>开始</w:t>
            </w:r>
          </w:p>
          <w:p w14:paraId="4BDBE6CE" w14:textId="37B3FEB7" w:rsidR="00262A5A" w:rsidRPr="004503AA" w:rsidRDefault="00262A5A" w:rsidP="0041408B">
            <w:pPr>
              <w:rPr>
                <w:rFonts w:eastAsia="宋体"/>
                <w:color w:val="000000"/>
              </w:rPr>
            </w:pPr>
            <w:r w:rsidRPr="004503AA">
              <w:rPr>
                <w:rFonts w:eastAsia="宋体" w:hint="eastAsia"/>
                <w:color w:val="000000"/>
              </w:rPr>
              <w:t>2、</w:t>
            </w:r>
            <w:r w:rsidR="00F4605C" w:rsidRPr="004503AA">
              <w:rPr>
                <w:rFonts w:eastAsia="宋体" w:hint="eastAsia"/>
                <w:color w:val="000000"/>
              </w:rPr>
              <w:t>即使文件格式无任何变化，虚拟机也必须拒绝执行类主版本号超过虚拟机版本号的文件。</w:t>
            </w:r>
          </w:p>
        </w:tc>
      </w:tr>
      <w:tr w:rsidR="00BA7EC6" w:rsidRPr="004503AA" w14:paraId="08FE6456" w14:textId="6E409A00" w:rsidTr="0041408B">
        <w:tc>
          <w:tcPr>
            <w:tcW w:w="1896" w:type="dxa"/>
          </w:tcPr>
          <w:p w14:paraId="0AF704D7" w14:textId="5C3BC021" w:rsidR="00BA7EC6" w:rsidRPr="004503AA" w:rsidRDefault="00BA7EC6" w:rsidP="0041408B">
            <w:pPr>
              <w:rPr>
                <w:rFonts w:eastAsia="宋体"/>
              </w:rPr>
            </w:pPr>
            <w:r w:rsidRPr="004503AA">
              <w:rPr>
                <w:rFonts w:eastAsia="宋体" w:hint="eastAsia"/>
                <w:color w:val="000000"/>
              </w:rPr>
              <w:t>u2</w:t>
            </w:r>
          </w:p>
        </w:tc>
        <w:tc>
          <w:tcPr>
            <w:tcW w:w="799" w:type="dxa"/>
          </w:tcPr>
          <w:p w14:paraId="1F546960" w14:textId="2A8F0B1A" w:rsidR="00BA7EC6" w:rsidRPr="004503AA" w:rsidRDefault="00BA7EC6" w:rsidP="0041408B">
            <w:pPr>
              <w:rPr>
                <w:rFonts w:eastAsia="宋体"/>
                <w:color w:val="000000"/>
              </w:rPr>
            </w:pPr>
            <w:r w:rsidRPr="004503AA">
              <w:rPr>
                <w:rFonts w:eastAsia="宋体"/>
                <w:color w:val="000000"/>
              </w:rPr>
              <w:t>1</w:t>
            </w:r>
          </w:p>
        </w:tc>
        <w:tc>
          <w:tcPr>
            <w:tcW w:w="8370" w:type="dxa"/>
          </w:tcPr>
          <w:p w14:paraId="40D2585B" w14:textId="77777777" w:rsidR="00D3258B" w:rsidRPr="004503AA" w:rsidRDefault="00BA7EC6" w:rsidP="0041408B">
            <w:pPr>
              <w:rPr>
                <w:rFonts w:eastAsia="宋体"/>
                <w:color w:val="000000"/>
              </w:rPr>
            </w:pPr>
            <w:r w:rsidRPr="004503AA">
              <w:rPr>
                <w:rFonts w:eastAsia="宋体" w:hint="eastAsia"/>
                <w:color w:val="000000"/>
              </w:rPr>
              <w:t>constant_pool_count;</w:t>
            </w:r>
            <w:r w:rsidR="00D3258B" w:rsidRPr="004503AA">
              <w:rPr>
                <w:rFonts w:eastAsia="宋体" w:hint="eastAsia"/>
                <w:color w:val="000000"/>
              </w:rPr>
              <w:t>常量池计数器</w:t>
            </w:r>
          </w:p>
          <w:p w14:paraId="418160A1" w14:textId="1817A282" w:rsidR="0013476A" w:rsidRPr="004503AA" w:rsidRDefault="0013476A" w:rsidP="0041408B">
            <w:pPr>
              <w:rPr>
                <w:rFonts w:eastAsia="宋体"/>
                <w:color w:val="000000"/>
              </w:rPr>
            </w:pPr>
          </w:p>
        </w:tc>
      </w:tr>
      <w:tr w:rsidR="00BA7EC6" w:rsidRPr="004503AA" w14:paraId="4EA9EFF5" w14:textId="01FF8BAF" w:rsidTr="0041408B">
        <w:tc>
          <w:tcPr>
            <w:tcW w:w="1896" w:type="dxa"/>
          </w:tcPr>
          <w:p w14:paraId="225BE45A" w14:textId="29B0EB34" w:rsidR="00BA7EC6" w:rsidRPr="004503AA" w:rsidRDefault="00BA7EC6" w:rsidP="0041408B">
            <w:pPr>
              <w:rPr>
                <w:rFonts w:eastAsia="宋体"/>
              </w:rPr>
            </w:pPr>
            <w:r w:rsidRPr="004503AA">
              <w:rPr>
                <w:rFonts w:eastAsia="宋体" w:hint="eastAsia"/>
                <w:color w:val="000000"/>
              </w:rPr>
              <w:t>cp_info</w:t>
            </w:r>
          </w:p>
        </w:tc>
        <w:tc>
          <w:tcPr>
            <w:tcW w:w="799" w:type="dxa"/>
          </w:tcPr>
          <w:p w14:paraId="3F36ACDF" w14:textId="5853DCFA" w:rsidR="00BA7EC6" w:rsidRPr="004503AA" w:rsidRDefault="00717EDF" w:rsidP="0041408B">
            <w:pPr>
              <w:rPr>
                <w:rFonts w:eastAsia="宋体"/>
                <w:color w:val="000000"/>
              </w:rPr>
            </w:pPr>
            <w:r w:rsidRPr="004503AA">
              <w:rPr>
                <w:rFonts w:eastAsia="宋体" w:hint="eastAsia"/>
                <w:color w:val="000000"/>
              </w:rPr>
              <w:t>constant_pool[constant_pool_count-1]</w:t>
            </w:r>
          </w:p>
        </w:tc>
        <w:tc>
          <w:tcPr>
            <w:tcW w:w="8370" w:type="dxa"/>
          </w:tcPr>
          <w:p w14:paraId="7DE945C3" w14:textId="2451473A" w:rsidR="00BA7EC6" w:rsidRPr="004503AA" w:rsidRDefault="00D3258B" w:rsidP="0041408B">
            <w:pPr>
              <w:rPr>
                <w:rFonts w:eastAsia="宋体"/>
                <w:color w:val="000000"/>
              </w:rPr>
            </w:pPr>
            <w:r w:rsidRPr="004503AA">
              <w:rPr>
                <w:rFonts w:eastAsia="宋体" w:hint="eastAsia"/>
                <w:color w:val="000000"/>
              </w:rPr>
              <w:t>常量池</w:t>
            </w:r>
          </w:p>
          <w:p w14:paraId="7A8AE6D2" w14:textId="5907AAFD" w:rsidR="00A33295" w:rsidRPr="004503AA" w:rsidRDefault="00D3258B" w:rsidP="0041408B">
            <w:pPr>
              <w:rPr>
                <w:rFonts w:eastAsia="宋体"/>
              </w:rPr>
            </w:pPr>
            <w:r w:rsidRPr="004503AA">
              <w:rPr>
                <w:rFonts w:eastAsia="宋体"/>
              </w:rPr>
              <w:t>1</w:t>
            </w:r>
            <w:r w:rsidRPr="004503AA">
              <w:rPr>
                <w:rFonts w:eastAsia="宋体" w:hint="eastAsia"/>
              </w:rPr>
              <w:t>、</w:t>
            </w:r>
            <w:r w:rsidR="00A33295" w:rsidRPr="004503AA">
              <w:rPr>
                <w:rFonts w:eastAsia="宋体" w:hint="eastAsia"/>
              </w:rPr>
              <w:t>是一种表</w:t>
            </w:r>
            <w:r w:rsidR="00EB46B3" w:rsidRPr="004503AA">
              <w:rPr>
                <w:rFonts w:eastAsia="宋体" w:hint="eastAsia"/>
              </w:rPr>
              <w:t>结构</w:t>
            </w:r>
          </w:p>
          <w:p w14:paraId="241F0D0A" w14:textId="6DAF6714" w:rsidR="00D3258B" w:rsidRPr="004503AA" w:rsidRDefault="00A33295" w:rsidP="0041408B">
            <w:pPr>
              <w:rPr>
                <w:rFonts w:eastAsia="宋体"/>
                <w:color w:val="000000"/>
              </w:rPr>
            </w:pPr>
            <w:r w:rsidRPr="004503AA">
              <w:rPr>
                <w:rFonts w:eastAsia="宋体" w:hint="eastAsia"/>
              </w:rPr>
              <w:t>2、</w:t>
            </w:r>
            <w:commentRangeStart w:id="44"/>
            <w:r w:rsidR="00D3258B" w:rsidRPr="004503AA">
              <w:rPr>
                <w:rFonts w:eastAsia="宋体" w:hint="eastAsia"/>
              </w:rPr>
              <w:t>以</w:t>
            </w:r>
            <w:r w:rsidR="00D3258B" w:rsidRPr="004503AA">
              <w:rPr>
                <w:rFonts w:eastAsia="宋体" w:hint="eastAsia"/>
                <w:color w:val="FF0000"/>
              </w:rPr>
              <w:t>1</w:t>
            </w:r>
            <w:r w:rsidR="00D3258B" w:rsidRPr="004503AA">
              <w:rPr>
                <w:rFonts w:eastAsia="宋体" w:hint="eastAsia"/>
              </w:rPr>
              <w:t>～</w:t>
            </w:r>
            <w:r w:rsidR="00D3258B" w:rsidRPr="004503AA">
              <w:rPr>
                <w:rFonts w:eastAsia="宋体" w:hint="eastAsia"/>
                <w:color w:val="000000"/>
              </w:rPr>
              <w:t>constant_pool_count-1为索引</w:t>
            </w:r>
            <w:commentRangeEnd w:id="44"/>
            <w:r w:rsidR="006E7BB5" w:rsidRPr="004503AA">
              <w:rPr>
                <w:rStyle w:val="a9"/>
                <w:rFonts w:eastAsia="宋体"/>
              </w:rPr>
              <w:commentReference w:id="44"/>
            </w:r>
          </w:p>
          <w:p w14:paraId="16096AD1" w14:textId="7782F5AF" w:rsidR="00D3258B" w:rsidRPr="004503AA" w:rsidRDefault="00A33295" w:rsidP="0041408B">
            <w:pPr>
              <w:rPr>
                <w:rFonts w:eastAsia="宋体"/>
              </w:rPr>
            </w:pPr>
            <w:r w:rsidRPr="004503AA">
              <w:rPr>
                <w:rFonts w:eastAsia="宋体" w:hint="eastAsia"/>
              </w:rPr>
              <w:t>3</w:t>
            </w:r>
            <w:r w:rsidR="00D3258B" w:rsidRPr="004503AA">
              <w:rPr>
                <w:rFonts w:eastAsia="宋体" w:hint="eastAsia"/>
              </w:rPr>
              <w:t>、第一个字节作为类型标记</w:t>
            </w:r>
            <w:r w:rsidR="00E25D1A" w:rsidRPr="004503AA">
              <w:rPr>
                <w:rFonts w:eastAsia="宋体" w:hint="eastAsia"/>
              </w:rPr>
              <w:t>，这个字节称为</w:t>
            </w:r>
            <w:r w:rsidRPr="004503AA">
              <w:rPr>
                <w:rFonts w:eastAsia="宋体" w:hint="eastAsia"/>
              </w:rPr>
              <w:t>标签字节(</w:t>
            </w:r>
            <w:r w:rsidR="00E25D1A" w:rsidRPr="004503AA">
              <w:rPr>
                <w:rFonts w:eastAsia="宋体" w:hint="eastAsia"/>
              </w:rPr>
              <w:t>tag</w:t>
            </w:r>
            <w:r w:rsidR="00E25D1A" w:rsidRPr="004503AA">
              <w:rPr>
                <w:rFonts w:eastAsia="宋体"/>
              </w:rPr>
              <w:t xml:space="preserve"> </w:t>
            </w:r>
            <w:r w:rsidR="00E25D1A" w:rsidRPr="004503AA">
              <w:rPr>
                <w:rFonts w:eastAsia="宋体" w:hint="eastAsia"/>
              </w:rPr>
              <w:t>byte</w:t>
            </w:r>
            <w:r w:rsidRPr="004503AA">
              <w:rPr>
                <w:rFonts w:eastAsia="宋体"/>
              </w:rPr>
              <w:t>)</w:t>
            </w:r>
          </w:p>
          <w:p w14:paraId="626651DD" w14:textId="330AD920" w:rsidR="009216F1" w:rsidRPr="004503AA" w:rsidRDefault="009216F1" w:rsidP="0041408B">
            <w:pPr>
              <w:rPr>
                <w:rFonts w:eastAsia="宋体"/>
              </w:rPr>
            </w:pPr>
            <w:r w:rsidRPr="004503AA">
              <w:rPr>
                <w:rFonts w:eastAsia="宋体"/>
              </w:rPr>
              <w:t>4</w:t>
            </w:r>
            <w:r w:rsidRPr="004503AA">
              <w:rPr>
                <w:rFonts w:eastAsia="宋体" w:hint="eastAsia"/>
              </w:rPr>
              <w:t>、主要存放两大类常量：</w:t>
            </w:r>
            <w:commentRangeStart w:id="45"/>
            <w:r w:rsidRPr="004503AA">
              <w:rPr>
                <w:rFonts w:eastAsia="宋体" w:hint="eastAsia"/>
              </w:rPr>
              <w:t>字面量(</w:t>
            </w:r>
            <w:r w:rsidRPr="004503AA">
              <w:rPr>
                <w:rFonts w:eastAsia="宋体"/>
              </w:rPr>
              <w:t>Literal)</w:t>
            </w:r>
            <w:r w:rsidRPr="004503AA">
              <w:rPr>
                <w:rFonts w:eastAsia="宋体" w:hint="eastAsia"/>
              </w:rPr>
              <w:t>和符号引用</w:t>
            </w:r>
            <w:r w:rsidRPr="004503AA">
              <w:rPr>
                <w:rFonts w:eastAsia="宋体"/>
              </w:rPr>
              <w:t>(Symbolic References)</w:t>
            </w:r>
            <w:commentRangeEnd w:id="45"/>
            <w:r w:rsidR="00421E01" w:rsidRPr="004503AA">
              <w:rPr>
                <w:rStyle w:val="a9"/>
                <w:rFonts w:eastAsia="宋体"/>
              </w:rPr>
              <w:commentReference w:id="45"/>
            </w:r>
          </w:p>
          <w:p w14:paraId="1B51878A" w14:textId="1974171F" w:rsidR="0055613C" w:rsidRPr="004503AA" w:rsidRDefault="009216F1" w:rsidP="0041408B">
            <w:pPr>
              <w:rPr>
                <w:rFonts w:eastAsia="宋体"/>
              </w:rPr>
            </w:pPr>
            <w:r w:rsidRPr="004503AA">
              <w:rPr>
                <w:rFonts w:eastAsia="宋体" w:hint="eastAsia"/>
              </w:rPr>
              <w:t>5</w:t>
            </w:r>
            <w:r w:rsidR="0055613C" w:rsidRPr="004503AA">
              <w:rPr>
                <w:rFonts w:eastAsia="宋体" w:hint="eastAsia"/>
              </w:rPr>
              <w:t>、通用格式：</w:t>
            </w:r>
          </w:p>
          <w:p w14:paraId="3A7F0CBB" w14:textId="12427A11" w:rsidR="0055613C" w:rsidRPr="004503AA" w:rsidRDefault="0055613C" w:rsidP="0041408B">
            <w:pPr>
              <w:rPr>
                <w:rFonts w:eastAsia="宋体"/>
              </w:rPr>
            </w:pPr>
            <w:r w:rsidRPr="004503AA">
              <w:rPr>
                <w:rFonts w:eastAsia="宋体"/>
              </w:rPr>
              <w:t>cp_info {</w:t>
            </w:r>
          </w:p>
          <w:p w14:paraId="37182B5D" w14:textId="77777777" w:rsidR="0055613C" w:rsidRPr="004503AA" w:rsidRDefault="0055613C" w:rsidP="0041408B">
            <w:pPr>
              <w:rPr>
                <w:rFonts w:eastAsia="宋体"/>
              </w:rPr>
            </w:pPr>
            <w:r w:rsidRPr="004503AA">
              <w:rPr>
                <w:rFonts w:eastAsia="宋体"/>
              </w:rPr>
              <w:t xml:space="preserve"> u1 tag;</w:t>
            </w:r>
          </w:p>
          <w:p w14:paraId="354468ED" w14:textId="77777777" w:rsidR="0055613C" w:rsidRPr="004503AA" w:rsidRDefault="0055613C" w:rsidP="0041408B">
            <w:pPr>
              <w:rPr>
                <w:rFonts w:eastAsia="宋体"/>
              </w:rPr>
            </w:pPr>
            <w:r w:rsidRPr="004503AA">
              <w:rPr>
                <w:rFonts w:eastAsia="宋体"/>
              </w:rPr>
              <w:lastRenderedPageBreak/>
              <w:t xml:space="preserve"> u1 info[];</w:t>
            </w:r>
          </w:p>
          <w:p w14:paraId="3A541182" w14:textId="1C7A1348" w:rsidR="0055613C" w:rsidRPr="004503AA" w:rsidRDefault="0055613C" w:rsidP="0041408B">
            <w:pPr>
              <w:rPr>
                <w:rFonts w:eastAsia="宋体"/>
              </w:rPr>
            </w:pPr>
            <w:r w:rsidRPr="004503AA">
              <w:rPr>
                <w:rFonts w:eastAsia="宋体"/>
              </w:rPr>
              <w:t>}</w:t>
            </w:r>
          </w:p>
        </w:tc>
      </w:tr>
      <w:tr w:rsidR="00BA7EC6" w:rsidRPr="004503AA" w14:paraId="70B4CC08" w14:textId="2E98AC6D" w:rsidTr="0041408B">
        <w:tc>
          <w:tcPr>
            <w:tcW w:w="1896" w:type="dxa"/>
          </w:tcPr>
          <w:p w14:paraId="6867748D" w14:textId="2D824FF9" w:rsidR="00BA7EC6" w:rsidRPr="004503AA" w:rsidRDefault="00BA7EC6" w:rsidP="0041408B">
            <w:pPr>
              <w:rPr>
                <w:rFonts w:eastAsia="宋体"/>
              </w:rPr>
            </w:pPr>
            <w:r w:rsidRPr="004503AA">
              <w:rPr>
                <w:rFonts w:eastAsia="宋体" w:hint="eastAsia"/>
                <w:color w:val="000000"/>
              </w:rPr>
              <w:lastRenderedPageBreak/>
              <w:t>u2</w:t>
            </w:r>
          </w:p>
        </w:tc>
        <w:tc>
          <w:tcPr>
            <w:tcW w:w="799" w:type="dxa"/>
          </w:tcPr>
          <w:p w14:paraId="2A4B3066" w14:textId="36A9EF34" w:rsidR="00BA7EC6" w:rsidRPr="004503AA" w:rsidRDefault="00BA7EC6" w:rsidP="0041408B">
            <w:pPr>
              <w:rPr>
                <w:rFonts w:eastAsia="宋体"/>
                <w:color w:val="000000"/>
              </w:rPr>
            </w:pPr>
            <w:r w:rsidRPr="004503AA">
              <w:rPr>
                <w:rFonts w:eastAsia="宋体"/>
                <w:color w:val="000000"/>
              </w:rPr>
              <w:t>1</w:t>
            </w:r>
          </w:p>
        </w:tc>
        <w:tc>
          <w:tcPr>
            <w:tcW w:w="8370" w:type="dxa"/>
          </w:tcPr>
          <w:p w14:paraId="12466A1A" w14:textId="2CCDBBAE" w:rsidR="00BA7EC6" w:rsidRPr="004503AA" w:rsidRDefault="00BA7EC6" w:rsidP="0041408B">
            <w:pPr>
              <w:rPr>
                <w:rFonts w:eastAsia="宋体"/>
                <w:color w:val="000000"/>
              </w:rPr>
            </w:pPr>
            <w:r w:rsidRPr="004503AA">
              <w:rPr>
                <w:rFonts w:eastAsia="宋体" w:hint="eastAsia"/>
                <w:color w:val="000000"/>
              </w:rPr>
              <w:t>access_flags;</w:t>
            </w:r>
            <w:r w:rsidR="00376D64" w:rsidRPr="004503AA">
              <w:rPr>
                <w:rFonts w:eastAsia="宋体" w:hint="eastAsia"/>
                <w:color w:val="000000"/>
              </w:rPr>
              <w:t>访问标志，</w:t>
            </w:r>
          </w:p>
          <w:p w14:paraId="21CC1EFA" w14:textId="77777777" w:rsidR="004F10EE" w:rsidRPr="004503AA" w:rsidRDefault="004F10EE" w:rsidP="0041408B">
            <w:pPr>
              <w:rPr>
                <w:rFonts w:eastAsia="宋体"/>
                <w:color w:val="000000"/>
              </w:rPr>
            </w:pPr>
            <w:r w:rsidRPr="004503AA">
              <w:rPr>
                <w:rFonts w:eastAsia="宋体"/>
                <w:color w:val="000000"/>
              </w:rPr>
              <w:t>1</w:t>
            </w:r>
            <w:r w:rsidRPr="004503AA">
              <w:rPr>
                <w:rFonts w:eastAsia="宋体" w:hint="eastAsia"/>
                <w:color w:val="000000"/>
              </w:rPr>
              <w:t>、一种由标志构成的掩码</w:t>
            </w:r>
          </w:p>
          <w:p w14:paraId="3683722A" w14:textId="77777777" w:rsidR="004F10EE" w:rsidRPr="004503AA" w:rsidRDefault="004F10EE" w:rsidP="0041408B">
            <w:pPr>
              <w:rPr>
                <w:rFonts w:eastAsia="宋体"/>
              </w:rPr>
            </w:pPr>
            <w:r w:rsidRPr="004503AA">
              <w:rPr>
                <w:rFonts w:eastAsia="宋体"/>
              </w:rPr>
              <w:t>The value of the access_flags item is a mask of flags used to denote access</w:t>
            </w:r>
            <w:r w:rsidR="005B0AA3" w:rsidRPr="004503AA">
              <w:rPr>
                <w:rFonts w:eastAsia="宋体"/>
              </w:rPr>
              <w:t xml:space="preserve"> </w:t>
            </w:r>
            <w:r w:rsidRPr="004503AA">
              <w:rPr>
                <w:rFonts w:eastAsia="宋体"/>
              </w:rPr>
              <w:t>permissions to and properties of this class or interface</w:t>
            </w:r>
          </w:p>
          <w:p w14:paraId="63CCFF7C" w14:textId="1BF26C81" w:rsidR="005B0AA3" w:rsidRPr="004503AA" w:rsidRDefault="005B0AA3" w:rsidP="0041408B">
            <w:pPr>
              <w:rPr>
                <w:rFonts w:eastAsia="宋体"/>
                <w:color w:val="000000"/>
              </w:rPr>
            </w:pPr>
            <w:r w:rsidRPr="004503AA">
              <w:rPr>
                <w:rFonts w:eastAsia="宋体" w:hint="eastAsia"/>
              </w:rPr>
              <w:t>2、取值以及含义</w:t>
            </w:r>
            <w:r w:rsidRPr="004503AA">
              <w:rPr>
                <w:rFonts w:eastAsia="宋体" w:hint="eastAsia"/>
                <w:color w:val="000000"/>
              </w:rPr>
              <w:t>参考</w:t>
            </w:r>
            <w:r w:rsidR="002779A9">
              <w:rPr>
                <w:rFonts w:eastAsia="宋体" w:hint="eastAsia"/>
                <w:color w:val="000000"/>
              </w:rPr>
              <w:t>本章第4节</w:t>
            </w:r>
          </w:p>
          <w:p w14:paraId="63EF2A4D" w14:textId="6917C040" w:rsidR="003D5492" w:rsidRPr="004503AA" w:rsidRDefault="003D5492" w:rsidP="0041408B">
            <w:pPr>
              <w:rPr>
                <w:rFonts w:eastAsia="宋体"/>
                <w:color w:val="000000"/>
              </w:rPr>
            </w:pPr>
            <w:r w:rsidRPr="004503AA">
              <w:rPr>
                <w:rFonts w:eastAsia="宋体"/>
                <w:color w:val="000000"/>
              </w:rPr>
              <w:t>3</w:t>
            </w:r>
            <w:r w:rsidRPr="004503AA">
              <w:rPr>
                <w:rFonts w:eastAsia="宋体" w:hint="eastAsia"/>
                <w:color w:val="000000"/>
              </w:rPr>
              <w:t>、没有使用到的标志位都为0</w:t>
            </w:r>
          </w:p>
        </w:tc>
      </w:tr>
      <w:tr w:rsidR="00BA7EC6" w:rsidRPr="004503AA" w14:paraId="156F7BC3" w14:textId="681FD54B" w:rsidTr="0041408B">
        <w:tc>
          <w:tcPr>
            <w:tcW w:w="1896" w:type="dxa"/>
          </w:tcPr>
          <w:p w14:paraId="63045553" w14:textId="5A981B21" w:rsidR="00BA7EC6" w:rsidRPr="004503AA" w:rsidRDefault="00BA7EC6" w:rsidP="0041408B">
            <w:pPr>
              <w:rPr>
                <w:rFonts w:eastAsia="宋体"/>
              </w:rPr>
            </w:pPr>
            <w:r w:rsidRPr="004503AA">
              <w:rPr>
                <w:rFonts w:eastAsia="宋体" w:hint="eastAsia"/>
                <w:color w:val="000000"/>
              </w:rPr>
              <w:t>u2</w:t>
            </w:r>
          </w:p>
        </w:tc>
        <w:tc>
          <w:tcPr>
            <w:tcW w:w="799" w:type="dxa"/>
          </w:tcPr>
          <w:p w14:paraId="2460013E" w14:textId="304A7149" w:rsidR="00BA7EC6" w:rsidRPr="004503AA" w:rsidRDefault="00BA7EC6" w:rsidP="0041408B">
            <w:pPr>
              <w:rPr>
                <w:rFonts w:eastAsia="宋体"/>
                <w:color w:val="000000"/>
              </w:rPr>
            </w:pPr>
            <w:r w:rsidRPr="004503AA">
              <w:rPr>
                <w:rFonts w:eastAsia="宋体"/>
                <w:color w:val="000000"/>
              </w:rPr>
              <w:t>1</w:t>
            </w:r>
          </w:p>
        </w:tc>
        <w:tc>
          <w:tcPr>
            <w:tcW w:w="8370" w:type="dxa"/>
          </w:tcPr>
          <w:p w14:paraId="3E899778" w14:textId="77777777" w:rsidR="00BA7EC6" w:rsidRPr="004503AA" w:rsidRDefault="00BA7EC6" w:rsidP="0041408B">
            <w:pPr>
              <w:rPr>
                <w:rFonts w:eastAsia="宋体"/>
                <w:color w:val="000000"/>
              </w:rPr>
            </w:pPr>
            <w:r w:rsidRPr="004503AA">
              <w:rPr>
                <w:rFonts w:eastAsia="宋体" w:hint="eastAsia"/>
                <w:color w:val="000000"/>
              </w:rPr>
              <w:t>this_class;</w:t>
            </w:r>
            <w:r w:rsidR="00286773" w:rsidRPr="004503AA">
              <w:rPr>
                <w:rFonts w:eastAsia="宋体" w:hint="eastAsia"/>
                <w:color w:val="000000"/>
              </w:rPr>
              <w:t>类索引</w:t>
            </w:r>
          </w:p>
          <w:p w14:paraId="0AFE89A6" w14:textId="77777777" w:rsidR="00681837" w:rsidRPr="004503AA" w:rsidRDefault="00681837" w:rsidP="0041408B">
            <w:pPr>
              <w:rPr>
                <w:rFonts w:eastAsia="宋体"/>
              </w:rPr>
            </w:pPr>
            <w:r w:rsidRPr="004503AA">
              <w:rPr>
                <w:rFonts w:eastAsia="宋体" w:hint="eastAsia"/>
              </w:rPr>
              <w:t>1、取值为常量池有效的索引值</w:t>
            </w:r>
          </w:p>
          <w:p w14:paraId="384A4C43" w14:textId="6D555029" w:rsidR="00681837" w:rsidRPr="004503AA" w:rsidRDefault="00681837" w:rsidP="0041408B">
            <w:pPr>
              <w:rPr>
                <w:rFonts w:eastAsia="宋体"/>
              </w:rPr>
            </w:pPr>
            <w:r w:rsidRPr="004503AA">
              <w:rPr>
                <w:rFonts w:eastAsia="宋体"/>
              </w:rPr>
              <w:t>2</w:t>
            </w:r>
            <w:r w:rsidRPr="004503AA">
              <w:rPr>
                <w:rFonts w:eastAsia="宋体" w:hint="eastAsia"/>
              </w:rPr>
              <w:t>、常量池中索引处的成员必须为</w:t>
            </w:r>
            <w:r w:rsidRPr="004503AA">
              <w:rPr>
                <w:rFonts w:eastAsia="宋体"/>
              </w:rPr>
              <w:t>CONSTANT_Class_info</w:t>
            </w:r>
            <w:r w:rsidRPr="004503AA">
              <w:rPr>
                <w:rFonts w:eastAsia="宋体" w:hint="eastAsia"/>
              </w:rPr>
              <w:t>类型</w:t>
            </w:r>
            <w:r w:rsidR="00CB63D0" w:rsidRPr="004503AA">
              <w:rPr>
                <w:rFonts w:eastAsia="宋体" w:hint="eastAsia"/>
              </w:rPr>
              <w:t xml:space="preserve"> </w:t>
            </w:r>
          </w:p>
        </w:tc>
      </w:tr>
      <w:tr w:rsidR="00BA7EC6" w:rsidRPr="004503AA" w14:paraId="49E0BC4E" w14:textId="339368FE" w:rsidTr="0041408B">
        <w:tc>
          <w:tcPr>
            <w:tcW w:w="1896" w:type="dxa"/>
          </w:tcPr>
          <w:p w14:paraId="03A4812C" w14:textId="4918893C" w:rsidR="00BA7EC6" w:rsidRPr="004503AA" w:rsidRDefault="00BA7EC6" w:rsidP="0041408B">
            <w:pPr>
              <w:rPr>
                <w:rFonts w:eastAsia="宋体"/>
              </w:rPr>
            </w:pPr>
            <w:r w:rsidRPr="004503AA">
              <w:rPr>
                <w:rFonts w:eastAsia="宋体" w:hint="eastAsia"/>
                <w:color w:val="000000"/>
              </w:rPr>
              <w:t>u2</w:t>
            </w:r>
          </w:p>
        </w:tc>
        <w:tc>
          <w:tcPr>
            <w:tcW w:w="799" w:type="dxa"/>
          </w:tcPr>
          <w:p w14:paraId="67B31FF3" w14:textId="2623F1A2" w:rsidR="00BA7EC6" w:rsidRPr="004503AA" w:rsidRDefault="00BA7EC6" w:rsidP="0041408B">
            <w:pPr>
              <w:rPr>
                <w:rFonts w:eastAsia="宋体"/>
                <w:color w:val="000000"/>
              </w:rPr>
            </w:pPr>
            <w:r w:rsidRPr="004503AA">
              <w:rPr>
                <w:rFonts w:eastAsia="宋体"/>
                <w:color w:val="000000"/>
              </w:rPr>
              <w:t>1</w:t>
            </w:r>
          </w:p>
        </w:tc>
        <w:tc>
          <w:tcPr>
            <w:tcW w:w="8370" w:type="dxa"/>
          </w:tcPr>
          <w:p w14:paraId="522EF1C5" w14:textId="77777777" w:rsidR="00BA7EC6" w:rsidRPr="004503AA" w:rsidRDefault="00BA7EC6" w:rsidP="0041408B">
            <w:pPr>
              <w:rPr>
                <w:rFonts w:eastAsia="宋体"/>
                <w:color w:val="000000"/>
              </w:rPr>
            </w:pPr>
            <w:r w:rsidRPr="004503AA">
              <w:rPr>
                <w:rFonts w:eastAsia="宋体" w:hint="eastAsia"/>
                <w:color w:val="000000"/>
              </w:rPr>
              <w:t>super_class;</w:t>
            </w:r>
            <w:r w:rsidR="000027E9" w:rsidRPr="004503AA">
              <w:rPr>
                <w:rFonts w:eastAsia="宋体" w:hint="eastAsia"/>
                <w:color w:val="000000"/>
              </w:rPr>
              <w:t>父类索引</w:t>
            </w:r>
          </w:p>
          <w:p w14:paraId="0EBF15F0" w14:textId="77777777" w:rsidR="000027E9" w:rsidRPr="004503AA" w:rsidRDefault="000027E9" w:rsidP="0041408B">
            <w:pPr>
              <w:rPr>
                <w:rFonts w:eastAsia="宋体"/>
              </w:rPr>
            </w:pPr>
            <w:r w:rsidRPr="004503AA">
              <w:rPr>
                <w:rFonts w:eastAsia="宋体"/>
              </w:rPr>
              <w:t>1</w:t>
            </w:r>
            <w:r w:rsidRPr="004503AA">
              <w:rPr>
                <w:rFonts w:eastAsia="宋体" w:hint="eastAsia"/>
              </w:rPr>
              <w:t>、Java不允许多重继承，所以父类索引只有一个</w:t>
            </w:r>
          </w:p>
          <w:p w14:paraId="7592415E" w14:textId="77777777" w:rsidR="000027E9" w:rsidRPr="004503AA" w:rsidRDefault="000027E9" w:rsidP="0041408B">
            <w:pPr>
              <w:rPr>
                <w:rFonts w:eastAsia="宋体"/>
              </w:rPr>
            </w:pPr>
            <w:r w:rsidRPr="004503AA">
              <w:rPr>
                <w:rFonts w:eastAsia="宋体"/>
              </w:rPr>
              <w:t>2</w:t>
            </w:r>
            <w:r w:rsidRPr="004503AA">
              <w:rPr>
                <w:rFonts w:eastAsia="宋体" w:hint="eastAsia"/>
              </w:rPr>
              <w:t>、取值要么为0，要么是常量池中某个有效索引值</w:t>
            </w:r>
          </w:p>
          <w:p w14:paraId="7073CE14" w14:textId="77777777" w:rsidR="000027E9" w:rsidRPr="004503AA" w:rsidRDefault="000027E9" w:rsidP="0041408B">
            <w:pPr>
              <w:rPr>
                <w:rFonts w:eastAsia="宋体"/>
              </w:rPr>
            </w:pPr>
            <w:r w:rsidRPr="004503AA">
              <w:rPr>
                <w:rFonts w:eastAsia="宋体"/>
              </w:rPr>
              <w:t>3</w:t>
            </w:r>
            <w:r w:rsidRPr="004503AA">
              <w:rPr>
                <w:rFonts w:eastAsia="宋体" w:hint="eastAsia"/>
              </w:rPr>
              <w:t>、当值为0，此类只能用于表示Object类</w:t>
            </w:r>
          </w:p>
          <w:p w14:paraId="6B26B4DC" w14:textId="77777777" w:rsidR="008B6D1D" w:rsidRPr="004503AA" w:rsidRDefault="000027E9" w:rsidP="0041408B">
            <w:pPr>
              <w:rPr>
                <w:rFonts w:eastAsia="宋体"/>
              </w:rPr>
            </w:pPr>
            <w:r w:rsidRPr="004503AA">
              <w:rPr>
                <w:rFonts w:eastAsia="宋体"/>
              </w:rPr>
              <w:t>4</w:t>
            </w:r>
            <w:r w:rsidRPr="004503AA">
              <w:rPr>
                <w:rFonts w:eastAsia="宋体" w:hint="eastAsia"/>
              </w:rPr>
              <w:t>、当值不为0，常量池中索引处的成员必须为</w:t>
            </w:r>
            <w:r w:rsidRPr="004503AA">
              <w:rPr>
                <w:rFonts w:eastAsia="宋体"/>
              </w:rPr>
              <w:t>CONSTANT_Class_info</w:t>
            </w:r>
            <w:r w:rsidRPr="004503AA">
              <w:rPr>
                <w:rFonts w:eastAsia="宋体" w:hint="eastAsia"/>
              </w:rPr>
              <w:t>类型</w:t>
            </w:r>
          </w:p>
          <w:p w14:paraId="35CE5100" w14:textId="77777777" w:rsidR="000027E9" w:rsidRPr="004503AA" w:rsidRDefault="008B6D1D" w:rsidP="0041408B">
            <w:pPr>
              <w:rPr>
                <w:rFonts w:eastAsia="宋体"/>
              </w:rPr>
            </w:pPr>
            <w:r w:rsidRPr="004503AA">
              <w:rPr>
                <w:rFonts w:eastAsia="宋体"/>
              </w:rPr>
              <w:t>5</w:t>
            </w:r>
            <w:r w:rsidRPr="004503AA">
              <w:rPr>
                <w:rFonts w:eastAsia="宋体" w:hint="eastAsia"/>
              </w:rPr>
              <w:t>、所有父类的</w:t>
            </w:r>
            <w:r w:rsidRPr="004503AA">
              <w:rPr>
                <w:rFonts w:eastAsia="宋体"/>
              </w:rPr>
              <w:t>access_flags</w:t>
            </w:r>
            <w:r w:rsidRPr="004503AA">
              <w:rPr>
                <w:rFonts w:eastAsia="宋体" w:hint="eastAsia"/>
              </w:rPr>
              <w:t>，均不能带有</w:t>
            </w:r>
            <w:r w:rsidRPr="004503AA">
              <w:rPr>
                <w:rFonts w:eastAsia="宋体"/>
              </w:rPr>
              <w:t>ACC_FINAL</w:t>
            </w:r>
            <w:r w:rsidRPr="004503AA">
              <w:rPr>
                <w:rFonts w:eastAsia="宋体" w:hint="eastAsia"/>
              </w:rPr>
              <w:t>标志</w:t>
            </w:r>
          </w:p>
          <w:p w14:paraId="58FC2D67" w14:textId="7C9460F9" w:rsidR="008B6D1D" w:rsidRPr="004503AA" w:rsidRDefault="008B6D1D" w:rsidP="0041408B">
            <w:pPr>
              <w:rPr>
                <w:rFonts w:eastAsia="宋体"/>
              </w:rPr>
            </w:pPr>
            <w:r w:rsidRPr="004503AA">
              <w:rPr>
                <w:rFonts w:eastAsia="宋体"/>
              </w:rPr>
              <w:t>Neither the direct superclass nor any of its superclasses may have the ACC_FINAL flag set in the access_flags item of its ClassFile structure.</w:t>
            </w:r>
          </w:p>
        </w:tc>
      </w:tr>
      <w:tr w:rsidR="00BA7EC6" w:rsidRPr="004503AA" w14:paraId="72267E02" w14:textId="72B777E6" w:rsidTr="0041408B">
        <w:tc>
          <w:tcPr>
            <w:tcW w:w="1896" w:type="dxa"/>
          </w:tcPr>
          <w:p w14:paraId="49B05763" w14:textId="56AC04DB" w:rsidR="00BA7EC6" w:rsidRPr="004503AA" w:rsidRDefault="00BA7EC6" w:rsidP="0041408B">
            <w:pPr>
              <w:rPr>
                <w:rFonts w:eastAsia="宋体"/>
              </w:rPr>
            </w:pPr>
            <w:r w:rsidRPr="004503AA">
              <w:rPr>
                <w:rFonts w:eastAsia="宋体" w:hint="eastAsia"/>
                <w:color w:val="000000"/>
              </w:rPr>
              <w:t>u2</w:t>
            </w:r>
          </w:p>
        </w:tc>
        <w:tc>
          <w:tcPr>
            <w:tcW w:w="799" w:type="dxa"/>
          </w:tcPr>
          <w:p w14:paraId="1B3E45E7" w14:textId="4BF9A72C" w:rsidR="00BA7EC6" w:rsidRPr="004503AA" w:rsidRDefault="00BA7EC6" w:rsidP="0041408B">
            <w:pPr>
              <w:rPr>
                <w:rFonts w:eastAsia="宋体"/>
                <w:color w:val="000000"/>
              </w:rPr>
            </w:pPr>
            <w:r w:rsidRPr="004503AA">
              <w:rPr>
                <w:rFonts w:eastAsia="宋体"/>
                <w:color w:val="000000"/>
              </w:rPr>
              <w:t>1</w:t>
            </w:r>
          </w:p>
        </w:tc>
        <w:tc>
          <w:tcPr>
            <w:tcW w:w="8370" w:type="dxa"/>
          </w:tcPr>
          <w:p w14:paraId="0D155213" w14:textId="0DD2828B" w:rsidR="00CB63D0" w:rsidRPr="004503AA" w:rsidRDefault="00BA7EC6" w:rsidP="0041408B">
            <w:pPr>
              <w:rPr>
                <w:rFonts w:eastAsia="宋体"/>
                <w:color w:val="000000"/>
              </w:rPr>
            </w:pPr>
            <w:r w:rsidRPr="004503AA">
              <w:rPr>
                <w:rFonts w:eastAsia="宋体" w:hint="eastAsia"/>
                <w:color w:val="000000"/>
              </w:rPr>
              <w:t>interfaces_count;</w:t>
            </w:r>
            <w:r w:rsidR="000027E9" w:rsidRPr="004503AA">
              <w:rPr>
                <w:rFonts w:eastAsia="宋体" w:hint="eastAsia"/>
                <w:color w:val="000000"/>
              </w:rPr>
              <w:t>接口索引计数器</w:t>
            </w:r>
            <w:r w:rsidR="00CB63D0" w:rsidRPr="004503AA">
              <w:rPr>
                <w:rFonts w:eastAsia="宋体" w:hint="eastAsia"/>
                <w:color w:val="000000"/>
              </w:rPr>
              <w:t>，如果没有接口，则取值0</w:t>
            </w:r>
          </w:p>
        </w:tc>
      </w:tr>
      <w:tr w:rsidR="00BA7EC6" w:rsidRPr="004503AA" w14:paraId="5801B80C" w14:textId="52E2E647" w:rsidTr="0041408B">
        <w:tc>
          <w:tcPr>
            <w:tcW w:w="1896" w:type="dxa"/>
          </w:tcPr>
          <w:p w14:paraId="7380DDBE" w14:textId="242703FF" w:rsidR="00BA7EC6" w:rsidRPr="004503AA" w:rsidRDefault="00BA7EC6" w:rsidP="0041408B">
            <w:pPr>
              <w:rPr>
                <w:rFonts w:eastAsia="宋体"/>
              </w:rPr>
            </w:pPr>
            <w:r w:rsidRPr="004503AA">
              <w:rPr>
                <w:rFonts w:eastAsia="宋体" w:hint="eastAsia"/>
                <w:color w:val="000000"/>
              </w:rPr>
              <w:t>u2</w:t>
            </w:r>
          </w:p>
        </w:tc>
        <w:tc>
          <w:tcPr>
            <w:tcW w:w="799" w:type="dxa"/>
          </w:tcPr>
          <w:p w14:paraId="5B805355" w14:textId="6B14ED6A" w:rsidR="00BA7EC6" w:rsidRPr="004503AA" w:rsidRDefault="00717EDF" w:rsidP="0041408B">
            <w:pPr>
              <w:rPr>
                <w:rFonts w:eastAsia="宋体"/>
                <w:color w:val="000000"/>
              </w:rPr>
            </w:pPr>
            <w:r w:rsidRPr="004503AA">
              <w:rPr>
                <w:rFonts w:eastAsia="宋体" w:hint="eastAsia"/>
                <w:color w:val="000000"/>
              </w:rPr>
              <w:t>interfaces[interfaces_count]</w:t>
            </w:r>
          </w:p>
        </w:tc>
        <w:tc>
          <w:tcPr>
            <w:tcW w:w="8370" w:type="dxa"/>
          </w:tcPr>
          <w:p w14:paraId="30CCF2A9" w14:textId="71A7B636" w:rsidR="00CB63D0" w:rsidRPr="004503AA" w:rsidRDefault="00CB63D0" w:rsidP="0041408B">
            <w:pPr>
              <w:rPr>
                <w:rFonts w:eastAsia="宋体"/>
                <w:color w:val="000000"/>
              </w:rPr>
            </w:pPr>
            <w:r w:rsidRPr="004503AA">
              <w:rPr>
                <w:rFonts w:eastAsia="宋体" w:hint="eastAsia"/>
                <w:color w:val="000000"/>
              </w:rPr>
              <w:t>接口集合</w:t>
            </w:r>
          </w:p>
          <w:p w14:paraId="444B53E8" w14:textId="77777777" w:rsidR="00CB63D0" w:rsidRPr="004503AA" w:rsidRDefault="00CB63D0" w:rsidP="0041408B">
            <w:pPr>
              <w:rPr>
                <w:rFonts w:eastAsia="宋体"/>
              </w:rPr>
            </w:pPr>
            <w:r w:rsidRPr="004503AA">
              <w:rPr>
                <w:rFonts w:eastAsia="宋体" w:hint="eastAsia"/>
                <w:color w:val="000000"/>
              </w:rPr>
              <w:t>1、每个元素值都</w:t>
            </w:r>
            <w:r w:rsidRPr="004503AA">
              <w:rPr>
                <w:rFonts w:eastAsia="宋体" w:hint="eastAsia"/>
              </w:rPr>
              <w:t>是常量池中某个有效索引值</w:t>
            </w:r>
          </w:p>
          <w:p w14:paraId="31C7B783" w14:textId="397378BC" w:rsidR="00CB63D0" w:rsidRPr="004503AA" w:rsidRDefault="00CB63D0" w:rsidP="0041408B">
            <w:pPr>
              <w:rPr>
                <w:rFonts w:eastAsia="宋体"/>
                <w:color w:val="000000"/>
              </w:rPr>
            </w:pPr>
            <w:r w:rsidRPr="004503AA">
              <w:rPr>
                <w:rFonts w:eastAsia="宋体"/>
                <w:color w:val="000000"/>
              </w:rPr>
              <w:t>2</w:t>
            </w:r>
            <w:r w:rsidRPr="004503AA">
              <w:rPr>
                <w:rFonts w:eastAsia="宋体" w:hint="eastAsia"/>
                <w:color w:val="000000"/>
              </w:rPr>
              <w:t>、按implements关键字后面的接口，从左到右排列</w:t>
            </w:r>
          </w:p>
        </w:tc>
      </w:tr>
      <w:tr w:rsidR="00BA7EC6" w:rsidRPr="004503AA" w14:paraId="0D816A50" w14:textId="220D6D91" w:rsidTr="0041408B">
        <w:tc>
          <w:tcPr>
            <w:tcW w:w="1896" w:type="dxa"/>
          </w:tcPr>
          <w:p w14:paraId="43F6E848" w14:textId="77060169" w:rsidR="00BA7EC6" w:rsidRPr="004503AA" w:rsidRDefault="00BA7EC6" w:rsidP="0041408B">
            <w:pPr>
              <w:rPr>
                <w:rFonts w:eastAsia="宋体"/>
              </w:rPr>
            </w:pPr>
            <w:r w:rsidRPr="004503AA">
              <w:rPr>
                <w:rFonts w:eastAsia="宋体" w:hint="eastAsia"/>
                <w:color w:val="000000"/>
              </w:rPr>
              <w:t>u2</w:t>
            </w:r>
          </w:p>
        </w:tc>
        <w:tc>
          <w:tcPr>
            <w:tcW w:w="799" w:type="dxa"/>
          </w:tcPr>
          <w:p w14:paraId="44D689F3" w14:textId="438F1C39" w:rsidR="00BA7EC6" w:rsidRPr="004503AA" w:rsidRDefault="00BA7EC6" w:rsidP="0041408B">
            <w:pPr>
              <w:rPr>
                <w:rFonts w:eastAsia="宋体"/>
                <w:color w:val="000000"/>
              </w:rPr>
            </w:pPr>
            <w:r w:rsidRPr="004503AA">
              <w:rPr>
                <w:rFonts w:eastAsia="宋体"/>
                <w:color w:val="000000"/>
              </w:rPr>
              <w:t>1</w:t>
            </w:r>
          </w:p>
        </w:tc>
        <w:tc>
          <w:tcPr>
            <w:tcW w:w="8370" w:type="dxa"/>
          </w:tcPr>
          <w:p w14:paraId="7239FD14" w14:textId="49299D05" w:rsidR="00452374" w:rsidRPr="004503AA" w:rsidRDefault="00BA7EC6" w:rsidP="0041408B">
            <w:pPr>
              <w:rPr>
                <w:rFonts w:eastAsia="宋体"/>
                <w:color w:val="000000"/>
              </w:rPr>
            </w:pPr>
            <w:r w:rsidRPr="004503AA">
              <w:rPr>
                <w:rFonts w:eastAsia="宋体" w:hint="eastAsia"/>
                <w:color w:val="000000"/>
              </w:rPr>
              <w:t>fields_count;</w:t>
            </w:r>
            <w:r w:rsidR="005533BE" w:rsidRPr="004503AA">
              <w:rPr>
                <w:rFonts w:eastAsia="宋体" w:hint="eastAsia"/>
                <w:color w:val="000000"/>
              </w:rPr>
              <w:t>字段计数器</w:t>
            </w:r>
          </w:p>
        </w:tc>
      </w:tr>
      <w:tr w:rsidR="00BA7EC6" w:rsidRPr="004503AA" w14:paraId="59C6C29A" w14:textId="100B2561" w:rsidTr="0041408B">
        <w:tc>
          <w:tcPr>
            <w:tcW w:w="1896" w:type="dxa"/>
          </w:tcPr>
          <w:p w14:paraId="5ABE36CB" w14:textId="71F63F25" w:rsidR="00BA7EC6" w:rsidRPr="004503AA" w:rsidRDefault="00BA7EC6" w:rsidP="0041408B">
            <w:pPr>
              <w:rPr>
                <w:rFonts w:eastAsia="宋体"/>
              </w:rPr>
            </w:pPr>
            <w:r w:rsidRPr="004503AA">
              <w:rPr>
                <w:rFonts w:eastAsia="宋体" w:hint="eastAsia"/>
                <w:color w:val="000000"/>
              </w:rPr>
              <w:t>field_info</w:t>
            </w:r>
          </w:p>
        </w:tc>
        <w:tc>
          <w:tcPr>
            <w:tcW w:w="799" w:type="dxa"/>
          </w:tcPr>
          <w:p w14:paraId="7537D7F4" w14:textId="60B48ABD" w:rsidR="00BA7EC6" w:rsidRPr="004503AA" w:rsidRDefault="00E52F98" w:rsidP="0041408B">
            <w:pPr>
              <w:rPr>
                <w:rFonts w:eastAsia="宋体"/>
                <w:color w:val="000000"/>
              </w:rPr>
            </w:pPr>
            <w:r w:rsidRPr="004503AA">
              <w:rPr>
                <w:rFonts w:eastAsia="宋体" w:hint="eastAsia"/>
                <w:color w:val="000000"/>
              </w:rPr>
              <w:t>fields[fields_count]</w:t>
            </w:r>
          </w:p>
        </w:tc>
        <w:tc>
          <w:tcPr>
            <w:tcW w:w="8370" w:type="dxa"/>
          </w:tcPr>
          <w:p w14:paraId="07DB9A9D" w14:textId="77777777" w:rsidR="00BA7EC6" w:rsidRPr="004503AA" w:rsidRDefault="00452374" w:rsidP="0041408B">
            <w:pPr>
              <w:rPr>
                <w:rFonts w:eastAsia="宋体"/>
              </w:rPr>
            </w:pPr>
            <w:r w:rsidRPr="004503AA">
              <w:rPr>
                <w:rFonts w:eastAsia="宋体" w:hint="eastAsia"/>
              </w:rPr>
              <w:t>字段表</w:t>
            </w:r>
          </w:p>
          <w:p w14:paraId="7C0063CD" w14:textId="77777777" w:rsidR="00452374" w:rsidRPr="004503AA" w:rsidRDefault="00452374" w:rsidP="0041408B">
            <w:pPr>
              <w:rPr>
                <w:rFonts w:eastAsia="宋体"/>
              </w:rPr>
            </w:pPr>
            <w:r w:rsidRPr="004503AA">
              <w:rPr>
                <w:rFonts w:eastAsia="宋体"/>
              </w:rPr>
              <w:t>1</w:t>
            </w:r>
            <w:r w:rsidRPr="004503AA">
              <w:rPr>
                <w:rFonts w:eastAsia="宋体" w:hint="eastAsia"/>
              </w:rPr>
              <w:t>、每个成员都是</w:t>
            </w:r>
            <w:r w:rsidRPr="004503AA">
              <w:rPr>
                <w:rFonts w:eastAsia="宋体"/>
              </w:rPr>
              <w:t>field_info</w:t>
            </w:r>
            <w:r w:rsidRPr="004503AA">
              <w:rPr>
                <w:rFonts w:eastAsia="宋体" w:hint="eastAsia"/>
              </w:rPr>
              <w:t>结构，参考2</w:t>
            </w:r>
            <w:r w:rsidRPr="004503AA">
              <w:rPr>
                <w:rFonts w:eastAsia="宋体"/>
              </w:rPr>
              <w:t>.4</w:t>
            </w:r>
          </w:p>
          <w:p w14:paraId="07669E23" w14:textId="77777777" w:rsidR="008B2886" w:rsidRPr="004503AA" w:rsidRDefault="008B2886" w:rsidP="0041408B">
            <w:pPr>
              <w:rPr>
                <w:rFonts w:eastAsia="宋体"/>
              </w:rPr>
            </w:pPr>
            <w:r w:rsidRPr="004503AA">
              <w:rPr>
                <w:rFonts w:eastAsia="宋体"/>
              </w:rPr>
              <w:t>2</w:t>
            </w:r>
            <w:r w:rsidRPr="004503AA">
              <w:rPr>
                <w:rFonts w:eastAsia="宋体" w:hint="eastAsia"/>
              </w:rPr>
              <w:t>、包括</w:t>
            </w:r>
            <w:commentRangeStart w:id="46"/>
            <w:r w:rsidRPr="004503AA">
              <w:rPr>
                <w:rFonts w:eastAsia="宋体" w:hint="eastAsia"/>
              </w:rPr>
              <w:t>类变量和实例变量</w:t>
            </w:r>
            <w:commentRangeEnd w:id="46"/>
            <w:r w:rsidR="000122B9" w:rsidRPr="004503AA">
              <w:rPr>
                <w:rStyle w:val="a9"/>
                <w:rFonts w:eastAsia="宋体"/>
              </w:rPr>
              <w:commentReference w:id="46"/>
            </w:r>
          </w:p>
          <w:p w14:paraId="7DE79E90" w14:textId="77777777" w:rsidR="008B2886" w:rsidRPr="004503AA" w:rsidRDefault="008B2886" w:rsidP="0041408B">
            <w:pPr>
              <w:rPr>
                <w:rFonts w:eastAsia="宋体"/>
              </w:rPr>
            </w:pPr>
            <w:r w:rsidRPr="004503AA">
              <w:rPr>
                <w:rFonts w:eastAsia="宋体"/>
              </w:rPr>
              <w:t>3</w:t>
            </w:r>
            <w:r w:rsidRPr="004503AA">
              <w:rPr>
                <w:rFonts w:eastAsia="宋体" w:hint="eastAsia"/>
              </w:rPr>
              <w:t>、不包括方法内声明的局部变量</w:t>
            </w:r>
          </w:p>
          <w:p w14:paraId="4E48EB27" w14:textId="3F61147E" w:rsidR="008B2886" w:rsidRPr="004503AA" w:rsidRDefault="008B2886" w:rsidP="0041408B">
            <w:pPr>
              <w:rPr>
                <w:rFonts w:eastAsia="宋体"/>
              </w:rPr>
            </w:pPr>
            <w:r w:rsidRPr="004503AA">
              <w:rPr>
                <w:rFonts w:eastAsia="宋体"/>
              </w:rPr>
              <w:t>4</w:t>
            </w:r>
            <w:r w:rsidRPr="004503AA">
              <w:rPr>
                <w:rFonts w:eastAsia="宋体" w:hint="eastAsia"/>
              </w:rPr>
              <w:t>、不包括从父类或父接口继承的那些字段</w:t>
            </w:r>
          </w:p>
        </w:tc>
      </w:tr>
      <w:tr w:rsidR="00BA7EC6" w:rsidRPr="004503AA" w14:paraId="32555BF2" w14:textId="7047B1A5" w:rsidTr="0041408B">
        <w:tc>
          <w:tcPr>
            <w:tcW w:w="1896" w:type="dxa"/>
          </w:tcPr>
          <w:p w14:paraId="489C6E6D" w14:textId="6EE25C71" w:rsidR="00BA7EC6" w:rsidRPr="004503AA" w:rsidRDefault="00BA7EC6" w:rsidP="0041408B">
            <w:pPr>
              <w:rPr>
                <w:rFonts w:eastAsia="宋体"/>
              </w:rPr>
            </w:pPr>
            <w:r w:rsidRPr="004503AA">
              <w:rPr>
                <w:rFonts w:eastAsia="宋体" w:hint="eastAsia"/>
                <w:color w:val="000000"/>
              </w:rPr>
              <w:t>u2</w:t>
            </w:r>
          </w:p>
        </w:tc>
        <w:tc>
          <w:tcPr>
            <w:tcW w:w="799" w:type="dxa"/>
          </w:tcPr>
          <w:p w14:paraId="7FA07790" w14:textId="643A9D5B" w:rsidR="00BA7EC6" w:rsidRPr="004503AA" w:rsidRDefault="00BA7EC6" w:rsidP="0041408B">
            <w:pPr>
              <w:rPr>
                <w:rFonts w:eastAsia="宋体"/>
                <w:color w:val="000000"/>
              </w:rPr>
            </w:pPr>
            <w:r w:rsidRPr="004503AA">
              <w:rPr>
                <w:rFonts w:eastAsia="宋体"/>
                <w:color w:val="000000"/>
              </w:rPr>
              <w:t>1</w:t>
            </w:r>
          </w:p>
        </w:tc>
        <w:tc>
          <w:tcPr>
            <w:tcW w:w="8370" w:type="dxa"/>
          </w:tcPr>
          <w:p w14:paraId="3445346C" w14:textId="013D515E" w:rsidR="00BA7EC6" w:rsidRPr="004503AA" w:rsidRDefault="00BA7EC6" w:rsidP="0041408B">
            <w:pPr>
              <w:rPr>
                <w:rFonts w:eastAsia="宋体"/>
              </w:rPr>
            </w:pPr>
            <w:r w:rsidRPr="004503AA">
              <w:rPr>
                <w:rFonts w:eastAsia="宋体" w:hint="eastAsia"/>
                <w:color w:val="000000"/>
              </w:rPr>
              <w:t>methods_count;</w:t>
            </w:r>
            <w:r w:rsidR="00574091" w:rsidRPr="004503AA">
              <w:rPr>
                <w:rFonts w:eastAsia="宋体" w:hint="eastAsia"/>
                <w:color w:val="000000"/>
              </w:rPr>
              <w:t>方法计数器</w:t>
            </w:r>
          </w:p>
        </w:tc>
      </w:tr>
      <w:tr w:rsidR="00BA7EC6" w:rsidRPr="004503AA" w14:paraId="4668E84A" w14:textId="3568730D" w:rsidTr="0041408B">
        <w:tc>
          <w:tcPr>
            <w:tcW w:w="1896" w:type="dxa"/>
          </w:tcPr>
          <w:p w14:paraId="328030F0" w14:textId="1C0D028A" w:rsidR="00BA7EC6" w:rsidRPr="004503AA" w:rsidRDefault="00BA7EC6" w:rsidP="0041408B">
            <w:pPr>
              <w:rPr>
                <w:rFonts w:eastAsia="宋体"/>
              </w:rPr>
            </w:pPr>
            <w:r w:rsidRPr="004503AA">
              <w:rPr>
                <w:rFonts w:eastAsia="宋体" w:hint="eastAsia"/>
                <w:color w:val="000000"/>
              </w:rPr>
              <w:t>method_info</w:t>
            </w:r>
          </w:p>
        </w:tc>
        <w:tc>
          <w:tcPr>
            <w:tcW w:w="799" w:type="dxa"/>
          </w:tcPr>
          <w:p w14:paraId="0CB4E165" w14:textId="7355A6F2" w:rsidR="00BA7EC6" w:rsidRPr="004503AA" w:rsidRDefault="00E52F98" w:rsidP="0041408B">
            <w:pPr>
              <w:rPr>
                <w:rFonts w:eastAsia="宋体"/>
                <w:color w:val="000000"/>
              </w:rPr>
            </w:pPr>
            <w:r w:rsidRPr="004503AA">
              <w:rPr>
                <w:rFonts w:eastAsia="宋体" w:hint="eastAsia"/>
                <w:color w:val="000000"/>
              </w:rPr>
              <w:t>methods[methods_count]</w:t>
            </w:r>
          </w:p>
        </w:tc>
        <w:tc>
          <w:tcPr>
            <w:tcW w:w="8370" w:type="dxa"/>
          </w:tcPr>
          <w:p w14:paraId="5C99271A" w14:textId="559B2344" w:rsidR="00BA7EC6" w:rsidRPr="004503AA" w:rsidRDefault="00E97860" w:rsidP="0041408B">
            <w:pPr>
              <w:rPr>
                <w:rFonts w:eastAsia="宋体"/>
              </w:rPr>
            </w:pPr>
            <w:r w:rsidRPr="004503AA">
              <w:rPr>
                <w:rFonts w:eastAsia="宋体" w:hint="eastAsia"/>
              </w:rPr>
              <w:t>1、每个成员都是</w:t>
            </w:r>
            <w:r w:rsidRPr="004503AA">
              <w:rPr>
                <w:rFonts w:eastAsia="宋体"/>
              </w:rPr>
              <w:t>method_info</w:t>
            </w:r>
            <w:r w:rsidRPr="004503AA">
              <w:rPr>
                <w:rFonts w:eastAsia="宋体" w:hint="eastAsia"/>
              </w:rPr>
              <w:t>结构，参考</w:t>
            </w:r>
            <w:r w:rsidR="007B0041">
              <w:rPr>
                <w:rFonts w:eastAsia="宋体" w:hint="eastAsia"/>
              </w:rPr>
              <w:t>本章第7节</w:t>
            </w:r>
          </w:p>
          <w:p w14:paraId="784B1507" w14:textId="77777777" w:rsidR="003E0460" w:rsidRPr="004503AA" w:rsidRDefault="003E0460" w:rsidP="0041408B">
            <w:pPr>
              <w:rPr>
                <w:rFonts w:eastAsia="宋体"/>
              </w:rPr>
            </w:pPr>
            <w:r w:rsidRPr="004503AA">
              <w:rPr>
                <w:rFonts w:eastAsia="宋体"/>
              </w:rPr>
              <w:lastRenderedPageBreak/>
              <w:t>2</w:t>
            </w:r>
            <w:r w:rsidRPr="004503AA">
              <w:rPr>
                <w:rFonts w:eastAsia="宋体" w:hint="eastAsia"/>
              </w:rPr>
              <w:t>、方法表只描述当前类或接口中声明的方法，不包括从父类或父接口继承的方法</w:t>
            </w:r>
          </w:p>
          <w:p w14:paraId="7AE222FA" w14:textId="51A11CFB" w:rsidR="00512798" w:rsidRPr="004503AA" w:rsidRDefault="00512798" w:rsidP="0041408B">
            <w:pPr>
              <w:rPr>
                <w:rFonts w:eastAsia="宋体"/>
              </w:rPr>
            </w:pPr>
            <w:r w:rsidRPr="004503AA">
              <w:rPr>
                <w:rFonts w:eastAsia="宋体"/>
              </w:rPr>
              <w:t>3</w:t>
            </w:r>
            <w:r w:rsidRPr="004503AA">
              <w:rPr>
                <w:rFonts w:eastAsia="宋体" w:hint="eastAsia"/>
              </w:rPr>
              <w:t>、支持方法访问权限</w:t>
            </w:r>
            <w:r w:rsidRPr="004503AA">
              <w:rPr>
                <w:rFonts w:eastAsia="宋体"/>
              </w:rPr>
              <w:t>(access_flags)</w:t>
            </w:r>
            <w:r w:rsidRPr="004503AA">
              <w:rPr>
                <w:rFonts w:eastAsia="宋体" w:hint="eastAsia"/>
              </w:rPr>
              <w:t>既不是</w:t>
            </w:r>
            <w:r w:rsidRPr="004503AA">
              <w:rPr>
                <w:rFonts w:eastAsia="宋体"/>
              </w:rPr>
              <w:t>ACC_NATIVE</w:t>
            </w:r>
            <w:r w:rsidRPr="004503AA">
              <w:rPr>
                <w:rFonts w:eastAsia="宋体" w:hint="eastAsia"/>
              </w:rPr>
              <w:t>又不是</w:t>
            </w:r>
            <w:r w:rsidRPr="004503AA">
              <w:rPr>
                <w:rFonts w:eastAsia="宋体"/>
              </w:rPr>
              <w:t>ACC_ABSTRACT</w:t>
            </w:r>
          </w:p>
        </w:tc>
      </w:tr>
      <w:tr w:rsidR="00BA7EC6" w:rsidRPr="004503AA" w14:paraId="17E910BA" w14:textId="7BD0602E" w:rsidTr="0041408B">
        <w:tc>
          <w:tcPr>
            <w:tcW w:w="1896" w:type="dxa"/>
          </w:tcPr>
          <w:p w14:paraId="53EA4556" w14:textId="7F762EE6" w:rsidR="00BA7EC6" w:rsidRPr="004503AA" w:rsidRDefault="00BA7EC6" w:rsidP="0041408B">
            <w:pPr>
              <w:rPr>
                <w:rFonts w:eastAsia="宋体"/>
              </w:rPr>
            </w:pPr>
            <w:r w:rsidRPr="004503AA">
              <w:rPr>
                <w:rFonts w:eastAsia="宋体" w:hint="eastAsia"/>
              </w:rPr>
              <w:lastRenderedPageBreak/>
              <w:t>u2</w:t>
            </w:r>
          </w:p>
        </w:tc>
        <w:tc>
          <w:tcPr>
            <w:tcW w:w="799" w:type="dxa"/>
          </w:tcPr>
          <w:p w14:paraId="7B23B29F" w14:textId="37B3A66B" w:rsidR="00BA7EC6" w:rsidRPr="004503AA" w:rsidRDefault="00BA7EC6" w:rsidP="0041408B">
            <w:pPr>
              <w:rPr>
                <w:rFonts w:eastAsia="宋体"/>
                <w:color w:val="000000"/>
              </w:rPr>
            </w:pPr>
            <w:r w:rsidRPr="004503AA">
              <w:rPr>
                <w:rFonts w:eastAsia="宋体"/>
                <w:color w:val="000000"/>
              </w:rPr>
              <w:t>1</w:t>
            </w:r>
          </w:p>
        </w:tc>
        <w:tc>
          <w:tcPr>
            <w:tcW w:w="8370" w:type="dxa"/>
          </w:tcPr>
          <w:p w14:paraId="5D72CF34" w14:textId="72E86B56" w:rsidR="00BA7EC6" w:rsidRPr="004503AA" w:rsidRDefault="00BA7EC6" w:rsidP="0041408B">
            <w:pPr>
              <w:rPr>
                <w:rFonts w:eastAsia="宋体"/>
              </w:rPr>
            </w:pPr>
            <w:r w:rsidRPr="004503AA">
              <w:rPr>
                <w:rFonts w:eastAsia="宋体" w:hint="eastAsia"/>
                <w:color w:val="000000"/>
              </w:rPr>
              <w:t>attributes_count;</w:t>
            </w:r>
            <w:r w:rsidR="007D06F5" w:rsidRPr="004503AA">
              <w:rPr>
                <w:rFonts w:eastAsia="宋体" w:hint="eastAsia"/>
                <w:color w:val="000000"/>
              </w:rPr>
              <w:t>属性计数器</w:t>
            </w:r>
          </w:p>
        </w:tc>
      </w:tr>
      <w:tr w:rsidR="00BA7EC6" w:rsidRPr="004503AA" w14:paraId="23F5BF80" w14:textId="0F05B891" w:rsidTr="0041408B">
        <w:tc>
          <w:tcPr>
            <w:tcW w:w="1896" w:type="dxa"/>
          </w:tcPr>
          <w:p w14:paraId="70EB9C96" w14:textId="6EB575D2" w:rsidR="00BA7EC6" w:rsidRPr="004503AA" w:rsidRDefault="00BA7EC6" w:rsidP="0041408B">
            <w:pPr>
              <w:rPr>
                <w:rFonts w:eastAsia="宋体"/>
              </w:rPr>
            </w:pPr>
            <w:r w:rsidRPr="004503AA">
              <w:rPr>
                <w:rFonts w:eastAsia="宋体" w:hint="eastAsia"/>
                <w:color w:val="000000"/>
              </w:rPr>
              <w:t>attribute_info</w:t>
            </w:r>
          </w:p>
        </w:tc>
        <w:tc>
          <w:tcPr>
            <w:tcW w:w="799" w:type="dxa"/>
          </w:tcPr>
          <w:p w14:paraId="483B088C" w14:textId="7D296800" w:rsidR="00BA7EC6" w:rsidRPr="004503AA" w:rsidRDefault="00E52F98" w:rsidP="0041408B">
            <w:pPr>
              <w:rPr>
                <w:rFonts w:eastAsia="宋体"/>
                <w:color w:val="000000"/>
              </w:rPr>
            </w:pPr>
            <w:r w:rsidRPr="004503AA">
              <w:rPr>
                <w:rFonts w:eastAsia="宋体" w:hint="eastAsia"/>
                <w:color w:val="000000"/>
              </w:rPr>
              <w:t>attributes[attributes_count]</w:t>
            </w:r>
          </w:p>
        </w:tc>
        <w:tc>
          <w:tcPr>
            <w:tcW w:w="8370" w:type="dxa"/>
          </w:tcPr>
          <w:p w14:paraId="19E321E7" w14:textId="67BD9712" w:rsidR="00512798" w:rsidRPr="004503AA" w:rsidRDefault="00512798" w:rsidP="0041408B">
            <w:pPr>
              <w:rPr>
                <w:rFonts w:eastAsia="宋体"/>
              </w:rPr>
            </w:pPr>
            <w:r w:rsidRPr="004503AA">
              <w:rPr>
                <w:rFonts w:eastAsia="宋体" w:hint="eastAsia"/>
              </w:rPr>
              <w:t>1、</w:t>
            </w:r>
            <w:r w:rsidR="004433DD" w:rsidRPr="004503AA">
              <w:rPr>
                <w:rFonts w:eastAsia="宋体" w:hint="eastAsia"/>
              </w:rPr>
              <w:t>每个成员都是</w:t>
            </w:r>
            <w:r w:rsidR="006979F3" w:rsidRPr="004503AA">
              <w:rPr>
                <w:rFonts w:eastAsia="宋体"/>
              </w:rPr>
              <w:t>attribute_info</w:t>
            </w:r>
            <w:r w:rsidR="004433DD" w:rsidRPr="004503AA">
              <w:rPr>
                <w:rFonts w:eastAsia="宋体" w:hint="eastAsia"/>
              </w:rPr>
              <w:t>结构，参考2</w:t>
            </w:r>
            <w:r w:rsidR="004433DD" w:rsidRPr="004503AA">
              <w:rPr>
                <w:rFonts w:eastAsia="宋体"/>
              </w:rPr>
              <w:t>.6</w:t>
            </w:r>
          </w:p>
        </w:tc>
      </w:tr>
    </w:tbl>
    <w:p w14:paraId="54775555" w14:textId="2A3D61D3" w:rsidR="00A77EF0" w:rsidRPr="004503AA" w:rsidRDefault="00A77EF0" w:rsidP="00A77EF0">
      <w:pPr>
        <w:rPr>
          <w:rFonts w:eastAsia="宋体"/>
        </w:rPr>
      </w:pPr>
    </w:p>
    <w:p w14:paraId="5AEE3C09" w14:textId="3F23A97E" w:rsidR="00F505C2" w:rsidRPr="004503AA" w:rsidRDefault="004579F8" w:rsidP="0074471D">
      <w:pPr>
        <w:pStyle w:val="2"/>
      </w:pPr>
      <w:bookmarkStart w:id="47" w:name="_Toc41756816"/>
      <w:r>
        <w:t>3</w:t>
      </w:r>
      <w:r>
        <w:rPr>
          <w:rFonts w:hint="eastAsia"/>
        </w:rPr>
        <w:t>、</w:t>
      </w:r>
      <w:r w:rsidR="00F505C2" w:rsidRPr="004503AA">
        <w:rPr>
          <w:rFonts w:hint="eastAsia"/>
        </w:rPr>
        <w:t>常量池</w:t>
      </w:r>
      <w:r w:rsidR="00F505C2" w:rsidRPr="004503AA">
        <w:t>(constant_pool)</w:t>
      </w:r>
      <w:bookmarkEnd w:id="47"/>
    </w:p>
    <w:p w14:paraId="12365A9B" w14:textId="7A68D39F" w:rsidR="001D6EFF" w:rsidRPr="004503AA" w:rsidRDefault="004579F8" w:rsidP="00AF7B6F">
      <w:pPr>
        <w:pStyle w:val="3"/>
      </w:pPr>
      <w:bookmarkStart w:id="48" w:name="_Toc41756817"/>
      <w:r>
        <w:t>3</w:t>
      </w:r>
      <w:r w:rsidR="001D6EFF" w:rsidRPr="004503AA">
        <w:t>.1</w:t>
      </w:r>
      <w:r w:rsidR="001D6EFF" w:rsidRPr="004503AA">
        <w:rPr>
          <w:rFonts w:hint="eastAsia"/>
        </w:rPr>
        <w:t>基本格式</w:t>
      </w:r>
      <w:bookmarkEnd w:id="48"/>
    </w:p>
    <w:tbl>
      <w:tblPr>
        <w:tblStyle w:val="af2"/>
        <w:tblW w:w="11155" w:type="dxa"/>
        <w:tblLook w:val="04A0" w:firstRow="1" w:lastRow="0" w:firstColumn="1" w:lastColumn="0" w:noHBand="0" w:noVBand="1"/>
      </w:tblPr>
      <w:tblGrid>
        <w:gridCol w:w="3685"/>
        <w:gridCol w:w="1056"/>
        <w:gridCol w:w="6414"/>
      </w:tblGrid>
      <w:tr w:rsidR="001D6EFF" w:rsidRPr="004503AA" w14:paraId="5891EB20" w14:textId="77777777" w:rsidTr="001D6EFF">
        <w:tc>
          <w:tcPr>
            <w:tcW w:w="3685" w:type="dxa"/>
          </w:tcPr>
          <w:p w14:paraId="51722DF8" w14:textId="2BA264A8" w:rsidR="001D6EFF" w:rsidRPr="004503AA" w:rsidRDefault="00D531E9" w:rsidP="00DA69D6">
            <w:pPr>
              <w:rPr>
                <w:rFonts w:eastAsia="宋体"/>
              </w:rPr>
            </w:pPr>
            <w:r w:rsidRPr="004503AA">
              <w:rPr>
                <w:rFonts w:eastAsia="宋体" w:hint="eastAsia"/>
              </w:rPr>
              <w:t>字段</w:t>
            </w:r>
          </w:p>
        </w:tc>
        <w:tc>
          <w:tcPr>
            <w:tcW w:w="1056" w:type="dxa"/>
            <w:vAlign w:val="bottom"/>
          </w:tcPr>
          <w:p w14:paraId="245A53A5" w14:textId="31F0E56E" w:rsidR="001D6EFF" w:rsidRPr="004503AA" w:rsidRDefault="00D531E9" w:rsidP="00DA69D6">
            <w:pPr>
              <w:rPr>
                <w:rFonts w:eastAsia="宋体"/>
              </w:rPr>
            </w:pPr>
            <w:r w:rsidRPr="004503AA">
              <w:rPr>
                <w:rFonts w:eastAsia="宋体" w:hint="eastAsia"/>
              </w:rPr>
              <w:t>类型</w:t>
            </w:r>
          </w:p>
        </w:tc>
        <w:tc>
          <w:tcPr>
            <w:tcW w:w="6414" w:type="dxa"/>
          </w:tcPr>
          <w:p w14:paraId="2E99AD16" w14:textId="77777777" w:rsidR="001D6EFF" w:rsidRPr="004503AA" w:rsidRDefault="001D6EFF" w:rsidP="00DA69D6">
            <w:pPr>
              <w:rPr>
                <w:rFonts w:eastAsia="宋体"/>
              </w:rPr>
            </w:pPr>
            <w:r w:rsidRPr="004503AA">
              <w:rPr>
                <w:rFonts w:eastAsia="宋体" w:hint="eastAsia"/>
              </w:rPr>
              <w:t>说明</w:t>
            </w:r>
          </w:p>
        </w:tc>
      </w:tr>
      <w:tr w:rsidR="001D6EFF" w:rsidRPr="004503AA" w14:paraId="267679D4" w14:textId="77777777" w:rsidTr="001D6EFF">
        <w:tc>
          <w:tcPr>
            <w:tcW w:w="3685" w:type="dxa"/>
          </w:tcPr>
          <w:p w14:paraId="7D6C65B8" w14:textId="1FA19741" w:rsidR="001D6EFF" w:rsidRPr="004503AA" w:rsidRDefault="001D6EFF" w:rsidP="00DA69D6">
            <w:pPr>
              <w:rPr>
                <w:rFonts w:eastAsia="宋体"/>
              </w:rPr>
            </w:pPr>
            <w:r w:rsidRPr="004503AA">
              <w:rPr>
                <w:rFonts w:eastAsia="宋体" w:hint="eastAsia"/>
              </w:rPr>
              <w:t>tag</w:t>
            </w:r>
          </w:p>
        </w:tc>
        <w:tc>
          <w:tcPr>
            <w:tcW w:w="1056" w:type="dxa"/>
            <w:vAlign w:val="bottom"/>
          </w:tcPr>
          <w:p w14:paraId="42872EB1" w14:textId="04920D64" w:rsidR="001D6EFF" w:rsidRPr="004503AA" w:rsidRDefault="00E3683B" w:rsidP="00DA69D6">
            <w:pPr>
              <w:rPr>
                <w:rFonts w:eastAsia="宋体"/>
              </w:rPr>
            </w:pPr>
            <w:r w:rsidRPr="004503AA">
              <w:rPr>
                <w:rFonts w:eastAsia="宋体"/>
              </w:rPr>
              <w:t>u1</w:t>
            </w:r>
          </w:p>
        </w:tc>
        <w:tc>
          <w:tcPr>
            <w:tcW w:w="6414" w:type="dxa"/>
          </w:tcPr>
          <w:p w14:paraId="2BDBB333" w14:textId="4A5609D6" w:rsidR="001D6EFF" w:rsidRPr="004503AA" w:rsidRDefault="00AF7B6F" w:rsidP="00DA69D6">
            <w:pPr>
              <w:rPr>
                <w:rFonts w:eastAsia="宋体"/>
              </w:rPr>
            </w:pPr>
            <w:r>
              <w:rPr>
                <w:rFonts w:eastAsia="宋体" w:hint="eastAsia"/>
              </w:rPr>
              <w:t>类型</w:t>
            </w:r>
          </w:p>
        </w:tc>
      </w:tr>
      <w:tr w:rsidR="001D6EFF" w:rsidRPr="004503AA" w14:paraId="3BF7A9F5" w14:textId="77777777" w:rsidTr="001D6EFF">
        <w:tc>
          <w:tcPr>
            <w:tcW w:w="3685" w:type="dxa"/>
          </w:tcPr>
          <w:p w14:paraId="58ED6395" w14:textId="07ADE061" w:rsidR="001D6EFF" w:rsidRPr="004503AA" w:rsidRDefault="00E3683B" w:rsidP="00DA69D6">
            <w:pPr>
              <w:rPr>
                <w:rFonts w:eastAsia="宋体"/>
              </w:rPr>
            </w:pPr>
            <w:r w:rsidRPr="004503AA">
              <w:rPr>
                <w:rFonts w:eastAsia="宋体" w:hint="eastAsia"/>
              </w:rPr>
              <w:t>info</w:t>
            </w:r>
            <w:r w:rsidRPr="004503AA">
              <w:rPr>
                <w:rFonts w:eastAsia="宋体"/>
              </w:rPr>
              <w:t>[]</w:t>
            </w:r>
          </w:p>
        </w:tc>
        <w:tc>
          <w:tcPr>
            <w:tcW w:w="1056" w:type="dxa"/>
            <w:vAlign w:val="bottom"/>
          </w:tcPr>
          <w:p w14:paraId="261232D5" w14:textId="2B996E1B" w:rsidR="001D6EFF" w:rsidRPr="004503AA" w:rsidRDefault="00E3683B" w:rsidP="00DA69D6">
            <w:pPr>
              <w:rPr>
                <w:rFonts w:eastAsia="宋体"/>
              </w:rPr>
            </w:pPr>
            <w:r w:rsidRPr="004503AA">
              <w:rPr>
                <w:rFonts w:eastAsia="宋体"/>
              </w:rPr>
              <w:t>u1</w:t>
            </w:r>
          </w:p>
        </w:tc>
        <w:tc>
          <w:tcPr>
            <w:tcW w:w="6414" w:type="dxa"/>
          </w:tcPr>
          <w:p w14:paraId="3D49315E" w14:textId="77777777" w:rsidR="001D6EFF" w:rsidRPr="004503AA" w:rsidRDefault="001D6EFF" w:rsidP="00DA69D6">
            <w:pPr>
              <w:rPr>
                <w:rFonts w:eastAsia="宋体"/>
              </w:rPr>
            </w:pPr>
          </w:p>
        </w:tc>
      </w:tr>
    </w:tbl>
    <w:p w14:paraId="5D42A151" w14:textId="77777777" w:rsidR="001D6EFF" w:rsidRPr="004503AA" w:rsidRDefault="001D6EFF" w:rsidP="00A77EF0">
      <w:pPr>
        <w:rPr>
          <w:rFonts w:eastAsia="宋体"/>
        </w:rPr>
      </w:pPr>
    </w:p>
    <w:p w14:paraId="34A0CE36" w14:textId="343EB02D" w:rsidR="00D3200A" w:rsidRPr="004503AA" w:rsidRDefault="00AF7B6F" w:rsidP="009D1717">
      <w:pPr>
        <w:pStyle w:val="3"/>
      </w:pPr>
      <w:bookmarkStart w:id="49" w:name="_Toc41756818"/>
      <w:r>
        <w:t>3</w:t>
      </w:r>
      <w:r w:rsidR="00D3200A" w:rsidRPr="004503AA">
        <w:t>.</w:t>
      </w:r>
      <w:r w:rsidR="001D6EFF" w:rsidRPr="004503AA">
        <w:t>2</w:t>
      </w:r>
      <w:r w:rsidR="00D3200A" w:rsidRPr="004503AA">
        <w:rPr>
          <w:rFonts w:hint="eastAsia"/>
        </w:rPr>
        <w:t>常量池类型</w:t>
      </w:r>
      <w:r w:rsidR="00D3200A" w:rsidRPr="004503AA">
        <w:t>(tag)</w:t>
      </w:r>
      <w:bookmarkEnd w:id="49"/>
    </w:p>
    <w:tbl>
      <w:tblPr>
        <w:tblStyle w:val="af2"/>
        <w:tblW w:w="11155" w:type="dxa"/>
        <w:tblLook w:val="04A0" w:firstRow="1" w:lastRow="0" w:firstColumn="1" w:lastColumn="0" w:noHBand="0" w:noVBand="1"/>
      </w:tblPr>
      <w:tblGrid>
        <w:gridCol w:w="3696"/>
        <w:gridCol w:w="816"/>
        <w:gridCol w:w="1656"/>
        <w:gridCol w:w="2256"/>
        <w:gridCol w:w="2731"/>
      </w:tblGrid>
      <w:tr w:rsidR="002B7254" w:rsidRPr="004503AA" w14:paraId="32967A34" w14:textId="6FE243DF" w:rsidTr="001D6EFF">
        <w:tc>
          <w:tcPr>
            <w:tcW w:w="3696" w:type="dxa"/>
          </w:tcPr>
          <w:p w14:paraId="01D94E81" w14:textId="3BF46DFD" w:rsidR="002B7254" w:rsidRPr="004503AA" w:rsidRDefault="002B7254" w:rsidP="005F1E1D">
            <w:pPr>
              <w:rPr>
                <w:rFonts w:eastAsia="宋体"/>
              </w:rPr>
            </w:pPr>
            <w:r w:rsidRPr="004503AA">
              <w:rPr>
                <w:rFonts w:eastAsia="宋体" w:hint="eastAsia"/>
              </w:rPr>
              <w:t>类型</w:t>
            </w:r>
          </w:p>
        </w:tc>
        <w:tc>
          <w:tcPr>
            <w:tcW w:w="816" w:type="dxa"/>
            <w:vAlign w:val="bottom"/>
          </w:tcPr>
          <w:p w14:paraId="08A55966" w14:textId="6E59A38F" w:rsidR="002B7254" w:rsidRPr="004503AA" w:rsidRDefault="002B7254" w:rsidP="00D3200A">
            <w:pPr>
              <w:rPr>
                <w:rFonts w:eastAsia="宋体"/>
              </w:rPr>
            </w:pPr>
            <w:r w:rsidRPr="004503AA">
              <w:rPr>
                <w:rFonts w:eastAsia="宋体"/>
              </w:rPr>
              <w:t>tag</w:t>
            </w:r>
          </w:p>
        </w:tc>
        <w:tc>
          <w:tcPr>
            <w:tcW w:w="1656" w:type="dxa"/>
            <w:vAlign w:val="bottom"/>
          </w:tcPr>
          <w:p w14:paraId="4A6349D1" w14:textId="16284C17" w:rsidR="002B7254" w:rsidRPr="004503AA" w:rsidRDefault="002B7254" w:rsidP="00D3200A">
            <w:pPr>
              <w:rPr>
                <w:rFonts w:eastAsia="宋体"/>
              </w:rPr>
            </w:pPr>
            <w:r w:rsidRPr="004503AA">
              <w:rPr>
                <w:rFonts w:eastAsia="宋体" w:hint="eastAsia"/>
              </w:rPr>
              <w:t>类文件版本</w:t>
            </w:r>
          </w:p>
        </w:tc>
        <w:tc>
          <w:tcPr>
            <w:tcW w:w="2256" w:type="dxa"/>
            <w:vAlign w:val="bottom"/>
          </w:tcPr>
          <w:p w14:paraId="5E13A464" w14:textId="3D567518" w:rsidR="002B7254" w:rsidRPr="004503AA" w:rsidRDefault="002B7254" w:rsidP="00D3200A">
            <w:pPr>
              <w:rPr>
                <w:rFonts w:eastAsia="宋体"/>
              </w:rPr>
            </w:pPr>
            <w:r w:rsidRPr="004503AA">
              <w:rPr>
                <w:rFonts w:eastAsia="宋体" w:hint="eastAsia"/>
              </w:rPr>
              <w:t>首次javaSE版本</w:t>
            </w:r>
          </w:p>
        </w:tc>
        <w:tc>
          <w:tcPr>
            <w:tcW w:w="2731" w:type="dxa"/>
          </w:tcPr>
          <w:p w14:paraId="5652A61E" w14:textId="5B3F4C7F" w:rsidR="002B7254" w:rsidRPr="004503AA" w:rsidRDefault="002B7254" w:rsidP="00D3200A">
            <w:pPr>
              <w:rPr>
                <w:rFonts w:eastAsia="宋体"/>
              </w:rPr>
            </w:pPr>
            <w:r w:rsidRPr="004503AA">
              <w:rPr>
                <w:rFonts w:eastAsia="宋体" w:hint="eastAsia"/>
              </w:rPr>
              <w:t>说明</w:t>
            </w:r>
          </w:p>
        </w:tc>
      </w:tr>
      <w:tr w:rsidR="002B7254" w:rsidRPr="004503AA" w14:paraId="4249C0CB" w14:textId="3BBBA889" w:rsidTr="001D6EFF">
        <w:tc>
          <w:tcPr>
            <w:tcW w:w="3696" w:type="dxa"/>
          </w:tcPr>
          <w:p w14:paraId="51DAE99E" w14:textId="4B359518" w:rsidR="002B7254" w:rsidRPr="004503AA" w:rsidRDefault="002B7254" w:rsidP="005F1E1D">
            <w:pPr>
              <w:rPr>
                <w:rFonts w:eastAsia="宋体"/>
              </w:rPr>
            </w:pPr>
            <w:r w:rsidRPr="004503AA">
              <w:rPr>
                <w:rFonts w:eastAsia="宋体" w:hint="eastAsia"/>
                <w:color w:val="000000"/>
              </w:rPr>
              <w:t>CONSTANT_Utf8</w:t>
            </w:r>
          </w:p>
        </w:tc>
        <w:tc>
          <w:tcPr>
            <w:tcW w:w="816" w:type="dxa"/>
            <w:vAlign w:val="bottom"/>
          </w:tcPr>
          <w:p w14:paraId="56412C3D" w14:textId="27E12936" w:rsidR="002B7254" w:rsidRPr="004503AA" w:rsidRDefault="002B7254" w:rsidP="00D3200A">
            <w:pPr>
              <w:rPr>
                <w:rFonts w:eastAsia="宋体"/>
              </w:rPr>
            </w:pPr>
            <w:r w:rsidRPr="004503AA">
              <w:rPr>
                <w:rFonts w:eastAsia="宋体" w:hint="eastAsia"/>
                <w:color w:val="000000"/>
              </w:rPr>
              <w:t>1</w:t>
            </w:r>
          </w:p>
        </w:tc>
        <w:tc>
          <w:tcPr>
            <w:tcW w:w="1656" w:type="dxa"/>
            <w:vAlign w:val="bottom"/>
          </w:tcPr>
          <w:p w14:paraId="1D4AF1D6" w14:textId="2A979157"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F2C51C4" w14:textId="4E375A43" w:rsidR="002B7254" w:rsidRPr="004503AA" w:rsidRDefault="002B7254" w:rsidP="00D3200A">
            <w:pPr>
              <w:rPr>
                <w:rFonts w:eastAsia="宋体"/>
              </w:rPr>
            </w:pPr>
            <w:r w:rsidRPr="004503AA">
              <w:rPr>
                <w:rFonts w:eastAsia="宋体" w:hint="eastAsia"/>
                <w:color w:val="000000"/>
              </w:rPr>
              <w:t>1.0.2</w:t>
            </w:r>
          </w:p>
        </w:tc>
        <w:tc>
          <w:tcPr>
            <w:tcW w:w="2731" w:type="dxa"/>
          </w:tcPr>
          <w:p w14:paraId="293D6F3B" w14:textId="646224D0" w:rsidR="002B7254" w:rsidRPr="004503AA" w:rsidRDefault="002B7254" w:rsidP="00D3200A">
            <w:pPr>
              <w:rPr>
                <w:rFonts w:eastAsia="宋体"/>
                <w:color w:val="000000"/>
              </w:rPr>
            </w:pPr>
            <w:r w:rsidRPr="004503AA">
              <w:rPr>
                <w:rFonts w:eastAsia="宋体" w:hint="eastAsia"/>
                <w:color w:val="000000"/>
              </w:rPr>
              <w:t>UTF-8编码的字符串</w:t>
            </w:r>
          </w:p>
        </w:tc>
      </w:tr>
      <w:tr w:rsidR="002B7254" w:rsidRPr="004503AA" w14:paraId="6E900EC9" w14:textId="34E0EDA5" w:rsidTr="001D6EFF">
        <w:tc>
          <w:tcPr>
            <w:tcW w:w="3696" w:type="dxa"/>
          </w:tcPr>
          <w:p w14:paraId="2275F780" w14:textId="4654E6AD" w:rsidR="002B7254" w:rsidRPr="004503AA" w:rsidRDefault="002B7254" w:rsidP="005F1E1D">
            <w:pPr>
              <w:rPr>
                <w:rFonts w:eastAsia="宋体"/>
              </w:rPr>
            </w:pPr>
            <w:r w:rsidRPr="004503AA">
              <w:rPr>
                <w:rFonts w:eastAsia="宋体" w:hint="eastAsia"/>
                <w:color w:val="000000"/>
              </w:rPr>
              <w:t>CONSTANT_Integer</w:t>
            </w:r>
          </w:p>
        </w:tc>
        <w:tc>
          <w:tcPr>
            <w:tcW w:w="816" w:type="dxa"/>
            <w:vAlign w:val="bottom"/>
          </w:tcPr>
          <w:p w14:paraId="22A4B57B" w14:textId="37CD4FFE" w:rsidR="002B7254" w:rsidRPr="004503AA" w:rsidRDefault="002B7254" w:rsidP="00D3200A">
            <w:pPr>
              <w:rPr>
                <w:rFonts w:eastAsia="宋体"/>
              </w:rPr>
            </w:pPr>
            <w:r w:rsidRPr="004503AA">
              <w:rPr>
                <w:rFonts w:eastAsia="宋体" w:hint="eastAsia"/>
                <w:color w:val="000000"/>
              </w:rPr>
              <w:t>3</w:t>
            </w:r>
          </w:p>
        </w:tc>
        <w:tc>
          <w:tcPr>
            <w:tcW w:w="1656" w:type="dxa"/>
            <w:vAlign w:val="bottom"/>
          </w:tcPr>
          <w:p w14:paraId="23D2EA34" w14:textId="5F4279A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6D6FA168" w14:textId="5B784B07" w:rsidR="002B7254" w:rsidRPr="004503AA" w:rsidRDefault="002B7254" w:rsidP="00D3200A">
            <w:pPr>
              <w:rPr>
                <w:rFonts w:eastAsia="宋体"/>
              </w:rPr>
            </w:pPr>
            <w:r w:rsidRPr="004503AA">
              <w:rPr>
                <w:rFonts w:eastAsia="宋体" w:hint="eastAsia"/>
                <w:color w:val="000000"/>
              </w:rPr>
              <w:t>1.0.2</w:t>
            </w:r>
          </w:p>
        </w:tc>
        <w:tc>
          <w:tcPr>
            <w:tcW w:w="2731" w:type="dxa"/>
          </w:tcPr>
          <w:p w14:paraId="3409AA29" w14:textId="3CC07865" w:rsidR="002B7254" w:rsidRPr="004503AA" w:rsidRDefault="002B7254" w:rsidP="00D3200A">
            <w:pPr>
              <w:rPr>
                <w:rFonts w:eastAsia="宋体"/>
                <w:color w:val="000000"/>
              </w:rPr>
            </w:pPr>
            <w:r w:rsidRPr="004503AA">
              <w:rPr>
                <w:rFonts w:eastAsia="宋体" w:hint="eastAsia"/>
                <w:color w:val="000000"/>
              </w:rPr>
              <w:t>整型字面量</w:t>
            </w:r>
          </w:p>
        </w:tc>
      </w:tr>
      <w:tr w:rsidR="002B7254" w:rsidRPr="004503AA" w14:paraId="1D8ADCDB" w14:textId="71D1AADA" w:rsidTr="001D6EFF">
        <w:tc>
          <w:tcPr>
            <w:tcW w:w="3696" w:type="dxa"/>
          </w:tcPr>
          <w:p w14:paraId="2794268A" w14:textId="1665A388" w:rsidR="002B7254" w:rsidRPr="004503AA" w:rsidRDefault="002B7254" w:rsidP="005F1E1D">
            <w:pPr>
              <w:rPr>
                <w:rFonts w:eastAsia="宋体"/>
              </w:rPr>
            </w:pPr>
            <w:r w:rsidRPr="004503AA">
              <w:rPr>
                <w:rFonts w:eastAsia="宋体" w:hint="eastAsia"/>
                <w:color w:val="000000"/>
              </w:rPr>
              <w:t>CONSTANT_Float</w:t>
            </w:r>
          </w:p>
        </w:tc>
        <w:tc>
          <w:tcPr>
            <w:tcW w:w="816" w:type="dxa"/>
            <w:vAlign w:val="bottom"/>
          </w:tcPr>
          <w:p w14:paraId="799736CC" w14:textId="1F933DA2" w:rsidR="002B7254" w:rsidRPr="004503AA" w:rsidRDefault="002B7254" w:rsidP="00D3200A">
            <w:pPr>
              <w:rPr>
                <w:rFonts w:eastAsia="宋体"/>
              </w:rPr>
            </w:pPr>
            <w:r w:rsidRPr="004503AA">
              <w:rPr>
                <w:rFonts w:eastAsia="宋体" w:hint="eastAsia"/>
                <w:color w:val="000000"/>
              </w:rPr>
              <w:t>4</w:t>
            </w:r>
          </w:p>
        </w:tc>
        <w:tc>
          <w:tcPr>
            <w:tcW w:w="1656" w:type="dxa"/>
            <w:vAlign w:val="bottom"/>
          </w:tcPr>
          <w:p w14:paraId="391E38EE" w14:textId="773F5410"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77AD003" w14:textId="45167DC1" w:rsidR="002B7254" w:rsidRPr="004503AA" w:rsidRDefault="002B7254" w:rsidP="00D3200A">
            <w:pPr>
              <w:rPr>
                <w:rFonts w:eastAsia="宋体"/>
              </w:rPr>
            </w:pPr>
            <w:r w:rsidRPr="004503AA">
              <w:rPr>
                <w:rFonts w:eastAsia="宋体" w:hint="eastAsia"/>
                <w:color w:val="000000"/>
              </w:rPr>
              <w:t>1.0.2</w:t>
            </w:r>
          </w:p>
        </w:tc>
        <w:tc>
          <w:tcPr>
            <w:tcW w:w="2731" w:type="dxa"/>
          </w:tcPr>
          <w:p w14:paraId="139463BC" w14:textId="0BBE86CC" w:rsidR="002B7254" w:rsidRPr="004503AA" w:rsidRDefault="002B7254" w:rsidP="00D3200A">
            <w:pPr>
              <w:rPr>
                <w:rFonts w:eastAsia="宋体"/>
                <w:color w:val="000000"/>
              </w:rPr>
            </w:pPr>
            <w:r w:rsidRPr="004503AA">
              <w:rPr>
                <w:rFonts w:eastAsia="宋体" w:hint="eastAsia"/>
                <w:color w:val="000000"/>
              </w:rPr>
              <w:t>浮点型字面量</w:t>
            </w:r>
          </w:p>
        </w:tc>
      </w:tr>
      <w:tr w:rsidR="002B7254" w:rsidRPr="004503AA" w14:paraId="00870270" w14:textId="3EC2E48F" w:rsidTr="001D6EFF">
        <w:tc>
          <w:tcPr>
            <w:tcW w:w="3696" w:type="dxa"/>
          </w:tcPr>
          <w:p w14:paraId="73478842" w14:textId="48173D9D" w:rsidR="002B7254" w:rsidRPr="004503AA" w:rsidRDefault="002B7254" w:rsidP="005F1E1D">
            <w:pPr>
              <w:rPr>
                <w:rFonts w:eastAsia="宋体"/>
              </w:rPr>
            </w:pPr>
            <w:r w:rsidRPr="004503AA">
              <w:rPr>
                <w:rFonts w:eastAsia="宋体" w:hint="eastAsia"/>
                <w:color w:val="000000"/>
              </w:rPr>
              <w:t>CONSTANT_Long</w:t>
            </w:r>
          </w:p>
        </w:tc>
        <w:tc>
          <w:tcPr>
            <w:tcW w:w="816" w:type="dxa"/>
            <w:vAlign w:val="bottom"/>
          </w:tcPr>
          <w:p w14:paraId="1A434FDA" w14:textId="252EEE0E" w:rsidR="002B7254" w:rsidRPr="004503AA" w:rsidRDefault="002B7254" w:rsidP="00D3200A">
            <w:pPr>
              <w:rPr>
                <w:rFonts w:eastAsia="宋体"/>
              </w:rPr>
            </w:pPr>
            <w:r w:rsidRPr="004503AA">
              <w:rPr>
                <w:rFonts w:eastAsia="宋体" w:hint="eastAsia"/>
                <w:color w:val="000000"/>
              </w:rPr>
              <w:t>5</w:t>
            </w:r>
          </w:p>
        </w:tc>
        <w:tc>
          <w:tcPr>
            <w:tcW w:w="1656" w:type="dxa"/>
            <w:vAlign w:val="bottom"/>
          </w:tcPr>
          <w:p w14:paraId="235B2C0C" w14:textId="0DA0E5B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BB597A1" w14:textId="628DA193" w:rsidR="002B7254" w:rsidRPr="004503AA" w:rsidRDefault="002B7254" w:rsidP="00D3200A">
            <w:pPr>
              <w:rPr>
                <w:rFonts w:eastAsia="宋体"/>
              </w:rPr>
            </w:pPr>
            <w:r w:rsidRPr="004503AA">
              <w:rPr>
                <w:rFonts w:eastAsia="宋体" w:hint="eastAsia"/>
                <w:color w:val="000000"/>
              </w:rPr>
              <w:t>1.0.2</w:t>
            </w:r>
          </w:p>
        </w:tc>
        <w:tc>
          <w:tcPr>
            <w:tcW w:w="2731" w:type="dxa"/>
          </w:tcPr>
          <w:p w14:paraId="55C723CE" w14:textId="1F1DF4CC" w:rsidR="002B7254" w:rsidRPr="004503AA" w:rsidRDefault="002B7254" w:rsidP="00D3200A">
            <w:pPr>
              <w:rPr>
                <w:rFonts w:eastAsia="宋体"/>
                <w:color w:val="000000"/>
              </w:rPr>
            </w:pPr>
            <w:r w:rsidRPr="004503AA">
              <w:rPr>
                <w:rFonts w:eastAsia="宋体" w:hint="eastAsia"/>
                <w:color w:val="000000"/>
              </w:rPr>
              <w:t>长整型字面量</w:t>
            </w:r>
          </w:p>
        </w:tc>
      </w:tr>
      <w:tr w:rsidR="002B7254" w:rsidRPr="004503AA" w14:paraId="61209A16" w14:textId="53B57837" w:rsidTr="001D6EFF">
        <w:tc>
          <w:tcPr>
            <w:tcW w:w="3696" w:type="dxa"/>
          </w:tcPr>
          <w:p w14:paraId="56753B68" w14:textId="34384232" w:rsidR="002B7254" w:rsidRPr="004503AA" w:rsidRDefault="002B7254" w:rsidP="005F1E1D">
            <w:pPr>
              <w:rPr>
                <w:rFonts w:eastAsia="宋体"/>
              </w:rPr>
            </w:pPr>
            <w:r w:rsidRPr="004503AA">
              <w:rPr>
                <w:rFonts w:eastAsia="宋体" w:hint="eastAsia"/>
                <w:color w:val="000000"/>
              </w:rPr>
              <w:t>CONSTANT_Double</w:t>
            </w:r>
          </w:p>
        </w:tc>
        <w:tc>
          <w:tcPr>
            <w:tcW w:w="816" w:type="dxa"/>
            <w:vAlign w:val="bottom"/>
          </w:tcPr>
          <w:p w14:paraId="6A74F1E0" w14:textId="3D5B428E" w:rsidR="002B7254" w:rsidRPr="004503AA" w:rsidRDefault="002B7254" w:rsidP="00D3200A">
            <w:pPr>
              <w:rPr>
                <w:rFonts w:eastAsia="宋体"/>
              </w:rPr>
            </w:pPr>
            <w:r w:rsidRPr="004503AA">
              <w:rPr>
                <w:rFonts w:eastAsia="宋体" w:hint="eastAsia"/>
                <w:color w:val="000000"/>
              </w:rPr>
              <w:t>6</w:t>
            </w:r>
          </w:p>
        </w:tc>
        <w:tc>
          <w:tcPr>
            <w:tcW w:w="1656" w:type="dxa"/>
            <w:vAlign w:val="bottom"/>
          </w:tcPr>
          <w:p w14:paraId="237015AA" w14:textId="4E771C8D"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1DFBD4D4" w14:textId="6FA3F073" w:rsidR="002B7254" w:rsidRPr="004503AA" w:rsidRDefault="002B7254" w:rsidP="00D3200A">
            <w:pPr>
              <w:rPr>
                <w:rFonts w:eastAsia="宋体"/>
              </w:rPr>
            </w:pPr>
            <w:r w:rsidRPr="004503AA">
              <w:rPr>
                <w:rFonts w:eastAsia="宋体" w:hint="eastAsia"/>
                <w:color w:val="000000"/>
              </w:rPr>
              <w:t>1.0.2</w:t>
            </w:r>
          </w:p>
        </w:tc>
        <w:tc>
          <w:tcPr>
            <w:tcW w:w="2731" w:type="dxa"/>
          </w:tcPr>
          <w:p w14:paraId="73D1C2C6" w14:textId="4A505572" w:rsidR="002B7254" w:rsidRPr="004503AA" w:rsidRDefault="002B7254" w:rsidP="00D3200A">
            <w:pPr>
              <w:rPr>
                <w:rFonts w:eastAsia="宋体"/>
                <w:color w:val="000000"/>
              </w:rPr>
            </w:pPr>
            <w:r w:rsidRPr="004503AA">
              <w:rPr>
                <w:rFonts w:eastAsia="宋体" w:hint="eastAsia"/>
                <w:color w:val="000000"/>
              </w:rPr>
              <w:t>双精度浮点型字面量</w:t>
            </w:r>
          </w:p>
        </w:tc>
      </w:tr>
      <w:tr w:rsidR="002B7254" w:rsidRPr="004503AA" w14:paraId="7548F9B2" w14:textId="512A1C3E" w:rsidTr="001D6EFF">
        <w:tc>
          <w:tcPr>
            <w:tcW w:w="3696" w:type="dxa"/>
          </w:tcPr>
          <w:p w14:paraId="3AC42C5D" w14:textId="2F7BA917" w:rsidR="002B7254" w:rsidRPr="004503AA" w:rsidRDefault="002B7254" w:rsidP="005F1E1D">
            <w:pPr>
              <w:rPr>
                <w:rFonts w:eastAsia="宋体"/>
              </w:rPr>
            </w:pPr>
            <w:r w:rsidRPr="004503AA">
              <w:rPr>
                <w:rFonts w:eastAsia="宋体" w:hint="eastAsia"/>
                <w:color w:val="000000"/>
              </w:rPr>
              <w:t>CONSTANT_Class</w:t>
            </w:r>
          </w:p>
        </w:tc>
        <w:tc>
          <w:tcPr>
            <w:tcW w:w="816" w:type="dxa"/>
            <w:vAlign w:val="bottom"/>
          </w:tcPr>
          <w:p w14:paraId="12E6B49E" w14:textId="0497EEB0" w:rsidR="002B7254" w:rsidRPr="004503AA" w:rsidRDefault="002B7254" w:rsidP="00D3200A">
            <w:pPr>
              <w:rPr>
                <w:rFonts w:eastAsia="宋体"/>
              </w:rPr>
            </w:pPr>
            <w:r w:rsidRPr="004503AA">
              <w:rPr>
                <w:rFonts w:eastAsia="宋体" w:hint="eastAsia"/>
                <w:color w:val="000000"/>
              </w:rPr>
              <w:t>7</w:t>
            </w:r>
          </w:p>
        </w:tc>
        <w:tc>
          <w:tcPr>
            <w:tcW w:w="1656" w:type="dxa"/>
            <w:vAlign w:val="bottom"/>
          </w:tcPr>
          <w:p w14:paraId="37ABDA28" w14:textId="1C0C8599"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6DCF251" w14:textId="41A6A735" w:rsidR="002B7254" w:rsidRPr="004503AA" w:rsidRDefault="002B7254" w:rsidP="00D3200A">
            <w:pPr>
              <w:rPr>
                <w:rFonts w:eastAsia="宋体"/>
              </w:rPr>
            </w:pPr>
            <w:r w:rsidRPr="004503AA">
              <w:rPr>
                <w:rFonts w:eastAsia="宋体" w:hint="eastAsia"/>
                <w:color w:val="000000"/>
              </w:rPr>
              <w:t>1.0.2</w:t>
            </w:r>
          </w:p>
        </w:tc>
        <w:tc>
          <w:tcPr>
            <w:tcW w:w="2731" w:type="dxa"/>
          </w:tcPr>
          <w:p w14:paraId="578A492B" w14:textId="28D2FDF3" w:rsidR="002B7254" w:rsidRPr="004503AA" w:rsidRDefault="002B7254" w:rsidP="00D3200A">
            <w:pPr>
              <w:rPr>
                <w:rFonts w:eastAsia="宋体"/>
                <w:color w:val="000000"/>
              </w:rPr>
            </w:pPr>
            <w:r w:rsidRPr="004503AA">
              <w:rPr>
                <w:rFonts w:eastAsia="宋体" w:hint="eastAsia"/>
                <w:color w:val="000000"/>
              </w:rPr>
              <w:t>类或接口的索引</w:t>
            </w:r>
          </w:p>
        </w:tc>
      </w:tr>
      <w:tr w:rsidR="002B7254" w:rsidRPr="004503AA" w14:paraId="2648EFA5" w14:textId="6F25DDDF" w:rsidTr="001D6EFF">
        <w:tc>
          <w:tcPr>
            <w:tcW w:w="3696" w:type="dxa"/>
          </w:tcPr>
          <w:p w14:paraId="44B5A6D9" w14:textId="32B3ED1F" w:rsidR="002B7254" w:rsidRPr="004503AA" w:rsidRDefault="002B7254" w:rsidP="005F1E1D">
            <w:pPr>
              <w:rPr>
                <w:rFonts w:eastAsia="宋体"/>
              </w:rPr>
            </w:pPr>
            <w:r w:rsidRPr="004503AA">
              <w:rPr>
                <w:rFonts w:eastAsia="宋体" w:hint="eastAsia"/>
                <w:color w:val="000000"/>
              </w:rPr>
              <w:t>CONSTANT_String</w:t>
            </w:r>
          </w:p>
        </w:tc>
        <w:tc>
          <w:tcPr>
            <w:tcW w:w="816" w:type="dxa"/>
            <w:vAlign w:val="bottom"/>
          </w:tcPr>
          <w:p w14:paraId="07CEB451" w14:textId="7E9E507B" w:rsidR="002B7254" w:rsidRPr="004503AA" w:rsidRDefault="002B7254" w:rsidP="00D3200A">
            <w:pPr>
              <w:rPr>
                <w:rFonts w:eastAsia="宋体"/>
              </w:rPr>
            </w:pPr>
            <w:r w:rsidRPr="004503AA">
              <w:rPr>
                <w:rFonts w:eastAsia="宋体" w:hint="eastAsia"/>
                <w:color w:val="000000"/>
              </w:rPr>
              <w:t>8</w:t>
            </w:r>
          </w:p>
        </w:tc>
        <w:tc>
          <w:tcPr>
            <w:tcW w:w="1656" w:type="dxa"/>
            <w:vAlign w:val="bottom"/>
          </w:tcPr>
          <w:p w14:paraId="1FE846F8" w14:textId="1995AFDF"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2CF74CC5" w14:textId="7FEAD91A" w:rsidR="002B7254" w:rsidRPr="004503AA" w:rsidRDefault="002B7254" w:rsidP="00D3200A">
            <w:pPr>
              <w:rPr>
                <w:rFonts w:eastAsia="宋体"/>
              </w:rPr>
            </w:pPr>
            <w:r w:rsidRPr="004503AA">
              <w:rPr>
                <w:rFonts w:eastAsia="宋体" w:hint="eastAsia"/>
                <w:color w:val="000000"/>
              </w:rPr>
              <w:t>1.0.2</w:t>
            </w:r>
          </w:p>
        </w:tc>
        <w:tc>
          <w:tcPr>
            <w:tcW w:w="2731" w:type="dxa"/>
          </w:tcPr>
          <w:p w14:paraId="1ABD9964" w14:textId="07DFDE8C" w:rsidR="002B7254" w:rsidRPr="004503AA" w:rsidRDefault="002B7254" w:rsidP="00D3200A">
            <w:pPr>
              <w:rPr>
                <w:rFonts w:eastAsia="宋体"/>
                <w:color w:val="000000"/>
              </w:rPr>
            </w:pPr>
            <w:r w:rsidRPr="004503AA">
              <w:rPr>
                <w:rFonts w:eastAsia="宋体" w:hint="eastAsia"/>
                <w:color w:val="000000"/>
              </w:rPr>
              <w:t>字符串类型字面量</w:t>
            </w:r>
          </w:p>
        </w:tc>
      </w:tr>
      <w:tr w:rsidR="002B7254" w:rsidRPr="004503AA" w14:paraId="49860BF9" w14:textId="76B26206" w:rsidTr="001D6EFF">
        <w:tc>
          <w:tcPr>
            <w:tcW w:w="3696" w:type="dxa"/>
          </w:tcPr>
          <w:p w14:paraId="571E4AC2" w14:textId="288D3EC0" w:rsidR="002B7254" w:rsidRPr="004503AA" w:rsidRDefault="002B7254" w:rsidP="005F1E1D">
            <w:pPr>
              <w:rPr>
                <w:rFonts w:eastAsia="宋体"/>
              </w:rPr>
            </w:pPr>
            <w:r w:rsidRPr="004503AA">
              <w:rPr>
                <w:rFonts w:eastAsia="宋体" w:hint="eastAsia"/>
                <w:color w:val="000000"/>
              </w:rPr>
              <w:t>CONSTANT_Fieldref</w:t>
            </w:r>
          </w:p>
        </w:tc>
        <w:tc>
          <w:tcPr>
            <w:tcW w:w="816" w:type="dxa"/>
            <w:vAlign w:val="bottom"/>
          </w:tcPr>
          <w:p w14:paraId="4026C8B2" w14:textId="021596BF" w:rsidR="002B7254" w:rsidRPr="004503AA" w:rsidRDefault="002B7254" w:rsidP="00D3200A">
            <w:pPr>
              <w:rPr>
                <w:rFonts w:eastAsia="宋体"/>
              </w:rPr>
            </w:pPr>
            <w:r w:rsidRPr="004503AA">
              <w:rPr>
                <w:rFonts w:eastAsia="宋体" w:hint="eastAsia"/>
                <w:color w:val="000000"/>
              </w:rPr>
              <w:t>9</w:t>
            </w:r>
          </w:p>
        </w:tc>
        <w:tc>
          <w:tcPr>
            <w:tcW w:w="1656" w:type="dxa"/>
            <w:vAlign w:val="bottom"/>
          </w:tcPr>
          <w:p w14:paraId="2AEE34CC" w14:textId="1555DF42"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0F6C51AD" w14:textId="57279F25" w:rsidR="002B7254" w:rsidRPr="004503AA" w:rsidRDefault="002B7254" w:rsidP="00D3200A">
            <w:pPr>
              <w:rPr>
                <w:rFonts w:eastAsia="宋体"/>
              </w:rPr>
            </w:pPr>
            <w:r w:rsidRPr="004503AA">
              <w:rPr>
                <w:rFonts w:eastAsia="宋体" w:hint="eastAsia"/>
                <w:color w:val="000000"/>
              </w:rPr>
              <w:t>1.0.2</w:t>
            </w:r>
          </w:p>
        </w:tc>
        <w:tc>
          <w:tcPr>
            <w:tcW w:w="2731" w:type="dxa"/>
          </w:tcPr>
          <w:p w14:paraId="34677212" w14:textId="0622EC2B" w:rsidR="002B7254" w:rsidRPr="004503AA" w:rsidRDefault="002B7254" w:rsidP="00D3200A">
            <w:pPr>
              <w:rPr>
                <w:rFonts w:eastAsia="宋体"/>
                <w:color w:val="000000"/>
              </w:rPr>
            </w:pPr>
            <w:r w:rsidRPr="004503AA">
              <w:rPr>
                <w:rFonts w:eastAsia="宋体" w:hint="eastAsia"/>
                <w:color w:val="000000"/>
              </w:rPr>
              <w:t>字段的符号引用</w:t>
            </w:r>
          </w:p>
        </w:tc>
      </w:tr>
      <w:tr w:rsidR="002B7254" w:rsidRPr="004503AA" w14:paraId="022C49F2" w14:textId="7F8FF9F9" w:rsidTr="001D6EFF">
        <w:tc>
          <w:tcPr>
            <w:tcW w:w="3696" w:type="dxa"/>
          </w:tcPr>
          <w:p w14:paraId="0BA00D90" w14:textId="7A828C7D" w:rsidR="002B7254" w:rsidRPr="004503AA" w:rsidRDefault="002B7254" w:rsidP="005F1E1D">
            <w:pPr>
              <w:rPr>
                <w:rFonts w:eastAsia="宋体"/>
              </w:rPr>
            </w:pPr>
            <w:r w:rsidRPr="004503AA">
              <w:rPr>
                <w:rFonts w:eastAsia="宋体" w:hint="eastAsia"/>
                <w:color w:val="000000"/>
              </w:rPr>
              <w:t>CONSTANT_Methodref</w:t>
            </w:r>
          </w:p>
        </w:tc>
        <w:tc>
          <w:tcPr>
            <w:tcW w:w="816" w:type="dxa"/>
            <w:vAlign w:val="bottom"/>
          </w:tcPr>
          <w:p w14:paraId="1635165F" w14:textId="325A4792" w:rsidR="002B7254" w:rsidRPr="004503AA" w:rsidRDefault="002B7254" w:rsidP="00D3200A">
            <w:pPr>
              <w:rPr>
                <w:rFonts w:eastAsia="宋体"/>
              </w:rPr>
            </w:pPr>
            <w:r w:rsidRPr="004503AA">
              <w:rPr>
                <w:rFonts w:eastAsia="宋体" w:hint="eastAsia"/>
                <w:color w:val="000000"/>
              </w:rPr>
              <w:t>10</w:t>
            </w:r>
          </w:p>
        </w:tc>
        <w:tc>
          <w:tcPr>
            <w:tcW w:w="1656" w:type="dxa"/>
            <w:vAlign w:val="bottom"/>
          </w:tcPr>
          <w:p w14:paraId="0DA7F1D0" w14:textId="478F5095"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EF46DFC" w14:textId="5C3A7067" w:rsidR="002B7254" w:rsidRPr="004503AA" w:rsidRDefault="002B7254" w:rsidP="00D3200A">
            <w:pPr>
              <w:rPr>
                <w:rFonts w:eastAsia="宋体"/>
              </w:rPr>
            </w:pPr>
            <w:r w:rsidRPr="004503AA">
              <w:rPr>
                <w:rFonts w:eastAsia="宋体" w:hint="eastAsia"/>
                <w:color w:val="000000"/>
              </w:rPr>
              <w:t>1.0.2</w:t>
            </w:r>
          </w:p>
        </w:tc>
        <w:tc>
          <w:tcPr>
            <w:tcW w:w="2731" w:type="dxa"/>
          </w:tcPr>
          <w:p w14:paraId="5175B2B4" w14:textId="405F4653" w:rsidR="002B7254" w:rsidRPr="004503AA" w:rsidRDefault="002B7254" w:rsidP="00D3200A">
            <w:pPr>
              <w:rPr>
                <w:rFonts w:eastAsia="宋体"/>
                <w:color w:val="000000"/>
              </w:rPr>
            </w:pPr>
            <w:r w:rsidRPr="004503AA">
              <w:rPr>
                <w:rFonts w:eastAsia="宋体" w:hint="eastAsia"/>
                <w:color w:val="000000"/>
              </w:rPr>
              <w:t>类中方法的符号引用</w:t>
            </w:r>
          </w:p>
        </w:tc>
      </w:tr>
      <w:tr w:rsidR="002B7254" w:rsidRPr="004503AA" w14:paraId="48CAFE1A" w14:textId="2B5576F0" w:rsidTr="001D6EFF">
        <w:tc>
          <w:tcPr>
            <w:tcW w:w="3696" w:type="dxa"/>
          </w:tcPr>
          <w:p w14:paraId="2C1B43F7" w14:textId="498AFF32" w:rsidR="002B7254" w:rsidRPr="004503AA" w:rsidRDefault="002B7254" w:rsidP="005F1E1D">
            <w:pPr>
              <w:rPr>
                <w:rFonts w:eastAsia="宋体"/>
              </w:rPr>
            </w:pPr>
            <w:r w:rsidRPr="004503AA">
              <w:rPr>
                <w:rFonts w:eastAsia="宋体" w:hint="eastAsia"/>
                <w:color w:val="000000"/>
              </w:rPr>
              <w:t>CONSTANT_InterfaceMethodref</w:t>
            </w:r>
          </w:p>
        </w:tc>
        <w:tc>
          <w:tcPr>
            <w:tcW w:w="816" w:type="dxa"/>
            <w:vAlign w:val="bottom"/>
          </w:tcPr>
          <w:p w14:paraId="2D0B1567" w14:textId="134AEE06" w:rsidR="002B7254" w:rsidRPr="004503AA" w:rsidRDefault="002B7254" w:rsidP="00D3200A">
            <w:pPr>
              <w:rPr>
                <w:rFonts w:eastAsia="宋体"/>
              </w:rPr>
            </w:pPr>
            <w:r w:rsidRPr="004503AA">
              <w:rPr>
                <w:rFonts w:eastAsia="宋体" w:hint="eastAsia"/>
                <w:color w:val="000000"/>
              </w:rPr>
              <w:t>11</w:t>
            </w:r>
          </w:p>
        </w:tc>
        <w:tc>
          <w:tcPr>
            <w:tcW w:w="1656" w:type="dxa"/>
            <w:vAlign w:val="bottom"/>
          </w:tcPr>
          <w:p w14:paraId="1D40CC83" w14:textId="7C20FFAB"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9F28AFD" w14:textId="44B0F40F" w:rsidR="002B7254" w:rsidRPr="004503AA" w:rsidRDefault="002B7254" w:rsidP="00D3200A">
            <w:pPr>
              <w:rPr>
                <w:rFonts w:eastAsia="宋体"/>
              </w:rPr>
            </w:pPr>
            <w:r w:rsidRPr="004503AA">
              <w:rPr>
                <w:rFonts w:eastAsia="宋体" w:hint="eastAsia"/>
                <w:color w:val="000000"/>
              </w:rPr>
              <w:t>1.0.2</w:t>
            </w:r>
          </w:p>
        </w:tc>
        <w:tc>
          <w:tcPr>
            <w:tcW w:w="2731" w:type="dxa"/>
          </w:tcPr>
          <w:p w14:paraId="08C09CF9" w14:textId="4E58908C" w:rsidR="002B7254" w:rsidRPr="004503AA" w:rsidRDefault="002B7254" w:rsidP="00D3200A">
            <w:pPr>
              <w:rPr>
                <w:rFonts w:eastAsia="宋体"/>
                <w:color w:val="000000"/>
              </w:rPr>
            </w:pPr>
            <w:r w:rsidRPr="004503AA">
              <w:rPr>
                <w:rFonts w:eastAsia="宋体" w:hint="eastAsia"/>
                <w:color w:val="000000"/>
              </w:rPr>
              <w:t>接口中方法的符号引用</w:t>
            </w:r>
          </w:p>
        </w:tc>
      </w:tr>
      <w:tr w:rsidR="002B7254" w:rsidRPr="004503AA" w14:paraId="14417839" w14:textId="6052B061" w:rsidTr="001D6EFF">
        <w:tc>
          <w:tcPr>
            <w:tcW w:w="3696" w:type="dxa"/>
          </w:tcPr>
          <w:p w14:paraId="2E82FE64" w14:textId="4ACE0388" w:rsidR="002B7254" w:rsidRPr="004503AA" w:rsidRDefault="002B7254" w:rsidP="005F1E1D">
            <w:pPr>
              <w:rPr>
                <w:rFonts w:eastAsia="宋体"/>
              </w:rPr>
            </w:pPr>
            <w:r w:rsidRPr="004503AA">
              <w:rPr>
                <w:rFonts w:eastAsia="宋体" w:hint="eastAsia"/>
                <w:color w:val="000000"/>
              </w:rPr>
              <w:t>CONSTANT_NameAndType</w:t>
            </w:r>
          </w:p>
        </w:tc>
        <w:tc>
          <w:tcPr>
            <w:tcW w:w="816" w:type="dxa"/>
            <w:vAlign w:val="bottom"/>
          </w:tcPr>
          <w:p w14:paraId="72661F16" w14:textId="756C31DC" w:rsidR="002B7254" w:rsidRPr="004503AA" w:rsidRDefault="002B7254" w:rsidP="00D3200A">
            <w:pPr>
              <w:rPr>
                <w:rFonts w:eastAsia="宋体"/>
              </w:rPr>
            </w:pPr>
            <w:r w:rsidRPr="004503AA">
              <w:rPr>
                <w:rFonts w:eastAsia="宋体" w:hint="eastAsia"/>
                <w:color w:val="000000"/>
              </w:rPr>
              <w:t>12</w:t>
            </w:r>
          </w:p>
        </w:tc>
        <w:tc>
          <w:tcPr>
            <w:tcW w:w="1656" w:type="dxa"/>
            <w:vAlign w:val="bottom"/>
          </w:tcPr>
          <w:p w14:paraId="52C38A40" w14:textId="6B363684"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329B8B73" w14:textId="4DA1A650" w:rsidR="002B7254" w:rsidRPr="004503AA" w:rsidRDefault="002B7254" w:rsidP="00D3200A">
            <w:pPr>
              <w:rPr>
                <w:rFonts w:eastAsia="宋体"/>
              </w:rPr>
            </w:pPr>
            <w:r w:rsidRPr="004503AA">
              <w:rPr>
                <w:rFonts w:eastAsia="宋体" w:hint="eastAsia"/>
                <w:color w:val="000000"/>
              </w:rPr>
              <w:t>1.0.2</w:t>
            </w:r>
          </w:p>
        </w:tc>
        <w:tc>
          <w:tcPr>
            <w:tcW w:w="2731" w:type="dxa"/>
          </w:tcPr>
          <w:p w14:paraId="5F4574B8" w14:textId="089980E3" w:rsidR="002B7254" w:rsidRPr="004503AA" w:rsidRDefault="002B7254" w:rsidP="00D3200A">
            <w:pPr>
              <w:rPr>
                <w:rFonts w:eastAsia="宋体"/>
                <w:color w:val="000000"/>
              </w:rPr>
            </w:pPr>
            <w:r w:rsidRPr="004503AA">
              <w:rPr>
                <w:rFonts w:eastAsia="宋体" w:hint="eastAsia"/>
                <w:color w:val="000000"/>
              </w:rPr>
              <w:t>字段或方法的部分符号引用</w:t>
            </w:r>
          </w:p>
        </w:tc>
      </w:tr>
      <w:tr w:rsidR="002B7254" w:rsidRPr="004503AA" w14:paraId="393585BD" w14:textId="069B9DE0" w:rsidTr="001D6EFF">
        <w:tc>
          <w:tcPr>
            <w:tcW w:w="3696" w:type="dxa"/>
          </w:tcPr>
          <w:p w14:paraId="2EADD416" w14:textId="4B947F82" w:rsidR="002B7254" w:rsidRPr="004503AA" w:rsidRDefault="002B7254" w:rsidP="005F1E1D">
            <w:pPr>
              <w:rPr>
                <w:rFonts w:eastAsia="宋体"/>
              </w:rPr>
            </w:pPr>
            <w:r w:rsidRPr="004503AA">
              <w:rPr>
                <w:rFonts w:eastAsia="宋体" w:hint="eastAsia"/>
                <w:color w:val="000000"/>
              </w:rPr>
              <w:t>CONSTANT_MethodHandle</w:t>
            </w:r>
          </w:p>
        </w:tc>
        <w:tc>
          <w:tcPr>
            <w:tcW w:w="816" w:type="dxa"/>
            <w:vAlign w:val="bottom"/>
          </w:tcPr>
          <w:p w14:paraId="5DAE1E5E" w14:textId="7CE0D4AE" w:rsidR="002B7254" w:rsidRPr="004503AA" w:rsidRDefault="002B7254" w:rsidP="00D3200A">
            <w:pPr>
              <w:rPr>
                <w:rFonts w:eastAsia="宋体"/>
              </w:rPr>
            </w:pPr>
            <w:r w:rsidRPr="004503AA">
              <w:rPr>
                <w:rFonts w:eastAsia="宋体" w:hint="eastAsia"/>
                <w:color w:val="000000"/>
              </w:rPr>
              <w:t>15</w:t>
            </w:r>
          </w:p>
        </w:tc>
        <w:tc>
          <w:tcPr>
            <w:tcW w:w="1656" w:type="dxa"/>
            <w:vAlign w:val="bottom"/>
          </w:tcPr>
          <w:p w14:paraId="7BCFD5D6" w14:textId="7A4AADE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6F4B5CD7" w14:textId="4726C6D5" w:rsidR="002B7254" w:rsidRPr="004503AA" w:rsidRDefault="002B7254" w:rsidP="00D3200A">
            <w:pPr>
              <w:rPr>
                <w:rFonts w:eastAsia="宋体"/>
              </w:rPr>
            </w:pPr>
            <w:r w:rsidRPr="004503AA">
              <w:rPr>
                <w:rFonts w:eastAsia="宋体" w:hint="eastAsia"/>
                <w:color w:val="000000"/>
              </w:rPr>
              <w:t>7</w:t>
            </w:r>
          </w:p>
        </w:tc>
        <w:tc>
          <w:tcPr>
            <w:tcW w:w="2731" w:type="dxa"/>
          </w:tcPr>
          <w:p w14:paraId="1B04447D" w14:textId="5B7FC6D6" w:rsidR="002B7254" w:rsidRPr="004503AA" w:rsidRDefault="002B7254" w:rsidP="00D3200A">
            <w:pPr>
              <w:rPr>
                <w:rFonts w:eastAsia="宋体"/>
                <w:color w:val="000000"/>
              </w:rPr>
            </w:pPr>
            <w:r w:rsidRPr="004503AA">
              <w:rPr>
                <w:rFonts w:eastAsia="宋体" w:hint="eastAsia"/>
                <w:color w:val="000000"/>
              </w:rPr>
              <w:t>表示方法具柄</w:t>
            </w:r>
          </w:p>
        </w:tc>
      </w:tr>
      <w:tr w:rsidR="002B7254" w:rsidRPr="004503AA" w14:paraId="19074BAF" w14:textId="0DC42609" w:rsidTr="001D6EFF">
        <w:tc>
          <w:tcPr>
            <w:tcW w:w="3696" w:type="dxa"/>
          </w:tcPr>
          <w:p w14:paraId="55587136" w14:textId="573EDCA0" w:rsidR="002B7254" w:rsidRPr="004503AA" w:rsidRDefault="002B7254" w:rsidP="005F1E1D">
            <w:pPr>
              <w:rPr>
                <w:rFonts w:eastAsia="宋体"/>
              </w:rPr>
            </w:pPr>
            <w:r w:rsidRPr="004503AA">
              <w:rPr>
                <w:rFonts w:eastAsia="宋体" w:hint="eastAsia"/>
                <w:color w:val="000000"/>
              </w:rPr>
              <w:t>CONSTANT_MethodType</w:t>
            </w:r>
          </w:p>
        </w:tc>
        <w:tc>
          <w:tcPr>
            <w:tcW w:w="816" w:type="dxa"/>
            <w:vAlign w:val="bottom"/>
          </w:tcPr>
          <w:p w14:paraId="3CFBFE62" w14:textId="7F7F6C4C" w:rsidR="002B7254" w:rsidRPr="004503AA" w:rsidRDefault="002B7254" w:rsidP="00D3200A">
            <w:pPr>
              <w:rPr>
                <w:rFonts w:eastAsia="宋体"/>
              </w:rPr>
            </w:pPr>
            <w:r w:rsidRPr="004503AA">
              <w:rPr>
                <w:rFonts w:eastAsia="宋体" w:hint="eastAsia"/>
                <w:color w:val="000000"/>
              </w:rPr>
              <w:t>16</w:t>
            </w:r>
          </w:p>
        </w:tc>
        <w:tc>
          <w:tcPr>
            <w:tcW w:w="1656" w:type="dxa"/>
            <w:vAlign w:val="bottom"/>
          </w:tcPr>
          <w:p w14:paraId="2A5AC04F" w14:textId="558FC8B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76904DD8" w14:textId="03A7038E" w:rsidR="002B7254" w:rsidRPr="004503AA" w:rsidRDefault="002B7254" w:rsidP="00D3200A">
            <w:pPr>
              <w:rPr>
                <w:rFonts w:eastAsia="宋体"/>
              </w:rPr>
            </w:pPr>
            <w:r w:rsidRPr="004503AA">
              <w:rPr>
                <w:rFonts w:eastAsia="宋体" w:hint="eastAsia"/>
                <w:color w:val="000000"/>
              </w:rPr>
              <w:t>7</w:t>
            </w:r>
          </w:p>
        </w:tc>
        <w:tc>
          <w:tcPr>
            <w:tcW w:w="2731" w:type="dxa"/>
          </w:tcPr>
          <w:p w14:paraId="38F3EAB5" w14:textId="6DCED055" w:rsidR="002B7254" w:rsidRPr="004503AA" w:rsidRDefault="002B7254" w:rsidP="00D3200A">
            <w:pPr>
              <w:rPr>
                <w:rFonts w:eastAsia="宋体"/>
                <w:color w:val="000000"/>
              </w:rPr>
            </w:pPr>
            <w:r w:rsidRPr="004503AA">
              <w:rPr>
                <w:rFonts w:eastAsia="宋体" w:hint="eastAsia"/>
                <w:color w:val="000000"/>
              </w:rPr>
              <w:t>方法类型</w:t>
            </w:r>
          </w:p>
        </w:tc>
      </w:tr>
      <w:tr w:rsidR="002B7254" w:rsidRPr="004503AA" w14:paraId="455B5048" w14:textId="007FE784" w:rsidTr="001D6EFF">
        <w:tc>
          <w:tcPr>
            <w:tcW w:w="3696" w:type="dxa"/>
          </w:tcPr>
          <w:p w14:paraId="0C90823D" w14:textId="11B80F1D" w:rsidR="002B7254" w:rsidRPr="004503AA" w:rsidRDefault="002B7254" w:rsidP="005F1E1D">
            <w:pPr>
              <w:rPr>
                <w:rFonts w:eastAsia="宋体"/>
              </w:rPr>
            </w:pPr>
            <w:r w:rsidRPr="004503AA">
              <w:rPr>
                <w:rFonts w:eastAsia="宋体" w:hint="eastAsia"/>
                <w:color w:val="000000"/>
              </w:rPr>
              <w:t>CONSTANT_InvokeDynamic</w:t>
            </w:r>
          </w:p>
        </w:tc>
        <w:tc>
          <w:tcPr>
            <w:tcW w:w="816" w:type="dxa"/>
            <w:vAlign w:val="bottom"/>
          </w:tcPr>
          <w:p w14:paraId="1EE11F20" w14:textId="76D6C52A" w:rsidR="002B7254" w:rsidRPr="004503AA" w:rsidRDefault="002B7254" w:rsidP="00D3200A">
            <w:pPr>
              <w:rPr>
                <w:rFonts w:eastAsia="宋体"/>
              </w:rPr>
            </w:pPr>
            <w:r w:rsidRPr="004503AA">
              <w:rPr>
                <w:rFonts w:eastAsia="宋体" w:hint="eastAsia"/>
                <w:color w:val="000000"/>
              </w:rPr>
              <w:t>18</w:t>
            </w:r>
          </w:p>
        </w:tc>
        <w:tc>
          <w:tcPr>
            <w:tcW w:w="1656" w:type="dxa"/>
            <w:vAlign w:val="bottom"/>
          </w:tcPr>
          <w:p w14:paraId="3D73D49C" w14:textId="25632310"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1FB0312D" w14:textId="5B585A9B" w:rsidR="002B7254" w:rsidRPr="004503AA" w:rsidRDefault="002B7254" w:rsidP="00D3200A">
            <w:pPr>
              <w:rPr>
                <w:rFonts w:eastAsia="宋体"/>
              </w:rPr>
            </w:pPr>
            <w:r w:rsidRPr="004503AA">
              <w:rPr>
                <w:rFonts w:eastAsia="宋体" w:hint="eastAsia"/>
                <w:color w:val="000000"/>
              </w:rPr>
              <w:t>7</w:t>
            </w:r>
          </w:p>
        </w:tc>
        <w:tc>
          <w:tcPr>
            <w:tcW w:w="2731" w:type="dxa"/>
          </w:tcPr>
          <w:p w14:paraId="45E16A8D" w14:textId="364FCC87" w:rsidR="002B7254" w:rsidRPr="004503AA" w:rsidRDefault="002B7254" w:rsidP="00D3200A">
            <w:pPr>
              <w:rPr>
                <w:rFonts w:eastAsia="宋体"/>
                <w:color w:val="000000"/>
              </w:rPr>
            </w:pPr>
            <w:r w:rsidRPr="004503AA">
              <w:rPr>
                <w:rFonts w:eastAsia="宋体" w:hint="eastAsia"/>
                <w:color w:val="000000"/>
              </w:rPr>
              <w:t>表示一个动态方法调用点</w:t>
            </w:r>
          </w:p>
        </w:tc>
      </w:tr>
      <w:tr w:rsidR="002B7254" w:rsidRPr="004503AA" w14:paraId="4074F78C" w14:textId="73C17485" w:rsidTr="001D6EFF">
        <w:tc>
          <w:tcPr>
            <w:tcW w:w="3696" w:type="dxa"/>
          </w:tcPr>
          <w:p w14:paraId="5B23B831" w14:textId="6E072E2B" w:rsidR="002B7254" w:rsidRPr="004503AA" w:rsidRDefault="002B7254" w:rsidP="005F1E1D">
            <w:pPr>
              <w:rPr>
                <w:rFonts w:eastAsia="宋体"/>
              </w:rPr>
            </w:pPr>
            <w:r w:rsidRPr="004503AA">
              <w:rPr>
                <w:rFonts w:eastAsia="宋体" w:hint="eastAsia"/>
                <w:color w:val="000000"/>
              </w:rPr>
              <w:t>CONSTANT_Module</w:t>
            </w:r>
          </w:p>
        </w:tc>
        <w:tc>
          <w:tcPr>
            <w:tcW w:w="816" w:type="dxa"/>
            <w:vAlign w:val="bottom"/>
          </w:tcPr>
          <w:p w14:paraId="045E0812" w14:textId="54AA51D9" w:rsidR="002B7254" w:rsidRPr="004503AA" w:rsidRDefault="002B7254" w:rsidP="00D3200A">
            <w:pPr>
              <w:rPr>
                <w:rFonts w:eastAsia="宋体"/>
              </w:rPr>
            </w:pPr>
            <w:r w:rsidRPr="004503AA">
              <w:rPr>
                <w:rFonts w:eastAsia="宋体" w:hint="eastAsia"/>
                <w:color w:val="000000"/>
              </w:rPr>
              <w:t>19</w:t>
            </w:r>
          </w:p>
        </w:tc>
        <w:tc>
          <w:tcPr>
            <w:tcW w:w="1656" w:type="dxa"/>
            <w:vAlign w:val="bottom"/>
          </w:tcPr>
          <w:p w14:paraId="26684CF8" w14:textId="5CBD7B6C"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0A5D82F0" w14:textId="40973F45" w:rsidR="002B7254" w:rsidRPr="004503AA" w:rsidRDefault="002B7254" w:rsidP="00D3200A">
            <w:pPr>
              <w:rPr>
                <w:rFonts w:eastAsia="宋体"/>
              </w:rPr>
            </w:pPr>
            <w:r w:rsidRPr="004503AA">
              <w:rPr>
                <w:rFonts w:eastAsia="宋体" w:hint="eastAsia"/>
                <w:color w:val="000000"/>
              </w:rPr>
              <w:t>9</w:t>
            </w:r>
          </w:p>
        </w:tc>
        <w:tc>
          <w:tcPr>
            <w:tcW w:w="2731" w:type="dxa"/>
          </w:tcPr>
          <w:p w14:paraId="5F9FFAB1" w14:textId="420B407F" w:rsidR="002B7254" w:rsidRPr="004503AA" w:rsidRDefault="002B7254" w:rsidP="00D3200A">
            <w:pPr>
              <w:rPr>
                <w:rFonts w:eastAsia="宋体"/>
                <w:color w:val="000000"/>
              </w:rPr>
            </w:pPr>
            <w:r w:rsidRPr="004503AA">
              <w:rPr>
                <w:rFonts w:eastAsia="宋体" w:hint="eastAsia"/>
                <w:color w:val="000000"/>
              </w:rPr>
              <w:t>表示一个模块</w:t>
            </w:r>
          </w:p>
        </w:tc>
      </w:tr>
      <w:tr w:rsidR="002B7254" w:rsidRPr="004503AA" w14:paraId="3BB65AD0" w14:textId="17613331" w:rsidTr="001D6EFF">
        <w:tc>
          <w:tcPr>
            <w:tcW w:w="3696" w:type="dxa"/>
          </w:tcPr>
          <w:p w14:paraId="62497ED6" w14:textId="43111333" w:rsidR="002B7254" w:rsidRPr="004503AA" w:rsidRDefault="002B7254" w:rsidP="005F1E1D">
            <w:pPr>
              <w:rPr>
                <w:rFonts w:eastAsia="宋体"/>
              </w:rPr>
            </w:pPr>
            <w:r w:rsidRPr="004503AA">
              <w:rPr>
                <w:rFonts w:eastAsia="宋体" w:hint="eastAsia"/>
                <w:color w:val="000000"/>
              </w:rPr>
              <w:t>CONSTANT_Package</w:t>
            </w:r>
          </w:p>
        </w:tc>
        <w:tc>
          <w:tcPr>
            <w:tcW w:w="816" w:type="dxa"/>
            <w:vAlign w:val="bottom"/>
          </w:tcPr>
          <w:p w14:paraId="3893D4CC" w14:textId="699BFC41" w:rsidR="002B7254" w:rsidRPr="004503AA" w:rsidRDefault="002B7254" w:rsidP="00D3200A">
            <w:pPr>
              <w:rPr>
                <w:rFonts w:eastAsia="宋体"/>
              </w:rPr>
            </w:pPr>
            <w:r w:rsidRPr="004503AA">
              <w:rPr>
                <w:rFonts w:eastAsia="宋体" w:hint="eastAsia"/>
                <w:color w:val="000000"/>
              </w:rPr>
              <w:t>20</w:t>
            </w:r>
          </w:p>
        </w:tc>
        <w:tc>
          <w:tcPr>
            <w:tcW w:w="1656" w:type="dxa"/>
            <w:vAlign w:val="bottom"/>
          </w:tcPr>
          <w:p w14:paraId="1A577605" w14:textId="67AEDA57"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2857647A" w14:textId="73C281EF" w:rsidR="002B7254" w:rsidRPr="004503AA" w:rsidRDefault="002B7254" w:rsidP="00D3200A">
            <w:pPr>
              <w:rPr>
                <w:rFonts w:eastAsia="宋体"/>
              </w:rPr>
            </w:pPr>
            <w:r w:rsidRPr="004503AA">
              <w:rPr>
                <w:rFonts w:eastAsia="宋体" w:hint="eastAsia"/>
                <w:color w:val="000000"/>
              </w:rPr>
              <w:t>9</w:t>
            </w:r>
          </w:p>
        </w:tc>
        <w:tc>
          <w:tcPr>
            <w:tcW w:w="2731" w:type="dxa"/>
          </w:tcPr>
          <w:p w14:paraId="06F59EF1" w14:textId="4C2C69A0" w:rsidR="002B7254" w:rsidRPr="004503AA" w:rsidRDefault="002B7254" w:rsidP="00D3200A">
            <w:pPr>
              <w:rPr>
                <w:rFonts w:eastAsia="宋体"/>
                <w:color w:val="000000"/>
              </w:rPr>
            </w:pPr>
            <w:r w:rsidRPr="004503AA">
              <w:rPr>
                <w:rFonts w:eastAsia="宋体" w:hint="eastAsia"/>
                <w:color w:val="000000"/>
              </w:rPr>
              <w:t>表示一个模块中开放或者导出的包</w:t>
            </w:r>
          </w:p>
        </w:tc>
      </w:tr>
      <w:tr w:rsidR="002B7254" w:rsidRPr="004503AA" w14:paraId="20C537BC" w14:textId="17DF499D" w:rsidTr="001D6EFF">
        <w:tc>
          <w:tcPr>
            <w:tcW w:w="3696" w:type="dxa"/>
          </w:tcPr>
          <w:p w14:paraId="6DC435DA" w14:textId="77777777" w:rsidR="002B7254" w:rsidRPr="004503AA" w:rsidRDefault="002B7254" w:rsidP="005F1E1D">
            <w:pPr>
              <w:rPr>
                <w:rFonts w:eastAsia="宋体"/>
              </w:rPr>
            </w:pPr>
            <w:r w:rsidRPr="004503AA">
              <w:rPr>
                <w:rFonts w:eastAsia="宋体" w:hint="eastAsia"/>
                <w:color w:val="000000"/>
              </w:rPr>
              <w:t>CONSTANT_Dynamic</w:t>
            </w:r>
          </w:p>
        </w:tc>
        <w:tc>
          <w:tcPr>
            <w:tcW w:w="816" w:type="dxa"/>
          </w:tcPr>
          <w:p w14:paraId="1B52DFE3" w14:textId="77777777" w:rsidR="002B7254" w:rsidRPr="004503AA" w:rsidRDefault="002B7254" w:rsidP="00A47DC5">
            <w:pPr>
              <w:rPr>
                <w:rFonts w:eastAsia="宋体"/>
              </w:rPr>
            </w:pPr>
            <w:r w:rsidRPr="004503AA">
              <w:rPr>
                <w:rFonts w:eastAsia="宋体" w:hint="eastAsia"/>
                <w:color w:val="000000"/>
              </w:rPr>
              <w:t>17</w:t>
            </w:r>
          </w:p>
        </w:tc>
        <w:tc>
          <w:tcPr>
            <w:tcW w:w="1656" w:type="dxa"/>
          </w:tcPr>
          <w:p w14:paraId="5563CC53" w14:textId="77777777" w:rsidR="002B7254" w:rsidRPr="004503AA" w:rsidRDefault="002B7254" w:rsidP="00A47DC5">
            <w:pPr>
              <w:rPr>
                <w:rFonts w:eastAsia="宋体"/>
              </w:rPr>
            </w:pPr>
            <w:r w:rsidRPr="004503AA">
              <w:rPr>
                <w:rFonts w:eastAsia="宋体" w:hint="eastAsia"/>
                <w:color w:val="000000"/>
              </w:rPr>
              <w:t>55</w:t>
            </w:r>
          </w:p>
        </w:tc>
        <w:tc>
          <w:tcPr>
            <w:tcW w:w="2256" w:type="dxa"/>
          </w:tcPr>
          <w:p w14:paraId="70A26337" w14:textId="77777777" w:rsidR="002B7254" w:rsidRPr="004503AA" w:rsidRDefault="002B7254" w:rsidP="00A47DC5">
            <w:pPr>
              <w:rPr>
                <w:rFonts w:eastAsia="宋体"/>
              </w:rPr>
            </w:pPr>
            <w:r w:rsidRPr="004503AA">
              <w:rPr>
                <w:rFonts w:eastAsia="宋体" w:hint="eastAsia"/>
                <w:color w:val="000000"/>
              </w:rPr>
              <w:t>11</w:t>
            </w:r>
          </w:p>
        </w:tc>
        <w:tc>
          <w:tcPr>
            <w:tcW w:w="2731" w:type="dxa"/>
          </w:tcPr>
          <w:p w14:paraId="6C17B924" w14:textId="583ACB7B" w:rsidR="002B7254" w:rsidRPr="004503AA" w:rsidRDefault="002B7254" w:rsidP="00A47DC5">
            <w:pPr>
              <w:rPr>
                <w:rFonts w:eastAsia="宋体"/>
                <w:color w:val="000000"/>
              </w:rPr>
            </w:pPr>
            <w:r w:rsidRPr="004503AA">
              <w:rPr>
                <w:rFonts w:eastAsia="宋体" w:hint="eastAsia"/>
                <w:color w:val="000000"/>
              </w:rPr>
              <w:t>表示一个动态计算常量</w:t>
            </w:r>
          </w:p>
        </w:tc>
      </w:tr>
    </w:tbl>
    <w:p w14:paraId="53CC5DC5" w14:textId="22FBD77D" w:rsidR="00D3200A" w:rsidRPr="004503AA" w:rsidRDefault="00D3200A" w:rsidP="00A77EF0">
      <w:pPr>
        <w:rPr>
          <w:rFonts w:eastAsia="宋体"/>
        </w:rPr>
      </w:pPr>
    </w:p>
    <w:p w14:paraId="328694AD" w14:textId="6E83BB9A" w:rsidR="004E6407" w:rsidRDefault="009D1717" w:rsidP="009D1717">
      <w:pPr>
        <w:pStyle w:val="3"/>
      </w:pPr>
      <w:bookmarkStart w:id="50" w:name="_Toc41756819"/>
      <w:r>
        <w:t>3</w:t>
      </w:r>
      <w:r w:rsidR="004E6407" w:rsidRPr="004503AA">
        <w:t>.</w:t>
      </w:r>
      <w:r>
        <w:t>3</w:t>
      </w:r>
      <w:r w:rsidR="000837D4" w:rsidRPr="00F30527">
        <w:rPr>
          <w:rFonts w:hint="eastAsia"/>
        </w:rPr>
        <w:t>常量池数据类型的结构</w:t>
      </w:r>
      <w:bookmarkEnd w:id="50"/>
    </w:p>
    <w:p w14:paraId="4EC105C5" w14:textId="77777777" w:rsidR="00C14287" w:rsidRPr="00C14287" w:rsidRDefault="00C14287" w:rsidP="00C14287"/>
    <w:tbl>
      <w:tblPr>
        <w:tblStyle w:val="af2"/>
        <w:tblW w:w="11155" w:type="dxa"/>
        <w:tblLook w:val="04A0" w:firstRow="1" w:lastRow="0" w:firstColumn="1" w:lastColumn="0" w:noHBand="0" w:noVBand="1"/>
      </w:tblPr>
      <w:tblGrid>
        <w:gridCol w:w="3578"/>
        <w:gridCol w:w="3456"/>
        <w:gridCol w:w="722"/>
        <w:gridCol w:w="3399"/>
      </w:tblGrid>
      <w:tr w:rsidR="005F1E1D" w:rsidRPr="004503AA" w14:paraId="1181B271" w14:textId="77777777" w:rsidTr="00644967">
        <w:tc>
          <w:tcPr>
            <w:tcW w:w="3578" w:type="dxa"/>
          </w:tcPr>
          <w:p w14:paraId="04917057" w14:textId="77777777" w:rsidR="005F1E1D" w:rsidRPr="004503AA" w:rsidRDefault="005F1E1D" w:rsidP="005F1E1D">
            <w:pPr>
              <w:rPr>
                <w:rFonts w:eastAsia="宋体"/>
              </w:rPr>
            </w:pPr>
            <w:r w:rsidRPr="004503AA">
              <w:rPr>
                <w:rFonts w:eastAsia="宋体" w:hint="eastAsia"/>
              </w:rPr>
              <w:t>类型</w:t>
            </w:r>
          </w:p>
        </w:tc>
        <w:tc>
          <w:tcPr>
            <w:tcW w:w="3456" w:type="dxa"/>
            <w:vAlign w:val="bottom"/>
          </w:tcPr>
          <w:p w14:paraId="5A8F5AB9" w14:textId="5F39A1FD" w:rsidR="005F1E1D" w:rsidRPr="004503AA" w:rsidRDefault="005F1E1D" w:rsidP="00A47DC5">
            <w:pPr>
              <w:rPr>
                <w:rFonts w:eastAsia="宋体"/>
              </w:rPr>
            </w:pPr>
            <w:r w:rsidRPr="004503AA">
              <w:rPr>
                <w:rFonts w:eastAsia="宋体" w:hint="eastAsia"/>
              </w:rPr>
              <w:t>字段</w:t>
            </w:r>
          </w:p>
        </w:tc>
        <w:tc>
          <w:tcPr>
            <w:tcW w:w="722" w:type="dxa"/>
            <w:vAlign w:val="bottom"/>
          </w:tcPr>
          <w:p w14:paraId="48984FFC" w14:textId="45B7C781" w:rsidR="005F1E1D" w:rsidRPr="004503AA" w:rsidRDefault="005F1E1D" w:rsidP="00A47DC5">
            <w:pPr>
              <w:rPr>
                <w:rFonts w:eastAsia="宋体"/>
              </w:rPr>
            </w:pPr>
            <w:r w:rsidRPr="004503AA">
              <w:rPr>
                <w:rFonts w:eastAsia="宋体" w:hint="eastAsia"/>
              </w:rPr>
              <w:t>类型</w:t>
            </w:r>
          </w:p>
        </w:tc>
        <w:tc>
          <w:tcPr>
            <w:tcW w:w="3399" w:type="dxa"/>
          </w:tcPr>
          <w:p w14:paraId="64790355" w14:textId="77777777" w:rsidR="005F1E1D" w:rsidRPr="004503AA" w:rsidRDefault="005F1E1D" w:rsidP="00A47DC5">
            <w:pPr>
              <w:rPr>
                <w:rFonts w:eastAsia="宋体"/>
              </w:rPr>
            </w:pPr>
            <w:r w:rsidRPr="004503AA">
              <w:rPr>
                <w:rFonts w:eastAsia="宋体" w:hint="eastAsia"/>
              </w:rPr>
              <w:t>说明</w:t>
            </w:r>
          </w:p>
        </w:tc>
      </w:tr>
      <w:tr w:rsidR="009C32C9" w:rsidRPr="004503AA" w14:paraId="6955C8F1" w14:textId="77777777" w:rsidTr="00644967">
        <w:trPr>
          <w:trHeight w:val="47"/>
        </w:trPr>
        <w:tc>
          <w:tcPr>
            <w:tcW w:w="3578" w:type="dxa"/>
            <w:vMerge w:val="restart"/>
          </w:tcPr>
          <w:p w14:paraId="37A7555E" w14:textId="77777777" w:rsidR="009C32C9" w:rsidRPr="004503AA" w:rsidRDefault="009C32C9" w:rsidP="005F1E1D">
            <w:pPr>
              <w:rPr>
                <w:rFonts w:eastAsia="宋体"/>
              </w:rPr>
            </w:pPr>
            <w:r w:rsidRPr="004503AA">
              <w:rPr>
                <w:rFonts w:eastAsia="宋体" w:hint="eastAsia"/>
                <w:color w:val="000000"/>
              </w:rPr>
              <w:t>CONSTANT_Utf8</w:t>
            </w:r>
          </w:p>
        </w:tc>
        <w:tc>
          <w:tcPr>
            <w:tcW w:w="3456" w:type="dxa"/>
            <w:vAlign w:val="bottom"/>
          </w:tcPr>
          <w:p w14:paraId="2982D975" w14:textId="7E3449D0" w:rsidR="009C32C9" w:rsidRPr="004503AA" w:rsidRDefault="009C32C9" w:rsidP="00A47DC5">
            <w:pPr>
              <w:rPr>
                <w:rFonts w:eastAsia="宋体"/>
              </w:rPr>
            </w:pPr>
            <w:r w:rsidRPr="004503AA">
              <w:rPr>
                <w:rFonts w:eastAsia="宋体" w:hint="eastAsia"/>
              </w:rPr>
              <w:t>tag</w:t>
            </w:r>
          </w:p>
        </w:tc>
        <w:tc>
          <w:tcPr>
            <w:tcW w:w="722" w:type="dxa"/>
            <w:vAlign w:val="bottom"/>
          </w:tcPr>
          <w:p w14:paraId="1BDD1CF9" w14:textId="71D9705B" w:rsidR="009C32C9" w:rsidRPr="004503AA" w:rsidRDefault="009C32C9" w:rsidP="00A47DC5">
            <w:pPr>
              <w:rPr>
                <w:rFonts w:eastAsia="宋体"/>
              </w:rPr>
            </w:pPr>
            <w:r w:rsidRPr="004503AA">
              <w:rPr>
                <w:rFonts w:eastAsia="宋体"/>
              </w:rPr>
              <w:t>u1</w:t>
            </w:r>
          </w:p>
        </w:tc>
        <w:tc>
          <w:tcPr>
            <w:tcW w:w="3399" w:type="dxa"/>
          </w:tcPr>
          <w:p w14:paraId="6A375F74" w14:textId="4EAFD8D5" w:rsidR="009C32C9" w:rsidRPr="004503AA" w:rsidRDefault="009C32C9" w:rsidP="00A47DC5">
            <w:pPr>
              <w:rPr>
                <w:rFonts w:eastAsia="宋体"/>
                <w:color w:val="000000"/>
              </w:rPr>
            </w:pPr>
          </w:p>
        </w:tc>
      </w:tr>
      <w:tr w:rsidR="009C32C9" w:rsidRPr="004503AA" w14:paraId="4489D24C" w14:textId="77777777" w:rsidTr="00644967">
        <w:trPr>
          <w:trHeight w:val="45"/>
        </w:trPr>
        <w:tc>
          <w:tcPr>
            <w:tcW w:w="3578" w:type="dxa"/>
            <w:vMerge/>
          </w:tcPr>
          <w:p w14:paraId="4209A6D8" w14:textId="77777777" w:rsidR="009C32C9" w:rsidRPr="004503AA" w:rsidRDefault="009C32C9" w:rsidP="005F1E1D">
            <w:pPr>
              <w:rPr>
                <w:rFonts w:eastAsia="宋体"/>
                <w:color w:val="000000"/>
              </w:rPr>
            </w:pPr>
          </w:p>
        </w:tc>
        <w:tc>
          <w:tcPr>
            <w:tcW w:w="3456" w:type="dxa"/>
            <w:vAlign w:val="bottom"/>
          </w:tcPr>
          <w:p w14:paraId="07527A2C" w14:textId="5A044663" w:rsidR="009C32C9" w:rsidRPr="004503AA" w:rsidRDefault="009C32C9" w:rsidP="00A47DC5">
            <w:pPr>
              <w:rPr>
                <w:rFonts w:eastAsia="宋体"/>
                <w:color w:val="000000"/>
              </w:rPr>
            </w:pPr>
            <w:r w:rsidRPr="004503AA">
              <w:rPr>
                <w:rFonts w:eastAsia="宋体" w:hint="eastAsia"/>
                <w:color w:val="000000"/>
              </w:rPr>
              <w:t>length</w:t>
            </w:r>
          </w:p>
        </w:tc>
        <w:tc>
          <w:tcPr>
            <w:tcW w:w="722" w:type="dxa"/>
            <w:vAlign w:val="bottom"/>
          </w:tcPr>
          <w:p w14:paraId="0225AB53" w14:textId="647016E0" w:rsidR="009C32C9" w:rsidRPr="004503AA" w:rsidRDefault="009C32C9" w:rsidP="00A47DC5">
            <w:pPr>
              <w:rPr>
                <w:rFonts w:eastAsia="宋体"/>
                <w:color w:val="000000"/>
              </w:rPr>
            </w:pPr>
            <w:r w:rsidRPr="004503AA">
              <w:rPr>
                <w:rFonts w:eastAsia="宋体"/>
                <w:color w:val="000000"/>
              </w:rPr>
              <w:t>u2</w:t>
            </w:r>
          </w:p>
        </w:tc>
        <w:tc>
          <w:tcPr>
            <w:tcW w:w="3399" w:type="dxa"/>
          </w:tcPr>
          <w:p w14:paraId="7A2A519C" w14:textId="77777777" w:rsidR="009C32C9" w:rsidRPr="004503AA" w:rsidRDefault="009C32C9" w:rsidP="00A47DC5">
            <w:pPr>
              <w:rPr>
                <w:rFonts w:eastAsia="宋体"/>
                <w:color w:val="000000"/>
              </w:rPr>
            </w:pPr>
          </w:p>
        </w:tc>
      </w:tr>
      <w:tr w:rsidR="009C32C9" w:rsidRPr="004503AA" w14:paraId="7B7496A8" w14:textId="77777777" w:rsidTr="00644967">
        <w:trPr>
          <w:trHeight w:val="45"/>
        </w:trPr>
        <w:tc>
          <w:tcPr>
            <w:tcW w:w="3578" w:type="dxa"/>
            <w:vMerge/>
          </w:tcPr>
          <w:p w14:paraId="76558B7E" w14:textId="77777777" w:rsidR="009C32C9" w:rsidRPr="004503AA" w:rsidRDefault="009C32C9" w:rsidP="005F1E1D">
            <w:pPr>
              <w:rPr>
                <w:rFonts w:eastAsia="宋体"/>
                <w:color w:val="000000"/>
              </w:rPr>
            </w:pPr>
          </w:p>
        </w:tc>
        <w:tc>
          <w:tcPr>
            <w:tcW w:w="3456" w:type="dxa"/>
            <w:vAlign w:val="bottom"/>
          </w:tcPr>
          <w:p w14:paraId="4AD55177" w14:textId="3EA8AC7C" w:rsidR="009C32C9" w:rsidRPr="004503AA" w:rsidRDefault="009C32C9" w:rsidP="00A47DC5">
            <w:pPr>
              <w:rPr>
                <w:rFonts w:eastAsia="宋体"/>
                <w:color w:val="000000"/>
              </w:rPr>
            </w:pPr>
            <w:r w:rsidRPr="004503AA">
              <w:rPr>
                <w:rFonts w:eastAsia="宋体" w:hint="eastAsia"/>
                <w:color w:val="000000"/>
              </w:rPr>
              <w:t>byte</w:t>
            </w:r>
            <w:r w:rsidRPr="004503AA">
              <w:rPr>
                <w:rFonts w:eastAsia="宋体"/>
                <w:color w:val="000000"/>
              </w:rPr>
              <w:t>s[]</w:t>
            </w:r>
          </w:p>
        </w:tc>
        <w:tc>
          <w:tcPr>
            <w:tcW w:w="722" w:type="dxa"/>
            <w:vAlign w:val="bottom"/>
          </w:tcPr>
          <w:p w14:paraId="74A32342" w14:textId="65EACAF3" w:rsidR="009C32C9" w:rsidRPr="004503AA" w:rsidRDefault="009C32C9" w:rsidP="00A47DC5">
            <w:pPr>
              <w:rPr>
                <w:rFonts w:eastAsia="宋体"/>
                <w:color w:val="000000"/>
              </w:rPr>
            </w:pPr>
            <w:r w:rsidRPr="004503AA">
              <w:rPr>
                <w:rFonts w:eastAsia="宋体"/>
                <w:color w:val="000000"/>
              </w:rPr>
              <w:t>u1</w:t>
            </w:r>
          </w:p>
        </w:tc>
        <w:tc>
          <w:tcPr>
            <w:tcW w:w="3399" w:type="dxa"/>
          </w:tcPr>
          <w:p w14:paraId="318CA3CC" w14:textId="77777777" w:rsidR="009C32C9" w:rsidRPr="004503AA" w:rsidRDefault="009C32C9" w:rsidP="00A47DC5">
            <w:pPr>
              <w:rPr>
                <w:rFonts w:eastAsia="宋体"/>
                <w:color w:val="000000"/>
              </w:rPr>
            </w:pPr>
          </w:p>
        </w:tc>
      </w:tr>
      <w:tr w:rsidR="009C32C9" w:rsidRPr="004503AA" w14:paraId="4E8D7360" w14:textId="77777777" w:rsidTr="00644967">
        <w:trPr>
          <w:trHeight w:val="69"/>
        </w:trPr>
        <w:tc>
          <w:tcPr>
            <w:tcW w:w="3578" w:type="dxa"/>
            <w:vMerge w:val="restart"/>
          </w:tcPr>
          <w:p w14:paraId="1B0AC3A8" w14:textId="77777777" w:rsidR="009C32C9" w:rsidRPr="004503AA" w:rsidRDefault="009C32C9" w:rsidP="005F1E1D">
            <w:pPr>
              <w:rPr>
                <w:rFonts w:eastAsia="宋体"/>
              </w:rPr>
            </w:pPr>
            <w:r w:rsidRPr="004503AA">
              <w:rPr>
                <w:rFonts w:eastAsia="宋体" w:hint="eastAsia"/>
                <w:color w:val="000000"/>
              </w:rPr>
              <w:lastRenderedPageBreak/>
              <w:t>CONSTANT_Integer</w:t>
            </w:r>
          </w:p>
        </w:tc>
        <w:tc>
          <w:tcPr>
            <w:tcW w:w="3456" w:type="dxa"/>
            <w:vAlign w:val="bottom"/>
          </w:tcPr>
          <w:p w14:paraId="0700D269" w14:textId="29ED2AF0" w:rsidR="009C32C9" w:rsidRPr="004503AA" w:rsidRDefault="00AC68E9" w:rsidP="00A47DC5">
            <w:pPr>
              <w:rPr>
                <w:rFonts w:eastAsia="宋体"/>
              </w:rPr>
            </w:pPr>
            <w:r>
              <w:rPr>
                <w:rFonts w:eastAsia="宋体"/>
              </w:rPr>
              <w:t>tag</w:t>
            </w:r>
          </w:p>
        </w:tc>
        <w:tc>
          <w:tcPr>
            <w:tcW w:w="722" w:type="dxa"/>
            <w:vAlign w:val="bottom"/>
          </w:tcPr>
          <w:p w14:paraId="4594B978" w14:textId="40FEFD59" w:rsidR="009C32C9" w:rsidRPr="004503AA" w:rsidRDefault="00AC68E9" w:rsidP="00A47DC5">
            <w:pPr>
              <w:rPr>
                <w:rFonts w:eastAsia="宋体"/>
              </w:rPr>
            </w:pPr>
            <w:r>
              <w:rPr>
                <w:rFonts w:eastAsia="宋体"/>
              </w:rPr>
              <w:t>u1</w:t>
            </w:r>
          </w:p>
        </w:tc>
        <w:tc>
          <w:tcPr>
            <w:tcW w:w="3399" w:type="dxa"/>
          </w:tcPr>
          <w:p w14:paraId="00B8D9F0" w14:textId="7A27F753" w:rsidR="009C32C9" w:rsidRPr="004503AA" w:rsidRDefault="009C32C9" w:rsidP="00A47DC5">
            <w:pPr>
              <w:rPr>
                <w:rFonts w:eastAsia="宋体"/>
                <w:color w:val="000000"/>
              </w:rPr>
            </w:pPr>
          </w:p>
        </w:tc>
      </w:tr>
      <w:tr w:rsidR="009C32C9" w:rsidRPr="004503AA" w14:paraId="6DDF433B" w14:textId="77777777" w:rsidTr="00644967">
        <w:trPr>
          <w:trHeight w:val="68"/>
        </w:trPr>
        <w:tc>
          <w:tcPr>
            <w:tcW w:w="3578" w:type="dxa"/>
            <w:vMerge/>
          </w:tcPr>
          <w:p w14:paraId="7AF8C615" w14:textId="77777777" w:rsidR="009C32C9" w:rsidRPr="004503AA" w:rsidRDefault="009C32C9" w:rsidP="005F1E1D">
            <w:pPr>
              <w:rPr>
                <w:rFonts w:eastAsia="宋体"/>
                <w:color w:val="000000"/>
              </w:rPr>
            </w:pPr>
          </w:p>
        </w:tc>
        <w:tc>
          <w:tcPr>
            <w:tcW w:w="3456" w:type="dxa"/>
            <w:vAlign w:val="bottom"/>
          </w:tcPr>
          <w:p w14:paraId="34D4030C" w14:textId="15343AF6" w:rsidR="009C32C9" w:rsidRPr="004503AA" w:rsidRDefault="00AC68E9" w:rsidP="00A47DC5">
            <w:pPr>
              <w:rPr>
                <w:rFonts w:eastAsia="宋体"/>
                <w:color w:val="000000"/>
              </w:rPr>
            </w:pPr>
            <w:r w:rsidRPr="00AC68E9">
              <w:rPr>
                <w:rFonts w:eastAsia="宋体"/>
                <w:color w:val="000000"/>
              </w:rPr>
              <w:t>bytes</w:t>
            </w:r>
          </w:p>
        </w:tc>
        <w:tc>
          <w:tcPr>
            <w:tcW w:w="722" w:type="dxa"/>
            <w:vAlign w:val="bottom"/>
          </w:tcPr>
          <w:p w14:paraId="4485C118" w14:textId="6332F8F7" w:rsidR="009C32C9" w:rsidRPr="004503AA" w:rsidRDefault="00AC68E9" w:rsidP="00A47DC5">
            <w:pPr>
              <w:rPr>
                <w:rFonts w:eastAsia="宋体"/>
                <w:color w:val="000000"/>
              </w:rPr>
            </w:pPr>
            <w:r>
              <w:rPr>
                <w:rFonts w:eastAsia="宋体"/>
                <w:color w:val="000000"/>
              </w:rPr>
              <w:t>u4</w:t>
            </w:r>
          </w:p>
        </w:tc>
        <w:tc>
          <w:tcPr>
            <w:tcW w:w="3399" w:type="dxa"/>
          </w:tcPr>
          <w:p w14:paraId="5A4D9879" w14:textId="77777777" w:rsidR="009C32C9" w:rsidRPr="004503AA" w:rsidRDefault="009C32C9" w:rsidP="00A47DC5">
            <w:pPr>
              <w:rPr>
                <w:rFonts w:eastAsia="宋体"/>
                <w:color w:val="000000"/>
              </w:rPr>
            </w:pPr>
          </w:p>
        </w:tc>
      </w:tr>
      <w:tr w:rsidR="00AC68E9" w:rsidRPr="004503AA" w14:paraId="3786497A" w14:textId="77777777" w:rsidTr="00644967">
        <w:trPr>
          <w:trHeight w:val="84"/>
        </w:trPr>
        <w:tc>
          <w:tcPr>
            <w:tcW w:w="3578" w:type="dxa"/>
            <w:vMerge w:val="restart"/>
          </w:tcPr>
          <w:p w14:paraId="239003A4" w14:textId="77777777" w:rsidR="00AC68E9" w:rsidRPr="004503AA" w:rsidRDefault="00AC68E9" w:rsidP="00AC68E9">
            <w:pPr>
              <w:rPr>
                <w:rFonts w:eastAsia="宋体"/>
              </w:rPr>
            </w:pPr>
            <w:r w:rsidRPr="004503AA">
              <w:rPr>
                <w:rFonts w:eastAsia="宋体" w:hint="eastAsia"/>
                <w:color w:val="000000"/>
              </w:rPr>
              <w:t>CONSTANT_Float</w:t>
            </w:r>
          </w:p>
        </w:tc>
        <w:tc>
          <w:tcPr>
            <w:tcW w:w="3456" w:type="dxa"/>
            <w:vAlign w:val="bottom"/>
          </w:tcPr>
          <w:p w14:paraId="66E880BE" w14:textId="13F965DD" w:rsidR="00AC68E9" w:rsidRPr="004503AA" w:rsidRDefault="00AC68E9" w:rsidP="00AC68E9">
            <w:pPr>
              <w:rPr>
                <w:rFonts w:eastAsia="宋体"/>
              </w:rPr>
            </w:pPr>
            <w:r>
              <w:rPr>
                <w:rFonts w:eastAsia="宋体"/>
              </w:rPr>
              <w:t>tag</w:t>
            </w:r>
          </w:p>
        </w:tc>
        <w:tc>
          <w:tcPr>
            <w:tcW w:w="722" w:type="dxa"/>
            <w:vAlign w:val="bottom"/>
          </w:tcPr>
          <w:p w14:paraId="009FF4E2" w14:textId="550081CD" w:rsidR="00AC68E9" w:rsidRPr="004503AA" w:rsidRDefault="00AC68E9" w:rsidP="00AC68E9">
            <w:pPr>
              <w:rPr>
                <w:rFonts w:eastAsia="宋体"/>
              </w:rPr>
            </w:pPr>
            <w:r>
              <w:rPr>
                <w:rFonts w:eastAsia="宋体"/>
              </w:rPr>
              <w:t>u1</w:t>
            </w:r>
          </w:p>
        </w:tc>
        <w:tc>
          <w:tcPr>
            <w:tcW w:w="3399" w:type="dxa"/>
          </w:tcPr>
          <w:p w14:paraId="06C10FC2" w14:textId="6A481805" w:rsidR="00AC68E9" w:rsidRPr="004503AA" w:rsidRDefault="00AC68E9" w:rsidP="00AC68E9">
            <w:pPr>
              <w:rPr>
                <w:rFonts w:eastAsia="宋体"/>
                <w:color w:val="000000"/>
              </w:rPr>
            </w:pPr>
          </w:p>
        </w:tc>
      </w:tr>
      <w:tr w:rsidR="00AC68E9" w:rsidRPr="004503AA" w14:paraId="5CA5B54D" w14:textId="77777777" w:rsidTr="00644967">
        <w:trPr>
          <w:trHeight w:val="84"/>
        </w:trPr>
        <w:tc>
          <w:tcPr>
            <w:tcW w:w="3578" w:type="dxa"/>
            <w:vMerge/>
          </w:tcPr>
          <w:p w14:paraId="7A5DD57A" w14:textId="77777777" w:rsidR="00AC68E9" w:rsidRPr="004503AA" w:rsidRDefault="00AC68E9" w:rsidP="00AC68E9">
            <w:pPr>
              <w:rPr>
                <w:rFonts w:eastAsia="宋体"/>
                <w:color w:val="000000"/>
              </w:rPr>
            </w:pPr>
          </w:p>
        </w:tc>
        <w:tc>
          <w:tcPr>
            <w:tcW w:w="3456" w:type="dxa"/>
            <w:vAlign w:val="bottom"/>
          </w:tcPr>
          <w:p w14:paraId="7CD39A29" w14:textId="56789337" w:rsidR="00AC68E9" w:rsidRPr="004503AA" w:rsidRDefault="00AC68E9" w:rsidP="00AC68E9">
            <w:pPr>
              <w:rPr>
                <w:rFonts w:eastAsia="宋体"/>
                <w:color w:val="000000"/>
              </w:rPr>
            </w:pPr>
            <w:r w:rsidRPr="00AC68E9">
              <w:rPr>
                <w:rFonts w:eastAsia="宋体"/>
                <w:color w:val="000000"/>
              </w:rPr>
              <w:t>bytes</w:t>
            </w:r>
          </w:p>
        </w:tc>
        <w:tc>
          <w:tcPr>
            <w:tcW w:w="722" w:type="dxa"/>
            <w:vAlign w:val="bottom"/>
          </w:tcPr>
          <w:p w14:paraId="5CCE0603" w14:textId="0F806C18" w:rsidR="00AC68E9" w:rsidRPr="004503AA" w:rsidRDefault="00AC68E9" w:rsidP="00AC68E9">
            <w:pPr>
              <w:rPr>
                <w:rFonts w:eastAsia="宋体"/>
                <w:color w:val="000000"/>
              </w:rPr>
            </w:pPr>
            <w:r>
              <w:rPr>
                <w:rFonts w:eastAsia="宋体"/>
                <w:color w:val="000000"/>
              </w:rPr>
              <w:t>u4</w:t>
            </w:r>
          </w:p>
        </w:tc>
        <w:tc>
          <w:tcPr>
            <w:tcW w:w="3399" w:type="dxa"/>
          </w:tcPr>
          <w:p w14:paraId="66C98950" w14:textId="77777777" w:rsidR="00AC68E9" w:rsidRPr="004503AA" w:rsidRDefault="00AC68E9" w:rsidP="00AC68E9">
            <w:pPr>
              <w:rPr>
                <w:rFonts w:eastAsia="宋体"/>
                <w:color w:val="000000"/>
              </w:rPr>
            </w:pPr>
          </w:p>
        </w:tc>
      </w:tr>
      <w:tr w:rsidR="007935DB" w:rsidRPr="004503AA" w14:paraId="33A8C5D1" w14:textId="77777777" w:rsidTr="00644967">
        <w:trPr>
          <w:trHeight w:val="56"/>
        </w:trPr>
        <w:tc>
          <w:tcPr>
            <w:tcW w:w="3578" w:type="dxa"/>
            <w:vMerge w:val="restart"/>
          </w:tcPr>
          <w:p w14:paraId="35BD8DCC" w14:textId="77777777" w:rsidR="007935DB" w:rsidRPr="004503AA" w:rsidRDefault="007935DB" w:rsidP="005F1E1D">
            <w:pPr>
              <w:rPr>
                <w:rFonts w:eastAsia="宋体"/>
              </w:rPr>
            </w:pPr>
            <w:r w:rsidRPr="004503AA">
              <w:rPr>
                <w:rFonts w:eastAsia="宋体" w:hint="eastAsia"/>
                <w:color w:val="000000"/>
              </w:rPr>
              <w:t>CONSTANT_Long</w:t>
            </w:r>
          </w:p>
        </w:tc>
        <w:tc>
          <w:tcPr>
            <w:tcW w:w="3456" w:type="dxa"/>
            <w:vAlign w:val="bottom"/>
          </w:tcPr>
          <w:p w14:paraId="43F59D61" w14:textId="360001B5" w:rsidR="007935DB" w:rsidRPr="004503AA" w:rsidRDefault="00AC68E9" w:rsidP="00A47DC5">
            <w:pPr>
              <w:rPr>
                <w:rFonts w:eastAsia="宋体"/>
              </w:rPr>
            </w:pPr>
            <w:r>
              <w:rPr>
                <w:rFonts w:eastAsia="宋体"/>
              </w:rPr>
              <w:t>tag</w:t>
            </w:r>
          </w:p>
        </w:tc>
        <w:tc>
          <w:tcPr>
            <w:tcW w:w="722" w:type="dxa"/>
            <w:vAlign w:val="bottom"/>
          </w:tcPr>
          <w:p w14:paraId="40A37D03" w14:textId="58348517" w:rsidR="007935DB" w:rsidRPr="004503AA" w:rsidRDefault="00AC68E9" w:rsidP="00A47DC5">
            <w:pPr>
              <w:rPr>
                <w:rFonts w:eastAsia="宋体"/>
              </w:rPr>
            </w:pPr>
            <w:r>
              <w:rPr>
                <w:rFonts w:eastAsia="宋体"/>
                <w:color w:val="000000"/>
              </w:rPr>
              <w:t>u1</w:t>
            </w:r>
          </w:p>
        </w:tc>
        <w:tc>
          <w:tcPr>
            <w:tcW w:w="3399" w:type="dxa"/>
          </w:tcPr>
          <w:p w14:paraId="1E04A7DF" w14:textId="6ACE752B" w:rsidR="007935DB" w:rsidRPr="004503AA" w:rsidRDefault="007935DB" w:rsidP="00A47DC5">
            <w:pPr>
              <w:rPr>
                <w:rFonts w:eastAsia="宋体"/>
                <w:color w:val="000000"/>
              </w:rPr>
            </w:pPr>
          </w:p>
        </w:tc>
      </w:tr>
      <w:tr w:rsidR="007935DB" w:rsidRPr="004503AA" w14:paraId="008C8B8E" w14:textId="77777777" w:rsidTr="00644967">
        <w:trPr>
          <w:trHeight w:val="56"/>
        </w:trPr>
        <w:tc>
          <w:tcPr>
            <w:tcW w:w="3578" w:type="dxa"/>
            <w:vMerge/>
          </w:tcPr>
          <w:p w14:paraId="3346A6F1" w14:textId="77777777" w:rsidR="007935DB" w:rsidRPr="004503AA" w:rsidRDefault="007935DB" w:rsidP="005F1E1D">
            <w:pPr>
              <w:rPr>
                <w:rFonts w:eastAsia="宋体"/>
                <w:color w:val="000000"/>
              </w:rPr>
            </w:pPr>
          </w:p>
        </w:tc>
        <w:tc>
          <w:tcPr>
            <w:tcW w:w="3456" w:type="dxa"/>
            <w:vAlign w:val="bottom"/>
          </w:tcPr>
          <w:p w14:paraId="387F2F96" w14:textId="3D26DAC2" w:rsidR="007935DB" w:rsidRPr="004503AA" w:rsidRDefault="00AC68E9" w:rsidP="00A47DC5">
            <w:pPr>
              <w:rPr>
                <w:rFonts w:eastAsia="宋体"/>
              </w:rPr>
            </w:pPr>
            <w:r w:rsidRPr="00AC68E9">
              <w:rPr>
                <w:rFonts w:eastAsia="宋体"/>
              </w:rPr>
              <w:t>high_bytes</w:t>
            </w:r>
          </w:p>
        </w:tc>
        <w:tc>
          <w:tcPr>
            <w:tcW w:w="722" w:type="dxa"/>
            <w:vAlign w:val="bottom"/>
          </w:tcPr>
          <w:p w14:paraId="025164A3" w14:textId="6AB63963" w:rsidR="007935DB" w:rsidRPr="004503AA" w:rsidRDefault="00AC68E9" w:rsidP="00A47DC5">
            <w:pPr>
              <w:rPr>
                <w:rFonts w:eastAsia="宋体"/>
                <w:color w:val="000000"/>
              </w:rPr>
            </w:pPr>
            <w:r>
              <w:rPr>
                <w:rFonts w:eastAsia="宋体"/>
                <w:color w:val="000000"/>
              </w:rPr>
              <w:t>u4</w:t>
            </w:r>
          </w:p>
        </w:tc>
        <w:tc>
          <w:tcPr>
            <w:tcW w:w="3399" w:type="dxa"/>
          </w:tcPr>
          <w:p w14:paraId="078E7E36" w14:textId="77777777" w:rsidR="007935DB" w:rsidRPr="004503AA" w:rsidRDefault="007935DB" w:rsidP="00A47DC5">
            <w:pPr>
              <w:rPr>
                <w:rFonts w:eastAsia="宋体"/>
                <w:color w:val="000000"/>
              </w:rPr>
            </w:pPr>
          </w:p>
        </w:tc>
      </w:tr>
      <w:tr w:rsidR="007935DB" w:rsidRPr="004503AA" w14:paraId="21DA9807" w14:textId="77777777" w:rsidTr="00644967">
        <w:trPr>
          <w:trHeight w:val="56"/>
        </w:trPr>
        <w:tc>
          <w:tcPr>
            <w:tcW w:w="3578" w:type="dxa"/>
            <w:vMerge/>
          </w:tcPr>
          <w:p w14:paraId="2AD277F5" w14:textId="77777777" w:rsidR="007935DB" w:rsidRPr="004503AA" w:rsidRDefault="007935DB" w:rsidP="005F1E1D">
            <w:pPr>
              <w:rPr>
                <w:rFonts w:eastAsia="宋体"/>
                <w:color w:val="000000"/>
              </w:rPr>
            </w:pPr>
          </w:p>
        </w:tc>
        <w:tc>
          <w:tcPr>
            <w:tcW w:w="3456" w:type="dxa"/>
            <w:vAlign w:val="bottom"/>
          </w:tcPr>
          <w:p w14:paraId="6750B11F" w14:textId="734C8317" w:rsidR="007935DB" w:rsidRPr="004503AA" w:rsidRDefault="00AC68E9" w:rsidP="00A47DC5">
            <w:pPr>
              <w:rPr>
                <w:rFonts w:eastAsia="宋体"/>
              </w:rPr>
            </w:pPr>
            <w:r w:rsidRPr="00AC68E9">
              <w:rPr>
                <w:rFonts w:eastAsia="宋体"/>
              </w:rPr>
              <w:t>low_bytes</w:t>
            </w:r>
          </w:p>
        </w:tc>
        <w:tc>
          <w:tcPr>
            <w:tcW w:w="722" w:type="dxa"/>
            <w:vAlign w:val="bottom"/>
          </w:tcPr>
          <w:p w14:paraId="1DA7DCC6" w14:textId="1E30F347" w:rsidR="007935DB" w:rsidRPr="004503AA" w:rsidRDefault="00AC68E9" w:rsidP="00A47DC5">
            <w:pPr>
              <w:rPr>
                <w:rFonts w:eastAsia="宋体"/>
                <w:color w:val="000000"/>
              </w:rPr>
            </w:pPr>
            <w:r>
              <w:rPr>
                <w:rFonts w:eastAsia="宋体"/>
                <w:color w:val="000000"/>
              </w:rPr>
              <w:t>u4</w:t>
            </w:r>
          </w:p>
        </w:tc>
        <w:tc>
          <w:tcPr>
            <w:tcW w:w="3399" w:type="dxa"/>
          </w:tcPr>
          <w:p w14:paraId="4BCD664E" w14:textId="77777777" w:rsidR="007935DB" w:rsidRPr="004503AA" w:rsidRDefault="007935DB" w:rsidP="00A47DC5">
            <w:pPr>
              <w:rPr>
                <w:rFonts w:eastAsia="宋体"/>
                <w:color w:val="000000"/>
              </w:rPr>
            </w:pPr>
          </w:p>
        </w:tc>
      </w:tr>
      <w:tr w:rsidR="00AC68E9" w:rsidRPr="004503AA" w14:paraId="15FC94E4" w14:textId="77777777" w:rsidTr="00644967">
        <w:trPr>
          <w:trHeight w:val="166"/>
        </w:trPr>
        <w:tc>
          <w:tcPr>
            <w:tcW w:w="3578" w:type="dxa"/>
            <w:vMerge w:val="restart"/>
          </w:tcPr>
          <w:p w14:paraId="6CB9B86B" w14:textId="77777777" w:rsidR="00AC68E9" w:rsidRPr="004503AA" w:rsidRDefault="00AC68E9" w:rsidP="00AC68E9">
            <w:pPr>
              <w:rPr>
                <w:rFonts w:eastAsia="宋体"/>
              </w:rPr>
            </w:pPr>
            <w:r w:rsidRPr="004503AA">
              <w:rPr>
                <w:rFonts w:eastAsia="宋体" w:hint="eastAsia"/>
                <w:color w:val="000000"/>
              </w:rPr>
              <w:t>CONSTANT_Double</w:t>
            </w:r>
          </w:p>
        </w:tc>
        <w:tc>
          <w:tcPr>
            <w:tcW w:w="3456" w:type="dxa"/>
            <w:vAlign w:val="bottom"/>
          </w:tcPr>
          <w:p w14:paraId="0E8B2AD2" w14:textId="75D547C1" w:rsidR="00AC68E9" w:rsidRPr="004503AA" w:rsidRDefault="00AC68E9" w:rsidP="00AC68E9">
            <w:pPr>
              <w:rPr>
                <w:rFonts w:eastAsia="宋体"/>
              </w:rPr>
            </w:pPr>
            <w:r>
              <w:rPr>
                <w:rFonts w:eastAsia="宋体"/>
              </w:rPr>
              <w:t>tag</w:t>
            </w:r>
          </w:p>
        </w:tc>
        <w:tc>
          <w:tcPr>
            <w:tcW w:w="722" w:type="dxa"/>
            <w:vAlign w:val="bottom"/>
          </w:tcPr>
          <w:p w14:paraId="23726B5D" w14:textId="6FDB2683" w:rsidR="00AC68E9" w:rsidRPr="004503AA" w:rsidRDefault="00AC68E9" w:rsidP="00AC68E9">
            <w:pPr>
              <w:rPr>
                <w:rFonts w:eastAsia="宋体"/>
              </w:rPr>
            </w:pPr>
            <w:r>
              <w:rPr>
                <w:rFonts w:eastAsia="宋体"/>
                <w:color w:val="000000"/>
              </w:rPr>
              <w:t>u1</w:t>
            </w:r>
          </w:p>
        </w:tc>
        <w:tc>
          <w:tcPr>
            <w:tcW w:w="3399" w:type="dxa"/>
            <w:vAlign w:val="bottom"/>
          </w:tcPr>
          <w:p w14:paraId="78F97B50" w14:textId="0D71EE68" w:rsidR="00AC68E9" w:rsidRPr="004503AA" w:rsidRDefault="00AC68E9" w:rsidP="00AC68E9">
            <w:pPr>
              <w:rPr>
                <w:rFonts w:eastAsia="宋体"/>
                <w:color w:val="000000"/>
              </w:rPr>
            </w:pPr>
          </w:p>
        </w:tc>
      </w:tr>
      <w:tr w:rsidR="00AC68E9" w:rsidRPr="004503AA" w14:paraId="419EA950" w14:textId="77777777" w:rsidTr="00644967">
        <w:trPr>
          <w:trHeight w:val="164"/>
        </w:trPr>
        <w:tc>
          <w:tcPr>
            <w:tcW w:w="3578" w:type="dxa"/>
            <w:vMerge/>
          </w:tcPr>
          <w:p w14:paraId="5CF3ED2D" w14:textId="77777777" w:rsidR="00AC68E9" w:rsidRPr="004503AA" w:rsidRDefault="00AC68E9" w:rsidP="00AC68E9">
            <w:pPr>
              <w:rPr>
                <w:rFonts w:eastAsia="宋体"/>
                <w:color w:val="000000"/>
              </w:rPr>
            </w:pPr>
          </w:p>
        </w:tc>
        <w:tc>
          <w:tcPr>
            <w:tcW w:w="3456" w:type="dxa"/>
            <w:vAlign w:val="bottom"/>
          </w:tcPr>
          <w:p w14:paraId="78C8D3FE" w14:textId="55E457C0" w:rsidR="00AC68E9" w:rsidRPr="004503AA" w:rsidRDefault="00AC68E9" w:rsidP="00AC68E9">
            <w:pPr>
              <w:rPr>
                <w:rFonts w:eastAsia="宋体"/>
                <w:color w:val="000000"/>
              </w:rPr>
            </w:pPr>
            <w:r w:rsidRPr="00AC68E9">
              <w:rPr>
                <w:rFonts w:eastAsia="宋体"/>
                <w:color w:val="000000"/>
              </w:rPr>
              <w:t>high_bytes</w:t>
            </w:r>
          </w:p>
        </w:tc>
        <w:tc>
          <w:tcPr>
            <w:tcW w:w="722" w:type="dxa"/>
            <w:vAlign w:val="bottom"/>
          </w:tcPr>
          <w:p w14:paraId="4B79AF75" w14:textId="45615977" w:rsidR="00AC68E9" w:rsidRPr="004503AA" w:rsidRDefault="00AC68E9" w:rsidP="00AC68E9">
            <w:pPr>
              <w:rPr>
                <w:rFonts w:eastAsia="宋体"/>
                <w:color w:val="000000"/>
              </w:rPr>
            </w:pPr>
            <w:r>
              <w:rPr>
                <w:rFonts w:eastAsia="宋体"/>
                <w:color w:val="000000"/>
              </w:rPr>
              <w:t>u4</w:t>
            </w:r>
          </w:p>
        </w:tc>
        <w:tc>
          <w:tcPr>
            <w:tcW w:w="3399" w:type="dxa"/>
            <w:vAlign w:val="bottom"/>
          </w:tcPr>
          <w:p w14:paraId="14DEC7AB" w14:textId="1756D227" w:rsidR="00AC68E9" w:rsidRPr="004503AA" w:rsidRDefault="00AC68E9" w:rsidP="00AC68E9">
            <w:pPr>
              <w:rPr>
                <w:rFonts w:eastAsia="宋体"/>
                <w:color w:val="000000"/>
              </w:rPr>
            </w:pPr>
          </w:p>
        </w:tc>
      </w:tr>
      <w:tr w:rsidR="00AC68E9" w:rsidRPr="004503AA" w14:paraId="45E9A995" w14:textId="77777777" w:rsidTr="00644967">
        <w:trPr>
          <w:trHeight w:val="164"/>
        </w:trPr>
        <w:tc>
          <w:tcPr>
            <w:tcW w:w="3578" w:type="dxa"/>
            <w:vMerge/>
          </w:tcPr>
          <w:p w14:paraId="7ED232C2" w14:textId="77777777" w:rsidR="00AC68E9" w:rsidRPr="004503AA" w:rsidRDefault="00AC68E9" w:rsidP="00AC68E9">
            <w:pPr>
              <w:rPr>
                <w:rFonts w:eastAsia="宋体"/>
                <w:color w:val="000000"/>
              </w:rPr>
            </w:pPr>
          </w:p>
        </w:tc>
        <w:tc>
          <w:tcPr>
            <w:tcW w:w="3456" w:type="dxa"/>
            <w:vAlign w:val="bottom"/>
          </w:tcPr>
          <w:p w14:paraId="14E0370E" w14:textId="1DFA70EE" w:rsidR="00AC68E9" w:rsidRPr="004503AA" w:rsidRDefault="00AC68E9" w:rsidP="00AC68E9">
            <w:pPr>
              <w:rPr>
                <w:rFonts w:eastAsia="宋体"/>
                <w:color w:val="000000"/>
              </w:rPr>
            </w:pPr>
            <w:r w:rsidRPr="00AC68E9">
              <w:rPr>
                <w:rFonts w:eastAsia="宋体"/>
              </w:rPr>
              <w:t>low_bytes</w:t>
            </w:r>
          </w:p>
        </w:tc>
        <w:tc>
          <w:tcPr>
            <w:tcW w:w="722" w:type="dxa"/>
            <w:vAlign w:val="bottom"/>
          </w:tcPr>
          <w:p w14:paraId="78ACC6E2" w14:textId="42B1F708" w:rsidR="00AC68E9" w:rsidRPr="004503AA" w:rsidRDefault="00AC68E9" w:rsidP="00AC68E9">
            <w:pPr>
              <w:rPr>
                <w:rFonts w:eastAsia="宋体"/>
                <w:color w:val="000000"/>
              </w:rPr>
            </w:pPr>
            <w:r>
              <w:rPr>
                <w:rFonts w:eastAsia="宋体"/>
                <w:color w:val="000000"/>
              </w:rPr>
              <w:t>u4</w:t>
            </w:r>
          </w:p>
        </w:tc>
        <w:tc>
          <w:tcPr>
            <w:tcW w:w="3399" w:type="dxa"/>
            <w:vAlign w:val="bottom"/>
          </w:tcPr>
          <w:p w14:paraId="60F22E5E" w14:textId="3997F008" w:rsidR="00AC68E9" w:rsidRPr="004503AA" w:rsidRDefault="00AC68E9" w:rsidP="00AC68E9">
            <w:pPr>
              <w:rPr>
                <w:rFonts w:eastAsia="宋体"/>
                <w:color w:val="000000"/>
              </w:rPr>
            </w:pPr>
          </w:p>
        </w:tc>
      </w:tr>
      <w:tr w:rsidR="00A63A38" w:rsidRPr="004503AA" w14:paraId="13E72D9B" w14:textId="77777777" w:rsidTr="00644967">
        <w:trPr>
          <w:trHeight w:val="84"/>
        </w:trPr>
        <w:tc>
          <w:tcPr>
            <w:tcW w:w="3578" w:type="dxa"/>
            <w:vMerge w:val="restart"/>
          </w:tcPr>
          <w:p w14:paraId="15E8A6CD" w14:textId="77777777" w:rsidR="00A63A38" w:rsidRPr="004503AA" w:rsidRDefault="00A63A38" w:rsidP="005F1E1D">
            <w:pPr>
              <w:rPr>
                <w:rFonts w:eastAsia="宋体"/>
              </w:rPr>
            </w:pPr>
            <w:r w:rsidRPr="004503AA">
              <w:rPr>
                <w:rFonts w:eastAsia="宋体" w:hint="eastAsia"/>
                <w:color w:val="000000"/>
              </w:rPr>
              <w:t>CONSTANT_Class</w:t>
            </w:r>
          </w:p>
        </w:tc>
        <w:tc>
          <w:tcPr>
            <w:tcW w:w="3456" w:type="dxa"/>
            <w:vAlign w:val="bottom"/>
          </w:tcPr>
          <w:p w14:paraId="1953D440" w14:textId="06A16D96" w:rsidR="00A63A38" w:rsidRPr="004503AA" w:rsidRDefault="00A63A38" w:rsidP="00A47DC5">
            <w:pPr>
              <w:rPr>
                <w:rFonts w:eastAsia="宋体"/>
              </w:rPr>
            </w:pPr>
            <w:r>
              <w:rPr>
                <w:rFonts w:eastAsia="宋体" w:hint="eastAsia"/>
              </w:rPr>
              <w:t>tag</w:t>
            </w:r>
          </w:p>
        </w:tc>
        <w:tc>
          <w:tcPr>
            <w:tcW w:w="722" w:type="dxa"/>
            <w:vAlign w:val="bottom"/>
          </w:tcPr>
          <w:p w14:paraId="4002638E" w14:textId="43942DE1" w:rsidR="00A63A38" w:rsidRPr="004503AA" w:rsidRDefault="00A63A38" w:rsidP="00A47DC5">
            <w:pPr>
              <w:rPr>
                <w:rFonts w:eastAsia="宋体"/>
              </w:rPr>
            </w:pPr>
            <w:r>
              <w:rPr>
                <w:rFonts w:eastAsia="宋体" w:hint="eastAsia"/>
              </w:rPr>
              <w:t>u</w:t>
            </w:r>
            <w:r>
              <w:rPr>
                <w:rFonts w:eastAsia="宋体"/>
              </w:rPr>
              <w:t>1</w:t>
            </w:r>
          </w:p>
        </w:tc>
        <w:tc>
          <w:tcPr>
            <w:tcW w:w="3399" w:type="dxa"/>
          </w:tcPr>
          <w:p w14:paraId="6B00AC84" w14:textId="033B1517" w:rsidR="00A63A38" w:rsidRPr="004503AA" w:rsidRDefault="00A63A38" w:rsidP="00A47DC5">
            <w:pPr>
              <w:rPr>
                <w:rFonts w:eastAsia="宋体"/>
                <w:color w:val="000000"/>
              </w:rPr>
            </w:pPr>
          </w:p>
        </w:tc>
      </w:tr>
      <w:tr w:rsidR="00A63A38" w:rsidRPr="004503AA" w14:paraId="5A227A51" w14:textId="77777777" w:rsidTr="00644967">
        <w:trPr>
          <w:trHeight w:val="84"/>
        </w:trPr>
        <w:tc>
          <w:tcPr>
            <w:tcW w:w="3578" w:type="dxa"/>
            <w:vMerge/>
          </w:tcPr>
          <w:p w14:paraId="13001AAB" w14:textId="77777777" w:rsidR="00A63A38" w:rsidRPr="004503AA" w:rsidRDefault="00A63A38" w:rsidP="005F1E1D">
            <w:pPr>
              <w:rPr>
                <w:rFonts w:eastAsia="宋体"/>
                <w:color w:val="000000"/>
              </w:rPr>
            </w:pPr>
          </w:p>
        </w:tc>
        <w:tc>
          <w:tcPr>
            <w:tcW w:w="3456" w:type="dxa"/>
            <w:vAlign w:val="bottom"/>
          </w:tcPr>
          <w:p w14:paraId="060BC3A7" w14:textId="4CCDBC36" w:rsidR="00A63A38" w:rsidRPr="004503AA" w:rsidRDefault="001D5A49" w:rsidP="00A47DC5">
            <w:pPr>
              <w:rPr>
                <w:rFonts w:eastAsia="宋体"/>
              </w:rPr>
            </w:pPr>
            <w:r w:rsidRPr="001D5A49">
              <w:rPr>
                <w:rFonts w:eastAsia="宋体"/>
              </w:rPr>
              <w:t>name_index</w:t>
            </w:r>
          </w:p>
        </w:tc>
        <w:tc>
          <w:tcPr>
            <w:tcW w:w="722" w:type="dxa"/>
            <w:vAlign w:val="bottom"/>
          </w:tcPr>
          <w:p w14:paraId="0C5D939F" w14:textId="2FD16BB9" w:rsidR="001F1300" w:rsidRPr="004503AA" w:rsidRDefault="001F1300" w:rsidP="00A47DC5">
            <w:pPr>
              <w:rPr>
                <w:rFonts w:eastAsia="宋体"/>
                <w:color w:val="000000"/>
              </w:rPr>
            </w:pPr>
            <w:r>
              <w:rPr>
                <w:rFonts w:eastAsia="宋体" w:hint="eastAsia"/>
                <w:color w:val="000000"/>
              </w:rPr>
              <w:t>u</w:t>
            </w:r>
            <w:r>
              <w:rPr>
                <w:rFonts w:eastAsia="宋体"/>
                <w:color w:val="000000"/>
              </w:rPr>
              <w:t>2</w:t>
            </w:r>
          </w:p>
        </w:tc>
        <w:tc>
          <w:tcPr>
            <w:tcW w:w="3399" w:type="dxa"/>
          </w:tcPr>
          <w:p w14:paraId="7CF4E5D8" w14:textId="77777777" w:rsidR="00A63A38" w:rsidRPr="004503AA" w:rsidRDefault="00A63A38" w:rsidP="00A47DC5">
            <w:pPr>
              <w:rPr>
                <w:rFonts w:eastAsia="宋体"/>
                <w:color w:val="000000"/>
              </w:rPr>
            </w:pPr>
          </w:p>
        </w:tc>
      </w:tr>
      <w:tr w:rsidR="009A6B87" w:rsidRPr="004503AA" w14:paraId="26F7C77A" w14:textId="77777777" w:rsidTr="00644967">
        <w:trPr>
          <w:trHeight w:val="84"/>
        </w:trPr>
        <w:tc>
          <w:tcPr>
            <w:tcW w:w="3578" w:type="dxa"/>
            <w:vMerge w:val="restart"/>
          </w:tcPr>
          <w:p w14:paraId="26CD4B48" w14:textId="77777777" w:rsidR="009A6B87" w:rsidRPr="004503AA" w:rsidRDefault="009A6B87" w:rsidP="005F1E1D">
            <w:pPr>
              <w:rPr>
                <w:rFonts w:eastAsia="宋体"/>
              </w:rPr>
            </w:pPr>
            <w:r w:rsidRPr="004503AA">
              <w:rPr>
                <w:rFonts w:eastAsia="宋体" w:hint="eastAsia"/>
                <w:color w:val="000000"/>
              </w:rPr>
              <w:t>CONSTANT_String</w:t>
            </w:r>
          </w:p>
        </w:tc>
        <w:tc>
          <w:tcPr>
            <w:tcW w:w="3456" w:type="dxa"/>
            <w:vAlign w:val="bottom"/>
          </w:tcPr>
          <w:p w14:paraId="2CCDD6EF" w14:textId="27C4E1CD" w:rsidR="009A6B87" w:rsidRPr="004503AA" w:rsidRDefault="009A6B87" w:rsidP="00A47DC5">
            <w:pPr>
              <w:rPr>
                <w:rFonts w:eastAsia="宋体"/>
              </w:rPr>
            </w:pPr>
            <w:r>
              <w:rPr>
                <w:rFonts w:eastAsia="宋体"/>
              </w:rPr>
              <w:t>tag</w:t>
            </w:r>
          </w:p>
        </w:tc>
        <w:tc>
          <w:tcPr>
            <w:tcW w:w="722" w:type="dxa"/>
            <w:vAlign w:val="bottom"/>
          </w:tcPr>
          <w:p w14:paraId="6FBB5721" w14:textId="14223AE6" w:rsidR="009A6B87" w:rsidRPr="004503AA" w:rsidRDefault="009A6B87" w:rsidP="00A47DC5">
            <w:pPr>
              <w:rPr>
                <w:rFonts w:eastAsia="宋体"/>
              </w:rPr>
            </w:pPr>
            <w:r>
              <w:rPr>
                <w:rFonts w:eastAsia="宋体"/>
              </w:rPr>
              <w:t>u1</w:t>
            </w:r>
          </w:p>
        </w:tc>
        <w:tc>
          <w:tcPr>
            <w:tcW w:w="3399" w:type="dxa"/>
          </w:tcPr>
          <w:p w14:paraId="08B871F0" w14:textId="7192DAC0" w:rsidR="009A6B87" w:rsidRPr="004503AA" w:rsidRDefault="009A6B87" w:rsidP="00A47DC5">
            <w:pPr>
              <w:rPr>
                <w:rFonts w:eastAsia="宋体"/>
                <w:color w:val="000000"/>
              </w:rPr>
            </w:pPr>
          </w:p>
        </w:tc>
      </w:tr>
      <w:tr w:rsidR="009A6B87" w:rsidRPr="004503AA" w14:paraId="356E83ED" w14:textId="77777777" w:rsidTr="00644967">
        <w:trPr>
          <w:trHeight w:val="84"/>
        </w:trPr>
        <w:tc>
          <w:tcPr>
            <w:tcW w:w="3578" w:type="dxa"/>
            <w:vMerge/>
          </w:tcPr>
          <w:p w14:paraId="06D55F45" w14:textId="77777777" w:rsidR="009A6B87" w:rsidRPr="004503AA" w:rsidRDefault="009A6B87" w:rsidP="005F1E1D">
            <w:pPr>
              <w:rPr>
                <w:rFonts w:eastAsia="宋体"/>
                <w:color w:val="000000"/>
              </w:rPr>
            </w:pPr>
          </w:p>
        </w:tc>
        <w:tc>
          <w:tcPr>
            <w:tcW w:w="3456" w:type="dxa"/>
            <w:vAlign w:val="bottom"/>
          </w:tcPr>
          <w:p w14:paraId="42B49E07" w14:textId="25D5F295" w:rsidR="009A6B87" w:rsidRPr="004503AA" w:rsidRDefault="009A6B87" w:rsidP="00A47DC5">
            <w:pPr>
              <w:rPr>
                <w:rFonts w:eastAsia="宋体"/>
                <w:color w:val="000000"/>
              </w:rPr>
            </w:pPr>
            <w:r w:rsidRPr="009A6B87">
              <w:rPr>
                <w:rFonts w:eastAsia="宋体"/>
                <w:color w:val="000000"/>
              </w:rPr>
              <w:t>string_index</w:t>
            </w:r>
          </w:p>
        </w:tc>
        <w:tc>
          <w:tcPr>
            <w:tcW w:w="722" w:type="dxa"/>
            <w:vAlign w:val="bottom"/>
          </w:tcPr>
          <w:p w14:paraId="261F42B8" w14:textId="6255A46A" w:rsidR="009A6B87" w:rsidRPr="004503AA" w:rsidRDefault="009A6B87" w:rsidP="00A47DC5">
            <w:pPr>
              <w:rPr>
                <w:rFonts w:eastAsia="宋体"/>
                <w:color w:val="000000"/>
              </w:rPr>
            </w:pPr>
            <w:r>
              <w:rPr>
                <w:rFonts w:eastAsia="宋体"/>
                <w:color w:val="000000"/>
              </w:rPr>
              <w:t>u2</w:t>
            </w:r>
          </w:p>
        </w:tc>
        <w:tc>
          <w:tcPr>
            <w:tcW w:w="3399" w:type="dxa"/>
          </w:tcPr>
          <w:p w14:paraId="184F4DF6" w14:textId="77777777" w:rsidR="009A6B87" w:rsidRPr="004503AA" w:rsidRDefault="009A6B87" w:rsidP="00A47DC5">
            <w:pPr>
              <w:rPr>
                <w:rFonts w:eastAsia="宋体"/>
                <w:color w:val="000000"/>
              </w:rPr>
            </w:pPr>
          </w:p>
        </w:tc>
      </w:tr>
      <w:tr w:rsidR="00D5361B" w:rsidRPr="004503AA" w14:paraId="7DFA26A3" w14:textId="77777777" w:rsidTr="00644967">
        <w:trPr>
          <w:trHeight w:val="56"/>
        </w:trPr>
        <w:tc>
          <w:tcPr>
            <w:tcW w:w="3578" w:type="dxa"/>
            <w:vMerge w:val="restart"/>
          </w:tcPr>
          <w:p w14:paraId="0AAC56A6" w14:textId="77777777" w:rsidR="00D5361B" w:rsidRPr="004503AA" w:rsidRDefault="00D5361B" w:rsidP="005F1E1D">
            <w:pPr>
              <w:rPr>
                <w:rFonts w:eastAsia="宋体"/>
              </w:rPr>
            </w:pPr>
            <w:r w:rsidRPr="004503AA">
              <w:rPr>
                <w:rFonts w:eastAsia="宋体" w:hint="eastAsia"/>
                <w:color w:val="000000"/>
              </w:rPr>
              <w:t>CONSTANT_Fieldref</w:t>
            </w:r>
          </w:p>
        </w:tc>
        <w:tc>
          <w:tcPr>
            <w:tcW w:w="3456" w:type="dxa"/>
            <w:vAlign w:val="bottom"/>
          </w:tcPr>
          <w:p w14:paraId="1084C66F" w14:textId="31B454C9" w:rsidR="00D5361B" w:rsidRPr="004503AA" w:rsidRDefault="00D5361B" w:rsidP="00A47DC5">
            <w:pPr>
              <w:rPr>
                <w:rFonts w:eastAsia="宋体"/>
              </w:rPr>
            </w:pPr>
            <w:r>
              <w:rPr>
                <w:rFonts w:eastAsia="宋体" w:hint="eastAsia"/>
              </w:rPr>
              <w:t>tag</w:t>
            </w:r>
          </w:p>
        </w:tc>
        <w:tc>
          <w:tcPr>
            <w:tcW w:w="722" w:type="dxa"/>
            <w:vAlign w:val="bottom"/>
          </w:tcPr>
          <w:p w14:paraId="50BD3AEC" w14:textId="2F25763E" w:rsidR="00D5361B" w:rsidRPr="004503AA" w:rsidRDefault="00D5361B" w:rsidP="00A47DC5">
            <w:pPr>
              <w:rPr>
                <w:rFonts w:eastAsia="宋体"/>
              </w:rPr>
            </w:pPr>
            <w:r>
              <w:rPr>
                <w:rFonts w:eastAsia="宋体"/>
              </w:rPr>
              <w:t>u1</w:t>
            </w:r>
          </w:p>
        </w:tc>
        <w:tc>
          <w:tcPr>
            <w:tcW w:w="3399" w:type="dxa"/>
          </w:tcPr>
          <w:p w14:paraId="00D81DC1" w14:textId="2B067C64" w:rsidR="00D5361B" w:rsidRPr="004503AA" w:rsidRDefault="00D5361B" w:rsidP="00A47DC5">
            <w:pPr>
              <w:rPr>
                <w:rFonts w:eastAsia="宋体"/>
                <w:color w:val="000000"/>
              </w:rPr>
            </w:pPr>
          </w:p>
        </w:tc>
      </w:tr>
      <w:tr w:rsidR="00D5361B" w:rsidRPr="004503AA" w14:paraId="17FB4DCD" w14:textId="77777777" w:rsidTr="00644967">
        <w:trPr>
          <w:trHeight w:val="56"/>
        </w:trPr>
        <w:tc>
          <w:tcPr>
            <w:tcW w:w="3578" w:type="dxa"/>
            <w:vMerge/>
          </w:tcPr>
          <w:p w14:paraId="68AF11DF" w14:textId="77777777" w:rsidR="00D5361B" w:rsidRPr="004503AA" w:rsidRDefault="00D5361B" w:rsidP="005F1E1D">
            <w:pPr>
              <w:rPr>
                <w:rFonts w:eastAsia="宋体"/>
                <w:color w:val="000000"/>
              </w:rPr>
            </w:pPr>
          </w:p>
        </w:tc>
        <w:tc>
          <w:tcPr>
            <w:tcW w:w="3456" w:type="dxa"/>
            <w:vAlign w:val="bottom"/>
          </w:tcPr>
          <w:p w14:paraId="1F4D7B12" w14:textId="7DB7AEB2" w:rsidR="00D5361B" w:rsidRPr="004503AA" w:rsidRDefault="00D5361B" w:rsidP="00A47DC5">
            <w:pPr>
              <w:rPr>
                <w:rFonts w:eastAsia="宋体"/>
              </w:rPr>
            </w:pPr>
            <w:r w:rsidRPr="00D5361B">
              <w:rPr>
                <w:rFonts w:eastAsia="宋体"/>
              </w:rPr>
              <w:t>class_index</w:t>
            </w:r>
          </w:p>
        </w:tc>
        <w:tc>
          <w:tcPr>
            <w:tcW w:w="722" w:type="dxa"/>
            <w:vAlign w:val="bottom"/>
          </w:tcPr>
          <w:p w14:paraId="7A7719F5" w14:textId="6F4DDAC0" w:rsidR="00D5361B" w:rsidRPr="004503AA" w:rsidRDefault="00D5361B" w:rsidP="00A47DC5">
            <w:pPr>
              <w:rPr>
                <w:rFonts w:eastAsia="宋体"/>
                <w:color w:val="000000"/>
              </w:rPr>
            </w:pPr>
            <w:r>
              <w:rPr>
                <w:rFonts w:eastAsia="宋体"/>
                <w:color w:val="000000"/>
              </w:rPr>
              <w:t>u2</w:t>
            </w:r>
          </w:p>
        </w:tc>
        <w:tc>
          <w:tcPr>
            <w:tcW w:w="3399" w:type="dxa"/>
          </w:tcPr>
          <w:p w14:paraId="462BC397" w14:textId="77777777" w:rsidR="00D5361B" w:rsidRPr="004503AA" w:rsidRDefault="00D5361B" w:rsidP="00A47DC5">
            <w:pPr>
              <w:rPr>
                <w:rFonts w:eastAsia="宋体"/>
                <w:color w:val="000000"/>
              </w:rPr>
            </w:pPr>
          </w:p>
        </w:tc>
      </w:tr>
      <w:tr w:rsidR="00D5361B" w:rsidRPr="004503AA" w14:paraId="253BB7A9" w14:textId="77777777" w:rsidTr="00644967">
        <w:trPr>
          <w:trHeight w:val="56"/>
        </w:trPr>
        <w:tc>
          <w:tcPr>
            <w:tcW w:w="3578" w:type="dxa"/>
            <w:vMerge/>
          </w:tcPr>
          <w:p w14:paraId="1EE47210" w14:textId="77777777" w:rsidR="00D5361B" w:rsidRPr="004503AA" w:rsidRDefault="00D5361B" w:rsidP="005F1E1D">
            <w:pPr>
              <w:rPr>
                <w:rFonts w:eastAsia="宋体"/>
                <w:color w:val="000000"/>
              </w:rPr>
            </w:pPr>
          </w:p>
        </w:tc>
        <w:tc>
          <w:tcPr>
            <w:tcW w:w="3456" w:type="dxa"/>
            <w:vAlign w:val="bottom"/>
          </w:tcPr>
          <w:p w14:paraId="3CF89951" w14:textId="4C347516" w:rsidR="00D5361B" w:rsidRPr="004503AA" w:rsidRDefault="00D5361B" w:rsidP="00A47DC5">
            <w:pPr>
              <w:rPr>
                <w:rFonts w:eastAsia="宋体"/>
              </w:rPr>
            </w:pPr>
            <w:r w:rsidRPr="00D5361B">
              <w:rPr>
                <w:rFonts w:eastAsia="宋体"/>
              </w:rPr>
              <w:t>name_and_type_index</w:t>
            </w:r>
          </w:p>
        </w:tc>
        <w:tc>
          <w:tcPr>
            <w:tcW w:w="722" w:type="dxa"/>
            <w:vAlign w:val="bottom"/>
          </w:tcPr>
          <w:p w14:paraId="281E9989" w14:textId="2EEB38A2" w:rsidR="00D5361B" w:rsidRPr="004503AA" w:rsidRDefault="00D5361B" w:rsidP="00A47DC5">
            <w:pPr>
              <w:rPr>
                <w:rFonts w:eastAsia="宋体"/>
                <w:color w:val="000000"/>
              </w:rPr>
            </w:pPr>
            <w:r>
              <w:rPr>
                <w:rFonts w:eastAsia="宋体"/>
                <w:color w:val="000000"/>
              </w:rPr>
              <w:t>u2</w:t>
            </w:r>
          </w:p>
        </w:tc>
        <w:tc>
          <w:tcPr>
            <w:tcW w:w="3399" w:type="dxa"/>
          </w:tcPr>
          <w:p w14:paraId="38F4DFD5" w14:textId="77777777" w:rsidR="00D5361B" w:rsidRPr="004503AA" w:rsidRDefault="00D5361B" w:rsidP="00A47DC5">
            <w:pPr>
              <w:rPr>
                <w:rFonts w:eastAsia="宋体"/>
                <w:color w:val="000000"/>
              </w:rPr>
            </w:pPr>
          </w:p>
        </w:tc>
      </w:tr>
      <w:tr w:rsidR="00D5361B" w:rsidRPr="004503AA" w14:paraId="77B34CD5" w14:textId="77777777" w:rsidTr="00644967">
        <w:trPr>
          <w:trHeight w:val="56"/>
        </w:trPr>
        <w:tc>
          <w:tcPr>
            <w:tcW w:w="3578" w:type="dxa"/>
            <w:vMerge w:val="restart"/>
          </w:tcPr>
          <w:p w14:paraId="00A93DE5" w14:textId="77777777" w:rsidR="00D5361B" w:rsidRPr="004503AA" w:rsidRDefault="00D5361B" w:rsidP="00D5361B">
            <w:pPr>
              <w:rPr>
                <w:rFonts w:eastAsia="宋体"/>
              </w:rPr>
            </w:pPr>
            <w:r w:rsidRPr="004503AA">
              <w:rPr>
                <w:rFonts w:eastAsia="宋体" w:hint="eastAsia"/>
                <w:color w:val="000000"/>
              </w:rPr>
              <w:t>CONSTANT_Methodref</w:t>
            </w:r>
          </w:p>
        </w:tc>
        <w:tc>
          <w:tcPr>
            <w:tcW w:w="3456" w:type="dxa"/>
            <w:vAlign w:val="bottom"/>
          </w:tcPr>
          <w:p w14:paraId="77B830D0" w14:textId="5B82B0E3" w:rsidR="00D5361B" w:rsidRPr="004503AA" w:rsidRDefault="00D5361B" w:rsidP="00D5361B">
            <w:pPr>
              <w:rPr>
                <w:rFonts w:eastAsia="宋体"/>
              </w:rPr>
            </w:pPr>
            <w:r>
              <w:rPr>
                <w:rFonts w:eastAsia="宋体" w:hint="eastAsia"/>
              </w:rPr>
              <w:t>tag</w:t>
            </w:r>
          </w:p>
        </w:tc>
        <w:tc>
          <w:tcPr>
            <w:tcW w:w="722" w:type="dxa"/>
            <w:vAlign w:val="bottom"/>
          </w:tcPr>
          <w:p w14:paraId="7035855C" w14:textId="3FC8CC82" w:rsidR="00D5361B" w:rsidRPr="004503AA" w:rsidRDefault="00D5361B" w:rsidP="00D5361B">
            <w:pPr>
              <w:rPr>
                <w:rFonts w:eastAsia="宋体"/>
              </w:rPr>
            </w:pPr>
            <w:r>
              <w:rPr>
                <w:rFonts w:eastAsia="宋体"/>
              </w:rPr>
              <w:t>u1</w:t>
            </w:r>
          </w:p>
        </w:tc>
        <w:tc>
          <w:tcPr>
            <w:tcW w:w="3399" w:type="dxa"/>
          </w:tcPr>
          <w:p w14:paraId="44A48C9D" w14:textId="66D3C1F4" w:rsidR="00D5361B" w:rsidRPr="004503AA" w:rsidRDefault="00D5361B" w:rsidP="00D5361B">
            <w:pPr>
              <w:rPr>
                <w:rFonts w:eastAsia="宋体"/>
                <w:color w:val="000000"/>
              </w:rPr>
            </w:pPr>
          </w:p>
        </w:tc>
      </w:tr>
      <w:tr w:rsidR="00D5361B" w:rsidRPr="004503AA" w14:paraId="5540137F" w14:textId="77777777" w:rsidTr="00644967">
        <w:trPr>
          <w:trHeight w:val="56"/>
        </w:trPr>
        <w:tc>
          <w:tcPr>
            <w:tcW w:w="3578" w:type="dxa"/>
            <w:vMerge/>
          </w:tcPr>
          <w:p w14:paraId="07CE8EE0" w14:textId="77777777" w:rsidR="00D5361B" w:rsidRPr="004503AA" w:rsidRDefault="00D5361B" w:rsidP="00D5361B">
            <w:pPr>
              <w:rPr>
                <w:rFonts w:eastAsia="宋体"/>
                <w:color w:val="000000"/>
              </w:rPr>
            </w:pPr>
          </w:p>
        </w:tc>
        <w:tc>
          <w:tcPr>
            <w:tcW w:w="3456" w:type="dxa"/>
            <w:vAlign w:val="bottom"/>
          </w:tcPr>
          <w:p w14:paraId="1A4BE15F" w14:textId="155A5B1D" w:rsidR="00D5361B" w:rsidRPr="004503AA" w:rsidRDefault="00D5361B" w:rsidP="00D5361B">
            <w:pPr>
              <w:rPr>
                <w:rFonts w:eastAsia="宋体"/>
              </w:rPr>
            </w:pPr>
            <w:r w:rsidRPr="00D5361B">
              <w:rPr>
                <w:rFonts w:eastAsia="宋体"/>
              </w:rPr>
              <w:t>class_index</w:t>
            </w:r>
          </w:p>
        </w:tc>
        <w:tc>
          <w:tcPr>
            <w:tcW w:w="722" w:type="dxa"/>
            <w:vAlign w:val="bottom"/>
          </w:tcPr>
          <w:p w14:paraId="6C11C39D" w14:textId="466630BD" w:rsidR="00D5361B" w:rsidRPr="004503AA" w:rsidRDefault="00D5361B" w:rsidP="00D5361B">
            <w:pPr>
              <w:rPr>
                <w:rFonts w:eastAsia="宋体"/>
                <w:color w:val="000000"/>
              </w:rPr>
            </w:pPr>
            <w:r>
              <w:rPr>
                <w:rFonts w:eastAsia="宋体"/>
                <w:color w:val="000000"/>
              </w:rPr>
              <w:t>u2</w:t>
            </w:r>
          </w:p>
        </w:tc>
        <w:tc>
          <w:tcPr>
            <w:tcW w:w="3399" w:type="dxa"/>
          </w:tcPr>
          <w:p w14:paraId="008A5088" w14:textId="77777777" w:rsidR="00D5361B" w:rsidRPr="004503AA" w:rsidRDefault="00D5361B" w:rsidP="00D5361B">
            <w:pPr>
              <w:rPr>
                <w:rFonts w:eastAsia="宋体"/>
                <w:color w:val="000000"/>
              </w:rPr>
            </w:pPr>
          </w:p>
        </w:tc>
      </w:tr>
      <w:tr w:rsidR="00D5361B" w:rsidRPr="004503AA" w14:paraId="345F5EF6" w14:textId="77777777" w:rsidTr="00644967">
        <w:trPr>
          <w:trHeight w:val="56"/>
        </w:trPr>
        <w:tc>
          <w:tcPr>
            <w:tcW w:w="3578" w:type="dxa"/>
            <w:vMerge/>
          </w:tcPr>
          <w:p w14:paraId="1638E1C8" w14:textId="77777777" w:rsidR="00D5361B" w:rsidRPr="004503AA" w:rsidRDefault="00D5361B" w:rsidP="00D5361B">
            <w:pPr>
              <w:rPr>
                <w:rFonts w:eastAsia="宋体"/>
                <w:color w:val="000000"/>
              </w:rPr>
            </w:pPr>
          </w:p>
        </w:tc>
        <w:tc>
          <w:tcPr>
            <w:tcW w:w="3456" w:type="dxa"/>
            <w:vAlign w:val="bottom"/>
          </w:tcPr>
          <w:p w14:paraId="1F3A7127" w14:textId="5968AE42" w:rsidR="00D5361B" w:rsidRPr="004503AA" w:rsidRDefault="00D5361B" w:rsidP="00D5361B">
            <w:pPr>
              <w:rPr>
                <w:rFonts w:eastAsia="宋体"/>
              </w:rPr>
            </w:pPr>
            <w:r w:rsidRPr="00D5361B">
              <w:rPr>
                <w:rFonts w:eastAsia="宋体"/>
              </w:rPr>
              <w:t>name_and_type_index</w:t>
            </w:r>
          </w:p>
        </w:tc>
        <w:tc>
          <w:tcPr>
            <w:tcW w:w="722" w:type="dxa"/>
            <w:vAlign w:val="bottom"/>
          </w:tcPr>
          <w:p w14:paraId="2013A130" w14:textId="1FF1ED86" w:rsidR="00D5361B" w:rsidRPr="004503AA" w:rsidRDefault="00D5361B" w:rsidP="00D5361B">
            <w:pPr>
              <w:rPr>
                <w:rFonts w:eastAsia="宋体"/>
                <w:color w:val="000000"/>
              </w:rPr>
            </w:pPr>
            <w:r>
              <w:rPr>
                <w:rFonts w:eastAsia="宋体"/>
                <w:color w:val="000000"/>
              </w:rPr>
              <w:t>u2</w:t>
            </w:r>
          </w:p>
        </w:tc>
        <w:tc>
          <w:tcPr>
            <w:tcW w:w="3399" w:type="dxa"/>
          </w:tcPr>
          <w:p w14:paraId="2C1B74DF" w14:textId="77777777" w:rsidR="00D5361B" w:rsidRPr="004503AA" w:rsidRDefault="00D5361B" w:rsidP="00D5361B">
            <w:pPr>
              <w:rPr>
                <w:rFonts w:eastAsia="宋体"/>
                <w:color w:val="000000"/>
              </w:rPr>
            </w:pPr>
          </w:p>
        </w:tc>
      </w:tr>
      <w:tr w:rsidR="00D5361B" w:rsidRPr="004503AA" w14:paraId="0D0EB264" w14:textId="77777777" w:rsidTr="00644967">
        <w:trPr>
          <w:trHeight w:val="56"/>
        </w:trPr>
        <w:tc>
          <w:tcPr>
            <w:tcW w:w="3578" w:type="dxa"/>
            <w:vMerge w:val="restart"/>
          </w:tcPr>
          <w:p w14:paraId="34977380" w14:textId="77777777" w:rsidR="00D5361B" w:rsidRPr="004503AA" w:rsidRDefault="00D5361B" w:rsidP="00D5361B">
            <w:pPr>
              <w:rPr>
                <w:rFonts w:eastAsia="宋体"/>
              </w:rPr>
            </w:pPr>
            <w:r w:rsidRPr="004503AA">
              <w:rPr>
                <w:rFonts w:eastAsia="宋体" w:hint="eastAsia"/>
                <w:color w:val="000000"/>
              </w:rPr>
              <w:t>CONSTANT_InterfaceMethodref</w:t>
            </w:r>
          </w:p>
        </w:tc>
        <w:tc>
          <w:tcPr>
            <w:tcW w:w="3456" w:type="dxa"/>
            <w:vAlign w:val="bottom"/>
          </w:tcPr>
          <w:p w14:paraId="3136D389" w14:textId="26E8355B" w:rsidR="00D5361B" w:rsidRPr="004503AA" w:rsidRDefault="00D5361B" w:rsidP="00D5361B">
            <w:pPr>
              <w:rPr>
                <w:rFonts w:eastAsia="宋体"/>
              </w:rPr>
            </w:pPr>
            <w:r>
              <w:rPr>
                <w:rFonts w:eastAsia="宋体" w:hint="eastAsia"/>
              </w:rPr>
              <w:t>tag</w:t>
            </w:r>
          </w:p>
        </w:tc>
        <w:tc>
          <w:tcPr>
            <w:tcW w:w="722" w:type="dxa"/>
            <w:vAlign w:val="bottom"/>
          </w:tcPr>
          <w:p w14:paraId="1F5E070A" w14:textId="6361EF02" w:rsidR="00D5361B" w:rsidRPr="004503AA" w:rsidRDefault="00D5361B" w:rsidP="00D5361B">
            <w:pPr>
              <w:rPr>
                <w:rFonts w:eastAsia="宋体"/>
              </w:rPr>
            </w:pPr>
            <w:r>
              <w:rPr>
                <w:rFonts w:eastAsia="宋体"/>
              </w:rPr>
              <w:t>u1</w:t>
            </w:r>
          </w:p>
        </w:tc>
        <w:tc>
          <w:tcPr>
            <w:tcW w:w="3399" w:type="dxa"/>
          </w:tcPr>
          <w:p w14:paraId="4FA1CBA7" w14:textId="64C493FE" w:rsidR="00D5361B" w:rsidRPr="004503AA" w:rsidRDefault="00D5361B" w:rsidP="00D5361B">
            <w:pPr>
              <w:rPr>
                <w:rFonts w:eastAsia="宋体"/>
                <w:color w:val="000000"/>
              </w:rPr>
            </w:pPr>
          </w:p>
        </w:tc>
      </w:tr>
      <w:tr w:rsidR="00D5361B" w:rsidRPr="004503AA" w14:paraId="517E562D" w14:textId="77777777" w:rsidTr="00644967">
        <w:trPr>
          <w:trHeight w:val="56"/>
        </w:trPr>
        <w:tc>
          <w:tcPr>
            <w:tcW w:w="3578" w:type="dxa"/>
            <w:vMerge/>
          </w:tcPr>
          <w:p w14:paraId="5762A0D7" w14:textId="77777777" w:rsidR="00D5361B" w:rsidRPr="004503AA" w:rsidRDefault="00D5361B" w:rsidP="00D5361B">
            <w:pPr>
              <w:rPr>
                <w:rFonts w:eastAsia="宋体"/>
                <w:color w:val="000000"/>
              </w:rPr>
            </w:pPr>
          </w:p>
        </w:tc>
        <w:tc>
          <w:tcPr>
            <w:tcW w:w="3456" w:type="dxa"/>
            <w:vAlign w:val="bottom"/>
          </w:tcPr>
          <w:p w14:paraId="7DC1383C" w14:textId="3F1B0BD9" w:rsidR="00D5361B" w:rsidRPr="004503AA" w:rsidRDefault="00D5361B" w:rsidP="00D5361B">
            <w:pPr>
              <w:rPr>
                <w:rFonts w:eastAsia="宋体"/>
              </w:rPr>
            </w:pPr>
            <w:r w:rsidRPr="00D5361B">
              <w:rPr>
                <w:rFonts w:eastAsia="宋体"/>
              </w:rPr>
              <w:t>class_index</w:t>
            </w:r>
          </w:p>
        </w:tc>
        <w:tc>
          <w:tcPr>
            <w:tcW w:w="722" w:type="dxa"/>
            <w:vAlign w:val="bottom"/>
          </w:tcPr>
          <w:p w14:paraId="789757B8" w14:textId="0BA261CC" w:rsidR="00D5361B" w:rsidRPr="004503AA" w:rsidRDefault="00D5361B" w:rsidP="00D5361B">
            <w:pPr>
              <w:rPr>
                <w:rFonts w:eastAsia="宋体"/>
                <w:color w:val="000000"/>
              </w:rPr>
            </w:pPr>
            <w:r>
              <w:rPr>
                <w:rFonts w:eastAsia="宋体"/>
                <w:color w:val="000000"/>
              </w:rPr>
              <w:t>u2</w:t>
            </w:r>
          </w:p>
        </w:tc>
        <w:tc>
          <w:tcPr>
            <w:tcW w:w="3399" w:type="dxa"/>
          </w:tcPr>
          <w:p w14:paraId="610D2CD8" w14:textId="77777777" w:rsidR="00D5361B" w:rsidRPr="004503AA" w:rsidRDefault="00D5361B" w:rsidP="00D5361B">
            <w:pPr>
              <w:rPr>
                <w:rFonts w:eastAsia="宋体"/>
                <w:color w:val="000000"/>
              </w:rPr>
            </w:pPr>
          </w:p>
        </w:tc>
      </w:tr>
      <w:tr w:rsidR="00D5361B" w:rsidRPr="004503AA" w14:paraId="5D22F1BE" w14:textId="77777777" w:rsidTr="00644967">
        <w:trPr>
          <w:trHeight w:val="56"/>
        </w:trPr>
        <w:tc>
          <w:tcPr>
            <w:tcW w:w="3578" w:type="dxa"/>
            <w:vMerge/>
          </w:tcPr>
          <w:p w14:paraId="76BCD1EA" w14:textId="77777777" w:rsidR="00D5361B" w:rsidRPr="004503AA" w:rsidRDefault="00D5361B" w:rsidP="00D5361B">
            <w:pPr>
              <w:rPr>
                <w:rFonts w:eastAsia="宋体"/>
                <w:color w:val="000000"/>
              </w:rPr>
            </w:pPr>
          </w:p>
        </w:tc>
        <w:tc>
          <w:tcPr>
            <w:tcW w:w="3456" w:type="dxa"/>
            <w:vAlign w:val="bottom"/>
          </w:tcPr>
          <w:p w14:paraId="44CDE87B" w14:textId="6F8E7A0A" w:rsidR="00D5361B" w:rsidRPr="004503AA" w:rsidRDefault="00D5361B" w:rsidP="00D5361B">
            <w:pPr>
              <w:rPr>
                <w:rFonts w:eastAsia="宋体"/>
              </w:rPr>
            </w:pPr>
            <w:r w:rsidRPr="00D5361B">
              <w:rPr>
                <w:rFonts w:eastAsia="宋体"/>
              </w:rPr>
              <w:t>name_and_type_index</w:t>
            </w:r>
          </w:p>
        </w:tc>
        <w:tc>
          <w:tcPr>
            <w:tcW w:w="722" w:type="dxa"/>
            <w:vAlign w:val="bottom"/>
          </w:tcPr>
          <w:p w14:paraId="2A5C94DF" w14:textId="47ECD4E8" w:rsidR="00D5361B" w:rsidRPr="004503AA" w:rsidRDefault="00D5361B" w:rsidP="00D5361B">
            <w:pPr>
              <w:rPr>
                <w:rFonts w:eastAsia="宋体"/>
                <w:color w:val="000000"/>
              </w:rPr>
            </w:pPr>
            <w:r>
              <w:rPr>
                <w:rFonts w:eastAsia="宋体"/>
                <w:color w:val="000000"/>
              </w:rPr>
              <w:t>u2</w:t>
            </w:r>
          </w:p>
        </w:tc>
        <w:tc>
          <w:tcPr>
            <w:tcW w:w="3399" w:type="dxa"/>
          </w:tcPr>
          <w:p w14:paraId="3CC7EEDA" w14:textId="77777777" w:rsidR="00D5361B" w:rsidRPr="004503AA" w:rsidRDefault="00D5361B" w:rsidP="00D5361B">
            <w:pPr>
              <w:rPr>
                <w:rFonts w:eastAsia="宋体"/>
                <w:color w:val="000000"/>
              </w:rPr>
            </w:pPr>
          </w:p>
        </w:tc>
      </w:tr>
      <w:tr w:rsidR="00C32824" w:rsidRPr="004503AA" w14:paraId="72D162DC" w14:textId="77777777" w:rsidTr="00644967">
        <w:trPr>
          <w:trHeight w:val="110"/>
        </w:trPr>
        <w:tc>
          <w:tcPr>
            <w:tcW w:w="3578" w:type="dxa"/>
            <w:vMerge w:val="restart"/>
          </w:tcPr>
          <w:p w14:paraId="07DE6F50" w14:textId="77777777" w:rsidR="00C32824" w:rsidRPr="004503AA" w:rsidRDefault="00C32824" w:rsidP="005F1E1D">
            <w:pPr>
              <w:rPr>
                <w:rFonts w:eastAsia="宋体"/>
              </w:rPr>
            </w:pPr>
            <w:r w:rsidRPr="004503AA">
              <w:rPr>
                <w:rFonts w:eastAsia="宋体" w:hint="eastAsia"/>
                <w:color w:val="000000"/>
              </w:rPr>
              <w:t>CONSTANT_NameAndType</w:t>
            </w:r>
          </w:p>
        </w:tc>
        <w:tc>
          <w:tcPr>
            <w:tcW w:w="3456" w:type="dxa"/>
          </w:tcPr>
          <w:p w14:paraId="10D23D09" w14:textId="3B7552C0" w:rsidR="00C32824" w:rsidRPr="004503AA" w:rsidRDefault="00C32824" w:rsidP="00C32824">
            <w:pPr>
              <w:rPr>
                <w:rFonts w:eastAsia="宋体"/>
              </w:rPr>
            </w:pPr>
            <w:r>
              <w:rPr>
                <w:rFonts w:eastAsia="宋体"/>
              </w:rPr>
              <w:t>tag</w:t>
            </w:r>
          </w:p>
        </w:tc>
        <w:tc>
          <w:tcPr>
            <w:tcW w:w="722" w:type="dxa"/>
            <w:vAlign w:val="bottom"/>
          </w:tcPr>
          <w:p w14:paraId="4B4DE22C" w14:textId="54052319" w:rsidR="00C32824" w:rsidRPr="004503AA" w:rsidRDefault="00C32824" w:rsidP="00A47DC5">
            <w:pPr>
              <w:rPr>
                <w:rFonts w:eastAsia="宋体"/>
                <w:color w:val="000000"/>
              </w:rPr>
            </w:pPr>
            <w:r>
              <w:rPr>
                <w:rFonts w:eastAsia="宋体" w:hint="eastAsia"/>
                <w:color w:val="000000"/>
              </w:rPr>
              <w:t>u</w:t>
            </w:r>
            <w:r>
              <w:rPr>
                <w:rFonts w:eastAsia="宋体"/>
                <w:color w:val="000000"/>
              </w:rPr>
              <w:t>1</w:t>
            </w:r>
          </w:p>
        </w:tc>
        <w:tc>
          <w:tcPr>
            <w:tcW w:w="3399" w:type="dxa"/>
            <w:vAlign w:val="bottom"/>
          </w:tcPr>
          <w:p w14:paraId="620EF4C7" w14:textId="1DA12D27" w:rsidR="00C32824" w:rsidRPr="004503AA" w:rsidRDefault="00C32824" w:rsidP="00A47DC5">
            <w:pPr>
              <w:rPr>
                <w:rFonts w:eastAsia="宋体"/>
                <w:color w:val="000000"/>
              </w:rPr>
            </w:pPr>
          </w:p>
        </w:tc>
      </w:tr>
      <w:tr w:rsidR="00C32824" w:rsidRPr="004503AA" w14:paraId="727722B8" w14:textId="77777777" w:rsidTr="00644967">
        <w:trPr>
          <w:trHeight w:val="108"/>
        </w:trPr>
        <w:tc>
          <w:tcPr>
            <w:tcW w:w="3578" w:type="dxa"/>
            <w:vMerge/>
          </w:tcPr>
          <w:p w14:paraId="075CC6E4" w14:textId="77777777" w:rsidR="00C32824" w:rsidRPr="004503AA" w:rsidRDefault="00C32824" w:rsidP="005F1E1D">
            <w:pPr>
              <w:rPr>
                <w:rFonts w:eastAsia="宋体"/>
                <w:color w:val="000000"/>
              </w:rPr>
            </w:pPr>
          </w:p>
        </w:tc>
        <w:tc>
          <w:tcPr>
            <w:tcW w:w="3456" w:type="dxa"/>
            <w:vAlign w:val="bottom"/>
          </w:tcPr>
          <w:p w14:paraId="6405B36E" w14:textId="02DA6C8B" w:rsidR="00C32824" w:rsidRPr="004503AA" w:rsidRDefault="00C32824" w:rsidP="00A47DC5">
            <w:pPr>
              <w:rPr>
                <w:rFonts w:eastAsia="宋体"/>
                <w:color w:val="000000"/>
              </w:rPr>
            </w:pPr>
            <w:r>
              <w:rPr>
                <w:rFonts w:eastAsia="宋体"/>
                <w:color w:val="000000"/>
              </w:rPr>
              <w:t>name_index</w:t>
            </w:r>
          </w:p>
        </w:tc>
        <w:tc>
          <w:tcPr>
            <w:tcW w:w="722" w:type="dxa"/>
            <w:vAlign w:val="bottom"/>
          </w:tcPr>
          <w:p w14:paraId="49C1748D" w14:textId="461FC87C" w:rsidR="00C32824" w:rsidRPr="004503AA" w:rsidRDefault="00C32824" w:rsidP="00A47DC5">
            <w:pPr>
              <w:rPr>
                <w:rFonts w:eastAsia="宋体"/>
                <w:color w:val="000000"/>
              </w:rPr>
            </w:pPr>
            <w:r>
              <w:rPr>
                <w:rFonts w:eastAsia="宋体"/>
                <w:color w:val="000000"/>
              </w:rPr>
              <w:t>u2</w:t>
            </w:r>
          </w:p>
        </w:tc>
        <w:tc>
          <w:tcPr>
            <w:tcW w:w="3399" w:type="dxa"/>
            <w:vAlign w:val="bottom"/>
          </w:tcPr>
          <w:p w14:paraId="0D46DC1E" w14:textId="6081862F" w:rsidR="00C32824" w:rsidRPr="004503AA" w:rsidRDefault="00C32824" w:rsidP="00A47DC5">
            <w:pPr>
              <w:rPr>
                <w:rFonts w:eastAsia="宋体"/>
                <w:color w:val="000000"/>
              </w:rPr>
            </w:pPr>
          </w:p>
        </w:tc>
      </w:tr>
      <w:tr w:rsidR="00C32824" w:rsidRPr="004503AA" w14:paraId="6AA5FF3C" w14:textId="77777777" w:rsidTr="00644967">
        <w:trPr>
          <w:trHeight w:val="108"/>
        </w:trPr>
        <w:tc>
          <w:tcPr>
            <w:tcW w:w="3578" w:type="dxa"/>
            <w:vMerge/>
          </w:tcPr>
          <w:p w14:paraId="5F7BD30B" w14:textId="77777777" w:rsidR="00C32824" w:rsidRPr="004503AA" w:rsidRDefault="00C32824" w:rsidP="005F1E1D">
            <w:pPr>
              <w:rPr>
                <w:rFonts w:eastAsia="宋体"/>
                <w:color w:val="000000"/>
              </w:rPr>
            </w:pPr>
          </w:p>
        </w:tc>
        <w:tc>
          <w:tcPr>
            <w:tcW w:w="3456" w:type="dxa"/>
            <w:vAlign w:val="bottom"/>
          </w:tcPr>
          <w:p w14:paraId="01E2F120" w14:textId="6C7EB4DC" w:rsidR="00C32824" w:rsidRPr="004503AA" w:rsidRDefault="00C32824" w:rsidP="00A47DC5">
            <w:pPr>
              <w:rPr>
                <w:rFonts w:eastAsia="宋体"/>
                <w:color w:val="000000"/>
              </w:rPr>
            </w:pPr>
            <w:r>
              <w:rPr>
                <w:rFonts w:eastAsia="宋体"/>
                <w:color w:val="000000"/>
              </w:rPr>
              <w:t>descriptor_index</w:t>
            </w:r>
          </w:p>
        </w:tc>
        <w:tc>
          <w:tcPr>
            <w:tcW w:w="722" w:type="dxa"/>
            <w:vAlign w:val="bottom"/>
          </w:tcPr>
          <w:p w14:paraId="7A491397" w14:textId="5DC071AE" w:rsidR="00C32824" w:rsidRPr="004503AA" w:rsidRDefault="00C32824" w:rsidP="00A47DC5">
            <w:pPr>
              <w:rPr>
                <w:rFonts w:eastAsia="宋体"/>
                <w:color w:val="000000"/>
              </w:rPr>
            </w:pPr>
            <w:r>
              <w:rPr>
                <w:rFonts w:eastAsia="宋体"/>
                <w:color w:val="000000"/>
              </w:rPr>
              <w:t>u2</w:t>
            </w:r>
          </w:p>
        </w:tc>
        <w:tc>
          <w:tcPr>
            <w:tcW w:w="3399" w:type="dxa"/>
            <w:vAlign w:val="bottom"/>
          </w:tcPr>
          <w:p w14:paraId="2C5C43E9" w14:textId="7A2F4124" w:rsidR="00C32824" w:rsidRPr="004503AA" w:rsidRDefault="00C32824" w:rsidP="00A47DC5">
            <w:pPr>
              <w:rPr>
                <w:rFonts w:eastAsia="宋体"/>
                <w:color w:val="000000"/>
              </w:rPr>
            </w:pPr>
          </w:p>
        </w:tc>
      </w:tr>
      <w:tr w:rsidR="00A83E65" w:rsidRPr="004503AA" w14:paraId="5F50020D" w14:textId="77777777" w:rsidTr="00644967">
        <w:trPr>
          <w:trHeight w:val="166"/>
        </w:trPr>
        <w:tc>
          <w:tcPr>
            <w:tcW w:w="3578" w:type="dxa"/>
            <w:vMerge w:val="restart"/>
          </w:tcPr>
          <w:p w14:paraId="65CA99B1" w14:textId="77777777" w:rsidR="00A83E65" w:rsidRPr="004503AA" w:rsidRDefault="00A83E65" w:rsidP="005F1E1D">
            <w:pPr>
              <w:rPr>
                <w:rFonts w:eastAsia="宋体"/>
              </w:rPr>
            </w:pPr>
            <w:r w:rsidRPr="004503AA">
              <w:rPr>
                <w:rFonts w:eastAsia="宋体" w:hint="eastAsia"/>
                <w:color w:val="000000"/>
              </w:rPr>
              <w:t>CONSTANT_MethodHandle</w:t>
            </w:r>
          </w:p>
        </w:tc>
        <w:tc>
          <w:tcPr>
            <w:tcW w:w="3456" w:type="dxa"/>
            <w:vAlign w:val="bottom"/>
          </w:tcPr>
          <w:p w14:paraId="15CB5DF2" w14:textId="342B24A2" w:rsidR="00A83E65" w:rsidRPr="004503AA" w:rsidRDefault="00FE0AFD" w:rsidP="00A47DC5">
            <w:pPr>
              <w:rPr>
                <w:rFonts w:eastAsia="宋体"/>
              </w:rPr>
            </w:pPr>
            <w:r>
              <w:rPr>
                <w:rFonts w:eastAsia="宋体"/>
              </w:rPr>
              <w:t>tag</w:t>
            </w:r>
          </w:p>
        </w:tc>
        <w:tc>
          <w:tcPr>
            <w:tcW w:w="722" w:type="dxa"/>
            <w:vAlign w:val="bottom"/>
          </w:tcPr>
          <w:p w14:paraId="0E0FA9CC" w14:textId="1531851C" w:rsidR="00A83E65" w:rsidRPr="004503AA" w:rsidRDefault="00FE0AFD" w:rsidP="00A47DC5">
            <w:pPr>
              <w:rPr>
                <w:rFonts w:eastAsia="宋体"/>
              </w:rPr>
            </w:pPr>
            <w:r>
              <w:rPr>
                <w:rFonts w:eastAsia="宋体"/>
              </w:rPr>
              <w:t>u1</w:t>
            </w:r>
          </w:p>
        </w:tc>
        <w:tc>
          <w:tcPr>
            <w:tcW w:w="3399" w:type="dxa"/>
            <w:vAlign w:val="bottom"/>
          </w:tcPr>
          <w:p w14:paraId="2CF5732B" w14:textId="646E55C2" w:rsidR="00A83E65" w:rsidRPr="004503AA" w:rsidRDefault="00A83E65" w:rsidP="00A47DC5">
            <w:pPr>
              <w:rPr>
                <w:rFonts w:eastAsia="宋体"/>
                <w:color w:val="000000"/>
              </w:rPr>
            </w:pPr>
          </w:p>
        </w:tc>
      </w:tr>
      <w:tr w:rsidR="00FE0AFD" w:rsidRPr="004503AA" w14:paraId="0BEC867B" w14:textId="77777777" w:rsidTr="00644967">
        <w:trPr>
          <w:trHeight w:val="164"/>
        </w:trPr>
        <w:tc>
          <w:tcPr>
            <w:tcW w:w="3578" w:type="dxa"/>
            <w:vMerge/>
          </w:tcPr>
          <w:p w14:paraId="0D201CC1" w14:textId="77777777" w:rsidR="00FE0AFD" w:rsidRPr="004503AA" w:rsidRDefault="00FE0AFD" w:rsidP="00FE0AFD">
            <w:pPr>
              <w:rPr>
                <w:rFonts w:eastAsia="宋体"/>
                <w:color w:val="000000"/>
              </w:rPr>
            </w:pPr>
          </w:p>
        </w:tc>
        <w:tc>
          <w:tcPr>
            <w:tcW w:w="3456" w:type="dxa"/>
            <w:vAlign w:val="bottom"/>
          </w:tcPr>
          <w:p w14:paraId="2A853B9C" w14:textId="2FA8DEB3" w:rsidR="00FE0AFD" w:rsidRPr="004503AA" w:rsidRDefault="00FE0AFD" w:rsidP="00FE0AFD">
            <w:pPr>
              <w:rPr>
                <w:rFonts w:eastAsia="宋体"/>
                <w:color w:val="000000"/>
              </w:rPr>
            </w:pPr>
            <w:r w:rsidRPr="00FE0AFD">
              <w:rPr>
                <w:rFonts w:eastAsia="宋体"/>
              </w:rPr>
              <w:t>reference_kind</w:t>
            </w:r>
          </w:p>
        </w:tc>
        <w:tc>
          <w:tcPr>
            <w:tcW w:w="722" w:type="dxa"/>
            <w:vAlign w:val="bottom"/>
          </w:tcPr>
          <w:p w14:paraId="544C8B50" w14:textId="6025924E" w:rsidR="00FE0AFD" w:rsidRPr="004503AA" w:rsidRDefault="00FE0AFD" w:rsidP="00FE0AFD">
            <w:pPr>
              <w:rPr>
                <w:rFonts w:eastAsia="宋体"/>
                <w:color w:val="000000"/>
              </w:rPr>
            </w:pPr>
            <w:r>
              <w:rPr>
                <w:rFonts w:eastAsia="宋体"/>
                <w:color w:val="000000"/>
              </w:rPr>
              <w:t>u2</w:t>
            </w:r>
          </w:p>
        </w:tc>
        <w:tc>
          <w:tcPr>
            <w:tcW w:w="3399" w:type="dxa"/>
            <w:vAlign w:val="bottom"/>
          </w:tcPr>
          <w:p w14:paraId="23FBBF74" w14:textId="4CC071A7" w:rsidR="00FE0AFD" w:rsidRPr="004503AA" w:rsidRDefault="00FE0AFD" w:rsidP="00FE0AFD">
            <w:pPr>
              <w:rPr>
                <w:rFonts w:eastAsia="宋体"/>
                <w:color w:val="000000"/>
              </w:rPr>
            </w:pPr>
          </w:p>
        </w:tc>
      </w:tr>
      <w:tr w:rsidR="00FE0AFD" w:rsidRPr="004503AA" w14:paraId="0466FC34" w14:textId="77777777" w:rsidTr="00644967">
        <w:trPr>
          <w:trHeight w:val="164"/>
        </w:trPr>
        <w:tc>
          <w:tcPr>
            <w:tcW w:w="3578" w:type="dxa"/>
            <w:vMerge/>
          </w:tcPr>
          <w:p w14:paraId="0BEFDF26" w14:textId="77777777" w:rsidR="00FE0AFD" w:rsidRPr="004503AA" w:rsidRDefault="00FE0AFD" w:rsidP="00FE0AFD">
            <w:pPr>
              <w:rPr>
                <w:rFonts w:eastAsia="宋体"/>
                <w:color w:val="000000"/>
              </w:rPr>
            </w:pPr>
          </w:p>
        </w:tc>
        <w:tc>
          <w:tcPr>
            <w:tcW w:w="3456" w:type="dxa"/>
            <w:vAlign w:val="bottom"/>
          </w:tcPr>
          <w:p w14:paraId="5FFDEB75" w14:textId="16F99744" w:rsidR="00FE0AFD" w:rsidRPr="004503AA" w:rsidRDefault="00FE0AFD" w:rsidP="00FE0AFD">
            <w:pPr>
              <w:rPr>
                <w:rFonts w:eastAsia="宋体"/>
                <w:color w:val="000000"/>
              </w:rPr>
            </w:pPr>
            <w:r>
              <w:rPr>
                <w:rFonts w:eastAsia="宋体"/>
                <w:color w:val="000000"/>
              </w:rPr>
              <w:t>reference_index</w:t>
            </w:r>
          </w:p>
        </w:tc>
        <w:tc>
          <w:tcPr>
            <w:tcW w:w="722" w:type="dxa"/>
            <w:vAlign w:val="bottom"/>
          </w:tcPr>
          <w:p w14:paraId="2B3EDC52" w14:textId="4F9DDA28" w:rsidR="00FE0AFD" w:rsidRPr="004503AA" w:rsidRDefault="00FE0AFD" w:rsidP="00FE0AFD">
            <w:pPr>
              <w:rPr>
                <w:rFonts w:eastAsia="宋体"/>
                <w:color w:val="000000"/>
              </w:rPr>
            </w:pPr>
            <w:r>
              <w:rPr>
                <w:rFonts w:eastAsia="宋体"/>
                <w:color w:val="000000"/>
              </w:rPr>
              <w:t>u2</w:t>
            </w:r>
          </w:p>
        </w:tc>
        <w:tc>
          <w:tcPr>
            <w:tcW w:w="3399" w:type="dxa"/>
            <w:vAlign w:val="bottom"/>
          </w:tcPr>
          <w:p w14:paraId="0C506CB4" w14:textId="724BC628" w:rsidR="00FE0AFD" w:rsidRPr="004503AA" w:rsidRDefault="00FE0AFD" w:rsidP="00FE0AFD">
            <w:pPr>
              <w:rPr>
                <w:rFonts w:eastAsia="宋体"/>
                <w:color w:val="000000"/>
              </w:rPr>
            </w:pPr>
          </w:p>
        </w:tc>
      </w:tr>
      <w:tr w:rsidR="00D9317C" w:rsidRPr="004503AA" w14:paraId="5E3253F1" w14:textId="77777777" w:rsidTr="00644967">
        <w:trPr>
          <w:trHeight w:val="247"/>
        </w:trPr>
        <w:tc>
          <w:tcPr>
            <w:tcW w:w="3578" w:type="dxa"/>
            <w:vMerge w:val="restart"/>
          </w:tcPr>
          <w:p w14:paraId="1B6B86DD" w14:textId="77777777" w:rsidR="00D9317C" w:rsidRPr="004503AA" w:rsidRDefault="00D9317C" w:rsidP="00FE0AFD">
            <w:pPr>
              <w:rPr>
                <w:rFonts w:eastAsia="宋体"/>
              </w:rPr>
            </w:pPr>
            <w:r w:rsidRPr="004503AA">
              <w:rPr>
                <w:rFonts w:eastAsia="宋体" w:hint="eastAsia"/>
                <w:color w:val="000000"/>
              </w:rPr>
              <w:t>CONSTANT_MethodType</w:t>
            </w:r>
          </w:p>
        </w:tc>
        <w:tc>
          <w:tcPr>
            <w:tcW w:w="3456" w:type="dxa"/>
            <w:vAlign w:val="bottom"/>
          </w:tcPr>
          <w:p w14:paraId="4A933347" w14:textId="4DA30436" w:rsidR="00D9317C" w:rsidRPr="004503AA" w:rsidRDefault="00D9317C" w:rsidP="00FE0AFD">
            <w:pPr>
              <w:rPr>
                <w:rFonts w:eastAsia="宋体"/>
              </w:rPr>
            </w:pPr>
            <w:r>
              <w:rPr>
                <w:rFonts w:eastAsia="宋体"/>
              </w:rPr>
              <w:t>tag</w:t>
            </w:r>
          </w:p>
        </w:tc>
        <w:tc>
          <w:tcPr>
            <w:tcW w:w="722" w:type="dxa"/>
            <w:vAlign w:val="bottom"/>
          </w:tcPr>
          <w:p w14:paraId="36327FC3" w14:textId="1CB43D30" w:rsidR="00D9317C" w:rsidRPr="004503AA" w:rsidRDefault="00D9317C" w:rsidP="00FE0AFD">
            <w:pPr>
              <w:rPr>
                <w:rFonts w:eastAsia="宋体"/>
              </w:rPr>
            </w:pPr>
            <w:r>
              <w:rPr>
                <w:rFonts w:eastAsia="宋体"/>
                <w:color w:val="000000"/>
              </w:rPr>
              <w:t>u1</w:t>
            </w:r>
          </w:p>
        </w:tc>
        <w:tc>
          <w:tcPr>
            <w:tcW w:w="3399" w:type="dxa"/>
            <w:vAlign w:val="bottom"/>
          </w:tcPr>
          <w:p w14:paraId="7AC477BC" w14:textId="77DCCF30" w:rsidR="00D9317C" w:rsidRPr="004503AA" w:rsidRDefault="00D9317C" w:rsidP="00FE0AFD">
            <w:pPr>
              <w:rPr>
                <w:rFonts w:eastAsia="宋体"/>
                <w:color w:val="000000"/>
              </w:rPr>
            </w:pPr>
          </w:p>
        </w:tc>
      </w:tr>
      <w:tr w:rsidR="00D9317C" w:rsidRPr="004503AA" w14:paraId="03E79896" w14:textId="77777777" w:rsidTr="00644967">
        <w:trPr>
          <w:trHeight w:val="247"/>
        </w:trPr>
        <w:tc>
          <w:tcPr>
            <w:tcW w:w="3578" w:type="dxa"/>
            <w:vMerge/>
          </w:tcPr>
          <w:p w14:paraId="793BB474" w14:textId="77777777" w:rsidR="00D9317C" w:rsidRPr="004503AA" w:rsidRDefault="00D9317C" w:rsidP="00FE0AFD">
            <w:pPr>
              <w:rPr>
                <w:rFonts w:eastAsia="宋体"/>
                <w:color w:val="000000"/>
              </w:rPr>
            </w:pPr>
          </w:p>
        </w:tc>
        <w:tc>
          <w:tcPr>
            <w:tcW w:w="3456" w:type="dxa"/>
            <w:vAlign w:val="bottom"/>
          </w:tcPr>
          <w:p w14:paraId="2FCD7B38" w14:textId="248FB073" w:rsidR="00D9317C" w:rsidRPr="004503AA" w:rsidRDefault="00D9317C" w:rsidP="00FE0AFD">
            <w:pPr>
              <w:rPr>
                <w:rFonts w:eastAsia="宋体"/>
                <w:color w:val="000000"/>
              </w:rPr>
            </w:pPr>
            <w:r>
              <w:rPr>
                <w:rFonts w:eastAsia="宋体"/>
                <w:color w:val="000000"/>
              </w:rPr>
              <w:t>desc</w:t>
            </w:r>
            <w:r w:rsidR="00BB2C0D">
              <w:rPr>
                <w:rFonts w:eastAsia="宋体" w:hint="eastAsia"/>
                <w:color w:val="000000"/>
              </w:rPr>
              <w:t>riptor</w:t>
            </w:r>
            <w:r w:rsidR="00BB2C0D">
              <w:rPr>
                <w:rFonts w:eastAsia="宋体"/>
                <w:color w:val="000000"/>
              </w:rPr>
              <w:t>_index</w:t>
            </w:r>
          </w:p>
        </w:tc>
        <w:tc>
          <w:tcPr>
            <w:tcW w:w="722" w:type="dxa"/>
            <w:vAlign w:val="bottom"/>
          </w:tcPr>
          <w:p w14:paraId="78FCD1D5" w14:textId="05835C84" w:rsidR="00D9317C" w:rsidRPr="004503AA" w:rsidRDefault="00D9317C" w:rsidP="00FE0AFD">
            <w:pPr>
              <w:rPr>
                <w:rFonts w:eastAsia="宋体"/>
                <w:color w:val="000000"/>
              </w:rPr>
            </w:pPr>
            <w:r>
              <w:rPr>
                <w:rFonts w:eastAsia="宋体"/>
                <w:color w:val="000000"/>
              </w:rPr>
              <w:t>u2</w:t>
            </w:r>
          </w:p>
        </w:tc>
        <w:tc>
          <w:tcPr>
            <w:tcW w:w="3399" w:type="dxa"/>
            <w:vAlign w:val="bottom"/>
          </w:tcPr>
          <w:p w14:paraId="0286AEAB" w14:textId="46FB3FDA" w:rsidR="00D9317C" w:rsidRPr="004503AA" w:rsidRDefault="00D9317C" w:rsidP="00FE0AFD">
            <w:pPr>
              <w:rPr>
                <w:rFonts w:eastAsia="宋体"/>
                <w:color w:val="000000"/>
              </w:rPr>
            </w:pPr>
          </w:p>
        </w:tc>
      </w:tr>
      <w:tr w:rsidR="00BB2C0D" w:rsidRPr="004503AA" w14:paraId="2CFBC13F" w14:textId="77777777" w:rsidTr="00644967">
        <w:trPr>
          <w:trHeight w:val="166"/>
        </w:trPr>
        <w:tc>
          <w:tcPr>
            <w:tcW w:w="3578" w:type="dxa"/>
            <w:vMerge w:val="restart"/>
          </w:tcPr>
          <w:p w14:paraId="4BCB2D13" w14:textId="77777777" w:rsidR="00BB2C0D" w:rsidRPr="004503AA" w:rsidRDefault="00BB2C0D" w:rsidP="00FE0AFD">
            <w:pPr>
              <w:rPr>
                <w:rFonts w:eastAsia="宋体"/>
              </w:rPr>
            </w:pPr>
            <w:r w:rsidRPr="004503AA">
              <w:rPr>
                <w:rFonts w:eastAsia="宋体" w:hint="eastAsia"/>
                <w:color w:val="000000"/>
              </w:rPr>
              <w:t>CONSTANT_InvokeDynamic</w:t>
            </w:r>
          </w:p>
        </w:tc>
        <w:tc>
          <w:tcPr>
            <w:tcW w:w="3456" w:type="dxa"/>
            <w:vAlign w:val="bottom"/>
          </w:tcPr>
          <w:p w14:paraId="657D4D7D" w14:textId="797B8D11" w:rsidR="00BB2C0D" w:rsidRPr="004503AA" w:rsidRDefault="001212B3" w:rsidP="00FE0AFD">
            <w:pPr>
              <w:rPr>
                <w:rFonts w:eastAsia="宋体"/>
              </w:rPr>
            </w:pPr>
            <w:r>
              <w:rPr>
                <w:rFonts w:eastAsia="宋体"/>
              </w:rPr>
              <w:t>tag</w:t>
            </w:r>
          </w:p>
        </w:tc>
        <w:tc>
          <w:tcPr>
            <w:tcW w:w="722" w:type="dxa"/>
            <w:vAlign w:val="bottom"/>
          </w:tcPr>
          <w:p w14:paraId="0344EB3A" w14:textId="2AAA4B1D" w:rsidR="00BB2C0D" w:rsidRPr="004503AA" w:rsidRDefault="001212B3" w:rsidP="00FE0AFD">
            <w:pPr>
              <w:rPr>
                <w:rFonts w:eastAsia="宋体"/>
              </w:rPr>
            </w:pPr>
            <w:r>
              <w:rPr>
                <w:rFonts w:eastAsia="宋体"/>
                <w:color w:val="000000"/>
              </w:rPr>
              <w:t>u1</w:t>
            </w:r>
          </w:p>
        </w:tc>
        <w:tc>
          <w:tcPr>
            <w:tcW w:w="3399" w:type="dxa"/>
            <w:vAlign w:val="bottom"/>
          </w:tcPr>
          <w:p w14:paraId="2C073EAA" w14:textId="6D054ADD" w:rsidR="00BB2C0D" w:rsidRPr="004503AA" w:rsidRDefault="00BB2C0D" w:rsidP="00FE0AFD">
            <w:pPr>
              <w:rPr>
                <w:rFonts w:eastAsia="宋体"/>
                <w:color w:val="000000"/>
              </w:rPr>
            </w:pPr>
          </w:p>
        </w:tc>
      </w:tr>
      <w:tr w:rsidR="00BB2C0D" w:rsidRPr="004503AA" w14:paraId="2E1A60BE" w14:textId="77777777" w:rsidTr="00644967">
        <w:trPr>
          <w:trHeight w:val="164"/>
        </w:trPr>
        <w:tc>
          <w:tcPr>
            <w:tcW w:w="3578" w:type="dxa"/>
            <w:vMerge/>
          </w:tcPr>
          <w:p w14:paraId="63B3E327" w14:textId="77777777" w:rsidR="00BB2C0D" w:rsidRPr="004503AA" w:rsidRDefault="00BB2C0D" w:rsidP="00FE0AFD">
            <w:pPr>
              <w:rPr>
                <w:rFonts w:eastAsia="宋体"/>
                <w:color w:val="000000"/>
              </w:rPr>
            </w:pPr>
          </w:p>
        </w:tc>
        <w:tc>
          <w:tcPr>
            <w:tcW w:w="3456" w:type="dxa"/>
            <w:vAlign w:val="bottom"/>
          </w:tcPr>
          <w:p w14:paraId="140CA07E" w14:textId="37C388EE" w:rsidR="00BB2C0D" w:rsidRPr="004503AA" w:rsidRDefault="001212B3" w:rsidP="00FE0AFD">
            <w:pPr>
              <w:rPr>
                <w:rFonts w:eastAsia="宋体"/>
                <w:color w:val="000000"/>
              </w:rPr>
            </w:pPr>
            <w:r w:rsidRPr="001212B3">
              <w:rPr>
                <w:rFonts w:eastAsia="宋体"/>
                <w:color w:val="000000"/>
              </w:rPr>
              <w:t>bootstrap_method_attr_index</w:t>
            </w:r>
          </w:p>
        </w:tc>
        <w:tc>
          <w:tcPr>
            <w:tcW w:w="722" w:type="dxa"/>
            <w:vAlign w:val="bottom"/>
          </w:tcPr>
          <w:p w14:paraId="4375BE17" w14:textId="4C85C8E7" w:rsidR="00BB2C0D" w:rsidRPr="004503AA" w:rsidRDefault="001212B3" w:rsidP="00FE0AFD">
            <w:pPr>
              <w:rPr>
                <w:rFonts w:eastAsia="宋体"/>
                <w:color w:val="000000"/>
              </w:rPr>
            </w:pPr>
            <w:r>
              <w:rPr>
                <w:rFonts w:eastAsia="宋体"/>
                <w:color w:val="000000"/>
              </w:rPr>
              <w:t>u2</w:t>
            </w:r>
          </w:p>
        </w:tc>
        <w:tc>
          <w:tcPr>
            <w:tcW w:w="3399" w:type="dxa"/>
            <w:vAlign w:val="bottom"/>
          </w:tcPr>
          <w:p w14:paraId="071E3D17" w14:textId="335D0EC6" w:rsidR="00BB2C0D" w:rsidRPr="004503AA" w:rsidRDefault="00BB2C0D" w:rsidP="00FE0AFD">
            <w:pPr>
              <w:rPr>
                <w:rFonts w:eastAsia="宋体"/>
                <w:color w:val="000000"/>
              </w:rPr>
            </w:pPr>
          </w:p>
        </w:tc>
      </w:tr>
      <w:tr w:rsidR="00BB2C0D" w:rsidRPr="004503AA" w14:paraId="54150E38" w14:textId="77777777" w:rsidTr="00644967">
        <w:trPr>
          <w:trHeight w:val="164"/>
        </w:trPr>
        <w:tc>
          <w:tcPr>
            <w:tcW w:w="3578" w:type="dxa"/>
            <w:vMerge/>
          </w:tcPr>
          <w:p w14:paraId="44FE1424" w14:textId="77777777" w:rsidR="00BB2C0D" w:rsidRPr="004503AA" w:rsidRDefault="00BB2C0D" w:rsidP="00FE0AFD">
            <w:pPr>
              <w:rPr>
                <w:rFonts w:eastAsia="宋体"/>
                <w:color w:val="000000"/>
              </w:rPr>
            </w:pPr>
          </w:p>
        </w:tc>
        <w:tc>
          <w:tcPr>
            <w:tcW w:w="3456" w:type="dxa"/>
            <w:vAlign w:val="bottom"/>
          </w:tcPr>
          <w:p w14:paraId="4D67E465" w14:textId="6BFED564" w:rsidR="00BB2C0D" w:rsidRPr="004503AA" w:rsidRDefault="001212B3" w:rsidP="00FE0AFD">
            <w:pPr>
              <w:rPr>
                <w:rFonts w:eastAsia="宋体"/>
                <w:color w:val="000000"/>
              </w:rPr>
            </w:pPr>
            <w:r w:rsidRPr="001212B3">
              <w:rPr>
                <w:rFonts w:eastAsia="宋体"/>
                <w:color w:val="000000"/>
              </w:rPr>
              <w:t>name_and_type_index</w:t>
            </w:r>
          </w:p>
        </w:tc>
        <w:tc>
          <w:tcPr>
            <w:tcW w:w="722" w:type="dxa"/>
            <w:vAlign w:val="bottom"/>
          </w:tcPr>
          <w:p w14:paraId="25B1DC4C" w14:textId="729D1816" w:rsidR="00BB2C0D" w:rsidRPr="004503AA" w:rsidRDefault="001212B3" w:rsidP="00FE0AFD">
            <w:pPr>
              <w:rPr>
                <w:rFonts w:eastAsia="宋体"/>
                <w:color w:val="000000"/>
              </w:rPr>
            </w:pPr>
            <w:r>
              <w:rPr>
                <w:rFonts w:eastAsia="宋体"/>
                <w:color w:val="000000"/>
              </w:rPr>
              <w:t>u2</w:t>
            </w:r>
          </w:p>
        </w:tc>
        <w:tc>
          <w:tcPr>
            <w:tcW w:w="3399" w:type="dxa"/>
            <w:vAlign w:val="bottom"/>
          </w:tcPr>
          <w:p w14:paraId="62578EFB" w14:textId="23A00837" w:rsidR="00BB2C0D" w:rsidRPr="004503AA" w:rsidRDefault="00BB2C0D" w:rsidP="00FE0AFD">
            <w:pPr>
              <w:rPr>
                <w:rFonts w:eastAsia="宋体"/>
                <w:color w:val="000000"/>
              </w:rPr>
            </w:pPr>
          </w:p>
        </w:tc>
      </w:tr>
      <w:tr w:rsidR="006B459C" w:rsidRPr="004503AA" w14:paraId="56A30FE1" w14:textId="77777777" w:rsidTr="00644967">
        <w:trPr>
          <w:trHeight w:val="163"/>
        </w:trPr>
        <w:tc>
          <w:tcPr>
            <w:tcW w:w="3578" w:type="dxa"/>
            <w:vMerge w:val="restart"/>
          </w:tcPr>
          <w:p w14:paraId="51315E49" w14:textId="77777777" w:rsidR="006B459C" w:rsidRPr="004503AA" w:rsidRDefault="006B459C" w:rsidP="00FE0AFD">
            <w:pPr>
              <w:rPr>
                <w:rFonts w:eastAsia="宋体"/>
              </w:rPr>
            </w:pPr>
            <w:r w:rsidRPr="004503AA">
              <w:rPr>
                <w:rFonts w:eastAsia="宋体" w:hint="eastAsia"/>
                <w:color w:val="000000"/>
              </w:rPr>
              <w:t>CONSTANT_Module</w:t>
            </w:r>
          </w:p>
        </w:tc>
        <w:tc>
          <w:tcPr>
            <w:tcW w:w="3456" w:type="dxa"/>
            <w:vAlign w:val="bottom"/>
          </w:tcPr>
          <w:p w14:paraId="36DF36D4" w14:textId="60BC46AA" w:rsidR="006B459C" w:rsidRPr="004503AA" w:rsidRDefault="006B459C" w:rsidP="00FE0AFD">
            <w:pPr>
              <w:rPr>
                <w:rFonts w:eastAsia="宋体"/>
              </w:rPr>
            </w:pPr>
            <w:r>
              <w:rPr>
                <w:rFonts w:eastAsia="宋体"/>
              </w:rPr>
              <w:t>tag</w:t>
            </w:r>
          </w:p>
        </w:tc>
        <w:tc>
          <w:tcPr>
            <w:tcW w:w="722" w:type="dxa"/>
            <w:vAlign w:val="bottom"/>
          </w:tcPr>
          <w:p w14:paraId="7264B507" w14:textId="2139CC37" w:rsidR="006B459C" w:rsidRPr="004503AA" w:rsidRDefault="006B459C" w:rsidP="00FE0AFD">
            <w:pPr>
              <w:rPr>
                <w:rFonts w:eastAsia="宋体"/>
                <w:color w:val="000000"/>
              </w:rPr>
            </w:pPr>
            <w:r>
              <w:rPr>
                <w:rFonts w:eastAsia="宋体"/>
                <w:color w:val="000000"/>
              </w:rPr>
              <w:t>u1</w:t>
            </w:r>
          </w:p>
        </w:tc>
        <w:tc>
          <w:tcPr>
            <w:tcW w:w="3399" w:type="dxa"/>
            <w:vAlign w:val="bottom"/>
          </w:tcPr>
          <w:p w14:paraId="4B7EB2ED" w14:textId="0DB4F697" w:rsidR="006B459C" w:rsidRPr="004503AA" w:rsidRDefault="006B459C" w:rsidP="00FE0AFD">
            <w:pPr>
              <w:rPr>
                <w:rFonts w:eastAsia="宋体"/>
                <w:color w:val="000000"/>
              </w:rPr>
            </w:pPr>
          </w:p>
        </w:tc>
      </w:tr>
      <w:tr w:rsidR="006B459C" w:rsidRPr="004503AA" w14:paraId="5A8C594C" w14:textId="77777777" w:rsidTr="00644967">
        <w:trPr>
          <w:trHeight w:val="163"/>
        </w:trPr>
        <w:tc>
          <w:tcPr>
            <w:tcW w:w="3578" w:type="dxa"/>
            <w:vMerge/>
          </w:tcPr>
          <w:p w14:paraId="57838B42" w14:textId="77777777" w:rsidR="006B459C" w:rsidRPr="004503AA" w:rsidRDefault="006B459C" w:rsidP="00FE0AFD">
            <w:pPr>
              <w:rPr>
                <w:rFonts w:eastAsia="宋体"/>
                <w:color w:val="000000"/>
              </w:rPr>
            </w:pPr>
          </w:p>
        </w:tc>
        <w:tc>
          <w:tcPr>
            <w:tcW w:w="3456" w:type="dxa"/>
            <w:vAlign w:val="bottom"/>
          </w:tcPr>
          <w:p w14:paraId="33484A3D" w14:textId="130EE2A3" w:rsidR="006B459C" w:rsidRPr="004503AA" w:rsidRDefault="006B459C" w:rsidP="00FE0AFD">
            <w:pPr>
              <w:rPr>
                <w:rFonts w:eastAsia="宋体"/>
                <w:color w:val="000000"/>
              </w:rPr>
            </w:pPr>
            <w:r>
              <w:rPr>
                <w:rFonts w:eastAsia="宋体"/>
                <w:color w:val="000000"/>
              </w:rPr>
              <w:t>name_index</w:t>
            </w:r>
          </w:p>
        </w:tc>
        <w:tc>
          <w:tcPr>
            <w:tcW w:w="722" w:type="dxa"/>
            <w:vAlign w:val="bottom"/>
          </w:tcPr>
          <w:p w14:paraId="7754DD26" w14:textId="0884D93E" w:rsidR="006B459C" w:rsidRPr="004503AA" w:rsidRDefault="006B459C" w:rsidP="00FE0AFD">
            <w:pPr>
              <w:rPr>
                <w:rFonts w:eastAsia="宋体"/>
                <w:color w:val="000000"/>
              </w:rPr>
            </w:pPr>
            <w:r>
              <w:rPr>
                <w:rFonts w:eastAsia="宋体"/>
                <w:color w:val="000000"/>
              </w:rPr>
              <w:t>u2</w:t>
            </w:r>
          </w:p>
        </w:tc>
        <w:tc>
          <w:tcPr>
            <w:tcW w:w="3399" w:type="dxa"/>
            <w:vAlign w:val="bottom"/>
          </w:tcPr>
          <w:p w14:paraId="6C823732" w14:textId="1D3271E6" w:rsidR="006B459C" w:rsidRPr="004503AA" w:rsidRDefault="006B459C" w:rsidP="00FE0AFD">
            <w:pPr>
              <w:rPr>
                <w:rFonts w:eastAsia="宋体"/>
                <w:color w:val="000000"/>
              </w:rPr>
            </w:pPr>
          </w:p>
        </w:tc>
      </w:tr>
      <w:tr w:rsidR="006B459C" w:rsidRPr="004503AA" w14:paraId="4B0632D6" w14:textId="77777777" w:rsidTr="00644967">
        <w:trPr>
          <w:trHeight w:val="163"/>
        </w:trPr>
        <w:tc>
          <w:tcPr>
            <w:tcW w:w="3578" w:type="dxa"/>
            <w:vMerge w:val="restart"/>
          </w:tcPr>
          <w:p w14:paraId="48A50627" w14:textId="77777777" w:rsidR="006B459C" w:rsidRPr="004503AA" w:rsidRDefault="006B459C" w:rsidP="006B459C">
            <w:pPr>
              <w:rPr>
                <w:rFonts w:eastAsia="宋体"/>
              </w:rPr>
            </w:pPr>
            <w:r w:rsidRPr="004503AA">
              <w:rPr>
                <w:rFonts w:eastAsia="宋体" w:hint="eastAsia"/>
                <w:color w:val="000000"/>
              </w:rPr>
              <w:t>CONSTANT_Package</w:t>
            </w:r>
          </w:p>
        </w:tc>
        <w:tc>
          <w:tcPr>
            <w:tcW w:w="3456" w:type="dxa"/>
            <w:vAlign w:val="bottom"/>
          </w:tcPr>
          <w:p w14:paraId="7BEB6E00" w14:textId="62E5E5D5" w:rsidR="006B459C" w:rsidRPr="004503AA" w:rsidRDefault="006B459C" w:rsidP="006B459C">
            <w:pPr>
              <w:rPr>
                <w:rFonts w:eastAsia="宋体"/>
              </w:rPr>
            </w:pPr>
            <w:r>
              <w:rPr>
                <w:rFonts w:eastAsia="宋体"/>
              </w:rPr>
              <w:t>tag</w:t>
            </w:r>
          </w:p>
        </w:tc>
        <w:tc>
          <w:tcPr>
            <w:tcW w:w="722" w:type="dxa"/>
            <w:vAlign w:val="bottom"/>
          </w:tcPr>
          <w:p w14:paraId="3D5079D6" w14:textId="5F75827B" w:rsidR="006B459C" w:rsidRPr="004503AA" w:rsidRDefault="006B459C" w:rsidP="006B459C">
            <w:pPr>
              <w:rPr>
                <w:rFonts w:eastAsia="宋体"/>
                <w:color w:val="000000"/>
              </w:rPr>
            </w:pPr>
            <w:r>
              <w:rPr>
                <w:rFonts w:eastAsia="宋体"/>
                <w:color w:val="000000"/>
              </w:rPr>
              <w:t>u1</w:t>
            </w:r>
          </w:p>
        </w:tc>
        <w:tc>
          <w:tcPr>
            <w:tcW w:w="3399" w:type="dxa"/>
            <w:vAlign w:val="bottom"/>
          </w:tcPr>
          <w:p w14:paraId="1B9C0205" w14:textId="36F70390" w:rsidR="006B459C" w:rsidRPr="004503AA" w:rsidRDefault="006B459C" w:rsidP="006B459C">
            <w:pPr>
              <w:rPr>
                <w:rFonts w:eastAsia="宋体"/>
                <w:color w:val="000000"/>
              </w:rPr>
            </w:pPr>
          </w:p>
        </w:tc>
      </w:tr>
      <w:tr w:rsidR="006B459C" w:rsidRPr="004503AA" w14:paraId="7A76ED32" w14:textId="77777777" w:rsidTr="00644967">
        <w:trPr>
          <w:trHeight w:val="163"/>
        </w:trPr>
        <w:tc>
          <w:tcPr>
            <w:tcW w:w="3578" w:type="dxa"/>
            <w:vMerge/>
          </w:tcPr>
          <w:p w14:paraId="7D30D7EF" w14:textId="77777777" w:rsidR="006B459C" w:rsidRPr="004503AA" w:rsidRDefault="006B459C" w:rsidP="006B459C">
            <w:pPr>
              <w:rPr>
                <w:rFonts w:eastAsia="宋体"/>
                <w:color w:val="000000"/>
              </w:rPr>
            </w:pPr>
          </w:p>
        </w:tc>
        <w:tc>
          <w:tcPr>
            <w:tcW w:w="3456" w:type="dxa"/>
            <w:vAlign w:val="bottom"/>
          </w:tcPr>
          <w:p w14:paraId="7E668A57" w14:textId="3A1BA2F8" w:rsidR="006B459C" w:rsidRPr="004503AA" w:rsidRDefault="006B459C" w:rsidP="006B459C">
            <w:pPr>
              <w:rPr>
                <w:rFonts w:eastAsia="宋体"/>
                <w:color w:val="000000"/>
              </w:rPr>
            </w:pPr>
            <w:r>
              <w:rPr>
                <w:rFonts w:eastAsia="宋体"/>
                <w:color w:val="000000"/>
              </w:rPr>
              <w:t>name_index</w:t>
            </w:r>
          </w:p>
        </w:tc>
        <w:tc>
          <w:tcPr>
            <w:tcW w:w="722" w:type="dxa"/>
            <w:vAlign w:val="bottom"/>
          </w:tcPr>
          <w:p w14:paraId="3ED61BD8" w14:textId="5147C85A" w:rsidR="006B459C" w:rsidRPr="004503AA" w:rsidRDefault="006B459C" w:rsidP="006B459C">
            <w:pPr>
              <w:rPr>
                <w:rFonts w:eastAsia="宋体"/>
                <w:color w:val="000000"/>
              </w:rPr>
            </w:pPr>
            <w:r>
              <w:rPr>
                <w:rFonts w:eastAsia="宋体"/>
                <w:color w:val="000000"/>
              </w:rPr>
              <w:t>u2</w:t>
            </w:r>
          </w:p>
        </w:tc>
        <w:tc>
          <w:tcPr>
            <w:tcW w:w="3399" w:type="dxa"/>
            <w:vAlign w:val="bottom"/>
          </w:tcPr>
          <w:p w14:paraId="55D8D52C" w14:textId="024078CA" w:rsidR="006B459C" w:rsidRPr="004503AA" w:rsidRDefault="006B459C" w:rsidP="006B459C">
            <w:pPr>
              <w:rPr>
                <w:rFonts w:eastAsia="宋体"/>
                <w:color w:val="000000"/>
              </w:rPr>
            </w:pPr>
          </w:p>
        </w:tc>
      </w:tr>
      <w:tr w:rsidR="007A3612" w:rsidRPr="004503AA" w14:paraId="40C0A3A7" w14:textId="77777777" w:rsidTr="00644967">
        <w:trPr>
          <w:trHeight w:val="166"/>
        </w:trPr>
        <w:tc>
          <w:tcPr>
            <w:tcW w:w="3578" w:type="dxa"/>
            <w:vMerge w:val="restart"/>
          </w:tcPr>
          <w:p w14:paraId="47D91E59" w14:textId="77777777" w:rsidR="007A3612" w:rsidRPr="004503AA" w:rsidRDefault="007A3612" w:rsidP="007A3612">
            <w:pPr>
              <w:rPr>
                <w:rFonts w:eastAsia="宋体"/>
              </w:rPr>
            </w:pPr>
            <w:r w:rsidRPr="004503AA">
              <w:rPr>
                <w:rFonts w:eastAsia="宋体" w:hint="eastAsia"/>
                <w:color w:val="000000"/>
              </w:rPr>
              <w:t>CONSTANT_Dynamic</w:t>
            </w:r>
          </w:p>
        </w:tc>
        <w:tc>
          <w:tcPr>
            <w:tcW w:w="3456" w:type="dxa"/>
            <w:vAlign w:val="bottom"/>
          </w:tcPr>
          <w:p w14:paraId="219366D7" w14:textId="7CF66862" w:rsidR="007A3612" w:rsidRPr="004503AA" w:rsidRDefault="007A3612" w:rsidP="007A3612">
            <w:pPr>
              <w:rPr>
                <w:rFonts w:eastAsia="宋体"/>
              </w:rPr>
            </w:pPr>
            <w:r>
              <w:rPr>
                <w:rFonts w:eastAsia="宋体"/>
              </w:rPr>
              <w:t>tag</w:t>
            </w:r>
          </w:p>
        </w:tc>
        <w:tc>
          <w:tcPr>
            <w:tcW w:w="722" w:type="dxa"/>
            <w:vAlign w:val="bottom"/>
          </w:tcPr>
          <w:p w14:paraId="3BE60D36" w14:textId="30710BCA" w:rsidR="007A3612" w:rsidRPr="004503AA" w:rsidRDefault="007A3612" w:rsidP="007A3612">
            <w:pPr>
              <w:rPr>
                <w:rFonts w:eastAsia="宋体"/>
              </w:rPr>
            </w:pPr>
            <w:r>
              <w:rPr>
                <w:rFonts w:eastAsia="宋体"/>
                <w:color w:val="000000"/>
              </w:rPr>
              <w:t>u1</w:t>
            </w:r>
          </w:p>
        </w:tc>
        <w:tc>
          <w:tcPr>
            <w:tcW w:w="3399" w:type="dxa"/>
          </w:tcPr>
          <w:p w14:paraId="1CE60E55" w14:textId="50D1D6E3" w:rsidR="007A3612" w:rsidRPr="004503AA" w:rsidRDefault="007A3612" w:rsidP="007A3612">
            <w:pPr>
              <w:rPr>
                <w:rFonts w:eastAsia="宋体"/>
                <w:color w:val="000000"/>
              </w:rPr>
            </w:pPr>
          </w:p>
        </w:tc>
      </w:tr>
      <w:tr w:rsidR="007A3612" w:rsidRPr="004503AA" w14:paraId="721BE7E2" w14:textId="77777777" w:rsidTr="00644967">
        <w:trPr>
          <w:trHeight w:val="164"/>
        </w:trPr>
        <w:tc>
          <w:tcPr>
            <w:tcW w:w="3578" w:type="dxa"/>
            <w:vMerge/>
          </w:tcPr>
          <w:p w14:paraId="1C51A3F5" w14:textId="77777777" w:rsidR="007A3612" w:rsidRPr="004503AA" w:rsidRDefault="007A3612" w:rsidP="007A3612">
            <w:pPr>
              <w:rPr>
                <w:rFonts w:eastAsia="宋体"/>
                <w:color w:val="000000"/>
              </w:rPr>
            </w:pPr>
          </w:p>
        </w:tc>
        <w:tc>
          <w:tcPr>
            <w:tcW w:w="3456" w:type="dxa"/>
            <w:vAlign w:val="bottom"/>
          </w:tcPr>
          <w:p w14:paraId="6372A21B" w14:textId="7BDE0977" w:rsidR="007A3612" w:rsidRPr="004503AA" w:rsidRDefault="007A3612" w:rsidP="007A3612">
            <w:pPr>
              <w:rPr>
                <w:rFonts w:eastAsia="宋体"/>
                <w:color w:val="000000"/>
              </w:rPr>
            </w:pPr>
            <w:r w:rsidRPr="001212B3">
              <w:rPr>
                <w:rFonts w:eastAsia="宋体"/>
                <w:color w:val="000000"/>
              </w:rPr>
              <w:t>bootstrap_method_attr_index</w:t>
            </w:r>
          </w:p>
        </w:tc>
        <w:tc>
          <w:tcPr>
            <w:tcW w:w="722" w:type="dxa"/>
            <w:vAlign w:val="bottom"/>
          </w:tcPr>
          <w:p w14:paraId="3FC1C472" w14:textId="101E0635" w:rsidR="007A3612" w:rsidRPr="004503AA" w:rsidRDefault="007A3612" w:rsidP="007A3612">
            <w:pPr>
              <w:rPr>
                <w:rFonts w:eastAsia="宋体"/>
                <w:color w:val="000000"/>
              </w:rPr>
            </w:pPr>
            <w:r>
              <w:rPr>
                <w:rFonts w:eastAsia="宋体"/>
                <w:color w:val="000000"/>
              </w:rPr>
              <w:t>u2</w:t>
            </w:r>
          </w:p>
        </w:tc>
        <w:tc>
          <w:tcPr>
            <w:tcW w:w="3399" w:type="dxa"/>
          </w:tcPr>
          <w:p w14:paraId="030BADEC" w14:textId="7A672E92" w:rsidR="007A3612" w:rsidRPr="004503AA" w:rsidRDefault="007A3612" w:rsidP="007A3612">
            <w:pPr>
              <w:rPr>
                <w:rFonts w:eastAsia="宋体"/>
                <w:color w:val="000000"/>
              </w:rPr>
            </w:pPr>
          </w:p>
        </w:tc>
      </w:tr>
      <w:tr w:rsidR="007A3612" w:rsidRPr="004503AA" w14:paraId="0F69C0AB" w14:textId="77777777" w:rsidTr="00644967">
        <w:trPr>
          <w:trHeight w:val="164"/>
        </w:trPr>
        <w:tc>
          <w:tcPr>
            <w:tcW w:w="3578" w:type="dxa"/>
            <w:vMerge/>
          </w:tcPr>
          <w:p w14:paraId="339BCF4D" w14:textId="77777777" w:rsidR="007A3612" w:rsidRPr="004503AA" w:rsidRDefault="007A3612" w:rsidP="007A3612">
            <w:pPr>
              <w:rPr>
                <w:rFonts w:eastAsia="宋体"/>
                <w:color w:val="000000"/>
              </w:rPr>
            </w:pPr>
          </w:p>
        </w:tc>
        <w:tc>
          <w:tcPr>
            <w:tcW w:w="3456" w:type="dxa"/>
            <w:vAlign w:val="bottom"/>
          </w:tcPr>
          <w:p w14:paraId="1C37382A" w14:textId="6AE0C8FD" w:rsidR="007A3612" w:rsidRPr="004503AA" w:rsidRDefault="007A3612" w:rsidP="007A3612">
            <w:pPr>
              <w:rPr>
                <w:rFonts w:eastAsia="宋体"/>
                <w:color w:val="000000"/>
              </w:rPr>
            </w:pPr>
            <w:r w:rsidRPr="001212B3">
              <w:rPr>
                <w:rFonts w:eastAsia="宋体"/>
                <w:color w:val="000000"/>
              </w:rPr>
              <w:t>name_and_type_index</w:t>
            </w:r>
          </w:p>
        </w:tc>
        <w:tc>
          <w:tcPr>
            <w:tcW w:w="722" w:type="dxa"/>
            <w:vAlign w:val="bottom"/>
          </w:tcPr>
          <w:p w14:paraId="0D727109" w14:textId="4C8B726B" w:rsidR="007A3612" w:rsidRPr="004503AA" w:rsidRDefault="007A3612" w:rsidP="007A3612">
            <w:pPr>
              <w:rPr>
                <w:rFonts w:eastAsia="宋体"/>
                <w:color w:val="000000"/>
              </w:rPr>
            </w:pPr>
            <w:r>
              <w:rPr>
                <w:rFonts w:eastAsia="宋体"/>
                <w:color w:val="000000"/>
              </w:rPr>
              <w:t>u2</w:t>
            </w:r>
          </w:p>
        </w:tc>
        <w:tc>
          <w:tcPr>
            <w:tcW w:w="3399" w:type="dxa"/>
          </w:tcPr>
          <w:p w14:paraId="7B6C93A9" w14:textId="5C67FBE4" w:rsidR="007A3612" w:rsidRPr="004503AA" w:rsidRDefault="007A3612" w:rsidP="007A3612">
            <w:pPr>
              <w:rPr>
                <w:rFonts w:eastAsia="宋体"/>
                <w:color w:val="000000"/>
              </w:rPr>
            </w:pPr>
          </w:p>
        </w:tc>
      </w:tr>
    </w:tbl>
    <w:p w14:paraId="27F1A217" w14:textId="7BE4272A" w:rsidR="000837D4" w:rsidRPr="004503AA" w:rsidRDefault="000837D4" w:rsidP="00A77EF0">
      <w:pPr>
        <w:rPr>
          <w:rFonts w:eastAsia="宋体"/>
        </w:rPr>
      </w:pPr>
    </w:p>
    <w:p w14:paraId="7ABF7C27" w14:textId="77777777" w:rsidR="000837D4" w:rsidRPr="004503AA" w:rsidRDefault="000837D4" w:rsidP="00A77EF0">
      <w:pPr>
        <w:rPr>
          <w:rFonts w:eastAsia="宋体"/>
        </w:rPr>
      </w:pPr>
    </w:p>
    <w:p w14:paraId="0FDE9A39" w14:textId="7DE15F88" w:rsidR="00376D64" w:rsidRPr="004503AA" w:rsidRDefault="009D4A18" w:rsidP="009D4A18">
      <w:pPr>
        <w:pStyle w:val="2"/>
      </w:pPr>
      <w:bookmarkStart w:id="51" w:name="_Toc41756820"/>
      <w:r>
        <w:lastRenderedPageBreak/>
        <w:t>4</w:t>
      </w:r>
      <w:r w:rsidR="00455F87">
        <w:rPr>
          <w:rFonts w:hint="eastAsia"/>
        </w:rPr>
        <w:t>类</w:t>
      </w:r>
      <w:r w:rsidR="00376D64" w:rsidRPr="004503AA">
        <w:rPr>
          <w:rFonts w:hint="eastAsia"/>
        </w:rPr>
        <w:t>访问标志</w:t>
      </w:r>
      <w:r w:rsidR="00376D64" w:rsidRPr="004503AA">
        <w:t>(access_flags)</w:t>
      </w:r>
      <w:bookmarkEnd w:id="51"/>
    </w:p>
    <w:tbl>
      <w:tblPr>
        <w:tblStyle w:val="af2"/>
        <w:tblW w:w="0" w:type="auto"/>
        <w:tblLook w:val="04A0" w:firstRow="1" w:lastRow="0" w:firstColumn="1" w:lastColumn="0" w:noHBand="0" w:noVBand="1"/>
      </w:tblPr>
      <w:tblGrid>
        <w:gridCol w:w="3596"/>
        <w:gridCol w:w="3597"/>
        <w:gridCol w:w="3597"/>
      </w:tblGrid>
      <w:tr w:rsidR="00C91E65" w:rsidRPr="004503AA" w14:paraId="5FC71CF5" w14:textId="77777777" w:rsidTr="00C91E65">
        <w:tc>
          <w:tcPr>
            <w:tcW w:w="3596" w:type="dxa"/>
          </w:tcPr>
          <w:p w14:paraId="0D19A052" w14:textId="7BEFD97E" w:rsidR="00C91E65" w:rsidRPr="004503AA" w:rsidRDefault="00C91E65" w:rsidP="00A77EF0">
            <w:pPr>
              <w:rPr>
                <w:rFonts w:eastAsia="宋体"/>
              </w:rPr>
            </w:pPr>
            <w:r w:rsidRPr="004503AA">
              <w:rPr>
                <w:rFonts w:eastAsia="宋体" w:hint="eastAsia"/>
              </w:rPr>
              <w:t>标志</w:t>
            </w:r>
          </w:p>
        </w:tc>
        <w:tc>
          <w:tcPr>
            <w:tcW w:w="3597" w:type="dxa"/>
          </w:tcPr>
          <w:p w14:paraId="2B282C8D" w14:textId="4DEE711B" w:rsidR="00C91E65" w:rsidRPr="004503AA" w:rsidRDefault="00C91E65" w:rsidP="00A77EF0">
            <w:pPr>
              <w:rPr>
                <w:rFonts w:eastAsia="宋体"/>
              </w:rPr>
            </w:pPr>
            <w:r w:rsidRPr="004503AA">
              <w:rPr>
                <w:rFonts w:eastAsia="宋体" w:hint="eastAsia"/>
              </w:rPr>
              <w:t>值</w:t>
            </w:r>
          </w:p>
        </w:tc>
        <w:tc>
          <w:tcPr>
            <w:tcW w:w="3597" w:type="dxa"/>
          </w:tcPr>
          <w:p w14:paraId="3F41F0FE" w14:textId="4F18E70B" w:rsidR="00C91E65" w:rsidRPr="004503AA" w:rsidRDefault="00C91E65" w:rsidP="00A77EF0">
            <w:pPr>
              <w:rPr>
                <w:rFonts w:eastAsia="宋体"/>
              </w:rPr>
            </w:pPr>
            <w:r w:rsidRPr="004503AA">
              <w:rPr>
                <w:rFonts w:eastAsia="宋体" w:hint="eastAsia"/>
              </w:rPr>
              <w:t>说明</w:t>
            </w:r>
          </w:p>
        </w:tc>
      </w:tr>
      <w:tr w:rsidR="00C91E65" w:rsidRPr="004503AA" w14:paraId="73652357" w14:textId="77777777" w:rsidTr="00C91E65">
        <w:tc>
          <w:tcPr>
            <w:tcW w:w="3596" w:type="dxa"/>
          </w:tcPr>
          <w:p w14:paraId="74AED74A" w14:textId="5F407771" w:rsidR="00C91E65" w:rsidRPr="004503AA" w:rsidRDefault="00C91E65" w:rsidP="00C91E65">
            <w:pPr>
              <w:rPr>
                <w:rFonts w:eastAsia="宋体"/>
              </w:rPr>
            </w:pPr>
            <w:r w:rsidRPr="004503AA">
              <w:rPr>
                <w:rFonts w:eastAsia="宋体" w:hint="eastAsia"/>
                <w:color w:val="000000"/>
              </w:rPr>
              <w:t>ACC_PUBLIC</w:t>
            </w:r>
          </w:p>
        </w:tc>
        <w:tc>
          <w:tcPr>
            <w:tcW w:w="3597" w:type="dxa"/>
          </w:tcPr>
          <w:p w14:paraId="72862E7C" w14:textId="4733041D" w:rsidR="00C91E65" w:rsidRPr="004503AA" w:rsidRDefault="00C91E65" w:rsidP="00C91E65">
            <w:pPr>
              <w:rPr>
                <w:rFonts w:eastAsia="宋体"/>
              </w:rPr>
            </w:pPr>
            <w:r w:rsidRPr="004503AA">
              <w:rPr>
                <w:rFonts w:eastAsia="宋体" w:hint="eastAsia"/>
                <w:color w:val="000000"/>
              </w:rPr>
              <w:t xml:space="preserve"> 0x0001 </w:t>
            </w:r>
          </w:p>
        </w:tc>
        <w:tc>
          <w:tcPr>
            <w:tcW w:w="3597" w:type="dxa"/>
          </w:tcPr>
          <w:p w14:paraId="20B24DF3" w14:textId="6D6428E0" w:rsidR="00C91E65" w:rsidRPr="004503AA" w:rsidRDefault="00C91E65" w:rsidP="00C91E65">
            <w:pPr>
              <w:rPr>
                <w:rFonts w:eastAsia="宋体"/>
              </w:rPr>
            </w:pPr>
            <w:r w:rsidRPr="004503AA">
              <w:rPr>
                <w:rFonts w:eastAsia="宋体" w:hint="eastAsia"/>
              </w:rPr>
              <w:t>public</w:t>
            </w:r>
          </w:p>
        </w:tc>
      </w:tr>
      <w:tr w:rsidR="00C91E65" w:rsidRPr="004503AA" w14:paraId="08BDB30A" w14:textId="77777777" w:rsidTr="00C91E65">
        <w:tc>
          <w:tcPr>
            <w:tcW w:w="3596" w:type="dxa"/>
          </w:tcPr>
          <w:p w14:paraId="0A09A610" w14:textId="0CB12C91" w:rsidR="00C91E65" w:rsidRPr="004503AA" w:rsidRDefault="00C91E65" w:rsidP="00C91E65">
            <w:pPr>
              <w:rPr>
                <w:rFonts w:eastAsia="宋体"/>
              </w:rPr>
            </w:pPr>
            <w:r w:rsidRPr="004503AA">
              <w:rPr>
                <w:rFonts w:eastAsia="宋体" w:hint="eastAsia"/>
                <w:color w:val="000000"/>
              </w:rPr>
              <w:t>ACC_FINAL</w:t>
            </w:r>
          </w:p>
        </w:tc>
        <w:tc>
          <w:tcPr>
            <w:tcW w:w="3597" w:type="dxa"/>
          </w:tcPr>
          <w:p w14:paraId="2F346531" w14:textId="04075FAA" w:rsidR="00C91E65" w:rsidRPr="004503AA" w:rsidRDefault="00C91E65" w:rsidP="00C91E65">
            <w:pPr>
              <w:rPr>
                <w:rFonts w:eastAsia="宋体"/>
              </w:rPr>
            </w:pPr>
            <w:r w:rsidRPr="004503AA">
              <w:rPr>
                <w:rFonts w:eastAsia="宋体" w:hint="eastAsia"/>
                <w:color w:val="000000"/>
              </w:rPr>
              <w:t xml:space="preserve"> 0x0010</w:t>
            </w:r>
          </w:p>
        </w:tc>
        <w:tc>
          <w:tcPr>
            <w:tcW w:w="3597" w:type="dxa"/>
          </w:tcPr>
          <w:p w14:paraId="081AD72E" w14:textId="0DF31841" w:rsidR="00C91E65" w:rsidRPr="004503AA" w:rsidRDefault="00C91E65" w:rsidP="00C91E65">
            <w:pPr>
              <w:rPr>
                <w:rFonts w:eastAsia="宋体"/>
              </w:rPr>
            </w:pPr>
            <w:r w:rsidRPr="004503AA">
              <w:rPr>
                <w:rFonts w:eastAsia="宋体" w:hint="eastAsia"/>
                <w:color w:val="000000"/>
              </w:rPr>
              <w:t>final</w:t>
            </w:r>
            <w:r w:rsidR="00574EBB" w:rsidRPr="004503AA">
              <w:rPr>
                <w:rFonts w:eastAsia="宋体" w:hint="eastAsia"/>
                <w:color w:val="000000"/>
              </w:rPr>
              <w:t>，不能与ACC_ABSTRACT同时设置</w:t>
            </w:r>
          </w:p>
        </w:tc>
      </w:tr>
      <w:tr w:rsidR="00C91E65" w:rsidRPr="004503AA" w14:paraId="070D1A06" w14:textId="77777777" w:rsidTr="00C91E65">
        <w:tc>
          <w:tcPr>
            <w:tcW w:w="3596" w:type="dxa"/>
          </w:tcPr>
          <w:p w14:paraId="708A4A5E" w14:textId="209CC7CE" w:rsidR="00C91E65" w:rsidRPr="004503AA" w:rsidRDefault="00C91E65" w:rsidP="00C91E65">
            <w:pPr>
              <w:rPr>
                <w:rFonts w:eastAsia="宋体"/>
              </w:rPr>
            </w:pPr>
            <w:r w:rsidRPr="004503AA">
              <w:rPr>
                <w:rFonts w:eastAsia="宋体" w:hint="eastAsia"/>
                <w:color w:val="000000"/>
              </w:rPr>
              <w:t>ACC_SUPER</w:t>
            </w:r>
          </w:p>
        </w:tc>
        <w:tc>
          <w:tcPr>
            <w:tcW w:w="3597" w:type="dxa"/>
          </w:tcPr>
          <w:p w14:paraId="0453D9C9" w14:textId="39A9E9FA" w:rsidR="00C91E65" w:rsidRPr="004503AA" w:rsidRDefault="00C91E65" w:rsidP="00C91E65">
            <w:pPr>
              <w:rPr>
                <w:rFonts w:eastAsia="宋体"/>
              </w:rPr>
            </w:pPr>
            <w:r w:rsidRPr="004503AA">
              <w:rPr>
                <w:rFonts w:eastAsia="宋体" w:hint="eastAsia"/>
                <w:color w:val="000000"/>
              </w:rPr>
              <w:t xml:space="preserve"> 0x0020 </w:t>
            </w:r>
          </w:p>
        </w:tc>
        <w:tc>
          <w:tcPr>
            <w:tcW w:w="3597" w:type="dxa"/>
          </w:tcPr>
          <w:p w14:paraId="1FD69B36" w14:textId="5EC983E2" w:rsidR="00C91E65" w:rsidRPr="004503AA" w:rsidRDefault="00823262" w:rsidP="00C91E65">
            <w:pPr>
              <w:rPr>
                <w:rFonts w:eastAsia="宋体"/>
              </w:rPr>
            </w:pPr>
            <w:r w:rsidRPr="004503AA">
              <w:rPr>
                <w:rFonts w:eastAsia="宋体" w:hint="eastAsia"/>
              </w:rPr>
              <w:t>是否使用</w:t>
            </w:r>
            <w:r w:rsidRPr="004503AA">
              <w:rPr>
                <w:rFonts w:eastAsia="宋体"/>
              </w:rPr>
              <w:t>invokespecial</w:t>
            </w:r>
            <w:r w:rsidRPr="004503AA">
              <w:rPr>
                <w:rFonts w:eastAsia="宋体" w:hint="eastAsia"/>
              </w:rPr>
              <w:t>指令的新语义，因为</w:t>
            </w:r>
            <w:r w:rsidRPr="004503AA">
              <w:rPr>
                <w:rFonts w:eastAsia="宋体"/>
              </w:rPr>
              <w:t>invokespecial</w:t>
            </w:r>
            <w:r w:rsidRPr="004503AA">
              <w:rPr>
                <w:rFonts w:eastAsia="宋体" w:hint="eastAsia"/>
              </w:rPr>
              <w:t>指令在jdk1</w:t>
            </w:r>
            <w:r w:rsidRPr="004503AA">
              <w:rPr>
                <w:rFonts w:eastAsia="宋体"/>
              </w:rPr>
              <w:t>.0.2</w:t>
            </w:r>
            <w:r w:rsidRPr="004503AA">
              <w:rPr>
                <w:rFonts w:eastAsia="宋体" w:hint="eastAsia"/>
              </w:rPr>
              <w:t>以后做了改变，所以在jdk1</w:t>
            </w:r>
            <w:r w:rsidRPr="004503AA">
              <w:rPr>
                <w:rFonts w:eastAsia="宋体"/>
              </w:rPr>
              <w:t>.0.2</w:t>
            </w:r>
            <w:r w:rsidRPr="004503AA">
              <w:rPr>
                <w:rFonts w:eastAsia="宋体" w:hint="eastAsia"/>
              </w:rPr>
              <w:t>之后，这里都为真</w:t>
            </w:r>
          </w:p>
        </w:tc>
      </w:tr>
      <w:tr w:rsidR="00C91E65" w:rsidRPr="004503AA" w14:paraId="2FE56CED" w14:textId="77777777" w:rsidTr="00C91E65">
        <w:tc>
          <w:tcPr>
            <w:tcW w:w="3596" w:type="dxa"/>
          </w:tcPr>
          <w:p w14:paraId="1CABFC86" w14:textId="7FC34834" w:rsidR="00C91E65" w:rsidRPr="004503AA" w:rsidRDefault="00C91E65" w:rsidP="00C91E65">
            <w:pPr>
              <w:rPr>
                <w:rFonts w:eastAsia="宋体"/>
              </w:rPr>
            </w:pPr>
            <w:r w:rsidRPr="004503AA">
              <w:rPr>
                <w:rFonts w:eastAsia="宋体" w:hint="eastAsia"/>
                <w:color w:val="000000"/>
              </w:rPr>
              <w:t>ACC_INTERFACE</w:t>
            </w:r>
          </w:p>
        </w:tc>
        <w:tc>
          <w:tcPr>
            <w:tcW w:w="3597" w:type="dxa"/>
          </w:tcPr>
          <w:p w14:paraId="0D0357D5" w14:textId="01B6006F" w:rsidR="00C91E65" w:rsidRPr="004503AA" w:rsidRDefault="00C91E65" w:rsidP="00C91E65">
            <w:pPr>
              <w:rPr>
                <w:rFonts w:eastAsia="宋体"/>
              </w:rPr>
            </w:pPr>
            <w:r w:rsidRPr="004503AA">
              <w:rPr>
                <w:rFonts w:eastAsia="宋体" w:hint="eastAsia"/>
                <w:color w:val="000000"/>
              </w:rPr>
              <w:t xml:space="preserve"> 0x0200</w:t>
            </w:r>
          </w:p>
        </w:tc>
        <w:tc>
          <w:tcPr>
            <w:tcW w:w="3597" w:type="dxa"/>
          </w:tcPr>
          <w:p w14:paraId="002424BE" w14:textId="77777777" w:rsidR="00C91E65" w:rsidRPr="004503AA" w:rsidRDefault="00232CA5" w:rsidP="00C91E65">
            <w:pPr>
              <w:rPr>
                <w:rFonts w:eastAsia="宋体"/>
                <w:color w:val="000000"/>
              </w:rPr>
            </w:pPr>
            <w:r w:rsidRPr="004503AA">
              <w:rPr>
                <w:rFonts w:eastAsia="宋体" w:hint="eastAsia"/>
                <w:color w:val="000000"/>
              </w:rPr>
              <w:t>接口</w:t>
            </w:r>
            <w:r w:rsidR="00404E11" w:rsidRPr="004503AA">
              <w:rPr>
                <w:rFonts w:eastAsia="宋体" w:hint="eastAsia"/>
                <w:color w:val="000000"/>
              </w:rPr>
              <w:t>，设置了此值，ACC_ABSTRACT必须同时设置</w:t>
            </w:r>
          </w:p>
          <w:p w14:paraId="544D2DDD" w14:textId="01B5C1A9" w:rsidR="00474F3A" w:rsidRPr="004503AA" w:rsidRDefault="00474F3A" w:rsidP="00C91E65">
            <w:pPr>
              <w:rPr>
                <w:rFonts w:eastAsia="宋体"/>
              </w:rPr>
            </w:pPr>
            <w:r w:rsidRPr="004503AA">
              <w:rPr>
                <w:rFonts w:eastAsia="宋体"/>
              </w:rPr>
              <w:t>ACC_FINAL, ACC_SUPER, ACC_ENUM</w:t>
            </w:r>
            <w:r w:rsidRPr="004503AA">
              <w:rPr>
                <w:rFonts w:eastAsia="宋体" w:hint="eastAsia"/>
              </w:rPr>
              <w:t xml:space="preserve">和 </w:t>
            </w:r>
            <w:r w:rsidRPr="004503AA">
              <w:rPr>
                <w:rFonts w:eastAsia="宋体"/>
              </w:rPr>
              <w:t>ACC_MODULE</w:t>
            </w:r>
            <w:r w:rsidRPr="004503AA">
              <w:rPr>
                <w:rFonts w:eastAsia="宋体" w:hint="eastAsia"/>
              </w:rPr>
              <w:t>，必须不能设置</w:t>
            </w:r>
          </w:p>
        </w:tc>
      </w:tr>
      <w:tr w:rsidR="00C91E65" w:rsidRPr="004503AA" w14:paraId="4D4787B8" w14:textId="77777777" w:rsidTr="00C91E65">
        <w:tc>
          <w:tcPr>
            <w:tcW w:w="3596" w:type="dxa"/>
          </w:tcPr>
          <w:p w14:paraId="0F907A52" w14:textId="0609A322" w:rsidR="00C91E65" w:rsidRPr="004503AA" w:rsidRDefault="00C91E65" w:rsidP="00C91E65">
            <w:pPr>
              <w:rPr>
                <w:rFonts w:eastAsia="宋体"/>
              </w:rPr>
            </w:pPr>
            <w:r w:rsidRPr="004503AA">
              <w:rPr>
                <w:rFonts w:eastAsia="宋体" w:hint="eastAsia"/>
                <w:color w:val="000000"/>
              </w:rPr>
              <w:t>ACC_ABSTRACT</w:t>
            </w:r>
          </w:p>
        </w:tc>
        <w:tc>
          <w:tcPr>
            <w:tcW w:w="3597" w:type="dxa"/>
          </w:tcPr>
          <w:p w14:paraId="34B15470" w14:textId="3AC4000E" w:rsidR="00C91E65" w:rsidRPr="004503AA" w:rsidRDefault="00C91E65" w:rsidP="00C91E65">
            <w:pPr>
              <w:rPr>
                <w:rFonts w:eastAsia="宋体"/>
              </w:rPr>
            </w:pPr>
            <w:r w:rsidRPr="004503AA">
              <w:rPr>
                <w:rFonts w:eastAsia="宋体" w:hint="eastAsia"/>
                <w:color w:val="000000"/>
              </w:rPr>
              <w:t xml:space="preserve"> 0x0400 </w:t>
            </w:r>
          </w:p>
        </w:tc>
        <w:tc>
          <w:tcPr>
            <w:tcW w:w="3597" w:type="dxa"/>
          </w:tcPr>
          <w:p w14:paraId="12010C74" w14:textId="4B2BF549" w:rsidR="00C91E65" w:rsidRPr="004503AA" w:rsidRDefault="00232CA5" w:rsidP="00C91E65">
            <w:pPr>
              <w:rPr>
                <w:rFonts w:eastAsia="宋体"/>
              </w:rPr>
            </w:pPr>
            <w:r w:rsidRPr="004503AA">
              <w:rPr>
                <w:rFonts w:eastAsia="宋体" w:hint="eastAsia"/>
              </w:rPr>
              <w:t>抽象类，不能实例化</w:t>
            </w:r>
          </w:p>
        </w:tc>
      </w:tr>
      <w:tr w:rsidR="00C91E65" w:rsidRPr="004503AA" w14:paraId="6C76D08B" w14:textId="77777777" w:rsidTr="00C91E65">
        <w:tc>
          <w:tcPr>
            <w:tcW w:w="3596" w:type="dxa"/>
          </w:tcPr>
          <w:p w14:paraId="4C2E85EB" w14:textId="7FCFFB5E" w:rsidR="00C91E65" w:rsidRPr="004503AA" w:rsidRDefault="00C91E65" w:rsidP="00C91E65">
            <w:pPr>
              <w:rPr>
                <w:rFonts w:eastAsia="宋体"/>
              </w:rPr>
            </w:pPr>
            <w:r w:rsidRPr="004503AA">
              <w:rPr>
                <w:rFonts w:eastAsia="宋体" w:hint="eastAsia"/>
                <w:color w:val="000000"/>
              </w:rPr>
              <w:t>ACC_SYNTHETIC</w:t>
            </w:r>
          </w:p>
        </w:tc>
        <w:tc>
          <w:tcPr>
            <w:tcW w:w="3597" w:type="dxa"/>
          </w:tcPr>
          <w:p w14:paraId="2FD46DAD" w14:textId="68EB523C" w:rsidR="00C91E65" w:rsidRPr="004503AA" w:rsidRDefault="00C91E65" w:rsidP="00C91E65">
            <w:pPr>
              <w:rPr>
                <w:rFonts w:eastAsia="宋体"/>
              </w:rPr>
            </w:pPr>
            <w:r w:rsidRPr="004503AA">
              <w:rPr>
                <w:rFonts w:eastAsia="宋体" w:hint="eastAsia"/>
                <w:color w:val="000000"/>
              </w:rPr>
              <w:t xml:space="preserve"> 0x1000</w:t>
            </w:r>
          </w:p>
        </w:tc>
        <w:tc>
          <w:tcPr>
            <w:tcW w:w="3597" w:type="dxa"/>
          </w:tcPr>
          <w:p w14:paraId="03804F82" w14:textId="1A5DAB11" w:rsidR="00C91E65" w:rsidRPr="004503AA" w:rsidRDefault="0052727E" w:rsidP="00C91E65">
            <w:pPr>
              <w:rPr>
                <w:rFonts w:eastAsia="宋体"/>
              </w:rPr>
            </w:pPr>
            <w:r w:rsidRPr="004503AA">
              <w:rPr>
                <w:rFonts w:eastAsia="宋体" w:hint="eastAsia"/>
              </w:rPr>
              <w:t>标志该类或接口是由编译器生成</w:t>
            </w:r>
          </w:p>
        </w:tc>
      </w:tr>
      <w:tr w:rsidR="00C91E65" w:rsidRPr="004503AA" w14:paraId="7317C10A" w14:textId="77777777" w:rsidTr="00C91E65">
        <w:tc>
          <w:tcPr>
            <w:tcW w:w="3596" w:type="dxa"/>
          </w:tcPr>
          <w:p w14:paraId="252B45AE" w14:textId="0039779B" w:rsidR="00C91E65" w:rsidRPr="004503AA" w:rsidRDefault="00C91E65" w:rsidP="00C91E65">
            <w:pPr>
              <w:rPr>
                <w:rFonts w:eastAsia="宋体"/>
              </w:rPr>
            </w:pPr>
            <w:r w:rsidRPr="004503AA">
              <w:rPr>
                <w:rFonts w:eastAsia="宋体" w:hint="eastAsia"/>
                <w:color w:val="000000"/>
              </w:rPr>
              <w:t>ACC_ANNOTATION</w:t>
            </w:r>
          </w:p>
        </w:tc>
        <w:tc>
          <w:tcPr>
            <w:tcW w:w="3597" w:type="dxa"/>
          </w:tcPr>
          <w:p w14:paraId="081CEE52" w14:textId="37AE3320" w:rsidR="00C91E65" w:rsidRPr="004503AA" w:rsidRDefault="00C91E65" w:rsidP="00C91E65">
            <w:pPr>
              <w:rPr>
                <w:rFonts w:eastAsia="宋体"/>
              </w:rPr>
            </w:pPr>
            <w:r w:rsidRPr="004503AA">
              <w:rPr>
                <w:rFonts w:eastAsia="宋体" w:hint="eastAsia"/>
                <w:color w:val="000000"/>
              </w:rPr>
              <w:t xml:space="preserve"> 0x2000</w:t>
            </w:r>
          </w:p>
        </w:tc>
        <w:tc>
          <w:tcPr>
            <w:tcW w:w="3597" w:type="dxa"/>
          </w:tcPr>
          <w:p w14:paraId="58EF658D" w14:textId="586769EC" w:rsidR="00C91E65" w:rsidRPr="004503AA" w:rsidRDefault="0052727E" w:rsidP="00C91E65">
            <w:pPr>
              <w:rPr>
                <w:rFonts w:eastAsia="宋体"/>
              </w:rPr>
            </w:pPr>
            <w:r w:rsidRPr="004503AA">
              <w:rPr>
                <w:rFonts w:eastAsia="宋体" w:hint="eastAsia"/>
              </w:rPr>
              <w:t>声明为注解，同时必须设置</w:t>
            </w:r>
            <w:r w:rsidRPr="004503AA">
              <w:rPr>
                <w:rFonts w:eastAsia="宋体" w:hint="eastAsia"/>
                <w:color w:val="000000"/>
              </w:rPr>
              <w:t>ACC_SYNTHETIC</w:t>
            </w:r>
          </w:p>
        </w:tc>
      </w:tr>
      <w:tr w:rsidR="00C91E65" w:rsidRPr="004503AA" w14:paraId="64D90AA5" w14:textId="77777777" w:rsidTr="00C91E65">
        <w:tc>
          <w:tcPr>
            <w:tcW w:w="3596" w:type="dxa"/>
          </w:tcPr>
          <w:p w14:paraId="435D7ACE" w14:textId="6E9B1AFC" w:rsidR="00C91E65" w:rsidRPr="004503AA" w:rsidRDefault="00C91E65" w:rsidP="00C91E65">
            <w:pPr>
              <w:rPr>
                <w:rFonts w:eastAsia="宋体"/>
              </w:rPr>
            </w:pPr>
            <w:r w:rsidRPr="004503AA">
              <w:rPr>
                <w:rFonts w:eastAsia="宋体" w:hint="eastAsia"/>
                <w:color w:val="000000"/>
              </w:rPr>
              <w:t>ACC_ENUM</w:t>
            </w:r>
          </w:p>
        </w:tc>
        <w:tc>
          <w:tcPr>
            <w:tcW w:w="3597" w:type="dxa"/>
          </w:tcPr>
          <w:p w14:paraId="743D17C9" w14:textId="4F6732AD" w:rsidR="00C91E65" w:rsidRPr="004503AA" w:rsidRDefault="00C91E65" w:rsidP="00C91E65">
            <w:pPr>
              <w:rPr>
                <w:rFonts w:eastAsia="宋体"/>
              </w:rPr>
            </w:pPr>
            <w:r w:rsidRPr="004503AA">
              <w:rPr>
                <w:rFonts w:eastAsia="宋体" w:hint="eastAsia"/>
                <w:color w:val="000000"/>
              </w:rPr>
              <w:t xml:space="preserve"> 0x4000</w:t>
            </w:r>
          </w:p>
        </w:tc>
        <w:tc>
          <w:tcPr>
            <w:tcW w:w="3597" w:type="dxa"/>
          </w:tcPr>
          <w:p w14:paraId="66C669E3" w14:textId="601A367B" w:rsidR="00C91E65" w:rsidRPr="004503AA" w:rsidRDefault="00A76436" w:rsidP="00C91E65">
            <w:pPr>
              <w:rPr>
                <w:rFonts w:eastAsia="宋体"/>
              </w:rPr>
            </w:pPr>
            <w:r w:rsidRPr="004503AA">
              <w:rPr>
                <w:rFonts w:eastAsia="宋体" w:hint="eastAsia"/>
              </w:rPr>
              <w:t>声明为枚举</w:t>
            </w:r>
          </w:p>
        </w:tc>
      </w:tr>
      <w:tr w:rsidR="00C91E65" w:rsidRPr="004503AA" w14:paraId="70F648BA" w14:textId="77777777" w:rsidTr="00C91E65">
        <w:tc>
          <w:tcPr>
            <w:tcW w:w="3596" w:type="dxa"/>
          </w:tcPr>
          <w:p w14:paraId="3029B57C" w14:textId="118B4ADA" w:rsidR="00C91E65" w:rsidRPr="004503AA" w:rsidRDefault="00C91E65" w:rsidP="00C91E65">
            <w:pPr>
              <w:rPr>
                <w:rFonts w:eastAsia="宋体"/>
              </w:rPr>
            </w:pPr>
            <w:r w:rsidRPr="004503AA">
              <w:rPr>
                <w:rFonts w:eastAsia="宋体" w:hint="eastAsia"/>
                <w:color w:val="000000"/>
              </w:rPr>
              <w:t>ACC_MODULE</w:t>
            </w:r>
          </w:p>
        </w:tc>
        <w:tc>
          <w:tcPr>
            <w:tcW w:w="3597" w:type="dxa"/>
          </w:tcPr>
          <w:p w14:paraId="4B2432E2" w14:textId="27C343D2" w:rsidR="00C91E65" w:rsidRPr="004503AA" w:rsidRDefault="00C91E65" w:rsidP="00C91E65">
            <w:pPr>
              <w:rPr>
                <w:rFonts w:eastAsia="宋体"/>
              </w:rPr>
            </w:pPr>
            <w:r w:rsidRPr="004503AA">
              <w:rPr>
                <w:rFonts w:eastAsia="宋体" w:hint="eastAsia"/>
                <w:color w:val="000000"/>
              </w:rPr>
              <w:t xml:space="preserve"> 0x8000</w:t>
            </w:r>
          </w:p>
        </w:tc>
        <w:tc>
          <w:tcPr>
            <w:tcW w:w="3597" w:type="dxa"/>
          </w:tcPr>
          <w:p w14:paraId="62D0CEB1" w14:textId="77777777" w:rsidR="00C91E65" w:rsidRPr="004503AA" w:rsidRDefault="00A76436" w:rsidP="00C91E65">
            <w:pPr>
              <w:rPr>
                <w:rFonts w:eastAsia="宋体"/>
              </w:rPr>
            </w:pPr>
            <w:r w:rsidRPr="004503AA">
              <w:rPr>
                <w:rFonts w:eastAsia="宋体" w:hint="eastAsia"/>
              </w:rPr>
              <w:t>声明为模块</w:t>
            </w:r>
            <w:r w:rsidR="00EF0BEB" w:rsidRPr="004503AA">
              <w:rPr>
                <w:rFonts w:eastAsia="宋体" w:hint="eastAsia"/>
              </w:rPr>
              <w:t>，如果这个值被设置，则不能有其他标志被设置</w:t>
            </w:r>
          </w:p>
          <w:p w14:paraId="46C0E3F7" w14:textId="53DB742E" w:rsidR="00EF0BEB" w:rsidRPr="004503AA" w:rsidRDefault="00EF0BEB" w:rsidP="00EF0BEB">
            <w:pPr>
              <w:rPr>
                <w:rFonts w:eastAsia="宋体"/>
              </w:rPr>
            </w:pPr>
            <w:r w:rsidRPr="004503AA">
              <w:rPr>
                <w:rFonts w:eastAsia="宋体"/>
              </w:rPr>
              <w:t>If the ACC_MODULE flag is set in the access_flags item, then no other flag in the access_flags item may be set</w:t>
            </w:r>
          </w:p>
        </w:tc>
      </w:tr>
    </w:tbl>
    <w:p w14:paraId="2F8F1415" w14:textId="1F023FF3" w:rsidR="009C32C9" w:rsidRPr="004503AA" w:rsidRDefault="009C32C9" w:rsidP="00A77EF0">
      <w:pPr>
        <w:rPr>
          <w:rFonts w:eastAsia="宋体"/>
        </w:rPr>
      </w:pPr>
    </w:p>
    <w:p w14:paraId="345C0A58" w14:textId="77777777" w:rsidR="009C32C9" w:rsidRPr="004503AA" w:rsidRDefault="009C32C9" w:rsidP="00A77EF0">
      <w:pPr>
        <w:rPr>
          <w:rFonts w:eastAsia="宋体"/>
        </w:rPr>
      </w:pPr>
    </w:p>
    <w:p w14:paraId="7DBF8349" w14:textId="402CC20B" w:rsidR="00F505C2" w:rsidRPr="004503AA" w:rsidRDefault="00981A08" w:rsidP="00981A08">
      <w:pPr>
        <w:pStyle w:val="2"/>
      </w:pPr>
      <w:bookmarkStart w:id="52" w:name="_Toc41756821"/>
      <w:r>
        <w:t>5</w:t>
      </w:r>
      <w:r w:rsidR="00452374" w:rsidRPr="004503AA">
        <w:rPr>
          <w:rFonts w:hint="eastAsia"/>
        </w:rPr>
        <w:t>字段表结构</w:t>
      </w:r>
      <w:r w:rsidR="00452374" w:rsidRPr="004503AA">
        <w:t>(field_info)</w:t>
      </w:r>
      <w:bookmarkEnd w:id="52"/>
    </w:p>
    <w:p w14:paraId="6A6FCC86" w14:textId="716B0360" w:rsidR="001D6EFF" w:rsidRPr="004503AA" w:rsidRDefault="00981A08" w:rsidP="00981A08">
      <w:pPr>
        <w:pStyle w:val="3"/>
      </w:pPr>
      <w:bookmarkStart w:id="53" w:name="_Toc41756822"/>
      <w:r>
        <w:t>5</w:t>
      </w:r>
      <w:r w:rsidR="001D6EFF" w:rsidRPr="004503AA">
        <w:t>.1</w:t>
      </w:r>
      <w:r w:rsidR="001D6EFF" w:rsidRPr="004503AA">
        <w:rPr>
          <w:rFonts w:hint="eastAsia"/>
        </w:rPr>
        <w:t>基础结构</w:t>
      </w:r>
      <w:bookmarkEnd w:id="53"/>
    </w:p>
    <w:tbl>
      <w:tblPr>
        <w:tblStyle w:val="af2"/>
        <w:tblW w:w="11155" w:type="dxa"/>
        <w:tblLook w:val="04A0" w:firstRow="1" w:lastRow="0" w:firstColumn="1" w:lastColumn="0" w:noHBand="0" w:noVBand="1"/>
      </w:tblPr>
      <w:tblGrid>
        <w:gridCol w:w="3663"/>
        <w:gridCol w:w="1896"/>
        <w:gridCol w:w="5596"/>
      </w:tblGrid>
      <w:tr w:rsidR="00DA69D6" w:rsidRPr="004503AA" w14:paraId="3DB1F5E8" w14:textId="77777777" w:rsidTr="00DA69D6">
        <w:tc>
          <w:tcPr>
            <w:tcW w:w="3685" w:type="dxa"/>
          </w:tcPr>
          <w:p w14:paraId="0083CD35" w14:textId="77777777" w:rsidR="006B6547" w:rsidRPr="004503AA" w:rsidRDefault="006B6547" w:rsidP="00DA69D6">
            <w:pPr>
              <w:rPr>
                <w:rFonts w:eastAsia="宋体"/>
              </w:rPr>
            </w:pPr>
            <w:r w:rsidRPr="004503AA">
              <w:rPr>
                <w:rFonts w:eastAsia="宋体" w:hint="eastAsia"/>
              </w:rPr>
              <w:t>字段</w:t>
            </w:r>
          </w:p>
        </w:tc>
        <w:tc>
          <w:tcPr>
            <w:tcW w:w="1056" w:type="dxa"/>
            <w:vAlign w:val="bottom"/>
          </w:tcPr>
          <w:p w14:paraId="5B640E25" w14:textId="77777777" w:rsidR="006B6547" w:rsidRPr="004503AA" w:rsidRDefault="006B6547" w:rsidP="00DA69D6">
            <w:pPr>
              <w:rPr>
                <w:rFonts w:eastAsia="宋体"/>
              </w:rPr>
            </w:pPr>
            <w:r w:rsidRPr="004503AA">
              <w:rPr>
                <w:rFonts w:eastAsia="宋体" w:hint="eastAsia"/>
              </w:rPr>
              <w:t>类型</w:t>
            </w:r>
          </w:p>
        </w:tc>
        <w:tc>
          <w:tcPr>
            <w:tcW w:w="6414" w:type="dxa"/>
          </w:tcPr>
          <w:p w14:paraId="287F7B82" w14:textId="77777777" w:rsidR="006B6547" w:rsidRPr="004503AA" w:rsidRDefault="006B6547" w:rsidP="00DA69D6">
            <w:pPr>
              <w:rPr>
                <w:rFonts w:eastAsia="宋体"/>
              </w:rPr>
            </w:pPr>
            <w:r w:rsidRPr="004503AA">
              <w:rPr>
                <w:rFonts w:eastAsia="宋体" w:hint="eastAsia"/>
              </w:rPr>
              <w:t>说明</w:t>
            </w:r>
          </w:p>
        </w:tc>
      </w:tr>
      <w:tr w:rsidR="00DA69D6" w:rsidRPr="004503AA" w14:paraId="5C2D76D6" w14:textId="77777777" w:rsidTr="00DA69D6">
        <w:tc>
          <w:tcPr>
            <w:tcW w:w="3685" w:type="dxa"/>
          </w:tcPr>
          <w:p w14:paraId="6F338A4A" w14:textId="6D864F3D" w:rsidR="006B6547" w:rsidRPr="004503AA" w:rsidRDefault="006B6547" w:rsidP="00DA69D6">
            <w:pPr>
              <w:rPr>
                <w:rFonts w:eastAsia="宋体"/>
              </w:rPr>
            </w:pPr>
            <w:r w:rsidRPr="004503AA">
              <w:rPr>
                <w:rFonts w:eastAsia="宋体"/>
              </w:rPr>
              <w:t>access_flags</w:t>
            </w:r>
          </w:p>
        </w:tc>
        <w:tc>
          <w:tcPr>
            <w:tcW w:w="1056" w:type="dxa"/>
            <w:vAlign w:val="bottom"/>
          </w:tcPr>
          <w:p w14:paraId="274D1DE3" w14:textId="63CF926A" w:rsidR="006B6547" w:rsidRPr="004503AA" w:rsidRDefault="006B6547" w:rsidP="00DA69D6">
            <w:pPr>
              <w:rPr>
                <w:rFonts w:eastAsia="宋体"/>
              </w:rPr>
            </w:pPr>
            <w:r w:rsidRPr="004503AA">
              <w:rPr>
                <w:rFonts w:eastAsia="宋体"/>
              </w:rPr>
              <w:t>u2</w:t>
            </w:r>
          </w:p>
        </w:tc>
        <w:tc>
          <w:tcPr>
            <w:tcW w:w="6414" w:type="dxa"/>
          </w:tcPr>
          <w:p w14:paraId="5480619C" w14:textId="4BB12817" w:rsidR="006B6547" w:rsidRPr="004503AA" w:rsidRDefault="00AD1EAC" w:rsidP="00DA69D6">
            <w:pPr>
              <w:rPr>
                <w:rFonts w:eastAsia="宋体"/>
              </w:rPr>
            </w:pPr>
            <w:r w:rsidRPr="004503AA">
              <w:rPr>
                <w:rFonts w:eastAsia="宋体" w:hint="eastAsia"/>
              </w:rPr>
              <w:t>访问标志，参考2</w:t>
            </w:r>
            <w:r w:rsidRPr="004503AA">
              <w:rPr>
                <w:rFonts w:eastAsia="宋体"/>
              </w:rPr>
              <w:t>.4.2</w:t>
            </w:r>
          </w:p>
        </w:tc>
      </w:tr>
      <w:tr w:rsidR="00DA69D6" w:rsidRPr="004503AA" w14:paraId="5C9E0A57" w14:textId="77777777" w:rsidTr="00DA69D6">
        <w:tc>
          <w:tcPr>
            <w:tcW w:w="3685" w:type="dxa"/>
          </w:tcPr>
          <w:p w14:paraId="32F0CD27" w14:textId="77777777" w:rsidR="006B6547" w:rsidRPr="004503AA" w:rsidRDefault="006B6547" w:rsidP="00DA69D6">
            <w:pPr>
              <w:rPr>
                <w:rFonts w:eastAsia="宋体"/>
              </w:rPr>
            </w:pPr>
            <w:r w:rsidRPr="004503AA">
              <w:rPr>
                <w:rFonts w:eastAsia="宋体"/>
              </w:rPr>
              <w:t>name_index</w:t>
            </w:r>
          </w:p>
        </w:tc>
        <w:tc>
          <w:tcPr>
            <w:tcW w:w="1056" w:type="dxa"/>
            <w:vAlign w:val="bottom"/>
          </w:tcPr>
          <w:p w14:paraId="5AFB1893" w14:textId="479163D3" w:rsidR="006B6547" w:rsidRPr="004503AA" w:rsidRDefault="006B6547" w:rsidP="00DA69D6">
            <w:pPr>
              <w:rPr>
                <w:rFonts w:eastAsia="宋体"/>
              </w:rPr>
            </w:pPr>
            <w:r w:rsidRPr="004503AA">
              <w:rPr>
                <w:rFonts w:eastAsia="宋体"/>
              </w:rPr>
              <w:t>u2</w:t>
            </w:r>
          </w:p>
        </w:tc>
        <w:tc>
          <w:tcPr>
            <w:tcW w:w="6414" w:type="dxa"/>
          </w:tcPr>
          <w:p w14:paraId="6DEA9D36" w14:textId="66D07BE3" w:rsidR="006B6547" w:rsidRPr="004503AA" w:rsidRDefault="00940C4A" w:rsidP="00DA69D6">
            <w:pPr>
              <w:rPr>
                <w:rFonts w:eastAsia="宋体"/>
              </w:rPr>
            </w:pPr>
            <w:r w:rsidRPr="004503AA">
              <w:rPr>
                <w:rFonts w:eastAsia="宋体" w:hint="eastAsia"/>
              </w:rPr>
              <w:t>字段简单名称，</w:t>
            </w:r>
            <w:r w:rsidR="00A053E9" w:rsidRPr="004503AA">
              <w:rPr>
                <w:rFonts w:eastAsia="宋体" w:hint="eastAsia"/>
              </w:rPr>
              <w:t>指向常量池一个</w:t>
            </w:r>
            <w:r w:rsidR="00A053E9" w:rsidRPr="004503AA">
              <w:rPr>
                <w:rFonts w:eastAsia="宋体"/>
              </w:rPr>
              <w:t>CONSTANT_Utf8_info</w:t>
            </w:r>
            <w:r w:rsidR="00A053E9" w:rsidRPr="004503AA">
              <w:rPr>
                <w:rFonts w:eastAsia="宋体" w:hint="eastAsia"/>
              </w:rPr>
              <w:t>值的索引</w:t>
            </w:r>
          </w:p>
        </w:tc>
      </w:tr>
      <w:tr w:rsidR="00DA69D6" w:rsidRPr="004503AA" w14:paraId="4EB185A6" w14:textId="77777777" w:rsidTr="00DA69D6">
        <w:tc>
          <w:tcPr>
            <w:tcW w:w="3685" w:type="dxa"/>
          </w:tcPr>
          <w:p w14:paraId="35FF90D6" w14:textId="4EBFC7DB" w:rsidR="006B6547" w:rsidRPr="004503AA" w:rsidRDefault="006B6547" w:rsidP="00DA69D6">
            <w:pPr>
              <w:rPr>
                <w:rFonts w:eastAsia="宋体"/>
              </w:rPr>
            </w:pPr>
            <w:r w:rsidRPr="004503AA">
              <w:rPr>
                <w:rFonts w:eastAsia="宋体"/>
              </w:rPr>
              <w:t>descriptor_index</w:t>
            </w:r>
          </w:p>
        </w:tc>
        <w:tc>
          <w:tcPr>
            <w:tcW w:w="1056" w:type="dxa"/>
            <w:vAlign w:val="bottom"/>
          </w:tcPr>
          <w:p w14:paraId="2864246E" w14:textId="7A1B3202" w:rsidR="006B6547" w:rsidRPr="004503AA" w:rsidRDefault="006B6547" w:rsidP="00DA69D6">
            <w:pPr>
              <w:rPr>
                <w:rFonts w:eastAsia="宋体"/>
              </w:rPr>
            </w:pPr>
            <w:r w:rsidRPr="004503AA">
              <w:rPr>
                <w:rFonts w:eastAsia="宋体"/>
              </w:rPr>
              <w:t>u2</w:t>
            </w:r>
          </w:p>
        </w:tc>
        <w:tc>
          <w:tcPr>
            <w:tcW w:w="6414" w:type="dxa"/>
          </w:tcPr>
          <w:p w14:paraId="24D65CC4" w14:textId="2BA67DFF" w:rsidR="006B6547" w:rsidRPr="004503AA" w:rsidRDefault="00940C4A" w:rsidP="00DA69D6">
            <w:pPr>
              <w:rPr>
                <w:rFonts w:eastAsia="宋体"/>
              </w:rPr>
            </w:pPr>
            <w:r w:rsidRPr="004503AA">
              <w:rPr>
                <w:rFonts w:eastAsia="宋体" w:hint="eastAsia"/>
              </w:rPr>
              <w:t>字段的描述符，</w:t>
            </w:r>
            <w:r w:rsidR="00F27E6E" w:rsidRPr="004503AA">
              <w:rPr>
                <w:rFonts w:eastAsia="宋体" w:hint="eastAsia"/>
              </w:rPr>
              <w:t>指向常量池一个</w:t>
            </w:r>
            <w:r w:rsidR="00F27E6E" w:rsidRPr="004503AA">
              <w:rPr>
                <w:rFonts w:eastAsia="宋体"/>
              </w:rPr>
              <w:t>CONSTANT_Utf8_info</w:t>
            </w:r>
            <w:r w:rsidR="00F27E6E" w:rsidRPr="004503AA">
              <w:rPr>
                <w:rFonts w:eastAsia="宋体" w:hint="eastAsia"/>
              </w:rPr>
              <w:t>值的索引</w:t>
            </w:r>
          </w:p>
        </w:tc>
      </w:tr>
      <w:tr w:rsidR="00DA69D6" w:rsidRPr="004503AA" w14:paraId="6BF59E70" w14:textId="77777777" w:rsidTr="00DA69D6">
        <w:tc>
          <w:tcPr>
            <w:tcW w:w="3685" w:type="dxa"/>
          </w:tcPr>
          <w:p w14:paraId="2C39C3DE" w14:textId="77777777" w:rsidR="006B6547" w:rsidRPr="004503AA" w:rsidRDefault="006B6547" w:rsidP="00DA69D6">
            <w:pPr>
              <w:rPr>
                <w:rFonts w:eastAsia="宋体"/>
              </w:rPr>
            </w:pPr>
            <w:r w:rsidRPr="004503AA">
              <w:rPr>
                <w:rFonts w:eastAsia="宋体"/>
              </w:rPr>
              <w:t>attributes_count</w:t>
            </w:r>
          </w:p>
        </w:tc>
        <w:tc>
          <w:tcPr>
            <w:tcW w:w="1056" w:type="dxa"/>
            <w:vAlign w:val="bottom"/>
          </w:tcPr>
          <w:p w14:paraId="3F1BD39F" w14:textId="29A8592D" w:rsidR="006B6547" w:rsidRPr="004503AA" w:rsidRDefault="006B6547" w:rsidP="00DA69D6">
            <w:pPr>
              <w:rPr>
                <w:rFonts w:eastAsia="宋体"/>
              </w:rPr>
            </w:pPr>
            <w:r w:rsidRPr="004503AA">
              <w:rPr>
                <w:rFonts w:eastAsia="宋体"/>
              </w:rPr>
              <w:t>u2</w:t>
            </w:r>
          </w:p>
        </w:tc>
        <w:tc>
          <w:tcPr>
            <w:tcW w:w="6414" w:type="dxa"/>
          </w:tcPr>
          <w:p w14:paraId="2992488A" w14:textId="6781C72A" w:rsidR="006B6547" w:rsidRPr="004503AA" w:rsidRDefault="00671017" w:rsidP="00DA69D6">
            <w:pPr>
              <w:rPr>
                <w:rFonts w:eastAsia="宋体"/>
              </w:rPr>
            </w:pPr>
            <w:r w:rsidRPr="004503AA">
              <w:rPr>
                <w:rFonts w:eastAsia="宋体" w:hint="eastAsia"/>
              </w:rPr>
              <w:t>参考2</w:t>
            </w:r>
            <w:r w:rsidRPr="004503AA">
              <w:rPr>
                <w:rFonts w:eastAsia="宋体"/>
              </w:rPr>
              <w:t>.7</w:t>
            </w:r>
          </w:p>
        </w:tc>
      </w:tr>
      <w:tr w:rsidR="00DA69D6" w:rsidRPr="004503AA" w14:paraId="6AC10353" w14:textId="77777777" w:rsidTr="00DA69D6">
        <w:tc>
          <w:tcPr>
            <w:tcW w:w="3685" w:type="dxa"/>
          </w:tcPr>
          <w:p w14:paraId="5734CF6D" w14:textId="03BEBFCE" w:rsidR="006B6547" w:rsidRPr="004503AA" w:rsidRDefault="006B6547" w:rsidP="00DA69D6">
            <w:pPr>
              <w:rPr>
                <w:rFonts w:eastAsia="宋体"/>
              </w:rPr>
            </w:pPr>
            <w:r w:rsidRPr="004503AA">
              <w:rPr>
                <w:rFonts w:eastAsia="宋体"/>
              </w:rPr>
              <w:t>attributes[attributes_count]</w:t>
            </w:r>
          </w:p>
        </w:tc>
        <w:tc>
          <w:tcPr>
            <w:tcW w:w="1056" w:type="dxa"/>
            <w:vAlign w:val="bottom"/>
          </w:tcPr>
          <w:p w14:paraId="200660B7" w14:textId="2D430F51" w:rsidR="006B6547" w:rsidRPr="004503AA" w:rsidRDefault="006B6547" w:rsidP="00DA69D6">
            <w:pPr>
              <w:rPr>
                <w:rFonts w:eastAsia="宋体"/>
              </w:rPr>
            </w:pPr>
            <w:r w:rsidRPr="004503AA">
              <w:rPr>
                <w:rFonts w:eastAsia="宋体"/>
              </w:rPr>
              <w:t>attribute_info</w:t>
            </w:r>
          </w:p>
        </w:tc>
        <w:tc>
          <w:tcPr>
            <w:tcW w:w="6414" w:type="dxa"/>
          </w:tcPr>
          <w:p w14:paraId="2FB91756" w14:textId="78C28CA4" w:rsidR="006B6547" w:rsidRPr="004503AA" w:rsidRDefault="00671017" w:rsidP="00DA69D6">
            <w:pPr>
              <w:rPr>
                <w:rFonts w:eastAsia="宋体"/>
              </w:rPr>
            </w:pPr>
            <w:r w:rsidRPr="004503AA">
              <w:rPr>
                <w:rFonts w:eastAsia="宋体" w:hint="eastAsia"/>
              </w:rPr>
              <w:t>参考2</w:t>
            </w:r>
            <w:r w:rsidRPr="004503AA">
              <w:rPr>
                <w:rFonts w:eastAsia="宋体"/>
              </w:rPr>
              <w:t>.7</w:t>
            </w:r>
          </w:p>
        </w:tc>
      </w:tr>
    </w:tbl>
    <w:p w14:paraId="54B690FD" w14:textId="184E0056" w:rsidR="006B6547" w:rsidRPr="004503AA" w:rsidRDefault="006B6547" w:rsidP="001D6EFF">
      <w:pPr>
        <w:rPr>
          <w:rFonts w:eastAsia="宋体"/>
        </w:rPr>
      </w:pPr>
    </w:p>
    <w:p w14:paraId="036FB238" w14:textId="7A404E1E" w:rsidR="00AD1EAC" w:rsidRPr="004503AA" w:rsidRDefault="009E6212" w:rsidP="009E6212">
      <w:pPr>
        <w:pStyle w:val="3"/>
      </w:pPr>
      <w:bookmarkStart w:id="54" w:name="_Toc41756823"/>
      <w:r>
        <w:t>5</w:t>
      </w:r>
      <w:r w:rsidR="00AD1EAC" w:rsidRPr="004503AA">
        <w:t>.2</w:t>
      </w:r>
      <w:r w:rsidR="00AD1EAC" w:rsidRPr="004503AA">
        <w:rPr>
          <w:rFonts w:hint="eastAsia"/>
        </w:rPr>
        <w:t>字段访问标志</w:t>
      </w:r>
      <w:bookmarkEnd w:id="54"/>
    </w:p>
    <w:tbl>
      <w:tblPr>
        <w:tblStyle w:val="af2"/>
        <w:tblW w:w="11155" w:type="dxa"/>
        <w:tblLook w:val="04A0" w:firstRow="1" w:lastRow="0" w:firstColumn="1" w:lastColumn="0" w:noHBand="0" w:noVBand="1"/>
      </w:tblPr>
      <w:tblGrid>
        <w:gridCol w:w="2128"/>
        <w:gridCol w:w="1169"/>
        <w:gridCol w:w="7858"/>
      </w:tblGrid>
      <w:tr w:rsidR="008520BD" w:rsidRPr="004503AA" w14:paraId="30549B3D" w14:textId="77777777" w:rsidTr="00AA1A95">
        <w:trPr>
          <w:trHeight w:val="278"/>
        </w:trPr>
        <w:tc>
          <w:tcPr>
            <w:tcW w:w="2128" w:type="dxa"/>
          </w:tcPr>
          <w:p w14:paraId="2C99BB03" w14:textId="28936896" w:rsidR="008520BD" w:rsidRPr="004503AA" w:rsidRDefault="008520BD" w:rsidP="005E4F9C">
            <w:pPr>
              <w:rPr>
                <w:rFonts w:eastAsia="宋体"/>
              </w:rPr>
            </w:pPr>
            <w:r w:rsidRPr="004503AA">
              <w:rPr>
                <w:rFonts w:eastAsia="宋体" w:hint="eastAsia"/>
              </w:rPr>
              <w:t>标志</w:t>
            </w:r>
          </w:p>
        </w:tc>
        <w:tc>
          <w:tcPr>
            <w:tcW w:w="1169" w:type="dxa"/>
          </w:tcPr>
          <w:p w14:paraId="20A834BD" w14:textId="04178BB3" w:rsidR="008520BD" w:rsidRPr="004503AA" w:rsidRDefault="008520BD" w:rsidP="005E4F9C">
            <w:pPr>
              <w:rPr>
                <w:rFonts w:eastAsia="宋体"/>
              </w:rPr>
            </w:pPr>
            <w:r w:rsidRPr="004503AA">
              <w:rPr>
                <w:rFonts w:eastAsia="宋体" w:hint="eastAsia"/>
              </w:rPr>
              <w:t>值</w:t>
            </w:r>
          </w:p>
        </w:tc>
        <w:tc>
          <w:tcPr>
            <w:tcW w:w="7858" w:type="dxa"/>
          </w:tcPr>
          <w:p w14:paraId="6FFBF78C" w14:textId="59912F79" w:rsidR="008520BD" w:rsidRPr="004503AA" w:rsidRDefault="008520BD" w:rsidP="005E4F9C">
            <w:pPr>
              <w:rPr>
                <w:rFonts w:eastAsia="宋体"/>
              </w:rPr>
            </w:pPr>
            <w:r w:rsidRPr="004503AA">
              <w:rPr>
                <w:rFonts w:eastAsia="宋体" w:hint="eastAsia"/>
              </w:rPr>
              <w:t>说明</w:t>
            </w:r>
          </w:p>
        </w:tc>
      </w:tr>
      <w:tr w:rsidR="005E4F9C" w:rsidRPr="004503AA" w14:paraId="346AD162" w14:textId="77777777" w:rsidTr="00AA1A95">
        <w:trPr>
          <w:trHeight w:val="278"/>
        </w:trPr>
        <w:tc>
          <w:tcPr>
            <w:tcW w:w="2128" w:type="dxa"/>
          </w:tcPr>
          <w:p w14:paraId="65A43ACF" w14:textId="71D28095" w:rsidR="005E4F9C" w:rsidRPr="004503AA" w:rsidRDefault="005E4F9C" w:rsidP="005E4F9C">
            <w:pPr>
              <w:rPr>
                <w:rFonts w:eastAsia="宋体"/>
              </w:rPr>
            </w:pPr>
            <w:r w:rsidRPr="004503AA">
              <w:rPr>
                <w:rFonts w:eastAsia="宋体"/>
              </w:rPr>
              <w:t>ACC_PUBLIC</w:t>
            </w:r>
          </w:p>
        </w:tc>
        <w:tc>
          <w:tcPr>
            <w:tcW w:w="1169" w:type="dxa"/>
          </w:tcPr>
          <w:p w14:paraId="68710CAF" w14:textId="023957B6" w:rsidR="005E4F9C" w:rsidRPr="004503AA" w:rsidRDefault="005E4F9C" w:rsidP="005E4F9C">
            <w:pPr>
              <w:rPr>
                <w:rFonts w:eastAsia="宋体"/>
              </w:rPr>
            </w:pPr>
            <w:r w:rsidRPr="004503AA">
              <w:rPr>
                <w:rFonts w:eastAsia="宋体"/>
              </w:rPr>
              <w:t>0x0001</w:t>
            </w:r>
          </w:p>
        </w:tc>
        <w:tc>
          <w:tcPr>
            <w:tcW w:w="7858" w:type="dxa"/>
          </w:tcPr>
          <w:p w14:paraId="54008E95" w14:textId="55E40A35" w:rsidR="005E4F9C" w:rsidRPr="004503AA" w:rsidRDefault="00F87C94" w:rsidP="005E4F9C">
            <w:pPr>
              <w:rPr>
                <w:rFonts w:eastAsia="宋体"/>
              </w:rPr>
            </w:pPr>
            <w:r w:rsidRPr="004503AA">
              <w:rPr>
                <w:rFonts w:eastAsia="宋体"/>
              </w:rPr>
              <w:t>public</w:t>
            </w:r>
          </w:p>
        </w:tc>
      </w:tr>
      <w:tr w:rsidR="005E4F9C" w:rsidRPr="004503AA" w14:paraId="3DCDB6D5" w14:textId="77777777" w:rsidTr="00AA1A95">
        <w:tc>
          <w:tcPr>
            <w:tcW w:w="2128" w:type="dxa"/>
          </w:tcPr>
          <w:p w14:paraId="00EF5B9F" w14:textId="7A506817" w:rsidR="005E4F9C" w:rsidRPr="004503AA" w:rsidRDefault="005E4F9C" w:rsidP="005E4F9C">
            <w:pPr>
              <w:rPr>
                <w:rFonts w:eastAsia="宋体"/>
              </w:rPr>
            </w:pPr>
            <w:r w:rsidRPr="004503AA">
              <w:rPr>
                <w:rFonts w:eastAsia="宋体"/>
              </w:rPr>
              <w:lastRenderedPageBreak/>
              <w:t>ACC_PRIVATE</w:t>
            </w:r>
          </w:p>
        </w:tc>
        <w:tc>
          <w:tcPr>
            <w:tcW w:w="1169" w:type="dxa"/>
          </w:tcPr>
          <w:p w14:paraId="799A8D05" w14:textId="6CE6A466" w:rsidR="005E4F9C" w:rsidRPr="004503AA" w:rsidRDefault="005E4F9C" w:rsidP="005E4F9C">
            <w:pPr>
              <w:rPr>
                <w:rFonts w:eastAsia="宋体"/>
              </w:rPr>
            </w:pPr>
            <w:r w:rsidRPr="004503AA">
              <w:rPr>
                <w:rFonts w:eastAsia="宋体"/>
              </w:rPr>
              <w:t>0x0002</w:t>
            </w:r>
          </w:p>
        </w:tc>
        <w:tc>
          <w:tcPr>
            <w:tcW w:w="7858" w:type="dxa"/>
          </w:tcPr>
          <w:p w14:paraId="3920E3BE" w14:textId="2BFDD935" w:rsidR="005E4F9C" w:rsidRPr="004503AA" w:rsidRDefault="00F87C94" w:rsidP="005E4F9C">
            <w:pPr>
              <w:rPr>
                <w:rFonts w:eastAsia="宋体"/>
              </w:rPr>
            </w:pPr>
            <w:r w:rsidRPr="004503AA">
              <w:rPr>
                <w:rFonts w:eastAsia="宋体"/>
              </w:rPr>
              <w:t xml:space="preserve">private </w:t>
            </w:r>
          </w:p>
        </w:tc>
      </w:tr>
      <w:tr w:rsidR="005E4F9C" w:rsidRPr="004503AA" w14:paraId="30185766" w14:textId="77777777" w:rsidTr="00AA1A95">
        <w:tc>
          <w:tcPr>
            <w:tcW w:w="2128" w:type="dxa"/>
          </w:tcPr>
          <w:p w14:paraId="17EBD5CF" w14:textId="5EF4317D" w:rsidR="005E4F9C" w:rsidRPr="004503AA" w:rsidRDefault="005E4F9C" w:rsidP="005E4F9C">
            <w:pPr>
              <w:rPr>
                <w:rFonts w:eastAsia="宋体"/>
              </w:rPr>
            </w:pPr>
            <w:r w:rsidRPr="004503AA">
              <w:rPr>
                <w:rFonts w:eastAsia="宋体"/>
              </w:rPr>
              <w:t>ACC_PROTECTED</w:t>
            </w:r>
          </w:p>
        </w:tc>
        <w:tc>
          <w:tcPr>
            <w:tcW w:w="1169" w:type="dxa"/>
          </w:tcPr>
          <w:p w14:paraId="4D76242A" w14:textId="673DE19A" w:rsidR="005E4F9C" w:rsidRPr="004503AA" w:rsidRDefault="005E4F9C" w:rsidP="005E4F9C">
            <w:pPr>
              <w:rPr>
                <w:rFonts w:eastAsia="宋体"/>
              </w:rPr>
            </w:pPr>
            <w:r w:rsidRPr="004503AA">
              <w:rPr>
                <w:rFonts w:eastAsia="宋体"/>
              </w:rPr>
              <w:t>0x0004</w:t>
            </w:r>
          </w:p>
        </w:tc>
        <w:tc>
          <w:tcPr>
            <w:tcW w:w="7858" w:type="dxa"/>
          </w:tcPr>
          <w:p w14:paraId="4856416A" w14:textId="282A874D" w:rsidR="005E4F9C" w:rsidRPr="004503AA" w:rsidRDefault="00F87C94" w:rsidP="005E4F9C">
            <w:pPr>
              <w:rPr>
                <w:rFonts w:eastAsia="宋体"/>
              </w:rPr>
            </w:pPr>
            <w:r w:rsidRPr="004503AA">
              <w:rPr>
                <w:rFonts w:eastAsia="宋体"/>
              </w:rPr>
              <w:t>protected</w:t>
            </w:r>
          </w:p>
        </w:tc>
      </w:tr>
      <w:tr w:rsidR="005E4F9C" w:rsidRPr="004503AA" w14:paraId="33722FC4" w14:textId="77777777" w:rsidTr="00AA1A95">
        <w:tc>
          <w:tcPr>
            <w:tcW w:w="2128" w:type="dxa"/>
          </w:tcPr>
          <w:p w14:paraId="30DDC05E" w14:textId="0FA84878" w:rsidR="005E4F9C" w:rsidRPr="004503AA" w:rsidRDefault="005E4F9C" w:rsidP="005E4F9C">
            <w:pPr>
              <w:rPr>
                <w:rFonts w:eastAsia="宋体"/>
              </w:rPr>
            </w:pPr>
            <w:r w:rsidRPr="004503AA">
              <w:rPr>
                <w:rFonts w:eastAsia="宋体"/>
              </w:rPr>
              <w:t xml:space="preserve">ACC_STATIC </w:t>
            </w:r>
          </w:p>
        </w:tc>
        <w:tc>
          <w:tcPr>
            <w:tcW w:w="1169" w:type="dxa"/>
          </w:tcPr>
          <w:p w14:paraId="4629A798" w14:textId="4C04CE26" w:rsidR="005E4F9C" w:rsidRPr="004503AA" w:rsidRDefault="005E4F9C" w:rsidP="005E4F9C">
            <w:pPr>
              <w:rPr>
                <w:rFonts w:eastAsia="宋体"/>
              </w:rPr>
            </w:pPr>
            <w:r w:rsidRPr="004503AA">
              <w:rPr>
                <w:rFonts w:eastAsia="宋体"/>
              </w:rPr>
              <w:t>0x0008</w:t>
            </w:r>
          </w:p>
        </w:tc>
        <w:tc>
          <w:tcPr>
            <w:tcW w:w="7858" w:type="dxa"/>
          </w:tcPr>
          <w:p w14:paraId="470F5D11" w14:textId="7C32687E" w:rsidR="005E4F9C" w:rsidRPr="004503AA" w:rsidRDefault="00F87C94" w:rsidP="005E4F9C">
            <w:pPr>
              <w:rPr>
                <w:rFonts w:eastAsia="宋体"/>
              </w:rPr>
            </w:pPr>
            <w:r w:rsidRPr="004503AA">
              <w:rPr>
                <w:rFonts w:eastAsia="宋体"/>
              </w:rPr>
              <w:t>static</w:t>
            </w:r>
          </w:p>
        </w:tc>
      </w:tr>
      <w:tr w:rsidR="005E4F9C" w:rsidRPr="004503AA" w14:paraId="163FB6CE" w14:textId="77777777" w:rsidTr="00AA1A95">
        <w:tc>
          <w:tcPr>
            <w:tcW w:w="2128" w:type="dxa"/>
          </w:tcPr>
          <w:p w14:paraId="3E9F3CD5" w14:textId="45F5C280" w:rsidR="005E4F9C" w:rsidRPr="004503AA" w:rsidRDefault="005E4F9C" w:rsidP="005E4F9C">
            <w:pPr>
              <w:rPr>
                <w:rFonts w:eastAsia="宋体"/>
              </w:rPr>
            </w:pPr>
            <w:r w:rsidRPr="004503AA">
              <w:rPr>
                <w:rFonts w:eastAsia="宋体"/>
              </w:rPr>
              <w:t>ACC_FINAL</w:t>
            </w:r>
          </w:p>
        </w:tc>
        <w:tc>
          <w:tcPr>
            <w:tcW w:w="1169" w:type="dxa"/>
          </w:tcPr>
          <w:p w14:paraId="7DED8DEB" w14:textId="6F6575A6" w:rsidR="005E4F9C" w:rsidRPr="004503AA" w:rsidRDefault="005E4F9C" w:rsidP="005E4F9C">
            <w:pPr>
              <w:rPr>
                <w:rFonts w:eastAsia="宋体"/>
              </w:rPr>
            </w:pPr>
            <w:r w:rsidRPr="004503AA">
              <w:rPr>
                <w:rFonts w:eastAsia="宋体"/>
              </w:rPr>
              <w:t>0x0010</w:t>
            </w:r>
          </w:p>
        </w:tc>
        <w:tc>
          <w:tcPr>
            <w:tcW w:w="7858" w:type="dxa"/>
          </w:tcPr>
          <w:p w14:paraId="1D6A68B5" w14:textId="2433D999" w:rsidR="005E4F9C" w:rsidRPr="004503AA" w:rsidRDefault="00F87C94" w:rsidP="005E4F9C">
            <w:pPr>
              <w:rPr>
                <w:rFonts w:eastAsia="宋体"/>
              </w:rPr>
            </w:pPr>
            <w:r w:rsidRPr="004503AA">
              <w:rPr>
                <w:rFonts w:eastAsia="宋体"/>
              </w:rPr>
              <w:t>final</w:t>
            </w:r>
          </w:p>
        </w:tc>
      </w:tr>
      <w:tr w:rsidR="005E4F9C" w:rsidRPr="004503AA" w14:paraId="75CC5EA7" w14:textId="77777777" w:rsidTr="00AA1A95">
        <w:tc>
          <w:tcPr>
            <w:tcW w:w="2128" w:type="dxa"/>
          </w:tcPr>
          <w:p w14:paraId="2554C884" w14:textId="53EB0BF7" w:rsidR="005E4F9C" w:rsidRPr="004503AA" w:rsidRDefault="005E4F9C" w:rsidP="005E4F9C">
            <w:pPr>
              <w:rPr>
                <w:rFonts w:eastAsia="宋体"/>
              </w:rPr>
            </w:pPr>
            <w:r w:rsidRPr="004503AA">
              <w:rPr>
                <w:rFonts w:eastAsia="宋体"/>
              </w:rPr>
              <w:t xml:space="preserve">ACC_VOLATILE </w:t>
            </w:r>
          </w:p>
        </w:tc>
        <w:tc>
          <w:tcPr>
            <w:tcW w:w="1169" w:type="dxa"/>
          </w:tcPr>
          <w:p w14:paraId="409D34F6" w14:textId="225F4616" w:rsidR="005E4F9C" w:rsidRPr="004503AA" w:rsidRDefault="005E4F9C" w:rsidP="005E4F9C">
            <w:pPr>
              <w:rPr>
                <w:rFonts w:eastAsia="宋体"/>
              </w:rPr>
            </w:pPr>
            <w:r w:rsidRPr="004503AA">
              <w:rPr>
                <w:rFonts w:eastAsia="宋体"/>
              </w:rPr>
              <w:t>0x0040</w:t>
            </w:r>
          </w:p>
        </w:tc>
        <w:tc>
          <w:tcPr>
            <w:tcW w:w="7858" w:type="dxa"/>
          </w:tcPr>
          <w:p w14:paraId="6A05A65E" w14:textId="5602C8B8" w:rsidR="005E4F9C" w:rsidRPr="004503AA" w:rsidRDefault="00F87C94" w:rsidP="005E4F9C">
            <w:pPr>
              <w:rPr>
                <w:rFonts w:eastAsia="宋体"/>
              </w:rPr>
            </w:pPr>
            <w:r w:rsidRPr="004503AA">
              <w:rPr>
                <w:rFonts w:eastAsia="宋体"/>
              </w:rPr>
              <w:t>volatile</w:t>
            </w:r>
          </w:p>
        </w:tc>
      </w:tr>
      <w:tr w:rsidR="005E4F9C" w:rsidRPr="004503AA" w14:paraId="159F55EA" w14:textId="77777777" w:rsidTr="00AA1A95">
        <w:tc>
          <w:tcPr>
            <w:tcW w:w="2128" w:type="dxa"/>
          </w:tcPr>
          <w:p w14:paraId="3C582C32" w14:textId="042E5C4A" w:rsidR="005E4F9C" w:rsidRPr="004503AA" w:rsidRDefault="005E4F9C" w:rsidP="005E4F9C">
            <w:pPr>
              <w:rPr>
                <w:rFonts w:eastAsia="宋体"/>
              </w:rPr>
            </w:pPr>
            <w:r w:rsidRPr="004503AA">
              <w:rPr>
                <w:rFonts w:eastAsia="宋体"/>
              </w:rPr>
              <w:t>ACC_TRANSIENT</w:t>
            </w:r>
          </w:p>
        </w:tc>
        <w:tc>
          <w:tcPr>
            <w:tcW w:w="1169" w:type="dxa"/>
          </w:tcPr>
          <w:p w14:paraId="1DA45A00" w14:textId="3C10794F" w:rsidR="005E4F9C" w:rsidRPr="004503AA" w:rsidRDefault="005E4F9C" w:rsidP="005E4F9C">
            <w:pPr>
              <w:rPr>
                <w:rFonts w:eastAsia="宋体"/>
              </w:rPr>
            </w:pPr>
            <w:r w:rsidRPr="004503AA">
              <w:rPr>
                <w:rFonts w:eastAsia="宋体"/>
              </w:rPr>
              <w:t>0x0080</w:t>
            </w:r>
          </w:p>
        </w:tc>
        <w:tc>
          <w:tcPr>
            <w:tcW w:w="7858" w:type="dxa"/>
          </w:tcPr>
          <w:p w14:paraId="451D71B0" w14:textId="5BEC6524" w:rsidR="005E4F9C" w:rsidRPr="004503AA" w:rsidRDefault="00F87C94" w:rsidP="005E4F9C">
            <w:pPr>
              <w:rPr>
                <w:rFonts w:eastAsia="宋体"/>
              </w:rPr>
            </w:pPr>
            <w:r w:rsidRPr="004503AA">
              <w:rPr>
                <w:rFonts w:eastAsia="宋体"/>
              </w:rPr>
              <w:t>transient</w:t>
            </w:r>
          </w:p>
        </w:tc>
      </w:tr>
      <w:tr w:rsidR="005E4F9C" w:rsidRPr="004503AA" w14:paraId="447673AA" w14:textId="77777777" w:rsidTr="00AA1A95">
        <w:tc>
          <w:tcPr>
            <w:tcW w:w="2128" w:type="dxa"/>
          </w:tcPr>
          <w:p w14:paraId="26E33F6B" w14:textId="2077BFD2" w:rsidR="005E4F9C" w:rsidRPr="004503AA" w:rsidRDefault="005E4F9C" w:rsidP="005E4F9C">
            <w:pPr>
              <w:rPr>
                <w:rFonts w:eastAsia="宋体"/>
              </w:rPr>
            </w:pPr>
            <w:r w:rsidRPr="004503AA">
              <w:rPr>
                <w:rFonts w:eastAsia="宋体"/>
              </w:rPr>
              <w:t xml:space="preserve">ACC_SYNTHETIC </w:t>
            </w:r>
          </w:p>
        </w:tc>
        <w:tc>
          <w:tcPr>
            <w:tcW w:w="1169" w:type="dxa"/>
          </w:tcPr>
          <w:p w14:paraId="7704A9AF" w14:textId="5F0A91D5" w:rsidR="005E4F9C" w:rsidRPr="004503AA" w:rsidRDefault="005E4F9C" w:rsidP="005E4F9C">
            <w:pPr>
              <w:rPr>
                <w:rFonts w:eastAsia="宋体"/>
              </w:rPr>
            </w:pPr>
            <w:r w:rsidRPr="004503AA">
              <w:rPr>
                <w:rFonts w:eastAsia="宋体"/>
              </w:rPr>
              <w:t>0x1000</w:t>
            </w:r>
          </w:p>
        </w:tc>
        <w:tc>
          <w:tcPr>
            <w:tcW w:w="7858" w:type="dxa"/>
          </w:tcPr>
          <w:p w14:paraId="08EE9929" w14:textId="168FF6E4" w:rsidR="005E4F9C" w:rsidRPr="004503AA" w:rsidRDefault="00FA144D" w:rsidP="005E4F9C">
            <w:pPr>
              <w:rPr>
                <w:rFonts w:eastAsia="宋体"/>
              </w:rPr>
            </w:pPr>
            <w:r w:rsidRPr="004503AA">
              <w:rPr>
                <w:rFonts w:eastAsia="宋体" w:hint="eastAsia"/>
              </w:rPr>
              <w:t>标志该</w:t>
            </w:r>
            <w:r w:rsidR="0007063E" w:rsidRPr="004503AA">
              <w:rPr>
                <w:rFonts w:eastAsia="宋体" w:hint="eastAsia"/>
              </w:rPr>
              <w:t>字段</w:t>
            </w:r>
            <w:r w:rsidRPr="004503AA">
              <w:rPr>
                <w:rFonts w:eastAsia="宋体" w:hint="eastAsia"/>
              </w:rPr>
              <w:t>是由编译器生成</w:t>
            </w:r>
            <w:r w:rsidR="00BA0025" w:rsidRPr="004503AA">
              <w:rPr>
                <w:rFonts w:eastAsia="宋体" w:hint="eastAsia"/>
              </w:rPr>
              <w:t>，如果字段存在这个标志，则不能有其他任何访问标志</w:t>
            </w:r>
          </w:p>
        </w:tc>
      </w:tr>
      <w:tr w:rsidR="005E4F9C" w:rsidRPr="004503AA" w14:paraId="7C2118B2" w14:textId="77777777" w:rsidTr="00AA1A95">
        <w:tc>
          <w:tcPr>
            <w:tcW w:w="2128" w:type="dxa"/>
          </w:tcPr>
          <w:p w14:paraId="1CAFB7D8" w14:textId="72ECEC5A" w:rsidR="005E4F9C" w:rsidRPr="004503AA" w:rsidRDefault="005E4F9C" w:rsidP="005E4F9C">
            <w:pPr>
              <w:rPr>
                <w:rFonts w:eastAsia="宋体"/>
              </w:rPr>
            </w:pPr>
            <w:r w:rsidRPr="004503AA">
              <w:rPr>
                <w:rFonts w:eastAsia="宋体"/>
              </w:rPr>
              <w:t>ACC_ENUM</w:t>
            </w:r>
          </w:p>
        </w:tc>
        <w:tc>
          <w:tcPr>
            <w:tcW w:w="1169" w:type="dxa"/>
          </w:tcPr>
          <w:p w14:paraId="1C2C9809" w14:textId="338972D2" w:rsidR="005E4F9C" w:rsidRPr="004503AA" w:rsidRDefault="005E4F9C" w:rsidP="005E4F9C">
            <w:pPr>
              <w:rPr>
                <w:rFonts w:eastAsia="宋体"/>
              </w:rPr>
            </w:pPr>
            <w:r w:rsidRPr="004503AA">
              <w:rPr>
                <w:rFonts w:eastAsia="宋体"/>
              </w:rPr>
              <w:t>0x0001</w:t>
            </w:r>
          </w:p>
        </w:tc>
        <w:tc>
          <w:tcPr>
            <w:tcW w:w="7858" w:type="dxa"/>
          </w:tcPr>
          <w:p w14:paraId="75D15E71" w14:textId="7B608AB4" w:rsidR="005E4F9C" w:rsidRPr="004503AA" w:rsidRDefault="00F87C94" w:rsidP="005E4F9C">
            <w:pPr>
              <w:rPr>
                <w:rFonts w:eastAsia="宋体"/>
              </w:rPr>
            </w:pPr>
            <w:r w:rsidRPr="004503AA">
              <w:rPr>
                <w:rFonts w:eastAsia="宋体" w:hint="eastAsia"/>
              </w:rPr>
              <w:t>枚举</w:t>
            </w:r>
          </w:p>
        </w:tc>
      </w:tr>
    </w:tbl>
    <w:p w14:paraId="264ED350" w14:textId="4C58F410" w:rsidR="008A2528" w:rsidRPr="004503AA" w:rsidRDefault="00B44EC3" w:rsidP="001D6EFF">
      <w:pPr>
        <w:rPr>
          <w:rFonts w:eastAsia="宋体"/>
        </w:rPr>
      </w:pPr>
      <w:r w:rsidRPr="004503AA">
        <w:rPr>
          <w:rFonts w:eastAsia="宋体" w:hint="eastAsia"/>
        </w:rPr>
        <w:t>a</w:t>
      </w:r>
      <w:r w:rsidRPr="004503AA">
        <w:rPr>
          <w:rFonts w:eastAsia="宋体"/>
        </w:rPr>
        <w:t xml:space="preserve"> ACC_PUBLIC</w:t>
      </w:r>
      <w:r w:rsidRPr="004503AA">
        <w:rPr>
          <w:rFonts w:eastAsia="宋体" w:hint="eastAsia"/>
        </w:rPr>
        <w:t>、</w:t>
      </w:r>
      <w:r w:rsidRPr="004503AA">
        <w:rPr>
          <w:rFonts w:eastAsia="宋体"/>
        </w:rPr>
        <w:t>ACC_PRIVATE</w:t>
      </w:r>
      <w:r w:rsidRPr="004503AA">
        <w:rPr>
          <w:rFonts w:eastAsia="宋体" w:hint="eastAsia"/>
        </w:rPr>
        <w:t>、</w:t>
      </w:r>
      <w:r w:rsidRPr="004503AA">
        <w:rPr>
          <w:rFonts w:eastAsia="宋体"/>
        </w:rPr>
        <w:t>ACC_PROTECTED</w:t>
      </w:r>
      <w:r w:rsidRPr="004503AA">
        <w:rPr>
          <w:rFonts w:eastAsia="宋体" w:hint="eastAsia"/>
        </w:rPr>
        <w:t>三选一</w:t>
      </w:r>
    </w:p>
    <w:p w14:paraId="5C078D90" w14:textId="14575837" w:rsidR="00B44EC3" w:rsidRPr="004503AA" w:rsidRDefault="00B44EC3" w:rsidP="001D6EFF">
      <w:pPr>
        <w:rPr>
          <w:rFonts w:eastAsia="宋体"/>
        </w:rPr>
      </w:pPr>
      <w:r w:rsidRPr="004503AA">
        <w:rPr>
          <w:rFonts w:eastAsia="宋体"/>
        </w:rPr>
        <w:t>b ACC_FINAL</w:t>
      </w:r>
      <w:r w:rsidRPr="004503AA">
        <w:rPr>
          <w:rFonts w:eastAsia="宋体" w:hint="eastAsia"/>
        </w:rPr>
        <w:t>、</w:t>
      </w:r>
      <w:r w:rsidRPr="004503AA">
        <w:rPr>
          <w:rFonts w:eastAsia="宋体"/>
        </w:rPr>
        <w:t>ACC_VOLATILE</w:t>
      </w:r>
      <w:r w:rsidRPr="004503AA">
        <w:rPr>
          <w:rFonts w:eastAsia="宋体" w:hint="eastAsia"/>
        </w:rPr>
        <w:t>二选一</w:t>
      </w:r>
    </w:p>
    <w:p w14:paraId="7346196B" w14:textId="39CEF568" w:rsidR="00B44EC3" w:rsidRPr="004503AA" w:rsidRDefault="00C777B4" w:rsidP="00580090">
      <w:pPr>
        <w:rPr>
          <w:rFonts w:eastAsia="宋体"/>
        </w:rPr>
      </w:pPr>
      <w:r w:rsidRPr="004503AA">
        <w:rPr>
          <w:rFonts w:eastAsia="宋体" w:hint="eastAsia"/>
        </w:rPr>
        <w:t>c接口中的字段必须有</w:t>
      </w:r>
      <w:r w:rsidRPr="004503AA">
        <w:rPr>
          <w:rFonts w:eastAsia="宋体"/>
        </w:rPr>
        <w:t>ACC_PUBLIC,ACC_STATIC,ACC_FINAL</w:t>
      </w:r>
      <w:r w:rsidRPr="004503AA">
        <w:rPr>
          <w:rFonts w:eastAsia="宋体" w:hint="eastAsia"/>
        </w:rPr>
        <w:t>，三个标志</w:t>
      </w:r>
    </w:p>
    <w:p w14:paraId="3ADB736F" w14:textId="77777777" w:rsidR="00983BC6" w:rsidRPr="004503AA" w:rsidRDefault="00983BC6" w:rsidP="001D6EFF">
      <w:pPr>
        <w:rPr>
          <w:rFonts w:eastAsia="宋体"/>
        </w:rPr>
      </w:pPr>
    </w:p>
    <w:p w14:paraId="3B005830" w14:textId="16D83A8A" w:rsidR="00E97860" w:rsidRPr="004503AA" w:rsidRDefault="009E6212" w:rsidP="009E6212">
      <w:pPr>
        <w:pStyle w:val="2"/>
      </w:pPr>
      <w:bookmarkStart w:id="55" w:name="_Toc41756824"/>
      <w:r>
        <w:t>6</w:t>
      </w:r>
      <w:r w:rsidR="00E97860" w:rsidRPr="004503AA">
        <w:rPr>
          <w:rFonts w:hint="eastAsia"/>
        </w:rPr>
        <w:t>方法结构</w:t>
      </w:r>
      <w:r w:rsidR="00E97860" w:rsidRPr="004503AA">
        <w:t>(method_info)</w:t>
      </w:r>
      <w:bookmarkEnd w:id="55"/>
    </w:p>
    <w:p w14:paraId="410D1FA4" w14:textId="7995A0C5" w:rsidR="00DE111A" w:rsidRPr="004503AA" w:rsidRDefault="009E6212" w:rsidP="009E6212">
      <w:pPr>
        <w:pStyle w:val="3"/>
      </w:pPr>
      <w:bookmarkStart w:id="56" w:name="_Toc41756825"/>
      <w:r>
        <w:t>6</w:t>
      </w:r>
      <w:r w:rsidR="00DE111A" w:rsidRPr="004503AA">
        <w:t>.1</w:t>
      </w:r>
      <w:r w:rsidR="00DE111A" w:rsidRPr="004503AA">
        <w:rPr>
          <w:rFonts w:hint="eastAsia"/>
        </w:rPr>
        <w:t>基础结构</w:t>
      </w:r>
      <w:bookmarkEnd w:id="56"/>
    </w:p>
    <w:tbl>
      <w:tblPr>
        <w:tblStyle w:val="af2"/>
        <w:tblW w:w="11155" w:type="dxa"/>
        <w:tblLook w:val="04A0" w:firstRow="1" w:lastRow="0" w:firstColumn="1" w:lastColumn="0" w:noHBand="0" w:noVBand="1"/>
      </w:tblPr>
      <w:tblGrid>
        <w:gridCol w:w="3663"/>
        <w:gridCol w:w="1896"/>
        <w:gridCol w:w="5596"/>
      </w:tblGrid>
      <w:tr w:rsidR="00DE111A" w:rsidRPr="004503AA" w14:paraId="4693A1EE" w14:textId="77777777" w:rsidTr="00312BF0">
        <w:tc>
          <w:tcPr>
            <w:tcW w:w="3685" w:type="dxa"/>
          </w:tcPr>
          <w:p w14:paraId="0856CA2F" w14:textId="77777777" w:rsidR="00DE111A" w:rsidRPr="004503AA" w:rsidRDefault="00DE111A" w:rsidP="00312BF0">
            <w:pPr>
              <w:rPr>
                <w:rFonts w:eastAsia="宋体"/>
              </w:rPr>
            </w:pPr>
            <w:r w:rsidRPr="004503AA">
              <w:rPr>
                <w:rFonts w:eastAsia="宋体" w:hint="eastAsia"/>
              </w:rPr>
              <w:t>字段</w:t>
            </w:r>
          </w:p>
        </w:tc>
        <w:tc>
          <w:tcPr>
            <w:tcW w:w="1056" w:type="dxa"/>
          </w:tcPr>
          <w:p w14:paraId="04972A98" w14:textId="77777777" w:rsidR="00DE111A" w:rsidRPr="004503AA" w:rsidRDefault="00DE111A" w:rsidP="00312BF0">
            <w:pPr>
              <w:rPr>
                <w:rFonts w:eastAsia="宋体"/>
              </w:rPr>
            </w:pPr>
            <w:r w:rsidRPr="004503AA">
              <w:rPr>
                <w:rFonts w:eastAsia="宋体" w:hint="eastAsia"/>
              </w:rPr>
              <w:t>类型</w:t>
            </w:r>
          </w:p>
        </w:tc>
        <w:tc>
          <w:tcPr>
            <w:tcW w:w="6414" w:type="dxa"/>
          </w:tcPr>
          <w:p w14:paraId="3649C191" w14:textId="77777777" w:rsidR="00DE111A" w:rsidRPr="004503AA" w:rsidRDefault="00DE111A" w:rsidP="00312BF0">
            <w:pPr>
              <w:rPr>
                <w:rFonts w:eastAsia="宋体"/>
              </w:rPr>
            </w:pPr>
            <w:r w:rsidRPr="004503AA">
              <w:rPr>
                <w:rFonts w:eastAsia="宋体" w:hint="eastAsia"/>
              </w:rPr>
              <w:t>说明</w:t>
            </w:r>
          </w:p>
        </w:tc>
      </w:tr>
      <w:tr w:rsidR="00DE111A" w:rsidRPr="004503AA" w14:paraId="1B255AB7" w14:textId="77777777" w:rsidTr="00312BF0">
        <w:tc>
          <w:tcPr>
            <w:tcW w:w="3685" w:type="dxa"/>
          </w:tcPr>
          <w:p w14:paraId="28B80187" w14:textId="77777777" w:rsidR="00DE111A" w:rsidRPr="004503AA" w:rsidRDefault="00DE111A" w:rsidP="00312BF0">
            <w:pPr>
              <w:rPr>
                <w:rFonts w:eastAsia="宋体"/>
              </w:rPr>
            </w:pPr>
            <w:r w:rsidRPr="004503AA">
              <w:rPr>
                <w:rFonts w:eastAsia="宋体"/>
              </w:rPr>
              <w:t>access_flags</w:t>
            </w:r>
          </w:p>
        </w:tc>
        <w:tc>
          <w:tcPr>
            <w:tcW w:w="1056" w:type="dxa"/>
          </w:tcPr>
          <w:p w14:paraId="361F5842" w14:textId="77777777" w:rsidR="00DE111A" w:rsidRPr="004503AA" w:rsidRDefault="00DE111A" w:rsidP="00312BF0">
            <w:pPr>
              <w:rPr>
                <w:rFonts w:eastAsia="宋体"/>
              </w:rPr>
            </w:pPr>
            <w:r w:rsidRPr="004503AA">
              <w:rPr>
                <w:rFonts w:eastAsia="宋体"/>
              </w:rPr>
              <w:t>u2</w:t>
            </w:r>
          </w:p>
        </w:tc>
        <w:tc>
          <w:tcPr>
            <w:tcW w:w="6414" w:type="dxa"/>
          </w:tcPr>
          <w:p w14:paraId="6B89A900" w14:textId="254B0F55" w:rsidR="00DE111A" w:rsidRPr="004503AA" w:rsidRDefault="00DE111A" w:rsidP="00312BF0">
            <w:pPr>
              <w:rPr>
                <w:rFonts w:eastAsia="宋体"/>
              </w:rPr>
            </w:pPr>
            <w:r w:rsidRPr="004503AA">
              <w:rPr>
                <w:rFonts w:eastAsia="宋体" w:hint="eastAsia"/>
              </w:rPr>
              <w:t>访问标志，参考</w:t>
            </w:r>
            <w:r w:rsidR="00E15B4D">
              <w:rPr>
                <w:rFonts w:eastAsia="宋体" w:hint="eastAsia"/>
              </w:rPr>
              <w:t>本章</w:t>
            </w:r>
            <w:r w:rsidR="00E15B4D">
              <w:rPr>
                <w:rFonts w:eastAsia="宋体"/>
              </w:rPr>
              <w:t>6.2</w:t>
            </w:r>
          </w:p>
        </w:tc>
      </w:tr>
      <w:tr w:rsidR="00DE111A" w:rsidRPr="004503AA" w14:paraId="596A79B2" w14:textId="77777777" w:rsidTr="00312BF0">
        <w:tc>
          <w:tcPr>
            <w:tcW w:w="3685" w:type="dxa"/>
          </w:tcPr>
          <w:p w14:paraId="0315DFBF" w14:textId="77777777" w:rsidR="00DE111A" w:rsidRPr="004503AA" w:rsidRDefault="00DE111A" w:rsidP="00312BF0">
            <w:pPr>
              <w:rPr>
                <w:rFonts w:eastAsia="宋体"/>
              </w:rPr>
            </w:pPr>
            <w:r w:rsidRPr="004503AA">
              <w:rPr>
                <w:rFonts w:eastAsia="宋体"/>
              </w:rPr>
              <w:t>name_index</w:t>
            </w:r>
          </w:p>
        </w:tc>
        <w:tc>
          <w:tcPr>
            <w:tcW w:w="1056" w:type="dxa"/>
          </w:tcPr>
          <w:p w14:paraId="79355DE0" w14:textId="77777777" w:rsidR="00DE111A" w:rsidRPr="004503AA" w:rsidRDefault="00DE111A" w:rsidP="00312BF0">
            <w:pPr>
              <w:rPr>
                <w:rFonts w:eastAsia="宋体"/>
              </w:rPr>
            </w:pPr>
            <w:r w:rsidRPr="004503AA">
              <w:rPr>
                <w:rFonts w:eastAsia="宋体"/>
              </w:rPr>
              <w:t>u2</w:t>
            </w:r>
          </w:p>
        </w:tc>
        <w:tc>
          <w:tcPr>
            <w:tcW w:w="6414" w:type="dxa"/>
          </w:tcPr>
          <w:p w14:paraId="0F5F6320" w14:textId="08BBD212" w:rsidR="00DE111A" w:rsidRPr="004503AA" w:rsidRDefault="00DE111A" w:rsidP="00312BF0">
            <w:pPr>
              <w:rPr>
                <w:rFonts w:eastAsia="宋体"/>
              </w:rPr>
            </w:pPr>
            <w:r w:rsidRPr="004503AA">
              <w:rPr>
                <w:rFonts w:eastAsia="宋体" w:hint="eastAsia"/>
              </w:rPr>
              <w:t>字段简单名称，指向常量池一个</w:t>
            </w:r>
            <w:r w:rsidRPr="004503AA">
              <w:rPr>
                <w:rFonts w:eastAsia="宋体"/>
              </w:rPr>
              <w:t>CONSTANT_Utf8_info</w:t>
            </w:r>
            <w:r w:rsidRPr="004503AA">
              <w:rPr>
                <w:rFonts w:eastAsia="宋体" w:hint="eastAsia"/>
              </w:rPr>
              <w:t>值的索引</w:t>
            </w:r>
            <w:r w:rsidR="00AE7B66" w:rsidRPr="004503AA">
              <w:rPr>
                <w:rFonts w:eastAsia="宋体" w:hint="eastAsia"/>
              </w:rPr>
              <w:t>，必须是有效的非限定名称，或者</w:t>
            </w:r>
            <w:r w:rsidR="00AE7B66" w:rsidRPr="004503AA">
              <w:rPr>
                <w:rFonts w:eastAsia="宋体"/>
              </w:rPr>
              <w:t>&lt;init&gt;</w:t>
            </w:r>
            <w:r w:rsidR="00AE7B66" w:rsidRPr="004503AA">
              <w:rPr>
                <w:rFonts w:eastAsia="宋体" w:hint="eastAsia"/>
              </w:rPr>
              <w:t>，或者</w:t>
            </w:r>
            <w:r w:rsidR="00AE7B66" w:rsidRPr="004503AA">
              <w:rPr>
                <w:rFonts w:eastAsia="宋体"/>
              </w:rPr>
              <w:t>&lt;clinit&gt;</w:t>
            </w:r>
          </w:p>
        </w:tc>
      </w:tr>
      <w:tr w:rsidR="00DE111A" w:rsidRPr="004503AA" w14:paraId="742B91A2" w14:textId="77777777" w:rsidTr="00312BF0">
        <w:tc>
          <w:tcPr>
            <w:tcW w:w="3685" w:type="dxa"/>
          </w:tcPr>
          <w:p w14:paraId="64CB8EE8" w14:textId="77777777" w:rsidR="00DE111A" w:rsidRPr="004503AA" w:rsidRDefault="00DE111A" w:rsidP="00312BF0">
            <w:pPr>
              <w:rPr>
                <w:rFonts w:eastAsia="宋体"/>
              </w:rPr>
            </w:pPr>
            <w:r w:rsidRPr="004503AA">
              <w:rPr>
                <w:rFonts w:eastAsia="宋体"/>
              </w:rPr>
              <w:t>descriptor_index</w:t>
            </w:r>
          </w:p>
        </w:tc>
        <w:tc>
          <w:tcPr>
            <w:tcW w:w="1056" w:type="dxa"/>
          </w:tcPr>
          <w:p w14:paraId="70365409" w14:textId="77777777" w:rsidR="00DE111A" w:rsidRPr="004503AA" w:rsidRDefault="00DE111A" w:rsidP="00312BF0">
            <w:pPr>
              <w:rPr>
                <w:rFonts w:eastAsia="宋体"/>
              </w:rPr>
            </w:pPr>
            <w:r w:rsidRPr="004503AA">
              <w:rPr>
                <w:rFonts w:eastAsia="宋体"/>
              </w:rPr>
              <w:t>u2</w:t>
            </w:r>
          </w:p>
        </w:tc>
        <w:tc>
          <w:tcPr>
            <w:tcW w:w="6414" w:type="dxa"/>
          </w:tcPr>
          <w:p w14:paraId="39617A6F" w14:textId="77777777" w:rsidR="00DE111A" w:rsidRPr="004503AA" w:rsidRDefault="00DE111A" w:rsidP="00312BF0">
            <w:pPr>
              <w:rPr>
                <w:rFonts w:eastAsia="宋体"/>
              </w:rPr>
            </w:pPr>
            <w:r w:rsidRPr="004503AA">
              <w:rPr>
                <w:rFonts w:eastAsia="宋体" w:hint="eastAsia"/>
              </w:rPr>
              <w:t>字段的描述符，指向常量池一个</w:t>
            </w:r>
            <w:r w:rsidRPr="004503AA">
              <w:rPr>
                <w:rFonts w:eastAsia="宋体"/>
              </w:rPr>
              <w:t>CONSTANT_Utf8_info</w:t>
            </w:r>
            <w:r w:rsidRPr="004503AA">
              <w:rPr>
                <w:rFonts w:eastAsia="宋体" w:hint="eastAsia"/>
              </w:rPr>
              <w:t>值的索引</w:t>
            </w:r>
            <w:r w:rsidR="00817794" w:rsidRPr="004503AA">
              <w:rPr>
                <w:rFonts w:eastAsia="宋体" w:hint="eastAsia"/>
              </w:rPr>
              <w:t>，</w:t>
            </w:r>
          </w:p>
          <w:p w14:paraId="74F74E66" w14:textId="046FA2C8" w:rsidR="00817794" w:rsidRPr="004503AA" w:rsidRDefault="00817794" w:rsidP="00312BF0">
            <w:pPr>
              <w:rPr>
                <w:rFonts w:eastAsia="宋体"/>
              </w:rPr>
            </w:pPr>
            <w:r w:rsidRPr="004503AA">
              <w:rPr>
                <w:rFonts w:eastAsia="宋体"/>
              </w:rPr>
              <w:t>1</w:t>
            </w:r>
            <w:r w:rsidRPr="004503AA">
              <w:rPr>
                <w:rFonts w:eastAsia="宋体" w:hint="eastAsia"/>
              </w:rPr>
              <w:t>、当是类的</w:t>
            </w:r>
            <w:r w:rsidRPr="004503AA">
              <w:rPr>
                <w:rFonts w:eastAsia="宋体"/>
              </w:rPr>
              <w:t>&lt;init&gt;</w:t>
            </w:r>
            <w:r w:rsidRPr="004503AA">
              <w:rPr>
                <w:rFonts w:eastAsia="宋体" w:hint="eastAsia"/>
              </w:rPr>
              <w:t>方法，必须</w:t>
            </w:r>
            <w:r w:rsidR="002C143C" w:rsidRPr="004503AA">
              <w:rPr>
                <w:rFonts w:eastAsia="宋体" w:hint="eastAsia"/>
              </w:rPr>
              <w:t>描述为void方法</w:t>
            </w:r>
          </w:p>
          <w:p w14:paraId="6F42E3D7" w14:textId="1FC3C736" w:rsidR="002C143C" w:rsidRPr="004503AA" w:rsidRDefault="002C143C" w:rsidP="00312BF0">
            <w:pPr>
              <w:rPr>
                <w:rFonts w:eastAsia="宋体"/>
              </w:rPr>
            </w:pPr>
            <w:r w:rsidRPr="004503AA">
              <w:rPr>
                <w:rFonts w:eastAsia="宋体"/>
              </w:rPr>
              <w:t>2</w:t>
            </w:r>
            <w:r w:rsidRPr="004503AA">
              <w:rPr>
                <w:rFonts w:eastAsia="宋体" w:hint="eastAsia"/>
              </w:rPr>
              <w:t>、当类名是</w:t>
            </w:r>
            <w:r w:rsidRPr="004503AA">
              <w:rPr>
                <w:rFonts w:eastAsia="宋体"/>
              </w:rPr>
              <w:t>&lt;clinit&gt;</w:t>
            </w:r>
            <w:r w:rsidRPr="004503AA">
              <w:rPr>
                <w:rFonts w:eastAsia="宋体" w:hint="eastAsia"/>
              </w:rPr>
              <w:t>，必须描述为void方法，且jdk</w:t>
            </w:r>
            <w:r w:rsidRPr="004503AA">
              <w:rPr>
                <w:rFonts w:eastAsia="宋体"/>
              </w:rPr>
              <w:t>7</w:t>
            </w:r>
            <w:r w:rsidRPr="004503AA">
              <w:rPr>
                <w:rFonts w:eastAsia="宋体" w:hint="eastAsia"/>
              </w:rPr>
              <w:t>以后，此方法无参数</w:t>
            </w:r>
          </w:p>
        </w:tc>
      </w:tr>
      <w:tr w:rsidR="00DE111A" w:rsidRPr="004503AA" w14:paraId="35ACCB2A" w14:textId="77777777" w:rsidTr="00312BF0">
        <w:tc>
          <w:tcPr>
            <w:tcW w:w="3685" w:type="dxa"/>
          </w:tcPr>
          <w:p w14:paraId="467EEEA9" w14:textId="77777777" w:rsidR="00DE111A" w:rsidRPr="004503AA" w:rsidRDefault="00DE111A" w:rsidP="00312BF0">
            <w:pPr>
              <w:rPr>
                <w:rFonts w:eastAsia="宋体"/>
              </w:rPr>
            </w:pPr>
            <w:r w:rsidRPr="004503AA">
              <w:rPr>
                <w:rFonts w:eastAsia="宋体"/>
              </w:rPr>
              <w:t>attributes_count</w:t>
            </w:r>
          </w:p>
        </w:tc>
        <w:tc>
          <w:tcPr>
            <w:tcW w:w="1056" w:type="dxa"/>
          </w:tcPr>
          <w:p w14:paraId="0E969826" w14:textId="77777777" w:rsidR="00DE111A" w:rsidRPr="004503AA" w:rsidRDefault="00DE111A" w:rsidP="00312BF0">
            <w:pPr>
              <w:rPr>
                <w:rFonts w:eastAsia="宋体"/>
              </w:rPr>
            </w:pPr>
            <w:r w:rsidRPr="004503AA">
              <w:rPr>
                <w:rFonts w:eastAsia="宋体"/>
              </w:rPr>
              <w:t>u2</w:t>
            </w:r>
          </w:p>
        </w:tc>
        <w:tc>
          <w:tcPr>
            <w:tcW w:w="6414" w:type="dxa"/>
          </w:tcPr>
          <w:p w14:paraId="4257999C" w14:textId="75D79B20" w:rsidR="00DE111A" w:rsidRPr="004503AA" w:rsidRDefault="00671017" w:rsidP="00312BF0">
            <w:pPr>
              <w:rPr>
                <w:rFonts w:eastAsia="宋体"/>
              </w:rPr>
            </w:pPr>
            <w:r w:rsidRPr="004503AA">
              <w:rPr>
                <w:rFonts w:eastAsia="宋体" w:hint="eastAsia"/>
              </w:rPr>
              <w:t>参考2</w:t>
            </w:r>
            <w:r w:rsidRPr="004503AA">
              <w:rPr>
                <w:rFonts w:eastAsia="宋体"/>
              </w:rPr>
              <w:t>.7</w:t>
            </w:r>
          </w:p>
        </w:tc>
      </w:tr>
      <w:tr w:rsidR="00DE111A" w:rsidRPr="004503AA" w14:paraId="7356A264" w14:textId="77777777" w:rsidTr="00312BF0">
        <w:tc>
          <w:tcPr>
            <w:tcW w:w="3685" w:type="dxa"/>
          </w:tcPr>
          <w:p w14:paraId="40FAEDC3" w14:textId="77777777" w:rsidR="00DE111A" w:rsidRPr="004503AA" w:rsidRDefault="00DE111A" w:rsidP="00312BF0">
            <w:pPr>
              <w:rPr>
                <w:rFonts w:eastAsia="宋体"/>
              </w:rPr>
            </w:pPr>
            <w:r w:rsidRPr="004503AA">
              <w:rPr>
                <w:rFonts w:eastAsia="宋体"/>
              </w:rPr>
              <w:t>attributes[attributes_count]</w:t>
            </w:r>
          </w:p>
        </w:tc>
        <w:tc>
          <w:tcPr>
            <w:tcW w:w="1056" w:type="dxa"/>
          </w:tcPr>
          <w:p w14:paraId="75803411" w14:textId="77777777" w:rsidR="00DE111A" w:rsidRPr="004503AA" w:rsidRDefault="00DE111A" w:rsidP="00312BF0">
            <w:pPr>
              <w:rPr>
                <w:rFonts w:eastAsia="宋体"/>
              </w:rPr>
            </w:pPr>
            <w:r w:rsidRPr="004503AA">
              <w:rPr>
                <w:rFonts w:eastAsia="宋体"/>
              </w:rPr>
              <w:t>attribute_info</w:t>
            </w:r>
          </w:p>
        </w:tc>
        <w:tc>
          <w:tcPr>
            <w:tcW w:w="6414" w:type="dxa"/>
          </w:tcPr>
          <w:p w14:paraId="525A7566" w14:textId="5A9A6F7B" w:rsidR="00DE111A" w:rsidRPr="004503AA" w:rsidRDefault="00671017" w:rsidP="00312BF0">
            <w:pPr>
              <w:rPr>
                <w:rFonts w:eastAsia="宋体"/>
              </w:rPr>
            </w:pPr>
            <w:r w:rsidRPr="004503AA">
              <w:rPr>
                <w:rFonts w:eastAsia="宋体" w:hint="eastAsia"/>
              </w:rPr>
              <w:t>参考2</w:t>
            </w:r>
            <w:r w:rsidRPr="004503AA">
              <w:rPr>
                <w:rFonts w:eastAsia="宋体"/>
              </w:rPr>
              <w:t>.7</w:t>
            </w:r>
          </w:p>
        </w:tc>
      </w:tr>
    </w:tbl>
    <w:p w14:paraId="3E84D11B" w14:textId="34A33297" w:rsidR="00DE111A" w:rsidRPr="004503AA" w:rsidRDefault="00DE111A" w:rsidP="00A77EF0">
      <w:pPr>
        <w:rPr>
          <w:rFonts w:eastAsia="宋体"/>
        </w:rPr>
      </w:pPr>
    </w:p>
    <w:p w14:paraId="73D8A2D2" w14:textId="77777777" w:rsidR="00941203" w:rsidRPr="004503AA" w:rsidRDefault="00941203" w:rsidP="00A77EF0">
      <w:pPr>
        <w:rPr>
          <w:rFonts w:eastAsia="宋体"/>
        </w:rPr>
      </w:pPr>
    </w:p>
    <w:p w14:paraId="3363C7E9" w14:textId="1C672A18" w:rsidR="00DE111A" w:rsidRPr="004503AA" w:rsidRDefault="009E6212" w:rsidP="009E6212">
      <w:pPr>
        <w:pStyle w:val="3"/>
      </w:pPr>
      <w:bookmarkStart w:id="57" w:name="_Toc41756826"/>
      <w:r>
        <w:t>6.2</w:t>
      </w:r>
      <w:r w:rsidRPr="009E6212">
        <w:rPr>
          <w:rFonts w:hint="eastAsia"/>
        </w:rPr>
        <w:t>方法</w:t>
      </w:r>
      <w:r w:rsidR="00DE111A" w:rsidRPr="009E6212">
        <w:rPr>
          <w:rFonts w:hint="eastAsia"/>
        </w:rPr>
        <w:t>访问标志</w:t>
      </w:r>
      <w:bookmarkEnd w:id="57"/>
    </w:p>
    <w:tbl>
      <w:tblPr>
        <w:tblStyle w:val="af2"/>
        <w:tblW w:w="0" w:type="auto"/>
        <w:tblLook w:val="04A0" w:firstRow="1" w:lastRow="0" w:firstColumn="1" w:lastColumn="0" w:noHBand="0" w:noVBand="1"/>
      </w:tblPr>
      <w:tblGrid>
        <w:gridCol w:w="2136"/>
        <w:gridCol w:w="1169"/>
        <w:gridCol w:w="6025"/>
      </w:tblGrid>
      <w:tr w:rsidR="00DE111A" w:rsidRPr="004503AA" w14:paraId="63920B17" w14:textId="77777777" w:rsidTr="003E6B8B">
        <w:trPr>
          <w:trHeight w:val="278"/>
        </w:trPr>
        <w:tc>
          <w:tcPr>
            <w:tcW w:w="2136" w:type="dxa"/>
          </w:tcPr>
          <w:p w14:paraId="1934FDF8" w14:textId="77777777" w:rsidR="00DE111A" w:rsidRPr="004503AA" w:rsidRDefault="00DE111A" w:rsidP="003E6B8B">
            <w:pPr>
              <w:rPr>
                <w:rFonts w:eastAsia="宋体"/>
              </w:rPr>
            </w:pPr>
            <w:r w:rsidRPr="004503AA">
              <w:rPr>
                <w:rFonts w:eastAsia="宋体" w:hint="eastAsia"/>
              </w:rPr>
              <w:t>标志</w:t>
            </w:r>
          </w:p>
        </w:tc>
        <w:tc>
          <w:tcPr>
            <w:tcW w:w="1169" w:type="dxa"/>
          </w:tcPr>
          <w:p w14:paraId="20FFD5EF" w14:textId="77777777" w:rsidR="00DE111A" w:rsidRPr="004503AA" w:rsidRDefault="00DE111A" w:rsidP="003E6B8B">
            <w:pPr>
              <w:rPr>
                <w:rFonts w:eastAsia="宋体"/>
              </w:rPr>
            </w:pPr>
            <w:r w:rsidRPr="004503AA">
              <w:rPr>
                <w:rFonts w:eastAsia="宋体" w:hint="eastAsia"/>
              </w:rPr>
              <w:t>值</w:t>
            </w:r>
          </w:p>
        </w:tc>
        <w:tc>
          <w:tcPr>
            <w:tcW w:w="6025" w:type="dxa"/>
          </w:tcPr>
          <w:p w14:paraId="11BEE634" w14:textId="77777777" w:rsidR="00DE111A" w:rsidRPr="004503AA" w:rsidRDefault="00DE111A" w:rsidP="003E6B8B">
            <w:pPr>
              <w:rPr>
                <w:rFonts w:eastAsia="宋体"/>
              </w:rPr>
            </w:pPr>
            <w:r w:rsidRPr="004503AA">
              <w:rPr>
                <w:rFonts w:eastAsia="宋体" w:hint="eastAsia"/>
              </w:rPr>
              <w:t>说明</w:t>
            </w:r>
          </w:p>
        </w:tc>
      </w:tr>
      <w:tr w:rsidR="00E812AE" w:rsidRPr="004503AA" w14:paraId="479BEC2B" w14:textId="77777777" w:rsidTr="003E6B8B">
        <w:trPr>
          <w:trHeight w:val="278"/>
        </w:trPr>
        <w:tc>
          <w:tcPr>
            <w:tcW w:w="2136" w:type="dxa"/>
          </w:tcPr>
          <w:p w14:paraId="74C06604" w14:textId="3EF2E956" w:rsidR="00E812AE" w:rsidRPr="004503AA" w:rsidRDefault="00E812AE" w:rsidP="003E6B8B">
            <w:pPr>
              <w:rPr>
                <w:rFonts w:eastAsia="宋体"/>
              </w:rPr>
            </w:pPr>
            <w:r w:rsidRPr="004503AA">
              <w:rPr>
                <w:rFonts w:eastAsia="宋体" w:hint="eastAsia"/>
                <w:color w:val="000000"/>
              </w:rPr>
              <w:t>ACC_PUBLIC</w:t>
            </w:r>
          </w:p>
        </w:tc>
        <w:tc>
          <w:tcPr>
            <w:tcW w:w="1169" w:type="dxa"/>
          </w:tcPr>
          <w:p w14:paraId="1416A08A" w14:textId="4BE993AB" w:rsidR="00E812AE" w:rsidRPr="004503AA" w:rsidRDefault="00E812AE" w:rsidP="003E6B8B">
            <w:pPr>
              <w:rPr>
                <w:rFonts w:eastAsia="宋体"/>
              </w:rPr>
            </w:pPr>
            <w:r w:rsidRPr="004503AA">
              <w:rPr>
                <w:rFonts w:eastAsia="宋体" w:hint="eastAsia"/>
                <w:color w:val="000000"/>
              </w:rPr>
              <w:t>0x0001</w:t>
            </w:r>
          </w:p>
        </w:tc>
        <w:tc>
          <w:tcPr>
            <w:tcW w:w="6025" w:type="dxa"/>
          </w:tcPr>
          <w:p w14:paraId="431995FD" w14:textId="77777777" w:rsidR="00E812AE" w:rsidRPr="004503AA" w:rsidRDefault="00E812AE" w:rsidP="003E6B8B">
            <w:pPr>
              <w:rPr>
                <w:rFonts w:eastAsia="宋体"/>
              </w:rPr>
            </w:pPr>
            <w:r w:rsidRPr="004503AA">
              <w:rPr>
                <w:rFonts w:eastAsia="宋体"/>
              </w:rPr>
              <w:t>public</w:t>
            </w:r>
          </w:p>
        </w:tc>
      </w:tr>
      <w:tr w:rsidR="00E812AE" w:rsidRPr="004503AA" w14:paraId="57D698FA" w14:textId="77777777" w:rsidTr="003E6B8B">
        <w:tc>
          <w:tcPr>
            <w:tcW w:w="2136" w:type="dxa"/>
          </w:tcPr>
          <w:p w14:paraId="43BFFE9E" w14:textId="61017C9B" w:rsidR="00E812AE" w:rsidRPr="004503AA" w:rsidRDefault="00E812AE" w:rsidP="003E6B8B">
            <w:pPr>
              <w:rPr>
                <w:rFonts w:eastAsia="宋体"/>
              </w:rPr>
            </w:pPr>
            <w:r w:rsidRPr="004503AA">
              <w:rPr>
                <w:rFonts w:eastAsia="宋体" w:hint="eastAsia"/>
                <w:color w:val="000000"/>
              </w:rPr>
              <w:t>ACC_PRIVATE</w:t>
            </w:r>
          </w:p>
        </w:tc>
        <w:tc>
          <w:tcPr>
            <w:tcW w:w="1169" w:type="dxa"/>
          </w:tcPr>
          <w:p w14:paraId="3797DACD" w14:textId="696B93C0" w:rsidR="00E812AE" w:rsidRPr="004503AA" w:rsidRDefault="00E812AE" w:rsidP="003E6B8B">
            <w:pPr>
              <w:rPr>
                <w:rFonts w:eastAsia="宋体"/>
              </w:rPr>
            </w:pPr>
            <w:r w:rsidRPr="004503AA">
              <w:rPr>
                <w:rFonts w:eastAsia="宋体" w:hint="eastAsia"/>
                <w:color w:val="000000"/>
              </w:rPr>
              <w:t>0x0002</w:t>
            </w:r>
          </w:p>
        </w:tc>
        <w:tc>
          <w:tcPr>
            <w:tcW w:w="6025" w:type="dxa"/>
          </w:tcPr>
          <w:p w14:paraId="57B1B76C" w14:textId="77777777" w:rsidR="00E812AE" w:rsidRPr="004503AA" w:rsidRDefault="00E812AE" w:rsidP="003E6B8B">
            <w:pPr>
              <w:rPr>
                <w:rFonts w:eastAsia="宋体"/>
              </w:rPr>
            </w:pPr>
            <w:r w:rsidRPr="004503AA">
              <w:rPr>
                <w:rFonts w:eastAsia="宋体"/>
              </w:rPr>
              <w:t xml:space="preserve">private </w:t>
            </w:r>
          </w:p>
        </w:tc>
      </w:tr>
      <w:tr w:rsidR="00E812AE" w:rsidRPr="004503AA" w14:paraId="32C47F29" w14:textId="77777777" w:rsidTr="003E6B8B">
        <w:tc>
          <w:tcPr>
            <w:tcW w:w="2136" w:type="dxa"/>
          </w:tcPr>
          <w:p w14:paraId="5EB79A7E" w14:textId="1D76AE75" w:rsidR="00E812AE" w:rsidRPr="004503AA" w:rsidRDefault="00E812AE" w:rsidP="003E6B8B">
            <w:pPr>
              <w:rPr>
                <w:rFonts w:eastAsia="宋体"/>
              </w:rPr>
            </w:pPr>
            <w:r w:rsidRPr="004503AA">
              <w:rPr>
                <w:rFonts w:eastAsia="宋体" w:hint="eastAsia"/>
                <w:color w:val="000000"/>
              </w:rPr>
              <w:t>ACC_PROTECTED</w:t>
            </w:r>
          </w:p>
        </w:tc>
        <w:tc>
          <w:tcPr>
            <w:tcW w:w="1169" w:type="dxa"/>
          </w:tcPr>
          <w:p w14:paraId="44AEAE49" w14:textId="06B3EB31" w:rsidR="00E812AE" w:rsidRPr="004503AA" w:rsidRDefault="00E812AE" w:rsidP="003E6B8B">
            <w:pPr>
              <w:rPr>
                <w:rFonts w:eastAsia="宋体"/>
              </w:rPr>
            </w:pPr>
            <w:r w:rsidRPr="004503AA">
              <w:rPr>
                <w:rFonts w:eastAsia="宋体" w:hint="eastAsia"/>
                <w:color w:val="000000"/>
              </w:rPr>
              <w:t>0x0004</w:t>
            </w:r>
          </w:p>
        </w:tc>
        <w:tc>
          <w:tcPr>
            <w:tcW w:w="6025" w:type="dxa"/>
          </w:tcPr>
          <w:p w14:paraId="7C61108A" w14:textId="77777777" w:rsidR="00E812AE" w:rsidRPr="004503AA" w:rsidRDefault="00E812AE" w:rsidP="003E6B8B">
            <w:pPr>
              <w:rPr>
                <w:rFonts w:eastAsia="宋体"/>
              </w:rPr>
            </w:pPr>
            <w:r w:rsidRPr="004503AA">
              <w:rPr>
                <w:rFonts w:eastAsia="宋体"/>
              </w:rPr>
              <w:t>protected</w:t>
            </w:r>
          </w:p>
        </w:tc>
      </w:tr>
      <w:tr w:rsidR="00E812AE" w:rsidRPr="004503AA" w14:paraId="76D5EE72" w14:textId="77777777" w:rsidTr="003E6B8B">
        <w:tc>
          <w:tcPr>
            <w:tcW w:w="2136" w:type="dxa"/>
          </w:tcPr>
          <w:p w14:paraId="374F19A4" w14:textId="0443FF7B" w:rsidR="00E812AE" w:rsidRPr="004503AA" w:rsidRDefault="00E812AE" w:rsidP="003E6B8B">
            <w:pPr>
              <w:rPr>
                <w:rFonts w:eastAsia="宋体"/>
              </w:rPr>
            </w:pPr>
            <w:r w:rsidRPr="004503AA">
              <w:rPr>
                <w:rFonts w:eastAsia="宋体" w:hint="eastAsia"/>
                <w:color w:val="000000"/>
              </w:rPr>
              <w:t xml:space="preserve">ACC_STATIC </w:t>
            </w:r>
          </w:p>
        </w:tc>
        <w:tc>
          <w:tcPr>
            <w:tcW w:w="1169" w:type="dxa"/>
          </w:tcPr>
          <w:p w14:paraId="709788EF" w14:textId="59480601" w:rsidR="00E812AE" w:rsidRPr="004503AA" w:rsidRDefault="00E812AE" w:rsidP="003E6B8B">
            <w:pPr>
              <w:rPr>
                <w:rFonts w:eastAsia="宋体"/>
              </w:rPr>
            </w:pPr>
            <w:r w:rsidRPr="004503AA">
              <w:rPr>
                <w:rFonts w:eastAsia="宋体" w:hint="eastAsia"/>
                <w:color w:val="000000"/>
              </w:rPr>
              <w:t>0x0008</w:t>
            </w:r>
          </w:p>
        </w:tc>
        <w:tc>
          <w:tcPr>
            <w:tcW w:w="6025" w:type="dxa"/>
          </w:tcPr>
          <w:p w14:paraId="006D294C" w14:textId="3FFC966E" w:rsidR="00E812AE" w:rsidRPr="004503AA" w:rsidRDefault="00E812AE" w:rsidP="003E6B8B">
            <w:pPr>
              <w:rPr>
                <w:rFonts w:eastAsia="宋体"/>
              </w:rPr>
            </w:pPr>
            <w:r w:rsidRPr="004503AA">
              <w:rPr>
                <w:rFonts w:eastAsia="宋体"/>
              </w:rPr>
              <w:t>static</w:t>
            </w:r>
            <w:r w:rsidR="002233EF" w:rsidRPr="004503AA">
              <w:rPr>
                <w:rFonts w:eastAsia="宋体" w:hint="eastAsia"/>
              </w:rPr>
              <w:t>，jdk</w:t>
            </w:r>
            <w:r w:rsidR="002233EF" w:rsidRPr="004503AA">
              <w:rPr>
                <w:rFonts w:eastAsia="宋体"/>
              </w:rPr>
              <w:t>7</w:t>
            </w:r>
            <w:r w:rsidR="002233EF" w:rsidRPr="004503AA">
              <w:rPr>
                <w:rFonts w:eastAsia="宋体" w:hint="eastAsia"/>
              </w:rPr>
              <w:t>以后</w:t>
            </w:r>
            <w:r w:rsidR="002233EF" w:rsidRPr="004503AA">
              <w:rPr>
                <w:rFonts w:eastAsia="宋体"/>
              </w:rPr>
              <w:t>&lt;clinit&gt;</w:t>
            </w:r>
            <w:r w:rsidR="002233EF" w:rsidRPr="004503AA">
              <w:rPr>
                <w:rFonts w:eastAsia="宋体" w:hint="eastAsia"/>
              </w:rPr>
              <w:t>方法必须有此标志</w:t>
            </w:r>
          </w:p>
        </w:tc>
      </w:tr>
      <w:tr w:rsidR="00E812AE" w:rsidRPr="004503AA" w14:paraId="7B368CA9" w14:textId="77777777" w:rsidTr="003E6B8B">
        <w:tc>
          <w:tcPr>
            <w:tcW w:w="2136" w:type="dxa"/>
          </w:tcPr>
          <w:p w14:paraId="08298135" w14:textId="62148791" w:rsidR="00E812AE" w:rsidRPr="004503AA" w:rsidRDefault="00E812AE" w:rsidP="003E6B8B">
            <w:pPr>
              <w:rPr>
                <w:rFonts w:eastAsia="宋体"/>
              </w:rPr>
            </w:pPr>
            <w:r w:rsidRPr="004503AA">
              <w:rPr>
                <w:rFonts w:eastAsia="宋体" w:hint="eastAsia"/>
                <w:color w:val="000000"/>
              </w:rPr>
              <w:t xml:space="preserve">ACC_FINAL </w:t>
            </w:r>
          </w:p>
        </w:tc>
        <w:tc>
          <w:tcPr>
            <w:tcW w:w="1169" w:type="dxa"/>
          </w:tcPr>
          <w:p w14:paraId="3B4E7B96" w14:textId="1F94125D" w:rsidR="00E812AE" w:rsidRPr="004503AA" w:rsidRDefault="00E812AE" w:rsidP="003E6B8B">
            <w:pPr>
              <w:rPr>
                <w:rFonts w:eastAsia="宋体"/>
              </w:rPr>
            </w:pPr>
            <w:r w:rsidRPr="004503AA">
              <w:rPr>
                <w:rFonts w:eastAsia="宋体" w:hint="eastAsia"/>
                <w:color w:val="000000"/>
              </w:rPr>
              <w:t>0x0010</w:t>
            </w:r>
          </w:p>
        </w:tc>
        <w:tc>
          <w:tcPr>
            <w:tcW w:w="6025" w:type="dxa"/>
          </w:tcPr>
          <w:p w14:paraId="4CE7FF36" w14:textId="77777777" w:rsidR="00E812AE" w:rsidRPr="004503AA" w:rsidRDefault="00E812AE" w:rsidP="003E6B8B">
            <w:pPr>
              <w:rPr>
                <w:rFonts w:eastAsia="宋体"/>
              </w:rPr>
            </w:pPr>
            <w:r w:rsidRPr="004503AA">
              <w:rPr>
                <w:rFonts w:eastAsia="宋体"/>
              </w:rPr>
              <w:t>final</w:t>
            </w:r>
          </w:p>
        </w:tc>
      </w:tr>
      <w:tr w:rsidR="00E812AE" w:rsidRPr="004503AA" w14:paraId="19F952C4" w14:textId="77777777" w:rsidTr="003E6B8B">
        <w:tc>
          <w:tcPr>
            <w:tcW w:w="2136" w:type="dxa"/>
          </w:tcPr>
          <w:p w14:paraId="738DC5CA" w14:textId="7B601D66" w:rsidR="00E812AE" w:rsidRPr="004503AA" w:rsidRDefault="00E812AE" w:rsidP="003E6B8B">
            <w:pPr>
              <w:rPr>
                <w:rFonts w:eastAsia="宋体"/>
              </w:rPr>
            </w:pPr>
            <w:r w:rsidRPr="004503AA">
              <w:rPr>
                <w:rFonts w:eastAsia="宋体" w:hint="eastAsia"/>
                <w:color w:val="000000"/>
              </w:rPr>
              <w:t>ACC_SYNCHRONIZED</w:t>
            </w:r>
          </w:p>
        </w:tc>
        <w:tc>
          <w:tcPr>
            <w:tcW w:w="1169" w:type="dxa"/>
          </w:tcPr>
          <w:p w14:paraId="20E9CE32" w14:textId="73E3C51A" w:rsidR="00E812AE" w:rsidRPr="004503AA" w:rsidRDefault="00E812AE" w:rsidP="003E6B8B">
            <w:pPr>
              <w:rPr>
                <w:rFonts w:eastAsia="宋体"/>
              </w:rPr>
            </w:pPr>
            <w:r w:rsidRPr="004503AA">
              <w:rPr>
                <w:rFonts w:eastAsia="宋体" w:hint="eastAsia"/>
                <w:color w:val="000000"/>
              </w:rPr>
              <w:t>0x0020</w:t>
            </w:r>
          </w:p>
        </w:tc>
        <w:tc>
          <w:tcPr>
            <w:tcW w:w="6025" w:type="dxa"/>
          </w:tcPr>
          <w:p w14:paraId="449818B9" w14:textId="63154041" w:rsidR="00E812AE" w:rsidRPr="004503AA" w:rsidRDefault="00E812AE" w:rsidP="003E6B8B">
            <w:pPr>
              <w:rPr>
                <w:rFonts w:eastAsia="宋体"/>
              </w:rPr>
            </w:pPr>
            <w:r w:rsidRPr="004503AA">
              <w:rPr>
                <w:rFonts w:eastAsia="宋体"/>
              </w:rPr>
              <w:t>synchronized</w:t>
            </w:r>
          </w:p>
        </w:tc>
      </w:tr>
      <w:tr w:rsidR="00E812AE" w:rsidRPr="004503AA" w14:paraId="4DF49DF1" w14:textId="77777777" w:rsidTr="003E6B8B">
        <w:tc>
          <w:tcPr>
            <w:tcW w:w="2136" w:type="dxa"/>
          </w:tcPr>
          <w:p w14:paraId="248A6B0C" w14:textId="1BF6980A" w:rsidR="00E812AE" w:rsidRPr="004503AA" w:rsidRDefault="00E812AE" w:rsidP="003E6B8B">
            <w:pPr>
              <w:rPr>
                <w:rFonts w:eastAsia="宋体"/>
              </w:rPr>
            </w:pPr>
            <w:r w:rsidRPr="004503AA">
              <w:rPr>
                <w:rFonts w:eastAsia="宋体" w:hint="eastAsia"/>
                <w:color w:val="000000"/>
              </w:rPr>
              <w:t xml:space="preserve">ACC_BRIDGE </w:t>
            </w:r>
          </w:p>
        </w:tc>
        <w:tc>
          <w:tcPr>
            <w:tcW w:w="1169" w:type="dxa"/>
          </w:tcPr>
          <w:p w14:paraId="6D39832C" w14:textId="1242FEDA" w:rsidR="00E812AE" w:rsidRPr="004503AA" w:rsidRDefault="00E812AE" w:rsidP="003E6B8B">
            <w:pPr>
              <w:rPr>
                <w:rFonts w:eastAsia="宋体"/>
              </w:rPr>
            </w:pPr>
            <w:r w:rsidRPr="004503AA">
              <w:rPr>
                <w:rFonts w:eastAsia="宋体" w:hint="eastAsia"/>
                <w:color w:val="000000"/>
              </w:rPr>
              <w:t>0x0040</w:t>
            </w:r>
          </w:p>
        </w:tc>
        <w:tc>
          <w:tcPr>
            <w:tcW w:w="6025" w:type="dxa"/>
          </w:tcPr>
          <w:p w14:paraId="526A2AB1" w14:textId="7E80D96F" w:rsidR="00E812AE" w:rsidRPr="004503AA" w:rsidRDefault="0065090E" w:rsidP="003E6B8B">
            <w:pPr>
              <w:rPr>
                <w:rFonts w:eastAsia="宋体"/>
              </w:rPr>
            </w:pPr>
            <w:r w:rsidRPr="004503AA">
              <w:rPr>
                <w:rFonts w:eastAsia="宋体" w:hint="eastAsia"/>
              </w:rPr>
              <w:t>桥接方法，为了泛型方法兼容jdk</w:t>
            </w:r>
            <w:r w:rsidRPr="004503AA">
              <w:rPr>
                <w:rFonts w:eastAsia="宋体"/>
              </w:rPr>
              <w:t>1.5</w:t>
            </w:r>
            <w:r w:rsidRPr="004503AA">
              <w:rPr>
                <w:rFonts w:eastAsia="宋体" w:hint="eastAsia"/>
              </w:rPr>
              <w:t>以前版本，编译器自动生成</w:t>
            </w:r>
          </w:p>
        </w:tc>
      </w:tr>
      <w:tr w:rsidR="00E812AE" w:rsidRPr="004503AA" w14:paraId="19F6CA7F" w14:textId="77777777" w:rsidTr="003E6B8B">
        <w:tc>
          <w:tcPr>
            <w:tcW w:w="2136" w:type="dxa"/>
          </w:tcPr>
          <w:p w14:paraId="76BF2B9F" w14:textId="77BA6AA8" w:rsidR="00E812AE" w:rsidRPr="004503AA" w:rsidRDefault="00E812AE" w:rsidP="003E6B8B">
            <w:pPr>
              <w:rPr>
                <w:rFonts w:eastAsia="宋体"/>
              </w:rPr>
            </w:pPr>
            <w:r w:rsidRPr="004503AA">
              <w:rPr>
                <w:rFonts w:eastAsia="宋体" w:hint="eastAsia"/>
                <w:color w:val="000000"/>
              </w:rPr>
              <w:t xml:space="preserve">ACC_VARARGS </w:t>
            </w:r>
          </w:p>
        </w:tc>
        <w:tc>
          <w:tcPr>
            <w:tcW w:w="1169" w:type="dxa"/>
          </w:tcPr>
          <w:p w14:paraId="1EF97943" w14:textId="06AC3587" w:rsidR="00E812AE" w:rsidRPr="004503AA" w:rsidRDefault="00E812AE" w:rsidP="003E6B8B">
            <w:pPr>
              <w:rPr>
                <w:rFonts w:eastAsia="宋体"/>
              </w:rPr>
            </w:pPr>
            <w:r w:rsidRPr="004503AA">
              <w:rPr>
                <w:rFonts w:eastAsia="宋体" w:hint="eastAsia"/>
                <w:color w:val="000000"/>
              </w:rPr>
              <w:t>0x0080</w:t>
            </w:r>
          </w:p>
        </w:tc>
        <w:tc>
          <w:tcPr>
            <w:tcW w:w="6025" w:type="dxa"/>
          </w:tcPr>
          <w:p w14:paraId="63ADB49D" w14:textId="660151C0" w:rsidR="00E812AE" w:rsidRPr="004503AA" w:rsidRDefault="00E53CB5" w:rsidP="003E6B8B">
            <w:pPr>
              <w:rPr>
                <w:rFonts w:eastAsia="宋体"/>
              </w:rPr>
            </w:pPr>
            <w:r w:rsidRPr="004503AA">
              <w:rPr>
                <w:rFonts w:eastAsia="宋体" w:hint="eastAsia"/>
              </w:rPr>
              <w:t>有可变长参数的标志</w:t>
            </w:r>
          </w:p>
        </w:tc>
      </w:tr>
      <w:tr w:rsidR="00E812AE" w:rsidRPr="004503AA" w14:paraId="19204253" w14:textId="77777777" w:rsidTr="003E6B8B">
        <w:tc>
          <w:tcPr>
            <w:tcW w:w="2136" w:type="dxa"/>
          </w:tcPr>
          <w:p w14:paraId="2BC32D59" w14:textId="59AEC910" w:rsidR="00E812AE" w:rsidRPr="004503AA" w:rsidRDefault="00E812AE" w:rsidP="003E6B8B">
            <w:pPr>
              <w:rPr>
                <w:rFonts w:eastAsia="宋体"/>
              </w:rPr>
            </w:pPr>
            <w:r w:rsidRPr="004503AA">
              <w:rPr>
                <w:rFonts w:eastAsia="宋体" w:hint="eastAsia"/>
                <w:color w:val="000000"/>
              </w:rPr>
              <w:t>ACC_NATIVE</w:t>
            </w:r>
          </w:p>
        </w:tc>
        <w:tc>
          <w:tcPr>
            <w:tcW w:w="1169" w:type="dxa"/>
          </w:tcPr>
          <w:p w14:paraId="79AF868C" w14:textId="45D8A672" w:rsidR="00E812AE" w:rsidRPr="004503AA" w:rsidRDefault="00E812AE" w:rsidP="003E6B8B">
            <w:pPr>
              <w:rPr>
                <w:rFonts w:eastAsia="宋体"/>
              </w:rPr>
            </w:pPr>
            <w:r w:rsidRPr="004503AA">
              <w:rPr>
                <w:rFonts w:eastAsia="宋体" w:hint="eastAsia"/>
                <w:color w:val="000000"/>
              </w:rPr>
              <w:t>0x0100</w:t>
            </w:r>
          </w:p>
        </w:tc>
        <w:tc>
          <w:tcPr>
            <w:tcW w:w="6025" w:type="dxa"/>
          </w:tcPr>
          <w:p w14:paraId="5DC9932E" w14:textId="39F35A5A" w:rsidR="00E812AE" w:rsidRPr="004503AA" w:rsidRDefault="00680DB7" w:rsidP="003E6B8B">
            <w:pPr>
              <w:rPr>
                <w:rFonts w:eastAsia="宋体"/>
              </w:rPr>
            </w:pPr>
            <w:r w:rsidRPr="004503AA">
              <w:rPr>
                <w:rFonts w:eastAsia="宋体"/>
              </w:rPr>
              <w:t>native</w:t>
            </w:r>
          </w:p>
        </w:tc>
      </w:tr>
      <w:tr w:rsidR="00E812AE" w:rsidRPr="004503AA" w14:paraId="3411BF82" w14:textId="77777777" w:rsidTr="003E6B8B">
        <w:tc>
          <w:tcPr>
            <w:tcW w:w="2136" w:type="dxa"/>
          </w:tcPr>
          <w:p w14:paraId="059D323D" w14:textId="21598D6F" w:rsidR="00E812AE" w:rsidRPr="004503AA" w:rsidRDefault="00E812AE" w:rsidP="003E6B8B">
            <w:pPr>
              <w:rPr>
                <w:rFonts w:eastAsia="宋体"/>
              </w:rPr>
            </w:pPr>
            <w:r w:rsidRPr="004503AA">
              <w:rPr>
                <w:rFonts w:eastAsia="宋体" w:hint="eastAsia"/>
                <w:color w:val="000000"/>
              </w:rPr>
              <w:t>ACC_ABSTRACT</w:t>
            </w:r>
          </w:p>
        </w:tc>
        <w:tc>
          <w:tcPr>
            <w:tcW w:w="1169" w:type="dxa"/>
          </w:tcPr>
          <w:p w14:paraId="7A9CF798" w14:textId="079D74DF" w:rsidR="00E812AE" w:rsidRPr="004503AA" w:rsidRDefault="00E812AE" w:rsidP="003E6B8B">
            <w:pPr>
              <w:rPr>
                <w:rFonts w:eastAsia="宋体"/>
              </w:rPr>
            </w:pPr>
            <w:r w:rsidRPr="004503AA">
              <w:rPr>
                <w:rFonts w:eastAsia="宋体" w:hint="eastAsia"/>
                <w:color w:val="000000"/>
              </w:rPr>
              <w:t>0x0400</w:t>
            </w:r>
          </w:p>
        </w:tc>
        <w:tc>
          <w:tcPr>
            <w:tcW w:w="6025" w:type="dxa"/>
          </w:tcPr>
          <w:p w14:paraId="72D36D37" w14:textId="669C526B" w:rsidR="00E812AE" w:rsidRPr="004503AA" w:rsidRDefault="00680DB7" w:rsidP="003E6B8B">
            <w:pPr>
              <w:rPr>
                <w:rFonts w:eastAsia="宋体"/>
              </w:rPr>
            </w:pPr>
            <w:r w:rsidRPr="004503AA">
              <w:rPr>
                <w:rFonts w:eastAsia="宋体" w:hint="eastAsia"/>
              </w:rPr>
              <w:t>abstract</w:t>
            </w:r>
          </w:p>
        </w:tc>
      </w:tr>
      <w:tr w:rsidR="00E812AE" w:rsidRPr="004503AA" w14:paraId="0A9B5CAC" w14:textId="77777777" w:rsidTr="003E6B8B">
        <w:tc>
          <w:tcPr>
            <w:tcW w:w="2136" w:type="dxa"/>
          </w:tcPr>
          <w:p w14:paraId="27ECA0B1" w14:textId="50A8EB53" w:rsidR="00E812AE" w:rsidRPr="004503AA" w:rsidRDefault="00E812AE" w:rsidP="003E6B8B">
            <w:pPr>
              <w:rPr>
                <w:rFonts w:eastAsia="宋体"/>
              </w:rPr>
            </w:pPr>
            <w:r w:rsidRPr="004503AA">
              <w:rPr>
                <w:rFonts w:eastAsia="宋体" w:hint="eastAsia"/>
                <w:color w:val="000000"/>
              </w:rPr>
              <w:t>ACC_STRICT</w:t>
            </w:r>
          </w:p>
        </w:tc>
        <w:tc>
          <w:tcPr>
            <w:tcW w:w="1169" w:type="dxa"/>
          </w:tcPr>
          <w:p w14:paraId="3BDD5E33" w14:textId="1708F910" w:rsidR="00E812AE" w:rsidRPr="004503AA" w:rsidRDefault="00E812AE" w:rsidP="003E6B8B">
            <w:pPr>
              <w:rPr>
                <w:rFonts w:eastAsia="宋体"/>
              </w:rPr>
            </w:pPr>
            <w:r w:rsidRPr="004503AA">
              <w:rPr>
                <w:rFonts w:eastAsia="宋体" w:hint="eastAsia"/>
                <w:color w:val="000000"/>
              </w:rPr>
              <w:t>0x0800</w:t>
            </w:r>
          </w:p>
        </w:tc>
        <w:tc>
          <w:tcPr>
            <w:tcW w:w="6025" w:type="dxa"/>
          </w:tcPr>
          <w:p w14:paraId="36739156" w14:textId="74E6F0A5" w:rsidR="00E812AE" w:rsidRPr="004503AA" w:rsidRDefault="00E812AE" w:rsidP="003E6B8B">
            <w:pPr>
              <w:rPr>
                <w:rFonts w:eastAsia="宋体"/>
              </w:rPr>
            </w:pPr>
          </w:p>
        </w:tc>
      </w:tr>
      <w:tr w:rsidR="00E812AE" w:rsidRPr="004503AA" w14:paraId="65D29FED" w14:textId="77777777" w:rsidTr="003E6B8B">
        <w:tc>
          <w:tcPr>
            <w:tcW w:w="2136" w:type="dxa"/>
          </w:tcPr>
          <w:p w14:paraId="7FC6E624" w14:textId="7B589D39" w:rsidR="00E812AE" w:rsidRPr="004503AA" w:rsidRDefault="00E812AE" w:rsidP="003E6B8B">
            <w:pPr>
              <w:rPr>
                <w:rFonts w:eastAsia="宋体"/>
                <w:color w:val="000000"/>
              </w:rPr>
            </w:pPr>
            <w:r w:rsidRPr="004503AA">
              <w:rPr>
                <w:rFonts w:eastAsia="宋体" w:hint="eastAsia"/>
                <w:color w:val="000000"/>
              </w:rPr>
              <w:lastRenderedPageBreak/>
              <w:t>ACC_SYNTHETIC</w:t>
            </w:r>
          </w:p>
        </w:tc>
        <w:tc>
          <w:tcPr>
            <w:tcW w:w="1169" w:type="dxa"/>
          </w:tcPr>
          <w:p w14:paraId="0C77FFF2" w14:textId="4E478B37" w:rsidR="00E812AE" w:rsidRPr="004503AA" w:rsidRDefault="00E812AE" w:rsidP="003E6B8B">
            <w:pPr>
              <w:rPr>
                <w:rFonts w:eastAsia="宋体"/>
              </w:rPr>
            </w:pPr>
            <w:r w:rsidRPr="004503AA">
              <w:rPr>
                <w:rFonts w:eastAsia="宋体" w:hint="eastAsia"/>
                <w:color w:val="000000"/>
              </w:rPr>
              <w:t>0x1000</w:t>
            </w:r>
          </w:p>
        </w:tc>
        <w:tc>
          <w:tcPr>
            <w:tcW w:w="6025" w:type="dxa"/>
          </w:tcPr>
          <w:p w14:paraId="72A2ACF8" w14:textId="77777777" w:rsidR="00E812AE" w:rsidRPr="004503AA" w:rsidRDefault="00E812AE" w:rsidP="003E6B8B">
            <w:pPr>
              <w:rPr>
                <w:rFonts w:eastAsia="宋体"/>
              </w:rPr>
            </w:pPr>
          </w:p>
        </w:tc>
      </w:tr>
    </w:tbl>
    <w:p w14:paraId="36335408" w14:textId="4490D672" w:rsidR="00DE111A" w:rsidRPr="004503AA" w:rsidRDefault="00536EC3" w:rsidP="00A77EF0">
      <w:pPr>
        <w:rPr>
          <w:rFonts w:eastAsia="宋体"/>
        </w:rPr>
      </w:pPr>
      <w:r w:rsidRPr="004503AA">
        <w:rPr>
          <w:rFonts w:eastAsia="宋体"/>
        </w:rPr>
        <w:t xml:space="preserve">a ACC_PUBLIC, ACC_PRIVATE,ACC_PROTECTED </w:t>
      </w:r>
      <w:r w:rsidRPr="004503AA">
        <w:rPr>
          <w:rFonts w:eastAsia="宋体" w:hint="eastAsia"/>
        </w:rPr>
        <w:t>必须三选一</w:t>
      </w:r>
    </w:p>
    <w:p w14:paraId="037F9E32" w14:textId="5DE4A8D7" w:rsidR="00536EC3" w:rsidRPr="004503AA" w:rsidRDefault="00536EC3" w:rsidP="00A77EF0">
      <w:pPr>
        <w:rPr>
          <w:rFonts w:eastAsia="宋体"/>
        </w:rPr>
      </w:pPr>
      <w:r w:rsidRPr="004503AA">
        <w:rPr>
          <w:rFonts w:eastAsia="宋体" w:hint="eastAsia"/>
        </w:rPr>
        <w:t>b</w:t>
      </w:r>
      <w:r w:rsidRPr="004503AA">
        <w:rPr>
          <w:rFonts w:eastAsia="宋体"/>
        </w:rPr>
        <w:t xml:space="preserve"> </w:t>
      </w:r>
      <w:r w:rsidR="002D664E" w:rsidRPr="004503AA">
        <w:rPr>
          <w:rFonts w:eastAsia="宋体" w:hint="eastAsia"/>
        </w:rPr>
        <w:t>jd</w:t>
      </w:r>
      <w:r w:rsidR="002D664E" w:rsidRPr="004503AA">
        <w:rPr>
          <w:rFonts w:eastAsia="宋体"/>
        </w:rPr>
        <w:t>k8</w:t>
      </w:r>
      <w:r w:rsidR="002D664E" w:rsidRPr="004503AA">
        <w:rPr>
          <w:rFonts w:eastAsia="宋体" w:hint="eastAsia"/>
        </w:rPr>
        <w:t>以前，接口的方法必须有</w:t>
      </w:r>
      <w:r w:rsidR="002D664E" w:rsidRPr="004503AA">
        <w:rPr>
          <w:rFonts w:eastAsia="宋体"/>
        </w:rPr>
        <w:t xml:space="preserve">ACC_PUBLIC </w:t>
      </w:r>
      <w:r w:rsidR="002D664E" w:rsidRPr="004503AA">
        <w:rPr>
          <w:rFonts w:eastAsia="宋体" w:hint="eastAsia"/>
        </w:rPr>
        <w:t>和</w:t>
      </w:r>
      <w:r w:rsidR="002D664E" w:rsidRPr="004503AA">
        <w:rPr>
          <w:rFonts w:eastAsia="宋体"/>
        </w:rPr>
        <w:t>ACC_ABSTRACT</w:t>
      </w:r>
      <w:r w:rsidR="002D664E" w:rsidRPr="004503AA">
        <w:rPr>
          <w:rFonts w:eastAsia="宋体" w:hint="eastAsia"/>
        </w:rPr>
        <w:t>标志</w:t>
      </w:r>
    </w:p>
    <w:p w14:paraId="282E35D2" w14:textId="1BB2B9B8" w:rsidR="002D664E" w:rsidRPr="004503AA" w:rsidRDefault="002D664E" w:rsidP="00A77EF0">
      <w:pPr>
        <w:rPr>
          <w:rFonts w:eastAsia="宋体"/>
        </w:rPr>
      </w:pPr>
      <w:r w:rsidRPr="004503AA">
        <w:rPr>
          <w:rFonts w:eastAsia="宋体" w:hint="eastAsia"/>
        </w:rPr>
        <w:t>c</w:t>
      </w:r>
      <w:r w:rsidRPr="004503AA">
        <w:rPr>
          <w:rFonts w:eastAsia="宋体"/>
        </w:rPr>
        <w:t xml:space="preserve"> </w:t>
      </w:r>
      <w:r w:rsidRPr="004503AA">
        <w:rPr>
          <w:rFonts w:eastAsia="宋体" w:hint="eastAsia"/>
        </w:rPr>
        <w:t>jdk</w:t>
      </w:r>
      <w:r w:rsidRPr="004503AA">
        <w:rPr>
          <w:rFonts w:eastAsia="宋体"/>
        </w:rPr>
        <w:t>8</w:t>
      </w:r>
      <w:r w:rsidRPr="004503AA">
        <w:rPr>
          <w:rFonts w:eastAsia="宋体" w:hint="eastAsia"/>
        </w:rPr>
        <w:t>以及以后，接口的方法必须</w:t>
      </w:r>
      <w:r w:rsidRPr="004503AA">
        <w:rPr>
          <w:rFonts w:eastAsia="宋体"/>
        </w:rPr>
        <w:t xml:space="preserve">ACC_PUBLIC </w:t>
      </w:r>
      <w:r w:rsidRPr="004503AA">
        <w:rPr>
          <w:rFonts w:eastAsia="宋体" w:hint="eastAsia"/>
        </w:rPr>
        <w:t>，</w:t>
      </w:r>
      <w:r w:rsidRPr="004503AA">
        <w:rPr>
          <w:rFonts w:eastAsia="宋体"/>
        </w:rPr>
        <w:t xml:space="preserve"> ACC_PRIVATE</w:t>
      </w:r>
      <w:r w:rsidRPr="004503AA">
        <w:rPr>
          <w:rFonts w:eastAsia="宋体" w:hint="eastAsia"/>
        </w:rPr>
        <w:t>二选一</w:t>
      </w:r>
    </w:p>
    <w:p w14:paraId="252BB7C0" w14:textId="0226A188" w:rsidR="00DE111A" w:rsidRPr="004503AA" w:rsidRDefault="002D664E" w:rsidP="00A77EF0">
      <w:pPr>
        <w:rPr>
          <w:rFonts w:eastAsia="宋体"/>
        </w:rPr>
      </w:pPr>
      <w:r w:rsidRPr="004503AA">
        <w:rPr>
          <w:rFonts w:eastAsia="宋体" w:hint="eastAsia"/>
        </w:rPr>
        <w:t>d</w:t>
      </w:r>
      <w:r w:rsidR="005433CA" w:rsidRPr="004503AA">
        <w:rPr>
          <w:rFonts w:eastAsia="宋体"/>
        </w:rPr>
        <w:t xml:space="preserve"> </w:t>
      </w:r>
      <w:r w:rsidR="005433CA" w:rsidRPr="004503AA">
        <w:rPr>
          <w:rFonts w:eastAsia="宋体" w:hint="eastAsia"/>
        </w:rPr>
        <w:t>方法如果标记了</w:t>
      </w:r>
      <w:r w:rsidR="005433CA" w:rsidRPr="004503AA">
        <w:rPr>
          <w:rFonts w:eastAsia="宋体"/>
        </w:rPr>
        <w:t>ACC_ABSTRACT</w:t>
      </w:r>
      <w:r w:rsidR="005433CA" w:rsidRPr="004503AA">
        <w:rPr>
          <w:rFonts w:eastAsia="宋体" w:hint="eastAsia"/>
        </w:rPr>
        <w:t>，则不能有</w:t>
      </w:r>
      <w:r w:rsidR="005433CA" w:rsidRPr="004503AA">
        <w:rPr>
          <w:rFonts w:eastAsia="宋体"/>
        </w:rPr>
        <w:t>ACC_PRIVATE, ACC_STATIC, ACC_FINAL,ACC_SYNCHRONIZED, ACC_NATIVE, ACC_STRICT</w:t>
      </w:r>
      <w:r w:rsidR="005433CA" w:rsidRPr="004503AA">
        <w:rPr>
          <w:rFonts w:eastAsia="宋体" w:hint="eastAsia"/>
        </w:rPr>
        <w:t>标记</w:t>
      </w:r>
    </w:p>
    <w:p w14:paraId="4611FAA5" w14:textId="28590578" w:rsidR="002D664E" w:rsidRPr="004503AA" w:rsidRDefault="002D664E" w:rsidP="00A77EF0">
      <w:pPr>
        <w:rPr>
          <w:rFonts w:eastAsia="宋体"/>
        </w:rPr>
      </w:pPr>
      <w:r w:rsidRPr="004503AA">
        <w:rPr>
          <w:rFonts w:eastAsia="宋体" w:hint="eastAsia"/>
        </w:rPr>
        <w:t>e</w:t>
      </w:r>
      <w:r w:rsidR="00F83AB9" w:rsidRPr="004503AA">
        <w:rPr>
          <w:rFonts w:eastAsia="宋体" w:hint="eastAsia"/>
        </w:rPr>
        <w:t>实例的</w:t>
      </w:r>
      <w:r w:rsidR="00CB5665" w:rsidRPr="004503AA">
        <w:rPr>
          <w:rFonts w:eastAsia="宋体" w:hint="eastAsia"/>
        </w:rPr>
        <w:t>初始化方法</w:t>
      </w:r>
      <w:r w:rsidR="00F83AB9" w:rsidRPr="004503AA">
        <w:rPr>
          <w:rFonts w:eastAsia="宋体" w:hint="eastAsia"/>
        </w:rPr>
        <w:t>只能</w:t>
      </w:r>
      <w:r w:rsidR="00F83AB9" w:rsidRPr="004503AA">
        <w:rPr>
          <w:rFonts w:eastAsia="宋体"/>
        </w:rPr>
        <w:t>ACC_PUBLIC, ACC_PRIVATE</w:t>
      </w:r>
      <w:r w:rsidR="00F83AB9" w:rsidRPr="004503AA">
        <w:rPr>
          <w:rFonts w:eastAsia="宋体" w:hint="eastAsia"/>
        </w:rPr>
        <w:t>，</w:t>
      </w:r>
      <w:r w:rsidR="00F83AB9" w:rsidRPr="004503AA">
        <w:rPr>
          <w:rFonts w:eastAsia="宋体"/>
        </w:rPr>
        <w:t>ACC_PROTECTED</w:t>
      </w:r>
      <w:r w:rsidR="00CB5665" w:rsidRPr="004503AA">
        <w:rPr>
          <w:rFonts w:eastAsia="宋体" w:hint="eastAsia"/>
        </w:rPr>
        <w:t>三选一，以及</w:t>
      </w:r>
      <w:r w:rsidR="00CB5665" w:rsidRPr="004503AA">
        <w:rPr>
          <w:rFonts w:eastAsia="宋体"/>
        </w:rPr>
        <w:t>ACC_VARARGS, ACC_STRICT, ACC_SYNTHETIC</w:t>
      </w:r>
      <w:r w:rsidR="00CB5665" w:rsidRPr="004503AA">
        <w:rPr>
          <w:rFonts w:eastAsia="宋体" w:hint="eastAsia"/>
        </w:rPr>
        <w:t>可选，不能有其他标志</w:t>
      </w:r>
    </w:p>
    <w:p w14:paraId="4348B79D" w14:textId="08E9DC3E" w:rsidR="002D664E" w:rsidRPr="004503AA" w:rsidRDefault="002D664E" w:rsidP="00A77EF0">
      <w:pPr>
        <w:rPr>
          <w:rFonts w:eastAsia="宋体"/>
        </w:rPr>
      </w:pPr>
      <w:r w:rsidRPr="004503AA">
        <w:rPr>
          <w:rFonts w:eastAsia="宋体" w:hint="eastAsia"/>
        </w:rPr>
        <w:t>f</w:t>
      </w:r>
      <w:r w:rsidR="00910797" w:rsidRPr="004503AA">
        <w:rPr>
          <w:rFonts w:eastAsia="宋体" w:hint="eastAsia"/>
        </w:rPr>
        <w:t>实例或接口的方法</w:t>
      </w:r>
      <w:r w:rsidR="009A098C" w:rsidRPr="004503AA">
        <w:rPr>
          <w:rFonts w:eastAsia="宋体" w:hint="eastAsia"/>
        </w:rPr>
        <w:t>被隐式调用，只能设置</w:t>
      </w:r>
      <w:r w:rsidR="009A098C" w:rsidRPr="004503AA">
        <w:rPr>
          <w:rFonts w:eastAsia="宋体"/>
        </w:rPr>
        <w:t xml:space="preserve">ACC_STATIC </w:t>
      </w:r>
      <w:r w:rsidR="009A098C" w:rsidRPr="004503AA">
        <w:rPr>
          <w:rFonts w:eastAsia="宋体" w:hint="eastAsia"/>
        </w:rPr>
        <w:t>和</w:t>
      </w:r>
      <w:r w:rsidR="009A098C" w:rsidRPr="004503AA">
        <w:rPr>
          <w:rFonts w:eastAsia="宋体"/>
        </w:rPr>
        <w:t xml:space="preserve"> ACC_STRICT</w:t>
      </w:r>
      <w:r w:rsidR="009A098C" w:rsidRPr="004503AA">
        <w:rPr>
          <w:rFonts w:eastAsia="宋体" w:hint="eastAsia"/>
        </w:rPr>
        <w:t>标志</w:t>
      </w:r>
    </w:p>
    <w:p w14:paraId="593EB341" w14:textId="6449BA2E" w:rsidR="002D664E" w:rsidRPr="004503AA" w:rsidRDefault="002D664E" w:rsidP="00A77EF0">
      <w:pPr>
        <w:rPr>
          <w:rFonts w:eastAsia="宋体"/>
        </w:rPr>
      </w:pPr>
    </w:p>
    <w:p w14:paraId="355282FF" w14:textId="77777777" w:rsidR="002D664E" w:rsidRPr="004503AA" w:rsidRDefault="002D664E" w:rsidP="00A77EF0">
      <w:pPr>
        <w:rPr>
          <w:rFonts w:eastAsia="宋体"/>
        </w:rPr>
      </w:pPr>
    </w:p>
    <w:p w14:paraId="317E2D89" w14:textId="43002DAE" w:rsidR="006979F3" w:rsidRPr="004503AA" w:rsidRDefault="00374839" w:rsidP="00374839">
      <w:pPr>
        <w:pStyle w:val="2"/>
      </w:pPr>
      <w:bookmarkStart w:id="58" w:name="_Toc41756827"/>
      <w:r>
        <w:t>7</w:t>
      </w:r>
      <w:r w:rsidR="006979F3" w:rsidRPr="004503AA">
        <w:rPr>
          <w:rFonts w:hint="eastAsia"/>
        </w:rPr>
        <w:t>属性结构</w:t>
      </w:r>
      <w:r w:rsidR="006979F3" w:rsidRPr="004503AA">
        <w:t>(</w:t>
      </w:r>
      <w:r w:rsidR="00B3340E" w:rsidRPr="004503AA">
        <w:t>attribute_info</w:t>
      </w:r>
      <w:r w:rsidR="006979F3" w:rsidRPr="004503AA">
        <w:t>)</w:t>
      </w:r>
      <w:bookmarkEnd w:id="58"/>
    </w:p>
    <w:p w14:paraId="3127AC9C" w14:textId="623352FD" w:rsidR="00ED586A" w:rsidRPr="004503AA" w:rsidRDefault="00374839" w:rsidP="00EB6811">
      <w:pPr>
        <w:pStyle w:val="3"/>
      </w:pPr>
      <w:bookmarkStart w:id="59" w:name="_Toc41756828"/>
      <w:r>
        <w:t>7</w:t>
      </w:r>
      <w:r w:rsidR="00474A2A" w:rsidRPr="004503AA">
        <w:t>.1</w:t>
      </w:r>
      <w:r w:rsidR="00474A2A" w:rsidRPr="004503AA">
        <w:rPr>
          <w:rFonts w:hint="eastAsia"/>
        </w:rPr>
        <w:t>基本结构</w:t>
      </w:r>
      <w:bookmarkEnd w:id="59"/>
    </w:p>
    <w:tbl>
      <w:tblPr>
        <w:tblStyle w:val="af2"/>
        <w:tblW w:w="11155" w:type="dxa"/>
        <w:tblLook w:val="04A0" w:firstRow="1" w:lastRow="0" w:firstColumn="1" w:lastColumn="0" w:noHBand="0" w:noVBand="1"/>
      </w:tblPr>
      <w:tblGrid>
        <w:gridCol w:w="3685"/>
        <w:gridCol w:w="1056"/>
        <w:gridCol w:w="6414"/>
      </w:tblGrid>
      <w:tr w:rsidR="00474A2A" w:rsidRPr="004503AA" w14:paraId="7EC92C59" w14:textId="77777777" w:rsidTr="00FD25B5">
        <w:tc>
          <w:tcPr>
            <w:tcW w:w="3685" w:type="dxa"/>
          </w:tcPr>
          <w:p w14:paraId="5114261F" w14:textId="77777777" w:rsidR="00474A2A" w:rsidRPr="004503AA" w:rsidRDefault="00474A2A" w:rsidP="00FD25B5">
            <w:pPr>
              <w:rPr>
                <w:rFonts w:eastAsia="宋体"/>
              </w:rPr>
            </w:pPr>
            <w:r w:rsidRPr="004503AA">
              <w:rPr>
                <w:rFonts w:eastAsia="宋体" w:hint="eastAsia"/>
              </w:rPr>
              <w:t>字段</w:t>
            </w:r>
          </w:p>
        </w:tc>
        <w:tc>
          <w:tcPr>
            <w:tcW w:w="1056" w:type="dxa"/>
          </w:tcPr>
          <w:p w14:paraId="0D074FCD" w14:textId="77777777" w:rsidR="00474A2A" w:rsidRPr="004503AA" w:rsidRDefault="00474A2A" w:rsidP="00FD25B5">
            <w:pPr>
              <w:rPr>
                <w:rFonts w:eastAsia="宋体"/>
              </w:rPr>
            </w:pPr>
            <w:r w:rsidRPr="004503AA">
              <w:rPr>
                <w:rFonts w:eastAsia="宋体" w:hint="eastAsia"/>
              </w:rPr>
              <w:t>类型</w:t>
            </w:r>
          </w:p>
        </w:tc>
        <w:tc>
          <w:tcPr>
            <w:tcW w:w="6414" w:type="dxa"/>
          </w:tcPr>
          <w:p w14:paraId="6C8D2B76" w14:textId="77777777" w:rsidR="00474A2A" w:rsidRPr="004503AA" w:rsidRDefault="00474A2A" w:rsidP="00FD25B5">
            <w:pPr>
              <w:rPr>
                <w:rFonts w:eastAsia="宋体"/>
              </w:rPr>
            </w:pPr>
            <w:r w:rsidRPr="004503AA">
              <w:rPr>
                <w:rFonts w:eastAsia="宋体" w:hint="eastAsia"/>
              </w:rPr>
              <w:t>说明</w:t>
            </w:r>
          </w:p>
        </w:tc>
      </w:tr>
      <w:tr w:rsidR="00474A2A" w:rsidRPr="004503AA" w14:paraId="672E6F70" w14:textId="77777777" w:rsidTr="00FD25B5">
        <w:tc>
          <w:tcPr>
            <w:tcW w:w="3685" w:type="dxa"/>
          </w:tcPr>
          <w:p w14:paraId="06B7547C" w14:textId="6A4975BD" w:rsidR="00474A2A" w:rsidRPr="004503AA" w:rsidRDefault="002521B9" w:rsidP="00FD25B5">
            <w:pPr>
              <w:rPr>
                <w:rFonts w:eastAsia="宋体"/>
              </w:rPr>
            </w:pPr>
            <w:r w:rsidRPr="004503AA">
              <w:rPr>
                <w:rFonts w:eastAsia="宋体"/>
              </w:rPr>
              <w:t>attribute_name_index</w:t>
            </w:r>
          </w:p>
        </w:tc>
        <w:tc>
          <w:tcPr>
            <w:tcW w:w="1056" w:type="dxa"/>
          </w:tcPr>
          <w:p w14:paraId="4230E027" w14:textId="2B90690E" w:rsidR="00474A2A" w:rsidRPr="004503AA" w:rsidRDefault="00474A2A" w:rsidP="00FD25B5">
            <w:pPr>
              <w:rPr>
                <w:rFonts w:eastAsia="宋体"/>
              </w:rPr>
            </w:pPr>
            <w:r w:rsidRPr="004503AA">
              <w:rPr>
                <w:rFonts w:eastAsia="宋体"/>
              </w:rPr>
              <w:t>u</w:t>
            </w:r>
            <w:r w:rsidR="00D11021" w:rsidRPr="004503AA">
              <w:rPr>
                <w:rFonts w:eastAsia="宋体"/>
              </w:rPr>
              <w:t>2</w:t>
            </w:r>
          </w:p>
        </w:tc>
        <w:tc>
          <w:tcPr>
            <w:tcW w:w="6414" w:type="dxa"/>
          </w:tcPr>
          <w:p w14:paraId="68142077" w14:textId="7C41E140" w:rsidR="00474A2A" w:rsidRPr="004503AA" w:rsidRDefault="002521B9" w:rsidP="00FD25B5">
            <w:pPr>
              <w:rPr>
                <w:rFonts w:eastAsia="宋体"/>
              </w:rPr>
            </w:pPr>
            <w:r w:rsidRPr="004503AA">
              <w:rPr>
                <w:rFonts w:eastAsia="宋体" w:hint="eastAsia"/>
              </w:rPr>
              <w:t>指向常量池一个</w:t>
            </w:r>
            <w:r w:rsidRPr="004503AA">
              <w:rPr>
                <w:rFonts w:eastAsia="宋体"/>
              </w:rPr>
              <w:t>CONSTANT_Utf8_info</w:t>
            </w:r>
            <w:r w:rsidRPr="004503AA">
              <w:rPr>
                <w:rFonts w:eastAsia="宋体" w:hint="eastAsia"/>
              </w:rPr>
              <w:t>值的索引</w:t>
            </w:r>
          </w:p>
        </w:tc>
      </w:tr>
      <w:tr w:rsidR="00474A2A" w:rsidRPr="004503AA" w14:paraId="49A169BF" w14:textId="77777777" w:rsidTr="00FD25B5">
        <w:tc>
          <w:tcPr>
            <w:tcW w:w="3685" w:type="dxa"/>
          </w:tcPr>
          <w:p w14:paraId="7B75FF57" w14:textId="1A97CB0B" w:rsidR="00474A2A" w:rsidRPr="004503AA" w:rsidRDefault="003801A1" w:rsidP="00FD25B5">
            <w:pPr>
              <w:rPr>
                <w:rFonts w:eastAsia="宋体"/>
              </w:rPr>
            </w:pPr>
            <w:r w:rsidRPr="004503AA">
              <w:rPr>
                <w:rFonts w:eastAsia="宋体"/>
              </w:rPr>
              <w:t>attribute_length</w:t>
            </w:r>
          </w:p>
        </w:tc>
        <w:tc>
          <w:tcPr>
            <w:tcW w:w="1056" w:type="dxa"/>
          </w:tcPr>
          <w:p w14:paraId="78D19CC5" w14:textId="4DC58F8C" w:rsidR="00474A2A" w:rsidRPr="004503AA" w:rsidRDefault="00474A2A" w:rsidP="00FD25B5">
            <w:pPr>
              <w:rPr>
                <w:rFonts w:eastAsia="宋体"/>
              </w:rPr>
            </w:pPr>
            <w:r w:rsidRPr="004503AA">
              <w:rPr>
                <w:rFonts w:eastAsia="宋体"/>
              </w:rPr>
              <w:t>u</w:t>
            </w:r>
            <w:r w:rsidR="00D11021" w:rsidRPr="004503AA">
              <w:rPr>
                <w:rFonts w:eastAsia="宋体"/>
              </w:rPr>
              <w:t>4</w:t>
            </w:r>
          </w:p>
        </w:tc>
        <w:tc>
          <w:tcPr>
            <w:tcW w:w="6414" w:type="dxa"/>
          </w:tcPr>
          <w:p w14:paraId="1C782EA0" w14:textId="29254E3E" w:rsidR="00474A2A" w:rsidRPr="004503AA" w:rsidRDefault="00F547A9" w:rsidP="00FD25B5">
            <w:pPr>
              <w:rPr>
                <w:rFonts w:eastAsia="宋体"/>
              </w:rPr>
            </w:pPr>
            <w:r w:rsidRPr="004503AA">
              <w:rPr>
                <w:rFonts w:eastAsia="宋体" w:hint="eastAsia"/>
              </w:rPr>
              <w:t>属性长度，长度不包括自身和</w:t>
            </w:r>
            <w:r w:rsidRPr="004503AA">
              <w:rPr>
                <w:rFonts w:eastAsia="宋体"/>
              </w:rPr>
              <w:t>attribute_name_index</w:t>
            </w:r>
            <w:r w:rsidRPr="004503AA">
              <w:rPr>
                <w:rFonts w:eastAsia="宋体" w:hint="eastAsia"/>
              </w:rPr>
              <w:t>的</w:t>
            </w:r>
            <w:r w:rsidR="00635BE7" w:rsidRPr="004503AA">
              <w:rPr>
                <w:rFonts w:eastAsia="宋体" w:hint="eastAsia"/>
              </w:rPr>
              <w:t>长度</w:t>
            </w:r>
          </w:p>
        </w:tc>
      </w:tr>
      <w:tr w:rsidR="00474A2A" w:rsidRPr="004503AA" w14:paraId="3DB742E2" w14:textId="77777777" w:rsidTr="00FD25B5">
        <w:tc>
          <w:tcPr>
            <w:tcW w:w="3685" w:type="dxa"/>
          </w:tcPr>
          <w:p w14:paraId="50629203" w14:textId="6A7D113C" w:rsidR="00474A2A" w:rsidRPr="004503AA" w:rsidRDefault="003801A1" w:rsidP="00FD25B5">
            <w:pPr>
              <w:rPr>
                <w:rFonts w:eastAsia="宋体"/>
              </w:rPr>
            </w:pPr>
            <w:r w:rsidRPr="004503AA">
              <w:rPr>
                <w:rFonts w:eastAsia="宋体"/>
              </w:rPr>
              <w:t>info[attribute_length]</w:t>
            </w:r>
          </w:p>
        </w:tc>
        <w:tc>
          <w:tcPr>
            <w:tcW w:w="1056" w:type="dxa"/>
          </w:tcPr>
          <w:p w14:paraId="70885DD2" w14:textId="1ACA4AF9" w:rsidR="00474A2A" w:rsidRPr="004503AA" w:rsidRDefault="00474A2A" w:rsidP="00FD25B5">
            <w:pPr>
              <w:rPr>
                <w:rFonts w:eastAsia="宋体"/>
              </w:rPr>
            </w:pPr>
            <w:r w:rsidRPr="004503AA">
              <w:rPr>
                <w:rFonts w:eastAsia="宋体"/>
              </w:rPr>
              <w:t>u</w:t>
            </w:r>
            <w:r w:rsidR="00D11021" w:rsidRPr="004503AA">
              <w:rPr>
                <w:rFonts w:eastAsia="宋体"/>
              </w:rPr>
              <w:t>1</w:t>
            </w:r>
          </w:p>
        </w:tc>
        <w:tc>
          <w:tcPr>
            <w:tcW w:w="6414" w:type="dxa"/>
          </w:tcPr>
          <w:p w14:paraId="0A5D70A6" w14:textId="409E7B14" w:rsidR="00474A2A" w:rsidRPr="004503AA" w:rsidRDefault="00474A2A" w:rsidP="00FD25B5">
            <w:pPr>
              <w:rPr>
                <w:rFonts w:eastAsia="宋体"/>
              </w:rPr>
            </w:pPr>
          </w:p>
        </w:tc>
      </w:tr>
    </w:tbl>
    <w:p w14:paraId="4FDFA044" w14:textId="6FAB27A0" w:rsidR="00474A2A" w:rsidRPr="004503AA" w:rsidRDefault="00474A2A" w:rsidP="00A77EF0">
      <w:pPr>
        <w:rPr>
          <w:rFonts w:eastAsia="宋体"/>
        </w:rPr>
      </w:pPr>
    </w:p>
    <w:p w14:paraId="141C2A33" w14:textId="3BF2DF9E" w:rsidR="00647E7C" w:rsidRPr="004503AA" w:rsidRDefault="00EB6811" w:rsidP="00EB6811">
      <w:pPr>
        <w:pStyle w:val="3"/>
      </w:pPr>
      <w:bookmarkStart w:id="60" w:name="_Toc41756829"/>
      <w:r>
        <w:t>7</w:t>
      </w:r>
      <w:r w:rsidR="00AE5B4A" w:rsidRPr="004503AA">
        <w:t>.</w:t>
      </w:r>
      <w:r w:rsidR="00CC1885" w:rsidRPr="004503AA">
        <w:t>2</w:t>
      </w:r>
      <w:r w:rsidR="00CC1885" w:rsidRPr="004503AA">
        <w:rPr>
          <w:rFonts w:hint="eastAsia"/>
        </w:rPr>
        <w:t>属性类型</w:t>
      </w:r>
      <w:bookmarkEnd w:id="60"/>
    </w:p>
    <w:tbl>
      <w:tblPr>
        <w:tblStyle w:val="af2"/>
        <w:tblW w:w="11155" w:type="dxa"/>
        <w:tblLook w:val="04A0" w:firstRow="1" w:lastRow="0" w:firstColumn="1" w:lastColumn="0" w:noHBand="0" w:noVBand="1"/>
      </w:tblPr>
      <w:tblGrid>
        <w:gridCol w:w="4772"/>
        <w:gridCol w:w="1973"/>
        <w:gridCol w:w="1416"/>
        <w:gridCol w:w="2994"/>
      </w:tblGrid>
      <w:tr w:rsidR="00F304C6" w:rsidRPr="004503AA" w14:paraId="0F4DB101" w14:textId="7C12DC15" w:rsidTr="00E72A3C">
        <w:tc>
          <w:tcPr>
            <w:tcW w:w="4772" w:type="dxa"/>
          </w:tcPr>
          <w:p w14:paraId="40CAF31E" w14:textId="67B396C0" w:rsidR="00F304C6" w:rsidRPr="004503AA" w:rsidRDefault="00F304C6" w:rsidP="00E72A3C">
            <w:pPr>
              <w:rPr>
                <w:rFonts w:eastAsia="宋体"/>
              </w:rPr>
            </w:pPr>
            <w:r w:rsidRPr="004503AA">
              <w:rPr>
                <w:rFonts w:eastAsia="宋体" w:hint="eastAsia"/>
              </w:rPr>
              <w:t>属性</w:t>
            </w:r>
          </w:p>
        </w:tc>
        <w:tc>
          <w:tcPr>
            <w:tcW w:w="1973" w:type="dxa"/>
          </w:tcPr>
          <w:p w14:paraId="44DD9912" w14:textId="24150088" w:rsidR="00F304C6" w:rsidRPr="004503AA" w:rsidRDefault="00F304C6" w:rsidP="00E72A3C">
            <w:pPr>
              <w:rPr>
                <w:rFonts w:eastAsia="宋体"/>
              </w:rPr>
            </w:pPr>
            <w:r w:rsidRPr="004503AA">
              <w:rPr>
                <w:rFonts w:eastAsia="宋体" w:hint="eastAsia"/>
              </w:rPr>
              <w:t>位置</w:t>
            </w:r>
          </w:p>
        </w:tc>
        <w:tc>
          <w:tcPr>
            <w:tcW w:w="1416" w:type="dxa"/>
          </w:tcPr>
          <w:p w14:paraId="044612D9" w14:textId="5DB51364" w:rsidR="00F304C6" w:rsidRPr="004503AA" w:rsidRDefault="00F304C6" w:rsidP="00E72A3C">
            <w:pPr>
              <w:rPr>
                <w:rFonts w:eastAsia="宋体"/>
              </w:rPr>
            </w:pPr>
            <w:r w:rsidRPr="004503AA">
              <w:rPr>
                <w:rFonts w:eastAsia="宋体" w:hint="eastAsia"/>
              </w:rPr>
              <w:t>首次版本</w:t>
            </w:r>
          </w:p>
        </w:tc>
        <w:tc>
          <w:tcPr>
            <w:tcW w:w="2994" w:type="dxa"/>
          </w:tcPr>
          <w:p w14:paraId="7A92174C" w14:textId="3E09D8C8" w:rsidR="00F304C6" w:rsidRPr="004503AA" w:rsidRDefault="00AE2B8A" w:rsidP="00E72A3C">
            <w:pPr>
              <w:rPr>
                <w:rFonts w:eastAsia="宋体"/>
              </w:rPr>
            </w:pPr>
            <w:r w:rsidRPr="004503AA">
              <w:rPr>
                <w:rFonts w:eastAsia="宋体" w:hint="eastAsia"/>
              </w:rPr>
              <w:t>说明</w:t>
            </w:r>
          </w:p>
        </w:tc>
      </w:tr>
      <w:tr w:rsidR="00F304C6" w:rsidRPr="004503AA" w14:paraId="463B63F5" w14:textId="5194C09C" w:rsidTr="00E72A3C">
        <w:tc>
          <w:tcPr>
            <w:tcW w:w="4772" w:type="dxa"/>
          </w:tcPr>
          <w:p w14:paraId="328C203F" w14:textId="4D482DC3" w:rsidR="00F304C6" w:rsidRPr="004503AA" w:rsidRDefault="00F304C6" w:rsidP="00E72A3C">
            <w:pPr>
              <w:rPr>
                <w:rFonts w:eastAsia="宋体"/>
              </w:rPr>
            </w:pPr>
            <w:r w:rsidRPr="004503AA">
              <w:rPr>
                <w:rFonts w:eastAsia="宋体" w:hint="eastAsia"/>
                <w:color w:val="000000"/>
              </w:rPr>
              <w:t>ConstantValue</w:t>
            </w:r>
          </w:p>
        </w:tc>
        <w:tc>
          <w:tcPr>
            <w:tcW w:w="1973" w:type="dxa"/>
          </w:tcPr>
          <w:p w14:paraId="44BDE328" w14:textId="129745D1" w:rsidR="00F304C6" w:rsidRPr="004503AA" w:rsidRDefault="00E72A3C" w:rsidP="00E72A3C">
            <w:pPr>
              <w:rPr>
                <w:rFonts w:eastAsia="宋体"/>
              </w:rPr>
            </w:pPr>
            <w:r w:rsidRPr="004503AA">
              <w:rPr>
                <w:rFonts w:eastAsia="宋体" w:hint="eastAsia"/>
              </w:rPr>
              <w:t>field</w:t>
            </w:r>
            <w:r w:rsidRPr="004503AA">
              <w:rPr>
                <w:rFonts w:eastAsia="宋体"/>
              </w:rPr>
              <w:t>_info</w:t>
            </w:r>
          </w:p>
        </w:tc>
        <w:tc>
          <w:tcPr>
            <w:tcW w:w="1416" w:type="dxa"/>
          </w:tcPr>
          <w:p w14:paraId="43C0604E" w14:textId="7CAFB3F2" w:rsidR="00F304C6" w:rsidRPr="004503AA" w:rsidRDefault="00F304C6" w:rsidP="00E72A3C">
            <w:pPr>
              <w:rPr>
                <w:rFonts w:eastAsia="宋体"/>
              </w:rPr>
            </w:pPr>
            <w:r w:rsidRPr="004503AA">
              <w:rPr>
                <w:rFonts w:eastAsia="宋体" w:hint="eastAsia"/>
                <w:color w:val="000000"/>
              </w:rPr>
              <w:t>45.3</w:t>
            </w:r>
          </w:p>
        </w:tc>
        <w:tc>
          <w:tcPr>
            <w:tcW w:w="2994" w:type="dxa"/>
          </w:tcPr>
          <w:p w14:paraId="52AE0034" w14:textId="77777777" w:rsidR="00F304C6" w:rsidRPr="004503AA" w:rsidRDefault="00F304C6" w:rsidP="00E72A3C">
            <w:pPr>
              <w:rPr>
                <w:rFonts w:eastAsia="宋体"/>
                <w:color w:val="000000"/>
              </w:rPr>
            </w:pPr>
          </w:p>
        </w:tc>
      </w:tr>
      <w:tr w:rsidR="00F304C6" w:rsidRPr="004503AA" w14:paraId="4C8E048D" w14:textId="784ABB6E" w:rsidTr="00E72A3C">
        <w:tc>
          <w:tcPr>
            <w:tcW w:w="4772" w:type="dxa"/>
          </w:tcPr>
          <w:p w14:paraId="6F767CC0" w14:textId="45415E61" w:rsidR="00F304C6" w:rsidRPr="004503AA" w:rsidRDefault="00F304C6" w:rsidP="00E72A3C">
            <w:pPr>
              <w:rPr>
                <w:rFonts w:eastAsia="宋体"/>
              </w:rPr>
            </w:pPr>
            <w:r w:rsidRPr="004503AA">
              <w:rPr>
                <w:rFonts w:eastAsia="宋体" w:hint="eastAsia"/>
                <w:color w:val="000000"/>
              </w:rPr>
              <w:t>Code</w:t>
            </w:r>
          </w:p>
        </w:tc>
        <w:tc>
          <w:tcPr>
            <w:tcW w:w="1973" w:type="dxa"/>
          </w:tcPr>
          <w:p w14:paraId="2F9CCE48" w14:textId="469CBB99" w:rsidR="00F304C6" w:rsidRPr="004503AA" w:rsidRDefault="00911CBC" w:rsidP="00E72A3C">
            <w:pPr>
              <w:rPr>
                <w:rFonts w:eastAsia="宋体"/>
              </w:rPr>
            </w:pPr>
            <w:r w:rsidRPr="004503AA">
              <w:rPr>
                <w:rFonts w:eastAsia="宋体"/>
              </w:rPr>
              <w:t>method_info</w:t>
            </w:r>
          </w:p>
        </w:tc>
        <w:tc>
          <w:tcPr>
            <w:tcW w:w="1416" w:type="dxa"/>
          </w:tcPr>
          <w:p w14:paraId="2DA275CD" w14:textId="7B975454" w:rsidR="00F304C6" w:rsidRPr="004503AA" w:rsidRDefault="00F304C6" w:rsidP="00E72A3C">
            <w:pPr>
              <w:rPr>
                <w:rFonts w:eastAsia="宋体"/>
              </w:rPr>
            </w:pPr>
            <w:r w:rsidRPr="004503AA">
              <w:rPr>
                <w:rFonts w:eastAsia="宋体" w:hint="eastAsia"/>
                <w:color w:val="000000"/>
              </w:rPr>
              <w:t>45.3</w:t>
            </w:r>
          </w:p>
        </w:tc>
        <w:tc>
          <w:tcPr>
            <w:tcW w:w="2994" w:type="dxa"/>
          </w:tcPr>
          <w:p w14:paraId="6605646B" w14:textId="77777777" w:rsidR="00F304C6" w:rsidRPr="004503AA" w:rsidRDefault="00F304C6" w:rsidP="00E72A3C">
            <w:pPr>
              <w:rPr>
                <w:rFonts w:eastAsia="宋体"/>
                <w:color w:val="000000"/>
              </w:rPr>
            </w:pPr>
          </w:p>
        </w:tc>
      </w:tr>
      <w:tr w:rsidR="00F304C6" w:rsidRPr="004503AA" w14:paraId="42518765" w14:textId="77EA47A4" w:rsidTr="00E72A3C">
        <w:tc>
          <w:tcPr>
            <w:tcW w:w="4772" w:type="dxa"/>
          </w:tcPr>
          <w:p w14:paraId="7F516F35" w14:textId="487C20CD" w:rsidR="00F304C6" w:rsidRPr="004503AA" w:rsidRDefault="00F304C6" w:rsidP="00E72A3C">
            <w:pPr>
              <w:rPr>
                <w:rFonts w:eastAsia="宋体"/>
              </w:rPr>
            </w:pPr>
            <w:r w:rsidRPr="004503AA">
              <w:rPr>
                <w:rFonts w:eastAsia="宋体" w:hint="eastAsia"/>
                <w:color w:val="000000"/>
              </w:rPr>
              <w:t>Exceptions</w:t>
            </w:r>
          </w:p>
        </w:tc>
        <w:tc>
          <w:tcPr>
            <w:tcW w:w="1973" w:type="dxa"/>
          </w:tcPr>
          <w:p w14:paraId="72244A39" w14:textId="05D5B441" w:rsidR="00F304C6" w:rsidRPr="004503AA" w:rsidRDefault="00911CBC" w:rsidP="00E72A3C">
            <w:pPr>
              <w:rPr>
                <w:rFonts w:eastAsia="宋体"/>
              </w:rPr>
            </w:pPr>
            <w:r w:rsidRPr="004503AA">
              <w:rPr>
                <w:rFonts w:eastAsia="宋体"/>
              </w:rPr>
              <w:t>method_info</w:t>
            </w:r>
          </w:p>
        </w:tc>
        <w:tc>
          <w:tcPr>
            <w:tcW w:w="1416" w:type="dxa"/>
          </w:tcPr>
          <w:p w14:paraId="75406437" w14:textId="778B1FCF" w:rsidR="00F304C6" w:rsidRPr="004503AA" w:rsidRDefault="00F304C6" w:rsidP="00E72A3C">
            <w:pPr>
              <w:rPr>
                <w:rFonts w:eastAsia="宋体"/>
              </w:rPr>
            </w:pPr>
            <w:r w:rsidRPr="004503AA">
              <w:rPr>
                <w:rFonts w:eastAsia="宋体" w:hint="eastAsia"/>
                <w:color w:val="000000"/>
              </w:rPr>
              <w:t>45.3</w:t>
            </w:r>
          </w:p>
        </w:tc>
        <w:tc>
          <w:tcPr>
            <w:tcW w:w="2994" w:type="dxa"/>
          </w:tcPr>
          <w:p w14:paraId="71CB588F" w14:textId="77777777" w:rsidR="00F304C6" w:rsidRPr="004503AA" w:rsidRDefault="00F304C6" w:rsidP="00E72A3C">
            <w:pPr>
              <w:rPr>
                <w:rFonts w:eastAsia="宋体"/>
                <w:color w:val="000000"/>
              </w:rPr>
            </w:pPr>
          </w:p>
        </w:tc>
      </w:tr>
      <w:tr w:rsidR="00F304C6" w:rsidRPr="004503AA" w14:paraId="24F0BB23" w14:textId="21115B10" w:rsidTr="00E72A3C">
        <w:tc>
          <w:tcPr>
            <w:tcW w:w="4772" w:type="dxa"/>
          </w:tcPr>
          <w:p w14:paraId="4CC3F972" w14:textId="5EC4F7B3" w:rsidR="00F304C6" w:rsidRPr="004503AA" w:rsidRDefault="00F304C6" w:rsidP="00E72A3C">
            <w:pPr>
              <w:rPr>
                <w:rFonts w:eastAsia="宋体"/>
              </w:rPr>
            </w:pPr>
            <w:r w:rsidRPr="004503AA">
              <w:rPr>
                <w:rFonts w:eastAsia="宋体" w:hint="eastAsia"/>
                <w:color w:val="000000"/>
              </w:rPr>
              <w:t>SourceFile</w:t>
            </w:r>
          </w:p>
        </w:tc>
        <w:tc>
          <w:tcPr>
            <w:tcW w:w="1973" w:type="dxa"/>
          </w:tcPr>
          <w:p w14:paraId="15455665" w14:textId="341A72EE" w:rsidR="00F304C6" w:rsidRPr="004503AA" w:rsidRDefault="00F304C6" w:rsidP="00E72A3C">
            <w:pPr>
              <w:rPr>
                <w:rFonts w:eastAsia="宋体"/>
              </w:rPr>
            </w:pPr>
            <w:r w:rsidRPr="004503AA">
              <w:rPr>
                <w:rFonts w:eastAsia="宋体" w:hint="eastAsia"/>
              </w:rPr>
              <w:t>classFile</w:t>
            </w:r>
          </w:p>
        </w:tc>
        <w:tc>
          <w:tcPr>
            <w:tcW w:w="1416" w:type="dxa"/>
          </w:tcPr>
          <w:p w14:paraId="20101B36" w14:textId="2F504DCC" w:rsidR="00F304C6" w:rsidRPr="004503AA" w:rsidRDefault="00F304C6" w:rsidP="00E72A3C">
            <w:pPr>
              <w:rPr>
                <w:rFonts w:eastAsia="宋体"/>
              </w:rPr>
            </w:pPr>
            <w:r w:rsidRPr="004503AA">
              <w:rPr>
                <w:rFonts w:eastAsia="宋体" w:hint="eastAsia"/>
                <w:color w:val="000000"/>
              </w:rPr>
              <w:t>45.3</w:t>
            </w:r>
          </w:p>
        </w:tc>
        <w:tc>
          <w:tcPr>
            <w:tcW w:w="2994" w:type="dxa"/>
          </w:tcPr>
          <w:p w14:paraId="31DF4B0E" w14:textId="77777777" w:rsidR="00F304C6" w:rsidRPr="004503AA" w:rsidRDefault="00F304C6" w:rsidP="00E72A3C">
            <w:pPr>
              <w:rPr>
                <w:rFonts w:eastAsia="宋体"/>
                <w:color w:val="000000"/>
              </w:rPr>
            </w:pPr>
          </w:p>
        </w:tc>
      </w:tr>
      <w:tr w:rsidR="00F304C6" w:rsidRPr="004503AA" w14:paraId="10D4C606" w14:textId="5E4F348C" w:rsidTr="00E72A3C">
        <w:tc>
          <w:tcPr>
            <w:tcW w:w="4772" w:type="dxa"/>
          </w:tcPr>
          <w:p w14:paraId="4248035C" w14:textId="78DE38C8" w:rsidR="00F304C6" w:rsidRPr="004503AA" w:rsidRDefault="00F304C6" w:rsidP="00E72A3C">
            <w:pPr>
              <w:rPr>
                <w:rFonts w:eastAsia="宋体"/>
              </w:rPr>
            </w:pPr>
            <w:r w:rsidRPr="004503AA">
              <w:rPr>
                <w:rFonts w:eastAsia="宋体" w:hint="eastAsia"/>
                <w:color w:val="000000"/>
              </w:rPr>
              <w:t>LineNumberTable</w:t>
            </w:r>
          </w:p>
        </w:tc>
        <w:tc>
          <w:tcPr>
            <w:tcW w:w="1973" w:type="dxa"/>
          </w:tcPr>
          <w:p w14:paraId="5FB5AB80" w14:textId="05021DB9" w:rsidR="00F304C6" w:rsidRPr="004503AA" w:rsidRDefault="00C360C3" w:rsidP="00E72A3C">
            <w:pPr>
              <w:rPr>
                <w:rFonts w:eastAsia="宋体"/>
              </w:rPr>
            </w:pPr>
            <w:r w:rsidRPr="004503AA">
              <w:rPr>
                <w:rFonts w:eastAsia="宋体"/>
              </w:rPr>
              <w:t>code</w:t>
            </w:r>
          </w:p>
        </w:tc>
        <w:tc>
          <w:tcPr>
            <w:tcW w:w="1416" w:type="dxa"/>
          </w:tcPr>
          <w:p w14:paraId="5781277D" w14:textId="36C55FDB" w:rsidR="00F304C6" w:rsidRPr="004503AA" w:rsidRDefault="00F304C6" w:rsidP="00E72A3C">
            <w:pPr>
              <w:rPr>
                <w:rFonts w:eastAsia="宋体"/>
              </w:rPr>
            </w:pPr>
            <w:r w:rsidRPr="004503AA">
              <w:rPr>
                <w:rFonts w:eastAsia="宋体" w:hint="eastAsia"/>
                <w:color w:val="000000"/>
              </w:rPr>
              <w:t>45.3</w:t>
            </w:r>
          </w:p>
        </w:tc>
        <w:tc>
          <w:tcPr>
            <w:tcW w:w="2994" w:type="dxa"/>
          </w:tcPr>
          <w:p w14:paraId="1F9FBE3F" w14:textId="77777777" w:rsidR="00F304C6" w:rsidRPr="004503AA" w:rsidRDefault="00F304C6" w:rsidP="00E72A3C">
            <w:pPr>
              <w:rPr>
                <w:rFonts w:eastAsia="宋体"/>
                <w:color w:val="000000"/>
              </w:rPr>
            </w:pPr>
          </w:p>
        </w:tc>
      </w:tr>
      <w:tr w:rsidR="00F304C6" w:rsidRPr="004503AA" w14:paraId="1DBFCA70" w14:textId="4E523321" w:rsidTr="00E72A3C">
        <w:tc>
          <w:tcPr>
            <w:tcW w:w="4772" w:type="dxa"/>
          </w:tcPr>
          <w:p w14:paraId="4DBD7EF7" w14:textId="17D66065" w:rsidR="00F304C6" w:rsidRPr="004503AA" w:rsidRDefault="00F304C6" w:rsidP="00E72A3C">
            <w:pPr>
              <w:rPr>
                <w:rFonts w:eastAsia="宋体"/>
              </w:rPr>
            </w:pPr>
            <w:r w:rsidRPr="004503AA">
              <w:rPr>
                <w:rFonts w:eastAsia="宋体" w:hint="eastAsia"/>
                <w:color w:val="000000"/>
              </w:rPr>
              <w:t>LocalVariableTable</w:t>
            </w:r>
          </w:p>
        </w:tc>
        <w:tc>
          <w:tcPr>
            <w:tcW w:w="1973" w:type="dxa"/>
          </w:tcPr>
          <w:p w14:paraId="79BC98B4" w14:textId="423D0751" w:rsidR="00F304C6" w:rsidRPr="004503AA" w:rsidRDefault="00C360C3" w:rsidP="00E72A3C">
            <w:pPr>
              <w:rPr>
                <w:rFonts w:eastAsia="宋体"/>
              </w:rPr>
            </w:pPr>
            <w:r w:rsidRPr="004503AA">
              <w:rPr>
                <w:rFonts w:eastAsia="宋体"/>
              </w:rPr>
              <w:t>code</w:t>
            </w:r>
          </w:p>
        </w:tc>
        <w:tc>
          <w:tcPr>
            <w:tcW w:w="1416" w:type="dxa"/>
          </w:tcPr>
          <w:p w14:paraId="533B1C76" w14:textId="4CFB18BE" w:rsidR="00F304C6" w:rsidRPr="004503AA" w:rsidRDefault="00F304C6" w:rsidP="00E72A3C">
            <w:pPr>
              <w:rPr>
                <w:rFonts w:eastAsia="宋体"/>
              </w:rPr>
            </w:pPr>
            <w:r w:rsidRPr="004503AA">
              <w:rPr>
                <w:rFonts w:eastAsia="宋体" w:hint="eastAsia"/>
                <w:color w:val="000000"/>
              </w:rPr>
              <w:t>45.3</w:t>
            </w:r>
          </w:p>
        </w:tc>
        <w:tc>
          <w:tcPr>
            <w:tcW w:w="2994" w:type="dxa"/>
          </w:tcPr>
          <w:p w14:paraId="42805453" w14:textId="77777777" w:rsidR="00F304C6" w:rsidRPr="004503AA" w:rsidRDefault="00F304C6" w:rsidP="00E72A3C">
            <w:pPr>
              <w:rPr>
                <w:rFonts w:eastAsia="宋体"/>
                <w:color w:val="000000"/>
              </w:rPr>
            </w:pPr>
          </w:p>
        </w:tc>
      </w:tr>
      <w:tr w:rsidR="00F304C6" w:rsidRPr="004503AA" w14:paraId="6E419ED5" w14:textId="502FDE1A" w:rsidTr="00E72A3C">
        <w:tc>
          <w:tcPr>
            <w:tcW w:w="4772" w:type="dxa"/>
          </w:tcPr>
          <w:p w14:paraId="1490A159" w14:textId="367DDD9D" w:rsidR="00F304C6" w:rsidRPr="004503AA" w:rsidRDefault="00F304C6" w:rsidP="00E72A3C">
            <w:pPr>
              <w:rPr>
                <w:rFonts w:eastAsia="宋体"/>
              </w:rPr>
            </w:pPr>
            <w:r w:rsidRPr="004503AA">
              <w:rPr>
                <w:rFonts w:eastAsia="宋体" w:hint="eastAsia"/>
                <w:color w:val="000000"/>
              </w:rPr>
              <w:t>InnerClasses</w:t>
            </w:r>
          </w:p>
        </w:tc>
        <w:tc>
          <w:tcPr>
            <w:tcW w:w="1973" w:type="dxa"/>
          </w:tcPr>
          <w:p w14:paraId="0B8A7CEC" w14:textId="63D7FC77" w:rsidR="00F304C6" w:rsidRPr="004503AA" w:rsidRDefault="00F304C6" w:rsidP="00E72A3C">
            <w:pPr>
              <w:rPr>
                <w:rFonts w:eastAsia="宋体"/>
              </w:rPr>
            </w:pPr>
            <w:r w:rsidRPr="004503AA">
              <w:rPr>
                <w:rFonts w:eastAsia="宋体" w:hint="eastAsia"/>
              </w:rPr>
              <w:t>classFile</w:t>
            </w:r>
          </w:p>
        </w:tc>
        <w:tc>
          <w:tcPr>
            <w:tcW w:w="1416" w:type="dxa"/>
          </w:tcPr>
          <w:p w14:paraId="5AE715F1" w14:textId="57F1161A" w:rsidR="00F304C6" w:rsidRPr="004503AA" w:rsidRDefault="00F304C6" w:rsidP="00E72A3C">
            <w:pPr>
              <w:rPr>
                <w:rFonts w:eastAsia="宋体"/>
              </w:rPr>
            </w:pPr>
            <w:r w:rsidRPr="004503AA">
              <w:rPr>
                <w:rFonts w:eastAsia="宋体" w:hint="eastAsia"/>
                <w:color w:val="000000"/>
              </w:rPr>
              <w:t>45.3</w:t>
            </w:r>
          </w:p>
        </w:tc>
        <w:tc>
          <w:tcPr>
            <w:tcW w:w="2994" w:type="dxa"/>
          </w:tcPr>
          <w:p w14:paraId="57685F24" w14:textId="77777777" w:rsidR="00F304C6" w:rsidRPr="004503AA" w:rsidRDefault="00F304C6" w:rsidP="00E72A3C">
            <w:pPr>
              <w:rPr>
                <w:rFonts w:eastAsia="宋体"/>
                <w:color w:val="000000"/>
              </w:rPr>
            </w:pPr>
          </w:p>
        </w:tc>
      </w:tr>
      <w:tr w:rsidR="00F304C6" w:rsidRPr="004503AA" w14:paraId="60BA4E12" w14:textId="5A16BDCB" w:rsidTr="00E72A3C">
        <w:tc>
          <w:tcPr>
            <w:tcW w:w="4772" w:type="dxa"/>
          </w:tcPr>
          <w:p w14:paraId="66773AE0" w14:textId="72BA7176" w:rsidR="00F304C6" w:rsidRPr="004503AA" w:rsidRDefault="00F304C6" w:rsidP="00E72A3C">
            <w:pPr>
              <w:rPr>
                <w:rFonts w:eastAsia="宋体"/>
              </w:rPr>
            </w:pPr>
            <w:r w:rsidRPr="004503AA">
              <w:rPr>
                <w:rFonts w:eastAsia="宋体" w:hint="eastAsia"/>
                <w:color w:val="000000"/>
              </w:rPr>
              <w:t>Synthetic</w:t>
            </w:r>
          </w:p>
        </w:tc>
        <w:tc>
          <w:tcPr>
            <w:tcW w:w="1973" w:type="dxa"/>
          </w:tcPr>
          <w:p w14:paraId="32D24278" w14:textId="77777777" w:rsidR="00F304C6" w:rsidRPr="004503AA" w:rsidRDefault="00E72A3C" w:rsidP="00E72A3C">
            <w:pPr>
              <w:rPr>
                <w:rFonts w:eastAsia="宋体"/>
              </w:rPr>
            </w:pPr>
            <w:r w:rsidRPr="004503AA">
              <w:rPr>
                <w:rFonts w:eastAsia="宋体" w:hint="eastAsia"/>
              </w:rPr>
              <w:t>classFile</w:t>
            </w:r>
          </w:p>
          <w:p w14:paraId="73B154A5"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71A99FE" w14:textId="37552027" w:rsidR="00C360C3" w:rsidRPr="004503AA" w:rsidRDefault="00C360C3" w:rsidP="00E72A3C">
            <w:pPr>
              <w:rPr>
                <w:rFonts w:eastAsia="宋体"/>
              </w:rPr>
            </w:pPr>
            <w:r w:rsidRPr="004503AA">
              <w:rPr>
                <w:rFonts w:eastAsia="宋体"/>
              </w:rPr>
              <w:t>method_info</w:t>
            </w:r>
          </w:p>
        </w:tc>
        <w:tc>
          <w:tcPr>
            <w:tcW w:w="1416" w:type="dxa"/>
          </w:tcPr>
          <w:p w14:paraId="229246FE" w14:textId="56E9BE8F" w:rsidR="00F304C6" w:rsidRPr="004503AA" w:rsidRDefault="00F304C6" w:rsidP="00E72A3C">
            <w:pPr>
              <w:rPr>
                <w:rFonts w:eastAsia="宋体"/>
              </w:rPr>
            </w:pPr>
            <w:r w:rsidRPr="004503AA">
              <w:rPr>
                <w:rFonts w:eastAsia="宋体" w:hint="eastAsia"/>
                <w:color w:val="000000"/>
              </w:rPr>
              <w:t>45.3</w:t>
            </w:r>
          </w:p>
        </w:tc>
        <w:tc>
          <w:tcPr>
            <w:tcW w:w="2994" w:type="dxa"/>
          </w:tcPr>
          <w:p w14:paraId="357C0D28" w14:textId="77777777" w:rsidR="00F304C6" w:rsidRPr="004503AA" w:rsidRDefault="00F304C6" w:rsidP="00E72A3C">
            <w:pPr>
              <w:rPr>
                <w:rFonts w:eastAsia="宋体"/>
                <w:color w:val="000000"/>
              </w:rPr>
            </w:pPr>
          </w:p>
        </w:tc>
      </w:tr>
      <w:tr w:rsidR="00F304C6" w:rsidRPr="004503AA" w14:paraId="63D92E14" w14:textId="73118D65" w:rsidTr="00E72A3C">
        <w:tc>
          <w:tcPr>
            <w:tcW w:w="4772" w:type="dxa"/>
          </w:tcPr>
          <w:p w14:paraId="6651F389" w14:textId="0AB43F16" w:rsidR="00F304C6" w:rsidRPr="004503AA" w:rsidRDefault="00F304C6" w:rsidP="00E72A3C">
            <w:pPr>
              <w:rPr>
                <w:rFonts w:eastAsia="宋体"/>
              </w:rPr>
            </w:pPr>
            <w:r w:rsidRPr="004503AA">
              <w:rPr>
                <w:rFonts w:eastAsia="宋体" w:hint="eastAsia"/>
                <w:color w:val="000000"/>
              </w:rPr>
              <w:t>Deprecated</w:t>
            </w:r>
          </w:p>
        </w:tc>
        <w:tc>
          <w:tcPr>
            <w:tcW w:w="1973" w:type="dxa"/>
          </w:tcPr>
          <w:p w14:paraId="3EDB2D57" w14:textId="558DBE6F" w:rsidR="00F304C6" w:rsidRPr="004503AA" w:rsidRDefault="00E72A3C" w:rsidP="00E72A3C">
            <w:pPr>
              <w:rPr>
                <w:rFonts w:eastAsia="宋体"/>
              </w:rPr>
            </w:pPr>
            <w:r w:rsidRPr="004503AA">
              <w:rPr>
                <w:rFonts w:eastAsia="宋体" w:hint="eastAsia"/>
              </w:rPr>
              <w:t>classFile</w:t>
            </w:r>
          </w:p>
          <w:p w14:paraId="39CF8A68" w14:textId="69FD88B4" w:rsidR="008F1AC1" w:rsidRPr="004503AA" w:rsidRDefault="008F1AC1" w:rsidP="00E72A3C">
            <w:pPr>
              <w:rPr>
                <w:rFonts w:eastAsia="宋体"/>
              </w:rPr>
            </w:pPr>
            <w:r w:rsidRPr="004503AA">
              <w:rPr>
                <w:rFonts w:eastAsia="宋体" w:hint="eastAsia"/>
              </w:rPr>
              <w:t>field</w:t>
            </w:r>
            <w:r w:rsidRPr="004503AA">
              <w:rPr>
                <w:rFonts w:eastAsia="宋体"/>
              </w:rPr>
              <w:t>_info</w:t>
            </w:r>
          </w:p>
          <w:p w14:paraId="70F8B74B" w14:textId="79673E3D" w:rsidR="008F1AC1" w:rsidRPr="004503AA" w:rsidRDefault="008F1AC1" w:rsidP="00E72A3C">
            <w:pPr>
              <w:rPr>
                <w:rFonts w:eastAsia="宋体"/>
              </w:rPr>
            </w:pPr>
            <w:r w:rsidRPr="004503AA">
              <w:rPr>
                <w:rFonts w:eastAsia="宋体"/>
              </w:rPr>
              <w:t>method_info</w:t>
            </w:r>
          </w:p>
        </w:tc>
        <w:tc>
          <w:tcPr>
            <w:tcW w:w="1416" w:type="dxa"/>
          </w:tcPr>
          <w:p w14:paraId="109CA100" w14:textId="604048FE" w:rsidR="00F304C6" w:rsidRPr="004503AA" w:rsidRDefault="00F304C6" w:rsidP="00E72A3C">
            <w:pPr>
              <w:rPr>
                <w:rFonts w:eastAsia="宋体"/>
              </w:rPr>
            </w:pPr>
            <w:r w:rsidRPr="004503AA">
              <w:rPr>
                <w:rFonts w:eastAsia="宋体" w:hint="eastAsia"/>
                <w:color w:val="000000"/>
              </w:rPr>
              <w:t>45.3</w:t>
            </w:r>
          </w:p>
        </w:tc>
        <w:tc>
          <w:tcPr>
            <w:tcW w:w="2994" w:type="dxa"/>
          </w:tcPr>
          <w:p w14:paraId="036A620B" w14:textId="77777777" w:rsidR="00F304C6" w:rsidRPr="004503AA" w:rsidRDefault="00F304C6" w:rsidP="00E72A3C">
            <w:pPr>
              <w:rPr>
                <w:rFonts w:eastAsia="宋体"/>
                <w:color w:val="000000"/>
              </w:rPr>
            </w:pPr>
          </w:p>
        </w:tc>
      </w:tr>
      <w:tr w:rsidR="00F304C6" w:rsidRPr="004503AA" w14:paraId="6F4B0C7D" w14:textId="233FE756" w:rsidTr="00E72A3C">
        <w:tc>
          <w:tcPr>
            <w:tcW w:w="4772" w:type="dxa"/>
          </w:tcPr>
          <w:p w14:paraId="1DC98E22" w14:textId="4CCAD081" w:rsidR="00F304C6" w:rsidRPr="004503AA" w:rsidRDefault="00F304C6" w:rsidP="00E72A3C">
            <w:pPr>
              <w:rPr>
                <w:rFonts w:eastAsia="宋体"/>
              </w:rPr>
            </w:pPr>
            <w:r w:rsidRPr="004503AA">
              <w:rPr>
                <w:rFonts w:eastAsia="宋体" w:hint="eastAsia"/>
                <w:color w:val="000000"/>
              </w:rPr>
              <w:t>EnclosingMethod</w:t>
            </w:r>
          </w:p>
        </w:tc>
        <w:tc>
          <w:tcPr>
            <w:tcW w:w="1973" w:type="dxa"/>
          </w:tcPr>
          <w:p w14:paraId="585E7229" w14:textId="6FFD57B1" w:rsidR="00F304C6" w:rsidRPr="004503AA" w:rsidRDefault="00F304C6" w:rsidP="00E72A3C">
            <w:pPr>
              <w:rPr>
                <w:rFonts w:eastAsia="宋体"/>
              </w:rPr>
            </w:pPr>
            <w:r w:rsidRPr="004503AA">
              <w:rPr>
                <w:rFonts w:eastAsia="宋体" w:hint="eastAsia"/>
              </w:rPr>
              <w:t>classFile</w:t>
            </w:r>
          </w:p>
        </w:tc>
        <w:tc>
          <w:tcPr>
            <w:tcW w:w="1416" w:type="dxa"/>
          </w:tcPr>
          <w:p w14:paraId="3A4E777F" w14:textId="1D3D1855" w:rsidR="00F304C6" w:rsidRPr="004503AA" w:rsidRDefault="00F304C6" w:rsidP="00E72A3C">
            <w:pPr>
              <w:rPr>
                <w:rFonts w:eastAsia="宋体"/>
              </w:rPr>
            </w:pPr>
            <w:r w:rsidRPr="004503AA">
              <w:rPr>
                <w:rFonts w:eastAsia="宋体" w:hint="eastAsia"/>
                <w:color w:val="000000"/>
              </w:rPr>
              <w:t>49</w:t>
            </w:r>
          </w:p>
        </w:tc>
        <w:tc>
          <w:tcPr>
            <w:tcW w:w="2994" w:type="dxa"/>
          </w:tcPr>
          <w:p w14:paraId="659A8F94" w14:textId="77777777" w:rsidR="00F304C6" w:rsidRPr="004503AA" w:rsidRDefault="00F304C6" w:rsidP="00E72A3C">
            <w:pPr>
              <w:rPr>
                <w:rFonts w:eastAsia="宋体"/>
                <w:color w:val="000000"/>
              </w:rPr>
            </w:pPr>
          </w:p>
        </w:tc>
      </w:tr>
      <w:tr w:rsidR="00F304C6" w:rsidRPr="004503AA" w14:paraId="6BE34B66" w14:textId="75830996" w:rsidTr="00E72A3C">
        <w:tc>
          <w:tcPr>
            <w:tcW w:w="4772" w:type="dxa"/>
          </w:tcPr>
          <w:p w14:paraId="2D2B10F2" w14:textId="73F28BA1" w:rsidR="00F304C6" w:rsidRPr="004503AA" w:rsidRDefault="00F304C6" w:rsidP="00E72A3C">
            <w:pPr>
              <w:rPr>
                <w:rFonts w:eastAsia="宋体"/>
              </w:rPr>
            </w:pPr>
            <w:r w:rsidRPr="004503AA">
              <w:rPr>
                <w:rFonts w:eastAsia="宋体" w:hint="eastAsia"/>
                <w:color w:val="000000"/>
              </w:rPr>
              <w:t>Signature</w:t>
            </w:r>
          </w:p>
        </w:tc>
        <w:tc>
          <w:tcPr>
            <w:tcW w:w="1973" w:type="dxa"/>
          </w:tcPr>
          <w:p w14:paraId="39DA9830" w14:textId="77777777" w:rsidR="00F304C6" w:rsidRPr="004503AA" w:rsidRDefault="00E72A3C" w:rsidP="00E72A3C">
            <w:pPr>
              <w:rPr>
                <w:rFonts w:eastAsia="宋体"/>
              </w:rPr>
            </w:pPr>
            <w:r w:rsidRPr="004503AA">
              <w:rPr>
                <w:rFonts w:eastAsia="宋体" w:hint="eastAsia"/>
              </w:rPr>
              <w:t>classFile</w:t>
            </w:r>
          </w:p>
          <w:p w14:paraId="7ABA419B" w14:textId="77777777" w:rsidR="00554BA4" w:rsidRPr="004503AA" w:rsidRDefault="00E72A3C" w:rsidP="00554BA4">
            <w:pPr>
              <w:rPr>
                <w:rFonts w:eastAsia="宋体"/>
              </w:rPr>
            </w:pPr>
            <w:r w:rsidRPr="004503AA">
              <w:rPr>
                <w:rFonts w:eastAsia="宋体" w:hint="eastAsia"/>
              </w:rPr>
              <w:t>field</w:t>
            </w:r>
            <w:r w:rsidRPr="004503AA">
              <w:rPr>
                <w:rFonts w:eastAsia="宋体"/>
              </w:rPr>
              <w:t>_info</w:t>
            </w:r>
          </w:p>
          <w:p w14:paraId="6835DF5D" w14:textId="5673D902" w:rsidR="00E72A3C" w:rsidRPr="004503AA" w:rsidRDefault="00554BA4" w:rsidP="00554BA4">
            <w:pPr>
              <w:rPr>
                <w:rFonts w:eastAsia="宋体"/>
              </w:rPr>
            </w:pPr>
            <w:r w:rsidRPr="004503AA">
              <w:rPr>
                <w:rFonts w:eastAsia="宋体"/>
              </w:rPr>
              <w:t>method_info</w:t>
            </w:r>
          </w:p>
        </w:tc>
        <w:tc>
          <w:tcPr>
            <w:tcW w:w="1416" w:type="dxa"/>
          </w:tcPr>
          <w:p w14:paraId="75C6EF9D" w14:textId="4BDB4979" w:rsidR="00F304C6" w:rsidRPr="004503AA" w:rsidRDefault="00F304C6" w:rsidP="00E72A3C">
            <w:pPr>
              <w:rPr>
                <w:rFonts w:eastAsia="宋体"/>
              </w:rPr>
            </w:pPr>
            <w:r w:rsidRPr="004503AA">
              <w:rPr>
                <w:rFonts w:eastAsia="宋体" w:hint="eastAsia"/>
                <w:color w:val="000000"/>
              </w:rPr>
              <w:t>49</w:t>
            </w:r>
          </w:p>
        </w:tc>
        <w:tc>
          <w:tcPr>
            <w:tcW w:w="2994" w:type="dxa"/>
          </w:tcPr>
          <w:p w14:paraId="3F13C41E" w14:textId="77777777" w:rsidR="00F304C6" w:rsidRPr="004503AA" w:rsidRDefault="00F304C6" w:rsidP="00E72A3C">
            <w:pPr>
              <w:rPr>
                <w:rFonts w:eastAsia="宋体"/>
                <w:color w:val="000000"/>
              </w:rPr>
            </w:pPr>
          </w:p>
        </w:tc>
      </w:tr>
      <w:tr w:rsidR="00F304C6" w:rsidRPr="004503AA" w14:paraId="1D8BAC89" w14:textId="745779DA" w:rsidTr="00E72A3C">
        <w:tc>
          <w:tcPr>
            <w:tcW w:w="4772" w:type="dxa"/>
          </w:tcPr>
          <w:p w14:paraId="09D08184" w14:textId="466FBDB5" w:rsidR="00F304C6" w:rsidRPr="004503AA" w:rsidRDefault="00F304C6" w:rsidP="00E72A3C">
            <w:pPr>
              <w:rPr>
                <w:rFonts w:eastAsia="宋体"/>
              </w:rPr>
            </w:pPr>
            <w:r w:rsidRPr="004503AA">
              <w:rPr>
                <w:rFonts w:eastAsia="宋体" w:hint="eastAsia"/>
                <w:color w:val="000000"/>
              </w:rPr>
              <w:t>SourceDebugExtension</w:t>
            </w:r>
          </w:p>
        </w:tc>
        <w:tc>
          <w:tcPr>
            <w:tcW w:w="1973" w:type="dxa"/>
          </w:tcPr>
          <w:p w14:paraId="1F05695D" w14:textId="651A01CE" w:rsidR="00F304C6" w:rsidRPr="004503AA" w:rsidRDefault="00F304C6" w:rsidP="00E72A3C">
            <w:pPr>
              <w:rPr>
                <w:rFonts w:eastAsia="宋体"/>
              </w:rPr>
            </w:pPr>
            <w:r w:rsidRPr="004503AA">
              <w:rPr>
                <w:rFonts w:eastAsia="宋体" w:hint="eastAsia"/>
              </w:rPr>
              <w:t>classFile</w:t>
            </w:r>
          </w:p>
        </w:tc>
        <w:tc>
          <w:tcPr>
            <w:tcW w:w="1416" w:type="dxa"/>
          </w:tcPr>
          <w:p w14:paraId="2DA7E868" w14:textId="369E8392" w:rsidR="00F304C6" w:rsidRPr="004503AA" w:rsidRDefault="00F304C6" w:rsidP="00E72A3C">
            <w:pPr>
              <w:rPr>
                <w:rFonts w:eastAsia="宋体"/>
              </w:rPr>
            </w:pPr>
            <w:r w:rsidRPr="004503AA">
              <w:rPr>
                <w:rFonts w:eastAsia="宋体" w:hint="eastAsia"/>
                <w:color w:val="000000"/>
              </w:rPr>
              <w:t>49</w:t>
            </w:r>
          </w:p>
        </w:tc>
        <w:tc>
          <w:tcPr>
            <w:tcW w:w="2994" w:type="dxa"/>
          </w:tcPr>
          <w:p w14:paraId="5AEAA0EC" w14:textId="77777777" w:rsidR="00F304C6" w:rsidRPr="004503AA" w:rsidRDefault="00F304C6" w:rsidP="00E72A3C">
            <w:pPr>
              <w:rPr>
                <w:rFonts w:eastAsia="宋体"/>
                <w:color w:val="000000"/>
              </w:rPr>
            </w:pPr>
          </w:p>
        </w:tc>
      </w:tr>
      <w:tr w:rsidR="00F304C6" w:rsidRPr="004503AA" w14:paraId="4CA9ADE5" w14:textId="762C59F8" w:rsidTr="00E72A3C">
        <w:tc>
          <w:tcPr>
            <w:tcW w:w="4772" w:type="dxa"/>
          </w:tcPr>
          <w:p w14:paraId="1266B394" w14:textId="36A7159B" w:rsidR="00F304C6" w:rsidRPr="004503AA" w:rsidRDefault="00F304C6" w:rsidP="00E72A3C">
            <w:pPr>
              <w:rPr>
                <w:rFonts w:eastAsia="宋体"/>
              </w:rPr>
            </w:pPr>
            <w:r w:rsidRPr="004503AA">
              <w:rPr>
                <w:rFonts w:eastAsia="宋体" w:hint="eastAsia"/>
                <w:color w:val="000000"/>
              </w:rPr>
              <w:t>LocalVariableTypeTable</w:t>
            </w:r>
          </w:p>
        </w:tc>
        <w:tc>
          <w:tcPr>
            <w:tcW w:w="1973" w:type="dxa"/>
          </w:tcPr>
          <w:p w14:paraId="0903E3E6" w14:textId="525A193B" w:rsidR="00F304C6" w:rsidRPr="004503AA" w:rsidRDefault="00554BA4" w:rsidP="00E72A3C">
            <w:pPr>
              <w:rPr>
                <w:rFonts w:eastAsia="宋体"/>
              </w:rPr>
            </w:pPr>
            <w:r w:rsidRPr="004503AA">
              <w:rPr>
                <w:rFonts w:eastAsia="宋体"/>
              </w:rPr>
              <w:t>code</w:t>
            </w:r>
          </w:p>
        </w:tc>
        <w:tc>
          <w:tcPr>
            <w:tcW w:w="1416" w:type="dxa"/>
          </w:tcPr>
          <w:p w14:paraId="754AABB1" w14:textId="7A2A3EFE" w:rsidR="00F304C6" w:rsidRPr="004503AA" w:rsidRDefault="00F304C6" w:rsidP="00E72A3C">
            <w:pPr>
              <w:rPr>
                <w:rFonts w:eastAsia="宋体"/>
              </w:rPr>
            </w:pPr>
            <w:r w:rsidRPr="004503AA">
              <w:rPr>
                <w:rFonts w:eastAsia="宋体" w:hint="eastAsia"/>
                <w:color w:val="000000"/>
              </w:rPr>
              <w:t>49</w:t>
            </w:r>
          </w:p>
        </w:tc>
        <w:tc>
          <w:tcPr>
            <w:tcW w:w="2994" w:type="dxa"/>
          </w:tcPr>
          <w:p w14:paraId="1E846FF0" w14:textId="77777777" w:rsidR="00F304C6" w:rsidRPr="004503AA" w:rsidRDefault="00F304C6" w:rsidP="00E72A3C">
            <w:pPr>
              <w:rPr>
                <w:rFonts w:eastAsia="宋体"/>
                <w:color w:val="000000"/>
              </w:rPr>
            </w:pPr>
          </w:p>
        </w:tc>
      </w:tr>
      <w:tr w:rsidR="00F304C6" w:rsidRPr="004503AA" w14:paraId="6AB5DD8B" w14:textId="59C712F1" w:rsidTr="00E72A3C">
        <w:tc>
          <w:tcPr>
            <w:tcW w:w="4772" w:type="dxa"/>
          </w:tcPr>
          <w:p w14:paraId="24810921" w14:textId="423D9450" w:rsidR="00F304C6" w:rsidRPr="004503AA" w:rsidRDefault="00F304C6" w:rsidP="00E72A3C">
            <w:pPr>
              <w:rPr>
                <w:rFonts w:eastAsia="宋体"/>
              </w:rPr>
            </w:pPr>
            <w:r w:rsidRPr="004503AA">
              <w:rPr>
                <w:rFonts w:eastAsia="宋体" w:hint="eastAsia"/>
                <w:color w:val="000000"/>
              </w:rPr>
              <w:t>RuntimeVisibleAnnotations</w:t>
            </w:r>
          </w:p>
        </w:tc>
        <w:tc>
          <w:tcPr>
            <w:tcW w:w="1973" w:type="dxa"/>
          </w:tcPr>
          <w:p w14:paraId="68330858" w14:textId="77777777" w:rsidR="00F304C6" w:rsidRPr="004503AA" w:rsidRDefault="00E72A3C" w:rsidP="00E72A3C">
            <w:pPr>
              <w:rPr>
                <w:rFonts w:eastAsia="宋体"/>
              </w:rPr>
            </w:pPr>
            <w:r w:rsidRPr="004503AA">
              <w:rPr>
                <w:rFonts w:eastAsia="宋体" w:hint="eastAsia"/>
              </w:rPr>
              <w:t>classFile</w:t>
            </w:r>
          </w:p>
          <w:p w14:paraId="05E61A94"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547EFCA" w14:textId="6796593C" w:rsidR="000134F4" w:rsidRPr="004503AA" w:rsidRDefault="000134F4" w:rsidP="00E72A3C">
            <w:pPr>
              <w:rPr>
                <w:rFonts w:eastAsia="宋体"/>
              </w:rPr>
            </w:pPr>
            <w:r w:rsidRPr="004503AA">
              <w:rPr>
                <w:rFonts w:eastAsia="宋体"/>
              </w:rPr>
              <w:t>method_info</w:t>
            </w:r>
          </w:p>
        </w:tc>
        <w:tc>
          <w:tcPr>
            <w:tcW w:w="1416" w:type="dxa"/>
          </w:tcPr>
          <w:p w14:paraId="33C6BFB9" w14:textId="41BF9700" w:rsidR="00F304C6" w:rsidRPr="004503AA" w:rsidRDefault="00F304C6" w:rsidP="00E72A3C">
            <w:pPr>
              <w:rPr>
                <w:rFonts w:eastAsia="宋体"/>
              </w:rPr>
            </w:pPr>
            <w:r w:rsidRPr="004503AA">
              <w:rPr>
                <w:rFonts w:eastAsia="宋体" w:hint="eastAsia"/>
                <w:color w:val="000000"/>
              </w:rPr>
              <w:t>49</w:t>
            </w:r>
          </w:p>
        </w:tc>
        <w:tc>
          <w:tcPr>
            <w:tcW w:w="2994" w:type="dxa"/>
          </w:tcPr>
          <w:p w14:paraId="452E8FB3" w14:textId="77777777" w:rsidR="00F304C6" w:rsidRPr="004503AA" w:rsidRDefault="00F304C6" w:rsidP="00E72A3C">
            <w:pPr>
              <w:rPr>
                <w:rFonts w:eastAsia="宋体"/>
                <w:color w:val="000000"/>
              </w:rPr>
            </w:pPr>
          </w:p>
        </w:tc>
      </w:tr>
      <w:tr w:rsidR="00F304C6" w:rsidRPr="004503AA" w14:paraId="64EDE8D5" w14:textId="264BB24D" w:rsidTr="00E72A3C">
        <w:tc>
          <w:tcPr>
            <w:tcW w:w="4772" w:type="dxa"/>
          </w:tcPr>
          <w:p w14:paraId="5E010652" w14:textId="050F9EB1" w:rsidR="00F304C6" w:rsidRPr="004503AA" w:rsidRDefault="00F304C6" w:rsidP="00E72A3C">
            <w:pPr>
              <w:rPr>
                <w:rFonts w:eastAsia="宋体"/>
              </w:rPr>
            </w:pPr>
            <w:r w:rsidRPr="004503AA">
              <w:rPr>
                <w:rFonts w:eastAsia="宋体" w:hint="eastAsia"/>
                <w:color w:val="000000"/>
              </w:rPr>
              <w:t>RuntimeInvisibleAnnotations</w:t>
            </w:r>
          </w:p>
        </w:tc>
        <w:tc>
          <w:tcPr>
            <w:tcW w:w="1973" w:type="dxa"/>
          </w:tcPr>
          <w:p w14:paraId="339EAB0A" w14:textId="77777777" w:rsidR="00F304C6" w:rsidRPr="004503AA" w:rsidRDefault="00E72A3C" w:rsidP="00E72A3C">
            <w:pPr>
              <w:rPr>
                <w:rFonts w:eastAsia="宋体"/>
              </w:rPr>
            </w:pPr>
            <w:r w:rsidRPr="004503AA">
              <w:rPr>
                <w:rFonts w:eastAsia="宋体" w:hint="eastAsia"/>
              </w:rPr>
              <w:t>classFile</w:t>
            </w:r>
          </w:p>
          <w:p w14:paraId="32567D86" w14:textId="77777777" w:rsidR="00E72A3C" w:rsidRPr="004503AA" w:rsidRDefault="00E72A3C" w:rsidP="00E72A3C">
            <w:pPr>
              <w:rPr>
                <w:rFonts w:eastAsia="宋体"/>
              </w:rPr>
            </w:pPr>
            <w:r w:rsidRPr="004503AA">
              <w:rPr>
                <w:rFonts w:eastAsia="宋体" w:hint="eastAsia"/>
              </w:rPr>
              <w:lastRenderedPageBreak/>
              <w:t>field</w:t>
            </w:r>
            <w:r w:rsidRPr="004503AA">
              <w:rPr>
                <w:rFonts w:eastAsia="宋体"/>
              </w:rPr>
              <w:t>_info</w:t>
            </w:r>
          </w:p>
          <w:p w14:paraId="685C560C" w14:textId="3B1A4BAE" w:rsidR="000134F4" w:rsidRPr="004503AA" w:rsidRDefault="000134F4" w:rsidP="00E72A3C">
            <w:pPr>
              <w:rPr>
                <w:rFonts w:eastAsia="宋体"/>
              </w:rPr>
            </w:pPr>
            <w:r w:rsidRPr="004503AA">
              <w:rPr>
                <w:rFonts w:eastAsia="宋体"/>
              </w:rPr>
              <w:t>method_info</w:t>
            </w:r>
          </w:p>
        </w:tc>
        <w:tc>
          <w:tcPr>
            <w:tcW w:w="1416" w:type="dxa"/>
          </w:tcPr>
          <w:p w14:paraId="395DF788" w14:textId="6E10B73C" w:rsidR="00F304C6" w:rsidRPr="004503AA" w:rsidRDefault="00F304C6" w:rsidP="00E72A3C">
            <w:pPr>
              <w:rPr>
                <w:rFonts w:eastAsia="宋体"/>
              </w:rPr>
            </w:pPr>
            <w:r w:rsidRPr="004503AA">
              <w:rPr>
                <w:rFonts w:eastAsia="宋体" w:hint="eastAsia"/>
                <w:color w:val="000000"/>
              </w:rPr>
              <w:lastRenderedPageBreak/>
              <w:t>49</w:t>
            </w:r>
          </w:p>
        </w:tc>
        <w:tc>
          <w:tcPr>
            <w:tcW w:w="2994" w:type="dxa"/>
          </w:tcPr>
          <w:p w14:paraId="4103F982" w14:textId="77777777" w:rsidR="00F304C6" w:rsidRPr="004503AA" w:rsidRDefault="00F304C6" w:rsidP="00E72A3C">
            <w:pPr>
              <w:rPr>
                <w:rFonts w:eastAsia="宋体"/>
                <w:color w:val="000000"/>
              </w:rPr>
            </w:pPr>
          </w:p>
        </w:tc>
      </w:tr>
      <w:tr w:rsidR="00F304C6" w:rsidRPr="004503AA" w14:paraId="71971A14" w14:textId="5087B948" w:rsidTr="00E72A3C">
        <w:tc>
          <w:tcPr>
            <w:tcW w:w="4772" w:type="dxa"/>
          </w:tcPr>
          <w:p w14:paraId="160A17B6" w14:textId="2EB23C7E" w:rsidR="00F304C6" w:rsidRPr="004503AA" w:rsidRDefault="00F304C6" w:rsidP="00E72A3C">
            <w:pPr>
              <w:rPr>
                <w:rFonts w:eastAsia="宋体"/>
              </w:rPr>
            </w:pPr>
            <w:r w:rsidRPr="004503AA">
              <w:rPr>
                <w:rFonts w:eastAsia="宋体" w:hint="eastAsia"/>
                <w:color w:val="000000"/>
              </w:rPr>
              <w:t>RuntimeVisibleParameterAnnotations</w:t>
            </w:r>
          </w:p>
        </w:tc>
        <w:tc>
          <w:tcPr>
            <w:tcW w:w="1973" w:type="dxa"/>
          </w:tcPr>
          <w:p w14:paraId="1C3C5CEA" w14:textId="43F7368A" w:rsidR="00F304C6" w:rsidRPr="004503AA" w:rsidRDefault="00911CBC" w:rsidP="00E72A3C">
            <w:pPr>
              <w:rPr>
                <w:rFonts w:eastAsia="宋体"/>
              </w:rPr>
            </w:pPr>
            <w:r w:rsidRPr="004503AA">
              <w:rPr>
                <w:rFonts w:eastAsia="宋体"/>
              </w:rPr>
              <w:t>method_info</w:t>
            </w:r>
          </w:p>
        </w:tc>
        <w:tc>
          <w:tcPr>
            <w:tcW w:w="1416" w:type="dxa"/>
          </w:tcPr>
          <w:p w14:paraId="52C52E89" w14:textId="125269A4" w:rsidR="00F304C6" w:rsidRPr="004503AA" w:rsidRDefault="00F304C6" w:rsidP="00E72A3C">
            <w:pPr>
              <w:rPr>
                <w:rFonts w:eastAsia="宋体"/>
              </w:rPr>
            </w:pPr>
            <w:r w:rsidRPr="004503AA">
              <w:rPr>
                <w:rFonts w:eastAsia="宋体" w:hint="eastAsia"/>
                <w:color w:val="000000"/>
              </w:rPr>
              <w:t>49</w:t>
            </w:r>
          </w:p>
        </w:tc>
        <w:tc>
          <w:tcPr>
            <w:tcW w:w="2994" w:type="dxa"/>
          </w:tcPr>
          <w:p w14:paraId="01DBDCD2" w14:textId="77777777" w:rsidR="00F304C6" w:rsidRPr="004503AA" w:rsidRDefault="00F304C6" w:rsidP="00E72A3C">
            <w:pPr>
              <w:rPr>
                <w:rFonts w:eastAsia="宋体"/>
                <w:color w:val="000000"/>
              </w:rPr>
            </w:pPr>
          </w:p>
        </w:tc>
      </w:tr>
      <w:tr w:rsidR="00F304C6" w:rsidRPr="004503AA" w14:paraId="51B08646" w14:textId="6AB319B6" w:rsidTr="00E72A3C">
        <w:tc>
          <w:tcPr>
            <w:tcW w:w="4772" w:type="dxa"/>
          </w:tcPr>
          <w:p w14:paraId="4CD06913" w14:textId="2B9132EA" w:rsidR="00F304C6" w:rsidRPr="004503AA" w:rsidRDefault="00F304C6" w:rsidP="00E72A3C">
            <w:pPr>
              <w:rPr>
                <w:rFonts w:eastAsia="宋体"/>
              </w:rPr>
            </w:pPr>
            <w:r w:rsidRPr="004503AA">
              <w:rPr>
                <w:rFonts w:eastAsia="宋体" w:hint="eastAsia"/>
                <w:color w:val="000000"/>
              </w:rPr>
              <w:t>RuntimeInvisibleParameterAnnotations</w:t>
            </w:r>
          </w:p>
        </w:tc>
        <w:tc>
          <w:tcPr>
            <w:tcW w:w="1973" w:type="dxa"/>
          </w:tcPr>
          <w:p w14:paraId="725BE8D3" w14:textId="687A41A2" w:rsidR="00F304C6" w:rsidRPr="004503AA" w:rsidRDefault="00911CBC" w:rsidP="00E72A3C">
            <w:pPr>
              <w:rPr>
                <w:rFonts w:eastAsia="宋体"/>
              </w:rPr>
            </w:pPr>
            <w:r w:rsidRPr="004503AA">
              <w:rPr>
                <w:rFonts w:eastAsia="宋体"/>
              </w:rPr>
              <w:t>method_info</w:t>
            </w:r>
          </w:p>
        </w:tc>
        <w:tc>
          <w:tcPr>
            <w:tcW w:w="1416" w:type="dxa"/>
          </w:tcPr>
          <w:p w14:paraId="4AFFC835" w14:textId="7EAB8154" w:rsidR="00F304C6" w:rsidRPr="004503AA" w:rsidRDefault="00F304C6" w:rsidP="00E72A3C">
            <w:pPr>
              <w:rPr>
                <w:rFonts w:eastAsia="宋体"/>
              </w:rPr>
            </w:pPr>
            <w:r w:rsidRPr="004503AA">
              <w:rPr>
                <w:rFonts w:eastAsia="宋体" w:hint="eastAsia"/>
                <w:color w:val="000000"/>
              </w:rPr>
              <w:t>49</w:t>
            </w:r>
          </w:p>
        </w:tc>
        <w:tc>
          <w:tcPr>
            <w:tcW w:w="2994" w:type="dxa"/>
          </w:tcPr>
          <w:p w14:paraId="73EE4883" w14:textId="77777777" w:rsidR="00F304C6" w:rsidRPr="004503AA" w:rsidRDefault="00F304C6" w:rsidP="00E72A3C">
            <w:pPr>
              <w:rPr>
                <w:rFonts w:eastAsia="宋体"/>
                <w:color w:val="000000"/>
              </w:rPr>
            </w:pPr>
          </w:p>
        </w:tc>
      </w:tr>
      <w:tr w:rsidR="00F304C6" w:rsidRPr="004503AA" w14:paraId="1F8B2BA1" w14:textId="1760C1ED" w:rsidTr="00E72A3C">
        <w:tc>
          <w:tcPr>
            <w:tcW w:w="4772" w:type="dxa"/>
          </w:tcPr>
          <w:p w14:paraId="7C1C1048" w14:textId="489E2FA8" w:rsidR="00F304C6" w:rsidRPr="004503AA" w:rsidRDefault="00F304C6" w:rsidP="00E72A3C">
            <w:pPr>
              <w:rPr>
                <w:rFonts w:eastAsia="宋体"/>
              </w:rPr>
            </w:pPr>
            <w:r w:rsidRPr="004503AA">
              <w:rPr>
                <w:rFonts w:eastAsia="宋体" w:hint="eastAsia"/>
                <w:color w:val="000000"/>
              </w:rPr>
              <w:t>AnnotationDefault</w:t>
            </w:r>
          </w:p>
        </w:tc>
        <w:tc>
          <w:tcPr>
            <w:tcW w:w="1973" w:type="dxa"/>
          </w:tcPr>
          <w:p w14:paraId="5BA986BA" w14:textId="3534D359" w:rsidR="00F304C6" w:rsidRPr="004503AA" w:rsidRDefault="00911CBC" w:rsidP="00E72A3C">
            <w:pPr>
              <w:rPr>
                <w:rFonts w:eastAsia="宋体"/>
              </w:rPr>
            </w:pPr>
            <w:r w:rsidRPr="004503AA">
              <w:rPr>
                <w:rFonts w:eastAsia="宋体"/>
              </w:rPr>
              <w:t>method_info</w:t>
            </w:r>
          </w:p>
        </w:tc>
        <w:tc>
          <w:tcPr>
            <w:tcW w:w="1416" w:type="dxa"/>
          </w:tcPr>
          <w:p w14:paraId="11A26F0E" w14:textId="148D8208" w:rsidR="00F304C6" w:rsidRPr="004503AA" w:rsidRDefault="00F304C6" w:rsidP="00E72A3C">
            <w:pPr>
              <w:rPr>
                <w:rFonts w:eastAsia="宋体"/>
              </w:rPr>
            </w:pPr>
            <w:r w:rsidRPr="004503AA">
              <w:rPr>
                <w:rFonts w:eastAsia="宋体" w:hint="eastAsia"/>
                <w:color w:val="000000"/>
              </w:rPr>
              <w:t>49</w:t>
            </w:r>
          </w:p>
        </w:tc>
        <w:tc>
          <w:tcPr>
            <w:tcW w:w="2994" w:type="dxa"/>
          </w:tcPr>
          <w:p w14:paraId="75FC7025" w14:textId="77777777" w:rsidR="00F304C6" w:rsidRPr="004503AA" w:rsidRDefault="00F304C6" w:rsidP="00E72A3C">
            <w:pPr>
              <w:rPr>
                <w:rFonts w:eastAsia="宋体"/>
                <w:color w:val="000000"/>
              </w:rPr>
            </w:pPr>
          </w:p>
        </w:tc>
      </w:tr>
      <w:tr w:rsidR="00F304C6" w:rsidRPr="004503AA" w14:paraId="3FC375AB" w14:textId="70672D7B" w:rsidTr="00E72A3C">
        <w:tc>
          <w:tcPr>
            <w:tcW w:w="4772" w:type="dxa"/>
          </w:tcPr>
          <w:p w14:paraId="3915742A" w14:textId="7B97485E" w:rsidR="00F304C6" w:rsidRPr="004503AA" w:rsidRDefault="00F304C6" w:rsidP="00E72A3C">
            <w:pPr>
              <w:rPr>
                <w:rFonts w:eastAsia="宋体"/>
              </w:rPr>
            </w:pPr>
            <w:r w:rsidRPr="004503AA">
              <w:rPr>
                <w:rFonts w:eastAsia="宋体" w:hint="eastAsia"/>
                <w:color w:val="000000"/>
              </w:rPr>
              <w:t>StackMapTable</w:t>
            </w:r>
          </w:p>
        </w:tc>
        <w:tc>
          <w:tcPr>
            <w:tcW w:w="1973" w:type="dxa"/>
          </w:tcPr>
          <w:p w14:paraId="07163D56" w14:textId="069876C5" w:rsidR="00F304C6" w:rsidRPr="004503AA" w:rsidRDefault="00554BA4" w:rsidP="00E72A3C">
            <w:pPr>
              <w:rPr>
                <w:rFonts w:eastAsia="宋体"/>
              </w:rPr>
            </w:pPr>
            <w:r w:rsidRPr="004503AA">
              <w:rPr>
                <w:rFonts w:eastAsia="宋体"/>
              </w:rPr>
              <w:t>code</w:t>
            </w:r>
          </w:p>
        </w:tc>
        <w:tc>
          <w:tcPr>
            <w:tcW w:w="1416" w:type="dxa"/>
          </w:tcPr>
          <w:p w14:paraId="7B3BCA0E" w14:textId="13C232F8" w:rsidR="00F304C6" w:rsidRPr="004503AA" w:rsidRDefault="00F304C6" w:rsidP="00E72A3C">
            <w:pPr>
              <w:rPr>
                <w:rFonts w:eastAsia="宋体"/>
              </w:rPr>
            </w:pPr>
            <w:r w:rsidRPr="004503AA">
              <w:rPr>
                <w:rFonts w:eastAsia="宋体" w:hint="eastAsia"/>
                <w:color w:val="000000"/>
              </w:rPr>
              <w:t>50</w:t>
            </w:r>
          </w:p>
        </w:tc>
        <w:tc>
          <w:tcPr>
            <w:tcW w:w="2994" w:type="dxa"/>
          </w:tcPr>
          <w:p w14:paraId="4148B335" w14:textId="77777777" w:rsidR="00F304C6" w:rsidRPr="004503AA" w:rsidRDefault="00F304C6" w:rsidP="00E72A3C">
            <w:pPr>
              <w:rPr>
                <w:rFonts w:eastAsia="宋体"/>
                <w:color w:val="000000"/>
              </w:rPr>
            </w:pPr>
          </w:p>
        </w:tc>
      </w:tr>
      <w:tr w:rsidR="00F304C6" w:rsidRPr="004503AA" w14:paraId="62A7A36F" w14:textId="1D0FC4E8" w:rsidTr="00E72A3C">
        <w:tc>
          <w:tcPr>
            <w:tcW w:w="4772" w:type="dxa"/>
          </w:tcPr>
          <w:p w14:paraId="48860141" w14:textId="6CA0435E" w:rsidR="00F304C6" w:rsidRPr="004503AA" w:rsidRDefault="00F304C6" w:rsidP="00E72A3C">
            <w:pPr>
              <w:rPr>
                <w:rFonts w:eastAsia="宋体"/>
              </w:rPr>
            </w:pPr>
            <w:r w:rsidRPr="004503AA">
              <w:rPr>
                <w:rFonts w:eastAsia="宋体" w:hint="eastAsia"/>
                <w:color w:val="000000"/>
              </w:rPr>
              <w:t>BootstrapMethods</w:t>
            </w:r>
          </w:p>
        </w:tc>
        <w:tc>
          <w:tcPr>
            <w:tcW w:w="1973" w:type="dxa"/>
          </w:tcPr>
          <w:p w14:paraId="57EAF62D" w14:textId="31C43A3E" w:rsidR="00F304C6" w:rsidRPr="004503AA" w:rsidRDefault="00F304C6" w:rsidP="00E72A3C">
            <w:pPr>
              <w:rPr>
                <w:rFonts w:eastAsia="宋体"/>
              </w:rPr>
            </w:pPr>
            <w:r w:rsidRPr="004503AA">
              <w:rPr>
                <w:rFonts w:eastAsia="宋体" w:hint="eastAsia"/>
              </w:rPr>
              <w:t>classFile</w:t>
            </w:r>
          </w:p>
        </w:tc>
        <w:tc>
          <w:tcPr>
            <w:tcW w:w="1416" w:type="dxa"/>
          </w:tcPr>
          <w:p w14:paraId="6BF2F4D6" w14:textId="1C2A0134" w:rsidR="00F304C6" w:rsidRPr="004503AA" w:rsidRDefault="00F304C6" w:rsidP="00E72A3C">
            <w:pPr>
              <w:rPr>
                <w:rFonts w:eastAsia="宋体"/>
              </w:rPr>
            </w:pPr>
            <w:r w:rsidRPr="004503AA">
              <w:rPr>
                <w:rFonts w:eastAsia="宋体" w:hint="eastAsia"/>
                <w:color w:val="000000"/>
              </w:rPr>
              <w:t>51</w:t>
            </w:r>
          </w:p>
        </w:tc>
        <w:tc>
          <w:tcPr>
            <w:tcW w:w="2994" w:type="dxa"/>
          </w:tcPr>
          <w:p w14:paraId="0101CB28" w14:textId="77777777" w:rsidR="00F304C6" w:rsidRPr="004503AA" w:rsidRDefault="00F304C6" w:rsidP="00E72A3C">
            <w:pPr>
              <w:rPr>
                <w:rFonts w:eastAsia="宋体"/>
                <w:color w:val="000000"/>
              </w:rPr>
            </w:pPr>
          </w:p>
        </w:tc>
      </w:tr>
      <w:tr w:rsidR="008F1AC1" w:rsidRPr="004503AA" w14:paraId="27846B21" w14:textId="3CDB6CF6" w:rsidTr="00E72A3C">
        <w:tc>
          <w:tcPr>
            <w:tcW w:w="4772" w:type="dxa"/>
          </w:tcPr>
          <w:p w14:paraId="5435D687" w14:textId="117567F6" w:rsidR="008F1AC1" w:rsidRPr="004503AA" w:rsidRDefault="008F1AC1" w:rsidP="008F1AC1">
            <w:pPr>
              <w:rPr>
                <w:rFonts w:eastAsia="宋体"/>
              </w:rPr>
            </w:pPr>
            <w:r w:rsidRPr="004503AA">
              <w:rPr>
                <w:rFonts w:eastAsia="宋体" w:hint="eastAsia"/>
                <w:color w:val="000000"/>
              </w:rPr>
              <w:t>RuntimeVisibleTypeAnnotations</w:t>
            </w:r>
          </w:p>
        </w:tc>
        <w:tc>
          <w:tcPr>
            <w:tcW w:w="1973" w:type="dxa"/>
          </w:tcPr>
          <w:p w14:paraId="5E4B4900" w14:textId="77777777" w:rsidR="008F1AC1" w:rsidRPr="004503AA" w:rsidRDefault="008F1AC1" w:rsidP="008F1AC1">
            <w:pPr>
              <w:rPr>
                <w:rFonts w:eastAsia="宋体"/>
              </w:rPr>
            </w:pPr>
            <w:r w:rsidRPr="004503AA">
              <w:rPr>
                <w:rFonts w:eastAsia="宋体" w:hint="eastAsia"/>
              </w:rPr>
              <w:t>classFile</w:t>
            </w:r>
          </w:p>
          <w:p w14:paraId="093C65E3"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23AD80F0" w14:textId="77777777" w:rsidR="008F1AC1" w:rsidRPr="004503AA" w:rsidRDefault="008F1AC1" w:rsidP="008F1AC1">
            <w:pPr>
              <w:rPr>
                <w:rFonts w:eastAsia="宋体"/>
              </w:rPr>
            </w:pPr>
            <w:r w:rsidRPr="004503AA">
              <w:rPr>
                <w:rFonts w:eastAsia="宋体"/>
              </w:rPr>
              <w:t>method_info</w:t>
            </w:r>
          </w:p>
          <w:p w14:paraId="3073E6E4" w14:textId="2E0AA42F" w:rsidR="008F1AC1" w:rsidRPr="004503AA" w:rsidRDefault="008F1AC1" w:rsidP="008F1AC1">
            <w:pPr>
              <w:rPr>
                <w:rFonts w:eastAsia="宋体"/>
              </w:rPr>
            </w:pPr>
            <w:r w:rsidRPr="004503AA">
              <w:rPr>
                <w:rFonts w:eastAsia="宋体"/>
              </w:rPr>
              <w:t>code</w:t>
            </w:r>
          </w:p>
        </w:tc>
        <w:tc>
          <w:tcPr>
            <w:tcW w:w="1416" w:type="dxa"/>
          </w:tcPr>
          <w:p w14:paraId="696D773E" w14:textId="127CE8B5" w:rsidR="008F1AC1" w:rsidRPr="004503AA" w:rsidRDefault="008F1AC1" w:rsidP="008F1AC1">
            <w:pPr>
              <w:rPr>
                <w:rFonts w:eastAsia="宋体"/>
              </w:rPr>
            </w:pPr>
            <w:r w:rsidRPr="004503AA">
              <w:rPr>
                <w:rFonts w:eastAsia="宋体" w:hint="eastAsia"/>
                <w:color w:val="000000"/>
              </w:rPr>
              <w:t>52</w:t>
            </w:r>
          </w:p>
        </w:tc>
        <w:tc>
          <w:tcPr>
            <w:tcW w:w="2994" w:type="dxa"/>
          </w:tcPr>
          <w:p w14:paraId="48EFF262" w14:textId="77777777" w:rsidR="008F1AC1" w:rsidRPr="004503AA" w:rsidRDefault="008F1AC1" w:rsidP="008F1AC1">
            <w:pPr>
              <w:rPr>
                <w:rFonts w:eastAsia="宋体"/>
                <w:color w:val="000000"/>
              </w:rPr>
            </w:pPr>
          </w:p>
        </w:tc>
      </w:tr>
      <w:tr w:rsidR="008F1AC1" w:rsidRPr="004503AA" w14:paraId="0888A98F" w14:textId="383276D0" w:rsidTr="00E72A3C">
        <w:tc>
          <w:tcPr>
            <w:tcW w:w="4772" w:type="dxa"/>
          </w:tcPr>
          <w:p w14:paraId="1E0E9028" w14:textId="1639D771" w:rsidR="008F1AC1" w:rsidRPr="004503AA" w:rsidRDefault="008F1AC1" w:rsidP="008F1AC1">
            <w:pPr>
              <w:rPr>
                <w:rFonts w:eastAsia="宋体"/>
              </w:rPr>
            </w:pPr>
            <w:r w:rsidRPr="004503AA">
              <w:rPr>
                <w:rFonts w:eastAsia="宋体" w:hint="eastAsia"/>
                <w:color w:val="000000"/>
              </w:rPr>
              <w:t>RuntimeInvisibleTypeAnnotations</w:t>
            </w:r>
          </w:p>
        </w:tc>
        <w:tc>
          <w:tcPr>
            <w:tcW w:w="1973" w:type="dxa"/>
          </w:tcPr>
          <w:p w14:paraId="03912781" w14:textId="77777777" w:rsidR="008F1AC1" w:rsidRPr="004503AA" w:rsidRDefault="008F1AC1" w:rsidP="008F1AC1">
            <w:pPr>
              <w:rPr>
                <w:rFonts w:eastAsia="宋体"/>
              </w:rPr>
            </w:pPr>
            <w:r w:rsidRPr="004503AA">
              <w:rPr>
                <w:rFonts w:eastAsia="宋体" w:hint="eastAsia"/>
              </w:rPr>
              <w:t>classFile</w:t>
            </w:r>
          </w:p>
          <w:p w14:paraId="72A53DC0"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483EF04D" w14:textId="77777777" w:rsidR="008F1AC1" w:rsidRPr="004503AA" w:rsidRDefault="008F1AC1" w:rsidP="008F1AC1">
            <w:pPr>
              <w:rPr>
                <w:rFonts w:eastAsia="宋体"/>
              </w:rPr>
            </w:pPr>
            <w:r w:rsidRPr="004503AA">
              <w:rPr>
                <w:rFonts w:eastAsia="宋体"/>
              </w:rPr>
              <w:t>method_info</w:t>
            </w:r>
          </w:p>
          <w:p w14:paraId="2FBD06BB" w14:textId="31959610" w:rsidR="008F1AC1" w:rsidRPr="004503AA" w:rsidRDefault="008F1AC1" w:rsidP="008F1AC1">
            <w:pPr>
              <w:rPr>
                <w:rFonts w:eastAsia="宋体"/>
              </w:rPr>
            </w:pPr>
            <w:r w:rsidRPr="004503AA">
              <w:rPr>
                <w:rFonts w:eastAsia="宋体"/>
              </w:rPr>
              <w:t>code</w:t>
            </w:r>
          </w:p>
        </w:tc>
        <w:tc>
          <w:tcPr>
            <w:tcW w:w="1416" w:type="dxa"/>
          </w:tcPr>
          <w:p w14:paraId="01B7F041" w14:textId="5CF81FCD" w:rsidR="008F1AC1" w:rsidRPr="004503AA" w:rsidRDefault="008F1AC1" w:rsidP="008F1AC1">
            <w:pPr>
              <w:rPr>
                <w:rFonts w:eastAsia="宋体"/>
              </w:rPr>
            </w:pPr>
            <w:r w:rsidRPr="004503AA">
              <w:rPr>
                <w:rFonts w:eastAsia="宋体" w:hint="eastAsia"/>
                <w:color w:val="000000"/>
              </w:rPr>
              <w:t>52</w:t>
            </w:r>
          </w:p>
        </w:tc>
        <w:tc>
          <w:tcPr>
            <w:tcW w:w="2994" w:type="dxa"/>
          </w:tcPr>
          <w:p w14:paraId="0304E1E8" w14:textId="77777777" w:rsidR="008F1AC1" w:rsidRPr="004503AA" w:rsidRDefault="008F1AC1" w:rsidP="008F1AC1">
            <w:pPr>
              <w:rPr>
                <w:rFonts w:eastAsia="宋体"/>
                <w:color w:val="000000"/>
              </w:rPr>
            </w:pPr>
          </w:p>
        </w:tc>
      </w:tr>
      <w:tr w:rsidR="008F1AC1" w:rsidRPr="004503AA" w14:paraId="04B91F4B" w14:textId="6D5B3AAD" w:rsidTr="00E72A3C">
        <w:tc>
          <w:tcPr>
            <w:tcW w:w="4772" w:type="dxa"/>
          </w:tcPr>
          <w:p w14:paraId="7DDD926A" w14:textId="6B241511" w:rsidR="008F1AC1" w:rsidRPr="004503AA" w:rsidRDefault="008F1AC1" w:rsidP="008F1AC1">
            <w:pPr>
              <w:rPr>
                <w:rFonts w:eastAsia="宋体"/>
              </w:rPr>
            </w:pPr>
            <w:r w:rsidRPr="004503AA">
              <w:rPr>
                <w:rFonts w:eastAsia="宋体" w:hint="eastAsia"/>
                <w:color w:val="000000"/>
              </w:rPr>
              <w:t>MethodParameters</w:t>
            </w:r>
          </w:p>
        </w:tc>
        <w:tc>
          <w:tcPr>
            <w:tcW w:w="1973" w:type="dxa"/>
          </w:tcPr>
          <w:p w14:paraId="3846D792" w14:textId="7270C2A7" w:rsidR="008F1AC1" w:rsidRPr="004503AA" w:rsidRDefault="008F1AC1" w:rsidP="008F1AC1">
            <w:pPr>
              <w:rPr>
                <w:rFonts w:eastAsia="宋体"/>
              </w:rPr>
            </w:pPr>
            <w:r w:rsidRPr="004503AA">
              <w:rPr>
                <w:rFonts w:eastAsia="宋体"/>
              </w:rPr>
              <w:t>method_info</w:t>
            </w:r>
          </w:p>
        </w:tc>
        <w:tc>
          <w:tcPr>
            <w:tcW w:w="1416" w:type="dxa"/>
          </w:tcPr>
          <w:p w14:paraId="10C8DC53" w14:textId="35E8D038" w:rsidR="008F1AC1" w:rsidRPr="004503AA" w:rsidRDefault="008F1AC1" w:rsidP="008F1AC1">
            <w:pPr>
              <w:rPr>
                <w:rFonts w:eastAsia="宋体"/>
              </w:rPr>
            </w:pPr>
            <w:r w:rsidRPr="004503AA">
              <w:rPr>
                <w:rFonts w:eastAsia="宋体" w:hint="eastAsia"/>
                <w:color w:val="000000"/>
              </w:rPr>
              <w:t>52</w:t>
            </w:r>
          </w:p>
        </w:tc>
        <w:tc>
          <w:tcPr>
            <w:tcW w:w="2994" w:type="dxa"/>
          </w:tcPr>
          <w:p w14:paraId="5FE6DDEF" w14:textId="77777777" w:rsidR="008F1AC1" w:rsidRPr="004503AA" w:rsidRDefault="008F1AC1" w:rsidP="008F1AC1">
            <w:pPr>
              <w:rPr>
                <w:rFonts w:eastAsia="宋体"/>
                <w:color w:val="000000"/>
              </w:rPr>
            </w:pPr>
          </w:p>
        </w:tc>
      </w:tr>
      <w:tr w:rsidR="008F1AC1" w:rsidRPr="004503AA" w14:paraId="36A3AC43" w14:textId="36DCF78F" w:rsidTr="00E72A3C">
        <w:tc>
          <w:tcPr>
            <w:tcW w:w="4772" w:type="dxa"/>
          </w:tcPr>
          <w:p w14:paraId="4CF22A21" w14:textId="2936F867" w:rsidR="008F1AC1" w:rsidRPr="004503AA" w:rsidRDefault="008F1AC1" w:rsidP="008F1AC1">
            <w:pPr>
              <w:rPr>
                <w:rFonts w:eastAsia="宋体"/>
              </w:rPr>
            </w:pPr>
            <w:r w:rsidRPr="004503AA">
              <w:rPr>
                <w:rFonts w:eastAsia="宋体" w:hint="eastAsia"/>
                <w:color w:val="000000"/>
              </w:rPr>
              <w:t>Module</w:t>
            </w:r>
          </w:p>
        </w:tc>
        <w:tc>
          <w:tcPr>
            <w:tcW w:w="1973" w:type="dxa"/>
          </w:tcPr>
          <w:p w14:paraId="01472270" w14:textId="4FFB2068" w:rsidR="008F1AC1" w:rsidRPr="004503AA" w:rsidRDefault="008F1AC1" w:rsidP="008F1AC1">
            <w:pPr>
              <w:rPr>
                <w:rFonts w:eastAsia="宋体"/>
              </w:rPr>
            </w:pPr>
            <w:r w:rsidRPr="004503AA">
              <w:rPr>
                <w:rFonts w:eastAsia="宋体" w:hint="eastAsia"/>
              </w:rPr>
              <w:t>classFile</w:t>
            </w:r>
          </w:p>
        </w:tc>
        <w:tc>
          <w:tcPr>
            <w:tcW w:w="1416" w:type="dxa"/>
          </w:tcPr>
          <w:p w14:paraId="2100CC20" w14:textId="3F88B887" w:rsidR="008F1AC1" w:rsidRPr="004503AA" w:rsidRDefault="008F1AC1" w:rsidP="008F1AC1">
            <w:pPr>
              <w:rPr>
                <w:rFonts w:eastAsia="宋体"/>
              </w:rPr>
            </w:pPr>
            <w:r w:rsidRPr="004503AA">
              <w:rPr>
                <w:rFonts w:eastAsia="宋体" w:hint="eastAsia"/>
                <w:color w:val="000000"/>
              </w:rPr>
              <w:t>53</w:t>
            </w:r>
          </w:p>
        </w:tc>
        <w:tc>
          <w:tcPr>
            <w:tcW w:w="2994" w:type="dxa"/>
          </w:tcPr>
          <w:p w14:paraId="56120BB4" w14:textId="77777777" w:rsidR="008F1AC1" w:rsidRPr="004503AA" w:rsidRDefault="008F1AC1" w:rsidP="008F1AC1">
            <w:pPr>
              <w:rPr>
                <w:rFonts w:eastAsia="宋体"/>
                <w:color w:val="000000"/>
              </w:rPr>
            </w:pPr>
          </w:p>
        </w:tc>
      </w:tr>
      <w:tr w:rsidR="008F1AC1" w:rsidRPr="004503AA" w14:paraId="4ED3587E" w14:textId="0D57E1AB" w:rsidTr="00E72A3C">
        <w:tc>
          <w:tcPr>
            <w:tcW w:w="4772" w:type="dxa"/>
          </w:tcPr>
          <w:p w14:paraId="40145401" w14:textId="1DCAB14D" w:rsidR="008F1AC1" w:rsidRPr="004503AA" w:rsidRDefault="008F1AC1" w:rsidP="008F1AC1">
            <w:pPr>
              <w:rPr>
                <w:rFonts w:eastAsia="宋体"/>
              </w:rPr>
            </w:pPr>
            <w:r w:rsidRPr="004503AA">
              <w:rPr>
                <w:rFonts w:eastAsia="宋体" w:hint="eastAsia"/>
                <w:color w:val="000000"/>
              </w:rPr>
              <w:t>ModulePackages</w:t>
            </w:r>
          </w:p>
        </w:tc>
        <w:tc>
          <w:tcPr>
            <w:tcW w:w="1973" w:type="dxa"/>
          </w:tcPr>
          <w:p w14:paraId="66E77B6F" w14:textId="70172559" w:rsidR="008F1AC1" w:rsidRPr="004503AA" w:rsidRDefault="008F1AC1" w:rsidP="008F1AC1">
            <w:pPr>
              <w:rPr>
                <w:rFonts w:eastAsia="宋体"/>
              </w:rPr>
            </w:pPr>
            <w:r w:rsidRPr="004503AA">
              <w:rPr>
                <w:rFonts w:eastAsia="宋体" w:hint="eastAsia"/>
              </w:rPr>
              <w:t>classFile</w:t>
            </w:r>
          </w:p>
        </w:tc>
        <w:tc>
          <w:tcPr>
            <w:tcW w:w="1416" w:type="dxa"/>
          </w:tcPr>
          <w:p w14:paraId="59773FB1" w14:textId="7B1BF81E" w:rsidR="008F1AC1" w:rsidRPr="004503AA" w:rsidRDefault="008F1AC1" w:rsidP="008F1AC1">
            <w:pPr>
              <w:rPr>
                <w:rFonts w:eastAsia="宋体"/>
              </w:rPr>
            </w:pPr>
            <w:r w:rsidRPr="004503AA">
              <w:rPr>
                <w:rFonts w:eastAsia="宋体" w:hint="eastAsia"/>
                <w:color w:val="000000"/>
              </w:rPr>
              <w:t>53</w:t>
            </w:r>
          </w:p>
        </w:tc>
        <w:tc>
          <w:tcPr>
            <w:tcW w:w="2994" w:type="dxa"/>
          </w:tcPr>
          <w:p w14:paraId="7F791876" w14:textId="77777777" w:rsidR="008F1AC1" w:rsidRPr="004503AA" w:rsidRDefault="008F1AC1" w:rsidP="008F1AC1">
            <w:pPr>
              <w:rPr>
                <w:rFonts w:eastAsia="宋体"/>
                <w:color w:val="000000"/>
              </w:rPr>
            </w:pPr>
          </w:p>
        </w:tc>
      </w:tr>
      <w:tr w:rsidR="008F1AC1" w:rsidRPr="004503AA" w14:paraId="32615F41" w14:textId="63AC61AC" w:rsidTr="00E72A3C">
        <w:tc>
          <w:tcPr>
            <w:tcW w:w="4772" w:type="dxa"/>
          </w:tcPr>
          <w:p w14:paraId="1CF6C8E5" w14:textId="265E71D6" w:rsidR="008F1AC1" w:rsidRPr="004503AA" w:rsidRDefault="008F1AC1" w:rsidP="008F1AC1">
            <w:pPr>
              <w:rPr>
                <w:rFonts w:eastAsia="宋体"/>
              </w:rPr>
            </w:pPr>
            <w:r w:rsidRPr="004503AA">
              <w:rPr>
                <w:rFonts w:eastAsia="宋体" w:hint="eastAsia"/>
                <w:color w:val="000000"/>
              </w:rPr>
              <w:t>ModuleMainClass</w:t>
            </w:r>
          </w:p>
        </w:tc>
        <w:tc>
          <w:tcPr>
            <w:tcW w:w="1973" w:type="dxa"/>
          </w:tcPr>
          <w:p w14:paraId="4285BAFB" w14:textId="4300B2EE" w:rsidR="008F1AC1" w:rsidRPr="004503AA" w:rsidRDefault="008F1AC1" w:rsidP="008F1AC1">
            <w:pPr>
              <w:rPr>
                <w:rFonts w:eastAsia="宋体"/>
              </w:rPr>
            </w:pPr>
            <w:r w:rsidRPr="004503AA">
              <w:rPr>
                <w:rFonts w:eastAsia="宋体" w:hint="eastAsia"/>
              </w:rPr>
              <w:t>classFile</w:t>
            </w:r>
          </w:p>
        </w:tc>
        <w:tc>
          <w:tcPr>
            <w:tcW w:w="1416" w:type="dxa"/>
          </w:tcPr>
          <w:p w14:paraId="1F62F518" w14:textId="7B0A985F" w:rsidR="008F1AC1" w:rsidRPr="004503AA" w:rsidRDefault="008F1AC1" w:rsidP="008F1AC1">
            <w:pPr>
              <w:rPr>
                <w:rFonts w:eastAsia="宋体"/>
              </w:rPr>
            </w:pPr>
            <w:r w:rsidRPr="004503AA">
              <w:rPr>
                <w:rFonts w:eastAsia="宋体" w:hint="eastAsia"/>
                <w:color w:val="000000"/>
              </w:rPr>
              <w:t>53</w:t>
            </w:r>
          </w:p>
        </w:tc>
        <w:tc>
          <w:tcPr>
            <w:tcW w:w="2994" w:type="dxa"/>
          </w:tcPr>
          <w:p w14:paraId="672BF898" w14:textId="77777777" w:rsidR="008F1AC1" w:rsidRPr="004503AA" w:rsidRDefault="008F1AC1" w:rsidP="008F1AC1">
            <w:pPr>
              <w:rPr>
                <w:rFonts w:eastAsia="宋体"/>
                <w:color w:val="000000"/>
              </w:rPr>
            </w:pPr>
          </w:p>
        </w:tc>
      </w:tr>
      <w:tr w:rsidR="008F1AC1" w:rsidRPr="004503AA" w14:paraId="147E3273" w14:textId="1CECDBC1" w:rsidTr="00E72A3C">
        <w:tc>
          <w:tcPr>
            <w:tcW w:w="4772" w:type="dxa"/>
          </w:tcPr>
          <w:p w14:paraId="5C9009AB" w14:textId="4A668648" w:rsidR="008F1AC1" w:rsidRPr="004503AA" w:rsidRDefault="008F1AC1" w:rsidP="008F1AC1">
            <w:pPr>
              <w:rPr>
                <w:rFonts w:eastAsia="宋体"/>
              </w:rPr>
            </w:pPr>
            <w:r w:rsidRPr="004503AA">
              <w:rPr>
                <w:rFonts w:eastAsia="宋体" w:hint="eastAsia"/>
                <w:color w:val="000000"/>
              </w:rPr>
              <w:t>NestHost</w:t>
            </w:r>
          </w:p>
        </w:tc>
        <w:tc>
          <w:tcPr>
            <w:tcW w:w="1973" w:type="dxa"/>
          </w:tcPr>
          <w:p w14:paraId="1CCFC2C9" w14:textId="0CDD2802" w:rsidR="008F1AC1" w:rsidRPr="004503AA" w:rsidRDefault="008F1AC1" w:rsidP="008F1AC1">
            <w:pPr>
              <w:rPr>
                <w:rFonts w:eastAsia="宋体"/>
              </w:rPr>
            </w:pPr>
            <w:r w:rsidRPr="004503AA">
              <w:rPr>
                <w:rFonts w:eastAsia="宋体" w:hint="eastAsia"/>
              </w:rPr>
              <w:t>classFile</w:t>
            </w:r>
          </w:p>
        </w:tc>
        <w:tc>
          <w:tcPr>
            <w:tcW w:w="1416" w:type="dxa"/>
          </w:tcPr>
          <w:p w14:paraId="69704E71" w14:textId="60846FEB" w:rsidR="008F1AC1" w:rsidRPr="004503AA" w:rsidRDefault="008F1AC1" w:rsidP="008F1AC1">
            <w:pPr>
              <w:rPr>
                <w:rFonts w:eastAsia="宋体"/>
              </w:rPr>
            </w:pPr>
            <w:r w:rsidRPr="004503AA">
              <w:rPr>
                <w:rFonts w:eastAsia="宋体" w:hint="eastAsia"/>
                <w:color w:val="000000"/>
              </w:rPr>
              <w:t>55</w:t>
            </w:r>
          </w:p>
        </w:tc>
        <w:tc>
          <w:tcPr>
            <w:tcW w:w="2994" w:type="dxa"/>
          </w:tcPr>
          <w:p w14:paraId="45B72A3E" w14:textId="77777777" w:rsidR="008F1AC1" w:rsidRPr="004503AA" w:rsidRDefault="008F1AC1" w:rsidP="008F1AC1">
            <w:pPr>
              <w:rPr>
                <w:rFonts w:eastAsia="宋体"/>
                <w:color w:val="000000"/>
              </w:rPr>
            </w:pPr>
          </w:p>
        </w:tc>
      </w:tr>
      <w:tr w:rsidR="008F1AC1" w:rsidRPr="004503AA" w14:paraId="76DFA279" w14:textId="1EDC7008" w:rsidTr="00E72A3C">
        <w:tc>
          <w:tcPr>
            <w:tcW w:w="4772" w:type="dxa"/>
          </w:tcPr>
          <w:p w14:paraId="61C5EFEB" w14:textId="082C6F0C" w:rsidR="008F1AC1" w:rsidRPr="004503AA" w:rsidRDefault="008F1AC1" w:rsidP="008F1AC1">
            <w:pPr>
              <w:rPr>
                <w:rFonts w:eastAsia="宋体"/>
              </w:rPr>
            </w:pPr>
            <w:r w:rsidRPr="004503AA">
              <w:rPr>
                <w:rFonts w:eastAsia="宋体" w:hint="eastAsia"/>
                <w:color w:val="000000"/>
              </w:rPr>
              <w:t>NestMembers</w:t>
            </w:r>
          </w:p>
        </w:tc>
        <w:tc>
          <w:tcPr>
            <w:tcW w:w="1973" w:type="dxa"/>
          </w:tcPr>
          <w:p w14:paraId="01920449" w14:textId="1B549C83" w:rsidR="008F1AC1" w:rsidRPr="004503AA" w:rsidRDefault="008F1AC1" w:rsidP="008F1AC1">
            <w:pPr>
              <w:rPr>
                <w:rFonts w:eastAsia="宋体"/>
              </w:rPr>
            </w:pPr>
            <w:r w:rsidRPr="004503AA">
              <w:rPr>
                <w:rFonts w:eastAsia="宋体" w:hint="eastAsia"/>
              </w:rPr>
              <w:t>classFile</w:t>
            </w:r>
          </w:p>
        </w:tc>
        <w:tc>
          <w:tcPr>
            <w:tcW w:w="1416" w:type="dxa"/>
          </w:tcPr>
          <w:p w14:paraId="59BB05F0" w14:textId="53C66A81" w:rsidR="008F1AC1" w:rsidRPr="004503AA" w:rsidRDefault="008F1AC1" w:rsidP="008F1AC1">
            <w:pPr>
              <w:rPr>
                <w:rFonts w:eastAsia="宋体"/>
              </w:rPr>
            </w:pPr>
            <w:r w:rsidRPr="004503AA">
              <w:rPr>
                <w:rFonts w:eastAsia="宋体" w:hint="eastAsia"/>
                <w:color w:val="000000"/>
              </w:rPr>
              <w:t>55</w:t>
            </w:r>
          </w:p>
        </w:tc>
        <w:tc>
          <w:tcPr>
            <w:tcW w:w="2994" w:type="dxa"/>
          </w:tcPr>
          <w:p w14:paraId="09C29EC7" w14:textId="77777777" w:rsidR="008F1AC1" w:rsidRPr="004503AA" w:rsidRDefault="008F1AC1" w:rsidP="008F1AC1">
            <w:pPr>
              <w:rPr>
                <w:rFonts w:eastAsia="宋体"/>
                <w:color w:val="000000"/>
              </w:rPr>
            </w:pPr>
          </w:p>
        </w:tc>
      </w:tr>
    </w:tbl>
    <w:p w14:paraId="2292E6F5" w14:textId="47EECF50" w:rsidR="00DE25E4" w:rsidRPr="004503AA" w:rsidRDefault="00DE25E4" w:rsidP="00A77EF0">
      <w:pPr>
        <w:rPr>
          <w:rFonts w:eastAsia="宋体"/>
        </w:rPr>
      </w:pPr>
    </w:p>
    <w:p w14:paraId="2F941D29" w14:textId="71ECD09B" w:rsidR="00AE5B4A" w:rsidRPr="004503AA" w:rsidRDefault="00BD38C7" w:rsidP="00EB6811">
      <w:pPr>
        <w:pStyle w:val="3"/>
      </w:pPr>
      <w:bookmarkStart w:id="61" w:name="_Toc41756830"/>
      <w:r>
        <w:t>7</w:t>
      </w:r>
      <w:r w:rsidR="00AE5B4A" w:rsidRPr="004503AA">
        <w:t>.</w:t>
      </w:r>
      <w:r w:rsidR="00CC1885" w:rsidRPr="004503AA">
        <w:t>3</w:t>
      </w:r>
      <w:r w:rsidR="00A10E3E" w:rsidRPr="004503AA">
        <w:rPr>
          <w:rFonts w:hint="eastAsia"/>
        </w:rPr>
        <w:t>属性</w:t>
      </w:r>
      <w:r w:rsidR="00CC1885" w:rsidRPr="004503AA">
        <w:rPr>
          <w:rFonts w:hint="eastAsia"/>
        </w:rPr>
        <w:t>类型结构</w:t>
      </w:r>
      <w:bookmarkEnd w:id="61"/>
    </w:p>
    <w:p w14:paraId="246868DB" w14:textId="35B2102A" w:rsidR="00800616" w:rsidRPr="004503AA" w:rsidRDefault="00800616" w:rsidP="00A77EF0">
      <w:pPr>
        <w:rPr>
          <w:rFonts w:eastAsia="宋体"/>
        </w:rPr>
      </w:pPr>
    </w:p>
    <w:p w14:paraId="086B9066" w14:textId="19CD8DB9" w:rsidR="003E7C68" w:rsidRPr="004503AA" w:rsidRDefault="003E7C68">
      <w:pPr>
        <w:rPr>
          <w:rFonts w:eastAsia="宋体"/>
        </w:rPr>
      </w:pPr>
    </w:p>
    <w:p w14:paraId="422D0CA6" w14:textId="7E7D1BBE" w:rsidR="009D596E" w:rsidRPr="004503AA" w:rsidRDefault="004579F8" w:rsidP="00587332">
      <w:pPr>
        <w:pStyle w:val="1"/>
      </w:pPr>
      <w:bookmarkStart w:id="62" w:name="_Toc41756831"/>
      <w:r>
        <w:rPr>
          <w:rFonts w:hint="eastAsia"/>
        </w:rPr>
        <w:lastRenderedPageBreak/>
        <w:t>四、</w:t>
      </w:r>
      <w:r w:rsidRPr="004503AA">
        <w:rPr>
          <w:rFonts w:hint="eastAsia"/>
        </w:rPr>
        <w:t>类的加载</w:t>
      </w:r>
      <w:bookmarkEnd w:id="62"/>
    </w:p>
    <w:p w14:paraId="777C923E" w14:textId="726E1470" w:rsidR="00C00071" w:rsidRPr="004503AA" w:rsidRDefault="00960540" w:rsidP="00587332">
      <w:pPr>
        <w:pStyle w:val="2"/>
      </w:pPr>
      <w:bookmarkStart w:id="63" w:name="_Toc41756832"/>
      <w:r w:rsidRPr="004503AA">
        <w:t>1</w:t>
      </w:r>
      <w:r w:rsidR="002F3E76" w:rsidRPr="004503AA">
        <w:rPr>
          <w:rFonts w:hint="eastAsia"/>
        </w:rPr>
        <w:t>类加载过程</w:t>
      </w:r>
      <w:bookmarkEnd w:id="63"/>
    </w:p>
    <w:p w14:paraId="1D1BA74A" w14:textId="58294594" w:rsidR="00E25B17" w:rsidRPr="004503AA" w:rsidRDefault="00573038" w:rsidP="00C00071">
      <w:pPr>
        <w:rPr>
          <w:rFonts w:eastAsia="宋体"/>
        </w:rPr>
      </w:pPr>
      <w:r w:rsidRPr="004503AA">
        <w:rPr>
          <w:rFonts w:eastAsia="宋体"/>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0E4653E1" w:rsidR="000B26C6" w:rsidRPr="004503AA" w:rsidRDefault="004579F8" w:rsidP="004579F8">
      <w:pPr>
        <w:pStyle w:val="2"/>
      </w:pPr>
      <w:bookmarkStart w:id="64" w:name="_Toc41756833"/>
      <w:r>
        <w:rPr>
          <w:iCs/>
        </w:rPr>
        <w:t>2</w:t>
      </w:r>
      <w:r>
        <w:rPr>
          <w:rFonts w:hint="eastAsia"/>
          <w:iCs/>
        </w:rPr>
        <w:t>、</w:t>
      </w:r>
      <w:r w:rsidR="000B26C6" w:rsidRPr="004503AA">
        <w:rPr>
          <w:rFonts w:hint="eastAsia"/>
        </w:rPr>
        <w:t>概述</w:t>
      </w:r>
      <w:bookmarkEnd w:id="64"/>
    </w:p>
    <w:p w14:paraId="07959698" w14:textId="5358F6CB" w:rsidR="00A60C0F" w:rsidRPr="004503AA" w:rsidRDefault="00A60C0F" w:rsidP="00C00071">
      <w:pPr>
        <w:rPr>
          <w:rFonts w:eastAsia="宋体"/>
        </w:rPr>
      </w:pPr>
      <w:r w:rsidRPr="004503AA">
        <w:rPr>
          <w:rFonts w:eastAsia="宋体"/>
        </w:rPr>
        <w:t>a</w:t>
      </w:r>
      <w:r w:rsidR="00DD0D8D" w:rsidRPr="004503AA">
        <w:rPr>
          <w:rFonts w:eastAsia="宋体" w:hint="eastAsia"/>
        </w:rPr>
        <w:t>类加载必须按加载、验证、准备、初始化、卸载顺序按部就班的开始</w:t>
      </w:r>
      <w:r w:rsidR="00402C69" w:rsidRPr="004503AA">
        <w:rPr>
          <w:rFonts w:eastAsia="宋体" w:hint="eastAsia"/>
        </w:rPr>
        <w:t>，但有可能会在一个阶段执行的过程中调用、激活另一个阶段</w:t>
      </w:r>
    </w:p>
    <w:p w14:paraId="0FC4AC3E" w14:textId="38CDB4BC" w:rsidR="00A60C0F" w:rsidRPr="004503AA" w:rsidRDefault="00A60C0F" w:rsidP="00C00071">
      <w:pPr>
        <w:rPr>
          <w:rFonts w:eastAsia="宋体"/>
        </w:rPr>
      </w:pPr>
      <w:r w:rsidRPr="004503AA">
        <w:rPr>
          <w:rFonts w:eastAsia="宋体"/>
        </w:rPr>
        <w:t>b</w:t>
      </w:r>
      <w:r w:rsidR="00DD0D8D" w:rsidRPr="004503AA">
        <w:rPr>
          <w:rFonts w:eastAsia="宋体" w:hint="eastAsia"/>
        </w:rPr>
        <w:t>解析在一些情况下可以在</w:t>
      </w:r>
      <w:r w:rsidR="008E3813" w:rsidRPr="004503AA">
        <w:rPr>
          <w:rFonts w:eastAsia="宋体" w:hint="eastAsia"/>
        </w:rPr>
        <w:t xml:space="preserve"> </w:t>
      </w:r>
      <w:r w:rsidR="00DD0D8D" w:rsidRPr="004503AA">
        <w:rPr>
          <w:rFonts w:eastAsia="宋体" w:hint="eastAsia"/>
        </w:rPr>
        <w:t>初始化</w:t>
      </w:r>
      <w:r w:rsidR="008E3813" w:rsidRPr="004503AA">
        <w:rPr>
          <w:rFonts w:eastAsia="宋体" w:hint="eastAsia"/>
        </w:rPr>
        <w:t xml:space="preserve"> </w:t>
      </w:r>
      <w:r w:rsidR="00DD0D8D" w:rsidRPr="004503AA">
        <w:rPr>
          <w:rFonts w:eastAsia="宋体" w:hint="eastAsia"/>
        </w:rPr>
        <w:t>阶段以后开始</w:t>
      </w:r>
    </w:p>
    <w:p w14:paraId="036E1478" w14:textId="21B7BBD2" w:rsidR="00A60C0F" w:rsidRPr="004503AA" w:rsidRDefault="00A60C0F" w:rsidP="00C00071">
      <w:pPr>
        <w:rPr>
          <w:rFonts w:eastAsia="宋体"/>
        </w:rPr>
      </w:pPr>
      <w:r w:rsidRPr="004503AA">
        <w:rPr>
          <w:rFonts w:eastAsia="宋体"/>
        </w:rPr>
        <w:lastRenderedPageBreak/>
        <w:t>c</w:t>
      </w:r>
      <w:r w:rsidR="003C129C" w:rsidRPr="004503AA">
        <w:rPr>
          <w:rFonts w:eastAsia="宋体" w:hint="eastAsia"/>
        </w:rPr>
        <w:t>加载阶段和连接阶段部分工作交叉进行</w:t>
      </w:r>
    </w:p>
    <w:p w14:paraId="1A39EEDA" w14:textId="2C4EB2DD" w:rsidR="00A60C0F" w:rsidRPr="004503AA" w:rsidRDefault="00A60C0F" w:rsidP="00C00071">
      <w:pPr>
        <w:rPr>
          <w:rFonts w:eastAsia="宋体"/>
        </w:rPr>
      </w:pPr>
      <w:r w:rsidRPr="004503AA">
        <w:rPr>
          <w:rFonts w:eastAsia="宋体"/>
        </w:rPr>
        <w:t>d</w:t>
      </w:r>
      <w:r w:rsidR="009A2831" w:rsidRPr="004503AA">
        <w:rPr>
          <w:rFonts w:eastAsia="宋体" w:hint="eastAsia"/>
        </w:rPr>
        <w:t>创建好类以后，随时可以进入准备阶段，但必须在初始化阶段开始之前完成</w:t>
      </w:r>
      <w:r w:rsidR="009A2831" w:rsidRPr="004503AA">
        <w:rPr>
          <w:rFonts w:eastAsia="宋体"/>
        </w:rPr>
        <w:t>(Preparation may occur at any time following creation but must be completed prior to initialization.)</w:t>
      </w:r>
    </w:p>
    <w:p w14:paraId="612E6919" w14:textId="53FE1BE1" w:rsidR="00A60C0F" w:rsidRPr="004503AA" w:rsidRDefault="00A60C0F" w:rsidP="00C00071">
      <w:pPr>
        <w:rPr>
          <w:rFonts w:eastAsia="宋体"/>
        </w:rPr>
      </w:pPr>
      <w:r w:rsidRPr="004503AA">
        <w:rPr>
          <w:rFonts w:eastAsia="宋体"/>
        </w:rPr>
        <w:t>e</w:t>
      </w:r>
    </w:p>
    <w:p w14:paraId="56807C00" w14:textId="684FB5E0" w:rsidR="00A60C0F" w:rsidRPr="004503AA" w:rsidRDefault="00A60C0F" w:rsidP="00C00071">
      <w:pPr>
        <w:rPr>
          <w:rFonts w:eastAsia="宋体"/>
        </w:rPr>
      </w:pPr>
      <w:r w:rsidRPr="004503AA">
        <w:rPr>
          <w:rFonts w:eastAsia="宋体"/>
        </w:rPr>
        <w:t>f</w:t>
      </w:r>
    </w:p>
    <w:p w14:paraId="5501397A" w14:textId="77777777" w:rsidR="00FC4BF9" w:rsidRPr="004503AA" w:rsidRDefault="00FC4BF9" w:rsidP="00C00071">
      <w:pPr>
        <w:rPr>
          <w:rFonts w:eastAsia="宋体"/>
        </w:rPr>
      </w:pPr>
    </w:p>
    <w:p w14:paraId="63751892" w14:textId="067B298E" w:rsidR="000B26C6" w:rsidRPr="004503AA" w:rsidRDefault="0064443B" w:rsidP="00077B9D">
      <w:pPr>
        <w:pStyle w:val="2"/>
      </w:pPr>
      <w:bookmarkStart w:id="65" w:name="_Toc41756834"/>
      <w:r>
        <w:t>3</w:t>
      </w:r>
      <w:r>
        <w:rPr>
          <w:rFonts w:hint="eastAsia"/>
        </w:rPr>
        <w:t>、</w:t>
      </w:r>
      <w:r w:rsidR="000B26C6" w:rsidRPr="004503AA">
        <w:rPr>
          <w:rFonts w:hint="eastAsia"/>
        </w:rPr>
        <w:t>加载</w:t>
      </w:r>
      <w:r w:rsidR="000B26C6" w:rsidRPr="004503AA">
        <w:t>(Loading)</w:t>
      </w:r>
      <w:bookmarkEnd w:id="65"/>
    </w:p>
    <w:p w14:paraId="07FA3CF4" w14:textId="1CB75206" w:rsidR="00960540" w:rsidRPr="004503AA" w:rsidRDefault="0064443B" w:rsidP="0064443B">
      <w:pPr>
        <w:pStyle w:val="3"/>
      </w:pPr>
      <w:bookmarkStart w:id="66" w:name="_Toc41756835"/>
      <w:r>
        <w:t>3</w:t>
      </w:r>
      <w:r w:rsidR="00960540" w:rsidRPr="004503AA">
        <w:t>.1</w:t>
      </w:r>
      <w:r>
        <w:rPr>
          <w:rFonts w:hint="eastAsia"/>
        </w:rPr>
        <w:t>、</w:t>
      </w:r>
      <w:r w:rsidR="00E7763A" w:rsidRPr="004503AA">
        <w:rPr>
          <w:rFonts w:hint="eastAsia"/>
        </w:rPr>
        <w:t>概述</w:t>
      </w:r>
      <w:bookmarkEnd w:id="66"/>
    </w:p>
    <w:p w14:paraId="2B520C9D" w14:textId="05BAA7D3" w:rsidR="00D17B7E" w:rsidRPr="004503AA" w:rsidRDefault="009244FF" w:rsidP="00D17B7E">
      <w:pPr>
        <w:tabs>
          <w:tab w:val="center" w:pos="5400"/>
        </w:tabs>
        <w:rPr>
          <w:rFonts w:eastAsia="宋体"/>
        </w:rPr>
      </w:pPr>
      <w:r w:rsidRPr="004503AA">
        <w:rPr>
          <w:rFonts w:eastAsia="宋体" w:hint="eastAsia"/>
        </w:rPr>
        <w:t>a</w:t>
      </w:r>
      <w:r w:rsidR="00FC4BF9" w:rsidRPr="004503AA">
        <w:rPr>
          <w:rFonts w:eastAsia="宋体" w:hint="eastAsia"/>
        </w:rPr>
        <w:t>什么时候开始加载，JVM规范没有强制约束</w:t>
      </w:r>
      <w:r w:rsidR="00D17B7E" w:rsidRPr="004503AA">
        <w:rPr>
          <w:rFonts w:eastAsia="宋体"/>
        </w:rPr>
        <w:tab/>
      </w:r>
    </w:p>
    <w:p w14:paraId="7169C106" w14:textId="114C69B8" w:rsidR="00C11981" w:rsidRPr="004503AA" w:rsidRDefault="00C11981" w:rsidP="00C00071">
      <w:pPr>
        <w:rPr>
          <w:rFonts w:eastAsia="宋体"/>
        </w:rPr>
      </w:pPr>
      <w:r w:rsidRPr="004503AA">
        <w:rPr>
          <w:rFonts w:eastAsia="宋体" w:hint="eastAsia"/>
        </w:rPr>
        <w:t>b</w:t>
      </w:r>
      <w:r w:rsidR="00FF1A4B" w:rsidRPr="004503AA">
        <w:rPr>
          <w:rFonts w:eastAsia="宋体" w:hint="eastAsia"/>
        </w:rPr>
        <w:t>接口或类C的创建时由另外个类或接口D触发或D调用JSE类库中的某些方法触发，比如反射</w:t>
      </w:r>
      <w:r w:rsidR="003D60CA" w:rsidRPr="004503AA">
        <w:rPr>
          <w:rFonts w:eastAsia="宋体" w:hint="eastAsia"/>
        </w:rPr>
        <w:t>等</w:t>
      </w:r>
    </w:p>
    <w:p w14:paraId="73B6C1D7" w14:textId="0AE65EF6" w:rsidR="00C11981" w:rsidRPr="004503AA" w:rsidRDefault="00C11981" w:rsidP="00C00071">
      <w:pPr>
        <w:rPr>
          <w:rFonts w:eastAsia="宋体"/>
        </w:rPr>
      </w:pPr>
      <w:r w:rsidRPr="004503AA">
        <w:rPr>
          <w:rFonts w:eastAsia="宋体"/>
        </w:rPr>
        <w:t>c</w:t>
      </w:r>
      <w:r w:rsidR="003D60CA" w:rsidRPr="004503AA">
        <w:rPr>
          <w:rFonts w:eastAsia="宋体" w:hint="eastAsia"/>
        </w:rPr>
        <w:t>如果C是数组，则因数组类没有外部的二进制表示，所以都是JVM创建，不通过类加载器加载</w:t>
      </w:r>
      <w:r w:rsidR="005B68D4" w:rsidRPr="004503AA">
        <w:rPr>
          <w:rFonts w:eastAsia="宋体"/>
        </w:rPr>
        <w:t>(created by the Java Virtual Machine rather than by a class loader)</w:t>
      </w:r>
    </w:p>
    <w:p w14:paraId="5735C490" w14:textId="44C2B928" w:rsidR="00D17B7E" w:rsidRPr="004503AA" w:rsidRDefault="00C11981" w:rsidP="00C00071">
      <w:pPr>
        <w:rPr>
          <w:rFonts w:eastAsia="宋体"/>
        </w:rPr>
      </w:pPr>
      <w:r w:rsidRPr="004503AA">
        <w:rPr>
          <w:rFonts w:eastAsia="宋体"/>
        </w:rPr>
        <w:t>d</w:t>
      </w:r>
      <w:r w:rsidR="00A82180" w:rsidRPr="004503AA">
        <w:rPr>
          <w:rFonts w:eastAsia="宋体" w:hint="eastAsia"/>
        </w:rPr>
        <w:t>无论加载器L直接创建C或授权其他加载器创建C，都称L是C的初始加载器</w:t>
      </w:r>
    </w:p>
    <w:p w14:paraId="60777935" w14:textId="138980D0" w:rsidR="00C11981" w:rsidRPr="004503AA" w:rsidRDefault="00C11981" w:rsidP="00C00071">
      <w:pPr>
        <w:rPr>
          <w:rFonts w:eastAsia="宋体"/>
        </w:rPr>
      </w:pPr>
      <w:r w:rsidRPr="004503AA">
        <w:rPr>
          <w:rFonts w:eastAsia="宋体"/>
        </w:rPr>
        <w:t>e</w:t>
      </w:r>
      <w:r w:rsidR="00572860" w:rsidRPr="004503AA">
        <w:rPr>
          <w:rFonts w:eastAsia="宋体"/>
        </w:rPr>
        <w:t xml:space="preserve"> </w:t>
      </w:r>
      <w:r w:rsidR="00D17B7E" w:rsidRPr="004503AA">
        <w:rPr>
          <w:rFonts w:eastAsia="宋体" w:hint="eastAsia"/>
        </w:rPr>
        <w:t>JVM支持两种加载器：JVM提供的引导类加载器、用户自定义的类加载器</w:t>
      </w:r>
    </w:p>
    <w:p w14:paraId="16C09D7E" w14:textId="40117D6A" w:rsidR="00C11981" w:rsidRPr="004503AA" w:rsidRDefault="00C11981" w:rsidP="00C00071">
      <w:pPr>
        <w:rPr>
          <w:rFonts w:eastAsia="宋体"/>
        </w:rPr>
      </w:pPr>
      <w:r w:rsidRPr="004503AA">
        <w:rPr>
          <w:rFonts w:eastAsia="宋体"/>
        </w:rPr>
        <w:t>f</w:t>
      </w:r>
      <w:r w:rsidR="00F91A72" w:rsidRPr="004503AA">
        <w:rPr>
          <w:rFonts w:eastAsia="宋体" w:hint="eastAsia"/>
        </w:rPr>
        <w:t>在C</w:t>
      </w:r>
      <w:r w:rsidR="008516F9" w:rsidRPr="004503AA">
        <w:rPr>
          <w:rFonts w:eastAsia="宋体"/>
        </w:rPr>
        <w:t>(</w:t>
      </w:r>
      <w:r w:rsidR="008516F9" w:rsidRPr="004503AA">
        <w:rPr>
          <w:rFonts w:eastAsia="宋体" w:hint="eastAsia"/>
        </w:rPr>
        <w:t>或它的父类</w:t>
      </w:r>
      <w:r w:rsidR="008516F9" w:rsidRPr="004503AA">
        <w:rPr>
          <w:rFonts w:eastAsia="宋体"/>
        </w:rPr>
        <w:t>)</w:t>
      </w:r>
      <w:r w:rsidR="00F91A72" w:rsidRPr="004503AA">
        <w:rPr>
          <w:rFonts w:eastAsia="宋体" w:hint="eastAsia"/>
        </w:rPr>
        <w:t>的初始加载器抛出</w:t>
      </w:r>
      <w:r w:rsidR="00F91A72" w:rsidRPr="004503AA">
        <w:rPr>
          <w:rFonts w:eastAsia="宋体"/>
        </w:rPr>
        <w:t>ClassNotFoundException</w:t>
      </w:r>
      <w:r w:rsidR="00F91A72" w:rsidRPr="004503AA">
        <w:rPr>
          <w:rFonts w:eastAsia="宋体" w:hint="eastAsia"/>
        </w:rPr>
        <w:t>错误时，JVM试图验证或解析C，必须抛出</w:t>
      </w:r>
      <w:r w:rsidR="00F91A72" w:rsidRPr="004503AA">
        <w:rPr>
          <w:rFonts w:eastAsia="宋体"/>
        </w:rPr>
        <w:t>NoClassDefFoundError(If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p>
    <w:p w14:paraId="5D12A60D" w14:textId="6AA5F8D2" w:rsidR="00F05A5D" w:rsidRPr="004503AA" w:rsidRDefault="00F05A5D" w:rsidP="00C00071">
      <w:pPr>
        <w:rPr>
          <w:rFonts w:eastAsia="宋体"/>
        </w:rPr>
      </w:pPr>
      <w:r w:rsidRPr="004503AA">
        <w:rPr>
          <w:rFonts w:eastAsia="宋体" w:hint="eastAsia"/>
        </w:rPr>
        <w:t>g一个功能良好的加载器应当保证三个行为：</w:t>
      </w:r>
    </w:p>
    <w:p w14:paraId="7C477464" w14:textId="567C4C52" w:rsidR="00F05A5D" w:rsidRPr="004503AA" w:rsidRDefault="00F05A5D" w:rsidP="00C00071">
      <w:pPr>
        <w:rPr>
          <w:rFonts w:eastAsia="宋体"/>
        </w:rPr>
      </w:pPr>
      <w:r w:rsidRPr="004503AA">
        <w:rPr>
          <w:rFonts w:eastAsia="宋体" w:hint="eastAsia"/>
        </w:rPr>
        <w:t>g</w:t>
      </w:r>
      <w:r w:rsidRPr="004503AA">
        <w:rPr>
          <w:rFonts w:eastAsia="宋体"/>
        </w:rPr>
        <w:t>.1</w:t>
      </w:r>
      <w:r w:rsidRPr="004503AA">
        <w:rPr>
          <w:rFonts w:eastAsia="宋体" w:hint="eastAsia"/>
        </w:rPr>
        <w:t>如果名称相同，返回的class对象必定相同</w:t>
      </w:r>
    </w:p>
    <w:p w14:paraId="3F852421" w14:textId="1B53C04A" w:rsidR="00F05A5D" w:rsidRPr="004503AA" w:rsidRDefault="00F05A5D" w:rsidP="00C00071">
      <w:pPr>
        <w:rPr>
          <w:rFonts w:eastAsia="宋体"/>
        </w:rPr>
      </w:pPr>
      <w:r w:rsidRPr="004503AA">
        <w:rPr>
          <w:rFonts w:eastAsia="宋体"/>
        </w:rPr>
        <w:t>g.2</w:t>
      </w:r>
      <w:r w:rsidRPr="004503AA">
        <w:rPr>
          <w:rFonts w:eastAsia="宋体" w:hint="eastAsia"/>
        </w:rPr>
        <w:t>无论是L</w:t>
      </w:r>
      <w:r w:rsidRPr="004503AA">
        <w:rPr>
          <w:rFonts w:eastAsia="宋体"/>
        </w:rPr>
        <w:t>1</w:t>
      </w:r>
      <w:r w:rsidRPr="004503AA">
        <w:rPr>
          <w:rFonts w:eastAsia="宋体" w:hint="eastAsia"/>
        </w:rPr>
        <w:t>加载，还是L1委托给L2加载，都必须返回相同Class对象</w:t>
      </w:r>
    </w:p>
    <w:p w14:paraId="4FDB0D72" w14:textId="3BFFCA66" w:rsidR="00F05A5D" w:rsidRPr="004503AA" w:rsidRDefault="00F05A5D" w:rsidP="00C00071">
      <w:pPr>
        <w:rPr>
          <w:rFonts w:eastAsia="宋体"/>
        </w:rPr>
      </w:pPr>
      <w:r w:rsidRPr="004503AA">
        <w:rPr>
          <w:rFonts w:eastAsia="宋体"/>
        </w:rPr>
        <w:t>g.3</w:t>
      </w:r>
      <w:r w:rsidR="00653EF2" w:rsidRPr="004503AA">
        <w:rPr>
          <w:rFonts w:eastAsia="宋体" w:hint="eastAsia"/>
        </w:rPr>
        <w:t>用户自定义加载器在加载出错时，必须反应加载出错点</w:t>
      </w:r>
    </w:p>
    <w:p w14:paraId="1B1FB764" w14:textId="1C6F8043" w:rsidR="00C11981" w:rsidRPr="004503AA" w:rsidRDefault="00FD25B5" w:rsidP="00C00071">
      <w:pPr>
        <w:rPr>
          <w:rFonts w:eastAsia="宋体"/>
        </w:rPr>
      </w:pPr>
      <w:r w:rsidRPr="004503AA">
        <w:rPr>
          <w:rFonts w:eastAsia="宋体" w:hint="eastAsia"/>
        </w:rPr>
        <w:t>h加载数组</w:t>
      </w:r>
      <w:r w:rsidR="00092D39" w:rsidRPr="004503AA">
        <w:rPr>
          <w:rFonts w:eastAsia="宋体" w:hint="eastAsia"/>
        </w:rPr>
        <w:t>类A创建过程遵循以下规则</w:t>
      </w:r>
    </w:p>
    <w:p w14:paraId="57A0F4B1" w14:textId="103D06DB" w:rsidR="002B6C7C" w:rsidRPr="004503AA" w:rsidRDefault="008B4A8F" w:rsidP="00C00071">
      <w:pPr>
        <w:rPr>
          <w:rFonts w:eastAsia="宋体"/>
        </w:rPr>
      </w:pPr>
      <w:r w:rsidRPr="004503AA">
        <w:rPr>
          <w:rFonts w:eastAsia="宋体"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443FD4" w:rsidRDefault="00AA4057" w:rsidP="00AA4057">
      <w:pPr>
        <w:rPr>
          <w:rFonts w:eastAsia="宋体"/>
        </w:rPr>
      </w:pPr>
    </w:p>
    <w:p w14:paraId="78A14B43" w14:textId="77777777" w:rsidR="00443FD4" w:rsidRPr="004503AA" w:rsidRDefault="00443FD4" w:rsidP="00443FD4">
      <w:pPr>
        <w:rPr>
          <w:rFonts w:eastAsia="宋体"/>
        </w:rPr>
      </w:pPr>
    </w:p>
    <w:p w14:paraId="5ED1518F" w14:textId="196042D1" w:rsidR="00443FD4" w:rsidRPr="004503AA" w:rsidRDefault="00443FD4" w:rsidP="00443FD4">
      <w:pPr>
        <w:pStyle w:val="3"/>
      </w:pPr>
      <w:bookmarkStart w:id="67" w:name="_Toc41756836"/>
      <w:r>
        <w:t>3</w:t>
      </w:r>
      <w:r w:rsidRPr="004503AA">
        <w:t>.</w:t>
      </w:r>
      <w:r>
        <w:rPr>
          <w:rFonts w:hint="eastAsia"/>
        </w:rPr>
        <w:t>2</w:t>
      </w:r>
      <w:r w:rsidRPr="004503AA">
        <w:rPr>
          <w:rFonts w:hint="eastAsia"/>
        </w:rPr>
        <w:t>类加载器</w:t>
      </w:r>
      <w:bookmarkEnd w:id="67"/>
    </w:p>
    <w:p w14:paraId="682BEFF4" w14:textId="789D98D9" w:rsidR="00443FD4" w:rsidRDefault="00A56155" w:rsidP="00C7237A">
      <w:pPr>
        <w:pStyle w:val="3"/>
      </w:pPr>
      <w:bookmarkStart w:id="68" w:name="_Toc41756837"/>
      <w:r>
        <w:t>a</w:t>
      </w:r>
      <w:r>
        <w:rPr>
          <w:rFonts w:hint="eastAsia"/>
        </w:rPr>
        <w:t>、类加载器</w:t>
      </w:r>
      <w:r>
        <w:rPr>
          <w:rFonts w:hint="eastAsia"/>
        </w:rPr>
        <w:t>(</w:t>
      </w:r>
      <w:r>
        <w:t>Class Loader):</w:t>
      </w:r>
      <w:r w:rsidR="002D1BDF">
        <w:t xml:space="preserve"> </w:t>
      </w:r>
      <w:r>
        <w:rPr>
          <w:rFonts w:hint="eastAsia"/>
        </w:rPr>
        <w:t>实现类加载阶段中的“通过一个类的全限定名来获取描述该类的二进制字节流”这个动作的代码</w:t>
      </w:r>
      <w:bookmarkEnd w:id="68"/>
    </w:p>
    <w:p w14:paraId="10DD2748" w14:textId="19F11BDD" w:rsidR="00EC253D" w:rsidRDefault="00EC253D" w:rsidP="00A56155">
      <w:r>
        <w:rPr>
          <w:rFonts w:hint="eastAsia"/>
        </w:rPr>
        <w:t>b</w:t>
      </w:r>
      <w:r>
        <w:rPr>
          <w:rFonts w:hint="eastAsia"/>
        </w:rPr>
        <w:t>、一个</w:t>
      </w:r>
      <w:r>
        <w:rPr>
          <w:rFonts w:hint="eastAsia"/>
        </w:rPr>
        <w:t>JVM</w:t>
      </w:r>
      <w:r>
        <w:rPr>
          <w:rFonts w:hint="eastAsia"/>
        </w:rPr>
        <w:t>可以有多个类加载器，每个类加载器都有一个独立的类名称空间，</w:t>
      </w:r>
      <w:r w:rsidR="00813E7F">
        <w:rPr>
          <w:rFonts w:hint="eastAsia"/>
        </w:rPr>
        <w:t>仅当两个类被同一类加载器加载，才有可能相同，否则必定不同</w:t>
      </w:r>
    </w:p>
    <w:p w14:paraId="29183028" w14:textId="77777777" w:rsidR="00DB289F" w:rsidRDefault="00813E7F" w:rsidP="00A56155">
      <w:r>
        <w:rPr>
          <w:rFonts w:hint="eastAsia"/>
        </w:rPr>
        <w:t>c</w:t>
      </w:r>
      <w:r>
        <w:rPr>
          <w:rFonts w:hint="eastAsia"/>
        </w:rPr>
        <w:t>、站在</w:t>
      </w:r>
      <w:r>
        <w:rPr>
          <w:rFonts w:hint="eastAsia"/>
        </w:rPr>
        <w:t>JVM</w:t>
      </w:r>
      <w:r>
        <w:rPr>
          <w:rFonts w:hint="eastAsia"/>
        </w:rPr>
        <w:t>角度，加载器有两种：</w:t>
      </w:r>
    </w:p>
    <w:p w14:paraId="7191331A" w14:textId="0D6AB8FF" w:rsidR="00DB289F" w:rsidRDefault="00DB289F" w:rsidP="00A56155">
      <w:r>
        <w:rPr>
          <w:rFonts w:hint="eastAsia"/>
        </w:rPr>
        <w:t>c1</w:t>
      </w:r>
      <w:r>
        <w:rPr>
          <w:rFonts w:hint="eastAsia"/>
        </w:rPr>
        <w:t>、</w:t>
      </w:r>
      <w:r w:rsidR="00813E7F">
        <w:rPr>
          <w:rFonts w:hint="eastAsia"/>
        </w:rPr>
        <w:t>启动类加载器</w:t>
      </w:r>
      <w:r w:rsidR="00813E7F">
        <w:rPr>
          <w:rFonts w:hint="eastAsia"/>
        </w:rPr>
        <w:t>(</w:t>
      </w:r>
      <w:r w:rsidR="00813E7F">
        <w:t>Bootstrap ClassLoader)</w:t>
      </w:r>
      <w:r>
        <w:rPr>
          <w:rFonts w:hint="eastAsia"/>
        </w:rPr>
        <w:t>，是</w:t>
      </w:r>
      <w:r>
        <w:t>JVM</w:t>
      </w:r>
      <w:r>
        <w:rPr>
          <w:rFonts w:hint="eastAsia"/>
        </w:rPr>
        <w:t>自身的一部分</w:t>
      </w:r>
      <w:r w:rsidR="00B16E90">
        <w:rPr>
          <w:rFonts w:hint="eastAsia"/>
        </w:rPr>
        <w:t>，具体实现语言根据</w:t>
      </w:r>
      <w:r w:rsidR="00B16E90">
        <w:rPr>
          <w:rFonts w:hint="eastAsia"/>
        </w:rPr>
        <w:t>JVM</w:t>
      </w:r>
      <w:r w:rsidR="00B16E90">
        <w:rPr>
          <w:rFonts w:hint="eastAsia"/>
        </w:rPr>
        <w:t>自身实现决定，可能是</w:t>
      </w:r>
      <w:r w:rsidR="00B16E90">
        <w:rPr>
          <w:rFonts w:hint="eastAsia"/>
        </w:rPr>
        <w:t>JAVA</w:t>
      </w:r>
      <w:r w:rsidR="00B16E90">
        <w:rPr>
          <w:rFonts w:hint="eastAsia"/>
        </w:rPr>
        <w:t>、</w:t>
      </w:r>
      <w:r w:rsidR="00B16E90">
        <w:rPr>
          <w:rFonts w:hint="eastAsia"/>
        </w:rPr>
        <w:t>C</w:t>
      </w:r>
      <w:r w:rsidR="00B16E90">
        <w:rPr>
          <w:rFonts w:hint="eastAsia"/>
        </w:rPr>
        <w:t>、</w:t>
      </w:r>
      <w:r w:rsidR="00B16E90">
        <w:rPr>
          <w:rFonts w:hint="eastAsia"/>
        </w:rPr>
        <w:t>C++</w:t>
      </w:r>
      <w:r w:rsidR="00B16E90">
        <w:rPr>
          <w:rFonts w:hint="eastAsia"/>
        </w:rPr>
        <w:t>等</w:t>
      </w:r>
    </w:p>
    <w:p w14:paraId="51C6A661" w14:textId="638C727A" w:rsidR="00813E7F" w:rsidRDefault="00DB289F" w:rsidP="00A56155">
      <w:r>
        <w:rPr>
          <w:rFonts w:hint="eastAsia"/>
        </w:rPr>
        <w:t>c2</w:t>
      </w:r>
      <w:r>
        <w:rPr>
          <w:rFonts w:hint="eastAsia"/>
        </w:rPr>
        <w:t>、</w:t>
      </w:r>
      <w:r w:rsidR="00813E7F">
        <w:rPr>
          <w:rFonts w:hint="eastAsia"/>
        </w:rPr>
        <w:t>非启动类加载器</w:t>
      </w:r>
      <w:r w:rsidR="00B16E90">
        <w:rPr>
          <w:rFonts w:hint="eastAsia"/>
        </w:rPr>
        <w:t>，都有</w:t>
      </w:r>
      <w:r w:rsidR="00B16E90">
        <w:rPr>
          <w:rFonts w:hint="eastAsia"/>
        </w:rPr>
        <w:t>J</w:t>
      </w:r>
      <w:r w:rsidR="00B16E90">
        <w:t>AVA</w:t>
      </w:r>
      <w:r w:rsidR="00B16E90">
        <w:rPr>
          <w:rFonts w:hint="eastAsia"/>
        </w:rPr>
        <w:t>语言实现，独立于</w:t>
      </w:r>
      <w:r w:rsidR="00B16E90">
        <w:rPr>
          <w:rFonts w:hint="eastAsia"/>
        </w:rPr>
        <w:t>JVM</w:t>
      </w:r>
      <w:r w:rsidR="00B16E90">
        <w:rPr>
          <w:rFonts w:hint="eastAsia"/>
        </w:rPr>
        <w:t>，并全部继承</w:t>
      </w:r>
      <w:r w:rsidR="00B16E90">
        <w:rPr>
          <w:rFonts w:hint="eastAsia"/>
        </w:rPr>
        <w:t>java.</w:t>
      </w:r>
      <w:r w:rsidR="00B16E90">
        <w:t>lang.ClassLoader</w:t>
      </w:r>
    </w:p>
    <w:p w14:paraId="1E1099CD" w14:textId="38C2095E" w:rsidR="004601D1" w:rsidRDefault="004601D1" w:rsidP="00A56155">
      <w:r>
        <w:t>d</w:t>
      </w:r>
      <w:r>
        <w:rPr>
          <w:rFonts w:hint="eastAsia"/>
        </w:rPr>
        <w:t>、站在</w:t>
      </w:r>
      <w:r>
        <w:t>JAVA</w:t>
      </w:r>
      <w:r>
        <w:rPr>
          <w:rFonts w:hint="eastAsia"/>
        </w:rPr>
        <w:t>开发人员的角度，有三层类加载器：</w:t>
      </w:r>
    </w:p>
    <w:p w14:paraId="741E59EA" w14:textId="195E1648" w:rsidR="004601D1" w:rsidRDefault="004601D1" w:rsidP="00A56155">
      <w:r>
        <w:rPr>
          <w:rFonts w:hint="eastAsia"/>
        </w:rPr>
        <w:t>d</w:t>
      </w:r>
      <w:r>
        <w:t>.</w:t>
      </w:r>
      <w:r>
        <w:rPr>
          <w:rFonts w:hint="eastAsia"/>
        </w:rPr>
        <w:t>1</w:t>
      </w:r>
      <w:r>
        <w:rPr>
          <w:rFonts w:hint="eastAsia"/>
        </w:rPr>
        <w:t>、</w:t>
      </w:r>
      <w:r w:rsidRPr="004601D1">
        <w:rPr>
          <w:rFonts w:hint="eastAsia"/>
        </w:rPr>
        <w:t>启动类加载器</w:t>
      </w:r>
      <w:r w:rsidRPr="004601D1">
        <w:t>(Bootstrap ClassLoader)</w:t>
      </w:r>
      <w:r>
        <w:rPr>
          <w:rFonts w:hint="eastAsia"/>
        </w:rPr>
        <w:t>：存放在</w:t>
      </w:r>
      <w:r>
        <w:t>${JAVAHOME}/lib</w:t>
      </w:r>
      <w:r>
        <w:rPr>
          <w:rFonts w:hint="eastAsia"/>
        </w:rPr>
        <w:t>目录或者通过</w:t>
      </w:r>
      <w:r>
        <w:rPr>
          <w:rFonts w:hint="eastAsia"/>
        </w:rPr>
        <w:t>-XBootclasspath</w:t>
      </w:r>
      <w:r>
        <w:rPr>
          <w:rFonts w:hint="eastAsia"/>
        </w:rPr>
        <w:t>参数指定路径，且是</w:t>
      </w:r>
      <w:r>
        <w:rPr>
          <w:rFonts w:hint="eastAsia"/>
        </w:rPr>
        <w:t>JVM</w:t>
      </w:r>
      <w:r>
        <w:rPr>
          <w:rFonts w:hint="eastAsia"/>
        </w:rPr>
        <w:t>指定的文件名（如</w:t>
      </w:r>
      <w:r>
        <w:rPr>
          <w:rFonts w:hint="eastAsia"/>
        </w:rPr>
        <w:t>r</w:t>
      </w:r>
      <w:r>
        <w:t>t</w:t>
      </w:r>
      <w:r>
        <w:rPr>
          <w:rFonts w:hint="eastAsia"/>
        </w:rPr>
        <w:t>.</w:t>
      </w:r>
      <w:r>
        <w:t>jar</w:t>
      </w:r>
      <w:r>
        <w:rPr>
          <w:rFonts w:hint="eastAsia"/>
        </w:rPr>
        <w:t>、</w:t>
      </w:r>
      <w:r>
        <w:rPr>
          <w:rFonts w:hint="eastAsia"/>
        </w:rPr>
        <w:t>tool.</w:t>
      </w:r>
      <w:r>
        <w:t>jar</w:t>
      </w:r>
      <w:r>
        <w:rPr>
          <w:rFonts w:hint="eastAsia"/>
        </w:rPr>
        <w:t>）；无法被</w:t>
      </w:r>
      <w:r>
        <w:rPr>
          <w:rFonts w:hint="eastAsia"/>
        </w:rPr>
        <w:t>J</w:t>
      </w:r>
      <w:r>
        <w:t>AVA</w:t>
      </w:r>
      <w:r>
        <w:rPr>
          <w:rFonts w:hint="eastAsia"/>
        </w:rPr>
        <w:t>直接引用，但可以通过在自定义类加载器中</w:t>
      </w:r>
      <w:r w:rsidR="007E1E04">
        <w:rPr>
          <w:rFonts w:hint="eastAsia"/>
        </w:rPr>
        <w:t>返回</w:t>
      </w:r>
      <w:r w:rsidR="007E1E04">
        <w:rPr>
          <w:rFonts w:hint="eastAsia"/>
        </w:rPr>
        <w:t>n</w:t>
      </w:r>
      <w:r w:rsidR="007E1E04">
        <w:t>ull,</w:t>
      </w:r>
      <w:r w:rsidR="007E1E04">
        <w:rPr>
          <w:rFonts w:hint="eastAsia"/>
        </w:rPr>
        <w:t>把加载请求委派给引导类加载器去处理</w:t>
      </w:r>
    </w:p>
    <w:p w14:paraId="49897736" w14:textId="3C4D0245" w:rsidR="0077518B" w:rsidRDefault="0077518B" w:rsidP="00A56155">
      <w:r>
        <w:rPr>
          <w:rFonts w:hint="eastAsia"/>
        </w:rPr>
        <w:lastRenderedPageBreak/>
        <w:t>d</w:t>
      </w:r>
      <w:r>
        <w:t>.2</w:t>
      </w:r>
      <w:r>
        <w:rPr>
          <w:rFonts w:hint="eastAsia"/>
        </w:rPr>
        <w:t>、扩展类加载器</w:t>
      </w:r>
      <w:r>
        <w:rPr>
          <w:rFonts w:hint="eastAsia"/>
        </w:rPr>
        <w:t>(</w:t>
      </w:r>
      <w:r>
        <w:t>Extension Class Loader)</w:t>
      </w:r>
      <w:r>
        <w:rPr>
          <w:rFonts w:hint="eastAsia"/>
        </w:rPr>
        <w:t>：在</w:t>
      </w:r>
      <w:r>
        <w:rPr>
          <w:rFonts w:hint="eastAsia"/>
        </w:rPr>
        <w:t>su</w:t>
      </w:r>
      <w:r>
        <w:t>n.misc.Launcher$ExtClassLoader</w:t>
      </w:r>
      <w:r>
        <w:rPr>
          <w:rFonts w:hint="eastAsia"/>
        </w:rPr>
        <w:t>中以</w:t>
      </w:r>
      <w:r>
        <w:rPr>
          <w:rFonts w:hint="eastAsia"/>
        </w:rPr>
        <w:t>JVM</w:t>
      </w:r>
      <w:r>
        <w:rPr>
          <w:rFonts w:hint="eastAsia"/>
        </w:rPr>
        <w:t>代码实现；负责加载</w:t>
      </w:r>
      <w:r>
        <w:rPr>
          <w:rFonts w:hint="eastAsia"/>
        </w:rPr>
        <w:t>$</w:t>
      </w:r>
      <w:r>
        <w:t>{JAVAHOME}/lib/ext</w:t>
      </w:r>
      <w:r>
        <w:rPr>
          <w:rFonts w:hint="eastAsia"/>
        </w:rPr>
        <w:t>目录或</w:t>
      </w:r>
      <w:r>
        <w:rPr>
          <w:rFonts w:hint="eastAsia"/>
        </w:rPr>
        <w:t>java.</w:t>
      </w:r>
      <w:r>
        <w:t>ext.dirs</w:t>
      </w:r>
      <w:r>
        <w:rPr>
          <w:rFonts w:hint="eastAsia"/>
        </w:rPr>
        <w:t>系统变量指定路径中所有类库，用户可以将通用的类库放置此处来扩展</w:t>
      </w:r>
      <w:r>
        <w:rPr>
          <w:rFonts w:hint="eastAsia"/>
        </w:rPr>
        <w:t>JAVA</w:t>
      </w:r>
      <w:r>
        <w:rPr>
          <w:rFonts w:hint="eastAsia"/>
        </w:rPr>
        <w:t>。可以在程序中直接使用此加载器加载类。</w:t>
      </w:r>
      <w:r w:rsidR="00FC626C" w:rsidRPr="006E47AB">
        <w:rPr>
          <w:rFonts w:hint="eastAsia"/>
          <w:color w:val="FF0000"/>
        </w:rPr>
        <w:t>JDK9</w:t>
      </w:r>
      <w:r w:rsidR="00FC626C">
        <w:rPr>
          <w:rFonts w:hint="eastAsia"/>
        </w:rPr>
        <w:t>之后被平台类加载器</w:t>
      </w:r>
      <w:r w:rsidR="005A3290">
        <w:rPr>
          <w:rFonts w:hint="eastAsia"/>
        </w:rPr>
        <w:t>(</w:t>
      </w:r>
      <w:r w:rsidR="005A3290">
        <w:t>Platform Class Loader)</w:t>
      </w:r>
      <w:r w:rsidR="00FC626C">
        <w:rPr>
          <w:rFonts w:hint="eastAsia"/>
        </w:rPr>
        <w:t>代替</w:t>
      </w:r>
    </w:p>
    <w:p w14:paraId="715CD5A0" w14:textId="2EDA2F27" w:rsidR="006E47AB" w:rsidRDefault="006E47AB" w:rsidP="00A56155">
      <w:pPr>
        <w:rPr>
          <w:rFonts w:hint="eastAsia"/>
        </w:rPr>
      </w:pPr>
      <w:r>
        <w:rPr>
          <w:rFonts w:hint="eastAsia"/>
        </w:rPr>
        <w:t>d.</w:t>
      </w:r>
      <w:r>
        <w:t>3</w:t>
      </w:r>
      <w:r>
        <w:rPr>
          <w:rFonts w:hint="eastAsia"/>
        </w:rPr>
        <w:t>、平台类加载器</w:t>
      </w:r>
      <w:r w:rsidR="00903C8F">
        <w:rPr>
          <w:rFonts w:hint="eastAsia"/>
        </w:rPr>
        <w:t>(</w:t>
      </w:r>
      <w:r w:rsidR="00903C8F">
        <w:t>Plat</w:t>
      </w:r>
      <w:r w:rsidR="00903C8F">
        <w:rPr>
          <w:rFonts w:hint="eastAsia"/>
        </w:rPr>
        <w:t>form</w:t>
      </w:r>
      <w:r w:rsidR="00903C8F">
        <w:t xml:space="preserve"> Class Loader)</w:t>
      </w:r>
    </w:p>
    <w:p w14:paraId="0E5CB2B2" w14:textId="5E4FF3E8" w:rsidR="00813E7F" w:rsidRDefault="0077518B" w:rsidP="00A56155">
      <w:r>
        <w:rPr>
          <w:rFonts w:hint="eastAsia"/>
        </w:rPr>
        <w:t>d</w:t>
      </w:r>
      <w:r>
        <w:t>.</w:t>
      </w:r>
      <w:r w:rsidR="006E47AB">
        <w:rPr>
          <w:rFonts w:hint="eastAsia"/>
        </w:rPr>
        <w:t>4</w:t>
      </w:r>
      <w:r>
        <w:rPr>
          <w:rFonts w:hint="eastAsia"/>
        </w:rPr>
        <w:t>、应用程序类加载器</w:t>
      </w:r>
      <w:r>
        <w:rPr>
          <w:rFonts w:hint="eastAsia"/>
        </w:rPr>
        <w:t>(</w:t>
      </w:r>
      <w:r>
        <w:t>Application Class Loader)</w:t>
      </w:r>
      <w:r>
        <w:rPr>
          <w:rFonts w:hint="eastAsia"/>
        </w:rPr>
        <w:t>：由</w:t>
      </w:r>
      <w:r>
        <w:rPr>
          <w:rFonts w:hint="eastAsia"/>
        </w:rPr>
        <w:t>sun</w:t>
      </w:r>
      <w:r>
        <w:t>.misc.Launcher$AppClassLoader</w:t>
      </w:r>
      <w:r>
        <w:rPr>
          <w:rFonts w:hint="eastAsia"/>
        </w:rPr>
        <w:t>实现。负责加载用户类路径</w:t>
      </w:r>
      <w:r>
        <w:rPr>
          <w:rFonts w:hint="eastAsia"/>
        </w:rPr>
        <w:t>(</w:t>
      </w:r>
      <w:r>
        <w:t>classPath)</w:t>
      </w:r>
      <w:r>
        <w:rPr>
          <w:rFonts w:hint="eastAsia"/>
        </w:rPr>
        <w:t>上所有的类库，如果没有自定义类加载器，则默认为此。</w:t>
      </w:r>
    </w:p>
    <w:p w14:paraId="226FEF0D" w14:textId="77777777" w:rsidR="00EC253D" w:rsidRPr="00EC253D" w:rsidRDefault="00EC253D" w:rsidP="00A56155"/>
    <w:p w14:paraId="389FA139" w14:textId="17413E34" w:rsidR="00A65CD3" w:rsidRDefault="00C7237A" w:rsidP="00C7237A">
      <w:pPr>
        <w:pStyle w:val="3"/>
      </w:pPr>
      <w:bookmarkStart w:id="69" w:name="_Toc41756838"/>
      <w:r>
        <w:t>3</w:t>
      </w:r>
      <w:r w:rsidR="00AA4057" w:rsidRPr="004503AA">
        <w:rPr>
          <w:rFonts w:hint="eastAsia"/>
        </w:rPr>
        <w:t>.</w:t>
      </w:r>
      <w:r w:rsidR="00443FD4">
        <w:rPr>
          <w:rFonts w:hint="eastAsia"/>
        </w:rPr>
        <w:t>3</w:t>
      </w:r>
      <w:r w:rsidR="00AA4057" w:rsidRPr="004503AA">
        <w:rPr>
          <w:rFonts w:hint="eastAsia"/>
        </w:rPr>
        <w:t>双亲委派</w:t>
      </w:r>
      <w:bookmarkEnd w:id="69"/>
    </w:p>
    <w:p w14:paraId="33E5796E" w14:textId="6F05BAA1" w:rsidR="001B4A67" w:rsidRDefault="001B4A67" w:rsidP="001B4A67">
      <w:r>
        <w:rPr>
          <w:rFonts w:hint="eastAsia"/>
        </w:rPr>
        <w:t>a</w:t>
      </w:r>
      <w:r>
        <w:rPr>
          <w:rFonts w:hint="eastAsia"/>
        </w:rPr>
        <w:t>、工作过程：收到一个类加载请求，先将其委派给父类加载器加载，直到最顶层的类启动加载器中，当父类加载器无法完成加载</w:t>
      </w:r>
      <w:r>
        <w:rPr>
          <w:rFonts w:hint="eastAsia"/>
        </w:rPr>
        <w:t>(</w:t>
      </w:r>
      <w:r>
        <w:rPr>
          <w:rFonts w:hint="eastAsia"/>
        </w:rPr>
        <w:t>找不到类</w:t>
      </w:r>
      <w:r>
        <w:t>)</w:t>
      </w:r>
      <w:r>
        <w:rPr>
          <w:rFonts w:hint="eastAsia"/>
        </w:rPr>
        <w:t>，子类加载器才会尝试加载类</w:t>
      </w:r>
    </w:p>
    <w:p w14:paraId="49D59C83" w14:textId="29935B59" w:rsidR="004C6B05" w:rsidRDefault="004C6B05" w:rsidP="001B4A67">
      <w:r>
        <w:rPr>
          <w:rFonts w:hint="eastAsia"/>
        </w:rPr>
        <w:t>b</w:t>
      </w:r>
      <w:r>
        <w:rPr>
          <w:rFonts w:hint="eastAsia"/>
        </w:rPr>
        <w:t>、并不是一个有强制性约束的模型，而是一种类加载器实现的推荐实现</w:t>
      </w:r>
    </w:p>
    <w:p w14:paraId="15243F66" w14:textId="70EBFD04" w:rsidR="00426021" w:rsidRDefault="00426021" w:rsidP="001B4A67">
      <w:r>
        <w:rPr>
          <w:rFonts w:hint="eastAsia"/>
        </w:rPr>
        <w:t>c</w:t>
      </w:r>
      <w:r>
        <w:rPr>
          <w:rFonts w:hint="eastAsia"/>
        </w:rPr>
        <w:t>、能保证类在各个环境中保持唯一</w:t>
      </w:r>
    </w:p>
    <w:p w14:paraId="28568607" w14:textId="21302727" w:rsidR="00FE4C93" w:rsidRDefault="00FE4C93" w:rsidP="001B4A67">
      <w:r>
        <w:rPr>
          <w:rFonts w:hint="eastAsia"/>
        </w:rPr>
        <w:t>d</w:t>
      </w:r>
      <w:r>
        <w:rPr>
          <w:rFonts w:hint="eastAsia"/>
        </w:rPr>
        <w:t>、</w:t>
      </w:r>
      <w:r w:rsidRPr="00261673">
        <w:rPr>
          <w:rFonts w:hint="eastAsia"/>
          <w:color w:val="FF0000"/>
        </w:rPr>
        <w:t>自定义类加载器实现代码实例</w:t>
      </w:r>
    </w:p>
    <w:p w14:paraId="166C0988" w14:textId="0376DE11" w:rsidR="002B5FF8" w:rsidRPr="002B5FF8" w:rsidRDefault="00FE4C93" w:rsidP="002B5FF8">
      <w:pPr>
        <w:rPr>
          <w:rFonts w:hint="eastAsia"/>
        </w:rPr>
      </w:pPr>
      <w:r>
        <w:rPr>
          <w:rFonts w:hint="eastAsia"/>
        </w:rPr>
        <w:t>e</w:t>
      </w:r>
      <w:r>
        <w:rPr>
          <w:rFonts w:hint="eastAsia"/>
        </w:rPr>
        <w:t>、</w:t>
      </w:r>
      <w:r w:rsidR="002B5FF8">
        <w:rPr>
          <w:rFonts w:hint="eastAsia"/>
        </w:rPr>
        <w:t>JDK</w:t>
      </w:r>
      <w:r w:rsidR="002B5FF8">
        <w:t xml:space="preserve"> </w:t>
      </w:r>
      <w:r w:rsidR="002B5FF8">
        <w:rPr>
          <w:rFonts w:hint="eastAsia"/>
        </w:rPr>
        <w:t>9</w:t>
      </w:r>
      <w:r w:rsidR="002B5FF8">
        <w:rPr>
          <w:rFonts w:hint="eastAsia"/>
        </w:rPr>
        <w:t>模块化后，类加载器的双亲委派机制被第四次破坏</w:t>
      </w:r>
    </w:p>
    <w:p w14:paraId="4008F9F9" w14:textId="61332517" w:rsidR="008B4A8F" w:rsidRPr="004503AA" w:rsidRDefault="00A65CD3" w:rsidP="00B5671F">
      <w:r>
        <w:rPr>
          <w:noProof/>
        </w:rPr>
        <w:drawing>
          <wp:inline distT="0" distB="0" distL="0" distR="0" wp14:anchorId="51C0372B" wp14:editId="60561366">
            <wp:extent cx="6852285" cy="2795270"/>
            <wp:effectExtent l="0" t="0" r="571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2795270"/>
                    </a:xfrm>
                    <a:prstGeom prst="rect">
                      <a:avLst/>
                    </a:prstGeom>
                    <a:noFill/>
                    <a:ln>
                      <a:noFill/>
                    </a:ln>
                  </pic:spPr>
                </pic:pic>
              </a:graphicData>
            </a:graphic>
          </wp:inline>
        </w:drawing>
      </w:r>
      <w:r>
        <w:rPr>
          <w:rFonts w:hint="eastAsia"/>
        </w:rPr>
        <w:t xml:space="preserve"> </w:t>
      </w:r>
    </w:p>
    <w:p w14:paraId="1C170FC0" w14:textId="77777777" w:rsidR="00FD25B5" w:rsidRPr="004503AA" w:rsidRDefault="00FD25B5" w:rsidP="00C00071">
      <w:pPr>
        <w:rPr>
          <w:rFonts w:eastAsia="宋体"/>
        </w:rPr>
      </w:pPr>
    </w:p>
    <w:p w14:paraId="4CC05BCB" w14:textId="68BB91D5" w:rsidR="000B26C6" w:rsidRPr="004503AA" w:rsidRDefault="004B081E" w:rsidP="004B081E">
      <w:pPr>
        <w:pStyle w:val="2"/>
      </w:pPr>
      <w:bookmarkStart w:id="70" w:name="_Toc41756839"/>
      <w:r>
        <w:rPr>
          <w:iCs/>
        </w:rPr>
        <w:t>4</w:t>
      </w:r>
      <w:r>
        <w:rPr>
          <w:rFonts w:hint="eastAsia"/>
          <w:iCs/>
        </w:rPr>
        <w:t>、</w:t>
      </w:r>
      <w:r w:rsidR="000B26C6" w:rsidRPr="004503AA">
        <w:rPr>
          <w:rFonts w:hint="eastAsia"/>
        </w:rPr>
        <w:t>验证</w:t>
      </w:r>
      <w:r w:rsidR="000B26C6" w:rsidRPr="004503AA">
        <w:rPr>
          <w:rFonts w:hint="eastAsia"/>
        </w:rPr>
        <w:t>(</w:t>
      </w:r>
      <w:r w:rsidR="000B26C6" w:rsidRPr="004503AA">
        <w:t>Verification)</w:t>
      </w:r>
      <w:bookmarkEnd w:id="70"/>
    </w:p>
    <w:p w14:paraId="7E512179" w14:textId="09BA387F" w:rsidR="00293211" w:rsidRPr="004503AA" w:rsidRDefault="00BE2002" w:rsidP="003938E9">
      <w:pPr>
        <w:pStyle w:val="3"/>
      </w:pPr>
      <w:bookmarkStart w:id="71" w:name="_Toc41756840"/>
      <w:r>
        <w:t>4</w:t>
      </w:r>
      <w:r w:rsidR="009D2AD0" w:rsidRPr="004503AA">
        <w:t>.1</w:t>
      </w:r>
      <w:r>
        <w:rPr>
          <w:rFonts w:hint="eastAsia"/>
        </w:rPr>
        <w:t>、</w:t>
      </w:r>
      <w:r w:rsidR="009D2AD0" w:rsidRPr="004503AA">
        <w:rPr>
          <w:rFonts w:hint="eastAsia"/>
        </w:rPr>
        <w:t>概述</w:t>
      </w:r>
      <w:bookmarkEnd w:id="71"/>
    </w:p>
    <w:p w14:paraId="004A738F" w14:textId="05731CE3" w:rsidR="00DF0AAC" w:rsidRPr="004503AA" w:rsidRDefault="00DF0AAC" w:rsidP="00C00071">
      <w:pPr>
        <w:rPr>
          <w:rFonts w:eastAsia="宋体"/>
          <w:color w:val="FF0000"/>
        </w:rPr>
      </w:pPr>
      <w:r w:rsidRPr="004503AA">
        <w:rPr>
          <w:rFonts w:eastAsia="宋体" w:hint="eastAsia"/>
          <w:color w:val="FF0000"/>
        </w:rPr>
        <w:t>a</w:t>
      </w:r>
      <w:r w:rsidR="00495DD9" w:rsidRPr="004503AA">
        <w:rPr>
          <w:rFonts w:eastAsia="宋体" w:hint="eastAsia"/>
          <w:color w:val="FF0000"/>
        </w:rPr>
        <w:t>因为JVM虚拟机规范和《深入理解JAVA虚拟机规范</w:t>
      </w:r>
      <w:r w:rsidR="00FB1BD5" w:rsidRPr="004503AA">
        <w:rPr>
          <w:rFonts w:eastAsia="宋体"/>
          <w:color w:val="FF0000"/>
        </w:rPr>
        <w:t>(</w:t>
      </w:r>
      <w:r w:rsidR="00FB1BD5" w:rsidRPr="004503AA">
        <w:rPr>
          <w:rFonts w:eastAsia="宋体" w:hint="eastAsia"/>
          <w:color w:val="FF0000"/>
        </w:rPr>
        <w:t>第三</w:t>
      </w:r>
      <w:r w:rsidR="001E1417" w:rsidRPr="004503AA">
        <w:rPr>
          <w:rFonts w:eastAsia="宋体" w:hint="eastAsia"/>
          <w:color w:val="FF0000"/>
        </w:rPr>
        <w:t>版</w:t>
      </w:r>
      <w:r w:rsidR="00FB1BD5" w:rsidRPr="004503AA">
        <w:rPr>
          <w:rFonts w:eastAsia="宋体" w:hint="eastAsia"/>
          <w:color w:val="FF0000"/>
        </w:rPr>
        <w:t>)</w:t>
      </w:r>
      <w:r w:rsidR="00495DD9" w:rsidRPr="004503AA">
        <w:rPr>
          <w:rFonts w:eastAsia="宋体" w:hint="eastAsia"/>
          <w:color w:val="FF0000"/>
        </w:rPr>
        <w:t>》对这块介绍差异较大，这里以JVM规范为</w:t>
      </w:r>
      <w:r w:rsidR="0004408F" w:rsidRPr="004503AA">
        <w:rPr>
          <w:rFonts w:eastAsia="宋体" w:hint="eastAsia"/>
          <w:color w:val="FF0000"/>
        </w:rPr>
        <w:t>主要介绍内容</w:t>
      </w:r>
      <w:r w:rsidR="002E1081" w:rsidRPr="004503AA">
        <w:rPr>
          <w:rFonts w:eastAsia="宋体" w:hint="eastAsia"/>
          <w:color w:val="FF0000"/>
        </w:rPr>
        <w:t>,</w:t>
      </w:r>
      <w:r w:rsidR="006E1B69" w:rsidRPr="004503AA">
        <w:rPr>
          <w:rFonts w:eastAsia="宋体" w:hint="eastAsia"/>
          <w:color w:val="FF0000"/>
        </w:rPr>
        <w:t xml:space="preserve"> </w:t>
      </w:r>
      <w:r w:rsidR="006E1B69" w:rsidRPr="004503AA">
        <w:rPr>
          <w:rFonts w:eastAsia="宋体" w:hint="eastAsia"/>
        </w:rPr>
        <w:t>《深入理解JAVA虚拟机规范</w:t>
      </w:r>
      <w:r w:rsidR="006E1B69" w:rsidRPr="004503AA">
        <w:rPr>
          <w:rFonts w:eastAsia="宋体"/>
        </w:rPr>
        <w:t>(</w:t>
      </w:r>
      <w:r w:rsidR="006E1B69" w:rsidRPr="004503AA">
        <w:rPr>
          <w:rFonts w:eastAsia="宋体" w:hint="eastAsia"/>
        </w:rPr>
        <w:t>第三版)》内容作为补充</w:t>
      </w:r>
    </w:p>
    <w:p w14:paraId="7EEF4C35" w14:textId="2608492E" w:rsidR="00710272" w:rsidRPr="004503AA" w:rsidRDefault="00DF0AAC" w:rsidP="00C00071">
      <w:pPr>
        <w:rPr>
          <w:rFonts w:eastAsia="宋体"/>
        </w:rPr>
      </w:pPr>
      <w:r w:rsidRPr="004503AA">
        <w:rPr>
          <w:rFonts w:eastAsia="宋体"/>
        </w:rPr>
        <w:t>b</w:t>
      </w:r>
      <w:r w:rsidR="00FF0445" w:rsidRPr="004503AA">
        <w:rPr>
          <w:rFonts w:eastAsia="宋体" w:hint="eastAsia"/>
        </w:rPr>
        <w:t>如果</w:t>
      </w:r>
      <w:r w:rsidR="00FF53F1" w:rsidRPr="004503AA">
        <w:rPr>
          <w:rFonts w:eastAsia="宋体" w:hint="eastAsia"/>
        </w:rPr>
        <w:t>类或接口不满足静态或结构的约束</w:t>
      </w:r>
      <w:r w:rsidR="00FF0445" w:rsidRPr="004503AA">
        <w:rPr>
          <w:rFonts w:eastAsia="宋体" w:hint="eastAsia"/>
        </w:rPr>
        <w:t>，必须在失败处抛出</w:t>
      </w:r>
      <w:r w:rsidR="00FF0445" w:rsidRPr="004503AA">
        <w:rPr>
          <w:rFonts w:eastAsia="宋体"/>
        </w:rPr>
        <w:t>VerifyError</w:t>
      </w:r>
      <w:r w:rsidR="00FF0445" w:rsidRPr="004503AA">
        <w:rPr>
          <w:rFonts w:eastAsia="宋体" w:hint="eastAsia"/>
        </w:rPr>
        <w:t>异常</w:t>
      </w:r>
    </w:p>
    <w:p w14:paraId="26EC2056" w14:textId="1B778EB9" w:rsidR="003E1DE6" w:rsidRPr="004503AA" w:rsidRDefault="003E1DE6" w:rsidP="00C00071">
      <w:pPr>
        <w:rPr>
          <w:rFonts w:eastAsia="宋体"/>
          <w:color w:val="FF0000"/>
        </w:rPr>
      </w:pPr>
      <w:r w:rsidRPr="004503AA">
        <w:rPr>
          <w:rFonts w:eastAsia="宋体" w:hint="eastAsia"/>
        </w:rPr>
        <w:t>c</w:t>
      </w:r>
      <w:r w:rsidRPr="004503AA">
        <w:rPr>
          <w:rFonts w:eastAsia="宋体" w:hint="eastAsia"/>
          <w:color w:val="FF0000"/>
        </w:rPr>
        <w:t>理解这块，最好先对JVM指令</w:t>
      </w:r>
      <w:r w:rsidR="00A76D52" w:rsidRPr="004503AA">
        <w:rPr>
          <w:rFonts w:eastAsia="宋体" w:hint="eastAsia"/>
          <w:color w:val="FF0000"/>
        </w:rPr>
        <w:t>集</w:t>
      </w:r>
      <w:r w:rsidRPr="004503AA">
        <w:rPr>
          <w:rFonts w:eastAsia="宋体" w:hint="eastAsia"/>
          <w:color w:val="FF0000"/>
        </w:rPr>
        <w:t>有初步了解。</w:t>
      </w:r>
    </w:p>
    <w:p w14:paraId="1AC1B4DC" w14:textId="178E1748" w:rsidR="00DF0AAC" w:rsidRPr="004503AA" w:rsidRDefault="00DF0AAC" w:rsidP="00C00071">
      <w:pPr>
        <w:rPr>
          <w:rFonts w:eastAsia="宋体"/>
        </w:rPr>
      </w:pPr>
    </w:p>
    <w:p w14:paraId="70C25847" w14:textId="49A64FF8" w:rsidR="00DF0AAC" w:rsidRPr="004503AA" w:rsidRDefault="003938E9" w:rsidP="003938E9">
      <w:pPr>
        <w:pStyle w:val="3"/>
      </w:pPr>
      <w:bookmarkStart w:id="72" w:name="_Toc41756841"/>
      <w:r>
        <w:t>4</w:t>
      </w:r>
      <w:r w:rsidR="009D2AD0" w:rsidRPr="004503AA">
        <w:t>.2</w:t>
      </w:r>
      <w:r w:rsidR="009D2AD0" w:rsidRPr="004503AA">
        <w:rPr>
          <w:rFonts w:hint="eastAsia"/>
        </w:rPr>
        <w:t>格式验证</w:t>
      </w:r>
      <w:bookmarkEnd w:id="72"/>
    </w:p>
    <w:p w14:paraId="64E98384" w14:textId="2E55585B" w:rsidR="00710272" w:rsidRPr="004503AA" w:rsidRDefault="005C4CB7" w:rsidP="00C00071">
      <w:pPr>
        <w:rPr>
          <w:rFonts w:eastAsia="宋体"/>
        </w:rPr>
      </w:pPr>
      <w:r w:rsidRPr="004503AA">
        <w:rPr>
          <w:rFonts w:eastAsia="宋体" w:hint="eastAsia"/>
        </w:rPr>
        <w:t>a</w:t>
      </w:r>
      <w:r w:rsidR="00710272" w:rsidRPr="004503AA">
        <w:rPr>
          <w:rFonts w:eastAsia="宋体" w:hint="eastAsia"/>
        </w:rPr>
        <w:t>检查项包括但不限于：</w:t>
      </w:r>
    </w:p>
    <w:p w14:paraId="66406D95" w14:textId="236BA12B" w:rsidR="005C4CB7" w:rsidRPr="004503AA" w:rsidRDefault="00710272" w:rsidP="00C00071">
      <w:pPr>
        <w:rPr>
          <w:rFonts w:eastAsia="宋体"/>
        </w:rPr>
      </w:pPr>
      <w:r w:rsidRPr="004503AA">
        <w:rPr>
          <w:rFonts w:eastAsia="宋体" w:hint="eastAsia"/>
        </w:rPr>
        <w:t>a</w:t>
      </w:r>
      <w:r w:rsidRPr="004503AA">
        <w:rPr>
          <w:rFonts w:eastAsia="宋体"/>
        </w:rPr>
        <w:t>.1</w:t>
      </w:r>
      <w:r w:rsidR="00F6461B" w:rsidRPr="004503AA">
        <w:rPr>
          <w:rFonts w:eastAsia="宋体" w:hint="eastAsia"/>
        </w:rPr>
        <w:t>是否魔数开头</w:t>
      </w:r>
    </w:p>
    <w:p w14:paraId="62FFAFFC" w14:textId="01653430" w:rsidR="00B54317" w:rsidRPr="004503AA" w:rsidRDefault="00710272" w:rsidP="00C00071">
      <w:pPr>
        <w:rPr>
          <w:rFonts w:eastAsia="宋体"/>
        </w:rPr>
      </w:pPr>
      <w:r w:rsidRPr="004503AA">
        <w:rPr>
          <w:rFonts w:eastAsia="宋体"/>
        </w:rPr>
        <w:t>a.2</w:t>
      </w:r>
      <w:r w:rsidR="00B54317" w:rsidRPr="004503AA">
        <w:rPr>
          <w:rFonts w:eastAsia="宋体" w:hint="eastAsia"/>
        </w:rPr>
        <w:t>主、次版本是否符合当前JVM范围</w:t>
      </w:r>
    </w:p>
    <w:p w14:paraId="2D902001" w14:textId="3294CD5D" w:rsidR="00B54317" w:rsidRPr="004503AA" w:rsidRDefault="00710272" w:rsidP="00C00071">
      <w:pPr>
        <w:rPr>
          <w:rFonts w:eastAsia="宋体"/>
        </w:rPr>
      </w:pPr>
      <w:r w:rsidRPr="004503AA">
        <w:rPr>
          <w:rFonts w:eastAsia="宋体"/>
        </w:rPr>
        <w:t>a.3</w:t>
      </w:r>
      <w:r w:rsidR="00756D70" w:rsidRPr="004503AA">
        <w:rPr>
          <w:rFonts w:eastAsia="宋体" w:hint="eastAsia"/>
        </w:rPr>
        <w:t>常量池</w:t>
      </w:r>
      <w:r w:rsidR="00B54317" w:rsidRPr="004503AA">
        <w:rPr>
          <w:rFonts w:eastAsia="宋体" w:hint="eastAsia"/>
        </w:rPr>
        <w:t>中是否存在</w:t>
      </w:r>
      <w:r w:rsidR="00756D70" w:rsidRPr="004503AA">
        <w:rPr>
          <w:rFonts w:eastAsia="宋体" w:hint="eastAsia"/>
        </w:rPr>
        <w:t xml:space="preserve"> </w:t>
      </w:r>
      <w:r w:rsidR="00B54317" w:rsidRPr="004503AA">
        <w:rPr>
          <w:rFonts w:eastAsia="宋体" w:hint="eastAsia"/>
        </w:rPr>
        <w:t>不存在或类型错误的常量</w:t>
      </w:r>
    </w:p>
    <w:p w14:paraId="655C7441" w14:textId="73F6BC8D" w:rsidR="00B54317" w:rsidRPr="004503AA" w:rsidRDefault="00710272" w:rsidP="00C00071">
      <w:pPr>
        <w:rPr>
          <w:rFonts w:eastAsia="宋体"/>
        </w:rPr>
      </w:pPr>
      <w:r w:rsidRPr="004503AA">
        <w:rPr>
          <w:rFonts w:eastAsia="宋体"/>
        </w:rPr>
        <w:t>a.4</w:t>
      </w:r>
      <w:r w:rsidR="00B54317" w:rsidRPr="004503AA">
        <w:rPr>
          <w:rFonts w:eastAsia="宋体" w:hint="eastAsia"/>
        </w:rPr>
        <w:t>常量类型的数据结构是否正确</w:t>
      </w:r>
    </w:p>
    <w:p w14:paraId="48FE0C8D" w14:textId="4625B851" w:rsidR="00710272" w:rsidRPr="004503AA" w:rsidRDefault="00710272" w:rsidP="00C00071">
      <w:pPr>
        <w:rPr>
          <w:rFonts w:eastAsia="宋体"/>
        </w:rPr>
      </w:pPr>
      <w:r w:rsidRPr="004503AA">
        <w:rPr>
          <w:rFonts w:eastAsia="宋体"/>
        </w:rPr>
        <w:lastRenderedPageBreak/>
        <w:t>a.5</w:t>
      </w:r>
      <w:r w:rsidRPr="004503AA">
        <w:rPr>
          <w:rFonts w:eastAsia="宋体" w:hint="eastAsia"/>
        </w:rPr>
        <w:t>所有属性的数据结构是否正确</w:t>
      </w:r>
    </w:p>
    <w:p w14:paraId="301CCDC6" w14:textId="1A3400A0" w:rsidR="00710272" w:rsidRPr="004503AA" w:rsidRDefault="00710272" w:rsidP="00C00071">
      <w:pPr>
        <w:rPr>
          <w:rFonts w:eastAsia="宋体"/>
        </w:rPr>
      </w:pPr>
      <w:r w:rsidRPr="004503AA">
        <w:rPr>
          <w:rFonts w:eastAsia="宋体" w:hint="eastAsia"/>
        </w:rPr>
        <w:t>a</w:t>
      </w:r>
      <w:r w:rsidRPr="004503AA">
        <w:rPr>
          <w:rFonts w:eastAsia="宋体"/>
        </w:rPr>
        <w:t>.6</w:t>
      </w:r>
      <w:r w:rsidRPr="004503AA">
        <w:rPr>
          <w:rFonts w:eastAsia="宋体" w:hint="eastAsia"/>
        </w:rPr>
        <w:t>不能缺失内容，尾部不能有多余数据</w:t>
      </w:r>
    </w:p>
    <w:p w14:paraId="5808AC1A" w14:textId="4193041A" w:rsidR="00B6244F" w:rsidRPr="004503AA" w:rsidRDefault="00B6244F" w:rsidP="00C00071">
      <w:pPr>
        <w:rPr>
          <w:rFonts w:eastAsia="宋体"/>
        </w:rPr>
      </w:pPr>
      <w:r w:rsidRPr="004503AA">
        <w:rPr>
          <w:rFonts w:eastAsia="宋体" w:hint="eastAsia"/>
        </w:rPr>
        <w:t>a</w:t>
      </w:r>
      <w:r w:rsidRPr="004503AA">
        <w:rPr>
          <w:rFonts w:eastAsia="宋体"/>
        </w:rPr>
        <w:t>.7</w:t>
      </w:r>
      <w:r w:rsidRPr="004503AA">
        <w:rPr>
          <w:rFonts w:eastAsia="宋体" w:hint="eastAsia"/>
        </w:rPr>
        <w:t>所有字段/方法引用，必须有有效的名称、类、描述符</w:t>
      </w:r>
    </w:p>
    <w:p w14:paraId="77DDF311" w14:textId="6AA93635" w:rsidR="00B54317" w:rsidRPr="004503AA" w:rsidRDefault="00710272" w:rsidP="00C00071">
      <w:pPr>
        <w:rPr>
          <w:rFonts w:eastAsia="宋体"/>
        </w:rPr>
      </w:pPr>
      <w:r w:rsidRPr="004503AA">
        <w:rPr>
          <w:rFonts w:eastAsia="宋体"/>
        </w:rPr>
        <w:t xml:space="preserve">b </w:t>
      </w:r>
      <w:r w:rsidR="00B6244F" w:rsidRPr="004503AA">
        <w:rPr>
          <w:rFonts w:eastAsia="宋体" w:hint="eastAsia"/>
        </w:rPr>
        <w:t>格式检查不保证某个字段/方法/描述符是否真实存在，只保证格式正确</w:t>
      </w:r>
    </w:p>
    <w:p w14:paraId="78918B8F" w14:textId="63E76102" w:rsidR="00B6244F" w:rsidRPr="004503AA" w:rsidRDefault="00B6244F" w:rsidP="00C00071">
      <w:pPr>
        <w:rPr>
          <w:rFonts w:eastAsia="宋体"/>
        </w:rPr>
      </w:pPr>
      <w:r w:rsidRPr="004503AA">
        <w:rPr>
          <w:rFonts w:eastAsia="宋体" w:hint="eastAsia"/>
        </w:rPr>
        <w:t>c</w:t>
      </w:r>
    </w:p>
    <w:p w14:paraId="3E817D31" w14:textId="77777777" w:rsidR="002E1081" w:rsidRPr="004503AA" w:rsidRDefault="002E1081" w:rsidP="00C00071">
      <w:pPr>
        <w:rPr>
          <w:rFonts w:eastAsia="宋体"/>
        </w:rPr>
      </w:pPr>
    </w:p>
    <w:p w14:paraId="5B5AE4BD" w14:textId="7BC39B61" w:rsidR="005A58A9" w:rsidRPr="004503AA" w:rsidRDefault="005D3006" w:rsidP="00485D34">
      <w:pPr>
        <w:pStyle w:val="3"/>
        <w:rPr>
          <w:rFonts w:eastAsia="宋体"/>
        </w:rPr>
      </w:pPr>
      <w:bookmarkStart w:id="73" w:name="_Toc41756842"/>
      <w:r>
        <w:t>4</w:t>
      </w:r>
      <w:r w:rsidR="009D2AD0" w:rsidRPr="004503AA">
        <w:t>.3</w:t>
      </w:r>
      <w:r w:rsidR="005A58A9" w:rsidRPr="004503AA">
        <w:rPr>
          <w:rFonts w:eastAsia="宋体" w:hint="eastAsia"/>
        </w:rPr>
        <w:t>静态约束</w:t>
      </w:r>
      <w:r w:rsidR="00D2443B" w:rsidRPr="004503AA">
        <w:rPr>
          <w:rFonts w:eastAsia="宋体"/>
        </w:rPr>
        <w:t>(static constraint)</w:t>
      </w:r>
      <w:bookmarkEnd w:id="73"/>
    </w:p>
    <w:p w14:paraId="709E3EA3" w14:textId="1317575B" w:rsidR="00D2443B" w:rsidRPr="00C72739" w:rsidRDefault="00D2443B" w:rsidP="00C72739">
      <w:pPr>
        <w:pStyle w:val="a3"/>
        <w:numPr>
          <w:ilvl w:val="0"/>
          <w:numId w:val="49"/>
        </w:numPr>
        <w:rPr>
          <w:rFonts w:eastAsia="宋体"/>
        </w:rPr>
      </w:pPr>
      <w:r w:rsidRPr="00C72739">
        <w:rPr>
          <w:rFonts w:eastAsia="宋体" w:hint="eastAsia"/>
        </w:rPr>
        <w:t>来定义文件是否编排良好，确定了jvm指令在code数组中是如何编排，以及某些特殊指令必须带有哪些操作数等</w:t>
      </w:r>
    </w:p>
    <w:p w14:paraId="70F28C52" w14:textId="77777777" w:rsidR="00C72739" w:rsidRDefault="00D2443B" w:rsidP="00485D34">
      <w:pPr>
        <w:pStyle w:val="a3"/>
        <w:numPr>
          <w:ilvl w:val="0"/>
          <w:numId w:val="49"/>
        </w:numPr>
        <w:rPr>
          <w:rFonts w:eastAsia="宋体"/>
        </w:rPr>
      </w:pPr>
      <w:r w:rsidRPr="00485D34">
        <w:rPr>
          <w:rFonts w:eastAsia="宋体" w:hint="eastAsia"/>
        </w:rPr>
        <w:t>数组中只能出现指定的指令；使用保留的指令或其他JVM规范外的指令，不能出现在code中</w:t>
      </w:r>
    </w:p>
    <w:p w14:paraId="4CA82AF3" w14:textId="77E24F4D" w:rsidR="00485D34" w:rsidRDefault="00C72739" w:rsidP="00C72739">
      <w:pPr>
        <w:pStyle w:val="a3"/>
        <w:numPr>
          <w:ilvl w:val="0"/>
          <w:numId w:val="49"/>
        </w:numPr>
        <w:rPr>
          <w:rFonts w:eastAsia="宋体"/>
        </w:rPr>
      </w:pPr>
      <w:r>
        <w:rPr>
          <w:rFonts w:eastAsia="宋体" w:hint="eastAsia"/>
        </w:rPr>
        <w:t>class</w:t>
      </w:r>
      <w:r w:rsidR="00D2443B" w:rsidRPr="00C72739">
        <w:rPr>
          <w:rFonts w:eastAsia="宋体" w:hint="eastAsia"/>
        </w:rPr>
        <w:t>大于5</w:t>
      </w:r>
      <w:r w:rsidR="00D2443B" w:rsidRPr="00C72739">
        <w:rPr>
          <w:rFonts w:eastAsia="宋体"/>
        </w:rPr>
        <w:t>1</w:t>
      </w:r>
      <w:r w:rsidR="00D2443B" w:rsidRPr="00C72739">
        <w:rPr>
          <w:rFonts w:eastAsia="宋体" w:hint="eastAsia"/>
        </w:rPr>
        <w:t>，则jsr和jsr</w:t>
      </w:r>
      <w:r w:rsidR="00D2443B" w:rsidRPr="00C72739">
        <w:rPr>
          <w:rFonts w:eastAsia="宋体"/>
        </w:rPr>
        <w:t>_w</w:t>
      </w:r>
      <w:r w:rsidR="00D2443B" w:rsidRPr="00C72739">
        <w:rPr>
          <w:rFonts w:eastAsia="宋体" w:hint="eastAsia"/>
        </w:rPr>
        <w:t>也不能出现在code数组中</w:t>
      </w:r>
    </w:p>
    <w:p w14:paraId="400935E8" w14:textId="1E94E7C9" w:rsidR="00C72739" w:rsidRDefault="00C72739" w:rsidP="00C72739">
      <w:pPr>
        <w:pStyle w:val="a3"/>
        <w:numPr>
          <w:ilvl w:val="0"/>
          <w:numId w:val="49"/>
        </w:numPr>
        <w:rPr>
          <w:rFonts w:eastAsia="宋体"/>
        </w:rPr>
      </w:pPr>
      <w:r>
        <w:rPr>
          <w:rFonts w:eastAsia="宋体" w:hint="eastAsia"/>
        </w:rPr>
        <w:t>操作码从code数组的</w:t>
      </w:r>
      <w:r w:rsidR="00C378FC">
        <w:rPr>
          <w:rFonts w:eastAsia="宋体" w:hint="eastAsia"/>
        </w:rPr>
        <w:t>下标0开始</w:t>
      </w:r>
    </w:p>
    <w:p w14:paraId="518CC523" w14:textId="06C2150D" w:rsidR="003934A0" w:rsidRDefault="003934A0" w:rsidP="00C72739">
      <w:pPr>
        <w:pStyle w:val="a3"/>
        <w:numPr>
          <w:ilvl w:val="0"/>
          <w:numId w:val="49"/>
        </w:numPr>
        <w:rPr>
          <w:rFonts w:eastAsia="宋体"/>
        </w:rPr>
      </w:pPr>
      <w:r>
        <w:rPr>
          <w:rFonts w:eastAsia="宋体" w:hint="eastAsia"/>
        </w:rPr>
        <w:t>除最后条指令，当前指令索引+指令长度</w:t>
      </w:r>
      <w:r w:rsidR="00454297">
        <w:rPr>
          <w:rFonts w:eastAsia="宋体" w:hint="eastAsia"/>
        </w:rPr>
        <w:t>(包含操作数</w:t>
      </w:r>
      <w:r w:rsidR="00454297">
        <w:rPr>
          <w:rFonts w:eastAsia="宋体"/>
        </w:rPr>
        <w:t>)</w:t>
      </w:r>
      <w:r>
        <w:rPr>
          <w:rFonts w:eastAsia="宋体" w:hint="eastAsia"/>
        </w:rPr>
        <w:t>可以获取到下条指令索引</w:t>
      </w:r>
    </w:p>
    <w:p w14:paraId="1C78131E" w14:textId="26F45FF8" w:rsidR="00120304" w:rsidRDefault="00120304" w:rsidP="00120304">
      <w:pPr>
        <w:pStyle w:val="a3"/>
        <w:numPr>
          <w:ilvl w:val="0"/>
          <w:numId w:val="49"/>
        </w:numPr>
        <w:rPr>
          <w:rFonts w:eastAsia="宋体"/>
        </w:rPr>
      </w:pPr>
      <w:r>
        <w:rPr>
          <w:rFonts w:eastAsia="宋体" w:hint="eastAsia"/>
        </w:rPr>
        <w:t>所有跳转和分支指令的跳转目标必须是本方法内某个指令的操作码，可以是wide指令本身，但一定不能是被wide指令修饰的操作码</w:t>
      </w:r>
    </w:p>
    <w:p w14:paraId="081276D4" w14:textId="00CF843E" w:rsidR="0088769A" w:rsidRPr="003801BE" w:rsidRDefault="0009092A" w:rsidP="00120304">
      <w:pPr>
        <w:pStyle w:val="a3"/>
        <w:numPr>
          <w:ilvl w:val="0"/>
          <w:numId w:val="49"/>
        </w:numPr>
        <w:rPr>
          <w:rFonts w:eastAsia="宋体"/>
        </w:rPr>
      </w:pPr>
      <w:r>
        <w:rPr>
          <w:rFonts w:eastAsia="宋体" w:hint="eastAsia"/>
        </w:rPr>
        <w:t>指令</w:t>
      </w:r>
      <w:r>
        <w:t>tableswitch</w:t>
      </w:r>
      <w:r>
        <w:rPr>
          <w:rFonts w:hint="eastAsia"/>
        </w:rPr>
        <w:t>跳转目标必须是当前方法内；</w:t>
      </w:r>
      <w:r w:rsidR="003801BE">
        <w:rPr>
          <w:rFonts w:hint="eastAsia"/>
        </w:rPr>
        <w:t>必须包含和自己的</w:t>
      </w:r>
      <w:r w:rsidR="003801BE">
        <w:rPr>
          <w:rFonts w:hint="eastAsia"/>
        </w:rPr>
        <w:t>low</w:t>
      </w:r>
      <w:r w:rsidR="003801BE">
        <w:rPr>
          <w:rFonts w:hint="eastAsia"/>
        </w:rPr>
        <w:t>和</w:t>
      </w:r>
      <w:r w:rsidR="003801BE">
        <w:rPr>
          <w:rFonts w:hint="eastAsia"/>
        </w:rPr>
        <w:t>high</w:t>
      </w:r>
      <w:r w:rsidR="003801BE">
        <w:rPr>
          <w:rFonts w:hint="eastAsia"/>
        </w:rPr>
        <w:t>操作数值相等的条目，且</w:t>
      </w:r>
      <w:r w:rsidR="003801BE">
        <w:rPr>
          <w:rFonts w:hint="eastAsia"/>
        </w:rPr>
        <w:t>low</w:t>
      </w:r>
      <w:r w:rsidR="003801BE">
        <w:rPr>
          <w:rFonts w:hint="eastAsia"/>
        </w:rPr>
        <w:t>必须小于</w:t>
      </w:r>
      <w:r w:rsidR="003801BE">
        <w:rPr>
          <w:rFonts w:hint="eastAsia"/>
        </w:rPr>
        <w:t>high</w:t>
      </w:r>
    </w:p>
    <w:p w14:paraId="76C2989A" w14:textId="4A39E233" w:rsidR="008F4075" w:rsidRPr="008F4075" w:rsidRDefault="003801BE" w:rsidP="008F4075">
      <w:pPr>
        <w:pStyle w:val="a3"/>
        <w:numPr>
          <w:ilvl w:val="0"/>
          <w:numId w:val="49"/>
        </w:numPr>
        <w:rPr>
          <w:rFonts w:eastAsia="宋体"/>
        </w:rPr>
      </w:pPr>
      <w:r>
        <w:rPr>
          <w:rFonts w:eastAsia="宋体" w:hint="eastAsia"/>
        </w:rPr>
        <w:t>指令</w:t>
      </w:r>
      <w:r>
        <w:t>lookupswitch</w:t>
      </w:r>
      <w:r>
        <w:rPr>
          <w:rFonts w:hint="eastAsia"/>
        </w:rPr>
        <w:t>条抓你目标必须是方法内；必须包含与</w:t>
      </w:r>
      <w:r>
        <w:rPr>
          <w:rFonts w:hint="eastAsia"/>
        </w:rPr>
        <w:t>npairs</w:t>
      </w:r>
      <w:r>
        <w:rPr>
          <w:rFonts w:hint="eastAsia"/>
        </w:rPr>
        <w:t>值相等的</w:t>
      </w:r>
      <w:r>
        <w:rPr>
          <w:rFonts w:hint="eastAsia"/>
        </w:rPr>
        <w:t>match-offset</w:t>
      </w:r>
      <w:r>
        <w:rPr>
          <w:rFonts w:hint="eastAsia"/>
        </w:rPr>
        <w:t>键值对；</w:t>
      </w:r>
      <w:r>
        <w:rPr>
          <w:rFonts w:hint="eastAsia"/>
        </w:rPr>
        <w:t>match-offset</w:t>
      </w:r>
      <w:r>
        <w:rPr>
          <w:rFonts w:hint="eastAsia"/>
        </w:rPr>
        <w:t>必须根据</w:t>
      </w:r>
      <w:r>
        <w:rPr>
          <w:rFonts w:hint="eastAsia"/>
        </w:rPr>
        <w:t>match</w:t>
      </w:r>
      <w:r>
        <w:rPr>
          <w:rFonts w:hint="eastAsia"/>
        </w:rPr>
        <w:t>值升序排列</w:t>
      </w:r>
    </w:p>
    <w:p w14:paraId="29A79512" w14:textId="65327CD7" w:rsidR="008F4075" w:rsidRPr="008F4075" w:rsidRDefault="008F4075" w:rsidP="008F4075">
      <w:pPr>
        <w:pStyle w:val="a3"/>
        <w:numPr>
          <w:ilvl w:val="0"/>
          <w:numId w:val="49"/>
        </w:numPr>
        <w:rPr>
          <w:rFonts w:eastAsia="宋体"/>
        </w:rPr>
      </w:pPr>
      <w:r>
        <w:rPr>
          <w:rFonts w:hint="eastAsia"/>
        </w:rPr>
        <w:t>指令</w:t>
      </w:r>
      <w:r>
        <w:rPr>
          <w:rFonts w:hint="eastAsia"/>
        </w:rPr>
        <w:t>ldc</w:t>
      </w:r>
      <w:r>
        <w:rPr>
          <w:rFonts w:hint="eastAsia"/>
        </w:rPr>
        <w:t>和</w:t>
      </w:r>
      <w:r>
        <w:rPr>
          <w:rFonts w:hint="eastAsia"/>
        </w:rPr>
        <w:t>ldc_</w:t>
      </w:r>
      <w:r>
        <w:t>w</w:t>
      </w:r>
      <w:r>
        <w:rPr>
          <w:rFonts w:hint="eastAsia"/>
        </w:rPr>
        <w:t>的操作数必须是常量池中一个有效索引，</w:t>
      </w:r>
      <w:r w:rsidR="000D3BB4">
        <w:rPr>
          <w:rFonts w:hint="eastAsia"/>
        </w:rPr>
        <w:t>常量不能是以下类型</w:t>
      </w:r>
      <w:r w:rsidR="006C3702">
        <w:t>(</w:t>
      </w:r>
      <w:r w:rsidR="006C3702" w:rsidRPr="000D3BB4">
        <w:rPr>
          <w:rFonts w:hint="eastAsia"/>
          <w:color w:val="FF0000"/>
        </w:rPr>
        <w:t>这里跟</w:t>
      </w:r>
      <w:r w:rsidR="006C3702" w:rsidRPr="000D3BB4">
        <w:rPr>
          <w:rFonts w:hint="eastAsia"/>
          <w:color w:val="FF0000"/>
        </w:rPr>
        <w:t>jdk8</w:t>
      </w:r>
      <w:r w:rsidR="006C3702" w:rsidRPr="000D3BB4">
        <w:rPr>
          <w:rFonts w:hint="eastAsia"/>
          <w:color w:val="FF0000"/>
        </w:rPr>
        <w:t>有差异</w:t>
      </w:r>
      <w:r w:rsidR="006C3702">
        <w:t>)</w:t>
      </w:r>
      <w:r>
        <w:rPr>
          <w:rFonts w:hint="eastAsia"/>
        </w:rPr>
        <w:t>：</w:t>
      </w:r>
    </w:p>
    <w:p w14:paraId="26F8D320" w14:textId="470A61A8" w:rsidR="008F4075" w:rsidRPr="000D3BB4" w:rsidRDefault="000D3BB4" w:rsidP="008F4075">
      <w:pPr>
        <w:pStyle w:val="a3"/>
        <w:numPr>
          <w:ilvl w:val="1"/>
          <w:numId w:val="49"/>
        </w:numPr>
        <w:rPr>
          <w:rFonts w:eastAsia="宋体"/>
        </w:rPr>
      </w:pPr>
      <w:r>
        <w:rPr>
          <w:rFonts w:hint="eastAsia"/>
        </w:rPr>
        <w:t>常量</w:t>
      </w:r>
      <w:r w:rsidR="006C3702">
        <w:t xml:space="preserve">CONSTANT_Long </w:t>
      </w:r>
      <w:r>
        <w:rPr>
          <w:rFonts w:hint="eastAsia"/>
        </w:rPr>
        <w:t>或</w:t>
      </w:r>
      <w:r w:rsidR="006C3702">
        <w:t xml:space="preserve"> CONSTANT_Double</w:t>
      </w:r>
      <w:r>
        <w:rPr>
          <w:rFonts w:hint="eastAsia"/>
        </w:rPr>
        <w:t>类型</w:t>
      </w:r>
    </w:p>
    <w:p w14:paraId="5401EDC1" w14:textId="1E7F1DF4" w:rsidR="000D3BB4" w:rsidRPr="00E56AC5" w:rsidRDefault="000D3BB4" w:rsidP="008F4075">
      <w:pPr>
        <w:pStyle w:val="a3"/>
        <w:numPr>
          <w:ilvl w:val="1"/>
          <w:numId w:val="49"/>
        </w:numPr>
        <w:rPr>
          <w:rFonts w:eastAsia="宋体"/>
        </w:rPr>
      </w:pPr>
      <w:r>
        <w:rPr>
          <w:rFonts w:eastAsia="宋体" w:hint="eastAsia"/>
        </w:rPr>
        <w:t>如果是</w:t>
      </w:r>
      <w:r>
        <w:t>CONSTANT_Dynamic</w:t>
      </w:r>
      <w:r>
        <w:rPr>
          <w:rFonts w:hint="eastAsia"/>
        </w:rPr>
        <w:t>类型，其</w:t>
      </w:r>
      <w:r>
        <w:t>CONSTANT_NameAndType_info</w:t>
      </w:r>
      <w:r>
        <w:rPr>
          <w:rFonts w:hint="eastAsia"/>
        </w:rPr>
        <w:t>是</w:t>
      </w:r>
      <w:r>
        <w:rPr>
          <w:rFonts w:hint="eastAsia"/>
        </w:rPr>
        <w:t>J</w:t>
      </w:r>
      <w:r w:rsidR="00397FF9">
        <w:t>(long)</w:t>
      </w:r>
      <w:r>
        <w:rPr>
          <w:rFonts w:hint="eastAsia"/>
        </w:rPr>
        <w:t>或者</w:t>
      </w:r>
      <w:r>
        <w:rPr>
          <w:rFonts w:hint="eastAsia"/>
        </w:rPr>
        <w:t>D</w:t>
      </w:r>
      <w:r w:rsidR="00397FF9">
        <w:t>(double)</w:t>
      </w:r>
    </w:p>
    <w:p w14:paraId="78F8D162" w14:textId="37989B16" w:rsidR="00E56AC5" w:rsidRPr="00F71327" w:rsidRDefault="00D63B77" w:rsidP="00E56AC5">
      <w:pPr>
        <w:pStyle w:val="a3"/>
        <w:numPr>
          <w:ilvl w:val="0"/>
          <w:numId w:val="49"/>
        </w:numPr>
        <w:rPr>
          <w:rFonts w:eastAsia="宋体"/>
        </w:rPr>
      </w:pPr>
      <w:r>
        <w:rPr>
          <w:rFonts w:eastAsia="宋体" w:hint="eastAsia"/>
        </w:rPr>
        <w:t>指令ldc2_</w:t>
      </w:r>
      <w:r>
        <w:rPr>
          <w:rFonts w:eastAsia="宋体"/>
        </w:rPr>
        <w:t>w</w:t>
      </w:r>
      <w:r>
        <w:rPr>
          <w:rFonts w:eastAsia="宋体" w:hint="eastAsia"/>
        </w:rPr>
        <w:t>的</w:t>
      </w:r>
      <w:r>
        <w:rPr>
          <w:rFonts w:hint="eastAsia"/>
        </w:rPr>
        <w:t>操作数必须是常量池中一个有效索引，</w:t>
      </w:r>
      <w:r w:rsidR="001216FF">
        <w:rPr>
          <w:rFonts w:hint="eastAsia"/>
        </w:rPr>
        <w:t>紧随其后的索引也必须是个有效索引并不能被使用</w:t>
      </w:r>
      <w:r w:rsidR="00E429DF">
        <w:rPr>
          <w:rFonts w:hint="eastAsia"/>
        </w:rPr>
        <w:t>；</w:t>
      </w:r>
      <w:r w:rsidR="001216FF">
        <w:rPr>
          <w:rFonts w:hint="eastAsia"/>
        </w:rPr>
        <w:t>其本身</w:t>
      </w:r>
      <w:r w:rsidR="00F71327">
        <w:rPr>
          <w:rFonts w:hint="eastAsia"/>
        </w:rPr>
        <w:t>必须是下面之一：</w:t>
      </w:r>
    </w:p>
    <w:p w14:paraId="57E0EDF0" w14:textId="40969F89" w:rsidR="00F71327" w:rsidRPr="00F71327" w:rsidRDefault="00F71327" w:rsidP="00F71327">
      <w:pPr>
        <w:pStyle w:val="a3"/>
        <w:numPr>
          <w:ilvl w:val="1"/>
          <w:numId w:val="49"/>
        </w:numPr>
        <w:rPr>
          <w:rFonts w:eastAsia="宋体"/>
        </w:rPr>
      </w:pPr>
      <w:r>
        <w:rPr>
          <w:rFonts w:eastAsia="宋体" w:hint="eastAsia"/>
        </w:rPr>
        <w:t>常量是</w:t>
      </w:r>
      <w:r>
        <w:t>CONSTANT_Long or CONSTANT_Double.</w:t>
      </w:r>
      <w:r>
        <w:rPr>
          <w:rFonts w:hint="eastAsia"/>
        </w:rPr>
        <w:t>类型</w:t>
      </w:r>
    </w:p>
    <w:p w14:paraId="6D73152C" w14:textId="0DF14DB7" w:rsidR="00F71327" w:rsidRPr="00E429DF" w:rsidRDefault="00F71327" w:rsidP="001216FF">
      <w:pPr>
        <w:pStyle w:val="a3"/>
        <w:numPr>
          <w:ilvl w:val="1"/>
          <w:numId w:val="49"/>
        </w:numPr>
        <w:rPr>
          <w:rFonts w:eastAsia="宋体"/>
        </w:rPr>
      </w:pPr>
      <w:r>
        <w:rPr>
          <w:rFonts w:eastAsia="宋体" w:hint="eastAsia"/>
        </w:rPr>
        <w:t>如果是</w:t>
      </w:r>
      <w:r>
        <w:t>CONSTANT_Dynamic</w:t>
      </w:r>
      <w:r>
        <w:rPr>
          <w:rFonts w:hint="eastAsia"/>
        </w:rPr>
        <w:t>类型，其</w:t>
      </w:r>
      <w:r>
        <w:t>CONSTANT_NameAndType_info</w:t>
      </w:r>
      <w:r>
        <w:rPr>
          <w:rFonts w:hint="eastAsia"/>
        </w:rPr>
        <w:t>是</w:t>
      </w:r>
      <w:r>
        <w:rPr>
          <w:rFonts w:hint="eastAsia"/>
        </w:rPr>
        <w:t>J</w:t>
      </w:r>
      <w:r>
        <w:t>(long)</w:t>
      </w:r>
      <w:r>
        <w:rPr>
          <w:rFonts w:hint="eastAsia"/>
        </w:rPr>
        <w:t>或者</w:t>
      </w:r>
      <w:r>
        <w:rPr>
          <w:rFonts w:hint="eastAsia"/>
        </w:rPr>
        <w:t>D</w:t>
      </w:r>
      <w:r>
        <w:t>(double)</w:t>
      </w:r>
    </w:p>
    <w:p w14:paraId="7D3F240B" w14:textId="7504394E" w:rsidR="00E429DF" w:rsidRDefault="00E429DF" w:rsidP="00E429DF">
      <w:pPr>
        <w:pStyle w:val="a3"/>
        <w:numPr>
          <w:ilvl w:val="0"/>
          <w:numId w:val="49"/>
        </w:numPr>
        <w:rPr>
          <w:rFonts w:eastAsia="宋体"/>
        </w:rPr>
      </w:pPr>
      <w:r>
        <w:rPr>
          <w:rFonts w:eastAsia="宋体" w:hint="eastAsia"/>
        </w:rPr>
        <w:t>指令</w:t>
      </w:r>
      <w:r w:rsidRPr="00E429DF">
        <w:rPr>
          <w:rFonts w:eastAsia="宋体"/>
        </w:rPr>
        <w:t>getfield, putfield, getstatic</w:t>
      </w:r>
      <w:r>
        <w:rPr>
          <w:rFonts w:eastAsia="宋体" w:hint="eastAsia"/>
        </w:rPr>
        <w:t>和putstatic的操作数必须是常量池一个有效的</w:t>
      </w:r>
      <w:r w:rsidRPr="00E429DF">
        <w:rPr>
          <w:rFonts w:eastAsia="宋体"/>
        </w:rPr>
        <w:t>CONSTANT_Fieldref</w:t>
      </w:r>
      <w:r>
        <w:rPr>
          <w:rFonts w:eastAsia="宋体" w:hint="eastAsia"/>
        </w:rPr>
        <w:t>类型索引</w:t>
      </w:r>
    </w:p>
    <w:p w14:paraId="3E174EFC" w14:textId="1E8E008D" w:rsidR="00C2182C" w:rsidRPr="0060324E" w:rsidRDefault="00C2182C" w:rsidP="00E429DF">
      <w:pPr>
        <w:pStyle w:val="a3"/>
        <w:numPr>
          <w:ilvl w:val="0"/>
          <w:numId w:val="49"/>
        </w:numPr>
        <w:rPr>
          <w:rFonts w:eastAsia="宋体"/>
        </w:rPr>
      </w:pPr>
      <w:r>
        <w:rPr>
          <w:rFonts w:eastAsia="宋体" w:hint="eastAsia"/>
        </w:rPr>
        <w:t>指令</w:t>
      </w:r>
      <w:r w:rsidR="002C443A">
        <w:t>invokevirtual</w:t>
      </w:r>
      <w:r w:rsidR="002C443A">
        <w:rPr>
          <w:rFonts w:hint="eastAsia"/>
        </w:rPr>
        <w:t>的</w:t>
      </w:r>
      <w:r>
        <w:t>indexbyte</w:t>
      </w:r>
      <w:r>
        <w:rPr>
          <w:rFonts w:hint="eastAsia"/>
        </w:rPr>
        <w:t>必须是常量池有效的</w:t>
      </w:r>
      <w:r>
        <w:t>CONSTANT_Methodref</w:t>
      </w:r>
      <w:r>
        <w:rPr>
          <w:rFonts w:hint="eastAsia"/>
        </w:rPr>
        <w:t>索引</w:t>
      </w:r>
    </w:p>
    <w:p w14:paraId="6623E9B7" w14:textId="1A43248E" w:rsidR="00127365" w:rsidRPr="00127365" w:rsidRDefault="003F2AF0" w:rsidP="00127365">
      <w:pPr>
        <w:pStyle w:val="a3"/>
        <w:numPr>
          <w:ilvl w:val="0"/>
          <w:numId w:val="49"/>
        </w:numPr>
        <w:rPr>
          <w:rFonts w:eastAsia="宋体"/>
        </w:rPr>
      </w:pPr>
      <w:r>
        <w:rPr>
          <w:rFonts w:eastAsia="宋体" w:hint="eastAsia"/>
        </w:rPr>
        <w:t>指令</w:t>
      </w:r>
      <w:r>
        <w:t>invokespecial</w:t>
      </w:r>
      <w:r>
        <w:rPr>
          <w:rFonts w:hint="eastAsia"/>
        </w:rPr>
        <w:t>和</w:t>
      </w:r>
      <w:r>
        <w:t>invokestatic</w:t>
      </w:r>
      <w:r>
        <w:rPr>
          <w:rFonts w:hint="eastAsia"/>
        </w:rPr>
        <w:t>的</w:t>
      </w:r>
      <w:r>
        <w:t>indexbyte</w:t>
      </w:r>
      <w:r>
        <w:rPr>
          <w:rFonts w:hint="eastAsia"/>
        </w:rPr>
        <w:t>必须是常量池</w:t>
      </w:r>
      <w:r w:rsidR="00F80C59">
        <w:rPr>
          <w:rFonts w:hint="eastAsia"/>
        </w:rPr>
        <w:t>一个有效索引。如果</w:t>
      </w:r>
      <w:r w:rsidR="00F80C59">
        <w:rPr>
          <w:rFonts w:hint="eastAsia"/>
        </w:rPr>
        <w:t>class</w:t>
      </w:r>
      <w:r w:rsidR="00F80C59">
        <w:rPr>
          <w:rFonts w:hint="eastAsia"/>
        </w:rPr>
        <w:t>版本小于</w:t>
      </w:r>
      <w:r w:rsidR="00F80C59">
        <w:rPr>
          <w:rFonts w:hint="eastAsia"/>
        </w:rPr>
        <w:t>52</w:t>
      </w:r>
      <w:r w:rsidR="00F80C59">
        <w:rPr>
          <w:rFonts w:hint="eastAsia"/>
        </w:rPr>
        <w:t>，常量类型必须是</w:t>
      </w:r>
      <w:r w:rsidR="00F80C59">
        <w:t>CONSTANT_Methodref</w:t>
      </w:r>
      <w:r w:rsidR="00F80C59">
        <w:rPr>
          <w:rFonts w:hint="eastAsia"/>
        </w:rPr>
        <w:t>；如果大于</w:t>
      </w:r>
      <w:r w:rsidR="00F80C59">
        <w:rPr>
          <w:rFonts w:hint="eastAsia"/>
        </w:rPr>
        <w:t>52</w:t>
      </w:r>
      <w:r w:rsidR="00F80C59">
        <w:rPr>
          <w:rFonts w:hint="eastAsia"/>
        </w:rPr>
        <w:t>则必须是</w:t>
      </w:r>
      <w:r w:rsidR="00F80C59">
        <w:t>CONSTANT_Methodref</w:t>
      </w:r>
      <w:r w:rsidR="00F80C59">
        <w:rPr>
          <w:rFonts w:hint="eastAsia"/>
        </w:rPr>
        <w:t>或</w:t>
      </w:r>
      <w:r w:rsidR="00127365" w:rsidRPr="00127365">
        <w:t>CONSTANT_InterfaceMethodref</w:t>
      </w:r>
    </w:p>
    <w:p w14:paraId="1CDE2CA9" w14:textId="3637AFE3" w:rsidR="00127365" w:rsidRPr="008C5532" w:rsidRDefault="00127365" w:rsidP="00127365">
      <w:pPr>
        <w:pStyle w:val="a3"/>
        <w:numPr>
          <w:ilvl w:val="0"/>
          <w:numId w:val="49"/>
        </w:numPr>
        <w:rPr>
          <w:rFonts w:eastAsia="宋体"/>
        </w:rPr>
      </w:pPr>
      <w:r>
        <w:rPr>
          <w:rFonts w:hint="eastAsia"/>
        </w:rPr>
        <w:t>指令</w:t>
      </w:r>
      <w:r>
        <w:t>invokeinterface</w:t>
      </w:r>
      <w:r>
        <w:rPr>
          <w:rFonts w:hint="eastAsia"/>
        </w:rPr>
        <w:t>的</w:t>
      </w:r>
      <w:r>
        <w:t>indexbyte</w:t>
      </w:r>
      <w:r>
        <w:rPr>
          <w:rFonts w:hint="eastAsia"/>
        </w:rPr>
        <w:t>必须是常量池一个有效的</w:t>
      </w:r>
      <w:r>
        <w:t>CONSTANT_InterfaceMethodref</w:t>
      </w:r>
      <w:r>
        <w:rPr>
          <w:rFonts w:hint="eastAsia"/>
        </w:rPr>
        <w:t>类型索引</w:t>
      </w:r>
      <w:r w:rsidR="009124BD">
        <w:rPr>
          <w:rFonts w:hint="eastAsia"/>
        </w:rPr>
        <w:t>。第四个操作数必须是</w:t>
      </w:r>
      <w:r w:rsidR="009124BD">
        <w:rPr>
          <w:rFonts w:hint="eastAsia"/>
        </w:rPr>
        <w:t>0</w:t>
      </w:r>
      <w:r w:rsidR="009124BD">
        <w:rPr>
          <w:rFonts w:hint="eastAsia"/>
        </w:rPr>
        <w:t>；其</w:t>
      </w:r>
      <w:r w:rsidR="009124BD">
        <w:rPr>
          <w:rFonts w:hint="eastAsia"/>
        </w:rPr>
        <w:t>count</w:t>
      </w:r>
      <w:r w:rsidR="009124BD">
        <w:rPr>
          <w:rFonts w:hint="eastAsia"/>
        </w:rPr>
        <w:t>操作数值必须等于接口方法的参数数量</w:t>
      </w:r>
    </w:p>
    <w:p w14:paraId="11636398" w14:textId="0B427687" w:rsidR="008C5532" w:rsidRPr="00CF632A" w:rsidRDefault="008C5532" w:rsidP="00127365">
      <w:pPr>
        <w:pStyle w:val="a3"/>
        <w:numPr>
          <w:ilvl w:val="0"/>
          <w:numId w:val="49"/>
        </w:numPr>
        <w:rPr>
          <w:rFonts w:eastAsia="宋体"/>
        </w:rPr>
      </w:pPr>
      <w:r>
        <w:rPr>
          <w:rFonts w:hint="eastAsia"/>
        </w:rPr>
        <w:t>指令</w:t>
      </w:r>
      <w:r>
        <w:t>invokedynamic</w:t>
      </w:r>
      <w:r>
        <w:rPr>
          <w:rFonts w:hint="eastAsia"/>
        </w:rPr>
        <w:t>的</w:t>
      </w:r>
      <w:r>
        <w:t>indexbyte</w:t>
      </w:r>
      <w:r>
        <w:rPr>
          <w:rFonts w:hint="eastAsia"/>
        </w:rPr>
        <w:t>必须是常量池一个有效的</w:t>
      </w:r>
      <w:r w:rsidRPr="008C5532">
        <w:t>CONSTANT_InvokeDynam</w:t>
      </w:r>
      <w:r>
        <w:t>ic</w:t>
      </w:r>
      <w:r>
        <w:rPr>
          <w:rFonts w:hint="eastAsia"/>
        </w:rPr>
        <w:t>类型索引</w:t>
      </w:r>
      <w:r w:rsidR="00927E21">
        <w:rPr>
          <w:rFonts w:hint="eastAsia"/>
        </w:rPr>
        <w:t>;</w:t>
      </w:r>
      <w:r w:rsidR="00927E21">
        <w:rPr>
          <w:rFonts w:hint="eastAsia"/>
        </w:rPr>
        <w:t>并且第三和第四个操作数必须是</w:t>
      </w:r>
      <w:r w:rsidR="00927E21">
        <w:rPr>
          <w:rFonts w:hint="eastAsia"/>
        </w:rPr>
        <w:t>0</w:t>
      </w:r>
    </w:p>
    <w:p w14:paraId="0FC9CE52" w14:textId="12967039" w:rsidR="00CF632A" w:rsidRPr="00CF632A" w:rsidRDefault="00CF632A" w:rsidP="00127365">
      <w:pPr>
        <w:pStyle w:val="a3"/>
        <w:numPr>
          <w:ilvl w:val="0"/>
          <w:numId w:val="49"/>
        </w:numPr>
        <w:rPr>
          <w:rFonts w:eastAsia="宋体"/>
        </w:rPr>
      </w:pPr>
      <w:r>
        <w:rPr>
          <w:rFonts w:hint="eastAsia"/>
        </w:rPr>
        <w:t>只有</w:t>
      </w:r>
      <w:r>
        <w:t>invokespecial</w:t>
      </w:r>
      <w:r>
        <w:rPr>
          <w:rFonts w:hint="eastAsia"/>
        </w:rPr>
        <w:t>指令可以调用实例初始化方法</w:t>
      </w:r>
    </w:p>
    <w:p w14:paraId="305BFA53" w14:textId="3CE9EECF" w:rsidR="00CF632A" w:rsidRPr="000D143B" w:rsidRDefault="00CF632A" w:rsidP="00127365">
      <w:pPr>
        <w:pStyle w:val="a3"/>
        <w:numPr>
          <w:ilvl w:val="0"/>
          <w:numId w:val="49"/>
        </w:numPr>
        <w:rPr>
          <w:rFonts w:eastAsia="宋体"/>
        </w:rPr>
      </w:pPr>
      <w:r>
        <w:rPr>
          <w:rFonts w:hint="eastAsia"/>
        </w:rPr>
        <w:t>指令</w:t>
      </w:r>
      <w:r>
        <w:t>instanceof, checkcast, new, anewarray</w:t>
      </w:r>
      <w:r>
        <w:rPr>
          <w:rFonts w:hint="eastAsia"/>
        </w:rPr>
        <w:t>的操作数以及</w:t>
      </w:r>
      <w:r>
        <w:t>multianewarray</w:t>
      </w:r>
      <w:r>
        <w:rPr>
          <w:rFonts w:hint="eastAsia"/>
        </w:rPr>
        <w:t>的</w:t>
      </w:r>
      <w:r>
        <w:t>indexbyte</w:t>
      </w:r>
      <w:r>
        <w:rPr>
          <w:rFonts w:hint="eastAsia"/>
        </w:rPr>
        <w:t>操作数必须是常量池一个有效的</w:t>
      </w:r>
      <w:r>
        <w:t>CONSTANT_Class</w:t>
      </w:r>
      <w:r>
        <w:rPr>
          <w:rFonts w:hint="eastAsia"/>
        </w:rPr>
        <w:t>类型索引</w:t>
      </w:r>
    </w:p>
    <w:p w14:paraId="757B3D95" w14:textId="130CD235" w:rsidR="000D143B" w:rsidRPr="000D143B" w:rsidRDefault="000D143B" w:rsidP="00127365">
      <w:pPr>
        <w:pStyle w:val="a3"/>
        <w:numPr>
          <w:ilvl w:val="0"/>
          <w:numId w:val="49"/>
        </w:numPr>
        <w:rPr>
          <w:rFonts w:eastAsia="宋体"/>
        </w:rPr>
      </w:pPr>
      <w:r>
        <w:rPr>
          <w:rFonts w:hint="eastAsia"/>
        </w:rPr>
        <w:t>指令</w:t>
      </w:r>
      <w:r>
        <w:rPr>
          <w:rFonts w:hint="eastAsia"/>
        </w:rPr>
        <w:t>new</w:t>
      </w:r>
      <w:r>
        <w:rPr>
          <w:rFonts w:hint="eastAsia"/>
        </w:rPr>
        <w:t>不能用于创建数组</w:t>
      </w:r>
    </w:p>
    <w:p w14:paraId="6DE8F519" w14:textId="6FFEC348" w:rsidR="000D143B" w:rsidRPr="007E387E" w:rsidRDefault="000D143B" w:rsidP="00127365">
      <w:pPr>
        <w:pStyle w:val="a3"/>
        <w:numPr>
          <w:ilvl w:val="0"/>
          <w:numId w:val="49"/>
        </w:numPr>
        <w:rPr>
          <w:rFonts w:eastAsia="宋体"/>
        </w:rPr>
      </w:pPr>
      <w:r>
        <w:rPr>
          <w:rFonts w:hint="eastAsia"/>
        </w:rPr>
        <w:t>指令</w:t>
      </w:r>
      <w:r>
        <w:t>anewarray</w:t>
      </w:r>
      <w:r>
        <w:rPr>
          <w:rFonts w:hint="eastAsia"/>
        </w:rPr>
        <w:t>不能创建超过</w:t>
      </w:r>
      <w:r>
        <w:rPr>
          <w:rFonts w:hint="eastAsia"/>
        </w:rPr>
        <w:t>255</w:t>
      </w:r>
      <w:r>
        <w:rPr>
          <w:rFonts w:hint="eastAsia"/>
        </w:rPr>
        <w:t>个维度的数组</w:t>
      </w:r>
    </w:p>
    <w:p w14:paraId="1B969FB6" w14:textId="60578C0A" w:rsidR="007E387E" w:rsidRPr="002E4DD0" w:rsidRDefault="007E387E" w:rsidP="00127365">
      <w:pPr>
        <w:pStyle w:val="a3"/>
        <w:numPr>
          <w:ilvl w:val="0"/>
          <w:numId w:val="49"/>
        </w:numPr>
        <w:rPr>
          <w:rFonts w:eastAsia="宋体"/>
        </w:rPr>
      </w:pPr>
      <w:r>
        <w:rPr>
          <w:rFonts w:hint="eastAsia"/>
        </w:rPr>
        <w:t>指令</w:t>
      </w:r>
      <w:r>
        <w:t>multianewarray</w:t>
      </w:r>
      <w:r>
        <w:rPr>
          <w:rFonts w:hint="eastAsia"/>
        </w:rPr>
        <w:t>创建的数组，维度可以比</w:t>
      </w:r>
      <w:r>
        <w:t>indexbyte</w:t>
      </w:r>
      <w:r>
        <w:rPr>
          <w:rFonts w:hint="eastAsia"/>
        </w:rPr>
        <w:t>值小，但不能比操作数值的多。同时其</w:t>
      </w:r>
      <w:r>
        <w:t>dimensions</w:t>
      </w:r>
      <w:r>
        <w:rPr>
          <w:rFonts w:hint="eastAsia"/>
        </w:rPr>
        <w:t>不能为</w:t>
      </w:r>
      <w:r>
        <w:rPr>
          <w:rFonts w:hint="eastAsia"/>
        </w:rPr>
        <w:t>0</w:t>
      </w:r>
    </w:p>
    <w:p w14:paraId="19A447AF" w14:textId="275BDE27" w:rsidR="002E4DD0" w:rsidRDefault="002E4DD0" w:rsidP="002E4DD0">
      <w:pPr>
        <w:pStyle w:val="a3"/>
        <w:numPr>
          <w:ilvl w:val="0"/>
          <w:numId w:val="49"/>
        </w:numPr>
      </w:pPr>
      <w:r>
        <w:rPr>
          <w:rFonts w:eastAsia="宋体" w:hint="eastAsia"/>
        </w:rPr>
        <w:lastRenderedPageBreak/>
        <w:t>指令</w:t>
      </w:r>
      <w:r>
        <w:t>newarray</w:t>
      </w:r>
      <w:r>
        <w:rPr>
          <w:rFonts w:hint="eastAsia"/>
        </w:rPr>
        <w:t>的</w:t>
      </w:r>
      <w:r>
        <w:rPr>
          <w:rFonts w:hint="eastAsia"/>
        </w:rPr>
        <w:t>atype</w:t>
      </w:r>
      <w:r>
        <w:rPr>
          <w:rFonts w:hint="eastAsia"/>
        </w:rPr>
        <w:t>操作数值类型必须是：</w:t>
      </w:r>
      <w:r>
        <w:t>T_BOOLEAN (4), T_CHAR (5), T_FLOAT (6), T_DOUBLE (7), T_BYTE (8), T_SHORT (9),T_INT (10), T_LONG (11)</w:t>
      </w:r>
      <w:r>
        <w:rPr>
          <w:rFonts w:hint="eastAsia"/>
        </w:rPr>
        <w:t>之一</w:t>
      </w:r>
    </w:p>
    <w:p w14:paraId="6C1E80E5" w14:textId="77777777" w:rsidR="00CA7BBC" w:rsidRDefault="00CA7BBC" w:rsidP="00CA7BBC">
      <w:pPr>
        <w:pStyle w:val="a3"/>
        <w:numPr>
          <w:ilvl w:val="0"/>
          <w:numId w:val="49"/>
        </w:numPr>
      </w:pPr>
      <w:r>
        <w:rPr>
          <w:rFonts w:hint="eastAsia"/>
        </w:rPr>
        <w:t>指令</w:t>
      </w:r>
      <w:r>
        <w:t>iload, fload, aload, istore, fstore, astore, iinc, ret</w:t>
      </w:r>
      <w:r>
        <w:rPr>
          <w:rFonts w:hint="eastAsia"/>
        </w:rPr>
        <w:t>的索引操作数必须是非负且不大于</w:t>
      </w:r>
      <w:r>
        <w:t>max_locals – 1</w:t>
      </w:r>
      <w:r>
        <w:rPr>
          <w:rFonts w:hint="eastAsia"/>
        </w:rPr>
        <w:t>；</w:t>
      </w:r>
    </w:p>
    <w:p w14:paraId="6DE93FCA" w14:textId="35D5F4D6" w:rsidR="00CA7BBC" w:rsidRDefault="00CA7BBC" w:rsidP="00CA7BBC">
      <w:pPr>
        <w:pStyle w:val="a3"/>
        <w:ind w:left="360"/>
      </w:pPr>
      <w:r>
        <w:rPr>
          <w:rFonts w:hint="eastAsia"/>
        </w:rPr>
        <w:t>指令</w:t>
      </w:r>
      <w:r>
        <w:t>iload_</w:t>
      </w:r>
      <w:r>
        <w:rPr>
          <w:rFonts w:hint="eastAsia"/>
        </w:rPr>
        <w:t>&lt;</w:t>
      </w:r>
      <w:r>
        <w:t>n&gt;, fload_</w:t>
      </w:r>
      <w:r>
        <w:rPr>
          <w:rFonts w:hint="eastAsia"/>
        </w:rPr>
        <w:t>&lt;</w:t>
      </w:r>
      <w:r>
        <w:t>n&gt;, aload_</w:t>
      </w:r>
      <w:r>
        <w:rPr>
          <w:rFonts w:hint="eastAsia"/>
        </w:rPr>
        <w:t>&lt;</w:t>
      </w:r>
      <w:r>
        <w:t>n&gt;, istore_</w:t>
      </w:r>
      <w:r>
        <w:rPr>
          <w:rFonts w:hint="eastAsia"/>
        </w:rPr>
        <w:t>&lt;</w:t>
      </w:r>
      <w:r>
        <w:t>n&gt;, fstore_</w:t>
      </w:r>
      <w:r>
        <w:rPr>
          <w:rFonts w:hint="eastAsia"/>
        </w:rPr>
        <w:t>&lt;</w:t>
      </w:r>
      <w:r>
        <w:t>n&gt;, and astore_</w:t>
      </w:r>
      <w:r>
        <w:rPr>
          <w:rFonts w:hint="eastAsia"/>
        </w:rPr>
        <w:t>&lt;</w:t>
      </w:r>
      <w:r>
        <w:t>n&gt;</w:t>
      </w:r>
      <w:r>
        <w:rPr>
          <w:rFonts w:hint="eastAsia"/>
        </w:rPr>
        <w:t>默认包含的索引必须小于等于</w:t>
      </w:r>
      <w:r>
        <w:t>max_locals – 1</w:t>
      </w:r>
    </w:p>
    <w:p w14:paraId="70819D31" w14:textId="77777777" w:rsidR="00DE22C3" w:rsidRDefault="00CA7BBC" w:rsidP="00DE22C3">
      <w:pPr>
        <w:pStyle w:val="a3"/>
        <w:numPr>
          <w:ilvl w:val="0"/>
          <w:numId w:val="49"/>
        </w:numPr>
      </w:pPr>
      <w:r>
        <w:rPr>
          <w:rFonts w:hint="eastAsia"/>
        </w:rPr>
        <w:t>指令</w:t>
      </w:r>
      <w:r>
        <w:t>lload, dload, lstore, dstore</w:t>
      </w:r>
      <w:r w:rsidR="00946BAA">
        <w:rPr>
          <w:rFonts w:hint="eastAsia"/>
        </w:rPr>
        <w:t>的索引操作数必须小于等于</w:t>
      </w:r>
      <w:r w:rsidR="00946BAA">
        <w:t xml:space="preserve">max_locals – </w:t>
      </w:r>
      <w:r w:rsidR="008E00CD">
        <w:rPr>
          <w:rFonts w:hint="eastAsia"/>
        </w:rPr>
        <w:t>2</w:t>
      </w:r>
      <w:r w:rsidR="008E00CD">
        <w:rPr>
          <w:rFonts w:hint="eastAsia"/>
        </w:rPr>
        <w:t>；</w:t>
      </w:r>
    </w:p>
    <w:p w14:paraId="37785B3C" w14:textId="77777777" w:rsidR="00DE22C3" w:rsidRDefault="00DE22C3" w:rsidP="00DE22C3">
      <w:pPr>
        <w:pStyle w:val="a3"/>
        <w:ind w:left="360"/>
      </w:pPr>
      <w:r>
        <w:rPr>
          <w:rFonts w:hint="eastAsia"/>
        </w:rPr>
        <w:t>指令</w:t>
      </w:r>
      <w:r>
        <w:t>lload_</w:t>
      </w:r>
      <w:r>
        <w:rPr>
          <w:rFonts w:hint="eastAsia"/>
        </w:rPr>
        <w:t>&lt;</w:t>
      </w:r>
      <w:r>
        <w:t>n&gt;, dload_</w:t>
      </w:r>
      <w:r>
        <w:rPr>
          <w:rFonts w:hint="eastAsia"/>
        </w:rPr>
        <w:t>&lt;</w:t>
      </w:r>
      <w:r>
        <w:t>n&gt;, lstore_</w:t>
      </w:r>
      <w:r>
        <w:rPr>
          <w:rFonts w:hint="eastAsia"/>
        </w:rPr>
        <w:t>&lt;</w:t>
      </w:r>
      <w:r>
        <w:t>n&gt;, and dstore_</w:t>
      </w:r>
      <w:r>
        <w:rPr>
          <w:rFonts w:hint="eastAsia"/>
        </w:rPr>
        <w:t>&lt;</w:t>
      </w:r>
      <w:r>
        <w:t>n&gt;</w:t>
      </w:r>
      <w:r>
        <w:rPr>
          <w:rFonts w:hint="eastAsia"/>
        </w:rPr>
        <w:t>默认包含的索引必须小于等于</w:t>
      </w:r>
      <w:r>
        <w:t xml:space="preserve">max_locals – </w:t>
      </w:r>
      <w:r>
        <w:rPr>
          <w:rFonts w:hint="eastAsia"/>
        </w:rPr>
        <w:t>2</w:t>
      </w:r>
    </w:p>
    <w:p w14:paraId="09474138" w14:textId="657F3102" w:rsidR="00DE22C3" w:rsidRDefault="00D46A39" w:rsidP="00DE22C3">
      <w:pPr>
        <w:pStyle w:val="a3"/>
        <w:numPr>
          <w:ilvl w:val="0"/>
          <w:numId w:val="49"/>
        </w:numPr>
      </w:pPr>
      <w:r>
        <w:rPr>
          <w:rFonts w:hint="eastAsia"/>
        </w:rPr>
        <w:t>修饰指令</w:t>
      </w:r>
      <w:r w:rsidR="00DE22C3">
        <w:t>iload, fload, aload, istore, fstore, astore, iinc, ret</w:t>
      </w:r>
      <w:r w:rsidR="00DE22C3">
        <w:rPr>
          <w:rFonts w:hint="eastAsia"/>
        </w:rPr>
        <w:t>的</w:t>
      </w:r>
      <w:r>
        <w:rPr>
          <w:rFonts w:hint="eastAsia"/>
        </w:rPr>
        <w:t>wide</w:t>
      </w:r>
      <w:r>
        <w:rPr>
          <w:rFonts w:hint="eastAsia"/>
        </w:rPr>
        <w:t>指令的</w:t>
      </w:r>
      <w:r w:rsidR="000A1A8D">
        <w:rPr>
          <w:rFonts w:hint="eastAsia"/>
        </w:rPr>
        <w:t>indexbyte</w:t>
      </w:r>
      <w:r w:rsidR="008B396E">
        <w:rPr>
          <w:rFonts w:hint="eastAsia"/>
        </w:rPr>
        <w:t>操作数值</w:t>
      </w:r>
      <w:r w:rsidR="00DE22C3">
        <w:rPr>
          <w:rFonts w:hint="eastAsia"/>
        </w:rPr>
        <w:t>必须是非负且不大于</w:t>
      </w:r>
      <w:r w:rsidR="00DE22C3">
        <w:t xml:space="preserve">max_locals – </w:t>
      </w:r>
      <w:r w:rsidR="00597D14">
        <w:rPr>
          <w:rFonts w:hint="eastAsia"/>
        </w:rPr>
        <w:t>1</w:t>
      </w:r>
      <w:r w:rsidR="00DE22C3">
        <w:rPr>
          <w:rFonts w:hint="eastAsia"/>
        </w:rPr>
        <w:t>；</w:t>
      </w:r>
    </w:p>
    <w:p w14:paraId="10848450" w14:textId="6B822FAB" w:rsidR="00DE22C3" w:rsidRPr="002E4DD0" w:rsidRDefault="00F41AFF" w:rsidP="00071C0A">
      <w:pPr>
        <w:pStyle w:val="a3"/>
        <w:ind w:left="360"/>
        <w:rPr>
          <w:rFonts w:hint="eastAsia"/>
        </w:rPr>
      </w:pPr>
      <w:r>
        <w:rPr>
          <w:rFonts w:hint="eastAsia"/>
        </w:rPr>
        <w:t>修饰指令</w:t>
      </w:r>
      <w:r>
        <w:t>lload, dload, lstore, dstore</w:t>
      </w:r>
      <w:r>
        <w:rPr>
          <w:rFonts w:hint="eastAsia"/>
        </w:rPr>
        <w:t>的</w:t>
      </w:r>
      <w:r>
        <w:rPr>
          <w:rFonts w:hint="eastAsia"/>
        </w:rPr>
        <w:t>wide</w:t>
      </w:r>
      <w:r>
        <w:rPr>
          <w:rFonts w:hint="eastAsia"/>
        </w:rPr>
        <w:t>指令的</w:t>
      </w:r>
      <w:r>
        <w:rPr>
          <w:rFonts w:hint="eastAsia"/>
        </w:rPr>
        <w:t>indexbyte</w:t>
      </w:r>
      <w:r>
        <w:rPr>
          <w:rFonts w:hint="eastAsia"/>
        </w:rPr>
        <w:t>操作数值必须是非负且不大于</w:t>
      </w:r>
      <w:r>
        <w:t xml:space="preserve">max_locals – </w:t>
      </w:r>
      <w:r w:rsidR="00D46A39">
        <w:rPr>
          <w:rFonts w:hint="eastAsia"/>
        </w:rPr>
        <w:t>2</w:t>
      </w:r>
      <w:r w:rsidR="00DE22C3">
        <w:rPr>
          <w:rFonts w:hint="eastAsia"/>
        </w:rPr>
        <w:t>；</w:t>
      </w:r>
    </w:p>
    <w:p w14:paraId="165CE3AC" w14:textId="77777777" w:rsidR="005F028A" w:rsidRDefault="005F028A" w:rsidP="00071C0A">
      <w:pPr>
        <w:pStyle w:val="3"/>
      </w:pPr>
    </w:p>
    <w:p w14:paraId="4B1BC547" w14:textId="220E36E6" w:rsidR="00071C0A" w:rsidRDefault="00C72739" w:rsidP="00071C0A">
      <w:pPr>
        <w:pStyle w:val="3"/>
      </w:pPr>
      <w:bookmarkStart w:id="74" w:name="_Toc41756843"/>
      <w:r>
        <w:rPr>
          <w:rFonts w:hint="eastAsia"/>
        </w:rPr>
        <w:t>4.4</w:t>
      </w:r>
      <w:r>
        <w:rPr>
          <w:rFonts w:hint="eastAsia"/>
        </w:rPr>
        <w:t>结构化</w:t>
      </w:r>
      <w:r w:rsidR="005A58A9" w:rsidRPr="004503AA">
        <w:rPr>
          <w:rFonts w:hint="eastAsia"/>
        </w:rPr>
        <w:t>约束</w:t>
      </w:r>
      <w:bookmarkEnd w:id="74"/>
    </w:p>
    <w:p w14:paraId="74260F52" w14:textId="2865AEA9" w:rsidR="00071C0A" w:rsidRDefault="005F028A" w:rsidP="005F028A">
      <w:pPr>
        <w:pStyle w:val="a3"/>
        <w:numPr>
          <w:ilvl w:val="0"/>
          <w:numId w:val="50"/>
        </w:numPr>
      </w:pPr>
      <w:r>
        <w:rPr>
          <w:rFonts w:hint="eastAsia"/>
        </w:rPr>
        <w:t>任何指令只能在操作数栈和局部变量表中具备类型和数量均合适的操作数时执行，不关心调用它的执行路径</w:t>
      </w:r>
      <w:r>
        <w:rPr>
          <w:rFonts w:hint="eastAsia"/>
        </w:rPr>
        <w:t>(</w:t>
      </w:r>
      <w:r>
        <w:t>Each instruction must only be executed with the appropriate type and number of arguments in the operand stack and local variable array, regardless of the execution path that leads to its invocation.)</w:t>
      </w:r>
    </w:p>
    <w:p w14:paraId="5FEA494F" w14:textId="35A53270" w:rsidR="00E10A7A" w:rsidRDefault="00E10A7A" w:rsidP="005F028A">
      <w:pPr>
        <w:pStyle w:val="a3"/>
        <w:numPr>
          <w:ilvl w:val="0"/>
          <w:numId w:val="50"/>
        </w:numPr>
      </w:pPr>
      <w:r>
        <w:rPr>
          <w:rFonts w:hint="eastAsia"/>
        </w:rPr>
        <w:t>可以操作</w:t>
      </w:r>
      <w:r>
        <w:rPr>
          <w:rFonts w:hint="eastAsia"/>
        </w:rPr>
        <w:t>int</w:t>
      </w:r>
      <w:r>
        <w:rPr>
          <w:rFonts w:hint="eastAsia"/>
        </w:rPr>
        <w:t>值的指令同样可以操作</w:t>
      </w:r>
      <w:r>
        <w:t>boolean, byte, char, short</w:t>
      </w:r>
      <w:r>
        <w:rPr>
          <w:rFonts w:hint="eastAsia"/>
        </w:rPr>
        <w:t>类型</w:t>
      </w:r>
    </w:p>
    <w:p w14:paraId="1D8CC197" w14:textId="7543D6D2" w:rsidR="00E10A7A" w:rsidRDefault="00E10A7A" w:rsidP="005F028A">
      <w:pPr>
        <w:pStyle w:val="a3"/>
        <w:numPr>
          <w:ilvl w:val="0"/>
          <w:numId w:val="50"/>
        </w:numPr>
      </w:pPr>
      <w:r>
        <w:rPr>
          <w:rFonts w:hint="eastAsia"/>
        </w:rPr>
        <w:t>如果指令通过不同执行路径执行，在执行之前，每条路径的操作数栈必须有相同的深度</w:t>
      </w:r>
    </w:p>
    <w:p w14:paraId="469522C9" w14:textId="531F9F32" w:rsidR="00493546" w:rsidRDefault="00493546" w:rsidP="00493546">
      <w:pPr>
        <w:pStyle w:val="a3"/>
        <w:numPr>
          <w:ilvl w:val="0"/>
          <w:numId w:val="50"/>
        </w:numPr>
      </w:pPr>
      <w:r>
        <w:rPr>
          <w:rFonts w:hint="eastAsia"/>
        </w:rPr>
        <w:t>在执行过程中，操作数栈深度不能大于</w:t>
      </w:r>
      <w:r>
        <w:t>max_stack</w:t>
      </w:r>
      <w:r>
        <w:rPr>
          <w:rFonts w:hint="eastAsia"/>
        </w:rPr>
        <w:t>，不允许从栈中去除比其包含的全部数据还多的数据</w:t>
      </w:r>
      <w:r>
        <w:rPr>
          <w:rFonts w:hint="eastAsia"/>
        </w:rPr>
        <w:t>(</w:t>
      </w:r>
      <w:r>
        <w:t>At no point during execution can more values be popped from the operand stack than it contains)</w:t>
      </w:r>
    </w:p>
    <w:p w14:paraId="381F5EB8" w14:textId="664DFA69" w:rsidR="00493546" w:rsidRDefault="00D652DC" w:rsidP="005F028A">
      <w:pPr>
        <w:pStyle w:val="a3"/>
        <w:numPr>
          <w:ilvl w:val="0"/>
          <w:numId w:val="50"/>
        </w:numPr>
      </w:pPr>
      <w:r>
        <w:rPr>
          <w:rFonts w:hint="eastAsia"/>
        </w:rPr>
        <w:t>在执行过程中，</w:t>
      </w:r>
      <w:r>
        <w:rPr>
          <w:rFonts w:hint="eastAsia"/>
        </w:rPr>
        <w:t>long</w:t>
      </w:r>
      <w:r>
        <w:rPr>
          <w:rFonts w:hint="eastAsia"/>
        </w:rPr>
        <w:t>或</w:t>
      </w:r>
      <w:r>
        <w:rPr>
          <w:rFonts w:hint="eastAsia"/>
        </w:rPr>
        <w:t>double</w:t>
      </w:r>
      <w:r>
        <w:rPr>
          <w:rFonts w:hint="eastAsia"/>
        </w:rPr>
        <w:t>的局部变量的存储顺序绝不能倒置或割裂，也不能分开使用</w:t>
      </w:r>
    </w:p>
    <w:p w14:paraId="588C8461" w14:textId="1D47EFB0" w:rsidR="009D3CB7" w:rsidRDefault="009D3CB7" w:rsidP="005F028A">
      <w:pPr>
        <w:pStyle w:val="a3"/>
        <w:numPr>
          <w:ilvl w:val="0"/>
          <w:numId w:val="50"/>
        </w:numPr>
      </w:pPr>
      <w:r>
        <w:rPr>
          <w:rFonts w:hint="eastAsia"/>
        </w:rPr>
        <w:t>在正式赋值前，不能访问局部变量</w:t>
      </w:r>
    </w:p>
    <w:p w14:paraId="6BC2E390" w14:textId="3B01B9B1" w:rsidR="00251FE0" w:rsidRDefault="00251FE0" w:rsidP="005F028A">
      <w:pPr>
        <w:pStyle w:val="a3"/>
        <w:numPr>
          <w:ilvl w:val="0"/>
          <w:numId w:val="50"/>
        </w:numPr>
      </w:pPr>
      <w:r>
        <w:rPr>
          <w:rFonts w:hint="eastAsia"/>
        </w:rPr>
        <w:t>指令</w:t>
      </w:r>
      <w:r>
        <w:t>invokespecial</w:t>
      </w:r>
      <w:r>
        <w:rPr>
          <w:rFonts w:hint="eastAsia"/>
        </w:rPr>
        <w:t>必须指明下列方法之一：</w:t>
      </w:r>
    </w:p>
    <w:p w14:paraId="4C3D9E0E" w14:textId="0BEB5786" w:rsidR="00251FE0" w:rsidRDefault="00251FE0" w:rsidP="00251FE0">
      <w:pPr>
        <w:pStyle w:val="a3"/>
        <w:numPr>
          <w:ilvl w:val="1"/>
          <w:numId w:val="50"/>
        </w:numPr>
      </w:pPr>
      <w:r>
        <w:rPr>
          <w:rFonts w:hint="eastAsia"/>
        </w:rPr>
        <w:t>实例初始化方法</w:t>
      </w:r>
    </w:p>
    <w:p w14:paraId="5E8954C5" w14:textId="3EC698B1" w:rsidR="00251FE0" w:rsidRDefault="00251FE0" w:rsidP="00251FE0">
      <w:pPr>
        <w:pStyle w:val="a3"/>
        <w:numPr>
          <w:ilvl w:val="1"/>
          <w:numId w:val="50"/>
        </w:numPr>
      </w:pPr>
      <w:r>
        <w:rPr>
          <w:rFonts w:hint="eastAsia"/>
        </w:rPr>
        <w:t>当前类或接口的方法</w:t>
      </w:r>
    </w:p>
    <w:p w14:paraId="63DC906C" w14:textId="4B63DCB4" w:rsidR="00251FE0" w:rsidRDefault="00251FE0" w:rsidP="00251FE0">
      <w:pPr>
        <w:pStyle w:val="a3"/>
        <w:numPr>
          <w:ilvl w:val="1"/>
          <w:numId w:val="50"/>
        </w:numPr>
      </w:pPr>
      <w:r>
        <w:rPr>
          <w:rFonts w:hint="eastAsia"/>
        </w:rPr>
        <w:t>当前父类的方法</w:t>
      </w:r>
    </w:p>
    <w:p w14:paraId="5116C7C5" w14:textId="751586F8" w:rsidR="00251FE0" w:rsidRDefault="00251FE0" w:rsidP="00251FE0">
      <w:pPr>
        <w:pStyle w:val="a3"/>
        <w:numPr>
          <w:ilvl w:val="1"/>
          <w:numId w:val="50"/>
        </w:numPr>
      </w:pPr>
      <w:r>
        <w:rPr>
          <w:rFonts w:hint="eastAsia"/>
        </w:rPr>
        <w:t>当前类或接口的直接父接口中的方法</w:t>
      </w:r>
    </w:p>
    <w:p w14:paraId="73CD556B" w14:textId="4C4DDD6E" w:rsidR="00251FE0" w:rsidRDefault="00251FE0" w:rsidP="00251FE0">
      <w:pPr>
        <w:pStyle w:val="a3"/>
        <w:numPr>
          <w:ilvl w:val="1"/>
          <w:numId w:val="50"/>
        </w:numPr>
      </w:pPr>
      <w:r>
        <w:rPr>
          <w:rFonts w:hint="eastAsia"/>
        </w:rPr>
        <w:t>Object</w:t>
      </w:r>
      <w:r>
        <w:rPr>
          <w:rFonts w:hint="eastAsia"/>
        </w:rPr>
        <w:t>中的方法</w:t>
      </w:r>
    </w:p>
    <w:p w14:paraId="6234B55A" w14:textId="77B5F8A8" w:rsidR="00251FE0" w:rsidRDefault="00251FE0" w:rsidP="00251FE0">
      <w:pPr>
        <w:pStyle w:val="a3"/>
        <w:numPr>
          <w:ilvl w:val="0"/>
          <w:numId w:val="50"/>
        </w:numPr>
      </w:pPr>
      <w:r>
        <w:rPr>
          <w:rFonts w:hint="eastAsia"/>
        </w:rPr>
        <w:t>指令</w:t>
      </w:r>
      <w:r>
        <w:t>invokespecial</w:t>
      </w:r>
      <w:r>
        <w:rPr>
          <w:rFonts w:hint="eastAsia"/>
        </w:rPr>
        <w:t>并遵循以下规则</w:t>
      </w:r>
    </w:p>
    <w:p w14:paraId="1B113966" w14:textId="3D09764C" w:rsidR="00251FE0" w:rsidRDefault="00251FE0" w:rsidP="00251FE0">
      <w:pPr>
        <w:pStyle w:val="a3"/>
        <w:numPr>
          <w:ilvl w:val="1"/>
          <w:numId w:val="50"/>
        </w:numPr>
      </w:pPr>
      <w:r>
        <w:rPr>
          <w:rFonts w:hint="eastAsia"/>
        </w:rPr>
        <w:t>调用实例初始化的时候，其目标引用必须是尚未初始化的类实例</w:t>
      </w:r>
    </w:p>
    <w:p w14:paraId="2F0C1545" w14:textId="498F87FC" w:rsidR="00AA19D9" w:rsidRDefault="00AA19D9" w:rsidP="00251FE0">
      <w:pPr>
        <w:pStyle w:val="a3"/>
        <w:numPr>
          <w:ilvl w:val="1"/>
          <w:numId w:val="50"/>
        </w:numPr>
      </w:pPr>
      <w:r>
        <w:rPr>
          <w:rFonts w:hint="eastAsia"/>
        </w:rPr>
        <w:t>调用未初始化的类实例的初始化方法，必须是当前类或直接父类的方法</w:t>
      </w:r>
    </w:p>
    <w:p w14:paraId="2260BB0C" w14:textId="7FD8CBFA" w:rsidR="00AA19D9" w:rsidRDefault="00AA19D9" w:rsidP="00251FE0">
      <w:pPr>
        <w:pStyle w:val="a3"/>
        <w:numPr>
          <w:ilvl w:val="1"/>
          <w:numId w:val="50"/>
        </w:numPr>
      </w:pPr>
      <w:r>
        <w:rPr>
          <w:rFonts w:hint="eastAsia"/>
        </w:rPr>
        <w:t>调用之前</w:t>
      </w:r>
      <w:r>
        <w:rPr>
          <w:rFonts w:hint="eastAsia"/>
        </w:rPr>
        <w:t>new</w:t>
      </w:r>
      <w:r>
        <w:rPr>
          <w:rFonts w:hint="eastAsia"/>
        </w:rPr>
        <w:t>指令创建的类实例的初始化方法，必须是类实例所</w:t>
      </w:r>
      <w:r w:rsidR="0018722B">
        <w:rPr>
          <w:rFonts w:hint="eastAsia"/>
        </w:rPr>
        <w:t>属的</w:t>
      </w:r>
      <w:r>
        <w:rPr>
          <w:rFonts w:hint="eastAsia"/>
        </w:rPr>
        <w:t>类</w:t>
      </w:r>
      <w:r w:rsidR="00AD1D0F">
        <w:rPr>
          <w:rFonts w:hint="eastAsia"/>
        </w:rPr>
        <w:t>的</w:t>
      </w:r>
      <w:r>
        <w:rPr>
          <w:rFonts w:hint="eastAsia"/>
        </w:rPr>
        <w:t>方法</w:t>
      </w:r>
    </w:p>
    <w:p w14:paraId="3B1624A4" w14:textId="625ED5BB" w:rsidR="00427C8A" w:rsidRDefault="00A01399" w:rsidP="00251FE0">
      <w:pPr>
        <w:pStyle w:val="a3"/>
        <w:numPr>
          <w:ilvl w:val="1"/>
          <w:numId w:val="50"/>
        </w:numPr>
      </w:pPr>
      <w:r>
        <w:rPr>
          <w:rFonts w:hint="eastAsia"/>
        </w:rPr>
        <w:t>如果调用非初始化方法，目标引用必须跟当前类兼容</w:t>
      </w:r>
    </w:p>
    <w:p w14:paraId="6B3A3EE6" w14:textId="4C746617" w:rsidR="00A01399" w:rsidRDefault="00A01399" w:rsidP="00A01399">
      <w:pPr>
        <w:pStyle w:val="a3"/>
        <w:numPr>
          <w:ilvl w:val="0"/>
          <w:numId w:val="50"/>
        </w:numPr>
      </w:pPr>
      <w:r>
        <w:rPr>
          <w:rFonts w:hint="eastAsia"/>
        </w:rPr>
        <w:t>除了</w:t>
      </w:r>
      <w:r>
        <w:rPr>
          <w:rFonts w:hint="eastAsia"/>
        </w:rPr>
        <w:t>Object</w:t>
      </w:r>
      <w:r>
        <w:rPr>
          <w:rFonts w:hint="eastAsia"/>
        </w:rPr>
        <w:t>的实例化方法外，所有实例初始化方法在访问实例成员之前必须通过</w:t>
      </w:r>
      <w:r>
        <w:rPr>
          <w:rFonts w:hint="eastAsia"/>
        </w:rPr>
        <w:t>this</w:t>
      </w:r>
      <w:r>
        <w:rPr>
          <w:rFonts w:hint="eastAsia"/>
        </w:rPr>
        <w:t>调用其他初始化方法或通过</w:t>
      </w:r>
      <w:r>
        <w:rPr>
          <w:rFonts w:hint="eastAsia"/>
        </w:rPr>
        <w:t>super</w:t>
      </w:r>
      <w:r>
        <w:rPr>
          <w:rFonts w:hint="eastAsia"/>
        </w:rPr>
        <w:t>调用父类的初始化方法，并可以在调用实例化方法</w:t>
      </w:r>
      <w:r w:rsidR="00ED4D46">
        <w:rPr>
          <w:rFonts w:hint="eastAsia"/>
        </w:rPr>
        <w:t>(</w:t>
      </w:r>
      <w:r w:rsidR="00ED4D46">
        <w:rPr>
          <w:rFonts w:hint="eastAsia"/>
        </w:rPr>
        <w:t>包括</w:t>
      </w:r>
      <w:r w:rsidR="00ED4D46">
        <w:rPr>
          <w:rFonts w:hint="eastAsia"/>
        </w:rPr>
        <w:t>Object</w:t>
      </w:r>
      <w:r w:rsidR="00ED4D46">
        <w:t>)</w:t>
      </w:r>
      <w:r>
        <w:rPr>
          <w:rFonts w:hint="eastAsia"/>
        </w:rPr>
        <w:t>之前，给当前实例中的字段赋值</w:t>
      </w:r>
    </w:p>
    <w:p w14:paraId="55127925" w14:textId="45B71215" w:rsidR="00A01399" w:rsidRDefault="00E04B69" w:rsidP="00A01399">
      <w:pPr>
        <w:pStyle w:val="a3"/>
        <w:numPr>
          <w:ilvl w:val="0"/>
          <w:numId w:val="50"/>
        </w:numPr>
      </w:pPr>
      <w:r>
        <w:rPr>
          <w:rFonts w:hint="eastAsia"/>
        </w:rPr>
        <w:t>如果一个未初始化的局部变量实例抛出一个错误：</w:t>
      </w:r>
    </w:p>
    <w:p w14:paraId="1B3D8E91" w14:textId="7E8DA322" w:rsidR="00E04B69" w:rsidRDefault="00E04B69" w:rsidP="00E04B69">
      <w:pPr>
        <w:pStyle w:val="a3"/>
        <w:numPr>
          <w:ilvl w:val="1"/>
          <w:numId w:val="50"/>
        </w:numPr>
      </w:pPr>
      <w:r>
        <w:rPr>
          <w:rFonts w:hint="eastAsia"/>
        </w:rPr>
        <w:t>如果是在</w:t>
      </w:r>
      <w:r>
        <w:rPr>
          <w:rFonts w:hint="eastAsia"/>
        </w:rPr>
        <w:t>&lt;</w:t>
      </w:r>
      <w:r>
        <w:t>init&gt;</w:t>
      </w:r>
      <w:r>
        <w:rPr>
          <w:rFonts w:hint="eastAsia"/>
        </w:rPr>
        <w:t>方法中，则必须抛出错误或循环尝试</w:t>
      </w:r>
    </w:p>
    <w:p w14:paraId="1AB83A80" w14:textId="4FCC9C1A" w:rsidR="00E04B69" w:rsidRDefault="00E04B69" w:rsidP="00E04B69">
      <w:pPr>
        <w:pStyle w:val="a3"/>
        <w:numPr>
          <w:ilvl w:val="1"/>
          <w:numId w:val="50"/>
        </w:numPr>
      </w:pPr>
      <w:r>
        <w:rPr>
          <w:rFonts w:hint="eastAsia"/>
        </w:rPr>
        <w:t>如果非</w:t>
      </w:r>
      <w:r>
        <w:rPr>
          <w:rFonts w:hint="eastAsia"/>
        </w:rPr>
        <w:t>&lt;</w:t>
      </w:r>
      <w:r>
        <w:t>init&gt;</w:t>
      </w:r>
      <w:r>
        <w:rPr>
          <w:rFonts w:hint="eastAsia"/>
        </w:rPr>
        <w:t>方法中，此实例必须被标记为未初始化</w:t>
      </w:r>
    </w:p>
    <w:p w14:paraId="778D8090" w14:textId="7BF466F5" w:rsidR="00E3777D" w:rsidRDefault="00E3777D" w:rsidP="00E3777D">
      <w:pPr>
        <w:pStyle w:val="a3"/>
        <w:numPr>
          <w:ilvl w:val="0"/>
          <w:numId w:val="50"/>
        </w:numPr>
      </w:pPr>
      <w:r>
        <w:rPr>
          <w:rFonts w:hint="eastAsia"/>
        </w:rPr>
        <w:lastRenderedPageBreak/>
        <w:t>执行指令</w:t>
      </w:r>
      <w:r>
        <w:t>js</w:t>
      </w:r>
      <w:r>
        <w:rPr>
          <w:rFonts w:hint="eastAsia"/>
        </w:rPr>
        <w:t>r</w:t>
      </w:r>
      <w:r>
        <w:rPr>
          <w:rFonts w:hint="eastAsia"/>
        </w:rPr>
        <w:t>或</w:t>
      </w:r>
      <w:r>
        <w:t>jsr_w</w:t>
      </w:r>
      <w:r>
        <w:rPr>
          <w:rFonts w:hint="eastAsia"/>
        </w:rPr>
        <w:t>时，在操作数栈或局部变量表中不能有未初始化的实例</w:t>
      </w:r>
    </w:p>
    <w:p w14:paraId="6A1EADFA" w14:textId="7A814B9D" w:rsidR="00E3777D" w:rsidRDefault="00E3777D" w:rsidP="00E3777D">
      <w:pPr>
        <w:pStyle w:val="a3"/>
        <w:numPr>
          <w:ilvl w:val="0"/>
          <w:numId w:val="50"/>
        </w:numPr>
      </w:pPr>
      <w:r>
        <w:rPr>
          <w:rFonts w:hint="eastAsia"/>
        </w:rPr>
        <w:t>方法调用指令的目标实例类型必须与指令所指定的类或接口的类型相兼容</w:t>
      </w:r>
    </w:p>
    <w:p w14:paraId="4D3EBB26" w14:textId="6326F3EB" w:rsidR="00E3777D" w:rsidRDefault="00E3777D" w:rsidP="00E3777D">
      <w:pPr>
        <w:pStyle w:val="a3"/>
        <w:numPr>
          <w:ilvl w:val="0"/>
          <w:numId w:val="50"/>
        </w:numPr>
      </w:pPr>
      <w:r>
        <w:rPr>
          <w:rFonts w:hint="eastAsia"/>
        </w:rPr>
        <w:t>所有方法调用的参数，其类型都必须与方法描述符</w:t>
      </w:r>
      <w:r w:rsidR="004E36A2">
        <w:rPr>
          <w:rFonts w:hint="eastAsia"/>
        </w:rPr>
        <w:t>相兼容</w:t>
      </w:r>
    </w:p>
    <w:p w14:paraId="154A8321" w14:textId="76F5B494" w:rsidR="00E3777D" w:rsidRDefault="00423E99" w:rsidP="00E3777D">
      <w:pPr>
        <w:pStyle w:val="a3"/>
        <w:numPr>
          <w:ilvl w:val="0"/>
          <w:numId w:val="50"/>
        </w:numPr>
      </w:pPr>
      <w:r>
        <w:rPr>
          <w:rFonts w:hint="eastAsia"/>
        </w:rPr>
        <w:t>所有返回指令必须与方法的返回类型匹配：</w:t>
      </w:r>
    </w:p>
    <w:p w14:paraId="4B1D8874" w14:textId="25D87580" w:rsidR="00423E99" w:rsidRDefault="004F1194" w:rsidP="00423E99">
      <w:pPr>
        <w:pStyle w:val="a3"/>
        <w:numPr>
          <w:ilvl w:val="1"/>
          <w:numId w:val="50"/>
        </w:numPr>
      </w:pPr>
      <w:r>
        <w:rPr>
          <w:rFonts w:hint="eastAsia"/>
        </w:rPr>
        <w:t>返回</w:t>
      </w:r>
      <w:r>
        <w:t>boolean, byte, char, short, i</w:t>
      </w:r>
      <w:r>
        <w:rPr>
          <w:rFonts w:hint="eastAsia"/>
        </w:rPr>
        <w:t>nt</w:t>
      </w:r>
      <w:r>
        <w:rPr>
          <w:rFonts w:hint="eastAsia"/>
        </w:rPr>
        <w:t>，只能用</w:t>
      </w:r>
      <w:r w:rsidR="00423E99">
        <w:rPr>
          <w:rFonts w:hint="eastAsia"/>
        </w:rPr>
        <w:t>指令</w:t>
      </w:r>
      <w:r w:rsidR="00423E99">
        <w:rPr>
          <w:rFonts w:hint="eastAsia"/>
        </w:rPr>
        <w:t>ireturn</w:t>
      </w:r>
    </w:p>
    <w:p w14:paraId="247D1BF0" w14:textId="332BD29F" w:rsidR="00423E99" w:rsidRDefault="00423E99" w:rsidP="00423E99">
      <w:pPr>
        <w:pStyle w:val="a3"/>
        <w:numPr>
          <w:ilvl w:val="1"/>
          <w:numId w:val="50"/>
        </w:numPr>
      </w:pPr>
      <w:r>
        <w:rPr>
          <w:rFonts w:hint="eastAsia"/>
        </w:rPr>
        <w:t>返回</w:t>
      </w:r>
      <w:r>
        <w:t>float, long, double</w:t>
      </w:r>
      <w:r w:rsidR="004F1194">
        <w:rPr>
          <w:rFonts w:hint="eastAsia"/>
        </w:rPr>
        <w:t>，只能用指令</w:t>
      </w:r>
      <w:r w:rsidR="004F1194">
        <w:t>freturn, lreturn, dreturn</w:t>
      </w:r>
    </w:p>
    <w:p w14:paraId="6A295443" w14:textId="043CFC10" w:rsidR="004F1194" w:rsidRDefault="003621FC" w:rsidP="00423E99">
      <w:pPr>
        <w:pStyle w:val="a3"/>
        <w:numPr>
          <w:ilvl w:val="1"/>
          <w:numId w:val="50"/>
        </w:numPr>
      </w:pPr>
      <w:r>
        <w:rPr>
          <w:rFonts w:hint="eastAsia"/>
        </w:rPr>
        <w:t>返回</w:t>
      </w:r>
      <w:r>
        <w:rPr>
          <w:rFonts w:hint="eastAsia"/>
        </w:rPr>
        <w:t>reference</w:t>
      </w:r>
      <w:r>
        <w:rPr>
          <w:rFonts w:hint="eastAsia"/>
        </w:rPr>
        <w:t>，只能用</w:t>
      </w:r>
      <w:r>
        <w:rPr>
          <w:rFonts w:hint="eastAsia"/>
        </w:rPr>
        <w:t>areturn</w:t>
      </w:r>
      <w:r>
        <w:rPr>
          <w:rFonts w:hint="eastAsia"/>
        </w:rPr>
        <w:t>指令，且返回值类型必须与方法的返回描述符类型相兼容</w:t>
      </w:r>
    </w:p>
    <w:p w14:paraId="376ADF4D" w14:textId="750C5A7E" w:rsidR="005951EC" w:rsidRDefault="005951EC" w:rsidP="005951EC">
      <w:pPr>
        <w:pStyle w:val="a3"/>
        <w:numPr>
          <w:ilvl w:val="1"/>
          <w:numId w:val="50"/>
        </w:numPr>
      </w:pPr>
      <w:r>
        <w:rPr>
          <w:rFonts w:hint="eastAsia"/>
        </w:rPr>
        <w:t>所有实例初始化方法，类或接口的初始化方法，声明返回</w:t>
      </w:r>
      <w:r>
        <w:rPr>
          <w:rFonts w:hint="eastAsia"/>
        </w:rPr>
        <w:t>void</w:t>
      </w:r>
      <w:r>
        <w:rPr>
          <w:rFonts w:hint="eastAsia"/>
        </w:rPr>
        <w:t>的方法，都必须用</w:t>
      </w:r>
      <w:r>
        <w:rPr>
          <w:rFonts w:hint="eastAsia"/>
        </w:rPr>
        <w:t>return</w:t>
      </w:r>
      <w:r>
        <w:rPr>
          <w:rFonts w:hint="eastAsia"/>
        </w:rPr>
        <w:t>指令</w:t>
      </w:r>
    </w:p>
    <w:p w14:paraId="75F88E94" w14:textId="249698A6" w:rsidR="005951EC" w:rsidRDefault="005951EC" w:rsidP="005951EC">
      <w:pPr>
        <w:pStyle w:val="a3"/>
        <w:numPr>
          <w:ilvl w:val="0"/>
          <w:numId w:val="50"/>
        </w:numPr>
      </w:pPr>
      <w:r>
        <w:rPr>
          <w:rFonts w:hint="eastAsia"/>
        </w:rPr>
        <w:t>所有被</w:t>
      </w:r>
      <w:r>
        <w:t>getfield</w:t>
      </w:r>
      <w:r>
        <w:rPr>
          <w:rFonts w:hint="eastAsia"/>
        </w:rPr>
        <w:t>指令访问或被</w:t>
      </w:r>
      <w:r>
        <w:rPr>
          <w:rFonts w:hint="eastAsia"/>
        </w:rPr>
        <w:t>putfield</w:t>
      </w:r>
      <w:r>
        <w:rPr>
          <w:rFonts w:hint="eastAsia"/>
        </w:rPr>
        <w:t>指令修改的类实例，其类型都必须与指定类的类型相兼容</w:t>
      </w:r>
    </w:p>
    <w:p w14:paraId="406AF07F" w14:textId="6039E623" w:rsidR="005951EC" w:rsidRDefault="005D4B8C" w:rsidP="005951EC">
      <w:pPr>
        <w:pStyle w:val="a3"/>
        <w:numPr>
          <w:ilvl w:val="0"/>
          <w:numId w:val="50"/>
        </w:numPr>
      </w:pPr>
      <w:r>
        <w:rPr>
          <w:rFonts w:hint="eastAsia"/>
        </w:rPr>
        <w:t>通过</w:t>
      </w:r>
      <w:r>
        <w:t>putfield</w:t>
      </w:r>
      <w:r>
        <w:rPr>
          <w:rFonts w:hint="eastAsia"/>
        </w:rPr>
        <w:t>或</w:t>
      </w:r>
      <w:r>
        <w:t>putstatic</w:t>
      </w:r>
      <w:r>
        <w:rPr>
          <w:rFonts w:hint="eastAsia"/>
        </w:rPr>
        <w:t>指令保存的值的类型必须与正在操作的实例或类的字段描述符相兼容</w:t>
      </w:r>
    </w:p>
    <w:p w14:paraId="283EBEFB" w14:textId="2B5DBA53" w:rsidR="005D4B8C" w:rsidRDefault="005D4B8C" w:rsidP="005951EC">
      <w:pPr>
        <w:pStyle w:val="a3"/>
        <w:numPr>
          <w:ilvl w:val="0"/>
          <w:numId w:val="50"/>
        </w:numPr>
      </w:pPr>
      <w:r>
        <w:rPr>
          <w:rFonts w:hint="eastAsia"/>
        </w:rPr>
        <w:t>由</w:t>
      </w:r>
      <w:r>
        <w:rPr>
          <w:rFonts w:hint="eastAsia"/>
        </w:rPr>
        <w:t>aastore</w:t>
      </w:r>
      <w:r>
        <w:rPr>
          <w:rFonts w:hint="eastAsia"/>
        </w:rPr>
        <w:t>指令存储到数组中的每个值必须是引用类型，其正在操作的数组的组件类型也必须时引用类型</w:t>
      </w:r>
    </w:p>
    <w:p w14:paraId="45C1D938" w14:textId="5521AA76" w:rsidR="005D4B8C" w:rsidRDefault="005D4B8C" w:rsidP="005951EC">
      <w:pPr>
        <w:pStyle w:val="a3"/>
        <w:numPr>
          <w:ilvl w:val="0"/>
          <w:numId w:val="50"/>
        </w:numPr>
      </w:pPr>
      <w:r>
        <w:rPr>
          <w:rFonts w:hint="eastAsia"/>
        </w:rPr>
        <w:t>指令</w:t>
      </w:r>
      <w:r>
        <w:rPr>
          <w:rFonts w:hint="eastAsia"/>
        </w:rPr>
        <w:t>athrow</w:t>
      </w:r>
      <w:r>
        <w:rPr>
          <w:rFonts w:hint="eastAsia"/>
        </w:rPr>
        <w:t>只能抛出</w:t>
      </w:r>
      <w:r>
        <w:rPr>
          <w:rFonts w:hint="eastAsia"/>
        </w:rPr>
        <w:t>Throwable</w:t>
      </w:r>
      <w:r>
        <w:rPr>
          <w:rFonts w:hint="eastAsia"/>
        </w:rPr>
        <w:t>或其子类</w:t>
      </w:r>
    </w:p>
    <w:p w14:paraId="0795604A" w14:textId="74E698A4" w:rsidR="005D4B8C" w:rsidRDefault="006C49D7" w:rsidP="005951EC">
      <w:pPr>
        <w:pStyle w:val="a3"/>
        <w:numPr>
          <w:ilvl w:val="0"/>
          <w:numId w:val="50"/>
        </w:numPr>
      </w:pPr>
      <w:r>
        <w:rPr>
          <w:rFonts w:asciiTheme="minorEastAsia" w:hAnsiTheme="minorEastAsia" w:hint="eastAsia"/>
        </w:rPr>
        <w:t>方法</w:t>
      </w:r>
      <w:r w:rsidR="005D4B8C">
        <w:rPr>
          <w:rFonts w:hint="eastAsia"/>
        </w:rPr>
        <w:t>异常表中</w:t>
      </w:r>
      <w:r w:rsidR="005D4B8C">
        <w:t>catch_type</w:t>
      </w:r>
      <w:r w:rsidR="005D4B8C">
        <w:rPr>
          <w:rFonts w:hint="eastAsia"/>
        </w:rPr>
        <w:t>项，必须是</w:t>
      </w:r>
      <w:r w:rsidR="005D4B8C">
        <w:rPr>
          <w:rFonts w:hint="eastAsia"/>
        </w:rPr>
        <w:t>Throwable</w:t>
      </w:r>
      <w:r w:rsidR="005D4B8C">
        <w:rPr>
          <w:rFonts w:hint="eastAsia"/>
        </w:rPr>
        <w:t>或其子类</w:t>
      </w:r>
    </w:p>
    <w:p w14:paraId="26F487C3" w14:textId="5FD7E8AF" w:rsidR="006C49D7" w:rsidRDefault="006C49D7" w:rsidP="005951EC">
      <w:pPr>
        <w:pStyle w:val="a3"/>
        <w:numPr>
          <w:ilvl w:val="0"/>
          <w:numId w:val="50"/>
        </w:numPr>
      </w:pPr>
      <w:r>
        <w:rPr>
          <w:rFonts w:hint="eastAsia"/>
        </w:rPr>
        <w:t>通过</w:t>
      </w:r>
      <w:r>
        <w:t>getfield</w:t>
      </w:r>
      <w:r w:rsidR="00603A07">
        <w:rPr>
          <w:rFonts w:hint="eastAsia"/>
        </w:rPr>
        <w:t>/</w:t>
      </w:r>
      <w:r>
        <w:t>putfield</w:t>
      </w:r>
      <w:r>
        <w:rPr>
          <w:rFonts w:hint="eastAsia"/>
        </w:rPr>
        <w:t>访问不在同包父类中的</w:t>
      </w:r>
      <w:r>
        <w:rPr>
          <w:rFonts w:hint="eastAsia"/>
        </w:rPr>
        <w:t>protected</w:t>
      </w:r>
      <w:r>
        <w:rPr>
          <w:rFonts w:hint="eastAsia"/>
        </w:rPr>
        <w:t>字段或通过</w:t>
      </w:r>
      <w:r w:rsidRPr="006C49D7">
        <w:t>invokevirtual</w:t>
      </w:r>
      <w:r w:rsidR="00603A07">
        <w:rPr>
          <w:rFonts w:hint="eastAsia"/>
        </w:rPr>
        <w:t>/</w:t>
      </w:r>
      <w:r w:rsidRPr="006C49D7">
        <w:t xml:space="preserve"> invokespecial</w:t>
      </w:r>
      <w:r>
        <w:rPr>
          <w:rFonts w:hint="eastAsia"/>
        </w:rPr>
        <w:t>指令访问</w:t>
      </w:r>
      <w:r>
        <w:rPr>
          <w:rFonts w:hint="eastAsia"/>
        </w:rPr>
        <w:t>protected</w:t>
      </w:r>
      <w:r>
        <w:rPr>
          <w:rFonts w:hint="eastAsia"/>
        </w:rPr>
        <w:t>方法，那么目标实例必须</w:t>
      </w:r>
      <w:r w:rsidR="00603A07">
        <w:rPr>
          <w:rFonts w:hint="eastAsia"/>
        </w:rPr>
        <w:t>是</w:t>
      </w:r>
      <w:r>
        <w:rPr>
          <w:rFonts w:hint="eastAsia"/>
        </w:rPr>
        <w:t>当前类或当前类的子类</w:t>
      </w:r>
    </w:p>
    <w:p w14:paraId="710F4F56" w14:textId="707314BD" w:rsidR="006C49D7" w:rsidRDefault="00C35909" w:rsidP="005951EC">
      <w:pPr>
        <w:pStyle w:val="a3"/>
        <w:numPr>
          <w:ilvl w:val="0"/>
          <w:numId w:val="50"/>
        </w:numPr>
      </w:pPr>
      <w:r>
        <w:rPr>
          <w:rFonts w:hint="eastAsia"/>
        </w:rPr>
        <w:t>程序执行不能超过</w:t>
      </w:r>
      <w:r>
        <w:rPr>
          <w:rFonts w:hint="eastAsia"/>
        </w:rPr>
        <w:t>code</w:t>
      </w:r>
      <w:r>
        <w:rPr>
          <w:rFonts w:hint="eastAsia"/>
        </w:rPr>
        <w:t>数组末端</w:t>
      </w:r>
    </w:p>
    <w:p w14:paraId="09EF7959" w14:textId="69E3394D" w:rsidR="00C35909" w:rsidRDefault="00C35909" w:rsidP="005951EC">
      <w:pPr>
        <w:pStyle w:val="a3"/>
        <w:numPr>
          <w:ilvl w:val="0"/>
          <w:numId w:val="50"/>
        </w:numPr>
      </w:pPr>
      <w:r>
        <w:rPr>
          <w:rFonts w:hint="eastAsia"/>
        </w:rPr>
        <w:t>返回地址不可以从局部变量表中加载</w:t>
      </w:r>
    </w:p>
    <w:p w14:paraId="4D1A3044" w14:textId="10BCACBC" w:rsidR="00C35909" w:rsidRDefault="00C35909" w:rsidP="005951EC">
      <w:pPr>
        <w:pStyle w:val="a3"/>
        <w:numPr>
          <w:ilvl w:val="0"/>
          <w:numId w:val="50"/>
        </w:numPr>
      </w:pPr>
      <w:r>
        <w:rPr>
          <w:rFonts w:hint="eastAsia"/>
        </w:rPr>
        <w:t>只能通过</w:t>
      </w:r>
      <w:r>
        <w:rPr>
          <w:rFonts w:hint="eastAsia"/>
        </w:rPr>
        <w:t>ret</w:t>
      </w:r>
      <w:r>
        <w:rPr>
          <w:rFonts w:hint="eastAsia"/>
        </w:rPr>
        <w:t>指令返回</w:t>
      </w:r>
      <w:r>
        <w:rPr>
          <w:rFonts w:hint="eastAsia"/>
        </w:rPr>
        <w:t>jsr</w:t>
      </w:r>
      <w:r>
        <w:rPr>
          <w:rFonts w:hint="eastAsia"/>
        </w:rPr>
        <w:t>或</w:t>
      </w:r>
      <w:r>
        <w:rPr>
          <w:rFonts w:hint="eastAsia"/>
        </w:rPr>
        <w:t>jsr_</w:t>
      </w:r>
      <w:r>
        <w:t>w</w:t>
      </w:r>
      <w:r>
        <w:rPr>
          <w:rFonts w:hint="eastAsia"/>
        </w:rPr>
        <w:t>指令后面的那条指令</w:t>
      </w:r>
    </w:p>
    <w:p w14:paraId="313B5ACD" w14:textId="0BAF670C" w:rsidR="008A6071" w:rsidRDefault="008A6071" w:rsidP="005951EC">
      <w:pPr>
        <w:pStyle w:val="a3"/>
        <w:numPr>
          <w:ilvl w:val="0"/>
          <w:numId w:val="50"/>
        </w:numPr>
      </w:pPr>
      <w:r>
        <w:rPr>
          <w:rFonts w:hint="eastAsia"/>
        </w:rPr>
        <w:t>不能通过</w:t>
      </w:r>
      <w:r>
        <w:rPr>
          <w:rFonts w:hint="eastAsia"/>
        </w:rPr>
        <w:t>jsr</w:t>
      </w:r>
      <w:r>
        <w:rPr>
          <w:rFonts w:hint="eastAsia"/>
        </w:rPr>
        <w:t>或</w:t>
      </w:r>
      <w:r>
        <w:rPr>
          <w:rFonts w:hint="eastAsia"/>
        </w:rPr>
        <w:t>jsr_</w:t>
      </w:r>
      <w:r>
        <w:t>w</w:t>
      </w:r>
      <w:r>
        <w:rPr>
          <w:rFonts w:hint="eastAsia"/>
        </w:rPr>
        <w:t>指令递归调用已位于子例程调用链</w:t>
      </w:r>
      <w:r>
        <w:rPr>
          <w:rFonts w:hint="eastAsia"/>
        </w:rPr>
        <w:t>(</w:t>
      </w:r>
      <w:r>
        <w:t>subroutine call chain)</w:t>
      </w:r>
      <w:r>
        <w:rPr>
          <w:rFonts w:hint="eastAsia"/>
        </w:rPr>
        <w:t>中的子例程</w:t>
      </w:r>
      <w:r>
        <w:rPr>
          <w:rFonts w:hint="eastAsia"/>
        </w:rPr>
        <w:t>(</w:t>
      </w:r>
      <w:r>
        <w:t>subroutine)</w:t>
      </w:r>
      <w:r>
        <w:rPr>
          <w:rFonts w:hint="eastAsia"/>
        </w:rPr>
        <w:t>。</w:t>
      </w:r>
    </w:p>
    <w:p w14:paraId="6310E1D8" w14:textId="729751E7" w:rsidR="008A6071" w:rsidRDefault="008A6071" w:rsidP="005951EC">
      <w:pPr>
        <w:pStyle w:val="a3"/>
        <w:numPr>
          <w:ilvl w:val="0"/>
          <w:numId w:val="50"/>
        </w:numPr>
      </w:pPr>
      <w:r>
        <w:rPr>
          <w:rFonts w:hint="eastAsia"/>
        </w:rPr>
        <w:t>所有</w:t>
      </w:r>
      <w:r>
        <w:t>returnAddress</w:t>
      </w:r>
      <w:r>
        <w:rPr>
          <w:rFonts w:hint="eastAsia"/>
        </w:rPr>
        <w:t>类型的实例最多返回一次</w:t>
      </w:r>
    </w:p>
    <w:p w14:paraId="322E080D" w14:textId="488573F3" w:rsidR="008A6071" w:rsidRPr="00071C0A" w:rsidRDefault="009A051C" w:rsidP="005951EC">
      <w:pPr>
        <w:pStyle w:val="a3"/>
        <w:numPr>
          <w:ilvl w:val="0"/>
          <w:numId w:val="50"/>
        </w:numPr>
        <w:rPr>
          <w:rFonts w:hint="eastAsia"/>
        </w:rPr>
      </w:pPr>
      <w:r>
        <w:rPr>
          <w:rFonts w:hint="eastAsia"/>
        </w:rPr>
        <w:t>如果某条</w:t>
      </w:r>
      <w:r>
        <w:rPr>
          <w:rFonts w:hint="eastAsia"/>
        </w:rPr>
        <w:t>ret</w:t>
      </w:r>
      <w:r>
        <w:rPr>
          <w:rFonts w:hint="eastAsia"/>
        </w:rPr>
        <w:t>指令可以返回到子例程调用链中位于该指令上方的某个点，那么与此指令相对应的那个</w:t>
      </w:r>
      <w:r>
        <w:t>returnAddress</w:t>
      </w:r>
      <w:r>
        <w:rPr>
          <w:rFonts w:hint="eastAsia"/>
        </w:rPr>
        <w:t>类型的实例，绝不能用作返回地址</w:t>
      </w:r>
    </w:p>
    <w:p w14:paraId="1DBFA6B0" w14:textId="77777777" w:rsidR="0039198B" w:rsidRPr="00493546" w:rsidRDefault="0039198B" w:rsidP="00C00071">
      <w:pPr>
        <w:rPr>
          <w:rFonts w:eastAsia="宋体"/>
        </w:rPr>
      </w:pPr>
    </w:p>
    <w:p w14:paraId="62398F70" w14:textId="2E0B2FDD" w:rsidR="009D2AD0" w:rsidRDefault="00BC6232" w:rsidP="00BC6232">
      <w:pPr>
        <w:pStyle w:val="3"/>
      </w:pPr>
      <w:bookmarkStart w:id="75" w:name="_Toc41756844"/>
      <w:r>
        <w:rPr>
          <w:rFonts w:hint="eastAsia"/>
        </w:rPr>
        <w:t>4.5</w:t>
      </w:r>
      <w:r w:rsidR="005A58A9" w:rsidRPr="004503AA">
        <w:rPr>
          <w:rFonts w:hint="eastAsia"/>
        </w:rPr>
        <w:t>Class</w:t>
      </w:r>
      <w:r w:rsidR="005A58A9" w:rsidRPr="004503AA">
        <w:rPr>
          <w:rFonts w:hint="eastAsia"/>
        </w:rPr>
        <w:t>文件校验</w:t>
      </w:r>
      <w:bookmarkEnd w:id="75"/>
    </w:p>
    <w:p w14:paraId="6E6EE5AD" w14:textId="6807D8C0" w:rsidR="0039198B" w:rsidRPr="004503AA" w:rsidRDefault="0039198B" w:rsidP="00C00071">
      <w:pPr>
        <w:rPr>
          <w:rFonts w:eastAsia="宋体" w:hint="eastAsia"/>
        </w:rPr>
      </w:pPr>
    </w:p>
    <w:p w14:paraId="1C1D1D7B" w14:textId="7C3B19CC" w:rsidR="009D2AD0" w:rsidRPr="004503AA" w:rsidRDefault="00CB2E85" w:rsidP="00CB2E85">
      <w:pPr>
        <w:pStyle w:val="3"/>
      </w:pPr>
      <w:r>
        <w:rPr>
          <w:rFonts w:hint="eastAsia"/>
        </w:rPr>
        <w:t>4.6</w:t>
      </w:r>
      <w:r w:rsidR="00EB63CE" w:rsidRPr="004503AA">
        <w:rPr>
          <w:rFonts w:hint="eastAsia"/>
        </w:rPr>
        <w:t>JVM</w:t>
      </w:r>
      <w:r w:rsidR="00EB63CE" w:rsidRPr="004503AA">
        <w:rPr>
          <w:rFonts w:hint="eastAsia"/>
        </w:rPr>
        <w:t>限制</w:t>
      </w:r>
    </w:p>
    <w:p w14:paraId="77FAAA7B" w14:textId="1990A817" w:rsidR="00D968A6" w:rsidRPr="004503AA" w:rsidRDefault="00D968A6" w:rsidP="00C00071">
      <w:pPr>
        <w:rPr>
          <w:rFonts w:eastAsia="宋体"/>
        </w:rPr>
      </w:pPr>
    </w:p>
    <w:p w14:paraId="5D8D30C0" w14:textId="77777777" w:rsidR="00EB63CE" w:rsidRPr="004503AA" w:rsidRDefault="00EB63CE" w:rsidP="00C00071">
      <w:pPr>
        <w:rPr>
          <w:rFonts w:eastAsia="宋体"/>
        </w:rPr>
      </w:pPr>
    </w:p>
    <w:p w14:paraId="35002FB2" w14:textId="5A16ABCF" w:rsidR="00554861" w:rsidRPr="00554861" w:rsidRDefault="00E626F9" w:rsidP="00554861">
      <w:pPr>
        <w:pStyle w:val="2"/>
      </w:pPr>
      <w:bookmarkStart w:id="76" w:name="_Toc41756845"/>
      <w:r>
        <w:t>5</w:t>
      </w:r>
      <w:r>
        <w:rPr>
          <w:rFonts w:hint="eastAsia"/>
        </w:rPr>
        <w:t>、</w:t>
      </w:r>
      <w:r w:rsidR="000B26C6" w:rsidRPr="004503AA">
        <w:rPr>
          <w:rFonts w:hint="eastAsia"/>
        </w:rPr>
        <w:t>准备</w:t>
      </w:r>
      <w:r w:rsidR="000B26C6" w:rsidRPr="004503AA">
        <w:rPr>
          <w:rFonts w:hint="eastAsia"/>
        </w:rPr>
        <w:t>(</w:t>
      </w:r>
      <w:r w:rsidR="000B26C6" w:rsidRPr="004503AA">
        <w:t>Preparation)</w:t>
      </w:r>
      <w:bookmarkEnd w:id="76"/>
    </w:p>
    <w:p w14:paraId="379B9918" w14:textId="7BA37B25" w:rsidR="00D968A6" w:rsidRPr="004503AA" w:rsidRDefault="00406656" w:rsidP="00C00071">
      <w:pPr>
        <w:rPr>
          <w:rFonts w:eastAsia="宋体"/>
        </w:rPr>
      </w:pPr>
      <w:r w:rsidRPr="004503AA">
        <w:rPr>
          <w:rFonts w:eastAsia="宋体"/>
        </w:rPr>
        <w:t>a</w:t>
      </w:r>
      <w:r w:rsidRPr="004503AA">
        <w:rPr>
          <w:rFonts w:eastAsia="宋体" w:hint="eastAsia"/>
        </w:rPr>
        <w:t>此阶段时正式为类中定义的静态变量在方法区中分配内存并设置变量初始值的阶段</w:t>
      </w:r>
    </w:p>
    <w:p w14:paraId="49B83805" w14:textId="0F7A3021" w:rsidR="00406656" w:rsidRPr="004503AA" w:rsidRDefault="00406656" w:rsidP="00C00071">
      <w:pPr>
        <w:rPr>
          <w:rFonts w:eastAsia="宋体"/>
        </w:rPr>
      </w:pPr>
      <w:r w:rsidRPr="004503AA">
        <w:rPr>
          <w:rFonts w:eastAsia="宋体" w:hint="eastAsia"/>
        </w:rPr>
        <w:t>b此阶段仅处理类变量，不包括实例变量</w:t>
      </w:r>
    </w:p>
    <w:p w14:paraId="5D9508E0" w14:textId="07E404C3" w:rsidR="003A369E" w:rsidRPr="004503AA" w:rsidRDefault="003A369E" w:rsidP="00C00071">
      <w:pPr>
        <w:rPr>
          <w:rFonts w:eastAsia="宋体"/>
        </w:rPr>
      </w:pPr>
      <w:r w:rsidRPr="004503AA">
        <w:rPr>
          <w:rFonts w:eastAsia="宋体" w:hint="eastAsia"/>
        </w:rPr>
        <w:t xml:space="preserve">c当用final </w:t>
      </w:r>
      <w:r w:rsidRPr="004503AA">
        <w:rPr>
          <w:rFonts w:eastAsia="宋体"/>
        </w:rPr>
        <w:t xml:space="preserve"> </w:t>
      </w:r>
      <w:r w:rsidRPr="004503AA">
        <w:rPr>
          <w:rFonts w:eastAsia="宋体" w:hint="eastAsia"/>
        </w:rPr>
        <w:t>static</w:t>
      </w:r>
      <w:r w:rsidRPr="004503AA">
        <w:rPr>
          <w:rFonts w:eastAsia="宋体"/>
        </w:rPr>
        <w:t xml:space="preserve"> </w:t>
      </w:r>
      <w:r w:rsidRPr="004503AA">
        <w:rPr>
          <w:rFonts w:eastAsia="宋体" w:hint="eastAsia"/>
        </w:rPr>
        <w:t>声明常量，则会在此此阶段赋具体值</w:t>
      </w:r>
    </w:p>
    <w:p w14:paraId="51976CFB" w14:textId="11D143C9" w:rsidR="00C6030F" w:rsidRPr="004503AA" w:rsidRDefault="00C6030F" w:rsidP="00C00071">
      <w:pPr>
        <w:rPr>
          <w:rFonts w:eastAsia="宋体"/>
        </w:rPr>
      </w:pPr>
      <w:r w:rsidRPr="004503AA">
        <w:rPr>
          <w:rFonts w:eastAsia="宋体" w:hint="eastAsia"/>
        </w:rPr>
        <w:t>d</w:t>
      </w:r>
      <w:r w:rsidR="00BD4046" w:rsidRPr="004503AA">
        <w:rPr>
          <w:rFonts w:eastAsia="宋体"/>
        </w:rPr>
        <w:t xml:space="preserve"> </w:t>
      </w:r>
      <w:r w:rsidR="00BD4046" w:rsidRPr="004503AA">
        <w:rPr>
          <w:rFonts w:eastAsia="宋体" w:hint="eastAsia"/>
        </w:rPr>
        <w:t>JVM在此阶段也有些强制约束</w:t>
      </w:r>
      <w:r w:rsidR="00B77741" w:rsidRPr="004503AA">
        <w:rPr>
          <w:rFonts w:eastAsia="宋体" w:hint="eastAsia"/>
        </w:rPr>
        <w:t>，</w:t>
      </w:r>
      <w:r w:rsidR="00B77741" w:rsidRPr="004503AA">
        <w:rPr>
          <w:rFonts w:eastAsia="宋体" w:hint="eastAsia"/>
          <w:color w:val="FF0000"/>
        </w:rPr>
        <w:t>这块有点晦涩，</w:t>
      </w:r>
      <w:r w:rsidR="00B77741" w:rsidRPr="004503AA">
        <w:rPr>
          <w:rFonts w:eastAsia="宋体" w:hint="eastAsia"/>
        </w:rPr>
        <w:t>，建议看JVM规范</w:t>
      </w:r>
      <w:r w:rsidR="00D97BAC" w:rsidRPr="004503AA">
        <w:rPr>
          <w:rFonts w:eastAsia="宋体" w:hint="eastAsia"/>
          <w:b/>
          <w:bCs/>
          <w:color w:val="FF0000"/>
        </w:rPr>
        <w:t>英文</w:t>
      </w:r>
      <w:r w:rsidR="00B77741" w:rsidRPr="004503AA">
        <w:rPr>
          <w:rFonts w:eastAsia="宋体" w:hint="eastAsia"/>
          <w:b/>
          <w:bCs/>
          <w:color w:val="FF0000"/>
        </w:rPr>
        <w:t>原文</w:t>
      </w:r>
      <w:r w:rsidR="00BD4046" w:rsidRPr="004503AA">
        <w:rPr>
          <w:rFonts w:eastAsia="宋体" w:hint="eastAsia"/>
        </w:rPr>
        <w:t>：</w:t>
      </w:r>
    </w:p>
    <w:p w14:paraId="3A564681" w14:textId="362ACB4D" w:rsidR="00FC5A19" w:rsidRPr="004503AA" w:rsidRDefault="00BD4046" w:rsidP="00C00071">
      <w:pPr>
        <w:rPr>
          <w:rFonts w:eastAsia="宋体"/>
        </w:rPr>
      </w:pPr>
      <w:r w:rsidRPr="004503AA">
        <w:rPr>
          <w:rFonts w:eastAsia="宋体" w:hint="eastAsia"/>
        </w:rPr>
        <w:t>d</w:t>
      </w:r>
      <w:r w:rsidRPr="004503AA">
        <w:rPr>
          <w:rFonts w:eastAsia="宋体"/>
        </w:rPr>
        <w:t>.1</w:t>
      </w:r>
      <w:r w:rsidRPr="004503AA">
        <w:rPr>
          <w:rFonts w:eastAsia="宋体" w:hint="eastAsia"/>
        </w:rPr>
        <w:t>假定L</w:t>
      </w:r>
      <w:r w:rsidRPr="004503AA">
        <w:rPr>
          <w:rFonts w:eastAsia="宋体"/>
        </w:rPr>
        <w:t>1</w:t>
      </w:r>
      <w:r w:rsidRPr="004503AA">
        <w:rPr>
          <w:rFonts w:eastAsia="宋体" w:hint="eastAsia"/>
        </w:rPr>
        <w:t>是C的加载器，对于每个在C中的方法m，m覆盖了C的父类或父接口</w:t>
      </w:r>
      <w:r w:rsidRPr="004503AA">
        <w:rPr>
          <w:rFonts w:eastAsia="宋体"/>
        </w:rPr>
        <w:t>&lt;D,L2&gt;</w:t>
      </w:r>
      <w:r w:rsidRPr="004503AA">
        <w:rPr>
          <w:rFonts w:eastAsia="宋体" w:hint="eastAsia"/>
        </w:rPr>
        <w:t>中某个方法，</w:t>
      </w:r>
      <w:r w:rsidR="00AE628A" w:rsidRPr="004503AA">
        <w:rPr>
          <w:rFonts w:eastAsia="宋体" w:hint="eastAsia"/>
        </w:rPr>
        <w:t>m返回值是Tr，形参从个Tf</w:t>
      </w:r>
      <w:r w:rsidR="00AE628A" w:rsidRPr="004503AA">
        <w:rPr>
          <w:rFonts w:eastAsia="宋体"/>
        </w:rPr>
        <w:t>1....</w:t>
      </w:r>
      <w:r w:rsidR="00AE628A" w:rsidRPr="004503AA">
        <w:rPr>
          <w:rFonts w:eastAsia="宋体" w:hint="eastAsia"/>
        </w:rPr>
        <w:t>Tfn。</w:t>
      </w:r>
    </w:p>
    <w:p w14:paraId="0787648D" w14:textId="6BFD92DF" w:rsidR="00BD4046" w:rsidRPr="004503AA" w:rsidRDefault="00FC5A19" w:rsidP="00C00071">
      <w:pPr>
        <w:rPr>
          <w:rFonts w:eastAsia="宋体"/>
        </w:rPr>
      </w:pPr>
      <w:r w:rsidRPr="004503AA">
        <w:rPr>
          <w:rFonts w:eastAsia="宋体" w:hint="eastAsia"/>
        </w:rPr>
        <w:t>d</w:t>
      </w:r>
      <w:r w:rsidRPr="004503AA">
        <w:rPr>
          <w:rFonts w:eastAsia="宋体"/>
        </w:rPr>
        <w:t>.1.1</w:t>
      </w:r>
      <w:r w:rsidR="00AE628A" w:rsidRPr="004503AA">
        <w:rPr>
          <w:rFonts w:eastAsia="宋体" w:hint="eastAsia"/>
        </w:rPr>
        <w:t>如果Tr不是数组，则用T</w:t>
      </w:r>
      <w:r w:rsidR="00AE628A" w:rsidRPr="004503AA">
        <w:rPr>
          <w:rFonts w:eastAsia="宋体"/>
        </w:rPr>
        <w:t>0</w:t>
      </w:r>
      <w:r w:rsidR="00AE628A" w:rsidRPr="004503AA">
        <w:rPr>
          <w:rFonts w:eastAsia="宋体" w:hint="eastAsia"/>
        </w:rPr>
        <w:t>代替Tr；否则，T</w:t>
      </w:r>
      <w:r w:rsidR="00AE628A" w:rsidRPr="004503AA">
        <w:rPr>
          <w:rFonts w:eastAsia="宋体"/>
        </w:rPr>
        <w:t>0</w:t>
      </w:r>
      <w:r w:rsidR="00AE628A" w:rsidRPr="004503AA">
        <w:rPr>
          <w:rFonts w:eastAsia="宋体" w:hint="eastAsia"/>
        </w:rPr>
        <w:t>就表示Tr的元素类型</w:t>
      </w:r>
    </w:p>
    <w:p w14:paraId="79F85956" w14:textId="216CA9E5" w:rsidR="00FC5A19" w:rsidRPr="004503AA" w:rsidRDefault="00FC5A19" w:rsidP="00C00071">
      <w:pPr>
        <w:rPr>
          <w:rFonts w:eastAsia="宋体"/>
        </w:rPr>
      </w:pPr>
      <w:r w:rsidRPr="004503AA">
        <w:rPr>
          <w:rFonts w:eastAsia="宋体" w:hint="eastAsia"/>
        </w:rPr>
        <w:t>d</w:t>
      </w:r>
      <w:r w:rsidRPr="004503AA">
        <w:rPr>
          <w:rFonts w:eastAsia="宋体"/>
        </w:rPr>
        <w:t>.1.2</w:t>
      </w:r>
      <w:r w:rsidR="00AC6A11" w:rsidRPr="004503AA">
        <w:rPr>
          <w:rFonts w:eastAsia="宋体" w:hint="eastAsia"/>
        </w:rPr>
        <w:t>从</w:t>
      </w:r>
      <w:r w:rsidR="00AC6A11" w:rsidRPr="004503AA">
        <w:rPr>
          <w:rFonts w:eastAsia="宋体"/>
        </w:rPr>
        <w:t>1</w:t>
      </w:r>
      <w:r w:rsidR="00AC6A11" w:rsidRPr="004503AA">
        <w:rPr>
          <w:rFonts w:eastAsia="宋体" w:hint="eastAsia"/>
        </w:rPr>
        <w:t>到n的每个i来说，如果Tfi不是数组类型，Ti表示Tfi，否则Ti就是Tfi的元素类型</w:t>
      </w:r>
    </w:p>
    <w:p w14:paraId="60BE7D26" w14:textId="58323F2F" w:rsidR="006F122E" w:rsidRPr="004503AA" w:rsidRDefault="006F122E" w:rsidP="00C00071">
      <w:pPr>
        <w:rPr>
          <w:rFonts w:eastAsia="宋体"/>
        </w:rPr>
      </w:pPr>
      <w:r w:rsidRPr="004503AA">
        <w:rPr>
          <w:rFonts w:eastAsia="宋体" w:hint="eastAsia"/>
        </w:rPr>
        <w:t>d</w:t>
      </w:r>
      <w:r w:rsidRPr="004503AA">
        <w:rPr>
          <w:rFonts w:eastAsia="宋体"/>
        </w:rPr>
        <w:t>.1.3</w:t>
      </w:r>
      <w:r w:rsidRPr="004503AA">
        <w:rPr>
          <w:rFonts w:eastAsia="宋体" w:hint="eastAsia"/>
        </w:rPr>
        <w:t>对于0到n的每个i来说，Ti</w:t>
      </w:r>
      <w:r w:rsidRPr="004503AA">
        <w:rPr>
          <w:rFonts w:eastAsia="宋体"/>
        </w:rPr>
        <w:t>(L1)=Ti(L2)</w:t>
      </w:r>
      <w:r w:rsidRPr="004503AA">
        <w:rPr>
          <w:rFonts w:eastAsia="宋体" w:hint="eastAsia"/>
        </w:rPr>
        <w:t>都该成立</w:t>
      </w:r>
    </w:p>
    <w:p w14:paraId="40F8CA51" w14:textId="5A3F68C2" w:rsidR="00BD4046" w:rsidRPr="004503AA" w:rsidRDefault="00BD4046" w:rsidP="00C00071">
      <w:pPr>
        <w:rPr>
          <w:rFonts w:eastAsia="宋体"/>
        </w:rPr>
      </w:pPr>
      <w:r w:rsidRPr="004503AA">
        <w:rPr>
          <w:rFonts w:eastAsia="宋体"/>
        </w:rPr>
        <w:t>d.2</w:t>
      </w:r>
      <w:r w:rsidR="00D71F22" w:rsidRPr="004503AA">
        <w:rPr>
          <w:rFonts w:eastAsia="宋体" w:hint="eastAsia"/>
        </w:rPr>
        <w:t>假定C实现了父接口&lt;</w:t>
      </w:r>
      <w:r w:rsidR="00D71F22" w:rsidRPr="004503AA">
        <w:rPr>
          <w:rFonts w:eastAsia="宋体"/>
        </w:rPr>
        <w:t>I,L3&gt;</w:t>
      </w:r>
      <w:r w:rsidR="00D71F22" w:rsidRPr="004503AA">
        <w:rPr>
          <w:rFonts w:eastAsia="宋体" w:hint="eastAsia"/>
        </w:rPr>
        <w:t>中的方法m，但c自己却没有声明这个方法m，那么就把声明了由C所继承的方法m实现的那个超类标记为</w:t>
      </w:r>
      <w:r w:rsidR="00D71F22" w:rsidRPr="004503AA">
        <w:rPr>
          <w:rFonts w:eastAsia="宋体"/>
        </w:rPr>
        <w:t>&lt;D,L2&gt;</w:t>
      </w:r>
      <w:r w:rsidR="00D63F96" w:rsidRPr="004503AA">
        <w:rPr>
          <w:rFonts w:eastAsia="宋体"/>
        </w:rPr>
        <w:t xml:space="preserve">( For each instance method m declared in a superinterface &lt;I, L3&gt; of C, if C does not itself declare an instance method that can </w:t>
      </w:r>
      <w:r w:rsidR="00D63F96" w:rsidRPr="004503AA">
        <w:rPr>
          <w:rFonts w:eastAsia="宋体"/>
        </w:rPr>
        <w:lastRenderedPageBreak/>
        <w:t>override m, then a method is selected with respect to C and the method m in &lt;I, L3&gt;. Let &lt;D, L2&gt; be the class or interface that declares the selected method)</w:t>
      </w:r>
      <w:r w:rsidR="00D63F96" w:rsidRPr="004503AA">
        <w:rPr>
          <w:rFonts w:eastAsia="宋体" w:hint="eastAsia"/>
        </w:rPr>
        <w:t>。</w:t>
      </w:r>
      <w:r w:rsidR="00D71F22" w:rsidRPr="004503AA">
        <w:rPr>
          <w:rFonts w:eastAsia="宋体" w:hint="eastAsia"/>
        </w:rPr>
        <w:t>JVM也加了同</w:t>
      </w:r>
      <w:r w:rsidR="00D71F22" w:rsidRPr="004503AA">
        <w:rPr>
          <w:rFonts w:eastAsia="宋体"/>
          <w:b/>
          <w:bCs/>
        </w:rPr>
        <w:t>d.1</w:t>
      </w:r>
      <w:r w:rsidR="00D71F22" w:rsidRPr="004503AA">
        <w:rPr>
          <w:rFonts w:eastAsia="宋体" w:hint="eastAsia"/>
        </w:rPr>
        <w:t>相同的约束</w:t>
      </w:r>
      <w:r w:rsidR="00D63F96" w:rsidRPr="004503AA">
        <w:rPr>
          <w:rFonts w:eastAsia="宋体" w:hint="eastAsia"/>
        </w:rPr>
        <w:t>。</w:t>
      </w:r>
    </w:p>
    <w:p w14:paraId="10503453" w14:textId="77777777" w:rsidR="00D968A6" w:rsidRPr="004503AA" w:rsidRDefault="00D968A6" w:rsidP="00C00071">
      <w:pPr>
        <w:rPr>
          <w:rFonts w:eastAsia="宋体"/>
        </w:rPr>
      </w:pPr>
    </w:p>
    <w:p w14:paraId="2F9CEA71" w14:textId="09CBF0E0" w:rsidR="00CF3FDA" w:rsidRPr="004503AA" w:rsidRDefault="00E626F9" w:rsidP="00554861">
      <w:pPr>
        <w:pStyle w:val="2"/>
      </w:pPr>
      <w:bookmarkStart w:id="77" w:name="_Toc41756846"/>
      <w:r>
        <w:t>6</w:t>
      </w:r>
      <w:r>
        <w:rPr>
          <w:rFonts w:hint="eastAsia"/>
        </w:rPr>
        <w:t>、</w:t>
      </w:r>
      <w:r w:rsidR="000B26C6" w:rsidRPr="004503AA">
        <w:rPr>
          <w:rFonts w:hint="eastAsia"/>
        </w:rPr>
        <w:t>解析</w:t>
      </w:r>
      <w:r w:rsidR="000B26C6" w:rsidRPr="004503AA">
        <w:t>(</w:t>
      </w:r>
      <w:r w:rsidR="00CF3FDA" w:rsidRPr="004503AA">
        <w:t>Resolution</w:t>
      </w:r>
      <w:r w:rsidR="000B26C6" w:rsidRPr="004503AA">
        <w:t>)</w:t>
      </w:r>
      <w:bookmarkEnd w:id="77"/>
    </w:p>
    <w:p w14:paraId="00179A31" w14:textId="29B21311" w:rsidR="00D968A6" w:rsidRPr="004503AA" w:rsidRDefault="00E626F9" w:rsidP="00554861">
      <w:pPr>
        <w:pStyle w:val="3"/>
      </w:pPr>
      <w:bookmarkStart w:id="78" w:name="_Toc41756847"/>
      <w:r>
        <w:t>6</w:t>
      </w:r>
      <w:r w:rsidR="009D2AD0" w:rsidRPr="004503AA">
        <w:t>.1</w:t>
      </w:r>
      <w:r>
        <w:rPr>
          <w:rFonts w:hint="eastAsia"/>
        </w:rPr>
        <w:t>、</w:t>
      </w:r>
      <w:r w:rsidR="009D2AD0" w:rsidRPr="004503AA">
        <w:rPr>
          <w:rFonts w:hint="eastAsia"/>
        </w:rPr>
        <w:t>概述</w:t>
      </w:r>
      <w:bookmarkEnd w:id="78"/>
    </w:p>
    <w:p w14:paraId="79C1A00B" w14:textId="2750AE25" w:rsidR="00131034" w:rsidRPr="004503AA" w:rsidRDefault="00131034" w:rsidP="00C00071">
      <w:pPr>
        <w:rPr>
          <w:rFonts w:eastAsia="宋体"/>
        </w:rPr>
      </w:pPr>
      <w:r w:rsidRPr="004503AA">
        <w:rPr>
          <w:rFonts w:eastAsia="宋体"/>
        </w:rPr>
        <w:t>a</w:t>
      </w:r>
      <w:r w:rsidRPr="004503AA">
        <w:rPr>
          <w:rFonts w:eastAsia="宋体" w:hint="eastAsia"/>
        </w:rPr>
        <w:t>解析阶段是JVM将常量池内的符号引用替换为直接引用的过程</w:t>
      </w:r>
      <w:r w:rsidR="002522C9" w:rsidRPr="004503AA">
        <w:rPr>
          <w:rFonts w:eastAsia="宋体"/>
        </w:rPr>
        <w:t>(Resolution is the process of dynamically determining one or more concrete values from a symbolic reference in the run-time constant pool)</w:t>
      </w:r>
    </w:p>
    <w:p w14:paraId="5EAA502C" w14:textId="77777777" w:rsidR="00131034" w:rsidRPr="004503AA" w:rsidRDefault="00131034" w:rsidP="00C00071">
      <w:pPr>
        <w:rPr>
          <w:rFonts w:eastAsia="宋体"/>
        </w:rPr>
      </w:pPr>
      <w:r w:rsidRPr="004503AA">
        <w:rPr>
          <w:rFonts w:eastAsia="宋体" w:hint="eastAsia"/>
        </w:rPr>
        <w:t>b</w:t>
      </w:r>
      <w:r w:rsidRPr="004503AA">
        <w:rPr>
          <w:rFonts w:eastAsia="宋体" w:hint="eastAsia"/>
          <w:b/>
          <w:bCs/>
        </w:rPr>
        <w:t>符号引用</w:t>
      </w:r>
      <w:r w:rsidRPr="004503AA">
        <w:rPr>
          <w:rFonts w:eastAsia="宋体"/>
        </w:rPr>
        <w:t>(symbolic reference):</w:t>
      </w:r>
    </w:p>
    <w:p w14:paraId="4965C317" w14:textId="4231932A" w:rsidR="00131034" w:rsidRPr="004503AA" w:rsidRDefault="00131034" w:rsidP="00C00071">
      <w:pPr>
        <w:rPr>
          <w:rFonts w:eastAsia="宋体"/>
        </w:rPr>
      </w:pPr>
      <w:r w:rsidRPr="004503AA">
        <w:rPr>
          <w:rFonts w:eastAsia="宋体" w:hint="eastAsia"/>
        </w:rPr>
        <w:t>b</w:t>
      </w:r>
      <w:r w:rsidRPr="004503AA">
        <w:rPr>
          <w:rFonts w:eastAsia="宋体"/>
        </w:rPr>
        <w:t>.1</w:t>
      </w:r>
      <w:r w:rsidRPr="004503AA">
        <w:rPr>
          <w:rFonts w:eastAsia="宋体" w:hint="eastAsia"/>
        </w:rPr>
        <w:t>以一组符号来描述所引用的目标，符号可以是任何形式的字面量，只要使用时能无歧义地定位到目标就行</w:t>
      </w:r>
    </w:p>
    <w:p w14:paraId="02E77985" w14:textId="0DBF68C9" w:rsidR="00131034" w:rsidRPr="004503AA" w:rsidRDefault="00131034" w:rsidP="00C00071">
      <w:pPr>
        <w:rPr>
          <w:rFonts w:eastAsia="宋体"/>
        </w:rPr>
      </w:pPr>
      <w:r w:rsidRPr="004503AA">
        <w:rPr>
          <w:rFonts w:eastAsia="宋体"/>
        </w:rPr>
        <w:t>b.2</w:t>
      </w:r>
      <w:r w:rsidRPr="004503AA">
        <w:rPr>
          <w:rFonts w:eastAsia="宋体" w:hint="eastAsia"/>
        </w:rPr>
        <w:t>与JVM实现的内存布局无关，引用的目标不一定是已经加载到JVM内存当中的内容</w:t>
      </w:r>
    </w:p>
    <w:p w14:paraId="032397CD" w14:textId="4851427A" w:rsidR="00131034" w:rsidRPr="004503AA" w:rsidRDefault="00131034" w:rsidP="00C00071">
      <w:pPr>
        <w:rPr>
          <w:rFonts w:eastAsia="宋体"/>
        </w:rPr>
      </w:pPr>
      <w:r w:rsidRPr="004503AA">
        <w:rPr>
          <w:rFonts w:eastAsia="宋体" w:hint="eastAsia"/>
        </w:rPr>
        <w:t>b</w:t>
      </w:r>
      <w:r w:rsidRPr="004503AA">
        <w:rPr>
          <w:rFonts w:eastAsia="宋体"/>
        </w:rPr>
        <w:t>.3</w:t>
      </w:r>
      <w:r w:rsidRPr="004503AA">
        <w:rPr>
          <w:rFonts w:eastAsia="宋体" w:hint="eastAsia"/>
        </w:rPr>
        <w:t>JVM实现的内存布局可以各不相同，但其能接受的符号引用必须是一致的</w:t>
      </w:r>
    </w:p>
    <w:p w14:paraId="70702885" w14:textId="02183C83" w:rsidR="00131034" w:rsidRPr="004503AA" w:rsidRDefault="00131034" w:rsidP="00C00071">
      <w:pPr>
        <w:rPr>
          <w:rFonts w:eastAsia="宋体"/>
        </w:rPr>
      </w:pPr>
      <w:r w:rsidRPr="004503AA">
        <w:rPr>
          <w:rFonts w:eastAsia="宋体"/>
        </w:rPr>
        <w:t>c</w:t>
      </w:r>
      <w:r w:rsidRPr="004503AA">
        <w:rPr>
          <w:rFonts w:eastAsia="宋体" w:hint="eastAsia"/>
          <w:b/>
          <w:bCs/>
        </w:rPr>
        <w:t>直接引用</w:t>
      </w:r>
      <w:r w:rsidRPr="004503AA">
        <w:rPr>
          <w:rFonts w:eastAsia="宋体"/>
        </w:rPr>
        <w:t>(Direct reference):</w:t>
      </w:r>
    </w:p>
    <w:p w14:paraId="76D6258F" w14:textId="0DC370BD" w:rsidR="00131034" w:rsidRPr="004503AA" w:rsidRDefault="00131034" w:rsidP="00C00071">
      <w:pPr>
        <w:rPr>
          <w:rFonts w:eastAsia="宋体"/>
        </w:rPr>
      </w:pPr>
      <w:r w:rsidRPr="004503AA">
        <w:rPr>
          <w:rFonts w:eastAsia="宋体"/>
        </w:rPr>
        <w:t>c.1</w:t>
      </w:r>
      <w:r w:rsidRPr="004503AA">
        <w:rPr>
          <w:rFonts w:eastAsia="宋体" w:hint="eastAsia"/>
        </w:rPr>
        <w:t>是可以直接指向目标的指针、相对偏移量或者是个能间接定位到目标的句柄</w:t>
      </w:r>
    </w:p>
    <w:p w14:paraId="10298AD2" w14:textId="6933A757" w:rsidR="00131034" w:rsidRPr="004503AA" w:rsidRDefault="00131034" w:rsidP="00C00071">
      <w:pPr>
        <w:rPr>
          <w:rFonts w:eastAsia="宋体"/>
        </w:rPr>
      </w:pPr>
      <w:r w:rsidRPr="004503AA">
        <w:rPr>
          <w:rFonts w:eastAsia="宋体" w:hint="eastAsia"/>
        </w:rPr>
        <w:t>c</w:t>
      </w:r>
      <w:r w:rsidRPr="004503AA">
        <w:rPr>
          <w:rFonts w:eastAsia="宋体"/>
        </w:rPr>
        <w:t>.2</w:t>
      </w:r>
      <w:r w:rsidR="00F33296" w:rsidRPr="004503AA">
        <w:rPr>
          <w:rFonts w:eastAsia="宋体" w:hint="eastAsia"/>
        </w:rPr>
        <w:t>和JVM的内存布局直接相关，同个符号在不同JVM上翻译出来的直接引用一般不相同。</w:t>
      </w:r>
    </w:p>
    <w:p w14:paraId="5CBDBEBB" w14:textId="76333128" w:rsidR="00131034" w:rsidRPr="004503AA" w:rsidRDefault="00131034" w:rsidP="00C00071">
      <w:pPr>
        <w:rPr>
          <w:rFonts w:eastAsia="宋体"/>
        </w:rPr>
      </w:pPr>
      <w:r w:rsidRPr="004503AA">
        <w:rPr>
          <w:rFonts w:eastAsia="宋体"/>
        </w:rPr>
        <w:t>c.3</w:t>
      </w:r>
      <w:r w:rsidR="00F33296" w:rsidRPr="004503AA">
        <w:rPr>
          <w:rFonts w:eastAsia="宋体" w:hint="eastAsia"/>
        </w:rPr>
        <w:t>如果有了直接引用，那引用的目标一定已存在于JVM的内存中</w:t>
      </w:r>
    </w:p>
    <w:p w14:paraId="24F1CE6F" w14:textId="73E939A8" w:rsidR="00F33296" w:rsidRPr="004503AA" w:rsidRDefault="00236A29" w:rsidP="00C00071">
      <w:pPr>
        <w:rPr>
          <w:rFonts w:eastAsia="宋体"/>
        </w:rPr>
      </w:pPr>
      <w:r w:rsidRPr="004503AA">
        <w:rPr>
          <w:rFonts w:eastAsia="宋体" w:hint="eastAsia"/>
        </w:rPr>
        <w:t>d</w:t>
      </w:r>
      <w:r w:rsidR="002862A5" w:rsidRPr="004503AA">
        <w:rPr>
          <w:rFonts w:eastAsia="宋体"/>
        </w:rPr>
        <w:t xml:space="preserve"> JVM</w:t>
      </w:r>
      <w:r w:rsidR="002862A5" w:rsidRPr="004503AA">
        <w:rPr>
          <w:rFonts w:eastAsia="宋体" w:hint="eastAsia"/>
        </w:rPr>
        <w:t>规范未规定解析阶段具体发生时间，只要求了</w:t>
      </w:r>
      <w:r w:rsidRPr="004503AA">
        <w:rPr>
          <w:rFonts w:eastAsia="宋体" w:hint="eastAsia"/>
        </w:rPr>
        <w:t>在执行</w:t>
      </w:r>
      <w:r w:rsidRPr="004503AA">
        <w:rPr>
          <w:rFonts w:eastAsia="宋体"/>
        </w:rPr>
        <w:t>anewarray, checkcast, getfield, getstatic, instanceof, invokedynamic, invokeinterface, invokespecial, invokestatic, invokevirtual, ldc, ldc_w, ldc2_w, multianewarray, new, putfield, putstatic</w:t>
      </w:r>
      <w:r w:rsidRPr="004503AA">
        <w:rPr>
          <w:rFonts w:eastAsia="宋体" w:hint="eastAsia"/>
        </w:rPr>
        <w:t>等指令时，需要先对符号引用进行解析</w:t>
      </w:r>
      <w:r w:rsidRPr="004503AA">
        <w:rPr>
          <w:rFonts w:eastAsia="宋体"/>
        </w:rPr>
        <w:t>(Execution of any of these instructions requires resolution of the symbolic reference)</w:t>
      </w:r>
    </w:p>
    <w:p w14:paraId="4DCF3DAB" w14:textId="54656296" w:rsidR="00131034" w:rsidRPr="004503AA" w:rsidRDefault="002862A5" w:rsidP="00C00071">
      <w:pPr>
        <w:rPr>
          <w:rFonts w:eastAsia="宋体"/>
        </w:rPr>
      </w:pPr>
      <w:r w:rsidRPr="004503AA">
        <w:rPr>
          <w:rFonts w:eastAsia="宋体"/>
        </w:rPr>
        <w:t>e</w:t>
      </w:r>
      <w:r w:rsidR="006702D3" w:rsidRPr="004503AA">
        <w:rPr>
          <w:rFonts w:eastAsia="宋体" w:hint="eastAsia"/>
        </w:rPr>
        <w:t>非</w:t>
      </w:r>
      <w:r w:rsidR="006702D3" w:rsidRPr="004503AA">
        <w:rPr>
          <w:rFonts w:eastAsia="宋体"/>
        </w:rPr>
        <w:t>invokedynamic</w:t>
      </w:r>
      <w:r w:rsidR="006702D3" w:rsidRPr="004503AA">
        <w:rPr>
          <w:rFonts w:eastAsia="宋体" w:hint="eastAsia"/>
        </w:rPr>
        <w:t>指令以外的</w:t>
      </w:r>
      <w:r w:rsidR="0032671A" w:rsidRPr="004503AA">
        <w:rPr>
          <w:rFonts w:eastAsia="宋体" w:hint="eastAsia"/>
        </w:rPr>
        <w:t>多次</w:t>
      </w:r>
      <w:r w:rsidR="006702D3" w:rsidRPr="004503AA">
        <w:rPr>
          <w:rFonts w:eastAsia="宋体" w:hint="eastAsia"/>
        </w:rPr>
        <w:t>解析</w:t>
      </w:r>
      <w:r w:rsidR="0032671A" w:rsidRPr="004503AA">
        <w:rPr>
          <w:rFonts w:eastAsia="宋体" w:hint="eastAsia"/>
        </w:rPr>
        <w:t>同一个符号引用</w:t>
      </w:r>
      <w:r w:rsidR="006702D3" w:rsidRPr="004503AA">
        <w:rPr>
          <w:rFonts w:eastAsia="宋体" w:hint="eastAsia"/>
        </w:rPr>
        <w:t>，JVM需要保证在同一个实体中，</w:t>
      </w:r>
      <w:r w:rsidR="0032671A" w:rsidRPr="004503AA">
        <w:rPr>
          <w:rFonts w:eastAsia="宋体" w:hint="eastAsia"/>
        </w:rPr>
        <w:t>解析结果必须</w:t>
      </w:r>
      <w:r w:rsidR="00710C44" w:rsidRPr="004503AA">
        <w:rPr>
          <w:rFonts w:eastAsia="宋体" w:hint="eastAsia"/>
        </w:rPr>
        <w:t>与第一次解析结果相同，即使第一次解析失败，后续解析成功。</w:t>
      </w:r>
    </w:p>
    <w:p w14:paraId="5545BF93" w14:textId="5BAB78FC" w:rsidR="00B257CE" w:rsidRPr="004503AA" w:rsidRDefault="00243F6D" w:rsidP="00C00071">
      <w:pPr>
        <w:rPr>
          <w:rFonts w:eastAsia="宋体"/>
        </w:rPr>
      </w:pPr>
      <w:r w:rsidRPr="004503AA">
        <w:rPr>
          <w:rFonts w:eastAsia="宋体" w:hint="eastAsia"/>
        </w:rPr>
        <w:t>f对于</w:t>
      </w:r>
      <w:r w:rsidRPr="004503AA">
        <w:rPr>
          <w:rFonts w:eastAsia="宋体"/>
        </w:rPr>
        <w:t>invokedynamic</w:t>
      </w:r>
      <w:r w:rsidRPr="004503AA">
        <w:rPr>
          <w:rFonts w:eastAsia="宋体" w:hint="eastAsia"/>
        </w:rPr>
        <w:t>指令发生的符号引用解析，其解析结果仅仅限于当前指令，当前符号引用对于其他指令</w:t>
      </w:r>
      <w:r w:rsidR="00DA6335" w:rsidRPr="004503AA">
        <w:rPr>
          <w:rFonts w:eastAsia="宋体" w:hint="eastAsia"/>
        </w:rPr>
        <w:t>有效</w:t>
      </w:r>
      <w:r w:rsidRPr="004503AA">
        <w:rPr>
          <w:rFonts w:eastAsia="宋体" w:hint="eastAsia"/>
        </w:rPr>
        <w:t>，均为未解析状态</w:t>
      </w:r>
      <w:r w:rsidR="00231875" w:rsidRPr="004503AA">
        <w:rPr>
          <w:rFonts w:eastAsia="宋体"/>
        </w:rPr>
        <w:t>(The symbolic reference is still unresolved for all other instructions in the class file, of any opcode, which indicate the same entry in the run-time constant pool as the invokedynamic instruction above)</w:t>
      </w:r>
    </w:p>
    <w:p w14:paraId="78E0ED29" w14:textId="172DA774" w:rsidR="00AB4C0F" w:rsidRPr="004503AA" w:rsidRDefault="00AB4C0F" w:rsidP="00AB4C0F">
      <w:pPr>
        <w:rPr>
          <w:rFonts w:eastAsia="宋体"/>
        </w:rPr>
      </w:pPr>
      <w:r w:rsidRPr="004503AA">
        <w:rPr>
          <w:rFonts w:eastAsia="宋体"/>
        </w:rPr>
        <w:t>g</w:t>
      </w:r>
      <w:r w:rsidRPr="004503AA">
        <w:rPr>
          <w:rFonts w:eastAsia="宋体" w:hint="eastAsia"/>
        </w:rPr>
        <w:t>符号引用解析过程发生错误，抛出</w:t>
      </w:r>
      <w:r w:rsidRPr="004503AA">
        <w:rPr>
          <w:rFonts w:eastAsia="宋体"/>
        </w:rPr>
        <w:t>IncompatibleClassChangeError</w:t>
      </w:r>
      <w:r w:rsidRPr="004503AA">
        <w:rPr>
          <w:rFonts w:eastAsia="宋体" w:hint="eastAsia"/>
        </w:rPr>
        <w:t>或它子类错误</w:t>
      </w:r>
    </w:p>
    <w:p w14:paraId="4D7DC137" w14:textId="77777777" w:rsidR="00EE792A" w:rsidRPr="004503AA" w:rsidRDefault="00EE792A" w:rsidP="00AB4C0F">
      <w:pPr>
        <w:rPr>
          <w:rFonts w:eastAsia="宋体"/>
        </w:rPr>
      </w:pPr>
    </w:p>
    <w:p w14:paraId="5CEF2991" w14:textId="605B7C8D" w:rsidR="009D2AD0" w:rsidRPr="004503AA" w:rsidRDefault="00E626F9" w:rsidP="0043252A">
      <w:pPr>
        <w:pStyle w:val="3"/>
      </w:pPr>
      <w:bookmarkStart w:id="79" w:name="_Toc41756848"/>
      <w:r>
        <w:t>6</w:t>
      </w:r>
      <w:r w:rsidR="009D2AD0" w:rsidRPr="004503AA">
        <w:t>.2</w:t>
      </w:r>
      <w:r>
        <w:rPr>
          <w:rFonts w:hint="eastAsia"/>
        </w:rPr>
        <w:t>、</w:t>
      </w:r>
      <w:r w:rsidR="009D2AD0" w:rsidRPr="004503AA">
        <w:rPr>
          <w:rFonts w:hint="eastAsia"/>
        </w:rPr>
        <w:t>解析类和接口</w:t>
      </w:r>
      <w:bookmarkEnd w:id="79"/>
    </w:p>
    <w:p w14:paraId="698E72B8" w14:textId="07BFAEAB" w:rsidR="00156C12" w:rsidRPr="004503AA" w:rsidRDefault="00156C12" w:rsidP="00C00071">
      <w:pPr>
        <w:rPr>
          <w:rFonts w:eastAsia="宋体"/>
        </w:rPr>
      </w:pPr>
      <w:r w:rsidRPr="004503AA">
        <w:rPr>
          <w:rFonts w:eastAsia="宋体" w:hint="eastAsia"/>
        </w:rPr>
        <w:t>a假设当前代码所处的类为D，需要将未解析的符号引用N解析为接口或类C的引用，解析过程</w:t>
      </w:r>
    </w:p>
    <w:p w14:paraId="0D39353D" w14:textId="2E2321BD" w:rsidR="00156C12" w:rsidRPr="004503AA" w:rsidRDefault="00156C12" w:rsidP="00C00071">
      <w:pPr>
        <w:rPr>
          <w:rFonts w:eastAsia="宋体"/>
        </w:rPr>
      </w:pPr>
      <w:r w:rsidRPr="004503AA">
        <w:rPr>
          <w:rFonts w:eastAsia="宋体" w:hint="eastAsia"/>
        </w:rPr>
        <w:t>a.</w:t>
      </w:r>
      <w:r w:rsidRPr="004503AA">
        <w:rPr>
          <w:rFonts w:eastAsia="宋体"/>
        </w:rPr>
        <w:t>1</w:t>
      </w:r>
      <w:r w:rsidRPr="004503AA">
        <w:rPr>
          <w:rFonts w:eastAsia="宋体" w:hint="eastAsia"/>
        </w:rPr>
        <w:t>如果C不是数组类型，JVM会把N的全限定名传给D的类加载器去加载C。在加载C过程中，出现任何失败，均认为当前解析过程失败</w:t>
      </w:r>
    </w:p>
    <w:p w14:paraId="1F09DB1D" w14:textId="209BE9CA" w:rsidR="00156C12" w:rsidRPr="004503AA" w:rsidRDefault="00156C12" w:rsidP="00C00071">
      <w:pPr>
        <w:rPr>
          <w:rFonts w:eastAsia="宋体"/>
        </w:rPr>
      </w:pPr>
      <w:r w:rsidRPr="004503AA">
        <w:rPr>
          <w:rFonts w:eastAsia="宋体"/>
        </w:rPr>
        <w:t>a.2</w:t>
      </w:r>
      <w:r w:rsidRPr="004503AA">
        <w:rPr>
          <w:rFonts w:eastAsia="宋体" w:hint="eastAsia"/>
        </w:rPr>
        <w:t>如果C是一个数组类型，并且数组的元素类型为对象，JVM将a</w:t>
      </w:r>
      <w:r w:rsidRPr="004503AA">
        <w:rPr>
          <w:rFonts w:eastAsia="宋体"/>
        </w:rPr>
        <w:t>.1</w:t>
      </w:r>
      <w:r w:rsidRPr="004503AA">
        <w:rPr>
          <w:rFonts w:eastAsia="宋体" w:hint="eastAsia"/>
        </w:rPr>
        <w:t>形式加载数组的元素类型，接着JVM生成一个代表数组维度和元素的对象</w:t>
      </w:r>
    </w:p>
    <w:p w14:paraId="77E0044A" w14:textId="470A45EC" w:rsidR="00965AEC" w:rsidRPr="004503AA" w:rsidRDefault="00156C12" w:rsidP="00C00071">
      <w:pPr>
        <w:rPr>
          <w:rFonts w:eastAsia="宋体"/>
        </w:rPr>
      </w:pPr>
      <w:r w:rsidRPr="004503AA">
        <w:rPr>
          <w:rFonts w:eastAsia="宋体"/>
        </w:rPr>
        <w:t>a.3</w:t>
      </w:r>
      <w:r w:rsidRPr="004503AA">
        <w:rPr>
          <w:rFonts w:eastAsia="宋体" w:hint="eastAsia"/>
        </w:rPr>
        <w:t>当执行完前两点，并且无异常，那么C在JVM中已经是个有效的类或接口，但还需要进行访问权限验证。如果访问权限验证失败，则这将抛出</w:t>
      </w:r>
      <w:r w:rsidRPr="004503AA">
        <w:rPr>
          <w:rFonts w:eastAsia="宋体"/>
        </w:rPr>
        <w:t>IllegalAccessError</w:t>
      </w:r>
      <w:r w:rsidRPr="004503AA">
        <w:rPr>
          <w:rFonts w:eastAsia="宋体" w:hint="eastAsia"/>
        </w:rPr>
        <w:t>错误</w:t>
      </w:r>
    </w:p>
    <w:p w14:paraId="5E0F538F" w14:textId="71DF8CFA" w:rsidR="00156C12" w:rsidRPr="004503AA" w:rsidRDefault="00156C12" w:rsidP="00C00071">
      <w:pPr>
        <w:rPr>
          <w:rFonts w:eastAsia="宋体"/>
        </w:rPr>
      </w:pPr>
      <w:r w:rsidRPr="004503AA">
        <w:rPr>
          <w:rFonts w:eastAsia="宋体"/>
        </w:rPr>
        <w:t>b</w:t>
      </w:r>
      <w:r w:rsidR="00ED6AE6" w:rsidRPr="004503AA">
        <w:rPr>
          <w:rFonts w:eastAsia="宋体"/>
        </w:rPr>
        <w:t xml:space="preserve"> </w:t>
      </w:r>
      <w:r w:rsidR="00ED6AE6" w:rsidRPr="004503AA">
        <w:rPr>
          <w:rFonts w:eastAsia="宋体" w:hint="eastAsia"/>
        </w:rPr>
        <w:t>D可</w:t>
      </w:r>
      <w:r w:rsidRPr="004503AA">
        <w:rPr>
          <w:rFonts w:eastAsia="宋体" w:hint="eastAsia"/>
        </w:rPr>
        <w:t>访问</w:t>
      </w:r>
      <w:r w:rsidR="00ED6AE6" w:rsidRPr="004503AA">
        <w:rPr>
          <w:rFonts w:eastAsia="宋体" w:hint="eastAsia"/>
        </w:rPr>
        <w:t>类或接口C的</w:t>
      </w:r>
      <w:r w:rsidRPr="004503AA">
        <w:rPr>
          <w:rFonts w:eastAsia="宋体" w:hint="eastAsia"/>
        </w:rPr>
        <w:t>权限</w:t>
      </w:r>
      <w:r w:rsidR="00ED6AE6" w:rsidRPr="004503AA">
        <w:rPr>
          <w:rFonts w:eastAsia="宋体" w:hint="eastAsia"/>
        </w:rPr>
        <w:t>条件,需满足以下之一：</w:t>
      </w:r>
    </w:p>
    <w:p w14:paraId="7B7B9971" w14:textId="56A6D7A9" w:rsidR="006B40D1" w:rsidRPr="004503AA" w:rsidRDefault="00ED6AE6" w:rsidP="00C00071">
      <w:pPr>
        <w:rPr>
          <w:rFonts w:eastAsia="宋体"/>
        </w:rPr>
      </w:pPr>
      <w:r w:rsidRPr="004503AA">
        <w:rPr>
          <w:rFonts w:eastAsia="宋体" w:hint="eastAsia"/>
        </w:rPr>
        <w:t>b</w:t>
      </w:r>
      <w:r w:rsidRPr="004503AA">
        <w:rPr>
          <w:rFonts w:eastAsia="宋体"/>
        </w:rPr>
        <w:t xml:space="preserve">.1 </w:t>
      </w:r>
      <w:r w:rsidRPr="004503AA">
        <w:rPr>
          <w:rFonts w:eastAsia="宋体" w:hint="eastAsia"/>
        </w:rPr>
        <w:t>C是Public，且与D处于同一个</w:t>
      </w:r>
      <w:commentRangeStart w:id="80"/>
      <w:r w:rsidRPr="004503AA">
        <w:rPr>
          <w:rFonts w:eastAsia="宋体" w:hint="eastAsia"/>
        </w:rPr>
        <w:t>模块</w:t>
      </w:r>
      <w:commentRangeEnd w:id="80"/>
      <w:r w:rsidR="00B07558" w:rsidRPr="004503AA">
        <w:rPr>
          <w:rStyle w:val="a9"/>
          <w:rFonts w:eastAsia="宋体"/>
        </w:rPr>
        <w:commentReference w:id="80"/>
      </w:r>
    </w:p>
    <w:p w14:paraId="59AC5CB0" w14:textId="2A1DF290" w:rsidR="00ED6AE6" w:rsidRPr="004503AA" w:rsidRDefault="00ED6AE6" w:rsidP="00C00071">
      <w:pPr>
        <w:rPr>
          <w:rFonts w:eastAsia="宋体"/>
        </w:rPr>
      </w:pPr>
      <w:r w:rsidRPr="004503AA">
        <w:rPr>
          <w:rFonts w:eastAsia="宋体" w:hint="eastAsia"/>
        </w:rPr>
        <w:t>b</w:t>
      </w:r>
      <w:r w:rsidRPr="004503AA">
        <w:rPr>
          <w:rFonts w:eastAsia="宋体"/>
        </w:rPr>
        <w:t xml:space="preserve">.2 </w:t>
      </w:r>
      <w:r w:rsidRPr="004503AA">
        <w:rPr>
          <w:rFonts w:eastAsia="宋体" w:hint="eastAsia"/>
        </w:rPr>
        <w:t>C是Public，与D不处于同一个模块，但C所处模块允许</w:t>
      </w:r>
      <w:r w:rsidR="009F197E" w:rsidRPr="004503AA">
        <w:rPr>
          <w:rFonts w:eastAsia="宋体" w:hint="eastAsia"/>
        </w:rPr>
        <w:t>被</w:t>
      </w:r>
      <w:r w:rsidRPr="004503AA">
        <w:rPr>
          <w:rFonts w:eastAsia="宋体" w:hint="eastAsia"/>
        </w:rPr>
        <w:t>D所处的模块访问</w:t>
      </w:r>
    </w:p>
    <w:p w14:paraId="1CD578F9" w14:textId="41E63F10" w:rsidR="00ED6AE6" w:rsidRPr="004503AA" w:rsidRDefault="00ED6AE6"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w:t>
      </w:r>
      <w:r w:rsidRPr="004503AA">
        <w:rPr>
          <w:rFonts w:eastAsia="宋体"/>
        </w:rPr>
        <w:t>C</w:t>
      </w:r>
      <w:r w:rsidRPr="004503AA">
        <w:rPr>
          <w:rFonts w:eastAsia="宋体" w:hint="eastAsia"/>
        </w:rPr>
        <w:t>不是public，但C和D处于同一个包</w:t>
      </w:r>
    </w:p>
    <w:p w14:paraId="3F93ACE1" w14:textId="77777777" w:rsidR="00156C12" w:rsidRPr="004503AA" w:rsidRDefault="00156C12" w:rsidP="00C00071">
      <w:pPr>
        <w:rPr>
          <w:rFonts w:eastAsia="宋体"/>
        </w:rPr>
      </w:pPr>
    </w:p>
    <w:p w14:paraId="6E1E08AD" w14:textId="7E62B523" w:rsidR="009D2AD0" w:rsidRPr="004503AA" w:rsidRDefault="00E626F9" w:rsidP="00F8626E">
      <w:pPr>
        <w:pStyle w:val="3"/>
      </w:pPr>
      <w:bookmarkStart w:id="81" w:name="_Toc41756849"/>
      <w:r>
        <w:lastRenderedPageBreak/>
        <w:t>6</w:t>
      </w:r>
      <w:r w:rsidR="009D2AD0" w:rsidRPr="004503AA">
        <w:t>.3</w:t>
      </w:r>
      <w:r>
        <w:rPr>
          <w:rFonts w:hint="eastAsia"/>
        </w:rPr>
        <w:t>、</w:t>
      </w:r>
      <w:r w:rsidR="009D2AD0" w:rsidRPr="004503AA">
        <w:rPr>
          <w:rFonts w:hint="eastAsia"/>
        </w:rPr>
        <w:t>解析字段</w:t>
      </w:r>
      <w:bookmarkEnd w:id="81"/>
    </w:p>
    <w:p w14:paraId="2B3C153B" w14:textId="3F93E37B" w:rsidR="0092416F" w:rsidRPr="004503AA" w:rsidRDefault="0092416F" w:rsidP="00C00071">
      <w:pPr>
        <w:rPr>
          <w:rFonts w:eastAsia="宋体"/>
        </w:rPr>
      </w:pPr>
      <w:r w:rsidRPr="004503AA">
        <w:rPr>
          <w:rFonts w:eastAsia="宋体"/>
        </w:rPr>
        <w:t>a</w:t>
      </w:r>
      <w:r w:rsidRPr="004503AA">
        <w:rPr>
          <w:rFonts w:eastAsia="宋体" w:hint="eastAsia"/>
        </w:rPr>
        <w:t>要解析一个未被解析过的字段符号引用</w:t>
      </w:r>
    </w:p>
    <w:p w14:paraId="278AB017" w14:textId="715EEBCE" w:rsidR="0092416F" w:rsidRPr="004503AA" w:rsidRDefault="0092416F" w:rsidP="00C00071">
      <w:pPr>
        <w:rPr>
          <w:rFonts w:eastAsia="宋体"/>
        </w:rPr>
      </w:pPr>
      <w:r w:rsidRPr="004503AA">
        <w:rPr>
          <w:rFonts w:eastAsia="宋体"/>
        </w:rPr>
        <w:t>a.1</w:t>
      </w:r>
      <w:r w:rsidRPr="004503AA">
        <w:rPr>
          <w:rFonts w:eastAsia="宋体" w:hint="eastAsia"/>
        </w:rPr>
        <w:t>首先将会对字段表中class_index项中索引的</w:t>
      </w:r>
      <w:r w:rsidRPr="004503AA">
        <w:rPr>
          <w:rFonts w:eastAsia="宋体"/>
        </w:rPr>
        <w:t>CONSTANT_Class_info</w:t>
      </w:r>
      <w:r w:rsidRPr="004503AA">
        <w:rPr>
          <w:rFonts w:eastAsia="宋体" w:hint="eastAsia"/>
        </w:rPr>
        <w:t>符号(字段所属的类或接口C</w:t>
      </w:r>
      <w:r w:rsidRPr="004503AA">
        <w:rPr>
          <w:rFonts w:eastAsia="宋体"/>
        </w:rPr>
        <w:t>)</w:t>
      </w:r>
      <w:r w:rsidRPr="004503AA">
        <w:rPr>
          <w:rFonts w:eastAsia="宋体" w:hint="eastAsia"/>
        </w:rPr>
        <w:t>引用进行解析，如果解析C失败，则抛出</w:t>
      </w:r>
      <w:r w:rsidRPr="004503AA">
        <w:rPr>
          <w:rFonts w:eastAsia="宋体"/>
        </w:rPr>
        <w:t>NoSuchFieldError</w:t>
      </w:r>
      <w:r w:rsidRPr="004503AA">
        <w:rPr>
          <w:rFonts w:eastAsia="宋体" w:hint="eastAsia"/>
        </w:rPr>
        <w:t>错误</w:t>
      </w:r>
    </w:p>
    <w:p w14:paraId="02E4824F" w14:textId="77777777" w:rsidR="00A30458" w:rsidRPr="004503AA" w:rsidRDefault="0092416F" w:rsidP="00C00071">
      <w:pPr>
        <w:rPr>
          <w:rFonts w:eastAsia="宋体"/>
        </w:rPr>
      </w:pPr>
      <w:r w:rsidRPr="004503AA">
        <w:rPr>
          <w:rFonts w:eastAsia="宋体"/>
        </w:rPr>
        <w:t>a.2</w:t>
      </w:r>
      <w:r w:rsidR="00A30458" w:rsidRPr="004503AA">
        <w:rPr>
          <w:rFonts w:eastAsia="宋体" w:hint="eastAsia"/>
        </w:rPr>
        <w:t>如果C解析成功，且C本身包含了匹配的字段，则返回字段的直接引用。</w:t>
      </w:r>
    </w:p>
    <w:p w14:paraId="1FABBE69" w14:textId="76407FE0" w:rsidR="0092416F" w:rsidRPr="004503AA" w:rsidRDefault="0092416F" w:rsidP="00C00071">
      <w:pPr>
        <w:rPr>
          <w:rFonts w:eastAsia="宋体"/>
        </w:rPr>
      </w:pPr>
      <w:r w:rsidRPr="004503AA">
        <w:rPr>
          <w:rFonts w:eastAsia="宋体"/>
        </w:rPr>
        <w:t>a.3</w:t>
      </w:r>
      <w:r w:rsidR="00A30458" w:rsidRPr="004503AA">
        <w:rPr>
          <w:rFonts w:eastAsia="宋体" w:hint="eastAsia"/>
        </w:rPr>
        <w:t>如果C本身未包含匹配的字段，会按照继承关系，从下往上递归搜索父接口或父类，查找匹配的字段。如果找到了匹配字段，则返回字段的直接引用。否则抛出</w:t>
      </w:r>
      <w:r w:rsidR="00A30458" w:rsidRPr="004503AA">
        <w:rPr>
          <w:rFonts w:eastAsia="宋体"/>
        </w:rPr>
        <w:t>NoSuchFieldError</w:t>
      </w:r>
      <w:r w:rsidR="00A30458" w:rsidRPr="004503AA">
        <w:rPr>
          <w:rFonts w:eastAsia="宋体" w:hint="eastAsia"/>
        </w:rPr>
        <w:t>错误。</w:t>
      </w:r>
    </w:p>
    <w:p w14:paraId="0C81D1C4" w14:textId="747B0801" w:rsidR="0092416F" w:rsidRPr="004503AA" w:rsidRDefault="0092416F" w:rsidP="00C00071">
      <w:pPr>
        <w:rPr>
          <w:rFonts w:eastAsia="宋体"/>
        </w:rPr>
      </w:pPr>
      <w:r w:rsidRPr="004503AA">
        <w:rPr>
          <w:rFonts w:eastAsia="宋体"/>
        </w:rPr>
        <w:t>a.4</w:t>
      </w:r>
      <w:r w:rsidR="00713052" w:rsidRPr="004503AA">
        <w:rPr>
          <w:rFonts w:eastAsia="宋体" w:hint="eastAsia"/>
        </w:rPr>
        <w:t>如果字段查找成功，则判断字段访问权限，如果不具备访问权限，则抛出</w:t>
      </w:r>
      <w:r w:rsidR="00713052" w:rsidRPr="004503AA">
        <w:rPr>
          <w:rFonts w:eastAsia="宋体"/>
        </w:rPr>
        <w:t>IllegalAccessError</w:t>
      </w:r>
      <w:r w:rsidR="00713052" w:rsidRPr="004503AA">
        <w:rPr>
          <w:rFonts w:eastAsia="宋体" w:hint="eastAsia"/>
        </w:rPr>
        <w:t>异常</w:t>
      </w:r>
    </w:p>
    <w:p w14:paraId="2EEEFC82" w14:textId="4933F442" w:rsidR="00E11777" w:rsidRPr="004503AA" w:rsidRDefault="00E11777" w:rsidP="00C00071">
      <w:pPr>
        <w:rPr>
          <w:rFonts w:eastAsia="宋体"/>
        </w:rPr>
      </w:pPr>
      <w:r w:rsidRPr="004503AA">
        <w:rPr>
          <w:rFonts w:eastAsia="宋体" w:hint="eastAsia"/>
        </w:rPr>
        <w:t>b字段或方法R可访问权限，需要满足以下条件之一</w:t>
      </w:r>
    </w:p>
    <w:p w14:paraId="792B1065" w14:textId="0E5EB12E" w:rsidR="00E11777" w:rsidRPr="004503AA" w:rsidRDefault="00E11777" w:rsidP="00C00071">
      <w:pPr>
        <w:rPr>
          <w:rFonts w:eastAsia="宋体"/>
        </w:rPr>
      </w:pPr>
      <w:r w:rsidRPr="004503AA">
        <w:rPr>
          <w:rFonts w:eastAsia="宋体" w:hint="eastAsia"/>
        </w:rPr>
        <w:t>b.</w:t>
      </w:r>
      <w:r w:rsidRPr="004503AA">
        <w:rPr>
          <w:rFonts w:eastAsia="宋体"/>
        </w:rPr>
        <w:t>1 R</w:t>
      </w:r>
      <w:r w:rsidRPr="004503AA">
        <w:rPr>
          <w:rFonts w:eastAsia="宋体" w:hint="eastAsia"/>
        </w:rPr>
        <w:t>是public</w:t>
      </w:r>
    </w:p>
    <w:p w14:paraId="0E166667" w14:textId="11D0F1AF" w:rsidR="00E11777" w:rsidRPr="004503AA" w:rsidRDefault="00E11777" w:rsidP="00C00071">
      <w:pPr>
        <w:rPr>
          <w:rFonts w:eastAsia="宋体"/>
        </w:rPr>
      </w:pPr>
      <w:r w:rsidRPr="004503AA">
        <w:rPr>
          <w:rFonts w:eastAsia="宋体"/>
        </w:rPr>
        <w:t xml:space="preserve">b.2 </w:t>
      </w:r>
      <w:r w:rsidRPr="004503AA">
        <w:rPr>
          <w:rFonts w:eastAsia="宋体" w:hint="eastAsia"/>
        </w:rPr>
        <w:t>R是protected，定义在类C中，且D是C的子类或本身</w:t>
      </w:r>
    </w:p>
    <w:p w14:paraId="17D482AB" w14:textId="137C4B47" w:rsidR="00E11777" w:rsidRPr="004503AA" w:rsidRDefault="00E11777"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R是</w:t>
      </w:r>
      <w:r w:rsidR="009065FA" w:rsidRPr="004503AA">
        <w:rPr>
          <w:rFonts w:eastAsia="宋体" w:hint="eastAsia"/>
        </w:rPr>
        <w:t>protected或者默认权限，所在类C和类D在同一个包中</w:t>
      </w:r>
    </w:p>
    <w:p w14:paraId="7C93E376" w14:textId="2AE9723A" w:rsidR="00483553" w:rsidRPr="004503AA" w:rsidRDefault="00483553" w:rsidP="00C00071">
      <w:pPr>
        <w:rPr>
          <w:rFonts w:eastAsia="宋体"/>
        </w:rPr>
      </w:pPr>
      <w:r w:rsidRPr="004503AA">
        <w:rPr>
          <w:rFonts w:eastAsia="宋体" w:hint="eastAsia"/>
        </w:rPr>
        <w:t>b</w:t>
      </w:r>
      <w:r w:rsidRPr="004503AA">
        <w:rPr>
          <w:rFonts w:eastAsia="宋体"/>
        </w:rPr>
        <w:t>.4 R</w:t>
      </w:r>
      <w:r w:rsidRPr="004503AA">
        <w:rPr>
          <w:rFonts w:eastAsia="宋体" w:hint="eastAsia"/>
        </w:rPr>
        <w:t>是private，被声明在D类中</w:t>
      </w:r>
    </w:p>
    <w:p w14:paraId="58CFDD9B" w14:textId="60248ED8" w:rsidR="00C86695" w:rsidRPr="004503AA" w:rsidRDefault="00C86695" w:rsidP="00C00071">
      <w:pPr>
        <w:rPr>
          <w:rFonts w:eastAsia="宋体"/>
        </w:rPr>
      </w:pPr>
    </w:p>
    <w:p w14:paraId="541A40E9" w14:textId="4CEFBDC4" w:rsidR="009D2AD0" w:rsidRPr="004503AA" w:rsidRDefault="00E626F9" w:rsidP="00205194">
      <w:pPr>
        <w:pStyle w:val="3"/>
      </w:pPr>
      <w:bookmarkStart w:id="82" w:name="_Toc41756850"/>
      <w:r>
        <w:t>6</w:t>
      </w:r>
      <w:r w:rsidR="00205194">
        <w:t>.</w:t>
      </w:r>
      <w:r w:rsidR="009D2AD0" w:rsidRPr="004503AA">
        <w:t>4</w:t>
      </w:r>
      <w:r>
        <w:rPr>
          <w:rFonts w:hint="eastAsia"/>
        </w:rPr>
        <w:t>、</w:t>
      </w:r>
      <w:r w:rsidR="009D2AD0" w:rsidRPr="004503AA">
        <w:rPr>
          <w:rFonts w:hint="eastAsia"/>
        </w:rPr>
        <w:t>解析方法</w:t>
      </w:r>
      <w:bookmarkEnd w:id="82"/>
    </w:p>
    <w:p w14:paraId="2CB9EF44" w14:textId="26EC2BED" w:rsidR="008304F0" w:rsidRPr="004503AA" w:rsidRDefault="008304F0" w:rsidP="00C00071">
      <w:pPr>
        <w:rPr>
          <w:rFonts w:eastAsia="宋体"/>
        </w:rPr>
      </w:pPr>
      <w:r w:rsidRPr="004503AA">
        <w:rPr>
          <w:rFonts w:eastAsia="宋体" w:hint="eastAsia"/>
        </w:rPr>
        <w:t>a解析方法开始的前提是，所在类C能被正常解析</w:t>
      </w:r>
    </w:p>
    <w:p w14:paraId="4D5DE974" w14:textId="410445C8" w:rsidR="004A2C97" w:rsidRPr="004503AA" w:rsidRDefault="004A2C97" w:rsidP="00C00071">
      <w:pPr>
        <w:rPr>
          <w:rFonts w:eastAsia="宋体"/>
        </w:rPr>
      </w:pPr>
      <w:r w:rsidRPr="004503AA">
        <w:rPr>
          <w:rFonts w:eastAsia="宋体" w:hint="eastAsia"/>
        </w:rPr>
        <w:t>b如果在类的方法表中发现c</w:t>
      </w:r>
      <w:r w:rsidRPr="004503AA">
        <w:rPr>
          <w:rFonts w:eastAsia="宋体"/>
        </w:rPr>
        <w:t>lass_index</w:t>
      </w:r>
      <w:r w:rsidRPr="004503AA">
        <w:rPr>
          <w:rFonts w:eastAsia="宋体" w:hint="eastAsia"/>
        </w:rPr>
        <w:t>中索引的C是接口的话，直接抛出</w:t>
      </w:r>
      <w:r w:rsidRPr="004503AA">
        <w:rPr>
          <w:rFonts w:eastAsia="宋体"/>
        </w:rPr>
        <w:t>IncompatibleClassChangeError</w:t>
      </w:r>
      <w:r w:rsidRPr="004503AA">
        <w:rPr>
          <w:rFonts w:eastAsia="宋体" w:hint="eastAsia"/>
        </w:rPr>
        <w:t>错误</w:t>
      </w:r>
    </w:p>
    <w:p w14:paraId="5BF5F0FB" w14:textId="261EC5A0" w:rsidR="004A2C97" w:rsidRPr="004503AA" w:rsidRDefault="004A2C97" w:rsidP="00C00071">
      <w:pPr>
        <w:rPr>
          <w:rFonts w:eastAsia="宋体"/>
        </w:rPr>
      </w:pPr>
      <w:r w:rsidRPr="004503AA">
        <w:rPr>
          <w:rFonts w:eastAsia="宋体" w:hint="eastAsia"/>
        </w:rPr>
        <w:t>c</w:t>
      </w:r>
      <w:r w:rsidR="003D1D86" w:rsidRPr="004503AA">
        <w:rPr>
          <w:rFonts w:eastAsia="宋体" w:hint="eastAsia"/>
        </w:rPr>
        <w:t>解析过程：</w:t>
      </w:r>
    </w:p>
    <w:p w14:paraId="7F004EE8" w14:textId="71F76417" w:rsidR="003D1D86" w:rsidRPr="004503AA" w:rsidRDefault="003D1D86" w:rsidP="00C00071">
      <w:pPr>
        <w:rPr>
          <w:rFonts w:eastAsia="宋体"/>
        </w:rPr>
      </w:pPr>
      <w:r w:rsidRPr="004503AA">
        <w:rPr>
          <w:rFonts w:eastAsia="宋体" w:hint="eastAsia"/>
        </w:rPr>
        <w:t>c</w:t>
      </w:r>
      <w:r w:rsidRPr="004503AA">
        <w:rPr>
          <w:rFonts w:eastAsia="宋体"/>
        </w:rPr>
        <w:t>.1</w:t>
      </w:r>
      <w:r w:rsidRPr="004503AA">
        <w:rPr>
          <w:rFonts w:eastAsia="宋体" w:hint="eastAsia"/>
        </w:rPr>
        <w:t>如果C中有同名的方法引用且是</w:t>
      </w:r>
      <w:r w:rsidRPr="004503AA">
        <w:rPr>
          <w:rFonts w:eastAsia="宋体" w:hint="eastAsia"/>
          <w:color w:val="FF0000"/>
        </w:rPr>
        <w:t>签名多态方法</w:t>
      </w:r>
      <w:r w:rsidR="00CE0375" w:rsidRPr="004503AA">
        <w:rPr>
          <w:rFonts w:eastAsia="宋体"/>
          <w:color w:val="FF0000"/>
        </w:rPr>
        <w:t>(signature polymorphic method declaration)</w:t>
      </w:r>
      <w:r w:rsidRPr="004503AA">
        <w:rPr>
          <w:rFonts w:eastAsia="宋体" w:hint="eastAsia"/>
        </w:rPr>
        <w:t>，则查找成功</w:t>
      </w:r>
      <w:r w:rsidR="00CE0375" w:rsidRPr="004503AA">
        <w:rPr>
          <w:rFonts w:eastAsia="宋体" w:hint="eastAsia"/>
        </w:rPr>
        <w:t>。方法描述符中所提到的全部类名也被解析</w:t>
      </w:r>
    </w:p>
    <w:p w14:paraId="4D7188A5" w14:textId="255AEE29" w:rsidR="003D1D86" w:rsidRPr="004503AA" w:rsidRDefault="003D1D86" w:rsidP="003D1D86">
      <w:pPr>
        <w:rPr>
          <w:rFonts w:eastAsia="宋体"/>
        </w:rPr>
      </w:pPr>
      <w:r w:rsidRPr="004503AA">
        <w:rPr>
          <w:rFonts w:eastAsia="宋体" w:hint="eastAsia"/>
        </w:rPr>
        <w:t>c</w:t>
      </w:r>
      <w:r w:rsidRPr="004503AA">
        <w:rPr>
          <w:rFonts w:eastAsia="宋体"/>
        </w:rPr>
        <w:t>.2</w:t>
      </w:r>
      <w:r w:rsidR="005B7B16" w:rsidRPr="004503AA">
        <w:rPr>
          <w:rFonts w:eastAsia="宋体" w:hint="eastAsia"/>
        </w:rPr>
        <w:t>如果C中</w:t>
      </w:r>
      <w:r w:rsidR="0003756E" w:rsidRPr="004503AA">
        <w:rPr>
          <w:rFonts w:eastAsia="宋体" w:hint="eastAsia"/>
        </w:rPr>
        <w:t>方法引用存在相同的名称和描述符，那么查找也成功</w:t>
      </w:r>
    </w:p>
    <w:p w14:paraId="75FA791D" w14:textId="53BC2C6C" w:rsidR="003D1D86" w:rsidRPr="004503AA" w:rsidRDefault="003D1D86" w:rsidP="003D1D86">
      <w:pPr>
        <w:rPr>
          <w:rFonts w:eastAsia="宋体"/>
        </w:rPr>
      </w:pPr>
      <w:r w:rsidRPr="004503AA">
        <w:rPr>
          <w:rFonts w:eastAsia="宋体" w:hint="eastAsia"/>
        </w:rPr>
        <w:t>c</w:t>
      </w:r>
      <w:r w:rsidRPr="004503AA">
        <w:rPr>
          <w:rFonts w:eastAsia="宋体"/>
        </w:rPr>
        <w:t>.3</w:t>
      </w:r>
      <w:r w:rsidR="00E05248" w:rsidRPr="004503AA">
        <w:rPr>
          <w:rFonts w:eastAsia="宋体" w:hint="eastAsia"/>
        </w:rPr>
        <w:t>如果C有父类，递归重复c</w:t>
      </w:r>
      <w:r w:rsidR="00E05248" w:rsidRPr="004503AA">
        <w:rPr>
          <w:rFonts w:eastAsia="宋体"/>
        </w:rPr>
        <w:t>.1-c.3</w:t>
      </w:r>
      <w:r w:rsidR="00E05248" w:rsidRPr="004503AA">
        <w:rPr>
          <w:rFonts w:eastAsia="宋体" w:hint="eastAsia"/>
        </w:rPr>
        <w:t>步骤，在父类中查找</w:t>
      </w:r>
    </w:p>
    <w:p w14:paraId="25053D8E" w14:textId="6F4368F5" w:rsidR="003D1D86" w:rsidRPr="004503AA" w:rsidRDefault="003D1D86" w:rsidP="003D1D86">
      <w:pPr>
        <w:rPr>
          <w:rFonts w:eastAsia="宋体"/>
        </w:rPr>
      </w:pPr>
      <w:r w:rsidRPr="004503AA">
        <w:rPr>
          <w:rFonts w:eastAsia="宋体" w:hint="eastAsia"/>
        </w:rPr>
        <w:t>c</w:t>
      </w:r>
      <w:r w:rsidRPr="004503AA">
        <w:rPr>
          <w:rFonts w:eastAsia="宋体"/>
        </w:rPr>
        <w:t>.4</w:t>
      </w:r>
      <w:r w:rsidR="00E05248" w:rsidRPr="004503AA">
        <w:rPr>
          <w:rFonts w:eastAsia="宋体" w:hint="eastAsia"/>
        </w:rPr>
        <w:t>否则C尝试从父接口去定位方法</w:t>
      </w:r>
    </w:p>
    <w:p w14:paraId="55173957" w14:textId="6D40E101" w:rsidR="003D1D86" w:rsidRPr="004503AA" w:rsidRDefault="003D1D86" w:rsidP="003D1D86">
      <w:pPr>
        <w:rPr>
          <w:rFonts w:eastAsia="宋体"/>
        </w:rPr>
      </w:pPr>
      <w:r w:rsidRPr="004503AA">
        <w:rPr>
          <w:rFonts w:eastAsia="宋体" w:hint="eastAsia"/>
        </w:rPr>
        <w:t>c</w:t>
      </w:r>
      <w:r w:rsidRPr="004503AA">
        <w:rPr>
          <w:rFonts w:eastAsia="宋体"/>
        </w:rPr>
        <w:t>.5</w:t>
      </w:r>
      <w:r w:rsidR="00E05248" w:rsidRPr="004503AA">
        <w:rPr>
          <w:rFonts w:eastAsia="宋体" w:hint="eastAsia"/>
        </w:rPr>
        <w:t>如果C中某些最具体的父接口方法</w:t>
      </w:r>
      <w:r w:rsidR="00E05248" w:rsidRPr="004503AA">
        <w:rPr>
          <w:rFonts w:eastAsia="宋体"/>
        </w:rPr>
        <w:t>(maximally-specific superinterface methods)</w:t>
      </w:r>
      <w:r w:rsidR="00E05248" w:rsidRPr="004503AA">
        <w:rPr>
          <w:rFonts w:eastAsia="宋体" w:hint="eastAsia"/>
        </w:rPr>
        <w:t>与方法引用所指定的描述符和名称相符，且存在有且只有一个方法未设置ACC</w:t>
      </w:r>
      <w:r w:rsidR="00E05248" w:rsidRPr="004503AA">
        <w:rPr>
          <w:rFonts w:eastAsia="宋体"/>
        </w:rPr>
        <w:t>_ABSTRACT</w:t>
      </w:r>
      <w:r w:rsidR="00E05248" w:rsidRPr="004503AA">
        <w:rPr>
          <w:rFonts w:eastAsia="宋体" w:hint="eastAsia"/>
        </w:rPr>
        <w:t>标志，那么返回次方法，查找结束</w:t>
      </w:r>
    </w:p>
    <w:p w14:paraId="12C1EE2E" w14:textId="427DD6EE" w:rsidR="00E05248" w:rsidRPr="004503AA" w:rsidRDefault="00E05248" w:rsidP="00E05248">
      <w:pPr>
        <w:tabs>
          <w:tab w:val="left" w:pos="10090"/>
        </w:tabs>
        <w:rPr>
          <w:rFonts w:eastAsia="宋体"/>
        </w:rPr>
      </w:pPr>
      <w:r w:rsidRPr="004503AA">
        <w:rPr>
          <w:rFonts w:eastAsia="宋体" w:hint="eastAsia"/>
        </w:rPr>
        <w:t>c.</w:t>
      </w:r>
      <w:r w:rsidRPr="004503AA">
        <w:rPr>
          <w:rFonts w:eastAsia="宋体"/>
        </w:rPr>
        <w:t>6</w:t>
      </w:r>
      <w:r w:rsidRPr="004503AA">
        <w:rPr>
          <w:rFonts w:eastAsia="宋体" w:hint="eastAsia"/>
        </w:rPr>
        <w:t>如果C的任意父接口中存在一个与方法引用相同的描述符以及名称的方法，该方法即无</w:t>
      </w:r>
      <w:r w:rsidRPr="004503AA">
        <w:rPr>
          <w:rFonts w:eastAsia="宋体"/>
        </w:rPr>
        <w:t>ACC_STATIC</w:t>
      </w:r>
      <w:r w:rsidRPr="004503AA">
        <w:rPr>
          <w:rFonts w:eastAsia="宋体" w:hint="eastAsia"/>
        </w:rPr>
        <w:t>标志，有没</w:t>
      </w:r>
      <w:r w:rsidRPr="004503AA">
        <w:rPr>
          <w:rFonts w:eastAsia="宋体"/>
        </w:rPr>
        <w:t>ACC_PRIVATE</w:t>
      </w:r>
      <w:r w:rsidRPr="004503AA">
        <w:rPr>
          <w:rFonts w:eastAsia="宋体" w:hint="eastAsia"/>
        </w:rPr>
        <w:t>标志，那么返回此方法，并成功结束</w:t>
      </w:r>
    </w:p>
    <w:p w14:paraId="75D06D7E" w14:textId="1A6E9FAA" w:rsidR="00E05248" w:rsidRPr="004503AA" w:rsidRDefault="00AB7473" w:rsidP="00C00071">
      <w:pPr>
        <w:rPr>
          <w:rFonts w:eastAsia="宋体"/>
        </w:rPr>
      </w:pPr>
      <w:r w:rsidRPr="004503AA">
        <w:rPr>
          <w:rFonts w:eastAsia="宋体" w:hint="eastAsia"/>
        </w:rPr>
        <w:t>c</w:t>
      </w:r>
      <w:r w:rsidRPr="004503AA">
        <w:rPr>
          <w:rFonts w:eastAsia="宋体"/>
        </w:rPr>
        <w:t>.7</w:t>
      </w:r>
      <w:r w:rsidRPr="004503AA">
        <w:rPr>
          <w:rFonts w:eastAsia="宋体" w:hint="eastAsia"/>
        </w:rPr>
        <w:t>上诉步骤仍找不到，宣告查找失败</w:t>
      </w:r>
    </w:p>
    <w:p w14:paraId="20EFEA3E" w14:textId="5656FDED" w:rsidR="00F17956" w:rsidRPr="004503AA" w:rsidRDefault="00F17956" w:rsidP="00C00071">
      <w:pPr>
        <w:rPr>
          <w:rFonts w:eastAsia="宋体"/>
        </w:rPr>
      </w:pPr>
      <w:r w:rsidRPr="004503AA">
        <w:rPr>
          <w:rFonts w:eastAsia="宋体" w:hint="eastAsia"/>
        </w:rPr>
        <w:t>d如果方法查找失败，抛出</w:t>
      </w:r>
      <w:r w:rsidRPr="004503AA">
        <w:rPr>
          <w:rFonts w:eastAsia="宋体"/>
        </w:rPr>
        <w:t>NoSuchMethodError</w:t>
      </w:r>
    </w:p>
    <w:p w14:paraId="11673E08" w14:textId="67D4DA0A" w:rsidR="00F17956" w:rsidRPr="004503AA" w:rsidRDefault="00DA43A5" w:rsidP="00C00071">
      <w:pPr>
        <w:rPr>
          <w:rFonts w:eastAsia="宋体"/>
        </w:rPr>
      </w:pPr>
      <w:r w:rsidRPr="004503AA">
        <w:rPr>
          <w:rFonts w:eastAsia="宋体" w:hint="eastAsia"/>
        </w:rPr>
        <w:t>e如果方法查找成功，但无访问权限，则抛出IllegalAccessError</w:t>
      </w:r>
    </w:p>
    <w:p w14:paraId="74BC8409" w14:textId="5EF6B5F7" w:rsidR="00F17956" w:rsidRPr="004503AA" w:rsidRDefault="009C77DC" w:rsidP="00C00071">
      <w:pPr>
        <w:rPr>
          <w:rFonts w:eastAsia="宋体"/>
        </w:rPr>
      </w:pPr>
      <w:r w:rsidRPr="004503AA">
        <w:rPr>
          <w:rFonts w:eastAsia="宋体" w:hint="eastAsia"/>
        </w:rPr>
        <w:t>f</w:t>
      </w:r>
      <w:r w:rsidR="00F17956" w:rsidRPr="004503AA">
        <w:rPr>
          <w:rFonts w:eastAsia="宋体" w:hint="eastAsia"/>
        </w:rPr>
        <w:t>类或接口C的最具体的父接口方法，是指满足以下所有条件的任意方法</w:t>
      </w:r>
      <w:r w:rsidR="00F17956" w:rsidRPr="004503AA">
        <w:rPr>
          <w:rFonts w:eastAsia="宋体"/>
        </w:rPr>
        <w:t>:</w:t>
      </w:r>
    </w:p>
    <w:p w14:paraId="7B9BE034" w14:textId="75C74AE4" w:rsidR="00F17956" w:rsidRPr="004503AA" w:rsidRDefault="009C77DC" w:rsidP="00C00071">
      <w:pPr>
        <w:rPr>
          <w:rFonts w:eastAsia="宋体"/>
        </w:rPr>
      </w:pPr>
      <w:r w:rsidRPr="004503AA">
        <w:rPr>
          <w:rFonts w:eastAsia="宋体" w:hint="eastAsia"/>
        </w:rPr>
        <w:t>f</w:t>
      </w:r>
      <w:r w:rsidR="00F17956" w:rsidRPr="004503AA">
        <w:rPr>
          <w:rFonts w:eastAsia="宋体"/>
        </w:rPr>
        <w:t>.1</w:t>
      </w:r>
      <w:r w:rsidR="00001611" w:rsidRPr="004503AA">
        <w:rPr>
          <w:rFonts w:eastAsia="宋体" w:hint="eastAsia"/>
        </w:rPr>
        <w:t>方法是C的直接或间接父接口</w:t>
      </w:r>
    </w:p>
    <w:p w14:paraId="3084A99A" w14:textId="39D6CBC3" w:rsidR="00F17956" w:rsidRPr="004503AA" w:rsidRDefault="009C77DC" w:rsidP="00C00071">
      <w:pPr>
        <w:rPr>
          <w:rFonts w:eastAsia="宋体"/>
        </w:rPr>
      </w:pPr>
      <w:r w:rsidRPr="004503AA">
        <w:rPr>
          <w:rFonts w:eastAsia="宋体"/>
        </w:rPr>
        <w:t>f</w:t>
      </w:r>
      <w:r w:rsidR="00F17956" w:rsidRPr="004503AA">
        <w:rPr>
          <w:rFonts w:eastAsia="宋体"/>
        </w:rPr>
        <w:t>.</w:t>
      </w:r>
      <w:r w:rsidR="00001611" w:rsidRPr="004503AA">
        <w:rPr>
          <w:rFonts w:eastAsia="宋体" w:hint="eastAsia"/>
        </w:rPr>
        <w:t>2此方法是根据指定的名称和描述符来声明的</w:t>
      </w:r>
    </w:p>
    <w:p w14:paraId="033BAF38" w14:textId="47DD44FD" w:rsidR="00F17956" w:rsidRPr="004503AA" w:rsidRDefault="009C77DC" w:rsidP="00C00071">
      <w:pPr>
        <w:rPr>
          <w:rFonts w:eastAsia="宋体"/>
        </w:rPr>
      </w:pPr>
      <w:r w:rsidRPr="004503AA">
        <w:rPr>
          <w:rFonts w:eastAsia="宋体"/>
        </w:rPr>
        <w:t>f</w:t>
      </w:r>
      <w:r w:rsidR="00F17956" w:rsidRPr="004503AA">
        <w:rPr>
          <w:rFonts w:eastAsia="宋体"/>
        </w:rPr>
        <w:t>.3</w:t>
      </w:r>
      <w:r w:rsidR="00001611" w:rsidRPr="004503AA">
        <w:rPr>
          <w:rFonts w:eastAsia="宋体" w:hint="eastAsia"/>
        </w:rPr>
        <w:t>此方法即无</w:t>
      </w:r>
      <w:r w:rsidR="00001611" w:rsidRPr="004503AA">
        <w:rPr>
          <w:rFonts w:eastAsia="宋体"/>
        </w:rPr>
        <w:t>ACC_STATIC</w:t>
      </w:r>
      <w:r w:rsidR="00001611" w:rsidRPr="004503AA">
        <w:rPr>
          <w:rFonts w:eastAsia="宋体" w:hint="eastAsia"/>
        </w:rPr>
        <w:t>标志，也没</w:t>
      </w:r>
      <w:r w:rsidR="00001611" w:rsidRPr="004503AA">
        <w:rPr>
          <w:rFonts w:eastAsia="宋体"/>
        </w:rPr>
        <w:t>ACC_PRIVATE</w:t>
      </w:r>
      <w:r w:rsidR="00001611" w:rsidRPr="004503AA">
        <w:rPr>
          <w:rFonts w:eastAsia="宋体" w:hint="eastAsia"/>
        </w:rPr>
        <w:t>标志</w:t>
      </w:r>
    </w:p>
    <w:p w14:paraId="7B208EAE" w14:textId="29FD3EB6" w:rsidR="00F17956" w:rsidRPr="004503AA" w:rsidRDefault="009C77DC" w:rsidP="00C00071">
      <w:pPr>
        <w:rPr>
          <w:rFonts w:eastAsia="宋体"/>
        </w:rPr>
      </w:pPr>
      <w:r w:rsidRPr="004503AA">
        <w:rPr>
          <w:rFonts w:eastAsia="宋体"/>
        </w:rPr>
        <w:t>f</w:t>
      </w:r>
      <w:r w:rsidR="00F17956" w:rsidRPr="004503AA">
        <w:rPr>
          <w:rFonts w:eastAsia="宋体"/>
        </w:rPr>
        <w:t>.4</w:t>
      </w:r>
      <w:r w:rsidR="00EF6D41" w:rsidRPr="004503AA">
        <w:rPr>
          <w:rFonts w:eastAsia="宋体" w:hint="eastAsia"/>
        </w:rPr>
        <w:t>此方法是唯一存在的</w:t>
      </w:r>
    </w:p>
    <w:p w14:paraId="6F23CD64" w14:textId="77777777" w:rsidR="00B07558" w:rsidRPr="004503AA" w:rsidRDefault="00B07558" w:rsidP="00C00071">
      <w:pPr>
        <w:rPr>
          <w:rFonts w:eastAsia="宋体"/>
        </w:rPr>
      </w:pPr>
    </w:p>
    <w:p w14:paraId="1C556C20" w14:textId="44CE2D6D" w:rsidR="009D2AD0" w:rsidRPr="004503AA" w:rsidRDefault="00E626F9" w:rsidP="00AC33E0">
      <w:pPr>
        <w:pStyle w:val="3"/>
      </w:pPr>
      <w:bookmarkStart w:id="83" w:name="_Toc41756851"/>
      <w:r>
        <w:t>6</w:t>
      </w:r>
      <w:r w:rsidR="009D2AD0" w:rsidRPr="004503AA">
        <w:t>.5</w:t>
      </w:r>
      <w:r>
        <w:rPr>
          <w:rFonts w:hint="eastAsia"/>
        </w:rPr>
        <w:t>、</w:t>
      </w:r>
      <w:r w:rsidR="009D2AD0" w:rsidRPr="004503AA">
        <w:rPr>
          <w:rFonts w:hint="eastAsia"/>
        </w:rPr>
        <w:t>解析接口方法</w:t>
      </w:r>
      <w:r w:rsidR="002D0FDA" w:rsidRPr="004503AA">
        <w:rPr>
          <w:rFonts w:hint="eastAsia"/>
        </w:rPr>
        <w:t>，</w:t>
      </w:r>
      <w:r w:rsidR="002D0FDA" w:rsidRPr="004503AA">
        <w:rPr>
          <w:rFonts w:hint="eastAsia"/>
          <w:color w:val="FF0000"/>
        </w:rPr>
        <w:t>只列出与普通方法差异的</w:t>
      </w:r>
      <w:bookmarkEnd w:id="83"/>
    </w:p>
    <w:p w14:paraId="4D783E48" w14:textId="113F058F" w:rsidR="00D968A6" w:rsidRPr="004503AA" w:rsidRDefault="004346B1" w:rsidP="00C00071">
      <w:pPr>
        <w:rPr>
          <w:rFonts w:eastAsia="宋体"/>
        </w:rPr>
      </w:pPr>
      <w:r w:rsidRPr="004503AA">
        <w:rPr>
          <w:rFonts w:eastAsia="宋体" w:hint="eastAsia"/>
        </w:rPr>
        <w:t>a.解析接口方法开始的前提是，所在接口</w:t>
      </w:r>
      <w:r w:rsidR="00DD47B0" w:rsidRPr="004503AA">
        <w:rPr>
          <w:rFonts w:eastAsia="宋体"/>
        </w:rPr>
        <w:t>I</w:t>
      </w:r>
      <w:r w:rsidRPr="004503AA">
        <w:rPr>
          <w:rFonts w:eastAsia="宋体" w:hint="eastAsia"/>
        </w:rPr>
        <w:t>能被正常解析</w:t>
      </w:r>
    </w:p>
    <w:p w14:paraId="089CD0F1" w14:textId="4C4C9CC6" w:rsidR="00DD47B0" w:rsidRPr="004503AA" w:rsidRDefault="004346B1" w:rsidP="00097E44">
      <w:pPr>
        <w:rPr>
          <w:rFonts w:eastAsia="宋体"/>
        </w:rPr>
      </w:pPr>
      <w:r w:rsidRPr="004503AA">
        <w:rPr>
          <w:rFonts w:eastAsia="宋体" w:hint="eastAsia"/>
        </w:rPr>
        <w:t>b如果在接口的方法表中发现</w:t>
      </w:r>
      <w:r w:rsidR="00DD47B0" w:rsidRPr="004503AA">
        <w:rPr>
          <w:rFonts w:eastAsia="宋体"/>
        </w:rPr>
        <w:t>I</w:t>
      </w:r>
      <w:r w:rsidRPr="004503AA">
        <w:rPr>
          <w:rFonts w:eastAsia="宋体" w:hint="eastAsia"/>
        </w:rPr>
        <w:t>是类的话，直接抛出</w:t>
      </w:r>
      <w:r w:rsidRPr="004503AA">
        <w:rPr>
          <w:rFonts w:eastAsia="宋体"/>
        </w:rPr>
        <w:t>IncompatibleClassChangeError</w:t>
      </w:r>
      <w:r w:rsidRPr="004503AA">
        <w:rPr>
          <w:rFonts w:eastAsia="宋体" w:hint="eastAsia"/>
        </w:rPr>
        <w:t>错误</w:t>
      </w:r>
    </w:p>
    <w:p w14:paraId="02DF7A41" w14:textId="7C6D1933" w:rsidR="00A32EC8" w:rsidRPr="004503AA" w:rsidRDefault="00097E44" w:rsidP="00C00071">
      <w:pPr>
        <w:rPr>
          <w:rFonts w:eastAsia="宋体"/>
        </w:rPr>
      </w:pPr>
      <w:r w:rsidRPr="004503AA">
        <w:rPr>
          <w:rFonts w:eastAsia="宋体" w:hint="eastAsia"/>
        </w:rPr>
        <w:t>c</w:t>
      </w:r>
      <w:r w:rsidR="009E0D1E" w:rsidRPr="004503AA">
        <w:rPr>
          <w:rFonts w:eastAsia="宋体" w:hint="eastAsia"/>
        </w:rPr>
        <w:t>否则，在I的父接口中递归查找，直到Object类，如果存在相同方法</w:t>
      </w:r>
      <w:r w:rsidR="004133B6" w:rsidRPr="004503AA">
        <w:rPr>
          <w:rFonts w:eastAsia="宋体" w:hint="eastAsia"/>
        </w:rPr>
        <w:t>，这直接返回</w:t>
      </w:r>
    </w:p>
    <w:p w14:paraId="14FABB90" w14:textId="00C2F20F" w:rsidR="00DD47B0" w:rsidRPr="004503AA" w:rsidRDefault="00DD47B0" w:rsidP="00C00071">
      <w:pPr>
        <w:rPr>
          <w:rFonts w:eastAsia="宋体"/>
        </w:rPr>
      </w:pPr>
    </w:p>
    <w:p w14:paraId="39AB5A20" w14:textId="26B8621B" w:rsidR="008304F0" w:rsidRDefault="008304F0" w:rsidP="00C00071">
      <w:pPr>
        <w:rPr>
          <w:rFonts w:eastAsia="宋体"/>
        </w:rPr>
      </w:pPr>
    </w:p>
    <w:p w14:paraId="58D0D05D" w14:textId="77777777" w:rsidR="00D605C1" w:rsidRPr="004503AA" w:rsidRDefault="00D605C1" w:rsidP="00C00071">
      <w:pPr>
        <w:rPr>
          <w:rFonts w:eastAsia="宋体"/>
        </w:rPr>
      </w:pPr>
    </w:p>
    <w:p w14:paraId="67542F6F" w14:textId="55882CC3" w:rsidR="00CF3FDA" w:rsidRDefault="00B33817" w:rsidP="00D605C1">
      <w:pPr>
        <w:pStyle w:val="2"/>
      </w:pPr>
      <w:bookmarkStart w:id="84" w:name="_Toc41756852"/>
      <w:r>
        <w:t>7</w:t>
      </w:r>
      <w:r>
        <w:rPr>
          <w:rFonts w:hint="eastAsia"/>
        </w:rPr>
        <w:t>、</w:t>
      </w:r>
      <w:r w:rsidR="00CF3FDA" w:rsidRPr="004503AA">
        <w:rPr>
          <w:rFonts w:hint="eastAsia"/>
        </w:rPr>
        <w:t>初始化</w:t>
      </w:r>
      <w:r w:rsidR="00CF3FDA" w:rsidRPr="004503AA">
        <w:t>(Initialization)</w:t>
      </w:r>
      <w:bookmarkEnd w:id="84"/>
    </w:p>
    <w:p w14:paraId="787D02FA" w14:textId="2D707620" w:rsidR="008E365A" w:rsidRPr="008E365A" w:rsidRDefault="00B33817" w:rsidP="008E365A">
      <w:pPr>
        <w:pStyle w:val="3"/>
      </w:pPr>
      <w:bookmarkStart w:id="85" w:name="_Toc41756853"/>
      <w:r>
        <w:t>7</w:t>
      </w:r>
      <w:r w:rsidR="008E365A">
        <w:t>.1</w:t>
      </w:r>
      <w:r>
        <w:rPr>
          <w:rFonts w:hint="eastAsia"/>
        </w:rPr>
        <w:t>、</w:t>
      </w:r>
      <w:r w:rsidR="008E365A">
        <w:rPr>
          <w:rFonts w:hint="eastAsia"/>
        </w:rPr>
        <w:t>概述</w:t>
      </w:r>
      <w:bookmarkEnd w:id="85"/>
    </w:p>
    <w:p w14:paraId="56ADF6D2" w14:textId="2F34D918" w:rsidR="004D0C9D" w:rsidRPr="004503AA" w:rsidRDefault="00621441" w:rsidP="00C00071">
      <w:pPr>
        <w:rPr>
          <w:rFonts w:eastAsia="宋体"/>
        </w:rPr>
      </w:pPr>
      <w:r w:rsidRPr="004503AA">
        <w:rPr>
          <w:rFonts w:eastAsia="宋体" w:hint="eastAsia"/>
        </w:rPr>
        <w:t>a、初始化阶段，就是执行构造器</w:t>
      </w:r>
      <w:r w:rsidRPr="004503AA">
        <w:rPr>
          <w:rFonts w:eastAsia="宋体"/>
        </w:rPr>
        <w:t>&lt;clinit&gt;()</w:t>
      </w:r>
      <w:r w:rsidRPr="004503AA">
        <w:rPr>
          <w:rFonts w:eastAsia="宋体" w:hint="eastAsia"/>
        </w:rPr>
        <w:t xml:space="preserve">方法的过程 </w:t>
      </w:r>
    </w:p>
    <w:p w14:paraId="47F1DB92" w14:textId="73C5DC90" w:rsidR="00621441" w:rsidRPr="004503AA" w:rsidRDefault="00621441" w:rsidP="00C00071">
      <w:pPr>
        <w:rPr>
          <w:rFonts w:eastAsia="宋体"/>
        </w:rPr>
      </w:pPr>
      <w:r w:rsidRPr="004503AA">
        <w:rPr>
          <w:rFonts w:eastAsia="宋体" w:hint="eastAsia"/>
        </w:rPr>
        <w:t>b、只有发生以下行为时，类或接口才会初始化</w:t>
      </w:r>
      <w:r w:rsidRPr="004503AA">
        <w:rPr>
          <w:rFonts w:eastAsia="宋体"/>
        </w:rPr>
        <w:t>(A class or interface C may be initialized only as a result of:)</w:t>
      </w:r>
    </w:p>
    <w:p w14:paraId="451305D3" w14:textId="4CE523D0" w:rsidR="00621441" w:rsidRPr="004503AA" w:rsidRDefault="00621441" w:rsidP="00C00071">
      <w:pPr>
        <w:rPr>
          <w:rFonts w:eastAsia="宋体"/>
        </w:rPr>
      </w:pPr>
      <w:r w:rsidRPr="004503AA">
        <w:rPr>
          <w:rFonts w:eastAsia="宋体"/>
        </w:rPr>
        <w:t>b.1</w:t>
      </w:r>
      <w:r w:rsidR="0057717C" w:rsidRPr="004503AA">
        <w:rPr>
          <w:rFonts w:eastAsia="宋体" w:hint="eastAsia"/>
        </w:rPr>
        <w:t>执行指定指令：new、getstatic，putstatic、invokestatic</w:t>
      </w:r>
    </w:p>
    <w:p w14:paraId="240026A5" w14:textId="6B9D9525" w:rsidR="00BF5205" w:rsidRPr="004503AA" w:rsidRDefault="00BF5205" w:rsidP="00C00071">
      <w:pPr>
        <w:rPr>
          <w:rFonts w:eastAsia="宋体"/>
        </w:rPr>
      </w:pPr>
      <w:r w:rsidRPr="004503AA">
        <w:rPr>
          <w:rFonts w:eastAsia="宋体" w:hint="eastAsia"/>
        </w:rPr>
        <w:t>b</w:t>
      </w:r>
      <w:r w:rsidRPr="004503AA">
        <w:rPr>
          <w:rFonts w:eastAsia="宋体"/>
        </w:rPr>
        <w:t>.2</w:t>
      </w:r>
      <w:r w:rsidRPr="004503AA">
        <w:rPr>
          <w:rFonts w:eastAsia="宋体" w:hint="eastAsia"/>
        </w:rPr>
        <w:t>在初次调用</w:t>
      </w:r>
      <w:r w:rsidRPr="004503AA">
        <w:rPr>
          <w:rFonts w:eastAsia="宋体"/>
        </w:rPr>
        <w:t>java.lang.invoke.MethodHandle</w:t>
      </w:r>
      <w:r w:rsidRPr="004503AA">
        <w:rPr>
          <w:rFonts w:eastAsia="宋体" w:hint="eastAsia"/>
        </w:rPr>
        <w:t>实例时</w:t>
      </w:r>
      <w:r w:rsidR="008266DD" w:rsidRPr="004503AA">
        <w:rPr>
          <w:rFonts w:eastAsia="宋体" w:hint="eastAsia"/>
        </w:rPr>
        <w:t>，方法句柄是</w:t>
      </w:r>
      <w:r w:rsidR="008266DD" w:rsidRPr="004503AA">
        <w:rPr>
          <w:rFonts w:eastAsia="宋体"/>
        </w:rPr>
        <w:t>2 (REF_getStatic), 4 (REF_putStatic), 6 (REF_invokeStatic), or 8 (REF_newInvokeSpecial)</w:t>
      </w:r>
    </w:p>
    <w:p w14:paraId="176F9F9C" w14:textId="5591EC64" w:rsidR="005D5BFE" w:rsidRPr="004503AA" w:rsidRDefault="005D5BFE" w:rsidP="00C00071">
      <w:pPr>
        <w:rPr>
          <w:rFonts w:eastAsia="宋体"/>
        </w:rPr>
      </w:pPr>
      <w:r w:rsidRPr="004503AA">
        <w:rPr>
          <w:rFonts w:eastAsia="宋体"/>
        </w:rPr>
        <w:t>b.3</w:t>
      </w:r>
      <w:r w:rsidRPr="004503AA">
        <w:rPr>
          <w:rFonts w:eastAsia="宋体" w:hint="eastAsia"/>
        </w:rPr>
        <w:t>调用反射方法</w:t>
      </w:r>
    </w:p>
    <w:p w14:paraId="5A269D8E" w14:textId="258219F9" w:rsidR="005D5BFE" w:rsidRPr="004503AA" w:rsidRDefault="005D5BFE" w:rsidP="00C00071">
      <w:pPr>
        <w:rPr>
          <w:rFonts w:eastAsia="宋体"/>
        </w:rPr>
      </w:pPr>
      <w:r w:rsidRPr="004503AA">
        <w:rPr>
          <w:rFonts w:eastAsia="宋体" w:hint="eastAsia"/>
        </w:rPr>
        <w:t>b</w:t>
      </w:r>
      <w:r w:rsidRPr="004503AA">
        <w:rPr>
          <w:rFonts w:eastAsia="宋体"/>
        </w:rPr>
        <w:t>.4</w:t>
      </w:r>
      <w:r w:rsidRPr="004503AA">
        <w:rPr>
          <w:rFonts w:eastAsia="宋体" w:hint="eastAsia"/>
        </w:rPr>
        <w:t>对某个类的子类进行初始化</w:t>
      </w:r>
    </w:p>
    <w:p w14:paraId="17072298" w14:textId="093823F9" w:rsidR="004D0C9D" w:rsidRPr="004503AA" w:rsidRDefault="005D5BFE" w:rsidP="00C00071">
      <w:pPr>
        <w:rPr>
          <w:rFonts w:eastAsia="宋体"/>
        </w:rPr>
      </w:pPr>
      <w:r w:rsidRPr="004503AA">
        <w:rPr>
          <w:rFonts w:eastAsia="宋体" w:hint="eastAsia"/>
        </w:rPr>
        <w:t>b</w:t>
      </w:r>
      <w:r w:rsidRPr="004503AA">
        <w:rPr>
          <w:rFonts w:eastAsia="宋体"/>
        </w:rPr>
        <w:t>.5</w:t>
      </w:r>
      <w:r w:rsidR="00AD1507" w:rsidRPr="004503AA">
        <w:rPr>
          <w:rFonts w:eastAsia="宋体" w:hint="eastAsia"/>
        </w:rPr>
        <w:t>如果接口c声明了一个非抽象、非静态的方法，有类直接或间接引用此接口的类初始化</w:t>
      </w:r>
      <w:r w:rsidR="00AD1507" w:rsidRPr="004503AA">
        <w:rPr>
          <w:rFonts w:eastAsia="宋体"/>
        </w:rPr>
        <w:t>(If C is an interface that declares a non-abstract, non-static method, the initialization of a class that implements C directly or indirectly.)</w:t>
      </w:r>
    </w:p>
    <w:p w14:paraId="2CCCC9E6" w14:textId="4055868D" w:rsidR="00AD1507" w:rsidRPr="004503AA" w:rsidRDefault="00AD1507" w:rsidP="00C00071">
      <w:pPr>
        <w:rPr>
          <w:rFonts w:eastAsia="宋体"/>
        </w:rPr>
      </w:pPr>
      <w:r w:rsidRPr="004503AA">
        <w:rPr>
          <w:rFonts w:eastAsia="宋体" w:hint="eastAsia"/>
        </w:rPr>
        <w:t>b</w:t>
      </w:r>
      <w:r w:rsidRPr="004503AA">
        <w:rPr>
          <w:rFonts w:eastAsia="宋体"/>
        </w:rPr>
        <w:t>.6</w:t>
      </w:r>
      <w:r w:rsidR="00F80D5F" w:rsidRPr="004503AA">
        <w:rPr>
          <w:rFonts w:eastAsia="宋体" w:hint="eastAsia"/>
        </w:rPr>
        <w:t>被指定为jvm启动时初始类</w:t>
      </w:r>
    </w:p>
    <w:p w14:paraId="2C17A431" w14:textId="3B28AD65" w:rsidR="00B244D1" w:rsidRPr="004503AA" w:rsidRDefault="00B244D1" w:rsidP="00C00071">
      <w:pPr>
        <w:rPr>
          <w:rFonts w:eastAsia="宋体"/>
        </w:rPr>
      </w:pPr>
      <w:r w:rsidRPr="004503AA">
        <w:rPr>
          <w:rFonts w:eastAsia="宋体" w:hint="eastAsia"/>
        </w:rPr>
        <w:t>c在类或接口初始化之前，当前类或接口必须已经通过验证、准备阶段。</w:t>
      </w:r>
    </w:p>
    <w:p w14:paraId="2290D947" w14:textId="464DB6BE" w:rsidR="00F7111D" w:rsidRPr="004503AA" w:rsidRDefault="00F7111D" w:rsidP="00C00071">
      <w:pPr>
        <w:rPr>
          <w:rFonts w:eastAsia="宋体"/>
        </w:rPr>
      </w:pPr>
      <w:r w:rsidRPr="004503AA">
        <w:rPr>
          <w:rFonts w:eastAsia="宋体" w:hint="eastAsia"/>
        </w:rPr>
        <w:t>d</w:t>
      </w:r>
      <w:r w:rsidR="007F75D7" w:rsidRPr="004503AA">
        <w:rPr>
          <w:rFonts w:eastAsia="宋体" w:hint="eastAsia"/>
        </w:rPr>
        <w:t>直到初始化阶段，JVM才真正开始执行类中编写的Java代码</w:t>
      </w:r>
      <w:r w:rsidR="00C61BCA" w:rsidRPr="004503AA">
        <w:rPr>
          <w:rFonts w:eastAsia="宋体" w:hint="eastAsia"/>
        </w:rPr>
        <w:t>，将主导权交给app</w:t>
      </w:r>
    </w:p>
    <w:p w14:paraId="2E686E51" w14:textId="29A91796" w:rsidR="00763D16" w:rsidRPr="004503AA" w:rsidRDefault="00763D16" w:rsidP="00C00071">
      <w:pPr>
        <w:rPr>
          <w:rFonts w:eastAsia="宋体"/>
        </w:rPr>
      </w:pPr>
      <w:r w:rsidRPr="004503AA">
        <w:rPr>
          <w:rFonts w:eastAsia="宋体" w:hint="eastAsia"/>
        </w:rPr>
        <w:t>e</w:t>
      </w:r>
      <w:r w:rsidR="006048D8" w:rsidRPr="004503AA">
        <w:rPr>
          <w:rFonts w:eastAsia="宋体" w:hint="eastAsia"/>
        </w:rPr>
        <w:t>每个类或接口都有个唯一的初始化锁，锁的实现有JVM实现自定义</w:t>
      </w:r>
    </w:p>
    <w:p w14:paraId="56FAAD88" w14:textId="40036A83" w:rsidR="006048D8" w:rsidRPr="004503AA" w:rsidRDefault="006048D8" w:rsidP="00C00071">
      <w:pPr>
        <w:rPr>
          <w:rFonts w:eastAsia="宋体"/>
        </w:rPr>
      </w:pPr>
      <w:r w:rsidRPr="004503AA">
        <w:rPr>
          <w:rFonts w:eastAsia="宋体" w:hint="eastAsia"/>
        </w:rPr>
        <w:t>f</w:t>
      </w:r>
      <w:r w:rsidRPr="004503AA">
        <w:rPr>
          <w:rFonts w:eastAsia="宋体"/>
        </w:rPr>
        <w:t xml:space="preserve"> </w:t>
      </w:r>
      <w:r w:rsidRPr="004503AA">
        <w:rPr>
          <w:rFonts w:eastAsia="宋体" w:hint="eastAsia"/>
        </w:rPr>
        <w:t>JVM必须保证一个类的初始化线程安全。</w:t>
      </w:r>
    </w:p>
    <w:p w14:paraId="1A6644E8" w14:textId="77777777" w:rsidR="00F51FEC" w:rsidRPr="004503AA" w:rsidRDefault="00F51FEC" w:rsidP="00C00071">
      <w:pPr>
        <w:rPr>
          <w:rFonts w:eastAsia="宋体"/>
        </w:rPr>
      </w:pPr>
    </w:p>
    <w:p w14:paraId="7E44D7BC" w14:textId="6F31A740" w:rsidR="00F51FEC" w:rsidRPr="004503AA" w:rsidRDefault="009646C2" w:rsidP="008E365A">
      <w:pPr>
        <w:pStyle w:val="3"/>
      </w:pPr>
      <w:bookmarkStart w:id="86" w:name="_Toc41756854"/>
      <w:r>
        <w:t>7</w:t>
      </w:r>
      <w:r w:rsidR="008E365A">
        <w:t>.2</w:t>
      </w:r>
      <w:r>
        <w:rPr>
          <w:rFonts w:hint="eastAsia"/>
        </w:rPr>
        <w:t>、</w:t>
      </w:r>
      <w:r w:rsidR="00E909D4" w:rsidRPr="004503AA">
        <w:rPr>
          <w:rFonts w:hint="eastAsia"/>
        </w:rPr>
        <w:t>初始化过程</w:t>
      </w:r>
      <w:bookmarkEnd w:id="86"/>
    </w:p>
    <w:p w14:paraId="7BE66CDB" w14:textId="77777777" w:rsidR="00904873" w:rsidRPr="004503AA" w:rsidRDefault="00904873" w:rsidP="00C00071">
      <w:pPr>
        <w:rPr>
          <w:rFonts w:eastAsia="宋体"/>
          <w:b/>
          <w:bCs/>
          <w:color w:val="FF0000"/>
        </w:rPr>
      </w:pPr>
      <w:r w:rsidRPr="004503AA">
        <w:rPr>
          <w:rFonts w:eastAsia="宋体" w:hint="eastAsia"/>
          <w:b/>
          <w:bCs/>
          <w:color w:val="FF0000"/>
        </w:rPr>
        <w:t>注：</w:t>
      </w:r>
    </w:p>
    <w:p w14:paraId="5C479EAC" w14:textId="64B62844" w:rsidR="00904873" w:rsidRPr="004503AA" w:rsidRDefault="00904873" w:rsidP="00C00071">
      <w:pPr>
        <w:rPr>
          <w:rFonts w:eastAsia="宋体"/>
        </w:rPr>
      </w:pPr>
      <w:r w:rsidRPr="004503AA">
        <w:rPr>
          <w:rFonts w:eastAsia="宋体" w:hint="eastAsia"/>
        </w:rPr>
        <w:t>1</w:t>
      </w:r>
      <w:r w:rsidRPr="004503AA">
        <w:rPr>
          <w:rFonts w:eastAsia="宋体"/>
        </w:rPr>
        <w:t>:</w:t>
      </w:r>
      <w:r w:rsidR="003B4519" w:rsidRPr="004503AA">
        <w:rPr>
          <w:rFonts w:eastAsia="宋体" w:hint="eastAsia"/>
        </w:rPr>
        <w:t>执行初始化过程，线程的中断状态不受影响</w:t>
      </w:r>
    </w:p>
    <w:p w14:paraId="0A398828" w14:textId="376D24A7" w:rsidR="00904873" w:rsidRPr="004503AA" w:rsidRDefault="00904873" w:rsidP="00904873">
      <w:pPr>
        <w:rPr>
          <w:rFonts w:eastAsia="宋体"/>
        </w:rPr>
      </w:pPr>
      <w:r w:rsidRPr="004503AA">
        <w:rPr>
          <w:rFonts w:eastAsia="宋体"/>
        </w:rPr>
        <w:t>2:</w:t>
      </w:r>
      <w:r w:rsidR="003B4519" w:rsidRPr="004503AA">
        <w:rPr>
          <w:rFonts w:eastAsia="宋体" w:hint="eastAsia"/>
        </w:rPr>
        <w:t>抛出的异常E，不是Error或其子类，那就为E创建个</w:t>
      </w:r>
      <w:r w:rsidR="003B4519" w:rsidRPr="004503AA">
        <w:rPr>
          <w:rFonts w:eastAsia="宋体"/>
        </w:rPr>
        <w:t>ExceptionInInitializerError</w:t>
      </w:r>
      <w:r w:rsidR="003B4519" w:rsidRPr="004503AA">
        <w:rPr>
          <w:rFonts w:eastAsia="宋体" w:hint="eastAsia"/>
        </w:rPr>
        <w:t>实例代替它，如果OOM问题，则用OOM错误代替E</w:t>
      </w:r>
    </w:p>
    <w:p w14:paraId="7963F1A0" w14:textId="4A7C0D97" w:rsidR="00904873" w:rsidRPr="004503AA" w:rsidRDefault="00904873" w:rsidP="00C00071">
      <w:pPr>
        <w:rPr>
          <w:rFonts w:eastAsia="宋体"/>
        </w:rPr>
      </w:pPr>
      <w:r w:rsidRPr="004503AA">
        <w:rPr>
          <w:rFonts w:eastAsia="宋体"/>
        </w:rPr>
        <w:t>3:</w:t>
      </w:r>
      <w:r w:rsidR="00011A83" w:rsidRPr="004503AA">
        <w:rPr>
          <w:rFonts w:eastAsia="宋体" w:hint="eastAsia"/>
        </w:rPr>
        <w:t>利用</w:t>
      </w:r>
      <w:r w:rsidR="00011A83" w:rsidRPr="004503AA">
        <w:rPr>
          <w:rFonts w:eastAsia="宋体"/>
        </w:rPr>
        <w:t>ConstantValue</w:t>
      </w:r>
      <w:r w:rsidR="00011A83" w:rsidRPr="004503AA">
        <w:rPr>
          <w:rFonts w:eastAsia="宋体" w:hint="eastAsia"/>
        </w:rPr>
        <w:t>属性初始化</w:t>
      </w:r>
      <w:r w:rsidR="00A97F67" w:rsidRPr="004503AA">
        <w:rPr>
          <w:rFonts w:eastAsia="宋体" w:hint="eastAsia"/>
        </w:rPr>
        <w:t>类中每个final</w:t>
      </w:r>
      <w:r w:rsidR="00A97F67" w:rsidRPr="004503AA">
        <w:rPr>
          <w:rFonts w:eastAsia="宋体"/>
        </w:rPr>
        <w:t xml:space="preserve"> </w:t>
      </w:r>
      <w:r w:rsidR="00A97F67" w:rsidRPr="004503AA">
        <w:rPr>
          <w:rFonts w:eastAsia="宋体" w:hint="eastAsia"/>
        </w:rPr>
        <w:t>static字段</w:t>
      </w:r>
      <w:r w:rsidR="00A97F67" w:rsidRPr="004503AA">
        <w:rPr>
          <w:rFonts w:eastAsia="宋体"/>
        </w:rPr>
        <w:t>(Then, initialize each final static field of C with the constant value in its ConstantValue attribute, in the order the fields appear in the ClassFile structure.)</w:t>
      </w:r>
    </w:p>
    <w:p w14:paraId="28D507AC" w14:textId="021B17B5" w:rsidR="00904873" w:rsidRPr="004503AA" w:rsidRDefault="00904873" w:rsidP="00C00071">
      <w:pPr>
        <w:rPr>
          <w:rFonts w:eastAsia="宋体"/>
        </w:rPr>
      </w:pPr>
      <w:r w:rsidRPr="004503AA">
        <w:rPr>
          <w:rFonts w:eastAsia="宋体"/>
        </w:rPr>
        <w:t>4:</w:t>
      </w:r>
      <w:r w:rsidR="00451597" w:rsidRPr="004503AA">
        <w:rPr>
          <w:rFonts w:eastAsia="宋体" w:hint="eastAsia"/>
        </w:rPr>
        <w:t>初始化方法</w:t>
      </w:r>
      <w:r w:rsidR="00451597" w:rsidRPr="004503AA">
        <w:rPr>
          <w:rFonts w:eastAsia="宋体"/>
        </w:rPr>
        <w:t>&lt;clinit&gt;</w:t>
      </w:r>
    </w:p>
    <w:p w14:paraId="4C41C4E1" w14:textId="31165125" w:rsidR="00AD1507" w:rsidRDefault="006C266C" w:rsidP="00C00071">
      <w:pPr>
        <w:rPr>
          <w:rFonts w:eastAsia="宋体"/>
        </w:rPr>
      </w:pPr>
      <w:r w:rsidRPr="004503AA">
        <w:rPr>
          <w:rFonts w:eastAsia="宋体"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1A9079F3" w14:textId="12DF8DCC" w:rsidR="003E34A0" w:rsidRPr="004503AA" w:rsidRDefault="003E34A0" w:rsidP="003E34A0">
      <w:pPr>
        <w:pStyle w:val="3"/>
      </w:pPr>
      <w:bookmarkStart w:id="87" w:name="_Toc41756855"/>
      <w:r>
        <w:t>7.3</w:t>
      </w:r>
      <w:r w:rsidRPr="004503AA">
        <w:rPr>
          <w:rFonts w:hint="eastAsia"/>
        </w:rPr>
        <w:t>初始化方法</w:t>
      </w:r>
      <w:r w:rsidRPr="004503AA">
        <w:t>&lt;clinit&gt;</w:t>
      </w:r>
      <w:bookmarkEnd w:id="87"/>
    </w:p>
    <w:p w14:paraId="4033B416" w14:textId="77777777" w:rsidR="003E34A0" w:rsidRPr="004503AA" w:rsidRDefault="003E34A0" w:rsidP="00C00071">
      <w:pPr>
        <w:rPr>
          <w:rFonts w:eastAsia="宋体"/>
        </w:rPr>
      </w:pPr>
    </w:p>
    <w:p w14:paraId="55EE3471" w14:textId="74F0EE6C" w:rsidR="009E4149" w:rsidRPr="0010080F" w:rsidRDefault="00813E7F" w:rsidP="0010080F">
      <w:pPr>
        <w:pStyle w:val="2"/>
        <w:rPr>
          <w:rFonts w:ascii="宋体" w:eastAsia="宋体" w:hAnsi="宋体"/>
        </w:rPr>
      </w:pPr>
      <w:bookmarkStart w:id="88" w:name="_Toc41756856"/>
      <w:r>
        <w:rPr>
          <w:rFonts w:ascii="宋体" w:eastAsia="宋体" w:hAnsi="宋体" w:hint="eastAsia"/>
        </w:rPr>
        <w:t>8</w:t>
      </w:r>
      <w:r w:rsidR="001B4BAD">
        <w:rPr>
          <w:rFonts w:ascii="宋体" w:eastAsia="宋体" w:hAnsi="宋体" w:hint="eastAsia"/>
        </w:rPr>
        <w:t>、</w:t>
      </w:r>
      <w:r w:rsidR="002F3E76" w:rsidRPr="004503AA">
        <w:rPr>
          <w:rFonts w:ascii="宋体" w:eastAsia="宋体" w:hAnsi="宋体" w:hint="eastAsia"/>
        </w:rPr>
        <w:t>模块化</w:t>
      </w:r>
      <w:bookmarkEnd w:id="88"/>
    </w:p>
    <w:sectPr w:rsidR="009E4149" w:rsidRPr="0010080F"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 ai" w:date="2020-04-14T13:25:00Z" w:initials="sa">
    <w:p w14:paraId="275468C3" w14:textId="04CDEF6E" w:rsidR="00B72939" w:rsidRDefault="00B72939">
      <w:pPr>
        <w:pStyle w:val="aa"/>
      </w:pPr>
      <w:r>
        <w:rPr>
          <w:rStyle w:val="a9"/>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B72939" w:rsidRDefault="00B72939">
      <w:pPr>
        <w:pStyle w:val="aa"/>
      </w:pPr>
      <w:r>
        <w:rPr>
          <w:rStyle w:val="a9"/>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9T15:02:00Z" w:initials="sa">
    <w:p w14:paraId="71FA7781" w14:textId="3DF45D2B" w:rsidR="00B72939" w:rsidRDefault="00B72939">
      <w:pPr>
        <w:pStyle w:val="aa"/>
      </w:pPr>
      <w:r>
        <w:rPr>
          <w:rStyle w:val="a9"/>
        </w:rPr>
        <w:annotationRef/>
      </w:r>
      <w:r>
        <w:rPr>
          <w:rFonts w:hint="eastAsia"/>
        </w:rPr>
        <w:t>勿与</w:t>
      </w:r>
      <w:r>
        <w:rPr>
          <w:rFonts w:hint="eastAsia"/>
        </w:rPr>
        <w:t>IEEE754</w:t>
      </w:r>
      <w:r>
        <w:rPr>
          <w:rFonts w:hint="eastAsia"/>
        </w:rPr>
        <w:t>标准中的浮点异常混淆</w:t>
      </w:r>
    </w:p>
  </w:comment>
  <w:comment w:id="42" w:author="s ai" w:date="2020-04-12T13:58:00Z" w:initials="sa">
    <w:p w14:paraId="4BD2B47F" w14:textId="054081EA" w:rsidR="00B72939" w:rsidRDefault="00B72939">
      <w:pPr>
        <w:pStyle w:val="aa"/>
      </w:pPr>
      <w:r>
        <w:rPr>
          <w:rStyle w:val="a9"/>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B72939" w:rsidRDefault="00B72939">
      <w:pPr>
        <w:pStyle w:val="aa"/>
      </w:pPr>
      <w:r>
        <w:rPr>
          <w:rStyle w:val="a9"/>
        </w:rPr>
        <w:annotationRef/>
      </w:r>
      <w:r>
        <w:rPr>
          <w:rFonts w:eastAsia="宋体" w:hint="eastAsia"/>
          <w:color w:val="000000"/>
        </w:rPr>
        <w:t>容量计数从1开始，当后面某些指向常量池的索引值的数据需要表达“</w:t>
      </w:r>
      <w:r w:rsidRPr="00537D19">
        <w:rPr>
          <w:rFonts w:eastAsia="宋体" w:hint="eastAsia"/>
          <w:color w:val="FF0000"/>
        </w:rPr>
        <w:t>不引用任何一个常量池项目</w:t>
      </w:r>
      <w:r>
        <w:rPr>
          <w:rFonts w:eastAsia="宋体" w:hint="eastAsia"/>
          <w:color w:val="000000"/>
        </w:rPr>
        <w:t>”的含义，可以把索引值设置为0来表示</w:t>
      </w:r>
    </w:p>
  </w:comment>
  <w:comment w:id="45" w:author="s ai" w:date="2020-04-12T20:07:00Z" w:initials="sa">
    <w:p w14:paraId="62A9149B" w14:textId="0D0442C7" w:rsidR="00B72939" w:rsidRDefault="00B72939">
      <w:pPr>
        <w:pStyle w:val="aa"/>
        <w:rPr>
          <w:rFonts w:eastAsia="宋体"/>
        </w:rPr>
      </w:pPr>
      <w:r>
        <w:rPr>
          <w:rStyle w:val="a9"/>
        </w:rPr>
        <w:annotationRef/>
      </w:r>
      <w:r>
        <w:rPr>
          <w:rFonts w:eastAsia="宋体" w:hint="eastAsia"/>
        </w:rPr>
        <w:t>字面量(</w:t>
      </w:r>
      <w:r>
        <w:rPr>
          <w:rFonts w:eastAsia="宋体"/>
        </w:rPr>
        <w:t>Literal)</w:t>
      </w:r>
      <w:r>
        <w:rPr>
          <w:rFonts w:eastAsia="宋体" w:hint="eastAsia"/>
        </w:rPr>
        <w:t>:比较接近java语言层面的常量概念，比如文本字符串、被声明为final的常量值等</w:t>
      </w:r>
    </w:p>
    <w:p w14:paraId="7397748C" w14:textId="77777777" w:rsidR="00B72939" w:rsidRDefault="00B72939">
      <w:pPr>
        <w:pStyle w:val="aa"/>
        <w:rPr>
          <w:rFonts w:eastAsia="宋体"/>
        </w:rPr>
      </w:pPr>
    </w:p>
    <w:p w14:paraId="042C78BC" w14:textId="77777777" w:rsidR="00B72939" w:rsidRDefault="00B72939">
      <w:pPr>
        <w:pStyle w:val="aa"/>
        <w:rPr>
          <w:rFonts w:eastAsia="宋体"/>
        </w:rPr>
      </w:pPr>
      <w:r>
        <w:rPr>
          <w:rFonts w:eastAsia="宋体" w:hint="eastAsia"/>
        </w:rPr>
        <w:t>符号引用</w:t>
      </w:r>
      <w:r>
        <w:rPr>
          <w:rFonts w:eastAsia="宋体"/>
        </w:rPr>
        <w:t>(Symbolic References):</w:t>
      </w:r>
    </w:p>
    <w:p w14:paraId="61C24D45" w14:textId="3353DDB3" w:rsidR="00B72939" w:rsidRDefault="00B72939">
      <w:pPr>
        <w:pStyle w:val="aa"/>
        <w:rPr>
          <w:rFonts w:eastAsia="宋体"/>
        </w:rPr>
      </w:pPr>
      <w:r>
        <w:rPr>
          <w:rFonts w:eastAsia="宋体" w:hint="eastAsia"/>
        </w:rPr>
        <w:t>属于编译原理方面的概念，主要有以下几类常量</w:t>
      </w:r>
    </w:p>
    <w:p w14:paraId="776E898A" w14:textId="02C52FAA" w:rsidR="00B72939" w:rsidRDefault="00B72939">
      <w:pPr>
        <w:pStyle w:val="aa"/>
        <w:rPr>
          <w:rFonts w:eastAsia="宋体"/>
        </w:rPr>
      </w:pPr>
      <w:r>
        <w:rPr>
          <w:rFonts w:eastAsia="宋体"/>
        </w:rPr>
        <w:t>1</w:t>
      </w:r>
      <w:r>
        <w:rPr>
          <w:rFonts w:eastAsia="宋体" w:hint="eastAsia"/>
        </w:rPr>
        <w:t>被模块导出或者开放的包</w:t>
      </w:r>
    </w:p>
    <w:p w14:paraId="08730C72" w14:textId="77777777" w:rsidR="00B72939" w:rsidRDefault="00B72939">
      <w:pPr>
        <w:pStyle w:val="aa"/>
        <w:rPr>
          <w:rFonts w:eastAsia="宋体"/>
        </w:rPr>
      </w:pPr>
      <w:r>
        <w:rPr>
          <w:rFonts w:eastAsia="宋体"/>
        </w:rPr>
        <w:t>2</w:t>
      </w:r>
      <w:r>
        <w:rPr>
          <w:rFonts w:eastAsia="宋体" w:hint="eastAsia"/>
        </w:rPr>
        <w:t>类和接口的限定名</w:t>
      </w:r>
    </w:p>
    <w:p w14:paraId="3A478C4B" w14:textId="77777777" w:rsidR="00B72939" w:rsidRDefault="00B72939">
      <w:pPr>
        <w:pStyle w:val="aa"/>
        <w:rPr>
          <w:rFonts w:eastAsia="宋体"/>
        </w:rPr>
      </w:pPr>
      <w:r>
        <w:rPr>
          <w:rFonts w:eastAsia="宋体"/>
        </w:rPr>
        <w:t>3</w:t>
      </w:r>
      <w:r>
        <w:rPr>
          <w:rFonts w:eastAsia="宋体" w:hint="eastAsia"/>
        </w:rPr>
        <w:t>字段的名称和描述符</w:t>
      </w:r>
    </w:p>
    <w:p w14:paraId="12A719F8" w14:textId="77777777" w:rsidR="00B72939" w:rsidRDefault="00B72939">
      <w:pPr>
        <w:pStyle w:val="aa"/>
        <w:rPr>
          <w:rFonts w:eastAsia="宋体"/>
        </w:rPr>
      </w:pPr>
      <w:r>
        <w:rPr>
          <w:rFonts w:eastAsia="宋体"/>
        </w:rPr>
        <w:t>4</w:t>
      </w:r>
      <w:r>
        <w:rPr>
          <w:rFonts w:eastAsia="宋体" w:hint="eastAsia"/>
        </w:rPr>
        <w:t>方法的名称和描述符</w:t>
      </w:r>
    </w:p>
    <w:p w14:paraId="2DAB25B5" w14:textId="77777777" w:rsidR="00B72939" w:rsidRDefault="00B72939">
      <w:pPr>
        <w:pStyle w:val="aa"/>
        <w:rPr>
          <w:rFonts w:eastAsia="宋体"/>
        </w:rPr>
      </w:pPr>
      <w:r>
        <w:rPr>
          <w:rFonts w:eastAsia="宋体"/>
        </w:rPr>
        <w:t>5</w:t>
      </w:r>
      <w:r>
        <w:rPr>
          <w:rFonts w:eastAsia="宋体" w:hint="eastAsia"/>
        </w:rPr>
        <w:t>方法具柄和方法类型</w:t>
      </w:r>
    </w:p>
    <w:p w14:paraId="003CC395" w14:textId="486FC429" w:rsidR="00B72939" w:rsidRPr="00421E01" w:rsidRDefault="00B72939">
      <w:pPr>
        <w:pStyle w:val="aa"/>
        <w:rPr>
          <w:rFonts w:eastAsia="宋体"/>
        </w:rPr>
      </w:pPr>
      <w:r>
        <w:rPr>
          <w:rFonts w:eastAsia="宋体"/>
        </w:rPr>
        <w:t>6</w:t>
      </w:r>
      <w:r>
        <w:rPr>
          <w:rFonts w:eastAsia="宋体" w:hint="eastAsia"/>
        </w:rPr>
        <w:t>动态调用点和动态常量</w:t>
      </w:r>
    </w:p>
  </w:comment>
  <w:comment w:id="46" w:author="s ai" w:date="2020-04-12T19:43:00Z" w:initials="sa">
    <w:p w14:paraId="7C739401" w14:textId="77777777" w:rsidR="00B72939" w:rsidRDefault="00B72939">
      <w:pPr>
        <w:pStyle w:val="aa"/>
      </w:pPr>
      <w:r>
        <w:rPr>
          <w:rStyle w:val="a9"/>
        </w:rPr>
        <w:annotationRef/>
      </w:r>
      <w:r>
        <w:rPr>
          <w:rFonts w:hint="eastAsia"/>
        </w:rPr>
        <w:t>类变量：即被声明为</w:t>
      </w:r>
      <w:r>
        <w:rPr>
          <w:rFonts w:hint="eastAsia"/>
        </w:rPr>
        <w:t>static</w:t>
      </w:r>
      <w:r>
        <w:rPr>
          <w:rFonts w:hint="eastAsia"/>
        </w:rPr>
        <w:t>的字段</w:t>
      </w:r>
    </w:p>
    <w:p w14:paraId="1CAC6EE6" w14:textId="1D7EF390" w:rsidR="00B72939" w:rsidRDefault="00B72939">
      <w:pPr>
        <w:pStyle w:val="aa"/>
      </w:pPr>
      <w:r>
        <w:rPr>
          <w:rFonts w:hint="eastAsia"/>
        </w:rPr>
        <w:t>实例变量：即未被声明为</w:t>
      </w:r>
      <w:r>
        <w:rPr>
          <w:rFonts w:hint="eastAsia"/>
        </w:rPr>
        <w:t>static</w:t>
      </w:r>
      <w:r>
        <w:rPr>
          <w:rFonts w:hint="eastAsia"/>
        </w:rPr>
        <w:t>的字段</w:t>
      </w:r>
    </w:p>
  </w:comment>
  <w:comment w:id="80" w:author="s ai" w:date="2020-04-20T13:46:00Z" w:initials="sa">
    <w:p w14:paraId="4B8B7B13" w14:textId="5554F1D9" w:rsidR="00B72939" w:rsidRDefault="00B72939">
      <w:pPr>
        <w:pStyle w:val="aa"/>
      </w:pPr>
      <w:r>
        <w:rPr>
          <w:rStyle w:val="a9"/>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37"/>
    <w:multiLevelType w:val="hybridMultilevel"/>
    <w:tmpl w:val="44A02E7E"/>
    <w:lvl w:ilvl="0" w:tplc="E81C29F4">
      <w:start w:val="1"/>
      <w:numFmt w:val="lowerLetter"/>
      <w:lvlText w:val="%1、"/>
      <w:lvlJc w:val="right"/>
      <w:pPr>
        <w:ind w:left="720" w:hanging="360"/>
      </w:pPr>
      <w:rPr>
        <w:rFonts w:ascii="宋体" w:eastAsia="宋体" w:hAnsi="宋体"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0980246"/>
    <w:multiLevelType w:val="hybridMultilevel"/>
    <w:tmpl w:val="EF9E332C"/>
    <w:lvl w:ilvl="0" w:tplc="BE6A8B4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9EE780D"/>
    <w:multiLevelType w:val="hybridMultilevel"/>
    <w:tmpl w:val="61C2E742"/>
    <w:lvl w:ilvl="0" w:tplc="248EA1F6">
      <w:start w:val="2"/>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9"/>
  </w:num>
  <w:num w:numId="6">
    <w:abstractNumId w:val="19"/>
  </w:num>
  <w:num w:numId="7">
    <w:abstractNumId w:val="36"/>
  </w:num>
  <w:num w:numId="8">
    <w:abstractNumId w:val="43"/>
  </w:num>
  <w:num w:numId="9">
    <w:abstractNumId w:val="35"/>
  </w:num>
  <w:num w:numId="10">
    <w:abstractNumId w:val="5"/>
  </w:num>
  <w:num w:numId="11">
    <w:abstractNumId w:val="1"/>
  </w:num>
  <w:num w:numId="12">
    <w:abstractNumId w:val="20"/>
  </w:num>
  <w:num w:numId="13">
    <w:abstractNumId w:val="17"/>
  </w:num>
  <w:num w:numId="14">
    <w:abstractNumId w:val="30"/>
  </w:num>
  <w:num w:numId="15">
    <w:abstractNumId w:val="41"/>
  </w:num>
  <w:num w:numId="16">
    <w:abstractNumId w:val="31"/>
  </w:num>
  <w:num w:numId="17">
    <w:abstractNumId w:val="42"/>
  </w:num>
  <w:num w:numId="18">
    <w:abstractNumId w:val="44"/>
  </w:num>
  <w:num w:numId="19">
    <w:abstractNumId w:val="32"/>
  </w:num>
  <w:num w:numId="20">
    <w:abstractNumId w:val="34"/>
  </w:num>
  <w:num w:numId="21">
    <w:abstractNumId w:val="22"/>
  </w:num>
  <w:num w:numId="22">
    <w:abstractNumId w:val="38"/>
  </w:num>
  <w:num w:numId="23">
    <w:abstractNumId w:val="12"/>
  </w:num>
  <w:num w:numId="24">
    <w:abstractNumId w:val="46"/>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7"/>
  </w:num>
  <w:num w:numId="36">
    <w:abstractNumId w:val="24"/>
  </w:num>
  <w:num w:numId="37">
    <w:abstractNumId w:val="40"/>
  </w:num>
  <w:num w:numId="38">
    <w:abstractNumId w:val="13"/>
  </w:num>
  <w:num w:numId="39">
    <w:abstractNumId w:val="14"/>
  </w:num>
  <w:num w:numId="40">
    <w:abstractNumId w:val="49"/>
  </w:num>
  <w:num w:numId="41">
    <w:abstractNumId w:val="15"/>
  </w:num>
  <w:num w:numId="42">
    <w:abstractNumId w:val="48"/>
  </w:num>
  <w:num w:numId="43">
    <w:abstractNumId w:val="47"/>
  </w:num>
  <w:num w:numId="44">
    <w:abstractNumId w:val="10"/>
  </w:num>
  <w:num w:numId="45">
    <w:abstractNumId w:val="7"/>
  </w:num>
  <w:num w:numId="46">
    <w:abstractNumId w:val="26"/>
  </w:num>
  <w:num w:numId="47">
    <w:abstractNumId w:val="0"/>
  </w:num>
  <w:num w:numId="48">
    <w:abstractNumId w:val="2"/>
  </w:num>
  <w:num w:numId="49">
    <w:abstractNumId w:val="45"/>
  </w:num>
  <w:num w:numId="5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194"/>
    <w:rsid w:val="000027E9"/>
    <w:rsid w:val="000077BF"/>
    <w:rsid w:val="00010655"/>
    <w:rsid w:val="00011A83"/>
    <w:rsid w:val="00011B38"/>
    <w:rsid w:val="000122B9"/>
    <w:rsid w:val="000134F4"/>
    <w:rsid w:val="00016EE5"/>
    <w:rsid w:val="000228D0"/>
    <w:rsid w:val="00022C4A"/>
    <w:rsid w:val="00022D07"/>
    <w:rsid w:val="000244EE"/>
    <w:rsid w:val="000269F9"/>
    <w:rsid w:val="0003239F"/>
    <w:rsid w:val="00032DBA"/>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67AF7"/>
    <w:rsid w:val="0007063E"/>
    <w:rsid w:val="00070DB9"/>
    <w:rsid w:val="00071C0A"/>
    <w:rsid w:val="0007412A"/>
    <w:rsid w:val="00077444"/>
    <w:rsid w:val="00077B9D"/>
    <w:rsid w:val="00080459"/>
    <w:rsid w:val="00080C64"/>
    <w:rsid w:val="000837D4"/>
    <w:rsid w:val="00084C40"/>
    <w:rsid w:val="00087E27"/>
    <w:rsid w:val="0009092A"/>
    <w:rsid w:val="00092D39"/>
    <w:rsid w:val="00094DD3"/>
    <w:rsid w:val="00096144"/>
    <w:rsid w:val="00097E44"/>
    <w:rsid w:val="000A1A8D"/>
    <w:rsid w:val="000A5F21"/>
    <w:rsid w:val="000A7ABB"/>
    <w:rsid w:val="000B26C6"/>
    <w:rsid w:val="000B49B2"/>
    <w:rsid w:val="000B733F"/>
    <w:rsid w:val="000C0760"/>
    <w:rsid w:val="000C1DAB"/>
    <w:rsid w:val="000C257A"/>
    <w:rsid w:val="000C5527"/>
    <w:rsid w:val="000D143B"/>
    <w:rsid w:val="000D15A8"/>
    <w:rsid w:val="000D28ED"/>
    <w:rsid w:val="000D3BB4"/>
    <w:rsid w:val="000D404E"/>
    <w:rsid w:val="000D4A19"/>
    <w:rsid w:val="000D4FB3"/>
    <w:rsid w:val="000D7A1C"/>
    <w:rsid w:val="000D7E47"/>
    <w:rsid w:val="000F1533"/>
    <w:rsid w:val="000F182F"/>
    <w:rsid w:val="000F4C4A"/>
    <w:rsid w:val="000F79BE"/>
    <w:rsid w:val="0010080F"/>
    <w:rsid w:val="00101771"/>
    <w:rsid w:val="00102641"/>
    <w:rsid w:val="00104E33"/>
    <w:rsid w:val="001066BD"/>
    <w:rsid w:val="00107FAF"/>
    <w:rsid w:val="001153D0"/>
    <w:rsid w:val="00116399"/>
    <w:rsid w:val="00120304"/>
    <w:rsid w:val="0012088B"/>
    <w:rsid w:val="001212B3"/>
    <w:rsid w:val="001216FF"/>
    <w:rsid w:val="001223E4"/>
    <w:rsid w:val="00122E57"/>
    <w:rsid w:val="0012463A"/>
    <w:rsid w:val="00124ABA"/>
    <w:rsid w:val="00127365"/>
    <w:rsid w:val="00127FEA"/>
    <w:rsid w:val="00130971"/>
    <w:rsid w:val="00131034"/>
    <w:rsid w:val="00133C30"/>
    <w:rsid w:val="0013476A"/>
    <w:rsid w:val="00134C68"/>
    <w:rsid w:val="00135B7B"/>
    <w:rsid w:val="0014018B"/>
    <w:rsid w:val="00142EB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1C18"/>
    <w:rsid w:val="00173829"/>
    <w:rsid w:val="00176A12"/>
    <w:rsid w:val="00182307"/>
    <w:rsid w:val="0018232D"/>
    <w:rsid w:val="00185CCD"/>
    <w:rsid w:val="00185F6D"/>
    <w:rsid w:val="0018722B"/>
    <w:rsid w:val="00190AE4"/>
    <w:rsid w:val="00191969"/>
    <w:rsid w:val="00195177"/>
    <w:rsid w:val="001A294F"/>
    <w:rsid w:val="001A32B8"/>
    <w:rsid w:val="001A3665"/>
    <w:rsid w:val="001A36C3"/>
    <w:rsid w:val="001A523A"/>
    <w:rsid w:val="001A7C29"/>
    <w:rsid w:val="001A7E1E"/>
    <w:rsid w:val="001B195C"/>
    <w:rsid w:val="001B2B8D"/>
    <w:rsid w:val="001B48EB"/>
    <w:rsid w:val="001B4A67"/>
    <w:rsid w:val="001B4BAD"/>
    <w:rsid w:val="001B5294"/>
    <w:rsid w:val="001C1894"/>
    <w:rsid w:val="001C260D"/>
    <w:rsid w:val="001C728D"/>
    <w:rsid w:val="001C7504"/>
    <w:rsid w:val="001C763A"/>
    <w:rsid w:val="001D02C6"/>
    <w:rsid w:val="001D0DE3"/>
    <w:rsid w:val="001D4DAB"/>
    <w:rsid w:val="001D5645"/>
    <w:rsid w:val="001D5A49"/>
    <w:rsid w:val="001D6EFF"/>
    <w:rsid w:val="001D6FD7"/>
    <w:rsid w:val="001D783C"/>
    <w:rsid w:val="001D7E98"/>
    <w:rsid w:val="001E138E"/>
    <w:rsid w:val="001E1417"/>
    <w:rsid w:val="001E1580"/>
    <w:rsid w:val="001E33A7"/>
    <w:rsid w:val="001E456A"/>
    <w:rsid w:val="001F0F7B"/>
    <w:rsid w:val="001F1300"/>
    <w:rsid w:val="001F2C1B"/>
    <w:rsid w:val="001F64C3"/>
    <w:rsid w:val="001F70F3"/>
    <w:rsid w:val="001F7814"/>
    <w:rsid w:val="00202686"/>
    <w:rsid w:val="00205194"/>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22DC"/>
    <w:rsid w:val="00243F6D"/>
    <w:rsid w:val="00244FF5"/>
    <w:rsid w:val="00245B11"/>
    <w:rsid w:val="00245D36"/>
    <w:rsid w:val="00245E5E"/>
    <w:rsid w:val="002479E6"/>
    <w:rsid w:val="0025013A"/>
    <w:rsid w:val="00251768"/>
    <w:rsid w:val="002518E7"/>
    <w:rsid w:val="00251FE0"/>
    <w:rsid w:val="002521B9"/>
    <w:rsid w:val="002522C9"/>
    <w:rsid w:val="00253002"/>
    <w:rsid w:val="00255C14"/>
    <w:rsid w:val="0025622A"/>
    <w:rsid w:val="00257C88"/>
    <w:rsid w:val="00261479"/>
    <w:rsid w:val="002615FD"/>
    <w:rsid w:val="00261673"/>
    <w:rsid w:val="002626B5"/>
    <w:rsid w:val="00262A5A"/>
    <w:rsid w:val="00262A8A"/>
    <w:rsid w:val="002744A7"/>
    <w:rsid w:val="00274A4A"/>
    <w:rsid w:val="002762B3"/>
    <w:rsid w:val="002779A9"/>
    <w:rsid w:val="002808B8"/>
    <w:rsid w:val="00282B99"/>
    <w:rsid w:val="002862A5"/>
    <w:rsid w:val="0028670E"/>
    <w:rsid w:val="00286773"/>
    <w:rsid w:val="00287F64"/>
    <w:rsid w:val="00290C13"/>
    <w:rsid w:val="00290E49"/>
    <w:rsid w:val="00293211"/>
    <w:rsid w:val="00294490"/>
    <w:rsid w:val="00295024"/>
    <w:rsid w:val="002A0C84"/>
    <w:rsid w:val="002A1831"/>
    <w:rsid w:val="002A19B8"/>
    <w:rsid w:val="002A1FAD"/>
    <w:rsid w:val="002A3ADF"/>
    <w:rsid w:val="002B192A"/>
    <w:rsid w:val="002B2977"/>
    <w:rsid w:val="002B3B6A"/>
    <w:rsid w:val="002B562A"/>
    <w:rsid w:val="002B5FF8"/>
    <w:rsid w:val="002B6C7C"/>
    <w:rsid w:val="002B7254"/>
    <w:rsid w:val="002B7436"/>
    <w:rsid w:val="002C0C8F"/>
    <w:rsid w:val="002C11EA"/>
    <w:rsid w:val="002C143C"/>
    <w:rsid w:val="002C443A"/>
    <w:rsid w:val="002D0330"/>
    <w:rsid w:val="002D0FDA"/>
    <w:rsid w:val="002D1BDF"/>
    <w:rsid w:val="002D24AB"/>
    <w:rsid w:val="002D2BC0"/>
    <w:rsid w:val="002D2EAD"/>
    <w:rsid w:val="002D4536"/>
    <w:rsid w:val="002D486D"/>
    <w:rsid w:val="002D4F0F"/>
    <w:rsid w:val="002D664E"/>
    <w:rsid w:val="002E1081"/>
    <w:rsid w:val="002E33BE"/>
    <w:rsid w:val="002E4902"/>
    <w:rsid w:val="002E4DD0"/>
    <w:rsid w:val="002E5336"/>
    <w:rsid w:val="002E5413"/>
    <w:rsid w:val="002F0DBA"/>
    <w:rsid w:val="002F0ED5"/>
    <w:rsid w:val="002F26F0"/>
    <w:rsid w:val="002F3E76"/>
    <w:rsid w:val="002F5A13"/>
    <w:rsid w:val="002F61D2"/>
    <w:rsid w:val="002F6DA5"/>
    <w:rsid w:val="002F7973"/>
    <w:rsid w:val="003114DD"/>
    <w:rsid w:val="00312BF0"/>
    <w:rsid w:val="00316116"/>
    <w:rsid w:val="0032039F"/>
    <w:rsid w:val="0032671A"/>
    <w:rsid w:val="00330333"/>
    <w:rsid w:val="003324C9"/>
    <w:rsid w:val="0033328F"/>
    <w:rsid w:val="00337AE6"/>
    <w:rsid w:val="00337FCE"/>
    <w:rsid w:val="003421CE"/>
    <w:rsid w:val="003424FF"/>
    <w:rsid w:val="00342C78"/>
    <w:rsid w:val="0034396A"/>
    <w:rsid w:val="0034426C"/>
    <w:rsid w:val="0034441D"/>
    <w:rsid w:val="00345258"/>
    <w:rsid w:val="00347F62"/>
    <w:rsid w:val="0035118C"/>
    <w:rsid w:val="00351F75"/>
    <w:rsid w:val="0035503C"/>
    <w:rsid w:val="00356563"/>
    <w:rsid w:val="00357007"/>
    <w:rsid w:val="0035726B"/>
    <w:rsid w:val="00360128"/>
    <w:rsid w:val="003621FC"/>
    <w:rsid w:val="00362444"/>
    <w:rsid w:val="00364116"/>
    <w:rsid w:val="00364297"/>
    <w:rsid w:val="00367B4E"/>
    <w:rsid w:val="00367C33"/>
    <w:rsid w:val="00374839"/>
    <w:rsid w:val="00375AB0"/>
    <w:rsid w:val="00376D64"/>
    <w:rsid w:val="003801A1"/>
    <w:rsid w:val="003801BE"/>
    <w:rsid w:val="003817B5"/>
    <w:rsid w:val="003819A9"/>
    <w:rsid w:val="00381B01"/>
    <w:rsid w:val="003836A1"/>
    <w:rsid w:val="00384822"/>
    <w:rsid w:val="00387900"/>
    <w:rsid w:val="00390CA5"/>
    <w:rsid w:val="0039198B"/>
    <w:rsid w:val="003921B7"/>
    <w:rsid w:val="003934A0"/>
    <w:rsid w:val="003938E9"/>
    <w:rsid w:val="003977E0"/>
    <w:rsid w:val="00397FF9"/>
    <w:rsid w:val="003A369E"/>
    <w:rsid w:val="003A3811"/>
    <w:rsid w:val="003A5CE0"/>
    <w:rsid w:val="003A69CE"/>
    <w:rsid w:val="003A7895"/>
    <w:rsid w:val="003B4519"/>
    <w:rsid w:val="003B66A1"/>
    <w:rsid w:val="003B67D6"/>
    <w:rsid w:val="003C129C"/>
    <w:rsid w:val="003C2BF7"/>
    <w:rsid w:val="003C69A8"/>
    <w:rsid w:val="003C7278"/>
    <w:rsid w:val="003D1D86"/>
    <w:rsid w:val="003D39C0"/>
    <w:rsid w:val="003D3D98"/>
    <w:rsid w:val="003D40A3"/>
    <w:rsid w:val="003D5492"/>
    <w:rsid w:val="003D60CA"/>
    <w:rsid w:val="003E0460"/>
    <w:rsid w:val="003E1DE6"/>
    <w:rsid w:val="003E34A0"/>
    <w:rsid w:val="003E4182"/>
    <w:rsid w:val="003E4EC9"/>
    <w:rsid w:val="003E6B8B"/>
    <w:rsid w:val="003E7C68"/>
    <w:rsid w:val="003F0AC0"/>
    <w:rsid w:val="003F2AF0"/>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1544F"/>
    <w:rsid w:val="004201CB"/>
    <w:rsid w:val="00421E01"/>
    <w:rsid w:val="00422D02"/>
    <w:rsid w:val="00423E99"/>
    <w:rsid w:val="00424311"/>
    <w:rsid w:val="00425487"/>
    <w:rsid w:val="00426021"/>
    <w:rsid w:val="0042656C"/>
    <w:rsid w:val="00427111"/>
    <w:rsid w:val="00427C8A"/>
    <w:rsid w:val="0043112B"/>
    <w:rsid w:val="0043239E"/>
    <w:rsid w:val="0043252A"/>
    <w:rsid w:val="00434190"/>
    <w:rsid w:val="004346B1"/>
    <w:rsid w:val="00441491"/>
    <w:rsid w:val="0044159D"/>
    <w:rsid w:val="004420C4"/>
    <w:rsid w:val="0044222C"/>
    <w:rsid w:val="0044294D"/>
    <w:rsid w:val="004433DD"/>
    <w:rsid w:val="00443E2D"/>
    <w:rsid w:val="00443E52"/>
    <w:rsid w:val="00443FD4"/>
    <w:rsid w:val="004503AA"/>
    <w:rsid w:val="0045083B"/>
    <w:rsid w:val="00450DA7"/>
    <w:rsid w:val="00451597"/>
    <w:rsid w:val="00452374"/>
    <w:rsid w:val="00452AEB"/>
    <w:rsid w:val="004534AF"/>
    <w:rsid w:val="00454297"/>
    <w:rsid w:val="00455F87"/>
    <w:rsid w:val="004579F8"/>
    <w:rsid w:val="00457B0B"/>
    <w:rsid w:val="004601D1"/>
    <w:rsid w:val="00460E93"/>
    <w:rsid w:val="0046177B"/>
    <w:rsid w:val="0046235D"/>
    <w:rsid w:val="0046283F"/>
    <w:rsid w:val="00462F17"/>
    <w:rsid w:val="0046529C"/>
    <w:rsid w:val="00465637"/>
    <w:rsid w:val="00465B94"/>
    <w:rsid w:val="004667B8"/>
    <w:rsid w:val="00467139"/>
    <w:rsid w:val="00472F35"/>
    <w:rsid w:val="00474159"/>
    <w:rsid w:val="00474A2A"/>
    <w:rsid w:val="00474F3A"/>
    <w:rsid w:val="0047569E"/>
    <w:rsid w:val="00475DDE"/>
    <w:rsid w:val="00482857"/>
    <w:rsid w:val="00483553"/>
    <w:rsid w:val="00483687"/>
    <w:rsid w:val="00483BB7"/>
    <w:rsid w:val="00484C2C"/>
    <w:rsid w:val="00485D34"/>
    <w:rsid w:val="00486C15"/>
    <w:rsid w:val="00487928"/>
    <w:rsid w:val="00491839"/>
    <w:rsid w:val="00493546"/>
    <w:rsid w:val="00493736"/>
    <w:rsid w:val="00494A17"/>
    <w:rsid w:val="00495DD9"/>
    <w:rsid w:val="00497D98"/>
    <w:rsid w:val="004A0030"/>
    <w:rsid w:val="004A0D0B"/>
    <w:rsid w:val="004A2C97"/>
    <w:rsid w:val="004A3C46"/>
    <w:rsid w:val="004A3DE8"/>
    <w:rsid w:val="004B05BD"/>
    <w:rsid w:val="004B081E"/>
    <w:rsid w:val="004B210A"/>
    <w:rsid w:val="004B301D"/>
    <w:rsid w:val="004B35D2"/>
    <w:rsid w:val="004B7EA2"/>
    <w:rsid w:val="004C44DF"/>
    <w:rsid w:val="004C4B0B"/>
    <w:rsid w:val="004C6B05"/>
    <w:rsid w:val="004C6EC2"/>
    <w:rsid w:val="004C78E1"/>
    <w:rsid w:val="004D0C9D"/>
    <w:rsid w:val="004D2DF9"/>
    <w:rsid w:val="004E0B9E"/>
    <w:rsid w:val="004E36A2"/>
    <w:rsid w:val="004E58D6"/>
    <w:rsid w:val="004E6407"/>
    <w:rsid w:val="004E7102"/>
    <w:rsid w:val="004F10EE"/>
    <w:rsid w:val="004F1194"/>
    <w:rsid w:val="004F32DE"/>
    <w:rsid w:val="004F6834"/>
    <w:rsid w:val="004F6AE5"/>
    <w:rsid w:val="004F7608"/>
    <w:rsid w:val="0050213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861"/>
    <w:rsid w:val="00554BA4"/>
    <w:rsid w:val="00555434"/>
    <w:rsid w:val="0055613C"/>
    <w:rsid w:val="0055712E"/>
    <w:rsid w:val="005620CA"/>
    <w:rsid w:val="00562859"/>
    <w:rsid w:val="005650D8"/>
    <w:rsid w:val="005726AE"/>
    <w:rsid w:val="00572860"/>
    <w:rsid w:val="00572E23"/>
    <w:rsid w:val="00573038"/>
    <w:rsid w:val="00574091"/>
    <w:rsid w:val="00574EBB"/>
    <w:rsid w:val="00575B68"/>
    <w:rsid w:val="0057717C"/>
    <w:rsid w:val="00580090"/>
    <w:rsid w:val="005805FA"/>
    <w:rsid w:val="0058153F"/>
    <w:rsid w:val="00582D86"/>
    <w:rsid w:val="00583C3E"/>
    <w:rsid w:val="005871DE"/>
    <w:rsid w:val="00587332"/>
    <w:rsid w:val="005900DD"/>
    <w:rsid w:val="00591DD4"/>
    <w:rsid w:val="005951EC"/>
    <w:rsid w:val="00596206"/>
    <w:rsid w:val="00597599"/>
    <w:rsid w:val="00597D14"/>
    <w:rsid w:val="005A066E"/>
    <w:rsid w:val="005A1E35"/>
    <w:rsid w:val="005A3290"/>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0031"/>
    <w:rsid w:val="005D3006"/>
    <w:rsid w:val="005D4B8C"/>
    <w:rsid w:val="005D5BFE"/>
    <w:rsid w:val="005D707A"/>
    <w:rsid w:val="005E133E"/>
    <w:rsid w:val="005E2645"/>
    <w:rsid w:val="005E4F9C"/>
    <w:rsid w:val="005E5982"/>
    <w:rsid w:val="005F028A"/>
    <w:rsid w:val="005F19C3"/>
    <w:rsid w:val="005F1E1D"/>
    <w:rsid w:val="005F3FD3"/>
    <w:rsid w:val="005F4AE6"/>
    <w:rsid w:val="005F508C"/>
    <w:rsid w:val="005F5CD6"/>
    <w:rsid w:val="005F7388"/>
    <w:rsid w:val="00601C10"/>
    <w:rsid w:val="0060324E"/>
    <w:rsid w:val="006036B2"/>
    <w:rsid w:val="00603A07"/>
    <w:rsid w:val="006048D8"/>
    <w:rsid w:val="0060506A"/>
    <w:rsid w:val="00605878"/>
    <w:rsid w:val="00606046"/>
    <w:rsid w:val="0060631D"/>
    <w:rsid w:val="00607FB4"/>
    <w:rsid w:val="006120CE"/>
    <w:rsid w:val="006160B0"/>
    <w:rsid w:val="0062089D"/>
    <w:rsid w:val="00621441"/>
    <w:rsid w:val="00622D0F"/>
    <w:rsid w:val="00630678"/>
    <w:rsid w:val="0063140E"/>
    <w:rsid w:val="00632FDB"/>
    <w:rsid w:val="00635BE7"/>
    <w:rsid w:val="00635EF1"/>
    <w:rsid w:val="0063795A"/>
    <w:rsid w:val="00640883"/>
    <w:rsid w:val="00641051"/>
    <w:rsid w:val="00641D29"/>
    <w:rsid w:val="00642D81"/>
    <w:rsid w:val="00643539"/>
    <w:rsid w:val="0064443B"/>
    <w:rsid w:val="0064473A"/>
    <w:rsid w:val="00644967"/>
    <w:rsid w:val="00644EF7"/>
    <w:rsid w:val="006466B9"/>
    <w:rsid w:val="00646A7A"/>
    <w:rsid w:val="00647C6B"/>
    <w:rsid w:val="00647D80"/>
    <w:rsid w:val="00647E7C"/>
    <w:rsid w:val="0065090E"/>
    <w:rsid w:val="00652563"/>
    <w:rsid w:val="00652A52"/>
    <w:rsid w:val="00653EF2"/>
    <w:rsid w:val="00656566"/>
    <w:rsid w:val="00660A4B"/>
    <w:rsid w:val="00662596"/>
    <w:rsid w:val="006702D3"/>
    <w:rsid w:val="00671017"/>
    <w:rsid w:val="0067174F"/>
    <w:rsid w:val="00673C1C"/>
    <w:rsid w:val="00680D14"/>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459C"/>
    <w:rsid w:val="006B6547"/>
    <w:rsid w:val="006B7BB3"/>
    <w:rsid w:val="006C266C"/>
    <w:rsid w:val="006C2940"/>
    <w:rsid w:val="006C2C25"/>
    <w:rsid w:val="006C3702"/>
    <w:rsid w:val="006C49D7"/>
    <w:rsid w:val="006C4EAF"/>
    <w:rsid w:val="006C5EE7"/>
    <w:rsid w:val="006C6326"/>
    <w:rsid w:val="006D1A49"/>
    <w:rsid w:val="006D730C"/>
    <w:rsid w:val="006E1B69"/>
    <w:rsid w:val="006E44A5"/>
    <w:rsid w:val="006E47AB"/>
    <w:rsid w:val="006E49D3"/>
    <w:rsid w:val="006E5720"/>
    <w:rsid w:val="006E7BB5"/>
    <w:rsid w:val="006F0625"/>
    <w:rsid w:val="006F122E"/>
    <w:rsid w:val="006F1717"/>
    <w:rsid w:val="006F36D1"/>
    <w:rsid w:val="006F6F49"/>
    <w:rsid w:val="00702CF6"/>
    <w:rsid w:val="007037E0"/>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71D"/>
    <w:rsid w:val="0074477D"/>
    <w:rsid w:val="007448C4"/>
    <w:rsid w:val="00745C68"/>
    <w:rsid w:val="0074798E"/>
    <w:rsid w:val="00750846"/>
    <w:rsid w:val="007513F7"/>
    <w:rsid w:val="007515BD"/>
    <w:rsid w:val="007529A5"/>
    <w:rsid w:val="0075416C"/>
    <w:rsid w:val="00756652"/>
    <w:rsid w:val="00756D70"/>
    <w:rsid w:val="00761189"/>
    <w:rsid w:val="00762C29"/>
    <w:rsid w:val="00763D16"/>
    <w:rsid w:val="0076650E"/>
    <w:rsid w:val="00766A46"/>
    <w:rsid w:val="0076758D"/>
    <w:rsid w:val="007719C1"/>
    <w:rsid w:val="00771FB6"/>
    <w:rsid w:val="007736A6"/>
    <w:rsid w:val="00773BDD"/>
    <w:rsid w:val="00774BBE"/>
    <w:rsid w:val="0077518B"/>
    <w:rsid w:val="0077700B"/>
    <w:rsid w:val="007817FA"/>
    <w:rsid w:val="00781F4B"/>
    <w:rsid w:val="0078574B"/>
    <w:rsid w:val="007858F4"/>
    <w:rsid w:val="007867B6"/>
    <w:rsid w:val="007868D9"/>
    <w:rsid w:val="007877CB"/>
    <w:rsid w:val="00787B5C"/>
    <w:rsid w:val="007935DB"/>
    <w:rsid w:val="007935F5"/>
    <w:rsid w:val="007958F6"/>
    <w:rsid w:val="00796073"/>
    <w:rsid w:val="007A09CE"/>
    <w:rsid w:val="007A0C8B"/>
    <w:rsid w:val="007A1058"/>
    <w:rsid w:val="007A2567"/>
    <w:rsid w:val="007A335C"/>
    <w:rsid w:val="007A3612"/>
    <w:rsid w:val="007A3870"/>
    <w:rsid w:val="007A4B95"/>
    <w:rsid w:val="007B0041"/>
    <w:rsid w:val="007B0613"/>
    <w:rsid w:val="007B5A4E"/>
    <w:rsid w:val="007B63D1"/>
    <w:rsid w:val="007B67C7"/>
    <w:rsid w:val="007B724F"/>
    <w:rsid w:val="007B7DD2"/>
    <w:rsid w:val="007C09B2"/>
    <w:rsid w:val="007C23E5"/>
    <w:rsid w:val="007C27FE"/>
    <w:rsid w:val="007C2D8A"/>
    <w:rsid w:val="007C417D"/>
    <w:rsid w:val="007C4A57"/>
    <w:rsid w:val="007D0240"/>
    <w:rsid w:val="007D06F5"/>
    <w:rsid w:val="007D2824"/>
    <w:rsid w:val="007D2B03"/>
    <w:rsid w:val="007D3197"/>
    <w:rsid w:val="007D3972"/>
    <w:rsid w:val="007D481B"/>
    <w:rsid w:val="007D4E5A"/>
    <w:rsid w:val="007D673E"/>
    <w:rsid w:val="007E16BF"/>
    <w:rsid w:val="007E1E04"/>
    <w:rsid w:val="007E21FC"/>
    <w:rsid w:val="007E2FB8"/>
    <w:rsid w:val="007E387E"/>
    <w:rsid w:val="007E7650"/>
    <w:rsid w:val="007F54BC"/>
    <w:rsid w:val="007F627F"/>
    <w:rsid w:val="007F66F6"/>
    <w:rsid w:val="007F75D7"/>
    <w:rsid w:val="007F7C9D"/>
    <w:rsid w:val="00800616"/>
    <w:rsid w:val="00801431"/>
    <w:rsid w:val="00801E76"/>
    <w:rsid w:val="008024C0"/>
    <w:rsid w:val="00804B91"/>
    <w:rsid w:val="00804C19"/>
    <w:rsid w:val="00806325"/>
    <w:rsid w:val="00810E88"/>
    <w:rsid w:val="008125C7"/>
    <w:rsid w:val="0081354C"/>
    <w:rsid w:val="00813E7F"/>
    <w:rsid w:val="00816A79"/>
    <w:rsid w:val="00817794"/>
    <w:rsid w:val="00823262"/>
    <w:rsid w:val="0082416C"/>
    <w:rsid w:val="0082442D"/>
    <w:rsid w:val="008266DD"/>
    <w:rsid w:val="00827142"/>
    <w:rsid w:val="008304F0"/>
    <w:rsid w:val="008305D4"/>
    <w:rsid w:val="0083316F"/>
    <w:rsid w:val="00836BCA"/>
    <w:rsid w:val="00841657"/>
    <w:rsid w:val="00845FED"/>
    <w:rsid w:val="00846F4A"/>
    <w:rsid w:val="00847CC3"/>
    <w:rsid w:val="00851441"/>
    <w:rsid w:val="008516F9"/>
    <w:rsid w:val="008520BD"/>
    <w:rsid w:val="0085491C"/>
    <w:rsid w:val="00855678"/>
    <w:rsid w:val="00857D3E"/>
    <w:rsid w:val="0086253B"/>
    <w:rsid w:val="00864019"/>
    <w:rsid w:val="00864082"/>
    <w:rsid w:val="00865759"/>
    <w:rsid w:val="008665F1"/>
    <w:rsid w:val="00870E7B"/>
    <w:rsid w:val="0087139A"/>
    <w:rsid w:val="00871F56"/>
    <w:rsid w:val="00873541"/>
    <w:rsid w:val="008740E3"/>
    <w:rsid w:val="00875A0F"/>
    <w:rsid w:val="008779E5"/>
    <w:rsid w:val="008808FE"/>
    <w:rsid w:val="00880E2C"/>
    <w:rsid w:val="00881A61"/>
    <w:rsid w:val="008837CE"/>
    <w:rsid w:val="008846F1"/>
    <w:rsid w:val="00884CD6"/>
    <w:rsid w:val="00885225"/>
    <w:rsid w:val="00886D68"/>
    <w:rsid w:val="0088769A"/>
    <w:rsid w:val="00894CB8"/>
    <w:rsid w:val="00895528"/>
    <w:rsid w:val="00895B34"/>
    <w:rsid w:val="0089611B"/>
    <w:rsid w:val="008972BD"/>
    <w:rsid w:val="008A03AE"/>
    <w:rsid w:val="008A08F2"/>
    <w:rsid w:val="008A2528"/>
    <w:rsid w:val="008A2BA1"/>
    <w:rsid w:val="008A3231"/>
    <w:rsid w:val="008A6071"/>
    <w:rsid w:val="008A6461"/>
    <w:rsid w:val="008A738F"/>
    <w:rsid w:val="008B1B1B"/>
    <w:rsid w:val="008B20A9"/>
    <w:rsid w:val="008B2216"/>
    <w:rsid w:val="008B2886"/>
    <w:rsid w:val="008B289B"/>
    <w:rsid w:val="008B389E"/>
    <w:rsid w:val="008B396E"/>
    <w:rsid w:val="008B4A8F"/>
    <w:rsid w:val="008B6D1D"/>
    <w:rsid w:val="008C0582"/>
    <w:rsid w:val="008C276D"/>
    <w:rsid w:val="008C2F0D"/>
    <w:rsid w:val="008C3C39"/>
    <w:rsid w:val="008C5532"/>
    <w:rsid w:val="008C5546"/>
    <w:rsid w:val="008C7DE5"/>
    <w:rsid w:val="008E00CD"/>
    <w:rsid w:val="008E1D07"/>
    <w:rsid w:val="008E365A"/>
    <w:rsid w:val="008E3813"/>
    <w:rsid w:val="008E61A2"/>
    <w:rsid w:val="008E7932"/>
    <w:rsid w:val="008F08AB"/>
    <w:rsid w:val="008F1AC1"/>
    <w:rsid w:val="008F35A0"/>
    <w:rsid w:val="008F4075"/>
    <w:rsid w:val="008F4208"/>
    <w:rsid w:val="008F4391"/>
    <w:rsid w:val="008F766A"/>
    <w:rsid w:val="008F7A1F"/>
    <w:rsid w:val="0090045F"/>
    <w:rsid w:val="00903C8F"/>
    <w:rsid w:val="00904873"/>
    <w:rsid w:val="009052BE"/>
    <w:rsid w:val="009065FA"/>
    <w:rsid w:val="00910797"/>
    <w:rsid w:val="0091145E"/>
    <w:rsid w:val="00911CBC"/>
    <w:rsid w:val="00911F63"/>
    <w:rsid w:val="009124BD"/>
    <w:rsid w:val="00912CBE"/>
    <w:rsid w:val="00914B0A"/>
    <w:rsid w:val="009216F1"/>
    <w:rsid w:val="0092416F"/>
    <w:rsid w:val="009244FF"/>
    <w:rsid w:val="0092459F"/>
    <w:rsid w:val="00924943"/>
    <w:rsid w:val="00927CD3"/>
    <w:rsid w:val="00927E21"/>
    <w:rsid w:val="009366E9"/>
    <w:rsid w:val="009369EE"/>
    <w:rsid w:val="00936C94"/>
    <w:rsid w:val="00940C4A"/>
    <w:rsid w:val="00941203"/>
    <w:rsid w:val="00941631"/>
    <w:rsid w:val="00946BAA"/>
    <w:rsid w:val="00950EA3"/>
    <w:rsid w:val="009512DA"/>
    <w:rsid w:val="00953041"/>
    <w:rsid w:val="009538C0"/>
    <w:rsid w:val="00954468"/>
    <w:rsid w:val="009575A7"/>
    <w:rsid w:val="00960540"/>
    <w:rsid w:val="0096057B"/>
    <w:rsid w:val="009619E2"/>
    <w:rsid w:val="00963039"/>
    <w:rsid w:val="00963598"/>
    <w:rsid w:val="009646C2"/>
    <w:rsid w:val="00965AEC"/>
    <w:rsid w:val="0096625A"/>
    <w:rsid w:val="00966431"/>
    <w:rsid w:val="00970AF4"/>
    <w:rsid w:val="0097101E"/>
    <w:rsid w:val="009740D4"/>
    <w:rsid w:val="00974D0D"/>
    <w:rsid w:val="00977B80"/>
    <w:rsid w:val="00980F65"/>
    <w:rsid w:val="00981A08"/>
    <w:rsid w:val="00982BC5"/>
    <w:rsid w:val="00983BC6"/>
    <w:rsid w:val="009841AF"/>
    <w:rsid w:val="009841C4"/>
    <w:rsid w:val="0098520E"/>
    <w:rsid w:val="00985388"/>
    <w:rsid w:val="009872B3"/>
    <w:rsid w:val="00987D07"/>
    <w:rsid w:val="00990322"/>
    <w:rsid w:val="00992CCD"/>
    <w:rsid w:val="00993B09"/>
    <w:rsid w:val="00995CFA"/>
    <w:rsid w:val="009974AD"/>
    <w:rsid w:val="009A051C"/>
    <w:rsid w:val="009A098C"/>
    <w:rsid w:val="009A2831"/>
    <w:rsid w:val="009A291C"/>
    <w:rsid w:val="009A5A7E"/>
    <w:rsid w:val="009A5C71"/>
    <w:rsid w:val="009A60D4"/>
    <w:rsid w:val="009A6B87"/>
    <w:rsid w:val="009B0F4F"/>
    <w:rsid w:val="009B1133"/>
    <w:rsid w:val="009B6992"/>
    <w:rsid w:val="009C0FE4"/>
    <w:rsid w:val="009C19B4"/>
    <w:rsid w:val="009C2D36"/>
    <w:rsid w:val="009C32C9"/>
    <w:rsid w:val="009C71DE"/>
    <w:rsid w:val="009C77DC"/>
    <w:rsid w:val="009D1717"/>
    <w:rsid w:val="009D2AD0"/>
    <w:rsid w:val="009D392A"/>
    <w:rsid w:val="009D3CB7"/>
    <w:rsid w:val="009D4A18"/>
    <w:rsid w:val="009D596E"/>
    <w:rsid w:val="009D5EA3"/>
    <w:rsid w:val="009D7C46"/>
    <w:rsid w:val="009D7DA5"/>
    <w:rsid w:val="009E0186"/>
    <w:rsid w:val="009E0D1E"/>
    <w:rsid w:val="009E11FA"/>
    <w:rsid w:val="009E2800"/>
    <w:rsid w:val="009E40CE"/>
    <w:rsid w:val="009E4149"/>
    <w:rsid w:val="009E4281"/>
    <w:rsid w:val="009E59C6"/>
    <w:rsid w:val="009E616E"/>
    <w:rsid w:val="009E6212"/>
    <w:rsid w:val="009E7346"/>
    <w:rsid w:val="009F0C61"/>
    <w:rsid w:val="009F0DFF"/>
    <w:rsid w:val="009F197E"/>
    <w:rsid w:val="009F212A"/>
    <w:rsid w:val="009F4BD9"/>
    <w:rsid w:val="009F5E05"/>
    <w:rsid w:val="009F5ECC"/>
    <w:rsid w:val="009F6C8A"/>
    <w:rsid w:val="00A01399"/>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1B"/>
    <w:rsid w:val="00A33295"/>
    <w:rsid w:val="00A34CC9"/>
    <w:rsid w:val="00A36D7A"/>
    <w:rsid w:val="00A37205"/>
    <w:rsid w:val="00A44618"/>
    <w:rsid w:val="00A47DC5"/>
    <w:rsid w:val="00A50847"/>
    <w:rsid w:val="00A50D22"/>
    <w:rsid w:val="00A522B2"/>
    <w:rsid w:val="00A52C78"/>
    <w:rsid w:val="00A54F1E"/>
    <w:rsid w:val="00A55D07"/>
    <w:rsid w:val="00A56155"/>
    <w:rsid w:val="00A57A58"/>
    <w:rsid w:val="00A60830"/>
    <w:rsid w:val="00A60C0F"/>
    <w:rsid w:val="00A63A38"/>
    <w:rsid w:val="00A64A63"/>
    <w:rsid w:val="00A65CD3"/>
    <w:rsid w:val="00A71255"/>
    <w:rsid w:val="00A7451C"/>
    <w:rsid w:val="00A76436"/>
    <w:rsid w:val="00A76D52"/>
    <w:rsid w:val="00A77EF0"/>
    <w:rsid w:val="00A805DE"/>
    <w:rsid w:val="00A8103D"/>
    <w:rsid w:val="00A82180"/>
    <w:rsid w:val="00A821A6"/>
    <w:rsid w:val="00A83CD0"/>
    <w:rsid w:val="00A83E65"/>
    <w:rsid w:val="00A8458A"/>
    <w:rsid w:val="00A84A95"/>
    <w:rsid w:val="00A864DE"/>
    <w:rsid w:val="00A87035"/>
    <w:rsid w:val="00A87AB5"/>
    <w:rsid w:val="00A90AD3"/>
    <w:rsid w:val="00A924E4"/>
    <w:rsid w:val="00A92728"/>
    <w:rsid w:val="00A95528"/>
    <w:rsid w:val="00A95687"/>
    <w:rsid w:val="00A9592A"/>
    <w:rsid w:val="00A969BA"/>
    <w:rsid w:val="00A973B0"/>
    <w:rsid w:val="00A97F67"/>
    <w:rsid w:val="00AA19D9"/>
    <w:rsid w:val="00AA1A95"/>
    <w:rsid w:val="00AA4057"/>
    <w:rsid w:val="00AA5AD7"/>
    <w:rsid w:val="00AA68B5"/>
    <w:rsid w:val="00AB2677"/>
    <w:rsid w:val="00AB2F5D"/>
    <w:rsid w:val="00AB3F78"/>
    <w:rsid w:val="00AB4718"/>
    <w:rsid w:val="00AB4C0F"/>
    <w:rsid w:val="00AB4DF7"/>
    <w:rsid w:val="00AB7473"/>
    <w:rsid w:val="00AC1315"/>
    <w:rsid w:val="00AC33E0"/>
    <w:rsid w:val="00AC4D57"/>
    <w:rsid w:val="00AC5A77"/>
    <w:rsid w:val="00AC68E9"/>
    <w:rsid w:val="00AC6A11"/>
    <w:rsid w:val="00AC741E"/>
    <w:rsid w:val="00AC7643"/>
    <w:rsid w:val="00AD0AF1"/>
    <w:rsid w:val="00AD12B7"/>
    <w:rsid w:val="00AD1507"/>
    <w:rsid w:val="00AD15C9"/>
    <w:rsid w:val="00AD1D0F"/>
    <w:rsid w:val="00AD1EAC"/>
    <w:rsid w:val="00AD472D"/>
    <w:rsid w:val="00AD679E"/>
    <w:rsid w:val="00AD7260"/>
    <w:rsid w:val="00AD7A7E"/>
    <w:rsid w:val="00AE0DA2"/>
    <w:rsid w:val="00AE1A4F"/>
    <w:rsid w:val="00AE2B8A"/>
    <w:rsid w:val="00AE5B4A"/>
    <w:rsid w:val="00AE60FA"/>
    <w:rsid w:val="00AE628A"/>
    <w:rsid w:val="00AE7B66"/>
    <w:rsid w:val="00AF33B3"/>
    <w:rsid w:val="00AF37B9"/>
    <w:rsid w:val="00AF7B6F"/>
    <w:rsid w:val="00B00DF0"/>
    <w:rsid w:val="00B00F19"/>
    <w:rsid w:val="00B03CFB"/>
    <w:rsid w:val="00B07558"/>
    <w:rsid w:val="00B10780"/>
    <w:rsid w:val="00B1449F"/>
    <w:rsid w:val="00B14AF2"/>
    <w:rsid w:val="00B15DA3"/>
    <w:rsid w:val="00B16E90"/>
    <w:rsid w:val="00B20FD8"/>
    <w:rsid w:val="00B244D1"/>
    <w:rsid w:val="00B256FF"/>
    <w:rsid w:val="00B257CE"/>
    <w:rsid w:val="00B26DFA"/>
    <w:rsid w:val="00B27B7C"/>
    <w:rsid w:val="00B323CF"/>
    <w:rsid w:val="00B3340E"/>
    <w:rsid w:val="00B33817"/>
    <w:rsid w:val="00B362C5"/>
    <w:rsid w:val="00B42CF1"/>
    <w:rsid w:val="00B43114"/>
    <w:rsid w:val="00B44EC3"/>
    <w:rsid w:val="00B47D7B"/>
    <w:rsid w:val="00B51A53"/>
    <w:rsid w:val="00B520EC"/>
    <w:rsid w:val="00B522DC"/>
    <w:rsid w:val="00B5277D"/>
    <w:rsid w:val="00B52AEB"/>
    <w:rsid w:val="00B54317"/>
    <w:rsid w:val="00B5639B"/>
    <w:rsid w:val="00B5671F"/>
    <w:rsid w:val="00B567E7"/>
    <w:rsid w:val="00B5722E"/>
    <w:rsid w:val="00B57E57"/>
    <w:rsid w:val="00B6073E"/>
    <w:rsid w:val="00B61B2E"/>
    <w:rsid w:val="00B61CF5"/>
    <w:rsid w:val="00B6244F"/>
    <w:rsid w:val="00B63268"/>
    <w:rsid w:val="00B638BB"/>
    <w:rsid w:val="00B63D42"/>
    <w:rsid w:val="00B641C8"/>
    <w:rsid w:val="00B67518"/>
    <w:rsid w:val="00B70717"/>
    <w:rsid w:val="00B72939"/>
    <w:rsid w:val="00B73222"/>
    <w:rsid w:val="00B73F9A"/>
    <w:rsid w:val="00B75695"/>
    <w:rsid w:val="00B762F3"/>
    <w:rsid w:val="00B77741"/>
    <w:rsid w:val="00B812D1"/>
    <w:rsid w:val="00B8222C"/>
    <w:rsid w:val="00B826DB"/>
    <w:rsid w:val="00B82C89"/>
    <w:rsid w:val="00B85CAE"/>
    <w:rsid w:val="00B86408"/>
    <w:rsid w:val="00B90DA6"/>
    <w:rsid w:val="00B9231C"/>
    <w:rsid w:val="00B950C0"/>
    <w:rsid w:val="00B97845"/>
    <w:rsid w:val="00BA0025"/>
    <w:rsid w:val="00BA17D8"/>
    <w:rsid w:val="00BA3C0C"/>
    <w:rsid w:val="00BA3E90"/>
    <w:rsid w:val="00BA47EA"/>
    <w:rsid w:val="00BA5791"/>
    <w:rsid w:val="00BA69F8"/>
    <w:rsid w:val="00BA7EC6"/>
    <w:rsid w:val="00BB1536"/>
    <w:rsid w:val="00BB2C0D"/>
    <w:rsid w:val="00BC2148"/>
    <w:rsid w:val="00BC3AA0"/>
    <w:rsid w:val="00BC61DD"/>
    <w:rsid w:val="00BC6232"/>
    <w:rsid w:val="00BC6FEB"/>
    <w:rsid w:val="00BD1945"/>
    <w:rsid w:val="00BD1AA3"/>
    <w:rsid w:val="00BD1F05"/>
    <w:rsid w:val="00BD2A70"/>
    <w:rsid w:val="00BD3165"/>
    <w:rsid w:val="00BD38C7"/>
    <w:rsid w:val="00BD3C6D"/>
    <w:rsid w:val="00BD4046"/>
    <w:rsid w:val="00BD6987"/>
    <w:rsid w:val="00BE062D"/>
    <w:rsid w:val="00BE0917"/>
    <w:rsid w:val="00BE2002"/>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287"/>
    <w:rsid w:val="00C14D7E"/>
    <w:rsid w:val="00C1585D"/>
    <w:rsid w:val="00C20181"/>
    <w:rsid w:val="00C2182C"/>
    <w:rsid w:val="00C22849"/>
    <w:rsid w:val="00C235DF"/>
    <w:rsid w:val="00C23F4A"/>
    <w:rsid w:val="00C25023"/>
    <w:rsid w:val="00C3104C"/>
    <w:rsid w:val="00C32302"/>
    <w:rsid w:val="00C32824"/>
    <w:rsid w:val="00C3397B"/>
    <w:rsid w:val="00C34919"/>
    <w:rsid w:val="00C34DBA"/>
    <w:rsid w:val="00C35909"/>
    <w:rsid w:val="00C35BE7"/>
    <w:rsid w:val="00C360C3"/>
    <w:rsid w:val="00C36189"/>
    <w:rsid w:val="00C3719D"/>
    <w:rsid w:val="00C378FC"/>
    <w:rsid w:val="00C44360"/>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564E"/>
    <w:rsid w:val="00C67A50"/>
    <w:rsid w:val="00C67CDA"/>
    <w:rsid w:val="00C7237A"/>
    <w:rsid w:val="00C72739"/>
    <w:rsid w:val="00C73035"/>
    <w:rsid w:val="00C76B64"/>
    <w:rsid w:val="00C777B4"/>
    <w:rsid w:val="00C8310D"/>
    <w:rsid w:val="00C83C2A"/>
    <w:rsid w:val="00C86695"/>
    <w:rsid w:val="00C8688B"/>
    <w:rsid w:val="00C86F4F"/>
    <w:rsid w:val="00C87183"/>
    <w:rsid w:val="00C87B0C"/>
    <w:rsid w:val="00C91DA7"/>
    <w:rsid w:val="00C91E65"/>
    <w:rsid w:val="00C91FD5"/>
    <w:rsid w:val="00C92734"/>
    <w:rsid w:val="00C932BE"/>
    <w:rsid w:val="00C94B74"/>
    <w:rsid w:val="00C9612D"/>
    <w:rsid w:val="00C96C9B"/>
    <w:rsid w:val="00CA339F"/>
    <w:rsid w:val="00CA3B06"/>
    <w:rsid w:val="00CA724C"/>
    <w:rsid w:val="00CA7BBC"/>
    <w:rsid w:val="00CA7D46"/>
    <w:rsid w:val="00CB2075"/>
    <w:rsid w:val="00CB2E85"/>
    <w:rsid w:val="00CB311B"/>
    <w:rsid w:val="00CB4554"/>
    <w:rsid w:val="00CB4822"/>
    <w:rsid w:val="00CB4BFA"/>
    <w:rsid w:val="00CB5665"/>
    <w:rsid w:val="00CB63D0"/>
    <w:rsid w:val="00CB7360"/>
    <w:rsid w:val="00CC1885"/>
    <w:rsid w:val="00CC201F"/>
    <w:rsid w:val="00CC2C52"/>
    <w:rsid w:val="00CC39A8"/>
    <w:rsid w:val="00CC53DC"/>
    <w:rsid w:val="00CC5A1C"/>
    <w:rsid w:val="00CC5E47"/>
    <w:rsid w:val="00CC7178"/>
    <w:rsid w:val="00CD0004"/>
    <w:rsid w:val="00CD2021"/>
    <w:rsid w:val="00CE0375"/>
    <w:rsid w:val="00CE0836"/>
    <w:rsid w:val="00CE2873"/>
    <w:rsid w:val="00CE3FB0"/>
    <w:rsid w:val="00CF2775"/>
    <w:rsid w:val="00CF3B4C"/>
    <w:rsid w:val="00CF3FDA"/>
    <w:rsid w:val="00CF5506"/>
    <w:rsid w:val="00CF5C59"/>
    <w:rsid w:val="00CF632A"/>
    <w:rsid w:val="00CF7FC4"/>
    <w:rsid w:val="00D0044C"/>
    <w:rsid w:val="00D014ED"/>
    <w:rsid w:val="00D030AB"/>
    <w:rsid w:val="00D0638C"/>
    <w:rsid w:val="00D0658E"/>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46A39"/>
    <w:rsid w:val="00D50282"/>
    <w:rsid w:val="00D531E9"/>
    <w:rsid w:val="00D5361B"/>
    <w:rsid w:val="00D5362D"/>
    <w:rsid w:val="00D553C0"/>
    <w:rsid w:val="00D56716"/>
    <w:rsid w:val="00D605C1"/>
    <w:rsid w:val="00D63B77"/>
    <w:rsid w:val="00D63F96"/>
    <w:rsid w:val="00D652DC"/>
    <w:rsid w:val="00D65574"/>
    <w:rsid w:val="00D66152"/>
    <w:rsid w:val="00D6755B"/>
    <w:rsid w:val="00D67FD9"/>
    <w:rsid w:val="00D71645"/>
    <w:rsid w:val="00D71D25"/>
    <w:rsid w:val="00D71F22"/>
    <w:rsid w:val="00D72325"/>
    <w:rsid w:val="00D74C6F"/>
    <w:rsid w:val="00D75213"/>
    <w:rsid w:val="00D75FA8"/>
    <w:rsid w:val="00D77603"/>
    <w:rsid w:val="00D81C8A"/>
    <w:rsid w:val="00D82097"/>
    <w:rsid w:val="00D833A1"/>
    <w:rsid w:val="00D8417C"/>
    <w:rsid w:val="00D85384"/>
    <w:rsid w:val="00D922CA"/>
    <w:rsid w:val="00D925B0"/>
    <w:rsid w:val="00D9317C"/>
    <w:rsid w:val="00D93ECF"/>
    <w:rsid w:val="00D95365"/>
    <w:rsid w:val="00D968A6"/>
    <w:rsid w:val="00D96C0D"/>
    <w:rsid w:val="00D97BAC"/>
    <w:rsid w:val="00DA1377"/>
    <w:rsid w:val="00DA2D3D"/>
    <w:rsid w:val="00DA43A5"/>
    <w:rsid w:val="00DA4473"/>
    <w:rsid w:val="00DA5B80"/>
    <w:rsid w:val="00DA6335"/>
    <w:rsid w:val="00DA69D6"/>
    <w:rsid w:val="00DA7D72"/>
    <w:rsid w:val="00DB289F"/>
    <w:rsid w:val="00DB4AEA"/>
    <w:rsid w:val="00DC36D8"/>
    <w:rsid w:val="00DC4775"/>
    <w:rsid w:val="00DD0D8D"/>
    <w:rsid w:val="00DD1F98"/>
    <w:rsid w:val="00DD47B0"/>
    <w:rsid w:val="00DD5F28"/>
    <w:rsid w:val="00DE111A"/>
    <w:rsid w:val="00DE196F"/>
    <w:rsid w:val="00DE22C3"/>
    <w:rsid w:val="00DE25E4"/>
    <w:rsid w:val="00DE6EB8"/>
    <w:rsid w:val="00DF0AAC"/>
    <w:rsid w:val="00DF1033"/>
    <w:rsid w:val="00DF1974"/>
    <w:rsid w:val="00DF39B3"/>
    <w:rsid w:val="00DF4DCE"/>
    <w:rsid w:val="00DF60FE"/>
    <w:rsid w:val="00DF78DE"/>
    <w:rsid w:val="00DF7ABE"/>
    <w:rsid w:val="00E0172F"/>
    <w:rsid w:val="00E02664"/>
    <w:rsid w:val="00E04B69"/>
    <w:rsid w:val="00E04F9E"/>
    <w:rsid w:val="00E05248"/>
    <w:rsid w:val="00E059D4"/>
    <w:rsid w:val="00E10A7A"/>
    <w:rsid w:val="00E1122F"/>
    <w:rsid w:val="00E11777"/>
    <w:rsid w:val="00E14C04"/>
    <w:rsid w:val="00E14E25"/>
    <w:rsid w:val="00E15ABA"/>
    <w:rsid w:val="00E15B4D"/>
    <w:rsid w:val="00E177B9"/>
    <w:rsid w:val="00E17A1D"/>
    <w:rsid w:val="00E20832"/>
    <w:rsid w:val="00E22170"/>
    <w:rsid w:val="00E24849"/>
    <w:rsid w:val="00E249D1"/>
    <w:rsid w:val="00E251B5"/>
    <w:rsid w:val="00E25B17"/>
    <w:rsid w:val="00E25D1A"/>
    <w:rsid w:val="00E31ED2"/>
    <w:rsid w:val="00E33CD7"/>
    <w:rsid w:val="00E3683B"/>
    <w:rsid w:val="00E370C1"/>
    <w:rsid w:val="00E3777D"/>
    <w:rsid w:val="00E40043"/>
    <w:rsid w:val="00E429DF"/>
    <w:rsid w:val="00E4672D"/>
    <w:rsid w:val="00E5269F"/>
    <w:rsid w:val="00E52F98"/>
    <w:rsid w:val="00E53CB5"/>
    <w:rsid w:val="00E56AC5"/>
    <w:rsid w:val="00E57795"/>
    <w:rsid w:val="00E626F9"/>
    <w:rsid w:val="00E62A20"/>
    <w:rsid w:val="00E62D31"/>
    <w:rsid w:val="00E6314B"/>
    <w:rsid w:val="00E64116"/>
    <w:rsid w:val="00E64A67"/>
    <w:rsid w:val="00E65ACF"/>
    <w:rsid w:val="00E677BD"/>
    <w:rsid w:val="00E67C83"/>
    <w:rsid w:val="00E71F43"/>
    <w:rsid w:val="00E72A3C"/>
    <w:rsid w:val="00E75425"/>
    <w:rsid w:val="00E75FDE"/>
    <w:rsid w:val="00E766D9"/>
    <w:rsid w:val="00E7763A"/>
    <w:rsid w:val="00E812AE"/>
    <w:rsid w:val="00E814C6"/>
    <w:rsid w:val="00E86854"/>
    <w:rsid w:val="00E86B2D"/>
    <w:rsid w:val="00E909D4"/>
    <w:rsid w:val="00E93092"/>
    <w:rsid w:val="00E94E0A"/>
    <w:rsid w:val="00E94FA6"/>
    <w:rsid w:val="00E95451"/>
    <w:rsid w:val="00E95933"/>
    <w:rsid w:val="00E97860"/>
    <w:rsid w:val="00EA03B0"/>
    <w:rsid w:val="00EA2471"/>
    <w:rsid w:val="00EA2F86"/>
    <w:rsid w:val="00EA4B08"/>
    <w:rsid w:val="00EA6484"/>
    <w:rsid w:val="00EA6591"/>
    <w:rsid w:val="00EB0989"/>
    <w:rsid w:val="00EB46B3"/>
    <w:rsid w:val="00EB4B7E"/>
    <w:rsid w:val="00EB63CE"/>
    <w:rsid w:val="00EB6811"/>
    <w:rsid w:val="00EC0163"/>
    <w:rsid w:val="00EC0B3A"/>
    <w:rsid w:val="00EC253D"/>
    <w:rsid w:val="00EC351C"/>
    <w:rsid w:val="00EC5835"/>
    <w:rsid w:val="00ED06EC"/>
    <w:rsid w:val="00ED0EE7"/>
    <w:rsid w:val="00ED3F72"/>
    <w:rsid w:val="00ED4D46"/>
    <w:rsid w:val="00ED586A"/>
    <w:rsid w:val="00ED6AE6"/>
    <w:rsid w:val="00ED7402"/>
    <w:rsid w:val="00ED7FA2"/>
    <w:rsid w:val="00EE1190"/>
    <w:rsid w:val="00EE1AF9"/>
    <w:rsid w:val="00EE3C18"/>
    <w:rsid w:val="00EE6929"/>
    <w:rsid w:val="00EE6B84"/>
    <w:rsid w:val="00EE792A"/>
    <w:rsid w:val="00EF0BEB"/>
    <w:rsid w:val="00EF17F8"/>
    <w:rsid w:val="00EF1D69"/>
    <w:rsid w:val="00EF6D41"/>
    <w:rsid w:val="00F00ACE"/>
    <w:rsid w:val="00F05119"/>
    <w:rsid w:val="00F05A5D"/>
    <w:rsid w:val="00F07A50"/>
    <w:rsid w:val="00F14663"/>
    <w:rsid w:val="00F17956"/>
    <w:rsid w:val="00F21BD3"/>
    <w:rsid w:val="00F22924"/>
    <w:rsid w:val="00F25B05"/>
    <w:rsid w:val="00F26BB6"/>
    <w:rsid w:val="00F26EEF"/>
    <w:rsid w:val="00F27E6E"/>
    <w:rsid w:val="00F304C6"/>
    <w:rsid w:val="00F30527"/>
    <w:rsid w:val="00F31F64"/>
    <w:rsid w:val="00F33296"/>
    <w:rsid w:val="00F4019F"/>
    <w:rsid w:val="00F41AFF"/>
    <w:rsid w:val="00F430F9"/>
    <w:rsid w:val="00F44647"/>
    <w:rsid w:val="00F4605C"/>
    <w:rsid w:val="00F505C2"/>
    <w:rsid w:val="00F51FEC"/>
    <w:rsid w:val="00F52723"/>
    <w:rsid w:val="00F547A9"/>
    <w:rsid w:val="00F55FC4"/>
    <w:rsid w:val="00F567CE"/>
    <w:rsid w:val="00F60983"/>
    <w:rsid w:val="00F617C2"/>
    <w:rsid w:val="00F62FEE"/>
    <w:rsid w:val="00F6461B"/>
    <w:rsid w:val="00F66581"/>
    <w:rsid w:val="00F7111D"/>
    <w:rsid w:val="00F71327"/>
    <w:rsid w:val="00F72A9D"/>
    <w:rsid w:val="00F730AA"/>
    <w:rsid w:val="00F75F10"/>
    <w:rsid w:val="00F76AA1"/>
    <w:rsid w:val="00F76C57"/>
    <w:rsid w:val="00F77AAB"/>
    <w:rsid w:val="00F80C59"/>
    <w:rsid w:val="00F80D5F"/>
    <w:rsid w:val="00F83AB9"/>
    <w:rsid w:val="00F8626E"/>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26C"/>
    <w:rsid w:val="00FC6B64"/>
    <w:rsid w:val="00FD0DBD"/>
    <w:rsid w:val="00FD25B5"/>
    <w:rsid w:val="00FD37DE"/>
    <w:rsid w:val="00FD47B6"/>
    <w:rsid w:val="00FD5372"/>
    <w:rsid w:val="00FD5E1A"/>
    <w:rsid w:val="00FD61E8"/>
    <w:rsid w:val="00FE0AFD"/>
    <w:rsid w:val="00FE0EB4"/>
    <w:rsid w:val="00FE14B1"/>
    <w:rsid w:val="00FE2E14"/>
    <w:rsid w:val="00FE4C93"/>
    <w:rsid w:val="00FE4FD3"/>
    <w:rsid w:val="00FE6B5C"/>
    <w:rsid w:val="00FF0445"/>
    <w:rsid w:val="00FF0830"/>
    <w:rsid w:val="00FF1A4B"/>
    <w:rsid w:val="00FF24E5"/>
    <w:rsid w:val="00FF2704"/>
    <w:rsid w:val="00FF33DA"/>
    <w:rsid w:val="00FF45C8"/>
    <w:rsid w:val="00FF53F1"/>
    <w:rsid w:val="00FF581F"/>
    <w:rsid w:val="00FF6D7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65"/>
    <w:rPr>
      <w:rFonts w:ascii="宋体" w:hAnsi="宋体"/>
    </w:rPr>
  </w:style>
  <w:style w:type="paragraph" w:styleId="1">
    <w:name w:val="heading 1"/>
    <w:basedOn w:val="a"/>
    <w:next w:val="a"/>
    <w:link w:val="10"/>
    <w:uiPriority w:val="9"/>
    <w:qFormat/>
    <w:rsid w:val="00E370C1"/>
    <w:pPr>
      <w:keepNext/>
      <w:keepLines/>
      <w:spacing w:before="240"/>
      <w:outlineLvl w:val="0"/>
    </w:pPr>
    <w:rPr>
      <w:rFonts w:eastAsia="宋体" w:cstheme="majorBidi"/>
      <w:sz w:val="44"/>
      <w:szCs w:val="32"/>
    </w:rPr>
  </w:style>
  <w:style w:type="paragraph" w:styleId="2">
    <w:name w:val="heading 2"/>
    <w:basedOn w:val="a"/>
    <w:next w:val="a"/>
    <w:link w:val="20"/>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3">
    <w:name w:val="heading 3"/>
    <w:basedOn w:val="a"/>
    <w:next w:val="a"/>
    <w:link w:val="30"/>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F30527"/>
    <w:pPr>
      <w:keepNext/>
      <w:keepLines/>
      <w:spacing w:before="12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F30527"/>
    <w:rPr>
      <w:rFonts w:ascii="宋体" w:eastAsiaTheme="majorEastAsia" w:hAnsi="宋体" w:cstheme="majorBidi"/>
      <w:b/>
      <w:iCs/>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styleId="af4">
    <w:name w:val="Date"/>
    <w:basedOn w:val="a"/>
    <w:next w:val="a"/>
    <w:link w:val="af5"/>
    <w:uiPriority w:val="99"/>
    <w:semiHidden/>
    <w:unhideWhenUsed/>
    <w:rsid w:val="001D6EFF"/>
  </w:style>
  <w:style w:type="character" w:customStyle="1" w:styleId="af5">
    <w:name w:val="日期 字符"/>
    <w:basedOn w:val="a0"/>
    <w:link w:val="af4"/>
    <w:uiPriority w:val="99"/>
    <w:semiHidden/>
    <w:rsid w:val="001D6EFF"/>
  </w:style>
  <w:style w:type="paragraph" w:styleId="af6">
    <w:name w:val="Normal (Web)"/>
    <w:basedOn w:val="a"/>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64">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8">
          <w:marLeft w:val="0"/>
          <w:marRight w:val="0"/>
          <w:marTop w:val="0"/>
          <w:marBottom w:val="0"/>
          <w:divBdr>
            <w:top w:val="none" w:sz="0" w:space="0" w:color="auto"/>
            <w:left w:val="none" w:sz="0" w:space="0" w:color="auto"/>
            <w:bottom w:val="none" w:sz="0" w:space="0" w:color="auto"/>
            <w:right w:val="none" w:sz="0" w:space="0" w:color="auto"/>
          </w:divBdr>
          <w:divsChild>
            <w:div w:id="1365011392">
              <w:marLeft w:val="0"/>
              <w:marRight w:val="0"/>
              <w:marTop w:val="0"/>
              <w:marBottom w:val="0"/>
              <w:divBdr>
                <w:top w:val="none" w:sz="0" w:space="0" w:color="auto"/>
                <w:left w:val="none" w:sz="0" w:space="0" w:color="auto"/>
                <w:bottom w:val="none" w:sz="0" w:space="0" w:color="auto"/>
                <w:right w:val="none" w:sz="0" w:space="0" w:color="auto"/>
              </w:divBdr>
              <w:divsChild>
                <w:div w:id="1029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0715260">
      <w:bodyDiv w:val="1"/>
      <w:marLeft w:val="0"/>
      <w:marRight w:val="0"/>
      <w:marTop w:val="0"/>
      <w:marBottom w:val="0"/>
      <w:divBdr>
        <w:top w:val="none" w:sz="0" w:space="0" w:color="auto"/>
        <w:left w:val="none" w:sz="0" w:space="0" w:color="auto"/>
        <w:bottom w:val="none" w:sz="0" w:space="0" w:color="auto"/>
        <w:right w:val="none" w:sz="0" w:space="0" w:color="auto"/>
      </w:divBdr>
      <w:divsChild>
        <w:div w:id="1917745968">
          <w:marLeft w:val="0"/>
          <w:marRight w:val="0"/>
          <w:marTop w:val="0"/>
          <w:marBottom w:val="0"/>
          <w:divBdr>
            <w:top w:val="none" w:sz="0" w:space="0" w:color="auto"/>
            <w:left w:val="none" w:sz="0" w:space="0" w:color="auto"/>
            <w:bottom w:val="none" w:sz="0" w:space="0" w:color="auto"/>
            <w:right w:val="none" w:sz="0" w:space="0" w:color="auto"/>
          </w:divBdr>
          <w:divsChild>
            <w:div w:id="2040201502">
              <w:marLeft w:val="0"/>
              <w:marRight w:val="0"/>
              <w:marTop w:val="0"/>
              <w:marBottom w:val="0"/>
              <w:divBdr>
                <w:top w:val="none" w:sz="0" w:space="0" w:color="auto"/>
                <w:left w:val="none" w:sz="0" w:space="0" w:color="auto"/>
                <w:bottom w:val="none" w:sz="0" w:space="0" w:color="auto"/>
                <w:right w:val="none" w:sz="0" w:space="0" w:color="auto"/>
              </w:divBdr>
              <w:divsChild>
                <w:div w:id="1839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86731615">
      <w:bodyDiv w:val="1"/>
      <w:marLeft w:val="0"/>
      <w:marRight w:val="0"/>
      <w:marTop w:val="0"/>
      <w:marBottom w:val="0"/>
      <w:divBdr>
        <w:top w:val="none" w:sz="0" w:space="0" w:color="auto"/>
        <w:left w:val="none" w:sz="0" w:space="0" w:color="auto"/>
        <w:bottom w:val="none" w:sz="0" w:space="0" w:color="auto"/>
        <w:right w:val="none" w:sz="0" w:space="0" w:color="auto"/>
      </w:divBdr>
      <w:divsChild>
        <w:div w:id="395663476">
          <w:marLeft w:val="0"/>
          <w:marRight w:val="0"/>
          <w:marTop w:val="0"/>
          <w:marBottom w:val="0"/>
          <w:divBdr>
            <w:top w:val="none" w:sz="0" w:space="0" w:color="auto"/>
            <w:left w:val="none" w:sz="0" w:space="0" w:color="auto"/>
            <w:bottom w:val="none" w:sz="0" w:space="0" w:color="auto"/>
            <w:right w:val="none" w:sz="0" w:space="0" w:color="auto"/>
          </w:divBdr>
          <w:divsChild>
            <w:div w:id="921336060">
              <w:marLeft w:val="0"/>
              <w:marRight w:val="0"/>
              <w:marTop w:val="0"/>
              <w:marBottom w:val="0"/>
              <w:divBdr>
                <w:top w:val="none" w:sz="0" w:space="0" w:color="auto"/>
                <w:left w:val="none" w:sz="0" w:space="0" w:color="auto"/>
                <w:bottom w:val="none" w:sz="0" w:space="0" w:color="auto"/>
                <w:right w:val="none" w:sz="0" w:space="0" w:color="auto"/>
              </w:divBdr>
              <w:divsChild>
                <w:div w:id="651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216">
      <w:bodyDiv w:val="1"/>
      <w:marLeft w:val="0"/>
      <w:marRight w:val="0"/>
      <w:marTop w:val="0"/>
      <w:marBottom w:val="0"/>
      <w:divBdr>
        <w:top w:val="none" w:sz="0" w:space="0" w:color="auto"/>
        <w:left w:val="none" w:sz="0" w:space="0" w:color="auto"/>
        <w:bottom w:val="none" w:sz="0" w:space="0" w:color="auto"/>
        <w:right w:val="none" w:sz="0" w:space="0" w:color="auto"/>
      </w:divBdr>
      <w:divsChild>
        <w:div w:id="1079909998">
          <w:marLeft w:val="0"/>
          <w:marRight w:val="0"/>
          <w:marTop w:val="0"/>
          <w:marBottom w:val="0"/>
          <w:divBdr>
            <w:top w:val="none" w:sz="0" w:space="0" w:color="auto"/>
            <w:left w:val="none" w:sz="0" w:space="0" w:color="auto"/>
            <w:bottom w:val="none" w:sz="0" w:space="0" w:color="auto"/>
            <w:right w:val="none" w:sz="0" w:space="0" w:color="auto"/>
          </w:divBdr>
          <w:divsChild>
            <w:div w:id="1095175667">
              <w:marLeft w:val="0"/>
              <w:marRight w:val="0"/>
              <w:marTop w:val="0"/>
              <w:marBottom w:val="0"/>
              <w:divBdr>
                <w:top w:val="none" w:sz="0" w:space="0" w:color="auto"/>
                <w:left w:val="none" w:sz="0" w:space="0" w:color="auto"/>
                <w:bottom w:val="none" w:sz="0" w:space="0" w:color="auto"/>
                <w:right w:val="none" w:sz="0" w:space="0" w:color="auto"/>
              </w:divBdr>
              <w:divsChild>
                <w:div w:id="951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101633">
      <w:bodyDiv w:val="1"/>
      <w:marLeft w:val="0"/>
      <w:marRight w:val="0"/>
      <w:marTop w:val="0"/>
      <w:marBottom w:val="0"/>
      <w:divBdr>
        <w:top w:val="none" w:sz="0" w:space="0" w:color="auto"/>
        <w:left w:val="none" w:sz="0" w:space="0" w:color="auto"/>
        <w:bottom w:val="none" w:sz="0" w:space="0" w:color="auto"/>
        <w:right w:val="none" w:sz="0" w:space="0" w:color="auto"/>
      </w:divBdr>
      <w:divsChild>
        <w:div w:id="1570339388">
          <w:marLeft w:val="0"/>
          <w:marRight w:val="0"/>
          <w:marTop w:val="0"/>
          <w:marBottom w:val="0"/>
          <w:divBdr>
            <w:top w:val="none" w:sz="0" w:space="0" w:color="auto"/>
            <w:left w:val="none" w:sz="0" w:space="0" w:color="auto"/>
            <w:bottom w:val="none" w:sz="0" w:space="0" w:color="auto"/>
            <w:right w:val="none" w:sz="0" w:space="0" w:color="auto"/>
          </w:divBdr>
          <w:divsChild>
            <w:div w:id="889341756">
              <w:marLeft w:val="0"/>
              <w:marRight w:val="0"/>
              <w:marTop w:val="0"/>
              <w:marBottom w:val="0"/>
              <w:divBdr>
                <w:top w:val="none" w:sz="0" w:space="0" w:color="auto"/>
                <w:left w:val="none" w:sz="0" w:space="0" w:color="auto"/>
                <w:bottom w:val="none" w:sz="0" w:space="0" w:color="auto"/>
                <w:right w:val="none" w:sz="0" w:space="0" w:color="auto"/>
              </w:divBdr>
              <w:divsChild>
                <w:div w:id="914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004">
      <w:bodyDiv w:val="1"/>
      <w:marLeft w:val="0"/>
      <w:marRight w:val="0"/>
      <w:marTop w:val="0"/>
      <w:marBottom w:val="0"/>
      <w:divBdr>
        <w:top w:val="none" w:sz="0" w:space="0" w:color="auto"/>
        <w:left w:val="none" w:sz="0" w:space="0" w:color="auto"/>
        <w:bottom w:val="none" w:sz="0" w:space="0" w:color="auto"/>
        <w:right w:val="none" w:sz="0" w:space="0" w:color="auto"/>
      </w:divBdr>
      <w:divsChild>
        <w:div w:id="1799567471">
          <w:marLeft w:val="0"/>
          <w:marRight w:val="0"/>
          <w:marTop w:val="0"/>
          <w:marBottom w:val="0"/>
          <w:divBdr>
            <w:top w:val="none" w:sz="0" w:space="0" w:color="auto"/>
            <w:left w:val="none" w:sz="0" w:space="0" w:color="auto"/>
            <w:bottom w:val="none" w:sz="0" w:space="0" w:color="auto"/>
            <w:right w:val="none" w:sz="0" w:space="0" w:color="auto"/>
          </w:divBdr>
          <w:divsChild>
            <w:div w:id="355498769">
              <w:marLeft w:val="0"/>
              <w:marRight w:val="0"/>
              <w:marTop w:val="0"/>
              <w:marBottom w:val="0"/>
              <w:divBdr>
                <w:top w:val="none" w:sz="0" w:space="0" w:color="auto"/>
                <w:left w:val="none" w:sz="0" w:space="0" w:color="auto"/>
                <w:bottom w:val="none" w:sz="0" w:space="0" w:color="auto"/>
                <w:right w:val="none" w:sz="0" w:space="0" w:color="auto"/>
              </w:divBdr>
              <w:divsChild>
                <w:div w:id="79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769">
      <w:bodyDiv w:val="1"/>
      <w:marLeft w:val="0"/>
      <w:marRight w:val="0"/>
      <w:marTop w:val="0"/>
      <w:marBottom w:val="0"/>
      <w:divBdr>
        <w:top w:val="none" w:sz="0" w:space="0" w:color="auto"/>
        <w:left w:val="none" w:sz="0" w:space="0" w:color="auto"/>
        <w:bottom w:val="none" w:sz="0" w:space="0" w:color="auto"/>
        <w:right w:val="none" w:sz="0" w:space="0" w:color="auto"/>
      </w:divBdr>
      <w:divsChild>
        <w:div w:id="1062017913">
          <w:marLeft w:val="0"/>
          <w:marRight w:val="0"/>
          <w:marTop w:val="0"/>
          <w:marBottom w:val="0"/>
          <w:divBdr>
            <w:top w:val="none" w:sz="0" w:space="0" w:color="auto"/>
            <w:left w:val="none" w:sz="0" w:space="0" w:color="auto"/>
            <w:bottom w:val="none" w:sz="0" w:space="0" w:color="auto"/>
            <w:right w:val="none" w:sz="0" w:space="0" w:color="auto"/>
          </w:divBdr>
          <w:divsChild>
            <w:div w:id="1573196132">
              <w:marLeft w:val="0"/>
              <w:marRight w:val="0"/>
              <w:marTop w:val="0"/>
              <w:marBottom w:val="0"/>
              <w:divBdr>
                <w:top w:val="none" w:sz="0" w:space="0" w:color="auto"/>
                <w:left w:val="none" w:sz="0" w:space="0" w:color="auto"/>
                <w:bottom w:val="none" w:sz="0" w:space="0" w:color="auto"/>
                <w:right w:val="none" w:sz="0" w:space="0" w:color="auto"/>
              </w:divBdr>
              <w:divsChild>
                <w:div w:id="1232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158">
      <w:bodyDiv w:val="1"/>
      <w:marLeft w:val="0"/>
      <w:marRight w:val="0"/>
      <w:marTop w:val="0"/>
      <w:marBottom w:val="0"/>
      <w:divBdr>
        <w:top w:val="none" w:sz="0" w:space="0" w:color="auto"/>
        <w:left w:val="none" w:sz="0" w:space="0" w:color="auto"/>
        <w:bottom w:val="none" w:sz="0" w:space="0" w:color="auto"/>
        <w:right w:val="none" w:sz="0" w:space="0" w:color="auto"/>
      </w:divBdr>
      <w:divsChild>
        <w:div w:id="1300955800">
          <w:marLeft w:val="0"/>
          <w:marRight w:val="0"/>
          <w:marTop w:val="0"/>
          <w:marBottom w:val="0"/>
          <w:divBdr>
            <w:top w:val="none" w:sz="0" w:space="0" w:color="auto"/>
            <w:left w:val="none" w:sz="0" w:space="0" w:color="auto"/>
            <w:bottom w:val="none" w:sz="0" w:space="0" w:color="auto"/>
            <w:right w:val="none" w:sz="0" w:space="0" w:color="auto"/>
          </w:divBdr>
          <w:divsChild>
            <w:div w:id="273631986">
              <w:marLeft w:val="0"/>
              <w:marRight w:val="0"/>
              <w:marTop w:val="0"/>
              <w:marBottom w:val="0"/>
              <w:divBdr>
                <w:top w:val="none" w:sz="0" w:space="0" w:color="auto"/>
                <w:left w:val="none" w:sz="0" w:space="0" w:color="auto"/>
                <w:bottom w:val="none" w:sz="0" w:space="0" w:color="auto"/>
                <w:right w:val="none" w:sz="0" w:space="0" w:color="auto"/>
              </w:divBdr>
              <w:divsChild>
                <w:div w:id="15403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801027">
      <w:bodyDiv w:val="1"/>
      <w:marLeft w:val="0"/>
      <w:marRight w:val="0"/>
      <w:marTop w:val="0"/>
      <w:marBottom w:val="0"/>
      <w:divBdr>
        <w:top w:val="none" w:sz="0" w:space="0" w:color="auto"/>
        <w:left w:val="none" w:sz="0" w:space="0" w:color="auto"/>
        <w:bottom w:val="none" w:sz="0" w:space="0" w:color="auto"/>
        <w:right w:val="none" w:sz="0" w:space="0" w:color="auto"/>
      </w:divBdr>
      <w:divsChild>
        <w:div w:id="570432978">
          <w:marLeft w:val="0"/>
          <w:marRight w:val="0"/>
          <w:marTop w:val="0"/>
          <w:marBottom w:val="0"/>
          <w:divBdr>
            <w:top w:val="none" w:sz="0" w:space="0" w:color="auto"/>
            <w:left w:val="none" w:sz="0" w:space="0" w:color="auto"/>
            <w:bottom w:val="none" w:sz="0" w:space="0" w:color="auto"/>
            <w:right w:val="none" w:sz="0" w:space="0" w:color="auto"/>
          </w:divBdr>
          <w:divsChild>
            <w:div w:id="822701985">
              <w:marLeft w:val="0"/>
              <w:marRight w:val="0"/>
              <w:marTop w:val="0"/>
              <w:marBottom w:val="0"/>
              <w:divBdr>
                <w:top w:val="none" w:sz="0" w:space="0" w:color="auto"/>
                <w:left w:val="none" w:sz="0" w:space="0" w:color="auto"/>
                <w:bottom w:val="none" w:sz="0" w:space="0" w:color="auto"/>
                <w:right w:val="none" w:sz="0" w:space="0" w:color="auto"/>
              </w:divBdr>
              <w:divsChild>
                <w:div w:id="138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25191142">
      <w:bodyDiv w:val="1"/>
      <w:marLeft w:val="0"/>
      <w:marRight w:val="0"/>
      <w:marTop w:val="0"/>
      <w:marBottom w:val="0"/>
      <w:divBdr>
        <w:top w:val="none" w:sz="0" w:space="0" w:color="auto"/>
        <w:left w:val="none" w:sz="0" w:space="0" w:color="auto"/>
        <w:bottom w:val="none" w:sz="0" w:space="0" w:color="auto"/>
        <w:right w:val="none" w:sz="0" w:space="0" w:color="auto"/>
      </w:divBdr>
      <w:divsChild>
        <w:div w:id="1344547079">
          <w:marLeft w:val="0"/>
          <w:marRight w:val="0"/>
          <w:marTop w:val="0"/>
          <w:marBottom w:val="0"/>
          <w:divBdr>
            <w:top w:val="none" w:sz="0" w:space="0" w:color="auto"/>
            <w:left w:val="none" w:sz="0" w:space="0" w:color="auto"/>
            <w:bottom w:val="none" w:sz="0" w:space="0" w:color="auto"/>
            <w:right w:val="none" w:sz="0" w:space="0" w:color="auto"/>
          </w:divBdr>
          <w:divsChild>
            <w:div w:id="980156531">
              <w:marLeft w:val="0"/>
              <w:marRight w:val="0"/>
              <w:marTop w:val="0"/>
              <w:marBottom w:val="0"/>
              <w:divBdr>
                <w:top w:val="none" w:sz="0" w:space="0" w:color="auto"/>
                <w:left w:val="none" w:sz="0" w:space="0" w:color="auto"/>
                <w:bottom w:val="none" w:sz="0" w:space="0" w:color="auto"/>
                <w:right w:val="none" w:sz="0" w:space="0" w:color="auto"/>
              </w:divBdr>
              <w:divsChild>
                <w:div w:id="572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278">
      <w:bodyDiv w:val="1"/>
      <w:marLeft w:val="0"/>
      <w:marRight w:val="0"/>
      <w:marTop w:val="0"/>
      <w:marBottom w:val="0"/>
      <w:divBdr>
        <w:top w:val="none" w:sz="0" w:space="0" w:color="auto"/>
        <w:left w:val="none" w:sz="0" w:space="0" w:color="auto"/>
        <w:bottom w:val="none" w:sz="0" w:space="0" w:color="auto"/>
        <w:right w:val="none" w:sz="0" w:space="0" w:color="auto"/>
      </w:divBdr>
      <w:divsChild>
        <w:div w:id="1924800054">
          <w:marLeft w:val="0"/>
          <w:marRight w:val="0"/>
          <w:marTop w:val="0"/>
          <w:marBottom w:val="0"/>
          <w:divBdr>
            <w:top w:val="none" w:sz="0" w:space="0" w:color="auto"/>
            <w:left w:val="none" w:sz="0" w:space="0" w:color="auto"/>
            <w:bottom w:val="none" w:sz="0" w:space="0" w:color="auto"/>
            <w:right w:val="none" w:sz="0" w:space="0" w:color="auto"/>
          </w:divBdr>
          <w:divsChild>
            <w:div w:id="1463812656">
              <w:marLeft w:val="0"/>
              <w:marRight w:val="0"/>
              <w:marTop w:val="0"/>
              <w:marBottom w:val="0"/>
              <w:divBdr>
                <w:top w:val="none" w:sz="0" w:space="0" w:color="auto"/>
                <w:left w:val="none" w:sz="0" w:space="0" w:color="auto"/>
                <w:bottom w:val="none" w:sz="0" w:space="0" w:color="auto"/>
                <w:right w:val="none" w:sz="0" w:space="0" w:color="auto"/>
              </w:divBdr>
              <w:divsChild>
                <w:div w:id="182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0549246">
      <w:bodyDiv w:val="1"/>
      <w:marLeft w:val="0"/>
      <w:marRight w:val="0"/>
      <w:marTop w:val="0"/>
      <w:marBottom w:val="0"/>
      <w:divBdr>
        <w:top w:val="none" w:sz="0" w:space="0" w:color="auto"/>
        <w:left w:val="none" w:sz="0" w:space="0" w:color="auto"/>
        <w:bottom w:val="none" w:sz="0" w:space="0" w:color="auto"/>
        <w:right w:val="none" w:sz="0" w:space="0" w:color="auto"/>
      </w:divBdr>
      <w:divsChild>
        <w:div w:id="1726368914">
          <w:marLeft w:val="0"/>
          <w:marRight w:val="0"/>
          <w:marTop w:val="0"/>
          <w:marBottom w:val="0"/>
          <w:divBdr>
            <w:top w:val="none" w:sz="0" w:space="0" w:color="auto"/>
            <w:left w:val="none" w:sz="0" w:space="0" w:color="auto"/>
            <w:bottom w:val="none" w:sz="0" w:space="0" w:color="auto"/>
            <w:right w:val="none" w:sz="0" w:space="0" w:color="auto"/>
          </w:divBdr>
          <w:divsChild>
            <w:div w:id="116146463">
              <w:marLeft w:val="0"/>
              <w:marRight w:val="0"/>
              <w:marTop w:val="0"/>
              <w:marBottom w:val="0"/>
              <w:divBdr>
                <w:top w:val="none" w:sz="0" w:space="0" w:color="auto"/>
                <w:left w:val="none" w:sz="0" w:space="0" w:color="auto"/>
                <w:bottom w:val="none" w:sz="0" w:space="0" w:color="auto"/>
                <w:right w:val="none" w:sz="0" w:space="0" w:color="auto"/>
              </w:divBdr>
              <w:divsChild>
                <w:div w:id="1898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248218">
      <w:bodyDiv w:val="1"/>
      <w:marLeft w:val="0"/>
      <w:marRight w:val="0"/>
      <w:marTop w:val="0"/>
      <w:marBottom w:val="0"/>
      <w:divBdr>
        <w:top w:val="none" w:sz="0" w:space="0" w:color="auto"/>
        <w:left w:val="none" w:sz="0" w:space="0" w:color="auto"/>
        <w:bottom w:val="none" w:sz="0" w:space="0" w:color="auto"/>
        <w:right w:val="none" w:sz="0" w:space="0" w:color="auto"/>
      </w:divBdr>
      <w:divsChild>
        <w:div w:id="2055931808">
          <w:marLeft w:val="0"/>
          <w:marRight w:val="0"/>
          <w:marTop w:val="0"/>
          <w:marBottom w:val="0"/>
          <w:divBdr>
            <w:top w:val="none" w:sz="0" w:space="0" w:color="auto"/>
            <w:left w:val="none" w:sz="0" w:space="0" w:color="auto"/>
            <w:bottom w:val="none" w:sz="0" w:space="0" w:color="auto"/>
            <w:right w:val="none" w:sz="0" w:space="0" w:color="auto"/>
          </w:divBdr>
          <w:divsChild>
            <w:div w:id="852453820">
              <w:marLeft w:val="0"/>
              <w:marRight w:val="0"/>
              <w:marTop w:val="0"/>
              <w:marBottom w:val="0"/>
              <w:divBdr>
                <w:top w:val="none" w:sz="0" w:space="0" w:color="auto"/>
                <w:left w:val="none" w:sz="0" w:space="0" w:color="auto"/>
                <w:bottom w:val="none" w:sz="0" w:space="0" w:color="auto"/>
                <w:right w:val="none" w:sz="0" w:space="0" w:color="auto"/>
              </w:divBdr>
              <w:divsChild>
                <w:div w:id="745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3865087">
      <w:bodyDiv w:val="1"/>
      <w:marLeft w:val="0"/>
      <w:marRight w:val="0"/>
      <w:marTop w:val="0"/>
      <w:marBottom w:val="0"/>
      <w:divBdr>
        <w:top w:val="none" w:sz="0" w:space="0" w:color="auto"/>
        <w:left w:val="none" w:sz="0" w:space="0" w:color="auto"/>
        <w:bottom w:val="none" w:sz="0" w:space="0" w:color="auto"/>
        <w:right w:val="none" w:sz="0" w:space="0" w:color="auto"/>
      </w:divBdr>
      <w:divsChild>
        <w:div w:id="1023480267">
          <w:marLeft w:val="0"/>
          <w:marRight w:val="0"/>
          <w:marTop w:val="0"/>
          <w:marBottom w:val="0"/>
          <w:divBdr>
            <w:top w:val="none" w:sz="0" w:space="0" w:color="auto"/>
            <w:left w:val="none" w:sz="0" w:space="0" w:color="auto"/>
            <w:bottom w:val="none" w:sz="0" w:space="0" w:color="auto"/>
            <w:right w:val="none" w:sz="0" w:space="0" w:color="auto"/>
          </w:divBdr>
          <w:divsChild>
            <w:div w:id="426314427">
              <w:marLeft w:val="0"/>
              <w:marRight w:val="0"/>
              <w:marTop w:val="0"/>
              <w:marBottom w:val="0"/>
              <w:divBdr>
                <w:top w:val="none" w:sz="0" w:space="0" w:color="auto"/>
                <w:left w:val="none" w:sz="0" w:space="0" w:color="auto"/>
                <w:bottom w:val="none" w:sz="0" w:space="0" w:color="auto"/>
                <w:right w:val="none" w:sz="0" w:space="0" w:color="auto"/>
              </w:divBdr>
              <w:divsChild>
                <w:div w:id="1430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9871">
      <w:bodyDiv w:val="1"/>
      <w:marLeft w:val="0"/>
      <w:marRight w:val="0"/>
      <w:marTop w:val="0"/>
      <w:marBottom w:val="0"/>
      <w:divBdr>
        <w:top w:val="none" w:sz="0" w:space="0" w:color="auto"/>
        <w:left w:val="none" w:sz="0" w:space="0" w:color="auto"/>
        <w:bottom w:val="none" w:sz="0" w:space="0" w:color="auto"/>
        <w:right w:val="none" w:sz="0" w:space="0" w:color="auto"/>
      </w:divBdr>
      <w:divsChild>
        <w:div w:id="1016467161">
          <w:marLeft w:val="0"/>
          <w:marRight w:val="0"/>
          <w:marTop w:val="0"/>
          <w:marBottom w:val="0"/>
          <w:divBdr>
            <w:top w:val="none" w:sz="0" w:space="0" w:color="auto"/>
            <w:left w:val="none" w:sz="0" w:space="0" w:color="auto"/>
            <w:bottom w:val="none" w:sz="0" w:space="0" w:color="auto"/>
            <w:right w:val="none" w:sz="0" w:space="0" w:color="auto"/>
          </w:divBdr>
          <w:divsChild>
            <w:div w:id="1287812349">
              <w:marLeft w:val="0"/>
              <w:marRight w:val="0"/>
              <w:marTop w:val="0"/>
              <w:marBottom w:val="0"/>
              <w:divBdr>
                <w:top w:val="none" w:sz="0" w:space="0" w:color="auto"/>
                <w:left w:val="none" w:sz="0" w:space="0" w:color="auto"/>
                <w:bottom w:val="none" w:sz="0" w:space="0" w:color="auto"/>
                <w:right w:val="none" w:sz="0" w:space="0" w:color="auto"/>
              </w:divBdr>
              <w:divsChild>
                <w:div w:id="355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4185">
      <w:bodyDiv w:val="1"/>
      <w:marLeft w:val="0"/>
      <w:marRight w:val="0"/>
      <w:marTop w:val="0"/>
      <w:marBottom w:val="0"/>
      <w:divBdr>
        <w:top w:val="none" w:sz="0" w:space="0" w:color="auto"/>
        <w:left w:val="none" w:sz="0" w:space="0" w:color="auto"/>
        <w:bottom w:val="none" w:sz="0" w:space="0" w:color="auto"/>
        <w:right w:val="none" w:sz="0" w:space="0" w:color="auto"/>
      </w:divBdr>
      <w:divsChild>
        <w:div w:id="992610905">
          <w:marLeft w:val="0"/>
          <w:marRight w:val="0"/>
          <w:marTop w:val="0"/>
          <w:marBottom w:val="0"/>
          <w:divBdr>
            <w:top w:val="none" w:sz="0" w:space="0" w:color="auto"/>
            <w:left w:val="none" w:sz="0" w:space="0" w:color="auto"/>
            <w:bottom w:val="none" w:sz="0" w:space="0" w:color="auto"/>
            <w:right w:val="none" w:sz="0" w:space="0" w:color="auto"/>
          </w:divBdr>
          <w:divsChild>
            <w:div w:id="1154294191">
              <w:marLeft w:val="0"/>
              <w:marRight w:val="0"/>
              <w:marTop w:val="0"/>
              <w:marBottom w:val="0"/>
              <w:divBdr>
                <w:top w:val="none" w:sz="0" w:space="0" w:color="auto"/>
                <w:left w:val="none" w:sz="0" w:space="0" w:color="auto"/>
                <w:bottom w:val="none" w:sz="0" w:space="0" w:color="auto"/>
                <w:right w:val="none" w:sz="0" w:space="0" w:color="auto"/>
              </w:divBdr>
              <w:divsChild>
                <w:div w:id="164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4880161">
      <w:bodyDiv w:val="1"/>
      <w:marLeft w:val="0"/>
      <w:marRight w:val="0"/>
      <w:marTop w:val="0"/>
      <w:marBottom w:val="0"/>
      <w:divBdr>
        <w:top w:val="none" w:sz="0" w:space="0" w:color="auto"/>
        <w:left w:val="none" w:sz="0" w:space="0" w:color="auto"/>
        <w:bottom w:val="none" w:sz="0" w:space="0" w:color="auto"/>
        <w:right w:val="none" w:sz="0" w:space="0" w:color="auto"/>
      </w:divBdr>
      <w:divsChild>
        <w:div w:id="870528601">
          <w:marLeft w:val="0"/>
          <w:marRight w:val="0"/>
          <w:marTop w:val="0"/>
          <w:marBottom w:val="0"/>
          <w:divBdr>
            <w:top w:val="none" w:sz="0" w:space="0" w:color="auto"/>
            <w:left w:val="none" w:sz="0" w:space="0" w:color="auto"/>
            <w:bottom w:val="none" w:sz="0" w:space="0" w:color="auto"/>
            <w:right w:val="none" w:sz="0" w:space="0" w:color="auto"/>
          </w:divBdr>
          <w:divsChild>
            <w:div w:id="1708021554">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80850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439">
          <w:marLeft w:val="0"/>
          <w:marRight w:val="0"/>
          <w:marTop w:val="0"/>
          <w:marBottom w:val="0"/>
          <w:divBdr>
            <w:top w:val="none" w:sz="0" w:space="0" w:color="auto"/>
            <w:left w:val="none" w:sz="0" w:space="0" w:color="auto"/>
            <w:bottom w:val="none" w:sz="0" w:space="0" w:color="auto"/>
            <w:right w:val="none" w:sz="0" w:space="0" w:color="auto"/>
          </w:divBdr>
          <w:divsChild>
            <w:div w:id="673995631">
              <w:marLeft w:val="0"/>
              <w:marRight w:val="0"/>
              <w:marTop w:val="0"/>
              <w:marBottom w:val="0"/>
              <w:divBdr>
                <w:top w:val="none" w:sz="0" w:space="0" w:color="auto"/>
                <w:left w:val="none" w:sz="0" w:space="0" w:color="auto"/>
                <w:bottom w:val="none" w:sz="0" w:space="0" w:color="auto"/>
                <w:right w:val="none" w:sz="0" w:space="0" w:color="auto"/>
              </w:divBdr>
              <w:divsChild>
                <w:div w:id="1703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7537">
      <w:bodyDiv w:val="1"/>
      <w:marLeft w:val="0"/>
      <w:marRight w:val="0"/>
      <w:marTop w:val="0"/>
      <w:marBottom w:val="0"/>
      <w:divBdr>
        <w:top w:val="none" w:sz="0" w:space="0" w:color="auto"/>
        <w:left w:val="none" w:sz="0" w:space="0" w:color="auto"/>
        <w:bottom w:val="none" w:sz="0" w:space="0" w:color="auto"/>
        <w:right w:val="none" w:sz="0" w:space="0" w:color="auto"/>
      </w:divBdr>
      <w:divsChild>
        <w:div w:id="1950619767">
          <w:marLeft w:val="0"/>
          <w:marRight w:val="0"/>
          <w:marTop w:val="0"/>
          <w:marBottom w:val="0"/>
          <w:divBdr>
            <w:top w:val="none" w:sz="0" w:space="0" w:color="auto"/>
            <w:left w:val="none" w:sz="0" w:space="0" w:color="auto"/>
            <w:bottom w:val="none" w:sz="0" w:space="0" w:color="auto"/>
            <w:right w:val="none" w:sz="0" w:space="0" w:color="auto"/>
          </w:divBdr>
          <w:divsChild>
            <w:div w:id="250508579">
              <w:marLeft w:val="0"/>
              <w:marRight w:val="0"/>
              <w:marTop w:val="0"/>
              <w:marBottom w:val="0"/>
              <w:divBdr>
                <w:top w:val="none" w:sz="0" w:space="0" w:color="auto"/>
                <w:left w:val="none" w:sz="0" w:space="0" w:color="auto"/>
                <w:bottom w:val="none" w:sz="0" w:space="0" w:color="auto"/>
                <w:right w:val="none" w:sz="0" w:space="0" w:color="auto"/>
              </w:divBdr>
              <w:divsChild>
                <w:div w:id="1159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955">
      <w:bodyDiv w:val="1"/>
      <w:marLeft w:val="0"/>
      <w:marRight w:val="0"/>
      <w:marTop w:val="0"/>
      <w:marBottom w:val="0"/>
      <w:divBdr>
        <w:top w:val="none" w:sz="0" w:space="0" w:color="auto"/>
        <w:left w:val="none" w:sz="0" w:space="0" w:color="auto"/>
        <w:bottom w:val="none" w:sz="0" w:space="0" w:color="auto"/>
        <w:right w:val="none" w:sz="0" w:space="0" w:color="auto"/>
      </w:divBdr>
      <w:divsChild>
        <w:div w:id="36439785">
          <w:marLeft w:val="0"/>
          <w:marRight w:val="0"/>
          <w:marTop w:val="0"/>
          <w:marBottom w:val="0"/>
          <w:divBdr>
            <w:top w:val="none" w:sz="0" w:space="0" w:color="auto"/>
            <w:left w:val="none" w:sz="0" w:space="0" w:color="auto"/>
            <w:bottom w:val="none" w:sz="0" w:space="0" w:color="auto"/>
            <w:right w:val="none" w:sz="0" w:space="0" w:color="auto"/>
          </w:divBdr>
          <w:divsChild>
            <w:div w:id="256987645">
              <w:marLeft w:val="0"/>
              <w:marRight w:val="0"/>
              <w:marTop w:val="0"/>
              <w:marBottom w:val="0"/>
              <w:divBdr>
                <w:top w:val="none" w:sz="0" w:space="0" w:color="auto"/>
                <w:left w:val="none" w:sz="0" w:space="0" w:color="auto"/>
                <w:bottom w:val="none" w:sz="0" w:space="0" w:color="auto"/>
                <w:right w:val="none" w:sz="0" w:space="0" w:color="auto"/>
              </w:divBdr>
              <w:divsChild>
                <w:div w:id="139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9362872">
      <w:bodyDiv w:val="1"/>
      <w:marLeft w:val="0"/>
      <w:marRight w:val="0"/>
      <w:marTop w:val="0"/>
      <w:marBottom w:val="0"/>
      <w:divBdr>
        <w:top w:val="none" w:sz="0" w:space="0" w:color="auto"/>
        <w:left w:val="none" w:sz="0" w:space="0" w:color="auto"/>
        <w:bottom w:val="none" w:sz="0" w:space="0" w:color="auto"/>
        <w:right w:val="none" w:sz="0" w:space="0" w:color="auto"/>
      </w:divBdr>
      <w:divsChild>
        <w:div w:id="781921075">
          <w:marLeft w:val="0"/>
          <w:marRight w:val="0"/>
          <w:marTop w:val="0"/>
          <w:marBottom w:val="0"/>
          <w:divBdr>
            <w:top w:val="none" w:sz="0" w:space="0" w:color="auto"/>
            <w:left w:val="none" w:sz="0" w:space="0" w:color="auto"/>
            <w:bottom w:val="none" w:sz="0" w:space="0" w:color="auto"/>
            <w:right w:val="none" w:sz="0" w:space="0" w:color="auto"/>
          </w:divBdr>
        </w:div>
        <w:div w:id="1442067587">
          <w:marLeft w:val="0"/>
          <w:marRight w:val="0"/>
          <w:marTop w:val="0"/>
          <w:marBottom w:val="0"/>
          <w:divBdr>
            <w:top w:val="none" w:sz="0" w:space="0" w:color="auto"/>
            <w:left w:val="none" w:sz="0" w:space="0" w:color="auto"/>
            <w:bottom w:val="none" w:sz="0" w:space="0" w:color="auto"/>
            <w:right w:val="none" w:sz="0" w:space="0" w:color="auto"/>
          </w:divBdr>
        </w:div>
        <w:div w:id="270211775">
          <w:marLeft w:val="0"/>
          <w:marRight w:val="0"/>
          <w:marTop w:val="0"/>
          <w:marBottom w:val="0"/>
          <w:divBdr>
            <w:top w:val="none" w:sz="0" w:space="0" w:color="auto"/>
            <w:left w:val="none" w:sz="0" w:space="0" w:color="auto"/>
            <w:bottom w:val="none" w:sz="0" w:space="0" w:color="auto"/>
            <w:right w:val="none" w:sz="0" w:space="0" w:color="auto"/>
          </w:divBdr>
        </w:div>
        <w:div w:id="511605661">
          <w:marLeft w:val="0"/>
          <w:marRight w:val="0"/>
          <w:marTop w:val="0"/>
          <w:marBottom w:val="0"/>
          <w:divBdr>
            <w:top w:val="none" w:sz="0" w:space="0" w:color="auto"/>
            <w:left w:val="none" w:sz="0" w:space="0" w:color="auto"/>
            <w:bottom w:val="none" w:sz="0" w:space="0" w:color="auto"/>
            <w:right w:val="none" w:sz="0" w:space="0" w:color="auto"/>
          </w:divBdr>
        </w:div>
        <w:div w:id="1714844995">
          <w:marLeft w:val="0"/>
          <w:marRight w:val="0"/>
          <w:marTop w:val="0"/>
          <w:marBottom w:val="0"/>
          <w:divBdr>
            <w:top w:val="none" w:sz="0" w:space="0" w:color="auto"/>
            <w:left w:val="none" w:sz="0" w:space="0" w:color="auto"/>
            <w:bottom w:val="none" w:sz="0" w:space="0" w:color="auto"/>
            <w:right w:val="none" w:sz="0" w:space="0" w:color="auto"/>
          </w:divBdr>
        </w:div>
        <w:div w:id="685407314">
          <w:marLeft w:val="0"/>
          <w:marRight w:val="0"/>
          <w:marTop w:val="0"/>
          <w:marBottom w:val="0"/>
          <w:divBdr>
            <w:top w:val="none" w:sz="0" w:space="0" w:color="auto"/>
            <w:left w:val="none" w:sz="0" w:space="0" w:color="auto"/>
            <w:bottom w:val="none" w:sz="0" w:space="0" w:color="auto"/>
            <w:right w:val="none" w:sz="0" w:space="0" w:color="auto"/>
          </w:divBdr>
        </w:div>
        <w:div w:id="2078740056">
          <w:marLeft w:val="0"/>
          <w:marRight w:val="0"/>
          <w:marTop w:val="0"/>
          <w:marBottom w:val="0"/>
          <w:divBdr>
            <w:top w:val="none" w:sz="0" w:space="0" w:color="auto"/>
            <w:left w:val="none" w:sz="0" w:space="0" w:color="auto"/>
            <w:bottom w:val="none" w:sz="0" w:space="0" w:color="auto"/>
            <w:right w:val="none" w:sz="0" w:space="0" w:color="auto"/>
          </w:divBdr>
        </w:div>
        <w:div w:id="1301569761">
          <w:marLeft w:val="0"/>
          <w:marRight w:val="0"/>
          <w:marTop w:val="0"/>
          <w:marBottom w:val="0"/>
          <w:divBdr>
            <w:top w:val="none" w:sz="0" w:space="0" w:color="auto"/>
            <w:left w:val="none" w:sz="0" w:space="0" w:color="auto"/>
            <w:bottom w:val="none" w:sz="0" w:space="0" w:color="auto"/>
            <w:right w:val="none" w:sz="0" w:space="0" w:color="auto"/>
          </w:divBdr>
        </w:div>
        <w:div w:id="1169951000">
          <w:marLeft w:val="0"/>
          <w:marRight w:val="0"/>
          <w:marTop w:val="0"/>
          <w:marBottom w:val="0"/>
          <w:divBdr>
            <w:top w:val="none" w:sz="0" w:space="0" w:color="auto"/>
            <w:left w:val="none" w:sz="0" w:space="0" w:color="auto"/>
            <w:bottom w:val="none" w:sz="0" w:space="0" w:color="auto"/>
            <w:right w:val="none" w:sz="0" w:space="0" w:color="auto"/>
          </w:divBdr>
        </w:div>
        <w:div w:id="1442141181">
          <w:marLeft w:val="0"/>
          <w:marRight w:val="0"/>
          <w:marTop w:val="0"/>
          <w:marBottom w:val="0"/>
          <w:divBdr>
            <w:top w:val="none" w:sz="0" w:space="0" w:color="auto"/>
            <w:left w:val="none" w:sz="0" w:space="0" w:color="auto"/>
            <w:bottom w:val="none" w:sz="0" w:space="0" w:color="auto"/>
            <w:right w:val="none" w:sz="0" w:space="0" w:color="auto"/>
          </w:divBdr>
        </w:div>
        <w:div w:id="545408284">
          <w:marLeft w:val="0"/>
          <w:marRight w:val="0"/>
          <w:marTop w:val="0"/>
          <w:marBottom w:val="0"/>
          <w:divBdr>
            <w:top w:val="none" w:sz="0" w:space="0" w:color="auto"/>
            <w:left w:val="none" w:sz="0" w:space="0" w:color="auto"/>
            <w:bottom w:val="none" w:sz="0" w:space="0" w:color="auto"/>
            <w:right w:val="none" w:sz="0" w:space="0" w:color="auto"/>
          </w:divBdr>
        </w:div>
        <w:div w:id="1460953994">
          <w:marLeft w:val="0"/>
          <w:marRight w:val="0"/>
          <w:marTop w:val="0"/>
          <w:marBottom w:val="0"/>
          <w:divBdr>
            <w:top w:val="none" w:sz="0" w:space="0" w:color="auto"/>
            <w:left w:val="none" w:sz="0" w:space="0" w:color="auto"/>
            <w:bottom w:val="none" w:sz="0" w:space="0" w:color="auto"/>
            <w:right w:val="none" w:sz="0" w:space="0" w:color="auto"/>
          </w:divBdr>
        </w:div>
        <w:div w:id="1320497826">
          <w:marLeft w:val="0"/>
          <w:marRight w:val="0"/>
          <w:marTop w:val="0"/>
          <w:marBottom w:val="0"/>
          <w:divBdr>
            <w:top w:val="none" w:sz="0" w:space="0" w:color="auto"/>
            <w:left w:val="none" w:sz="0" w:space="0" w:color="auto"/>
            <w:bottom w:val="none" w:sz="0" w:space="0" w:color="auto"/>
            <w:right w:val="none" w:sz="0" w:space="0" w:color="auto"/>
          </w:divBdr>
        </w:div>
        <w:div w:id="2083483279">
          <w:marLeft w:val="0"/>
          <w:marRight w:val="0"/>
          <w:marTop w:val="0"/>
          <w:marBottom w:val="0"/>
          <w:divBdr>
            <w:top w:val="none" w:sz="0" w:space="0" w:color="auto"/>
            <w:left w:val="none" w:sz="0" w:space="0" w:color="auto"/>
            <w:bottom w:val="none" w:sz="0" w:space="0" w:color="auto"/>
            <w:right w:val="none" w:sz="0" w:space="0" w:color="auto"/>
          </w:divBdr>
        </w:div>
        <w:div w:id="497424128">
          <w:marLeft w:val="0"/>
          <w:marRight w:val="0"/>
          <w:marTop w:val="0"/>
          <w:marBottom w:val="0"/>
          <w:divBdr>
            <w:top w:val="none" w:sz="0" w:space="0" w:color="auto"/>
            <w:left w:val="none" w:sz="0" w:space="0" w:color="auto"/>
            <w:bottom w:val="none" w:sz="0" w:space="0" w:color="auto"/>
            <w:right w:val="none" w:sz="0" w:space="0" w:color="auto"/>
          </w:divBdr>
        </w:div>
        <w:div w:id="1732775333">
          <w:marLeft w:val="0"/>
          <w:marRight w:val="0"/>
          <w:marTop w:val="0"/>
          <w:marBottom w:val="0"/>
          <w:divBdr>
            <w:top w:val="none" w:sz="0" w:space="0" w:color="auto"/>
            <w:left w:val="none" w:sz="0" w:space="0" w:color="auto"/>
            <w:bottom w:val="none" w:sz="0" w:space="0" w:color="auto"/>
            <w:right w:val="none" w:sz="0" w:space="0" w:color="auto"/>
          </w:divBdr>
        </w:div>
        <w:div w:id="210309378">
          <w:marLeft w:val="0"/>
          <w:marRight w:val="0"/>
          <w:marTop w:val="0"/>
          <w:marBottom w:val="0"/>
          <w:divBdr>
            <w:top w:val="none" w:sz="0" w:space="0" w:color="auto"/>
            <w:left w:val="none" w:sz="0" w:space="0" w:color="auto"/>
            <w:bottom w:val="none" w:sz="0" w:space="0" w:color="auto"/>
            <w:right w:val="none" w:sz="0" w:space="0" w:color="auto"/>
          </w:divBdr>
        </w:div>
        <w:div w:id="4865398">
          <w:marLeft w:val="0"/>
          <w:marRight w:val="0"/>
          <w:marTop w:val="0"/>
          <w:marBottom w:val="0"/>
          <w:divBdr>
            <w:top w:val="none" w:sz="0" w:space="0" w:color="auto"/>
            <w:left w:val="none" w:sz="0" w:space="0" w:color="auto"/>
            <w:bottom w:val="none" w:sz="0" w:space="0" w:color="auto"/>
            <w:right w:val="none" w:sz="0" w:space="0" w:color="auto"/>
          </w:divBdr>
        </w:div>
        <w:div w:id="1647785043">
          <w:marLeft w:val="0"/>
          <w:marRight w:val="0"/>
          <w:marTop w:val="0"/>
          <w:marBottom w:val="0"/>
          <w:divBdr>
            <w:top w:val="none" w:sz="0" w:space="0" w:color="auto"/>
            <w:left w:val="none" w:sz="0" w:space="0" w:color="auto"/>
            <w:bottom w:val="none" w:sz="0" w:space="0" w:color="auto"/>
            <w:right w:val="none" w:sz="0" w:space="0" w:color="auto"/>
          </w:divBdr>
        </w:div>
        <w:div w:id="1519732901">
          <w:marLeft w:val="0"/>
          <w:marRight w:val="0"/>
          <w:marTop w:val="0"/>
          <w:marBottom w:val="0"/>
          <w:divBdr>
            <w:top w:val="none" w:sz="0" w:space="0" w:color="auto"/>
            <w:left w:val="none" w:sz="0" w:space="0" w:color="auto"/>
            <w:bottom w:val="none" w:sz="0" w:space="0" w:color="auto"/>
            <w:right w:val="none" w:sz="0" w:space="0" w:color="auto"/>
          </w:divBdr>
        </w:div>
        <w:div w:id="265887174">
          <w:marLeft w:val="0"/>
          <w:marRight w:val="0"/>
          <w:marTop w:val="0"/>
          <w:marBottom w:val="0"/>
          <w:divBdr>
            <w:top w:val="none" w:sz="0" w:space="0" w:color="auto"/>
            <w:left w:val="none" w:sz="0" w:space="0" w:color="auto"/>
            <w:bottom w:val="none" w:sz="0" w:space="0" w:color="auto"/>
            <w:right w:val="none" w:sz="0" w:space="0" w:color="auto"/>
          </w:divBdr>
        </w:div>
        <w:div w:id="1096291818">
          <w:marLeft w:val="0"/>
          <w:marRight w:val="0"/>
          <w:marTop w:val="0"/>
          <w:marBottom w:val="0"/>
          <w:divBdr>
            <w:top w:val="none" w:sz="0" w:space="0" w:color="auto"/>
            <w:left w:val="none" w:sz="0" w:space="0" w:color="auto"/>
            <w:bottom w:val="none" w:sz="0" w:space="0" w:color="auto"/>
            <w:right w:val="none" w:sz="0" w:space="0" w:color="auto"/>
          </w:divBdr>
        </w:div>
        <w:div w:id="956595823">
          <w:marLeft w:val="0"/>
          <w:marRight w:val="0"/>
          <w:marTop w:val="0"/>
          <w:marBottom w:val="0"/>
          <w:divBdr>
            <w:top w:val="none" w:sz="0" w:space="0" w:color="auto"/>
            <w:left w:val="none" w:sz="0" w:space="0" w:color="auto"/>
            <w:bottom w:val="none" w:sz="0" w:space="0" w:color="auto"/>
            <w:right w:val="none" w:sz="0" w:space="0" w:color="auto"/>
          </w:divBdr>
        </w:div>
        <w:div w:id="139083938">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289170208">
          <w:marLeft w:val="0"/>
          <w:marRight w:val="0"/>
          <w:marTop w:val="0"/>
          <w:marBottom w:val="0"/>
          <w:divBdr>
            <w:top w:val="none" w:sz="0" w:space="0" w:color="auto"/>
            <w:left w:val="none" w:sz="0" w:space="0" w:color="auto"/>
            <w:bottom w:val="none" w:sz="0" w:space="0" w:color="auto"/>
            <w:right w:val="none" w:sz="0" w:space="0" w:color="auto"/>
          </w:divBdr>
        </w:div>
        <w:div w:id="1715274402">
          <w:marLeft w:val="0"/>
          <w:marRight w:val="0"/>
          <w:marTop w:val="0"/>
          <w:marBottom w:val="0"/>
          <w:divBdr>
            <w:top w:val="none" w:sz="0" w:space="0" w:color="auto"/>
            <w:left w:val="none" w:sz="0" w:space="0" w:color="auto"/>
            <w:bottom w:val="none" w:sz="0" w:space="0" w:color="auto"/>
            <w:right w:val="none" w:sz="0" w:space="0" w:color="auto"/>
          </w:divBdr>
        </w:div>
        <w:div w:id="437674487">
          <w:marLeft w:val="0"/>
          <w:marRight w:val="0"/>
          <w:marTop w:val="0"/>
          <w:marBottom w:val="0"/>
          <w:divBdr>
            <w:top w:val="none" w:sz="0" w:space="0" w:color="auto"/>
            <w:left w:val="none" w:sz="0" w:space="0" w:color="auto"/>
            <w:bottom w:val="none" w:sz="0" w:space="0" w:color="auto"/>
            <w:right w:val="none" w:sz="0" w:space="0" w:color="auto"/>
          </w:divBdr>
        </w:div>
        <w:div w:id="1973707782">
          <w:marLeft w:val="0"/>
          <w:marRight w:val="0"/>
          <w:marTop w:val="0"/>
          <w:marBottom w:val="0"/>
          <w:divBdr>
            <w:top w:val="none" w:sz="0" w:space="0" w:color="auto"/>
            <w:left w:val="none" w:sz="0" w:space="0" w:color="auto"/>
            <w:bottom w:val="none" w:sz="0" w:space="0" w:color="auto"/>
            <w:right w:val="none" w:sz="0" w:space="0" w:color="auto"/>
          </w:divBdr>
        </w:div>
        <w:div w:id="1697997677">
          <w:marLeft w:val="0"/>
          <w:marRight w:val="0"/>
          <w:marTop w:val="0"/>
          <w:marBottom w:val="0"/>
          <w:divBdr>
            <w:top w:val="none" w:sz="0" w:space="0" w:color="auto"/>
            <w:left w:val="none" w:sz="0" w:space="0" w:color="auto"/>
            <w:bottom w:val="none" w:sz="0" w:space="0" w:color="auto"/>
            <w:right w:val="none" w:sz="0" w:space="0" w:color="auto"/>
          </w:divBdr>
        </w:div>
        <w:div w:id="2110152726">
          <w:marLeft w:val="0"/>
          <w:marRight w:val="0"/>
          <w:marTop w:val="0"/>
          <w:marBottom w:val="0"/>
          <w:divBdr>
            <w:top w:val="none" w:sz="0" w:space="0" w:color="auto"/>
            <w:left w:val="none" w:sz="0" w:space="0" w:color="auto"/>
            <w:bottom w:val="none" w:sz="0" w:space="0" w:color="auto"/>
            <w:right w:val="none" w:sz="0" w:space="0" w:color="auto"/>
          </w:divBdr>
        </w:div>
        <w:div w:id="1295524284">
          <w:marLeft w:val="0"/>
          <w:marRight w:val="0"/>
          <w:marTop w:val="0"/>
          <w:marBottom w:val="0"/>
          <w:divBdr>
            <w:top w:val="none" w:sz="0" w:space="0" w:color="auto"/>
            <w:left w:val="none" w:sz="0" w:space="0" w:color="auto"/>
            <w:bottom w:val="none" w:sz="0" w:space="0" w:color="auto"/>
            <w:right w:val="none" w:sz="0" w:space="0" w:color="auto"/>
          </w:divBdr>
        </w:div>
        <w:div w:id="795560190">
          <w:marLeft w:val="0"/>
          <w:marRight w:val="0"/>
          <w:marTop w:val="0"/>
          <w:marBottom w:val="0"/>
          <w:divBdr>
            <w:top w:val="none" w:sz="0" w:space="0" w:color="auto"/>
            <w:left w:val="none" w:sz="0" w:space="0" w:color="auto"/>
            <w:bottom w:val="none" w:sz="0" w:space="0" w:color="auto"/>
            <w:right w:val="none" w:sz="0" w:space="0" w:color="auto"/>
          </w:divBdr>
        </w:div>
        <w:div w:id="1354649644">
          <w:marLeft w:val="0"/>
          <w:marRight w:val="0"/>
          <w:marTop w:val="0"/>
          <w:marBottom w:val="0"/>
          <w:divBdr>
            <w:top w:val="none" w:sz="0" w:space="0" w:color="auto"/>
            <w:left w:val="none" w:sz="0" w:space="0" w:color="auto"/>
            <w:bottom w:val="none" w:sz="0" w:space="0" w:color="auto"/>
            <w:right w:val="none" w:sz="0" w:space="0" w:color="auto"/>
          </w:divBdr>
        </w:div>
        <w:div w:id="1453943188">
          <w:marLeft w:val="0"/>
          <w:marRight w:val="0"/>
          <w:marTop w:val="0"/>
          <w:marBottom w:val="0"/>
          <w:divBdr>
            <w:top w:val="none" w:sz="0" w:space="0" w:color="auto"/>
            <w:left w:val="none" w:sz="0" w:space="0" w:color="auto"/>
            <w:bottom w:val="none" w:sz="0" w:space="0" w:color="auto"/>
            <w:right w:val="none" w:sz="0" w:space="0" w:color="auto"/>
          </w:divBdr>
        </w:div>
        <w:div w:id="1978760825">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23362323">
          <w:marLeft w:val="0"/>
          <w:marRight w:val="0"/>
          <w:marTop w:val="0"/>
          <w:marBottom w:val="0"/>
          <w:divBdr>
            <w:top w:val="none" w:sz="0" w:space="0" w:color="auto"/>
            <w:left w:val="none" w:sz="0" w:space="0" w:color="auto"/>
            <w:bottom w:val="none" w:sz="0" w:space="0" w:color="auto"/>
            <w:right w:val="none" w:sz="0" w:space="0" w:color="auto"/>
          </w:divBdr>
        </w:div>
        <w:div w:id="1076511088">
          <w:marLeft w:val="0"/>
          <w:marRight w:val="0"/>
          <w:marTop w:val="0"/>
          <w:marBottom w:val="0"/>
          <w:divBdr>
            <w:top w:val="none" w:sz="0" w:space="0" w:color="auto"/>
            <w:left w:val="none" w:sz="0" w:space="0" w:color="auto"/>
            <w:bottom w:val="none" w:sz="0" w:space="0" w:color="auto"/>
            <w:right w:val="none" w:sz="0" w:space="0" w:color="auto"/>
          </w:divBdr>
        </w:div>
        <w:div w:id="261231084">
          <w:marLeft w:val="0"/>
          <w:marRight w:val="0"/>
          <w:marTop w:val="0"/>
          <w:marBottom w:val="0"/>
          <w:divBdr>
            <w:top w:val="none" w:sz="0" w:space="0" w:color="auto"/>
            <w:left w:val="none" w:sz="0" w:space="0" w:color="auto"/>
            <w:bottom w:val="none" w:sz="0" w:space="0" w:color="auto"/>
            <w:right w:val="none" w:sz="0" w:space="0" w:color="auto"/>
          </w:divBdr>
        </w:div>
      </w:divsChild>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732876">
      <w:bodyDiv w:val="1"/>
      <w:marLeft w:val="0"/>
      <w:marRight w:val="0"/>
      <w:marTop w:val="0"/>
      <w:marBottom w:val="0"/>
      <w:divBdr>
        <w:top w:val="none" w:sz="0" w:space="0" w:color="auto"/>
        <w:left w:val="none" w:sz="0" w:space="0" w:color="auto"/>
        <w:bottom w:val="none" w:sz="0" w:space="0" w:color="auto"/>
        <w:right w:val="none" w:sz="0" w:space="0" w:color="auto"/>
      </w:divBdr>
      <w:divsChild>
        <w:div w:id="1728449985">
          <w:marLeft w:val="0"/>
          <w:marRight w:val="0"/>
          <w:marTop w:val="0"/>
          <w:marBottom w:val="0"/>
          <w:divBdr>
            <w:top w:val="none" w:sz="0" w:space="0" w:color="auto"/>
            <w:left w:val="none" w:sz="0" w:space="0" w:color="auto"/>
            <w:bottom w:val="none" w:sz="0" w:space="0" w:color="auto"/>
            <w:right w:val="none" w:sz="0" w:space="0" w:color="auto"/>
          </w:divBdr>
          <w:divsChild>
            <w:div w:id="656610351">
              <w:marLeft w:val="0"/>
              <w:marRight w:val="0"/>
              <w:marTop w:val="0"/>
              <w:marBottom w:val="0"/>
              <w:divBdr>
                <w:top w:val="none" w:sz="0" w:space="0" w:color="auto"/>
                <w:left w:val="none" w:sz="0" w:space="0" w:color="auto"/>
                <w:bottom w:val="none" w:sz="0" w:space="0" w:color="auto"/>
                <w:right w:val="none" w:sz="0" w:space="0" w:color="auto"/>
              </w:divBdr>
              <w:divsChild>
                <w:div w:id="53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8143152">
      <w:bodyDiv w:val="1"/>
      <w:marLeft w:val="0"/>
      <w:marRight w:val="0"/>
      <w:marTop w:val="0"/>
      <w:marBottom w:val="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22">
      <w:bodyDiv w:val="1"/>
      <w:marLeft w:val="0"/>
      <w:marRight w:val="0"/>
      <w:marTop w:val="0"/>
      <w:marBottom w:val="0"/>
      <w:divBdr>
        <w:top w:val="none" w:sz="0" w:space="0" w:color="auto"/>
        <w:left w:val="none" w:sz="0" w:space="0" w:color="auto"/>
        <w:bottom w:val="none" w:sz="0" w:space="0" w:color="auto"/>
        <w:right w:val="none" w:sz="0" w:space="0" w:color="auto"/>
      </w:divBdr>
      <w:divsChild>
        <w:div w:id="1782796995">
          <w:marLeft w:val="0"/>
          <w:marRight w:val="0"/>
          <w:marTop w:val="0"/>
          <w:marBottom w:val="0"/>
          <w:divBdr>
            <w:top w:val="none" w:sz="0" w:space="0" w:color="auto"/>
            <w:left w:val="none" w:sz="0" w:space="0" w:color="auto"/>
            <w:bottom w:val="none" w:sz="0" w:space="0" w:color="auto"/>
            <w:right w:val="none" w:sz="0" w:space="0" w:color="auto"/>
          </w:divBdr>
          <w:divsChild>
            <w:div w:id="899364904">
              <w:marLeft w:val="0"/>
              <w:marRight w:val="0"/>
              <w:marTop w:val="0"/>
              <w:marBottom w:val="0"/>
              <w:divBdr>
                <w:top w:val="none" w:sz="0" w:space="0" w:color="auto"/>
                <w:left w:val="none" w:sz="0" w:space="0" w:color="auto"/>
                <w:bottom w:val="none" w:sz="0" w:space="0" w:color="auto"/>
                <w:right w:val="none" w:sz="0" w:space="0" w:color="auto"/>
              </w:divBdr>
              <w:divsChild>
                <w:div w:id="381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67">
      <w:bodyDiv w:val="1"/>
      <w:marLeft w:val="0"/>
      <w:marRight w:val="0"/>
      <w:marTop w:val="0"/>
      <w:marBottom w:val="0"/>
      <w:divBdr>
        <w:top w:val="none" w:sz="0" w:space="0" w:color="auto"/>
        <w:left w:val="none" w:sz="0" w:space="0" w:color="auto"/>
        <w:bottom w:val="none" w:sz="0" w:space="0" w:color="auto"/>
        <w:right w:val="none" w:sz="0" w:space="0" w:color="auto"/>
      </w:divBdr>
      <w:divsChild>
        <w:div w:id="332799563">
          <w:marLeft w:val="0"/>
          <w:marRight w:val="0"/>
          <w:marTop w:val="0"/>
          <w:marBottom w:val="0"/>
          <w:divBdr>
            <w:top w:val="none" w:sz="0" w:space="0" w:color="auto"/>
            <w:left w:val="none" w:sz="0" w:space="0" w:color="auto"/>
            <w:bottom w:val="none" w:sz="0" w:space="0" w:color="auto"/>
            <w:right w:val="none" w:sz="0" w:space="0" w:color="auto"/>
          </w:divBdr>
          <w:divsChild>
            <w:div w:id="1866405450">
              <w:marLeft w:val="0"/>
              <w:marRight w:val="0"/>
              <w:marTop w:val="0"/>
              <w:marBottom w:val="0"/>
              <w:divBdr>
                <w:top w:val="none" w:sz="0" w:space="0" w:color="auto"/>
                <w:left w:val="none" w:sz="0" w:space="0" w:color="auto"/>
                <w:bottom w:val="none" w:sz="0" w:space="0" w:color="auto"/>
                <w:right w:val="none" w:sz="0" w:space="0" w:color="auto"/>
              </w:divBdr>
              <w:divsChild>
                <w:div w:id="148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534">
      <w:bodyDiv w:val="1"/>
      <w:marLeft w:val="0"/>
      <w:marRight w:val="0"/>
      <w:marTop w:val="0"/>
      <w:marBottom w:val="0"/>
      <w:divBdr>
        <w:top w:val="none" w:sz="0" w:space="0" w:color="auto"/>
        <w:left w:val="none" w:sz="0" w:space="0" w:color="auto"/>
        <w:bottom w:val="none" w:sz="0" w:space="0" w:color="auto"/>
        <w:right w:val="none" w:sz="0" w:space="0" w:color="auto"/>
      </w:divBdr>
      <w:divsChild>
        <w:div w:id="602760600">
          <w:marLeft w:val="0"/>
          <w:marRight w:val="0"/>
          <w:marTop w:val="0"/>
          <w:marBottom w:val="0"/>
          <w:divBdr>
            <w:top w:val="none" w:sz="0" w:space="0" w:color="auto"/>
            <w:left w:val="none" w:sz="0" w:space="0" w:color="auto"/>
            <w:bottom w:val="none" w:sz="0" w:space="0" w:color="auto"/>
            <w:right w:val="none" w:sz="0" w:space="0" w:color="auto"/>
          </w:divBdr>
          <w:divsChild>
            <w:div w:id="1325355862">
              <w:marLeft w:val="0"/>
              <w:marRight w:val="0"/>
              <w:marTop w:val="0"/>
              <w:marBottom w:val="0"/>
              <w:divBdr>
                <w:top w:val="none" w:sz="0" w:space="0" w:color="auto"/>
                <w:left w:val="none" w:sz="0" w:space="0" w:color="auto"/>
                <w:bottom w:val="none" w:sz="0" w:space="0" w:color="auto"/>
                <w:right w:val="none" w:sz="0" w:space="0" w:color="auto"/>
              </w:divBdr>
              <w:divsChild>
                <w:div w:id="26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751">
      <w:bodyDiv w:val="1"/>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sChild>
            <w:div w:id="1620909913">
              <w:marLeft w:val="0"/>
              <w:marRight w:val="0"/>
              <w:marTop w:val="0"/>
              <w:marBottom w:val="0"/>
              <w:divBdr>
                <w:top w:val="none" w:sz="0" w:space="0" w:color="auto"/>
                <w:left w:val="none" w:sz="0" w:space="0" w:color="auto"/>
                <w:bottom w:val="none" w:sz="0" w:space="0" w:color="auto"/>
                <w:right w:val="none" w:sz="0" w:space="0" w:color="auto"/>
              </w:divBdr>
              <w:divsChild>
                <w:div w:id="1791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2181">
      <w:bodyDiv w:val="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9589683">
      <w:bodyDiv w:val="1"/>
      <w:marLeft w:val="0"/>
      <w:marRight w:val="0"/>
      <w:marTop w:val="0"/>
      <w:marBottom w:val="0"/>
      <w:divBdr>
        <w:top w:val="none" w:sz="0" w:space="0" w:color="auto"/>
        <w:left w:val="none" w:sz="0" w:space="0" w:color="auto"/>
        <w:bottom w:val="none" w:sz="0" w:space="0" w:color="auto"/>
        <w:right w:val="none" w:sz="0" w:space="0" w:color="auto"/>
      </w:divBdr>
      <w:divsChild>
        <w:div w:id="910237709">
          <w:marLeft w:val="0"/>
          <w:marRight w:val="0"/>
          <w:marTop w:val="0"/>
          <w:marBottom w:val="0"/>
          <w:divBdr>
            <w:top w:val="none" w:sz="0" w:space="0" w:color="auto"/>
            <w:left w:val="none" w:sz="0" w:space="0" w:color="auto"/>
            <w:bottom w:val="none" w:sz="0" w:space="0" w:color="auto"/>
            <w:right w:val="none" w:sz="0" w:space="0" w:color="auto"/>
          </w:divBdr>
          <w:divsChild>
            <w:div w:id="598606472">
              <w:marLeft w:val="0"/>
              <w:marRight w:val="0"/>
              <w:marTop w:val="0"/>
              <w:marBottom w:val="0"/>
              <w:divBdr>
                <w:top w:val="none" w:sz="0" w:space="0" w:color="auto"/>
                <w:left w:val="none" w:sz="0" w:space="0" w:color="auto"/>
                <w:bottom w:val="none" w:sz="0" w:space="0" w:color="auto"/>
                <w:right w:val="none" w:sz="0" w:space="0" w:color="auto"/>
              </w:divBdr>
              <w:divsChild>
                <w:div w:id="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84">
      <w:bodyDiv w:val="1"/>
      <w:marLeft w:val="0"/>
      <w:marRight w:val="0"/>
      <w:marTop w:val="0"/>
      <w:marBottom w:val="0"/>
      <w:divBdr>
        <w:top w:val="none" w:sz="0" w:space="0" w:color="auto"/>
        <w:left w:val="none" w:sz="0" w:space="0" w:color="auto"/>
        <w:bottom w:val="none" w:sz="0" w:space="0" w:color="auto"/>
        <w:right w:val="none" w:sz="0" w:space="0" w:color="auto"/>
      </w:divBdr>
      <w:divsChild>
        <w:div w:id="350642918">
          <w:marLeft w:val="0"/>
          <w:marRight w:val="0"/>
          <w:marTop w:val="0"/>
          <w:marBottom w:val="0"/>
          <w:divBdr>
            <w:top w:val="none" w:sz="0" w:space="0" w:color="auto"/>
            <w:left w:val="none" w:sz="0" w:space="0" w:color="auto"/>
            <w:bottom w:val="none" w:sz="0" w:space="0" w:color="auto"/>
            <w:right w:val="none" w:sz="0" w:space="0" w:color="auto"/>
          </w:divBdr>
          <w:divsChild>
            <w:div w:id="314726073">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796335420">
      <w:bodyDiv w:val="1"/>
      <w:marLeft w:val="0"/>
      <w:marRight w:val="0"/>
      <w:marTop w:val="0"/>
      <w:marBottom w:val="0"/>
      <w:divBdr>
        <w:top w:val="none" w:sz="0" w:space="0" w:color="auto"/>
        <w:left w:val="none" w:sz="0" w:space="0" w:color="auto"/>
        <w:bottom w:val="none" w:sz="0" w:space="0" w:color="auto"/>
        <w:right w:val="none" w:sz="0" w:space="0" w:color="auto"/>
      </w:divBdr>
      <w:divsChild>
        <w:div w:id="1954096402">
          <w:marLeft w:val="0"/>
          <w:marRight w:val="0"/>
          <w:marTop w:val="0"/>
          <w:marBottom w:val="0"/>
          <w:divBdr>
            <w:top w:val="none" w:sz="0" w:space="0" w:color="auto"/>
            <w:left w:val="none" w:sz="0" w:space="0" w:color="auto"/>
            <w:bottom w:val="none" w:sz="0" w:space="0" w:color="auto"/>
            <w:right w:val="none" w:sz="0" w:space="0" w:color="auto"/>
          </w:divBdr>
          <w:divsChild>
            <w:div w:id="1056661600">
              <w:marLeft w:val="0"/>
              <w:marRight w:val="0"/>
              <w:marTop w:val="0"/>
              <w:marBottom w:val="0"/>
              <w:divBdr>
                <w:top w:val="none" w:sz="0" w:space="0" w:color="auto"/>
                <w:left w:val="none" w:sz="0" w:space="0" w:color="auto"/>
                <w:bottom w:val="none" w:sz="0" w:space="0" w:color="auto"/>
                <w:right w:val="none" w:sz="0" w:space="0" w:color="auto"/>
              </w:divBdr>
              <w:divsChild>
                <w:div w:id="13507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03936772">
      <w:bodyDiv w:val="1"/>
      <w:marLeft w:val="0"/>
      <w:marRight w:val="0"/>
      <w:marTop w:val="0"/>
      <w:marBottom w:val="0"/>
      <w:divBdr>
        <w:top w:val="none" w:sz="0" w:space="0" w:color="auto"/>
        <w:left w:val="none" w:sz="0" w:space="0" w:color="auto"/>
        <w:bottom w:val="none" w:sz="0" w:space="0" w:color="auto"/>
        <w:right w:val="none" w:sz="0" w:space="0" w:color="auto"/>
      </w:divBdr>
      <w:divsChild>
        <w:div w:id="1364597229">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1895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8082">
      <w:bodyDiv w:val="1"/>
      <w:marLeft w:val="0"/>
      <w:marRight w:val="0"/>
      <w:marTop w:val="0"/>
      <w:marBottom w:val="0"/>
      <w:divBdr>
        <w:top w:val="none" w:sz="0" w:space="0" w:color="auto"/>
        <w:left w:val="none" w:sz="0" w:space="0" w:color="auto"/>
        <w:bottom w:val="none" w:sz="0" w:space="0" w:color="auto"/>
        <w:right w:val="none" w:sz="0" w:space="0" w:color="auto"/>
      </w:divBdr>
      <w:divsChild>
        <w:div w:id="40519246">
          <w:marLeft w:val="0"/>
          <w:marRight w:val="0"/>
          <w:marTop w:val="0"/>
          <w:marBottom w:val="0"/>
          <w:divBdr>
            <w:top w:val="none" w:sz="0" w:space="0" w:color="auto"/>
            <w:left w:val="none" w:sz="0" w:space="0" w:color="auto"/>
            <w:bottom w:val="none" w:sz="0" w:space="0" w:color="auto"/>
            <w:right w:val="none" w:sz="0" w:space="0" w:color="auto"/>
          </w:divBdr>
          <w:divsChild>
            <w:div w:id="766922030">
              <w:marLeft w:val="0"/>
              <w:marRight w:val="0"/>
              <w:marTop w:val="0"/>
              <w:marBottom w:val="0"/>
              <w:divBdr>
                <w:top w:val="none" w:sz="0" w:space="0" w:color="auto"/>
                <w:left w:val="none" w:sz="0" w:space="0" w:color="auto"/>
                <w:bottom w:val="none" w:sz="0" w:space="0" w:color="auto"/>
                <w:right w:val="none" w:sz="0" w:space="0" w:color="auto"/>
              </w:divBdr>
              <w:divsChild>
                <w:div w:id="68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0970596">
      <w:bodyDiv w:val="1"/>
      <w:marLeft w:val="0"/>
      <w:marRight w:val="0"/>
      <w:marTop w:val="0"/>
      <w:marBottom w:val="0"/>
      <w:divBdr>
        <w:top w:val="none" w:sz="0" w:space="0" w:color="auto"/>
        <w:left w:val="none" w:sz="0" w:space="0" w:color="auto"/>
        <w:bottom w:val="none" w:sz="0" w:space="0" w:color="auto"/>
        <w:right w:val="none" w:sz="0" w:space="0" w:color="auto"/>
      </w:divBdr>
      <w:divsChild>
        <w:div w:id="725760996">
          <w:marLeft w:val="0"/>
          <w:marRight w:val="0"/>
          <w:marTop w:val="0"/>
          <w:marBottom w:val="0"/>
          <w:divBdr>
            <w:top w:val="none" w:sz="0" w:space="0" w:color="auto"/>
            <w:left w:val="none" w:sz="0" w:space="0" w:color="auto"/>
            <w:bottom w:val="none" w:sz="0" w:space="0" w:color="auto"/>
            <w:right w:val="none" w:sz="0" w:space="0" w:color="auto"/>
          </w:divBdr>
          <w:divsChild>
            <w:div w:id="965694835">
              <w:marLeft w:val="0"/>
              <w:marRight w:val="0"/>
              <w:marTop w:val="0"/>
              <w:marBottom w:val="0"/>
              <w:divBdr>
                <w:top w:val="none" w:sz="0" w:space="0" w:color="auto"/>
                <w:left w:val="none" w:sz="0" w:space="0" w:color="auto"/>
                <w:bottom w:val="none" w:sz="0" w:space="0" w:color="auto"/>
                <w:right w:val="none" w:sz="0" w:space="0" w:color="auto"/>
              </w:divBdr>
              <w:divsChild>
                <w:div w:id="128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90">
      <w:bodyDiv w:val="1"/>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sChild>
            <w:div w:id="1264923852">
              <w:marLeft w:val="0"/>
              <w:marRight w:val="0"/>
              <w:marTop w:val="0"/>
              <w:marBottom w:val="0"/>
              <w:divBdr>
                <w:top w:val="none" w:sz="0" w:space="0" w:color="auto"/>
                <w:left w:val="none" w:sz="0" w:space="0" w:color="auto"/>
                <w:bottom w:val="none" w:sz="0" w:space="0" w:color="auto"/>
                <w:right w:val="none" w:sz="0" w:space="0" w:color="auto"/>
              </w:divBdr>
              <w:divsChild>
                <w:div w:id="666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499500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457">
          <w:marLeft w:val="0"/>
          <w:marRight w:val="0"/>
          <w:marTop w:val="0"/>
          <w:marBottom w:val="0"/>
          <w:divBdr>
            <w:top w:val="none" w:sz="0" w:space="0" w:color="auto"/>
            <w:left w:val="none" w:sz="0" w:space="0" w:color="auto"/>
            <w:bottom w:val="none" w:sz="0" w:space="0" w:color="auto"/>
            <w:right w:val="none" w:sz="0" w:space="0" w:color="auto"/>
          </w:divBdr>
          <w:divsChild>
            <w:div w:id="606885610">
              <w:marLeft w:val="0"/>
              <w:marRight w:val="0"/>
              <w:marTop w:val="0"/>
              <w:marBottom w:val="0"/>
              <w:divBdr>
                <w:top w:val="none" w:sz="0" w:space="0" w:color="auto"/>
                <w:left w:val="none" w:sz="0" w:space="0" w:color="auto"/>
                <w:bottom w:val="none" w:sz="0" w:space="0" w:color="auto"/>
                <w:right w:val="none" w:sz="0" w:space="0" w:color="auto"/>
              </w:divBdr>
              <w:divsChild>
                <w:div w:id="1691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073">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sChild>
            <w:div w:id="264928749">
              <w:marLeft w:val="0"/>
              <w:marRight w:val="0"/>
              <w:marTop w:val="0"/>
              <w:marBottom w:val="0"/>
              <w:divBdr>
                <w:top w:val="none" w:sz="0" w:space="0" w:color="auto"/>
                <w:left w:val="none" w:sz="0" w:space="0" w:color="auto"/>
                <w:bottom w:val="none" w:sz="0" w:space="0" w:color="auto"/>
                <w:right w:val="none" w:sz="0" w:space="0" w:color="auto"/>
              </w:divBdr>
              <w:divsChild>
                <w:div w:id="2110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4993381">
      <w:bodyDiv w:val="1"/>
      <w:marLeft w:val="0"/>
      <w:marRight w:val="0"/>
      <w:marTop w:val="0"/>
      <w:marBottom w:val="0"/>
      <w:divBdr>
        <w:top w:val="none" w:sz="0" w:space="0" w:color="auto"/>
        <w:left w:val="none" w:sz="0" w:space="0" w:color="auto"/>
        <w:bottom w:val="none" w:sz="0" w:space="0" w:color="auto"/>
        <w:right w:val="none" w:sz="0" w:space="0" w:color="auto"/>
      </w:divBdr>
      <w:divsChild>
        <w:div w:id="1484390842">
          <w:marLeft w:val="0"/>
          <w:marRight w:val="0"/>
          <w:marTop w:val="0"/>
          <w:marBottom w:val="0"/>
          <w:divBdr>
            <w:top w:val="none" w:sz="0" w:space="0" w:color="auto"/>
            <w:left w:val="none" w:sz="0" w:space="0" w:color="auto"/>
            <w:bottom w:val="none" w:sz="0" w:space="0" w:color="auto"/>
            <w:right w:val="none" w:sz="0" w:space="0" w:color="auto"/>
          </w:divBdr>
          <w:divsChild>
            <w:div w:id="1879778869">
              <w:marLeft w:val="0"/>
              <w:marRight w:val="0"/>
              <w:marTop w:val="0"/>
              <w:marBottom w:val="0"/>
              <w:divBdr>
                <w:top w:val="none" w:sz="0" w:space="0" w:color="auto"/>
                <w:left w:val="none" w:sz="0" w:space="0" w:color="auto"/>
                <w:bottom w:val="none" w:sz="0" w:space="0" w:color="auto"/>
                <w:right w:val="none" w:sz="0" w:space="0" w:color="auto"/>
              </w:divBdr>
              <w:divsChild>
                <w:div w:id="1216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471">
      <w:bodyDiv w:val="1"/>
      <w:marLeft w:val="0"/>
      <w:marRight w:val="0"/>
      <w:marTop w:val="0"/>
      <w:marBottom w:val="0"/>
      <w:divBdr>
        <w:top w:val="none" w:sz="0" w:space="0" w:color="auto"/>
        <w:left w:val="none" w:sz="0" w:space="0" w:color="auto"/>
        <w:bottom w:val="none" w:sz="0" w:space="0" w:color="auto"/>
        <w:right w:val="none" w:sz="0" w:space="0" w:color="auto"/>
      </w:divBdr>
      <w:divsChild>
        <w:div w:id="460466100">
          <w:marLeft w:val="0"/>
          <w:marRight w:val="0"/>
          <w:marTop w:val="0"/>
          <w:marBottom w:val="0"/>
          <w:divBdr>
            <w:top w:val="none" w:sz="0" w:space="0" w:color="auto"/>
            <w:left w:val="none" w:sz="0" w:space="0" w:color="auto"/>
            <w:bottom w:val="none" w:sz="0" w:space="0" w:color="auto"/>
            <w:right w:val="none" w:sz="0" w:space="0" w:color="auto"/>
          </w:divBdr>
          <w:divsChild>
            <w:div w:id="8794957">
              <w:marLeft w:val="0"/>
              <w:marRight w:val="0"/>
              <w:marTop w:val="0"/>
              <w:marBottom w:val="0"/>
              <w:divBdr>
                <w:top w:val="none" w:sz="0" w:space="0" w:color="auto"/>
                <w:left w:val="none" w:sz="0" w:space="0" w:color="auto"/>
                <w:bottom w:val="none" w:sz="0" w:space="0" w:color="auto"/>
                <w:right w:val="none" w:sz="0" w:space="0" w:color="auto"/>
              </w:divBdr>
              <w:divsChild>
                <w:div w:id="418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32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51">
          <w:marLeft w:val="0"/>
          <w:marRight w:val="0"/>
          <w:marTop w:val="0"/>
          <w:marBottom w:val="0"/>
          <w:divBdr>
            <w:top w:val="none" w:sz="0" w:space="0" w:color="auto"/>
            <w:left w:val="none" w:sz="0" w:space="0" w:color="auto"/>
            <w:bottom w:val="none" w:sz="0" w:space="0" w:color="auto"/>
            <w:right w:val="none" w:sz="0" w:space="0" w:color="auto"/>
          </w:divBdr>
          <w:divsChild>
            <w:div w:id="860171142">
              <w:marLeft w:val="0"/>
              <w:marRight w:val="0"/>
              <w:marTop w:val="0"/>
              <w:marBottom w:val="0"/>
              <w:divBdr>
                <w:top w:val="none" w:sz="0" w:space="0" w:color="auto"/>
                <w:left w:val="none" w:sz="0" w:space="0" w:color="auto"/>
                <w:bottom w:val="none" w:sz="0" w:space="0" w:color="auto"/>
                <w:right w:val="none" w:sz="0" w:space="0" w:color="auto"/>
              </w:divBdr>
              <w:divsChild>
                <w:div w:id="336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2344865">
      <w:bodyDiv w:val="1"/>
      <w:marLeft w:val="0"/>
      <w:marRight w:val="0"/>
      <w:marTop w:val="0"/>
      <w:marBottom w:val="0"/>
      <w:divBdr>
        <w:top w:val="none" w:sz="0" w:space="0" w:color="auto"/>
        <w:left w:val="none" w:sz="0" w:space="0" w:color="auto"/>
        <w:bottom w:val="none" w:sz="0" w:space="0" w:color="auto"/>
        <w:right w:val="none" w:sz="0" w:space="0" w:color="auto"/>
      </w:divBdr>
      <w:divsChild>
        <w:div w:id="555943387">
          <w:marLeft w:val="0"/>
          <w:marRight w:val="0"/>
          <w:marTop w:val="0"/>
          <w:marBottom w:val="0"/>
          <w:divBdr>
            <w:top w:val="none" w:sz="0" w:space="0" w:color="auto"/>
            <w:left w:val="none" w:sz="0" w:space="0" w:color="auto"/>
            <w:bottom w:val="none" w:sz="0" w:space="0" w:color="auto"/>
            <w:right w:val="none" w:sz="0" w:space="0" w:color="auto"/>
          </w:divBdr>
          <w:divsChild>
            <w:div w:id="37970882">
              <w:marLeft w:val="0"/>
              <w:marRight w:val="0"/>
              <w:marTop w:val="0"/>
              <w:marBottom w:val="0"/>
              <w:divBdr>
                <w:top w:val="none" w:sz="0" w:space="0" w:color="auto"/>
                <w:left w:val="none" w:sz="0" w:space="0" w:color="auto"/>
                <w:bottom w:val="none" w:sz="0" w:space="0" w:color="auto"/>
                <w:right w:val="none" w:sz="0" w:space="0" w:color="auto"/>
              </w:divBdr>
              <w:divsChild>
                <w:div w:id="1245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340306">
      <w:bodyDiv w:val="1"/>
      <w:marLeft w:val="0"/>
      <w:marRight w:val="0"/>
      <w:marTop w:val="0"/>
      <w:marBottom w:val="0"/>
      <w:divBdr>
        <w:top w:val="none" w:sz="0" w:space="0" w:color="auto"/>
        <w:left w:val="none" w:sz="0" w:space="0" w:color="auto"/>
        <w:bottom w:val="none" w:sz="0" w:space="0" w:color="auto"/>
        <w:right w:val="none" w:sz="0" w:space="0" w:color="auto"/>
      </w:divBdr>
      <w:divsChild>
        <w:div w:id="901521228">
          <w:marLeft w:val="0"/>
          <w:marRight w:val="0"/>
          <w:marTop w:val="0"/>
          <w:marBottom w:val="0"/>
          <w:divBdr>
            <w:top w:val="none" w:sz="0" w:space="0" w:color="auto"/>
            <w:left w:val="none" w:sz="0" w:space="0" w:color="auto"/>
            <w:bottom w:val="none" w:sz="0" w:space="0" w:color="auto"/>
            <w:right w:val="none" w:sz="0" w:space="0" w:color="auto"/>
          </w:divBdr>
          <w:divsChild>
            <w:div w:id="1177115906">
              <w:marLeft w:val="0"/>
              <w:marRight w:val="0"/>
              <w:marTop w:val="0"/>
              <w:marBottom w:val="0"/>
              <w:divBdr>
                <w:top w:val="none" w:sz="0" w:space="0" w:color="auto"/>
                <w:left w:val="none" w:sz="0" w:space="0" w:color="auto"/>
                <w:bottom w:val="none" w:sz="0" w:space="0" w:color="auto"/>
                <w:right w:val="none" w:sz="0" w:space="0" w:color="auto"/>
              </w:divBdr>
              <w:divsChild>
                <w:div w:id="1793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98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443">
          <w:marLeft w:val="0"/>
          <w:marRight w:val="0"/>
          <w:marTop w:val="0"/>
          <w:marBottom w:val="0"/>
          <w:divBdr>
            <w:top w:val="none" w:sz="0" w:space="0" w:color="auto"/>
            <w:left w:val="none" w:sz="0" w:space="0" w:color="auto"/>
            <w:bottom w:val="none" w:sz="0" w:space="0" w:color="auto"/>
            <w:right w:val="none" w:sz="0" w:space="0" w:color="auto"/>
          </w:divBdr>
          <w:divsChild>
            <w:div w:id="238953194">
              <w:marLeft w:val="0"/>
              <w:marRight w:val="0"/>
              <w:marTop w:val="0"/>
              <w:marBottom w:val="0"/>
              <w:divBdr>
                <w:top w:val="none" w:sz="0" w:space="0" w:color="auto"/>
                <w:left w:val="none" w:sz="0" w:space="0" w:color="auto"/>
                <w:bottom w:val="none" w:sz="0" w:space="0" w:color="auto"/>
                <w:right w:val="none" w:sz="0" w:space="0" w:color="auto"/>
              </w:divBdr>
              <w:divsChild>
                <w:div w:id="252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4594376">
      <w:bodyDiv w:val="1"/>
      <w:marLeft w:val="0"/>
      <w:marRight w:val="0"/>
      <w:marTop w:val="0"/>
      <w:marBottom w:val="0"/>
      <w:divBdr>
        <w:top w:val="none" w:sz="0" w:space="0" w:color="auto"/>
        <w:left w:val="none" w:sz="0" w:space="0" w:color="auto"/>
        <w:bottom w:val="none" w:sz="0" w:space="0" w:color="auto"/>
        <w:right w:val="none" w:sz="0" w:space="0" w:color="auto"/>
      </w:divBdr>
      <w:divsChild>
        <w:div w:id="290744532">
          <w:marLeft w:val="0"/>
          <w:marRight w:val="0"/>
          <w:marTop w:val="0"/>
          <w:marBottom w:val="0"/>
          <w:divBdr>
            <w:top w:val="none" w:sz="0" w:space="0" w:color="auto"/>
            <w:left w:val="none" w:sz="0" w:space="0" w:color="auto"/>
            <w:bottom w:val="none" w:sz="0" w:space="0" w:color="auto"/>
            <w:right w:val="none" w:sz="0" w:space="0" w:color="auto"/>
          </w:divBdr>
          <w:divsChild>
            <w:div w:id="1439179372">
              <w:marLeft w:val="0"/>
              <w:marRight w:val="0"/>
              <w:marTop w:val="0"/>
              <w:marBottom w:val="0"/>
              <w:divBdr>
                <w:top w:val="none" w:sz="0" w:space="0" w:color="auto"/>
                <w:left w:val="none" w:sz="0" w:space="0" w:color="auto"/>
                <w:bottom w:val="none" w:sz="0" w:space="0" w:color="auto"/>
                <w:right w:val="none" w:sz="0" w:space="0" w:color="auto"/>
              </w:divBdr>
              <w:divsChild>
                <w:div w:id="1493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7621734">
      <w:bodyDiv w:val="1"/>
      <w:marLeft w:val="0"/>
      <w:marRight w:val="0"/>
      <w:marTop w:val="0"/>
      <w:marBottom w:val="0"/>
      <w:divBdr>
        <w:top w:val="none" w:sz="0" w:space="0" w:color="auto"/>
        <w:left w:val="none" w:sz="0" w:space="0" w:color="auto"/>
        <w:bottom w:val="none" w:sz="0" w:space="0" w:color="auto"/>
        <w:right w:val="none" w:sz="0" w:space="0" w:color="auto"/>
      </w:divBdr>
      <w:divsChild>
        <w:div w:id="983389292">
          <w:marLeft w:val="0"/>
          <w:marRight w:val="0"/>
          <w:marTop w:val="0"/>
          <w:marBottom w:val="0"/>
          <w:divBdr>
            <w:top w:val="none" w:sz="0" w:space="0" w:color="auto"/>
            <w:left w:val="none" w:sz="0" w:space="0" w:color="auto"/>
            <w:bottom w:val="none" w:sz="0" w:space="0" w:color="auto"/>
            <w:right w:val="none" w:sz="0" w:space="0" w:color="auto"/>
          </w:divBdr>
          <w:divsChild>
            <w:div w:id="78064534">
              <w:marLeft w:val="0"/>
              <w:marRight w:val="0"/>
              <w:marTop w:val="0"/>
              <w:marBottom w:val="0"/>
              <w:divBdr>
                <w:top w:val="none" w:sz="0" w:space="0" w:color="auto"/>
                <w:left w:val="none" w:sz="0" w:space="0" w:color="auto"/>
                <w:bottom w:val="none" w:sz="0" w:space="0" w:color="auto"/>
                <w:right w:val="none" w:sz="0" w:space="0" w:color="auto"/>
              </w:divBdr>
              <w:divsChild>
                <w:div w:id="781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38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64">
          <w:marLeft w:val="0"/>
          <w:marRight w:val="0"/>
          <w:marTop w:val="0"/>
          <w:marBottom w:val="0"/>
          <w:divBdr>
            <w:top w:val="none" w:sz="0" w:space="0" w:color="auto"/>
            <w:left w:val="none" w:sz="0" w:space="0" w:color="auto"/>
            <w:bottom w:val="none" w:sz="0" w:space="0" w:color="auto"/>
            <w:right w:val="none" w:sz="0" w:space="0" w:color="auto"/>
          </w:divBdr>
          <w:divsChild>
            <w:div w:id="1928878695">
              <w:marLeft w:val="0"/>
              <w:marRight w:val="0"/>
              <w:marTop w:val="0"/>
              <w:marBottom w:val="0"/>
              <w:divBdr>
                <w:top w:val="none" w:sz="0" w:space="0" w:color="auto"/>
                <w:left w:val="none" w:sz="0" w:space="0" w:color="auto"/>
                <w:bottom w:val="none" w:sz="0" w:space="0" w:color="auto"/>
                <w:right w:val="none" w:sz="0" w:space="0" w:color="auto"/>
              </w:divBdr>
              <w:divsChild>
                <w:div w:id="199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588700">
      <w:bodyDiv w:val="1"/>
      <w:marLeft w:val="0"/>
      <w:marRight w:val="0"/>
      <w:marTop w:val="0"/>
      <w:marBottom w:val="0"/>
      <w:divBdr>
        <w:top w:val="none" w:sz="0" w:space="0" w:color="auto"/>
        <w:left w:val="none" w:sz="0" w:space="0" w:color="auto"/>
        <w:bottom w:val="none" w:sz="0" w:space="0" w:color="auto"/>
        <w:right w:val="none" w:sz="0" w:space="0" w:color="auto"/>
      </w:divBdr>
      <w:divsChild>
        <w:div w:id="577134220">
          <w:marLeft w:val="0"/>
          <w:marRight w:val="0"/>
          <w:marTop w:val="0"/>
          <w:marBottom w:val="0"/>
          <w:divBdr>
            <w:top w:val="none" w:sz="0" w:space="0" w:color="auto"/>
            <w:left w:val="none" w:sz="0" w:space="0" w:color="auto"/>
            <w:bottom w:val="none" w:sz="0" w:space="0" w:color="auto"/>
            <w:right w:val="none" w:sz="0" w:space="0" w:color="auto"/>
          </w:divBdr>
          <w:divsChild>
            <w:div w:id="1620991100">
              <w:marLeft w:val="0"/>
              <w:marRight w:val="0"/>
              <w:marTop w:val="0"/>
              <w:marBottom w:val="0"/>
              <w:divBdr>
                <w:top w:val="none" w:sz="0" w:space="0" w:color="auto"/>
                <w:left w:val="none" w:sz="0" w:space="0" w:color="auto"/>
                <w:bottom w:val="none" w:sz="0" w:space="0" w:color="auto"/>
                <w:right w:val="none" w:sz="0" w:space="0" w:color="auto"/>
              </w:divBdr>
              <w:divsChild>
                <w:div w:id="1934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4726">
      <w:bodyDiv w:val="1"/>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7683920">
              <w:marLeft w:val="0"/>
              <w:marRight w:val="0"/>
              <w:marTop w:val="0"/>
              <w:marBottom w:val="0"/>
              <w:divBdr>
                <w:top w:val="none" w:sz="0" w:space="0" w:color="auto"/>
                <w:left w:val="none" w:sz="0" w:space="0" w:color="auto"/>
                <w:bottom w:val="none" w:sz="0" w:space="0" w:color="auto"/>
                <w:right w:val="none" w:sz="0" w:space="0" w:color="auto"/>
              </w:divBdr>
              <w:divsChild>
                <w:div w:id="669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199095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76">
          <w:marLeft w:val="0"/>
          <w:marRight w:val="0"/>
          <w:marTop w:val="0"/>
          <w:marBottom w:val="0"/>
          <w:divBdr>
            <w:top w:val="none" w:sz="0" w:space="0" w:color="auto"/>
            <w:left w:val="none" w:sz="0" w:space="0" w:color="auto"/>
            <w:bottom w:val="none" w:sz="0" w:space="0" w:color="auto"/>
            <w:right w:val="none" w:sz="0" w:space="0" w:color="auto"/>
          </w:divBdr>
          <w:divsChild>
            <w:div w:id="897477928">
              <w:marLeft w:val="0"/>
              <w:marRight w:val="0"/>
              <w:marTop w:val="0"/>
              <w:marBottom w:val="0"/>
              <w:divBdr>
                <w:top w:val="none" w:sz="0" w:space="0" w:color="auto"/>
                <w:left w:val="none" w:sz="0" w:space="0" w:color="auto"/>
                <w:bottom w:val="none" w:sz="0" w:space="0" w:color="auto"/>
                <w:right w:val="none" w:sz="0" w:space="0" w:color="auto"/>
              </w:divBdr>
              <w:divsChild>
                <w:div w:id="1207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164">
      <w:bodyDiv w:val="1"/>
      <w:marLeft w:val="0"/>
      <w:marRight w:val="0"/>
      <w:marTop w:val="0"/>
      <w:marBottom w:val="0"/>
      <w:divBdr>
        <w:top w:val="none" w:sz="0" w:space="0" w:color="auto"/>
        <w:left w:val="none" w:sz="0" w:space="0" w:color="auto"/>
        <w:bottom w:val="none" w:sz="0" w:space="0" w:color="auto"/>
        <w:right w:val="none" w:sz="0" w:space="0" w:color="auto"/>
      </w:divBdr>
      <w:divsChild>
        <w:div w:id="1237517374">
          <w:marLeft w:val="0"/>
          <w:marRight w:val="0"/>
          <w:marTop w:val="0"/>
          <w:marBottom w:val="0"/>
          <w:divBdr>
            <w:top w:val="none" w:sz="0" w:space="0" w:color="auto"/>
            <w:left w:val="none" w:sz="0" w:space="0" w:color="auto"/>
            <w:bottom w:val="none" w:sz="0" w:space="0" w:color="auto"/>
            <w:right w:val="none" w:sz="0" w:space="0" w:color="auto"/>
          </w:divBdr>
          <w:divsChild>
            <w:div w:id="1045757954">
              <w:marLeft w:val="0"/>
              <w:marRight w:val="0"/>
              <w:marTop w:val="0"/>
              <w:marBottom w:val="0"/>
              <w:divBdr>
                <w:top w:val="none" w:sz="0" w:space="0" w:color="auto"/>
                <w:left w:val="none" w:sz="0" w:space="0" w:color="auto"/>
                <w:bottom w:val="none" w:sz="0" w:space="0" w:color="auto"/>
                <w:right w:val="none" w:sz="0" w:space="0" w:color="auto"/>
              </w:divBdr>
              <w:divsChild>
                <w:div w:id="190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3104384">
      <w:bodyDiv w:val="1"/>
      <w:marLeft w:val="0"/>
      <w:marRight w:val="0"/>
      <w:marTop w:val="0"/>
      <w:marBottom w:val="0"/>
      <w:divBdr>
        <w:top w:val="none" w:sz="0" w:space="0" w:color="auto"/>
        <w:left w:val="none" w:sz="0" w:space="0" w:color="auto"/>
        <w:bottom w:val="none" w:sz="0" w:space="0" w:color="auto"/>
        <w:right w:val="none" w:sz="0" w:space="0" w:color="auto"/>
      </w:divBdr>
      <w:divsChild>
        <w:div w:id="518087999">
          <w:marLeft w:val="0"/>
          <w:marRight w:val="0"/>
          <w:marTop w:val="0"/>
          <w:marBottom w:val="0"/>
          <w:divBdr>
            <w:top w:val="none" w:sz="0" w:space="0" w:color="auto"/>
            <w:left w:val="none" w:sz="0" w:space="0" w:color="auto"/>
            <w:bottom w:val="none" w:sz="0" w:space="0" w:color="auto"/>
            <w:right w:val="none" w:sz="0" w:space="0" w:color="auto"/>
          </w:divBdr>
          <w:divsChild>
            <w:div w:id="614020898">
              <w:marLeft w:val="0"/>
              <w:marRight w:val="0"/>
              <w:marTop w:val="0"/>
              <w:marBottom w:val="0"/>
              <w:divBdr>
                <w:top w:val="none" w:sz="0" w:space="0" w:color="auto"/>
                <w:left w:val="none" w:sz="0" w:space="0" w:color="auto"/>
                <w:bottom w:val="none" w:sz="0" w:space="0" w:color="auto"/>
                <w:right w:val="none" w:sz="0" w:space="0" w:color="auto"/>
              </w:divBdr>
              <w:divsChild>
                <w:div w:id="2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427174">
      <w:bodyDiv w:val="1"/>
      <w:marLeft w:val="0"/>
      <w:marRight w:val="0"/>
      <w:marTop w:val="0"/>
      <w:marBottom w:val="0"/>
      <w:divBdr>
        <w:top w:val="none" w:sz="0" w:space="0" w:color="auto"/>
        <w:left w:val="none" w:sz="0" w:space="0" w:color="auto"/>
        <w:bottom w:val="none" w:sz="0" w:space="0" w:color="auto"/>
        <w:right w:val="none" w:sz="0" w:space="0" w:color="auto"/>
      </w:divBdr>
      <w:divsChild>
        <w:div w:id="880900203">
          <w:marLeft w:val="0"/>
          <w:marRight w:val="0"/>
          <w:marTop w:val="0"/>
          <w:marBottom w:val="0"/>
          <w:divBdr>
            <w:top w:val="none" w:sz="0" w:space="0" w:color="auto"/>
            <w:left w:val="none" w:sz="0" w:space="0" w:color="auto"/>
            <w:bottom w:val="none" w:sz="0" w:space="0" w:color="auto"/>
            <w:right w:val="none" w:sz="0" w:space="0" w:color="auto"/>
          </w:divBdr>
          <w:divsChild>
            <w:div w:id="1140607836">
              <w:marLeft w:val="0"/>
              <w:marRight w:val="0"/>
              <w:marTop w:val="0"/>
              <w:marBottom w:val="0"/>
              <w:divBdr>
                <w:top w:val="none" w:sz="0" w:space="0" w:color="auto"/>
                <w:left w:val="none" w:sz="0" w:space="0" w:color="auto"/>
                <w:bottom w:val="none" w:sz="0" w:space="0" w:color="auto"/>
                <w:right w:val="none" w:sz="0" w:space="0" w:color="auto"/>
              </w:divBdr>
              <w:divsChild>
                <w:div w:id="1895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0986048">
      <w:bodyDiv w:val="1"/>
      <w:marLeft w:val="0"/>
      <w:marRight w:val="0"/>
      <w:marTop w:val="0"/>
      <w:marBottom w:val="0"/>
      <w:divBdr>
        <w:top w:val="none" w:sz="0" w:space="0" w:color="auto"/>
        <w:left w:val="none" w:sz="0" w:space="0" w:color="auto"/>
        <w:bottom w:val="none" w:sz="0" w:space="0" w:color="auto"/>
        <w:right w:val="none" w:sz="0"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2143956562">
              <w:marLeft w:val="0"/>
              <w:marRight w:val="0"/>
              <w:marTop w:val="0"/>
              <w:marBottom w:val="0"/>
              <w:divBdr>
                <w:top w:val="none" w:sz="0" w:space="0" w:color="auto"/>
                <w:left w:val="none" w:sz="0" w:space="0" w:color="auto"/>
                <w:bottom w:val="none" w:sz="0" w:space="0" w:color="auto"/>
                <w:right w:val="none" w:sz="0" w:space="0" w:color="auto"/>
              </w:divBdr>
              <w:divsChild>
                <w:div w:id="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413130">
      <w:bodyDiv w:val="1"/>
      <w:marLeft w:val="0"/>
      <w:marRight w:val="0"/>
      <w:marTop w:val="0"/>
      <w:marBottom w:val="0"/>
      <w:divBdr>
        <w:top w:val="none" w:sz="0" w:space="0" w:color="auto"/>
        <w:left w:val="none" w:sz="0" w:space="0" w:color="auto"/>
        <w:bottom w:val="none" w:sz="0" w:space="0" w:color="auto"/>
        <w:right w:val="none" w:sz="0" w:space="0" w:color="auto"/>
      </w:divBdr>
      <w:divsChild>
        <w:div w:id="683290976">
          <w:marLeft w:val="0"/>
          <w:marRight w:val="0"/>
          <w:marTop w:val="0"/>
          <w:marBottom w:val="0"/>
          <w:divBdr>
            <w:top w:val="none" w:sz="0" w:space="0" w:color="auto"/>
            <w:left w:val="none" w:sz="0" w:space="0" w:color="auto"/>
            <w:bottom w:val="none" w:sz="0" w:space="0" w:color="auto"/>
            <w:right w:val="none" w:sz="0" w:space="0" w:color="auto"/>
          </w:divBdr>
          <w:divsChild>
            <w:div w:id="1047293604">
              <w:marLeft w:val="0"/>
              <w:marRight w:val="0"/>
              <w:marTop w:val="0"/>
              <w:marBottom w:val="0"/>
              <w:divBdr>
                <w:top w:val="none" w:sz="0" w:space="0" w:color="auto"/>
                <w:left w:val="none" w:sz="0" w:space="0" w:color="auto"/>
                <w:bottom w:val="none" w:sz="0" w:space="0" w:color="auto"/>
                <w:right w:val="none" w:sz="0" w:space="0" w:color="auto"/>
              </w:divBdr>
              <w:divsChild>
                <w:div w:id="1198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56540348">
      <w:bodyDiv w:val="1"/>
      <w:marLeft w:val="0"/>
      <w:marRight w:val="0"/>
      <w:marTop w:val="0"/>
      <w:marBottom w:val="0"/>
      <w:divBdr>
        <w:top w:val="none" w:sz="0" w:space="0" w:color="auto"/>
        <w:left w:val="none" w:sz="0" w:space="0" w:color="auto"/>
        <w:bottom w:val="none" w:sz="0" w:space="0" w:color="auto"/>
        <w:right w:val="none" w:sz="0" w:space="0" w:color="auto"/>
      </w:divBdr>
      <w:divsChild>
        <w:div w:id="1808086929">
          <w:marLeft w:val="0"/>
          <w:marRight w:val="0"/>
          <w:marTop w:val="0"/>
          <w:marBottom w:val="0"/>
          <w:divBdr>
            <w:top w:val="none" w:sz="0" w:space="0" w:color="auto"/>
            <w:left w:val="none" w:sz="0" w:space="0" w:color="auto"/>
            <w:bottom w:val="none" w:sz="0" w:space="0" w:color="auto"/>
            <w:right w:val="none" w:sz="0" w:space="0" w:color="auto"/>
          </w:divBdr>
          <w:divsChild>
            <w:div w:id="788164432">
              <w:marLeft w:val="0"/>
              <w:marRight w:val="0"/>
              <w:marTop w:val="0"/>
              <w:marBottom w:val="0"/>
              <w:divBdr>
                <w:top w:val="none" w:sz="0" w:space="0" w:color="auto"/>
                <w:left w:val="none" w:sz="0" w:space="0" w:color="auto"/>
                <w:bottom w:val="none" w:sz="0" w:space="0" w:color="auto"/>
                <w:right w:val="none" w:sz="0" w:space="0" w:color="auto"/>
              </w:divBdr>
              <w:divsChild>
                <w:div w:id="134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6674">
      <w:bodyDiv w:val="1"/>
      <w:marLeft w:val="0"/>
      <w:marRight w:val="0"/>
      <w:marTop w:val="0"/>
      <w:marBottom w:val="0"/>
      <w:divBdr>
        <w:top w:val="none" w:sz="0" w:space="0" w:color="auto"/>
        <w:left w:val="none" w:sz="0" w:space="0" w:color="auto"/>
        <w:bottom w:val="none" w:sz="0" w:space="0" w:color="auto"/>
        <w:right w:val="none" w:sz="0" w:space="0" w:color="auto"/>
      </w:divBdr>
      <w:divsChild>
        <w:div w:id="882130340">
          <w:marLeft w:val="0"/>
          <w:marRight w:val="0"/>
          <w:marTop w:val="0"/>
          <w:marBottom w:val="0"/>
          <w:divBdr>
            <w:top w:val="none" w:sz="0" w:space="0" w:color="auto"/>
            <w:left w:val="none" w:sz="0" w:space="0" w:color="auto"/>
            <w:bottom w:val="none" w:sz="0" w:space="0" w:color="auto"/>
            <w:right w:val="none" w:sz="0" w:space="0" w:color="auto"/>
          </w:divBdr>
          <w:divsChild>
            <w:div w:id="1031301736">
              <w:marLeft w:val="0"/>
              <w:marRight w:val="0"/>
              <w:marTop w:val="0"/>
              <w:marBottom w:val="0"/>
              <w:divBdr>
                <w:top w:val="none" w:sz="0" w:space="0" w:color="auto"/>
                <w:left w:val="none" w:sz="0" w:space="0" w:color="auto"/>
                <w:bottom w:val="none" w:sz="0" w:space="0" w:color="auto"/>
                <w:right w:val="none" w:sz="0" w:space="0" w:color="auto"/>
              </w:divBdr>
              <w:divsChild>
                <w:div w:id="19213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674">
          <w:marLeft w:val="0"/>
          <w:marRight w:val="0"/>
          <w:marTop w:val="0"/>
          <w:marBottom w:val="0"/>
          <w:divBdr>
            <w:top w:val="none" w:sz="0" w:space="0" w:color="auto"/>
            <w:left w:val="none" w:sz="0" w:space="0" w:color="auto"/>
            <w:bottom w:val="none" w:sz="0" w:space="0" w:color="auto"/>
            <w:right w:val="none" w:sz="0" w:space="0" w:color="auto"/>
          </w:divBdr>
          <w:divsChild>
            <w:div w:id="233129390">
              <w:marLeft w:val="0"/>
              <w:marRight w:val="0"/>
              <w:marTop w:val="0"/>
              <w:marBottom w:val="0"/>
              <w:divBdr>
                <w:top w:val="none" w:sz="0" w:space="0" w:color="auto"/>
                <w:left w:val="none" w:sz="0" w:space="0" w:color="auto"/>
                <w:bottom w:val="none" w:sz="0" w:space="0" w:color="auto"/>
                <w:right w:val="none" w:sz="0" w:space="0" w:color="auto"/>
              </w:divBdr>
              <w:divsChild>
                <w:div w:id="1024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394045714">
      <w:bodyDiv w:val="1"/>
      <w:marLeft w:val="0"/>
      <w:marRight w:val="0"/>
      <w:marTop w:val="0"/>
      <w:marBottom w:val="0"/>
      <w:divBdr>
        <w:top w:val="none" w:sz="0" w:space="0" w:color="auto"/>
        <w:left w:val="none" w:sz="0" w:space="0" w:color="auto"/>
        <w:bottom w:val="none" w:sz="0" w:space="0" w:color="auto"/>
        <w:right w:val="none" w:sz="0" w:space="0" w:color="auto"/>
      </w:divBdr>
      <w:divsChild>
        <w:div w:id="17243240">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33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2583733">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3">
          <w:marLeft w:val="0"/>
          <w:marRight w:val="0"/>
          <w:marTop w:val="0"/>
          <w:marBottom w:val="0"/>
          <w:divBdr>
            <w:top w:val="none" w:sz="0" w:space="0" w:color="auto"/>
            <w:left w:val="none" w:sz="0" w:space="0" w:color="auto"/>
            <w:bottom w:val="none" w:sz="0" w:space="0" w:color="auto"/>
            <w:right w:val="none" w:sz="0" w:space="0" w:color="auto"/>
          </w:divBdr>
          <w:divsChild>
            <w:div w:id="1662468296">
              <w:marLeft w:val="0"/>
              <w:marRight w:val="0"/>
              <w:marTop w:val="0"/>
              <w:marBottom w:val="0"/>
              <w:divBdr>
                <w:top w:val="none" w:sz="0" w:space="0" w:color="auto"/>
                <w:left w:val="none" w:sz="0" w:space="0" w:color="auto"/>
                <w:bottom w:val="none" w:sz="0" w:space="0" w:color="auto"/>
                <w:right w:val="none" w:sz="0" w:space="0" w:color="auto"/>
              </w:divBdr>
              <w:divsChild>
                <w:div w:id="703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8717452">
      <w:bodyDiv w:val="1"/>
      <w:marLeft w:val="0"/>
      <w:marRight w:val="0"/>
      <w:marTop w:val="0"/>
      <w:marBottom w:val="0"/>
      <w:divBdr>
        <w:top w:val="none" w:sz="0" w:space="0" w:color="auto"/>
        <w:left w:val="none" w:sz="0" w:space="0" w:color="auto"/>
        <w:bottom w:val="none" w:sz="0" w:space="0" w:color="auto"/>
        <w:right w:val="none" w:sz="0" w:space="0" w:color="auto"/>
      </w:divBdr>
      <w:divsChild>
        <w:div w:id="867762779">
          <w:marLeft w:val="0"/>
          <w:marRight w:val="0"/>
          <w:marTop w:val="0"/>
          <w:marBottom w:val="0"/>
          <w:divBdr>
            <w:top w:val="none" w:sz="0" w:space="0" w:color="auto"/>
            <w:left w:val="none" w:sz="0" w:space="0" w:color="auto"/>
            <w:bottom w:val="none" w:sz="0" w:space="0" w:color="auto"/>
            <w:right w:val="none" w:sz="0" w:space="0" w:color="auto"/>
          </w:divBdr>
          <w:divsChild>
            <w:div w:id="918295875">
              <w:marLeft w:val="0"/>
              <w:marRight w:val="0"/>
              <w:marTop w:val="0"/>
              <w:marBottom w:val="0"/>
              <w:divBdr>
                <w:top w:val="none" w:sz="0" w:space="0" w:color="auto"/>
                <w:left w:val="none" w:sz="0" w:space="0" w:color="auto"/>
                <w:bottom w:val="none" w:sz="0" w:space="0" w:color="auto"/>
                <w:right w:val="none" w:sz="0" w:space="0" w:color="auto"/>
              </w:divBdr>
              <w:divsChild>
                <w:div w:id="2110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29">
      <w:bodyDiv w:val="1"/>
      <w:marLeft w:val="0"/>
      <w:marRight w:val="0"/>
      <w:marTop w:val="0"/>
      <w:marBottom w:val="0"/>
      <w:divBdr>
        <w:top w:val="none" w:sz="0" w:space="0" w:color="auto"/>
        <w:left w:val="none" w:sz="0" w:space="0" w:color="auto"/>
        <w:bottom w:val="none" w:sz="0" w:space="0" w:color="auto"/>
        <w:right w:val="none" w:sz="0" w:space="0" w:color="auto"/>
      </w:divBdr>
      <w:divsChild>
        <w:div w:id="938761612">
          <w:marLeft w:val="0"/>
          <w:marRight w:val="0"/>
          <w:marTop w:val="0"/>
          <w:marBottom w:val="0"/>
          <w:divBdr>
            <w:top w:val="none" w:sz="0" w:space="0" w:color="auto"/>
            <w:left w:val="none" w:sz="0" w:space="0" w:color="auto"/>
            <w:bottom w:val="none" w:sz="0" w:space="0" w:color="auto"/>
            <w:right w:val="none" w:sz="0" w:space="0" w:color="auto"/>
          </w:divBdr>
          <w:divsChild>
            <w:div w:id="1138450210">
              <w:marLeft w:val="0"/>
              <w:marRight w:val="0"/>
              <w:marTop w:val="0"/>
              <w:marBottom w:val="0"/>
              <w:divBdr>
                <w:top w:val="none" w:sz="0" w:space="0" w:color="auto"/>
                <w:left w:val="none" w:sz="0" w:space="0" w:color="auto"/>
                <w:bottom w:val="none" w:sz="0" w:space="0" w:color="auto"/>
                <w:right w:val="none" w:sz="0" w:space="0" w:color="auto"/>
              </w:divBdr>
              <w:divsChild>
                <w:div w:id="1173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7181">
          <w:marLeft w:val="0"/>
          <w:marRight w:val="0"/>
          <w:marTop w:val="0"/>
          <w:marBottom w:val="0"/>
          <w:divBdr>
            <w:top w:val="none" w:sz="0" w:space="0" w:color="auto"/>
            <w:left w:val="none" w:sz="0" w:space="0" w:color="auto"/>
            <w:bottom w:val="none" w:sz="0" w:space="0" w:color="auto"/>
            <w:right w:val="none" w:sz="0" w:space="0" w:color="auto"/>
          </w:divBdr>
          <w:divsChild>
            <w:div w:id="992946569">
              <w:marLeft w:val="0"/>
              <w:marRight w:val="0"/>
              <w:marTop w:val="0"/>
              <w:marBottom w:val="0"/>
              <w:divBdr>
                <w:top w:val="none" w:sz="0" w:space="0" w:color="auto"/>
                <w:left w:val="none" w:sz="0" w:space="0" w:color="auto"/>
                <w:bottom w:val="none" w:sz="0" w:space="0" w:color="auto"/>
                <w:right w:val="none" w:sz="0" w:space="0" w:color="auto"/>
              </w:divBdr>
              <w:divsChild>
                <w:div w:id="184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5344">
      <w:bodyDiv w:val="1"/>
      <w:marLeft w:val="0"/>
      <w:marRight w:val="0"/>
      <w:marTop w:val="0"/>
      <w:marBottom w:val="0"/>
      <w:divBdr>
        <w:top w:val="none" w:sz="0" w:space="0" w:color="auto"/>
        <w:left w:val="none" w:sz="0" w:space="0" w:color="auto"/>
        <w:bottom w:val="none" w:sz="0" w:space="0" w:color="auto"/>
        <w:right w:val="none" w:sz="0" w:space="0" w:color="auto"/>
      </w:divBdr>
      <w:divsChild>
        <w:div w:id="1855455921">
          <w:marLeft w:val="0"/>
          <w:marRight w:val="0"/>
          <w:marTop w:val="0"/>
          <w:marBottom w:val="0"/>
          <w:divBdr>
            <w:top w:val="none" w:sz="0" w:space="0" w:color="auto"/>
            <w:left w:val="none" w:sz="0" w:space="0" w:color="auto"/>
            <w:bottom w:val="none" w:sz="0" w:space="0" w:color="auto"/>
            <w:right w:val="none" w:sz="0" w:space="0" w:color="auto"/>
          </w:divBdr>
          <w:divsChild>
            <w:div w:id="695079169">
              <w:marLeft w:val="0"/>
              <w:marRight w:val="0"/>
              <w:marTop w:val="0"/>
              <w:marBottom w:val="0"/>
              <w:divBdr>
                <w:top w:val="none" w:sz="0" w:space="0" w:color="auto"/>
                <w:left w:val="none" w:sz="0" w:space="0" w:color="auto"/>
                <w:bottom w:val="none" w:sz="0" w:space="0" w:color="auto"/>
                <w:right w:val="none" w:sz="0" w:space="0" w:color="auto"/>
              </w:divBdr>
              <w:divsChild>
                <w:div w:id="12300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9261">
      <w:bodyDiv w:val="1"/>
      <w:marLeft w:val="0"/>
      <w:marRight w:val="0"/>
      <w:marTop w:val="0"/>
      <w:marBottom w:val="0"/>
      <w:divBdr>
        <w:top w:val="none" w:sz="0" w:space="0" w:color="auto"/>
        <w:left w:val="none" w:sz="0" w:space="0" w:color="auto"/>
        <w:bottom w:val="none" w:sz="0" w:space="0" w:color="auto"/>
        <w:right w:val="none" w:sz="0" w:space="0" w:color="auto"/>
      </w:divBdr>
      <w:divsChild>
        <w:div w:id="1801219909">
          <w:marLeft w:val="0"/>
          <w:marRight w:val="0"/>
          <w:marTop w:val="0"/>
          <w:marBottom w:val="0"/>
          <w:divBdr>
            <w:top w:val="none" w:sz="0" w:space="0" w:color="auto"/>
            <w:left w:val="none" w:sz="0" w:space="0" w:color="auto"/>
            <w:bottom w:val="none" w:sz="0" w:space="0" w:color="auto"/>
            <w:right w:val="none" w:sz="0" w:space="0" w:color="auto"/>
          </w:divBdr>
          <w:divsChild>
            <w:div w:id="1913197158">
              <w:marLeft w:val="0"/>
              <w:marRight w:val="0"/>
              <w:marTop w:val="0"/>
              <w:marBottom w:val="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83">
      <w:bodyDiv w:val="1"/>
      <w:marLeft w:val="0"/>
      <w:marRight w:val="0"/>
      <w:marTop w:val="0"/>
      <w:marBottom w:val="0"/>
      <w:divBdr>
        <w:top w:val="none" w:sz="0" w:space="0" w:color="auto"/>
        <w:left w:val="none" w:sz="0" w:space="0" w:color="auto"/>
        <w:bottom w:val="none" w:sz="0" w:space="0" w:color="auto"/>
        <w:right w:val="none" w:sz="0" w:space="0" w:color="auto"/>
      </w:divBdr>
      <w:divsChild>
        <w:div w:id="529143985">
          <w:marLeft w:val="0"/>
          <w:marRight w:val="0"/>
          <w:marTop w:val="0"/>
          <w:marBottom w:val="0"/>
          <w:divBdr>
            <w:top w:val="none" w:sz="0" w:space="0" w:color="auto"/>
            <w:left w:val="none" w:sz="0" w:space="0" w:color="auto"/>
            <w:bottom w:val="none" w:sz="0" w:space="0" w:color="auto"/>
            <w:right w:val="none" w:sz="0" w:space="0" w:color="auto"/>
          </w:divBdr>
          <w:divsChild>
            <w:div w:id="449011039">
              <w:marLeft w:val="0"/>
              <w:marRight w:val="0"/>
              <w:marTop w:val="0"/>
              <w:marBottom w:val="0"/>
              <w:divBdr>
                <w:top w:val="none" w:sz="0" w:space="0" w:color="auto"/>
                <w:left w:val="none" w:sz="0" w:space="0" w:color="auto"/>
                <w:bottom w:val="none" w:sz="0" w:space="0" w:color="auto"/>
                <w:right w:val="none" w:sz="0" w:space="0" w:color="auto"/>
              </w:divBdr>
              <w:divsChild>
                <w:div w:id="18347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31">
      <w:bodyDiv w:val="1"/>
      <w:marLeft w:val="0"/>
      <w:marRight w:val="0"/>
      <w:marTop w:val="0"/>
      <w:marBottom w:val="0"/>
      <w:divBdr>
        <w:top w:val="none" w:sz="0" w:space="0" w:color="auto"/>
        <w:left w:val="none" w:sz="0" w:space="0" w:color="auto"/>
        <w:bottom w:val="none" w:sz="0" w:space="0" w:color="auto"/>
        <w:right w:val="none" w:sz="0" w:space="0" w:color="auto"/>
      </w:divBdr>
      <w:divsChild>
        <w:div w:id="1778941583">
          <w:marLeft w:val="0"/>
          <w:marRight w:val="0"/>
          <w:marTop w:val="0"/>
          <w:marBottom w:val="0"/>
          <w:divBdr>
            <w:top w:val="none" w:sz="0" w:space="0" w:color="auto"/>
            <w:left w:val="none" w:sz="0" w:space="0" w:color="auto"/>
            <w:bottom w:val="none" w:sz="0" w:space="0" w:color="auto"/>
            <w:right w:val="none" w:sz="0" w:space="0" w:color="auto"/>
          </w:divBdr>
          <w:divsChild>
            <w:div w:id="431323584">
              <w:marLeft w:val="0"/>
              <w:marRight w:val="0"/>
              <w:marTop w:val="0"/>
              <w:marBottom w:val="0"/>
              <w:divBdr>
                <w:top w:val="none" w:sz="0" w:space="0" w:color="auto"/>
                <w:left w:val="none" w:sz="0" w:space="0" w:color="auto"/>
                <w:bottom w:val="none" w:sz="0" w:space="0" w:color="auto"/>
                <w:right w:val="none" w:sz="0" w:space="0" w:color="auto"/>
              </w:divBdr>
              <w:divsChild>
                <w:div w:id="224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1788994">
      <w:bodyDiv w:val="1"/>
      <w:marLeft w:val="0"/>
      <w:marRight w:val="0"/>
      <w:marTop w:val="0"/>
      <w:marBottom w:val="0"/>
      <w:divBdr>
        <w:top w:val="none" w:sz="0" w:space="0" w:color="auto"/>
        <w:left w:val="none" w:sz="0" w:space="0" w:color="auto"/>
        <w:bottom w:val="none" w:sz="0" w:space="0" w:color="auto"/>
        <w:right w:val="none" w:sz="0" w:space="0" w:color="auto"/>
      </w:divBdr>
      <w:divsChild>
        <w:div w:id="215312714">
          <w:marLeft w:val="0"/>
          <w:marRight w:val="0"/>
          <w:marTop w:val="0"/>
          <w:marBottom w:val="0"/>
          <w:divBdr>
            <w:top w:val="none" w:sz="0" w:space="0" w:color="auto"/>
            <w:left w:val="none" w:sz="0" w:space="0" w:color="auto"/>
            <w:bottom w:val="none" w:sz="0" w:space="0" w:color="auto"/>
            <w:right w:val="none" w:sz="0" w:space="0" w:color="auto"/>
          </w:divBdr>
          <w:divsChild>
            <w:div w:id="505481804">
              <w:marLeft w:val="0"/>
              <w:marRight w:val="0"/>
              <w:marTop w:val="0"/>
              <w:marBottom w:val="0"/>
              <w:divBdr>
                <w:top w:val="none" w:sz="0" w:space="0" w:color="auto"/>
                <w:left w:val="none" w:sz="0" w:space="0" w:color="auto"/>
                <w:bottom w:val="none" w:sz="0" w:space="0" w:color="auto"/>
                <w:right w:val="none" w:sz="0" w:space="0" w:color="auto"/>
              </w:divBdr>
              <w:divsChild>
                <w:div w:id="46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788">
      <w:bodyDiv w:val="1"/>
      <w:marLeft w:val="0"/>
      <w:marRight w:val="0"/>
      <w:marTop w:val="0"/>
      <w:marBottom w:val="0"/>
      <w:divBdr>
        <w:top w:val="none" w:sz="0" w:space="0" w:color="auto"/>
        <w:left w:val="none" w:sz="0" w:space="0" w:color="auto"/>
        <w:bottom w:val="none" w:sz="0" w:space="0" w:color="auto"/>
        <w:right w:val="none" w:sz="0" w:space="0" w:color="auto"/>
      </w:divBdr>
      <w:divsChild>
        <w:div w:id="2143888639">
          <w:marLeft w:val="0"/>
          <w:marRight w:val="0"/>
          <w:marTop w:val="0"/>
          <w:marBottom w:val="0"/>
          <w:divBdr>
            <w:top w:val="none" w:sz="0" w:space="0" w:color="auto"/>
            <w:left w:val="none" w:sz="0" w:space="0" w:color="auto"/>
            <w:bottom w:val="none" w:sz="0" w:space="0" w:color="auto"/>
            <w:right w:val="none" w:sz="0" w:space="0" w:color="auto"/>
          </w:divBdr>
          <w:divsChild>
            <w:div w:id="1802066426">
              <w:marLeft w:val="0"/>
              <w:marRight w:val="0"/>
              <w:marTop w:val="0"/>
              <w:marBottom w:val="0"/>
              <w:divBdr>
                <w:top w:val="none" w:sz="0" w:space="0" w:color="auto"/>
                <w:left w:val="none" w:sz="0" w:space="0" w:color="auto"/>
                <w:bottom w:val="none" w:sz="0" w:space="0" w:color="auto"/>
                <w:right w:val="none" w:sz="0" w:space="0" w:color="auto"/>
              </w:divBdr>
              <w:divsChild>
                <w:div w:id="104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62">
      <w:bodyDiv w:val="1"/>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sChild>
            <w:div w:id="1625888289">
              <w:marLeft w:val="0"/>
              <w:marRight w:val="0"/>
              <w:marTop w:val="0"/>
              <w:marBottom w:val="0"/>
              <w:divBdr>
                <w:top w:val="none" w:sz="0" w:space="0" w:color="auto"/>
                <w:left w:val="none" w:sz="0" w:space="0" w:color="auto"/>
                <w:bottom w:val="none" w:sz="0" w:space="0" w:color="auto"/>
                <w:right w:val="none" w:sz="0" w:space="0" w:color="auto"/>
              </w:divBdr>
              <w:divsChild>
                <w:div w:id="586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61">
      <w:bodyDiv w:val="1"/>
      <w:marLeft w:val="0"/>
      <w:marRight w:val="0"/>
      <w:marTop w:val="0"/>
      <w:marBottom w:val="0"/>
      <w:divBdr>
        <w:top w:val="none" w:sz="0" w:space="0" w:color="auto"/>
        <w:left w:val="none" w:sz="0" w:space="0" w:color="auto"/>
        <w:bottom w:val="none" w:sz="0" w:space="0" w:color="auto"/>
        <w:right w:val="none" w:sz="0" w:space="0" w:color="auto"/>
      </w:divBdr>
      <w:divsChild>
        <w:div w:id="248582755">
          <w:marLeft w:val="0"/>
          <w:marRight w:val="0"/>
          <w:marTop w:val="0"/>
          <w:marBottom w:val="0"/>
          <w:divBdr>
            <w:top w:val="none" w:sz="0" w:space="0" w:color="auto"/>
            <w:left w:val="none" w:sz="0" w:space="0" w:color="auto"/>
            <w:bottom w:val="none" w:sz="0" w:space="0" w:color="auto"/>
            <w:right w:val="none" w:sz="0" w:space="0" w:color="auto"/>
          </w:divBdr>
          <w:divsChild>
            <w:div w:id="561137946">
              <w:marLeft w:val="0"/>
              <w:marRight w:val="0"/>
              <w:marTop w:val="0"/>
              <w:marBottom w:val="0"/>
              <w:divBdr>
                <w:top w:val="none" w:sz="0" w:space="0" w:color="auto"/>
                <w:left w:val="none" w:sz="0" w:space="0" w:color="auto"/>
                <w:bottom w:val="none" w:sz="0" w:space="0" w:color="auto"/>
                <w:right w:val="none" w:sz="0" w:space="0" w:color="auto"/>
              </w:divBdr>
              <w:divsChild>
                <w:div w:id="2110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821">
      <w:bodyDiv w:val="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2620">
          <w:marLeft w:val="0"/>
          <w:marRight w:val="0"/>
          <w:marTop w:val="0"/>
          <w:marBottom w:val="0"/>
          <w:divBdr>
            <w:top w:val="none" w:sz="0" w:space="0" w:color="auto"/>
            <w:left w:val="none" w:sz="0" w:space="0" w:color="auto"/>
            <w:bottom w:val="none" w:sz="0" w:space="0" w:color="auto"/>
            <w:right w:val="none" w:sz="0" w:space="0" w:color="auto"/>
          </w:divBdr>
          <w:divsChild>
            <w:div w:id="1752462414">
              <w:marLeft w:val="0"/>
              <w:marRight w:val="0"/>
              <w:marTop w:val="0"/>
              <w:marBottom w:val="0"/>
              <w:divBdr>
                <w:top w:val="none" w:sz="0" w:space="0" w:color="auto"/>
                <w:left w:val="none" w:sz="0" w:space="0" w:color="auto"/>
                <w:bottom w:val="none" w:sz="0" w:space="0" w:color="auto"/>
                <w:right w:val="none" w:sz="0" w:space="0" w:color="auto"/>
              </w:divBdr>
              <w:divsChild>
                <w:div w:id="20983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5454219">
      <w:bodyDiv w:val="1"/>
      <w:marLeft w:val="0"/>
      <w:marRight w:val="0"/>
      <w:marTop w:val="0"/>
      <w:marBottom w:val="0"/>
      <w:divBdr>
        <w:top w:val="none" w:sz="0" w:space="0" w:color="auto"/>
        <w:left w:val="none" w:sz="0" w:space="0" w:color="auto"/>
        <w:bottom w:val="none" w:sz="0" w:space="0" w:color="auto"/>
        <w:right w:val="none" w:sz="0" w:space="0" w:color="auto"/>
      </w:divBdr>
      <w:divsChild>
        <w:div w:id="155541250">
          <w:marLeft w:val="0"/>
          <w:marRight w:val="0"/>
          <w:marTop w:val="0"/>
          <w:marBottom w:val="0"/>
          <w:divBdr>
            <w:top w:val="none" w:sz="0" w:space="0" w:color="auto"/>
            <w:left w:val="none" w:sz="0" w:space="0" w:color="auto"/>
            <w:bottom w:val="none" w:sz="0" w:space="0" w:color="auto"/>
            <w:right w:val="none" w:sz="0" w:space="0" w:color="auto"/>
          </w:divBdr>
          <w:divsChild>
            <w:div w:id="549658386">
              <w:marLeft w:val="0"/>
              <w:marRight w:val="0"/>
              <w:marTop w:val="0"/>
              <w:marBottom w:val="0"/>
              <w:divBdr>
                <w:top w:val="none" w:sz="0" w:space="0" w:color="auto"/>
                <w:left w:val="none" w:sz="0" w:space="0" w:color="auto"/>
                <w:bottom w:val="none" w:sz="0" w:space="0" w:color="auto"/>
                <w:right w:val="none" w:sz="0" w:space="0" w:color="auto"/>
              </w:divBdr>
              <w:divsChild>
                <w:div w:id="1109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880">
      <w:bodyDiv w:val="1"/>
      <w:marLeft w:val="0"/>
      <w:marRight w:val="0"/>
      <w:marTop w:val="0"/>
      <w:marBottom w:val="0"/>
      <w:divBdr>
        <w:top w:val="none" w:sz="0" w:space="0" w:color="auto"/>
        <w:left w:val="none" w:sz="0" w:space="0" w:color="auto"/>
        <w:bottom w:val="none" w:sz="0" w:space="0" w:color="auto"/>
        <w:right w:val="none" w:sz="0" w:space="0" w:color="auto"/>
      </w:divBdr>
      <w:divsChild>
        <w:div w:id="289821104">
          <w:marLeft w:val="0"/>
          <w:marRight w:val="0"/>
          <w:marTop w:val="0"/>
          <w:marBottom w:val="0"/>
          <w:divBdr>
            <w:top w:val="none" w:sz="0" w:space="0" w:color="auto"/>
            <w:left w:val="none" w:sz="0" w:space="0" w:color="auto"/>
            <w:bottom w:val="none" w:sz="0" w:space="0" w:color="auto"/>
            <w:right w:val="none" w:sz="0" w:space="0" w:color="auto"/>
          </w:divBdr>
          <w:divsChild>
            <w:div w:id="485513853">
              <w:marLeft w:val="0"/>
              <w:marRight w:val="0"/>
              <w:marTop w:val="0"/>
              <w:marBottom w:val="0"/>
              <w:divBdr>
                <w:top w:val="none" w:sz="0" w:space="0" w:color="auto"/>
                <w:left w:val="none" w:sz="0" w:space="0" w:color="auto"/>
                <w:bottom w:val="none" w:sz="0" w:space="0" w:color="auto"/>
                <w:right w:val="none" w:sz="0" w:space="0" w:color="auto"/>
              </w:divBdr>
              <w:divsChild>
                <w:div w:id="519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sChild>
        <w:div w:id="301153250">
          <w:marLeft w:val="0"/>
          <w:marRight w:val="0"/>
          <w:marTop w:val="0"/>
          <w:marBottom w:val="0"/>
          <w:divBdr>
            <w:top w:val="none" w:sz="0" w:space="0" w:color="auto"/>
            <w:left w:val="none" w:sz="0" w:space="0" w:color="auto"/>
            <w:bottom w:val="none" w:sz="0" w:space="0" w:color="auto"/>
            <w:right w:val="none" w:sz="0" w:space="0" w:color="auto"/>
          </w:divBdr>
          <w:divsChild>
            <w:div w:id="1896967530">
              <w:marLeft w:val="0"/>
              <w:marRight w:val="0"/>
              <w:marTop w:val="0"/>
              <w:marBottom w:val="0"/>
              <w:divBdr>
                <w:top w:val="none" w:sz="0" w:space="0" w:color="auto"/>
                <w:left w:val="none" w:sz="0" w:space="0" w:color="auto"/>
                <w:bottom w:val="none" w:sz="0" w:space="0" w:color="auto"/>
                <w:right w:val="none" w:sz="0" w:space="0" w:color="auto"/>
              </w:divBdr>
              <w:divsChild>
                <w:div w:id="144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918">
      <w:bodyDiv w:val="1"/>
      <w:marLeft w:val="0"/>
      <w:marRight w:val="0"/>
      <w:marTop w:val="0"/>
      <w:marBottom w:val="0"/>
      <w:divBdr>
        <w:top w:val="none" w:sz="0" w:space="0" w:color="auto"/>
        <w:left w:val="none" w:sz="0" w:space="0" w:color="auto"/>
        <w:bottom w:val="none" w:sz="0" w:space="0" w:color="auto"/>
        <w:right w:val="none" w:sz="0" w:space="0" w:color="auto"/>
      </w:divBdr>
      <w:divsChild>
        <w:div w:id="167915349">
          <w:marLeft w:val="0"/>
          <w:marRight w:val="0"/>
          <w:marTop w:val="0"/>
          <w:marBottom w:val="0"/>
          <w:divBdr>
            <w:top w:val="none" w:sz="0" w:space="0" w:color="auto"/>
            <w:left w:val="none" w:sz="0" w:space="0" w:color="auto"/>
            <w:bottom w:val="none" w:sz="0" w:space="0" w:color="auto"/>
            <w:right w:val="none" w:sz="0" w:space="0" w:color="auto"/>
          </w:divBdr>
          <w:divsChild>
            <w:div w:id="2054645731">
              <w:marLeft w:val="0"/>
              <w:marRight w:val="0"/>
              <w:marTop w:val="0"/>
              <w:marBottom w:val="0"/>
              <w:divBdr>
                <w:top w:val="none" w:sz="0" w:space="0" w:color="auto"/>
                <w:left w:val="none" w:sz="0" w:space="0" w:color="auto"/>
                <w:bottom w:val="none" w:sz="0" w:space="0" w:color="auto"/>
                <w:right w:val="none" w:sz="0" w:space="0" w:color="auto"/>
              </w:divBdr>
              <w:divsChild>
                <w:div w:id="1303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3869">
      <w:bodyDiv w:val="1"/>
      <w:marLeft w:val="0"/>
      <w:marRight w:val="0"/>
      <w:marTop w:val="0"/>
      <w:marBottom w:val="0"/>
      <w:divBdr>
        <w:top w:val="none" w:sz="0" w:space="0" w:color="auto"/>
        <w:left w:val="none" w:sz="0" w:space="0" w:color="auto"/>
        <w:bottom w:val="none" w:sz="0" w:space="0" w:color="auto"/>
        <w:right w:val="none" w:sz="0" w:space="0" w:color="auto"/>
      </w:divBdr>
      <w:divsChild>
        <w:div w:id="446390038">
          <w:marLeft w:val="0"/>
          <w:marRight w:val="0"/>
          <w:marTop w:val="0"/>
          <w:marBottom w:val="0"/>
          <w:divBdr>
            <w:top w:val="none" w:sz="0" w:space="0" w:color="auto"/>
            <w:left w:val="none" w:sz="0" w:space="0" w:color="auto"/>
            <w:bottom w:val="none" w:sz="0" w:space="0" w:color="auto"/>
            <w:right w:val="none" w:sz="0" w:space="0" w:color="auto"/>
          </w:divBdr>
          <w:divsChild>
            <w:div w:id="415564260">
              <w:marLeft w:val="0"/>
              <w:marRight w:val="0"/>
              <w:marTop w:val="0"/>
              <w:marBottom w:val="0"/>
              <w:divBdr>
                <w:top w:val="none" w:sz="0" w:space="0" w:color="auto"/>
                <w:left w:val="none" w:sz="0" w:space="0" w:color="auto"/>
                <w:bottom w:val="none" w:sz="0" w:space="0" w:color="auto"/>
                <w:right w:val="none" w:sz="0" w:space="0" w:color="auto"/>
              </w:divBdr>
              <w:divsChild>
                <w:div w:id="585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720043">
      <w:bodyDiv w:val="1"/>
      <w:marLeft w:val="0"/>
      <w:marRight w:val="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254873277">
              <w:marLeft w:val="0"/>
              <w:marRight w:val="0"/>
              <w:marTop w:val="0"/>
              <w:marBottom w:val="0"/>
              <w:divBdr>
                <w:top w:val="none" w:sz="0" w:space="0" w:color="auto"/>
                <w:left w:val="none" w:sz="0" w:space="0" w:color="auto"/>
                <w:bottom w:val="none" w:sz="0" w:space="0" w:color="auto"/>
                <w:right w:val="none" w:sz="0" w:space="0" w:color="auto"/>
              </w:divBdr>
              <w:divsChild>
                <w:div w:id="2048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684">
      <w:bodyDiv w:val="1"/>
      <w:marLeft w:val="0"/>
      <w:marRight w:val="0"/>
      <w:marTop w:val="0"/>
      <w:marBottom w:val="0"/>
      <w:divBdr>
        <w:top w:val="none" w:sz="0" w:space="0" w:color="auto"/>
        <w:left w:val="none" w:sz="0" w:space="0" w:color="auto"/>
        <w:bottom w:val="none" w:sz="0" w:space="0" w:color="auto"/>
        <w:right w:val="none" w:sz="0" w:space="0" w:color="auto"/>
      </w:divBdr>
      <w:divsChild>
        <w:div w:id="429473980">
          <w:marLeft w:val="0"/>
          <w:marRight w:val="0"/>
          <w:marTop w:val="0"/>
          <w:marBottom w:val="0"/>
          <w:divBdr>
            <w:top w:val="none" w:sz="0" w:space="0" w:color="auto"/>
            <w:left w:val="none" w:sz="0" w:space="0" w:color="auto"/>
            <w:bottom w:val="none" w:sz="0" w:space="0" w:color="auto"/>
            <w:right w:val="none" w:sz="0" w:space="0" w:color="auto"/>
          </w:divBdr>
          <w:divsChild>
            <w:div w:id="634338402">
              <w:marLeft w:val="0"/>
              <w:marRight w:val="0"/>
              <w:marTop w:val="0"/>
              <w:marBottom w:val="0"/>
              <w:divBdr>
                <w:top w:val="none" w:sz="0" w:space="0" w:color="auto"/>
                <w:left w:val="none" w:sz="0" w:space="0" w:color="auto"/>
                <w:bottom w:val="none" w:sz="0" w:space="0" w:color="auto"/>
                <w:right w:val="none" w:sz="0" w:space="0" w:color="auto"/>
              </w:divBdr>
              <w:divsChild>
                <w:div w:id="6641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8984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71">
          <w:marLeft w:val="0"/>
          <w:marRight w:val="0"/>
          <w:marTop w:val="0"/>
          <w:marBottom w:val="0"/>
          <w:divBdr>
            <w:top w:val="none" w:sz="0" w:space="0" w:color="auto"/>
            <w:left w:val="none" w:sz="0" w:space="0" w:color="auto"/>
            <w:bottom w:val="none" w:sz="0" w:space="0" w:color="auto"/>
            <w:right w:val="none" w:sz="0" w:space="0" w:color="auto"/>
          </w:divBdr>
          <w:divsChild>
            <w:div w:id="67267518">
              <w:marLeft w:val="0"/>
              <w:marRight w:val="0"/>
              <w:marTop w:val="0"/>
              <w:marBottom w:val="0"/>
              <w:divBdr>
                <w:top w:val="none" w:sz="0" w:space="0" w:color="auto"/>
                <w:left w:val="none" w:sz="0" w:space="0" w:color="auto"/>
                <w:bottom w:val="none" w:sz="0" w:space="0" w:color="auto"/>
                <w:right w:val="none" w:sz="0" w:space="0" w:color="auto"/>
              </w:divBdr>
              <w:divsChild>
                <w:div w:id="1773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3809-A69E-436B-9031-527E6603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32</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1021</cp:revision>
  <cp:lastPrinted>2020-04-15T03:24:00Z</cp:lastPrinted>
  <dcterms:created xsi:type="dcterms:W3CDTF">2020-04-15T03:24:00Z</dcterms:created>
  <dcterms:modified xsi:type="dcterms:W3CDTF">2020-05-30T11:45:00Z</dcterms:modified>
</cp:coreProperties>
</file>