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46677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58BA386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90CF950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71C53D4A" w14:textId="77777777" w:rsidR="00DD29B6" w:rsidRDefault="00DD29B6">
      <w:pPr>
        <w:ind w:firstLine="560"/>
      </w:pPr>
    </w:p>
    <w:p w14:paraId="2D20B85C" w14:textId="77777777" w:rsidR="00BC2578" w:rsidRDefault="00BC2578">
      <w:pPr>
        <w:pStyle w:val="1"/>
        <w:spacing w:before="0" w:after="0" w:line="240" w:lineRule="auto"/>
        <w:ind w:firstLine="720"/>
        <w:jc w:val="center"/>
        <w:rPr>
          <w:rFonts w:ascii="黑体" w:hAnsi="黑体"/>
        </w:rPr>
      </w:pPr>
    </w:p>
    <w:p w14:paraId="777D07A3" w14:textId="61203F13" w:rsidR="00DD29B6" w:rsidRDefault="007E79C1">
      <w:pPr>
        <w:pStyle w:val="1"/>
        <w:spacing w:before="0" w:after="0" w:line="240" w:lineRule="auto"/>
        <w:ind w:firstLine="723"/>
        <w:jc w:val="center"/>
        <w:rPr>
          <w:rFonts w:ascii="黑体" w:hAnsi="黑体"/>
          <w:b/>
          <w:szCs w:val="36"/>
        </w:rPr>
      </w:pPr>
      <w:r>
        <w:rPr>
          <w:rFonts w:ascii="黑体" w:hAnsi="黑体"/>
          <w:b/>
          <w:color w:val="0D0D0D" w:themeColor="text1" w:themeTint="F2"/>
          <w:szCs w:val="36"/>
        </w:rPr>
        <w:t>移动应用开发赛项</w:t>
      </w:r>
    </w:p>
    <w:p w14:paraId="129AF772" w14:textId="741F55FC" w:rsidR="00DD29B6" w:rsidRDefault="007E79C1">
      <w:pPr>
        <w:pStyle w:val="1"/>
        <w:spacing w:before="0" w:after="0" w:line="240" w:lineRule="auto"/>
        <w:ind w:firstLine="723"/>
        <w:jc w:val="center"/>
        <w:rPr>
          <w:rFonts w:ascii="Times New Roman" w:hAnsi="Times New Roman"/>
          <w:b/>
          <w:color w:val="0D0D0D" w:themeColor="text1" w:themeTint="F2"/>
          <w:sz w:val="44"/>
          <w:szCs w:val="36"/>
        </w:rPr>
      </w:pPr>
      <w:r>
        <w:rPr>
          <w:rFonts w:ascii="黑体" w:hAnsi="黑体" w:hint="eastAsia"/>
          <w:b/>
          <w:color w:val="0D0D0D" w:themeColor="text1" w:themeTint="F2"/>
          <w:szCs w:val="36"/>
        </w:rPr>
        <w:t>竞赛试题（</w:t>
      </w:r>
      <w:r w:rsidR="00BC2578">
        <w:rPr>
          <w:rFonts w:ascii="黑体" w:hAnsi="黑体"/>
          <w:b/>
          <w:color w:val="0D0D0D" w:themeColor="text1" w:themeTint="F2"/>
          <w:szCs w:val="36"/>
        </w:rPr>
        <w:t>04</w:t>
      </w:r>
      <w:r>
        <w:rPr>
          <w:rFonts w:ascii="黑体" w:hAnsi="黑体"/>
          <w:b/>
          <w:color w:val="0D0D0D" w:themeColor="text1" w:themeTint="F2"/>
          <w:szCs w:val="36"/>
        </w:rPr>
        <w:t>卷）</w:t>
      </w:r>
    </w:p>
    <w:p w14:paraId="5E13945F" w14:textId="77777777" w:rsidR="00DD29B6" w:rsidRDefault="00DD29B6">
      <w:pPr>
        <w:pStyle w:val="Default"/>
        <w:rPr>
          <w:rFonts w:ascii="Times New Roman" w:hAnsi="Times New Roman" w:cs="Times New Roman"/>
          <w:b/>
          <w:bCs/>
          <w:sz w:val="30"/>
          <w:szCs w:val="30"/>
        </w:rPr>
      </w:pPr>
    </w:p>
    <w:p w14:paraId="302FF70D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B256ED6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619DBAA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90CCD04" w14:textId="77777777" w:rsidR="00F96F3C" w:rsidRDefault="00F96F3C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B21FE81" w14:textId="77777777" w:rsidR="00F96F3C" w:rsidRDefault="00F96F3C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322D4B7E" w14:textId="77777777" w:rsidR="00F96F3C" w:rsidRDefault="00F96F3C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EB5F632" w14:textId="77777777" w:rsidR="00DD29B6" w:rsidRDefault="00DD29B6">
      <w:pPr>
        <w:pStyle w:val="Default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5B29256" w14:textId="77777777" w:rsidR="00DD29B6" w:rsidRDefault="007E79C1">
      <w:pPr>
        <w:pStyle w:val="Default"/>
        <w:jc w:val="center"/>
        <w:rPr>
          <w:rFonts w:eastAsia="黑体" w:cs="Times New Roman"/>
          <w:bCs/>
          <w:sz w:val="36"/>
          <w:szCs w:val="36"/>
        </w:rPr>
      </w:pPr>
      <w:r>
        <w:rPr>
          <w:rFonts w:eastAsia="黑体"/>
          <w:noProof/>
          <w:color w:val="0D0D0D" w:themeColor="text1" w:themeTint="F2"/>
          <w:sz w:val="36"/>
          <w:szCs w:val="36"/>
        </w:rPr>
        <w:drawing>
          <wp:inline distT="0" distB="0" distL="0" distR="0" wp14:anchorId="2AC8DA60" wp14:editId="766E510A">
            <wp:extent cx="1619250" cy="1069340"/>
            <wp:effectExtent l="19050" t="0" r="0" b="0"/>
            <wp:docPr id="10" name="图片 10" descr="t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img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19" cy="10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CCF" w14:textId="77777777" w:rsidR="00DD29B6" w:rsidRDefault="00DD29B6">
      <w:pPr>
        <w:pStyle w:val="Defaul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6F9F289C" w14:textId="77777777" w:rsidR="00DD29B6" w:rsidRDefault="007E79C1">
      <w:pPr>
        <w:pStyle w:val="1"/>
        <w:tabs>
          <w:tab w:val="center" w:pos="4513"/>
          <w:tab w:val="left" w:pos="6990"/>
        </w:tabs>
        <w:ind w:firstLine="720"/>
        <w:jc w:val="left"/>
      </w:pPr>
      <w:r>
        <w:lastRenderedPageBreak/>
        <w:tab/>
      </w:r>
      <w:r>
        <w:rPr>
          <w:rFonts w:hint="eastAsia"/>
        </w:rPr>
        <w:t>竞赛说明</w:t>
      </w:r>
      <w:r>
        <w:tab/>
      </w:r>
    </w:p>
    <w:p w14:paraId="47E5D758" w14:textId="77777777" w:rsidR="00DD29B6" w:rsidRPr="00E76A2E" w:rsidRDefault="007E79C1">
      <w:pPr>
        <w:pStyle w:val="2"/>
        <w:ind w:firstLine="562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一、竞赛安排</w:t>
      </w:r>
    </w:p>
    <w:p w14:paraId="578314EC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proofErr w:type="gramStart"/>
      <w:r w:rsidRPr="00E76A2E">
        <w:rPr>
          <w:rFonts w:ascii="仿宋_GB2312" w:eastAsia="仿宋_GB2312" w:hAnsi="仿宋" w:hint="eastAsia"/>
        </w:rPr>
        <w:t>赛卷分</w:t>
      </w:r>
      <w:proofErr w:type="gramEnd"/>
      <w:r w:rsidRPr="00E76A2E">
        <w:rPr>
          <w:rFonts w:ascii="仿宋_GB2312" w:eastAsia="仿宋_GB2312" w:hAnsi="仿宋" w:hint="eastAsia"/>
        </w:rPr>
        <w:t>模块A、模块B、模块C、模块D四个部分。</w:t>
      </w:r>
    </w:p>
    <w:tbl>
      <w:tblPr>
        <w:tblW w:w="8897" w:type="dxa"/>
        <w:jc w:val="center"/>
        <w:tblLook w:val="04A0" w:firstRow="1" w:lastRow="0" w:firstColumn="1" w:lastColumn="0" w:noHBand="0" w:noVBand="1"/>
      </w:tblPr>
      <w:tblGrid>
        <w:gridCol w:w="1242"/>
        <w:gridCol w:w="2410"/>
        <w:gridCol w:w="1843"/>
        <w:gridCol w:w="1417"/>
        <w:gridCol w:w="1985"/>
      </w:tblGrid>
      <w:tr w:rsidR="00DD29B6" w:rsidRPr="00E76A2E" w14:paraId="6BE5AFB7" w14:textId="77777777">
        <w:trPr>
          <w:trHeight w:val="454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68649" w14:textId="77777777" w:rsidR="00DD29B6" w:rsidRPr="00E76A2E" w:rsidRDefault="007E79C1">
            <w:pPr>
              <w:widowControl/>
              <w:spacing w:line="240" w:lineRule="auto"/>
              <w:ind w:firstLineChars="0" w:firstLine="0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>模块编号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A9596" w14:textId="77777777" w:rsidR="00DD29B6" w:rsidRPr="00E76A2E" w:rsidRDefault="007E79C1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>模块名称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940A8" w14:textId="77777777" w:rsidR="00DD29B6" w:rsidRPr="00E76A2E" w:rsidRDefault="007E79C1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>竞赛时间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24A78" w14:textId="77777777" w:rsidR="00DD29B6" w:rsidRPr="00E76A2E" w:rsidRDefault="007E79C1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>分数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A47A" w14:textId="77777777" w:rsidR="00DD29B6" w:rsidRPr="00E76A2E" w:rsidRDefault="007E79C1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>备注</w:t>
            </w:r>
          </w:p>
        </w:tc>
      </w:tr>
      <w:tr w:rsidR="00DD29B6" w:rsidRPr="00E76A2E" w14:paraId="4F9794F7" w14:textId="77777777">
        <w:trPr>
          <w:trHeight w:val="454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92DFB0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9C4578" w14:textId="77777777" w:rsidR="00DD29B6" w:rsidRPr="00E76A2E" w:rsidRDefault="007E79C1">
            <w:pPr>
              <w:widowControl/>
              <w:spacing w:line="240" w:lineRule="auto"/>
              <w:ind w:firstLineChars="0" w:firstLine="48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需求分析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21E0F6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C02B70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4F3B02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第一天上午</w:t>
            </w:r>
          </w:p>
        </w:tc>
      </w:tr>
      <w:tr w:rsidR="00DD29B6" w:rsidRPr="00E76A2E" w14:paraId="02D57253" w14:textId="77777777">
        <w:trPr>
          <w:trHeight w:val="454"/>
          <w:jc w:val="center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AAE63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0B999" w14:textId="77777777" w:rsidR="00DD29B6" w:rsidRPr="00E76A2E" w:rsidRDefault="007E79C1">
            <w:pPr>
              <w:widowControl/>
              <w:spacing w:line="240" w:lineRule="auto"/>
              <w:ind w:firstLineChars="0" w:firstLine="48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初步设计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CEDCF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C061F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E3D0FF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第一天下午</w:t>
            </w:r>
          </w:p>
        </w:tc>
      </w:tr>
      <w:tr w:rsidR="00DD29B6" w:rsidRPr="00E76A2E" w14:paraId="670AA343" w14:textId="77777777">
        <w:trPr>
          <w:trHeight w:val="454"/>
          <w:jc w:val="center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F89A8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C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0D205" w14:textId="77777777" w:rsidR="00DD29B6" w:rsidRPr="00E76A2E" w:rsidRDefault="007E79C1">
            <w:pPr>
              <w:widowControl/>
              <w:spacing w:line="240" w:lineRule="auto"/>
              <w:ind w:firstLineChars="0" w:firstLine="48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功能模块开发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5C815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6小时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9A54C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471C03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第二天全天</w:t>
            </w:r>
          </w:p>
        </w:tc>
      </w:tr>
      <w:tr w:rsidR="00DD29B6" w:rsidRPr="00E76A2E" w14:paraId="5E8C4ED4" w14:textId="77777777">
        <w:trPr>
          <w:trHeight w:val="454"/>
          <w:jc w:val="center"/>
        </w:trPr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62B11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D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E9F7" w14:textId="77777777" w:rsidR="00DD29B6" w:rsidRPr="00E76A2E" w:rsidRDefault="007E79C1">
            <w:pPr>
              <w:widowControl/>
              <w:spacing w:line="240" w:lineRule="auto"/>
              <w:ind w:firstLineChars="0" w:firstLine="48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测试与交付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28AD0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3小时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41E7B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25B7A" w14:textId="77777777" w:rsidR="00DD29B6" w:rsidRPr="00E76A2E" w:rsidRDefault="007E79C1">
            <w:pPr>
              <w:widowControl/>
              <w:spacing w:line="240" w:lineRule="auto"/>
              <w:ind w:firstLineChars="0" w:firstLine="560"/>
              <w:jc w:val="center"/>
              <w:rPr>
                <w:rFonts w:ascii="仿宋_GB2312" w:eastAsia="仿宋_GB2312" w:hAnsi="仿宋" w:cs="宋体"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kern w:val="0"/>
                <w:sz w:val="24"/>
                <w:szCs w:val="24"/>
              </w:rPr>
              <w:t>第三天上午</w:t>
            </w:r>
          </w:p>
        </w:tc>
      </w:tr>
      <w:tr w:rsidR="00DD29B6" w:rsidRPr="00E76A2E" w14:paraId="0AFD164C" w14:textId="77777777">
        <w:trPr>
          <w:trHeight w:val="454"/>
          <w:jc w:val="center"/>
        </w:trPr>
        <w:tc>
          <w:tcPr>
            <w:tcW w:w="54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9105A" w14:textId="77777777" w:rsidR="00DD29B6" w:rsidRPr="00E76A2E" w:rsidRDefault="007E79C1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 xml:space="preserve">合计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37C5" w14:textId="77777777" w:rsidR="00DD29B6" w:rsidRPr="00E76A2E" w:rsidRDefault="007E79C1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  <w:r w:rsidRPr="00E76A2E">
              <w:rPr>
                <w:rFonts w:ascii="仿宋_GB2312" w:eastAsia="仿宋_GB2312" w:hAnsi="仿宋" w:cs="宋体" w:hint="eastAsia"/>
                <w:bCs/>
                <w:kern w:val="0"/>
                <w:sz w:val="24"/>
                <w:szCs w:val="24"/>
              </w:rPr>
              <w:t>100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949B2" w14:textId="77777777" w:rsidR="00DD29B6" w:rsidRPr="00E76A2E" w:rsidRDefault="00DD29B6">
            <w:pPr>
              <w:widowControl/>
              <w:spacing w:line="240" w:lineRule="auto"/>
              <w:ind w:firstLineChars="0" w:firstLine="562"/>
              <w:jc w:val="center"/>
              <w:rPr>
                <w:rFonts w:ascii="仿宋_GB2312" w:eastAsia="仿宋_GB2312" w:hAnsi="仿宋" w:cs="宋体"/>
                <w:bCs/>
                <w:kern w:val="0"/>
                <w:sz w:val="24"/>
                <w:szCs w:val="24"/>
              </w:rPr>
            </w:pPr>
          </w:p>
        </w:tc>
      </w:tr>
    </w:tbl>
    <w:p w14:paraId="2A4D12EA" w14:textId="77777777" w:rsidR="00DD29B6" w:rsidRPr="00E76A2E" w:rsidRDefault="007E79C1">
      <w:pPr>
        <w:pStyle w:val="2"/>
        <w:ind w:firstLine="562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二、竞赛主题</w:t>
      </w:r>
    </w:p>
    <w:p w14:paraId="69DB626A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本赛项面向产业主流技术，对接国际标准，旨在通过融合世界技能大赛的技术标准和规则要求，引领和促进教学改革，提升职业教育的国际化水平；通过完成一个完整的工作过程，使参赛选手、裁判、教师等相关人员，熟悉并掌握世界技能大赛的技术规范和技术标准，检验教学质量，达到“以赛促教”“以赛促学” “以</w:t>
      </w:r>
      <w:r w:rsidRPr="00E76A2E">
        <w:rPr>
          <w:rFonts w:ascii="仿宋_GB2312" w:eastAsia="仿宋_GB2312" w:hAnsi="仿宋" w:hint="eastAsia"/>
          <w:color w:val="000000"/>
        </w:rPr>
        <w:t>赛促改</w:t>
      </w:r>
      <w:r w:rsidRPr="00E76A2E">
        <w:rPr>
          <w:rFonts w:ascii="仿宋_GB2312" w:eastAsia="仿宋_GB2312" w:hAnsi="仿宋" w:hint="eastAsia"/>
        </w:rPr>
        <w:t>”“以赛促建”的目的。</w:t>
      </w:r>
    </w:p>
    <w:p w14:paraId="205B5A52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Ansi="仿宋" w:hint="eastAsia"/>
        </w:rPr>
        <w:t>本赛项以智慧城市为背景，重点考查参赛选手在移动应用开发实际工程项目中的综合分析能力、架构设计能力、编码能力、文档编写能力、数据分析能力、创意创新能力、产品测试和交付能力；展现移动应用开发专业学生技能与风采，使教师和学生更全面的了解岗位需求，提升移动应用开发专业人才培养质量和就业质量。同时培养选手的沟通与交流能力、抗压能力</w:t>
      </w:r>
      <w:r w:rsidRPr="00E76A2E">
        <w:rPr>
          <w:rFonts w:ascii="仿宋_GB2312" w:eastAsia="仿宋_GB2312" w:hAnsi="仿宋" w:hint="eastAsia"/>
          <w:color w:val="000000"/>
        </w:rPr>
        <w:t>，</w:t>
      </w:r>
      <w:r w:rsidRPr="00E76A2E">
        <w:rPr>
          <w:rFonts w:ascii="仿宋_GB2312" w:eastAsia="仿宋_GB2312" w:hAnsi="仿宋" w:hint="eastAsia"/>
        </w:rPr>
        <w:t>提升6S规范等职业素质；激发学生的求</w:t>
      </w:r>
      <w:r w:rsidRPr="00E76A2E">
        <w:rPr>
          <w:rFonts w:ascii="仿宋_GB2312" w:eastAsia="仿宋_GB2312" w:hint="eastAsia"/>
        </w:rPr>
        <w:t>知欲和教师的爱岗敬业的工匠精神，带动广大青年学生钻研技</w:t>
      </w:r>
      <w:r w:rsidRPr="00E76A2E">
        <w:rPr>
          <w:rFonts w:ascii="仿宋_GB2312" w:eastAsia="仿宋_GB2312" w:hint="eastAsia"/>
        </w:rPr>
        <w:lastRenderedPageBreak/>
        <w:t>术、苦练技能、走技能成才之路。</w:t>
      </w:r>
    </w:p>
    <w:p w14:paraId="2A45F9F6" w14:textId="77777777" w:rsidR="00DD29B6" w:rsidRPr="00E76A2E" w:rsidRDefault="007E79C1">
      <w:pPr>
        <w:pStyle w:val="2"/>
        <w:ind w:firstLine="562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三、成果</w:t>
      </w:r>
      <w:r w:rsidRPr="00E76A2E">
        <w:rPr>
          <w:rFonts w:ascii="仿宋_GB2312" w:eastAsia="仿宋_GB2312" w:hint="eastAsia"/>
          <w:color w:val="000000"/>
        </w:rPr>
        <w:t>物</w:t>
      </w:r>
      <w:r w:rsidRPr="00E76A2E">
        <w:rPr>
          <w:rFonts w:ascii="仿宋_GB2312" w:eastAsia="仿宋_GB2312" w:hint="eastAsia"/>
        </w:rPr>
        <w:t>提交平台</w:t>
      </w:r>
    </w:p>
    <w:p w14:paraId="59930E3C" w14:textId="77777777" w:rsidR="00DD29B6" w:rsidRPr="00E76A2E" w:rsidRDefault="007E79C1">
      <w:pPr>
        <w:ind w:firstLine="560"/>
        <w:rPr>
          <w:rFonts w:ascii="仿宋_GB2312" w:eastAsia="仿宋_GB2312"/>
        </w:rPr>
      </w:pPr>
      <w:bookmarkStart w:id="0" w:name="_Hlk51683612"/>
      <w:r w:rsidRPr="00E76A2E">
        <w:rPr>
          <w:rFonts w:ascii="仿宋_GB2312" w:eastAsia="仿宋_GB2312" w:hint="eastAsia"/>
        </w:rPr>
        <w:t>移动应用开发赛项提供的成果提交平台，选手根据分配的账号登录系统，把</w:t>
      </w:r>
      <w:r w:rsidRPr="00E76A2E">
        <w:rPr>
          <w:rFonts w:ascii="仿宋_GB2312" w:eastAsia="仿宋_GB2312" w:hAnsi="仿宋" w:hint="eastAsia"/>
        </w:rPr>
        <w:t>A/B/C/D</w:t>
      </w:r>
      <w:r w:rsidRPr="00E76A2E">
        <w:rPr>
          <w:rFonts w:ascii="仿宋_GB2312" w:eastAsia="仿宋_GB2312" w:hint="eastAsia"/>
        </w:rPr>
        <w:t>四个模块的任务要求提交对应的成果物，裁判基于平台下载对应选手竞赛成果物，进行评判。</w:t>
      </w:r>
    </w:p>
    <w:p w14:paraId="7995F2A7" w14:textId="32927722" w:rsidR="00DD29B6" w:rsidRDefault="007E79C1">
      <w:pPr>
        <w:pStyle w:val="afa"/>
        <w:numPr>
          <w:ilvl w:val="0"/>
          <w:numId w:val="1"/>
        </w:numPr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用户登录</w:t>
      </w:r>
    </w:p>
    <w:p w14:paraId="101DB379" w14:textId="5E7AE426" w:rsidR="00076D97" w:rsidRPr="00E76A2E" w:rsidRDefault="00076D97" w:rsidP="00076D97">
      <w:pPr>
        <w:pStyle w:val="afa"/>
        <w:spacing w:line="240" w:lineRule="auto"/>
        <w:ind w:leftChars="101" w:left="283" w:firstLineChars="0" w:firstLine="0"/>
        <w:rPr>
          <w:rFonts w:ascii="仿宋_GB2312" w:eastAsia="仿宋_GB2312" w:hAnsi="仿宋"/>
        </w:rPr>
      </w:pPr>
      <w:r>
        <w:rPr>
          <w:rFonts w:hint="eastAsia"/>
          <w:bCs/>
          <w:noProof/>
        </w:rPr>
        <w:drawing>
          <wp:inline distT="0" distB="0" distL="0" distR="0" wp14:anchorId="2B8F72AD" wp14:editId="392F2DC4">
            <wp:extent cx="5135880" cy="2871923"/>
            <wp:effectExtent l="0" t="0" r="762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75" cy="288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F3A" w14:textId="77777777" w:rsidR="00DD29B6" w:rsidRPr="00E76A2E" w:rsidRDefault="007E79C1">
      <w:pPr>
        <w:pStyle w:val="afa"/>
        <w:ind w:left="980" w:firstLineChars="0" w:firstLine="0"/>
        <w:jc w:val="center"/>
        <w:rPr>
          <w:rFonts w:ascii="仿宋_GB2312" w:eastAsia="仿宋_GB2312" w:hAnsi="仿宋"/>
          <w:b/>
          <w:szCs w:val="28"/>
        </w:rPr>
      </w:pPr>
      <w:r w:rsidRPr="00E76A2E">
        <w:rPr>
          <w:rFonts w:ascii="仿宋_GB2312" w:eastAsia="仿宋_GB2312" w:hAnsi="仿宋" w:hint="eastAsia"/>
          <w:b/>
          <w:szCs w:val="28"/>
        </w:rPr>
        <w:t>图 1 成果</w:t>
      </w:r>
      <w:r w:rsidRPr="00E76A2E">
        <w:rPr>
          <w:rFonts w:ascii="仿宋_GB2312" w:eastAsia="仿宋_GB2312" w:hAnsi="仿宋" w:hint="eastAsia"/>
          <w:b/>
          <w:color w:val="000000"/>
          <w:szCs w:val="28"/>
        </w:rPr>
        <w:t>物</w:t>
      </w:r>
      <w:r w:rsidRPr="00E76A2E">
        <w:rPr>
          <w:rFonts w:ascii="仿宋_GB2312" w:eastAsia="仿宋_GB2312" w:hAnsi="仿宋" w:hint="eastAsia"/>
          <w:b/>
          <w:szCs w:val="28"/>
        </w:rPr>
        <w:t>提交平台登录界面</w:t>
      </w:r>
    </w:p>
    <w:p w14:paraId="55082F9A" w14:textId="77777777" w:rsidR="00DD29B6" w:rsidRPr="00E76A2E" w:rsidRDefault="007E79C1">
      <w:pPr>
        <w:ind w:firstLine="560"/>
        <w:rPr>
          <w:rFonts w:ascii="仿宋_GB2312" w:eastAsia="仿宋_GB2312" w:hAnsi="宋体"/>
        </w:rPr>
      </w:pPr>
      <w:r w:rsidRPr="00E76A2E">
        <w:rPr>
          <w:rFonts w:ascii="仿宋_GB2312" w:eastAsia="仿宋_GB2312" w:hint="eastAsia"/>
        </w:rPr>
        <w:t>输入预先发放给参赛选手的账户和密码登录，每个模块比赛结束后系统进入锁定状态，选手无法</w:t>
      </w:r>
      <w:r w:rsidRPr="00E76A2E">
        <w:rPr>
          <w:rFonts w:ascii="仿宋_GB2312" w:eastAsia="仿宋_GB2312" w:hint="eastAsia"/>
          <w:color w:val="000000"/>
        </w:rPr>
        <w:t>登录</w:t>
      </w:r>
      <w:r w:rsidRPr="00E76A2E">
        <w:rPr>
          <w:rFonts w:ascii="仿宋_GB2312" w:eastAsia="仿宋_GB2312" w:hint="eastAsia"/>
        </w:rPr>
        <w:t>。</w:t>
      </w:r>
    </w:p>
    <w:p w14:paraId="3617153E" w14:textId="77777777" w:rsidR="00DD29B6" w:rsidRPr="00E76A2E" w:rsidRDefault="007E79C1">
      <w:pPr>
        <w:pStyle w:val="afa"/>
        <w:numPr>
          <w:ilvl w:val="0"/>
          <w:numId w:val="1"/>
        </w:numPr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模块成果</w:t>
      </w:r>
      <w:r w:rsidRPr="00E76A2E">
        <w:rPr>
          <w:rFonts w:ascii="仿宋_GB2312" w:eastAsia="仿宋_GB2312" w:hAnsi="仿宋" w:hint="eastAsia"/>
          <w:color w:val="000000"/>
        </w:rPr>
        <w:t>物</w:t>
      </w:r>
      <w:r w:rsidRPr="00E76A2E">
        <w:rPr>
          <w:rFonts w:ascii="仿宋_GB2312" w:eastAsia="仿宋_GB2312" w:hAnsi="仿宋" w:hint="eastAsia"/>
        </w:rPr>
        <w:t>上传</w:t>
      </w:r>
    </w:p>
    <w:p w14:paraId="2E96AD63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参赛选手在比赛结束前可以自愿修改与重新上</w:t>
      </w:r>
      <w:proofErr w:type="gramStart"/>
      <w:r w:rsidRPr="00E76A2E">
        <w:rPr>
          <w:rFonts w:ascii="仿宋_GB2312" w:eastAsia="仿宋_GB2312" w:hint="eastAsia"/>
        </w:rPr>
        <w:t>传成果物</w:t>
      </w:r>
      <w:proofErr w:type="gramEnd"/>
      <w:r w:rsidRPr="00E76A2E">
        <w:rPr>
          <w:rFonts w:ascii="仿宋_GB2312" w:eastAsia="仿宋_GB2312" w:hint="eastAsia"/>
        </w:rPr>
        <w:t>，比赛结束后系统自动锁定。参赛选手成果</w:t>
      </w:r>
      <w:r w:rsidRPr="00E76A2E">
        <w:rPr>
          <w:rFonts w:ascii="仿宋_GB2312" w:eastAsia="仿宋_GB2312" w:hint="eastAsia"/>
          <w:color w:val="000000"/>
        </w:rPr>
        <w:t>物</w:t>
      </w:r>
      <w:r w:rsidRPr="00E76A2E">
        <w:rPr>
          <w:rFonts w:ascii="仿宋_GB2312" w:eastAsia="仿宋_GB2312" w:hint="eastAsia"/>
        </w:rPr>
        <w:t>提交情况将时时同步比赛现场大屏幕。</w:t>
      </w:r>
    </w:p>
    <w:p w14:paraId="65867BD7" w14:textId="1879B885" w:rsidR="00DD29B6" w:rsidRPr="00E76A2E" w:rsidRDefault="00076D97" w:rsidP="00076D97">
      <w:pPr>
        <w:spacing w:line="240" w:lineRule="auto"/>
        <w:ind w:firstLine="560"/>
        <w:rPr>
          <w:rFonts w:ascii="仿宋_GB2312" w:eastAsia="仿宋_GB2312"/>
        </w:rPr>
      </w:pPr>
      <w:r>
        <w:rPr>
          <w:noProof/>
        </w:rPr>
        <w:lastRenderedPageBreak/>
        <w:drawing>
          <wp:inline distT="0" distB="0" distL="0" distR="0" wp14:anchorId="10A87899" wp14:editId="2A27347D">
            <wp:extent cx="4785360" cy="2333914"/>
            <wp:effectExtent l="19050" t="19050" r="15240" b="285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6530" cy="2339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FE1B" w14:textId="77777777" w:rsidR="00DD29B6" w:rsidRPr="00E76A2E" w:rsidRDefault="007E79C1">
      <w:pPr>
        <w:ind w:firstLine="562"/>
        <w:jc w:val="center"/>
        <w:rPr>
          <w:rFonts w:ascii="仿宋_GB2312" w:eastAsia="仿宋_GB2312"/>
          <w:b/>
        </w:rPr>
      </w:pPr>
      <w:r w:rsidRPr="00E76A2E">
        <w:rPr>
          <w:rFonts w:ascii="仿宋_GB2312" w:eastAsia="仿宋_GB2312" w:hint="eastAsia"/>
          <w:b/>
        </w:rPr>
        <w:t>图2 成果物提交平台后台管理界面</w:t>
      </w:r>
    </w:p>
    <w:bookmarkEnd w:id="0"/>
    <w:p w14:paraId="0ED92655" w14:textId="77777777" w:rsidR="00DD29B6" w:rsidRPr="00E76A2E" w:rsidRDefault="007E79C1">
      <w:pPr>
        <w:pStyle w:val="2"/>
        <w:ind w:firstLine="562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四、竞赛注意事项</w:t>
      </w:r>
    </w:p>
    <w:p w14:paraId="3BA03A29" w14:textId="77777777" w:rsidR="00DD29B6" w:rsidRDefault="007E79C1">
      <w:pPr>
        <w:ind w:firstLine="560"/>
        <w:rPr>
          <w:rFonts w:ascii="微软雅黑" w:eastAsia="微软雅黑" w:hAnsi="微软雅黑" w:cs="Times New Roman"/>
          <w:kern w:val="44"/>
          <w:sz w:val="44"/>
          <w:szCs w:val="44"/>
        </w:rPr>
      </w:pPr>
      <w:r w:rsidRPr="00E76A2E">
        <w:rPr>
          <w:rFonts w:ascii="仿宋_GB2312" w:eastAsia="仿宋_GB2312" w:hint="eastAsia"/>
        </w:rPr>
        <w:t>提交的文档、代码、原型等资源内容中不能填写与选手相关的信息，如</w:t>
      </w:r>
      <w:r w:rsidRPr="00E76A2E">
        <w:rPr>
          <w:rFonts w:ascii="仿宋_GB2312" w:eastAsia="仿宋_GB2312" w:hint="eastAsia"/>
          <w:color w:val="000000"/>
        </w:rPr>
        <w:t>赛位</w:t>
      </w:r>
      <w:r w:rsidRPr="00E76A2E">
        <w:rPr>
          <w:rFonts w:ascii="仿宋_GB2312" w:eastAsia="仿宋_GB2312" w:hint="eastAsia"/>
        </w:rPr>
        <w:t>号、姓名和院校。如出现上述标记，本模块成绩按照零分处理。</w:t>
      </w:r>
      <w:r w:rsidRPr="00E76A2E">
        <w:rPr>
          <w:rFonts w:ascii="仿宋_GB2312" w:eastAsia="仿宋_GB2312" w:hAnsi="微软雅黑" w:hint="eastAsia"/>
        </w:rPr>
        <w:br w:type="page"/>
      </w:r>
    </w:p>
    <w:p w14:paraId="0CE401FA" w14:textId="77777777" w:rsidR="00DD29B6" w:rsidRDefault="007E79C1">
      <w:pPr>
        <w:pStyle w:val="1"/>
        <w:ind w:firstLine="720"/>
      </w:pPr>
      <w:r>
        <w:rPr>
          <w:noProof/>
        </w:rPr>
        <w:lastRenderedPageBreak/>
        <w:drawing>
          <wp:anchor distT="0" distB="0" distL="114300" distR="114300" simplePos="0" relativeHeight="251650560" behindDoc="0" locked="0" layoutInCell="1" allowOverlap="1" wp14:anchorId="5C6CA5F6" wp14:editId="4F27ACDA">
            <wp:simplePos x="0" y="0"/>
            <wp:positionH relativeFrom="column">
              <wp:posOffset>0</wp:posOffset>
            </wp:positionH>
            <wp:positionV relativeFrom="paragraph">
              <wp:posOffset>-31750</wp:posOffset>
            </wp:positionV>
            <wp:extent cx="1219200" cy="41910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2C8773" w14:textId="77777777" w:rsidR="00DD29B6" w:rsidRDefault="007E79C1">
      <w:pPr>
        <w:pStyle w:val="1"/>
        <w:ind w:firstLine="720"/>
        <w:jc w:val="center"/>
        <w:rPr>
          <w:rFonts w:ascii="黑体" w:hAnsi="黑体"/>
        </w:rPr>
      </w:pPr>
      <w:r>
        <w:rPr>
          <w:rFonts w:ascii="黑体" w:hAnsi="黑体" w:hint="eastAsia"/>
        </w:rPr>
        <w:t>模块A</w:t>
      </w:r>
      <w:r>
        <w:rPr>
          <w:rFonts w:ascii="黑体" w:hAnsi="黑体"/>
        </w:rPr>
        <w:t>：</w:t>
      </w:r>
      <w:r>
        <w:rPr>
          <w:rFonts w:ascii="黑体" w:hAnsi="黑体" w:hint="eastAsia"/>
        </w:rPr>
        <w:t>需求分析</w:t>
      </w:r>
    </w:p>
    <w:p w14:paraId="21550006" w14:textId="77777777" w:rsidR="00DD29B6" w:rsidRPr="00E76A2E" w:rsidRDefault="007E79C1">
      <w:pPr>
        <w:pStyle w:val="2"/>
        <w:numPr>
          <w:ilvl w:val="0"/>
          <w:numId w:val="2"/>
        </w:numPr>
        <w:ind w:left="0" w:firstLine="562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竞赛任务</w:t>
      </w:r>
    </w:p>
    <w:p w14:paraId="54EEB753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此模块竞赛时间3小时，分数16分。</w:t>
      </w:r>
    </w:p>
    <w:p w14:paraId="64FBE07D" w14:textId="77777777" w:rsidR="00DD29B6" w:rsidRPr="00E76A2E" w:rsidRDefault="007E79C1">
      <w:pPr>
        <w:pStyle w:val="3"/>
        <w:numPr>
          <w:ilvl w:val="0"/>
          <w:numId w:val="3"/>
        </w:numPr>
        <w:spacing w:line="560" w:lineRule="exact"/>
        <w:ind w:left="0"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竞赛主题描述</w:t>
      </w:r>
    </w:p>
    <w:p w14:paraId="2DE0067C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  <w:noProof/>
        </w:rPr>
        <w:drawing>
          <wp:anchor distT="0" distB="0" distL="114300" distR="114300" simplePos="0" relativeHeight="251661312" behindDoc="0" locked="0" layoutInCell="1" allowOverlap="1" wp14:anchorId="401F02E8" wp14:editId="00BF64B6">
            <wp:simplePos x="0" y="0"/>
            <wp:positionH relativeFrom="column">
              <wp:posOffset>374650</wp:posOffset>
            </wp:positionH>
            <wp:positionV relativeFrom="paragraph">
              <wp:posOffset>6985</wp:posOffset>
            </wp:positionV>
            <wp:extent cx="5274310" cy="1940560"/>
            <wp:effectExtent l="0" t="0" r="2540" b="254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58C2E" w14:textId="77777777" w:rsidR="00DD29B6" w:rsidRPr="00E76A2E" w:rsidRDefault="00DD29B6">
      <w:pPr>
        <w:ind w:firstLine="560"/>
        <w:rPr>
          <w:rFonts w:ascii="仿宋_GB2312" w:eastAsia="仿宋_GB2312"/>
        </w:rPr>
      </w:pPr>
    </w:p>
    <w:p w14:paraId="00BF7EFB" w14:textId="77777777" w:rsidR="00DD29B6" w:rsidRPr="00E76A2E" w:rsidRDefault="00DD29B6">
      <w:pPr>
        <w:ind w:firstLine="560"/>
        <w:rPr>
          <w:rFonts w:ascii="仿宋_GB2312" w:eastAsia="仿宋_GB2312"/>
        </w:rPr>
      </w:pPr>
    </w:p>
    <w:p w14:paraId="4D77147C" w14:textId="77777777" w:rsidR="00DD29B6" w:rsidRPr="00E76A2E" w:rsidRDefault="00DD29B6">
      <w:pPr>
        <w:ind w:firstLine="560"/>
        <w:rPr>
          <w:rFonts w:ascii="仿宋_GB2312" w:eastAsia="仿宋_GB2312"/>
        </w:rPr>
      </w:pPr>
    </w:p>
    <w:p w14:paraId="6C59C6D1" w14:textId="77777777" w:rsidR="00DD29B6" w:rsidRPr="00E76A2E" w:rsidRDefault="00DD29B6">
      <w:pPr>
        <w:ind w:firstLine="560"/>
        <w:rPr>
          <w:rFonts w:ascii="仿宋_GB2312" w:eastAsia="仿宋_GB2312"/>
        </w:rPr>
      </w:pPr>
    </w:p>
    <w:p w14:paraId="4B2D2933" w14:textId="77777777" w:rsidR="00DD29B6" w:rsidRPr="00E76A2E" w:rsidRDefault="007E79C1">
      <w:pPr>
        <w:ind w:firstLine="562"/>
        <w:jc w:val="center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b/>
        </w:rPr>
        <w:t>图1 智慧城市系统架构</w:t>
      </w:r>
    </w:p>
    <w:p w14:paraId="1E926B50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本次竞赛任务，以需求分析为目标，以智慧城市为背景，通过</w:t>
      </w:r>
      <w:r w:rsidRPr="00E76A2E">
        <w:rPr>
          <w:rFonts w:ascii="仿宋_GB2312" w:eastAsia="仿宋_GB2312" w:hAnsi="仿宋" w:cs="宋体" w:hint="eastAsia"/>
          <w:szCs w:val="24"/>
        </w:rPr>
        <w:t>限</w:t>
      </w:r>
      <w:proofErr w:type="gramStart"/>
      <w:r w:rsidRPr="00E76A2E">
        <w:rPr>
          <w:rFonts w:ascii="仿宋_GB2312" w:eastAsia="仿宋_GB2312" w:hAnsi="仿宋" w:cs="宋体" w:hint="eastAsia"/>
          <w:szCs w:val="24"/>
        </w:rPr>
        <w:t>选主题</w:t>
      </w:r>
      <w:proofErr w:type="gramEnd"/>
      <w:r w:rsidRPr="00E76A2E">
        <w:rPr>
          <w:rFonts w:ascii="仿宋_GB2312" w:eastAsia="仿宋_GB2312" w:hAnsi="仿宋" w:hint="eastAsia"/>
        </w:rPr>
        <w:t>和固定主题（便民服务）结合的形式，对需求进行理解、分析，并最终以提供的需求分析说明书为模板，编写一份完整的需求规格说明书。</w:t>
      </w:r>
    </w:p>
    <w:p w14:paraId="722B911C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编写需求规格说明书是为了详细呈现智慧城市移动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产品需求和系统的功能描述，以进一步定制移动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开发的细节问题，便于与项目开发协调工作，希望能使本软件开发工作更明确、更具体。</w:t>
      </w:r>
    </w:p>
    <w:p w14:paraId="0C6AD018" w14:textId="77777777" w:rsidR="00DD29B6" w:rsidRPr="00E76A2E" w:rsidRDefault="007E79C1">
      <w:pPr>
        <w:pStyle w:val="3"/>
        <w:numPr>
          <w:ilvl w:val="0"/>
          <w:numId w:val="3"/>
        </w:numPr>
        <w:spacing w:line="560" w:lineRule="exact"/>
        <w:ind w:left="0"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功能概述</w:t>
      </w:r>
    </w:p>
    <w:p w14:paraId="78BDD200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本次竞赛分为两部分任务：</w:t>
      </w:r>
    </w:p>
    <w:p w14:paraId="252E4D6D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lastRenderedPageBreak/>
        <w:t>第一个任务，按照选定的一个主题方向和对应描述，进行需求的自定义梳理与规划，依据给定的需求规格说明书（模板），进行需求规格的逐一描述。同时对自定义需求进行初步分析和设计，编制对应业务流程图、原型草图、用例图、类图、时序图和对应模块概要设计。</w:t>
      </w:r>
    </w:p>
    <w:p w14:paraId="7C5D1926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第二个任务，依据给定便民服务主题的需求说明，进行需求分析设计，结合功能需求编制对应业务流程图、类图、时序图和对应模块概要设计说明。</w:t>
      </w:r>
    </w:p>
    <w:p w14:paraId="1A9ABCBF" w14:textId="77777777" w:rsidR="00DD29B6" w:rsidRPr="00E76A2E" w:rsidRDefault="007E79C1">
      <w:pPr>
        <w:pStyle w:val="3"/>
        <w:numPr>
          <w:ilvl w:val="0"/>
          <w:numId w:val="3"/>
        </w:numPr>
        <w:spacing w:line="560" w:lineRule="exact"/>
        <w:ind w:left="0"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基本要求</w:t>
      </w:r>
    </w:p>
    <w:p w14:paraId="3D479B44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使用U盘中\模块A：需求分析\01需求分析\《需求规格说明书（模板）》进行需求分析文档编制。</w:t>
      </w:r>
    </w:p>
    <w:p w14:paraId="7F1C5C29" w14:textId="77777777" w:rsidR="00DD29B6" w:rsidRPr="00E76A2E" w:rsidRDefault="007E79C1">
      <w:pPr>
        <w:pStyle w:val="2"/>
        <w:numPr>
          <w:ilvl w:val="0"/>
          <w:numId w:val="2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任务：限</w:t>
      </w:r>
      <w:proofErr w:type="gramStart"/>
      <w:r w:rsidRPr="00E76A2E">
        <w:rPr>
          <w:rFonts w:ascii="仿宋_GB2312" w:eastAsia="仿宋_GB2312" w:hAnsi="仿宋" w:hint="eastAsia"/>
        </w:rPr>
        <w:t>选主题</w:t>
      </w:r>
      <w:proofErr w:type="gramEnd"/>
      <w:r w:rsidRPr="00E76A2E">
        <w:rPr>
          <w:rFonts w:ascii="仿宋_GB2312" w:eastAsia="仿宋_GB2312" w:hAnsi="仿宋" w:hint="eastAsia"/>
        </w:rPr>
        <w:t>需求设计（4分）</w:t>
      </w:r>
    </w:p>
    <w:p w14:paraId="7E0896A3" w14:textId="77777777" w:rsidR="00DD29B6" w:rsidRPr="00E76A2E" w:rsidRDefault="007E79C1">
      <w:pPr>
        <w:pStyle w:val="3"/>
        <w:numPr>
          <w:ilvl w:val="0"/>
          <w:numId w:val="4"/>
        </w:numPr>
        <w:spacing w:line="560" w:lineRule="exact"/>
        <w:ind w:firstLineChars="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主题背景</w:t>
      </w:r>
    </w:p>
    <w:p w14:paraId="2A87F443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随着工作生活信息化、网络化、数据</w:t>
      </w:r>
      <w:proofErr w:type="gramStart"/>
      <w:r w:rsidRPr="00E76A2E">
        <w:rPr>
          <w:rFonts w:ascii="仿宋_GB2312" w:eastAsia="仿宋_GB2312" w:hint="eastAsia"/>
        </w:rPr>
        <w:t>化持续</w:t>
      </w:r>
      <w:proofErr w:type="gramEnd"/>
      <w:r w:rsidRPr="00E76A2E">
        <w:rPr>
          <w:rFonts w:ascii="仿宋_GB2312" w:eastAsia="仿宋_GB2312" w:hint="eastAsia"/>
        </w:rPr>
        <w:t>加深，消除贫困是社会主义制度的本质要求，是贯彻落实群众路线的生动体现，更是推进经济跨越发展、全面建设小康社会。我国是世界上人口最多的发展中国家，农村经济不平衡现象突出。特别是农村贫困人口多，给扶贫工作造成很大的困扰。</w:t>
      </w:r>
    </w:p>
    <w:p w14:paraId="3CB26A5C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促进社会和谐稳定的迫切需要。深入推进扶贫工作事关党的执政基础，事关国家的长治久安，现实意义十分重大。</w:t>
      </w:r>
    </w:p>
    <w:p w14:paraId="23A711DB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通过精准扶贫系统建设，主要解决帮扶人员与贫困户缺少互动沟通平台，扶贫信息难以精准推送，帮扶工作考核</w:t>
      </w:r>
      <w:proofErr w:type="gramStart"/>
      <w:r w:rsidRPr="00E76A2E">
        <w:rPr>
          <w:rFonts w:ascii="仿宋_GB2312" w:eastAsia="仿宋_GB2312" w:hint="eastAsia"/>
        </w:rPr>
        <w:t>难建设</w:t>
      </w:r>
      <w:proofErr w:type="gramEnd"/>
      <w:r w:rsidRPr="00E76A2E">
        <w:rPr>
          <w:rFonts w:ascii="仿宋_GB2312" w:eastAsia="仿宋_GB2312" w:hint="eastAsia"/>
        </w:rPr>
        <w:t>目标。主要包括以下功能模块。</w:t>
      </w:r>
    </w:p>
    <w:p w14:paraId="5B64CE81" w14:textId="77777777" w:rsidR="00DD29B6" w:rsidRPr="00E76A2E" w:rsidRDefault="007E79C1">
      <w:pPr>
        <w:pStyle w:val="afa"/>
        <w:numPr>
          <w:ilvl w:val="0"/>
          <w:numId w:val="5"/>
        </w:numPr>
        <w:ind w:left="0" w:firstLine="560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szCs w:val="28"/>
        </w:rPr>
        <w:t>新闻：首页幻灯片</w:t>
      </w:r>
      <w:proofErr w:type="gramStart"/>
      <w:r w:rsidRPr="00E76A2E">
        <w:rPr>
          <w:rFonts w:ascii="仿宋_GB2312" w:eastAsia="仿宋_GB2312" w:hAnsi="仿宋" w:hint="eastAsia"/>
          <w:szCs w:val="28"/>
        </w:rPr>
        <w:t>轮播图</w:t>
      </w:r>
      <w:proofErr w:type="gramEnd"/>
      <w:r w:rsidRPr="00E76A2E">
        <w:rPr>
          <w:rFonts w:ascii="仿宋_GB2312" w:eastAsia="仿宋_GB2312" w:hAnsi="仿宋" w:hint="eastAsia"/>
          <w:szCs w:val="28"/>
        </w:rPr>
        <w:t>显示，扶贫的最新资讯新闻；</w:t>
      </w:r>
    </w:p>
    <w:p w14:paraId="455323CC" w14:textId="77777777" w:rsidR="00DD29B6" w:rsidRPr="00E76A2E" w:rsidRDefault="007E79C1">
      <w:pPr>
        <w:pStyle w:val="afa"/>
        <w:numPr>
          <w:ilvl w:val="0"/>
          <w:numId w:val="5"/>
        </w:numPr>
        <w:ind w:left="0" w:firstLine="560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szCs w:val="28"/>
        </w:rPr>
        <w:lastRenderedPageBreak/>
        <w:t>扶贫案例：包括扶贫案例展示，</w:t>
      </w:r>
      <w:proofErr w:type="gramStart"/>
      <w:r w:rsidRPr="00E76A2E">
        <w:rPr>
          <w:rFonts w:ascii="仿宋_GB2312" w:eastAsia="仿宋_GB2312" w:hAnsi="仿宋" w:hint="eastAsia"/>
          <w:szCs w:val="28"/>
        </w:rPr>
        <w:t>点赞等</w:t>
      </w:r>
      <w:proofErr w:type="gramEnd"/>
      <w:r w:rsidRPr="00E76A2E">
        <w:rPr>
          <w:rFonts w:ascii="仿宋_GB2312" w:eastAsia="仿宋_GB2312" w:hAnsi="仿宋" w:hint="eastAsia"/>
          <w:szCs w:val="28"/>
        </w:rPr>
        <w:t>；</w:t>
      </w:r>
    </w:p>
    <w:p w14:paraId="21912965" w14:textId="77777777" w:rsidR="00DD29B6" w:rsidRPr="00E76A2E" w:rsidRDefault="007E79C1">
      <w:pPr>
        <w:pStyle w:val="afa"/>
        <w:numPr>
          <w:ilvl w:val="0"/>
          <w:numId w:val="5"/>
        </w:numPr>
        <w:ind w:left="0" w:firstLine="560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szCs w:val="28"/>
        </w:rPr>
        <w:t>村情村貌：包括扶贫对象的村子情况，村子环境等；</w:t>
      </w:r>
    </w:p>
    <w:p w14:paraId="58EDCAD3" w14:textId="77777777" w:rsidR="00DD29B6" w:rsidRPr="00E76A2E" w:rsidRDefault="007E79C1">
      <w:pPr>
        <w:pStyle w:val="afa"/>
        <w:numPr>
          <w:ilvl w:val="0"/>
          <w:numId w:val="5"/>
        </w:numPr>
        <w:ind w:left="0" w:firstLine="560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szCs w:val="28"/>
        </w:rPr>
        <w:t>收到求助：可查看收到的扶贫求助信息；</w:t>
      </w:r>
    </w:p>
    <w:p w14:paraId="358AF744" w14:textId="77777777" w:rsidR="00DD29B6" w:rsidRPr="00E76A2E" w:rsidRDefault="007E79C1">
      <w:pPr>
        <w:pStyle w:val="afa"/>
        <w:numPr>
          <w:ilvl w:val="0"/>
          <w:numId w:val="5"/>
        </w:numPr>
        <w:ind w:left="0" w:firstLine="560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szCs w:val="28"/>
        </w:rPr>
        <w:t>入户走访：深入基层，了解生活状况，为扶贫方案提供基本信息；</w:t>
      </w:r>
    </w:p>
    <w:p w14:paraId="2F3CB3C9" w14:textId="77777777" w:rsidR="00DD29B6" w:rsidRPr="00E76A2E" w:rsidRDefault="007E79C1">
      <w:pPr>
        <w:pStyle w:val="afa"/>
        <w:numPr>
          <w:ilvl w:val="0"/>
          <w:numId w:val="5"/>
        </w:numPr>
        <w:ind w:left="0" w:firstLine="560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szCs w:val="28"/>
        </w:rPr>
        <w:t>案例发布：发布优秀的扶贫案例以及可查看自己发布的扶贫案例。</w:t>
      </w:r>
    </w:p>
    <w:p w14:paraId="46C9F5D1" w14:textId="77777777" w:rsidR="00DD29B6" w:rsidRPr="00E76A2E" w:rsidRDefault="007E79C1">
      <w:pPr>
        <w:pStyle w:val="3"/>
        <w:numPr>
          <w:ilvl w:val="0"/>
          <w:numId w:val="4"/>
        </w:numPr>
        <w:spacing w:line="560" w:lineRule="exact"/>
        <w:ind w:firstLineChars="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任务要求</w:t>
      </w:r>
    </w:p>
    <w:p w14:paraId="4CE83DEC" w14:textId="77777777" w:rsidR="00DD29B6" w:rsidRPr="00E76A2E" w:rsidRDefault="007E79C1">
      <w:pPr>
        <w:pStyle w:val="afa"/>
        <w:numPr>
          <w:ilvl w:val="0"/>
          <w:numId w:val="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基于智慧城市系统架构，以精准扶贫为背景，规划整理精准扶贫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需求，设计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功能架构体系图，并做说明。</w:t>
      </w:r>
    </w:p>
    <w:p w14:paraId="049C6F43" w14:textId="77777777" w:rsidR="00DD29B6" w:rsidRPr="00E76A2E" w:rsidRDefault="007E79C1">
      <w:pPr>
        <w:pStyle w:val="afa"/>
        <w:numPr>
          <w:ilvl w:val="0"/>
          <w:numId w:val="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在功能架构体系中至少规划设计6个功能，并编制每个功能模块对应业务流程图、原型草图、用例图、类图、时序图和对应模块概要设计。</w:t>
      </w:r>
    </w:p>
    <w:p w14:paraId="00651FBB" w14:textId="77777777" w:rsidR="00DD29B6" w:rsidRPr="00E76A2E" w:rsidRDefault="007E79C1">
      <w:pPr>
        <w:pStyle w:val="2"/>
        <w:numPr>
          <w:ilvl w:val="0"/>
          <w:numId w:val="2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任务：固定主题需求设计（12分）</w:t>
      </w:r>
    </w:p>
    <w:p w14:paraId="427EF9DD" w14:textId="77777777" w:rsidR="00DD29B6" w:rsidRPr="00E76A2E" w:rsidRDefault="007E79C1">
      <w:pPr>
        <w:pStyle w:val="3"/>
        <w:numPr>
          <w:ilvl w:val="0"/>
          <w:numId w:val="7"/>
        </w:numPr>
        <w:spacing w:line="560" w:lineRule="exact"/>
        <w:ind w:firstLineChars="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主题背景</w:t>
      </w:r>
    </w:p>
    <w:p w14:paraId="1C445E38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智慧城市是一个比较大的系统工程，涉及领域众多，但在终极目标上简单明确，那就是服务民众，让民众的城市生活更美好。在便民惠民服务中，可以看到医疗、教育、金融、交通等领域成为热门。</w:t>
      </w:r>
    </w:p>
    <w:p w14:paraId="05DF3E6C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搭建智慧城市的便民服务平台不仅要利用最先进的互联网线上手段，做好线上渠道，还要利用好传统的线下渠道，实现多渠道、广覆盖。如今提到一站式的服务平台，首先想到的就是各种移动客户端，利用线上线下更好的服务大众。便民服务平台作为智慧城市在产品层面的一个重要体现，成为一个大众参与的产品是其发展趋势和出路。</w:t>
      </w:r>
    </w:p>
    <w:p w14:paraId="6FE47D78" w14:textId="77777777" w:rsidR="00304FA0" w:rsidRPr="006223DE" w:rsidRDefault="00304FA0" w:rsidP="00304FA0">
      <w:pPr>
        <w:pStyle w:val="3"/>
        <w:ind w:firstLine="560"/>
        <w:rPr>
          <w:szCs w:val="28"/>
        </w:rPr>
      </w:pPr>
      <w:bookmarkStart w:id="1" w:name="_Hlk51592779"/>
      <w:r>
        <w:rPr>
          <w:rFonts w:hint="eastAsia"/>
        </w:rPr>
        <w:lastRenderedPageBreak/>
        <w:t>（二）任务要求</w:t>
      </w:r>
    </w:p>
    <w:p w14:paraId="2BAE5F1A" w14:textId="77777777" w:rsidR="00304FA0" w:rsidRDefault="00304FA0" w:rsidP="00304FA0">
      <w:pPr>
        <w:ind w:firstLine="560"/>
      </w:pPr>
      <w:r>
        <w:rPr>
          <w:rFonts w:hint="eastAsia"/>
        </w:rPr>
        <w:t>基于给定便民服务的新闻、地铁查询、个人中心等</w:t>
      </w:r>
      <w:r>
        <w:rPr>
          <w:rFonts w:hint="eastAsia"/>
        </w:rPr>
        <w:t>5</w:t>
      </w:r>
      <w:r>
        <w:rPr>
          <w:rFonts w:hint="eastAsia"/>
        </w:rPr>
        <w:t>个功能需求描述，撰写</w:t>
      </w:r>
      <w:r w:rsidRPr="00A1562A">
        <w:rPr>
          <w:rFonts w:hint="eastAsia"/>
        </w:rPr>
        <w:t>流程图、</w:t>
      </w:r>
      <w:r>
        <w:rPr>
          <w:rFonts w:hint="eastAsia"/>
        </w:rPr>
        <w:t>用例图、类图、</w:t>
      </w:r>
      <w:r w:rsidRPr="00A1562A">
        <w:rPr>
          <w:rFonts w:hint="eastAsia"/>
        </w:rPr>
        <w:t>时序图</w:t>
      </w:r>
      <w:r>
        <w:rPr>
          <w:rFonts w:hint="eastAsia"/>
        </w:rPr>
        <w:t>等概要设计。</w:t>
      </w:r>
    </w:p>
    <w:p w14:paraId="5B8341AF" w14:textId="77777777" w:rsidR="00304FA0" w:rsidRPr="00FA0BB8" w:rsidRDefault="00304FA0" w:rsidP="00304FA0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1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引导页功能模块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557BBD3A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1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引导页面下方显示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个小圆圈标识，提示用户当前引导页面位置。</w:t>
      </w:r>
    </w:p>
    <w:p w14:paraId="07172E12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进入</w:t>
      </w:r>
      <w:r w:rsidRPr="001B761C">
        <w:rPr>
          <w:rFonts w:hint="eastAsia"/>
        </w:rPr>
        <w:t>最后</w:t>
      </w:r>
      <w:r w:rsidRPr="00C6036D">
        <w:rPr>
          <w:rFonts w:ascii="宋体" w:hAnsi="宋体" w:hint="eastAsia"/>
          <w:szCs w:val="28"/>
        </w:rPr>
        <w:t>引导页。</w:t>
      </w:r>
    </w:p>
    <w:p w14:paraId="1F4F0D68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①</w:t>
      </w:r>
      <w:r w:rsidRPr="00C6036D">
        <w:rPr>
          <w:rFonts w:ascii="宋体" w:hAnsi="宋体" w:hint="eastAsia"/>
          <w:szCs w:val="28"/>
        </w:rPr>
        <w:t>显示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网络设置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按钮，点击弹出服务器</w:t>
      </w:r>
      <w:r w:rsidRPr="00C6036D">
        <w:rPr>
          <w:rFonts w:ascii="宋体" w:hAnsi="宋体" w:hint="eastAsia"/>
          <w:szCs w:val="28"/>
        </w:rPr>
        <w:t>IP</w:t>
      </w:r>
      <w:r w:rsidRPr="00C6036D">
        <w:rPr>
          <w:rFonts w:ascii="宋体" w:hAnsi="宋体" w:hint="eastAsia"/>
          <w:szCs w:val="28"/>
        </w:rPr>
        <w:t>地址（如</w:t>
      </w:r>
      <w:r w:rsidRPr="00C6036D">
        <w:rPr>
          <w:rFonts w:ascii="宋体" w:hAnsi="宋体" w:hint="eastAsia"/>
          <w:szCs w:val="28"/>
        </w:rPr>
        <w:t>1</w:t>
      </w:r>
      <w:r w:rsidRPr="00C6036D">
        <w:rPr>
          <w:rFonts w:ascii="宋体" w:hAnsi="宋体"/>
          <w:szCs w:val="28"/>
        </w:rPr>
        <w:t>92.168.1.10</w:t>
      </w:r>
      <w:r w:rsidRPr="00C6036D">
        <w:rPr>
          <w:rFonts w:ascii="宋体" w:hAnsi="宋体" w:hint="eastAsia"/>
          <w:szCs w:val="28"/>
        </w:rPr>
        <w:t>）和端口（如</w:t>
      </w:r>
      <w:r w:rsidRPr="00C6036D">
        <w:rPr>
          <w:rFonts w:ascii="宋体" w:hAnsi="宋体" w:hint="eastAsia"/>
          <w:szCs w:val="28"/>
        </w:rPr>
        <w:t>8</w:t>
      </w:r>
      <w:r w:rsidRPr="00C6036D">
        <w:rPr>
          <w:rFonts w:ascii="宋体" w:hAnsi="宋体"/>
          <w:szCs w:val="28"/>
        </w:rPr>
        <w:t>080</w:t>
      </w:r>
      <w:r w:rsidRPr="00C6036D">
        <w:rPr>
          <w:rFonts w:ascii="宋体" w:hAnsi="宋体" w:hint="eastAsia"/>
          <w:szCs w:val="28"/>
        </w:rPr>
        <w:t>）设置对话框，并实现服务器</w:t>
      </w:r>
      <w:r w:rsidRPr="00C6036D">
        <w:rPr>
          <w:rFonts w:ascii="宋体" w:hAnsi="宋体" w:hint="eastAsia"/>
          <w:szCs w:val="28"/>
        </w:rPr>
        <w:t>IP</w:t>
      </w:r>
      <w:r w:rsidRPr="00C6036D">
        <w:rPr>
          <w:rFonts w:ascii="宋体" w:hAnsi="宋体" w:hint="eastAsia"/>
          <w:szCs w:val="28"/>
        </w:rPr>
        <w:t>地址和</w:t>
      </w:r>
      <w:r w:rsidRPr="001B761C">
        <w:rPr>
          <w:rFonts w:hint="eastAsia"/>
        </w:rPr>
        <w:t>端口</w:t>
      </w:r>
      <w:r w:rsidRPr="00C6036D">
        <w:rPr>
          <w:rFonts w:ascii="宋体" w:hAnsi="宋体" w:hint="eastAsia"/>
          <w:szCs w:val="28"/>
        </w:rPr>
        <w:t>的保存和修改功能。</w:t>
      </w:r>
    </w:p>
    <w:p w14:paraId="36C21058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⑥</w:t>
      </w:r>
      <w:r w:rsidRPr="00C6036D">
        <w:rPr>
          <w:rFonts w:ascii="宋体" w:hAnsi="宋体" w:hint="eastAsia"/>
          <w:szCs w:val="28"/>
        </w:rPr>
        <w:t>显示</w:t>
      </w:r>
      <w:r>
        <w:rPr>
          <w:rFonts w:hint="eastAsia"/>
        </w:rPr>
        <w:t>“</w:t>
      </w:r>
      <w:r w:rsidRPr="001B761C">
        <w:rPr>
          <w:rFonts w:hint="eastAsia"/>
        </w:rPr>
        <w:t>进入主页</w:t>
      </w:r>
      <w:r>
        <w:rPr>
          <w:rFonts w:hint="eastAsia"/>
        </w:rPr>
        <w:t>”</w:t>
      </w:r>
      <w:r w:rsidRPr="00C6036D">
        <w:rPr>
          <w:rFonts w:ascii="宋体" w:hAnsi="宋体" w:hint="eastAsia"/>
          <w:szCs w:val="28"/>
        </w:rPr>
        <w:t>按钮，点击进入主页面。</w:t>
      </w:r>
    </w:p>
    <w:p w14:paraId="4DF9D756" w14:textId="77777777" w:rsidR="00304FA0" w:rsidRPr="00FA0BB8" w:rsidRDefault="00304FA0" w:rsidP="00304FA0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2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主页</w:t>
      </w:r>
      <w:proofErr w:type="gramStart"/>
      <w:r w:rsidRPr="00FA0BB8">
        <w:rPr>
          <w:rFonts w:hint="eastAsia"/>
          <w:b/>
          <w:bCs/>
        </w:rPr>
        <w:t>面功能</w:t>
      </w:r>
      <w:proofErr w:type="gramEnd"/>
      <w:r w:rsidRPr="00FA0BB8">
        <w:rPr>
          <w:rFonts w:hint="eastAsia"/>
          <w:b/>
          <w:bCs/>
        </w:rPr>
        <w:t>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04C6D025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Pr="00C6036D">
        <w:rPr>
          <w:rFonts w:ascii="宋体" w:hAnsi="宋体" w:hint="eastAsia"/>
          <w:szCs w:val="28"/>
        </w:rPr>
        <w:t>主页显示搜索输入框，输入搜索内容后，点击软键盘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搜索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按钮，跳转至搜索结果相关新闻资讯列表页面。</w:t>
      </w:r>
    </w:p>
    <w:p w14:paraId="5A2BBD02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</w:t>
      </w:r>
      <w:proofErr w:type="gramStart"/>
      <w:r w:rsidRPr="00C6036D">
        <w:rPr>
          <w:rFonts w:ascii="宋体" w:hAnsi="宋体" w:hint="eastAsia"/>
          <w:szCs w:val="28"/>
        </w:rPr>
        <w:t>轮播图</w:t>
      </w:r>
      <w:proofErr w:type="gramEnd"/>
      <w:r w:rsidRPr="00C6036D">
        <w:rPr>
          <w:rFonts w:ascii="宋体" w:hAnsi="宋体" w:hint="eastAsia"/>
          <w:szCs w:val="28"/>
        </w:rPr>
        <w:t>，点击</w:t>
      </w:r>
      <w:proofErr w:type="gramStart"/>
      <w:r w:rsidRPr="00C6036D">
        <w:rPr>
          <w:rFonts w:ascii="宋体" w:hAnsi="宋体" w:hint="eastAsia"/>
          <w:szCs w:val="28"/>
        </w:rPr>
        <w:t>轮播图</w:t>
      </w:r>
      <w:proofErr w:type="gramEnd"/>
      <w:r w:rsidRPr="00C6036D">
        <w:rPr>
          <w:rFonts w:ascii="宋体" w:hAnsi="宋体" w:hint="eastAsia"/>
          <w:szCs w:val="28"/>
        </w:rPr>
        <w:t>跳转至对应页面。</w:t>
      </w:r>
    </w:p>
    <w:p w14:paraId="5AFEDDF3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显示智慧城市各领域</w:t>
      </w:r>
      <w:r>
        <w:rPr>
          <w:rFonts w:ascii="宋体" w:hAnsi="宋体" w:hint="eastAsia"/>
          <w:szCs w:val="28"/>
        </w:rPr>
        <w:t>推荐</w:t>
      </w:r>
      <w:r w:rsidRPr="00C6036D">
        <w:rPr>
          <w:rFonts w:ascii="宋体" w:hAnsi="宋体" w:hint="eastAsia"/>
          <w:szCs w:val="28"/>
        </w:rPr>
        <w:t>应用服务入口，以图标和名称为单元宫格方式显示，手机端每行显示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个（</w:t>
      </w:r>
      <w:r w:rsidRPr="00C6036D">
        <w:rPr>
          <w:rFonts w:ascii="宋体" w:hAnsi="宋体" w:hint="eastAsia"/>
          <w:szCs w:val="28"/>
        </w:rPr>
        <w:t>Pad</w:t>
      </w:r>
      <w:r w:rsidRPr="00C6036D">
        <w:rPr>
          <w:rFonts w:ascii="宋体" w:hAnsi="宋体" w:hint="eastAsia"/>
          <w:szCs w:val="28"/>
        </w:rPr>
        <w:t>端每行显示大于</w:t>
      </w:r>
      <w:r w:rsidRPr="00C6036D">
        <w:rPr>
          <w:rFonts w:ascii="宋体" w:hAnsi="宋体" w:hint="eastAsia"/>
          <w:szCs w:val="28"/>
        </w:rPr>
        <w:t>5</w:t>
      </w:r>
      <w:r w:rsidRPr="00C6036D">
        <w:rPr>
          <w:rFonts w:ascii="宋体" w:hAnsi="宋体" w:hint="eastAsia"/>
          <w:szCs w:val="28"/>
        </w:rPr>
        <w:t>个），按照优先级</w:t>
      </w:r>
      <w:r w:rsidRPr="001E3029">
        <w:rPr>
          <w:rFonts w:ascii="宋体" w:hAnsi="宋体" w:hint="eastAsia"/>
          <w:szCs w:val="28"/>
        </w:rPr>
        <w:t>从高到低</w:t>
      </w:r>
      <w:r w:rsidRPr="00C6036D">
        <w:rPr>
          <w:rFonts w:ascii="宋体" w:hAnsi="宋体" w:hint="eastAsia"/>
          <w:szCs w:val="28"/>
        </w:rPr>
        <w:t>排序（数值越大优先级越高），共两行，第</w:t>
      </w:r>
      <w:r w:rsidRPr="00C6036D">
        <w:rPr>
          <w:rFonts w:ascii="宋体" w:hAnsi="宋体" w:hint="eastAsia"/>
          <w:szCs w:val="28"/>
        </w:rPr>
        <w:t>2</w:t>
      </w:r>
      <w:r w:rsidRPr="00C6036D">
        <w:rPr>
          <w:rFonts w:ascii="宋体" w:hAnsi="宋体" w:hint="eastAsia"/>
          <w:szCs w:val="28"/>
        </w:rPr>
        <w:t>行最后一个显示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更多服务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，点击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更多服务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进入对应页面。</w:t>
      </w:r>
      <w:r w:rsidRPr="00481269">
        <w:rPr>
          <w:rFonts w:ascii="宋体" w:hAnsi="宋体" w:hint="eastAsia"/>
          <w:szCs w:val="28"/>
        </w:rPr>
        <w:t>每个领域应用入口布局显示为圆形图标</w:t>
      </w:r>
      <w:r w:rsidRPr="00C6036D">
        <w:rPr>
          <w:rFonts w:ascii="宋体" w:hAnsi="宋体" w:hint="eastAsia"/>
          <w:szCs w:val="28"/>
        </w:rPr>
        <w:t>，图标下为名称，点击图标可进入对应的领域应用页面。</w:t>
      </w:r>
    </w:p>
    <w:p w14:paraId="7E95A683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显示热门主题模块，手机端每行显示</w:t>
      </w:r>
      <w:r w:rsidRPr="00C6036D">
        <w:rPr>
          <w:rFonts w:ascii="宋体" w:hAnsi="宋体" w:hint="eastAsia"/>
          <w:szCs w:val="28"/>
        </w:rPr>
        <w:t>2</w:t>
      </w:r>
      <w:r w:rsidRPr="00C6036D">
        <w:rPr>
          <w:rFonts w:ascii="宋体" w:hAnsi="宋体" w:hint="eastAsia"/>
          <w:szCs w:val="28"/>
        </w:rPr>
        <w:t>个热门主题（</w:t>
      </w:r>
      <w:r w:rsidRPr="00C6036D">
        <w:rPr>
          <w:rFonts w:ascii="宋体" w:hAnsi="宋体" w:hint="eastAsia"/>
          <w:szCs w:val="28"/>
        </w:rPr>
        <w:t>Pad</w:t>
      </w:r>
      <w:r w:rsidRPr="00C6036D">
        <w:rPr>
          <w:rFonts w:ascii="宋体" w:hAnsi="宋体" w:hint="eastAsia"/>
          <w:szCs w:val="28"/>
        </w:rPr>
        <w:t>端每行显示</w:t>
      </w:r>
      <w:r w:rsidRPr="00C6036D">
        <w:rPr>
          <w:rFonts w:ascii="宋体" w:hAnsi="宋体"/>
          <w:szCs w:val="28"/>
        </w:rPr>
        <w:t>4</w:t>
      </w:r>
      <w:r w:rsidRPr="00C6036D">
        <w:rPr>
          <w:rFonts w:ascii="宋体" w:hAnsi="宋体" w:hint="eastAsia"/>
          <w:szCs w:val="28"/>
        </w:rPr>
        <w:t>个），每个主题入口布局为圆角（</w:t>
      </w:r>
      <w:r w:rsidRPr="00C6036D">
        <w:rPr>
          <w:rFonts w:ascii="宋体" w:hAnsi="宋体"/>
          <w:szCs w:val="28"/>
        </w:rPr>
        <w:t>20dp</w:t>
      </w:r>
      <w:r w:rsidRPr="00C6036D">
        <w:rPr>
          <w:rFonts w:ascii="宋体" w:hAnsi="宋体" w:hint="eastAsia"/>
          <w:szCs w:val="28"/>
        </w:rPr>
        <w:t>）矩形图标，图</w:t>
      </w:r>
      <w:r w:rsidRPr="00C6036D">
        <w:rPr>
          <w:rFonts w:ascii="宋体" w:hAnsi="宋体" w:hint="eastAsia"/>
          <w:szCs w:val="28"/>
        </w:rPr>
        <w:lastRenderedPageBreak/>
        <w:t>标下为标题名称，多出的标题名称用省略号显示，点击</w:t>
      </w:r>
      <w:r>
        <w:rPr>
          <w:rFonts w:ascii="宋体" w:hAnsi="宋体" w:hint="eastAsia"/>
          <w:szCs w:val="28"/>
        </w:rPr>
        <w:t>“</w:t>
      </w:r>
      <w:r w:rsidRPr="00C6036D">
        <w:rPr>
          <w:rFonts w:ascii="宋体" w:hAnsi="宋体" w:hint="eastAsia"/>
          <w:szCs w:val="28"/>
        </w:rPr>
        <w:t>热门主题</w:t>
      </w:r>
      <w:r>
        <w:rPr>
          <w:rFonts w:ascii="宋体" w:hAnsi="宋体" w:hint="eastAsia"/>
          <w:szCs w:val="28"/>
        </w:rPr>
        <w:t>”</w:t>
      </w:r>
      <w:r w:rsidRPr="00C6036D">
        <w:rPr>
          <w:rFonts w:ascii="宋体" w:hAnsi="宋体" w:hint="eastAsia"/>
          <w:szCs w:val="28"/>
        </w:rPr>
        <w:t>进入到对应的主题页面。</w:t>
      </w:r>
    </w:p>
    <w:p w14:paraId="4E21FDBA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5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显示新闻专栏，上方标签</w:t>
      </w:r>
      <w:proofErr w:type="gramStart"/>
      <w:r w:rsidRPr="00C6036D">
        <w:rPr>
          <w:rFonts w:ascii="宋体" w:hAnsi="宋体" w:hint="eastAsia"/>
          <w:szCs w:val="28"/>
        </w:rPr>
        <w:t>页方式</w:t>
      </w:r>
      <w:proofErr w:type="gramEnd"/>
      <w:r w:rsidRPr="00C6036D">
        <w:rPr>
          <w:rFonts w:ascii="宋体" w:hAnsi="宋体" w:hint="eastAsia"/>
          <w:szCs w:val="28"/>
        </w:rPr>
        <w:t>显示新闻类别，下方显示新闻列表，列表</w:t>
      </w:r>
      <w:proofErr w:type="gramStart"/>
      <w:r w:rsidRPr="00C6036D">
        <w:rPr>
          <w:rFonts w:ascii="宋体" w:hAnsi="宋体" w:hint="eastAsia"/>
          <w:szCs w:val="28"/>
        </w:rPr>
        <w:t>项</w:t>
      </w:r>
      <w:r w:rsidRPr="001B761C">
        <w:rPr>
          <w:rFonts w:hint="eastAsia"/>
        </w:rPr>
        <w:t>包括</w:t>
      </w:r>
      <w:proofErr w:type="gramEnd"/>
      <w:r w:rsidRPr="00C6036D">
        <w:rPr>
          <w:rFonts w:ascii="宋体" w:hAnsi="宋体" w:hint="eastAsia"/>
          <w:szCs w:val="28"/>
        </w:rPr>
        <w:t>图片、新闻标题、新闻内容缩写（多出的字用省略号显示），评论总数，发布时间等信息。</w:t>
      </w:r>
    </w:p>
    <w:p w14:paraId="090FB871" w14:textId="77777777" w:rsidR="00304FA0" w:rsidRPr="00C6036D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6</w:t>
      </w:r>
      <w:r>
        <w:rPr>
          <w:rFonts w:ascii="宋体" w:hAnsi="宋体" w:hint="eastAsia"/>
          <w:szCs w:val="28"/>
        </w:rPr>
        <w:t>）</w:t>
      </w:r>
      <w:r w:rsidRPr="00C6036D">
        <w:rPr>
          <w:rFonts w:ascii="宋体" w:hAnsi="宋体" w:hint="eastAsia"/>
          <w:szCs w:val="28"/>
        </w:rPr>
        <w:t>显示底部导航栏，采用图标加文字方式显示，图标在上，文字在下，共五个图标分别为首页、全部服务、</w:t>
      </w:r>
      <w:r>
        <w:rPr>
          <w:rFonts w:ascii="宋体" w:hAnsi="宋体" w:hint="eastAsia"/>
          <w:szCs w:val="28"/>
        </w:rPr>
        <w:t>精准扶贫</w:t>
      </w:r>
      <w:r w:rsidRPr="00C6036D">
        <w:rPr>
          <w:rFonts w:ascii="宋体" w:hAnsi="宋体" w:hint="eastAsia"/>
          <w:szCs w:val="28"/>
        </w:rPr>
        <w:t>、新闻、个人中心，点击标签进入对应页面，并颜色标记当前页面所在导航栏。</w:t>
      </w:r>
    </w:p>
    <w:p w14:paraId="3B2381CC" w14:textId="77777777" w:rsidR="00304FA0" w:rsidRPr="00FA0BB8" w:rsidRDefault="00304FA0" w:rsidP="00304FA0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3</w:t>
      </w:r>
      <w:r w:rsidRPr="0068719C">
        <w:rPr>
          <w:rFonts w:hint="eastAsia"/>
          <w:b/>
          <w:bCs/>
        </w:rPr>
        <w:t>：</w:t>
      </w:r>
      <w:r w:rsidRPr="006A19D5">
        <w:rPr>
          <w:rFonts w:hint="eastAsia"/>
          <w:b/>
          <w:bCs/>
        </w:rPr>
        <w:t>实时天气</w:t>
      </w:r>
      <w:r w:rsidRPr="00FA0BB8">
        <w:rPr>
          <w:rFonts w:hint="eastAsia"/>
          <w:b/>
          <w:bCs/>
        </w:rPr>
        <w:t>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5C37322B" w14:textId="77777777" w:rsidR="00304FA0" w:rsidRDefault="00304FA0" w:rsidP="00304FA0">
      <w:pPr>
        <w:ind w:firstLine="560"/>
        <w:rPr>
          <w:rFonts w:ascii="宋体" w:hAnsi="宋体"/>
          <w:szCs w:val="28"/>
          <w:lang w:val="en-AU"/>
        </w:rPr>
      </w:pPr>
      <w:r>
        <w:rPr>
          <w:rFonts w:hint="eastAsia"/>
        </w:rPr>
        <w:t>在主页面的各领域应用服务入口找到“</w:t>
      </w:r>
      <w:r w:rsidRPr="00A27295">
        <w:rPr>
          <w:rFonts w:hAnsi="仿宋" w:cs="Times New Roman" w:hint="eastAsia"/>
          <w:szCs w:val="28"/>
        </w:rPr>
        <w:t>天气信息</w:t>
      </w:r>
      <w:r>
        <w:rPr>
          <w:rFonts w:hint="eastAsia"/>
        </w:rPr>
        <w:t>”图标，进入</w:t>
      </w:r>
      <w:r w:rsidRPr="00A27295">
        <w:rPr>
          <w:rFonts w:hAnsi="仿宋" w:cs="Times New Roman" w:hint="eastAsia"/>
          <w:szCs w:val="28"/>
        </w:rPr>
        <w:t>天气信息</w:t>
      </w:r>
      <w:r>
        <w:rPr>
          <w:rFonts w:hint="eastAsia"/>
        </w:rPr>
        <w:t>页面。</w:t>
      </w:r>
    </w:p>
    <w:p w14:paraId="4C8C8B44" w14:textId="77777777" w:rsidR="00304FA0" w:rsidRPr="00A27295" w:rsidRDefault="00304FA0" w:rsidP="00304FA0">
      <w:pPr>
        <w:ind w:firstLine="560"/>
        <w:rPr>
          <w:rFonts w:hAnsi="仿宋" w:cs="Times New Roman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27295">
        <w:rPr>
          <w:rFonts w:hAnsi="仿宋" w:cs="Times New Roman" w:hint="eastAsia"/>
          <w:szCs w:val="28"/>
        </w:rPr>
        <w:t>点击“主页”的“天气信息”项，进入天气信息界面，</w:t>
      </w:r>
      <w:r>
        <w:rPr>
          <w:rFonts w:hAnsi="仿宋" w:cs="Times New Roman" w:hint="eastAsia"/>
          <w:szCs w:val="28"/>
        </w:rPr>
        <w:t>标</w:t>
      </w:r>
      <w:r w:rsidRPr="00A27295">
        <w:rPr>
          <w:rFonts w:hAnsi="仿宋" w:cs="Times New Roman" w:hint="eastAsia"/>
          <w:szCs w:val="28"/>
        </w:rPr>
        <w:t>签栏显示本页面标题，点击返回图标返回上一页，点击刷新图标手动刷新页面内容，页面内容包含：当地气象局气象信息如天气、气温、日期、未来四天的天气情况、生活指数</w:t>
      </w:r>
      <w:r w:rsidRPr="00A27295">
        <w:rPr>
          <w:rFonts w:hAnsi="仿宋" w:cs="Times New Roman" w:hint="eastAsia"/>
          <w:szCs w:val="28"/>
        </w:rPr>
        <w:t xml:space="preserve"> </w:t>
      </w:r>
      <w:r w:rsidRPr="00A27295">
        <w:rPr>
          <w:rFonts w:hAnsi="仿宋" w:cs="Times New Roman" w:hint="eastAsia"/>
          <w:szCs w:val="28"/>
        </w:rPr>
        <w:t>，如紫外线强度、感冒指数、穿衣指数、运动指数、空气污染扩散指数以</w:t>
      </w:r>
      <w:r w:rsidRPr="00A27295">
        <w:rPr>
          <w:rFonts w:hAnsi="仿宋" w:cs="Times New Roman" w:hint="eastAsia"/>
          <w:szCs w:val="28"/>
        </w:rPr>
        <w:t>3</w:t>
      </w:r>
      <w:r w:rsidRPr="00A27295">
        <w:rPr>
          <w:rFonts w:hAnsi="仿宋" w:cs="Times New Roman" w:hint="eastAsia"/>
          <w:szCs w:val="28"/>
        </w:rPr>
        <w:t>秒为一周期进行自动刷新生活指数。</w:t>
      </w:r>
    </w:p>
    <w:p w14:paraId="46C77BE8" w14:textId="77777777" w:rsidR="00304FA0" w:rsidRPr="00A27295" w:rsidRDefault="00304FA0" w:rsidP="00304FA0">
      <w:pPr>
        <w:ind w:firstLine="560"/>
        <w:rPr>
          <w:rFonts w:hAnsi="仿宋" w:cs="Times New Roman"/>
        </w:rPr>
      </w:pPr>
      <w:r>
        <w:rPr>
          <w:rFonts w:hint="eastAsia"/>
        </w:rPr>
        <w:t>①</w:t>
      </w:r>
      <w:r w:rsidRPr="00A27295">
        <w:rPr>
          <w:rFonts w:hAnsi="仿宋" w:cs="Times New Roman" w:hint="eastAsia"/>
        </w:rPr>
        <w:t>紫外线指数：根据光照强度值显示。</w:t>
      </w:r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2268"/>
        <w:gridCol w:w="2124"/>
        <w:gridCol w:w="2120"/>
      </w:tblGrid>
      <w:tr w:rsidR="00304FA0" w:rsidRPr="00A27295" w14:paraId="2A25379C" w14:textId="77777777" w:rsidTr="006540C7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6DE942B4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紫外线强度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28B0E1E9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0,1000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124" w:type="dxa"/>
            <w:vAlign w:val="center"/>
          </w:tcPr>
          <w:p w14:paraId="24D77E7D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[1000,3000]</w:t>
            </w:r>
          </w:p>
        </w:tc>
        <w:tc>
          <w:tcPr>
            <w:tcW w:w="2120" w:type="dxa"/>
            <w:vAlign w:val="center"/>
          </w:tcPr>
          <w:p w14:paraId="7A1C48E3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3000,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∞）</w:t>
            </w:r>
          </w:p>
        </w:tc>
      </w:tr>
      <w:tr w:rsidR="00304FA0" w:rsidRPr="00A27295" w14:paraId="46C3C2E5" w14:textId="77777777" w:rsidTr="006540C7">
        <w:trPr>
          <w:trHeight w:val="379"/>
          <w:jc w:val="center"/>
        </w:trPr>
        <w:tc>
          <w:tcPr>
            <w:tcW w:w="1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0D31AFC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强度描述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6DBF220A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弱</w:t>
            </w:r>
          </w:p>
        </w:tc>
        <w:tc>
          <w:tcPr>
            <w:tcW w:w="2124" w:type="dxa"/>
            <w:vAlign w:val="center"/>
          </w:tcPr>
          <w:p w14:paraId="5889DA6F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中等</w:t>
            </w:r>
          </w:p>
        </w:tc>
        <w:tc>
          <w:tcPr>
            <w:tcW w:w="2120" w:type="dxa"/>
            <w:vAlign w:val="center"/>
          </w:tcPr>
          <w:p w14:paraId="3B8DB774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强</w:t>
            </w:r>
          </w:p>
        </w:tc>
      </w:tr>
      <w:tr w:rsidR="00304FA0" w:rsidRPr="00A27295" w14:paraId="2C0A3D80" w14:textId="77777777" w:rsidTr="006540C7">
        <w:trPr>
          <w:trHeight w:val="724"/>
          <w:jc w:val="center"/>
        </w:trPr>
        <w:tc>
          <w:tcPr>
            <w:tcW w:w="1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F18984B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提示信息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4D974B90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辐射较弱，涂擦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SPF12~15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、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PA+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护肤品</w:t>
            </w:r>
          </w:p>
        </w:tc>
        <w:tc>
          <w:tcPr>
            <w:tcW w:w="2124" w:type="dxa"/>
            <w:vAlign w:val="center"/>
          </w:tcPr>
          <w:p w14:paraId="403AB6BE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涂擦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SPF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大于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15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、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PA+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防晒护肤品</w:t>
            </w:r>
          </w:p>
        </w:tc>
        <w:tc>
          <w:tcPr>
            <w:tcW w:w="2120" w:type="dxa"/>
            <w:vAlign w:val="center"/>
          </w:tcPr>
          <w:p w14:paraId="2781724A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尽量减少外出，需要</w:t>
            </w:r>
            <w:proofErr w:type="gramStart"/>
            <w:r w:rsidRPr="00A27295">
              <w:rPr>
                <w:rFonts w:hAnsi="仿宋" w:cs="Times New Roman" w:hint="eastAsia"/>
                <w:sz w:val="24"/>
                <w:szCs w:val="24"/>
              </w:rPr>
              <w:t>涂抹高</w:t>
            </w:r>
            <w:proofErr w:type="gramEnd"/>
            <w:r w:rsidRPr="00A27295">
              <w:rPr>
                <w:rFonts w:hAnsi="仿宋" w:cs="Times New Roman" w:hint="eastAsia"/>
                <w:sz w:val="24"/>
                <w:szCs w:val="24"/>
              </w:rPr>
              <w:t>倍数防晒霜</w:t>
            </w:r>
          </w:p>
        </w:tc>
      </w:tr>
    </w:tbl>
    <w:p w14:paraId="1FE62F51" w14:textId="77777777" w:rsidR="00304FA0" w:rsidRPr="00A27295" w:rsidRDefault="00304FA0" w:rsidP="00304FA0">
      <w:pPr>
        <w:ind w:firstLine="560"/>
      </w:pPr>
      <w:r>
        <w:rPr>
          <w:rFonts w:hint="eastAsia"/>
        </w:rPr>
        <w:lastRenderedPageBreak/>
        <w:t>②</w:t>
      </w:r>
      <w:r w:rsidRPr="00A27295">
        <w:rPr>
          <w:rFonts w:hint="eastAsia"/>
        </w:rPr>
        <w:t>感冒指数：根据温度值显示。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2737"/>
        <w:gridCol w:w="3273"/>
      </w:tblGrid>
      <w:tr w:rsidR="00304FA0" w:rsidRPr="00A27295" w14:paraId="1485E0C4" w14:textId="77777777" w:rsidTr="006540C7">
        <w:trPr>
          <w:jc w:val="center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CB20BC5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感冒指数</w:t>
            </w:r>
          </w:p>
        </w:tc>
        <w:tc>
          <w:tcPr>
            <w:tcW w:w="2737" w:type="dxa"/>
            <w:tcBorders>
              <w:left w:val="single" w:sz="4" w:space="0" w:color="auto"/>
            </w:tcBorders>
            <w:vAlign w:val="center"/>
          </w:tcPr>
          <w:p w14:paraId="357A5A23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（∞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,8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）</w:t>
            </w:r>
          </w:p>
        </w:tc>
        <w:tc>
          <w:tcPr>
            <w:tcW w:w="3273" w:type="dxa"/>
            <w:vAlign w:val="center"/>
          </w:tcPr>
          <w:p w14:paraId="31E0B4D3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[8,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∞）</w:t>
            </w:r>
          </w:p>
        </w:tc>
      </w:tr>
      <w:tr w:rsidR="00304FA0" w:rsidRPr="00A27295" w14:paraId="55E9B757" w14:textId="77777777" w:rsidTr="006540C7">
        <w:trPr>
          <w:trHeight w:val="449"/>
          <w:jc w:val="center"/>
        </w:trPr>
        <w:tc>
          <w:tcPr>
            <w:tcW w:w="2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6F0C7812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强度描述</w:t>
            </w:r>
          </w:p>
        </w:tc>
        <w:tc>
          <w:tcPr>
            <w:tcW w:w="2737" w:type="dxa"/>
            <w:tcBorders>
              <w:left w:val="single" w:sz="4" w:space="0" w:color="auto"/>
            </w:tcBorders>
            <w:vAlign w:val="center"/>
          </w:tcPr>
          <w:p w14:paraId="4C674592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较易发</w:t>
            </w:r>
          </w:p>
        </w:tc>
        <w:tc>
          <w:tcPr>
            <w:tcW w:w="3273" w:type="dxa"/>
            <w:vAlign w:val="center"/>
          </w:tcPr>
          <w:p w14:paraId="30E4D5C5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少发</w:t>
            </w:r>
          </w:p>
        </w:tc>
      </w:tr>
      <w:tr w:rsidR="00304FA0" w:rsidRPr="00A27295" w14:paraId="2F8E86F6" w14:textId="77777777" w:rsidTr="006540C7">
        <w:trPr>
          <w:trHeight w:val="724"/>
          <w:jc w:val="center"/>
        </w:trPr>
        <w:tc>
          <w:tcPr>
            <w:tcW w:w="2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022B571B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提示信息</w:t>
            </w:r>
          </w:p>
        </w:tc>
        <w:tc>
          <w:tcPr>
            <w:tcW w:w="2737" w:type="dxa"/>
            <w:tcBorders>
              <w:left w:val="single" w:sz="4" w:space="0" w:color="auto"/>
            </w:tcBorders>
            <w:vAlign w:val="center"/>
          </w:tcPr>
          <w:p w14:paraId="53B959C2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温度低，风较大，较易发生感冒，注意防护</w:t>
            </w:r>
          </w:p>
        </w:tc>
        <w:tc>
          <w:tcPr>
            <w:tcW w:w="3273" w:type="dxa"/>
            <w:vAlign w:val="center"/>
          </w:tcPr>
          <w:p w14:paraId="08B5551A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无明显降温，感冒机率较低</w:t>
            </w:r>
          </w:p>
        </w:tc>
      </w:tr>
    </w:tbl>
    <w:p w14:paraId="09DC4DE8" w14:textId="77777777" w:rsidR="00304FA0" w:rsidRPr="00A27295" w:rsidRDefault="00304FA0" w:rsidP="00304FA0">
      <w:pPr>
        <w:ind w:firstLine="560"/>
      </w:pPr>
      <w:r>
        <w:rPr>
          <w:rFonts w:hint="eastAsia"/>
        </w:rPr>
        <w:t>③</w:t>
      </w:r>
      <w:r w:rsidRPr="00A27295">
        <w:rPr>
          <w:rFonts w:hint="eastAsia"/>
        </w:rPr>
        <w:t>穿衣指数：根据温度值显示。</w:t>
      </w:r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1693"/>
        <w:gridCol w:w="2560"/>
        <w:gridCol w:w="2259"/>
      </w:tblGrid>
      <w:tr w:rsidR="00304FA0" w:rsidRPr="00A27295" w14:paraId="23834B2C" w14:textId="77777777" w:rsidTr="006540C7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63A57C25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proofErr w:type="gramStart"/>
            <w:r w:rsidRPr="00A27295">
              <w:rPr>
                <w:rFonts w:hAnsi="仿宋" w:cs="Times New Roman" w:hint="eastAsia"/>
                <w:sz w:val="24"/>
                <w:szCs w:val="24"/>
              </w:rPr>
              <w:t>穿衣指数</w:t>
            </w:r>
            <w:proofErr w:type="gramEnd"/>
          </w:p>
        </w:tc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5E98807D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（∞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,12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560" w:type="dxa"/>
            <w:vAlign w:val="center"/>
          </w:tcPr>
          <w:p w14:paraId="1B862E94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[12,21]</w:t>
            </w:r>
          </w:p>
        </w:tc>
        <w:tc>
          <w:tcPr>
            <w:tcW w:w="2259" w:type="dxa"/>
            <w:vAlign w:val="center"/>
          </w:tcPr>
          <w:p w14:paraId="05B59E37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21,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∞）</w:t>
            </w:r>
          </w:p>
        </w:tc>
      </w:tr>
      <w:tr w:rsidR="00304FA0" w:rsidRPr="00A27295" w14:paraId="6577658E" w14:textId="77777777" w:rsidTr="006540C7">
        <w:trPr>
          <w:trHeight w:val="411"/>
          <w:jc w:val="center"/>
        </w:trPr>
        <w:tc>
          <w:tcPr>
            <w:tcW w:w="1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7EE78A62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强度描述</w:t>
            </w:r>
          </w:p>
        </w:tc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13B4C2AC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冷</w:t>
            </w:r>
          </w:p>
        </w:tc>
        <w:tc>
          <w:tcPr>
            <w:tcW w:w="2560" w:type="dxa"/>
            <w:vAlign w:val="center"/>
          </w:tcPr>
          <w:p w14:paraId="189CF7B6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舒适</w:t>
            </w:r>
          </w:p>
        </w:tc>
        <w:tc>
          <w:tcPr>
            <w:tcW w:w="2259" w:type="dxa"/>
            <w:vAlign w:val="center"/>
          </w:tcPr>
          <w:p w14:paraId="58D7AF92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热</w:t>
            </w:r>
          </w:p>
        </w:tc>
      </w:tr>
      <w:tr w:rsidR="00304FA0" w:rsidRPr="00A27295" w14:paraId="5828E0BD" w14:textId="77777777" w:rsidTr="006540C7">
        <w:trPr>
          <w:trHeight w:val="724"/>
          <w:jc w:val="center"/>
        </w:trPr>
        <w:tc>
          <w:tcPr>
            <w:tcW w:w="1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07FD98B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提示信息</w:t>
            </w:r>
          </w:p>
        </w:tc>
        <w:tc>
          <w:tcPr>
            <w:tcW w:w="1693" w:type="dxa"/>
            <w:tcBorders>
              <w:left w:val="single" w:sz="4" w:space="0" w:color="auto"/>
            </w:tcBorders>
            <w:vAlign w:val="center"/>
          </w:tcPr>
          <w:p w14:paraId="33C984FC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建议穿长袖衬衫、单裤等服装</w:t>
            </w:r>
          </w:p>
        </w:tc>
        <w:tc>
          <w:tcPr>
            <w:tcW w:w="2560" w:type="dxa"/>
            <w:vAlign w:val="center"/>
          </w:tcPr>
          <w:p w14:paraId="54FF8911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建议穿短袖衬衫、单裤等服装</w:t>
            </w:r>
          </w:p>
        </w:tc>
        <w:tc>
          <w:tcPr>
            <w:tcW w:w="2259" w:type="dxa"/>
            <w:vAlign w:val="center"/>
          </w:tcPr>
          <w:p w14:paraId="6A3A42FD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适合穿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T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恤、</w:t>
            </w:r>
            <w:proofErr w:type="gramStart"/>
            <w:r w:rsidRPr="00A27295">
              <w:rPr>
                <w:rFonts w:hAnsi="仿宋" w:cs="Times New Roman" w:hint="eastAsia"/>
                <w:sz w:val="24"/>
                <w:szCs w:val="24"/>
              </w:rPr>
              <w:t>短薄外套</w:t>
            </w:r>
            <w:proofErr w:type="gramEnd"/>
            <w:r w:rsidRPr="00A27295">
              <w:rPr>
                <w:rFonts w:hAnsi="仿宋" w:cs="Times New Roman" w:hint="eastAsia"/>
                <w:sz w:val="24"/>
                <w:szCs w:val="24"/>
              </w:rPr>
              <w:t>等夏季服装</w:t>
            </w:r>
          </w:p>
        </w:tc>
      </w:tr>
    </w:tbl>
    <w:p w14:paraId="3342A407" w14:textId="77777777" w:rsidR="00304FA0" w:rsidRPr="00A27295" w:rsidRDefault="00304FA0" w:rsidP="00304FA0">
      <w:pPr>
        <w:ind w:firstLine="560"/>
      </w:pPr>
      <w:r>
        <w:rPr>
          <w:rFonts w:hint="eastAsia"/>
        </w:rPr>
        <w:t>④</w:t>
      </w:r>
      <w:r w:rsidRPr="00A27295">
        <w:rPr>
          <w:rFonts w:hint="eastAsia"/>
        </w:rPr>
        <w:t>运动指数：根据二氧化碳值显示。</w:t>
      </w:r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8"/>
        <w:gridCol w:w="2127"/>
        <w:gridCol w:w="2126"/>
        <w:gridCol w:w="2259"/>
      </w:tblGrid>
      <w:tr w:rsidR="00304FA0" w:rsidRPr="00A27295" w14:paraId="7D941820" w14:textId="77777777" w:rsidTr="006540C7">
        <w:trPr>
          <w:jc w:val="center"/>
        </w:trPr>
        <w:tc>
          <w:tcPr>
            <w:tcW w:w="16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1E9B7391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运动指数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4CAD3F0B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0,3000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126" w:type="dxa"/>
            <w:vAlign w:val="center"/>
          </w:tcPr>
          <w:p w14:paraId="2D5859C5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[3000,6000]</w:t>
            </w:r>
          </w:p>
        </w:tc>
        <w:tc>
          <w:tcPr>
            <w:tcW w:w="2259" w:type="dxa"/>
            <w:vAlign w:val="center"/>
          </w:tcPr>
          <w:p w14:paraId="3178AD10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6000,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∞）</w:t>
            </w:r>
          </w:p>
        </w:tc>
      </w:tr>
      <w:tr w:rsidR="00304FA0" w:rsidRPr="00A27295" w14:paraId="1293E779" w14:textId="77777777" w:rsidTr="006540C7">
        <w:trPr>
          <w:trHeight w:val="404"/>
          <w:jc w:val="center"/>
        </w:trPr>
        <w:tc>
          <w:tcPr>
            <w:tcW w:w="1608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56E713F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强度描述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68FB4DD5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适宜</w:t>
            </w:r>
          </w:p>
        </w:tc>
        <w:tc>
          <w:tcPr>
            <w:tcW w:w="2126" w:type="dxa"/>
            <w:vAlign w:val="center"/>
          </w:tcPr>
          <w:p w14:paraId="0BE5DD51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中</w:t>
            </w:r>
          </w:p>
        </w:tc>
        <w:tc>
          <w:tcPr>
            <w:tcW w:w="2259" w:type="dxa"/>
            <w:vAlign w:val="center"/>
          </w:tcPr>
          <w:p w14:paraId="0C682659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较不宜</w:t>
            </w:r>
          </w:p>
        </w:tc>
      </w:tr>
      <w:tr w:rsidR="00304FA0" w:rsidRPr="00A27295" w14:paraId="7BE56316" w14:textId="77777777" w:rsidTr="006540C7">
        <w:trPr>
          <w:trHeight w:val="724"/>
          <w:jc w:val="center"/>
        </w:trPr>
        <w:tc>
          <w:tcPr>
            <w:tcW w:w="16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F23B6D7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提示信息</w:t>
            </w:r>
          </w:p>
        </w:tc>
        <w:tc>
          <w:tcPr>
            <w:tcW w:w="2127" w:type="dxa"/>
            <w:tcBorders>
              <w:left w:val="single" w:sz="4" w:space="0" w:color="auto"/>
            </w:tcBorders>
            <w:vAlign w:val="center"/>
          </w:tcPr>
          <w:p w14:paraId="282A448D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气候适宜，推荐您进行户外运动</w:t>
            </w:r>
          </w:p>
        </w:tc>
        <w:tc>
          <w:tcPr>
            <w:tcW w:w="2126" w:type="dxa"/>
            <w:vAlign w:val="center"/>
          </w:tcPr>
          <w:p w14:paraId="7894A505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易感人群应适当减少室外活动</w:t>
            </w:r>
          </w:p>
        </w:tc>
        <w:tc>
          <w:tcPr>
            <w:tcW w:w="2259" w:type="dxa"/>
            <w:vAlign w:val="center"/>
          </w:tcPr>
          <w:p w14:paraId="798B9BD0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空气氧气含量低，请在室内进行休闲运动</w:t>
            </w:r>
          </w:p>
        </w:tc>
      </w:tr>
    </w:tbl>
    <w:p w14:paraId="2A172BD2" w14:textId="77777777" w:rsidR="00304FA0" w:rsidRPr="00A27295" w:rsidRDefault="00304FA0" w:rsidP="00304FA0">
      <w:pPr>
        <w:ind w:firstLine="560"/>
      </w:pPr>
      <w:r>
        <w:rPr>
          <w:rFonts w:hint="eastAsia"/>
        </w:rPr>
        <w:t>⑤</w:t>
      </w:r>
      <w:r w:rsidRPr="00A27295">
        <w:rPr>
          <w:rFonts w:hint="eastAsia"/>
        </w:rPr>
        <w:t>空气污染扩散指数：根据</w:t>
      </w:r>
      <w:r w:rsidRPr="00A27295">
        <w:rPr>
          <w:rFonts w:hint="eastAsia"/>
        </w:rPr>
        <w:t>PM2.5</w:t>
      </w:r>
      <w:r w:rsidRPr="00A27295">
        <w:rPr>
          <w:rFonts w:hint="eastAsia"/>
        </w:rPr>
        <w:t>值显示。</w:t>
      </w:r>
    </w:p>
    <w:tbl>
      <w:tblPr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2"/>
        <w:gridCol w:w="2271"/>
        <w:gridCol w:w="1840"/>
        <w:gridCol w:w="1837"/>
      </w:tblGrid>
      <w:tr w:rsidR="00304FA0" w:rsidRPr="00A27295" w14:paraId="12392EDB" w14:textId="77777777" w:rsidTr="006540C7">
        <w:trPr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55F8CF42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空气污染扩散指数</w:t>
            </w:r>
          </w:p>
        </w:tc>
        <w:tc>
          <w:tcPr>
            <w:tcW w:w="2271" w:type="dxa"/>
            <w:tcBorders>
              <w:left w:val="single" w:sz="4" w:space="0" w:color="auto"/>
            </w:tcBorders>
            <w:vAlign w:val="center"/>
          </w:tcPr>
          <w:p w14:paraId="45340B1E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0,30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840" w:type="dxa"/>
            <w:vAlign w:val="center"/>
          </w:tcPr>
          <w:p w14:paraId="789B4633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[30,100]</w:t>
            </w:r>
          </w:p>
        </w:tc>
        <w:tc>
          <w:tcPr>
            <w:tcW w:w="1837" w:type="dxa"/>
            <w:vAlign w:val="center"/>
          </w:tcPr>
          <w:p w14:paraId="77E11D97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（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100,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t>∞）</w:t>
            </w:r>
          </w:p>
        </w:tc>
      </w:tr>
      <w:tr w:rsidR="00304FA0" w:rsidRPr="00A27295" w14:paraId="3C8E7A46" w14:textId="77777777" w:rsidTr="006540C7">
        <w:trPr>
          <w:trHeight w:val="447"/>
          <w:jc w:val="center"/>
        </w:trPr>
        <w:tc>
          <w:tcPr>
            <w:tcW w:w="2172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36C74AEC" w14:textId="77777777" w:rsidR="00304FA0" w:rsidRPr="00A27295" w:rsidRDefault="00304FA0" w:rsidP="006540C7">
            <w:pPr>
              <w:ind w:firstLineChars="0" w:firstLine="0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强度描述</w:t>
            </w:r>
          </w:p>
        </w:tc>
        <w:tc>
          <w:tcPr>
            <w:tcW w:w="2271" w:type="dxa"/>
            <w:tcBorders>
              <w:left w:val="single" w:sz="4" w:space="0" w:color="auto"/>
            </w:tcBorders>
            <w:vAlign w:val="center"/>
          </w:tcPr>
          <w:p w14:paraId="1691FE87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优</w:t>
            </w:r>
          </w:p>
        </w:tc>
        <w:tc>
          <w:tcPr>
            <w:tcW w:w="1840" w:type="dxa"/>
            <w:vAlign w:val="center"/>
          </w:tcPr>
          <w:p w14:paraId="79DE3CC2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良</w:t>
            </w:r>
          </w:p>
        </w:tc>
        <w:tc>
          <w:tcPr>
            <w:tcW w:w="1837" w:type="dxa"/>
            <w:vAlign w:val="center"/>
          </w:tcPr>
          <w:p w14:paraId="5DCDD5C3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污染</w:t>
            </w:r>
          </w:p>
        </w:tc>
      </w:tr>
      <w:tr w:rsidR="00304FA0" w:rsidRPr="00A27295" w14:paraId="3B9BD4EF" w14:textId="77777777" w:rsidTr="006540C7">
        <w:trPr>
          <w:trHeight w:val="724"/>
          <w:jc w:val="center"/>
        </w:trPr>
        <w:tc>
          <w:tcPr>
            <w:tcW w:w="21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</w:tcPr>
          <w:p w14:paraId="40F5A081" w14:textId="77777777" w:rsidR="00304FA0" w:rsidRPr="00A27295" w:rsidRDefault="00304FA0" w:rsidP="006540C7">
            <w:pPr>
              <w:ind w:firstLineChars="83" w:firstLine="199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提示信息</w:t>
            </w:r>
          </w:p>
        </w:tc>
        <w:tc>
          <w:tcPr>
            <w:tcW w:w="2271" w:type="dxa"/>
            <w:tcBorders>
              <w:left w:val="single" w:sz="4" w:space="0" w:color="auto"/>
            </w:tcBorders>
            <w:vAlign w:val="center"/>
          </w:tcPr>
          <w:p w14:paraId="2A1B3CDF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空气质量非常好，非常适合户外活动，趁机出去多呼吸</w:t>
            </w:r>
            <w:r w:rsidRPr="00A27295">
              <w:rPr>
                <w:rFonts w:hAnsi="仿宋" w:cs="Times New Roman" w:hint="eastAsia"/>
                <w:sz w:val="24"/>
                <w:szCs w:val="24"/>
              </w:rPr>
              <w:lastRenderedPageBreak/>
              <w:t>新鲜空气</w:t>
            </w:r>
          </w:p>
        </w:tc>
        <w:tc>
          <w:tcPr>
            <w:tcW w:w="1840" w:type="dxa"/>
            <w:vAlign w:val="center"/>
          </w:tcPr>
          <w:p w14:paraId="71FAFFD7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lastRenderedPageBreak/>
              <w:t>易感人群应适当减少室外活动</w:t>
            </w:r>
          </w:p>
        </w:tc>
        <w:tc>
          <w:tcPr>
            <w:tcW w:w="1837" w:type="dxa"/>
            <w:vAlign w:val="center"/>
          </w:tcPr>
          <w:p w14:paraId="4535CA39" w14:textId="77777777" w:rsidR="00304FA0" w:rsidRPr="00A27295" w:rsidRDefault="00304FA0" w:rsidP="006540C7">
            <w:pPr>
              <w:ind w:firstLine="480"/>
              <w:jc w:val="center"/>
              <w:rPr>
                <w:rFonts w:hAnsi="仿宋" w:cs="Times New Roman"/>
                <w:sz w:val="24"/>
                <w:szCs w:val="24"/>
              </w:rPr>
            </w:pPr>
            <w:r w:rsidRPr="00A27295">
              <w:rPr>
                <w:rFonts w:hAnsi="仿宋" w:cs="Times New Roman" w:hint="eastAsia"/>
                <w:sz w:val="24"/>
                <w:szCs w:val="24"/>
              </w:rPr>
              <w:t>空气质量差，不适合户外活动</w:t>
            </w:r>
          </w:p>
        </w:tc>
      </w:tr>
    </w:tbl>
    <w:p w14:paraId="6444A1B3" w14:textId="77777777" w:rsidR="00304FA0" w:rsidRPr="00481269" w:rsidRDefault="00304FA0" w:rsidP="00304FA0">
      <w:pPr>
        <w:ind w:firstLine="560"/>
        <w:rPr>
          <w:rFonts w:ascii="宋体" w:hAnsi="宋体"/>
          <w:szCs w:val="28"/>
        </w:rPr>
      </w:pPr>
    </w:p>
    <w:p w14:paraId="37FC37CE" w14:textId="77777777" w:rsidR="00304FA0" w:rsidRPr="00FA0BB8" w:rsidRDefault="00304FA0" w:rsidP="00304FA0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4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个人中心功能模块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61F5A344" w14:textId="77777777" w:rsidR="00304FA0" w:rsidRPr="00481269" w:rsidRDefault="00304FA0" w:rsidP="00304FA0">
      <w:pPr>
        <w:ind w:firstLine="560"/>
        <w:rPr>
          <w:rFonts w:ascii="宋体" w:hAnsi="宋体"/>
          <w:szCs w:val="28"/>
        </w:rPr>
      </w:pPr>
      <w:bookmarkStart w:id="2" w:name="_Hlk51859646"/>
      <w:r>
        <w:rPr>
          <w:rFonts w:ascii="宋体" w:hAnsi="宋体" w:hint="eastAsia"/>
          <w:szCs w:val="28"/>
          <w:lang w:val="en-AU"/>
        </w:rPr>
        <w:t>（</w:t>
      </w:r>
      <w:r>
        <w:rPr>
          <w:rFonts w:ascii="宋体" w:hAnsi="宋体" w:hint="eastAsia"/>
          <w:szCs w:val="28"/>
          <w:lang w:val="en-AU"/>
        </w:rPr>
        <w:t>1</w:t>
      </w:r>
      <w:r>
        <w:rPr>
          <w:rFonts w:ascii="宋体" w:hAnsi="宋体" w:hint="eastAsia"/>
          <w:szCs w:val="28"/>
          <w:lang w:val="en-AU"/>
        </w:rPr>
        <w:t>）</w:t>
      </w:r>
      <w:r w:rsidRPr="00481269">
        <w:rPr>
          <w:rFonts w:ascii="宋体" w:hAnsi="宋体" w:hint="eastAsia"/>
          <w:szCs w:val="28"/>
        </w:rPr>
        <w:t>首先进入个人中心页面，个人中心页面显示用户头像、账户、个人信息页面入口、订单列表页面入口、修改密码页面入口、意见反馈页面入口，点击</w:t>
      </w:r>
      <w:r>
        <w:rPr>
          <w:rFonts w:ascii="宋体" w:hAnsi="宋体" w:hint="eastAsia"/>
          <w:szCs w:val="28"/>
        </w:rPr>
        <w:t>“退出”</w:t>
      </w:r>
      <w:r w:rsidRPr="00481269">
        <w:rPr>
          <w:rFonts w:ascii="宋体" w:hAnsi="宋体" w:hint="eastAsia"/>
          <w:szCs w:val="28"/>
        </w:rPr>
        <w:t>按钮可退出登录。</w:t>
      </w:r>
    </w:p>
    <w:p w14:paraId="278541D8" w14:textId="77777777" w:rsidR="00304FA0" w:rsidRPr="00481269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2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点击个人信息跳转至个人信息页面，标签栏显示本页面标题，点击返回图标可返回到上一页，点击修改可保存修改的信息，可修改内容为：</w:t>
      </w:r>
      <w:r w:rsidRPr="001B761C">
        <w:rPr>
          <w:rFonts w:hint="eastAsia"/>
        </w:rPr>
        <w:t>头像</w:t>
      </w:r>
      <w:r w:rsidRPr="00481269">
        <w:rPr>
          <w:rFonts w:ascii="宋体" w:hAnsi="宋体" w:hint="eastAsia"/>
          <w:szCs w:val="28"/>
        </w:rPr>
        <w:t>、昵称、性别、联系电话，注：</w:t>
      </w:r>
      <w:proofErr w:type="gramStart"/>
      <w:r w:rsidRPr="00481269">
        <w:rPr>
          <w:rFonts w:ascii="宋体" w:hAnsi="宋体" w:hint="eastAsia"/>
          <w:szCs w:val="28"/>
        </w:rPr>
        <w:t>证件号只显示</w:t>
      </w:r>
      <w:proofErr w:type="gramEnd"/>
      <w:r w:rsidRPr="00481269">
        <w:rPr>
          <w:rFonts w:ascii="宋体" w:hAnsi="宋体" w:hint="eastAsia"/>
          <w:szCs w:val="28"/>
        </w:rPr>
        <w:t>前两位与后四位数字其他使用</w:t>
      </w:r>
      <w:r w:rsidRPr="00481269">
        <w:rPr>
          <w:rFonts w:ascii="宋体" w:hAnsi="宋体"/>
          <w:szCs w:val="28"/>
        </w:rPr>
        <w:t xml:space="preserve"> * </w:t>
      </w:r>
      <w:r w:rsidRPr="009F0E5F">
        <w:rPr>
          <w:rFonts w:ascii="宋体" w:hAnsi="宋体" w:hint="eastAsia"/>
          <w:szCs w:val="28"/>
        </w:rPr>
        <w:t>号</w:t>
      </w:r>
      <w:r w:rsidRPr="00481269">
        <w:rPr>
          <w:rFonts w:ascii="宋体" w:hAnsi="宋体" w:hint="eastAsia"/>
          <w:szCs w:val="28"/>
        </w:rPr>
        <w:t>代替。</w:t>
      </w:r>
    </w:p>
    <w:p w14:paraId="3E3BC2A7" w14:textId="77777777" w:rsidR="00304FA0" w:rsidRPr="00481269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3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点击修改密码可进入修改密码页面，标签栏显示本</w:t>
      </w:r>
      <w:r>
        <w:rPr>
          <w:rFonts w:ascii="宋体" w:hAnsi="宋体" w:hint="eastAsia"/>
          <w:szCs w:val="28"/>
        </w:rPr>
        <w:t>页面标题，点击返回图标可返回到上一页，输入原密码与新密码，点击“确定”</w:t>
      </w:r>
      <w:r w:rsidRPr="00481269">
        <w:rPr>
          <w:rFonts w:ascii="宋体" w:hAnsi="宋体" w:hint="eastAsia"/>
          <w:szCs w:val="28"/>
        </w:rPr>
        <w:t>按钮可保存修改的信息。</w:t>
      </w:r>
    </w:p>
    <w:p w14:paraId="15A74993" w14:textId="77777777" w:rsidR="00304FA0" w:rsidRPr="00481269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4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4DBE5C20" w14:textId="77777777" w:rsidR="00304FA0" w:rsidRPr="00481269" w:rsidRDefault="00304FA0" w:rsidP="00304FA0">
      <w:pPr>
        <w:ind w:firstLine="56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（</w:t>
      </w:r>
      <w:r>
        <w:rPr>
          <w:rFonts w:ascii="宋体" w:hAnsi="宋体" w:hint="eastAsia"/>
          <w:szCs w:val="28"/>
        </w:rPr>
        <w:t>5</w:t>
      </w:r>
      <w:r>
        <w:rPr>
          <w:rFonts w:ascii="宋体" w:hAnsi="宋体" w:hint="eastAsia"/>
          <w:szCs w:val="28"/>
        </w:rPr>
        <w:t>）</w:t>
      </w:r>
      <w:r w:rsidRPr="00481269">
        <w:rPr>
          <w:rFonts w:ascii="宋体" w:hAnsi="宋体" w:hint="eastAsia"/>
          <w:szCs w:val="28"/>
        </w:rPr>
        <w:t>点击意见反馈可跳转至意见反馈页面，标签栏显示本页面标题，点击返回图标可返回到上一页，输入反馈的内容，字数限制在</w:t>
      </w:r>
      <w:r w:rsidRPr="00481269">
        <w:rPr>
          <w:rFonts w:ascii="宋体" w:hAnsi="宋体"/>
          <w:szCs w:val="28"/>
        </w:rPr>
        <w:t>150</w:t>
      </w:r>
      <w:r w:rsidRPr="00481269">
        <w:rPr>
          <w:rFonts w:ascii="宋体" w:hAnsi="宋体" w:hint="eastAsia"/>
          <w:szCs w:val="28"/>
        </w:rPr>
        <w:t>字以内，点击提交可提交反馈的意见。</w:t>
      </w:r>
    </w:p>
    <w:bookmarkEnd w:id="2"/>
    <w:p w14:paraId="1AE11BA8" w14:textId="77777777" w:rsidR="00304FA0" w:rsidRPr="00FA0BB8" w:rsidRDefault="00304FA0" w:rsidP="00304FA0">
      <w:pPr>
        <w:ind w:firstLine="562"/>
        <w:outlineLvl w:val="3"/>
        <w:rPr>
          <w:b/>
          <w:bCs/>
        </w:rPr>
      </w:pPr>
      <w:r w:rsidRPr="0068719C">
        <w:rPr>
          <w:rFonts w:hint="eastAsia"/>
          <w:b/>
          <w:bCs/>
        </w:rPr>
        <w:t>任务</w:t>
      </w:r>
      <w:r>
        <w:rPr>
          <w:b/>
          <w:bCs/>
        </w:rPr>
        <w:t>5</w:t>
      </w:r>
      <w:r w:rsidRPr="0068719C">
        <w:rPr>
          <w:rFonts w:hint="eastAsia"/>
          <w:b/>
          <w:bCs/>
        </w:rPr>
        <w:t>：</w:t>
      </w:r>
      <w:r w:rsidRPr="00FA0BB8">
        <w:rPr>
          <w:rFonts w:hint="eastAsia"/>
          <w:b/>
          <w:bCs/>
        </w:rPr>
        <w:t>全部服务功能模块</w:t>
      </w:r>
      <w:r>
        <w:rPr>
          <w:rFonts w:hint="eastAsia"/>
          <w:b/>
          <w:bCs/>
        </w:rPr>
        <w:t>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48EEC250" w14:textId="77777777" w:rsidR="00304FA0" w:rsidRPr="00AB2CDA" w:rsidRDefault="00304FA0" w:rsidP="00304FA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613791">
        <w:rPr>
          <w:rFonts w:hint="eastAsia"/>
        </w:rPr>
        <w:t>在全部服务页面</w:t>
      </w:r>
      <w:r>
        <w:rPr>
          <w:rFonts w:hint="eastAsia"/>
        </w:rPr>
        <w:t>，</w:t>
      </w:r>
      <w:r w:rsidRPr="00613791">
        <w:rPr>
          <w:rFonts w:hint="eastAsia"/>
        </w:rPr>
        <w:t>页面具有搜索服务应用功能，输入服务名称点击</w:t>
      </w:r>
      <w:r>
        <w:rPr>
          <w:rFonts w:hint="eastAsia"/>
        </w:rPr>
        <w:t>确定按钮</w:t>
      </w:r>
      <w:r w:rsidRPr="00613791">
        <w:rPr>
          <w:rFonts w:hint="eastAsia"/>
        </w:rPr>
        <w:t>，会</w:t>
      </w:r>
      <w:r>
        <w:rPr>
          <w:rFonts w:hint="eastAsia"/>
        </w:rPr>
        <w:t>弹出搜索结果对话框，点击搜索结果图标，跳</w:t>
      </w:r>
      <w:r>
        <w:rPr>
          <w:rFonts w:hint="eastAsia"/>
        </w:rPr>
        <w:lastRenderedPageBreak/>
        <w:t>转至对应功能页面</w:t>
      </w:r>
      <w:r w:rsidRPr="00613791">
        <w:rPr>
          <w:rFonts w:hint="eastAsia"/>
        </w:rPr>
        <w:t>。</w:t>
      </w:r>
    </w:p>
    <w:p w14:paraId="0AA15F71" w14:textId="77777777" w:rsidR="00304FA0" w:rsidRDefault="00304FA0" w:rsidP="00304FA0">
      <w:pPr>
        <w:ind w:firstLine="56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8540EF">
        <w:rPr>
          <w:rFonts w:hint="eastAsia"/>
        </w:rPr>
        <w:t>列表结构</w:t>
      </w:r>
      <w:r>
        <w:rPr>
          <w:rFonts w:hint="eastAsia"/>
        </w:rPr>
        <w:t>显示</w:t>
      </w:r>
      <w:r w:rsidRPr="008540EF">
        <w:rPr>
          <w:rFonts w:hint="eastAsia"/>
        </w:rPr>
        <w:t>类别名称，</w:t>
      </w:r>
      <w:r>
        <w:rPr>
          <w:rFonts w:hint="eastAsia"/>
        </w:rPr>
        <w:t>点击左侧对应分类名称右侧</w:t>
      </w:r>
      <w:r w:rsidRPr="008540EF">
        <w:rPr>
          <w:rFonts w:hint="eastAsia"/>
        </w:rPr>
        <w:t>显示该类别对应的服务</w:t>
      </w:r>
      <w:r>
        <w:rPr>
          <w:rFonts w:hint="eastAsia"/>
        </w:rPr>
        <w:t>，</w:t>
      </w:r>
      <w:r w:rsidRPr="008540EF">
        <w:rPr>
          <w:rFonts w:hint="eastAsia"/>
        </w:rPr>
        <w:t>以宫格的形式进行</w:t>
      </w:r>
      <w:r>
        <w:rPr>
          <w:rFonts w:hint="eastAsia"/>
        </w:rPr>
        <w:t>排列</w:t>
      </w:r>
      <w:r w:rsidRPr="008540EF">
        <w:rPr>
          <w:rFonts w:hint="eastAsia"/>
        </w:rPr>
        <w:t>，服务</w:t>
      </w:r>
      <w:r>
        <w:rPr>
          <w:rFonts w:hint="eastAsia"/>
        </w:rPr>
        <w:t>应用具有</w:t>
      </w:r>
      <w:r w:rsidRPr="008540EF">
        <w:rPr>
          <w:rFonts w:hint="eastAsia"/>
        </w:rPr>
        <w:t>图标</w:t>
      </w:r>
      <w:r>
        <w:rPr>
          <w:rFonts w:hint="eastAsia"/>
        </w:rPr>
        <w:t>和</w:t>
      </w:r>
      <w:r w:rsidRPr="008540EF">
        <w:rPr>
          <w:rFonts w:hint="eastAsia"/>
        </w:rPr>
        <w:t>服务名称。类别之间利用灰色直线分隔</w:t>
      </w:r>
      <w:r>
        <w:rPr>
          <w:rFonts w:hint="eastAsia"/>
        </w:rPr>
        <w:t>显示</w:t>
      </w:r>
      <w:r w:rsidRPr="008540EF">
        <w:rPr>
          <w:rFonts w:hint="eastAsia"/>
        </w:rPr>
        <w:t>。</w:t>
      </w:r>
    </w:p>
    <w:p w14:paraId="6BD72680" w14:textId="77777777" w:rsidR="00304FA0" w:rsidRPr="00FA0BB8" w:rsidRDefault="00304FA0" w:rsidP="00304FA0">
      <w:pPr>
        <w:ind w:firstLine="562"/>
        <w:outlineLvl w:val="3"/>
        <w:rPr>
          <w:b/>
          <w:bCs/>
        </w:rPr>
      </w:pPr>
      <w:r w:rsidRPr="00FA0BB8">
        <w:rPr>
          <w:rFonts w:hint="eastAsia"/>
          <w:b/>
          <w:bCs/>
        </w:rPr>
        <w:t>任务</w:t>
      </w:r>
      <w:r w:rsidRPr="00FA0BB8">
        <w:rPr>
          <w:b/>
          <w:bCs/>
        </w:rPr>
        <w:t>6</w:t>
      </w:r>
      <w:r w:rsidRPr="00FA0BB8">
        <w:rPr>
          <w:rFonts w:hint="eastAsia"/>
          <w:b/>
          <w:bCs/>
        </w:rPr>
        <w:t>：</w:t>
      </w:r>
      <w:bookmarkStart w:id="3" w:name="_Hlk55629001"/>
      <w:r w:rsidRPr="0045451C">
        <w:rPr>
          <w:rFonts w:hint="eastAsia"/>
          <w:b/>
          <w:bCs/>
        </w:rPr>
        <w:t>门诊预约</w:t>
      </w:r>
      <w:bookmarkEnd w:id="3"/>
      <w:r w:rsidRPr="00FA0BB8">
        <w:rPr>
          <w:rFonts w:hint="eastAsia"/>
          <w:b/>
          <w:bCs/>
        </w:rPr>
        <w:t>功能模块描述</w:t>
      </w:r>
      <w:r w:rsidRPr="0073399E">
        <w:rPr>
          <w:rFonts w:hint="eastAsia"/>
          <w:b/>
          <w:bCs/>
        </w:rPr>
        <w:t>（</w:t>
      </w:r>
      <w:r w:rsidRPr="0073399E">
        <w:rPr>
          <w:b/>
          <w:bCs/>
        </w:rPr>
        <w:t>2</w:t>
      </w:r>
      <w:r w:rsidRPr="0073399E">
        <w:rPr>
          <w:rFonts w:hint="eastAsia"/>
          <w:b/>
          <w:bCs/>
        </w:rPr>
        <w:t>分）</w:t>
      </w:r>
    </w:p>
    <w:p w14:paraId="37ECDC09" w14:textId="77777777" w:rsidR="00304FA0" w:rsidRPr="00DC54B6" w:rsidRDefault="00304FA0" w:rsidP="00304FA0">
      <w:pPr>
        <w:ind w:firstLine="560"/>
        <w:rPr>
          <w:lang w:val="en-AU"/>
        </w:rPr>
      </w:pPr>
      <w:r>
        <w:rPr>
          <w:rFonts w:hint="eastAsia"/>
        </w:rPr>
        <w:t>在主页面的各领域应用服务入口找到“</w:t>
      </w:r>
      <w:r w:rsidRPr="00DC54B6">
        <w:rPr>
          <w:rFonts w:hAnsi="仿宋" w:cs="Times New Roman" w:hint="eastAsia"/>
          <w:szCs w:val="28"/>
        </w:rPr>
        <w:t>门诊预约</w:t>
      </w:r>
      <w:r>
        <w:rPr>
          <w:rFonts w:hint="eastAsia"/>
        </w:rPr>
        <w:t>”图标，进入</w:t>
      </w:r>
      <w:r w:rsidRPr="00DC54B6">
        <w:rPr>
          <w:rFonts w:hAnsi="仿宋" w:cs="Times New Roman" w:hint="eastAsia"/>
          <w:szCs w:val="28"/>
        </w:rPr>
        <w:t>门诊预约</w:t>
      </w:r>
      <w:r>
        <w:rPr>
          <w:rFonts w:hint="eastAsia"/>
        </w:rPr>
        <w:t>页面。</w:t>
      </w:r>
    </w:p>
    <w:p w14:paraId="14C20F87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A27295">
        <w:rPr>
          <w:rFonts w:hAnsi="仿宋" w:hint="eastAsia"/>
          <w:szCs w:val="28"/>
        </w:rPr>
        <w:t>首页为本市医院推荐展示图，顶部</w:t>
      </w:r>
      <w:proofErr w:type="gramStart"/>
      <w:r w:rsidRPr="00A27295">
        <w:rPr>
          <w:rFonts w:hAnsi="仿宋" w:hint="eastAsia"/>
          <w:szCs w:val="28"/>
        </w:rPr>
        <w:t>栏提供</w:t>
      </w:r>
      <w:proofErr w:type="gramEnd"/>
      <w:r w:rsidRPr="00A27295">
        <w:rPr>
          <w:rFonts w:hAnsi="仿宋" w:hint="eastAsia"/>
          <w:szCs w:val="28"/>
        </w:rPr>
        <w:t>“搜索”和“返回”功能，下方可用列表或矩阵排布的方式展示全市知名医院图片、名称、星级等信息；</w:t>
      </w:r>
    </w:p>
    <w:p w14:paraId="73DA61BE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A27295">
        <w:rPr>
          <w:rFonts w:hAnsi="仿宋" w:hint="eastAsia"/>
          <w:szCs w:val="28"/>
        </w:rPr>
        <w:t>点击首页展示的医院图标，跳转进入该医院简介页，本页面顶部栏左侧设置“返回”按钮支持返回上一页面，页面布局</w:t>
      </w:r>
      <w:r w:rsidRPr="00A27295">
        <w:rPr>
          <w:rFonts w:hAnsi="仿宋" w:hint="eastAsia"/>
          <w:szCs w:val="28"/>
        </w:rPr>
        <w:t>2/3</w:t>
      </w:r>
      <w:r w:rsidRPr="00A27295">
        <w:rPr>
          <w:rFonts w:hAnsi="仿宋" w:hint="eastAsia"/>
          <w:szCs w:val="28"/>
        </w:rPr>
        <w:t>为医院幻灯片展示，</w:t>
      </w:r>
      <w:r w:rsidRPr="00A27295">
        <w:rPr>
          <w:rFonts w:hAnsi="仿宋" w:hint="eastAsia"/>
          <w:szCs w:val="28"/>
        </w:rPr>
        <w:t>1/2</w:t>
      </w:r>
      <w:r w:rsidRPr="00A27295">
        <w:rPr>
          <w:rFonts w:hAnsi="仿宋" w:hint="eastAsia"/>
          <w:szCs w:val="28"/>
        </w:rPr>
        <w:t>为医院简介的文字，</w:t>
      </w:r>
      <w:r w:rsidRPr="00A27295">
        <w:rPr>
          <w:rFonts w:hAnsi="仿宋" w:hint="eastAsia"/>
          <w:szCs w:val="28"/>
        </w:rPr>
        <w:t>1/3</w:t>
      </w:r>
      <w:r w:rsidRPr="00A27295">
        <w:rPr>
          <w:rFonts w:hAnsi="仿宋" w:hint="eastAsia"/>
          <w:szCs w:val="28"/>
        </w:rPr>
        <w:t>为“预约挂号”功能；</w:t>
      </w:r>
    </w:p>
    <w:p w14:paraId="1BE49C9A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27295">
        <w:rPr>
          <w:rFonts w:hAnsi="仿宋" w:hint="eastAsia"/>
          <w:szCs w:val="28"/>
        </w:rPr>
        <w:t>预约挂号的流程：点击预约挂号——进入就诊人卡片页面——点击已生成就诊人卡片</w:t>
      </w:r>
      <w:r w:rsidRPr="00A27295">
        <w:rPr>
          <w:rFonts w:hAnsi="仿宋" w:hint="eastAsia"/>
          <w:szCs w:val="28"/>
        </w:rPr>
        <w:t>/</w:t>
      </w:r>
      <w:r w:rsidRPr="00A27295">
        <w:rPr>
          <w:rFonts w:hAnsi="仿宋" w:hint="eastAsia"/>
          <w:szCs w:val="28"/>
        </w:rPr>
        <w:t>新增就诊人——创建或完善就诊人卡片信息（确认返回上一页面）——点击就诊人卡片右侧箭头——跳转门诊科室分诊页面——</w:t>
      </w:r>
      <w:proofErr w:type="gramStart"/>
      <w:r w:rsidRPr="00A27295">
        <w:rPr>
          <w:rFonts w:hAnsi="仿宋" w:hint="eastAsia"/>
          <w:szCs w:val="28"/>
        </w:rPr>
        <w:t>点击某</w:t>
      </w:r>
      <w:proofErr w:type="gramEnd"/>
      <w:r w:rsidRPr="00A27295">
        <w:rPr>
          <w:rFonts w:hAnsi="仿宋" w:hint="eastAsia"/>
          <w:szCs w:val="28"/>
        </w:rPr>
        <w:t>一科室——全部可挂号的信息列表——点击列表的预约——显示预约的挂号信息（预约成功），以下为相关页面任务要求。</w:t>
      </w:r>
    </w:p>
    <w:p w14:paraId="2C588D0C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int="eastAsia"/>
        </w:rPr>
        <w:t>①</w:t>
      </w:r>
      <w:r w:rsidRPr="00A27295">
        <w:rPr>
          <w:rFonts w:hAnsi="仿宋" w:hint="eastAsia"/>
          <w:szCs w:val="28"/>
        </w:rPr>
        <w:t>点击在线挂号进入就诊人卡片页面，上方显示通过读取个人中心的用户信息自动生成的就诊人卡片，下方“</w:t>
      </w:r>
      <w:r w:rsidRPr="00A27295">
        <w:rPr>
          <w:rFonts w:hAnsi="仿宋" w:hint="eastAsia"/>
          <w:szCs w:val="28"/>
        </w:rPr>
        <w:t>+</w:t>
      </w:r>
      <w:r w:rsidRPr="00A27295">
        <w:rPr>
          <w:rFonts w:hAnsi="仿宋" w:hint="eastAsia"/>
          <w:szCs w:val="28"/>
        </w:rPr>
        <w:t>”显示新增就诊人的空白卡片，点击两个卡片均跳转到创建就诊人卡片页面。</w:t>
      </w:r>
    </w:p>
    <w:p w14:paraId="5C27DBAD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int="eastAsia"/>
        </w:rPr>
        <w:t>②</w:t>
      </w:r>
      <w:r w:rsidRPr="00A27295">
        <w:rPr>
          <w:rFonts w:hAnsi="仿宋" w:hint="eastAsia"/>
          <w:szCs w:val="28"/>
        </w:rPr>
        <w:t>在创建就诊人卡片信息页面完善就诊人的全部信息，包含如姓</w:t>
      </w:r>
      <w:r w:rsidRPr="00A27295">
        <w:rPr>
          <w:rFonts w:hAnsi="仿宋" w:hint="eastAsia"/>
          <w:szCs w:val="28"/>
        </w:rPr>
        <w:lastRenderedPageBreak/>
        <w:t>名、性别、身份证号、出生日期、手机号、地址等，重要</w:t>
      </w:r>
      <w:proofErr w:type="gramStart"/>
      <w:r w:rsidRPr="00A27295">
        <w:rPr>
          <w:rFonts w:hAnsi="仿宋" w:hint="eastAsia"/>
          <w:szCs w:val="28"/>
        </w:rPr>
        <w:t>必填项用</w:t>
      </w:r>
      <w:proofErr w:type="gramEnd"/>
      <w:r w:rsidRPr="00A27295">
        <w:rPr>
          <w:rFonts w:hAnsi="仿宋" w:hint="eastAsia"/>
          <w:szCs w:val="28"/>
        </w:rPr>
        <w:t>*</w:t>
      </w:r>
      <w:r w:rsidRPr="00A27295">
        <w:rPr>
          <w:rFonts w:hAnsi="仿宋" w:hint="eastAsia"/>
          <w:szCs w:val="28"/>
        </w:rPr>
        <w:t>号标注。下方设置“确定”按钮，支持跳转到上一级就诊人卡片页面。</w:t>
      </w:r>
    </w:p>
    <w:p w14:paraId="00235F48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③</w:t>
      </w:r>
      <w:r w:rsidRPr="00A27295">
        <w:rPr>
          <w:rFonts w:hAnsi="仿宋" w:hint="eastAsia"/>
          <w:szCs w:val="28"/>
        </w:rPr>
        <w:t>已生成的就诊人卡片右侧设置双箭头，</w:t>
      </w:r>
      <w:proofErr w:type="gramStart"/>
      <w:r w:rsidRPr="00A27295">
        <w:rPr>
          <w:rFonts w:hAnsi="仿宋" w:hint="eastAsia"/>
          <w:szCs w:val="28"/>
        </w:rPr>
        <w:t>点击双</w:t>
      </w:r>
      <w:proofErr w:type="gramEnd"/>
      <w:r w:rsidRPr="00A27295">
        <w:rPr>
          <w:rFonts w:hAnsi="仿宋" w:hint="eastAsia"/>
          <w:szCs w:val="28"/>
        </w:rPr>
        <w:t>箭头跳转到门诊科室分诊页面。</w:t>
      </w:r>
    </w:p>
    <w:p w14:paraId="680B020E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④</w:t>
      </w:r>
      <w:r w:rsidRPr="00A27295">
        <w:rPr>
          <w:rFonts w:hAnsi="仿宋" w:hint="eastAsia"/>
          <w:szCs w:val="28"/>
        </w:rPr>
        <w:t>本页面为所有可预约挂号科室列表，包含神经内科、心肾内科、呼吸消化科、慢性病科、普外科、骨外科、妇产科、儿科、眼耳鼻喉科、口腔科、皮肤科、急诊等。</w:t>
      </w:r>
    </w:p>
    <w:p w14:paraId="095AB612" w14:textId="77777777" w:rsidR="00304FA0" w:rsidRPr="00A27295" w:rsidRDefault="00304FA0" w:rsidP="00304FA0">
      <w:pPr>
        <w:ind w:firstLine="560"/>
        <w:rPr>
          <w:rFonts w:hAnsi="仿宋"/>
          <w:szCs w:val="28"/>
        </w:rPr>
      </w:pPr>
      <w:r>
        <w:rPr>
          <w:rFonts w:hAnsi="仿宋" w:hint="eastAsia"/>
          <w:szCs w:val="28"/>
        </w:rPr>
        <w:t>⑤</w:t>
      </w:r>
      <w:proofErr w:type="gramStart"/>
      <w:r w:rsidRPr="00A27295">
        <w:rPr>
          <w:rFonts w:hAnsi="仿宋" w:hint="eastAsia"/>
          <w:szCs w:val="28"/>
        </w:rPr>
        <w:t>点击某</w:t>
      </w:r>
      <w:proofErr w:type="gramEnd"/>
      <w:r w:rsidRPr="00A27295">
        <w:rPr>
          <w:rFonts w:hAnsi="仿宋" w:hint="eastAsia"/>
          <w:szCs w:val="28"/>
        </w:rPr>
        <w:t>一科室，跳转专家</w:t>
      </w:r>
      <w:r w:rsidRPr="00A27295">
        <w:rPr>
          <w:rFonts w:hAnsi="仿宋" w:hint="eastAsia"/>
          <w:szCs w:val="28"/>
        </w:rPr>
        <w:t>/</w:t>
      </w:r>
      <w:r w:rsidRPr="00A27295">
        <w:rPr>
          <w:rFonts w:hAnsi="仿宋" w:hint="eastAsia"/>
          <w:szCs w:val="28"/>
        </w:rPr>
        <w:t>普通可挂号页面，本页面标题栏分为专家和普通两栏，可支持单页面切换，专家标题栏点击进去显示暂无数据，普通标题栏单页面显示全部可挂号信息列表，如</w:t>
      </w:r>
      <w:r w:rsidRPr="00A27295">
        <w:rPr>
          <w:rFonts w:hAnsi="仿宋" w:hint="eastAsia"/>
          <w:szCs w:val="28"/>
        </w:rPr>
        <w:t>2020-9-21</w:t>
      </w:r>
      <w:r w:rsidRPr="00A27295">
        <w:rPr>
          <w:rFonts w:hAnsi="仿宋" w:hint="eastAsia"/>
          <w:szCs w:val="28"/>
        </w:rPr>
        <w:t>周一，下午</w:t>
      </w:r>
      <w:r w:rsidRPr="00A27295">
        <w:rPr>
          <w:rFonts w:hAnsi="仿宋" w:hint="eastAsia"/>
          <w:szCs w:val="28"/>
        </w:rPr>
        <w:t>14:00</w:t>
      </w:r>
      <w:r w:rsidRPr="00A27295">
        <w:rPr>
          <w:rFonts w:hAnsi="仿宋" w:hint="eastAsia"/>
          <w:szCs w:val="28"/>
        </w:rPr>
        <w:t>，神经内科，依次排列，并提供预约按钮。</w:t>
      </w:r>
    </w:p>
    <w:p w14:paraId="78079060" w14:textId="77777777" w:rsidR="00304FA0" w:rsidRPr="001B761C" w:rsidRDefault="00304FA0" w:rsidP="00304FA0">
      <w:pPr>
        <w:ind w:firstLine="560"/>
      </w:pPr>
      <w:r>
        <w:rPr>
          <w:rFonts w:hAnsi="仿宋" w:hint="eastAsia"/>
          <w:szCs w:val="28"/>
        </w:rPr>
        <w:t>⑥</w:t>
      </w:r>
      <w:r w:rsidRPr="00A27295">
        <w:rPr>
          <w:rFonts w:hAnsi="仿宋" w:hint="eastAsia"/>
          <w:szCs w:val="28"/>
        </w:rPr>
        <w:t>点击预约按钮跳转挂号信息页面，本页面展示预约挂号的相关信息卡片，字段信息有，预约科室</w:t>
      </w:r>
      <w:r w:rsidRPr="00A27295">
        <w:rPr>
          <w:rFonts w:hAnsi="仿宋" w:hint="eastAsia"/>
          <w:szCs w:val="28"/>
        </w:rPr>
        <w:t xml:space="preserve"> </w:t>
      </w:r>
      <w:r w:rsidRPr="00A27295">
        <w:rPr>
          <w:rFonts w:hAnsi="仿宋" w:hint="eastAsia"/>
          <w:szCs w:val="28"/>
        </w:rPr>
        <w:t>：神经内科，门诊类型：普通号；预约时间：</w:t>
      </w:r>
      <w:r w:rsidRPr="00A27295">
        <w:rPr>
          <w:rFonts w:hAnsi="仿宋" w:hint="eastAsia"/>
          <w:szCs w:val="28"/>
        </w:rPr>
        <w:t>2020-9-21</w:t>
      </w:r>
      <w:r w:rsidRPr="00A27295">
        <w:rPr>
          <w:rFonts w:hAnsi="仿宋" w:hint="eastAsia"/>
          <w:szCs w:val="28"/>
        </w:rPr>
        <w:t>周一</w:t>
      </w:r>
      <w:r w:rsidRPr="00A27295">
        <w:rPr>
          <w:rFonts w:hAnsi="仿宋" w:hint="eastAsia"/>
          <w:szCs w:val="28"/>
        </w:rPr>
        <w:t xml:space="preserve"> </w:t>
      </w:r>
      <w:r w:rsidRPr="00A27295">
        <w:rPr>
          <w:rFonts w:hAnsi="仿宋" w:hint="eastAsia"/>
          <w:szCs w:val="28"/>
        </w:rPr>
        <w:t>下午</w:t>
      </w:r>
      <w:r w:rsidRPr="00A27295">
        <w:rPr>
          <w:rFonts w:hAnsi="仿宋" w:hint="eastAsia"/>
          <w:szCs w:val="28"/>
        </w:rPr>
        <w:t xml:space="preserve"> 14:00</w:t>
      </w:r>
      <w:r w:rsidRPr="00A27295">
        <w:rPr>
          <w:rFonts w:hAnsi="仿宋" w:hint="eastAsia"/>
          <w:szCs w:val="28"/>
        </w:rPr>
        <w:t>。页面下方显示“预约成功！”的字样。点击预约成功返回首页。</w:t>
      </w:r>
    </w:p>
    <w:p w14:paraId="424E0253" w14:textId="77777777" w:rsidR="00DD29B6" w:rsidRPr="00E76A2E" w:rsidRDefault="007E79C1">
      <w:pPr>
        <w:pStyle w:val="2"/>
        <w:numPr>
          <w:ilvl w:val="0"/>
          <w:numId w:val="2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成果</w:t>
      </w:r>
      <w:r w:rsidRPr="00E76A2E">
        <w:rPr>
          <w:rFonts w:ascii="仿宋_GB2312" w:eastAsia="仿宋_GB2312" w:hAnsi="仿宋" w:hint="eastAsia"/>
          <w:color w:val="000000"/>
        </w:rPr>
        <w:t>物</w:t>
      </w:r>
      <w:r w:rsidRPr="00E76A2E">
        <w:rPr>
          <w:rFonts w:ascii="仿宋_GB2312" w:eastAsia="仿宋_GB2312" w:hAnsi="仿宋" w:hint="eastAsia"/>
        </w:rPr>
        <w:t>提交</w:t>
      </w:r>
    </w:p>
    <w:bookmarkEnd w:id="1"/>
    <w:p w14:paraId="3D53F17E" w14:textId="206F860A" w:rsidR="00396687" w:rsidRDefault="00396687" w:rsidP="00396687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hAnsi="仿宋" w:hint="eastAsia"/>
          <w:b/>
          <w:bCs/>
          <w:color w:val="0D0D0D" w:themeColor="text1" w:themeTint="F2"/>
          <w:szCs w:val="28"/>
        </w:rPr>
        <w:t>需求规格说明书.</w:t>
      </w:r>
      <w:r>
        <w:rPr>
          <w:rFonts w:ascii="仿宋" w:hAnsi="仿宋"/>
          <w:b/>
          <w:bCs/>
          <w:color w:val="0D0D0D" w:themeColor="text1" w:themeTint="F2"/>
          <w:szCs w:val="28"/>
        </w:rPr>
        <w:t>docx</w:t>
      </w:r>
      <w:r>
        <w:rPr>
          <w:rFonts w:ascii="仿宋" w:hAnsi="仿宋" w:hint="eastAsia"/>
          <w:color w:val="0D0D0D" w:themeColor="text1" w:themeTint="F2"/>
          <w:szCs w:val="28"/>
        </w:rPr>
        <w:t>”提交到成果物提交平台（h</w:t>
      </w:r>
      <w:r>
        <w:rPr>
          <w:rFonts w:ascii="仿宋" w:hAnsi="仿宋"/>
          <w:color w:val="0D0D0D" w:themeColor="text1" w:themeTint="F2"/>
          <w:szCs w:val="28"/>
        </w:rPr>
        <w:t>ttp://ip:port/</w:t>
      </w:r>
      <w:r>
        <w:rPr>
          <w:rFonts w:ascii="仿宋" w:hAnsi="仿宋" w:hint="eastAsia"/>
          <w:color w:val="0D0D0D" w:themeColor="text1" w:themeTint="F2"/>
          <w:szCs w:val="28"/>
        </w:rPr>
        <w:t>）。</w:t>
      </w:r>
    </w:p>
    <w:p w14:paraId="5864544D" w14:textId="77777777" w:rsidR="00396687" w:rsidRDefault="00396687" w:rsidP="00396687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 w:hint="eastAsia"/>
          <w:color w:val="0D0D0D" w:themeColor="text1" w:themeTint="F2"/>
          <w:szCs w:val="28"/>
        </w:rPr>
        <w:t>需求规格说明书</w:t>
      </w:r>
      <w:r>
        <w:rPr>
          <w:rFonts w:ascii="仿宋" w:hAnsi="仿宋"/>
          <w:color w:val="0D0D0D" w:themeColor="text1" w:themeTint="F2"/>
          <w:szCs w:val="28"/>
        </w:rPr>
        <w:t>（模板）</w:t>
      </w:r>
      <w:r>
        <w:rPr>
          <w:rFonts w:ascii="仿宋" w:hAnsi="仿宋" w:hint="eastAsia"/>
          <w:color w:val="0D0D0D" w:themeColor="text1" w:themeTint="F2"/>
          <w:szCs w:val="28"/>
        </w:rPr>
        <w:t>文件内容中不能撰写与选手相关的信息，如赛位号、姓名和院校等。如出现上述信息标记，本模块记零分。</w:t>
      </w:r>
    </w:p>
    <w:p w14:paraId="1C03038A" w14:textId="77777777" w:rsidR="00396687" w:rsidRDefault="00396687" w:rsidP="00396687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/>
          <w:color w:val="0D0D0D" w:themeColor="text1" w:themeTint="F2"/>
          <w:szCs w:val="28"/>
        </w:rPr>
        <w:t>注</w:t>
      </w:r>
      <w:r>
        <w:rPr>
          <w:rFonts w:ascii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hAnsi="仿宋"/>
          <w:color w:val="0D0D0D" w:themeColor="text1" w:themeTint="F2"/>
          <w:szCs w:val="28"/>
        </w:rPr>
        <w:t>分配的账号登录</w:t>
      </w:r>
      <w:r>
        <w:rPr>
          <w:rFonts w:ascii="仿宋" w:hAnsi="仿宋" w:hint="eastAsia"/>
          <w:color w:val="0D0D0D" w:themeColor="text1" w:themeTint="F2"/>
          <w:szCs w:val="28"/>
        </w:rPr>
        <w:t>成果物提交平台。</w:t>
      </w:r>
    </w:p>
    <w:p w14:paraId="6F9AB2FD" w14:textId="3AAB7862" w:rsidR="00DD29B6" w:rsidRDefault="007E79C1" w:rsidP="00396687">
      <w:pPr>
        <w:ind w:firstLine="560"/>
      </w:pPr>
      <w:r>
        <w:br w:type="page"/>
      </w:r>
    </w:p>
    <w:p w14:paraId="1CD17505" w14:textId="77777777" w:rsidR="00DD29B6" w:rsidRDefault="007E79C1">
      <w:pPr>
        <w:pStyle w:val="1"/>
        <w:ind w:firstLine="720"/>
      </w:pPr>
      <w:bookmarkStart w:id="4" w:name="_Hlk51592705"/>
      <w:r>
        <w:rPr>
          <w:noProof/>
        </w:rPr>
        <w:lastRenderedPageBreak/>
        <w:drawing>
          <wp:anchor distT="0" distB="0" distL="114300" distR="114300" simplePos="0" relativeHeight="251654656" behindDoc="0" locked="0" layoutInCell="1" allowOverlap="1" wp14:anchorId="49875935" wp14:editId="68761DD8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219200" cy="41910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8303E1" w14:textId="77777777" w:rsidR="00DD29B6" w:rsidRDefault="007E79C1">
      <w:pPr>
        <w:pStyle w:val="1"/>
        <w:ind w:firstLine="720"/>
        <w:jc w:val="center"/>
        <w:rPr>
          <w:rFonts w:ascii="黑体" w:hAnsi="黑体"/>
        </w:rPr>
      </w:pPr>
      <w:r>
        <w:rPr>
          <w:rFonts w:ascii="黑体" w:hAnsi="黑体" w:hint="eastAsia"/>
        </w:rPr>
        <w:t>模块B</w:t>
      </w:r>
      <w:r>
        <w:rPr>
          <w:rFonts w:ascii="黑体" w:hAnsi="黑体"/>
        </w:rPr>
        <w:t>：</w:t>
      </w:r>
      <w:r>
        <w:rPr>
          <w:rFonts w:ascii="黑体" w:hAnsi="黑体" w:hint="eastAsia"/>
        </w:rPr>
        <w:t>初步设计</w:t>
      </w:r>
    </w:p>
    <w:p w14:paraId="7F389804" w14:textId="77777777" w:rsidR="00DD29B6" w:rsidRPr="00E76A2E" w:rsidRDefault="007E79C1">
      <w:pPr>
        <w:pStyle w:val="2"/>
        <w:numPr>
          <w:ilvl w:val="0"/>
          <w:numId w:val="8"/>
        </w:numPr>
        <w:ind w:left="0" w:firstLine="562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t>竞赛任务</w:t>
      </w:r>
    </w:p>
    <w:p w14:paraId="392CC405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此模块竞赛时间3小时，分数16分。</w:t>
      </w:r>
    </w:p>
    <w:p w14:paraId="0568C352" w14:textId="77777777" w:rsidR="00DD29B6" w:rsidRPr="00E76A2E" w:rsidRDefault="007E79C1">
      <w:pPr>
        <w:pStyle w:val="3"/>
        <w:numPr>
          <w:ilvl w:val="0"/>
          <w:numId w:val="9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竞赛主题</w:t>
      </w:r>
    </w:p>
    <w:p w14:paraId="1F19C98D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3B55F8DF" w14:textId="77777777" w:rsidR="00DD29B6" w:rsidRPr="00E76A2E" w:rsidRDefault="007E79C1">
      <w:pPr>
        <w:ind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b/>
          <w:noProof/>
        </w:rPr>
        <w:drawing>
          <wp:anchor distT="0" distB="0" distL="114300" distR="114300" simplePos="0" relativeHeight="251655680" behindDoc="0" locked="0" layoutInCell="1" allowOverlap="1" wp14:anchorId="1663D9BD" wp14:editId="0FA4DB37">
            <wp:simplePos x="0" y="0"/>
            <wp:positionH relativeFrom="column">
              <wp:posOffset>222250</wp:posOffset>
            </wp:positionH>
            <wp:positionV relativeFrom="paragraph">
              <wp:posOffset>1943735</wp:posOffset>
            </wp:positionV>
            <wp:extent cx="5274310" cy="1940560"/>
            <wp:effectExtent l="0" t="0" r="2540" b="2540"/>
            <wp:wrapSquare wrapText="bothSides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6A2E">
        <w:rPr>
          <w:rFonts w:ascii="仿宋_GB2312" w:eastAsia="仿宋_GB2312" w:hAnsi="仿宋"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</w:t>
      </w:r>
      <w:r w:rsidRPr="00E76A2E">
        <w:rPr>
          <w:rFonts w:ascii="仿宋_GB2312" w:eastAsia="仿宋_GB2312" w:hAnsi="仿宋" w:hint="eastAsia"/>
          <w:color w:val="000000"/>
        </w:rPr>
        <w:t>防</w:t>
      </w:r>
      <w:r w:rsidRPr="00E76A2E">
        <w:rPr>
          <w:rFonts w:ascii="仿宋_GB2312" w:eastAsia="仿宋_GB2312" w:hAnsi="仿宋" w:hint="eastAsia"/>
        </w:rPr>
        <w:t>、智慧交通、智慧教育、智慧医疗、智慧生活等数十个场景。</w:t>
      </w:r>
    </w:p>
    <w:p w14:paraId="6C3943E6" w14:textId="77777777" w:rsidR="00DD29B6" w:rsidRPr="00E76A2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图1 智慧城市系统架构</w:t>
      </w:r>
    </w:p>
    <w:p w14:paraId="6BEEB3EE" w14:textId="77777777" w:rsidR="00DD29B6" w:rsidRPr="00E76A2E" w:rsidRDefault="007E79C1">
      <w:pPr>
        <w:pStyle w:val="3"/>
        <w:numPr>
          <w:ilvl w:val="0"/>
          <w:numId w:val="9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基本要求</w:t>
      </w:r>
    </w:p>
    <w:p w14:paraId="3F79A886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使用Adobe XD或者Sketch软件，参照模块功能要求，进行该功能模块的页面原型设计，制作页面原型参阅iOS、谷歌的Material Design设计规范。</w:t>
      </w:r>
    </w:p>
    <w:p w14:paraId="3942E848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画板尺寸为750×1334px，状态栏高度40px，标题栏高度为88px，标签</w:t>
      </w:r>
      <w:proofErr w:type="gramStart"/>
      <w:r w:rsidRPr="00E76A2E">
        <w:rPr>
          <w:rFonts w:ascii="仿宋_GB2312" w:eastAsia="仿宋_GB2312" w:hAnsi="仿宋" w:hint="eastAsia"/>
        </w:rPr>
        <w:t>栏高度</w:t>
      </w:r>
      <w:proofErr w:type="gramEnd"/>
      <w:r w:rsidRPr="00E76A2E">
        <w:rPr>
          <w:rFonts w:ascii="仿宋_GB2312" w:eastAsia="仿宋_GB2312" w:hAnsi="仿宋" w:hint="eastAsia"/>
        </w:rPr>
        <w:t>为98px 。</w:t>
      </w:r>
    </w:p>
    <w:p w14:paraId="56D5F68F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原型绘制画板大小尺寸及各部分内容</w:t>
      </w:r>
      <w:r w:rsidRPr="00E76A2E">
        <w:rPr>
          <w:rFonts w:ascii="仿宋_GB2312" w:eastAsia="仿宋_GB2312" w:hAnsi="仿宋" w:hint="eastAsia"/>
          <w:color w:val="000000"/>
        </w:rPr>
        <w:t>区</w:t>
      </w:r>
      <w:r w:rsidRPr="00E76A2E">
        <w:rPr>
          <w:rFonts w:ascii="仿宋_GB2312" w:eastAsia="仿宋_GB2312" w:hAnsi="仿宋" w:hint="eastAsia"/>
        </w:rPr>
        <w:t>尺寸参考。</w:t>
      </w:r>
    </w:p>
    <w:p w14:paraId="6960B512" w14:textId="77777777" w:rsidR="00DD29B6" w:rsidRPr="00E76A2E" w:rsidRDefault="007E79C1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  <w:r w:rsidRPr="00E76A2E">
        <w:rPr>
          <w:rFonts w:ascii="仿宋_GB2312" w:eastAsia="仿宋_GB2312" w:hAnsi="仿宋" w:hint="eastAsia"/>
          <w:noProof/>
          <w:szCs w:val="28"/>
        </w:rPr>
        <w:drawing>
          <wp:anchor distT="0" distB="0" distL="114300" distR="114300" simplePos="0" relativeHeight="251660800" behindDoc="0" locked="0" layoutInCell="1" allowOverlap="1" wp14:anchorId="427A7F42" wp14:editId="7070DC3E">
            <wp:simplePos x="0" y="0"/>
            <wp:positionH relativeFrom="column">
              <wp:posOffset>1155700</wp:posOffset>
            </wp:positionH>
            <wp:positionV relativeFrom="paragraph">
              <wp:posOffset>66040</wp:posOffset>
            </wp:positionV>
            <wp:extent cx="2962910" cy="3670300"/>
            <wp:effectExtent l="0" t="0" r="8890" b="635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3670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0F6DAC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70EF3C2B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24E431E9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615B8DE3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105F19EE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2B72787C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6184E94A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42F69738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0914294C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6580F5F0" w14:textId="77777777" w:rsidR="00DD29B6" w:rsidRPr="00E76A2E" w:rsidRDefault="00DD29B6">
      <w:pPr>
        <w:pStyle w:val="afa"/>
        <w:ind w:firstLine="560"/>
        <w:jc w:val="center"/>
        <w:rPr>
          <w:rFonts w:ascii="仿宋_GB2312" w:eastAsia="仿宋_GB2312" w:hAnsi="仿宋"/>
          <w:szCs w:val="28"/>
        </w:rPr>
      </w:pPr>
    </w:p>
    <w:p w14:paraId="1F67F445" w14:textId="77777777" w:rsidR="00DD29B6" w:rsidRPr="00E76A2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图2 尺寸参考图</w:t>
      </w:r>
    </w:p>
    <w:p w14:paraId="7212CD1C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proofErr w:type="gramStart"/>
      <w:r w:rsidRPr="00E76A2E">
        <w:rPr>
          <w:rFonts w:ascii="仿宋_GB2312" w:eastAsia="仿宋_GB2312" w:hAnsi="仿宋" w:hint="eastAsia"/>
        </w:rPr>
        <w:t>当内容</w:t>
      </w:r>
      <w:proofErr w:type="gramEnd"/>
      <w:r w:rsidRPr="00E76A2E">
        <w:rPr>
          <w:rFonts w:ascii="仿宋_GB2312" w:eastAsia="仿宋_GB2312" w:hAnsi="仿宋" w:hint="eastAsia"/>
        </w:rPr>
        <w:t>超出高度区域时，设置滚动区域来显示内容。</w:t>
      </w:r>
    </w:p>
    <w:p w14:paraId="5653A767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画板要对齐，界面版式布局合理、美观，内容完整；同样功能请复用样式，避免一种功能，两种样式的情况。</w:t>
      </w:r>
    </w:p>
    <w:p w14:paraId="6249FA8D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原型要有交互设计内容，用户体验良好。检查存在的漏洞，</w:t>
      </w:r>
      <w:r w:rsidRPr="00E76A2E">
        <w:rPr>
          <w:rFonts w:ascii="仿宋_GB2312" w:eastAsia="仿宋_GB2312" w:hAnsi="仿宋" w:hint="eastAsia"/>
        </w:rPr>
        <w:lastRenderedPageBreak/>
        <w:t>防止出现异常流程和内容状态。</w:t>
      </w:r>
    </w:p>
    <w:p w14:paraId="4B1DCEC9" w14:textId="77777777" w:rsidR="00DD29B6" w:rsidRPr="00E76A2E" w:rsidRDefault="007E79C1">
      <w:pPr>
        <w:pStyle w:val="afa"/>
        <w:numPr>
          <w:ilvl w:val="0"/>
          <w:numId w:val="10"/>
        </w:numPr>
        <w:ind w:left="42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页面所需数据，详见API接口文档，利用Postman工具获取。部分素材详见U盘\模块B：初步设计\01设计素材。</w:t>
      </w:r>
    </w:p>
    <w:p w14:paraId="5192CD82" w14:textId="77777777" w:rsidR="00DD29B6" w:rsidRPr="00E76A2E" w:rsidRDefault="007E79C1">
      <w:pPr>
        <w:pStyle w:val="2"/>
        <w:numPr>
          <w:ilvl w:val="0"/>
          <w:numId w:val="8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任务要求：限</w:t>
      </w:r>
      <w:proofErr w:type="gramStart"/>
      <w:r w:rsidRPr="00E76A2E">
        <w:rPr>
          <w:rFonts w:ascii="仿宋_GB2312" w:eastAsia="仿宋_GB2312" w:hAnsi="仿宋" w:hint="eastAsia"/>
        </w:rPr>
        <w:t>选主题</w:t>
      </w:r>
      <w:proofErr w:type="gramEnd"/>
      <w:r w:rsidRPr="00E76A2E">
        <w:rPr>
          <w:rFonts w:ascii="仿宋_GB2312" w:eastAsia="仿宋_GB2312" w:hAnsi="仿宋" w:hint="eastAsia"/>
        </w:rPr>
        <w:t>初步设计（4分）</w:t>
      </w:r>
    </w:p>
    <w:p w14:paraId="07E2E1ED" w14:textId="77777777" w:rsidR="00DD29B6" w:rsidRPr="00E76A2E" w:rsidRDefault="007E79C1">
      <w:pPr>
        <w:pStyle w:val="3"/>
        <w:numPr>
          <w:ilvl w:val="0"/>
          <w:numId w:val="11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主题背景</w:t>
      </w:r>
    </w:p>
    <w:p w14:paraId="2601F194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随着工作生活信息化、网络化、数据</w:t>
      </w:r>
      <w:proofErr w:type="gramStart"/>
      <w:r w:rsidRPr="00E76A2E">
        <w:rPr>
          <w:rFonts w:ascii="仿宋_GB2312" w:eastAsia="仿宋_GB2312" w:hAnsi="仿宋" w:hint="eastAsia"/>
        </w:rPr>
        <w:t>化持续</w:t>
      </w:r>
      <w:proofErr w:type="gramEnd"/>
      <w:r w:rsidRPr="00E76A2E">
        <w:rPr>
          <w:rFonts w:ascii="仿宋_GB2312" w:eastAsia="仿宋_GB2312" w:hAnsi="仿宋" w:hint="eastAsia"/>
        </w:rPr>
        <w:t>加深，消除贫困是社会主义制度的本质要求，是贯彻落实群众路线的生动体现，更是推进经济跨越发展、全面建设小康社会。我国是世界上人口最多的发展中国家，农村经济不平衡现象突出。特别是农村贫困人口多，给扶贫工作造成很大的困扰。</w:t>
      </w:r>
    </w:p>
    <w:p w14:paraId="339D8240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促进社会和谐稳定的迫切需要。深入推进扶贫工作事关党的执政基础，事关国家的长治久安，现实意义十分重大。</w:t>
      </w:r>
    </w:p>
    <w:p w14:paraId="3C9A8FAA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通过精准扶贫系统建设，主要解决帮扶人员与贫困户缺少互动沟通平台，扶贫信息难以精准推送，帮扶工作考核</w:t>
      </w:r>
      <w:proofErr w:type="gramStart"/>
      <w:r w:rsidRPr="00E76A2E">
        <w:rPr>
          <w:rFonts w:ascii="仿宋_GB2312" w:eastAsia="仿宋_GB2312" w:hAnsi="仿宋" w:hint="eastAsia"/>
        </w:rPr>
        <w:t>难建设</w:t>
      </w:r>
      <w:proofErr w:type="gramEnd"/>
      <w:r w:rsidRPr="00E76A2E">
        <w:rPr>
          <w:rFonts w:ascii="仿宋_GB2312" w:eastAsia="仿宋_GB2312" w:hAnsi="仿宋" w:hint="eastAsia"/>
        </w:rPr>
        <w:t>目标。主要包括以下功能模块。</w:t>
      </w:r>
    </w:p>
    <w:p w14:paraId="1086525D" w14:textId="77777777" w:rsidR="00DD29B6" w:rsidRPr="00E76A2E" w:rsidRDefault="007E79C1">
      <w:pPr>
        <w:pStyle w:val="afa"/>
        <w:numPr>
          <w:ilvl w:val="0"/>
          <w:numId w:val="1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新闻：首页幻灯片</w:t>
      </w:r>
      <w:proofErr w:type="gramStart"/>
      <w:r w:rsidRPr="00E76A2E">
        <w:rPr>
          <w:rFonts w:ascii="仿宋_GB2312" w:eastAsia="仿宋_GB2312" w:hAnsi="仿宋" w:hint="eastAsia"/>
        </w:rPr>
        <w:t>轮播图</w:t>
      </w:r>
      <w:proofErr w:type="gramEnd"/>
      <w:r w:rsidRPr="00E76A2E">
        <w:rPr>
          <w:rFonts w:ascii="仿宋_GB2312" w:eastAsia="仿宋_GB2312" w:hAnsi="仿宋" w:hint="eastAsia"/>
        </w:rPr>
        <w:t>显示，扶贫的最新资讯新闻；</w:t>
      </w:r>
    </w:p>
    <w:p w14:paraId="0C1278F4" w14:textId="77777777" w:rsidR="00DD29B6" w:rsidRPr="00E76A2E" w:rsidRDefault="007E79C1">
      <w:pPr>
        <w:pStyle w:val="afa"/>
        <w:numPr>
          <w:ilvl w:val="0"/>
          <w:numId w:val="1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扶贫案例：包括扶贫案例展示，</w:t>
      </w:r>
      <w:proofErr w:type="gramStart"/>
      <w:r w:rsidRPr="00E76A2E">
        <w:rPr>
          <w:rFonts w:ascii="仿宋_GB2312" w:eastAsia="仿宋_GB2312" w:hAnsi="仿宋" w:hint="eastAsia"/>
        </w:rPr>
        <w:t>点赞等</w:t>
      </w:r>
      <w:proofErr w:type="gramEnd"/>
      <w:r w:rsidRPr="00E76A2E">
        <w:rPr>
          <w:rFonts w:ascii="仿宋_GB2312" w:eastAsia="仿宋_GB2312" w:hAnsi="仿宋" w:hint="eastAsia"/>
        </w:rPr>
        <w:t>；</w:t>
      </w:r>
    </w:p>
    <w:p w14:paraId="3BB6E0D6" w14:textId="77777777" w:rsidR="00DD29B6" w:rsidRPr="00E76A2E" w:rsidRDefault="007E79C1">
      <w:pPr>
        <w:pStyle w:val="afa"/>
        <w:numPr>
          <w:ilvl w:val="0"/>
          <w:numId w:val="1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村情村貌：包括扶贫对象的村子情况，村子环境等；</w:t>
      </w:r>
    </w:p>
    <w:p w14:paraId="71DC546C" w14:textId="77777777" w:rsidR="00DD29B6" w:rsidRPr="00E76A2E" w:rsidRDefault="007E79C1">
      <w:pPr>
        <w:pStyle w:val="afa"/>
        <w:numPr>
          <w:ilvl w:val="0"/>
          <w:numId w:val="1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工作台：包括收到的求助，我帮扶的村子，入户走访，我的案例发布。</w:t>
      </w:r>
    </w:p>
    <w:p w14:paraId="2C9F958B" w14:textId="77777777" w:rsidR="00DD29B6" w:rsidRPr="00E76A2E" w:rsidRDefault="007E79C1">
      <w:pPr>
        <w:pStyle w:val="3"/>
        <w:numPr>
          <w:ilvl w:val="0"/>
          <w:numId w:val="11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任务要求</w:t>
      </w:r>
    </w:p>
    <w:p w14:paraId="0138B4F7" w14:textId="77777777" w:rsidR="00DD29B6" w:rsidRPr="00E76A2E" w:rsidRDefault="007E79C1">
      <w:pPr>
        <w:pStyle w:val="afa"/>
        <w:numPr>
          <w:ilvl w:val="0"/>
          <w:numId w:val="1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基于智慧城市系统架构，以精准扶贫为背景，规划整理精准扶贫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需求，在功能架构体系</w:t>
      </w:r>
      <w:proofErr w:type="gramStart"/>
      <w:r w:rsidRPr="00E76A2E">
        <w:rPr>
          <w:rFonts w:ascii="仿宋_GB2312" w:eastAsia="仿宋_GB2312" w:hAnsi="仿宋" w:hint="eastAsia"/>
          <w:color w:val="000000"/>
        </w:rPr>
        <w:t>总</w:t>
      </w:r>
      <w:r w:rsidRPr="00E76A2E">
        <w:rPr>
          <w:rFonts w:ascii="仿宋_GB2312" w:eastAsia="仿宋_GB2312" w:hAnsi="仿宋" w:hint="eastAsia"/>
        </w:rPr>
        <w:t>至少</w:t>
      </w:r>
      <w:proofErr w:type="gramEnd"/>
      <w:r w:rsidRPr="00E76A2E">
        <w:rPr>
          <w:rFonts w:ascii="仿宋_GB2312" w:eastAsia="仿宋_GB2312" w:hAnsi="仿宋" w:hint="eastAsia"/>
        </w:rPr>
        <w:t>规划设计7个功能，并自主绘制</w:t>
      </w:r>
      <w:r w:rsidRPr="00E76A2E">
        <w:rPr>
          <w:rFonts w:ascii="仿宋_GB2312" w:eastAsia="仿宋_GB2312" w:hAnsi="仿宋" w:hint="eastAsia"/>
        </w:rPr>
        <w:lastRenderedPageBreak/>
        <w:t>精准扶贫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初步设计原型。</w:t>
      </w:r>
    </w:p>
    <w:p w14:paraId="7783156F" w14:textId="77777777" w:rsidR="00DD29B6" w:rsidRPr="00E76A2E" w:rsidRDefault="007E79C1">
      <w:pPr>
        <w:pStyle w:val="afa"/>
        <w:ind w:left="56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注：可参阅模块A需求分析资源。</w:t>
      </w:r>
    </w:p>
    <w:p w14:paraId="7ADA3BE2" w14:textId="77777777" w:rsidR="00DD29B6" w:rsidRPr="00E76A2E" w:rsidRDefault="007E79C1">
      <w:pPr>
        <w:pStyle w:val="afa"/>
        <w:numPr>
          <w:ilvl w:val="0"/>
          <w:numId w:val="1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利用Adobe XD或者Sketch软件，新建“初步设计_限选主题.</w:t>
      </w:r>
      <w:proofErr w:type="spellStart"/>
      <w:r w:rsidRPr="00E76A2E">
        <w:rPr>
          <w:rFonts w:ascii="仿宋_GB2312" w:eastAsia="仿宋_GB2312" w:hAnsi="仿宋" w:hint="eastAsia"/>
        </w:rPr>
        <w:t>xd</w:t>
      </w:r>
      <w:proofErr w:type="spellEnd"/>
      <w:r w:rsidRPr="00E76A2E">
        <w:rPr>
          <w:rFonts w:ascii="仿宋_GB2312" w:eastAsia="仿宋_GB2312" w:hAnsi="仿宋" w:hint="eastAsia"/>
        </w:rPr>
        <w:t>”文件，绘制</w:t>
      </w:r>
      <w:proofErr w:type="gramStart"/>
      <w:r w:rsidRPr="00E76A2E">
        <w:rPr>
          <w:rFonts w:ascii="仿宋_GB2312" w:eastAsia="仿宋_GB2312" w:hAnsi="仿宋" w:hint="eastAsia"/>
        </w:rPr>
        <w:t>智慧党建</w:t>
      </w:r>
      <w:proofErr w:type="gramEnd"/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页面原型，每个功能至少一个画板。</w:t>
      </w:r>
    </w:p>
    <w:p w14:paraId="21383C86" w14:textId="77777777" w:rsidR="00DD29B6" w:rsidRPr="00E76A2E" w:rsidRDefault="007E79C1">
      <w:pPr>
        <w:pStyle w:val="afa"/>
        <w:numPr>
          <w:ilvl w:val="0"/>
          <w:numId w:val="1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画板之间具有交互功能体现。</w:t>
      </w:r>
    </w:p>
    <w:p w14:paraId="0576980E" w14:textId="77777777" w:rsidR="00DD29B6" w:rsidRPr="00E76A2E" w:rsidRDefault="007E79C1">
      <w:pPr>
        <w:pStyle w:val="afa"/>
        <w:numPr>
          <w:ilvl w:val="0"/>
          <w:numId w:val="1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页面设计美观大方，符合人体工学操作逻辑。</w:t>
      </w:r>
    </w:p>
    <w:p w14:paraId="31B40D7B" w14:textId="77777777" w:rsidR="00DD29B6" w:rsidRPr="00E76A2E" w:rsidRDefault="007E79C1">
      <w:pPr>
        <w:pStyle w:val="2"/>
        <w:numPr>
          <w:ilvl w:val="0"/>
          <w:numId w:val="8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任务要求：固定主题初步设计（12分）</w:t>
      </w:r>
    </w:p>
    <w:p w14:paraId="6375EA98" w14:textId="77777777" w:rsidR="00DD29B6" w:rsidRPr="00E76A2E" w:rsidRDefault="007E79C1">
      <w:pPr>
        <w:pStyle w:val="3"/>
        <w:numPr>
          <w:ilvl w:val="0"/>
          <w:numId w:val="14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任务要求</w:t>
      </w:r>
    </w:p>
    <w:p w14:paraId="3DB5AAED" w14:textId="77777777" w:rsidR="00DD29B6" w:rsidRPr="00E76A2E" w:rsidRDefault="007E79C1">
      <w:pPr>
        <w:pStyle w:val="afa"/>
        <w:numPr>
          <w:ilvl w:val="0"/>
          <w:numId w:val="15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基于智慧城市系统中的便民服务功能需求描述，设计智慧服务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进行初步设计。</w:t>
      </w:r>
    </w:p>
    <w:p w14:paraId="7D6B1A8A" w14:textId="77777777" w:rsidR="00DD29B6" w:rsidRPr="00E76A2E" w:rsidRDefault="007E79C1">
      <w:pPr>
        <w:pStyle w:val="afa"/>
        <w:numPr>
          <w:ilvl w:val="0"/>
          <w:numId w:val="15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注：参阅模块A需求分析资源。</w:t>
      </w:r>
    </w:p>
    <w:p w14:paraId="10E6152D" w14:textId="77777777" w:rsidR="00DD29B6" w:rsidRPr="00E76A2E" w:rsidRDefault="007E79C1">
      <w:pPr>
        <w:pStyle w:val="afa"/>
        <w:numPr>
          <w:ilvl w:val="0"/>
          <w:numId w:val="15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利用Adobe XD/Sketch软件，新建“初步设计_固定主题.</w:t>
      </w:r>
      <w:proofErr w:type="spellStart"/>
      <w:r w:rsidRPr="00E76A2E">
        <w:rPr>
          <w:rFonts w:ascii="仿宋_GB2312" w:eastAsia="仿宋_GB2312" w:hAnsi="仿宋" w:hint="eastAsia"/>
        </w:rPr>
        <w:t>xd</w:t>
      </w:r>
      <w:proofErr w:type="spellEnd"/>
      <w:r w:rsidRPr="00E76A2E">
        <w:rPr>
          <w:rFonts w:ascii="仿宋_GB2312" w:eastAsia="仿宋_GB2312" w:hAnsi="仿宋" w:hint="eastAsia"/>
        </w:rPr>
        <w:t>”文件，绘制便民服务给定的功能页面原型，每个功能至少一个画板。</w:t>
      </w:r>
    </w:p>
    <w:p w14:paraId="65C70855" w14:textId="77777777" w:rsidR="00DD29B6" w:rsidRPr="00E76A2E" w:rsidRDefault="007E79C1">
      <w:pPr>
        <w:pStyle w:val="afa"/>
        <w:numPr>
          <w:ilvl w:val="0"/>
          <w:numId w:val="15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画板之间具有交互功能体现。</w:t>
      </w:r>
    </w:p>
    <w:p w14:paraId="1F978C6F" w14:textId="77777777" w:rsidR="00DD29B6" w:rsidRPr="00E76A2E" w:rsidRDefault="007E79C1">
      <w:pPr>
        <w:pStyle w:val="afa"/>
        <w:numPr>
          <w:ilvl w:val="0"/>
          <w:numId w:val="15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页面设计美观大方，符合人体工学操作逻辑。</w:t>
      </w:r>
    </w:p>
    <w:p w14:paraId="13F332DA" w14:textId="77777777" w:rsidR="00DD29B6" w:rsidRPr="00E76A2E" w:rsidRDefault="007E79C1">
      <w:pPr>
        <w:pStyle w:val="3"/>
        <w:numPr>
          <w:ilvl w:val="0"/>
          <w:numId w:val="14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73F29555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任务1：绘制“引导页”模块界面原型（2分）</w:t>
      </w:r>
    </w:p>
    <w:p w14:paraId="3C57CA4D" w14:textId="77777777" w:rsidR="00DD29B6" w:rsidRPr="00E76A2E" w:rsidRDefault="007E79C1">
      <w:pPr>
        <w:pStyle w:val="afa"/>
        <w:numPr>
          <w:ilvl w:val="0"/>
          <w:numId w:val="1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启动时首先显示引导页。</w:t>
      </w:r>
    </w:p>
    <w:p w14:paraId="0EF8BF85" w14:textId="77777777" w:rsidR="00DD29B6" w:rsidRPr="00E76A2E" w:rsidRDefault="007E79C1">
      <w:pPr>
        <w:pStyle w:val="afa"/>
        <w:numPr>
          <w:ilvl w:val="0"/>
          <w:numId w:val="1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利用U盘中提供的5张引导页面图片，设计引导页面。</w:t>
      </w:r>
    </w:p>
    <w:p w14:paraId="77D81918" w14:textId="77777777" w:rsidR="00DD29B6" w:rsidRPr="00E76A2E" w:rsidRDefault="007E79C1">
      <w:pPr>
        <w:pStyle w:val="afa"/>
        <w:numPr>
          <w:ilvl w:val="0"/>
          <w:numId w:val="1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引导页面下方显示5个小圆圈标识，提示用户当前引导页面位置。</w:t>
      </w:r>
    </w:p>
    <w:p w14:paraId="3847AE5F" w14:textId="77777777" w:rsidR="00DD29B6" w:rsidRPr="00E76A2E" w:rsidRDefault="007E79C1">
      <w:pPr>
        <w:pStyle w:val="afa"/>
        <w:numPr>
          <w:ilvl w:val="0"/>
          <w:numId w:val="1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进入最后引导页，显示信息如下。</w:t>
      </w:r>
    </w:p>
    <w:p w14:paraId="30F947B5" w14:textId="77777777" w:rsidR="00DD29B6" w:rsidRPr="00E76A2E" w:rsidRDefault="007E79C1">
      <w:pPr>
        <w:pStyle w:val="afa"/>
        <w:numPr>
          <w:ilvl w:val="1"/>
          <w:numId w:val="17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显示“网络设置”按钮，点击弹出服务器IP地址（如</w:t>
      </w:r>
      <w:r w:rsidRPr="00E76A2E">
        <w:rPr>
          <w:rFonts w:ascii="仿宋_GB2312" w:eastAsia="仿宋_GB2312" w:hAnsi="仿宋" w:hint="eastAsia"/>
        </w:rPr>
        <w:lastRenderedPageBreak/>
        <w:t>192.168.1.10）和端口（如8080）设置对话框，并实现服务器IP地址和端口的保存和修改功能。</w:t>
      </w:r>
    </w:p>
    <w:p w14:paraId="6640B262" w14:textId="77777777" w:rsidR="00DD29B6" w:rsidRPr="00E76A2E" w:rsidRDefault="007E79C1">
      <w:pPr>
        <w:pStyle w:val="afa"/>
        <w:numPr>
          <w:ilvl w:val="1"/>
          <w:numId w:val="17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显示“进入主页”按钮，点击进入主页面。</w:t>
      </w:r>
    </w:p>
    <w:p w14:paraId="5B084C51" w14:textId="77777777" w:rsidR="00DD29B6" w:rsidRPr="00E76A2E" w:rsidRDefault="007E79C1">
      <w:pPr>
        <w:pStyle w:val="afa"/>
        <w:numPr>
          <w:ilvl w:val="0"/>
          <w:numId w:val="1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页面</w:t>
      </w:r>
      <w:proofErr w:type="gramStart"/>
      <w:r w:rsidRPr="00E76A2E">
        <w:rPr>
          <w:rFonts w:ascii="仿宋_GB2312" w:eastAsia="仿宋_GB2312" w:hAnsi="仿宋" w:hint="eastAsia"/>
        </w:rPr>
        <w:t>间具备</w:t>
      </w:r>
      <w:proofErr w:type="gramEnd"/>
      <w:r w:rsidRPr="00E76A2E">
        <w:rPr>
          <w:rFonts w:ascii="仿宋_GB2312" w:eastAsia="仿宋_GB2312" w:hAnsi="仿宋" w:hint="eastAsia"/>
        </w:rPr>
        <w:t>交互功能体现。</w:t>
      </w:r>
    </w:p>
    <w:bookmarkEnd w:id="4"/>
    <w:p w14:paraId="68649CC9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任务2：绘制“主页面”模块界面原型（2分）</w:t>
      </w:r>
    </w:p>
    <w:p w14:paraId="76DFB14B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进入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主页面（主页），彰显智慧城市风采，打造智慧型服务大厅，科技</w:t>
      </w:r>
      <w:r w:rsidRPr="00E76A2E">
        <w:rPr>
          <w:rFonts w:ascii="仿宋_GB2312" w:eastAsia="仿宋_GB2312" w:hAnsi="仿宋" w:hint="eastAsia"/>
          <w:color w:val="000000"/>
        </w:rPr>
        <w:t>赋</w:t>
      </w:r>
      <w:r w:rsidRPr="00E76A2E">
        <w:rPr>
          <w:rFonts w:ascii="仿宋_GB2312" w:eastAsia="仿宋_GB2312" w:hAnsi="仿宋" w:hint="eastAsia"/>
        </w:rPr>
        <w:t>能，创新智能，打造视、听、触体验</w:t>
      </w:r>
      <w:r w:rsidRPr="00E76A2E">
        <w:rPr>
          <w:rFonts w:ascii="仿宋_GB2312" w:eastAsia="仿宋_GB2312" w:hAnsi="仿宋" w:hint="eastAsia"/>
          <w:color w:val="000000"/>
        </w:rPr>
        <w:t>俱佳</w:t>
      </w:r>
      <w:r w:rsidRPr="00E76A2E">
        <w:rPr>
          <w:rFonts w:ascii="仿宋_GB2312" w:eastAsia="仿宋_GB2312" w:hAnsi="仿宋" w:hint="eastAsia"/>
        </w:rPr>
        <w:t>的业务服务大厅，同时供应多种智慧城市解决方案。</w:t>
      </w:r>
    </w:p>
    <w:p w14:paraId="7EA1881F" w14:textId="77777777" w:rsidR="00DD29B6" w:rsidRPr="00E76A2E" w:rsidRDefault="007E79C1">
      <w:pPr>
        <w:pStyle w:val="afa"/>
        <w:numPr>
          <w:ilvl w:val="0"/>
          <w:numId w:val="1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主页显示搜索输入框，输入搜索内容后，点击软键盘“搜索”按钮，跳转至搜索结果相关新闻资讯列表页面。</w:t>
      </w:r>
    </w:p>
    <w:p w14:paraId="15F01376" w14:textId="77777777" w:rsidR="00DD29B6" w:rsidRPr="00E76A2E" w:rsidRDefault="007E79C1">
      <w:pPr>
        <w:pStyle w:val="afa"/>
        <w:numPr>
          <w:ilvl w:val="0"/>
          <w:numId w:val="1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</w:t>
      </w:r>
      <w:proofErr w:type="gramStart"/>
      <w:r w:rsidRPr="00E76A2E">
        <w:rPr>
          <w:rFonts w:ascii="仿宋_GB2312" w:eastAsia="仿宋_GB2312" w:hAnsi="仿宋" w:hint="eastAsia"/>
        </w:rPr>
        <w:t>轮播图</w:t>
      </w:r>
      <w:proofErr w:type="gramEnd"/>
      <w:r w:rsidRPr="00E76A2E">
        <w:rPr>
          <w:rFonts w:ascii="仿宋_GB2312" w:eastAsia="仿宋_GB2312" w:hAnsi="仿宋" w:hint="eastAsia"/>
        </w:rPr>
        <w:t>，点击</w:t>
      </w:r>
      <w:proofErr w:type="gramStart"/>
      <w:r w:rsidRPr="00E76A2E">
        <w:rPr>
          <w:rFonts w:ascii="仿宋_GB2312" w:eastAsia="仿宋_GB2312" w:hAnsi="仿宋" w:hint="eastAsia"/>
        </w:rPr>
        <w:t>轮播图</w:t>
      </w:r>
      <w:proofErr w:type="gramEnd"/>
      <w:r w:rsidRPr="00E76A2E">
        <w:rPr>
          <w:rFonts w:ascii="仿宋_GB2312" w:eastAsia="仿宋_GB2312" w:hAnsi="仿宋" w:hint="eastAsia"/>
        </w:rPr>
        <w:t>跳转至对应页面。</w:t>
      </w:r>
    </w:p>
    <w:p w14:paraId="362755A2" w14:textId="77777777" w:rsidR="00DD29B6" w:rsidRPr="00E76A2E" w:rsidRDefault="007E79C1">
      <w:pPr>
        <w:pStyle w:val="afa"/>
        <w:ind w:left="56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</w:t>
      </w:r>
      <w:proofErr w:type="gramStart"/>
      <w:r w:rsidRPr="00E76A2E">
        <w:rPr>
          <w:rFonts w:ascii="仿宋_GB2312" w:eastAsia="仿宋_GB2312" w:hAnsi="仿宋" w:hint="eastAsia"/>
        </w:rPr>
        <w:t>轮播图资源</w:t>
      </w:r>
      <w:proofErr w:type="gramEnd"/>
      <w:r w:rsidRPr="00E76A2E">
        <w:rPr>
          <w:rFonts w:ascii="仿宋_GB2312" w:eastAsia="仿宋_GB2312" w:hAnsi="仿宋" w:hint="eastAsia"/>
        </w:rPr>
        <w:t>通过服务器API接口获取。</w:t>
      </w:r>
    </w:p>
    <w:p w14:paraId="1E0CF16F" w14:textId="77777777" w:rsidR="00DD29B6" w:rsidRPr="00E76A2E" w:rsidRDefault="007E79C1">
      <w:pPr>
        <w:pStyle w:val="afa"/>
        <w:numPr>
          <w:ilvl w:val="0"/>
          <w:numId w:val="1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智慧城市各领域应用服务入口，以图标和名称为单元宫格方式显示，手机端每行显示5个，共两行，第2行最后一个显示“更多服务”，点击“更多服务”进入对应页面。每个领域应用入口布局显示为圆形图标，图标下为名称，点击图标可进入对应的领域应用页面。</w:t>
      </w:r>
    </w:p>
    <w:p w14:paraId="7196F109" w14:textId="77777777" w:rsidR="00DD29B6" w:rsidRPr="00E76A2E" w:rsidRDefault="007E79C1">
      <w:pPr>
        <w:pStyle w:val="afa"/>
        <w:numPr>
          <w:ilvl w:val="0"/>
          <w:numId w:val="1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显示热门主题模块，手机端每行显示2个热门主题，每个主题入口布局为圆角（20dp）矩形图标，图标下为标题名称，多出的标题名称</w:t>
      </w:r>
      <w:r w:rsidRPr="00E76A2E">
        <w:rPr>
          <w:rFonts w:ascii="仿宋_GB2312" w:eastAsia="仿宋_GB2312" w:hAnsi="仿宋" w:hint="eastAsia"/>
          <w:color w:val="000000"/>
        </w:rPr>
        <w:t>字</w:t>
      </w:r>
      <w:r w:rsidRPr="00E76A2E">
        <w:rPr>
          <w:rFonts w:ascii="仿宋_GB2312" w:eastAsia="仿宋_GB2312" w:hAnsi="仿宋" w:hint="eastAsia"/>
        </w:rPr>
        <w:t>用省略号显示，点击“热门主题”进入到对应的主题页面。</w:t>
      </w:r>
    </w:p>
    <w:p w14:paraId="46A9CB93" w14:textId="77777777" w:rsidR="00DD29B6" w:rsidRPr="00E76A2E" w:rsidRDefault="007E79C1">
      <w:pPr>
        <w:pStyle w:val="afa"/>
        <w:numPr>
          <w:ilvl w:val="0"/>
          <w:numId w:val="1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显示新闻专栏，上方标签</w:t>
      </w:r>
      <w:proofErr w:type="gramStart"/>
      <w:r w:rsidRPr="00E76A2E">
        <w:rPr>
          <w:rFonts w:ascii="仿宋_GB2312" w:eastAsia="仿宋_GB2312" w:hAnsi="仿宋" w:hint="eastAsia"/>
        </w:rPr>
        <w:t>页方式</w:t>
      </w:r>
      <w:proofErr w:type="gramEnd"/>
      <w:r w:rsidRPr="00E76A2E">
        <w:rPr>
          <w:rFonts w:ascii="仿宋_GB2312" w:eastAsia="仿宋_GB2312" w:hAnsi="仿宋" w:hint="eastAsia"/>
        </w:rPr>
        <w:t>显示新闻类别，下方显示新闻列表，列表</w:t>
      </w:r>
      <w:proofErr w:type="gramStart"/>
      <w:r w:rsidRPr="00E76A2E">
        <w:rPr>
          <w:rFonts w:ascii="仿宋_GB2312" w:eastAsia="仿宋_GB2312" w:hAnsi="仿宋" w:hint="eastAsia"/>
        </w:rPr>
        <w:t>项包括</w:t>
      </w:r>
      <w:proofErr w:type="gramEnd"/>
      <w:r w:rsidRPr="00E76A2E">
        <w:rPr>
          <w:rFonts w:ascii="仿宋_GB2312" w:eastAsia="仿宋_GB2312" w:hAnsi="仿宋" w:hint="eastAsia"/>
        </w:rPr>
        <w:t>图片、新闻标题、新闻内容缩写（多出的字用省略号显示），评论总数，发布时间等信息。</w:t>
      </w:r>
    </w:p>
    <w:p w14:paraId="7AF3900E" w14:textId="77777777" w:rsidR="00DD29B6" w:rsidRPr="00E76A2E" w:rsidRDefault="007E79C1">
      <w:pPr>
        <w:pStyle w:val="afa"/>
        <w:numPr>
          <w:ilvl w:val="0"/>
          <w:numId w:val="1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显示底部导航栏，采用图标加文字方式显示，图标在上，文字在下，共五个图标分别为首页、全部服务、新闻、活动、个人中心，点击标签进入对应页面，并颜色标记当前页面所在导航栏。</w:t>
      </w:r>
    </w:p>
    <w:p w14:paraId="6CEA5821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任务3：绘制“个人中心”模块界面原型（2分）</w:t>
      </w:r>
    </w:p>
    <w:p w14:paraId="7543CB51" w14:textId="77777777" w:rsidR="00DD29B6" w:rsidRPr="00E76A2E" w:rsidRDefault="007E79C1">
      <w:pPr>
        <w:pStyle w:val="afa"/>
        <w:numPr>
          <w:ilvl w:val="0"/>
          <w:numId w:val="1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主页面底部导航栏中，点击“个人中心”图标信息，进入用户个人中心页面。</w:t>
      </w:r>
    </w:p>
    <w:p w14:paraId="44DBE0D4" w14:textId="77777777" w:rsidR="00DD29B6" w:rsidRPr="00E76A2E" w:rsidRDefault="007E79C1">
      <w:pPr>
        <w:pStyle w:val="afa"/>
        <w:numPr>
          <w:ilvl w:val="0"/>
          <w:numId w:val="1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424D0F57" w14:textId="77777777" w:rsidR="00DD29B6" w:rsidRPr="00E76A2E" w:rsidRDefault="007E79C1">
      <w:pPr>
        <w:pStyle w:val="afa"/>
        <w:numPr>
          <w:ilvl w:val="0"/>
          <w:numId w:val="1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点击个人信息跳转至个人信息页面，标签栏显示本页面标题，点击返回图标可返回到上一页，点击修改可保存修改的信息，可修改内容为：头像、昵称、性别、联系电话，注：</w:t>
      </w:r>
      <w:proofErr w:type="gramStart"/>
      <w:r w:rsidRPr="00E76A2E">
        <w:rPr>
          <w:rFonts w:ascii="仿宋_GB2312" w:eastAsia="仿宋_GB2312" w:hAnsi="仿宋" w:hint="eastAsia"/>
        </w:rPr>
        <w:t>证件号只显示</w:t>
      </w:r>
      <w:proofErr w:type="gramEnd"/>
      <w:r w:rsidRPr="00E76A2E">
        <w:rPr>
          <w:rFonts w:ascii="仿宋_GB2312" w:eastAsia="仿宋_GB2312" w:hAnsi="仿宋" w:hint="eastAsia"/>
        </w:rPr>
        <w:t xml:space="preserve">前两位与后四位数字其他使用 * </w:t>
      </w:r>
      <w:r w:rsidRPr="00E76A2E">
        <w:rPr>
          <w:rFonts w:ascii="仿宋_GB2312" w:eastAsia="仿宋_GB2312" w:hAnsi="仿宋" w:hint="eastAsia"/>
          <w:color w:val="000000"/>
        </w:rPr>
        <w:t>号</w:t>
      </w:r>
      <w:r w:rsidRPr="00E76A2E">
        <w:rPr>
          <w:rFonts w:ascii="仿宋_GB2312" w:eastAsia="仿宋_GB2312" w:hAnsi="仿宋" w:hint="eastAsia"/>
        </w:rPr>
        <w:t>代替。</w:t>
      </w:r>
    </w:p>
    <w:p w14:paraId="21524CC8" w14:textId="77777777" w:rsidR="00DD29B6" w:rsidRPr="00E76A2E" w:rsidRDefault="007E79C1">
      <w:pPr>
        <w:pStyle w:val="afa"/>
        <w:numPr>
          <w:ilvl w:val="0"/>
          <w:numId w:val="1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点击修改密码可进入修改密码页面，标签栏显示本页面标题，点击返回图标可返回到上一页，输入原密码与新密码，点击“确定”按钮可保存修改的信息。</w:t>
      </w:r>
    </w:p>
    <w:p w14:paraId="6D5855C4" w14:textId="77777777" w:rsidR="00DD29B6" w:rsidRPr="00E76A2E" w:rsidRDefault="007E79C1">
      <w:pPr>
        <w:pStyle w:val="afa"/>
        <w:numPr>
          <w:ilvl w:val="0"/>
          <w:numId w:val="1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订单列表可跳转到订单页面，标签栏显示本页面标题，点击返回图标可返回到上一页，页面内容展示所有订单、订单分类数据信息，订单显示信息有：订单号、订单类型、订单生成日期。点击订单可跳转至对应功能模块生成订单的详情页面。</w:t>
      </w:r>
    </w:p>
    <w:p w14:paraId="70DF3A7C" w14:textId="77777777" w:rsidR="00DD29B6" w:rsidRPr="00E76A2E" w:rsidRDefault="007E79C1">
      <w:pPr>
        <w:pStyle w:val="afa"/>
        <w:numPr>
          <w:ilvl w:val="0"/>
          <w:numId w:val="1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点击意见反馈可跳转至意见反馈页面，标签栏显示本页面标题，点击返回图标可返回到上一页，输入反馈的内容，字数限制在150字以内，点击提交可提交反馈的意见。</w:t>
      </w:r>
    </w:p>
    <w:p w14:paraId="3ED391AC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任务4：绘制“地铁查询”模块界面原型（2分）</w:t>
      </w:r>
    </w:p>
    <w:p w14:paraId="5588393E" w14:textId="77777777" w:rsidR="00DD29B6" w:rsidRPr="00E76A2E" w:rsidRDefault="007E79C1">
      <w:pPr>
        <w:pStyle w:val="afa"/>
        <w:numPr>
          <w:ilvl w:val="0"/>
          <w:numId w:val="20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主页面上的各领域应用服务入口，点击“地铁查询”图标信息，进入地铁页面。</w:t>
      </w:r>
    </w:p>
    <w:p w14:paraId="6608DD7B" w14:textId="77777777" w:rsidR="00DD29B6" w:rsidRPr="00E76A2E" w:rsidRDefault="007E79C1">
      <w:pPr>
        <w:pStyle w:val="afa"/>
        <w:numPr>
          <w:ilvl w:val="0"/>
          <w:numId w:val="20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首先进入地铁主页面，系统可自动获取用户当前位置（默认定位为北京建国门站位置），根据当前用户所在地铁站进行优先排序，使用虚线分隔符展示推送的所有线路主要信息，</w:t>
      </w:r>
      <w:r w:rsidRPr="00E76A2E">
        <w:rPr>
          <w:rFonts w:ascii="仿宋_GB2312" w:eastAsia="仿宋_GB2312" w:hAnsi="仿宋" w:hint="eastAsia"/>
          <w:color w:val="000000"/>
        </w:rPr>
        <w:t>包含地</w:t>
      </w:r>
      <w:r w:rsidRPr="00E76A2E">
        <w:rPr>
          <w:rFonts w:ascii="仿宋_GB2312" w:eastAsia="仿宋_GB2312" w:hAnsi="仿宋" w:hint="eastAsia"/>
        </w:rPr>
        <w:t xml:space="preserve">铁路线名称、下一站名称、到达本站时长等。 </w:t>
      </w:r>
    </w:p>
    <w:p w14:paraId="7D25AF57" w14:textId="77777777" w:rsidR="00DD29B6" w:rsidRPr="00E76A2E" w:rsidRDefault="007E79C1">
      <w:pPr>
        <w:pStyle w:val="afa"/>
        <w:numPr>
          <w:ilvl w:val="0"/>
          <w:numId w:val="20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地铁详情页面信息如下。</w:t>
      </w:r>
    </w:p>
    <w:p w14:paraId="29C49FE2" w14:textId="77777777" w:rsidR="00DD29B6" w:rsidRPr="00E76A2E" w:rsidRDefault="007E79C1">
      <w:pPr>
        <w:pStyle w:val="afa"/>
        <w:numPr>
          <w:ilvl w:val="1"/>
          <w:numId w:val="21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点击地铁路线名称可跳转该条地铁路线的详情页面，本页面顶部栏显示当前地铁线路名称，左侧提供返回按钮支持返回上一页面；</w:t>
      </w:r>
    </w:p>
    <w:p w14:paraId="77365D91" w14:textId="77777777" w:rsidR="00DD29B6" w:rsidRPr="00E76A2E" w:rsidRDefault="007E79C1">
      <w:pPr>
        <w:pStyle w:val="afa"/>
        <w:numPr>
          <w:ilvl w:val="1"/>
          <w:numId w:val="21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详情页面上方显示该条线路始发站——终点站信息，用高亮颜色在下方标注即将到站的地铁相关信息，如：剩余时间、间隔几站、剩余距离等；</w:t>
      </w:r>
    </w:p>
    <w:p w14:paraId="7BB073EA" w14:textId="77777777" w:rsidR="00DD29B6" w:rsidRPr="00E76A2E" w:rsidRDefault="007E79C1">
      <w:pPr>
        <w:pStyle w:val="afa"/>
        <w:numPr>
          <w:ilvl w:val="1"/>
          <w:numId w:val="21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详情</w:t>
      </w:r>
      <w:proofErr w:type="gramStart"/>
      <w:r w:rsidRPr="00E76A2E">
        <w:rPr>
          <w:rFonts w:ascii="仿宋_GB2312" w:eastAsia="仿宋_GB2312" w:hAnsi="仿宋" w:hint="eastAsia"/>
        </w:rPr>
        <w:t>页主要</w:t>
      </w:r>
      <w:proofErr w:type="gramEnd"/>
      <w:r w:rsidRPr="00E76A2E">
        <w:rPr>
          <w:rFonts w:ascii="仿宋_GB2312" w:eastAsia="仿宋_GB2312" w:hAnsi="仿宋" w:hint="eastAsia"/>
        </w:rPr>
        <w:t>信息显示需占据本页面1/2的位置，横向时间</w:t>
      </w:r>
      <w:proofErr w:type="gramStart"/>
      <w:r w:rsidRPr="00E76A2E">
        <w:rPr>
          <w:rFonts w:ascii="仿宋_GB2312" w:eastAsia="仿宋_GB2312" w:hAnsi="仿宋" w:hint="eastAsia"/>
        </w:rPr>
        <w:t>轴显示</w:t>
      </w:r>
      <w:proofErr w:type="gramEnd"/>
      <w:r w:rsidRPr="00E76A2E">
        <w:rPr>
          <w:rFonts w:ascii="仿宋_GB2312" w:eastAsia="仿宋_GB2312" w:hAnsi="仿宋" w:hint="eastAsia"/>
        </w:rPr>
        <w:t>该条地铁线路经过的全部站点名称，用特定图标标明地铁目前所在站点。</w:t>
      </w:r>
    </w:p>
    <w:p w14:paraId="3B5BDC1B" w14:textId="77777777" w:rsidR="00DD29B6" w:rsidRPr="00E76A2E" w:rsidRDefault="007E79C1">
      <w:pPr>
        <w:pStyle w:val="afa"/>
        <w:numPr>
          <w:ilvl w:val="0"/>
          <w:numId w:val="20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点击应用首页右上角图标可跳转到总</w:t>
      </w:r>
      <w:proofErr w:type="gramStart"/>
      <w:r w:rsidRPr="00E76A2E">
        <w:rPr>
          <w:rFonts w:ascii="仿宋_GB2312" w:eastAsia="仿宋_GB2312" w:hAnsi="仿宋" w:hint="eastAsia"/>
        </w:rPr>
        <w:t>览</w:t>
      </w:r>
      <w:proofErr w:type="gramEnd"/>
      <w:r w:rsidRPr="00E76A2E">
        <w:rPr>
          <w:rFonts w:ascii="仿宋_GB2312" w:eastAsia="仿宋_GB2312" w:hAnsi="仿宋" w:hint="eastAsia"/>
        </w:rPr>
        <w:t>图页面，左侧显示城市全部地铁路线名称，每条路线对应不同的颜色，右侧显示地铁站总</w:t>
      </w:r>
      <w:proofErr w:type="gramStart"/>
      <w:r w:rsidRPr="00E76A2E">
        <w:rPr>
          <w:rFonts w:ascii="仿宋_GB2312" w:eastAsia="仿宋_GB2312" w:hAnsi="仿宋" w:hint="eastAsia"/>
        </w:rPr>
        <w:t>览</w:t>
      </w:r>
      <w:proofErr w:type="gramEnd"/>
      <w:r w:rsidRPr="00E76A2E">
        <w:rPr>
          <w:rFonts w:ascii="仿宋_GB2312" w:eastAsia="仿宋_GB2312" w:hAnsi="仿宋" w:hint="eastAsia"/>
        </w:rPr>
        <w:t>路线图。</w:t>
      </w:r>
    </w:p>
    <w:p w14:paraId="4E17DAA3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任务5：绘制“全部服务”模块界面原型（2分）</w:t>
      </w:r>
    </w:p>
    <w:p w14:paraId="042B8F76" w14:textId="77777777" w:rsidR="00DD29B6" w:rsidRPr="00E76A2E" w:rsidRDefault="007E79C1">
      <w:pPr>
        <w:pStyle w:val="afa"/>
        <w:numPr>
          <w:ilvl w:val="0"/>
          <w:numId w:val="2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在全部服务页面，页面具有搜索服务应用功能，输入服务名称点击“确定”按钮，会弹出搜索结果对话框，点击搜索结果图标，跳</w:t>
      </w:r>
      <w:r w:rsidRPr="00E76A2E">
        <w:rPr>
          <w:rFonts w:ascii="仿宋_GB2312" w:eastAsia="仿宋_GB2312" w:hAnsi="仿宋" w:hint="eastAsia"/>
        </w:rPr>
        <w:lastRenderedPageBreak/>
        <w:t>转至对应功能页面。</w:t>
      </w:r>
    </w:p>
    <w:p w14:paraId="162B5918" w14:textId="77777777" w:rsidR="00DD29B6" w:rsidRPr="00E76A2E" w:rsidRDefault="007E79C1">
      <w:pPr>
        <w:pStyle w:val="afa"/>
        <w:numPr>
          <w:ilvl w:val="0"/>
          <w:numId w:val="2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列表结构显示类别名称，点击对应分类名称显示该类别对应的服务，以宫格的形式进行排列，服务应用具有图标和服务名称。类别之间利用灰色直线分隔显示。</w:t>
      </w:r>
    </w:p>
    <w:p w14:paraId="18059C2D" w14:textId="77777777" w:rsidR="00DD29B6" w:rsidRPr="00E76A2E" w:rsidRDefault="007E79C1">
      <w:pPr>
        <w:pStyle w:val="2"/>
        <w:numPr>
          <w:ilvl w:val="0"/>
          <w:numId w:val="8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成果</w:t>
      </w:r>
      <w:r w:rsidRPr="00E76A2E">
        <w:rPr>
          <w:rFonts w:ascii="仿宋_GB2312" w:eastAsia="仿宋_GB2312" w:hAnsi="仿宋" w:hint="eastAsia"/>
          <w:color w:val="000000"/>
        </w:rPr>
        <w:t>物</w:t>
      </w:r>
      <w:r w:rsidRPr="00E76A2E">
        <w:rPr>
          <w:rFonts w:ascii="仿宋_GB2312" w:eastAsia="仿宋_GB2312" w:hAnsi="仿宋" w:hint="eastAsia"/>
        </w:rPr>
        <w:t>提交</w:t>
      </w:r>
    </w:p>
    <w:p w14:paraId="159D855F" w14:textId="48149BAC" w:rsidR="00D96C07" w:rsidRDefault="00D96C07" w:rsidP="00D96C07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 w:hint="eastAsia"/>
          <w:color w:val="0D0D0D" w:themeColor="text1" w:themeTint="F2"/>
          <w:szCs w:val="28"/>
        </w:rPr>
        <w:t>本模块竞赛结束前，将“</w:t>
      </w:r>
      <w:r>
        <w:rPr>
          <w:rFonts w:ascii="仿宋" w:hAnsi="仿宋" w:hint="eastAsia"/>
          <w:b/>
          <w:bCs/>
          <w:color w:val="0D0D0D" w:themeColor="text1" w:themeTint="F2"/>
          <w:szCs w:val="28"/>
        </w:rPr>
        <w:t>初步设计.</w:t>
      </w:r>
      <w:proofErr w:type="spellStart"/>
      <w:r>
        <w:rPr>
          <w:rFonts w:ascii="仿宋" w:hAnsi="仿宋"/>
          <w:b/>
          <w:bCs/>
          <w:color w:val="0D0D0D" w:themeColor="text1" w:themeTint="F2"/>
          <w:szCs w:val="28"/>
        </w:rPr>
        <w:t>rar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”文件提交到成果物提交平台（http://ip:port/），压缩包内包括：初步设计</w:t>
      </w:r>
      <w:r>
        <w:rPr>
          <w:rFonts w:ascii="仿宋" w:hAnsi="仿宋"/>
          <w:color w:val="0D0D0D" w:themeColor="text1" w:themeTint="F2"/>
          <w:szCs w:val="28"/>
        </w:rPr>
        <w:t>_</w:t>
      </w:r>
      <w:r>
        <w:rPr>
          <w:rFonts w:ascii="仿宋" w:hAnsi="仿宋" w:hint="eastAsia"/>
          <w:color w:val="0D0D0D" w:themeColor="text1" w:themeTint="F2"/>
          <w:szCs w:val="28"/>
        </w:rPr>
        <w:t>限</w:t>
      </w:r>
      <w:proofErr w:type="gramStart"/>
      <w:r>
        <w:rPr>
          <w:rFonts w:ascii="仿宋" w:hAnsi="仿宋" w:hint="eastAsia"/>
          <w:color w:val="0D0D0D" w:themeColor="text1" w:themeTint="F2"/>
          <w:szCs w:val="28"/>
        </w:rPr>
        <w:t>选主题</w:t>
      </w:r>
      <w:proofErr w:type="gramEnd"/>
      <w:r>
        <w:rPr>
          <w:rFonts w:ascii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和初步设计_固定主题</w:t>
      </w:r>
      <w:r>
        <w:rPr>
          <w:rFonts w:ascii="仿宋" w:hAnsi="仿宋"/>
          <w:color w:val="0D0D0D" w:themeColor="text1" w:themeTint="F2"/>
          <w:szCs w:val="28"/>
        </w:rPr>
        <w:t>.</w:t>
      </w:r>
      <w:proofErr w:type="spellStart"/>
      <w:r>
        <w:rPr>
          <w:rFonts w:ascii="仿宋" w:hAnsi="仿宋" w:hint="eastAsia"/>
          <w:color w:val="0D0D0D" w:themeColor="text1" w:themeTint="F2"/>
          <w:szCs w:val="28"/>
        </w:rPr>
        <w:t>xd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。</w:t>
      </w:r>
    </w:p>
    <w:p w14:paraId="57125943" w14:textId="77777777" w:rsidR="00D96C07" w:rsidRDefault="00D96C07" w:rsidP="00D96C07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/>
          <w:color w:val="0D0D0D" w:themeColor="text1" w:themeTint="F2"/>
          <w:szCs w:val="28"/>
        </w:rPr>
        <w:t>注</w:t>
      </w:r>
      <w:r>
        <w:rPr>
          <w:rFonts w:ascii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hAnsi="仿宋"/>
          <w:color w:val="0D0D0D" w:themeColor="text1" w:themeTint="F2"/>
          <w:szCs w:val="28"/>
        </w:rPr>
        <w:t>分配的账号登录</w:t>
      </w:r>
      <w:r>
        <w:rPr>
          <w:rFonts w:ascii="仿宋" w:hAnsi="仿宋" w:hint="eastAsia"/>
          <w:color w:val="0D0D0D" w:themeColor="text1" w:themeTint="F2"/>
          <w:szCs w:val="28"/>
        </w:rPr>
        <w:t>成果物提交平台。</w:t>
      </w:r>
    </w:p>
    <w:p w14:paraId="33EFA8CC" w14:textId="75F751AD" w:rsidR="00DD29B6" w:rsidRPr="00D96C07" w:rsidRDefault="00DD29B6" w:rsidP="00D96C07">
      <w:pPr>
        <w:ind w:firstLine="560"/>
        <w:rPr>
          <w:rFonts w:ascii="仿宋_GB2312" w:eastAsia="仿宋_GB2312"/>
        </w:rPr>
      </w:pPr>
    </w:p>
    <w:p w14:paraId="0C2B6591" w14:textId="77777777" w:rsidR="00DD29B6" w:rsidRPr="00E76A2E" w:rsidRDefault="007E79C1">
      <w:pPr>
        <w:ind w:firstLine="560"/>
        <w:rPr>
          <w:rFonts w:ascii="仿宋_GB2312" w:eastAsia="仿宋_GB2312"/>
        </w:rPr>
      </w:pPr>
      <w:r w:rsidRPr="00E76A2E">
        <w:rPr>
          <w:rFonts w:ascii="仿宋_GB2312" w:eastAsia="仿宋_GB2312" w:hint="eastAsia"/>
        </w:rPr>
        <w:br w:type="page"/>
      </w:r>
    </w:p>
    <w:p w14:paraId="77E41BC7" w14:textId="77777777" w:rsidR="00DD29B6" w:rsidRDefault="005E5E58" w:rsidP="005E5E58">
      <w:pPr>
        <w:ind w:left="5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34BE2B7D" wp14:editId="7E9722B6">
            <wp:simplePos x="0" y="0"/>
            <wp:positionH relativeFrom="column">
              <wp:posOffset>44450</wp:posOffset>
            </wp:positionH>
            <wp:positionV relativeFrom="paragraph">
              <wp:posOffset>48895</wp:posOffset>
            </wp:positionV>
            <wp:extent cx="1428750" cy="533400"/>
            <wp:effectExtent l="0" t="0" r="0" b="0"/>
            <wp:wrapSquare wrapText="bothSides"/>
            <wp:docPr id="3" name="图片 3" descr="C:\Users\admin\AppData\Local\Temp\WeChat Files\191348235322508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AppData\Local\Temp\WeChat Files\1913482353225083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0A92AA" w14:textId="77777777" w:rsidR="005E5E58" w:rsidRPr="005E5E58" w:rsidRDefault="005E5E58" w:rsidP="005E5E58">
      <w:pPr>
        <w:ind w:left="560" w:firstLineChars="0" w:firstLine="0"/>
      </w:pPr>
    </w:p>
    <w:p w14:paraId="01A9307E" w14:textId="77777777" w:rsidR="00DD29B6" w:rsidRDefault="007E79C1">
      <w:pPr>
        <w:pStyle w:val="1"/>
        <w:ind w:firstLine="720"/>
        <w:jc w:val="center"/>
        <w:rPr>
          <w:rFonts w:ascii="黑体" w:hAnsi="黑体"/>
        </w:rPr>
      </w:pPr>
      <w:r>
        <w:rPr>
          <w:rFonts w:ascii="黑体" w:hAnsi="黑体" w:hint="eastAsia"/>
        </w:rPr>
        <w:t>模块C</w:t>
      </w:r>
      <w:r>
        <w:rPr>
          <w:rFonts w:ascii="黑体" w:hAnsi="黑体"/>
        </w:rPr>
        <w:t>：</w:t>
      </w:r>
      <w:r>
        <w:rPr>
          <w:rFonts w:ascii="黑体" w:hAnsi="黑体" w:hint="eastAsia"/>
        </w:rPr>
        <w:t>功能模块开发</w:t>
      </w:r>
    </w:p>
    <w:p w14:paraId="52B6161B" w14:textId="77777777" w:rsidR="00DD29B6" w:rsidRPr="00E76A2E" w:rsidRDefault="007E79C1">
      <w:pPr>
        <w:pStyle w:val="2"/>
        <w:numPr>
          <w:ilvl w:val="0"/>
          <w:numId w:val="23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int="eastAsia"/>
        </w:rPr>
        <w:t>竞</w:t>
      </w:r>
      <w:r w:rsidRPr="00E76A2E">
        <w:rPr>
          <w:rFonts w:ascii="仿宋_GB2312" w:eastAsia="仿宋_GB2312" w:hAnsi="仿宋" w:hint="eastAsia"/>
        </w:rPr>
        <w:t>赛任务</w:t>
      </w:r>
    </w:p>
    <w:p w14:paraId="2E7AFCD3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此模块竞赛时间6小时，分数50分。</w:t>
      </w:r>
    </w:p>
    <w:p w14:paraId="3F4208FD" w14:textId="77777777" w:rsidR="00DD29B6" w:rsidRPr="00E76A2E" w:rsidRDefault="007E79C1">
      <w:pPr>
        <w:pStyle w:val="3"/>
        <w:numPr>
          <w:ilvl w:val="0"/>
          <w:numId w:val="24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竞赛主题</w:t>
      </w:r>
    </w:p>
    <w:p w14:paraId="635F9FAF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bookmarkStart w:id="5" w:name="_Hlk51520024"/>
      <w:r w:rsidRPr="00E76A2E">
        <w:rPr>
          <w:rFonts w:ascii="仿宋_GB2312" w:eastAsia="仿宋_GB2312" w:hAnsi="仿宋"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667DEB3E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</w:t>
      </w:r>
      <w:r w:rsidRPr="00E76A2E">
        <w:rPr>
          <w:rFonts w:ascii="仿宋_GB2312" w:eastAsia="仿宋_GB2312" w:hAnsi="仿宋" w:hint="eastAsia"/>
          <w:color w:val="000000"/>
        </w:rPr>
        <w:t>防</w:t>
      </w:r>
      <w:r w:rsidRPr="00E76A2E">
        <w:rPr>
          <w:rFonts w:ascii="仿宋_GB2312" w:eastAsia="仿宋_GB2312" w:hAnsi="仿宋" w:hint="eastAsia"/>
        </w:rPr>
        <w:t>、智慧交通、智慧教育、智慧医疗、智慧生活等数十个场景。</w:t>
      </w:r>
      <w:bookmarkEnd w:id="5"/>
    </w:p>
    <w:p w14:paraId="07B68E3B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noProof/>
        </w:rPr>
        <w:drawing>
          <wp:anchor distT="0" distB="0" distL="114300" distR="114300" simplePos="0" relativeHeight="251662336" behindDoc="0" locked="0" layoutInCell="1" allowOverlap="1" wp14:anchorId="071BAB30" wp14:editId="4B8308B5">
            <wp:simplePos x="0" y="0"/>
            <wp:positionH relativeFrom="column">
              <wp:posOffset>0</wp:posOffset>
            </wp:positionH>
            <wp:positionV relativeFrom="paragraph">
              <wp:posOffset>387985</wp:posOffset>
            </wp:positionV>
            <wp:extent cx="5274310" cy="1940560"/>
            <wp:effectExtent l="0" t="0" r="2540" b="254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B25B5" w14:textId="77777777" w:rsidR="00DD29B6" w:rsidRPr="00E76A2E" w:rsidRDefault="007E79C1">
      <w:pPr>
        <w:ind w:firstLine="562"/>
        <w:jc w:val="center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b/>
        </w:rPr>
        <w:t>图1 智慧城市系统架构</w:t>
      </w:r>
    </w:p>
    <w:p w14:paraId="6C62540A" w14:textId="77777777" w:rsidR="00DD29B6" w:rsidRPr="00E76A2E" w:rsidRDefault="007E79C1">
      <w:pPr>
        <w:pStyle w:val="3"/>
        <w:numPr>
          <w:ilvl w:val="0"/>
          <w:numId w:val="24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基本要求</w:t>
      </w:r>
    </w:p>
    <w:p w14:paraId="133EE1D2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 xml:space="preserve"> UI尺寸自动适配开发电脑中提供的模拟器UI（iOS适配iPhone11模拟器）以及提供的手持设备UI（包括手机和Pad）。</w:t>
      </w:r>
    </w:p>
    <w:p w14:paraId="6E6A00BD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竞赛结束前，选手将“模块C：功能模块开发”的成果物，其中包括项目代码和项目发布文件（</w:t>
      </w:r>
      <w:proofErr w:type="spellStart"/>
      <w:r w:rsidRPr="00E76A2E">
        <w:rPr>
          <w:rFonts w:ascii="仿宋_GB2312" w:eastAsia="仿宋_GB2312" w:hAnsi="仿宋" w:hint="eastAsia"/>
          <w:color w:val="000000"/>
        </w:rPr>
        <w:t>SmartCity</w:t>
      </w:r>
      <w:r w:rsidRPr="00E76A2E">
        <w:rPr>
          <w:rFonts w:ascii="仿宋_GB2312" w:eastAsia="仿宋_GB2312" w:hAnsi="仿宋" w:hint="eastAsia"/>
        </w:rPr>
        <w:t>.</w:t>
      </w:r>
      <w:r w:rsidRPr="00E76A2E">
        <w:rPr>
          <w:rFonts w:ascii="仿宋_GB2312" w:eastAsia="仿宋_GB2312" w:hAnsi="仿宋" w:hint="eastAsia"/>
          <w:color w:val="000000"/>
        </w:rPr>
        <w:t>apk</w:t>
      </w:r>
      <w:proofErr w:type="spellEnd"/>
      <w:r w:rsidRPr="00E76A2E">
        <w:rPr>
          <w:rFonts w:ascii="仿宋_GB2312" w:eastAsia="仿宋_GB2312" w:hAnsi="仿宋" w:hint="eastAsia"/>
        </w:rPr>
        <w:t>/iOS</w:t>
      </w:r>
      <w:proofErr w:type="gramStart"/>
      <w:r w:rsidRPr="00E76A2E">
        <w:rPr>
          <w:rFonts w:ascii="仿宋_GB2312" w:eastAsia="仿宋_GB2312" w:hAnsi="仿宋" w:hint="eastAsia"/>
        </w:rPr>
        <w:t>无发布</w:t>
      </w:r>
      <w:proofErr w:type="gramEnd"/>
      <w:r w:rsidRPr="00E76A2E">
        <w:rPr>
          <w:rFonts w:ascii="仿宋_GB2312" w:eastAsia="仿宋_GB2312" w:hAnsi="仿宋" w:hint="eastAsia"/>
        </w:rPr>
        <w:t>文件）提交到平台服务器。</w:t>
      </w:r>
    </w:p>
    <w:p w14:paraId="73AB4F7D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Android：在裁判计算机上，下载项目发布文件</w:t>
      </w:r>
      <w:proofErr w:type="spellStart"/>
      <w:r w:rsidRPr="00E76A2E">
        <w:rPr>
          <w:rFonts w:ascii="仿宋_GB2312" w:eastAsia="仿宋_GB2312" w:hAnsi="仿宋" w:hint="eastAsia"/>
          <w:color w:val="000000"/>
        </w:rPr>
        <w:t>SmartCity</w:t>
      </w:r>
      <w:r w:rsidRPr="00E76A2E">
        <w:rPr>
          <w:rFonts w:ascii="仿宋_GB2312" w:eastAsia="仿宋_GB2312" w:hAnsi="仿宋" w:hint="eastAsia"/>
        </w:rPr>
        <w:t>.</w:t>
      </w:r>
      <w:r w:rsidRPr="00E76A2E">
        <w:rPr>
          <w:rFonts w:ascii="仿宋_GB2312" w:eastAsia="仿宋_GB2312" w:hAnsi="仿宋" w:hint="eastAsia"/>
          <w:color w:val="000000"/>
        </w:rPr>
        <w:t>apk</w:t>
      </w:r>
      <w:proofErr w:type="spellEnd"/>
      <w:r w:rsidRPr="00E76A2E">
        <w:rPr>
          <w:rFonts w:ascii="仿宋_GB2312" w:eastAsia="仿宋_GB2312" w:hAnsi="仿宋" w:hint="eastAsia"/>
        </w:rPr>
        <w:t>，安装到模拟器上进行评判。</w:t>
      </w:r>
    </w:p>
    <w:p w14:paraId="0E155FEE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iOS：在裁判计算机上，下载项目代码，</w:t>
      </w:r>
      <w:proofErr w:type="spellStart"/>
      <w:r w:rsidRPr="00E76A2E">
        <w:rPr>
          <w:rFonts w:ascii="仿宋_GB2312" w:eastAsia="仿宋_GB2312" w:hAnsi="仿宋" w:hint="eastAsia"/>
          <w:color w:val="000000"/>
        </w:rPr>
        <w:t>Xcode</w:t>
      </w:r>
      <w:proofErr w:type="spellEnd"/>
      <w:r w:rsidRPr="00E76A2E">
        <w:rPr>
          <w:rFonts w:ascii="仿宋_GB2312" w:eastAsia="仿宋_GB2312" w:hAnsi="仿宋" w:hint="eastAsia"/>
        </w:rPr>
        <w:t>打开编译运行到iPhone11模拟器上进行评判。</w:t>
      </w:r>
    </w:p>
    <w:p w14:paraId="650DE821" w14:textId="77777777" w:rsidR="00DD29B6" w:rsidRPr="00E76A2E" w:rsidRDefault="007E79C1">
      <w:pPr>
        <w:pStyle w:val="2"/>
        <w:numPr>
          <w:ilvl w:val="0"/>
          <w:numId w:val="23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任务要求</w:t>
      </w:r>
    </w:p>
    <w:p w14:paraId="618F1C71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任务1：应用架构设计（2分）</w:t>
      </w:r>
    </w:p>
    <w:p w14:paraId="4A430ED1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设计智慧城市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，利用移动开发工具（Android Studio/</w:t>
      </w:r>
      <w:proofErr w:type="spellStart"/>
      <w:r w:rsidRPr="00E76A2E">
        <w:rPr>
          <w:rFonts w:ascii="仿宋_GB2312" w:eastAsia="仿宋_GB2312" w:hAnsi="仿宋" w:hint="eastAsia"/>
          <w:color w:val="000000"/>
        </w:rPr>
        <w:t>Xcode</w:t>
      </w:r>
      <w:proofErr w:type="spellEnd"/>
      <w:r w:rsidRPr="00E76A2E">
        <w:rPr>
          <w:rFonts w:ascii="仿宋_GB2312" w:eastAsia="仿宋_GB2312" w:hAnsi="仿宋" w:hint="eastAsia"/>
        </w:rPr>
        <w:t>）创建</w:t>
      </w:r>
      <w:proofErr w:type="spellStart"/>
      <w:r w:rsidRPr="00E76A2E">
        <w:rPr>
          <w:rFonts w:ascii="仿宋_GB2312" w:eastAsia="仿宋_GB2312" w:hAnsi="仿宋" w:hint="eastAsia"/>
          <w:color w:val="000000"/>
        </w:rPr>
        <w:t>SmartCity</w:t>
      </w:r>
      <w:proofErr w:type="spellEnd"/>
      <w:r w:rsidRPr="00E76A2E">
        <w:rPr>
          <w:rFonts w:ascii="仿宋_GB2312" w:eastAsia="仿宋_GB2312" w:hAnsi="仿宋" w:hint="eastAsia"/>
        </w:rPr>
        <w:t>项目，项目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显示智慧城市名称，实现项目的基本框架设计，并封装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与服务器通讯模块。</w:t>
      </w:r>
    </w:p>
    <w:p w14:paraId="099C33C2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任务2：引导页面实现（4分）</w:t>
      </w:r>
    </w:p>
    <w:p w14:paraId="487A460F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当第一次打开智慧城市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时，首先显示引导页。通过引导页提前告知用户产品功能、特点等信息，极大地提高用户体验。</w:t>
      </w:r>
    </w:p>
    <w:p w14:paraId="15DE8A37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15690E84" w14:textId="77777777" w:rsidR="00DD29B6" w:rsidRPr="00E76A2E" w:rsidRDefault="007E79C1">
      <w:pPr>
        <w:pStyle w:val="afa"/>
        <w:numPr>
          <w:ilvl w:val="0"/>
          <w:numId w:val="2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利用U盘中提供的5张引导页面图片，设计引导页面。</w:t>
      </w:r>
    </w:p>
    <w:p w14:paraId="7A5E89B5" w14:textId="77777777" w:rsidR="00DD29B6" w:rsidRPr="00E76A2E" w:rsidRDefault="007E79C1">
      <w:pPr>
        <w:pStyle w:val="afa"/>
        <w:numPr>
          <w:ilvl w:val="0"/>
          <w:numId w:val="2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引导页面下方显示5个小圆圈标识，提示用户当前引导页面位置。</w:t>
      </w:r>
    </w:p>
    <w:p w14:paraId="17D5E7F5" w14:textId="77777777" w:rsidR="00DD29B6" w:rsidRPr="00E76A2E" w:rsidRDefault="007E79C1">
      <w:pPr>
        <w:pStyle w:val="afa"/>
        <w:numPr>
          <w:ilvl w:val="0"/>
          <w:numId w:val="26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进入最后引导页。</w:t>
      </w:r>
    </w:p>
    <w:p w14:paraId="04305795" w14:textId="77777777" w:rsidR="00DD29B6" w:rsidRPr="00E76A2E" w:rsidRDefault="007E79C1">
      <w:pPr>
        <w:pStyle w:val="afa"/>
        <w:numPr>
          <w:ilvl w:val="0"/>
          <w:numId w:val="27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显示“网络设置”按钮，点击弹出服务器IP地址（如192.168.1.10）和端口（如8080）设置对话框，并实现服务器IP地址和端口的保存和修改功能。</w:t>
      </w:r>
    </w:p>
    <w:p w14:paraId="4D9C9DBC" w14:textId="77777777" w:rsidR="00DD29B6" w:rsidRPr="00E76A2E" w:rsidRDefault="007E79C1">
      <w:pPr>
        <w:pStyle w:val="afa"/>
        <w:numPr>
          <w:ilvl w:val="0"/>
          <w:numId w:val="27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显示“进入主页”按钮，点击进入主页面。</w:t>
      </w:r>
    </w:p>
    <w:p w14:paraId="0C5C0E64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任务3：应用主页面实现（6分）</w:t>
      </w:r>
    </w:p>
    <w:p w14:paraId="42A0C4AE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进入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主页面（主页），彰显智慧城市风采，打造智慧型服务大厅，科技</w:t>
      </w:r>
      <w:r w:rsidRPr="00E76A2E">
        <w:rPr>
          <w:rFonts w:ascii="仿宋_GB2312" w:eastAsia="仿宋_GB2312" w:hAnsi="仿宋" w:hint="eastAsia"/>
          <w:color w:val="000000"/>
        </w:rPr>
        <w:t>赋</w:t>
      </w:r>
      <w:r w:rsidRPr="00E76A2E">
        <w:rPr>
          <w:rFonts w:ascii="仿宋_GB2312" w:eastAsia="仿宋_GB2312" w:hAnsi="仿宋" w:hint="eastAsia"/>
        </w:rPr>
        <w:t>能，创新智能，打造视、听、触体验</w:t>
      </w:r>
      <w:r w:rsidRPr="00E76A2E">
        <w:rPr>
          <w:rFonts w:ascii="仿宋_GB2312" w:eastAsia="仿宋_GB2312" w:hAnsi="仿宋" w:hint="eastAsia"/>
          <w:color w:val="000000"/>
        </w:rPr>
        <w:t>具佳</w:t>
      </w:r>
      <w:r w:rsidRPr="00E76A2E">
        <w:rPr>
          <w:rFonts w:ascii="仿宋_GB2312" w:eastAsia="仿宋_GB2312" w:hAnsi="仿宋" w:hint="eastAsia"/>
        </w:rPr>
        <w:t>的业务服务大厅，同时供应多种智慧城市解决方案。</w:t>
      </w:r>
    </w:p>
    <w:p w14:paraId="2CA62373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7CAABD41" w14:textId="77777777" w:rsidR="00DD29B6" w:rsidRPr="00E76A2E" w:rsidRDefault="007E79C1">
      <w:pPr>
        <w:pStyle w:val="afa"/>
        <w:numPr>
          <w:ilvl w:val="0"/>
          <w:numId w:val="2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主页显示搜索输入框，输入搜索内容后，点击软键盘“搜索”按钮，跳转至搜索结果相关新闻资讯列表页面。</w:t>
      </w:r>
    </w:p>
    <w:p w14:paraId="3D2B5595" w14:textId="77777777" w:rsidR="00DD29B6" w:rsidRPr="00E76A2E" w:rsidRDefault="007E79C1">
      <w:pPr>
        <w:pStyle w:val="afa"/>
        <w:numPr>
          <w:ilvl w:val="0"/>
          <w:numId w:val="2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</w:t>
      </w:r>
      <w:proofErr w:type="gramStart"/>
      <w:r w:rsidRPr="00E76A2E">
        <w:rPr>
          <w:rFonts w:ascii="仿宋_GB2312" w:eastAsia="仿宋_GB2312" w:hAnsi="仿宋" w:hint="eastAsia"/>
        </w:rPr>
        <w:t>轮播图</w:t>
      </w:r>
      <w:proofErr w:type="gramEnd"/>
      <w:r w:rsidRPr="00E76A2E">
        <w:rPr>
          <w:rFonts w:ascii="仿宋_GB2312" w:eastAsia="仿宋_GB2312" w:hAnsi="仿宋" w:hint="eastAsia"/>
        </w:rPr>
        <w:t>，点击</w:t>
      </w:r>
      <w:proofErr w:type="gramStart"/>
      <w:r w:rsidRPr="00E76A2E">
        <w:rPr>
          <w:rFonts w:ascii="仿宋_GB2312" w:eastAsia="仿宋_GB2312" w:hAnsi="仿宋" w:hint="eastAsia"/>
        </w:rPr>
        <w:t>轮播图</w:t>
      </w:r>
      <w:proofErr w:type="gramEnd"/>
      <w:r w:rsidRPr="00E76A2E">
        <w:rPr>
          <w:rFonts w:ascii="仿宋_GB2312" w:eastAsia="仿宋_GB2312" w:hAnsi="仿宋" w:hint="eastAsia"/>
        </w:rPr>
        <w:t>跳转至对应页面。</w:t>
      </w:r>
    </w:p>
    <w:p w14:paraId="427F0F6B" w14:textId="77777777" w:rsidR="00DD29B6" w:rsidRPr="00E76A2E" w:rsidRDefault="007E79C1">
      <w:pPr>
        <w:pStyle w:val="afa"/>
        <w:ind w:left="56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</w:t>
      </w:r>
      <w:proofErr w:type="gramStart"/>
      <w:r w:rsidRPr="00E76A2E">
        <w:rPr>
          <w:rFonts w:ascii="仿宋_GB2312" w:eastAsia="仿宋_GB2312" w:hAnsi="仿宋" w:hint="eastAsia"/>
        </w:rPr>
        <w:t>轮播图资源</w:t>
      </w:r>
      <w:proofErr w:type="gramEnd"/>
      <w:r w:rsidRPr="00E76A2E">
        <w:rPr>
          <w:rFonts w:ascii="仿宋_GB2312" w:eastAsia="仿宋_GB2312" w:hAnsi="仿宋" w:hint="eastAsia"/>
        </w:rPr>
        <w:t>通过服务器API接口获取。</w:t>
      </w:r>
    </w:p>
    <w:p w14:paraId="1F7F50FE" w14:textId="77777777" w:rsidR="00DD29B6" w:rsidRPr="00E76A2E" w:rsidRDefault="007E79C1">
      <w:pPr>
        <w:pStyle w:val="afa"/>
        <w:numPr>
          <w:ilvl w:val="0"/>
          <w:numId w:val="2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显示智慧城市各领域应用服务入口，以图标和名称为单元宫格方式显示，手机端每行显示5个（Pad端每行显示大于5个），按照优先级</w:t>
      </w:r>
      <w:r w:rsidRPr="00E76A2E">
        <w:rPr>
          <w:rFonts w:ascii="仿宋_GB2312" w:eastAsia="仿宋_GB2312" w:hAnsi="仿宋" w:hint="eastAsia"/>
          <w:color w:val="000000"/>
        </w:rPr>
        <w:t>从高到底</w:t>
      </w:r>
      <w:r w:rsidRPr="00E76A2E">
        <w:rPr>
          <w:rFonts w:ascii="仿宋_GB2312" w:eastAsia="仿宋_GB2312" w:hAnsi="仿宋" w:hint="eastAsia"/>
        </w:rPr>
        <w:t>排序（数值越大优先级越高），共两行，第2行最后一个显示“更多服务”，点击“更多服务”进入对应页面。每个领域应用入口布局显示为圆形图标，图标下为名称，点击图标可进入对应的领域应用页面。</w:t>
      </w:r>
    </w:p>
    <w:p w14:paraId="7252E0EF" w14:textId="77777777" w:rsidR="00DD29B6" w:rsidRPr="00E76A2E" w:rsidRDefault="007E79C1">
      <w:pPr>
        <w:pStyle w:val="afa"/>
        <w:numPr>
          <w:ilvl w:val="0"/>
          <w:numId w:val="2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显示热门主题模块，手机端每行显示2个热门主题（Pad端每行显示4个），每个主题入口布局为圆角（20dp）矩形图标，图标下为标题名称，多出的标题名称</w:t>
      </w:r>
      <w:r w:rsidRPr="00E76A2E">
        <w:rPr>
          <w:rFonts w:ascii="仿宋_GB2312" w:eastAsia="仿宋_GB2312" w:hAnsi="仿宋" w:hint="eastAsia"/>
          <w:color w:val="000000"/>
        </w:rPr>
        <w:t>字</w:t>
      </w:r>
      <w:r w:rsidRPr="00E76A2E">
        <w:rPr>
          <w:rFonts w:ascii="仿宋_GB2312" w:eastAsia="仿宋_GB2312" w:hAnsi="仿宋" w:hint="eastAsia"/>
        </w:rPr>
        <w:t>用省略号显示，点击“热门主题”进入到对应的主题页面。</w:t>
      </w:r>
    </w:p>
    <w:p w14:paraId="708C27A8" w14:textId="77777777" w:rsidR="00DD29B6" w:rsidRPr="00E76A2E" w:rsidRDefault="007E79C1">
      <w:pPr>
        <w:pStyle w:val="afa"/>
        <w:numPr>
          <w:ilvl w:val="0"/>
          <w:numId w:val="2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显示新闻专栏，上方标签</w:t>
      </w:r>
      <w:proofErr w:type="gramStart"/>
      <w:r w:rsidRPr="00E76A2E">
        <w:rPr>
          <w:rFonts w:ascii="仿宋_GB2312" w:eastAsia="仿宋_GB2312" w:hAnsi="仿宋" w:hint="eastAsia"/>
        </w:rPr>
        <w:t>页方式</w:t>
      </w:r>
      <w:proofErr w:type="gramEnd"/>
      <w:r w:rsidRPr="00E76A2E">
        <w:rPr>
          <w:rFonts w:ascii="仿宋_GB2312" w:eastAsia="仿宋_GB2312" w:hAnsi="仿宋" w:hint="eastAsia"/>
        </w:rPr>
        <w:t>显示新闻类别，下方显示新闻列表，列表</w:t>
      </w:r>
      <w:proofErr w:type="gramStart"/>
      <w:r w:rsidRPr="00E76A2E">
        <w:rPr>
          <w:rFonts w:ascii="仿宋_GB2312" w:eastAsia="仿宋_GB2312" w:hAnsi="仿宋" w:hint="eastAsia"/>
        </w:rPr>
        <w:t>项包括</w:t>
      </w:r>
      <w:proofErr w:type="gramEnd"/>
      <w:r w:rsidRPr="00E76A2E">
        <w:rPr>
          <w:rFonts w:ascii="仿宋_GB2312" w:eastAsia="仿宋_GB2312" w:hAnsi="仿宋" w:hint="eastAsia"/>
        </w:rPr>
        <w:t>图片、新闻标题、新闻内容缩写（多出的字用省略号显示），评论总数，发布时间等信息。</w:t>
      </w:r>
    </w:p>
    <w:p w14:paraId="4BDA5B88" w14:textId="77777777" w:rsidR="00DD29B6" w:rsidRPr="00E76A2E" w:rsidRDefault="007E79C1">
      <w:pPr>
        <w:pStyle w:val="afa"/>
        <w:numPr>
          <w:ilvl w:val="0"/>
          <w:numId w:val="28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显示底部导航栏，采用图标加文字方式显示，图标在上，文字在下，共五个图标分别为首页、全部服务、智慧党建、新闻、个人中心，点击标签进入对应页面，并颜色标记当前页面所在导航栏。</w:t>
      </w:r>
    </w:p>
    <w:p w14:paraId="12F641DB" w14:textId="77777777" w:rsidR="00DD29B6" w:rsidRPr="00E76A2E" w:rsidRDefault="007E79C1">
      <w:pPr>
        <w:pStyle w:val="afa"/>
        <w:ind w:left="56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注：主页数据详见API接口文档。</w:t>
      </w:r>
    </w:p>
    <w:p w14:paraId="0C49330C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任务4：个人中心功能实现（5分）</w:t>
      </w:r>
    </w:p>
    <w:p w14:paraId="6F380795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在智慧城市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主页面底部导航栏中，点击“个人中心”图标信息，进入用户个人中心页面。</w:t>
      </w:r>
    </w:p>
    <w:p w14:paraId="5387D01F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1C480BCE" w14:textId="77777777" w:rsidR="00DD29B6" w:rsidRPr="00E76A2E" w:rsidRDefault="007E79C1">
      <w:pPr>
        <w:pStyle w:val="afa"/>
        <w:numPr>
          <w:ilvl w:val="0"/>
          <w:numId w:val="2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首先进入个人中心页面，个人中心页面显示用户头像、账户、个人信息页面入口、订单列表页面入口、修改密码页面入口、意见反馈页面入口，点击“退出”按钮可退出登录。</w:t>
      </w:r>
    </w:p>
    <w:p w14:paraId="12F9AFD0" w14:textId="77777777" w:rsidR="00DD29B6" w:rsidRPr="00E76A2E" w:rsidRDefault="007E79C1">
      <w:pPr>
        <w:pStyle w:val="afa"/>
        <w:numPr>
          <w:ilvl w:val="0"/>
          <w:numId w:val="2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点击个人信息跳转至个人信息页面，标签栏显示本页面标题，点击返回图标可返回到上一页，点击修改可保存修改的信息，可修改内容为：头像、昵称、性别、联系电话。</w:t>
      </w:r>
    </w:p>
    <w:p w14:paraId="0FDA671A" w14:textId="77777777" w:rsidR="00DD29B6" w:rsidRPr="00E76A2E" w:rsidRDefault="007E79C1">
      <w:pPr>
        <w:pStyle w:val="afa"/>
        <w:ind w:left="56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</w:t>
      </w:r>
      <w:proofErr w:type="gramStart"/>
      <w:r w:rsidRPr="00E76A2E">
        <w:rPr>
          <w:rFonts w:ascii="仿宋_GB2312" w:eastAsia="仿宋_GB2312" w:hAnsi="仿宋" w:hint="eastAsia"/>
        </w:rPr>
        <w:t>证件号只显示</w:t>
      </w:r>
      <w:proofErr w:type="gramEnd"/>
      <w:r w:rsidRPr="00E76A2E">
        <w:rPr>
          <w:rFonts w:ascii="仿宋_GB2312" w:eastAsia="仿宋_GB2312" w:hAnsi="仿宋" w:hint="eastAsia"/>
        </w:rPr>
        <w:t xml:space="preserve">前两位与后四位数字其他使用 * </w:t>
      </w:r>
      <w:r w:rsidRPr="00E76A2E">
        <w:rPr>
          <w:rFonts w:ascii="仿宋_GB2312" w:eastAsia="仿宋_GB2312" w:hAnsi="仿宋" w:hint="eastAsia"/>
          <w:color w:val="000000"/>
        </w:rPr>
        <w:t>号</w:t>
      </w:r>
      <w:r w:rsidRPr="00E76A2E">
        <w:rPr>
          <w:rFonts w:ascii="仿宋_GB2312" w:eastAsia="仿宋_GB2312" w:hAnsi="仿宋" w:hint="eastAsia"/>
        </w:rPr>
        <w:t>代替。</w:t>
      </w:r>
    </w:p>
    <w:p w14:paraId="48B20E30" w14:textId="77777777" w:rsidR="00DD29B6" w:rsidRPr="00E76A2E" w:rsidRDefault="007E79C1">
      <w:pPr>
        <w:pStyle w:val="afa"/>
        <w:numPr>
          <w:ilvl w:val="0"/>
          <w:numId w:val="2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点击修改密码可进入修改密码页面，标签栏显示本页面标题，点击返回图标可返回到上一页，输入原密码与新密码，点击“确定”按钮可保存修改的信息。</w:t>
      </w:r>
    </w:p>
    <w:p w14:paraId="71D714B0" w14:textId="77777777" w:rsidR="00DD29B6" w:rsidRPr="00E76A2E" w:rsidRDefault="007E79C1">
      <w:pPr>
        <w:pStyle w:val="afa"/>
        <w:numPr>
          <w:ilvl w:val="0"/>
          <w:numId w:val="2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点击订单列表可跳转到订单页面，标签栏显示本页面标题，点击返回图标可返回到上一页，页面内容展示所有订单、订单分类数据</w:t>
      </w:r>
      <w:r w:rsidRPr="00E76A2E">
        <w:rPr>
          <w:rFonts w:ascii="仿宋_GB2312" w:eastAsia="仿宋_GB2312" w:hAnsi="仿宋" w:hint="eastAsia"/>
        </w:rPr>
        <w:lastRenderedPageBreak/>
        <w:t>信息，订单显示信息有：订单号、订单类型、订单生成日期。点击订单可跳转至对应功能模块生成订单的详情页面。</w:t>
      </w:r>
    </w:p>
    <w:p w14:paraId="63418831" w14:textId="77777777" w:rsidR="00DD29B6" w:rsidRPr="00E76A2E" w:rsidRDefault="007E79C1">
      <w:pPr>
        <w:pStyle w:val="afa"/>
        <w:numPr>
          <w:ilvl w:val="0"/>
          <w:numId w:val="29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点击意见反馈可跳转至意见反馈页面，标签栏显示本页面标题，点击返回图标可返回到上一页，输入反馈的内容，字数限制在150字以内，点击提交可提交反馈的意见。</w:t>
      </w:r>
    </w:p>
    <w:p w14:paraId="64129B23" w14:textId="77777777" w:rsidR="00DD29B6" w:rsidRPr="00E76A2E" w:rsidRDefault="007E79C1">
      <w:pPr>
        <w:ind w:left="42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注：数据详见API接口文档。</w:t>
      </w:r>
    </w:p>
    <w:p w14:paraId="38D677AA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任务5：全部服务功能实现（4分）</w:t>
      </w:r>
    </w:p>
    <w:p w14:paraId="16B98875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在智慧城市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主页面上的各领域应用服务入口，点击“更多服务”或底部导航栏的“全部服务”图标信息，进入全部服务页面。</w:t>
      </w:r>
    </w:p>
    <w:p w14:paraId="66B49FDB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3A658CF8" w14:textId="77777777" w:rsidR="00DD29B6" w:rsidRPr="00E76A2E" w:rsidRDefault="007E79C1">
      <w:pPr>
        <w:pStyle w:val="afa"/>
        <w:numPr>
          <w:ilvl w:val="0"/>
          <w:numId w:val="30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在全部服务页面，页面具有搜索服务应用功能，输入服务名称点击“确定”按钮，会弹出搜索结果对话框，点击搜索结果图标，跳转至对应功能页面。</w:t>
      </w:r>
    </w:p>
    <w:p w14:paraId="64DDDBF6" w14:textId="77777777" w:rsidR="00DD29B6" w:rsidRPr="00E76A2E" w:rsidRDefault="007E79C1">
      <w:pPr>
        <w:pStyle w:val="afa"/>
        <w:numPr>
          <w:ilvl w:val="0"/>
          <w:numId w:val="30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列表结构显示类别名称，点击对应分类名称显示该类别对应的服务，以宫格的形式进行排列，服务应用具有图标和服务名称。类别之间利用灰色直线分隔显示。</w:t>
      </w:r>
    </w:p>
    <w:p w14:paraId="2E4C4C5A" w14:textId="77777777" w:rsidR="00DD29B6" w:rsidRPr="00E76A2E" w:rsidRDefault="007E79C1">
      <w:pPr>
        <w:pStyle w:val="afa"/>
        <w:ind w:left="560" w:firstLineChars="0" w:firstLine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注：数据详见API接口文档。</w:t>
      </w:r>
    </w:p>
    <w:p w14:paraId="4019E652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任务6：实时天气板块实现（6分）</w:t>
      </w:r>
    </w:p>
    <w:p w14:paraId="3CA5B886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主页面上的各领域应用服务入口，点击“实时天气”项，进入实时天气页面。</w:t>
      </w:r>
    </w:p>
    <w:p w14:paraId="3CA4B343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157DEF3A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点击“主页”的“天气信息”项，进入天气信息界面，标签栏显示本页面标题，点击返回图标返回上一页，点击刷新图标手动刷新页</w:t>
      </w:r>
      <w:r w:rsidRPr="00E76A2E">
        <w:rPr>
          <w:rFonts w:ascii="仿宋_GB2312" w:eastAsia="仿宋_GB2312" w:hAnsi="仿宋" w:hint="eastAsia"/>
        </w:rPr>
        <w:lastRenderedPageBreak/>
        <w:t>面内容，页面内容包含：当地气象局气象信息如天气、气温、日期、未来四天的天气情况、生活指数 如紫外线强度、感冒指数、穿衣指数、运动指数、空气污染扩散指数以3秒为一周期进行自动刷新生活指数。</w:t>
      </w:r>
    </w:p>
    <w:p w14:paraId="1B4F4E67" w14:textId="77777777" w:rsidR="00DD29B6" w:rsidRPr="00E76A2E" w:rsidRDefault="007E79C1">
      <w:pPr>
        <w:pStyle w:val="11"/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紫外线指数：根据光照强度值显示。</w:t>
      </w:r>
    </w:p>
    <w:p w14:paraId="4C7F8016" w14:textId="77777777" w:rsidR="00DD29B6" w:rsidRPr="00E76A2E" w:rsidRDefault="007E79C1">
      <w:pPr>
        <w:pStyle w:val="11"/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表1紫外线指数</w:t>
      </w:r>
    </w:p>
    <w:tbl>
      <w:tblPr>
        <w:tblStyle w:val="af7"/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42"/>
        <w:gridCol w:w="2127"/>
        <w:gridCol w:w="2117"/>
      </w:tblGrid>
      <w:tr w:rsidR="00DD29B6" w:rsidRPr="00E76A2E" w14:paraId="43262407" w14:textId="77777777">
        <w:trPr>
          <w:jc w:val="center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261AE72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紫外线强度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086E3F2F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（0,1000）</w:t>
            </w:r>
          </w:p>
        </w:tc>
        <w:tc>
          <w:tcPr>
            <w:tcW w:w="2127" w:type="dxa"/>
            <w:vAlign w:val="center"/>
          </w:tcPr>
          <w:p w14:paraId="087A938B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[1000,3000]</w:t>
            </w:r>
          </w:p>
        </w:tc>
        <w:tc>
          <w:tcPr>
            <w:tcW w:w="2117" w:type="dxa"/>
            <w:vAlign w:val="center"/>
          </w:tcPr>
          <w:p w14:paraId="617AE814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（3000,∞）</w:t>
            </w:r>
          </w:p>
        </w:tc>
      </w:tr>
      <w:tr w:rsidR="00DD29B6" w:rsidRPr="00E76A2E" w14:paraId="6AE6A080" w14:textId="77777777">
        <w:trPr>
          <w:trHeight w:val="379"/>
          <w:jc w:val="center"/>
        </w:trPr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940F570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强度描述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3C149BCF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弱</w:t>
            </w:r>
          </w:p>
        </w:tc>
        <w:tc>
          <w:tcPr>
            <w:tcW w:w="2127" w:type="dxa"/>
            <w:vAlign w:val="center"/>
          </w:tcPr>
          <w:p w14:paraId="7DAA3108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中等</w:t>
            </w:r>
          </w:p>
        </w:tc>
        <w:tc>
          <w:tcPr>
            <w:tcW w:w="2117" w:type="dxa"/>
            <w:vAlign w:val="center"/>
          </w:tcPr>
          <w:p w14:paraId="05280223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强</w:t>
            </w:r>
          </w:p>
        </w:tc>
      </w:tr>
      <w:tr w:rsidR="00DD29B6" w:rsidRPr="00E76A2E" w14:paraId="1DF3355F" w14:textId="77777777">
        <w:trPr>
          <w:trHeight w:val="724"/>
          <w:jc w:val="center"/>
        </w:trPr>
        <w:tc>
          <w:tcPr>
            <w:tcW w:w="2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CA839A6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提示信息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vAlign w:val="center"/>
          </w:tcPr>
          <w:p w14:paraId="4CB8658D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辐射较弱，涂擦SPF12~15、PA+护肤品</w:t>
            </w:r>
          </w:p>
        </w:tc>
        <w:tc>
          <w:tcPr>
            <w:tcW w:w="2127" w:type="dxa"/>
            <w:vAlign w:val="center"/>
          </w:tcPr>
          <w:p w14:paraId="591CC0AA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涂擦SPF大于15、PA+防晒护肤品</w:t>
            </w:r>
          </w:p>
        </w:tc>
        <w:tc>
          <w:tcPr>
            <w:tcW w:w="2117" w:type="dxa"/>
            <w:vAlign w:val="center"/>
          </w:tcPr>
          <w:p w14:paraId="3F182FEC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尽量减少外出，需要</w:t>
            </w:r>
            <w:proofErr w:type="gramStart"/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涂抹高</w:t>
            </w:r>
            <w:proofErr w:type="gramEnd"/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倍数防晒霜</w:t>
            </w:r>
          </w:p>
        </w:tc>
      </w:tr>
    </w:tbl>
    <w:p w14:paraId="16533FAD" w14:textId="77777777" w:rsidR="00DD29B6" w:rsidRPr="00E76A2E" w:rsidRDefault="007E79C1">
      <w:pPr>
        <w:pStyle w:val="11"/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感冒指数：根据温度值显示。</w:t>
      </w:r>
    </w:p>
    <w:p w14:paraId="12BE923D" w14:textId="77777777" w:rsidR="00DD29B6" w:rsidRPr="00E76A2E" w:rsidRDefault="007E79C1">
      <w:pPr>
        <w:pStyle w:val="11"/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表2感冒指数</w:t>
      </w:r>
    </w:p>
    <w:tbl>
      <w:tblPr>
        <w:tblStyle w:val="af7"/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3"/>
        <w:gridCol w:w="2737"/>
        <w:gridCol w:w="3273"/>
      </w:tblGrid>
      <w:tr w:rsidR="00DD29B6" w:rsidRPr="00E76A2E" w14:paraId="179B54E4" w14:textId="77777777">
        <w:trPr>
          <w:jc w:val="center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3FCDF17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感冒指数</w:t>
            </w:r>
          </w:p>
        </w:tc>
        <w:tc>
          <w:tcPr>
            <w:tcW w:w="2737" w:type="dxa"/>
            <w:tcBorders>
              <w:left w:val="single" w:sz="4" w:space="0" w:color="auto"/>
            </w:tcBorders>
            <w:vAlign w:val="center"/>
          </w:tcPr>
          <w:p w14:paraId="0707404A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（∞,8</w:t>
            </w:r>
            <w:r w:rsidRPr="00E76A2E">
              <w:rPr>
                <w:rFonts w:ascii="仿宋_GB2312" w:eastAsia="仿宋_GB2312" w:hAnsi="仿宋" w:hint="eastAsia"/>
                <w:color w:val="000000"/>
                <w:sz w:val="24"/>
                <w:szCs w:val="24"/>
              </w:rPr>
              <w:t>）</w:t>
            </w:r>
          </w:p>
        </w:tc>
        <w:tc>
          <w:tcPr>
            <w:tcW w:w="3273" w:type="dxa"/>
            <w:vAlign w:val="center"/>
          </w:tcPr>
          <w:p w14:paraId="3C39FC93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[8,∞）</w:t>
            </w:r>
          </w:p>
        </w:tc>
      </w:tr>
      <w:tr w:rsidR="00DD29B6" w:rsidRPr="00E76A2E" w14:paraId="1BBB0565" w14:textId="77777777">
        <w:trPr>
          <w:trHeight w:val="449"/>
          <w:jc w:val="center"/>
        </w:trPr>
        <w:tc>
          <w:tcPr>
            <w:tcW w:w="2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D147F3A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强度描述</w:t>
            </w:r>
          </w:p>
        </w:tc>
        <w:tc>
          <w:tcPr>
            <w:tcW w:w="2737" w:type="dxa"/>
            <w:tcBorders>
              <w:left w:val="single" w:sz="4" w:space="0" w:color="auto"/>
            </w:tcBorders>
            <w:vAlign w:val="center"/>
          </w:tcPr>
          <w:p w14:paraId="5661AA16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较易发</w:t>
            </w:r>
          </w:p>
        </w:tc>
        <w:tc>
          <w:tcPr>
            <w:tcW w:w="3273" w:type="dxa"/>
            <w:vAlign w:val="center"/>
          </w:tcPr>
          <w:p w14:paraId="7BC6FBE9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少发</w:t>
            </w:r>
          </w:p>
        </w:tc>
      </w:tr>
      <w:tr w:rsidR="00DD29B6" w:rsidRPr="00E76A2E" w14:paraId="00336C46" w14:textId="77777777">
        <w:trPr>
          <w:trHeight w:val="724"/>
          <w:jc w:val="center"/>
        </w:trPr>
        <w:tc>
          <w:tcPr>
            <w:tcW w:w="2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0CAAEF5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提示信息</w:t>
            </w:r>
          </w:p>
        </w:tc>
        <w:tc>
          <w:tcPr>
            <w:tcW w:w="2737" w:type="dxa"/>
            <w:tcBorders>
              <w:left w:val="single" w:sz="4" w:space="0" w:color="auto"/>
            </w:tcBorders>
            <w:vAlign w:val="center"/>
          </w:tcPr>
          <w:p w14:paraId="2AA6E0D8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温度低，风较大，较易发生感冒，注意防护</w:t>
            </w:r>
          </w:p>
        </w:tc>
        <w:tc>
          <w:tcPr>
            <w:tcW w:w="3273" w:type="dxa"/>
            <w:vAlign w:val="center"/>
          </w:tcPr>
          <w:p w14:paraId="5F0C916A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无明显降温，感冒</w:t>
            </w:r>
            <w:r w:rsidRPr="00E76A2E">
              <w:rPr>
                <w:rFonts w:ascii="仿宋_GB2312" w:eastAsia="仿宋_GB2312" w:hAnsi="仿宋" w:hint="eastAsia"/>
                <w:color w:val="000000"/>
                <w:sz w:val="24"/>
                <w:szCs w:val="24"/>
              </w:rPr>
              <w:t>机率较低</w:t>
            </w:r>
          </w:p>
        </w:tc>
      </w:tr>
    </w:tbl>
    <w:p w14:paraId="4FCD67F6" w14:textId="77777777" w:rsidR="00DD29B6" w:rsidRPr="00E76A2E" w:rsidRDefault="007E79C1">
      <w:pPr>
        <w:pStyle w:val="11"/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穿衣指数：根据温度值显示。</w:t>
      </w:r>
    </w:p>
    <w:p w14:paraId="161A1A7E" w14:textId="77777777" w:rsidR="00DD29B6" w:rsidRPr="00E76A2E" w:rsidRDefault="007E79C1">
      <w:pPr>
        <w:pStyle w:val="11"/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表3穿衣指数</w:t>
      </w:r>
    </w:p>
    <w:tbl>
      <w:tblPr>
        <w:tblStyle w:val="af7"/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701"/>
        <w:gridCol w:w="2126"/>
        <w:gridCol w:w="2259"/>
      </w:tblGrid>
      <w:tr w:rsidR="00DD29B6" w:rsidRPr="00E76A2E" w14:paraId="14A19FDB" w14:textId="77777777">
        <w:trPr>
          <w:jc w:val="center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27718A3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proofErr w:type="gramStart"/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穿衣指数</w:t>
            </w:r>
            <w:proofErr w:type="gramEnd"/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DF8D5EB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（∞,12）</w:t>
            </w:r>
          </w:p>
        </w:tc>
        <w:tc>
          <w:tcPr>
            <w:tcW w:w="2126" w:type="dxa"/>
            <w:vAlign w:val="center"/>
          </w:tcPr>
          <w:p w14:paraId="3E3374C3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[12,21]</w:t>
            </w:r>
          </w:p>
        </w:tc>
        <w:tc>
          <w:tcPr>
            <w:tcW w:w="2259" w:type="dxa"/>
            <w:vAlign w:val="center"/>
          </w:tcPr>
          <w:p w14:paraId="571325E5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（21,∞）</w:t>
            </w:r>
          </w:p>
        </w:tc>
      </w:tr>
      <w:tr w:rsidR="00DD29B6" w:rsidRPr="00E76A2E" w14:paraId="275E9CA4" w14:textId="77777777">
        <w:trPr>
          <w:trHeight w:val="411"/>
          <w:jc w:val="center"/>
        </w:trPr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77E49FC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强度描述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62E90F94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冷</w:t>
            </w:r>
          </w:p>
        </w:tc>
        <w:tc>
          <w:tcPr>
            <w:tcW w:w="2126" w:type="dxa"/>
            <w:vAlign w:val="center"/>
          </w:tcPr>
          <w:p w14:paraId="2207821A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舒适</w:t>
            </w:r>
          </w:p>
        </w:tc>
        <w:tc>
          <w:tcPr>
            <w:tcW w:w="2259" w:type="dxa"/>
            <w:vAlign w:val="center"/>
          </w:tcPr>
          <w:p w14:paraId="1516D10D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热</w:t>
            </w:r>
          </w:p>
        </w:tc>
      </w:tr>
      <w:tr w:rsidR="00DD29B6" w:rsidRPr="00E76A2E" w14:paraId="54490752" w14:textId="77777777">
        <w:trPr>
          <w:trHeight w:val="724"/>
          <w:jc w:val="center"/>
        </w:trPr>
        <w:tc>
          <w:tcPr>
            <w:tcW w:w="2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73AC0CE7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提示信息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A77E524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建议穿长袖衬衫、单裤等服装</w:t>
            </w:r>
          </w:p>
        </w:tc>
        <w:tc>
          <w:tcPr>
            <w:tcW w:w="2126" w:type="dxa"/>
            <w:vAlign w:val="center"/>
          </w:tcPr>
          <w:p w14:paraId="549E6D38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建议穿短袖衬衫、单裤等服装</w:t>
            </w:r>
          </w:p>
        </w:tc>
        <w:tc>
          <w:tcPr>
            <w:tcW w:w="2259" w:type="dxa"/>
            <w:vAlign w:val="center"/>
          </w:tcPr>
          <w:p w14:paraId="5CD0E0B2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适合穿T恤、</w:t>
            </w:r>
            <w:proofErr w:type="gramStart"/>
            <w:r w:rsidRPr="00E76A2E">
              <w:rPr>
                <w:rFonts w:ascii="仿宋_GB2312" w:eastAsia="仿宋_GB2312" w:hAnsi="仿宋" w:hint="eastAsia"/>
                <w:color w:val="000000"/>
                <w:sz w:val="24"/>
                <w:szCs w:val="24"/>
              </w:rPr>
              <w:t>短</w:t>
            </w: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薄外套</w:t>
            </w:r>
            <w:proofErr w:type="gramEnd"/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等夏季服装</w:t>
            </w:r>
          </w:p>
        </w:tc>
      </w:tr>
    </w:tbl>
    <w:p w14:paraId="10AABBE5" w14:textId="77777777" w:rsidR="00DD29B6" w:rsidRPr="00E76A2E" w:rsidRDefault="007E79C1">
      <w:pPr>
        <w:pStyle w:val="11"/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运动指数：根据二氧化碳值显示。</w:t>
      </w:r>
    </w:p>
    <w:p w14:paraId="00F6F146" w14:textId="77777777" w:rsidR="00DD29B6" w:rsidRPr="00E76A2E" w:rsidRDefault="007E79C1">
      <w:pPr>
        <w:pStyle w:val="11"/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表4运动指数</w:t>
      </w:r>
    </w:p>
    <w:tbl>
      <w:tblPr>
        <w:tblStyle w:val="af7"/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984"/>
        <w:gridCol w:w="2126"/>
        <w:gridCol w:w="1976"/>
      </w:tblGrid>
      <w:tr w:rsidR="00DD29B6" w:rsidRPr="00E76A2E" w14:paraId="3895CF97" w14:textId="77777777">
        <w:trPr>
          <w:jc w:val="center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C92BCEF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运动指数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4466E0A3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（0,3000）</w:t>
            </w:r>
          </w:p>
        </w:tc>
        <w:tc>
          <w:tcPr>
            <w:tcW w:w="2126" w:type="dxa"/>
            <w:vAlign w:val="center"/>
          </w:tcPr>
          <w:p w14:paraId="39C49AF4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[3000,6000]</w:t>
            </w:r>
          </w:p>
        </w:tc>
        <w:tc>
          <w:tcPr>
            <w:tcW w:w="1976" w:type="dxa"/>
            <w:vAlign w:val="center"/>
          </w:tcPr>
          <w:p w14:paraId="46795A9B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（6000,∞）</w:t>
            </w:r>
          </w:p>
        </w:tc>
      </w:tr>
      <w:tr w:rsidR="00DD29B6" w:rsidRPr="00E76A2E" w14:paraId="33B13C66" w14:textId="77777777">
        <w:trPr>
          <w:trHeight w:val="404"/>
          <w:jc w:val="center"/>
        </w:trPr>
        <w:tc>
          <w:tcPr>
            <w:tcW w:w="20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649A12E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强度描述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31B94CEF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适宜</w:t>
            </w:r>
          </w:p>
        </w:tc>
        <w:tc>
          <w:tcPr>
            <w:tcW w:w="2126" w:type="dxa"/>
            <w:vAlign w:val="center"/>
          </w:tcPr>
          <w:p w14:paraId="2CC943E4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中</w:t>
            </w:r>
          </w:p>
        </w:tc>
        <w:tc>
          <w:tcPr>
            <w:tcW w:w="1976" w:type="dxa"/>
            <w:vAlign w:val="center"/>
          </w:tcPr>
          <w:p w14:paraId="403E5E37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color w:val="000000"/>
                <w:sz w:val="24"/>
                <w:szCs w:val="24"/>
              </w:rPr>
              <w:t>较</w:t>
            </w: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不宜</w:t>
            </w:r>
          </w:p>
        </w:tc>
      </w:tr>
      <w:tr w:rsidR="00DD29B6" w:rsidRPr="00E76A2E" w14:paraId="58FD7132" w14:textId="77777777">
        <w:trPr>
          <w:trHeight w:val="724"/>
          <w:jc w:val="center"/>
        </w:trPr>
        <w:tc>
          <w:tcPr>
            <w:tcW w:w="20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166D56B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提示信息</w:t>
            </w:r>
          </w:p>
        </w:tc>
        <w:tc>
          <w:tcPr>
            <w:tcW w:w="1984" w:type="dxa"/>
            <w:tcBorders>
              <w:left w:val="single" w:sz="4" w:space="0" w:color="auto"/>
            </w:tcBorders>
            <w:vAlign w:val="center"/>
          </w:tcPr>
          <w:p w14:paraId="511644D5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气候适宜，推荐您进行户外运动</w:t>
            </w:r>
          </w:p>
        </w:tc>
        <w:tc>
          <w:tcPr>
            <w:tcW w:w="2126" w:type="dxa"/>
            <w:vAlign w:val="center"/>
          </w:tcPr>
          <w:p w14:paraId="5E5B8CD9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易感人群应适当减少室外活动</w:t>
            </w:r>
          </w:p>
        </w:tc>
        <w:tc>
          <w:tcPr>
            <w:tcW w:w="1976" w:type="dxa"/>
            <w:vAlign w:val="center"/>
          </w:tcPr>
          <w:p w14:paraId="79374921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空气氧气含量低，请在室内进</w:t>
            </w: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lastRenderedPageBreak/>
              <w:t>行休闲运动</w:t>
            </w:r>
          </w:p>
        </w:tc>
      </w:tr>
    </w:tbl>
    <w:p w14:paraId="0DEC6EE6" w14:textId="77777777" w:rsidR="00DD29B6" w:rsidRPr="00E76A2E" w:rsidRDefault="007E79C1">
      <w:pPr>
        <w:pStyle w:val="11"/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空气污染扩散指数：根据PM2.5值显示。</w:t>
      </w:r>
    </w:p>
    <w:p w14:paraId="426717F7" w14:textId="77777777" w:rsidR="00DD29B6" w:rsidRPr="00E76A2E" w:rsidRDefault="007E79C1">
      <w:pPr>
        <w:pStyle w:val="11"/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表5空气污染扩散指数</w:t>
      </w:r>
    </w:p>
    <w:tbl>
      <w:tblPr>
        <w:tblStyle w:val="af7"/>
        <w:tblW w:w="8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5"/>
        <w:gridCol w:w="2268"/>
        <w:gridCol w:w="1701"/>
        <w:gridCol w:w="1976"/>
      </w:tblGrid>
      <w:tr w:rsidR="00DD29B6" w:rsidRPr="00E76A2E" w14:paraId="5631C9BB" w14:textId="77777777">
        <w:trPr>
          <w:jc w:val="center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80F313B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空气污染扩散指数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49E05762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（0,30）</w:t>
            </w:r>
          </w:p>
        </w:tc>
        <w:tc>
          <w:tcPr>
            <w:tcW w:w="1701" w:type="dxa"/>
            <w:vAlign w:val="center"/>
          </w:tcPr>
          <w:p w14:paraId="3E853839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[30,100]</w:t>
            </w:r>
          </w:p>
        </w:tc>
        <w:tc>
          <w:tcPr>
            <w:tcW w:w="1976" w:type="dxa"/>
            <w:vAlign w:val="center"/>
          </w:tcPr>
          <w:p w14:paraId="17CAB295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（100,∞）</w:t>
            </w:r>
          </w:p>
        </w:tc>
      </w:tr>
      <w:tr w:rsidR="00DD29B6" w:rsidRPr="00E76A2E" w14:paraId="4ACB1D1E" w14:textId="77777777">
        <w:trPr>
          <w:trHeight w:val="447"/>
          <w:jc w:val="center"/>
        </w:trPr>
        <w:tc>
          <w:tcPr>
            <w:tcW w:w="2175" w:type="dxa"/>
            <w:tcBorders>
              <w:left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F14EF56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强度描述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712E9F5D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优</w:t>
            </w:r>
          </w:p>
        </w:tc>
        <w:tc>
          <w:tcPr>
            <w:tcW w:w="1701" w:type="dxa"/>
            <w:vAlign w:val="center"/>
          </w:tcPr>
          <w:p w14:paraId="24A4ACEC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良</w:t>
            </w:r>
          </w:p>
        </w:tc>
        <w:tc>
          <w:tcPr>
            <w:tcW w:w="1976" w:type="dxa"/>
            <w:vAlign w:val="center"/>
          </w:tcPr>
          <w:p w14:paraId="5C8A9035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污染</w:t>
            </w:r>
          </w:p>
        </w:tc>
      </w:tr>
      <w:tr w:rsidR="00DD29B6" w:rsidRPr="00E76A2E" w14:paraId="6862B8B2" w14:textId="77777777">
        <w:trPr>
          <w:trHeight w:val="724"/>
          <w:jc w:val="center"/>
        </w:trPr>
        <w:tc>
          <w:tcPr>
            <w:tcW w:w="21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6D28D5E5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提示信息</w:t>
            </w:r>
          </w:p>
        </w:tc>
        <w:tc>
          <w:tcPr>
            <w:tcW w:w="2268" w:type="dxa"/>
            <w:tcBorders>
              <w:left w:val="single" w:sz="4" w:space="0" w:color="auto"/>
            </w:tcBorders>
            <w:vAlign w:val="center"/>
          </w:tcPr>
          <w:p w14:paraId="52A2B5C4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空气质量非常好，非常适合户外活动，趁机出去多呼吸新鲜空气</w:t>
            </w:r>
          </w:p>
        </w:tc>
        <w:tc>
          <w:tcPr>
            <w:tcW w:w="1701" w:type="dxa"/>
            <w:vAlign w:val="center"/>
          </w:tcPr>
          <w:p w14:paraId="4723F88B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易感人群应适当减少室外活动</w:t>
            </w:r>
          </w:p>
        </w:tc>
        <w:tc>
          <w:tcPr>
            <w:tcW w:w="1976" w:type="dxa"/>
            <w:vAlign w:val="center"/>
          </w:tcPr>
          <w:p w14:paraId="4A02CC41" w14:textId="77777777" w:rsidR="00DD29B6" w:rsidRPr="00E76A2E" w:rsidRDefault="007E79C1" w:rsidP="00585155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E76A2E">
              <w:rPr>
                <w:rFonts w:ascii="仿宋_GB2312" w:eastAsia="仿宋_GB2312" w:hAnsi="仿宋" w:hint="eastAsia"/>
                <w:sz w:val="24"/>
                <w:szCs w:val="24"/>
              </w:rPr>
              <w:t>空气质量差，不适合户外活动</w:t>
            </w:r>
          </w:p>
        </w:tc>
      </w:tr>
    </w:tbl>
    <w:p w14:paraId="2E5471C3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任务7：门诊预约功能实现（5分）</w:t>
      </w:r>
    </w:p>
    <w:p w14:paraId="789D0B4C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主页面上的各领域应用服务入口，点击“门诊预约”图标信息进入首页。</w:t>
      </w:r>
    </w:p>
    <w:p w14:paraId="3BC74B0F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67976061" w14:textId="77777777" w:rsidR="00DD29B6" w:rsidRPr="00E76A2E" w:rsidRDefault="00585155">
      <w:pPr>
        <w:ind w:firstLine="560"/>
        <w:jc w:val="center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noProof/>
        </w:rPr>
        <w:drawing>
          <wp:anchor distT="0" distB="0" distL="114300" distR="114300" simplePos="0" relativeHeight="251654144" behindDoc="0" locked="0" layoutInCell="1" allowOverlap="1" wp14:anchorId="7CF1F166" wp14:editId="68C6DA9A">
            <wp:simplePos x="0" y="0"/>
            <wp:positionH relativeFrom="column">
              <wp:posOffset>1397000</wp:posOffset>
            </wp:positionH>
            <wp:positionV relativeFrom="paragraph">
              <wp:posOffset>16510</wp:posOffset>
            </wp:positionV>
            <wp:extent cx="2101850" cy="3820160"/>
            <wp:effectExtent l="0" t="0" r="0" b="8890"/>
            <wp:wrapSquare wrapText="bothSides"/>
            <wp:docPr id="8" name="图片 8" descr="C:\Users\ThinkPad\Desktop\门诊预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ThinkPad\Desktop\门诊预约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595297" w14:textId="77777777" w:rsidR="00DD29B6" w:rsidRPr="00E76A2E" w:rsidRDefault="00DD29B6">
      <w:pPr>
        <w:ind w:firstLine="560"/>
        <w:jc w:val="center"/>
        <w:rPr>
          <w:rFonts w:ascii="仿宋_GB2312" w:eastAsia="仿宋_GB2312" w:hAnsi="仿宋"/>
        </w:rPr>
      </w:pPr>
    </w:p>
    <w:p w14:paraId="3EC22D2B" w14:textId="77777777" w:rsidR="00DD29B6" w:rsidRPr="00E76A2E" w:rsidRDefault="00DD29B6">
      <w:pPr>
        <w:ind w:firstLine="560"/>
        <w:jc w:val="center"/>
        <w:rPr>
          <w:rFonts w:ascii="仿宋_GB2312" w:eastAsia="仿宋_GB2312" w:hAnsi="仿宋"/>
        </w:rPr>
      </w:pPr>
    </w:p>
    <w:p w14:paraId="3A4B9AF2" w14:textId="77777777" w:rsidR="00DD29B6" w:rsidRPr="00E76A2E" w:rsidRDefault="00DD29B6">
      <w:pPr>
        <w:ind w:firstLine="560"/>
        <w:jc w:val="center"/>
        <w:rPr>
          <w:rFonts w:ascii="仿宋_GB2312" w:eastAsia="仿宋_GB2312" w:hAnsi="仿宋"/>
        </w:rPr>
      </w:pPr>
    </w:p>
    <w:p w14:paraId="018404F8" w14:textId="77777777" w:rsidR="00DD29B6" w:rsidRPr="00E76A2E" w:rsidRDefault="00DD29B6">
      <w:pPr>
        <w:ind w:firstLine="560"/>
        <w:jc w:val="center"/>
        <w:rPr>
          <w:rFonts w:ascii="仿宋_GB2312" w:eastAsia="仿宋_GB2312" w:hAnsi="仿宋"/>
        </w:rPr>
      </w:pPr>
    </w:p>
    <w:p w14:paraId="40BF4369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0489D829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373640A3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375A7958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24EDED6D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56BA3AE0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417179C4" w14:textId="77777777" w:rsidR="00DD29B6" w:rsidRPr="00E76A2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图2门诊预约图首页</w:t>
      </w:r>
    </w:p>
    <w:p w14:paraId="39593E9A" w14:textId="77777777" w:rsidR="00DD29B6" w:rsidRPr="00E76A2E" w:rsidRDefault="007E79C1">
      <w:pPr>
        <w:pStyle w:val="afa"/>
        <w:numPr>
          <w:ilvl w:val="0"/>
          <w:numId w:val="31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首页为本市医院推荐展示图，顶部</w:t>
      </w:r>
      <w:proofErr w:type="gramStart"/>
      <w:r w:rsidRPr="00E76A2E">
        <w:rPr>
          <w:rFonts w:ascii="仿宋_GB2312" w:eastAsia="仿宋_GB2312" w:hAnsi="仿宋" w:hint="eastAsia"/>
          <w:color w:val="000000"/>
        </w:rPr>
        <w:t>栏</w:t>
      </w:r>
      <w:r w:rsidRPr="00E76A2E">
        <w:rPr>
          <w:rFonts w:ascii="仿宋_GB2312" w:eastAsia="仿宋_GB2312" w:hAnsi="仿宋" w:hint="eastAsia"/>
        </w:rPr>
        <w:t>提供</w:t>
      </w:r>
      <w:proofErr w:type="gramEnd"/>
      <w:r w:rsidRPr="00E76A2E">
        <w:rPr>
          <w:rFonts w:ascii="仿宋_GB2312" w:eastAsia="仿宋_GB2312" w:hAnsi="仿宋" w:hint="eastAsia"/>
        </w:rPr>
        <w:t>“搜索”和“返回”功能，下方可用列表或矩阵排布的方式展示全市知名医院图片、名称、星级等信息；</w:t>
      </w:r>
    </w:p>
    <w:p w14:paraId="2FC37117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noProof/>
        </w:rPr>
        <w:drawing>
          <wp:anchor distT="0" distB="0" distL="114300" distR="114300" simplePos="0" relativeHeight="251655168" behindDoc="0" locked="0" layoutInCell="1" allowOverlap="1" wp14:anchorId="2FBD2C39" wp14:editId="07565E3A">
            <wp:simplePos x="0" y="0"/>
            <wp:positionH relativeFrom="column">
              <wp:posOffset>1377950</wp:posOffset>
            </wp:positionH>
            <wp:positionV relativeFrom="paragraph">
              <wp:posOffset>351790</wp:posOffset>
            </wp:positionV>
            <wp:extent cx="2520315" cy="4580890"/>
            <wp:effectExtent l="0" t="0" r="0" b="0"/>
            <wp:wrapSquare wrapText="bothSides"/>
            <wp:docPr id="9" name="图片 9" descr="C:\Users\ThinkPad\Desktop\门诊预约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ThinkPad\Desktop\门诊预约详情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8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D63C58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70D5F6A0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5B633F4D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09804B76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19DBA338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1A115B69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26EC8A3C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5B7FF763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574277C4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2BF97C23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1D1C0DB4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584674B3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21F7EDB7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3F675488" w14:textId="77777777" w:rsidR="00DD29B6" w:rsidRPr="00E76A2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图3矩阵展示效果</w:t>
      </w:r>
    </w:p>
    <w:p w14:paraId="7A22B115" w14:textId="77777777" w:rsidR="00DD29B6" w:rsidRPr="00E76A2E" w:rsidRDefault="007E79C1">
      <w:pPr>
        <w:pStyle w:val="afa"/>
        <w:numPr>
          <w:ilvl w:val="0"/>
          <w:numId w:val="31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点击首页展示的医院图标，跳转进入该医院简介页，本页面顶部</w:t>
      </w:r>
      <w:r w:rsidRPr="00E76A2E">
        <w:rPr>
          <w:rFonts w:ascii="仿宋_GB2312" w:eastAsia="仿宋_GB2312" w:hAnsi="仿宋" w:hint="eastAsia"/>
          <w:color w:val="000000"/>
        </w:rPr>
        <w:t>栏</w:t>
      </w:r>
      <w:r w:rsidRPr="00E76A2E">
        <w:rPr>
          <w:rFonts w:ascii="仿宋_GB2312" w:eastAsia="仿宋_GB2312" w:hAnsi="仿宋" w:hint="eastAsia"/>
        </w:rPr>
        <w:t>左侧设置“返回”按钮支持返回上一页面，页面布局2/3为医院幻灯片展示，1/2为医院简介的文字，1/3为“预约挂号”功能；</w:t>
      </w:r>
    </w:p>
    <w:p w14:paraId="1FF05E01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1769908B" wp14:editId="47DAE42F">
            <wp:simplePos x="0" y="0"/>
            <wp:positionH relativeFrom="column">
              <wp:posOffset>1377950</wp:posOffset>
            </wp:positionH>
            <wp:positionV relativeFrom="paragraph">
              <wp:posOffset>161290</wp:posOffset>
            </wp:positionV>
            <wp:extent cx="2520315" cy="4580890"/>
            <wp:effectExtent l="0" t="0" r="0" b="0"/>
            <wp:wrapSquare wrapText="bothSides"/>
            <wp:docPr id="4" name="图片 4" descr="C:\Users\ThinkPad\Desktop\就诊人卡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ThinkPad\Desktop\就诊人卡片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45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530B14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03DCD962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4A8C3348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7F983136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0CA4DF94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2C21E717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2BAB2B48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60A83F66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31950884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3D748F56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3BABB8D9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45DF382B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1F7AB392" w14:textId="77777777" w:rsidR="00DD29B6" w:rsidRPr="00E76A2E" w:rsidRDefault="00DD29B6">
      <w:pPr>
        <w:ind w:firstLine="560"/>
        <w:rPr>
          <w:rFonts w:ascii="仿宋_GB2312" w:eastAsia="仿宋_GB2312" w:hAnsi="仿宋"/>
        </w:rPr>
      </w:pPr>
    </w:p>
    <w:p w14:paraId="4147BBBC" w14:textId="77777777" w:rsidR="00DD29B6" w:rsidRPr="00E76A2E" w:rsidRDefault="007E79C1">
      <w:pPr>
        <w:pStyle w:val="afa"/>
        <w:ind w:left="644" w:firstLineChars="0" w:firstLine="0"/>
        <w:jc w:val="center"/>
        <w:rPr>
          <w:rFonts w:ascii="仿宋_GB2312" w:eastAsia="仿宋_GB2312" w:hAnsi="仿宋"/>
          <w:b/>
        </w:rPr>
      </w:pPr>
      <w:r w:rsidRPr="00E76A2E">
        <w:rPr>
          <w:rFonts w:ascii="仿宋_GB2312" w:eastAsia="仿宋_GB2312" w:hAnsi="仿宋" w:hint="eastAsia"/>
          <w:b/>
        </w:rPr>
        <w:t>图4就诊人卡片展示</w:t>
      </w:r>
    </w:p>
    <w:p w14:paraId="77F9F103" w14:textId="77777777" w:rsidR="00DD29B6" w:rsidRPr="00E76A2E" w:rsidRDefault="007E79C1">
      <w:pPr>
        <w:pStyle w:val="afa"/>
        <w:numPr>
          <w:ilvl w:val="0"/>
          <w:numId w:val="31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预约挂号的流程：点击预约挂号——进入就诊人卡片页面——点击已生成就诊人卡片/新增就诊人——创建或完善就诊人卡片信息（确认返回上一页面）——点击就诊人卡片右侧箭头——跳转门诊科室分</w:t>
      </w:r>
      <w:r w:rsidRPr="00E76A2E">
        <w:rPr>
          <w:rFonts w:ascii="仿宋_GB2312" w:eastAsia="仿宋_GB2312" w:hAnsi="仿宋" w:hint="eastAsia"/>
          <w:color w:val="000000"/>
        </w:rPr>
        <w:t>诊</w:t>
      </w:r>
      <w:r w:rsidRPr="00E76A2E">
        <w:rPr>
          <w:rFonts w:ascii="仿宋_GB2312" w:eastAsia="仿宋_GB2312" w:hAnsi="仿宋" w:hint="eastAsia"/>
        </w:rPr>
        <w:t>页面——</w:t>
      </w:r>
      <w:proofErr w:type="gramStart"/>
      <w:r w:rsidRPr="00E76A2E">
        <w:rPr>
          <w:rFonts w:ascii="仿宋_GB2312" w:eastAsia="仿宋_GB2312" w:hAnsi="仿宋" w:hint="eastAsia"/>
        </w:rPr>
        <w:t>点击某</w:t>
      </w:r>
      <w:proofErr w:type="gramEnd"/>
      <w:r w:rsidRPr="00E76A2E">
        <w:rPr>
          <w:rFonts w:ascii="仿宋_GB2312" w:eastAsia="仿宋_GB2312" w:hAnsi="仿宋" w:hint="eastAsia"/>
        </w:rPr>
        <w:t>一科室——全部可挂号的信息列表——点击列表的预约——显示预约的挂号信息（预约成功），以下为相关页面任务要求。</w:t>
      </w:r>
    </w:p>
    <w:p w14:paraId="4A9FF880" w14:textId="77777777" w:rsidR="00DD29B6" w:rsidRPr="00E76A2E" w:rsidRDefault="007E79C1">
      <w:pPr>
        <w:pStyle w:val="afa"/>
        <w:numPr>
          <w:ilvl w:val="1"/>
          <w:numId w:val="3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点击在线挂号进入就诊人卡片页面，上方显示通过读取个人中心的用户信息自动生成的就诊人卡片，下方“+”显示新增就诊</w:t>
      </w:r>
      <w:r w:rsidRPr="00E76A2E">
        <w:rPr>
          <w:rFonts w:ascii="仿宋_GB2312" w:eastAsia="仿宋_GB2312" w:hAnsi="仿宋" w:hint="eastAsia"/>
        </w:rPr>
        <w:lastRenderedPageBreak/>
        <w:t>人的空白卡片，点击两个卡片</w:t>
      </w:r>
      <w:r w:rsidRPr="00E76A2E">
        <w:rPr>
          <w:rFonts w:ascii="仿宋_GB2312" w:eastAsia="仿宋_GB2312" w:hAnsi="仿宋" w:hint="eastAsia"/>
          <w:color w:val="000000"/>
        </w:rPr>
        <w:t>均</w:t>
      </w:r>
      <w:r w:rsidRPr="00E76A2E">
        <w:rPr>
          <w:rFonts w:ascii="仿宋_GB2312" w:eastAsia="仿宋_GB2312" w:hAnsi="仿宋" w:hint="eastAsia"/>
        </w:rPr>
        <w:t>跳转到创建就诊人卡片页面；</w:t>
      </w:r>
    </w:p>
    <w:p w14:paraId="760D1C71" w14:textId="77777777" w:rsidR="00DD29B6" w:rsidRPr="00E76A2E" w:rsidRDefault="007E79C1">
      <w:pPr>
        <w:pStyle w:val="afa"/>
        <w:numPr>
          <w:ilvl w:val="1"/>
          <w:numId w:val="3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在创建就诊人卡片信息页面完善就诊人的全部信息，包含如姓名、性别、身份证号、出生日期、手机号、地址等，重要</w:t>
      </w:r>
      <w:proofErr w:type="gramStart"/>
      <w:r w:rsidRPr="00E76A2E">
        <w:rPr>
          <w:rFonts w:ascii="仿宋_GB2312" w:eastAsia="仿宋_GB2312" w:hAnsi="仿宋" w:hint="eastAsia"/>
        </w:rPr>
        <w:t>必填项</w:t>
      </w:r>
      <w:r w:rsidRPr="00E76A2E">
        <w:rPr>
          <w:rFonts w:ascii="仿宋_GB2312" w:eastAsia="仿宋_GB2312" w:hAnsi="仿宋" w:hint="eastAsia"/>
          <w:color w:val="000000"/>
        </w:rPr>
        <w:t>用</w:t>
      </w:r>
      <w:proofErr w:type="gramEnd"/>
      <w:r w:rsidRPr="00E76A2E">
        <w:rPr>
          <w:rFonts w:ascii="仿宋_GB2312" w:eastAsia="仿宋_GB2312" w:hAnsi="仿宋" w:hint="eastAsia"/>
        </w:rPr>
        <w:t>*</w:t>
      </w:r>
      <w:r w:rsidRPr="00E76A2E">
        <w:rPr>
          <w:rFonts w:ascii="仿宋_GB2312" w:eastAsia="仿宋_GB2312" w:hAnsi="仿宋" w:hint="eastAsia"/>
          <w:color w:val="000000"/>
        </w:rPr>
        <w:t>符</w:t>
      </w:r>
      <w:r w:rsidRPr="00E76A2E">
        <w:rPr>
          <w:rFonts w:ascii="仿宋_GB2312" w:eastAsia="仿宋_GB2312" w:hAnsi="仿宋" w:hint="eastAsia"/>
        </w:rPr>
        <w:t>标注。下方设置“确定”按钮，支持跳转到上就诊人卡片页面。</w:t>
      </w:r>
    </w:p>
    <w:p w14:paraId="70090200" w14:textId="77777777" w:rsidR="00DD29B6" w:rsidRPr="00E76A2E" w:rsidRDefault="007E79C1">
      <w:pPr>
        <w:pStyle w:val="afa"/>
        <w:numPr>
          <w:ilvl w:val="1"/>
          <w:numId w:val="3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已生成的就诊人卡片右侧设置双箭头，</w:t>
      </w:r>
      <w:proofErr w:type="gramStart"/>
      <w:r w:rsidRPr="00E76A2E">
        <w:rPr>
          <w:rFonts w:ascii="仿宋_GB2312" w:eastAsia="仿宋_GB2312" w:hAnsi="仿宋" w:hint="eastAsia"/>
        </w:rPr>
        <w:t>点击双</w:t>
      </w:r>
      <w:proofErr w:type="gramEnd"/>
      <w:r w:rsidRPr="00E76A2E">
        <w:rPr>
          <w:rFonts w:ascii="仿宋_GB2312" w:eastAsia="仿宋_GB2312" w:hAnsi="仿宋" w:hint="eastAsia"/>
        </w:rPr>
        <w:t>箭头跳转到门诊科室分</w:t>
      </w:r>
      <w:r w:rsidRPr="00E76A2E">
        <w:rPr>
          <w:rFonts w:ascii="仿宋_GB2312" w:eastAsia="仿宋_GB2312" w:hAnsi="仿宋" w:hint="eastAsia"/>
          <w:color w:val="000000"/>
        </w:rPr>
        <w:t>诊</w:t>
      </w:r>
      <w:r w:rsidRPr="00E76A2E">
        <w:rPr>
          <w:rFonts w:ascii="仿宋_GB2312" w:eastAsia="仿宋_GB2312" w:hAnsi="仿宋" w:hint="eastAsia"/>
        </w:rPr>
        <w:t>页面。</w:t>
      </w:r>
    </w:p>
    <w:p w14:paraId="249EAA05" w14:textId="77777777" w:rsidR="00DD29B6" w:rsidRPr="00E76A2E" w:rsidRDefault="007E79C1">
      <w:pPr>
        <w:pStyle w:val="afa"/>
        <w:numPr>
          <w:ilvl w:val="1"/>
          <w:numId w:val="3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本页面为所有可预约挂号科室列表，包含神经内科、心肾内科、呼吸消化科、慢性病科、普外科、骨外科、妇产科、儿科、眼耳鼻喉科、口腔科皮肤科、急诊等。</w:t>
      </w:r>
    </w:p>
    <w:p w14:paraId="75ED4A92" w14:textId="77777777" w:rsidR="00DD29B6" w:rsidRPr="00E76A2E" w:rsidRDefault="007E79C1">
      <w:pPr>
        <w:pStyle w:val="afa"/>
        <w:numPr>
          <w:ilvl w:val="1"/>
          <w:numId w:val="32"/>
        </w:numPr>
        <w:ind w:left="0" w:firstLine="560"/>
        <w:rPr>
          <w:rFonts w:ascii="仿宋_GB2312" w:eastAsia="仿宋_GB2312" w:hAnsi="仿宋"/>
        </w:rPr>
      </w:pPr>
      <w:proofErr w:type="gramStart"/>
      <w:r w:rsidRPr="00E76A2E">
        <w:rPr>
          <w:rFonts w:ascii="仿宋_GB2312" w:eastAsia="仿宋_GB2312" w:hAnsi="仿宋" w:hint="eastAsia"/>
        </w:rPr>
        <w:t>点击某</w:t>
      </w:r>
      <w:proofErr w:type="gramEnd"/>
      <w:r w:rsidRPr="00E76A2E">
        <w:rPr>
          <w:rFonts w:ascii="仿宋_GB2312" w:eastAsia="仿宋_GB2312" w:hAnsi="仿宋" w:hint="eastAsia"/>
        </w:rPr>
        <w:t>一科室，跳转专家/普通可挂号页面，本页面标题栏分为专家和普通两栏，可支持</w:t>
      </w:r>
      <w:r w:rsidRPr="00E76A2E">
        <w:rPr>
          <w:rFonts w:ascii="仿宋_GB2312" w:eastAsia="仿宋_GB2312" w:hAnsi="仿宋" w:hint="eastAsia"/>
          <w:color w:val="000000"/>
        </w:rPr>
        <w:t>单</w:t>
      </w:r>
      <w:r w:rsidRPr="00E76A2E">
        <w:rPr>
          <w:rFonts w:ascii="仿宋_GB2312" w:eastAsia="仿宋_GB2312" w:hAnsi="仿宋" w:hint="eastAsia"/>
        </w:rPr>
        <w:t>页面切换，专家标题栏点击进去显示暂无数据，普通标题栏</w:t>
      </w:r>
      <w:r w:rsidRPr="00E76A2E">
        <w:rPr>
          <w:rFonts w:ascii="仿宋_GB2312" w:eastAsia="仿宋_GB2312" w:hAnsi="仿宋" w:hint="eastAsia"/>
          <w:color w:val="000000"/>
        </w:rPr>
        <w:t>单</w:t>
      </w:r>
      <w:r w:rsidRPr="00E76A2E">
        <w:rPr>
          <w:rFonts w:ascii="仿宋_GB2312" w:eastAsia="仿宋_GB2312" w:hAnsi="仿宋" w:hint="eastAsia"/>
        </w:rPr>
        <w:t>页面显示全部可挂号信息列表，如2020-9-21（今天）周一，下午14:00，神经内科，依次排列，并提供预约按钮。</w:t>
      </w:r>
    </w:p>
    <w:p w14:paraId="2B52AB31" w14:textId="77777777" w:rsidR="00DD29B6" w:rsidRPr="00E76A2E" w:rsidRDefault="007E79C1">
      <w:pPr>
        <w:pStyle w:val="afa"/>
        <w:numPr>
          <w:ilvl w:val="1"/>
          <w:numId w:val="32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点击预约按钮跳转挂号信息页面，本页面展示预约挂号的相关信息卡片，字段信息有，预约科室 ：神经内科，门诊类型：普通好；预约时间：2020-9-21（今天）周一 下午 14:00。页面下方显示“预约成功！”的字样。点击预约成功返回首页。</w:t>
      </w:r>
    </w:p>
    <w:p w14:paraId="1D7E3CDC" w14:textId="77777777" w:rsidR="00DD29B6" w:rsidRPr="00E76A2E" w:rsidRDefault="007E79C1">
      <w:pPr>
        <w:pStyle w:val="3"/>
        <w:numPr>
          <w:ilvl w:val="0"/>
          <w:numId w:val="25"/>
        </w:numPr>
        <w:spacing w:line="560" w:lineRule="exact"/>
        <w:ind w:firstLineChars="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任务8：精准扶贫功能实现（18分）</w:t>
      </w:r>
    </w:p>
    <w:p w14:paraId="0EF19765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在</w:t>
      </w:r>
      <w:r w:rsidRPr="00E76A2E">
        <w:rPr>
          <w:rFonts w:ascii="仿宋_GB2312" w:eastAsia="仿宋_GB2312" w:hAnsi="仿宋" w:hint="eastAsia"/>
          <w:color w:val="000000"/>
        </w:rPr>
        <w:t>App</w:t>
      </w:r>
      <w:r w:rsidRPr="00E76A2E">
        <w:rPr>
          <w:rFonts w:ascii="仿宋_GB2312" w:eastAsia="仿宋_GB2312" w:hAnsi="仿宋" w:hint="eastAsia"/>
        </w:rPr>
        <w:t>主页面上的各领域应用服务入口，点击“精准扶贫”项，进入精准扶贫界面。</w:t>
      </w:r>
    </w:p>
    <w:p w14:paraId="6549BE81" w14:textId="77777777" w:rsidR="00DD29B6" w:rsidRPr="00E76A2E" w:rsidRDefault="007E79C1">
      <w:pPr>
        <w:ind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任务说明</w:t>
      </w:r>
    </w:p>
    <w:p w14:paraId="591E3946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标签栏显示本页面标题，点击返回图标可返回到上一页,页面内容包含新闻、扶贫案例、村情村貌。</w:t>
      </w:r>
    </w:p>
    <w:p w14:paraId="7788072C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点击新闻切换到新闻页，展示所有新闻信息，</w:t>
      </w:r>
      <w:r w:rsidRPr="00E76A2E">
        <w:rPr>
          <w:rFonts w:ascii="仿宋_GB2312" w:eastAsia="仿宋_GB2312" w:hAnsi="仿宋" w:hint="eastAsia"/>
          <w:color w:val="000000"/>
        </w:rPr>
        <w:t>置</w:t>
      </w:r>
      <w:proofErr w:type="gramStart"/>
      <w:r w:rsidRPr="00E76A2E">
        <w:rPr>
          <w:rFonts w:ascii="仿宋_GB2312" w:eastAsia="仿宋_GB2312" w:hAnsi="仿宋" w:hint="eastAsia"/>
          <w:color w:val="000000"/>
        </w:rPr>
        <w:t>顶</w:t>
      </w:r>
      <w:r w:rsidRPr="00E76A2E">
        <w:rPr>
          <w:rFonts w:ascii="仿宋_GB2312" w:eastAsia="仿宋_GB2312" w:hAnsi="仿宋" w:hint="eastAsia"/>
        </w:rPr>
        <w:t>新闻</w:t>
      </w:r>
      <w:proofErr w:type="gramEnd"/>
      <w:r w:rsidRPr="00E76A2E">
        <w:rPr>
          <w:rFonts w:ascii="仿宋_GB2312" w:eastAsia="仿宋_GB2312" w:hAnsi="仿宋" w:hint="eastAsia"/>
        </w:rPr>
        <w:t>与日期最近的优先显示，点击新闻信息可跳转到新闻详情页面，详情页面包含新闻标题、新闻发布者、发布时间、内容、图片、查看人数。</w:t>
      </w:r>
    </w:p>
    <w:p w14:paraId="38880D88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扶贫案例可切换到扶贫案例页面，页面内容展示所有扶贫案例信息包括标题、图片、扶贫主要参与人、日期，日期最近的优先展示，点击扶贫案例进入扶贫详情页面，页面内容展示标题、发布者、图片、内容、发布日期、查看人数、</w:t>
      </w:r>
      <w:proofErr w:type="gramStart"/>
      <w:r w:rsidRPr="00E76A2E">
        <w:rPr>
          <w:rFonts w:ascii="仿宋_GB2312" w:eastAsia="仿宋_GB2312" w:hAnsi="仿宋" w:hint="eastAsia"/>
        </w:rPr>
        <w:t>点赞人数</w:t>
      </w:r>
      <w:proofErr w:type="gramEnd"/>
      <w:r w:rsidRPr="00E76A2E">
        <w:rPr>
          <w:rFonts w:ascii="仿宋_GB2312" w:eastAsia="仿宋_GB2312" w:hAnsi="仿宋" w:hint="eastAsia"/>
        </w:rPr>
        <w:t>，点击“点赞”按钮可为</w:t>
      </w:r>
      <w:proofErr w:type="gramStart"/>
      <w:r w:rsidRPr="00E76A2E">
        <w:rPr>
          <w:rFonts w:ascii="仿宋_GB2312" w:eastAsia="仿宋_GB2312" w:hAnsi="仿宋" w:hint="eastAsia"/>
        </w:rPr>
        <w:t>该扶贫</w:t>
      </w:r>
      <w:proofErr w:type="gramEnd"/>
      <w:r w:rsidRPr="00E76A2E">
        <w:rPr>
          <w:rFonts w:ascii="仿宋_GB2312" w:eastAsia="仿宋_GB2312" w:hAnsi="仿宋" w:hint="eastAsia"/>
        </w:rPr>
        <w:t>案例点赞。</w:t>
      </w:r>
    </w:p>
    <w:p w14:paraId="567BFFA2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点击村</w:t>
      </w:r>
      <w:r w:rsidRPr="00E76A2E">
        <w:rPr>
          <w:rFonts w:ascii="仿宋_GB2312" w:eastAsia="仿宋_GB2312" w:hAnsi="仿宋" w:hint="eastAsia"/>
          <w:color w:val="000000"/>
        </w:rPr>
        <w:t>情</w:t>
      </w:r>
      <w:r w:rsidRPr="00E76A2E">
        <w:rPr>
          <w:rFonts w:ascii="仿宋_GB2312" w:eastAsia="仿宋_GB2312" w:hAnsi="仿宋" w:hint="eastAsia"/>
        </w:rPr>
        <w:t>村貌可切换到村情村貌页面，展示所有村情村貌信息，包括图片、</w:t>
      </w:r>
      <w:r w:rsidRPr="00E76A2E">
        <w:rPr>
          <w:rFonts w:ascii="仿宋_GB2312" w:eastAsia="仿宋_GB2312" w:hAnsi="仿宋" w:hint="eastAsia"/>
          <w:color w:val="000000"/>
        </w:rPr>
        <w:t>村</w:t>
      </w:r>
      <w:r w:rsidRPr="00E76A2E">
        <w:rPr>
          <w:rFonts w:ascii="仿宋_GB2312" w:eastAsia="仿宋_GB2312" w:hAnsi="仿宋" w:hint="eastAsia"/>
        </w:rPr>
        <w:t>名称，地址、简介，点击“查看更多”按钮可查看全部村子信息，点击村情村貌信息可进入详情页面，页面内容为：</w:t>
      </w:r>
      <w:r w:rsidRPr="00E76A2E">
        <w:rPr>
          <w:rFonts w:ascii="仿宋_GB2312" w:eastAsia="仿宋_GB2312" w:hAnsi="仿宋" w:hint="eastAsia"/>
          <w:color w:val="000000"/>
        </w:rPr>
        <w:t>村</w:t>
      </w:r>
      <w:r w:rsidRPr="00E76A2E">
        <w:rPr>
          <w:rFonts w:ascii="仿宋_GB2312" w:eastAsia="仿宋_GB2312" w:hAnsi="仿宋" w:hint="eastAsia"/>
        </w:rPr>
        <w:t>名称，</w:t>
      </w:r>
      <w:r w:rsidRPr="00E76A2E">
        <w:rPr>
          <w:rFonts w:ascii="仿宋_GB2312" w:eastAsia="仿宋_GB2312" w:hAnsi="仿宋" w:hint="eastAsia"/>
          <w:color w:val="000000"/>
        </w:rPr>
        <w:t>村</w:t>
      </w:r>
      <w:r w:rsidRPr="00E76A2E">
        <w:rPr>
          <w:rFonts w:ascii="仿宋_GB2312" w:eastAsia="仿宋_GB2312" w:hAnsi="仿宋" w:hint="eastAsia"/>
        </w:rPr>
        <w:t>情况介绍，</w:t>
      </w:r>
      <w:r w:rsidRPr="00E76A2E">
        <w:rPr>
          <w:rFonts w:ascii="仿宋_GB2312" w:eastAsia="仿宋_GB2312" w:hAnsi="仿宋" w:hint="eastAsia"/>
          <w:color w:val="000000"/>
        </w:rPr>
        <w:t>村</w:t>
      </w:r>
      <w:r w:rsidRPr="00E76A2E">
        <w:rPr>
          <w:rFonts w:ascii="仿宋_GB2312" w:eastAsia="仿宋_GB2312" w:hAnsi="仿宋" w:hint="eastAsia"/>
        </w:rPr>
        <w:t>环境照片展示，发布时间，发布人，查看数量，点击“我要扶贫”按钮填写扶贫初步方案资料，包括：标题、方案简介、扶贫方案内容，点击“确定”按钮可提交申请。</w:t>
      </w:r>
    </w:p>
    <w:p w14:paraId="6E0AD2E6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点击工作台可切换至工作台页面，展示功能图标，有收到的求助、我帮扶的、入户走访、我的案例发布。</w:t>
      </w:r>
    </w:p>
    <w:p w14:paraId="3049B4B9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点击收到的求助可查看我收到的扶贫求助，内容为，求助标题、发起时间、求助人、求助内容、联系电话。</w:t>
      </w:r>
    </w:p>
    <w:p w14:paraId="16A6D7BB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 xml:space="preserve">点击我帮扶的可查看我帮助扶贫的所有村子信息包括：村名、地址、开始时间、扶贫内容简介、申请通过状态 </w:t>
      </w:r>
      <w:r w:rsidRPr="00E76A2E">
        <w:rPr>
          <w:rFonts w:ascii="仿宋_GB2312" w:eastAsia="仿宋_GB2312" w:hAnsi="仿宋" w:hint="eastAsia"/>
          <w:color w:val="000000"/>
        </w:rPr>
        <w:t>如</w:t>
      </w:r>
      <w:r w:rsidRPr="00E76A2E">
        <w:rPr>
          <w:rFonts w:ascii="仿宋_GB2312" w:eastAsia="仿宋_GB2312" w:hAnsi="仿宋" w:hint="eastAsia"/>
        </w:rPr>
        <w:t>已通过/未通过/审核中。</w:t>
      </w:r>
    </w:p>
    <w:p w14:paraId="19AECF18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点击入户走访手动选择需要走访的户主、选择走访开始时间与结束时间、输入走访目的，点击“提交”按钮可提交走访申请。</w:t>
      </w:r>
    </w:p>
    <w:p w14:paraId="624B7AFF" w14:textId="77777777" w:rsidR="00DD29B6" w:rsidRPr="00E76A2E" w:rsidRDefault="007E79C1">
      <w:pPr>
        <w:pStyle w:val="afa"/>
        <w:numPr>
          <w:ilvl w:val="0"/>
          <w:numId w:val="33"/>
        </w:numPr>
        <w:ind w:left="0" w:firstLine="560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lastRenderedPageBreak/>
        <w:t>点击我的案例发布，输入案例名称、方案内容，上传案例配图。点击“发布”按钮可发布案例。</w:t>
      </w:r>
    </w:p>
    <w:p w14:paraId="04BA7A15" w14:textId="77777777" w:rsidR="00DD29B6" w:rsidRPr="00E76A2E" w:rsidRDefault="007E79C1">
      <w:pPr>
        <w:pStyle w:val="2"/>
        <w:numPr>
          <w:ilvl w:val="0"/>
          <w:numId w:val="23"/>
        </w:numPr>
        <w:ind w:left="0" w:firstLine="562"/>
        <w:rPr>
          <w:rFonts w:ascii="仿宋_GB2312" w:eastAsia="仿宋_GB2312" w:hAnsi="仿宋"/>
        </w:rPr>
      </w:pPr>
      <w:r w:rsidRPr="00E76A2E">
        <w:rPr>
          <w:rFonts w:ascii="仿宋_GB2312" w:eastAsia="仿宋_GB2312" w:hAnsi="仿宋" w:hint="eastAsia"/>
        </w:rPr>
        <w:t>成果</w:t>
      </w:r>
      <w:r w:rsidRPr="00E76A2E">
        <w:rPr>
          <w:rFonts w:ascii="仿宋_GB2312" w:eastAsia="仿宋_GB2312" w:hAnsi="仿宋" w:hint="eastAsia"/>
          <w:color w:val="000000"/>
        </w:rPr>
        <w:t>物</w:t>
      </w:r>
      <w:r w:rsidRPr="00E76A2E">
        <w:rPr>
          <w:rFonts w:ascii="仿宋_GB2312" w:eastAsia="仿宋_GB2312" w:hAnsi="仿宋" w:hint="eastAsia"/>
        </w:rPr>
        <w:t>提交</w:t>
      </w:r>
    </w:p>
    <w:p w14:paraId="7E4FD5CC" w14:textId="7079022A" w:rsidR="00FC286D" w:rsidRDefault="00FC286D" w:rsidP="00FC286D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 w:hint="eastAsia"/>
          <w:color w:val="0D0D0D" w:themeColor="text1" w:themeTint="F2"/>
          <w:szCs w:val="28"/>
        </w:rPr>
        <w:t>本模块竞赛结束前，将“成果物.</w:t>
      </w:r>
      <w:proofErr w:type="spellStart"/>
      <w:r>
        <w:rPr>
          <w:rFonts w:ascii="仿宋" w:hAnsi="仿宋"/>
          <w:color w:val="0D0D0D" w:themeColor="text1" w:themeTint="F2"/>
          <w:szCs w:val="28"/>
        </w:rPr>
        <w:t>rar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”提交到成果物提交平台（http://ip:port/）上，如利用Android平台开发，压缩包内包括：</w:t>
      </w:r>
      <w:proofErr w:type="spellStart"/>
      <w:r>
        <w:rPr>
          <w:rFonts w:ascii="仿宋" w:hAnsi="仿宋" w:hint="eastAsia"/>
          <w:color w:val="0D0D0D" w:themeColor="text1" w:themeTint="F2"/>
          <w:szCs w:val="28"/>
        </w:rPr>
        <w:t>SmartCity.apk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；如利用iOS平台开发，压缩包内包括：</w:t>
      </w:r>
      <w:proofErr w:type="spellStart"/>
      <w:r>
        <w:rPr>
          <w:rFonts w:ascii="仿宋" w:hAnsi="仿宋" w:hint="eastAsia"/>
          <w:color w:val="0D0D0D" w:themeColor="text1" w:themeTint="F2"/>
          <w:szCs w:val="28"/>
        </w:rPr>
        <w:t>SmartCity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工程文件夹。</w:t>
      </w:r>
    </w:p>
    <w:p w14:paraId="57C9DC75" w14:textId="77777777" w:rsidR="00FC286D" w:rsidRDefault="00FC286D" w:rsidP="00FC286D">
      <w:pPr>
        <w:ind w:firstLine="560"/>
      </w:pPr>
      <w:r>
        <w:rPr>
          <w:rFonts w:hint="eastAsia"/>
        </w:rPr>
        <w:t>Android</w:t>
      </w:r>
      <w:r>
        <w:rPr>
          <w:rFonts w:hint="eastAsia"/>
        </w:rPr>
        <w:t>：在裁判计算机上，下载项目发布文件</w:t>
      </w:r>
      <w:proofErr w:type="spellStart"/>
      <w:r>
        <w:t>SmartCity.apk</w:t>
      </w:r>
      <w:proofErr w:type="spellEnd"/>
      <w:r>
        <w:rPr>
          <w:rFonts w:hint="eastAsia"/>
        </w:rPr>
        <w:t>，安装到模拟器或真机上进行评判。</w:t>
      </w:r>
    </w:p>
    <w:p w14:paraId="761B5D53" w14:textId="77777777" w:rsidR="00FC286D" w:rsidRDefault="00FC286D" w:rsidP="00FC286D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 w:hint="eastAsia"/>
          <w:color w:val="0D0D0D" w:themeColor="text1" w:themeTint="F2"/>
          <w:szCs w:val="28"/>
        </w:rPr>
        <w:t>iOS平台：在裁判计算机上，下载项目代码</w:t>
      </w:r>
      <w:proofErr w:type="spellStart"/>
      <w:r>
        <w:t>SmartCity.</w:t>
      </w:r>
      <w:r>
        <w:rPr>
          <w:rFonts w:hint="eastAsia"/>
        </w:rPr>
        <w:t>rar</w:t>
      </w:r>
      <w:proofErr w:type="spellEnd"/>
      <w:r>
        <w:rPr>
          <w:rFonts w:ascii="仿宋" w:hAnsi="仿宋" w:hint="eastAsia"/>
          <w:color w:val="0D0D0D" w:themeColor="text1" w:themeTint="F2"/>
          <w:szCs w:val="28"/>
        </w:rPr>
        <w:t>，编译运行到iPhone</w:t>
      </w:r>
      <w:r>
        <w:rPr>
          <w:rFonts w:ascii="仿宋" w:hAnsi="仿宋"/>
          <w:color w:val="0D0D0D" w:themeColor="text1" w:themeTint="F2"/>
          <w:szCs w:val="28"/>
        </w:rPr>
        <w:t>11</w:t>
      </w:r>
      <w:r>
        <w:rPr>
          <w:rFonts w:ascii="仿宋" w:hAnsi="仿宋" w:hint="eastAsia"/>
          <w:color w:val="0D0D0D" w:themeColor="text1" w:themeTint="F2"/>
          <w:szCs w:val="28"/>
        </w:rPr>
        <w:t>模拟器上进行评判。</w:t>
      </w:r>
    </w:p>
    <w:p w14:paraId="12D83DC7" w14:textId="77777777" w:rsidR="00FC286D" w:rsidRDefault="00FC286D" w:rsidP="00FC286D">
      <w:pPr>
        <w:spacing w:line="360" w:lineRule="auto"/>
        <w:ind w:firstLine="560"/>
        <w:rPr>
          <w:rFonts w:ascii="仿宋" w:hAnsi="仿宋"/>
          <w:color w:val="0D0D0D" w:themeColor="text1" w:themeTint="F2"/>
          <w:szCs w:val="28"/>
        </w:rPr>
      </w:pPr>
      <w:r>
        <w:rPr>
          <w:rFonts w:ascii="仿宋" w:hAnsi="仿宋"/>
          <w:color w:val="0D0D0D" w:themeColor="text1" w:themeTint="F2"/>
          <w:szCs w:val="28"/>
        </w:rPr>
        <w:t>注</w:t>
      </w:r>
      <w:r>
        <w:rPr>
          <w:rFonts w:ascii="仿宋" w:hAnsi="仿宋" w:hint="eastAsia"/>
          <w:color w:val="0D0D0D" w:themeColor="text1" w:themeTint="F2"/>
          <w:szCs w:val="28"/>
        </w:rPr>
        <w:t>：根据二次加密</w:t>
      </w:r>
      <w:r>
        <w:rPr>
          <w:rFonts w:ascii="仿宋" w:hAnsi="仿宋"/>
          <w:color w:val="0D0D0D" w:themeColor="text1" w:themeTint="F2"/>
          <w:szCs w:val="28"/>
        </w:rPr>
        <w:t>分配的账号登录</w:t>
      </w:r>
      <w:r>
        <w:rPr>
          <w:rFonts w:ascii="仿宋" w:hAnsi="仿宋" w:hint="eastAsia"/>
          <w:color w:val="0D0D0D" w:themeColor="text1" w:themeTint="F2"/>
          <w:szCs w:val="28"/>
        </w:rPr>
        <w:t>成果物提交平台。</w:t>
      </w:r>
    </w:p>
    <w:p w14:paraId="1E46D709" w14:textId="0CC6C241" w:rsidR="00DD29B6" w:rsidRPr="00FC286D" w:rsidRDefault="00DD29B6" w:rsidP="00FC286D">
      <w:pPr>
        <w:ind w:firstLine="560"/>
        <w:rPr>
          <w:rFonts w:ascii="仿宋_GB2312" w:eastAsia="仿宋_GB2312" w:hAnsi="仿宋"/>
        </w:rPr>
      </w:pPr>
    </w:p>
    <w:p w14:paraId="1EB447AB" w14:textId="77777777" w:rsidR="00DD29B6" w:rsidRPr="00BF4CEE" w:rsidRDefault="00124ACB" w:rsidP="00BF4CEE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52E24F8" w14:textId="77777777" w:rsidR="00FE248C" w:rsidRDefault="00FE248C" w:rsidP="00FE248C">
      <w:pPr>
        <w:ind w:left="560"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53632" behindDoc="0" locked="0" layoutInCell="1" allowOverlap="1" wp14:anchorId="3370C80D" wp14:editId="08B7608F">
            <wp:simplePos x="0" y="0"/>
            <wp:positionH relativeFrom="column">
              <wp:posOffset>6350</wp:posOffset>
            </wp:positionH>
            <wp:positionV relativeFrom="paragraph">
              <wp:posOffset>69850</wp:posOffset>
            </wp:positionV>
            <wp:extent cx="1123950" cy="41910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4CFA43" w14:textId="77777777" w:rsidR="00DD29B6" w:rsidRDefault="00DD29B6" w:rsidP="00FE248C">
      <w:pPr>
        <w:ind w:left="560" w:firstLineChars="0" w:firstLine="0"/>
      </w:pPr>
    </w:p>
    <w:p w14:paraId="6229B0B5" w14:textId="77777777" w:rsidR="00DD29B6" w:rsidRDefault="007E79C1" w:rsidP="00FE248C">
      <w:pPr>
        <w:pStyle w:val="1"/>
        <w:ind w:firstLineChars="0" w:firstLine="0"/>
        <w:jc w:val="center"/>
        <w:rPr>
          <w:rFonts w:ascii="黑体" w:hAnsi="黑体"/>
        </w:rPr>
      </w:pPr>
      <w:r>
        <w:rPr>
          <w:rFonts w:ascii="黑体" w:hAnsi="黑体" w:hint="eastAsia"/>
        </w:rPr>
        <w:t>模块D</w:t>
      </w:r>
      <w:r>
        <w:rPr>
          <w:rFonts w:ascii="黑体" w:hAnsi="黑体"/>
        </w:rPr>
        <w:t>：</w:t>
      </w:r>
      <w:r>
        <w:rPr>
          <w:rFonts w:ascii="黑体" w:hAnsi="黑体" w:hint="eastAsia"/>
        </w:rPr>
        <w:t>测试与交付</w:t>
      </w:r>
    </w:p>
    <w:p w14:paraId="746CFDD2" w14:textId="77777777" w:rsidR="00DD29B6" w:rsidRPr="00BF4CEE" w:rsidRDefault="007E79C1">
      <w:pPr>
        <w:pStyle w:val="2"/>
        <w:numPr>
          <w:ilvl w:val="0"/>
          <w:numId w:val="34"/>
        </w:numPr>
        <w:ind w:left="0" w:firstLine="562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竞赛任务</w:t>
      </w:r>
    </w:p>
    <w:p w14:paraId="14525AFA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此模块竞赛时间3小时，分数15分。</w:t>
      </w:r>
    </w:p>
    <w:p w14:paraId="3678DBB3" w14:textId="77777777" w:rsidR="00DD29B6" w:rsidRPr="00BF4CEE" w:rsidRDefault="007E79C1">
      <w:pPr>
        <w:pStyle w:val="3"/>
        <w:numPr>
          <w:ilvl w:val="0"/>
          <w:numId w:val="35"/>
        </w:numPr>
        <w:spacing w:line="560" w:lineRule="exact"/>
        <w:ind w:firstLineChars="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待测系统描述</w:t>
      </w:r>
    </w:p>
    <w:p w14:paraId="55912251" w14:textId="77777777" w:rsidR="00DD29B6" w:rsidRPr="00BF4CEE" w:rsidRDefault="007E79C1">
      <w:pPr>
        <w:ind w:firstLine="560"/>
        <w:rPr>
          <w:rFonts w:ascii="仿宋_GB2312" w:eastAsia="仿宋_GB2312" w:hAnsi="仿宋"/>
          <w:szCs w:val="28"/>
        </w:rPr>
      </w:pPr>
      <w:r w:rsidRPr="00BF4CEE">
        <w:rPr>
          <w:rFonts w:ascii="仿宋_GB2312" w:eastAsia="仿宋_GB2312" w:hAnsi="仿宋" w:hint="eastAsia"/>
          <w:noProof/>
          <w:szCs w:val="28"/>
        </w:rPr>
        <w:drawing>
          <wp:anchor distT="0" distB="0" distL="114300" distR="114300" simplePos="0" relativeHeight="251663360" behindDoc="0" locked="0" layoutInCell="1" allowOverlap="1" wp14:anchorId="7E000C83" wp14:editId="62ECF121">
            <wp:simplePos x="0" y="0"/>
            <wp:positionH relativeFrom="column">
              <wp:posOffset>342900</wp:posOffset>
            </wp:positionH>
            <wp:positionV relativeFrom="paragraph">
              <wp:posOffset>26035</wp:posOffset>
            </wp:positionV>
            <wp:extent cx="5274310" cy="1940560"/>
            <wp:effectExtent l="0" t="0" r="2540" b="254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E516C" w14:textId="77777777" w:rsidR="00DD29B6" w:rsidRPr="00BF4CEE" w:rsidRDefault="00DD29B6">
      <w:pPr>
        <w:ind w:firstLine="560"/>
        <w:rPr>
          <w:rFonts w:ascii="仿宋_GB2312" w:eastAsia="仿宋_GB2312" w:hAnsi="仿宋"/>
          <w:szCs w:val="28"/>
        </w:rPr>
      </w:pPr>
    </w:p>
    <w:p w14:paraId="5AE66776" w14:textId="77777777" w:rsidR="00DD29B6" w:rsidRPr="00BF4CEE" w:rsidRDefault="00DD29B6">
      <w:pPr>
        <w:ind w:firstLine="560"/>
        <w:rPr>
          <w:rFonts w:ascii="仿宋_GB2312" w:eastAsia="仿宋_GB2312" w:hAnsi="仿宋"/>
          <w:szCs w:val="28"/>
        </w:rPr>
      </w:pPr>
    </w:p>
    <w:p w14:paraId="541C01CB" w14:textId="77777777" w:rsidR="00DD29B6" w:rsidRPr="00BF4CEE" w:rsidRDefault="00DD29B6">
      <w:pPr>
        <w:ind w:firstLine="560"/>
        <w:rPr>
          <w:rFonts w:ascii="仿宋_GB2312" w:eastAsia="仿宋_GB2312" w:hAnsi="仿宋"/>
          <w:szCs w:val="28"/>
        </w:rPr>
      </w:pPr>
    </w:p>
    <w:p w14:paraId="517DA01D" w14:textId="77777777" w:rsidR="00DD29B6" w:rsidRPr="00BF4CEE" w:rsidRDefault="00DD29B6">
      <w:pPr>
        <w:ind w:firstLine="560"/>
        <w:rPr>
          <w:rFonts w:ascii="仿宋_GB2312" w:eastAsia="仿宋_GB2312" w:hAnsi="仿宋"/>
          <w:szCs w:val="28"/>
        </w:rPr>
      </w:pPr>
    </w:p>
    <w:p w14:paraId="5B744A6E" w14:textId="77777777" w:rsidR="00DD29B6" w:rsidRPr="00BF4CEE" w:rsidRDefault="007E79C1">
      <w:pPr>
        <w:ind w:firstLine="562"/>
        <w:jc w:val="center"/>
        <w:rPr>
          <w:rFonts w:ascii="仿宋_GB2312" w:eastAsia="仿宋_GB2312" w:hAnsi="仿宋"/>
          <w:szCs w:val="28"/>
        </w:rPr>
      </w:pPr>
      <w:r w:rsidRPr="00BF4CEE">
        <w:rPr>
          <w:rFonts w:ascii="仿宋_GB2312" w:eastAsia="仿宋_GB2312" w:hAnsi="仿宋" w:hint="eastAsia"/>
          <w:b/>
          <w:szCs w:val="28"/>
        </w:rPr>
        <w:t>图1 智慧城市系统架构</w:t>
      </w:r>
    </w:p>
    <w:p w14:paraId="17584C42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随着第五代移动通信技术（5G）高速发展，推动新一代信息技术与各个行业的融合发展，“智慧城市”这一概念随着城市化进程的快速发展应运而生。</w:t>
      </w:r>
    </w:p>
    <w:p w14:paraId="317241D7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智慧城市是指利用新一代信息技术，以整合、系统的方式管理城市运行体系，让城市中各个功能彼此协调运作，为城市中的企业提供优质的发展空间，为市民提供更高的生活品质，让城市成为适合人全面发展的城市，涵盖了智慧政务、智慧环保、智慧安</w:t>
      </w:r>
      <w:r w:rsidRPr="00BF4CEE">
        <w:rPr>
          <w:rFonts w:ascii="仿宋_GB2312" w:eastAsia="仿宋_GB2312" w:hAnsi="仿宋" w:hint="eastAsia"/>
          <w:color w:val="000000"/>
        </w:rPr>
        <w:t>防</w:t>
      </w:r>
      <w:r w:rsidRPr="00BF4CEE">
        <w:rPr>
          <w:rFonts w:ascii="仿宋_GB2312" w:eastAsia="仿宋_GB2312" w:hAnsi="仿宋" w:hint="eastAsia"/>
        </w:rPr>
        <w:t>、智慧交通、智慧教育、智慧医疗、智慧生活等数十个场景。</w:t>
      </w:r>
    </w:p>
    <w:p w14:paraId="0754A1FC" w14:textId="77777777" w:rsidR="00DD29B6" w:rsidRPr="00BF4CEE" w:rsidRDefault="007E79C1">
      <w:pPr>
        <w:pStyle w:val="3"/>
        <w:numPr>
          <w:ilvl w:val="0"/>
          <w:numId w:val="35"/>
        </w:numPr>
        <w:spacing w:line="560" w:lineRule="exact"/>
        <w:ind w:firstLineChars="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lastRenderedPageBreak/>
        <w:t>待测应用安装</w:t>
      </w:r>
    </w:p>
    <w:p w14:paraId="54D701F5" w14:textId="77777777" w:rsidR="00DD29B6" w:rsidRPr="00BF4CEE" w:rsidRDefault="007E79C1">
      <w:pPr>
        <w:pStyle w:val="afa"/>
        <w:numPr>
          <w:ilvl w:val="0"/>
          <w:numId w:val="36"/>
        </w:numPr>
        <w:ind w:left="0"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拷贝U盘\模块D：测试与交付\01测试应用\测试应用.</w:t>
      </w:r>
      <w:proofErr w:type="spellStart"/>
      <w:r w:rsidRPr="00BF4CEE">
        <w:rPr>
          <w:rFonts w:ascii="仿宋_GB2312" w:eastAsia="仿宋_GB2312" w:hAnsi="仿宋" w:hint="eastAsia"/>
          <w:color w:val="000000"/>
        </w:rPr>
        <w:t>apk</w:t>
      </w:r>
      <w:proofErr w:type="spellEnd"/>
      <w:r w:rsidRPr="00BF4CEE">
        <w:rPr>
          <w:rFonts w:ascii="仿宋_GB2312" w:eastAsia="仿宋_GB2312" w:hAnsi="仿宋" w:hint="eastAsia"/>
        </w:rPr>
        <w:t>文件开发计算机中。</w:t>
      </w:r>
    </w:p>
    <w:p w14:paraId="577303CC" w14:textId="77777777" w:rsidR="00DD29B6" w:rsidRPr="00BF4CEE" w:rsidRDefault="007E79C1">
      <w:pPr>
        <w:pStyle w:val="afa"/>
        <w:numPr>
          <w:ilvl w:val="0"/>
          <w:numId w:val="36"/>
        </w:numPr>
        <w:ind w:left="0"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运行开发机中的Android模拟器，将</w:t>
      </w:r>
      <w:proofErr w:type="spellStart"/>
      <w:r w:rsidRPr="00BF4CEE">
        <w:rPr>
          <w:rFonts w:ascii="仿宋_GB2312" w:eastAsia="仿宋_GB2312" w:hAnsi="仿宋" w:hint="eastAsia"/>
          <w:color w:val="000000"/>
        </w:rPr>
        <w:t>apk</w:t>
      </w:r>
      <w:proofErr w:type="spellEnd"/>
      <w:r w:rsidRPr="00BF4CEE">
        <w:rPr>
          <w:rFonts w:ascii="仿宋_GB2312" w:eastAsia="仿宋_GB2312" w:hAnsi="仿宋" w:hint="eastAsia"/>
        </w:rPr>
        <w:t>文件安装到模拟器中，启动</w:t>
      </w:r>
      <w:r w:rsidRPr="00BF4CEE">
        <w:rPr>
          <w:rFonts w:ascii="仿宋_GB2312" w:eastAsia="仿宋_GB2312" w:hAnsi="仿宋" w:hint="eastAsia"/>
          <w:color w:val="000000"/>
        </w:rPr>
        <w:t>App</w:t>
      </w:r>
      <w:r w:rsidRPr="00BF4CEE">
        <w:rPr>
          <w:rFonts w:ascii="仿宋_GB2312" w:eastAsia="仿宋_GB2312" w:hAnsi="仿宋" w:hint="eastAsia"/>
        </w:rPr>
        <w:t>，配置服务器的IP和端口，准备运行测试。</w:t>
      </w:r>
    </w:p>
    <w:p w14:paraId="7265833F" w14:textId="77777777" w:rsidR="00DD29B6" w:rsidRPr="00BF4CEE" w:rsidRDefault="007E79C1">
      <w:pPr>
        <w:pStyle w:val="3"/>
        <w:numPr>
          <w:ilvl w:val="0"/>
          <w:numId w:val="35"/>
        </w:numPr>
        <w:spacing w:line="560" w:lineRule="exact"/>
        <w:ind w:firstLineChars="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基本要求</w:t>
      </w:r>
    </w:p>
    <w:p w14:paraId="3B68F56F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使用U盘中\模块D：测试与交付\目录中的资源进行操作和设计。</w:t>
      </w:r>
    </w:p>
    <w:p w14:paraId="449C6C61" w14:textId="77777777" w:rsidR="00DD29B6" w:rsidRPr="00BF4CEE" w:rsidRDefault="007E79C1">
      <w:pPr>
        <w:pStyle w:val="2"/>
        <w:numPr>
          <w:ilvl w:val="0"/>
          <w:numId w:val="34"/>
        </w:numPr>
        <w:ind w:left="0" w:firstLine="562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任务要求</w:t>
      </w:r>
    </w:p>
    <w:p w14:paraId="3FF6A2E6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本模块主要考</w:t>
      </w:r>
      <w:r w:rsidR="0015797A" w:rsidRPr="00BF4CEE">
        <w:rPr>
          <w:rFonts w:ascii="仿宋_GB2312" w:eastAsia="仿宋_GB2312" w:hAnsi="仿宋" w:hint="eastAsia"/>
        </w:rPr>
        <w:t>查</w:t>
      </w:r>
      <w:r w:rsidRPr="00BF4CEE">
        <w:rPr>
          <w:rFonts w:ascii="仿宋_GB2312" w:eastAsia="仿宋_GB2312" w:hAnsi="仿宋" w:hint="eastAsia"/>
        </w:rPr>
        <w:t>产品测试以及交付工作，考</w:t>
      </w:r>
      <w:r w:rsidR="0015797A" w:rsidRPr="00BF4CEE">
        <w:rPr>
          <w:rFonts w:ascii="仿宋_GB2312" w:eastAsia="仿宋_GB2312" w:hAnsi="仿宋" w:hint="eastAsia"/>
        </w:rPr>
        <w:t>查</w:t>
      </w:r>
      <w:r w:rsidRPr="00BF4CEE">
        <w:rPr>
          <w:rFonts w:ascii="仿宋_GB2312" w:eastAsia="仿宋_GB2312" w:hAnsi="仿宋" w:hint="eastAsia"/>
        </w:rPr>
        <w:t>测试用例设计编写能力，考生需了解被测系统的功能设计，掌握测试流程和测试规范，具备撰写操作文档的综合能力。以下为每个任务的具体说明，考试请按照要求，逐一完成任务并结合成果提交的模板要求，提交成果物。</w:t>
      </w:r>
    </w:p>
    <w:p w14:paraId="73D42D57" w14:textId="77777777" w:rsidR="00DD29B6" w:rsidRPr="00BF4CEE" w:rsidRDefault="007E79C1">
      <w:pPr>
        <w:pStyle w:val="3"/>
        <w:numPr>
          <w:ilvl w:val="0"/>
          <w:numId w:val="37"/>
        </w:numPr>
        <w:spacing w:line="560" w:lineRule="exact"/>
        <w:ind w:left="0"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任务1：编写并执行测试用例（6分）</w:t>
      </w:r>
    </w:p>
    <w:p w14:paraId="2DDC5001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可参阅模块A、B和C资源需求和设计，基于指定功能模块，按照表</w:t>
      </w:r>
      <w:r w:rsidR="00AF3A9D" w:rsidRPr="00BF4CEE">
        <w:rPr>
          <w:rFonts w:ascii="仿宋_GB2312" w:eastAsia="仿宋_GB2312" w:hAnsi="仿宋" w:hint="eastAsia"/>
        </w:rPr>
        <w:t>1</w:t>
      </w:r>
      <w:r w:rsidRPr="00BF4CEE">
        <w:rPr>
          <w:rFonts w:ascii="仿宋_GB2312" w:eastAsia="仿宋_GB2312" w:hAnsi="仿宋" w:hint="eastAsia"/>
        </w:rPr>
        <w:t>要求完成。</w:t>
      </w:r>
    </w:p>
    <w:p w14:paraId="77F5F154" w14:textId="77777777" w:rsidR="00DD29B6" w:rsidRPr="00BF4CE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BF4CEE">
        <w:rPr>
          <w:rFonts w:ascii="仿宋_GB2312" w:eastAsia="仿宋_GB2312" w:hAnsi="仿宋" w:hint="eastAsia"/>
          <w:b/>
        </w:rPr>
        <w:t>表1要求表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2693"/>
        <w:gridCol w:w="4445"/>
      </w:tblGrid>
      <w:tr w:rsidR="00DD29B6" w:rsidRPr="00BF4CEE" w14:paraId="42EEACE8" w14:textId="77777777">
        <w:trPr>
          <w:jc w:val="center"/>
        </w:trPr>
        <w:tc>
          <w:tcPr>
            <w:tcW w:w="1384" w:type="dxa"/>
            <w:vAlign w:val="center"/>
          </w:tcPr>
          <w:p w14:paraId="313821D9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序号</w:t>
            </w:r>
          </w:p>
        </w:tc>
        <w:tc>
          <w:tcPr>
            <w:tcW w:w="2693" w:type="dxa"/>
            <w:vAlign w:val="center"/>
          </w:tcPr>
          <w:p w14:paraId="51773EE6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功能模块</w:t>
            </w:r>
          </w:p>
        </w:tc>
        <w:tc>
          <w:tcPr>
            <w:tcW w:w="4445" w:type="dxa"/>
            <w:vAlign w:val="center"/>
          </w:tcPr>
          <w:p w14:paraId="66B4D8D1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说明</w:t>
            </w:r>
          </w:p>
        </w:tc>
      </w:tr>
      <w:tr w:rsidR="00DD29B6" w:rsidRPr="00BF4CEE" w14:paraId="2C3280BC" w14:textId="77777777">
        <w:trPr>
          <w:jc w:val="center"/>
        </w:trPr>
        <w:tc>
          <w:tcPr>
            <w:tcW w:w="1384" w:type="dxa"/>
            <w:vAlign w:val="center"/>
          </w:tcPr>
          <w:p w14:paraId="596C1819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vAlign w:val="center"/>
          </w:tcPr>
          <w:p w14:paraId="22E54C6D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引导页</w:t>
            </w:r>
          </w:p>
        </w:tc>
        <w:tc>
          <w:tcPr>
            <w:tcW w:w="4445" w:type="dxa"/>
            <w:vAlign w:val="center"/>
          </w:tcPr>
          <w:p w14:paraId="51B1C72A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本功能模块编写至少4个测试用例。</w:t>
            </w:r>
          </w:p>
        </w:tc>
      </w:tr>
      <w:tr w:rsidR="00DD29B6" w:rsidRPr="00BF4CEE" w14:paraId="27B6A607" w14:textId="77777777">
        <w:trPr>
          <w:jc w:val="center"/>
        </w:trPr>
        <w:tc>
          <w:tcPr>
            <w:tcW w:w="1384" w:type="dxa"/>
            <w:vAlign w:val="center"/>
          </w:tcPr>
          <w:p w14:paraId="2881640C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</w:p>
        </w:tc>
        <w:tc>
          <w:tcPr>
            <w:tcW w:w="2693" w:type="dxa"/>
            <w:vAlign w:val="center"/>
          </w:tcPr>
          <w:p w14:paraId="06E7D93C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主页面</w:t>
            </w:r>
          </w:p>
        </w:tc>
        <w:tc>
          <w:tcPr>
            <w:tcW w:w="4445" w:type="dxa"/>
            <w:vAlign w:val="center"/>
          </w:tcPr>
          <w:p w14:paraId="0785811B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本功能模块编写至少6个测试用例。</w:t>
            </w:r>
          </w:p>
        </w:tc>
      </w:tr>
      <w:tr w:rsidR="00DD29B6" w:rsidRPr="00BF4CEE" w14:paraId="6898A343" w14:textId="77777777">
        <w:trPr>
          <w:jc w:val="center"/>
        </w:trPr>
        <w:tc>
          <w:tcPr>
            <w:tcW w:w="1384" w:type="dxa"/>
            <w:vAlign w:val="center"/>
          </w:tcPr>
          <w:p w14:paraId="250C1D62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3</w:t>
            </w:r>
          </w:p>
        </w:tc>
        <w:tc>
          <w:tcPr>
            <w:tcW w:w="2693" w:type="dxa"/>
            <w:vAlign w:val="center"/>
          </w:tcPr>
          <w:p w14:paraId="5CCFECFA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个人中心</w:t>
            </w:r>
          </w:p>
        </w:tc>
        <w:tc>
          <w:tcPr>
            <w:tcW w:w="4445" w:type="dxa"/>
            <w:vAlign w:val="center"/>
          </w:tcPr>
          <w:p w14:paraId="2FC30B63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本功能模块编写至少10个测试用例。</w:t>
            </w:r>
          </w:p>
        </w:tc>
      </w:tr>
      <w:tr w:rsidR="00DD29B6" w:rsidRPr="00BF4CEE" w14:paraId="074E580E" w14:textId="77777777">
        <w:trPr>
          <w:jc w:val="center"/>
        </w:trPr>
        <w:tc>
          <w:tcPr>
            <w:tcW w:w="1384" w:type="dxa"/>
            <w:vAlign w:val="center"/>
          </w:tcPr>
          <w:p w14:paraId="42BC3A6D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4</w:t>
            </w:r>
          </w:p>
        </w:tc>
        <w:tc>
          <w:tcPr>
            <w:tcW w:w="2693" w:type="dxa"/>
            <w:vAlign w:val="center"/>
          </w:tcPr>
          <w:p w14:paraId="4A1A2F74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全部服务</w:t>
            </w:r>
          </w:p>
        </w:tc>
        <w:tc>
          <w:tcPr>
            <w:tcW w:w="4445" w:type="dxa"/>
            <w:vAlign w:val="center"/>
          </w:tcPr>
          <w:p w14:paraId="699B5665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本功能模块编写至少3个测试用例。</w:t>
            </w:r>
          </w:p>
        </w:tc>
      </w:tr>
      <w:tr w:rsidR="00DD29B6" w:rsidRPr="00BF4CEE" w14:paraId="194A471E" w14:textId="77777777">
        <w:trPr>
          <w:jc w:val="center"/>
        </w:trPr>
        <w:tc>
          <w:tcPr>
            <w:tcW w:w="1384" w:type="dxa"/>
            <w:vAlign w:val="center"/>
          </w:tcPr>
          <w:p w14:paraId="6394D21F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5</w:t>
            </w:r>
          </w:p>
        </w:tc>
        <w:tc>
          <w:tcPr>
            <w:tcW w:w="2693" w:type="dxa"/>
            <w:vAlign w:val="center"/>
          </w:tcPr>
          <w:p w14:paraId="5F4DE293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新闻</w:t>
            </w:r>
          </w:p>
        </w:tc>
        <w:tc>
          <w:tcPr>
            <w:tcW w:w="4445" w:type="dxa"/>
            <w:vAlign w:val="center"/>
          </w:tcPr>
          <w:p w14:paraId="49FA1025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本功能模块编写至少2个测试用例。</w:t>
            </w:r>
          </w:p>
        </w:tc>
      </w:tr>
      <w:tr w:rsidR="00DD29B6" w:rsidRPr="00BF4CEE" w14:paraId="57E2004D" w14:textId="77777777">
        <w:trPr>
          <w:jc w:val="center"/>
        </w:trPr>
        <w:tc>
          <w:tcPr>
            <w:tcW w:w="1384" w:type="dxa"/>
            <w:vAlign w:val="center"/>
          </w:tcPr>
          <w:p w14:paraId="5196FE0C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6</w:t>
            </w:r>
          </w:p>
        </w:tc>
        <w:tc>
          <w:tcPr>
            <w:tcW w:w="2693" w:type="dxa"/>
            <w:vAlign w:val="center"/>
          </w:tcPr>
          <w:p w14:paraId="289CFC62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地铁查询</w:t>
            </w:r>
          </w:p>
        </w:tc>
        <w:tc>
          <w:tcPr>
            <w:tcW w:w="4445" w:type="dxa"/>
            <w:vAlign w:val="center"/>
          </w:tcPr>
          <w:p w14:paraId="298B1644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本功能模块编写至少4个测试用例。</w:t>
            </w:r>
          </w:p>
        </w:tc>
      </w:tr>
      <w:tr w:rsidR="00DD29B6" w:rsidRPr="00BF4CEE" w14:paraId="5710AABD" w14:textId="77777777">
        <w:trPr>
          <w:jc w:val="center"/>
        </w:trPr>
        <w:tc>
          <w:tcPr>
            <w:tcW w:w="1384" w:type="dxa"/>
            <w:vAlign w:val="center"/>
          </w:tcPr>
          <w:p w14:paraId="14325C66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2693" w:type="dxa"/>
            <w:vAlign w:val="center"/>
          </w:tcPr>
          <w:p w14:paraId="6B0F6109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停车场</w:t>
            </w:r>
          </w:p>
        </w:tc>
        <w:tc>
          <w:tcPr>
            <w:tcW w:w="4445" w:type="dxa"/>
            <w:vAlign w:val="center"/>
          </w:tcPr>
          <w:p w14:paraId="480A8803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本功能模块编写至少5个测试用例。</w:t>
            </w:r>
          </w:p>
        </w:tc>
      </w:tr>
      <w:tr w:rsidR="00DD29B6" w:rsidRPr="00BF4CEE" w14:paraId="4D115CD2" w14:textId="77777777">
        <w:trPr>
          <w:jc w:val="center"/>
        </w:trPr>
        <w:tc>
          <w:tcPr>
            <w:tcW w:w="1384" w:type="dxa"/>
            <w:vAlign w:val="center"/>
          </w:tcPr>
          <w:p w14:paraId="3572F1B9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8</w:t>
            </w:r>
          </w:p>
        </w:tc>
        <w:tc>
          <w:tcPr>
            <w:tcW w:w="2693" w:type="dxa"/>
            <w:vAlign w:val="center"/>
          </w:tcPr>
          <w:p w14:paraId="15B0109D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定制班车</w:t>
            </w:r>
          </w:p>
        </w:tc>
        <w:tc>
          <w:tcPr>
            <w:tcW w:w="4445" w:type="dxa"/>
            <w:vAlign w:val="center"/>
          </w:tcPr>
          <w:p w14:paraId="1E7A18AD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本功能模块编写至少5个测试用例。</w:t>
            </w:r>
          </w:p>
        </w:tc>
      </w:tr>
      <w:tr w:rsidR="00DD29B6" w:rsidRPr="00BF4CEE" w14:paraId="0F99499A" w14:textId="77777777">
        <w:trPr>
          <w:jc w:val="center"/>
        </w:trPr>
        <w:tc>
          <w:tcPr>
            <w:tcW w:w="1384" w:type="dxa"/>
            <w:vAlign w:val="center"/>
          </w:tcPr>
          <w:p w14:paraId="2E22B211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9</w:t>
            </w:r>
          </w:p>
        </w:tc>
        <w:tc>
          <w:tcPr>
            <w:tcW w:w="2693" w:type="dxa"/>
            <w:vAlign w:val="center"/>
          </w:tcPr>
          <w:p w14:paraId="0415FE7C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违章查询</w:t>
            </w:r>
          </w:p>
        </w:tc>
        <w:tc>
          <w:tcPr>
            <w:tcW w:w="4445" w:type="dxa"/>
            <w:vAlign w:val="center"/>
          </w:tcPr>
          <w:p w14:paraId="5AD09963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本功能模块编写至少5个测试用例。</w:t>
            </w:r>
          </w:p>
        </w:tc>
      </w:tr>
      <w:tr w:rsidR="00DD29B6" w:rsidRPr="00BF4CEE" w14:paraId="001A347F" w14:textId="77777777">
        <w:trPr>
          <w:jc w:val="center"/>
        </w:trPr>
        <w:tc>
          <w:tcPr>
            <w:tcW w:w="1384" w:type="dxa"/>
            <w:vAlign w:val="center"/>
          </w:tcPr>
          <w:p w14:paraId="06A95C3C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10</w:t>
            </w:r>
          </w:p>
        </w:tc>
        <w:tc>
          <w:tcPr>
            <w:tcW w:w="2693" w:type="dxa"/>
            <w:vAlign w:val="center"/>
          </w:tcPr>
          <w:p w14:paraId="2A44219F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生活缴费</w:t>
            </w:r>
          </w:p>
        </w:tc>
        <w:tc>
          <w:tcPr>
            <w:tcW w:w="4445" w:type="dxa"/>
            <w:vAlign w:val="center"/>
          </w:tcPr>
          <w:p w14:paraId="12CA909B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本功能模块编写至少5个测试用例。</w:t>
            </w:r>
          </w:p>
        </w:tc>
      </w:tr>
      <w:tr w:rsidR="00DD29B6" w:rsidRPr="00BF4CEE" w14:paraId="067BD834" w14:textId="77777777">
        <w:trPr>
          <w:jc w:val="center"/>
        </w:trPr>
        <w:tc>
          <w:tcPr>
            <w:tcW w:w="1384" w:type="dxa"/>
            <w:vAlign w:val="center"/>
          </w:tcPr>
          <w:p w14:paraId="085CA9BB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11</w:t>
            </w:r>
          </w:p>
        </w:tc>
        <w:tc>
          <w:tcPr>
            <w:tcW w:w="2693" w:type="dxa"/>
            <w:vAlign w:val="center"/>
          </w:tcPr>
          <w:p w14:paraId="65E82A3F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门诊预约</w:t>
            </w:r>
          </w:p>
        </w:tc>
        <w:tc>
          <w:tcPr>
            <w:tcW w:w="4445" w:type="dxa"/>
            <w:vAlign w:val="center"/>
          </w:tcPr>
          <w:p w14:paraId="16A9ADC3" w14:textId="77777777" w:rsidR="00DD29B6" w:rsidRPr="00BF4CEE" w:rsidRDefault="007E79C1" w:rsidP="00AF3A9D">
            <w:pPr>
              <w:ind w:firstLineChars="0" w:firstLine="0"/>
              <w:jc w:val="center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本功能模块编写至少5个测试用例。</w:t>
            </w:r>
          </w:p>
        </w:tc>
      </w:tr>
    </w:tbl>
    <w:p w14:paraId="5821E582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测试用例样例</w:t>
      </w:r>
      <w:r w:rsidR="00AF3A9D" w:rsidRPr="00BF4CEE">
        <w:rPr>
          <w:rFonts w:ascii="仿宋_GB2312" w:eastAsia="仿宋_GB2312" w:hAnsi="仿宋" w:hint="eastAsia"/>
        </w:rPr>
        <w:t>见表2</w:t>
      </w:r>
      <w:r w:rsidRPr="00BF4CEE">
        <w:rPr>
          <w:rFonts w:ascii="仿宋_GB2312" w:eastAsia="仿宋_GB2312" w:hAnsi="仿宋" w:hint="eastAsia"/>
        </w:rPr>
        <w:t>（具体详见</w:t>
      </w:r>
      <w:r w:rsidRPr="00BF4CEE">
        <w:rPr>
          <w:rFonts w:ascii="仿宋_GB2312" w:eastAsia="仿宋_GB2312" w:hAnsi="仿宋" w:hint="eastAsia"/>
          <w:szCs w:val="24"/>
        </w:rPr>
        <w:t>U盘\模块D：测试与交付</w:t>
      </w:r>
      <w:r w:rsidRPr="00BF4CEE">
        <w:rPr>
          <w:rFonts w:ascii="仿宋_GB2312" w:eastAsia="仿宋_GB2312" w:hAnsi="仿宋" w:hint="eastAsia"/>
        </w:rPr>
        <w:t>\02测试用例\测试用例模板.xlsx）</w:t>
      </w:r>
      <w:r w:rsidR="00AF3A9D" w:rsidRPr="00BF4CEE">
        <w:rPr>
          <w:rFonts w:ascii="仿宋_GB2312" w:eastAsia="仿宋_GB2312" w:hAnsi="仿宋" w:hint="eastAsia"/>
        </w:rPr>
        <w:t>。</w:t>
      </w:r>
    </w:p>
    <w:p w14:paraId="276E82EC" w14:textId="77777777" w:rsidR="00DD29B6" w:rsidRPr="00BF4CE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BF4CEE">
        <w:rPr>
          <w:rFonts w:ascii="仿宋_GB2312" w:eastAsia="仿宋_GB2312" w:hAnsi="仿宋" w:hint="eastAsia"/>
          <w:b/>
        </w:rPr>
        <w:t>表2要求表</w:t>
      </w:r>
    </w:p>
    <w:tbl>
      <w:tblPr>
        <w:tblW w:w="9151" w:type="dxa"/>
        <w:jc w:val="center"/>
        <w:tblLook w:val="04A0" w:firstRow="1" w:lastRow="0" w:firstColumn="1" w:lastColumn="0" w:noHBand="0" w:noVBand="1"/>
      </w:tblPr>
      <w:tblGrid>
        <w:gridCol w:w="1260"/>
        <w:gridCol w:w="1307"/>
        <w:gridCol w:w="1276"/>
        <w:gridCol w:w="1559"/>
        <w:gridCol w:w="1202"/>
        <w:gridCol w:w="1265"/>
        <w:gridCol w:w="1282"/>
      </w:tblGrid>
      <w:tr w:rsidR="00DD29B6" w:rsidRPr="00BF4CEE" w14:paraId="2756B99C" w14:textId="77777777">
        <w:trPr>
          <w:trHeight w:val="745"/>
          <w:jc w:val="center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5A15147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系统模块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B7FDD1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color w:val="000000"/>
                <w:sz w:val="24"/>
                <w:szCs w:val="24"/>
              </w:rPr>
              <w:t>用例</w:t>
            </w: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编号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90F96B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用例描述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BD4415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前置条件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E994AD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操作步骤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F9696B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预期结果</w:t>
            </w:r>
          </w:p>
        </w:tc>
        <w:tc>
          <w:tcPr>
            <w:tcW w:w="1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4E0D08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测试结果</w:t>
            </w:r>
          </w:p>
        </w:tc>
      </w:tr>
      <w:tr w:rsidR="00DD29B6" w:rsidRPr="00BF4CEE" w14:paraId="5813DE4C" w14:textId="77777777">
        <w:trPr>
          <w:trHeight w:val="1088"/>
          <w:jc w:val="center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B5702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1.登录验证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5D08D" w14:textId="77777777" w:rsidR="00DD29B6" w:rsidRPr="00BF4CEE" w:rsidRDefault="007E79C1" w:rsidP="00AF3A9D">
            <w:pPr>
              <w:spacing w:line="240" w:lineRule="auto"/>
              <w:ind w:firstLineChars="83" w:firstLine="199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1.1.1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7E8F7C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新增用户动作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34EDA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系统用户已经登录系统，点击新增，已经跳转到新增页面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4F3FD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输入正确用户基本信息，并点击确定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0EEE1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点击确定保存成功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8E988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测试通过</w:t>
            </w:r>
          </w:p>
        </w:tc>
      </w:tr>
    </w:tbl>
    <w:p w14:paraId="0D43E5ED" w14:textId="77777777" w:rsidR="00DD29B6" w:rsidRPr="00BF4CEE" w:rsidRDefault="007E79C1">
      <w:pPr>
        <w:pStyle w:val="3"/>
        <w:numPr>
          <w:ilvl w:val="0"/>
          <w:numId w:val="37"/>
        </w:numPr>
        <w:spacing w:line="560" w:lineRule="exact"/>
        <w:ind w:left="0"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任务2：缺陷分析（6分）</w:t>
      </w:r>
    </w:p>
    <w:p w14:paraId="00D86030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针对本次被测系统进行全范围测查找出至少10个Bug，根据找出的缺陷进行分析，提供解决方案和解决进度模板。</w:t>
      </w:r>
    </w:p>
    <w:p w14:paraId="07EEAF90" w14:textId="77777777" w:rsidR="00DD29B6" w:rsidRPr="00BF4CEE" w:rsidRDefault="007E79C1" w:rsidP="00AF3A9D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缺陷表格样例</w:t>
      </w:r>
      <w:r w:rsidR="00AF3A9D" w:rsidRPr="00BF4CEE">
        <w:rPr>
          <w:rFonts w:ascii="仿宋_GB2312" w:eastAsia="仿宋_GB2312" w:hAnsi="仿宋" w:hint="eastAsia"/>
        </w:rPr>
        <w:t>见表3</w:t>
      </w:r>
      <w:r w:rsidRPr="00BF4CEE">
        <w:rPr>
          <w:rFonts w:ascii="仿宋_GB2312" w:eastAsia="仿宋_GB2312" w:hAnsi="仿宋" w:hint="eastAsia"/>
        </w:rPr>
        <w:t>（具体详见U盘\</w:t>
      </w:r>
      <w:r w:rsidRPr="00BF4CEE">
        <w:rPr>
          <w:rFonts w:ascii="仿宋_GB2312" w:eastAsia="仿宋_GB2312" w:hAnsi="仿宋" w:hint="eastAsia"/>
          <w:szCs w:val="24"/>
        </w:rPr>
        <w:t>模块D：测试与交付</w:t>
      </w:r>
      <w:r w:rsidRPr="00BF4CEE">
        <w:rPr>
          <w:rFonts w:ascii="仿宋_GB2312" w:eastAsia="仿宋_GB2312" w:hAnsi="仿宋" w:hint="eastAsia"/>
        </w:rPr>
        <w:t>\03缺陷分析\缺陷分析模板.docx）</w:t>
      </w:r>
      <w:r w:rsidR="00AF3A9D" w:rsidRPr="00BF4CEE">
        <w:rPr>
          <w:rFonts w:ascii="仿宋_GB2312" w:eastAsia="仿宋_GB2312" w:hAnsi="仿宋" w:hint="eastAsia"/>
        </w:rPr>
        <w:t>。</w:t>
      </w:r>
    </w:p>
    <w:p w14:paraId="6AD1DB89" w14:textId="77777777" w:rsidR="00DD29B6" w:rsidRPr="00BF4CEE" w:rsidRDefault="007E79C1">
      <w:pPr>
        <w:ind w:firstLine="562"/>
        <w:jc w:val="center"/>
        <w:rPr>
          <w:rFonts w:ascii="仿宋_GB2312" w:eastAsia="仿宋_GB2312" w:hAnsi="仿宋"/>
          <w:b/>
        </w:rPr>
      </w:pPr>
      <w:r w:rsidRPr="00BF4CEE">
        <w:rPr>
          <w:rFonts w:ascii="仿宋_GB2312" w:eastAsia="仿宋_GB2312" w:hAnsi="仿宋" w:hint="eastAsia"/>
          <w:b/>
        </w:rPr>
        <w:t>表3</w:t>
      </w:r>
      <w:r w:rsidR="00AF3A9D" w:rsidRPr="00BF4CEE">
        <w:rPr>
          <w:rFonts w:ascii="仿宋_GB2312" w:eastAsia="仿宋_GB2312" w:hAnsi="仿宋" w:hint="eastAsia"/>
          <w:b/>
        </w:rPr>
        <w:t xml:space="preserve"> </w:t>
      </w:r>
      <w:r w:rsidRPr="00BF4CEE">
        <w:rPr>
          <w:rFonts w:ascii="仿宋_GB2312" w:eastAsia="仿宋_GB2312" w:hAnsi="仿宋" w:hint="eastAsia"/>
          <w:b/>
        </w:rPr>
        <w:t>要求表</w:t>
      </w: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854"/>
      </w:tblGrid>
      <w:tr w:rsidR="00DD29B6" w:rsidRPr="00BF4CEE" w14:paraId="6BE761B9" w14:textId="77777777">
        <w:trPr>
          <w:trHeight w:val="192"/>
          <w:jc w:val="center"/>
        </w:trPr>
        <w:tc>
          <w:tcPr>
            <w:tcW w:w="1668" w:type="dxa"/>
            <w:vAlign w:val="center"/>
          </w:tcPr>
          <w:p w14:paraId="0FE01344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缺陷编号</w:t>
            </w:r>
          </w:p>
        </w:tc>
        <w:tc>
          <w:tcPr>
            <w:tcW w:w="6854" w:type="dxa"/>
            <w:vAlign w:val="center"/>
          </w:tcPr>
          <w:p w14:paraId="224FD692" w14:textId="77777777" w:rsidR="00DD29B6" w:rsidRPr="00BF4CEE" w:rsidRDefault="007E79C1" w:rsidP="00AF3A9D">
            <w:pPr>
              <w:spacing w:line="240" w:lineRule="auto"/>
              <w:ind w:firstLine="48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001</w:t>
            </w:r>
          </w:p>
        </w:tc>
      </w:tr>
      <w:tr w:rsidR="00DD29B6" w:rsidRPr="00BF4CEE" w14:paraId="7A7B7135" w14:textId="77777777">
        <w:trPr>
          <w:trHeight w:val="120"/>
          <w:jc w:val="center"/>
        </w:trPr>
        <w:tc>
          <w:tcPr>
            <w:tcW w:w="1668" w:type="dxa"/>
            <w:vAlign w:val="center"/>
          </w:tcPr>
          <w:p w14:paraId="269CE960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缺陷简要描述</w:t>
            </w:r>
          </w:p>
        </w:tc>
        <w:tc>
          <w:tcPr>
            <w:tcW w:w="6854" w:type="dxa"/>
            <w:vAlign w:val="center"/>
          </w:tcPr>
          <w:p w14:paraId="6CB1C264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点击紧急调度功能，查看选择在线医生在线查房功能，无法</w:t>
            </w:r>
            <w:r w:rsidRPr="00BF4CEE">
              <w:rPr>
                <w:rFonts w:ascii="仿宋_GB2312" w:eastAsia="仿宋_GB2312" w:hAnsi="仿宋" w:hint="eastAsia"/>
                <w:color w:val="000000"/>
                <w:sz w:val="24"/>
                <w:szCs w:val="24"/>
              </w:rPr>
              <w:t>非</w:t>
            </w: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配医生。</w:t>
            </w:r>
          </w:p>
        </w:tc>
      </w:tr>
      <w:tr w:rsidR="00DD29B6" w:rsidRPr="00BF4CEE" w14:paraId="625ABCA5" w14:textId="77777777">
        <w:trPr>
          <w:trHeight w:val="120"/>
          <w:jc w:val="center"/>
        </w:trPr>
        <w:tc>
          <w:tcPr>
            <w:tcW w:w="1668" w:type="dxa"/>
            <w:vAlign w:val="center"/>
          </w:tcPr>
          <w:p w14:paraId="6CB2FA42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缺陷重现步骤</w:t>
            </w:r>
          </w:p>
        </w:tc>
        <w:tc>
          <w:tcPr>
            <w:tcW w:w="6854" w:type="dxa"/>
            <w:vAlign w:val="center"/>
          </w:tcPr>
          <w:p w14:paraId="2937A77F" w14:textId="77777777" w:rsidR="00DD29B6" w:rsidRPr="00BF4CEE" w:rsidRDefault="00AF3A9D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1.</w:t>
            </w:r>
            <w:r w:rsidR="007E79C1" w:rsidRPr="00BF4CEE">
              <w:rPr>
                <w:rFonts w:ascii="仿宋_GB2312" w:eastAsia="仿宋_GB2312" w:hAnsi="仿宋" w:hint="eastAsia"/>
                <w:sz w:val="24"/>
                <w:szCs w:val="24"/>
              </w:rPr>
              <w:t>用户成功登录系统</w:t>
            </w:r>
          </w:p>
          <w:p w14:paraId="57216DCE" w14:textId="77777777" w:rsidR="00DD29B6" w:rsidRPr="00BF4CEE" w:rsidRDefault="00AF3A9D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2.</w:t>
            </w:r>
            <w:r w:rsidR="007E79C1" w:rsidRPr="00BF4CEE">
              <w:rPr>
                <w:rFonts w:ascii="仿宋_GB2312" w:eastAsia="仿宋_GB2312" w:hAnsi="仿宋" w:hint="eastAsia"/>
                <w:sz w:val="24"/>
                <w:szCs w:val="24"/>
              </w:rPr>
              <w:t>点击紧急调度功能</w:t>
            </w:r>
          </w:p>
          <w:p w14:paraId="387E5A4B" w14:textId="77777777" w:rsidR="00DD29B6" w:rsidRPr="00BF4CEE" w:rsidRDefault="00AF3A9D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3.</w:t>
            </w:r>
            <w:r w:rsidR="007E79C1" w:rsidRPr="00BF4CEE">
              <w:rPr>
                <w:rFonts w:ascii="仿宋_GB2312" w:eastAsia="仿宋_GB2312" w:hAnsi="仿宋" w:hint="eastAsia"/>
                <w:sz w:val="24"/>
                <w:szCs w:val="24"/>
              </w:rPr>
              <w:t>查看选择在线医生在线查房功能，无法</w:t>
            </w: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分</w:t>
            </w:r>
            <w:r w:rsidR="007E79C1" w:rsidRPr="00BF4CEE">
              <w:rPr>
                <w:rFonts w:ascii="仿宋_GB2312" w:eastAsia="仿宋_GB2312" w:hAnsi="仿宋" w:hint="eastAsia"/>
                <w:sz w:val="24"/>
                <w:szCs w:val="24"/>
              </w:rPr>
              <w:t>配医生。</w:t>
            </w:r>
          </w:p>
        </w:tc>
      </w:tr>
      <w:tr w:rsidR="00DD29B6" w:rsidRPr="00BF4CEE" w14:paraId="64CEAC67" w14:textId="77777777">
        <w:trPr>
          <w:jc w:val="center"/>
        </w:trPr>
        <w:tc>
          <w:tcPr>
            <w:tcW w:w="1668" w:type="dxa"/>
            <w:vAlign w:val="center"/>
          </w:tcPr>
          <w:p w14:paraId="4E03F822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缺陷验证程度</w:t>
            </w:r>
          </w:p>
        </w:tc>
        <w:tc>
          <w:tcPr>
            <w:tcW w:w="6854" w:type="dxa"/>
            <w:vAlign w:val="center"/>
          </w:tcPr>
          <w:p w14:paraId="0953034D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 xml:space="preserve">严重                            </w:t>
            </w:r>
          </w:p>
          <w:p w14:paraId="50B2575F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等级分：（致命、严重、一般、提示）</w:t>
            </w:r>
          </w:p>
        </w:tc>
      </w:tr>
      <w:tr w:rsidR="00DD29B6" w:rsidRPr="00BF4CEE" w14:paraId="544654F9" w14:textId="77777777">
        <w:trPr>
          <w:jc w:val="center"/>
        </w:trPr>
        <w:tc>
          <w:tcPr>
            <w:tcW w:w="1668" w:type="dxa"/>
            <w:vAlign w:val="center"/>
          </w:tcPr>
          <w:p w14:paraId="67B8E3E7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涉及功能模块</w:t>
            </w:r>
          </w:p>
        </w:tc>
        <w:tc>
          <w:tcPr>
            <w:tcW w:w="6854" w:type="dxa"/>
            <w:vAlign w:val="center"/>
          </w:tcPr>
          <w:p w14:paraId="3B0BF1C1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登录效验</w:t>
            </w:r>
          </w:p>
        </w:tc>
      </w:tr>
      <w:tr w:rsidR="00DD29B6" w:rsidRPr="00BF4CEE" w14:paraId="1483EFD8" w14:textId="77777777">
        <w:trPr>
          <w:jc w:val="center"/>
        </w:trPr>
        <w:tc>
          <w:tcPr>
            <w:tcW w:w="1668" w:type="dxa"/>
            <w:vAlign w:val="center"/>
          </w:tcPr>
          <w:p w14:paraId="2936C8D3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lastRenderedPageBreak/>
              <w:t>缺陷分析原因</w:t>
            </w:r>
          </w:p>
        </w:tc>
        <w:tc>
          <w:tcPr>
            <w:tcW w:w="6854" w:type="dxa"/>
            <w:vAlign w:val="center"/>
          </w:tcPr>
          <w:p w14:paraId="35C2FD80" w14:textId="77777777" w:rsidR="00DD29B6" w:rsidRPr="00BF4CEE" w:rsidRDefault="007E79C1" w:rsidP="00AF3A9D">
            <w:pPr>
              <w:spacing w:line="240" w:lineRule="auto"/>
              <w:ind w:firstLineChars="0" w:firstLine="0"/>
              <w:rPr>
                <w:rFonts w:ascii="仿宋_GB2312" w:eastAsia="仿宋_GB2312" w:hAnsi="仿宋"/>
                <w:sz w:val="24"/>
                <w:szCs w:val="24"/>
              </w:rPr>
            </w:pPr>
            <w:r w:rsidRPr="00BF4CEE">
              <w:rPr>
                <w:rFonts w:ascii="仿宋_GB2312" w:eastAsia="仿宋_GB2312" w:hAnsi="仿宋" w:hint="eastAsia"/>
                <w:sz w:val="24"/>
                <w:szCs w:val="24"/>
              </w:rPr>
              <w:t>已经没有达到最大分配最大额度查房数量，无法分配该医生进行查房。</w:t>
            </w:r>
          </w:p>
        </w:tc>
      </w:tr>
    </w:tbl>
    <w:p w14:paraId="2494EADE" w14:textId="77777777" w:rsidR="00DD29B6" w:rsidRPr="00BF4CEE" w:rsidRDefault="007E79C1">
      <w:pPr>
        <w:pStyle w:val="3"/>
        <w:numPr>
          <w:ilvl w:val="0"/>
          <w:numId w:val="37"/>
        </w:numPr>
        <w:spacing w:line="560" w:lineRule="exact"/>
        <w:ind w:left="0"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任务3：撰写产品操作手册（6分）</w:t>
      </w:r>
    </w:p>
    <w:p w14:paraId="0002FF60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在模拟器中运行待测</w:t>
      </w:r>
      <w:r w:rsidRPr="00BF4CEE">
        <w:rPr>
          <w:rFonts w:ascii="仿宋_GB2312" w:eastAsia="仿宋_GB2312" w:hAnsi="仿宋" w:hint="eastAsia"/>
          <w:color w:val="000000"/>
        </w:rPr>
        <w:t>App</w:t>
      </w:r>
      <w:r w:rsidRPr="00BF4CEE">
        <w:rPr>
          <w:rFonts w:ascii="仿宋_GB2312" w:eastAsia="仿宋_GB2312" w:hAnsi="仿宋" w:hint="eastAsia"/>
        </w:rPr>
        <w:t>，对</w:t>
      </w:r>
      <w:r w:rsidRPr="00BF4CEE">
        <w:rPr>
          <w:rFonts w:ascii="仿宋_GB2312" w:eastAsia="仿宋_GB2312" w:hAnsi="仿宋" w:hint="eastAsia"/>
          <w:color w:val="000000"/>
        </w:rPr>
        <w:t>App</w:t>
      </w:r>
      <w:r w:rsidRPr="00BF4CEE">
        <w:rPr>
          <w:rFonts w:ascii="仿宋_GB2312" w:eastAsia="仿宋_GB2312" w:hAnsi="仿宋" w:hint="eastAsia"/>
        </w:rPr>
        <w:t>功能进行梳理分析，利用U盘\模块D：测试与交付\04产品操作手册\产品操作手册模板.docx文件设计产品操作手册，具体规范如下描述：</w:t>
      </w:r>
    </w:p>
    <w:p w14:paraId="0E0BA63F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第一部分：编写待测</w:t>
      </w:r>
      <w:r w:rsidRPr="00BF4CEE">
        <w:rPr>
          <w:rFonts w:ascii="仿宋_GB2312" w:eastAsia="仿宋_GB2312" w:hAnsi="仿宋" w:hint="eastAsia"/>
          <w:color w:val="000000"/>
        </w:rPr>
        <w:t>App</w:t>
      </w:r>
      <w:r w:rsidRPr="00BF4CEE">
        <w:rPr>
          <w:rFonts w:ascii="仿宋_GB2312" w:eastAsia="仿宋_GB2312" w:hAnsi="仿宋" w:hint="eastAsia"/>
        </w:rPr>
        <w:t xml:space="preserve"> 的产品定位中心叙述，以及罗列出核心功能点名称，与运行待测</w:t>
      </w:r>
      <w:r w:rsidRPr="00BF4CEE">
        <w:rPr>
          <w:rFonts w:ascii="仿宋_GB2312" w:eastAsia="仿宋_GB2312" w:hAnsi="仿宋" w:hint="eastAsia"/>
          <w:color w:val="000000"/>
        </w:rPr>
        <w:t>App</w:t>
      </w:r>
      <w:r w:rsidRPr="00BF4CEE">
        <w:rPr>
          <w:rFonts w:ascii="仿宋_GB2312" w:eastAsia="仿宋_GB2312" w:hAnsi="仿宋" w:hint="eastAsia"/>
        </w:rPr>
        <w:t>的基础环境。</w:t>
      </w:r>
    </w:p>
    <w:p w14:paraId="6FF58458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第二部分：编写上述中功能点的指导说明，准确叙述用户操作行为，将功能变为具体化、形象化、更真切，以便于读者理解内容具体，加强说服力。</w:t>
      </w:r>
    </w:p>
    <w:p w14:paraId="38E31A3E" w14:textId="77777777" w:rsidR="00DD29B6" w:rsidRPr="00BF4CEE" w:rsidRDefault="007E79C1">
      <w:pPr>
        <w:ind w:firstLine="560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第三部分：编写需要指出使用待测</w:t>
      </w:r>
      <w:r w:rsidRPr="00BF4CEE">
        <w:rPr>
          <w:rFonts w:ascii="仿宋_GB2312" w:eastAsia="仿宋_GB2312" w:hAnsi="仿宋" w:hint="eastAsia"/>
          <w:color w:val="000000"/>
        </w:rPr>
        <w:t>App</w:t>
      </w:r>
      <w:r w:rsidRPr="00BF4CEE">
        <w:rPr>
          <w:rFonts w:ascii="仿宋_GB2312" w:eastAsia="仿宋_GB2312" w:hAnsi="仿宋" w:hint="eastAsia"/>
        </w:rPr>
        <w:t xml:space="preserve"> 的常规注意事项，进行说明，提示用户规避使用不规范等操作。</w:t>
      </w:r>
    </w:p>
    <w:p w14:paraId="7B729EE7" w14:textId="77777777" w:rsidR="00DD29B6" w:rsidRPr="00BF4CEE" w:rsidRDefault="007E79C1">
      <w:pPr>
        <w:pStyle w:val="2"/>
        <w:numPr>
          <w:ilvl w:val="0"/>
          <w:numId w:val="34"/>
        </w:numPr>
        <w:ind w:left="0" w:firstLine="562"/>
        <w:rPr>
          <w:rFonts w:ascii="仿宋_GB2312" w:eastAsia="仿宋_GB2312" w:hAnsi="仿宋"/>
        </w:rPr>
      </w:pPr>
      <w:r w:rsidRPr="00BF4CEE">
        <w:rPr>
          <w:rFonts w:ascii="仿宋_GB2312" w:eastAsia="仿宋_GB2312" w:hAnsi="仿宋" w:hint="eastAsia"/>
        </w:rPr>
        <w:t>成果</w:t>
      </w:r>
      <w:r w:rsidRPr="00BF4CEE">
        <w:rPr>
          <w:rFonts w:ascii="仿宋_GB2312" w:eastAsia="仿宋_GB2312" w:hAnsi="仿宋" w:hint="eastAsia"/>
          <w:color w:val="000000"/>
        </w:rPr>
        <w:t>物</w:t>
      </w:r>
      <w:r w:rsidRPr="00BF4CEE">
        <w:rPr>
          <w:rFonts w:ascii="仿宋_GB2312" w:eastAsia="仿宋_GB2312" w:hAnsi="仿宋" w:hint="eastAsia"/>
        </w:rPr>
        <w:t>提交</w:t>
      </w:r>
    </w:p>
    <w:p w14:paraId="6ECAC843" w14:textId="3EF2D065" w:rsidR="005A351E" w:rsidRDefault="005A351E" w:rsidP="005A351E">
      <w:pPr>
        <w:ind w:firstLine="560"/>
      </w:pPr>
      <w:r>
        <w:rPr>
          <w:rFonts w:hint="eastAsia"/>
        </w:rPr>
        <w:t>本模块竞赛结束前，将“成果物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”文件提交到成果物提交平台（</w:t>
      </w:r>
      <w:r>
        <w:rPr>
          <w:rFonts w:hint="eastAsia"/>
        </w:rPr>
        <w:t>http://ip:port/</w:t>
      </w:r>
      <w:r>
        <w:rPr>
          <w:rFonts w:hint="eastAsia"/>
        </w:rPr>
        <w:t>）上，压缩包内包括：测试用例</w:t>
      </w:r>
      <w:r>
        <w:rPr>
          <w:rFonts w:hint="eastAsia"/>
        </w:rPr>
        <w:t>.xlsx</w:t>
      </w:r>
      <w:r>
        <w:rPr>
          <w:rFonts w:hint="eastAsia"/>
        </w:rPr>
        <w:t>、缺陷分析报告</w:t>
      </w:r>
      <w:r>
        <w:rPr>
          <w:rFonts w:hint="eastAsia"/>
        </w:rPr>
        <w:t>.docx</w:t>
      </w:r>
      <w:r>
        <w:rPr>
          <w:rFonts w:hint="eastAsia"/>
        </w:rPr>
        <w:t>和产品操作手册</w:t>
      </w:r>
      <w:r>
        <w:rPr>
          <w:rFonts w:hint="eastAsia"/>
        </w:rPr>
        <w:t>.docx</w:t>
      </w:r>
      <w:r>
        <w:rPr>
          <w:rFonts w:hint="eastAsia"/>
        </w:rPr>
        <w:t>三个文件。</w:t>
      </w:r>
    </w:p>
    <w:p w14:paraId="7471AEDE" w14:textId="77777777" w:rsidR="005A351E" w:rsidRDefault="005A351E" w:rsidP="005A351E">
      <w:pPr>
        <w:spacing w:line="360" w:lineRule="auto"/>
        <w:ind w:firstLine="560"/>
      </w:pPr>
      <w:r>
        <w:rPr>
          <w:rFonts w:hint="eastAsia"/>
        </w:rPr>
        <w:t>注：根据二次加密分配的账号登录成果物提交平台。</w:t>
      </w:r>
    </w:p>
    <w:p w14:paraId="48E68A33" w14:textId="484E76A8" w:rsidR="00DD29B6" w:rsidRPr="005A351E" w:rsidRDefault="00DD29B6" w:rsidP="005A351E">
      <w:pPr>
        <w:ind w:firstLine="560"/>
        <w:rPr>
          <w:rFonts w:ascii="仿宋_GB2312" w:eastAsia="仿宋_GB2312" w:hAnsi="仿宋"/>
        </w:rPr>
      </w:pPr>
    </w:p>
    <w:sectPr w:rsidR="00DD29B6" w:rsidRPr="005A351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93579" w14:textId="77777777" w:rsidR="00654CC5" w:rsidRDefault="00654CC5">
      <w:pPr>
        <w:spacing w:line="240" w:lineRule="auto"/>
        <w:ind w:firstLine="560"/>
      </w:pPr>
      <w:r>
        <w:separator/>
      </w:r>
    </w:p>
  </w:endnote>
  <w:endnote w:type="continuationSeparator" w:id="0">
    <w:p w14:paraId="38D60C70" w14:textId="77777777" w:rsidR="00654CC5" w:rsidRDefault="00654CC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5D31" w14:textId="77777777" w:rsidR="00C165AD" w:rsidRDefault="00C165AD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1E788" w14:textId="77777777" w:rsidR="00C165AD" w:rsidRDefault="00C165AD">
    <w:pPr>
      <w:pStyle w:val="ac"/>
      <w:ind w:firstLine="360"/>
      <w:jc w:val="center"/>
    </w:pPr>
    <w:r>
      <w:rPr>
        <w:rFonts w:hint="eastAsia"/>
        <w:lang w:val="zh-CN"/>
      </w:rPr>
      <w:t>第</w:t>
    </w:r>
    <w:r>
      <w:rPr>
        <w:rFonts w:hint="eastAsia"/>
      </w:rPr>
      <w:t xml:space="preserve"> </w:t>
    </w:r>
    <w:r>
      <w:fldChar w:fldCharType="begin"/>
    </w:r>
    <w:r>
      <w:instrText>PAGE</w:instrText>
    </w:r>
    <w:r>
      <w:fldChar w:fldCharType="separate"/>
    </w:r>
    <w:r w:rsidR="00A06208">
      <w:rPr>
        <w:noProof/>
      </w:rPr>
      <w:t>47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lang w:val="zh-CN"/>
      </w:rPr>
      <w:t xml:space="preserve"> /</w:t>
    </w:r>
    <w:r>
      <w:rPr>
        <w:rFonts w:hint="eastAsia"/>
      </w:rPr>
      <w:t xml:space="preserve"> </w:t>
    </w:r>
    <w:r>
      <w:rPr>
        <w:rFonts w:hint="eastAsia"/>
        <w:lang w:val="zh-CN"/>
      </w:rPr>
      <w:t>共</w:t>
    </w:r>
    <w:r>
      <w:rPr>
        <w:rFonts w:hint="eastAsia"/>
      </w:rPr>
      <w:t xml:space="preserve"> </w:t>
    </w:r>
    <w:r>
      <w:fldChar w:fldCharType="begin"/>
    </w:r>
    <w:r>
      <w:instrText>NUMPAGES</w:instrText>
    </w:r>
    <w:r>
      <w:fldChar w:fldCharType="separate"/>
    </w:r>
    <w:r w:rsidR="00A06208">
      <w:rPr>
        <w:noProof/>
      </w:rPr>
      <w:t>61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</w:p>
  <w:p w14:paraId="158C0D5F" w14:textId="77777777" w:rsidR="00C165AD" w:rsidRDefault="00C165AD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1B33" w14:textId="77777777" w:rsidR="00C165AD" w:rsidRDefault="00C165AD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AB917" w14:textId="77777777" w:rsidR="00654CC5" w:rsidRDefault="00654CC5">
      <w:pPr>
        <w:spacing w:line="240" w:lineRule="auto"/>
        <w:ind w:firstLine="560"/>
      </w:pPr>
      <w:r>
        <w:separator/>
      </w:r>
    </w:p>
  </w:footnote>
  <w:footnote w:type="continuationSeparator" w:id="0">
    <w:p w14:paraId="707B576C" w14:textId="77777777" w:rsidR="00654CC5" w:rsidRDefault="00654CC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5B36" w14:textId="77777777" w:rsidR="00C165AD" w:rsidRDefault="00C165AD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3AF7" w14:textId="77777777" w:rsidR="00C165AD" w:rsidRDefault="00C165AD">
    <w:pPr>
      <w:pStyle w:val="ae"/>
      <w:spacing w:line="240" w:lineRule="auto"/>
      <w:ind w:firstLineChars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3EEC38" wp14:editId="0AF904FA">
          <wp:simplePos x="0" y="0"/>
          <wp:positionH relativeFrom="margin">
            <wp:posOffset>4502150</wp:posOffset>
          </wp:positionH>
          <wp:positionV relativeFrom="paragraph">
            <wp:posOffset>-103505</wp:posOffset>
          </wp:positionV>
          <wp:extent cx="711200" cy="469265"/>
          <wp:effectExtent l="0" t="0" r="0" b="6985"/>
          <wp:wrapNone/>
          <wp:docPr id="18" name="图片 0" descr="timg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0" descr="timg2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200" cy="469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DC00E84" w14:textId="77777777" w:rsidR="00C165AD" w:rsidRDefault="00C165AD">
    <w:pPr>
      <w:pStyle w:val="ae"/>
      <w:spacing w:line="240" w:lineRule="auto"/>
      <w:ind w:firstLineChars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AD201" w14:textId="77777777" w:rsidR="00C165AD" w:rsidRDefault="00C165AD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7DD"/>
    <w:multiLevelType w:val="multilevel"/>
    <w:tmpl w:val="03A157DD"/>
    <w:lvl w:ilvl="0">
      <w:start w:val="1"/>
      <w:numFmt w:val="decimal"/>
      <w:lvlText w:val="%1."/>
      <w:lvlJc w:val="left"/>
      <w:pPr>
        <w:ind w:left="1660" w:hanging="420"/>
      </w:pPr>
    </w:lvl>
    <w:lvl w:ilvl="1">
      <w:start w:val="1"/>
      <w:numFmt w:val="lowerLetter"/>
      <w:lvlText w:val="%2)"/>
      <w:lvlJc w:val="left"/>
      <w:pPr>
        <w:ind w:left="2080" w:hanging="420"/>
      </w:pPr>
    </w:lvl>
    <w:lvl w:ilvl="2">
      <w:start w:val="1"/>
      <w:numFmt w:val="lowerRoman"/>
      <w:lvlText w:val="%3."/>
      <w:lvlJc w:val="right"/>
      <w:pPr>
        <w:ind w:left="2500" w:hanging="420"/>
      </w:pPr>
    </w:lvl>
    <w:lvl w:ilvl="3">
      <w:start w:val="1"/>
      <w:numFmt w:val="decimal"/>
      <w:lvlText w:val="%4."/>
      <w:lvlJc w:val="left"/>
      <w:pPr>
        <w:ind w:left="2920" w:hanging="420"/>
      </w:pPr>
    </w:lvl>
    <w:lvl w:ilvl="4">
      <w:start w:val="1"/>
      <w:numFmt w:val="lowerLetter"/>
      <w:lvlText w:val="%5)"/>
      <w:lvlJc w:val="left"/>
      <w:pPr>
        <w:ind w:left="3340" w:hanging="420"/>
      </w:pPr>
    </w:lvl>
    <w:lvl w:ilvl="5">
      <w:start w:val="1"/>
      <w:numFmt w:val="lowerRoman"/>
      <w:lvlText w:val="%6."/>
      <w:lvlJc w:val="right"/>
      <w:pPr>
        <w:ind w:left="3760" w:hanging="420"/>
      </w:pPr>
    </w:lvl>
    <w:lvl w:ilvl="6">
      <w:start w:val="1"/>
      <w:numFmt w:val="decimal"/>
      <w:lvlText w:val="%7."/>
      <w:lvlJc w:val="left"/>
      <w:pPr>
        <w:ind w:left="4180" w:hanging="420"/>
      </w:pPr>
    </w:lvl>
    <w:lvl w:ilvl="7">
      <w:start w:val="1"/>
      <w:numFmt w:val="lowerLetter"/>
      <w:lvlText w:val="%8)"/>
      <w:lvlJc w:val="left"/>
      <w:pPr>
        <w:ind w:left="4600" w:hanging="420"/>
      </w:pPr>
    </w:lvl>
    <w:lvl w:ilvl="8">
      <w:start w:val="1"/>
      <w:numFmt w:val="lowerRoman"/>
      <w:lvlText w:val="%9."/>
      <w:lvlJc w:val="right"/>
      <w:pPr>
        <w:ind w:left="5020" w:hanging="420"/>
      </w:pPr>
    </w:lvl>
  </w:abstractNum>
  <w:abstractNum w:abstractNumId="1" w15:restartNumberingAfterBreak="0">
    <w:nsid w:val="0477751A"/>
    <w:multiLevelType w:val="multilevel"/>
    <w:tmpl w:val="0477751A"/>
    <w:lvl w:ilvl="0">
      <w:start w:val="1"/>
      <w:numFmt w:val="chineseCountingThousand"/>
      <w:lvlText w:val="(%1)"/>
      <w:lvlJc w:val="left"/>
      <w:pPr>
        <w:ind w:left="4524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4944" w:hanging="420"/>
      </w:pPr>
    </w:lvl>
    <w:lvl w:ilvl="2">
      <w:start w:val="1"/>
      <w:numFmt w:val="lowerRoman"/>
      <w:lvlText w:val="%3."/>
      <w:lvlJc w:val="right"/>
      <w:pPr>
        <w:ind w:left="5364" w:hanging="420"/>
      </w:pPr>
    </w:lvl>
    <w:lvl w:ilvl="3">
      <w:start w:val="1"/>
      <w:numFmt w:val="decimal"/>
      <w:lvlText w:val="%4."/>
      <w:lvlJc w:val="left"/>
      <w:pPr>
        <w:ind w:left="5784" w:hanging="420"/>
      </w:pPr>
    </w:lvl>
    <w:lvl w:ilvl="4">
      <w:start w:val="1"/>
      <w:numFmt w:val="lowerLetter"/>
      <w:lvlText w:val="%5)"/>
      <w:lvlJc w:val="left"/>
      <w:pPr>
        <w:ind w:left="6204" w:hanging="420"/>
      </w:pPr>
    </w:lvl>
    <w:lvl w:ilvl="5">
      <w:start w:val="1"/>
      <w:numFmt w:val="lowerRoman"/>
      <w:lvlText w:val="%6."/>
      <w:lvlJc w:val="right"/>
      <w:pPr>
        <w:ind w:left="6624" w:hanging="420"/>
      </w:pPr>
    </w:lvl>
    <w:lvl w:ilvl="6">
      <w:start w:val="1"/>
      <w:numFmt w:val="decimal"/>
      <w:lvlText w:val="%7."/>
      <w:lvlJc w:val="left"/>
      <w:pPr>
        <w:ind w:left="7044" w:hanging="420"/>
      </w:pPr>
    </w:lvl>
    <w:lvl w:ilvl="7">
      <w:start w:val="1"/>
      <w:numFmt w:val="lowerLetter"/>
      <w:lvlText w:val="%8)"/>
      <w:lvlJc w:val="left"/>
      <w:pPr>
        <w:ind w:left="7464" w:hanging="420"/>
      </w:pPr>
    </w:lvl>
    <w:lvl w:ilvl="8">
      <w:start w:val="1"/>
      <w:numFmt w:val="lowerRoman"/>
      <w:lvlText w:val="%9."/>
      <w:lvlJc w:val="right"/>
      <w:pPr>
        <w:ind w:left="7884" w:hanging="420"/>
      </w:pPr>
    </w:lvl>
  </w:abstractNum>
  <w:abstractNum w:abstractNumId="2" w15:restartNumberingAfterBreak="0">
    <w:nsid w:val="056D61A2"/>
    <w:multiLevelType w:val="hybridMultilevel"/>
    <w:tmpl w:val="8708AEC2"/>
    <w:lvl w:ilvl="0" w:tplc="9D22AC0A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7143A11"/>
    <w:multiLevelType w:val="multilevel"/>
    <w:tmpl w:val="07143A11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081859"/>
    <w:multiLevelType w:val="multilevel"/>
    <w:tmpl w:val="09081859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0B295A66"/>
    <w:multiLevelType w:val="multilevel"/>
    <w:tmpl w:val="0B295A6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141307D"/>
    <w:multiLevelType w:val="multilevel"/>
    <w:tmpl w:val="1141307D"/>
    <w:lvl w:ilvl="0">
      <w:start w:val="1"/>
      <w:numFmt w:val="chineseCountingThousand"/>
      <w:lvlText w:val="(%1)"/>
      <w:lvlJc w:val="left"/>
      <w:pPr>
        <w:ind w:left="420" w:hanging="42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Letter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A87200"/>
    <w:multiLevelType w:val="hybridMultilevel"/>
    <w:tmpl w:val="088090D2"/>
    <w:lvl w:ilvl="0" w:tplc="7B8C351E">
      <w:start w:val="1"/>
      <w:numFmt w:val="decimal"/>
      <w:lvlText w:val="（%1）"/>
      <w:lvlJc w:val="left"/>
      <w:pPr>
        <w:ind w:left="972" w:hanging="42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8" w15:restartNumberingAfterBreak="0">
    <w:nsid w:val="131361E8"/>
    <w:multiLevelType w:val="multilevel"/>
    <w:tmpl w:val="131361E8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4676EFF"/>
    <w:multiLevelType w:val="multilevel"/>
    <w:tmpl w:val="14676EFF"/>
    <w:lvl w:ilvl="0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15B33B75"/>
    <w:multiLevelType w:val="multilevel"/>
    <w:tmpl w:val="15B33B75"/>
    <w:lvl w:ilvl="0">
      <w:start w:val="1"/>
      <w:numFmt w:val="decimal"/>
      <w:lvlText w:val="%1."/>
      <w:lvlJc w:val="left"/>
      <w:pPr>
        <w:ind w:left="785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80415CE"/>
    <w:multiLevelType w:val="multilevel"/>
    <w:tmpl w:val="180415CE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88B49AF"/>
    <w:multiLevelType w:val="multilevel"/>
    <w:tmpl w:val="188B49AF"/>
    <w:lvl w:ilvl="0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3" w15:restartNumberingAfterBreak="0">
    <w:nsid w:val="1AE60D04"/>
    <w:multiLevelType w:val="hybridMultilevel"/>
    <w:tmpl w:val="EA74E2EC"/>
    <w:lvl w:ilvl="0" w:tplc="0409000F">
      <w:start w:val="1"/>
      <w:numFmt w:val="decimal"/>
      <w:lvlText w:val="%1."/>
      <w:lvlJc w:val="left"/>
      <w:pPr>
        <w:ind w:left="972" w:hanging="420"/>
      </w:p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4" w15:restartNumberingAfterBreak="0">
    <w:nsid w:val="1D4C27B6"/>
    <w:multiLevelType w:val="multilevel"/>
    <w:tmpl w:val="1D4C27B6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D517548"/>
    <w:multiLevelType w:val="multilevel"/>
    <w:tmpl w:val="29B0067F"/>
    <w:lvl w:ilvl="0">
      <w:start w:val="1"/>
      <w:numFmt w:val="japaneseCounting"/>
      <w:lvlText w:val="%1、"/>
      <w:lvlJc w:val="left"/>
      <w:pPr>
        <w:ind w:left="1403" w:hanging="552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6" w15:restartNumberingAfterBreak="0">
    <w:nsid w:val="1FC7511C"/>
    <w:multiLevelType w:val="multilevel"/>
    <w:tmpl w:val="1FC7511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1DA57A8"/>
    <w:multiLevelType w:val="multilevel"/>
    <w:tmpl w:val="21DA57A8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decimal"/>
      <w:lvlText w:val="%3、"/>
      <w:lvlJc w:val="left"/>
      <w:pPr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2137A55"/>
    <w:multiLevelType w:val="multilevel"/>
    <w:tmpl w:val="22137A55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24452B02"/>
    <w:multiLevelType w:val="multilevel"/>
    <w:tmpl w:val="24452B02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71042EC"/>
    <w:multiLevelType w:val="multilevel"/>
    <w:tmpl w:val="271042EC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29B0067F"/>
    <w:multiLevelType w:val="multilevel"/>
    <w:tmpl w:val="29B0067F"/>
    <w:lvl w:ilvl="0">
      <w:start w:val="1"/>
      <w:numFmt w:val="japaneseCounting"/>
      <w:lvlText w:val="%1、"/>
      <w:lvlJc w:val="left"/>
      <w:pPr>
        <w:ind w:left="1403" w:hanging="552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22" w15:restartNumberingAfterBreak="0">
    <w:nsid w:val="2ADE3B32"/>
    <w:multiLevelType w:val="multilevel"/>
    <w:tmpl w:val="2ADE3B3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EA23CCA"/>
    <w:multiLevelType w:val="multilevel"/>
    <w:tmpl w:val="2EA23CCA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32453C0D"/>
    <w:multiLevelType w:val="multilevel"/>
    <w:tmpl w:val="32453C0D"/>
    <w:lvl w:ilvl="0">
      <w:start w:val="1"/>
      <w:numFmt w:val="decimal"/>
      <w:lvlText w:val="（%1）"/>
      <w:lvlJc w:val="left"/>
      <w:pPr>
        <w:ind w:left="644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124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350F2CBA"/>
    <w:multiLevelType w:val="multilevel"/>
    <w:tmpl w:val="350F2CBA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39EB1F43"/>
    <w:multiLevelType w:val="multilevel"/>
    <w:tmpl w:val="39EB1F43"/>
    <w:lvl w:ilvl="0">
      <w:start w:val="1"/>
      <w:numFmt w:val="chineseCountingThousand"/>
      <w:lvlText w:val="(%1)"/>
      <w:lvlJc w:val="left"/>
      <w:pPr>
        <w:ind w:left="980" w:hanging="420"/>
      </w:pPr>
      <w:rPr>
        <w:rFonts w:eastAsia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3AB030FC"/>
    <w:multiLevelType w:val="multilevel"/>
    <w:tmpl w:val="3AB030FC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3C9732CE"/>
    <w:multiLevelType w:val="multilevel"/>
    <w:tmpl w:val="3C9732CE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3DBF0C80"/>
    <w:multiLevelType w:val="multilevel"/>
    <w:tmpl w:val="3DBF0C80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3FEC706F"/>
    <w:multiLevelType w:val="multilevel"/>
    <w:tmpl w:val="3FEC706F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40F96048"/>
    <w:multiLevelType w:val="multilevel"/>
    <w:tmpl w:val="40F96048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81B65C5"/>
    <w:multiLevelType w:val="hybridMultilevel"/>
    <w:tmpl w:val="1FA67C3E"/>
    <w:lvl w:ilvl="0" w:tplc="7B8C351E">
      <w:start w:val="1"/>
      <w:numFmt w:val="decimal"/>
      <w:lvlText w:val="（%1）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3" w15:restartNumberingAfterBreak="0">
    <w:nsid w:val="494C1D39"/>
    <w:multiLevelType w:val="multilevel"/>
    <w:tmpl w:val="494C1D39"/>
    <w:lvl w:ilvl="0">
      <w:start w:val="1"/>
      <w:numFmt w:val="decimal"/>
      <w:lvlText w:val="%1、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ascii="仿宋" w:eastAsia="仿宋" w:hAnsi="仿宋" w:hint="eastAsia"/>
        <w:lang w:val="en-US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07E43E4"/>
    <w:multiLevelType w:val="multilevel"/>
    <w:tmpl w:val="507E43E4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2CE6196"/>
    <w:multiLevelType w:val="multilevel"/>
    <w:tmpl w:val="52CE6196"/>
    <w:lvl w:ilvl="0">
      <w:start w:val="1"/>
      <w:numFmt w:val="decimal"/>
      <w:lvlText w:val="%1.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5303543E"/>
    <w:multiLevelType w:val="multilevel"/>
    <w:tmpl w:val="5303543E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305308E"/>
    <w:multiLevelType w:val="multilevel"/>
    <w:tmpl w:val="5305308E"/>
    <w:lvl w:ilvl="0">
      <w:start w:val="1"/>
      <w:numFmt w:val="decimal"/>
      <w:lvlText w:val="（%1）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9B06B3C"/>
    <w:multiLevelType w:val="multilevel"/>
    <w:tmpl w:val="59B06B3C"/>
    <w:lvl w:ilvl="0">
      <w:start w:val="1"/>
      <w:numFmt w:val="decimal"/>
      <w:lvlText w:val="（%1）"/>
      <w:lvlJc w:val="left"/>
      <w:pPr>
        <w:ind w:left="785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5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39" w15:restartNumberingAfterBreak="0">
    <w:nsid w:val="5A2A34EA"/>
    <w:multiLevelType w:val="multilevel"/>
    <w:tmpl w:val="5A2A34EA"/>
    <w:lvl w:ilvl="0">
      <w:start w:val="1"/>
      <w:numFmt w:val="japaneseCounting"/>
      <w:lvlText w:val="%1、"/>
      <w:lvlJc w:val="left"/>
      <w:pPr>
        <w:ind w:left="552" w:hanging="55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A3E3E3F"/>
    <w:multiLevelType w:val="multilevel"/>
    <w:tmpl w:val="5A3E3E3F"/>
    <w:lvl w:ilvl="0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decimal"/>
      <w:lvlText w:val="%3."/>
      <w:lvlJc w:val="left"/>
      <w:pPr>
        <w:ind w:left="1820" w:hanging="420"/>
      </w:pPr>
      <w:rPr>
        <w:rFonts w:ascii="仿宋" w:eastAsia="仿宋" w:hAnsi="仿宋" w:hint="eastAsia"/>
        <w:sz w:val="28"/>
      </w:r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1" w15:restartNumberingAfterBreak="0">
    <w:nsid w:val="5B341ABF"/>
    <w:multiLevelType w:val="multilevel"/>
    <w:tmpl w:val="5B341ABF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4CB18B1"/>
    <w:multiLevelType w:val="multilevel"/>
    <w:tmpl w:val="64CB18B1"/>
    <w:lvl w:ilvl="0">
      <w:start w:val="1"/>
      <w:numFmt w:val="decimal"/>
      <w:lvlText w:val="（%1）"/>
      <w:lvlJc w:val="left"/>
      <w:pPr>
        <w:ind w:left="780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6596091F"/>
    <w:multiLevelType w:val="multilevel"/>
    <w:tmpl w:val="6596091F"/>
    <w:lvl w:ilvl="0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2"/>
      <w:numFmt w:val="decimal"/>
      <w:isLgl/>
      <w:lvlText w:val="%1.%2"/>
      <w:lvlJc w:val="left"/>
      <w:pPr>
        <w:ind w:left="140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0" w:hanging="2520"/>
      </w:pPr>
      <w:rPr>
        <w:rFonts w:hint="default"/>
      </w:rPr>
    </w:lvl>
  </w:abstractNum>
  <w:abstractNum w:abstractNumId="44" w15:restartNumberingAfterBreak="0">
    <w:nsid w:val="68D50417"/>
    <w:multiLevelType w:val="multilevel"/>
    <w:tmpl w:val="68D50417"/>
    <w:lvl w:ilvl="0">
      <w:start w:val="1"/>
      <w:numFmt w:val="decimal"/>
      <w:lvlText w:val="（%1）"/>
      <w:lvlJc w:val="left"/>
      <w:pPr>
        <w:ind w:left="42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987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AAE59C1"/>
    <w:multiLevelType w:val="multilevel"/>
    <w:tmpl w:val="1141307D"/>
    <w:lvl w:ilvl="0">
      <w:start w:val="1"/>
      <w:numFmt w:val="chineseCountingThousand"/>
      <w:lvlText w:val="(%1)"/>
      <w:lvlJc w:val="left"/>
      <w:pPr>
        <w:ind w:left="420" w:hanging="42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Letter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C3F6D99"/>
    <w:multiLevelType w:val="multilevel"/>
    <w:tmpl w:val="6C3F6D99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47" w15:restartNumberingAfterBreak="0">
    <w:nsid w:val="6D2C7AE4"/>
    <w:multiLevelType w:val="multilevel"/>
    <w:tmpl w:val="6D2C7AE4"/>
    <w:lvl w:ilvl="0">
      <w:start w:val="1"/>
      <w:numFmt w:val="decimal"/>
      <w:lvlText w:val="（%1）"/>
      <w:lvlJc w:val="left"/>
      <w:pPr>
        <w:ind w:left="1919" w:hanging="36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2399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819" w:hanging="420"/>
      </w:pPr>
    </w:lvl>
    <w:lvl w:ilvl="3">
      <w:start w:val="1"/>
      <w:numFmt w:val="decimal"/>
      <w:lvlText w:val="%4."/>
      <w:lvlJc w:val="left"/>
      <w:pPr>
        <w:ind w:left="3239" w:hanging="420"/>
      </w:pPr>
    </w:lvl>
    <w:lvl w:ilvl="4">
      <w:start w:val="1"/>
      <w:numFmt w:val="lowerLetter"/>
      <w:lvlText w:val="%5)"/>
      <w:lvlJc w:val="left"/>
      <w:pPr>
        <w:ind w:left="3659" w:hanging="420"/>
      </w:pPr>
    </w:lvl>
    <w:lvl w:ilvl="5">
      <w:start w:val="1"/>
      <w:numFmt w:val="lowerRoman"/>
      <w:lvlText w:val="%6."/>
      <w:lvlJc w:val="right"/>
      <w:pPr>
        <w:ind w:left="4079" w:hanging="420"/>
      </w:pPr>
    </w:lvl>
    <w:lvl w:ilvl="6">
      <w:start w:val="1"/>
      <w:numFmt w:val="decimal"/>
      <w:lvlText w:val="%7."/>
      <w:lvlJc w:val="left"/>
      <w:pPr>
        <w:ind w:left="4499" w:hanging="420"/>
      </w:pPr>
    </w:lvl>
    <w:lvl w:ilvl="7">
      <w:start w:val="1"/>
      <w:numFmt w:val="lowerLetter"/>
      <w:lvlText w:val="%8)"/>
      <w:lvlJc w:val="left"/>
      <w:pPr>
        <w:ind w:left="4919" w:hanging="420"/>
      </w:pPr>
    </w:lvl>
    <w:lvl w:ilvl="8">
      <w:start w:val="1"/>
      <w:numFmt w:val="lowerRoman"/>
      <w:lvlText w:val="%9."/>
      <w:lvlJc w:val="right"/>
      <w:pPr>
        <w:ind w:left="5339" w:hanging="420"/>
      </w:pPr>
    </w:lvl>
  </w:abstractNum>
  <w:abstractNum w:abstractNumId="48" w15:restartNumberingAfterBreak="0">
    <w:nsid w:val="6E6B5671"/>
    <w:multiLevelType w:val="multilevel"/>
    <w:tmpl w:val="6E6B5671"/>
    <w:lvl w:ilvl="0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3397" w:hanging="420"/>
      </w:pPr>
      <w:rPr>
        <w:rFonts w:ascii="仿宋" w:eastAsia="仿宋" w:hAnsi="仿宋" w:hint="eastAsia"/>
        <w:sz w:val="28"/>
        <w:lang w:val="en-US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6F903D20"/>
    <w:multiLevelType w:val="multilevel"/>
    <w:tmpl w:val="6F903D20"/>
    <w:lvl w:ilvl="0">
      <w:start w:val="1"/>
      <w:numFmt w:val="chineseCountingThousand"/>
      <w:lvlText w:val="(%1)"/>
      <w:lvlJc w:val="left"/>
      <w:pPr>
        <w:ind w:left="980" w:hanging="420"/>
      </w:pPr>
      <w:rPr>
        <w:rFonts w:ascii="仿宋" w:eastAsia="仿宋" w:hAnsi="仿宋" w:hint="eastAsia"/>
        <w:sz w:val="28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50" w15:restartNumberingAfterBreak="0">
    <w:nsid w:val="704F5E54"/>
    <w:multiLevelType w:val="multilevel"/>
    <w:tmpl w:val="704F5E54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711E58B0"/>
    <w:multiLevelType w:val="multilevel"/>
    <w:tmpl w:val="711E58B0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71F2296F"/>
    <w:multiLevelType w:val="multilevel"/>
    <w:tmpl w:val="71F2296F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743E4DAC"/>
    <w:multiLevelType w:val="multilevel"/>
    <w:tmpl w:val="1141307D"/>
    <w:lvl w:ilvl="0">
      <w:start w:val="1"/>
      <w:numFmt w:val="chineseCountingThousand"/>
      <w:lvlText w:val="(%1)"/>
      <w:lvlJc w:val="left"/>
      <w:pPr>
        <w:ind w:left="420" w:hanging="42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Letter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4786B22"/>
    <w:multiLevelType w:val="multilevel"/>
    <w:tmpl w:val="74786B22"/>
    <w:lvl w:ilvl="0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27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5" w15:restartNumberingAfterBreak="0">
    <w:nsid w:val="76893050"/>
    <w:multiLevelType w:val="multilevel"/>
    <w:tmpl w:val="1141307D"/>
    <w:lvl w:ilvl="0">
      <w:start w:val="1"/>
      <w:numFmt w:val="chineseCountingThousand"/>
      <w:lvlText w:val="(%1)"/>
      <w:lvlJc w:val="left"/>
      <w:pPr>
        <w:ind w:left="420" w:hanging="420"/>
      </w:pPr>
      <w:rPr>
        <w:rFonts w:ascii="仿宋" w:eastAsia="仿宋" w:hAnsi="仿宋" w:hint="eastAsia"/>
        <w:sz w:val="28"/>
      </w:rPr>
    </w:lvl>
    <w:lvl w:ilvl="1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Letter"/>
      <w:lvlText w:val="%3、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78191840"/>
    <w:multiLevelType w:val="multilevel"/>
    <w:tmpl w:val="78191840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78287892"/>
    <w:multiLevelType w:val="multilevel"/>
    <w:tmpl w:val="78287892"/>
    <w:lvl w:ilvl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78D71450"/>
    <w:multiLevelType w:val="multilevel"/>
    <w:tmpl w:val="78D71450"/>
    <w:lvl w:ilvl="0">
      <w:start w:val="1"/>
      <w:numFmt w:val="decimal"/>
      <w:lvlText w:val="（%1）"/>
      <w:lvlJc w:val="left"/>
      <w:pPr>
        <w:ind w:left="4247" w:hanging="420"/>
      </w:pPr>
      <w:rPr>
        <w:rFonts w:ascii="仿宋" w:eastAsia="仿宋" w:hAnsi="仿宋" w:hint="eastAsia"/>
        <w:sz w:val="28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6"/>
  </w:num>
  <w:num w:numId="3">
    <w:abstractNumId w:val="26"/>
  </w:num>
  <w:num w:numId="4">
    <w:abstractNumId w:val="29"/>
  </w:num>
  <w:num w:numId="5">
    <w:abstractNumId w:val="17"/>
  </w:num>
  <w:num w:numId="6">
    <w:abstractNumId w:val="51"/>
  </w:num>
  <w:num w:numId="7">
    <w:abstractNumId w:val="30"/>
  </w:num>
  <w:num w:numId="8">
    <w:abstractNumId w:val="31"/>
  </w:num>
  <w:num w:numId="9">
    <w:abstractNumId w:val="18"/>
  </w:num>
  <w:num w:numId="10">
    <w:abstractNumId w:val="41"/>
  </w:num>
  <w:num w:numId="11">
    <w:abstractNumId w:val="46"/>
  </w:num>
  <w:num w:numId="12">
    <w:abstractNumId w:val="50"/>
  </w:num>
  <w:num w:numId="13">
    <w:abstractNumId w:val="57"/>
  </w:num>
  <w:num w:numId="14">
    <w:abstractNumId w:val="4"/>
  </w:num>
  <w:num w:numId="15">
    <w:abstractNumId w:val="14"/>
  </w:num>
  <w:num w:numId="16">
    <w:abstractNumId w:val="3"/>
  </w:num>
  <w:num w:numId="17">
    <w:abstractNumId w:val="48"/>
  </w:num>
  <w:num w:numId="18">
    <w:abstractNumId w:val="52"/>
  </w:num>
  <w:num w:numId="19">
    <w:abstractNumId w:val="56"/>
  </w:num>
  <w:num w:numId="20">
    <w:abstractNumId w:val="19"/>
  </w:num>
  <w:num w:numId="21">
    <w:abstractNumId w:val="28"/>
  </w:num>
  <w:num w:numId="22">
    <w:abstractNumId w:val="5"/>
  </w:num>
  <w:num w:numId="23">
    <w:abstractNumId w:val="39"/>
  </w:num>
  <w:num w:numId="24">
    <w:abstractNumId w:val="49"/>
  </w:num>
  <w:num w:numId="25">
    <w:abstractNumId w:val="23"/>
  </w:num>
  <w:num w:numId="26">
    <w:abstractNumId w:val="8"/>
  </w:num>
  <w:num w:numId="27">
    <w:abstractNumId w:val="58"/>
  </w:num>
  <w:num w:numId="28">
    <w:abstractNumId w:val="10"/>
  </w:num>
  <w:num w:numId="29">
    <w:abstractNumId w:val="34"/>
  </w:num>
  <w:num w:numId="30">
    <w:abstractNumId w:val="25"/>
  </w:num>
  <w:num w:numId="31">
    <w:abstractNumId w:val="35"/>
  </w:num>
  <w:num w:numId="32">
    <w:abstractNumId w:val="33"/>
  </w:num>
  <w:num w:numId="33">
    <w:abstractNumId w:val="11"/>
  </w:num>
  <w:num w:numId="34">
    <w:abstractNumId w:val="21"/>
  </w:num>
  <w:num w:numId="35">
    <w:abstractNumId w:val="27"/>
  </w:num>
  <w:num w:numId="36">
    <w:abstractNumId w:val="20"/>
  </w:num>
  <w:num w:numId="37">
    <w:abstractNumId w:val="1"/>
  </w:num>
  <w:num w:numId="38">
    <w:abstractNumId w:val="43"/>
  </w:num>
  <w:num w:numId="39">
    <w:abstractNumId w:val="0"/>
  </w:num>
  <w:num w:numId="40">
    <w:abstractNumId w:val="6"/>
    <w:lvlOverride w:ilvl="0">
      <w:startOverride w:val="1"/>
    </w:lvlOverride>
  </w:num>
  <w:num w:numId="41">
    <w:abstractNumId w:val="40"/>
  </w:num>
  <w:num w:numId="42">
    <w:abstractNumId w:val="12"/>
  </w:num>
  <w:num w:numId="43">
    <w:abstractNumId w:val="38"/>
  </w:num>
  <w:num w:numId="44">
    <w:abstractNumId w:val="54"/>
  </w:num>
  <w:num w:numId="45">
    <w:abstractNumId w:val="44"/>
  </w:num>
  <w:num w:numId="46">
    <w:abstractNumId w:val="47"/>
  </w:num>
  <w:num w:numId="47">
    <w:abstractNumId w:val="42"/>
  </w:num>
  <w:num w:numId="48">
    <w:abstractNumId w:val="37"/>
  </w:num>
  <w:num w:numId="49">
    <w:abstractNumId w:val="16"/>
  </w:num>
  <w:num w:numId="50">
    <w:abstractNumId w:val="24"/>
  </w:num>
  <w:num w:numId="51">
    <w:abstractNumId w:val="22"/>
  </w:num>
  <w:num w:numId="52">
    <w:abstractNumId w:val="2"/>
  </w:num>
  <w:num w:numId="53">
    <w:abstractNumId w:val="15"/>
  </w:num>
  <w:num w:numId="54">
    <w:abstractNumId w:val="45"/>
  </w:num>
  <w:num w:numId="55">
    <w:abstractNumId w:val="53"/>
  </w:num>
  <w:num w:numId="56">
    <w:abstractNumId w:val="55"/>
  </w:num>
  <w:num w:numId="57">
    <w:abstractNumId w:val="7"/>
  </w:num>
  <w:num w:numId="58">
    <w:abstractNumId w:val="13"/>
  </w:num>
  <w:num w:numId="59">
    <w:abstractNumId w:val="3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0FC"/>
    <w:rsid w:val="00001520"/>
    <w:rsid w:val="00001AC9"/>
    <w:rsid w:val="00001CCD"/>
    <w:rsid w:val="00001E10"/>
    <w:rsid w:val="00001F45"/>
    <w:rsid w:val="00002F20"/>
    <w:rsid w:val="00004DD1"/>
    <w:rsid w:val="0000781F"/>
    <w:rsid w:val="00007947"/>
    <w:rsid w:val="00007D49"/>
    <w:rsid w:val="0001097F"/>
    <w:rsid w:val="00010AE4"/>
    <w:rsid w:val="000125D9"/>
    <w:rsid w:val="00012CA7"/>
    <w:rsid w:val="00013B7C"/>
    <w:rsid w:val="000144BB"/>
    <w:rsid w:val="00014E45"/>
    <w:rsid w:val="00015E7D"/>
    <w:rsid w:val="00017864"/>
    <w:rsid w:val="00017B91"/>
    <w:rsid w:val="000203D1"/>
    <w:rsid w:val="00020420"/>
    <w:rsid w:val="0002064F"/>
    <w:rsid w:val="00020B1B"/>
    <w:rsid w:val="00021305"/>
    <w:rsid w:val="00022756"/>
    <w:rsid w:val="00025500"/>
    <w:rsid w:val="00026EEE"/>
    <w:rsid w:val="0003190A"/>
    <w:rsid w:val="00034671"/>
    <w:rsid w:val="00034783"/>
    <w:rsid w:val="00035D54"/>
    <w:rsid w:val="00037A46"/>
    <w:rsid w:val="00037B45"/>
    <w:rsid w:val="00041171"/>
    <w:rsid w:val="0004121E"/>
    <w:rsid w:val="00041EAD"/>
    <w:rsid w:val="000440F2"/>
    <w:rsid w:val="00044328"/>
    <w:rsid w:val="00044471"/>
    <w:rsid w:val="0004530A"/>
    <w:rsid w:val="00046E97"/>
    <w:rsid w:val="000502EC"/>
    <w:rsid w:val="000506B4"/>
    <w:rsid w:val="000508EE"/>
    <w:rsid w:val="00050B00"/>
    <w:rsid w:val="000513DA"/>
    <w:rsid w:val="000534D6"/>
    <w:rsid w:val="00053D14"/>
    <w:rsid w:val="00053FA5"/>
    <w:rsid w:val="0005693E"/>
    <w:rsid w:val="000573AB"/>
    <w:rsid w:val="0006192A"/>
    <w:rsid w:val="0006199C"/>
    <w:rsid w:val="00061FF6"/>
    <w:rsid w:val="000623C9"/>
    <w:rsid w:val="00062434"/>
    <w:rsid w:val="0006247C"/>
    <w:rsid w:val="0006299B"/>
    <w:rsid w:val="00063453"/>
    <w:rsid w:val="00063563"/>
    <w:rsid w:val="0006409B"/>
    <w:rsid w:val="00065A80"/>
    <w:rsid w:val="00065BFF"/>
    <w:rsid w:val="00065ECD"/>
    <w:rsid w:val="000670B5"/>
    <w:rsid w:val="0006799C"/>
    <w:rsid w:val="000720C7"/>
    <w:rsid w:val="000722D2"/>
    <w:rsid w:val="0007348E"/>
    <w:rsid w:val="00074120"/>
    <w:rsid w:val="00076D97"/>
    <w:rsid w:val="000777E2"/>
    <w:rsid w:val="0008076E"/>
    <w:rsid w:val="000807DA"/>
    <w:rsid w:val="00080B84"/>
    <w:rsid w:val="00082C93"/>
    <w:rsid w:val="0008305C"/>
    <w:rsid w:val="0008375C"/>
    <w:rsid w:val="00083D7E"/>
    <w:rsid w:val="00083EF2"/>
    <w:rsid w:val="00084E29"/>
    <w:rsid w:val="00085849"/>
    <w:rsid w:val="000869BE"/>
    <w:rsid w:val="00087217"/>
    <w:rsid w:val="0009275F"/>
    <w:rsid w:val="00092DD4"/>
    <w:rsid w:val="000940B5"/>
    <w:rsid w:val="00094263"/>
    <w:rsid w:val="00094336"/>
    <w:rsid w:val="00094861"/>
    <w:rsid w:val="00097BE6"/>
    <w:rsid w:val="00097CBC"/>
    <w:rsid w:val="000A0658"/>
    <w:rsid w:val="000A0B50"/>
    <w:rsid w:val="000A0EBA"/>
    <w:rsid w:val="000A1415"/>
    <w:rsid w:val="000A1594"/>
    <w:rsid w:val="000A1CF1"/>
    <w:rsid w:val="000A1D9A"/>
    <w:rsid w:val="000A3B1B"/>
    <w:rsid w:val="000A432D"/>
    <w:rsid w:val="000A44BC"/>
    <w:rsid w:val="000A4D1C"/>
    <w:rsid w:val="000A52A0"/>
    <w:rsid w:val="000A5C0F"/>
    <w:rsid w:val="000A5F7C"/>
    <w:rsid w:val="000A6007"/>
    <w:rsid w:val="000A60B2"/>
    <w:rsid w:val="000A6208"/>
    <w:rsid w:val="000A66C3"/>
    <w:rsid w:val="000A6B40"/>
    <w:rsid w:val="000A6D47"/>
    <w:rsid w:val="000A6DF7"/>
    <w:rsid w:val="000A7388"/>
    <w:rsid w:val="000A73C1"/>
    <w:rsid w:val="000B00E4"/>
    <w:rsid w:val="000B0364"/>
    <w:rsid w:val="000B03C0"/>
    <w:rsid w:val="000B0655"/>
    <w:rsid w:val="000B14FB"/>
    <w:rsid w:val="000B1529"/>
    <w:rsid w:val="000B1A92"/>
    <w:rsid w:val="000B22E6"/>
    <w:rsid w:val="000B2373"/>
    <w:rsid w:val="000B3176"/>
    <w:rsid w:val="000B4083"/>
    <w:rsid w:val="000B567A"/>
    <w:rsid w:val="000B5C2F"/>
    <w:rsid w:val="000B5EB0"/>
    <w:rsid w:val="000B62A9"/>
    <w:rsid w:val="000B709E"/>
    <w:rsid w:val="000B7255"/>
    <w:rsid w:val="000B7D72"/>
    <w:rsid w:val="000C03CB"/>
    <w:rsid w:val="000C0755"/>
    <w:rsid w:val="000C419A"/>
    <w:rsid w:val="000C4BBA"/>
    <w:rsid w:val="000C77BD"/>
    <w:rsid w:val="000D1E46"/>
    <w:rsid w:val="000D2552"/>
    <w:rsid w:val="000D37F1"/>
    <w:rsid w:val="000D44A2"/>
    <w:rsid w:val="000D4FDE"/>
    <w:rsid w:val="000D5DC4"/>
    <w:rsid w:val="000D6586"/>
    <w:rsid w:val="000D66C1"/>
    <w:rsid w:val="000D79B3"/>
    <w:rsid w:val="000E0E8C"/>
    <w:rsid w:val="000E10C0"/>
    <w:rsid w:val="000E1810"/>
    <w:rsid w:val="000E2B0F"/>
    <w:rsid w:val="000E4409"/>
    <w:rsid w:val="000E4BC4"/>
    <w:rsid w:val="000E4C11"/>
    <w:rsid w:val="000E591D"/>
    <w:rsid w:val="000E6657"/>
    <w:rsid w:val="000E6755"/>
    <w:rsid w:val="000E73D7"/>
    <w:rsid w:val="000F01E4"/>
    <w:rsid w:val="000F1D2F"/>
    <w:rsid w:val="000F2978"/>
    <w:rsid w:val="000F2B80"/>
    <w:rsid w:val="000F3E45"/>
    <w:rsid w:val="000F420A"/>
    <w:rsid w:val="000F5A94"/>
    <w:rsid w:val="000F5D7D"/>
    <w:rsid w:val="000F659F"/>
    <w:rsid w:val="000F6B56"/>
    <w:rsid w:val="000F7A4A"/>
    <w:rsid w:val="000F7EE7"/>
    <w:rsid w:val="001015C9"/>
    <w:rsid w:val="00101AE1"/>
    <w:rsid w:val="00101B36"/>
    <w:rsid w:val="0010401A"/>
    <w:rsid w:val="00104735"/>
    <w:rsid w:val="00104746"/>
    <w:rsid w:val="001050D6"/>
    <w:rsid w:val="0010560E"/>
    <w:rsid w:val="001058FC"/>
    <w:rsid w:val="00107E2F"/>
    <w:rsid w:val="001112B4"/>
    <w:rsid w:val="0011235F"/>
    <w:rsid w:val="00112587"/>
    <w:rsid w:val="001149DE"/>
    <w:rsid w:val="00114F8C"/>
    <w:rsid w:val="001169E9"/>
    <w:rsid w:val="0012068B"/>
    <w:rsid w:val="00120F3C"/>
    <w:rsid w:val="00122023"/>
    <w:rsid w:val="001220FE"/>
    <w:rsid w:val="001222D7"/>
    <w:rsid w:val="00123757"/>
    <w:rsid w:val="00124ACB"/>
    <w:rsid w:val="001251C5"/>
    <w:rsid w:val="001252CC"/>
    <w:rsid w:val="001254B5"/>
    <w:rsid w:val="00125A8B"/>
    <w:rsid w:val="00127AF9"/>
    <w:rsid w:val="001319B8"/>
    <w:rsid w:val="00131F36"/>
    <w:rsid w:val="00132D33"/>
    <w:rsid w:val="00134B92"/>
    <w:rsid w:val="00134CDE"/>
    <w:rsid w:val="00135DEE"/>
    <w:rsid w:val="00135FBF"/>
    <w:rsid w:val="001363D2"/>
    <w:rsid w:val="001368FD"/>
    <w:rsid w:val="00136BDF"/>
    <w:rsid w:val="00140384"/>
    <w:rsid w:val="00142353"/>
    <w:rsid w:val="00142F7A"/>
    <w:rsid w:val="00143294"/>
    <w:rsid w:val="0014340E"/>
    <w:rsid w:val="00144126"/>
    <w:rsid w:val="00147995"/>
    <w:rsid w:val="00151CCF"/>
    <w:rsid w:val="001522E5"/>
    <w:rsid w:val="001530BC"/>
    <w:rsid w:val="00154712"/>
    <w:rsid w:val="00156619"/>
    <w:rsid w:val="001570C8"/>
    <w:rsid w:val="0015797A"/>
    <w:rsid w:val="00157F93"/>
    <w:rsid w:val="0016120A"/>
    <w:rsid w:val="0016143E"/>
    <w:rsid w:val="0016236A"/>
    <w:rsid w:val="00163552"/>
    <w:rsid w:val="00164C73"/>
    <w:rsid w:val="001655E2"/>
    <w:rsid w:val="0016560E"/>
    <w:rsid w:val="001658E4"/>
    <w:rsid w:val="00165B5C"/>
    <w:rsid w:val="00166070"/>
    <w:rsid w:val="00166103"/>
    <w:rsid w:val="001710F5"/>
    <w:rsid w:val="0017145E"/>
    <w:rsid w:val="00171859"/>
    <w:rsid w:val="0017252E"/>
    <w:rsid w:val="0017264E"/>
    <w:rsid w:val="001726E9"/>
    <w:rsid w:val="00172A27"/>
    <w:rsid w:val="00173880"/>
    <w:rsid w:val="00174F40"/>
    <w:rsid w:val="0017563D"/>
    <w:rsid w:val="001759D4"/>
    <w:rsid w:val="00176506"/>
    <w:rsid w:val="00176AFA"/>
    <w:rsid w:val="00176D9A"/>
    <w:rsid w:val="00176E6D"/>
    <w:rsid w:val="00176F67"/>
    <w:rsid w:val="00177120"/>
    <w:rsid w:val="00177638"/>
    <w:rsid w:val="00180DFA"/>
    <w:rsid w:val="0018103C"/>
    <w:rsid w:val="0018242C"/>
    <w:rsid w:val="00182628"/>
    <w:rsid w:val="00182BD3"/>
    <w:rsid w:val="00183283"/>
    <w:rsid w:val="0018430F"/>
    <w:rsid w:val="001853C0"/>
    <w:rsid w:val="00185D79"/>
    <w:rsid w:val="00186067"/>
    <w:rsid w:val="00191303"/>
    <w:rsid w:val="00192522"/>
    <w:rsid w:val="00192E13"/>
    <w:rsid w:val="00193830"/>
    <w:rsid w:val="00193F7F"/>
    <w:rsid w:val="00196450"/>
    <w:rsid w:val="001966F4"/>
    <w:rsid w:val="0019710D"/>
    <w:rsid w:val="0019765F"/>
    <w:rsid w:val="00197AFE"/>
    <w:rsid w:val="001A0A1C"/>
    <w:rsid w:val="001A1B2B"/>
    <w:rsid w:val="001A1D5B"/>
    <w:rsid w:val="001A221F"/>
    <w:rsid w:val="001A3E9B"/>
    <w:rsid w:val="001A46C8"/>
    <w:rsid w:val="001A5BAE"/>
    <w:rsid w:val="001A690F"/>
    <w:rsid w:val="001A6EE7"/>
    <w:rsid w:val="001B0880"/>
    <w:rsid w:val="001B08D0"/>
    <w:rsid w:val="001B0A51"/>
    <w:rsid w:val="001B35D2"/>
    <w:rsid w:val="001B4536"/>
    <w:rsid w:val="001B4F53"/>
    <w:rsid w:val="001B6101"/>
    <w:rsid w:val="001B6590"/>
    <w:rsid w:val="001B73DF"/>
    <w:rsid w:val="001C11E3"/>
    <w:rsid w:val="001C1A89"/>
    <w:rsid w:val="001C36E2"/>
    <w:rsid w:val="001C4454"/>
    <w:rsid w:val="001C4863"/>
    <w:rsid w:val="001C5595"/>
    <w:rsid w:val="001C6290"/>
    <w:rsid w:val="001C69D7"/>
    <w:rsid w:val="001C6C6D"/>
    <w:rsid w:val="001C7765"/>
    <w:rsid w:val="001C7E26"/>
    <w:rsid w:val="001D06F7"/>
    <w:rsid w:val="001D1C2B"/>
    <w:rsid w:val="001D2188"/>
    <w:rsid w:val="001D24BA"/>
    <w:rsid w:val="001D2C60"/>
    <w:rsid w:val="001D2EAC"/>
    <w:rsid w:val="001D32EC"/>
    <w:rsid w:val="001D3A1C"/>
    <w:rsid w:val="001D3AEF"/>
    <w:rsid w:val="001D46ED"/>
    <w:rsid w:val="001D526D"/>
    <w:rsid w:val="001D533A"/>
    <w:rsid w:val="001D5470"/>
    <w:rsid w:val="001D5BB3"/>
    <w:rsid w:val="001D6F1A"/>
    <w:rsid w:val="001D7E1A"/>
    <w:rsid w:val="001E041C"/>
    <w:rsid w:val="001E06B5"/>
    <w:rsid w:val="001E0783"/>
    <w:rsid w:val="001E184E"/>
    <w:rsid w:val="001E1A66"/>
    <w:rsid w:val="001E23BD"/>
    <w:rsid w:val="001E50B5"/>
    <w:rsid w:val="001E5342"/>
    <w:rsid w:val="001E6EC3"/>
    <w:rsid w:val="001F1492"/>
    <w:rsid w:val="001F16C9"/>
    <w:rsid w:val="001F1984"/>
    <w:rsid w:val="001F2EEF"/>
    <w:rsid w:val="001F377A"/>
    <w:rsid w:val="001F3E3C"/>
    <w:rsid w:val="001F3F75"/>
    <w:rsid w:val="001F4348"/>
    <w:rsid w:val="001F567D"/>
    <w:rsid w:val="001F6114"/>
    <w:rsid w:val="001F6982"/>
    <w:rsid w:val="001F6E17"/>
    <w:rsid w:val="001F7956"/>
    <w:rsid w:val="00200660"/>
    <w:rsid w:val="002007F7"/>
    <w:rsid w:val="00200DF5"/>
    <w:rsid w:val="00201B6C"/>
    <w:rsid w:val="00202445"/>
    <w:rsid w:val="002038EA"/>
    <w:rsid w:val="00203FE1"/>
    <w:rsid w:val="00204C04"/>
    <w:rsid w:val="0020522C"/>
    <w:rsid w:val="00205F1B"/>
    <w:rsid w:val="002133C3"/>
    <w:rsid w:val="002142DA"/>
    <w:rsid w:val="00215169"/>
    <w:rsid w:val="00216ABA"/>
    <w:rsid w:val="0021720C"/>
    <w:rsid w:val="0022012E"/>
    <w:rsid w:val="00221E40"/>
    <w:rsid w:val="0022314B"/>
    <w:rsid w:val="0022325F"/>
    <w:rsid w:val="002232FD"/>
    <w:rsid w:val="00223BD6"/>
    <w:rsid w:val="00223F32"/>
    <w:rsid w:val="0022407F"/>
    <w:rsid w:val="002250DE"/>
    <w:rsid w:val="00225788"/>
    <w:rsid w:val="00225A47"/>
    <w:rsid w:val="00225CE2"/>
    <w:rsid w:val="002263F7"/>
    <w:rsid w:val="00227A6A"/>
    <w:rsid w:val="00227D18"/>
    <w:rsid w:val="00232A44"/>
    <w:rsid w:val="00232BB5"/>
    <w:rsid w:val="002366A9"/>
    <w:rsid w:val="00236FF0"/>
    <w:rsid w:val="0023707E"/>
    <w:rsid w:val="00240A2A"/>
    <w:rsid w:val="00241AFC"/>
    <w:rsid w:val="00243B8C"/>
    <w:rsid w:val="00244D43"/>
    <w:rsid w:val="00245128"/>
    <w:rsid w:val="002456DA"/>
    <w:rsid w:val="00245C3A"/>
    <w:rsid w:val="0024679E"/>
    <w:rsid w:val="00250910"/>
    <w:rsid w:val="00251746"/>
    <w:rsid w:val="0025234F"/>
    <w:rsid w:val="0025243A"/>
    <w:rsid w:val="002527A0"/>
    <w:rsid w:val="00253273"/>
    <w:rsid w:val="00254A75"/>
    <w:rsid w:val="00254EA4"/>
    <w:rsid w:val="0025570F"/>
    <w:rsid w:val="0025671A"/>
    <w:rsid w:val="00257687"/>
    <w:rsid w:val="00257F94"/>
    <w:rsid w:val="0026096E"/>
    <w:rsid w:val="00260CB3"/>
    <w:rsid w:val="0026127C"/>
    <w:rsid w:val="002619D8"/>
    <w:rsid w:val="00264409"/>
    <w:rsid w:val="002700BB"/>
    <w:rsid w:val="002716C9"/>
    <w:rsid w:val="00273988"/>
    <w:rsid w:val="00273CD0"/>
    <w:rsid w:val="002746F6"/>
    <w:rsid w:val="00274B16"/>
    <w:rsid w:val="00274BBF"/>
    <w:rsid w:val="00280C87"/>
    <w:rsid w:val="0028194B"/>
    <w:rsid w:val="00281FA3"/>
    <w:rsid w:val="00284BA9"/>
    <w:rsid w:val="0028771D"/>
    <w:rsid w:val="002910E3"/>
    <w:rsid w:val="0029160C"/>
    <w:rsid w:val="0029161D"/>
    <w:rsid w:val="00292AFA"/>
    <w:rsid w:val="00293498"/>
    <w:rsid w:val="002934E4"/>
    <w:rsid w:val="00295B3D"/>
    <w:rsid w:val="00296A0D"/>
    <w:rsid w:val="00297458"/>
    <w:rsid w:val="00297CEE"/>
    <w:rsid w:val="002A15AD"/>
    <w:rsid w:val="002A2924"/>
    <w:rsid w:val="002A3427"/>
    <w:rsid w:val="002A3519"/>
    <w:rsid w:val="002A3B55"/>
    <w:rsid w:val="002A52F2"/>
    <w:rsid w:val="002A728E"/>
    <w:rsid w:val="002A7401"/>
    <w:rsid w:val="002B06A0"/>
    <w:rsid w:val="002B15DD"/>
    <w:rsid w:val="002B3450"/>
    <w:rsid w:val="002B7229"/>
    <w:rsid w:val="002C04ED"/>
    <w:rsid w:val="002C13F8"/>
    <w:rsid w:val="002C257F"/>
    <w:rsid w:val="002C369F"/>
    <w:rsid w:val="002C3EF3"/>
    <w:rsid w:val="002C45E6"/>
    <w:rsid w:val="002C47B2"/>
    <w:rsid w:val="002C4C8D"/>
    <w:rsid w:val="002C5814"/>
    <w:rsid w:val="002C5AEF"/>
    <w:rsid w:val="002C5ECF"/>
    <w:rsid w:val="002D0655"/>
    <w:rsid w:val="002D0978"/>
    <w:rsid w:val="002D2C06"/>
    <w:rsid w:val="002D311E"/>
    <w:rsid w:val="002D440F"/>
    <w:rsid w:val="002D5468"/>
    <w:rsid w:val="002D603E"/>
    <w:rsid w:val="002D6426"/>
    <w:rsid w:val="002E0E14"/>
    <w:rsid w:val="002E2596"/>
    <w:rsid w:val="002E25CC"/>
    <w:rsid w:val="002E282F"/>
    <w:rsid w:val="002E31F8"/>
    <w:rsid w:val="002E3C64"/>
    <w:rsid w:val="002E56B7"/>
    <w:rsid w:val="002E5BFD"/>
    <w:rsid w:val="002E7C91"/>
    <w:rsid w:val="002F053D"/>
    <w:rsid w:val="002F0634"/>
    <w:rsid w:val="002F07D2"/>
    <w:rsid w:val="002F0A53"/>
    <w:rsid w:val="002F111B"/>
    <w:rsid w:val="002F17C5"/>
    <w:rsid w:val="002F22DB"/>
    <w:rsid w:val="002F301A"/>
    <w:rsid w:val="002F37E7"/>
    <w:rsid w:val="002F3921"/>
    <w:rsid w:val="002F4CED"/>
    <w:rsid w:val="002F6451"/>
    <w:rsid w:val="002F6DEA"/>
    <w:rsid w:val="00300B29"/>
    <w:rsid w:val="00301F5E"/>
    <w:rsid w:val="00302228"/>
    <w:rsid w:val="00303162"/>
    <w:rsid w:val="003035EC"/>
    <w:rsid w:val="00303BCE"/>
    <w:rsid w:val="00304AA8"/>
    <w:rsid w:val="00304FA0"/>
    <w:rsid w:val="003057A3"/>
    <w:rsid w:val="0030669E"/>
    <w:rsid w:val="00306706"/>
    <w:rsid w:val="003071EF"/>
    <w:rsid w:val="00311813"/>
    <w:rsid w:val="0031196C"/>
    <w:rsid w:val="003123BB"/>
    <w:rsid w:val="00312429"/>
    <w:rsid w:val="0031445D"/>
    <w:rsid w:val="00316291"/>
    <w:rsid w:val="00316DD0"/>
    <w:rsid w:val="00317C89"/>
    <w:rsid w:val="00321CFB"/>
    <w:rsid w:val="00323D4A"/>
    <w:rsid w:val="003248B1"/>
    <w:rsid w:val="00324AD4"/>
    <w:rsid w:val="00324B66"/>
    <w:rsid w:val="003250D0"/>
    <w:rsid w:val="003251D2"/>
    <w:rsid w:val="00325DC8"/>
    <w:rsid w:val="0032685B"/>
    <w:rsid w:val="003269EF"/>
    <w:rsid w:val="00326F84"/>
    <w:rsid w:val="003273DA"/>
    <w:rsid w:val="00330790"/>
    <w:rsid w:val="00330FCA"/>
    <w:rsid w:val="00332C56"/>
    <w:rsid w:val="00333249"/>
    <w:rsid w:val="0033475E"/>
    <w:rsid w:val="00334FCD"/>
    <w:rsid w:val="003354B5"/>
    <w:rsid w:val="0033618A"/>
    <w:rsid w:val="00340879"/>
    <w:rsid w:val="00341EC0"/>
    <w:rsid w:val="00343A81"/>
    <w:rsid w:val="00343ED3"/>
    <w:rsid w:val="0034438D"/>
    <w:rsid w:val="00345312"/>
    <w:rsid w:val="00345A2E"/>
    <w:rsid w:val="00345B74"/>
    <w:rsid w:val="00345F9F"/>
    <w:rsid w:val="00347686"/>
    <w:rsid w:val="003478D8"/>
    <w:rsid w:val="00350666"/>
    <w:rsid w:val="00352799"/>
    <w:rsid w:val="003554AD"/>
    <w:rsid w:val="00356361"/>
    <w:rsid w:val="0035709F"/>
    <w:rsid w:val="0035713A"/>
    <w:rsid w:val="003579FF"/>
    <w:rsid w:val="00357AAE"/>
    <w:rsid w:val="00357C96"/>
    <w:rsid w:val="00360172"/>
    <w:rsid w:val="00360C13"/>
    <w:rsid w:val="0036154C"/>
    <w:rsid w:val="0036158A"/>
    <w:rsid w:val="003635EE"/>
    <w:rsid w:val="00364600"/>
    <w:rsid w:val="00364C90"/>
    <w:rsid w:val="003654F5"/>
    <w:rsid w:val="00366435"/>
    <w:rsid w:val="0036677C"/>
    <w:rsid w:val="00366B70"/>
    <w:rsid w:val="00366CDE"/>
    <w:rsid w:val="00366F29"/>
    <w:rsid w:val="003703B6"/>
    <w:rsid w:val="00370A1A"/>
    <w:rsid w:val="003723F7"/>
    <w:rsid w:val="003725F0"/>
    <w:rsid w:val="00372CE5"/>
    <w:rsid w:val="00373409"/>
    <w:rsid w:val="00373DD4"/>
    <w:rsid w:val="0037417E"/>
    <w:rsid w:val="00374FFD"/>
    <w:rsid w:val="003769E7"/>
    <w:rsid w:val="003770A7"/>
    <w:rsid w:val="00377744"/>
    <w:rsid w:val="00377979"/>
    <w:rsid w:val="00377C79"/>
    <w:rsid w:val="003807EA"/>
    <w:rsid w:val="003822C7"/>
    <w:rsid w:val="00384457"/>
    <w:rsid w:val="00384AB1"/>
    <w:rsid w:val="003861AA"/>
    <w:rsid w:val="0038669D"/>
    <w:rsid w:val="00387EAE"/>
    <w:rsid w:val="00390C6D"/>
    <w:rsid w:val="00390EE4"/>
    <w:rsid w:val="00391A04"/>
    <w:rsid w:val="003923D3"/>
    <w:rsid w:val="00392DFB"/>
    <w:rsid w:val="0039396A"/>
    <w:rsid w:val="003944A5"/>
    <w:rsid w:val="00395AC8"/>
    <w:rsid w:val="00395FEF"/>
    <w:rsid w:val="00396687"/>
    <w:rsid w:val="0039669F"/>
    <w:rsid w:val="003971AE"/>
    <w:rsid w:val="00397DED"/>
    <w:rsid w:val="003A027C"/>
    <w:rsid w:val="003A2B14"/>
    <w:rsid w:val="003A2EC8"/>
    <w:rsid w:val="003A34E3"/>
    <w:rsid w:val="003A3556"/>
    <w:rsid w:val="003A538D"/>
    <w:rsid w:val="003A5F7E"/>
    <w:rsid w:val="003A62B0"/>
    <w:rsid w:val="003A6467"/>
    <w:rsid w:val="003A6D7B"/>
    <w:rsid w:val="003A735F"/>
    <w:rsid w:val="003A7EDA"/>
    <w:rsid w:val="003B0C4F"/>
    <w:rsid w:val="003B1D9D"/>
    <w:rsid w:val="003B2157"/>
    <w:rsid w:val="003B2C1D"/>
    <w:rsid w:val="003B3F06"/>
    <w:rsid w:val="003B3F2C"/>
    <w:rsid w:val="003B44B5"/>
    <w:rsid w:val="003B5196"/>
    <w:rsid w:val="003B530E"/>
    <w:rsid w:val="003B6DD5"/>
    <w:rsid w:val="003B71D0"/>
    <w:rsid w:val="003C0DF0"/>
    <w:rsid w:val="003C11CF"/>
    <w:rsid w:val="003C1FEC"/>
    <w:rsid w:val="003C21CB"/>
    <w:rsid w:val="003C4B02"/>
    <w:rsid w:val="003C55C6"/>
    <w:rsid w:val="003C5879"/>
    <w:rsid w:val="003C5A02"/>
    <w:rsid w:val="003C68B2"/>
    <w:rsid w:val="003C6BC4"/>
    <w:rsid w:val="003C6E3E"/>
    <w:rsid w:val="003C7AAA"/>
    <w:rsid w:val="003D0513"/>
    <w:rsid w:val="003D0D56"/>
    <w:rsid w:val="003D0D92"/>
    <w:rsid w:val="003D1991"/>
    <w:rsid w:val="003D2322"/>
    <w:rsid w:val="003D3089"/>
    <w:rsid w:val="003D3581"/>
    <w:rsid w:val="003D4013"/>
    <w:rsid w:val="003D48C4"/>
    <w:rsid w:val="003D5378"/>
    <w:rsid w:val="003D55B6"/>
    <w:rsid w:val="003D79FD"/>
    <w:rsid w:val="003D7FE7"/>
    <w:rsid w:val="003E013D"/>
    <w:rsid w:val="003E0699"/>
    <w:rsid w:val="003E0AE7"/>
    <w:rsid w:val="003E1191"/>
    <w:rsid w:val="003E11B9"/>
    <w:rsid w:val="003E13BD"/>
    <w:rsid w:val="003E1489"/>
    <w:rsid w:val="003E1527"/>
    <w:rsid w:val="003E1C98"/>
    <w:rsid w:val="003E1DB4"/>
    <w:rsid w:val="003E2190"/>
    <w:rsid w:val="003E3D77"/>
    <w:rsid w:val="003E4C6A"/>
    <w:rsid w:val="003E533C"/>
    <w:rsid w:val="003E5401"/>
    <w:rsid w:val="003E628A"/>
    <w:rsid w:val="003E69B0"/>
    <w:rsid w:val="003E71A4"/>
    <w:rsid w:val="003E7DAB"/>
    <w:rsid w:val="003F12B5"/>
    <w:rsid w:val="003F17F2"/>
    <w:rsid w:val="003F1EE2"/>
    <w:rsid w:val="003F3882"/>
    <w:rsid w:val="003F5857"/>
    <w:rsid w:val="003F641F"/>
    <w:rsid w:val="003F6477"/>
    <w:rsid w:val="003F7312"/>
    <w:rsid w:val="00401A4E"/>
    <w:rsid w:val="00402935"/>
    <w:rsid w:val="00402D7B"/>
    <w:rsid w:val="0040320D"/>
    <w:rsid w:val="004043F5"/>
    <w:rsid w:val="0040480D"/>
    <w:rsid w:val="00407678"/>
    <w:rsid w:val="00411B02"/>
    <w:rsid w:val="00412F2A"/>
    <w:rsid w:val="00413467"/>
    <w:rsid w:val="00414273"/>
    <w:rsid w:val="00415908"/>
    <w:rsid w:val="004159F6"/>
    <w:rsid w:val="00415C0A"/>
    <w:rsid w:val="00415D9A"/>
    <w:rsid w:val="00416546"/>
    <w:rsid w:val="004169C2"/>
    <w:rsid w:val="00417623"/>
    <w:rsid w:val="004203F5"/>
    <w:rsid w:val="00420C51"/>
    <w:rsid w:val="00421AC1"/>
    <w:rsid w:val="00421F49"/>
    <w:rsid w:val="0042373C"/>
    <w:rsid w:val="00423955"/>
    <w:rsid w:val="00423D6F"/>
    <w:rsid w:val="004240F4"/>
    <w:rsid w:val="00425F9F"/>
    <w:rsid w:val="00427C41"/>
    <w:rsid w:val="00431432"/>
    <w:rsid w:val="00434259"/>
    <w:rsid w:val="004346D4"/>
    <w:rsid w:val="00434E7C"/>
    <w:rsid w:val="00434FA4"/>
    <w:rsid w:val="00435375"/>
    <w:rsid w:val="00435C25"/>
    <w:rsid w:val="00435F93"/>
    <w:rsid w:val="00436111"/>
    <w:rsid w:val="0043664A"/>
    <w:rsid w:val="00436D11"/>
    <w:rsid w:val="004374BD"/>
    <w:rsid w:val="00441123"/>
    <w:rsid w:val="00443E2D"/>
    <w:rsid w:val="00446742"/>
    <w:rsid w:val="004506C1"/>
    <w:rsid w:val="004513BA"/>
    <w:rsid w:val="0045200B"/>
    <w:rsid w:val="00452610"/>
    <w:rsid w:val="00453948"/>
    <w:rsid w:val="0045484E"/>
    <w:rsid w:val="00455134"/>
    <w:rsid w:val="00457BFA"/>
    <w:rsid w:val="004601FE"/>
    <w:rsid w:val="00460249"/>
    <w:rsid w:val="00460A44"/>
    <w:rsid w:val="00460CDD"/>
    <w:rsid w:val="00461981"/>
    <w:rsid w:val="00462435"/>
    <w:rsid w:val="00462F35"/>
    <w:rsid w:val="0046361F"/>
    <w:rsid w:val="004662FF"/>
    <w:rsid w:val="00467CD3"/>
    <w:rsid w:val="004721E3"/>
    <w:rsid w:val="0047236F"/>
    <w:rsid w:val="0047240D"/>
    <w:rsid w:val="00472966"/>
    <w:rsid w:val="00473E0F"/>
    <w:rsid w:val="004760B2"/>
    <w:rsid w:val="00476DDF"/>
    <w:rsid w:val="00477A7B"/>
    <w:rsid w:val="004811F6"/>
    <w:rsid w:val="00482CCE"/>
    <w:rsid w:val="00482FFC"/>
    <w:rsid w:val="004848D4"/>
    <w:rsid w:val="00486BC0"/>
    <w:rsid w:val="00487F5C"/>
    <w:rsid w:val="004906A1"/>
    <w:rsid w:val="00491D22"/>
    <w:rsid w:val="004924F5"/>
    <w:rsid w:val="00492985"/>
    <w:rsid w:val="00493204"/>
    <w:rsid w:val="00493D75"/>
    <w:rsid w:val="00494F6E"/>
    <w:rsid w:val="00496999"/>
    <w:rsid w:val="00497839"/>
    <w:rsid w:val="004A04A4"/>
    <w:rsid w:val="004A103E"/>
    <w:rsid w:val="004A12B6"/>
    <w:rsid w:val="004A14D8"/>
    <w:rsid w:val="004A1D2D"/>
    <w:rsid w:val="004A232C"/>
    <w:rsid w:val="004A2DBB"/>
    <w:rsid w:val="004A34E2"/>
    <w:rsid w:val="004A47FC"/>
    <w:rsid w:val="004A572A"/>
    <w:rsid w:val="004A5E6B"/>
    <w:rsid w:val="004A7E01"/>
    <w:rsid w:val="004B027C"/>
    <w:rsid w:val="004B0464"/>
    <w:rsid w:val="004B063C"/>
    <w:rsid w:val="004B08E2"/>
    <w:rsid w:val="004B0D1D"/>
    <w:rsid w:val="004B1A93"/>
    <w:rsid w:val="004B2476"/>
    <w:rsid w:val="004B32CD"/>
    <w:rsid w:val="004B333F"/>
    <w:rsid w:val="004B3662"/>
    <w:rsid w:val="004B3BC1"/>
    <w:rsid w:val="004B43D5"/>
    <w:rsid w:val="004B4FF2"/>
    <w:rsid w:val="004B56E4"/>
    <w:rsid w:val="004B59DC"/>
    <w:rsid w:val="004B781F"/>
    <w:rsid w:val="004B78C5"/>
    <w:rsid w:val="004B7D3E"/>
    <w:rsid w:val="004C1932"/>
    <w:rsid w:val="004C38A2"/>
    <w:rsid w:val="004C616C"/>
    <w:rsid w:val="004C65B6"/>
    <w:rsid w:val="004C6814"/>
    <w:rsid w:val="004C6B72"/>
    <w:rsid w:val="004C7E29"/>
    <w:rsid w:val="004D0CF2"/>
    <w:rsid w:val="004D20B2"/>
    <w:rsid w:val="004D23FD"/>
    <w:rsid w:val="004D2F1C"/>
    <w:rsid w:val="004D355C"/>
    <w:rsid w:val="004D41F8"/>
    <w:rsid w:val="004D4618"/>
    <w:rsid w:val="004D5600"/>
    <w:rsid w:val="004D73AF"/>
    <w:rsid w:val="004E0874"/>
    <w:rsid w:val="004E0EB0"/>
    <w:rsid w:val="004E1B30"/>
    <w:rsid w:val="004E2114"/>
    <w:rsid w:val="004E4182"/>
    <w:rsid w:val="004E508C"/>
    <w:rsid w:val="004E5F2D"/>
    <w:rsid w:val="004E6859"/>
    <w:rsid w:val="004E6DA0"/>
    <w:rsid w:val="004F08B6"/>
    <w:rsid w:val="004F0ED1"/>
    <w:rsid w:val="004F0F28"/>
    <w:rsid w:val="004F10B8"/>
    <w:rsid w:val="004F16A3"/>
    <w:rsid w:val="004F1B9A"/>
    <w:rsid w:val="004F2C52"/>
    <w:rsid w:val="004F3277"/>
    <w:rsid w:val="004F333E"/>
    <w:rsid w:val="004F34C0"/>
    <w:rsid w:val="004F4CE8"/>
    <w:rsid w:val="004F6210"/>
    <w:rsid w:val="004F74C1"/>
    <w:rsid w:val="004F7D7A"/>
    <w:rsid w:val="004F7DC1"/>
    <w:rsid w:val="0050022B"/>
    <w:rsid w:val="00500FF1"/>
    <w:rsid w:val="00503508"/>
    <w:rsid w:val="005044BE"/>
    <w:rsid w:val="0050501E"/>
    <w:rsid w:val="00505533"/>
    <w:rsid w:val="00506DFF"/>
    <w:rsid w:val="0050766E"/>
    <w:rsid w:val="00507925"/>
    <w:rsid w:val="0051087D"/>
    <w:rsid w:val="0051092C"/>
    <w:rsid w:val="00511CF6"/>
    <w:rsid w:val="00513175"/>
    <w:rsid w:val="00513572"/>
    <w:rsid w:val="00514529"/>
    <w:rsid w:val="005155CF"/>
    <w:rsid w:val="005155E5"/>
    <w:rsid w:val="00516039"/>
    <w:rsid w:val="005163E7"/>
    <w:rsid w:val="0051683E"/>
    <w:rsid w:val="00517866"/>
    <w:rsid w:val="00520B16"/>
    <w:rsid w:val="00520F2F"/>
    <w:rsid w:val="00521B54"/>
    <w:rsid w:val="00521B57"/>
    <w:rsid w:val="005236AD"/>
    <w:rsid w:val="00523CB8"/>
    <w:rsid w:val="00524397"/>
    <w:rsid w:val="005247AC"/>
    <w:rsid w:val="00525D51"/>
    <w:rsid w:val="00526111"/>
    <w:rsid w:val="0052661C"/>
    <w:rsid w:val="005271EE"/>
    <w:rsid w:val="0052731A"/>
    <w:rsid w:val="00527F3F"/>
    <w:rsid w:val="00531F15"/>
    <w:rsid w:val="005332DD"/>
    <w:rsid w:val="0053361C"/>
    <w:rsid w:val="00533CF2"/>
    <w:rsid w:val="005350C9"/>
    <w:rsid w:val="00535631"/>
    <w:rsid w:val="00535693"/>
    <w:rsid w:val="00536356"/>
    <w:rsid w:val="005377B8"/>
    <w:rsid w:val="00540581"/>
    <w:rsid w:val="005408E1"/>
    <w:rsid w:val="005419BB"/>
    <w:rsid w:val="00545328"/>
    <w:rsid w:val="00545F68"/>
    <w:rsid w:val="0054693A"/>
    <w:rsid w:val="00547102"/>
    <w:rsid w:val="0054756F"/>
    <w:rsid w:val="0055021A"/>
    <w:rsid w:val="00550A7B"/>
    <w:rsid w:val="00551400"/>
    <w:rsid w:val="0055229D"/>
    <w:rsid w:val="00554159"/>
    <w:rsid w:val="005546CE"/>
    <w:rsid w:val="00555B24"/>
    <w:rsid w:val="00556074"/>
    <w:rsid w:val="00556D37"/>
    <w:rsid w:val="00560C42"/>
    <w:rsid w:val="00560D38"/>
    <w:rsid w:val="005611B3"/>
    <w:rsid w:val="005613DA"/>
    <w:rsid w:val="0056159F"/>
    <w:rsid w:val="00561942"/>
    <w:rsid w:val="00562FD6"/>
    <w:rsid w:val="0056302A"/>
    <w:rsid w:val="005636B6"/>
    <w:rsid w:val="00564135"/>
    <w:rsid w:val="0056424F"/>
    <w:rsid w:val="00564578"/>
    <w:rsid w:val="00564A2A"/>
    <w:rsid w:val="00565EC4"/>
    <w:rsid w:val="00566707"/>
    <w:rsid w:val="00566937"/>
    <w:rsid w:val="005669E2"/>
    <w:rsid w:val="00567941"/>
    <w:rsid w:val="00567C7D"/>
    <w:rsid w:val="00571992"/>
    <w:rsid w:val="00572C0C"/>
    <w:rsid w:val="00574586"/>
    <w:rsid w:val="00575EEF"/>
    <w:rsid w:val="00576FE0"/>
    <w:rsid w:val="005836F3"/>
    <w:rsid w:val="00584180"/>
    <w:rsid w:val="0058422C"/>
    <w:rsid w:val="00584F83"/>
    <w:rsid w:val="00585155"/>
    <w:rsid w:val="00585C0D"/>
    <w:rsid w:val="00586332"/>
    <w:rsid w:val="00586855"/>
    <w:rsid w:val="005875FA"/>
    <w:rsid w:val="00587715"/>
    <w:rsid w:val="0058771E"/>
    <w:rsid w:val="00587CF7"/>
    <w:rsid w:val="00587E5C"/>
    <w:rsid w:val="005902A4"/>
    <w:rsid w:val="005902D6"/>
    <w:rsid w:val="0059036C"/>
    <w:rsid w:val="00590AB4"/>
    <w:rsid w:val="00590EEF"/>
    <w:rsid w:val="005910AC"/>
    <w:rsid w:val="00591575"/>
    <w:rsid w:val="0059230F"/>
    <w:rsid w:val="005924EB"/>
    <w:rsid w:val="00592D82"/>
    <w:rsid w:val="00593F5F"/>
    <w:rsid w:val="00595F3F"/>
    <w:rsid w:val="005A0374"/>
    <w:rsid w:val="005A0D61"/>
    <w:rsid w:val="005A2DFB"/>
    <w:rsid w:val="005A351E"/>
    <w:rsid w:val="005A5ECF"/>
    <w:rsid w:val="005A6268"/>
    <w:rsid w:val="005A6704"/>
    <w:rsid w:val="005A71A7"/>
    <w:rsid w:val="005A7ECF"/>
    <w:rsid w:val="005B0CA4"/>
    <w:rsid w:val="005B400D"/>
    <w:rsid w:val="005B5CC8"/>
    <w:rsid w:val="005B60D8"/>
    <w:rsid w:val="005B6733"/>
    <w:rsid w:val="005B7003"/>
    <w:rsid w:val="005C03C4"/>
    <w:rsid w:val="005C06B8"/>
    <w:rsid w:val="005C30B0"/>
    <w:rsid w:val="005C3A96"/>
    <w:rsid w:val="005C5DA4"/>
    <w:rsid w:val="005C628B"/>
    <w:rsid w:val="005D0D85"/>
    <w:rsid w:val="005D1CD9"/>
    <w:rsid w:val="005D34FE"/>
    <w:rsid w:val="005D3689"/>
    <w:rsid w:val="005D4A01"/>
    <w:rsid w:val="005D6069"/>
    <w:rsid w:val="005D6D00"/>
    <w:rsid w:val="005D7266"/>
    <w:rsid w:val="005D7CF2"/>
    <w:rsid w:val="005E07D4"/>
    <w:rsid w:val="005E0F80"/>
    <w:rsid w:val="005E0FAA"/>
    <w:rsid w:val="005E1069"/>
    <w:rsid w:val="005E1393"/>
    <w:rsid w:val="005E1BBB"/>
    <w:rsid w:val="005E21B7"/>
    <w:rsid w:val="005E37AE"/>
    <w:rsid w:val="005E57A1"/>
    <w:rsid w:val="005E592A"/>
    <w:rsid w:val="005E5952"/>
    <w:rsid w:val="005E5E58"/>
    <w:rsid w:val="005E5EB4"/>
    <w:rsid w:val="005F05BB"/>
    <w:rsid w:val="005F0772"/>
    <w:rsid w:val="005F130C"/>
    <w:rsid w:val="005F1645"/>
    <w:rsid w:val="005F270C"/>
    <w:rsid w:val="005F2FBE"/>
    <w:rsid w:val="005F3624"/>
    <w:rsid w:val="005F41FA"/>
    <w:rsid w:val="005F4EC8"/>
    <w:rsid w:val="005F54BB"/>
    <w:rsid w:val="005F5BFE"/>
    <w:rsid w:val="005F6024"/>
    <w:rsid w:val="005F6359"/>
    <w:rsid w:val="005F64E4"/>
    <w:rsid w:val="005F7E3E"/>
    <w:rsid w:val="00600C08"/>
    <w:rsid w:val="0060112B"/>
    <w:rsid w:val="006022FA"/>
    <w:rsid w:val="00602ED5"/>
    <w:rsid w:val="00603493"/>
    <w:rsid w:val="00605AD2"/>
    <w:rsid w:val="00605F9C"/>
    <w:rsid w:val="00606639"/>
    <w:rsid w:val="00611ECF"/>
    <w:rsid w:val="006126FE"/>
    <w:rsid w:val="006129D5"/>
    <w:rsid w:val="00613805"/>
    <w:rsid w:val="00615C66"/>
    <w:rsid w:val="00615C79"/>
    <w:rsid w:val="00616B77"/>
    <w:rsid w:val="00616F6F"/>
    <w:rsid w:val="006206BC"/>
    <w:rsid w:val="006207BC"/>
    <w:rsid w:val="00620EE5"/>
    <w:rsid w:val="006223DE"/>
    <w:rsid w:val="006229E6"/>
    <w:rsid w:val="006246CA"/>
    <w:rsid w:val="00624C64"/>
    <w:rsid w:val="006258EC"/>
    <w:rsid w:val="006272C0"/>
    <w:rsid w:val="006317A4"/>
    <w:rsid w:val="00632708"/>
    <w:rsid w:val="00633D03"/>
    <w:rsid w:val="00636958"/>
    <w:rsid w:val="00636E41"/>
    <w:rsid w:val="00640D61"/>
    <w:rsid w:val="00640E37"/>
    <w:rsid w:val="0064129C"/>
    <w:rsid w:val="00641931"/>
    <w:rsid w:val="006419F9"/>
    <w:rsid w:val="00641F10"/>
    <w:rsid w:val="00641F52"/>
    <w:rsid w:val="00642114"/>
    <w:rsid w:val="006428B9"/>
    <w:rsid w:val="00643203"/>
    <w:rsid w:val="006436DF"/>
    <w:rsid w:val="006437D9"/>
    <w:rsid w:val="00643C25"/>
    <w:rsid w:val="006441B1"/>
    <w:rsid w:val="00644854"/>
    <w:rsid w:val="006448D6"/>
    <w:rsid w:val="006448F7"/>
    <w:rsid w:val="00644C9E"/>
    <w:rsid w:val="006456AA"/>
    <w:rsid w:val="006462BD"/>
    <w:rsid w:val="00646590"/>
    <w:rsid w:val="00646DBE"/>
    <w:rsid w:val="0065207F"/>
    <w:rsid w:val="00652A34"/>
    <w:rsid w:val="00653F59"/>
    <w:rsid w:val="00654CC5"/>
    <w:rsid w:val="006555CA"/>
    <w:rsid w:val="00656A28"/>
    <w:rsid w:val="00661F18"/>
    <w:rsid w:val="0066265E"/>
    <w:rsid w:val="006626DC"/>
    <w:rsid w:val="00663723"/>
    <w:rsid w:val="0066388B"/>
    <w:rsid w:val="00665823"/>
    <w:rsid w:val="00666703"/>
    <w:rsid w:val="00666741"/>
    <w:rsid w:val="00666758"/>
    <w:rsid w:val="00666ABD"/>
    <w:rsid w:val="0066724E"/>
    <w:rsid w:val="00667606"/>
    <w:rsid w:val="006719DA"/>
    <w:rsid w:val="00671CFD"/>
    <w:rsid w:val="00674057"/>
    <w:rsid w:val="006743C4"/>
    <w:rsid w:val="0068039E"/>
    <w:rsid w:val="006803AB"/>
    <w:rsid w:val="00680496"/>
    <w:rsid w:val="00680670"/>
    <w:rsid w:val="006807AC"/>
    <w:rsid w:val="006818D5"/>
    <w:rsid w:val="00681AC6"/>
    <w:rsid w:val="00681B4C"/>
    <w:rsid w:val="00681C55"/>
    <w:rsid w:val="0068206A"/>
    <w:rsid w:val="00682885"/>
    <w:rsid w:val="00683DBC"/>
    <w:rsid w:val="00684600"/>
    <w:rsid w:val="00685B3D"/>
    <w:rsid w:val="006860C5"/>
    <w:rsid w:val="00686972"/>
    <w:rsid w:val="00687C2E"/>
    <w:rsid w:val="00687D3F"/>
    <w:rsid w:val="00692BA8"/>
    <w:rsid w:val="0069488D"/>
    <w:rsid w:val="006965AD"/>
    <w:rsid w:val="0069672E"/>
    <w:rsid w:val="00696C8F"/>
    <w:rsid w:val="00697BF0"/>
    <w:rsid w:val="006A2AA5"/>
    <w:rsid w:val="006A2C35"/>
    <w:rsid w:val="006A30C0"/>
    <w:rsid w:val="006A3DA4"/>
    <w:rsid w:val="006A507E"/>
    <w:rsid w:val="006A54E6"/>
    <w:rsid w:val="006A7256"/>
    <w:rsid w:val="006B0610"/>
    <w:rsid w:val="006B1120"/>
    <w:rsid w:val="006B1D35"/>
    <w:rsid w:val="006B34D2"/>
    <w:rsid w:val="006C015F"/>
    <w:rsid w:val="006C0476"/>
    <w:rsid w:val="006C1F96"/>
    <w:rsid w:val="006C2066"/>
    <w:rsid w:val="006C26CB"/>
    <w:rsid w:val="006C3D6F"/>
    <w:rsid w:val="006C45B1"/>
    <w:rsid w:val="006C470F"/>
    <w:rsid w:val="006C537B"/>
    <w:rsid w:val="006C545C"/>
    <w:rsid w:val="006C590D"/>
    <w:rsid w:val="006C612B"/>
    <w:rsid w:val="006C6181"/>
    <w:rsid w:val="006C6FB7"/>
    <w:rsid w:val="006C7196"/>
    <w:rsid w:val="006C7FC7"/>
    <w:rsid w:val="006D0109"/>
    <w:rsid w:val="006D2920"/>
    <w:rsid w:val="006D2F48"/>
    <w:rsid w:val="006D32CD"/>
    <w:rsid w:val="006D3BDA"/>
    <w:rsid w:val="006D3E26"/>
    <w:rsid w:val="006D478D"/>
    <w:rsid w:val="006D4B37"/>
    <w:rsid w:val="006D4D6D"/>
    <w:rsid w:val="006D4F0A"/>
    <w:rsid w:val="006D5354"/>
    <w:rsid w:val="006D7139"/>
    <w:rsid w:val="006D7966"/>
    <w:rsid w:val="006D7C2B"/>
    <w:rsid w:val="006D7EBA"/>
    <w:rsid w:val="006D7EE1"/>
    <w:rsid w:val="006E0DDF"/>
    <w:rsid w:val="006E21B7"/>
    <w:rsid w:val="006E22A5"/>
    <w:rsid w:val="006E2B7A"/>
    <w:rsid w:val="006E2DB7"/>
    <w:rsid w:val="006E31BE"/>
    <w:rsid w:val="006E4748"/>
    <w:rsid w:val="006E5EFF"/>
    <w:rsid w:val="006E6280"/>
    <w:rsid w:val="006E73D3"/>
    <w:rsid w:val="006E7AEC"/>
    <w:rsid w:val="006F08EB"/>
    <w:rsid w:val="006F1742"/>
    <w:rsid w:val="006F206D"/>
    <w:rsid w:val="006F21BD"/>
    <w:rsid w:val="006F21F2"/>
    <w:rsid w:val="006F2D7B"/>
    <w:rsid w:val="006F433E"/>
    <w:rsid w:val="006F4E49"/>
    <w:rsid w:val="006F5640"/>
    <w:rsid w:val="006F6CDD"/>
    <w:rsid w:val="006F79EB"/>
    <w:rsid w:val="006F7A79"/>
    <w:rsid w:val="006F7CB3"/>
    <w:rsid w:val="006F7D14"/>
    <w:rsid w:val="00700DD2"/>
    <w:rsid w:val="0070186F"/>
    <w:rsid w:val="0070405D"/>
    <w:rsid w:val="007058D9"/>
    <w:rsid w:val="00705911"/>
    <w:rsid w:val="007070A6"/>
    <w:rsid w:val="00707DBB"/>
    <w:rsid w:val="007100A6"/>
    <w:rsid w:val="007109CD"/>
    <w:rsid w:val="00713332"/>
    <w:rsid w:val="007141AF"/>
    <w:rsid w:val="0071506B"/>
    <w:rsid w:val="007154F5"/>
    <w:rsid w:val="00715989"/>
    <w:rsid w:val="00716A4B"/>
    <w:rsid w:val="0071730D"/>
    <w:rsid w:val="00720AE6"/>
    <w:rsid w:val="007212D8"/>
    <w:rsid w:val="007214CB"/>
    <w:rsid w:val="00721844"/>
    <w:rsid w:val="00723C82"/>
    <w:rsid w:val="0072448D"/>
    <w:rsid w:val="00724BE1"/>
    <w:rsid w:val="007252CB"/>
    <w:rsid w:val="0072569B"/>
    <w:rsid w:val="00725FE7"/>
    <w:rsid w:val="00726F3B"/>
    <w:rsid w:val="007300D7"/>
    <w:rsid w:val="007322B5"/>
    <w:rsid w:val="00732AD5"/>
    <w:rsid w:val="007336E2"/>
    <w:rsid w:val="00736A05"/>
    <w:rsid w:val="007379C9"/>
    <w:rsid w:val="00737FE0"/>
    <w:rsid w:val="00741BE1"/>
    <w:rsid w:val="007475BA"/>
    <w:rsid w:val="007478DD"/>
    <w:rsid w:val="00750080"/>
    <w:rsid w:val="007502DB"/>
    <w:rsid w:val="00750B29"/>
    <w:rsid w:val="00750E64"/>
    <w:rsid w:val="00752934"/>
    <w:rsid w:val="00752A6E"/>
    <w:rsid w:val="007533D9"/>
    <w:rsid w:val="007544B7"/>
    <w:rsid w:val="00755634"/>
    <w:rsid w:val="00760215"/>
    <w:rsid w:val="00760525"/>
    <w:rsid w:val="00766513"/>
    <w:rsid w:val="007667EF"/>
    <w:rsid w:val="00766F50"/>
    <w:rsid w:val="00767A64"/>
    <w:rsid w:val="00770189"/>
    <w:rsid w:val="007718F0"/>
    <w:rsid w:val="00771D4E"/>
    <w:rsid w:val="007726B8"/>
    <w:rsid w:val="00772BE5"/>
    <w:rsid w:val="00774336"/>
    <w:rsid w:val="007748A0"/>
    <w:rsid w:val="00775B61"/>
    <w:rsid w:val="007769ED"/>
    <w:rsid w:val="00777834"/>
    <w:rsid w:val="007807AC"/>
    <w:rsid w:val="00780B3F"/>
    <w:rsid w:val="00781912"/>
    <w:rsid w:val="00782A39"/>
    <w:rsid w:val="00783DBB"/>
    <w:rsid w:val="00784729"/>
    <w:rsid w:val="007858DA"/>
    <w:rsid w:val="00785918"/>
    <w:rsid w:val="0078639B"/>
    <w:rsid w:val="00787E77"/>
    <w:rsid w:val="007900E7"/>
    <w:rsid w:val="00790FF2"/>
    <w:rsid w:val="00791115"/>
    <w:rsid w:val="00791733"/>
    <w:rsid w:val="00791A7A"/>
    <w:rsid w:val="00791B53"/>
    <w:rsid w:val="007940AA"/>
    <w:rsid w:val="00795022"/>
    <w:rsid w:val="007A0519"/>
    <w:rsid w:val="007A0EC7"/>
    <w:rsid w:val="007A16BC"/>
    <w:rsid w:val="007A1F3B"/>
    <w:rsid w:val="007A2617"/>
    <w:rsid w:val="007A2F44"/>
    <w:rsid w:val="007A3BB0"/>
    <w:rsid w:val="007A3C83"/>
    <w:rsid w:val="007A535A"/>
    <w:rsid w:val="007A6316"/>
    <w:rsid w:val="007A6B57"/>
    <w:rsid w:val="007A743E"/>
    <w:rsid w:val="007A7448"/>
    <w:rsid w:val="007B025B"/>
    <w:rsid w:val="007B1467"/>
    <w:rsid w:val="007B2046"/>
    <w:rsid w:val="007B3CBA"/>
    <w:rsid w:val="007B3FBD"/>
    <w:rsid w:val="007B5CE0"/>
    <w:rsid w:val="007B65DF"/>
    <w:rsid w:val="007B73B9"/>
    <w:rsid w:val="007C0BE9"/>
    <w:rsid w:val="007C10AE"/>
    <w:rsid w:val="007C1640"/>
    <w:rsid w:val="007C2E40"/>
    <w:rsid w:val="007C3971"/>
    <w:rsid w:val="007C3FF0"/>
    <w:rsid w:val="007C3FF1"/>
    <w:rsid w:val="007C451D"/>
    <w:rsid w:val="007C4700"/>
    <w:rsid w:val="007C4CBE"/>
    <w:rsid w:val="007C5676"/>
    <w:rsid w:val="007C663F"/>
    <w:rsid w:val="007C6CBD"/>
    <w:rsid w:val="007C786F"/>
    <w:rsid w:val="007C787D"/>
    <w:rsid w:val="007C79D4"/>
    <w:rsid w:val="007D01C6"/>
    <w:rsid w:val="007D1B2D"/>
    <w:rsid w:val="007D36B6"/>
    <w:rsid w:val="007D56F7"/>
    <w:rsid w:val="007D6CDA"/>
    <w:rsid w:val="007D6D1A"/>
    <w:rsid w:val="007D78A5"/>
    <w:rsid w:val="007E10E6"/>
    <w:rsid w:val="007E1177"/>
    <w:rsid w:val="007E1C19"/>
    <w:rsid w:val="007E2184"/>
    <w:rsid w:val="007E2B02"/>
    <w:rsid w:val="007E3964"/>
    <w:rsid w:val="007E42A2"/>
    <w:rsid w:val="007E629A"/>
    <w:rsid w:val="007E663F"/>
    <w:rsid w:val="007E69AE"/>
    <w:rsid w:val="007E7676"/>
    <w:rsid w:val="007E79C1"/>
    <w:rsid w:val="007E7A45"/>
    <w:rsid w:val="007F016F"/>
    <w:rsid w:val="007F0A76"/>
    <w:rsid w:val="007F2B1C"/>
    <w:rsid w:val="007F3D19"/>
    <w:rsid w:val="007F44DD"/>
    <w:rsid w:val="007F525D"/>
    <w:rsid w:val="007F5913"/>
    <w:rsid w:val="007F770A"/>
    <w:rsid w:val="007F776C"/>
    <w:rsid w:val="007F7C46"/>
    <w:rsid w:val="00800927"/>
    <w:rsid w:val="008028CE"/>
    <w:rsid w:val="00802C4F"/>
    <w:rsid w:val="00803A05"/>
    <w:rsid w:val="00804056"/>
    <w:rsid w:val="00804F29"/>
    <w:rsid w:val="00805041"/>
    <w:rsid w:val="0080523A"/>
    <w:rsid w:val="00805A69"/>
    <w:rsid w:val="008078AD"/>
    <w:rsid w:val="00810002"/>
    <w:rsid w:val="00810788"/>
    <w:rsid w:val="00811385"/>
    <w:rsid w:val="008121D3"/>
    <w:rsid w:val="0081479C"/>
    <w:rsid w:val="008152E3"/>
    <w:rsid w:val="008153E8"/>
    <w:rsid w:val="00816BC7"/>
    <w:rsid w:val="00816FA1"/>
    <w:rsid w:val="00817C8B"/>
    <w:rsid w:val="008215B8"/>
    <w:rsid w:val="00822621"/>
    <w:rsid w:val="00822E69"/>
    <w:rsid w:val="008234D3"/>
    <w:rsid w:val="00823F4A"/>
    <w:rsid w:val="00824E26"/>
    <w:rsid w:val="00826520"/>
    <w:rsid w:val="00830F67"/>
    <w:rsid w:val="00831207"/>
    <w:rsid w:val="00831C81"/>
    <w:rsid w:val="00831CE8"/>
    <w:rsid w:val="00833A8F"/>
    <w:rsid w:val="00835732"/>
    <w:rsid w:val="0083635F"/>
    <w:rsid w:val="00837469"/>
    <w:rsid w:val="0084037C"/>
    <w:rsid w:val="00841855"/>
    <w:rsid w:val="0084233B"/>
    <w:rsid w:val="008430ED"/>
    <w:rsid w:val="00843129"/>
    <w:rsid w:val="00844049"/>
    <w:rsid w:val="00845012"/>
    <w:rsid w:val="00845CC3"/>
    <w:rsid w:val="008461E4"/>
    <w:rsid w:val="00847DB1"/>
    <w:rsid w:val="00847FAE"/>
    <w:rsid w:val="00850008"/>
    <w:rsid w:val="0085008A"/>
    <w:rsid w:val="008509BB"/>
    <w:rsid w:val="00850CA4"/>
    <w:rsid w:val="00851FB4"/>
    <w:rsid w:val="00852E82"/>
    <w:rsid w:val="00856697"/>
    <w:rsid w:val="00856784"/>
    <w:rsid w:val="008568A8"/>
    <w:rsid w:val="00856942"/>
    <w:rsid w:val="00857E8D"/>
    <w:rsid w:val="0086027E"/>
    <w:rsid w:val="00860BDD"/>
    <w:rsid w:val="00861A52"/>
    <w:rsid w:val="00862227"/>
    <w:rsid w:val="00863156"/>
    <w:rsid w:val="00864478"/>
    <w:rsid w:val="0086493F"/>
    <w:rsid w:val="00867E43"/>
    <w:rsid w:val="008702EE"/>
    <w:rsid w:val="0087119B"/>
    <w:rsid w:val="00872B13"/>
    <w:rsid w:val="00872C18"/>
    <w:rsid w:val="008734B1"/>
    <w:rsid w:val="00873663"/>
    <w:rsid w:val="0087470C"/>
    <w:rsid w:val="00874E41"/>
    <w:rsid w:val="00875937"/>
    <w:rsid w:val="008762D4"/>
    <w:rsid w:val="00876492"/>
    <w:rsid w:val="0087689D"/>
    <w:rsid w:val="008801D2"/>
    <w:rsid w:val="008819EF"/>
    <w:rsid w:val="0088236B"/>
    <w:rsid w:val="00882A3A"/>
    <w:rsid w:val="00882AF0"/>
    <w:rsid w:val="00882EBC"/>
    <w:rsid w:val="008847A3"/>
    <w:rsid w:val="00885207"/>
    <w:rsid w:val="00890AA3"/>
    <w:rsid w:val="00890DE1"/>
    <w:rsid w:val="00890F24"/>
    <w:rsid w:val="008915AC"/>
    <w:rsid w:val="00891A0F"/>
    <w:rsid w:val="0089227C"/>
    <w:rsid w:val="008924CA"/>
    <w:rsid w:val="00892D57"/>
    <w:rsid w:val="00892DE0"/>
    <w:rsid w:val="008934F7"/>
    <w:rsid w:val="00893B58"/>
    <w:rsid w:val="008942F7"/>
    <w:rsid w:val="0089432B"/>
    <w:rsid w:val="008948EE"/>
    <w:rsid w:val="008953C1"/>
    <w:rsid w:val="00897243"/>
    <w:rsid w:val="008A0783"/>
    <w:rsid w:val="008A2BA9"/>
    <w:rsid w:val="008A3B43"/>
    <w:rsid w:val="008A3CBB"/>
    <w:rsid w:val="008A4328"/>
    <w:rsid w:val="008A4718"/>
    <w:rsid w:val="008A491D"/>
    <w:rsid w:val="008A53FF"/>
    <w:rsid w:val="008A5887"/>
    <w:rsid w:val="008A6305"/>
    <w:rsid w:val="008A6575"/>
    <w:rsid w:val="008A7138"/>
    <w:rsid w:val="008B000A"/>
    <w:rsid w:val="008B2CDF"/>
    <w:rsid w:val="008B4583"/>
    <w:rsid w:val="008B4A54"/>
    <w:rsid w:val="008B5195"/>
    <w:rsid w:val="008B585E"/>
    <w:rsid w:val="008C3140"/>
    <w:rsid w:val="008C3372"/>
    <w:rsid w:val="008C3956"/>
    <w:rsid w:val="008C4AAB"/>
    <w:rsid w:val="008C4E72"/>
    <w:rsid w:val="008C69E9"/>
    <w:rsid w:val="008C6DD5"/>
    <w:rsid w:val="008C7D4E"/>
    <w:rsid w:val="008D019E"/>
    <w:rsid w:val="008D0EA1"/>
    <w:rsid w:val="008D125C"/>
    <w:rsid w:val="008D12E0"/>
    <w:rsid w:val="008D1711"/>
    <w:rsid w:val="008D21DD"/>
    <w:rsid w:val="008D37D6"/>
    <w:rsid w:val="008D42B9"/>
    <w:rsid w:val="008D491B"/>
    <w:rsid w:val="008D58D3"/>
    <w:rsid w:val="008D60A2"/>
    <w:rsid w:val="008D68C0"/>
    <w:rsid w:val="008D6F9A"/>
    <w:rsid w:val="008D75DB"/>
    <w:rsid w:val="008D7AD5"/>
    <w:rsid w:val="008E2814"/>
    <w:rsid w:val="008E29A1"/>
    <w:rsid w:val="008E321C"/>
    <w:rsid w:val="008E39CE"/>
    <w:rsid w:val="008E3A44"/>
    <w:rsid w:val="008E416A"/>
    <w:rsid w:val="008E4B97"/>
    <w:rsid w:val="008E5CD2"/>
    <w:rsid w:val="008E6670"/>
    <w:rsid w:val="008E7E38"/>
    <w:rsid w:val="008F15D0"/>
    <w:rsid w:val="008F1E6B"/>
    <w:rsid w:val="008F346E"/>
    <w:rsid w:val="008F35B0"/>
    <w:rsid w:val="008F3753"/>
    <w:rsid w:val="008F3BC8"/>
    <w:rsid w:val="008F4D5D"/>
    <w:rsid w:val="008F4FE3"/>
    <w:rsid w:val="008F5D0D"/>
    <w:rsid w:val="008F6CF6"/>
    <w:rsid w:val="008F7983"/>
    <w:rsid w:val="00901BBF"/>
    <w:rsid w:val="0090253F"/>
    <w:rsid w:val="0090368A"/>
    <w:rsid w:val="009041F1"/>
    <w:rsid w:val="0090537F"/>
    <w:rsid w:val="009075EB"/>
    <w:rsid w:val="00910C72"/>
    <w:rsid w:val="00911863"/>
    <w:rsid w:val="009123B5"/>
    <w:rsid w:val="0091311C"/>
    <w:rsid w:val="009138B0"/>
    <w:rsid w:val="00915770"/>
    <w:rsid w:val="009159A2"/>
    <w:rsid w:val="009164F9"/>
    <w:rsid w:val="00917721"/>
    <w:rsid w:val="00917819"/>
    <w:rsid w:val="0091782D"/>
    <w:rsid w:val="00920515"/>
    <w:rsid w:val="009209C1"/>
    <w:rsid w:val="00920F03"/>
    <w:rsid w:val="009220B6"/>
    <w:rsid w:val="00922AF5"/>
    <w:rsid w:val="00923677"/>
    <w:rsid w:val="00923734"/>
    <w:rsid w:val="00924493"/>
    <w:rsid w:val="00924E87"/>
    <w:rsid w:val="00925BA1"/>
    <w:rsid w:val="00926346"/>
    <w:rsid w:val="00926494"/>
    <w:rsid w:val="0092695D"/>
    <w:rsid w:val="00926F7D"/>
    <w:rsid w:val="009276F1"/>
    <w:rsid w:val="00930DD3"/>
    <w:rsid w:val="009310C6"/>
    <w:rsid w:val="00931584"/>
    <w:rsid w:val="0093185D"/>
    <w:rsid w:val="00932B8B"/>
    <w:rsid w:val="00933997"/>
    <w:rsid w:val="009346E8"/>
    <w:rsid w:val="00934738"/>
    <w:rsid w:val="00934C83"/>
    <w:rsid w:val="00934ECD"/>
    <w:rsid w:val="00934FE3"/>
    <w:rsid w:val="009355D3"/>
    <w:rsid w:val="00936847"/>
    <w:rsid w:val="00937803"/>
    <w:rsid w:val="00937876"/>
    <w:rsid w:val="009379D2"/>
    <w:rsid w:val="009409C3"/>
    <w:rsid w:val="00940A4B"/>
    <w:rsid w:val="00942DC6"/>
    <w:rsid w:val="00943A52"/>
    <w:rsid w:val="00943B3C"/>
    <w:rsid w:val="009456C7"/>
    <w:rsid w:val="00946B9D"/>
    <w:rsid w:val="00946E7F"/>
    <w:rsid w:val="009471ED"/>
    <w:rsid w:val="00947933"/>
    <w:rsid w:val="00947E59"/>
    <w:rsid w:val="00950D26"/>
    <w:rsid w:val="009511EA"/>
    <w:rsid w:val="009516A5"/>
    <w:rsid w:val="009522B7"/>
    <w:rsid w:val="00952A6C"/>
    <w:rsid w:val="00952D85"/>
    <w:rsid w:val="00955124"/>
    <w:rsid w:val="00956145"/>
    <w:rsid w:val="0095633E"/>
    <w:rsid w:val="009568CC"/>
    <w:rsid w:val="0095729F"/>
    <w:rsid w:val="00960837"/>
    <w:rsid w:val="00960BAF"/>
    <w:rsid w:val="00961F9C"/>
    <w:rsid w:val="00963594"/>
    <w:rsid w:val="0096373C"/>
    <w:rsid w:val="00964109"/>
    <w:rsid w:val="0096488D"/>
    <w:rsid w:val="00964C44"/>
    <w:rsid w:val="00965551"/>
    <w:rsid w:val="00965EB7"/>
    <w:rsid w:val="009671C2"/>
    <w:rsid w:val="009674AA"/>
    <w:rsid w:val="00970108"/>
    <w:rsid w:val="00971108"/>
    <w:rsid w:val="00971EB4"/>
    <w:rsid w:val="00971F34"/>
    <w:rsid w:val="00972132"/>
    <w:rsid w:val="0097252D"/>
    <w:rsid w:val="00972E9D"/>
    <w:rsid w:val="00973363"/>
    <w:rsid w:val="009734E4"/>
    <w:rsid w:val="00974D51"/>
    <w:rsid w:val="00974F9A"/>
    <w:rsid w:val="00975715"/>
    <w:rsid w:val="00976B92"/>
    <w:rsid w:val="0098011F"/>
    <w:rsid w:val="009804FD"/>
    <w:rsid w:val="00980E65"/>
    <w:rsid w:val="009813B1"/>
    <w:rsid w:val="00981C7A"/>
    <w:rsid w:val="00981E8B"/>
    <w:rsid w:val="00982BD3"/>
    <w:rsid w:val="009855AE"/>
    <w:rsid w:val="00985993"/>
    <w:rsid w:val="00985D5A"/>
    <w:rsid w:val="00987744"/>
    <w:rsid w:val="00991CED"/>
    <w:rsid w:val="00992D48"/>
    <w:rsid w:val="0099314F"/>
    <w:rsid w:val="00996052"/>
    <w:rsid w:val="0099609C"/>
    <w:rsid w:val="00996F5D"/>
    <w:rsid w:val="009A02A1"/>
    <w:rsid w:val="009A2DC2"/>
    <w:rsid w:val="009A3842"/>
    <w:rsid w:val="009A39D3"/>
    <w:rsid w:val="009A3A32"/>
    <w:rsid w:val="009A3F16"/>
    <w:rsid w:val="009A4A6E"/>
    <w:rsid w:val="009A4DEE"/>
    <w:rsid w:val="009A51E7"/>
    <w:rsid w:val="009A543A"/>
    <w:rsid w:val="009A5F06"/>
    <w:rsid w:val="009A6051"/>
    <w:rsid w:val="009A6D4F"/>
    <w:rsid w:val="009B0779"/>
    <w:rsid w:val="009B1791"/>
    <w:rsid w:val="009B204F"/>
    <w:rsid w:val="009B2090"/>
    <w:rsid w:val="009B2462"/>
    <w:rsid w:val="009B2559"/>
    <w:rsid w:val="009B3BB2"/>
    <w:rsid w:val="009B450B"/>
    <w:rsid w:val="009B4CD6"/>
    <w:rsid w:val="009B4CE7"/>
    <w:rsid w:val="009C0ABA"/>
    <w:rsid w:val="009C2BDE"/>
    <w:rsid w:val="009C2E58"/>
    <w:rsid w:val="009C49E5"/>
    <w:rsid w:val="009C5555"/>
    <w:rsid w:val="009C7AE6"/>
    <w:rsid w:val="009D0780"/>
    <w:rsid w:val="009D09E0"/>
    <w:rsid w:val="009D0A7B"/>
    <w:rsid w:val="009D14B7"/>
    <w:rsid w:val="009D14C9"/>
    <w:rsid w:val="009D1DC8"/>
    <w:rsid w:val="009D21B9"/>
    <w:rsid w:val="009D25EE"/>
    <w:rsid w:val="009D57E1"/>
    <w:rsid w:val="009D5E26"/>
    <w:rsid w:val="009D6235"/>
    <w:rsid w:val="009D78FA"/>
    <w:rsid w:val="009E0F11"/>
    <w:rsid w:val="009E11D7"/>
    <w:rsid w:val="009E17BC"/>
    <w:rsid w:val="009E1D9F"/>
    <w:rsid w:val="009E1DD1"/>
    <w:rsid w:val="009E2453"/>
    <w:rsid w:val="009E2A20"/>
    <w:rsid w:val="009E32E9"/>
    <w:rsid w:val="009E409F"/>
    <w:rsid w:val="009E4D92"/>
    <w:rsid w:val="009E4FAD"/>
    <w:rsid w:val="009E5238"/>
    <w:rsid w:val="009E6601"/>
    <w:rsid w:val="009E7571"/>
    <w:rsid w:val="009E7682"/>
    <w:rsid w:val="009F454D"/>
    <w:rsid w:val="009F478B"/>
    <w:rsid w:val="009F50D4"/>
    <w:rsid w:val="009F5463"/>
    <w:rsid w:val="009F6245"/>
    <w:rsid w:val="009F6D1A"/>
    <w:rsid w:val="009F7D2A"/>
    <w:rsid w:val="00A0025F"/>
    <w:rsid w:val="00A0102E"/>
    <w:rsid w:val="00A0181C"/>
    <w:rsid w:val="00A02F67"/>
    <w:rsid w:val="00A03A68"/>
    <w:rsid w:val="00A04DED"/>
    <w:rsid w:val="00A059B5"/>
    <w:rsid w:val="00A05AC9"/>
    <w:rsid w:val="00A06208"/>
    <w:rsid w:val="00A0640F"/>
    <w:rsid w:val="00A06E03"/>
    <w:rsid w:val="00A077D3"/>
    <w:rsid w:val="00A07895"/>
    <w:rsid w:val="00A07B7B"/>
    <w:rsid w:val="00A07DE2"/>
    <w:rsid w:val="00A12347"/>
    <w:rsid w:val="00A12901"/>
    <w:rsid w:val="00A13C51"/>
    <w:rsid w:val="00A144C2"/>
    <w:rsid w:val="00A14D65"/>
    <w:rsid w:val="00A1562A"/>
    <w:rsid w:val="00A15AEA"/>
    <w:rsid w:val="00A1607A"/>
    <w:rsid w:val="00A163EB"/>
    <w:rsid w:val="00A17940"/>
    <w:rsid w:val="00A17CEA"/>
    <w:rsid w:val="00A20477"/>
    <w:rsid w:val="00A229E6"/>
    <w:rsid w:val="00A23248"/>
    <w:rsid w:val="00A24AA2"/>
    <w:rsid w:val="00A26160"/>
    <w:rsid w:val="00A264B5"/>
    <w:rsid w:val="00A27295"/>
    <w:rsid w:val="00A3308F"/>
    <w:rsid w:val="00A33157"/>
    <w:rsid w:val="00A332F8"/>
    <w:rsid w:val="00A34CEC"/>
    <w:rsid w:val="00A35121"/>
    <w:rsid w:val="00A35D83"/>
    <w:rsid w:val="00A36289"/>
    <w:rsid w:val="00A36DDB"/>
    <w:rsid w:val="00A36EED"/>
    <w:rsid w:val="00A37ED7"/>
    <w:rsid w:val="00A40166"/>
    <w:rsid w:val="00A4310E"/>
    <w:rsid w:val="00A433E1"/>
    <w:rsid w:val="00A436F8"/>
    <w:rsid w:val="00A45673"/>
    <w:rsid w:val="00A45693"/>
    <w:rsid w:val="00A457EE"/>
    <w:rsid w:val="00A45DB5"/>
    <w:rsid w:val="00A47AF6"/>
    <w:rsid w:val="00A47CC6"/>
    <w:rsid w:val="00A50CFD"/>
    <w:rsid w:val="00A510AE"/>
    <w:rsid w:val="00A51B70"/>
    <w:rsid w:val="00A52754"/>
    <w:rsid w:val="00A52E0A"/>
    <w:rsid w:val="00A53E9A"/>
    <w:rsid w:val="00A543AF"/>
    <w:rsid w:val="00A614E7"/>
    <w:rsid w:val="00A61E26"/>
    <w:rsid w:val="00A61F32"/>
    <w:rsid w:val="00A62A24"/>
    <w:rsid w:val="00A6331D"/>
    <w:rsid w:val="00A6355D"/>
    <w:rsid w:val="00A63567"/>
    <w:rsid w:val="00A63FDA"/>
    <w:rsid w:val="00A65152"/>
    <w:rsid w:val="00A65479"/>
    <w:rsid w:val="00A658C6"/>
    <w:rsid w:val="00A65A20"/>
    <w:rsid w:val="00A65EF9"/>
    <w:rsid w:val="00A663FD"/>
    <w:rsid w:val="00A67718"/>
    <w:rsid w:val="00A67909"/>
    <w:rsid w:val="00A70C0D"/>
    <w:rsid w:val="00A71023"/>
    <w:rsid w:val="00A71035"/>
    <w:rsid w:val="00A71465"/>
    <w:rsid w:val="00A71996"/>
    <w:rsid w:val="00A7219E"/>
    <w:rsid w:val="00A732B7"/>
    <w:rsid w:val="00A73AB4"/>
    <w:rsid w:val="00A74332"/>
    <w:rsid w:val="00A74824"/>
    <w:rsid w:val="00A74A89"/>
    <w:rsid w:val="00A75617"/>
    <w:rsid w:val="00A7591C"/>
    <w:rsid w:val="00A75F5E"/>
    <w:rsid w:val="00A76C71"/>
    <w:rsid w:val="00A7700B"/>
    <w:rsid w:val="00A7753B"/>
    <w:rsid w:val="00A77D99"/>
    <w:rsid w:val="00A800E6"/>
    <w:rsid w:val="00A816F8"/>
    <w:rsid w:val="00A81F9A"/>
    <w:rsid w:val="00A853D8"/>
    <w:rsid w:val="00A90BCE"/>
    <w:rsid w:val="00A93DE6"/>
    <w:rsid w:val="00A95BDD"/>
    <w:rsid w:val="00A96327"/>
    <w:rsid w:val="00A963FC"/>
    <w:rsid w:val="00A97056"/>
    <w:rsid w:val="00A9719E"/>
    <w:rsid w:val="00A97437"/>
    <w:rsid w:val="00AA0180"/>
    <w:rsid w:val="00AA0694"/>
    <w:rsid w:val="00AA32AF"/>
    <w:rsid w:val="00AA33E9"/>
    <w:rsid w:val="00AA3576"/>
    <w:rsid w:val="00AA4BDA"/>
    <w:rsid w:val="00AA4D5E"/>
    <w:rsid w:val="00AA51D3"/>
    <w:rsid w:val="00AA5A31"/>
    <w:rsid w:val="00AA6AB1"/>
    <w:rsid w:val="00AB1469"/>
    <w:rsid w:val="00AB18F9"/>
    <w:rsid w:val="00AB35AF"/>
    <w:rsid w:val="00AB35F5"/>
    <w:rsid w:val="00AB3E62"/>
    <w:rsid w:val="00AB40C3"/>
    <w:rsid w:val="00AB6456"/>
    <w:rsid w:val="00AB65A1"/>
    <w:rsid w:val="00AB7359"/>
    <w:rsid w:val="00AC1ED4"/>
    <w:rsid w:val="00AC26A7"/>
    <w:rsid w:val="00AC3CE1"/>
    <w:rsid w:val="00AC3F06"/>
    <w:rsid w:val="00AC463F"/>
    <w:rsid w:val="00AC7414"/>
    <w:rsid w:val="00AD033C"/>
    <w:rsid w:val="00AD463C"/>
    <w:rsid w:val="00AD5350"/>
    <w:rsid w:val="00AD71FB"/>
    <w:rsid w:val="00AD73D6"/>
    <w:rsid w:val="00AD7BFE"/>
    <w:rsid w:val="00AD7C46"/>
    <w:rsid w:val="00AE0464"/>
    <w:rsid w:val="00AE13CA"/>
    <w:rsid w:val="00AE3821"/>
    <w:rsid w:val="00AE5659"/>
    <w:rsid w:val="00AE5F33"/>
    <w:rsid w:val="00AE621A"/>
    <w:rsid w:val="00AE78D7"/>
    <w:rsid w:val="00AF02FD"/>
    <w:rsid w:val="00AF085D"/>
    <w:rsid w:val="00AF0CCB"/>
    <w:rsid w:val="00AF0E9D"/>
    <w:rsid w:val="00AF30BA"/>
    <w:rsid w:val="00AF398D"/>
    <w:rsid w:val="00AF3A9D"/>
    <w:rsid w:val="00AF3C61"/>
    <w:rsid w:val="00AF3E5A"/>
    <w:rsid w:val="00AF462C"/>
    <w:rsid w:val="00AF6B35"/>
    <w:rsid w:val="00AF7FCF"/>
    <w:rsid w:val="00B005D8"/>
    <w:rsid w:val="00B0245F"/>
    <w:rsid w:val="00B02561"/>
    <w:rsid w:val="00B059F0"/>
    <w:rsid w:val="00B06ED9"/>
    <w:rsid w:val="00B0762A"/>
    <w:rsid w:val="00B10971"/>
    <w:rsid w:val="00B119B7"/>
    <w:rsid w:val="00B11D92"/>
    <w:rsid w:val="00B11F4E"/>
    <w:rsid w:val="00B11F81"/>
    <w:rsid w:val="00B122CE"/>
    <w:rsid w:val="00B1285C"/>
    <w:rsid w:val="00B12BC7"/>
    <w:rsid w:val="00B13B42"/>
    <w:rsid w:val="00B1662F"/>
    <w:rsid w:val="00B16A50"/>
    <w:rsid w:val="00B175AE"/>
    <w:rsid w:val="00B17B44"/>
    <w:rsid w:val="00B204C0"/>
    <w:rsid w:val="00B207E3"/>
    <w:rsid w:val="00B2141E"/>
    <w:rsid w:val="00B21C5F"/>
    <w:rsid w:val="00B22FA3"/>
    <w:rsid w:val="00B23935"/>
    <w:rsid w:val="00B24B1D"/>
    <w:rsid w:val="00B251E7"/>
    <w:rsid w:val="00B25962"/>
    <w:rsid w:val="00B26065"/>
    <w:rsid w:val="00B30BAE"/>
    <w:rsid w:val="00B31607"/>
    <w:rsid w:val="00B31A71"/>
    <w:rsid w:val="00B31EE6"/>
    <w:rsid w:val="00B325D2"/>
    <w:rsid w:val="00B326F2"/>
    <w:rsid w:val="00B34C74"/>
    <w:rsid w:val="00B34D6F"/>
    <w:rsid w:val="00B35AEE"/>
    <w:rsid w:val="00B35B58"/>
    <w:rsid w:val="00B36844"/>
    <w:rsid w:val="00B36870"/>
    <w:rsid w:val="00B36E7D"/>
    <w:rsid w:val="00B3700B"/>
    <w:rsid w:val="00B37228"/>
    <w:rsid w:val="00B41114"/>
    <w:rsid w:val="00B418D4"/>
    <w:rsid w:val="00B42B02"/>
    <w:rsid w:val="00B4303F"/>
    <w:rsid w:val="00B4304E"/>
    <w:rsid w:val="00B43A83"/>
    <w:rsid w:val="00B449AC"/>
    <w:rsid w:val="00B45E7A"/>
    <w:rsid w:val="00B45F7B"/>
    <w:rsid w:val="00B4695B"/>
    <w:rsid w:val="00B46C3C"/>
    <w:rsid w:val="00B47054"/>
    <w:rsid w:val="00B47238"/>
    <w:rsid w:val="00B5218D"/>
    <w:rsid w:val="00B53020"/>
    <w:rsid w:val="00B5310E"/>
    <w:rsid w:val="00B532E4"/>
    <w:rsid w:val="00B53B55"/>
    <w:rsid w:val="00B53FA9"/>
    <w:rsid w:val="00B552FB"/>
    <w:rsid w:val="00B56714"/>
    <w:rsid w:val="00B60B99"/>
    <w:rsid w:val="00B6138A"/>
    <w:rsid w:val="00B622D0"/>
    <w:rsid w:val="00B62E37"/>
    <w:rsid w:val="00B64CA7"/>
    <w:rsid w:val="00B65038"/>
    <w:rsid w:val="00B66124"/>
    <w:rsid w:val="00B6623C"/>
    <w:rsid w:val="00B667DB"/>
    <w:rsid w:val="00B70D70"/>
    <w:rsid w:val="00B71E76"/>
    <w:rsid w:val="00B72CAC"/>
    <w:rsid w:val="00B74444"/>
    <w:rsid w:val="00B74ACA"/>
    <w:rsid w:val="00B74FD4"/>
    <w:rsid w:val="00B750BA"/>
    <w:rsid w:val="00B753AA"/>
    <w:rsid w:val="00B77405"/>
    <w:rsid w:val="00B77EDC"/>
    <w:rsid w:val="00B77FBA"/>
    <w:rsid w:val="00B800B5"/>
    <w:rsid w:val="00B82B25"/>
    <w:rsid w:val="00B83558"/>
    <w:rsid w:val="00B835A0"/>
    <w:rsid w:val="00B842B8"/>
    <w:rsid w:val="00B84C62"/>
    <w:rsid w:val="00B86274"/>
    <w:rsid w:val="00B86489"/>
    <w:rsid w:val="00B86C40"/>
    <w:rsid w:val="00B86DF2"/>
    <w:rsid w:val="00B8786A"/>
    <w:rsid w:val="00B908CB"/>
    <w:rsid w:val="00B93C11"/>
    <w:rsid w:val="00B9577E"/>
    <w:rsid w:val="00B97782"/>
    <w:rsid w:val="00B9790F"/>
    <w:rsid w:val="00BA0A93"/>
    <w:rsid w:val="00BA150B"/>
    <w:rsid w:val="00BA1E3A"/>
    <w:rsid w:val="00BA2B39"/>
    <w:rsid w:val="00BA3FB6"/>
    <w:rsid w:val="00BA6551"/>
    <w:rsid w:val="00BA6AFA"/>
    <w:rsid w:val="00BA6D9D"/>
    <w:rsid w:val="00BA7AC9"/>
    <w:rsid w:val="00BA7C53"/>
    <w:rsid w:val="00BA7F1E"/>
    <w:rsid w:val="00BB096A"/>
    <w:rsid w:val="00BB3A3B"/>
    <w:rsid w:val="00BB3DD8"/>
    <w:rsid w:val="00BB3FFE"/>
    <w:rsid w:val="00BB439B"/>
    <w:rsid w:val="00BB790D"/>
    <w:rsid w:val="00BC2094"/>
    <w:rsid w:val="00BC232C"/>
    <w:rsid w:val="00BC2578"/>
    <w:rsid w:val="00BC267C"/>
    <w:rsid w:val="00BC3B0A"/>
    <w:rsid w:val="00BC3D45"/>
    <w:rsid w:val="00BC4835"/>
    <w:rsid w:val="00BC4DBA"/>
    <w:rsid w:val="00BC51DC"/>
    <w:rsid w:val="00BC5F11"/>
    <w:rsid w:val="00BC6019"/>
    <w:rsid w:val="00BC6400"/>
    <w:rsid w:val="00BC7454"/>
    <w:rsid w:val="00BC7CD6"/>
    <w:rsid w:val="00BD0EFE"/>
    <w:rsid w:val="00BD12B6"/>
    <w:rsid w:val="00BD31A4"/>
    <w:rsid w:val="00BD33D0"/>
    <w:rsid w:val="00BD36C3"/>
    <w:rsid w:val="00BD432B"/>
    <w:rsid w:val="00BD56F7"/>
    <w:rsid w:val="00BE11AB"/>
    <w:rsid w:val="00BE15CE"/>
    <w:rsid w:val="00BE174B"/>
    <w:rsid w:val="00BE1CF9"/>
    <w:rsid w:val="00BE22D1"/>
    <w:rsid w:val="00BE2624"/>
    <w:rsid w:val="00BE29C9"/>
    <w:rsid w:val="00BE2D39"/>
    <w:rsid w:val="00BE2F17"/>
    <w:rsid w:val="00BE3045"/>
    <w:rsid w:val="00BE3A67"/>
    <w:rsid w:val="00BE3A8B"/>
    <w:rsid w:val="00BE5B02"/>
    <w:rsid w:val="00BE5D40"/>
    <w:rsid w:val="00BE5E94"/>
    <w:rsid w:val="00BE60AB"/>
    <w:rsid w:val="00BE6594"/>
    <w:rsid w:val="00BE693B"/>
    <w:rsid w:val="00BE6F07"/>
    <w:rsid w:val="00BE7841"/>
    <w:rsid w:val="00BE78DA"/>
    <w:rsid w:val="00BE7E69"/>
    <w:rsid w:val="00BF0202"/>
    <w:rsid w:val="00BF0EAD"/>
    <w:rsid w:val="00BF1915"/>
    <w:rsid w:val="00BF4697"/>
    <w:rsid w:val="00BF4CEE"/>
    <w:rsid w:val="00BF4F67"/>
    <w:rsid w:val="00BF5D30"/>
    <w:rsid w:val="00BF6AA4"/>
    <w:rsid w:val="00BF6D39"/>
    <w:rsid w:val="00BF7805"/>
    <w:rsid w:val="00C013B9"/>
    <w:rsid w:val="00C02330"/>
    <w:rsid w:val="00C02373"/>
    <w:rsid w:val="00C026A9"/>
    <w:rsid w:val="00C02FF4"/>
    <w:rsid w:val="00C03086"/>
    <w:rsid w:val="00C0377D"/>
    <w:rsid w:val="00C04B1D"/>
    <w:rsid w:val="00C05F4B"/>
    <w:rsid w:val="00C06CDF"/>
    <w:rsid w:val="00C075DA"/>
    <w:rsid w:val="00C07D4B"/>
    <w:rsid w:val="00C11E5F"/>
    <w:rsid w:val="00C12EE1"/>
    <w:rsid w:val="00C130CB"/>
    <w:rsid w:val="00C13263"/>
    <w:rsid w:val="00C13946"/>
    <w:rsid w:val="00C14162"/>
    <w:rsid w:val="00C14A13"/>
    <w:rsid w:val="00C14D3C"/>
    <w:rsid w:val="00C155F5"/>
    <w:rsid w:val="00C15E00"/>
    <w:rsid w:val="00C165AD"/>
    <w:rsid w:val="00C16B8A"/>
    <w:rsid w:val="00C16D49"/>
    <w:rsid w:val="00C20C92"/>
    <w:rsid w:val="00C21F53"/>
    <w:rsid w:val="00C22288"/>
    <w:rsid w:val="00C2304C"/>
    <w:rsid w:val="00C2335B"/>
    <w:rsid w:val="00C25193"/>
    <w:rsid w:val="00C263CE"/>
    <w:rsid w:val="00C2641F"/>
    <w:rsid w:val="00C30DD6"/>
    <w:rsid w:val="00C319D0"/>
    <w:rsid w:val="00C322BA"/>
    <w:rsid w:val="00C32363"/>
    <w:rsid w:val="00C33543"/>
    <w:rsid w:val="00C343BF"/>
    <w:rsid w:val="00C34834"/>
    <w:rsid w:val="00C352DC"/>
    <w:rsid w:val="00C363B2"/>
    <w:rsid w:val="00C3772D"/>
    <w:rsid w:val="00C407CD"/>
    <w:rsid w:val="00C40F71"/>
    <w:rsid w:val="00C41472"/>
    <w:rsid w:val="00C43605"/>
    <w:rsid w:val="00C43E39"/>
    <w:rsid w:val="00C44135"/>
    <w:rsid w:val="00C44286"/>
    <w:rsid w:val="00C4456B"/>
    <w:rsid w:val="00C447E9"/>
    <w:rsid w:val="00C46167"/>
    <w:rsid w:val="00C46A5D"/>
    <w:rsid w:val="00C4711F"/>
    <w:rsid w:val="00C5031A"/>
    <w:rsid w:val="00C515C1"/>
    <w:rsid w:val="00C5187A"/>
    <w:rsid w:val="00C52064"/>
    <w:rsid w:val="00C528FD"/>
    <w:rsid w:val="00C52C73"/>
    <w:rsid w:val="00C5412C"/>
    <w:rsid w:val="00C554EB"/>
    <w:rsid w:val="00C55FE8"/>
    <w:rsid w:val="00C57583"/>
    <w:rsid w:val="00C57D45"/>
    <w:rsid w:val="00C600E2"/>
    <w:rsid w:val="00C602CA"/>
    <w:rsid w:val="00C603CB"/>
    <w:rsid w:val="00C62ED8"/>
    <w:rsid w:val="00C648D2"/>
    <w:rsid w:val="00C65981"/>
    <w:rsid w:val="00C6686A"/>
    <w:rsid w:val="00C70AF5"/>
    <w:rsid w:val="00C70E7B"/>
    <w:rsid w:val="00C72776"/>
    <w:rsid w:val="00C74653"/>
    <w:rsid w:val="00C752DE"/>
    <w:rsid w:val="00C7568C"/>
    <w:rsid w:val="00C75DCE"/>
    <w:rsid w:val="00C76464"/>
    <w:rsid w:val="00C77D19"/>
    <w:rsid w:val="00C77F17"/>
    <w:rsid w:val="00C77FAE"/>
    <w:rsid w:val="00C84D51"/>
    <w:rsid w:val="00C851A3"/>
    <w:rsid w:val="00C85287"/>
    <w:rsid w:val="00C866C6"/>
    <w:rsid w:val="00C874E2"/>
    <w:rsid w:val="00C876E3"/>
    <w:rsid w:val="00C8794C"/>
    <w:rsid w:val="00C904F5"/>
    <w:rsid w:val="00C90542"/>
    <w:rsid w:val="00C919E3"/>
    <w:rsid w:val="00C93C3B"/>
    <w:rsid w:val="00C94A6A"/>
    <w:rsid w:val="00C9583E"/>
    <w:rsid w:val="00C97A5A"/>
    <w:rsid w:val="00CA22D4"/>
    <w:rsid w:val="00CA2A50"/>
    <w:rsid w:val="00CA2EC0"/>
    <w:rsid w:val="00CA30D2"/>
    <w:rsid w:val="00CA3347"/>
    <w:rsid w:val="00CA36E2"/>
    <w:rsid w:val="00CA45C6"/>
    <w:rsid w:val="00CA46C6"/>
    <w:rsid w:val="00CA58D7"/>
    <w:rsid w:val="00CA5F60"/>
    <w:rsid w:val="00CA5F67"/>
    <w:rsid w:val="00CA7CA2"/>
    <w:rsid w:val="00CB0D5A"/>
    <w:rsid w:val="00CB1B85"/>
    <w:rsid w:val="00CB2118"/>
    <w:rsid w:val="00CB2287"/>
    <w:rsid w:val="00CB4248"/>
    <w:rsid w:val="00CB5154"/>
    <w:rsid w:val="00CB5283"/>
    <w:rsid w:val="00CB56A5"/>
    <w:rsid w:val="00CB592D"/>
    <w:rsid w:val="00CB677B"/>
    <w:rsid w:val="00CB6814"/>
    <w:rsid w:val="00CB6902"/>
    <w:rsid w:val="00CC0603"/>
    <w:rsid w:val="00CC0B9C"/>
    <w:rsid w:val="00CC27B1"/>
    <w:rsid w:val="00CC35BD"/>
    <w:rsid w:val="00CC3960"/>
    <w:rsid w:val="00CC3D4A"/>
    <w:rsid w:val="00CC5605"/>
    <w:rsid w:val="00CC5929"/>
    <w:rsid w:val="00CC5B2A"/>
    <w:rsid w:val="00CC6B1B"/>
    <w:rsid w:val="00CD0D4E"/>
    <w:rsid w:val="00CD1B8C"/>
    <w:rsid w:val="00CD29C6"/>
    <w:rsid w:val="00CD2B92"/>
    <w:rsid w:val="00CD3671"/>
    <w:rsid w:val="00CD4048"/>
    <w:rsid w:val="00CD68D8"/>
    <w:rsid w:val="00CD70A4"/>
    <w:rsid w:val="00CD73E5"/>
    <w:rsid w:val="00CD783C"/>
    <w:rsid w:val="00CE3502"/>
    <w:rsid w:val="00CE48B9"/>
    <w:rsid w:val="00CE4914"/>
    <w:rsid w:val="00CE4C2F"/>
    <w:rsid w:val="00CE6FE0"/>
    <w:rsid w:val="00CE75D4"/>
    <w:rsid w:val="00CE79D8"/>
    <w:rsid w:val="00CE7AAA"/>
    <w:rsid w:val="00CF1922"/>
    <w:rsid w:val="00CF1C9D"/>
    <w:rsid w:val="00CF3B10"/>
    <w:rsid w:val="00CF4F84"/>
    <w:rsid w:val="00CF4F8E"/>
    <w:rsid w:val="00CF5637"/>
    <w:rsid w:val="00CF6DD6"/>
    <w:rsid w:val="00CF718E"/>
    <w:rsid w:val="00CF7C60"/>
    <w:rsid w:val="00CF7F8D"/>
    <w:rsid w:val="00D002B8"/>
    <w:rsid w:val="00D01395"/>
    <w:rsid w:val="00D02191"/>
    <w:rsid w:val="00D0355F"/>
    <w:rsid w:val="00D03EDA"/>
    <w:rsid w:val="00D04607"/>
    <w:rsid w:val="00D04E3D"/>
    <w:rsid w:val="00D04F39"/>
    <w:rsid w:val="00D05123"/>
    <w:rsid w:val="00D05EE1"/>
    <w:rsid w:val="00D0693E"/>
    <w:rsid w:val="00D07B87"/>
    <w:rsid w:val="00D10956"/>
    <w:rsid w:val="00D111A3"/>
    <w:rsid w:val="00D120B2"/>
    <w:rsid w:val="00D1314F"/>
    <w:rsid w:val="00D135C9"/>
    <w:rsid w:val="00D15970"/>
    <w:rsid w:val="00D15BDD"/>
    <w:rsid w:val="00D168C2"/>
    <w:rsid w:val="00D16DCF"/>
    <w:rsid w:val="00D20103"/>
    <w:rsid w:val="00D2013F"/>
    <w:rsid w:val="00D20C61"/>
    <w:rsid w:val="00D21958"/>
    <w:rsid w:val="00D21E8F"/>
    <w:rsid w:val="00D22015"/>
    <w:rsid w:val="00D2221A"/>
    <w:rsid w:val="00D229E2"/>
    <w:rsid w:val="00D25FDF"/>
    <w:rsid w:val="00D27C0B"/>
    <w:rsid w:val="00D30A36"/>
    <w:rsid w:val="00D331C2"/>
    <w:rsid w:val="00D33A4F"/>
    <w:rsid w:val="00D34D64"/>
    <w:rsid w:val="00D35CAD"/>
    <w:rsid w:val="00D3663D"/>
    <w:rsid w:val="00D41B55"/>
    <w:rsid w:val="00D424FE"/>
    <w:rsid w:val="00D4250E"/>
    <w:rsid w:val="00D42BC2"/>
    <w:rsid w:val="00D42E59"/>
    <w:rsid w:val="00D431B4"/>
    <w:rsid w:val="00D4443F"/>
    <w:rsid w:val="00D44C6D"/>
    <w:rsid w:val="00D44FA7"/>
    <w:rsid w:val="00D461FC"/>
    <w:rsid w:val="00D4679B"/>
    <w:rsid w:val="00D46B0D"/>
    <w:rsid w:val="00D46F8C"/>
    <w:rsid w:val="00D47F6F"/>
    <w:rsid w:val="00D501C0"/>
    <w:rsid w:val="00D509B0"/>
    <w:rsid w:val="00D51902"/>
    <w:rsid w:val="00D538A9"/>
    <w:rsid w:val="00D5394E"/>
    <w:rsid w:val="00D540DB"/>
    <w:rsid w:val="00D54D90"/>
    <w:rsid w:val="00D54E4B"/>
    <w:rsid w:val="00D5551F"/>
    <w:rsid w:val="00D55C40"/>
    <w:rsid w:val="00D57F9C"/>
    <w:rsid w:val="00D605A8"/>
    <w:rsid w:val="00D608F9"/>
    <w:rsid w:val="00D60E7F"/>
    <w:rsid w:val="00D619B6"/>
    <w:rsid w:val="00D62077"/>
    <w:rsid w:val="00D62805"/>
    <w:rsid w:val="00D631EE"/>
    <w:rsid w:val="00D63868"/>
    <w:rsid w:val="00D63CED"/>
    <w:rsid w:val="00D64F3B"/>
    <w:rsid w:val="00D66B0F"/>
    <w:rsid w:val="00D67128"/>
    <w:rsid w:val="00D7046F"/>
    <w:rsid w:val="00D70878"/>
    <w:rsid w:val="00D70BAE"/>
    <w:rsid w:val="00D70F9D"/>
    <w:rsid w:val="00D71C63"/>
    <w:rsid w:val="00D71F87"/>
    <w:rsid w:val="00D72500"/>
    <w:rsid w:val="00D72716"/>
    <w:rsid w:val="00D72CDA"/>
    <w:rsid w:val="00D7316D"/>
    <w:rsid w:val="00D73537"/>
    <w:rsid w:val="00D73697"/>
    <w:rsid w:val="00D7381A"/>
    <w:rsid w:val="00D747F7"/>
    <w:rsid w:val="00D76396"/>
    <w:rsid w:val="00D76E63"/>
    <w:rsid w:val="00D77BBE"/>
    <w:rsid w:val="00D8234A"/>
    <w:rsid w:val="00D83253"/>
    <w:rsid w:val="00D83B05"/>
    <w:rsid w:val="00D91A32"/>
    <w:rsid w:val="00D91DB6"/>
    <w:rsid w:val="00D92586"/>
    <w:rsid w:val="00D93B16"/>
    <w:rsid w:val="00D93CD1"/>
    <w:rsid w:val="00D951B6"/>
    <w:rsid w:val="00D95C11"/>
    <w:rsid w:val="00D9679B"/>
    <w:rsid w:val="00D96C07"/>
    <w:rsid w:val="00DA0A45"/>
    <w:rsid w:val="00DA0B3B"/>
    <w:rsid w:val="00DA0F13"/>
    <w:rsid w:val="00DA0FF6"/>
    <w:rsid w:val="00DA35ED"/>
    <w:rsid w:val="00DA3DF0"/>
    <w:rsid w:val="00DA5723"/>
    <w:rsid w:val="00DA6854"/>
    <w:rsid w:val="00DA6EDE"/>
    <w:rsid w:val="00DB1E43"/>
    <w:rsid w:val="00DB2016"/>
    <w:rsid w:val="00DB226D"/>
    <w:rsid w:val="00DB38E2"/>
    <w:rsid w:val="00DC11FC"/>
    <w:rsid w:val="00DC1ABF"/>
    <w:rsid w:val="00DC2220"/>
    <w:rsid w:val="00DC237C"/>
    <w:rsid w:val="00DC249B"/>
    <w:rsid w:val="00DC3DC3"/>
    <w:rsid w:val="00DC413A"/>
    <w:rsid w:val="00DC43F6"/>
    <w:rsid w:val="00DC5477"/>
    <w:rsid w:val="00DC60AA"/>
    <w:rsid w:val="00DC6194"/>
    <w:rsid w:val="00DC69F2"/>
    <w:rsid w:val="00DC76CD"/>
    <w:rsid w:val="00DD0A84"/>
    <w:rsid w:val="00DD29B6"/>
    <w:rsid w:val="00DD2C72"/>
    <w:rsid w:val="00DD5703"/>
    <w:rsid w:val="00DD5B2F"/>
    <w:rsid w:val="00DD6464"/>
    <w:rsid w:val="00DD761E"/>
    <w:rsid w:val="00DE06E5"/>
    <w:rsid w:val="00DE1202"/>
    <w:rsid w:val="00DE13CB"/>
    <w:rsid w:val="00DE2285"/>
    <w:rsid w:val="00DE234D"/>
    <w:rsid w:val="00DE2E0D"/>
    <w:rsid w:val="00DE4099"/>
    <w:rsid w:val="00DE4100"/>
    <w:rsid w:val="00DE43E7"/>
    <w:rsid w:val="00DE4776"/>
    <w:rsid w:val="00DE4A33"/>
    <w:rsid w:val="00DE519D"/>
    <w:rsid w:val="00DE570C"/>
    <w:rsid w:val="00DE5FBD"/>
    <w:rsid w:val="00DE626D"/>
    <w:rsid w:val="00DE6A5B"/>
    <w:rsid w:val="00DE6E0E"/>
    <w:rsid w:val="00DF0BA5"/>
    <w:rsid w:val="00DF0D0E"/>
    <w:rsid w:val="00DF21C2"/>
    <w:rsid w:val="00DF3342"/>
    <w:rsid w:val="00DF46A3"/>
    <w:rsid w:val="00DF57A3"/>
    <w:rsid w:val="00DF59EC"/>
    <w:rsid w:val="00DF6B28"/>
    <w:rsid w:val="00DF7185"/>
    <w:rsid w:val="00DF7485"/>
    <w:rsid w:val="00DF7B1B"/>
    <w:rsid w:val="00DF7EDF"/>
    <w:rsid w:val="00E02055"/>
    <w:rsid w:val="00E04F70"/>
    <w:rsid w:val="00E05087"/>
    <w:rsid w:val="00E05C15"/>
    <w:rsid w:val="00E06621"/>
    <w:rsid w:val="00E068D8"/>
    <w:rsid w:val="00E078E4"/>
    <w:rsid w:val="00E07E2D"/>
    <w:rsid w:val="00E07EF8"/>
    <w:rsid w:val="00E10349"/>
    <w:rsid w:val="00E10E8B"/>
    <w:rsid w:val="00E1119C"/>
    <w:rsid w:val="00E118F0"/>
    <w:rsid w:val="00E11AE3"/>
    <w:rsid w:val="00E125FE"/>
    <w:rsid w:val="00E12BE6"/>
    <w:rsid w:val="00E13228"/>
    <w:rsid w:val="00E13829"/>
    <w:rsid w:val="00E139BA"/>
    <w:rsid w:val="00E13D3E"/>
    <w:rsid w:val="00E15C82"/>
    <w:rsid w:val="00E16356"/>
    <w:rsid w:val="00E1641F"/>
    <w:rsid w:val="00E17053"/>
    <w:rsid w:val="00E17203"/>
    <w:rsid w:val="00E1744A"/>
    <w:rsid w:val="00E219D0"/>
    <w:rsid w:val="00E22BEC"/>
    <w:rsid w:val="00E2345E"/>
    <w:rsid w:val="00E23508"/>
    <w:rsid w:val="00E2354C"/>
    <w:rsid w:val="00E24FD7"/>
    <w:rsid w:val="00E251DA"/>
    <w:rsid w:val="00E25BA0"/>
    <w:rsid w:val="00E26490"/>
    <w:rsid w:val="00E267C4"/>
    <w:rsid w:val="00E26A2F"/>
    <w:rsid w:val="00E304E9"/>
    <w:rsid w:val="00E30654"/>
    <w:rsid w:val="00E32582"/>
    <w:rsid w:val="00E33B1E"/>
    <w:rsid w:val="00E36C3E"/>
    <w:rsid w:val="00E37315"/>
    <w:rsid w:val="00E37D1F"/>
    <w:rsid w:val="00E41ECF"/>
    <w:rsid w:val="00E42171"/>
    <w:rsid w:val="00E426BC"/>
    <w:rsid w:val="00E43B0A"/>
    <w:rsid w:val="00E4420B"/>
    <w:rsid w:val="00E461D1"/>
    <w:rsid w:val="00E46876"/>
    <w:rsid w:val="00E468BB"/>
    <w:rsid w:val="00E47CE6"/>
    <w:rsid w:val="00E501AF"/>
    <w:rsid w:val="00E50F81"/>
    <w:rsid w:val="00E51EFF"/>
    <w:rsid w:val="00E529C7"/>
    <w:rsid w:val="00E53A9B"/>
    <w:rsid w:val="00E54230"/>
    <w:rsid w:val="00E551C9"/>
    <w:rsid w:val="00E55795"/>
    <w:rsid w:val="00E55DCE"/>
    <w:rsid w:val="00E55FDD"/>
    <w:rsid w:val="00E601F2"/>
    <w:rsid w:val="00E60BD1"/>
    <w:rsid w:val="00E6104F"/>
    <w:rsid w:val="00E6259B"/>
    <w:rsid w:val="00E636CB"/>
    <w:rsid w:val="00E66540"/>
    <w:rsid w:val="00E6764B"/>
    <w:rsid w:val="00E67860"/>
    <w:rsid w:val="00E67E93"/>
    <w:rsid w:val="00E71194"/>
    <w:rsid w:val="00E71539"/>
    <w:rsid w:val="00E718F1"/>
    <w:rsid w:val="00E72714"/>
    <w:rsid w:val="00E7280F"/>
    <w:rsid w:val="00E73E21"/>
    <w:rsid w:val="00E742D6"/>
    <w:rsid w:val="00E76028"/>
    <w:rsid w:val="00E76A2E"/>
    <w:rsid w:val="00E77929"/>
    <w:rsid w:val="00E8035A"/>
    <w:rsid w:val="00E808D0"/>
    <w:rsid w:val="00E80B5D"/>
    <w:rsid w:val="00E80D4B"/>
    <w:rsid w:val="00E81B16"/>
    <w:rsid w:val="00E827C7"/>
    <w:rsid w:val="00E83913"/>
    <w:rsid w:val="00E84D52"/>
    <w:rsid w:val="00E84D7F"/>
    <w:rsid w:val="00E867BD"/>
    <w:rsid w:val="00E86F85"/>
    <w:rsid w:val="00E877F3"/>
    <w:rsid w:val="00E91279"/>
    <w:rsid w:val="00E91964"/>
    <w:rsid w:val="00E9483E"/>
    <w:rsid w:val="00E94FBF"/>
    <w:rsid w:val="00E9508A"/>
    <w:rsid w:val="00E953A8"/>
    <w:rsid w:val="00E95719"/>
    <w:rsid w:val="00E95B96"/>
    <w:rsid w:val="00E96D19"/>
    <w:rsid w:val="00E97C99"/>
    <w:rsid w:val="00EA1304"/>
    <w:rsid w:val="00EA224E"/>
    <w:rsid w:val="00EA2352"/>
    <w:rsid w:val="00EA2E90"/>
    <w:rsid w:val="00EA3B52"/>
    <w:rsid w:val="00EA3EEE"/>
    <w:rsid w:val="00EA482F"/>
    <w:rsid w:val="00EA51C5"/>
    <w:rsid w:val="00EA65BB"/>
    <w:rsid w:val="00EA67D6"/>
    <w:rsid w:val="00EA7E59"/>
    <w:rsid w:val="00EB26B9"/>
    <w:rsid w:val="00EB4A94"/>
    <w:rsid w:val="00EB4B0F"/>
    <w:rsid w:val="00EB526A"/>
    <w:rsid w:val="00EB5E64"/>
    <w:rsid w:val="00EB7048"/>
    <w:rsid w:val="00EB7F24"/>
    <w:rsid w:val="00EC0004"/>
    <w:rsid w:val="00EC0BA7"/>
    <w:rsid w:val="00EC192D"/>
    <w:rsid w:val="00EC5CE7"/>
    <w:rsid w:val="00EC62CA"/>
    <w:rsid w:val="00EC6F85"/>
    <w:rsid w:val="00EC7ECA"/>
    <w:rsid w:val="00ED0709"/>
    <w:rsid w:val="00ED1255"/>
    <w:rsid w:val="00ED19C2"/>
    <w:rsid w:val="00ED2D1F"/>
    <w:rsid w:val="00ED38DE"/>
    <w:rsid w:val="00ED4D1C"/>
    <w:rsid w:val="00ED547F"/>
    <w:rsid w:val="00ED581B"/>
    <w:rsid w:val="00ED72E0"/>
    <w:rsid w:val="00ED7F91"/>
    <w:rsid w:val="00EE0E30"/>
    <w:rsid w:val="00EE11C5"/>
    <w:rsid w:val="00EE1A30"/>
    <w:rsid w:val="00EE206A"/>
    <w:rsid w:val="00EE2C67"/>
    <w:rsid w:val="00EE425A"/>
    <w:rsid w:val="00EE4A4E"/>
    <w:rsid w:val="00EF0D6E"/>
    <w:rsid w:val="00EF0F0A"/>
    <w:rsid w:val="00EF1442"/>
    <w:rsid w:val="00EF281F"/>
    <w:rsid w:val="00EF283E"/>
    <w:rsid w:val="00EF5510"/>
    <w:rsid w:val="00EF5581"/>
    <w:rsid w:val="00EF67FF"/>
    <w:rsid w:val="00EF692A"/>
    <w:rsid w:val="00EF6F3F"/>
    <w:rsid w:val="00EF7329"/>
    <w:rsid w:val="00EF76E8"/>
    <w:rsid w:val="00EF7A3F"/>
    <w:rsid w:val="00EF7F05"/>
    <w:rsid w:val="00F005CF"/>
    <w:rsid w:val="00F019FD"/>
    <w:rsid w:val="00F01F74"/>
    <w:rsid w:val="00F024C5"/>
    <w:rsid w:val="00F028EE"/>
    <w:rsid w:val="00F0291B"/>
    <w:rsid w:val="00F039FA"/>
    <w:rsid w:val="00F04AAD"/>
    <w:rsid w:val="00F04DF6"/>
    <w:rsid w:val="00F05070"/>
    <w:rsid w:val="00F056CC"/>
    <w:rsid w:val="00F10253"/>
    <w:rsid w:val="00F112FD"/>
    <w:rsid w:val="00F11C52"/>
    <w:rsid w:val="00F13A12"/>
    <w:rsid w:val="00F14414"/>
    <w:rsid w:val="00F15782"/>
    <w:rsid w:val="00F16099"/>
    <w:rsid w:val="00F17F96"/>
    <w:rsid w:val="00F20142"/>
    <w:rsid w:val="00F21FE7"/>
    <w:rsid w:val="00F229A8"/>
    <w:rsid w:val="00F25004"/>
    <w:rsid w:val="00F25F22"/>
    <w:rsid w:val="00F262C0"/>
    <w:rsid w:val="00F273B7"/>
    <w:rsid w:val="00F27EFE"/>
    <w:rsid w:val="00F30814"/>
    <w:rsid w:val="00F32266"/>
    <w:rsid w:val="00F32BB0"/>
    <w:rsid w:val="00F33008"/>
    <w:rsid w:val="00F34880"/>
    <w:rsid w:val="00F3631B"/>
    <w:rsid w:val="00F378F9"/>
    <w:rsid w:val="00F37A1E"/>
    <w:rsid w:val="00F40BBC"/>
    <w:rsid w:val="00F42435"/>
    <w:rsid w:val="00F43401"/>
    <w:rsid w:val="00F43539"/>
    <w:rsid w:val="00F43802"/>
    <w:rsid w:val="00F438A0"/>
    <w:rsid w:val="00F43F63"/>
    <w:rsid w:val="00F4429D"/>
    <w:rsid w:val="00F44659"/>
    <w:rsid w:val="00F447E5"/>
    <w:rsid w:val="00F44832"/>
    <w:rsid w:val="00F45144"/>
    <w:rsid w:val="00F451F3"/>
    <w:rsid w:val="00F46625"/>
    <w:rsid w:val="00F46A41"/>
    <w:rsid w:val="00F47DDC"/>
    <w:rsid w:val="00F50244"/>
    <w:rsid w:val="00F50DB4"/>
    <w:rsid w:val="00F51A2B"/>
    <w:rsid w:val="00F51A86"/>
    <w:rsid w:val="00F53CC8"/>
    <w:rsid w:val="00F557F1"/>
    <w:rsid w:val="00F55D73"/>
    <w:rsid w:val="00F5614E"/>
    <w:rsid w:val="00F57B05"/>
    <w:rsid w:val="00F623CB"/>
    <w:rsid w:val="00F63DFA"/>
    <w:rsid w:val="00F64895"/>
    <w:rsid w:val="00F6530E"/>
    <w:rsid w:val="00F6678F"/>
    <w:rsid w:val="00F6758C"/>
    <w:rsid w:val="00F67758"/>
    <w:rsid w:val="00F70B01"/>
    <w:rsid w:val="00F72409"/>
    <w:rsid w:val="00F73723"/>
    <w:rsid w:val="00F73A79"/>
    <w:rsid w:val="00F766CB"/>
    <w:rsid w:val="00F766CE"/>
    <w:rsid w:val="00F774A8"/>
    <w:rsid w:val="00F774C9"/>
    <w:rsid w:val="00F7763B"/>
    <w:rsid w:val="00F802BA"/>
    <w:rsid w:val="00F805B1"/>
    <w:rsid w:val="00F80B21"/>
    <w:rsid w:val="00F810A1"/>
    <w:rsid w:val="00F81CD5"/>
    <w:rsid w:val="00F82437"/>
    <w:rsid w:val="00F82D9D"/>
    <w:rsid w:val="00F83F4F"/>
    <w:rsid w:val="00F83F85"/>
    <w:rsid w:val="00F8481E"/>
    <w:rsid w:val="00F849BC"/>
    <w:rsid w:val="00F85171"/>
    <w:rsid w:val="00F853BC"/>
    <w:rsid w:val="00F85B4B"/>
    <w:rsid w:val="00F85F95"/>
    <w:rsid w:val="00F87266"/>
    <w:rsid w:val="00F87717"/>
    <w:rsid w:val="00F9025C"/>
    <w:rsid w:val="00F90B96"/>
    <w:rsid w:val="00F911B4"/>
    <w:rsid w:val="00F9393B"/>
    <w:rsid w:val="00F94A8E"/>
    <w:rsid w:val="00F9590C"/>
    <w:rsid w:val="00F969BC"/>
    <w:rsid w:val="00F96EEE"/>
    <w:rsid w:val="00F96F3C"/>
    <w:rsid w:val="00F979B1"/>
    <w:rsid w:val="00FA08ED"/>
    <w:rsid w:val="00FA19AF"/>
    <w:rsid w:val="00FA4097"/>
    <w:rsid w:val="00FA6166"/>
    <w:rsid w:val="00FA6DE5"/>
    <w:rsid w:val="00FB1A14"/>
    <w:rsid w:val="00FB1F26"/>
    <w:rsid w:val="00FB247D"/>
    <w:rsid w:val="00FB3E65"/>
    <w:rsid w:val="00FB468E"/>
    <w:rsid w:val="00FB64DC"/>
    <w:rsid w:val="00FB6773"/>
    <w:rsid w:val="00FC0557"/>
    <w:rsid w:val="00FC0B97"/>
    <w:rsid w:val="00FC22CC"/>
    <w:rsid w:val="00FC286D"/>
    <w:rsid w:val="00FC3DCE"/>
    <w:rsid w:val="00FC53FF"/>
    <w:rsid w:val="00FC7710"/>
    <w:rsid w:val="00FD0250"/>
    <w:rsid w:val="00FD0D89"/>
    <w:rsid w:val="00FD0F32"/>
    <w:rsid w:val="00FD1942"/>
    <w:rsid w:val="00FD20BC"/>
    <w:rsid w:val="00FD239D"/>
    <w:rsid w:val="00FD3FA6"/>
    <w:rsid w:val="00FD4018"/>
    <w:rsid w:val="00FD5103"/>
    <w:rsid w:val="00FD5BA0"/>
    <w:rsid w:val="00FD67EA"/>
    <w:rsid w:val="00FD6EA6"/>
    <w:rsid w:val="00FD724C"/>
    <w:rsid w:val="00FE1159"/>
    <w:rsid w:val="00FE11A6"/>
    <w:rsid w:val="00FE248C"/>
    <w:rsid w:val="00FE2A55"/>
    <w:rsid w:val="00FE44E6"/>
    <w:rsid w:val="00FE5946"/>
    <w:rsid w:val="00FE6040"/>
    <w:rsid w:val="00FE67D3"/>
    <w:rsid w:val="00FF0506"/>
    <w:rsid w:val="00FF14AE"/>
    <w:rsid w:val="00FF1DB3"/>
    <w:rsid w:val="00FF25D7"/>
    <w:rsid w:val="00FF271D"/>
    <w:rsid w:val="00FF301A"/>
    <w:rsid w:val="00FF513B"/>
    <w:rsid w:val="00FF5A0D"/>
    <w:rsid w:val="00FF5D9B"/>
    <w:rsid w:val="00FF661B"/>
    <w:rsid w:val="00FF6AE2"/>
    <w:rsid w:val="0113262E"/>
    <w:rsid w:val="014B53FD"/>
    <w:rsid w:val="01566578"/>
    <w:rsid w:val="01600086"/>
    <w:rsid w:val="01662E43"/>
    <w:rsid w:val="01683A6E"/>
    <w:rsid w:val="016D49BF"/>
    <w:rsid w:val="016D5F06"/>
    <w:rsid w:val="016F32D1"/>
    <w:rsid w:val="01AF21DC"/>
    <w:rsid w:val="01B17299"/>
    <w:rsid w:val="01CC65F3"/>
    <w:rsid w:val="01E45D1C"/>
    <w:rsid w:val="01F655A5"/>
    <w:rsid w:val="02325D1F"/>
    <w:rsid w:val="025839C8"/>
    <w:rsid w:val="026D7A58"/>
    <w:rsid w:val="026E72D6"/>
    <w:rsid w:val="027E1A6B"/>
    <w:rsid w:val="02867B14"/>
    <w:rsid w:val="028C1B94"/>
    <w:rsid w:val="029D6083"/>
    <w:rsid w:val="02B74773"/>
    <w:rsid w:val="02BD6082"/>
    <w:rsid w:val="02C16FBE"/>
    <w:rsid w:val="02C60514"/>
    <w:rsid w:val="02C8399E"/>
    <w:rsid w:val="02DF2232"/>
    <w:rsid w:val="02E33067"/>
    <w:rsid w:val="02E50109"/>
    <w:rsid w:val="02EF7994"/>
    <w:rsid w:val="0310254D"/>
    <w:rsid w:val="0315031B"/>
    <w:rsid w:val="032626AB"/>
    <w:rsid w:val="0331609F"/>
    <w:rsid w:val="036C7FB9"/>
    <w:rsid w:val="03863D57"/>
    <w:rsid w:val="03873C87"/>
    <w:rsid w:val="03D86E42"/>
    <w:rsid w:val="03E667DF"/>
    <w:rsid w:val="03EE089D"/>
    <w:rsid w:val="03FD6050"/>
    <w:rsid w:val="04156D1F"/>
    <w:rsid w:val="041A3379"/>
    <w:rsid w:val="041B3F45"/>
    <w:rsid w:val="041E0629"/>
    <w:rsid w:val="042A46DB"/>
    <w:rsid w:val="042B3241"/>
    <w:rsid w:val="045D2070"/>
    <w:rsid w:val="045D48D4"/>
    <w:rsid w:val="04611DEB"/>
    <w:rsid w:val="04637DEA"/>
    <w:rsid w:val="04697B90"/>
    <w:rsid w:val="046D230A"/>
    <w:rsid w:val="047B4591"/>
    <w:rsid w:val="047F717D"/>
    <w:rsid w:val="0486568A"/>
    <w:rsid w:val="048E22B8"/>
    <w:rsid w:val="04914A6E"/>
    <w:rsid w:val="04B34188"/>
    <w:rsid w:val="04B73F05"/>
    <w:rsid w:val="04C4193F"/>
    <w:rsid w:val="04C74384"/>
    <w:rsid w:val="04EC4E4F"/>
    <w:rsid w:val="04F4074E"/>
    <w:rsid w:val="050B34CE"/>
    <w:rsid w:val="050B47C9"/>
    <w:rsid w:val="0538363F"/>
    <w:rsid w:val="05506ECB"/>
    <w:rsid w:val="055471FC"/>
    <w:rsid w:val="05593071"/>
    <w:rsid w:val="058448D5"/>
    <w:rsid w:val="058E24D1"/>
    <w:rsid w:val="05A2656A"/>
    <w:rsid w:val="05D23CE4"/>
    <w:rsid w:val="05D92A6B"/>
    <w:rsid w:val="05E933B6"/>
    <w:rsid w:val="05E96724"/>
    <w:rsid w:val="06083D3C"/>
    <w:rsid w:val="06210E82"/>
    <w:rsid w:val="0625136C"/>
    <w:rsid w:val="06457D72"/>
    <w:rsid w:val="064D2ABA"/>
    <w:rsid w:val="065214CE"/>
    <w:rsid w:val="06526D20"/>
    <w:rsid w:val="06753608"/>
    <w:rsid w:val="067A7917"/>
    <w:rsid w:val="06903737"/>
    <w:rsid w:val="069826AF"/>
    <w:rsid w:val="06CC059A"/>
    <w:rsid w:val="06E32385"/>
    <w:rsid w:val="06F377C5"/>
    <w:rsid w:val="06FB3B71"/>
    <w:rsid w:val="071661D4"/>
    <w:rsid w:val="073E41C1"/>
    <w:rsid w:val="07472A0C"/>
    <w:rsid w:val="076E7F46"/>
    <w:rsid w:val="07733143"/>
    <w:rsid w:val="07A3767D"/>
    <w:rsid w:val="07AA1615"/>
    <w:rsid w:val="07BF035E"/>
    <w:rsid w:val="07C53748"/>
    <w:rsid w:val="07C95E47"/>
    <w:rsid w:val="07E87D8B"/>
    <w:rsid w:val="07EB2CCD"/>
    <w:rsid w:val="07EC06EF"/>
    <w:rsid w:val="07EF62B0"/>
    <w:rsid w:val="07F11956"/>
    <w:rsid w:val="08033BC0"/>
    <w:rsid w:val="08055460"/>
    <w:rsid w:val="08065A51"/>
    <w:rsid w:val="08221B3B"/>
    <w:rsid w:val="084D12E3"/>
    <w:rsid w:val="085A1A0F"/>
    <w:rsid w:val="08805F3E"/>
    <w:rsid w:val="08A5067A"/>
    <w:rsid w:val="08AB45E4"/>
    <w:rsid w:val="08C64D80"/>
    <w:rsid w:val="08E75871"/>
    <w:rsid w:val="08EC564A"/>
    <w:rsid w:val="090F5CCF"/>
    <w:rsid w:val="09183E57"/>
    <w:rsid w:val="091B75EA"/>
    <w:rsid w:val="092E2CDA"/>
    <w:rsid w:val="09330080"/>
    <w:rsid w:val="09337357"/>
    <w:rsid w:val="093D4A8A"/>
    <w:rsid w:val="0943428B"/>
    <w:rsid w:val="094B72D5"/>
    <w:rsid w:val="094E2DB0"/>
    <w:rsid w:val="09680F4C"/>
    <w:rsid w:val="096D66F3"/>
    <w:rsid w:val="096F6A0B"/>
    <w:rsid w:val="099B518B"/>
    <w:rsid w:val="09A81AD0"/>
    <w:rsid w:val="09AA5B9A"/>
    <w:rsid w:val="09CF2743"/>
    <w:rsid w:val="09D2432A"/>
    <w:rsid w:val="09D62CC0"/>
    <w:rsid w:val="09DD35EA"/>
    <w:rsid w:val="09E43E17"/>
    <w:rsid w:val="09E6217E"/>
    <w:rsid w:val="09F303DE"/>
    <w:rsid w:val="09FC08F4"/>
    <w:rsid w:val="0A13251F"/>
    <w:rsid w:val="0A142219"/>
    <w:rsid w:val="0A167517"/>
    <w:rsid w:val="0A1F1E7D"/>
    <w:rsid w:val="0A2430C0"/>
    <w:rsid w:val="0A4320C0"/>
    <w:rsid w:val="0A4775AB"/>
    <w:rsid w:val="0A4816E3"/>
    <w:rsid w:val="0A4B4D0B"/>
    <w:rsid w:val="0A6D7283"/>
    <w:rsid w:val="0A9077B4"/>
    <w:rsid w:val="0A9B040F"/>
    <w:rsid w:val="0AA854F9"/>
    <w:rsid w:val="0AA95710"/>
    <w:rsid w:val="0AAB375B"/>
    <w:rsid w:val="0ACE5EBA"/>
    <w:rsid w:val="0AD337FE"/>
    <w:rsid w:val="0AD44B9C"/>
    <w:rsid w:val="0AE329FA"/>
    <w:rsid w:val="0AF2705E"/>
    <w:rsid w:val="0B314D37"/>
    <w:rsid w:val="0B3C58BA"/>
    <w:rsid w:val="0B4E6E3C"/>
    <w:rsid w:val="0B5C3F5A"/>
    <w:rsid w:val="0B60613E"/>
    <w:rsid w:val="0B616A3E"/>
    <w:rsid w:val="0B6929F2"/>
    <w:rsid w:val="0B923B27"/>
    <w:rsid w:val="0B99337A"/>
    <w:rsid w:val="0B996804"/>
    <w:rsid w:val="0BB8323E"/>
    <w:rsid w:val="0BBF1B02"/>
    <w:rsid w:val="0BBF6CD1"/>
    <w:rsid w:val="0BC9567D"/>
    <w:rsid w:val="0BDE7B39"/>
    <w:rsid w:val="0BE31EA7"/>
    <w:rsid w:val="0BED436B"/>
    <w:rsid w:val="0BF5426A"/>
    <w:rsid w:val="0C0E6171"/>
    <w:rsid w:val="0C0F00D5"/>
    <w:rsid w:val="0C460340"/>
    <w:rsid w:val="0C471868"/>
    <w:rsid w:val="0C8F1715"/>
    <w:rsid w:val="0CA53B48"/>
    <w:rsid w:val="0CB16396"/>
    <w:rsid w:val="0CB938F6"/>
    <w:rsid w:val="0CBF593A"/>
    <w:rsid w:val="0CCA4A29"/>
    <w:rsid w:val="0CE00BB4"/>
    <w:rsid w:val="0CE17F86"/>
    <w:rsid w:val="0D006F3E"/>
    <w:rsid w:val="0D065C52"/>
    <w:rsid w:val="0D0E3FDC"/>
    <w:rsid w:val="0D3F0C43"/>
    <w:rsid w:val="0D3F5C23"/>
    <w:rsid w:val="0D4D0644"/>
    <w:rsid w:val="0D4D0746"/>
    <w:rsid w:val="0D4D39AE"/>
    <w:rsid w:val="0D520236"/>
    <w:rsid w:val="0D5F2963"/>
    <w:rsid w:val="0D642489"/>
    <w:rsid w:val="0D7A57A3"/>
    <w:rsid w:val="0D925DC9"/>
    <w:rsid w:val="0D9B23A4"/>
    <w:rsid w:val="0DA93D3E"/>
    <w:rsid w:val="0DCC5D22"/>
    <w:rsid w:val="0DCC74BE"/>
    <w:rsid w:val="0E60226D"/>
    <w:rsid w:val="0E820497"/>
    <w:rsid w:val="0E962D88"/>
    <w:rsid w:val="0EE01707"/>
    <w:rsid w:val="0EE3717F"/>
    <w:rsid w:val="0F0675EF"/>
    <w:rsid w:val="0F1E3514"/>
    <w:rsid w:val="0F512297"/>
    <w:rsid w:val="0F6F7A42"/>
    <w:rsid w:val="0F7600B3"/>
    <w:rsid w:val="0F984793"/>
    <w:rsid w:val="0FB10EFD"/>
    <w:rsid w:val="0FB47FAE"/>
    <w:rsid w:val="0FB54C53"/>
    <w:rsid w:val="0FCF00A8"/>
    <w:rsid w:val="0FD35D30"/>
    <w:rsid w:val="0FD64731"/>
    <w:rsid w:val="0FE664E6"/>
    <w:rsid w:val="0FEC06AF"/>
    <w:rsid w:val="10171F7B"/>
    <w:rsid w:val="10585D0B"/>
    <w:rsid w:val="10645287"/>
    <w:rsid w:val="10693042"/>
    <w:rsid w:val="106F1F77"/>
    <w:rsid w:val="10872E33"/>
    <w:rsid w:val="10983736"/>
    <w:rsid w:val="109B79B0"/>
    <w:rsid w:val="109C4701"/>
    <w:rsid w:val="10B72DCE"/>
    <w:rsid w:val="10BC21B5"/>
    <w:rsid w:val="10E176EF"/>
    <w:rsid w:val="10E21C77"/>
    <w:rsid w:val="10FE5368"/>
    <w:rsid w:val="11215BED"/>
    <w:rsid w:val="112D5259"/>
    <w:rsid w:val="112F256E"/>
    <w:rsid w:val="113923AA"/>
    <w:rsid w:val="114619E7"/>
    <w:rsid w:val="11506EE4"/>
    <w:rsid w:val="115B11B8"/>
    <w:rsid w:val="116C098E"/>
    <w:rsid w:val="117D51CF"/>
    <w:rsid w:val="119A50FA"/>
    <w:rsid w:val="119E7D40"/>
    <w:rsid w:val="11A37FF7"/>
    <w:rsid w:val="11A750F1"/>
    <w:rsid w:val="11AB432E"/>
    <w:rsid w:val="11B63E28"/>
    <w:rsid w:val="11BB5C84"/>
    <w:rsid w:val="11BC5150"/>
    <w:rsid w:val="11C91DC1"/>
    <w:rsid w:val="12003A90"/>
    <w:rsid w:val="12003F88"/>
    <w:rsid w:val="12251AE3"/>
    <w:rsid w:val="124E2B9B"/>
    <w:rsid w:val="1258784B"/>
    <w:rsid w:val="127E591E"/>
    <w:rsid w:val="127F72C4"/>
    <w:rsid w:val="129A1AC2"/>
    <w:rsid w:val="12A93215"/>
    <w:rsid w:val="12B61383"/>
    <w:rsid w:val="13191B43"/>
    <w:rsid w:val="133D368C"/>
    <w:rsid w:val="13526F45"/>
    <w:rsid w:val="13582387"/>
    <w:rsid w:val="135F4D3F"/>
    <w:rsid w:val="13603F93"/>
    <w:rsid w:val="1364009B"/>
    <w:rsid w:val="13902E0D"/>
    <w:rsid w:val="13933708"/>
    <w:rsid w:val="139D55E5"/>
    <w:rsid w:val="13A15320"/>
    <w:rsid w:val="13B23A40"/>
    <w:rsid w:val="13BA1DAB"/>
    <w:rsid w:val="13BD1FDA"/>
    <w:rsid w:val="13C21432"/>
    <w:rsid w:val="13DF4824"/>
    <w:rsid w:val="14007B1D"/>
    <w:rsid w:val="140428F3"/>
    <w:rsid w:val="14074FDE"/>
    <w:rsid w:val="14326696"/>
    <w:rsid w:val="143409A9"/>
    <w:rsid w:val="14343161"/>
    <w:rsid w:val="14350FE9"/>
    <w:rsid w:val="144B70F0"/>
    <w:rsid w:val="144C0EE9"/>
    <w:rsid w:val="145377AF"/>
    <w:rsid w:val="146E29C3"/>
    <w:rsid w:val="14741E63"/>
    <w:rsid w:val="148861CD"/>
    <w:rsid w:val="148F444F"/>
    <w:rsid w:val="14977F59"/>
    <w:rsid w:val="14A459D3"/>
    <w:rsid w:val="14C119DC"/>
    <w:rsid w:val="14D91E84"/>
    <w:rsid w:val="14E52E72"/>
    <w:rsid w:val="14E600A8"/>
    <w:rsid w:val="14E803E0"/>
    <w:rsid w:val="14EF6629"/>
    <w:rsid w:val="14F207EE"/>
    <w:rsid w:val="14F40E12"/>
    <w:rsid w:val="15321DAC"/>
    <w:rsid w:val="1533126C"/>
    <w:rsid w:val="155C20D9"/>
    <w:rsid w:val="1581283B"/>
    <w:rsid w:val="158E05B3"/>
    <w:rsid w:val="15BF4701"/>
    <w:rsid w:val="15E002B2"/>
    <w:rsid w:val="15EB2561"/>
    <w:rsid w:val="15F32B9E"/>
    <w:rsid w:val="15FF261C"/>
    <w:rsid w:val="160B69BB"/>
    <w:rsid w:val="161D287B"/>
    <w:rsid w:val="1656602A"/>
    <w:rsid w:val="16577E8A"/>
    <w:rsid w:val="165F2958"/>
    <w:rsid w:val="1660661B"/>
    <w:rsid w:val="166F759A"/>
    <w:rsid w:val="169401FE"/>
    <w:rsid w:val="16A36CF0"/>
    <w:rsid w:val="16B21E51"/>
    <w:rsid w:val="16C245F0"/>
    <w:rsid w:val="16C8640A"/>
    <w:rsid w:val="16CA1955"/>
    <w:rsid w:val="16DD5B8D"/>
    <w:rsid w:val="16E11D94"/>
    <w:rsid w:val="17017E18"/>
    <w:rsid w:val="171C434F"/>
    <w:rsid w:val="173A3968"/>
    <w:rsid w:val="173F4CE5"/>
    <w:rsid w:val="17440624"/>
    <w:rsid w:val="17592C2A"/>
    <w:rsid w:val="175B5D2B"/>
    <w:rsid w:val="175D3512"/>
    <w:rsid w:val="179677FC"/>
    <w:rsid w:val="17A132AF"/>
    <w:rsid w:val="17A93869"/>
    <w:rsid w:val="17BA7BE5"/>
    <w:rsid w:val="17FF0F8D"/>
    <w:rsid w:val="18120E04"/>
    <w:rsid w:val="181B56F4"/>
    <w:rsid w:val="18277E39"/>
    <w:rsid w:val="184638DF"/>
    <w:rsid w:val="18471B29"/>
    <w:rsid w:val="186067D3"/>
    <w:rsid w:val="1876676F"/>
    <w:rsid w:val="18825D79"/>
    <w:rsid w:val="18991C9A"/>
    <w:rsid w:val="18A10C43"/>
    <w:rsid w:val="18B91EB7"/>
    <w:rsid w:val="18BE17C6"/>
    <w:rsid w:val="18BF2C95"/>
    <w:rsid w:val="18C37D26"/>
    <w:rsid w:val="18C5638D"/>
    <w:rsid w:val="18D73D26"/>
    <w:rsid w:val="18E11BB7"/>
    <w:rsid w:val="18E17B3C"/>
    <w:rsid w:val="18F07766"/>
    <w:rsid w:val="19134DFB"/>
    <w:rsid w:val="193028E8"/>
    <w:rsid w:val="19354837"/>
    <w:rsid w:val="19591A2C"/>
    <w:rsid w:val="19746001"/>
    <w:rsid w:val="198D3683"/>
    <w:rsid w:val="19A26443"/>
    <w:rsid w:val="19A31EF3"/>
    <w:rsid w:val="19B13D66"/>
    <w:rsid w:val="19C514A1"/>
    <w:rsid w:val="19C91F21"/>
    <w:rsid w:val="19D11A9E"/>
    <w:rsid w:val="19D63CD3"/>
    <w:rsid w:val="19ED46F9"/>
    <w:rsid w:val="19EE238C"/>
    <w:rsid w:val="19F27432"/>
    <w:rsid w:val="19FA13F3"/>
    <w:rsid w:val="1A2338C4"/>
    <w:rsid w:val="1A2357DB"/>
    <w:rsid w:val="1A276359"/>
    <w:rsid w:val="1A27761B"/>
    <w:rsid w:val="1A3301B9"/>
    <w:rsid w:val="1A350B63"/>
    <w:rsid w:val="1A3C4FC1"/>
    <w:rsid w:val="1A48542F"/>
    <w:rsid w:val="1A696CD2"/>
    <w:rsid w:val="1A7C020E"/>
    <w:rsid w:val="1A80060F"/>
    <w:rsid w:val="1A971F11"/>
    <w:rsid w:val="1AB069B9"/>
    <w:rsid w:val="1AC900AB"/>
    <w:rsid w:val="1AD87231"/>
    <w:rsid w:val="1B157897"/>
    <w:rsid w:val="1B184977"/>
    <w:rsid w:val="1B1E1BE8"/>
    <w:rsid w:val="1B251853"/>
    <w:rsid w:val="1B294BF0"/>
    <w:rsid w:val="1B3A3823"/>
    <w:rsid w:val="1B3C37E6"/>
    <w:rsid w:val="1B604870"/>
    <w:rsid w:val="1B66773C"/>
    <w:rsid w:val="1B7D584D"/>
    <w:rsid w:val="1B80293B"/>
    <w:rsid w:val="1B966281"/>
    <w:rsid w:val="1BB0042F"/>
    <w:rsid w:val="1BBF58C4"/>
    <w:rsid w:val="1BE35358"/>
    <w:rsid w:val="1BF1252D"/>
    <w:rsid w:val="1BFD36FD"/>
    <w:rsid w:val="1C0344AF"/>
    <w:rsid w:val="1C190FD4"/>
    <w:rsid w:val="1C21500C"/>
    <w:rsid w:val="1C3312AA"/>
    <w:rsid w:val="1C466002"/>
    <w:rsid w:val="1C4A2372"/>
    <w:rsid w:val="1C523FA7"/>
    <w:rsid w:val="1C74731A"/>
    <w:rsid w:val="1C82658E"/>
    <w:rsid w:val="1C913180"/>
    <w:rsid w:val="1CCC2599"/>
    <w:rsid w:val="1CD87D30"/>
    <w:rsid w:val="1CF85239"/>
    <w:rsid w:val="1CFA5BAF"/>
    <w:rsid w:val="1D061AFC"/>
    <w:rsid w:val="1D077662"/>
    <w:rsid w:val="1D1131D6"/>
    <w:rsid w:val="1D2328AA"/>
    <w:rsid w:val="1D2435DD"/>
    <w:rsid w:val="1D555592"/>
    <w:rsid w:val="1D5579CC"/>
    <w:rsid w:val="1D5B054E"/>
    <w:rsid w:val="1D5D010F"/>
    <w:rsid w:val="1D8C6DE4"/>
    <w:rsid w:val="1DC53B30"/>
    <w:rsid w:val="1DC928DC"/>
    <w:rsid w:val="1DE04B22"/>
    <w:rsid w:val="1DEF4212"/>
    <w:rsid w:val="1DF93C21"/>
    <w:rsid w:val="1E081EA5"/>
    <w:rsid w:val="1E124F1E"/>
    <w:rsid w:val="1E3E7D02"/>
    <w:rsid w:val="1E573937"/>
    <w:rsid w:val="1E6900A5"/>
    <w:rsid w:val="1E814DFA"/>
    <w:rsid w:val="1E95611D"/>
    <w:rsid w:val="1E986793"/>
    <w:rsid w:val="1E9E551C"/>
    <w:rsid w:val="1ED040ED"/>
    <w:rsid w:val="1EDC01E6"/>
    <w:rsid w:val="1EFB12B6"/>
    <w:rsid w:val="1EFF5527"/>
    <w:rsid w:val="1F0747A3"/>
    <w:rsid w:val="1F320E92"/>
    <w:rsid w:val="1F3E0A90"/>
    <w:rsid w:val="1F4177B6"/>
    <w:rsid w:val="1F424744"/>
    <w:rsid w:val="1F44712B"/>
    <w:rsid w:val="1F4D1EB7"/>
    <w:rsid w:val="1F5A615F"/>
    <w:rsid w:val="1F8D6B89"/>
    <w:rsid w:val="1FB72D9C"/>
    <w:rsid w:val="1FC11374"/>
    <w:rsid w:val="1FCD7DA3"/>
    <w:rsid w:val="1FD12F01"/>
    <w:rsid w:val="1FD91D00"/>
    <w:rsid w:val="1FEA0F2C"/>
    <w:rsid w:val="200D7944"/>
    <w:rsid w:val="201156BB"/>
    <w:rsid w:val="201959EC"/>
    <w:rsid w:val="202333EF"/>
    <w:rsid w:val="20254EDD"/>
    <w:rsid w:val="203638C1"/>
    <w:rsid w:val="203643A3"/>
    <w:rsid w:val="206C7BB9"/>
    <w:rsid w:val="207E1EF2"/>
    <w:rsid w:val="2084793E"/>
    <w:rsid w:val="209768F1"/>
    <w:rsid w:val="20A12F9B"/>
    <w:rsid w:val="20B73137"/>
    <w:rsid w:val="20B77696"/>
    <w:rsid w:val="20B87028"/>
    <w:rsid w:val="20C33EEB"/>
    <w:rsid w:val="2104567A"/>
    <w:rsid w:val="21050AA7"/>
    <w:rsid w:val="211A6DB9"/>
    <w:rsid w:val="21294AF5"/>
    <w:rsid w:val="212B6579"/>
    <w:rsid w:val="217573F7"/>
    <w:rsid w:val="219F0AD0"/>
    <w:rsid w:val="21E53286"/>
    <w:rsid w:val="21E81986"/>
    <w:rsid w:val="21EA246F"/>
    <w:rsid w:val="21F01C9E"/>
    <w:rsid w:val="220444B7"/>
    <w:rsid w:val="221409BB"/>
    <w:rsid w:val="222003B7"/>
    <w:rsid w:val="222B6912"/>
    <w:rsid w:val="22326728"/>
    <w:rsid w:val="22503799"/>
    <w:rsid w:val="225E41CB"/>
    <w:rsid w:val="225F49CD"/>
    <w:rsid w:val="225F65F2"/>
    <w:rsid w:val="229C54FB"/>
    <w:rsid w:val="22A17DFA"/>
    <w:rsid w:val="22B7763C"/>
    <w:rsid w:val="22B8028C"/>
    <w:rsid w:val="22C47125"/>
    <w:rsid w:val="22CC65E3"/>
    <w:rsid w:val="22CF49C4"/>
    <w:rsid w:val="22EC23DE"/>
    <w:rsid w:val="22ED4CED"/>
    <w:rsid w:val="22F3403F"/>
    <w:rsid w:val="23186DA4"/>
    <w:rsid w:val="231E2926"/>
    <w:rsid w:val="232D5EE3"/>
    <w:rsid w:val="23300A42"/>
    <w:rsid w:val="23453ACA"/>
    <w:rsid w:val="23486067"/>
    <w:rsid w:val="23496DDA"/>
    <w:rsid w:val="234E1379"/>
    <w:rsid w:val="234F16EA"/>
    <w:rsid w:val="23673FA3"/>
    <w:rsid w:val="23686349"/>
    <w:rsid w:val="237942B8"/>
    <w:rsid w:val="23841A9A"/>
    <w:rsid w:val="238D1804"/>
    <w:rsid w:val="23AF1DCF"/>
    <w:rsid w:val="23DF3AC8"/>
    <w:rsid w:val="23E009BA"/>
    <w:rsid w:val="23E03ED8"/>
    <w:rsid w:val="23E92342"/>
    <w:rsid w:val="2410635C"/>
    <w:rsid w:val="24161A14"/>
    <w:rsid w:val="242334D3"/>
    <w:rsid w:val="2425182A"/>
    <w:rsid w:val="24596246"/>
    <w:rsid w:val="2466331D"/>
    <w:rsid w:val="24741AB0"/>
    <w:rsid w:val="247F0CCC"/>
    <w:rsid w:val="2491377A"/>
    <w:rsid w:val="24931A1F"/>
    <w:rsid w:val="249442CF"/>
    <w:rsid w:val="24973160"/>
    <w:rsid w:val="24A900B0"/>
    <w:rsid w:val="24AF4F05"/>
    <w:rsid w:val="24B724F7"/>
    <w:rsid w:val="24BA1B14"/>
    <w:rsid w:val="24CF26E0"/>
    <w:rsid w:val="24D5119B"/>
    <w:rsid w:val="24DB5BA2"/>
    <w:rsid w:val="24F31C6A"/>
    <w:rsid w:val="25021323"/>
    <w:rsid w:val="25195CD9"/>
    <w:rsid w:val="251E26D9"/>
    <w:rsid w:val="252B172E"/>
    <w:rsid w:val="252C2FFA"/>
    <w:rsid w:val="25384C4A"/>
    <w:rsid w:val="253C6208"/>
    <w:rsid w:val="253F2D02"/>
    <w:rsid w:val="25512690"/>
    <w:rsid w:val="25553B4F"/>
    <w:rsid w:val="25632D48"/>
    <w:rsid w:val="257204D9"/>
    <w:rsid w:val="258A6AC7"/>
    <w:rsid w:val="25A40277"/>
    <w:rsid w:val="25A7524C"/>
    <w:rsid w:val="25B47E61"/>
    <w:rsid w:val="25B62A0C"/>
    <w:rsid w:val="25D12F57"/>
    <w:rsid w:val="25D626A9"/>
    <w:rsid w:val="25F11244"/>
    <w:rsid w:val="260D23DA"/>
    <w:rsid w:val="261F2FF4"/>
    <w:rsid w:val="2633527D"/>
    <w:rsid w:val="264A2DF7"/>
    <w:rsid w:val="26572DF7"/>
    <w:rsid w:val="265F27F1"/>
    <w:rsid w:val="267B20B5"/>
    <w:rsid w:val="26855103"/>
    <w:rsid w:val="26861D86"/>
    <w:rsid w:val="269A0D62"/>
    <w:rsid w:val="26A466F6"/>
    <w:rsid w:val="26CA35B0"/>
    <w:rsid w:val="26D56787"/>
    <w:rsid w:val="26DC009E"/>
    <w:rsid w:val="26E65D7F"/>
    <w:rsid w:val="26F46C03"/>
    <w:rsid w:val="271E23CE"/>
    <w:rsid w:val="271F2D34"/>
    <w:rsid w:val="27236FFE"/>
    <w:rsid w:val="272A700C"/>
    <w:rsid w:val="27315C37"/>
    <w:rsid w:val="27331804"/>
    <w:rsid w:val="275544DA"/>
    <w:rsid w:val="2775441F"/>
    <w:rsid w:val="278860B4"/>
    <w:rsid w:val="27942B7C"/>
    <w:rsid w:val="27AF2028"/>
    <w:rsid w:val="27AF412E"/>
    <w:rsid w:val="27B85398"/>
    <w:rsid w:val="27CA144C"/>
    <w:rsid w:val="27CB35CA"/>
    <w:rsid w:val="27D23BEC"/>
    <w:rsid w:val="27E26AA1"/>
    <w:rsid w:val="27E95DFD"/>
    <w:rsid w:val="27EF7CAE"/>
    <w:rsid w:val="27FD30D3"/>
    <w:rsid w:val="27FD3CF3"/>
    <w:rsid w:val="281D70E7"/>
    <w:rsid w:val="282D040C"/>
    <w:rsid w:val="28567241"/>
    <w:rsid w:val="285A2960"/>
    <w:rsid w:val="285B3247"/>
    <w:rsid w:val="28691791"/>
    <w:rsid w:val="286D6CB7"/>
    <w:rsid w:val="28823B8E"/>
    <w:rsid w:val="288A6080"/>
    <w:rsid w:val="28BF5ABD"/>
    <w:rsid w:val="28F13B0F"/>
    <w:rsid w:val="2904664C"/>
    <w:rsid w:val="2916266D"/>
    <w:rsid w:val="29170834"/>
    <w:rsid w:val="29232115"/>
    <w:rsid w:val="2926072A"/>
    <w:rsid w:val="29323E18"/>
    <w:rsid w:val="295835CB"/>
    <w:rsid w:val="296673C1"/>
    <w:rsid w:val="296918A9"/>
    <w:rsid w:val="2977495B"/>
    <w:rsid w:val="297923F6"/>
    <w:rsid w:val="2992066F"/>
    <w:rsid w:val="29B14964"/>
    <w:rsid w:val="29D90414"/>
    <w:rsid w:val="2A0226FD"/>
    <w:rsid w:val="2A066E3B"/>
    <w:rsid w:val="2A074D1C"/>
    <w:rsid w:val="2A0A293C"/>
    <w:rsid w:val="2A104D1C"/>
    <w:rsid w:val="2A616239"/>
    <w:rsid w:val="2ABA250F"/>
    <w:rsid w:val="2ABE743E"/>
    <w:rsid w:val="2ACE0D8E"/>
    <w:rsid w:val="2AE86B70"/>
    <w:rsid w:val="2AF067F2"/>
    <w:rsid w:val="2AFB2E85"/>
    <w:rsid w:val="2B0470F5"/>
    <w:rsid w:val="2B1B0975"/>
    <w:rsid w:val="2B354D93"/>
    <w:rsid w:val="2B3D4E28"/>
    <w:rsid w:val="2B5C6B8A"/>
    <w:rsid w:val="2B7606B1"/>
    <w:rsid w:val="2B815D90"/>
    <w:rsid w:val="2B8E19F4"/>
    <w:rsid w:val="2B8F4640"/>
    <w:rsid w:val="2BB40159"/>
    <w:rsid w:val="2BB6683A"/>
    <w:rsid w:val="2BB86DA1"/>
    <w:rsid w:val="2BC6770B"/>
    <w:rsid w:val="2BD66E7E"/>
    <w:rsid w:val="2BD820C9"/>
    <w:rsid w:val="2BDF669D"/>
    <w:rsid w:val="2BEA1505"/>
    <w:rsid w:val="2BF33EEB"/>
    <w:rsid w:val="2C2539CB"/>
    <w:rsid w:val="2C297938"/>
    <w:rsid w:val="2C3647BE"/>
    <w:rsid w:val="2C3D405A"/>
    <w:rsid w:val="2C4638BA"/>
    <w:rsid w:val="2C4B6230"/>
    <w:rsid w:val="2C786312"/>
    <w:rsid w:val="2CA47F25"/>
    <w:rsid w:val="2CB7329F"/>
    <w:rsid w:val="2CBE377A"/>
    <w:rsid w:val="2CC84998"/>
    <w:rsid w:val="2CCB3A02"/>
    <w:rsid w:val="2CD80BF7"/>
    <w:rsid w:val="2CF75FE0"/>
    <w:rsid w:val="2CFD4CF9"/>
    <w:rsid w:val="2D030042"/>
    <w:rsid w:val="2D186C37"/>
    <w:rsid w:val="2D393BE7"/>
    <w:rsid w:val="2D5253F4"/>
    <w:rsid w:val="2D607E85"/>
    <w:rsid w:val="2D711DAD"/>
    <w:rsid w:val="2D746F72"/>
    <w:rsid w:val="2D8B268B"/>
    <w:rsid w:val="2D905C8F"/>
    <w:rsid w:val="2D9A2AC0"/>
    <w:rsid w:val="2E0939CB"/>
    <w:rsid w:val="2E0B4F09"/>
    <w:rsid w:val="2E140695"/>
    <w:rsid w:val="2E2F5077"/>
    <w:rsid w:val="2E330724"/>
    <w:rsid w:val="2E425956"/>
    <w:rsid w:val="2E556910"/>
    <w:rsid w:val="2E5B6B1C"/>
    <w:rsid w:val="2E683ECA"/>
    <w:rsid w:val="2E816C58"/>
    <w:rsid w:val="2E8A4170"/>
    <w:rsid w:val="2E90339E"/>
    <w:rsid w:val="2E9E18E4"/>
    <w:rsid w:val="2EA62C02"/>
    <w:rsid w:val="2EA737B2"/>
    <w:rsid w:val="2EA979D6"/>
    <w:rsid w:val="2EAD1AEF"/>
    <w:rsid w:val="2ECC6797"/>
    <w:rsid w:val="2ED46B45"/>
    <w:rsid w:val="2EDB32ED"/>
    <w:rsid w:val="2EDD6569"/>
    <w:rsid w:val="2EE72643"/>
    <w:rsid w:val="2EEC53A9"/>
    <w:rsid w:val="2EF966B3"/>
    <w:rsid w:val="2EFC1F95"/>
    <w:rsid w:val="2F0F4817"/>
    <w:rsid w:val="2F194273"/>
    <w:rsid w:val="2F3D7E20"/>
    <w:rsid w:val="2F5C1923"/>
    <w:rsid w:val="2F6F447C"/>
    <w:rsid w:val="2F851637"/>
    <w:rsid w:val="2F8C3D8C"/>
    <w:rsid w:val="2F901557"/>
    <w:rsid w:val="2F9109C1"/>
    <w:rsid w:val="2FAA4ACB"/>
    <w:rsid w:val="2FB22230"/>
    <w:rsid w:val="2FBF7241"/>
    <w:rsid w:val="2FD2272B"/>
    <w:rsid w:val="2FD37F0D"/>
    <w:rsid w:val="2FE942A5"/>
    <w:rsid w:val="2FF3711D"/>
    <w:rsid w:val="2FF76C61"/>
    <w:rsid w:val="2FF963E8"/>
    <w:rsid w:val="301B085A"/>
    <w:rsid w:val="30244200"/>
    <w:rsid w:val="302B5B9C"/>
    <w:rsid w:val="30401972"/>
    <w:rsid w:val="308D58F5"/>
    <w:rsid w:val="309E1849"/>
    <w:rsid w:val="30A13372"/>
    <w:rsid w:val="30B72112"/>
    <w:rsid w:val="30BE49A6"/>
    <w:rsid w:val="30C01B01"/>
    <w:rsid w:val="30C3278A"/>
    <w:rsid w:val="30C829C0"/>
    <w:rsid w:val="30CB2BA5"/>
    <w:rsid w:val="30E51105"/>
    <w:rsid w:val="30EF2568"/>
    <w:rsid w:val="30FE7D14"/>
    <w:rsid w:val="311550E5"/>
    <w:rsid w:val="31176C49"/>
    <w:rsid w:val="311C1772"/>
    <w:rsid w:val="311C7AE0"/>
    <w:rsid w:val="312D02C4"/>
    <w:rsid w:val="31381E33"/>
    <w:rsid w:val="313913A5"/>
    <w:rsid w:val="315A29BE"/>
    <w:rsid w:val="3174311E"/>
    <w:rsid w:val="317607C3"/>
    <w:rsid w:val="31802B8C"/>
    <w:rsid w:val="3180719C"/>
    <w:rsid w:val="31B86C95"/>
    <w:rsid w:val="31BC527B"/>
    <w:rsid w:val="31BE6B0B"/>
    <w:rsid w:val="31C811E2"/>
    <w:rsid w:val="321030B9"/>
    <w:rsid w:val="321366C0"/>
    <w:rsid w:val="323D6909"/>
    <w:rsid w:val="32475335"/>
    <w:rsid w:val="324C148A"/>
    <w:rsid w:val="32542012"/>
    <w:rsid w:val="3256079F"/>
    <w:rsid w:val="32972976"/>
    <w:rsid w:val="32A1184A"/>
    <w:rsid w:val="32A949E5"/>
    <w:rsid w:val="32CF2DE6"/>
    <w:rsid w:val="32DF08C1"/>
    <w:rsid w:val="32E55A08"/>
    <w:rsid w:val="32E777B5"/>
    <w:rsid w:val="32F53DBB"/>
    <w:rsid w:val="32F64B74"/>
    <w:rsid w:val="330D4530"/>
    <w:rsid w:val="33253F34"/>
    <w:rsid w:val="33290E3E"/>
    <w:rsid w:val="332E1990"/>
    <w:rsid w:val="333F7788"/>
    <w:rsid w:val="33491698"/>
    <w:rsid w:val="334944B8"/>
    <w:rsid w:val="3373055B"/>
    <w:rsid w:val="337F6071"/>
    <w:rsid w:val="339A1C69"/>
    <w:rsid w:val="339D1944"/>
    <w:rsid w:val="33A27F57"/>
    <w:rsid w:val="33AF11EE"/>
    <w:rsid w:val="33B77F4B"/>
    <w:rsid w:val="33B92536"/>
    <w:rsid w:val="33C24845"/>
    <w:rsid w:val="33C463D0"/>
    <w:rsid w:val="33D627F4"/>
    <w:rsid w:val="33DD2784"/>
    <w:rsid w:val="33DE5EF4"/>
    <w:rsid w:val="33E32B02"/>
    <w:rsid w:val="33FB3599"/>
    <w:rsid w:val="33FE2C2C"/>
    <w:rsid w:val="342F34F3"/>
    <w:rsid w:val="342F5E48"/>
    <w:rsid w:val="343965A4"/>
    <w:rsid w:val="34475C74"/>
    <w:rsid w:val="34500B92"/>
    <w:rsid w:val="34606731"/>
    <w:rsid w:val="34622CD5"/>
    <w:rsid w:val="34691EA0"/>
    <w:rsid w:val="34A01F41"/>
    <w:rsid w:val="34B05893"/>
    <w:rsid w:val="34B40326"/>
    <w:rsid w:val="34B8052B"/>
    <w:rsid w:val="34CE0E3E"/>
    <w:rsid w:val="34DC3870"/>
    <w:rsid w:val="34DF18E9"/>
    <w:rsid w:val="34F968F1"/>
    <w:rsid w:val="35014814"/>
    <w:rsid w:val="350E6E9F"/>
    <w:rsid w:val="350F69C4"/>
    <w:rsid w:val="35141913"/>
    <w:rsid w:val="35263C7C"/>
    <w:rsid w:val="352E195C"/>
    <w:rsid w:val="35352C4A"/>
    <w:rsid w:val="35405084"/>
    <w:rsid w:val="35437E6C"/>
    <w:rsid w:val="358419B9"/>
    <w:rsid w:val="358434A0"/>
    <w:rsid w:val="35995420"/>
    <w:rsid w:val="35B63F2E"/>
    <w:rsid w:val="35C0518F"/>
    <w:rsid w:val="35C349DB"/>
    <w:rsid w:val="35EB29A8"/>
    <w:rsid w:val="35F5087A"/>
    <w:rsid w:val="363E4DCC"/>
    <w:rsid w:val="365660EB"/>
    <w:rsid w:val="365F27F0"/>
    <w:rsid w:val="366F69B2"/>
    <w:rsid w:val="36754A89"/>
    <w:rsid w:val="367E7AF7"/>
    <w:rsid w:val="36810FA2"/>
    <w:rsid w:val="368239CB"/>
    <w:rsid w:val="368A4F40"/>
    <w:rsid w:val="36A21C13"/>
    <w:rsid w:val="36AA1C38"/>
    <w:rsid w:val="36B36C4E"/>
    <w:rsid w:val="36B57EEB"/>
    <w:rsid w:val="36BF6B11"/>
    <w:rsid w:val="36C3534E"/>
    <w:rsid w:val="370C3AE9"/>
    <w:rsid w:val="37390932"/>
    <w:rsid w:val="375B7ED2"/>
    <w:rsid w:val="375C0F4B"/>
    <w:rsid w:val="37623AAE"/>
    <w:rsid w:val="37667E22"/>
    <w:rsid w:val="37771D1E"/>
    <w:rsid w:val="377F013F"/>
    <w:rsid w:val="379574B3"/>
    <w:rsid w:val="37961348"/>
    <w:rsid w:val="37D50592"/>
    <w:rsid w:val="37E31425"/>
    <w:rsid w:val="37E62518"/>
    <w:rsid w:val="37FC793C"/>
    <w:rsid w:val="380374E4"/>
    <w:rsid w:val="38074F07"/>
    <w:rsid w:val="381962B2"/>
    <w:rsid w:val="385620B1"/>
    <w:rsid w:val="386A0462"/>
    <w:rsid w:val="38706F73"/>
    <w:rsid w:val="38735C6F"/>
    <w:rsid w:val="38A817A4"/>
    <w:rsid w:val="38B95719"/>
    <w:rsid w:val="38C3171F"/>
    <w:rsid w:val="38C46963"/>
    <w:rsid w:val="38D32C32"/>
    <w:rsid w:val="38E15A4F"/>
    <w:rsid w:val="391C118C"/>
    <w:rsid w:val="39361031"/>
    <w:rsid w:val="39370247"/>
    <w:rsid w:val="394D083B"/>
    <w:rsid w:val="394F06B2"/>
    <w:rsid w:val="394F5CB5"/>
    <w:rsid w:val="395107C4"/>
    <w:rsid w:val="395B4BB5"/>
    <w:rsid w:val="395B59B3"/>
    <w:rsid w:val="39697C1D"/>
    <w:rsid w:val="39761FD8"/>
    <w:rsid w:val="398473D4"/>
    <w:rsid w:val="399E1FA1"/>
    <w:rsid w:val="39CE7BAC"/>
    <w:rsid w:val="39D065DE"/>
    <w:rsid w:val="3A226D96"/>
    <w:rsid w:val="3A267653"/>
    <w:rsid w:val="3A2F480C"/>
    <w:rsid w:val="3A3A6DDA"/>
    <w:rsid w:val="3A673ECF"/>
    <w:rsid w:val="3A755CC0"/>
    <w:rsid w:val="3A93361C"/>
    <w:rsid w:val="3A9C2B87"/>
    <w:rsid w:val="3AA8605F"/>
    <w:rsid w:val="3AB34356"/>
    <w:rsid w:val="3ADF0C7D"/>
    <w:rsid w:val="3AE936A7"/>
    <w:rsid w:val="3AEE149F"/>
    <w:rsid w:val="3B193681"/>
    <w:rsid w:val="3B1B1BBD"/>
    <w:rsid w:val="3B2A7C8B"/>
    <w:rsid w:val="3B314AB7"/>
    <w:rsid w:val="3B3C6CA1"/>
    <w:rsid w:val="3B5677F6"/>
    <w:rsid w:val="3B6A4E32"/>
    <w:rsid w:val="3B7147E6"/>
    <w:rsid w:val="3B792C92"/>
    <w:rsid w:val="3BA43F45"/>
    <w:rsid w:val="3C025E5A"/>
    <w:rsid w:val="3C0C080D"/>
    <w:rsid w:val="3C1A43BD"/>
    <w:rsid w:val="3C502835"/>
    <w:rsid w:val="3C644922"/>
    <w:rsid w:val="3C7D75F0"/>
    <w:rsid w:val="3CBF4EF4"/>
    <w:rsid w:val="3CE10E9D"/>
    <w:rsid w:val="3CF7472F"/>
    <w:rsid w:val="3CF96248"/>
    <w:rsid w:val="3D0922F9"/>
    <w:rsid w:val="3D3736A4"/>
    <w:rsid w:val="3D3736CE"/>
    <w:rsid w:val="3D3C6942"/>
    <w:rsid w:val="3D4903F1"/>
    <w:rsid w:val="3D6B675A"/>
    <w:rsid w:val="3D8336D1"/>
    <w:rsid w:val="3D8C5829"/>
    <w:rsid w:val="3D94785C"/>
    <w:rsid w:val="3DD75852"/>
    <w:rsid w:val="3DD86D81"/>
    <w:rsid w:val="3E231226"/>
    <w:rsid w:val="3E2C2FFD"/>
    <w:rsid w:val="3E327F22"/>
    <w:rsid w:val="3E386656"/>
    <w:rsid w:val="3E3E059E"/>
    <w:rsid w:val="3E5303D0"/>
    <w:rsid w:val="3E7301EC"/>
    <w:rsid w:val="3E8C673A"/>
    <w:rsid w:val="3E8F41DA"/>
    <w:rsid w:val="3E9742B8"/>
    <w:rsid w:val="3E9C19E9"/>
    <w:rsid w:val="3ED06012"/>
    <w:rsid w:val="3ED57A90"/>
    <w:rsid w:val="3EF05301"/>
    <w:rsid w:val="3EF7156B"/>
    <w:rsid w:val="3F06208B"/>
    <w:rsid w:val="3F1E5E8E"/>
    <w:rsid w:val="3F24026B"/>
    <w:rsid w:val="3F270CEE"/>
    <w:rsid w:val="3F3D0E3A"/>
    <w:rsid w:val="3F3E425E"/>
    <w:rsid w:val="3F410732"/>
    <w:rsid w:val="3F416B90"/>
    <w:rsid w:val="3F650079"/>
    <w:rsid w:val="3F82065A"/>
    <w:rsid w:val="3F827669"/>
    <w:rsid w:val="3F982D74"/>
    <w:rsid w:val="3FAF344D"/>
    <w:rsid w:val="3FBC7A01"/>
    <w:rsid w:val="3FBE79E6"/>
    <w:rsid w:val="3FC57786"/>
    <w:rsid w:val="3FE60254"/>
    <w:rsid w:val="3FEF6576"/>
    <w:rsid w:val="3FF60347"/>
    <w:rsid w:val="40081D8D"/>
    <w:rsid w:val="400E6B57"/>
    <w:rsid w:val="40123F7C"/>
    <w:rsid w:val="4018182A"/>
    <w:rsid w:val="401A3687"/>
    <w:rsid w:val="402B52A3"/>
    <w:rsid w:val="40340A16"/>
    <w:rsid w:val="406B54E4"/>
    <w:rsid w:val="40830F2E"/>
    <w:rsid w:val="40A8415D"/>
    <w:rsid w:val="40AB72C2"/>
    <w:rsid w:val="40AE0F04"/>
    <w:rsid w:val="40B85EA6"/>
    <w:rsid w:val="40CE65E7"/>
    <w:rsid w:val="40D92E9C"/>
    <w:rsid w:val="40DF0803"/>
    <w:rsid w:val="40E320B3"/>
    <w:rsid w:val="40E95E3E"/>
    <w:rsid w:val="41043EBD"/>
    <w:rsid w:val="411C4562"/>
    <w:rsid w:val="413700A4"/>
    <w:rsid w:val="41481205"/>
    <w:rsid w:val="41490601"/>
    <w:rsid w:val="41547247"/>
    <w:rsid w:val="41562DE8"/>
    <w:rsid w:val="416C1C55"/>
    <w:rsid w:val="41A23410"/>
    <w:rsid w:val="41B94C93"/>
    <w:rsid w:val="41CA60E5"/>
    <w:rsid w:val="41D41440"/>
    <w:rsid w:val="41DD48E4"/>
    <w:rsid w:val="41E326FE"/>
    <w:rsid w:val="41ED1E23"/>
    <w:rsid w:val="420273FC"/>
    <w:rsid w:val="420A7A82"/>
    <w:rsid w:val="420B2E1D"/>
    <w:rsid w:val="420D70BE"/>
    <w:rsid w:val="420F307A"/>
    <w:rsid w:val="420F4464"/>
    <w:rsid w:val="42111A3A"/>
    <w:rsid w:val="42167821"/>
    <w:rsid w:val="42257005"/>
    <w:rsid w:val="42391847"/>
    <w:rsid w:val="425A5228"/>
    <w:rsid w:val="427232F8"/>
    <w:rsid w:val="427D77E1"/>
    <w:rsid w:val="42873DA3"/>
    <w:rsid w:val="428D5127"/>
    <w:rsid w:val="428E1B4C"/>
    <w:rsid w:val="42956D5B"/>
    <w:rsid w:val="42CD7021"/>
    <w:rsid w:val="42D7272A"/>
    <w:rsid w:val="42F555BC"/>
    <w:rsid w:val="42FE24A8"/>
    <w:rsid w:val="42FF19A1"/>
    <w:rsid w:val="43105223"/>
    <w:rsid w:val="432A1706"/>
    <w:rsid w:val="432D15EE"/>
    <w:rsid w:val="43752353"/>
    <w:rsid w:val="4381760E"/>
    <w:rsid w:val="439E1132"/>
    <w:rsid w:val="43A371E0"/>
    <w:rsid w:val="43A94C2C"/>
    <w:rsid w:val="43B05314"/>
    <w:rsid w:val="43B20138"/>
    <w:rsid w:val="43B600B3"/>
    <w:rsid w:val="43BC0F13"/>
    <w:rsid w:val="43C0249E"/>
    <w:rsid w:val="43C2161B"/>
    <w:rsid w:val="43E05F9F"/>
    <w:rsid w:val="43E83AC0"/>
    <w:rsid w:val="43EE2326"/>
    <w:rsid w:val="43F47086"/>
    <w:rsid w:val="440C06BF"/>
    <w:rsid w:val="44172A19"/>
    <w:rsid w:val="44325229"/>
    <w:rsid w:val="443B21A0"/>
    <w:rsid w:val="443D7724"/>
    <w:rsid w:val="44543C02"/>
    <w:rsid w:val="44625402"/>
    <w:rsid w:val="447D7F03"/>
    <w:rsid w:val="44824D5E"/>
    <w:rsid w:val="44852026"/>
    <w:rsid w:val="448E22A4"/>
    <w:rsid w:val="4498103D"/>
    <w:rsid w:val="449E0B02"/>
    <w:rsid w:val="44A137A3"/>
    <w:rsid w:val="44A26115"/>
    <w:rsid w:val="44A3224B"/>
    <w:rsid w:val="44AD7DEE"/>
    <w:rsid w:val="44D07DD5"/>
    <w:rsid w:val="44F73843"/>
    <w:rsid w:val="452242F8"/>
    <w:rsid w:val="45324DCB"/>
    <w:rsid w:val="45371554"/>
    <w:rsid w:val="453E1532"/>
    <w:rsid w:val="453F6C8C"/>
    <w:rsid w:val="45465E62"/>
    <w:rsid w:val="454E7C9E"/>
    <w:rsid w:val="45601CBE"/>
    <w:rsid w:val="45792CE6"/>
    <w:rsid w:val="45A902BE"/>
    <w:rsid w:val="45B8757F"/>
    <w:rsid w:val="45C379E6"/>
    <w:rsid w:val="45D05FBC"/>
    <w:rsid w:val="45DB1AE3"/>
    <w:rsid w:val="45FC5B48"/>
    <w:rsid w:val="46047056"/>
    <w:rsid w:val="460F7CB6"/>
    <w:rsid w:val="462E5475"/>
    <w:rsid w:val="462E586D"/>
    <w:rsid w:val="4633013D"/>
    <w:rsid w:val="463C0A11"/>
    <w:rsid w:val="46417886"/>
    <w:rsid w:val="4646665E"/>
    <w:rsid w:val="46565307"/>
    <w:rsid w:val="468C5DB3"/>
    <w:rsid w:val="46B22572"/>
    <w:rsid w:val="46BA0259"/>
    <w:rsid w:val="46E312A9"/>
    <w:rsid w:val="46FF4E17"/>
    <w:rsid w:val="471542D8"/>
    <w:rsid w:val="47451F9C"/>
    <w:rsid w:val="474D0BF2"/>
    <w:rsid w:val="47502C5E"/>
    <w:rsid w:val="4754461A"/>
    <w:rsid w:val="475762D0"/>
    <w:rsid w:val="479C3EFB"/>
    <w:rsid w:val="479F4761"/>
    <w:rsid w:val="47B0226A"/>
    <w:rsid w:val="47B9408F"/>
    <w:rsid w:val="47C24FE3"/>
    <w:rsid w:val="47CB52D5"/>
    <w:rsid w:val="47DD152F"/>
    <w:rsid w:val="47E1470A"/>
    <w:rsid w:val="47E51D2C"/>
    <w:rsid w:val="47F4778C"/>
    <w:rsid w:val="4800516E"/>
    <w:rsid w:val="480A15B5"/>
    <w:rsid w:val="480E4A82"/>
    <w:rsid w:val="481223E2"/>
    <w:rsid w:val="48306838"/>
    <w:rsid w:val="48396182"/>
    <w:rsid w:val="48436465"/>
    <w:rsid w:val="4846435C"/>
    <w:rsid w:val="484823D4"/>
    <w:rsid w:val="485215ED"/>
    <w:rsid w:val="48570AC5"/>
    <w:rsid w:val="48605C3E"/>
    <w:rsid w:val="48615002"/>
    <w:rsid w:val="487B7C4D"/>
    <w:rsid w:val="489F248F"/>
    <w:rsid w:val="48BE654D"/>
    <w:rsid w:val="48CA228E"/>
    <w:rsid w:val="49004B7E"/>
    <w:rsid w:val="4904668E"/>
    <w:rsid w:val="491E10CB"/>
    <w:rsid w:val="492226EB"/>
    <w:rsid w:val="494E7235"/>
    <w:rsid w:val="496140E7"/>
    <w:rsid w:val="497C2E30"/>
    <w:rsid w:val="4998154B"/>
    <w:rsid w:val="49B447A8"/>
    <w:rsid w:val="49BC5A0C"/>
    <w:rsid w:val="49CD459D"/>
    <w:rsid w:val="49D52A7E"/>
    <w:rsid w:val="49DB047F"/>
    <w:rsid w:val="49E93B7D"/>
    <w:rsid w:val="49EA0F10"/>
    <w:rsid w:val="49F639AA"/>
    <w:rsid w:val="4A0B4FBA"/>
    <w:rsid w:val="4A14040B"/>
    <w:rsid w:val="4A60691C"/>
    <w:rsid w:val="4A704251"/>
    <w:rsid w:val="4A7706D6"/>
    <w:rsid w:val="4A7E7B0B"/>
    <w:rsid w:val="4A8F1A7C"/>
    <w:rsid w:val="4ABC2DE7"/>
    <w:rsid w:val="4ABD14BE"/>
    <w:rsid w:val="4AD753D1"/>
    <w:rsid w:val="4AE41B31"/>
    <w:rsid w:val="4AEA2328"/>
    <w:rsid w:val="4B047BA2"/>
    <w:rsid w:val="4B425734"/>
    <w:rsid w:val="4B4E3539"/>
    <w:rsid w:val="4B8A4875"/>
    <w:rsid w:val="4BCD05F2"/>
    <w:rsid w:val="4BD667E7"/>
    <w:rsid w:val="4BD81151"/>
    <w:rsid w:val="4BE025A5"/>
    <w:rsid w:val="4BF52E32"/>
    <w:rsid w:val="4C0D75B6"/>
    <w:rsid w:val="4C234E22"/>
    <w:rsid w:val="4C3E7E5C"/>
    <w:rsid w:val="4C5573D2"/>
    <w:rsid w:val="4C5F5608"/>
    <w:rsid w:val="4C6A33B4"/>
    <w:rsid w:val="4C6F2941"/>
    <w:rsid w:val="4C884874"/>
    <w:rsid w:val="4C8D1F81"/>
    <w:rsid w:val="4C98162A"/>
    <w:rsid w:val="4CB10C21"/>
    <w:rsid w:val="4CBD1A28"/>
    <w:rsid w:val="4CC0545C"/>
    <w:rsid w:val="4CC217F5"/>
    <w:rsid w:val="4CCB602D"/>
    <w:rsid w:val="4CDD4FBB"/>
    <w:rsid w:val="4D084166"/>
    <w:rsid w:val="4D1939FE"/>
    <w:rsid w:val="4D2874F2"/>
    <w:rsid w:val="4D415421"/>
    <w:rsid w:val="4D80250C"/>
    <w:rsid w:val="4DA66E2C"/>
    <w:rsid w:val="4DA860B6"/>
    <w:rsid w:val="4DB63988"/>
    <w:rsid w:val="4DB83FE0"/>
    <w:rsid w:val="4DBA1885"/>
    <w:rsid w:val="4DCA20AF"/>
    <w:rsid w:val="4DD5534E"/>
    <w:rsid w:val="4DE01594"/>
    <w:rsid w:val="4DE40C02"/>
    <w:rsid w:val="4DE461B1"/>
    <w:rsid w:val="4DF36444"/>
    <w:rsid w:val="4E0C595F"/>
    <w:rsid w:val="4E183102"/>
    <w:rsid w:val="4E1906E7"/>
    <w:rsid w:val="4E1C701D"/>
    <w:rsid w:val="4E2553F3"/>
    <w:rsid w:val="4E2D218A"/>
    <w:rsid w:val="4E3D0AB5"/>
    <w:rsid w:val="4E482311"/>
    <w:rsid w:val="4E6F6282"/>
    <w:rsid w:val="4E721B26"/>
    <w:rsid w:val="4E94491E"/>
    <w:rsid w:val="4EA11AC8"/>
    <w:rsid w:val="4EAC5261"/>
    <w:rsid w:val="4EB0158D"/>
    <w:rsid w:val="4EC9645B"/>
    <w:rsid w:val="4EDE4A41"/>
    <w:rsid w:val="4F081879"/>
    <w:rsid w:val="4F1C2E7C"/>
    <w:rsid w:val="4F2827FB"/>
    <w:rsid w:val="4F326AAA"/>
    <w:rsid w:val="4F395FAF"/>
    <w:rsid w:val="4F49259D"/>
    <w:rsid w:val="4F4B2FCE"/>
    <w:rsid w:val="4F5449BD"/>
    <w:rsid w:val="4F8A05CB"/>
    <w:rsid w:val="4FA10A8E"/>
    <w:rsid w:val="4FA45E64"/>
    <w:rsid w:val="4FB153AD"/>
    <w:rsid w:val="4FC40ED8"/>
    <w:rsid w:val="4FC42A94"/>
    <w:rsid w:val="4FC50CB3"/>
    <w:rsid w:val="4FF52171"/>
    <w:rsid w:val="504B10D7"/>
    <w:rsid w:val="50587AD9"/>
    <w:rsid w:val="505F2AAE"/>
    <w:rsid w:val="507E122A"/>
    <w:rsid w:val="50A45A3D"/>
    <w:rsid w:val="50BC2A17"/>
    <w:rsid w:val="50C33A45"/>
    <w:rsid w:val="50C84512"/>
    <w:rsid w:val="50DA67ED"/>
    <w:rsid w:val="50DE2EB3"/>
    <w:rsid w:val="50E9179C"/>
    <w:rsid w:val="510D56BD"/>
    <w:rsid w:val="511F6597"/>
    <w:rsid w:val="51564467"/>
    <w:rsid w:val="516D1D7E"/>
    <w:rsid w:val="51810960"/>
    <w:rsid w:val="51812DF3"/>
    <w:rsid w:val="518754EE"/>
    <w:rsid w:val="51B94F61"/>
    <w:rsid w:val="51D02713"/>
    <w:rsid w:val="51D108BE"/>
    <w:rsid w:val="51EB5741"/>
    <w:rsid w:val="5218196A"/>
    <w:rsid w:val="521A53EF"/>
    <w:rsid w:val="52206DF5"/>
    <w:rsid w:val="523363C5"/>
    <w:rsid w:val="52341BEE"/>
    <w:rsid w:val="525C49B6"/>
    <w:rsid w:val="52727C05"/>
    <w:rsid w:val="52787C66"/>
    <w:rsid w:val="52792AF0"/>
    <w:rsid w:val="528F5DE3"/>
    <w:rsid w:val="52BD0A97"/>
    <w:rsid w:val="52E255B9"/>
    <w:rsid w:val="52E92892"/>
    <w:rsid w:val="52F119AC"/>
    <w:rsid w:val="530051F5"/>
    <w:rsid w:val="530C47A3"/>
    <w:rsid w:val="530D6E58"/>
    <w:rsid w:val="532C3364"/>
    <w:rsid w:val="532E112A"/>
    <w:rsid w:val="534C5D47"/>
    <w:rsid w:val="535537AD"/>
    <w:rsid w:val="53715214"/>
    <w:rsid w:val="538D6037"/>
    <w:rsid w:val="53AD2621"/>
    <w:rsid w:val="53B10BCE"/>
    <w:rsid w:val="53CA3252"/>
    <w:rsid w:val="53D559C0"/>
    <w:rsid w:val="53EA4A50"/>
    <w:rsid w:val="53F74032"/>
    <w:rsid w:val="53FC3A91"/>
    <w:rsid w:val="53FD3BE0"/>
    <w:rsid w:val="54121D39"/>
    <w:rsid w:val="541E68E2"/>
    <w:rsid w:val="54292E42"/>
    <w:rsid w:val="54430335"/>
    <w:rsid w:val="544C3FFA"/>
    <w:rsid w:val="545550B0"/>
    <w:rsid w:val="546F76CE"/>
    <w:rsid w:val="54784297"/>
    <w:rsid w:val="54830404"/>
    <w:rsid w:val="54840B0A"/>
    <w:rsid w:val="548868A4"/>
    <w:rsid w:val="54A10CE2"/>
    <w:rsid w:val="54A446AF"/>
    <w:rsid w:val="54CC7334"/>
    <w:rsid w:val="54F45EFF"/>
    <w:rsid w:val="55167B0D"/>
    <w:rsid w:val="551C3FFD"/>
    <w:rsid w:val="552073B4"/>
    <w:rsid w:val="55255AF4"/>
    <w:rsid w:val="55417B8F"/>
    <w:rsid w:val="55463876"/>
    <w:rsid w:val="55584E96"/>
    <w:rsid w:val="55765C0C"/>
    <w:rsid w:val="55787409"/>
    <w:rsid w:val="558726B5"/>
    <w:rsid w:val="5593187D"/>
    <w:rsid w:val="55A974DA"/>
    <w:rsid w:val="55CD2E68"/>
    <w:rsid w:val="560D6C10"/>
    <w:rsid w:val="560E0F58"/>
    <w:rsid w:val="561319CC"/>
    <w:rsid w:val="56213636"/>
    <w:rsid w:val="5628230E"/>
    <w:rsid w:val="562B38E0"/>
    <w:rsid w:val="563C0E12"/>
    <w:rsid w:val="564156D0"/>
    <w:rsid w:val="565A0425"/>
    <w:rsid w:val="5660024D"/>
    <w:rsid w:val="566C2A53"/>
    <w:rsid w:val="5678429C"/>
    <w:rsid w:val="56920084"/>
    <w:rsid w:val="56AE6341"/>
    <w:rsid w:val="56BF6061"/>
    <w:rsid w:val="56D7669B"/>
    <w:rsid w:val="56D87261"/>
    <w:rsid w:val="56DF13F9"/>
    <w:rsid w:val="57012F53"/>
    <w:rsid w:val="571B4740"/>
    <w:rsid w:val="57641720"/>
    <w:rsid w:val="576D3250"/>
    <w:rsid w:val="57A64A2F"/>
    <w:rsid w:val="57AF7A0F"/>
    <w:rsid w:val="57B25E02"/>
    <w:rsid w:val="57BE2747"/>
    <w:rsid w:val="57D8737E"/>
    <w:rsid w:val="57E65FB1"/>
    <w:rsid w:val="57F54B30"/>
    <w:rsid w:val="57F978F1"/>
    <w:rsid w:val="58022459"/>
    <w:rsid w:val="580E66D3"/>
    <w:rsid w:val="58206D75"/>
    <w:rsid w:val="58224D90"/>
    <w:rsid w:val="582375A5"/>
    <w:rsid w:val="58414BFA"/>
    <w:rsid w:val="584B34AC"/>
    <w:rsid w:val="58684A4D"/>
    <w:rsid w:val="586E2BF2"/>
    <w:rsid w:val="58723428"/>
    <w:rsid w:val="58723F91"/>
    <w:rsid w:val="58783176"/>
    <w:rsid w:val="589C1B15"/>
    <w:rsid w:val="58B62FC3"/>
    <w:rsid w:val="58BE03FA"/>
    <w:rsid w:val="58BF097A"/>
    <w:rsid w:val="58C2285F"/>
    <w:rsid w:val="58CF6BBE"/>
    <w:rsid w:val="58EB0CC2"/>
    <w:rsid w:val="58ED5FB0"/>
    <w:rsid w:val="591C09DD"/>
    <w:rsid w:val="594B790B"/>
    <w:rsid w:val="59716B27"/>
    <w:rsid w:val="598B0362"/>
    <w:rsid w:val="59907C8E"/>
    <w:rsid w:val="599D767A"/>
    <w:rsid w:val="599E5104"/>
    <w:rsid w:val="59A63F1A"/>
    <w:rsid w:val="59BB1A18"/>
    <w:rsid w:val="59C74163"/>
    <w:rsid w:val="59DB2CF0"/>
    <w:rsid w:val="59F30991"/>
    <w:rsid w:val="59FE34CF"/>
    <w:rsid w:val="59FF2275"/>
    <w:rsid w:val="5A04247F"/>
    <w:rsid w:val="5A046356"/>
    <w:rsid w:val="5A3D6CD6"/>
    <w:rsid w:val="5A4756E5"/>
    <w:rsid w:val="5A5D0D3E"/>
    <w:rsid w:val="5A614BF2"/>
    <w:rsid w:val="5A713ED0"/>
    <w:rsid w:val="5A766D9E"/>
    <w:rsid w:val="5A7A198E"/>
    <w:rsid w:val="5A7A7FDC"/>
    <w:rsid w:val="5AAE4021"/>
    <w:rsid w:val="5ABB0BBE"/>
    <w:rsid w:val="5ACA533B"/>
    <w:rsid w:val="5AE362C0"/>
    <w:rsid w:val="5AED66C6"/>
    <w:rsid w:val="5B195E01"/>
    <w:rsid w:val="5B1A5C87"/>
    <w:rsid w:val="5B1A7119"/>
    <w:rsid w:val="5B225F50"/>
    <w:rsid w:val="5B310BD7"/>
    <w:rsid w:val="5B451FAE"/>
    <w:rsid w:val="5B530B5D"/>
    <w:rsid w:val="5B894EDD"/>
    <w:rsid w:val="5BA46A7A"/>
    <w:rsid w:val="5BA836B5"/>
    <w:rsid w:val="5BCB4064"/>
    <w:rsid w:val="5BCC42A9"/>
    <w:rsid w:val="5BF0435F"/>
    <w:rsid w:val="5BFB4BB0"/>
    <w:rsid w:val="5C0E3F70"/>
    <w:rsid w:val="5C1C3BB3"/>
    <w:rsid w:val="5C3A1EF2"/>
    <w:rsid w:val="5C4D1DFB"/>
    <w:rsid w:val="5C57416F"/>
    <w:rsid w:val="5C621426"/>
    <w:rsid w:val="5C6550AB"/>
    <w:rsid w:val="5C694F14"/>
    <w:rsid w:val="5C737C76"/>
    <w:rsid w:val="5C757BCC"/>
    <w:rsid w:val="5C7A6A7C"/>
    <w:rsid w:val="5C7C5F5C"/>
    <w:rsid w:val="5C882915"/>
    <w:rsid w:val="5C8A1FBB"/>
    <w:rsid w:val="5C927E64"/>
    <w:rsid w:val="5CA73B9C"/>
    <w:rsid w:val="5CB235EC"/>
    <w:rsid w:val="5CC032F8"/>
    <w:rsid w:val="5CC13676"/>
    <w:rsid w:val="5CC3364F"/>
    <w:rsid w:val="5CEC3CD8"/>
    <w:rsid w:val="5D0264D6"/>
    <w:rsid w:val="5D0D24C0"/>
    <w:rsid w:val="5D1F0147"/>
    <w:rsid w:val="5D2D58BD"/>
    <w:rsid w:val="5D3D0F43"/>
    <w:rsid w:val="5D527A1A"/>
    <w:rsid w:val="5D561E63"/>
    <w:rsid w:val="5D5C6B91"/>
    <w:rsid w:val="5D682009"/>
    <w:rsid w:val="5D757C00"/>
    <w:rsid w:val="5D792EA8"/>
    <w:rsid w:val="5D7D57BC"/>
    <w:rsid w:val="5D846A07"/>
    <w:rsid w:val="5D996A87"/>
    <w:rsid w:val="5DB33932"/>
    <w:rsid w:val="5DC0644E"/>
    <w:rsid w:val="5DC5217B"/>
    <w:rsid w:val="5DCE26B8"/>
    <w:rsid w:val="5DF85309"/>
    <w:rsid w:val="5DFD41B2"/>
    <w:rsid w:val="5E0F5CFF"/>
    <w:rsid w:val="5E59722F"/>
    <w:rsid w:val="5E5E6C6B"/>
    <w:rsid w:val="5E692B4E"/>
    <w:rsid w:val="5E782D42"/>
    <w:rsid w:val="5E955EAF"/>
    <w:rsid w:val="5E9A5C36"/>
    <w:rsid w:val="5EAC199B"/>
    <w:rsid w:val="5EC41283"/>
    <w:rsid w:val="5EE70091"/>
    <w:rsid w:val="5F0367E2"/>
    <w:rsid w:val="5F1567BC"/>
    <w:rsid w:val="5F2A6219"/>
    <w:rsid w:val="5F323C75"/>
    <w:rsid w:val="5F351F74"/>
    <w:rsid w:val="5F643DA1"/>
    <w:rsid w:val="5FB9217D"/>
    <w:rsid w:val="5FC7718C"/>
    <w:rsid w:val="5FD52173"/>
    <w:rsid w:val="5FDD75D8"/>
    <w:rsid w:val="5FE62030"/>
    <w:rsid w:val="600831D8"/>
    <w:rsid w:val="60143335"/>
    <w:rsid w:val="60195A9B"/>
    <w:rsid w:val="605D4F41"/>
    <w:rsid w:val="607F262A"/>
    <w:rsid w:val="60844830"/>
    <w:rsid w:val="60941496"/>
    <w:rsid w:val="60A02EBA"/>
    <w:rsid w:val="60AE25BF"/>
    <w:rsid w:val="60C408AA"/>
    <w:rsid w:val="60C47AF4"/>
    <w:rsid w:val="61143769"/>
    <w:rsid w:val="61446AD2"/>
    <w:rsid w:val="61476585"/>
    <w:rsid w:val="6167178A"/>
    <w:rsid w:val="61671AB0"/>
    <w:rsid w:val="61696F9D"/>
    <w:rsid w:val="6186322D"/>
    <w:rsid w:val="619933AE"/>
    <w:rsid w:val="61B3768B"/>
    <w:rsid w:val="61B62E57"/>
    <w:rsid w:val="61BE4ADA"/>
    <w:rsid w:val="61D608E3"/>
    <w:rsid w:val="61D9206C"/>
    <w:rsid w:val="61E22635"/>
    <w:rsid w:val="61E47A57"/>
    <w:rsid w:val="61F273EE"/>
    <w:rsid w:val="62200FEB"/>
    <w:rsid w:val="62323CE2"/>
    <w:rsid w:val="62396D39"/>
    <w:rsid w:val="62446777"/>
    <w:rsid w:val="624C03D0"/>
    <w:rsid w:val="624C5C5B"/>
    <w:rsid w:val="6254750F"/>
    <w:rsid w:val="62583DAD"/>
    <w:rsid w:val="626A4AF5"/>
    <w:rsid w:val="626A716A"/>
    <w:rsid w:val="62715576"/>
    <w:rsid w:val="628A0861"/>
    <w:rsid w:val="62A218E0"/>
    <w:rsid w:val="62A530A3"/>
    <w:rsid w:val="62AD1660"/>
    <w:rsid w:val="62AD6712"/>
    <w:rsid w:val="62D141AB"/>
    <w:rsid w:val="62EF0B37"/>
    <w:rsid w:val="62F566E5"/>
    <w:rsid w:val="62F93CBB"/>
    <w:rsid w:val="62F967C6"/>
    <w:rsid w:val="63221F9B"/>
    <w:rsid w:val="63332BF4"/>
    <w:rsid w:val="63400660"/>
    <w:rsid w:val="63416D9A"/>
    <w:rsid w:val="63446DD4"/>
    <w:rsid w:val="634B4716"/>
    <w:rsid w:val="634C049A"/>
    <w:rsid w:val="6369135B"/>
    <w:rsid w:val="63925848"/>
    <w:rsid w:val="63C46E49"/>
    <w:rsid w:val="63DD143C"/>
    <w:rsid w:val="63E06DA3"/>
    <w:rsid w:val="64023FDD"/>
    <w:rsid w:val="6406797B"/>
    <w:rsid w:val="641A48A1"/>
    <w:rsid w:val="641F360D"/>
    <w:rsid w:val="648D318C"/>
    <w:rsid w:val="64A73466"/>
    <w:rsid w:val="64C7636C"/>
    <w:rsid w:val="64CF421A"/>
    <w:rsid w:val="64D4479B"/>
    <w:rsid w:val="64D57150"/>
    <w:rsid w:val="64EF74AA"/>
    <w:rsid w:val="64FE0E31"/>
    <w:rsid w:val="64FF5A0C"/>
    <w:rsid w:val="652B144C"/>
    <w:rsid w:val="6546607F"/>
    <w:rsid w:val="65474FD9"/>
    <w:rsid w:val="654A6A7F"/>
    <w:rsid w:val="654E6523"/>
    <w:rsid w:val="65584072"/>
    <w:rsid w:val="65662A90"/>
    <w:rsid w:val="656A5BAD"/>
    <w:rsid w:val="65A33216"/>
    <w:rsid w:val="65BE6560"/>
    <w:rsid w:val="65CB629B"/>
    <w:rsid w:val="65D07A46"/>
    <w:rsid w:val="65E81AFD"/>
    <w:rsid w:val="65EE1DA0"/>
    <w:rsid w:val="66377FF9"/>
    <w:rsid w:val="66544624"/>
    <w:rsid w:val="66577398"/>
    <w:rsid w:val="66596214"/>
    <w:rsid w:val="666166F0"/>
    <w:rsid w:val="66687122"/>
    <w:rsid w:val="6669671C"/>
    <w:rsid w:val="6674674C"/>
    <w:rsid w:val="668230A7"/>
    <w:rsid w:val="668907AF"/>
    <w:rsid w:val="669C374B"/>
    <w:rsid w:val="66A42070"/>
    <w:rsid w:val="66B004A5"/>
    <w:rsid w:val="66E74318"/>
    <w:rsid w:val="66FB1AD5"/>
    <w:rsid w:val="66FD039F"/>
    <w:rsid w:val="67093D4F"/>
    <w:rsid w:val="670C3601"/>
    <w:rsid w:val="67293596"/>
    <w:rsid w:val="672A11CF"/>
    <w:rsid w:val="675E02A5"/>
    <w:rsid w:val="676970B6"/>
    <w:rsid w:val="67702A50"/>
    <w:rsid w:val="67791C55"/>
    <w:rsid w:val="67802974"/>
    <w:rsid w:val="67BF00DC"/>
    <w:rsid w:val="68054EBF"/>
    <w:rsid w:val="680B2E8F"/>
    <w:rsid w:val="68274975"/>
    <w:rsid w:val="68442C6B"/>
    <w:rsid w:val="68521983"/>
    <w:rsid w:val="68581FE8"/>
    <w:rsid w:val="68585387"/>
    <w:rsid w:val="68725E41"/>
    <w:rsid w:val="687E3D0D"/>
    <w:rsid w:val="68866E9D"/>
    <w:rsid w:val="688F0AAA"/>
    <w:rsid w:val="6891427C"/>
    <w:rsid w:val="68E2393A"/>
    <w:rsid w:val="68F72983"/>
    <w:rsid w:val="68F906D4"/>
    <w:rsid w:val="6902019F"/>
    <w:rsid w:val="690323D1"/>
    <w:rsid w:val="69355825"/>
    <w:rsid w:val="69557B4E"/>
    <w:rsid w:val="69A24F0F"/>
    <w:rsid w:val="69B00EB7"/>
    <w:rsid w:val="69BD313D"/>
    <w:rsid w:val="69D54516"/>
    <w:rsid w:val="69D75E97"/>
    <w:rsid w:val="69E272E2"/>
    <w:rsid w:val="6A1251CC"/>
    <w:rsid w:val="6A356B1A"/>
    <w:rsid w:val="6A36324D"/>
    <w:rsid w:val="6A3C14D6"/>
    <w:rsid w:val="6A417456"/>
    <w:rsid w:val="6A542101"/>
    <w:rsid w:val="6A5E6AA9"/>
    <w:rsid w:val="6A681081"/>
    <w:rsid w:val="6A801949"/>
    <w:rsid w:val="6A994F2B"/>
    <w:rsid w:val="6AA817FA"/>
    <w:rsid w:val="6AB52D50"/>
    <w:rsid w:val="6AD51D05"/>
    <w:rsid w:val="6ADF1DF0"/>
    <w:rsid w:val="6AE82AEA"/>
    <w:rsid w:val="6AEA049A"/>
    <w:rsid w:val="6B055FC1"/>
    <w:rsid w:val="6B1D44A8"/>
    <w:rsid w:val="6B6A3B20"/>
    <w:rsid w:val="6B6B3E43"/>
    <w:rsid w:val="6B6C32F0"/>
    <w:rsid w:val="6B6F1002"/>
    <w:rsid w:val="6B784453"/>
    <w:rsid w:val="6B8539E4"/>
    <w:rsid w:val="6B9F7F5A"/>
    <w:rsid w:val="6BA86578"/>
    <w:rsid w:val="6BCB5E1C"/>
    <w:rsid w:val="6BCD065F"/>
    <w:rsid w:val="6BD06591"/>
    <w:rsid w:val="6BDE42E4"/>
    <w:rsid w:val="6BE254FE"/>
    <w:rsid w:val="6C034714"/>
    <w:rsid w:val="6C132D9A"/>
    <w:rsid w:val="6C281EDA"/>
    <w:rsid w:val="6C3D66BA"/>
    <w:rsid w:val="6C6A00AE"/>
    <w:rsid w:val="6C6D5EB8"/>
    <w:rsid w:val="6C6E462E"/>
    <w:rsid w:val="6C7205F4"/>
    <w:rsid w:val="6C7E38EE"/>
    <w:rsid w:val="6C854DD9"/>
    <w:rsid w:val="6C9A63DC"/>
    <w:rsid w:val="6CAD6F62"/>
    <w:rsid w:val="6CB80239"/>
    <w:rsid w:val="6CD5181A"/>
    <w:rsid w:val="6CD57391"/>
    <w:rsid w:val="6CE90039"/>
    <w:rsid w:val="6CEF5547"/>
    <w:rsid w:val="6CF02046"/>
    <w:rsid w:val="6CF1281E"/>
    <w:rsid w:val="6CF826F2"/>
    <w:rsid w:val="6CF83553"/>
    <w:rsid w:val="6D027C65"/>
    <w:rsid w:val="6D126464"/>
    <w:rsid w:val="6D1523AB"/>
    <w:rsid w:val="6D1618E3"/>
    <w:rsid w:val="6D352503"/>
    <w:rsid w:val="6D3A78E3"/>
    <w:rsid w:val="6D3F3D76"/>
    <w:rsid w:val="6D442AA2"/>
    <w:rsid w:val="6D6506DB"/>
    <w:rsid w:val="6D751B7A"/>
    <w:rsid w:val="6D996979"/>
    <w:rsid w:val="6D9F3272"/>
    <w:rsid w:val="6DC65434"/>
    <w:rsid w:val="6DCA6E62"/>
    <w:rsid w:val="6DEA50AB"/>
    <w:rsid w:val="6DEC2E73"/>
    <w:rsid w:val="6DF20086"/>
    <w:rsid w:val="6DF204D8"/>
    <w:rsid w:val="6DFA26E0"/>
    <w:rsid w:val="6E123C71"/>
    <w:rsid w:val="6E346E7B"/>
    <w:rsid w:val="6E4F5556"/>
    <w:rsid w:val="6E6C787E"/>
    <w:rsid w:val="6EB40460"/>
    <w:rsid w:val="6EB45FE8"/>
    <w:rsid w:val="6ECB0753"/>
    <w:rsid w:val="6ED52590"/>
    <w:rsid w:val="6EE336F6"/>
    <w:rsid w:val="6EE7317C"/>
    <w:rsid w:val="6EE92690"/>
    <w:rsid w:val="6EED230E"/>
    <w:rsid w:val="6EED3540"/>
    <w:rsid w:val="6F011108"/>
    <w:rsid w:val="6F0135AE"/>
    <w:rsid w:val="6F0C443B"/>
    <w:rsid w:val="6F10099C"/>
    <w:rsid w:val="6F311315"/>
    <w:rsid w:val="6F3E0B3D"/>
    <w:rsid w:val="6F846CD3"/>
    <w:rsid w:val="6FA71472"/>
    <w:rsid w:val="6FA83098"/>
    <w:rsid w:val="6FAD434C"/>
    <w:rsid w:val="6FB639E8"/>
    <w:rsid w:val="6FC84ECE"/>
    <w:rsid w:val="6FCE6FB7"/>
    <w:rsid w:val="6FD831B9"/>
    <w:rsid w:val="6FE226E8"/>
    <w:rsid w:val="700B4685"/>
    <w:rsid w:val="70125D6F"/>
    <w:rsid w:val="702114CD"/>
    <w:rsid w:val="70270717"/>
    <w:rsid w:val="70320EF1"/>
    <w:rsid w:val="705D664C"/>
    <w:rsid w:val="705F3D4A"/>
    <w:rsid w:val="709E59C6"/>
    <w:rsid w:val="70BA6DB4"/>
    <w:rsid w:val="70E45F2F"/>
    <w:rsid w:val="70FB3D2F"/>
    <w:rsid w:val="71290BD5"/>
    <w:rsid w:val="71334333"/>
    <w:rsid w:val="713662BE"/>
    <w:rsid w:val="71433FFD"/>
    <w:rsid w:val="714E718D"/>
    <w:rsid w:val="71657A8F"/>
    <w:rsid w:val="716E5E4A"/>
    <w:rsid w:val="7180375A"/>
    <w:rsid w:val="7183596F"/>
    <w:rsid w:val="719C4D91"/>
    <w:rsid w:val="719E7549"/>
    <w:rsid w:val="71C06AFD"/>
    <w:rsid w:val="71CD7471"/>
    <w:rsid w:val="71DD01AC"/>
    <w:rsid w:val="71F23DFC"/>
    <w:rsid w:val="71F35BAC"/>
    <w:rsid w:val="72145384"/>
    <w:rsid w:val="7226751E"/>
    <w:rsid w:val="725F5597"/>
    <w:rsid w:val="72686B93"/>
    <w:rsid w:val="72760C9C"/>
    <w:rsid w:val="727B74B2"/>
    <w:rsid w:val="72836F06"/>
    <w:rsid w:val="72861F2A"/>
    <w:rsid w:val="72BC78E8"/>
    <w:rsid w:val="72C30BE0"/>
    <w:rsid w:val="72C74046"/>
    <w:rsid w:val="72C816A7"/>
    <w:rsid w:val="72DE496B"/>
    <w:rsid w:val="72FB36BE"/>
    <w:rsid w:val="731D43DE"/>
    <w:rsid w:val="732772A5"/>
    <w:rsid w:val="732B753F"/>
    <w:rsid w:val="733078AE"/>
    <w:rsid w:val="733C01F4"/>
    <w:rsid w:val="733F001B"/>
    <w:rsid w:val="73891C3D"/>
    <w:rsid w:val="739F5380"/>
    <w:rsid w:val="73A407A7"/>
    <w:rsid w:val="73A53349"/>
    <w:rsid w:val="73A537BE"/>
    <w:rsid w:val="73A92E7E"/>
    <w:rsid w:val="73B67E93"/>
    <w:rsid w:val="73D566FE"/>
    <w:rsid w:val="73E27143"/>
    <w:rsid w:val="73E710F2"/>
    <w:rsid w:val="73E735D3"/>
    <w:rsid w:val="73EB69D4"/>
    <w:rsid w:val="73EB6C0D"/>
    <w:rsid w:val="73F66C95"/>
    <w:rsid w:val="73FA06FA"/>
    <w:rsid w:val="74103000"/>
    <w:rsid w:val="74126AE5"/>
    <w:rsid w:val="741D1AB9"/>
    <w:rsid w:val="743C44C1"/>
    <w:rsid w:val="743D6C46"/>
    <w:rsid w:val="744071A9"/>
    <w:rsid w:val="74424A1B"/>
    <w:rsid w:val="744F781E"/>
    <w:rsid w:val="745D5A1A"/>
    <w:rsid w:val="745E30C7"/>
    <w:rsid w:val="747A4728"/>
    <w:rsid w:val="74994E50"/>
    <w:rsid w:val="74C605E2"/>
    <w:rsid w:val="74CF7B32"/>
    <w:rsid w:val="74EB6D36"/>
    <w:rsid w:val="750E153E"/>
    <w:rsid w:val="757162CD"/>
    <w:rsid w:val="75792A91"/>
    <w:rsid w:val="7585222E"/>
    <w:rsid w:val="75B070B6"/>
    <w:rsid w:val="75B17E6C"/>
    <w:rsid w:val="75CD7667"/>
    <w:rsid w:val="75E4237D"/>
    <w:rsid w:val="75F00C01"/>
    <w:rsid w:val="7615764E"/>
    <w:rsid w:val="761A3605"/>
    <w:rsid w:val="76252F2F"/>
    <w:rsid w:val="7627594C"/>
    <w:rsid w:val="763B1239"/>
    <w:rsid w:val="7668103C"/>
    <w:rsid w:val="767313FB"/>
    <w:rsid w:val="76732B7B"/>
    <w:rsid w:val="768E7BE8"/>
    <w:rsid w:val="76AF7392"/>
    <w:rsid w:val="76B12678"/>
    <w:rsid w:val="76B77D4E"/>
    <w:rsid w:val="76BC117E"/>
    <w:rsid w:val="76C121CF"/>
    <w:rsid w:val="76C15CE9"/>
    <w:rsid w:val="76C5483A"/>
    <w:rsid w:val="76D107F2"/>
    <w:rsid w:val="76E25E3E"/>
    <w:rsid w:val="76E33B3E"/>
    <w:rsid w:val="76E45876"/>
    <w:rsid w:val="76FA2E85"/>
    <w:rsid w:val="770C0F69"/>
    <w:rsid w:val="771B7B8B"/>
    <w:rsid w:val="771F7C9A"/>
    <w:rsid w:val="772C7D8A"/>
    <w:rsid w:val="77333718"/>
    <w:rsid w:val="77374993"/>
    <w:rsid w:val="7765255A"/>
    <w:rsid w:val="778F36AB"/>
    <w:rsid w:val="77B76AD9"/>
    <w:rsid w:val="77BA79F0"/>
    <w:rsid w:val="77BB7070"/>
    <w:rsid w:val="78253DE5"/>
    <w:rsid w:val="782F53DB"/>
    <w:rsid w:val="784F2FA5"/>
    <w:rsid w:val="786231F7"/>
    <w:rsid w:val="78660317"/>
    <w:rsid w:val="787D29F2"/>
    <w:rsid w:val="788906E9"/>
    <w:rsid w:val="788B60E8"/>
    <w:rsid w:val="78955FFC"/>
    <w:rsid w:val="78A507EE"/>
    <w:rsid w:val="78AE620D"/>
    <w:rsid w:val="78CE4550"/>
    <w:rsid w:val="78D22BBD"/>
    <w:rsid w:val="78EA34A0"/>
    <w:rsid w:val="78F16D0C"/>
    <w:rsid w:val="79140A45"/>
    <w:rsid w:val="7919505A"/>
    <w:rsid w:val="79275E13"/>
    <w:rsid w:val="796A754E"/>
    <w:rsid w:val="79811797"/>
    <w:rsid w:val="79D537C4"/>
    <w:rsid w:val="79F44240"/>
    <w:rsid w:val="79FB4D9F"/>
    <w:rsid w:val="7A0112BB"/>
    <w:rsid w:val="7A013E05"/>
    <w:rsid w:val="7A0A5DA8"/>
    <w:rsid w:val="7A145FC6"/>
    <w:rsid w:val="7A241334"/>
    <w:rsid w:val="7A3E09FE"/>
    <w:rsid w:val="7A593FCA"/>
    <w:rsid w:val="7A906DE0"/>
    <w:rsid w:val="7A9229FC"/>
    <w:rsid w:val="7A9561DF"/>
    <w:rsid w:val="7A9A14CB"/>
    <w:rsid w:val="7AC24556"/>
    <w:rsid w:val="7AC45C97"/>
    <w:rsid w:val="7AC73334"/>
    <w:rsid w:val="7ACF0CA5"/>
    <w:rsid w:val="7ADC6F70"/>
    <w:rsid w:val="7AE36238"/>
    <w:rsid w:val="7B0A207A"/>
    <w:rsid w:val="7B0B2A5F"/>
    <w:rsid w:val="7B164350"/>
    <w:rsid w:val="7B1E14DB"/>
    <w:rsid w:val="7B1F7189"/>
    <w:rsid w:val="7B332203"/>
    <w:rsid w:val="7B3D5E97"/>
    <w:rsid w:val="7B7D21C1"/>
    <w:rsid w:val="7B8A70E2"/>
    <w:rsid w:val="7B8B2124"/>
    <w:rsid w:val="7B947D49"/>
    <w:rsid w:val="7BA565A1"/>
    <w:rsid w:val="7BAF5F18"/>
    <w:rsid w:val="7BB8052B"/>
    <w:rsid w:val="7BCE2745"/>
    <w:rsid w:val="7BE34C21"/>
    <w:rsid w:val="7BE97B65"/>
    <w:rsid w:val="7BF254AB"/>
    <w:rsid w:val="7C0B7D43"/>
    <w:rsid w:val="7C150325"/>
    <w:rsid w:val="7C1C2294"/>
    <w:rsid w:val="7C1E0B09"/>
    <w:rsid w:val="7C2315DA"/>
    <w:rsid w:val="7C2F1052"/>
    <w:rsid w:val="7C363FB8"/>
    <w:rsid w:val="7C4529A8"/>
    <w:rsid w:val="7C6461BD"/>
    <w:rsid w:val="7C9305F9"/>
    <w:rsid w:val="7CA32FAF"/>
    <w:rsid w:val="7CAA2919"/>
    <w:rsid w:val="7CBF729D"/>
    <w:rsid w:val="7CC24E14"/>
    <w:rsid w:val="7CE20313"/>
    <w:rsid w:val="7CF41B0A"/>
    <w:rsid w:val="7D0F1E84"/>
    <w:rsid w:val="7D150830"/>
    <w:rsid w:val="7D192C20"/>
    <w:rsid w:val="7D1B0C3B"/>
    <w:rsid w:val="7D377CB2"/>
    <w:rsid w:val="7D39034F"/>
    <w:rsid w:val="7D4612E2"/>
    <w:rsid w:val="7D4671A0"/>
    <w:rsid w:val="7D48430C"/>
    <w:rsid w:val="7D4F6186"/>
    <w:rsid w:val="7D665A3E"/>
    <w:rsid w:val="7D753700"/>
    <w:rsid w:val="7D98288A"/>
    <w:rsid w:val="7DAC764C"/>
    <w:rsid w:val="7DAE0623"/>
    <w:rsid w:val="7DCB5C68"/>
    <w:rsid w:val="7DD854A1"/>
    <w:rsid w:val="7DD94FEA"/>
    <w:rsid w:val="7E0F36E5"/>
    <w:rsid w:val="7E4E67ED"/>
    <w:rsid w:val="7E53343E"/>
    <w:rsid w:val="7E69169C"/>
    <w:rsid w:val="7E7863A5"/>
    <w:rsid w:val="7E787408"/>
    <w:rsid w:val="7E850FED"/>
    <w:rsid w:val="7E8B7023"/>
    <w:rsid w:val="7EA4039C"/>
    <w:rsid w:val="7ECE46F2"/>
    <w:rsid w:val="7EF067EB"/>
    <w:rsid w:val="7F1C7912"/>
    <w:rsid w:val="7F260E52"/>
    <w:rsid w:val="7F276927"/>
    <w:rsid w:val="7F2D655B"/>
    <w:rsid w:val="7F3D6758"/>
    <w:rsid w:val="7F4E4E23"/>
    <w:rsid w:val="7F570BC8"/>
    <w:rsid w:val="7F5B4E67"/>
    <w:rsid w:val="7F603D38"/>
    <w:rsid w:val="7F7A0956"/>
    <w:rsid w:val="7F940886"/>
    <w:rsid w:val="7FA7181E"/>
    <w:rsid w:val="7FBF7B2E"/>
    <w:rsid w:val="7FD31AC0"/>
    <w:rsid w:val="7FE17DFA"/>
    <w:rsid w:val="7FE700D9"/>
    <w:rsid w:val="7FF70332"/>
    <w:rsid w:val="7FF7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B23F08"/>
  <w15:docId w15:val="{D13540C9-73C5-4C05-AF5A-BE772C03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560" w:lineRule="exact"/>
      <w:ind w:firstLineChars="200" w:firstLine="200"/>
      <w:jc w:val="both"/>
    </w:pPr>
    <w:rPr>
      <w:rFonts w:asciiTheme="minorHAnsi" w:eastAsia="仿宋" w:hAnsiTheme="minorHAnsi" w:cstheme="minorBidi"/>
      <w:kern w:val="2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line="560" w:lineRule="auto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eastAsia="宋体"/>
      <w:sz w:val="18"/>
      <w:szCs w:val="18"/>
    </w:rPr>
  </w:style>
  <w:style w:type="paragraph" w:styleId="a6">
    <w:name w:val="annotation text"/>
    <w:basedOn w:val="a"/>
    <w:link w:val="a7"/>
    <w:uiPriority w:val="99"/>
    <w:unhideWhenUsed/>
    <w:qFormat/>
    <w:pPr>
      <w:jc w:val="left"/>
    </w:pPr>
  </w:style>
  <w:style w:type="paragraph" w:styleId="a8">
    <w:name w:val="Body Text"/>
    <w:basedOn w:val="a"/>
    <w:link w:val="a9"/>
    <w:uiPriority w:val="99"/>
    <w:semiHidden/>
    <w:unhideWhenUsed/>
    <w:qFormat/>
    <w:pPr>
      <w:spacing w:after="120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e">
    <w:name w:val="header"/>
    <w:basedOn w:val="a"/>
    <w:link w:val="af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f0">
    <w:name w:val="Subtitle"/>
    <w:basedOn w:val="a"/>
    <w:next w:val="a"/>
    <w:link w:val="af1"/>
    <w:uiPriority w:val="11"/>
    <w:qFormat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2">
    <w:name w:val="Normal (Web)"/>
    <w:basedOn w:val="a"/>
    <w:uiPriority w:val="99"/>
    <w:unhideWhenUsed/>
    <w:qFormat/>
    <w:rPr>
      <w:sz w:val="24"/>
    </w:rPr>
  </w:style>
  <w:style w:type="paragraph" w:styleId="af3">
    <w:name w:val="annotation subject"/>
    <w:basedOn w:val="a6"/>
    <w:next w:val="a6"/>
    <w:link w:val="af4"/>
    <w:uiPriority w:val="99"/>
    <w:unhideWhenUsed/>
    <w:qFormat/>
    <w:rPr>
      <w:b/>
      <w:bCs/>
    </w:rPr>
  </w:style>
  <w:style w:type="paragraph" w:styleId="af5">
    <w:name w:val="Body Text First Indent"/>
    <w:basedOn w:val="a8"/>
    <w:link w:val="af6"/>
    <w:uiPriority w:val="99"/>
    <w:qFormat/>
    <w:pPr>
      <w:spacing w:after="0"/>
      <w:ind w:firstLine="721"/>
    </w:pPr>
    <w:rPr>
      <w:rFonts w:ascii="仿宋_GB2312" w:eastAsia="仿宋_GB2312"/>
      <w:sz w:val="32"/>
    </w:rPr>
  </w:style>
  <w:style w:type="table" w:styleId="af7">
    <w:name w:val="Table Grid"/>
    <w:basedOn w:val="a1"/>
    <w:uiPriority w:val="3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9">
    <w:name w:val="annotation reference"/>
    <w:basedOn w:val="a0"/>
    <w:uiPriority w:val="99"/>
    <w:unhideWhenUsed/>
    <w:qFormat/>
    <w:rPr>
      <w:sz w:val="21"/>
      <w:szCs w:val="21"/>
    </w:rPr>
  </w:style>
  <w:style w:type="paragraph" w:customStyle="1" w:styleId="11">
    <w:name w:val="列出段落1"/>
    <w:basedOn w:val="a"/>
    <w:uiPriority w:val="34"/>
    <w:qFormat/>
    <w:pPr>
      <w:ind w:firstLine="420"/>
    </w:pPr>
  </w:style>
  <w:style w:type="character" w:customStyle="1" w:styleId="af">
    <w:name w:val="页眉 字符"/>
    <w:basedOn w:val="a0"/>
    <w:link w:val="ae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</w:rPr>
  </w:style>
  <w:style w:type="character" w:customStyle="1" w:styleId="a5">
    <w:name w:val="文档结构图 字符"/>
    <w:basedOn w:val="a0"/>
    <w:link w:val="a4"/>
    <w:uiPriority w:val="99"/>
    <w:semiHidden/>
    <w:qFormat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7">
    <w:name w:val="批注文字 字符"/>
    <w:basedOn w:val="a0"/>
    <w:link w:val="a6"/>
    <w:uiPriority w:val="99"/>
    <w:qFormat/>
  </w:style>
  <w:style w:type="character" w:customStyle="1" w:styleId="af4">
    <w:name w:val="批注主题 字符"/>
    <w:basedOn w:val="a7"/>
    <w:link w:val="af3"/>
    <w:uiPriority w:val="99"/>
    <w:semiHidden/>
    <w:qFormat/>
    <w:rPr>
      <w:b/>
      <w:bCs/>
    </w:rPr>
  </w:style>
  <w:style w:type="paragraph" w:customStyle="1" w:styleId="12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110">
    <w:name w:val="列出段落11"/>
    <w:basedOn w:val="a"/>
    <w:uiPriority w:val="34"/>
    <w:qFormat/>
    <w:pPr>
      <w:ind w:firstLine="420"/>
    </w:pPr>
    <w:rPr>
      <w:rFonts w:ascii="Calibri" w:eastAsia="宋体" w:hAnsi="Calibri" w:cs="黑体"/>
    </w:rPr>
  </w:style>
  <w:style w:type="character" w:customStyle="1" w:styleId="fontstyle01">
    <w:name w:val="fontstyle01"/>
    <w:basedOn w:val="a0"/>
    <w:qFormat/>
    <w:rPr>
      <w:rFonts w:ascii="宋体" w:eastAsia="宋体" w:hAnsi="宋体" w:cs="宋体" w:hint="eastAsia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Courier New" w:hAnsi="Courier New" w:cs="Courier New"/>
      <w:color w:val="000000"/>
      <w:sz w:val="22"/>
      <w:szCs w:val="22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黑体" w:hAnsi="Calibri"/>
      <w:bCs/>
      <w:kern w:val="44"/>
      <w:sz w:val="36"/>
      <w:szCs w:val="44"/>
    </w:rPr>
  </w:style>
  <w:style w:type="character" w:customStyle="1" w:styleId="af1">
    <w:name w:val="副标题 字符"/>
    <w:basedOn w:val="a0"/>
    <w:link w:val="af0"/>
    <w:qFormat/>
    <w:rPr>
      <w:rFonts w:ascii="Cambria" w:hAnsi="Cambria"/>
      <w:b/>
      <w:bCs/>
      <w:kern w:val="28"/>
      <w:sz w:val="32"/>
      <w:szCs w:val="32"/>
    </w:rPr>
  </w:style>
  <w:style w:type="paragraph" w:styleId="afa">
    <w:name w:val="List Paragraph"/>
    <w:basedOn w:val="a"/>
    <w:uiPriority w:val="34"/>
    <w:qFormat/>
    <w:pPr>
      <w:ind w:firstLine="420"/>
    </w:pPr>
    <w:rPr>
      <w:rFonts w:ascii="Calibri" w:eastAsia="宋体" w:hAnsi="Calibri" w:cs="Times New Roman"/>
    </w:rPr>
  </w:style>
  <w:style w:type="paragraph" w:customStyle="1" w:styleId="afb">
    <w:name w:val="代码"/>
    <w:basedOn w:val="a"/>
    <w:link w:val="Char"/>
    <w:qFormat/>
    <w:pPr>
      <w:shd w:val="clear" w:color="auto" w:fill="E6E6E6"/>
      <w:spacing w:line="360" w:lineRule="auto"/>
      <w:ind w:firstLine="420"/>
    </w:pPr>
    <w:rPr>
      <w:rFonts w:ascii="Courier New" w:eastAsia="宋体" w:hAnsi="Courier New" w:cs="Times New Roman"/>
      <w:szCs w:val="21"/>
      <w:lang w:val="zh-CN"/>
    </w:rPr>
  </w:style>
  <w:style w:type="character" w:customStyle="1" w:styleId="Char">
    <w:name w:val="代码 Char"/>
    <w:link w:val="afb"/>
    <w:qFormat/>
    <w:locked/>
    <w:rPr>
      <w:rFonts w:ascii="Courier New" w:hAnsi="Courier New"/>
      <w:kern w:val="2"/>
      <w:sz w:val="21"/>
      <w:szCs w:val="21"/>
      <w:shd w:val="clear" w:color="auto" w:fill="E6E6E6"/>
      <w:lang w:val="zh-CN"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="仿宋" w:hAnsiTheme="minorHAnsi" w:cstheme="minorBidi"/>
      <w:bCs/>
      <w:kern w:val="2"/>
      <w:sz w:val="28"/>
      <w:szCs w:val="32"/>
    </w:rPr>
  </w:style>
  <w:style w:type="character" w:customStyle="1" w:styleId="a9">
    <w:name w:val="正文文本 字符"/>
    <w:basedOn w:val="a0"/>
    <w:link w:val="a8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6">
    <w:name w:val="正文文本首行缩进 字符"/>
    <w:basedOn w:val="a9"/>
    <w:link w:val="af5"/>
    <w:uiPriority w:val="99"/>
    <w:qFormat/>
    <w:rPr>
      <w:rFonts w:ascii="仿宋_GB2312" w:eastAsia="仿宋_GB2312" w:hAnsiTheme="minorHAnsi" w:cstheme="minorBidi"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fc">
    <w:name w:val="No Spacing"/>
    <w:uiPriority w:val="1"/>
    <w:qFormat/>
    <w:rsid w:val="002F37E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09613-AD4F-4151-8AD3-28C77E37A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37</Pages>
  <Words>2319</Words>
  <Characters>13223</Characters>
  <Application>Microsoft Office Word</Application>
  <DocSecurity>0</DocSecurity>
  <Lines>110</Lines>
  <Paragraphs>31</Paragraphs>
  <ScaleCrop>false</ScaleCrop>
  <LinksUpToDate>false</LinksUpToDate>
  <CharactersWithSpaces>15511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移动互联网应用软件开发</cp:keywords>
  <cp:revision>1745</cp:revision>
  <cp:lastPrinted>2018-01-13T07:20:00Z</cp:lastPrinted>
  <dcterms:created xsi:type="dcterms:W3CDTF">2017-04-04T01:25:00Z</dcterms:created>
  <dcterms:modified xsi:type="dcterms:W3CDTF">2021-03-24T12:11:00Z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