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E8F60" w14:textId="386D9CF1" w:rsidR="005429E1" w:rsidRPr="00B165C4" w:rsidRDefault="005429E1" w:rsidP="005429E1">
      <w:pPr>
        <w:ind w:firstLineChars="200" w:firstLine="480"/>
        <w:rPr>
          <w:sz w:val="24"/>
          <w:szCs w:val="28"/>
        </w:rPr>
      </w:pPr>
      <w:r w:rsidRPr="00B165C4">
        <w:rPr>
          <w:sz w:val="24"/>
          <w:szCs w:val="28"/>
        </w:rPr>
        <w:t>Bigtable论文主要描述了</w:t>
      </w:r>
      <w:proofErr w:type="spellStart"/>
      <w:r w:rsidRPr="00B165C4">
        <w:rPr>
          <w:sz w:val="24"/>
          <w:szCs w:val="28"/>
        </w:rPr>
        <w:t>BigTable</w:t>
      </w:r>
      <w:proofErr w:type="spellEnd"/>
      <w:r w:rsidRPr="00B165C4">
        <w:rPr>
          <w:sz w:val="24"/>
          <w:szCs w:val="28"/>
        </w:rPr>
        <w:t>的数据模型、设计思想和具体实现。</w:t>
      </w:r>
    </w:p>
    <w:p w14:paraId="623F2B4B" w14:textId="77777777" w:rsidR="005429E1" w:rsidRPr="00B165C4" w:rsidRDefault="005429E1" w:rsidP="005429E1">
      <w:pPr>
        <w:ind w:firstLineChars="200" w:firstLine="480"/>
        <w:rPr>
          <w:sz w:val="24"/>
          <w:szCs w:val="28"/>
        </w:rPr>
      </w:pPr>
      <w:r w:rsidRPr="00B165C4">
        <w:rPr>
          <w:sz w:val="24"/>
          <w:szCs w:val="28"/>
        </w:rPr>
        <w:t>Bigtable兼具了广泛的可使用性、可拓展性、高性能和高可用性。Bigtable在实现策略上与传统数据库有很多相似的地方，但是Bigtable不支持完整的关系型数据模型；相反，Bigtable提供的是一种非常简单的数据模型，以及为客户端提供接口，可以灵活地操控数据层和格式，可以控制数据在物理层的存储方式。对于Bigtable来说，存储的数据都是未解释的字符串，</w:t>
      </w:r>
      <w:proofErr w:type="spellStart"/>
      <w:r w:rsidRPr="00B165C4">
        <w:rPr>
          <w:sz w:val="24"/>
          <w:szCs w:val="28"/>
        </w:rPr>
        <w:t>bigtable</w:t>
      </w:r>
      <w:proofErr w:type="spellEnd"/>
      <w:r w:rsidRPr="00B165C4">
        <w:rPr>
          <w:sz w:val="24"/>
          <w:szCs w:val="28"/>
        </w:rPr>
        <w:t>对数据</w:t>
      </w:r>
      <w:proofErr w:type="gramStart"/>
      <w:r w:rsidRPr="00B165C4">
        <w:rPr>
          <w:sz w:val="24"/>
          <w:szCs w:val="28"/>
        </w:rPr>
        <w:t>的行键和</w:t>
      </w:r>
      <w:proofErr w:type="gramEnd"/>
      <w:r w:rsidRPr="00B165C4">
        <w:rPr>
          <w:sz w:val="24"/>
          <w:szCs w:val="28"/>
        </w:rPr>
        <w:t>列名建立索引。最后，通过调整Bigtable的表结构参数，客户端还可以控制数据是存在内存还是硬盘上。</w:t>
      </w:r>
    </w:p>
    <w:p w14:paraId="6DBD8BE7" w14:textId="442EDB85" w:rsidR="00E83189" w:rsidRDefault="00E83189"/>
    <w:p w14:paraId="5B749090" w14:textId="77777777" w:rsidR="00B747B2" w:rsidRPr="00B747B2" w:rsidRDefault="00B747B2" w:rsidP="00B747B2">
      <w:pPr>
        <w:rPr>
          <w:sz w:val="24"/>
          <w:szCs w:val="28"/>
        </w:rPr>
      </w:pPr>
      <w:r w:rsidRPr="00B747B2">
        <w:rPr>
          <w:sz w:val="24"/>
          <w:szCs w:val="28"/>
        </w:rPr>
        <w:t>Bigtable是一个稀疏的、分布式的、持久化存储的多维度排序Map</w:t>
      </w:r>
      <w:r w:rsidRPr="00B747B2">
        <w:rPr>
          <w:rFonts w:hint="eastAsia"/>
          <w:sz w:val="24"/>
          <w:szCs w:val="28"/>
        </w:rPr>
        <w:t>。</w:t>
      </w:r>
      <w:r w:rsidRPr="00B747B2">
        <w:rPr>
          <w:sz w:val="24"/>
          <w:szCs w:val="28"/>
        </w:rPr>
        <w:t>Map的索引是行关键字、列关键字以及时间戳；Map中的每个value都是一个未经解析的byte数组。</w:t>
      </w:r>
    </w:p>
    <w:p w14:paraId="21DAB8C2" w14:textId="77777777" w:rsidR="00B747B2" w:rsidRPr="00B747B2" w:rsidRDefault="00B747B2" w:rsidP="00B747B2">
      <w:pPr>
        <w:rPr>
          <w:sz w:val="24"/>
          <w:szCs w:val="28"/>
        </w:rPr>
      </w:pPr>
      <w:r w:rsidRPr="00B747B2">
        <w:rPr>
          <w:sz w:val="24"/>
          <w:szCs w:val="28"/>
        </w:rPr>
        <w:t>(</w:t>
      </w:r>
      <w:proofErr w:type="spellStart"/>
      <w:proofErr w:type="gramStart"/>
      <w:r w:rsidRPr="00B747B2">
        <w:rPr>
          <w:sz w:val="24"/>
          <w:szCs w:val="28"/>
        </w:rPr>
        <w:t>row:string</w:t>
      </w:r>
      <w:proofErr w:type="spellEnd"/>
      <w:proofErr w:type="gramEnd"/>
      <w:r w:rsidRPr="00B747B2">
        <w:rPr>
          <w:sz w:val="24"/>
          <w:szCs w:val="28"/>
        </w:rPr>
        <w:t>, column:string,time:int64)-&gt;string</w:t>
      </w:r>
    </w:p>
    <w:p w14:paraId="5EEEB926" w14:textId="77777777" w:rsidR="00B747B2" w:rsidRPr="00B747B2" w:rsidRDefault="00B747B2" w:rsidP="00B747B2">
      <w:pPr>
        <w:rPr>
          <w:sz w:val="24"/>
          <w:szCs w:val="28"/>
        </w:rPr>
      </w:pPr>
      <w:r w:rsidRPr="00B747B2">
        <w:rPr>
          <w:rFonts w:hint="eastAsia"/>
          <w:sz w:val="24"/>
          <w:szCs w:val="28"/>
        </w:rPr>
        <w:t>数据的下标是行和列的名字，名字可以是任意的字符串。</w:t>
      </w:r>
      <w:r w:rsidRPr="00B747B2">
        <w:rPr>
          <w:sz w:val="24"/>
          <w:szCs w:val="28"/>
        </w:rPr>
        <w:t>Bigtable将存储的数据都视为字符串，但是Bigtable本身不去解析这些字符串，客户程序通常会在把各种结构化或者半结构化的数据序列化到这些字符串里。</w:t>
      </w:r>
    </w:p>
    <w:p w14:paraId="0741DC5F" w14:textId="77777777" w:rsidR="00B747B2" w:rsidRPr="00B747B2" w:rsidRDefault="00B747B2" w:rsidP="00B747B2">
      <w:pPr>
        <w:rPr>
          <w:sz w:val="24"/>
          <w:szCs w:val="28"/>
        </w:rPr>
      </w:pPr>
      <w:r w:rsidRPr="00B747B2">
        <w:rPr>
          <w:rFonts w:hint="eastAsia"/>
          <w:sz w:val="24"/>
          <w:szCs w:val="28"/>
        </w:rPr>
        <w:t>行：</w:t>
      </w:r>
    </w:p>
    <w:p w14:paraId="04AFDBC4" w14:textId="77777777" w:rsidR="00B747B2" w:rsidRPr="00B747B2" w:rsidRDefault="00B747B2" w:rsidP="00B747B2">
      <w:pPr>
        <w:rPr>
          <w:sz w:val="24"/>
          <w:szCs w:val="28"/>
        </w:rPr>
      </w:pPr>
      <w:r w:rsidRPr="00B747B2">
        <w:rPr>
          <w:rFonts w:hint="eastAsia"/>
          <w:sz w:val="24"/>
          <w:szCs w:val="28"/>
        </w:rPr>
        <w:t>表中的行关键字可以是任意的字符串（目前支持最大</w:t>
      </w:r>
      <w:r w:rsidRPr="00B747B2">
        <w:rPr>
          <w:sz w:val="24"/>
          <w:szCs w:val="28"/>
        </w:rPr>
        <w:t>64KB的字符串</w:t>
      </w:r>
      <w:r w:rsidRPr="00B747B2">
        <w:rPr>
          <w:rFonts w:hint="eastAsia"/>
          <w:sz w:val="24"/>
          <w:szCs w:val="28"/>
        </w:rPr>
        <w:t>）。对同一个行关键字的读或者写操作都是原子的（不管读或者写这一行里多少个不同列）（这是通过支持</w:t>
      </w:r>
      <w:proofErr w:type="gramStart"/>
      <w:r w:rsidRPr="00B747B2">
        <w:rPr>
          <w:rFonts w:hint="eastAsia"/>
          <w:sz w:val="24"/>
          <w:szCs w:val="28"/>
        </w:rPr>
        <w:t>单行上</w:t>
      </w:r>
      <w:proofErr w:type="gramEnd"/>
      <w:r w:rsidRPr="00B747B2">
        <w:rPr>
          <w:rFonts w:hint="eastAsia"/>
          <w:sz w:val="24"/>
          <w:szCs w:val="28"/>
        </w:rPr>
        <w:t>的事务处理实现的）。</w:t>
      </w:r>
      <w:r w:rsidRPr="00B747B2">
        <w:rPr>
          <w:sz w:val="24"/>
          <w:szCs w:val="28"/>
        </w:rPr>
        <w:t>Bigtable目前还不支持通用的跨行事务处理</w:t>
      </w:r>
      <w:r w:rsidRPr="00B747B2">
        <w:rPr>
          <w:rFonts w:hint="eastAsia"/>
          <w:sz w:val="24"/>
          <w:szCs w:val="28"/>
        </w:rPr>
        <w:t>。</w:t>
      </w:r>
    </w:p>
    <w:p w14:paraId="698EAAF8" w14:textId="77777777" w:rsidR="00B747B2" w:rsidRPr="00B747B2" w:rsidRDefault="00B747B2" w:rsidP="00B747B2">
      <w:pPr>
        <w:rPr>
          <w:sz w:val="24"/>
          <w:szCs w:val="28"/>
        </w:rPr>
      </w:pPr>
      <w:r w:rsidRPr="00B747B2">
        <w:rPr>
          <w:sz w:val="24"/>
          <w:szCs w:val="28"/>
        </w:rPr>
        <w:t>Bigtable通过行关键字的字典顺序来组织数据。</w:t>
      </w:r>
    </w:p>
    <w:p w14:paraId="2141D1D9" w14:textId="77777777" w:rsidR="00B747B2" w:rsidRPr="00B747B2" w:rsidRDefault="00B747B2" w:rsidP="00B747B2">
      <w:pPr>
        <w:jc w:val="left"/>
        <w:rPr>
          <w:sz w:val="24"/>
          <w:szCs w:val="28"/>
        </w:rPr>
      </w:pPr>
      <w:r w:rsidRPr="00B747B2">
        <w:rPr>
          <w:rFonts w:hint="eastAsia"/>
          <w:sz w:val="24"/>
          <w:szCs w:val="28"/>
        </w:rPr>
        <w:t>用户可以通过选择合适的行关键字，在数据访问时有效利用数据的位置相关</w:t>
      </w:r>
      <w:r w:rsidRPr="00B747B2">
        <w:rPr>
          <w:rFonts w:hint="eastAsia"/>
          <w:sz w:val="24"/>
          <w:szCs w:val="28"/>
        </w:rPr>
        <w:lastRenderedPageBreak/>
        <w:t>性，从而更好的利用这个特性。举例来说，在</w:t>
      </w:r>
      <w:proofErr w:type="spellStart"/>
      <w:r w:rsidRPr="00B747B2">
        <w:rPr>
          <w:sz w:val="24"/>
          <w:szCs w:val="28"/>
        </w:rPr>
        <w:t>Webtable</w:t>
      </w:r>
      <w:proofErr w:type="spellEnd"/>
      <w:r w:rsidRPr="00B747B2">
        <w:rPr>
          <w:sz w:val="24"/>
          <w:szCs w:val="28"/>
        </w:rPr>
        <w:t>里，通过反转URL中主机名的方式，可以把同一个域名下的网页聚集起来组织成连续的行。具体来说，我们可以把maps.google.com/index.html的数据存放在关键字</w:t>
      </w:r>
      <w:proofErr w:type="spellStart"/>
      <w:r w:rsidRPr="00B747B2">
        <w:rPr>
          <w:sz w:val="24"/>
          <w:szCs w:val="28"/>
        </w:rPr>
        <w:t>com.google.maps</w:t>
      </w:r>
      <w:proofErr w:type="spellEnd"/>
      <w:r w:rsidRPr="00B747B2">
        <w:rPr>
          <w:sz w:val="24"/>
          <w:szCs w:val="28"/>
        </w:rPr>
        <w:t>/index.html下。把相同的域中的网页存储在连续的区域可以让基于主机和域名的分析更加有效。</w:t>
      </w:r>
      <w:r w:rsidRPr="00B747B2">
        <w:rPr>
          <w:rFonts w:hint="eastAsia"/>
          <w:sz w:val="24"/>
          <w:szCs w:val="28"/>
        </w:rPr>
        <w:t>相当于是大类放在一起，然后大类里面不同的小类放在一起；而不是小类放在一起，然后小类与小类之间并没有什么大的共同特性。</w:t>
      </w:r>
    </w:p>
    <w:p w14:paraId="3701E74D" w14:textId="77777777" w:rsidR="00B747B2" w:rsidRPr="00B747B2" w:rsidRDefault="00B747B2" w:rsidP="00B747B2">
      <w:pPr>
        <w:jc w:val="left"/>
        <w:rPr>
          <w:sz w:val="24"/>
          <w:szCs w:val="28"/>
        </w:rPr>
      </w:pPr>
      <w:proofErr w:type="spellStart"/>
      <w:r w:rsidRPr="00B747B2">
        <w:rPr>
          <w:sz w:val="24"/>
          <w:szCs w:val="28"/>
        </w:rPr>
        <w:t>BigTable</w:t>
      </w:r>
      <w:proofErr w:type="spellEnd"/>
      <w:r w:rsidRPr="00B747B2">
        <w:rPr>
          <w:sz w:val="24"/>
          <w:szCs w:val="28"/>
        </w:rPr>
        <w:t>使用Google的分布式文件系统(GFS)存储日志文件和数据文件。</w:t>
      </w:r>
    </w:p>
    <w:p w14:paraId="5F1342D2" w14:textId="77777777" w:rsidR="00B747B2" w:rsidRPr="00B747B2" w:rsidRDefault="00B747B2" w:rsidP="00B747B2">
      <w:pPr>
        <w:jc w:val="left"/>
        <w:rPr>
          <w:sz w:val="24"/>
          <w:szCs w:val="28"/>
        </w:rPr>
      </w:pPr>
      <w:proofErr w:type="spellStart"/>
      <w:r w:rsidRPr="00B747B2">
        <w:rPr>
          <w:sz w:val="24"/>
          <w:szCs w:val="28"/>
        </w:rPr>
        <w:t>BigTable</w:t>
      </w:r>
      <w:proofErr w:type="spellEnd"/>
      <w:r w:rsidRPr="00B747B2">
        <w:rPr>
          <w:sz w:val="24"/>
          <w:szCs w:val="28"/>
        </w:rPr>
        <w:t xml:space="preserve">内部存储数据的文件是Google </w:t>
      </w:r>
      <w:proofErr w:type="spellStart"/>
      <w:r w:rsidRPr="00B747B2">
        <w:rPr>
          <w:sz w:val="24"/>
          <w:szCs w:val="28"/>
        </w:rPr>
        <w:t>SSTable</w:t>
      </w:r>
      <w:proofErr w:type="spellEnd"/>
      <w:r w:rsidRPr="00B747B2">
        <w:rPr>
          <w:sz w:val="24"/>
          <w:szCs w:val="28"/>
        </w:rPr>
        <w:t>格式的。</w:t>
      </w:r>
    </w:p>
    <w:p w14:paraId="00F767EE" w14:textId="77777777" w:rsidR="00B747B2" w:rsidRPr="00B747B2" w:rsidRDefault="00B747B2" w:rsidP="00B747B2">
      <w:pPr>
        <w:jc w:val="left"/>
        <w:rPr>
          <w:sz w:val="24"/>
          <w:szCs w:val="28"/>
        </w:rPr>
      </w:pPr>
      <w:proofErr w:type="spellStart"/>
      <w:r w:rsidRPr="00B747B2">
        <w:rPr>
          <w:sz w:val="24"/>
          <w:szCs w:val="28"/>
        </w:rPr>
        <w:t>BigTable</w:t>
      </w:r>
      <w:proofErr w:type="spellEnd"/>
      <w:r w:rsidRPr="00B747B2">
        <w:rPr>
          <w:sz w:val="24"/>
          <w:szCs w:val="28"/>
        </w:rPr>
        <w:t>还依赖一个高可用的、序列化的分布式</w:t>
      </w:r>
      <w:proofErr w:type="gramStart"/>
      <w:r w:rsidRPr="00B747B2">
        <w:rPr>
          <w:sz w:val="24"/>
          <w:szCs w:val="28"/>
        </w:rPr>
        <w:t>锁服务</w:t>
      </w:r>
      <w:proofErr w:type="gramEnd"/>
      <w:r w:rsidRPr="00B747B2">
        <w:rPr>
          <w:sz w:val="24"/>
          <w:szCs w:val="28"/>
        </w:rPr>
        <w:t>组件，叫做Chubby</w:t>
      </w:r>
      <w:r w:rsidRPr="00B747B2">
        <w:rPr>
          <w:rFonts w:hint="eastAsia"/>
          <w:sz w:val="24"/>
          <w:szCs w:val="28"/>
        </w:rPr>
        <w:t>。</w:t>
      </w:r>
    </w:p>
    <w:p w14:paraId="2E5ACFAE" w14:textId="77777777" w:rsidR="00B747B2" w:rsidRPr="00B747B2" w:rsidRDefault="00B747B2" w:rsidP="00B747B2">
      <w:pPr>
        <w:jc w:val="left"/>
        <w:rPr>
          <w:sz w:val="24"/>
          <w:szCs w:val="28"/>
        </w:rPr>
      </w:pPr>
    </w:p>
    <w:p w14:paraId="6CDE2538" w14:textId="77777777" w:rsidR="00B747B2" w:rsidRPr="00B747B2" w:rsidRDefault="00B747B2" w:rsidP="00B747B2">
      <w:pPr>
        <w:jc w:val="left"/>
        <w:rPr>
          <w:sz w:val="24"/>
          <w:szCs w:val="28"/>
        </w:rPr>
      </w:pPr>
      <w:r w:rsidRPr="00B747B2">
        <w:rPr>
          <w:sz w:val="24"/>
          <w:szCs w:val="28"/>
        </w:rPr>
        <w:t>Bigtable包括了三个主要的组件：链接到客户程序中的库、一个Master服务器和多个Tablet服务器。</w:t>
      </w:r>
    </w:p>
    <w:p w14:paraId="2146C6FA" w14:textId="77777777" w:rsidR="00B747B2" w:rsidRPr="00B747B2" w:rsidRDefault="00B747B2" w:rsidP="00B747B2">
      <w:pPr>
        <w:jc w:val="left"/>
        <w:rPr>
          <w:sz w:val="24"/>
          <w:szCs w:val="28"/>
        </w:rPr>
      </w:pPr>
      <w:r w:rsidRPr="00B747B2">
        <w:rPr>
          <w:sz w:val="24"/>
          <w:szCs w:val="28"/>
        </w:rPr>
        <w:t>M</w:t>
      </w:r>
      <w:r w:rsidRPr="00B747B2">
        <w:rPr>
          <w:rFonts w:hint="eastAsia"/>
          <w:sz w:val="24"/>
          <w:szCs w:val="28"/>
        </w:rPr>
        <w:t>aster服务器用来管理T</w:t>
      </w:r>
      <w:r w:rsidRPr="00B747B2">
        <w:rPr>
          <w:sz w:val="24"/>
          <w:szCs w:val="28"/>
        </w:rPr>
        <w:t>ablet</w:t>
      </w:r>
      <w:r w:rsidRPr="00B747B2">
        <w:rPr>
          <w:rFonts w:hint="eastAsia"/>
          <w:sz w:val="24"/>
          <w:szCs w:val="28"/>
        </w:rPr>
        <w:t>服务器，同时可以</w:t>
      </w:r>
      <w:proofErr w:type="gramStart"/>
      <w:r w:rsidRPr="00B747B2">
        <w:rPr>
          <w:rFonts w:hint="eastAsia"/>
          <w:sz w:val="24"/>
          <w:szCs w:val="28"/>
        </w:rPr>
        <w:t>对模式</w:t>
      </w:r>
      <w:proofErr w:type="gramEnd"/>
      <w:r w:rsidRPr="00B747B2">
        <w:rPr>
          <w:rFonts w:hint="eastAsia"/>
          <w:sz w:val="24"/>
          <w:szCs w:val="28"/>
        </w:rPr>
        <w:t>进行相关的修改操作。</w:t>
      </w:r>
    </w:p>
    <w:p w14:paraId="334C16CC" w14:textId="77777777" w:rsidR="00B747B2" w:rsidRPr="00B747B2" w:rsidRDefault="00B747B2" w:rsidP="00B747B2">
      <w:pPr>
        <w:jc w:val="left"/>
        <w:rPr>
          <w:sz w:val="24"/>
          <w:szCs w:val="28"/>
        </w:rPr>
      </w:pPr>
      <w:r w:rsidRPr="00B747B2">
        <w:rPr>
          <w:sz w:val="24"/>
          <w:szCs w:val="28"/>
        </w:rPr>
        <w:t>Tablet服务器都管理一个Tablet的集合</w:t>
      </w:r>
      <w:r w:rsidRPr="00B747B2">
        <w:rPr>
          <w:rFonts w:hint="eastAsia"/>
          <w:sz w:val="24"/>
          <w:szCs w:val="28"/>
        </w:rPr>
        <w:t>，负责处理它所加载的</w:t>
      </w:r>
      <w:r w:rsidRPr="00B747B2">
        <w:rPr>
          <w:sz w:val="24"/>
          <w:szCs w:val="28"/>
        </w:rPr>
        <w:t>Tablet的读写操作，以及在Tablets过大时，对其进行分割</w:t>
      </w:r>
      <w:r w:rsidRPr="00B747B2">
        <w:rPr>
          <w:rFonts w:hint="eastAsia"/>
          <w:sz w:val="24"/>
          <w:szCs w:val="28"/>
        </w:rPr>
        <w:t>。客户程序可以直接和</w:t>
      </w:r>
      <w:r w:rsidRPr="00B747B2">
        <w:rPr>
          <w:sz w:val="24"/>
          <w:szCs w:val="28"/>
        </w:rPr>
        <w:t>Tablet服务器通信进行读写操作</w:t>
      </w:r>
      <w:r w:rsidRPr="00B747B2">
        <w:rPr>
          <w:rFonts w:hint="eastAsia"/>
          <w:sz w:val="24"/>
          <w:szCs w:val="28"/>
        </w:rPr>
        <w:t>，以避免Master服务器负载过大。</w:t>
      </w:r>
    </w:p>
    <w:p w14:paraId="342AB86A" w14:textId="77777777" w:rsidR="00B747B2" w:rsidRPr="00B747B2" w:rsidRDefault="00B747B2" w:rsidP="00B747B2">
      <w:pPr>
        <w:rPr>
          <w:sz w:val="24"/>
          <w:szCs w:val="28"/>
        </w:rPr>
      </w:pPr>
      <w:r w:rsidRPr="00B747B2">
        <w:rPr>
          <w:rFonts w:hint="eastAsia"/>
          <w:sz w:val="24"/>
          <w:szCs w:val="28"/>
        </w:rPr>
        <w:t>列族：</w:t>
      </w:r>
      <w:proofErr w:type="gramStart"/>
      <w:r w:rsidRPr="00B747B2">
        <w:rPr>
          <w:rFonts w:hint="eastAsia"/>
          <w:sz w:val="24"/>
          <w:szCs w:val="28"/>
        </w:rPr>
        <w:t>列族数据库</w:t>
      </w:r>
      <w:proofErr w:type="gramEnd"/>
      <w:r w:rsidRPr="00B747B2">
        <w:rPr>
          <w:rFonts w:hint="eastAsia"/>
          <w:sz w:val="24"/>
          <w:szCs w:val="28"/>
        </w:rPr>
        <w:t>将数据存储</w:t>
      </w:r>
      <w:proofErr w:type="gramStart"/>
      <w:r w:rsidRPr="00B747B2">
        <w:rPr>
          <w:rFonts w:hint="eastAsia"/>
          <w:sz w:val="24"/>
          <w:szCs w:val="28"/>
        </w:rPr>
        <w:t>在列族中</w:t>
      </w:r>
      <w:proofErr w:type="gramEnd"/>
      <w:r w:rsidRPr="00B747B2">
        <w:rPr>
          <w:rFonts w:hint="eastAsia"/>
          <w:sz w:val="24"/>
          <w:szCs w:val="28"/>
        </w:rPr>
        <w:t>，而列族里的行则把</w:t>
      </w:r>
      <w:proofErr w:type="gramStart"/>
      <w:r w:rsidRPr="00B747B2">
        <w:rPr>
          <w:rFonts w:hint="eastAsia"/>
          <w:sz w:val="24"/>
          <w:szCs w:val="28"/>
        </w:rPr>
        <w:t>许多列</w:t>
      </w:r>
      <w:proofErr w:type="gramEnd"/>
      <w:r w:rsidRPr="00B747B2">
        <w:rPr>
          <w:rFonts w:hint="eastAsia"/>
          <w:sz w:val="24"/>
          <w:szCs w:val="28"/>
        </w:rPr>
        <w:t>数据与本行的“行键”关联起来。存放在同</w:t>
      </w:r>
      <w:proofErr w:type="gramStart"/>
      <w:r w:rsidRPr="00B747B2">
        <w:rPr>
          <w:rFonts w:hint="eastAsia"/>
          <w:sz w:val="24"/>
          <w:szCs w:val="28"/>
        </w:rPr>
        <w:t>一列族下的</w:t>
      </w:r>
      <w:proofErr w:type="gramEnd"/>
      <w:r w:rsidRPr="00B747B2">
        <w:rPr>
          <w:rFonts w:hint="eastAsia"/>
          <w:sz w:val="24"/>
          <w:szCs w:val="28"/>
        </w:rPr>
        <w:t>所有数据通常都属于同一个类型（我们可以把同一个</w:t>
      </w:r>
      <w:proofErr w:type="gramStart"/>
      <w:r w:rsidRPr="00B747B2">
        <w:rPr>
          <w:rFonts w:hint="eastAsia"/>
          <w:sz w:val="24"/>
          <w:szCs w:val="28"/>
        </w:rPr>
        <w:t>列族下</w:t>
      </w:r>
      <w:proofErr w:type="gramEnd"/>
      <w:r w:rsidRPr="00B747B2">
        <w:rPr>
          <w:rFonts w:hint="eastAsia"/>
          <w:sz w:val="24"/>
          <w:szCs w:val="28"/>
        </w:rPr>
        <w:t>的数据压缩在一起）。感觉</w:t>
      </w:r>
      <w:proofErr w:type="gramStart"/>
      <w:r w:rsidRPr="00B747B2">
        <w:rPr>
          <w:rFonts w:hint="eastAsia"/>
          <w:sz w:val="24"/>
          <w:szCs w:val="28"/>
        </w:rPr>
        <w:t>一个列族对应</w:t>
      </w:r>
      <w:proofErr w:type="gramEnd"/>
      <w:r w:rsidRPr="00B747B2">
        <w:rPr>
          <w:rFonts w:hint="eastAsia"/>
          <w:sz w:val="24"/>
          <w:szCs w:val="28"/>
        </w:rPr>
        <w:t>的就是一张表。</w:t>
      </w:r>
    </w:p>
    <w:p w14:paraId="65F182F6" w14:textId="77777777" w:rsidR="00B747B2" w:rsidRPr="00B747B2" w:rsidRDefault="00B747B2" w:rsidP="00B747B2">
      <w:pPr>
        <w:rPr>
          <w:sz w:val="24"/>
          <w:szCs w:val="28"/>
        </w:rPr>
      </w:pPr>
      <w:r w:rsidRPr="00B747B2">
        <w:rPr>
          <w:rFonts w:hint="eastAsia"/>
          <w:sz w:val="24"/>
          <w:szCs w:val="28"/>
        </w:rPr>
        <w:t>时间戳：数据库中自动生成的唯一二进制数字，与时间和日期无关的，</w:t>
      </w:r>
      <w:r w:rsidRPr="00B747B2">
        <w:rPr>
          <w:sz w:val="24"/>
          <w:szCs w:val="28"/>
        </w:rPr>
        <w:t>通常用作给表行加版本戳的机制。</w:t>
      </w:r>
      <w:r w:rsidRPr="00B747B2">
        <w:rPr>
          <w:rFonts w:hint="eastAsia"/>
          <w:sz w:val="24"/>
          <w:szCs w:val="28"/>
        </w:rPr>
        <w:t>每次修改或插入包含column</w:t>
      </w:r>
      <w:r w:rsidRPr="00B747B2">
        <w:rPr>
          <w:sz w:val="24"/>
          <w:szCs w:val="28"/>
        </w:rPr>
        <w:t>列的行时，就会在column</w:t>
      </w:r>
      <w:r w:rsidRPr="00B747B2">
        <w:rPr>
          <w:sz w:val="24"/>
          <w:szCs w:val="28"/>
        </w:rPr>
        <w:lastRenderedPageBreak/>
        <w:t>列中插入增量数据库时间戳值。</w:t>
      </w:r>
      <w:r w:rsidRPr="00B747B2">
        <w:rPr>
          <w:rFonts w:hint="eastAsia"/>
          <w:sz w:val="24"/>
          <w:szCs w:val="28"/>
        </w:rPr>
        <w:t>使用某一行中的</w:t>
      </w:r>
      <w:r w:rsidRPr="00B747B2">
        <w:rPr>
          <w:sz w:val="24"/>
          <w:szCs w:val="28"/>
        </w:rPr>
        <w:t>column列可以很容易地确定该行中的任何值自上次读取以后是否发生了更改。如果对行进行了更改，就会更新该时间戳值。如果没有对行进行更改，则该</w:t>
      </w:r>
      <w:proofErr w:type="gramStart"/>
      <w:r w:rsidRPr="00B747B2">
        <w:rPr>
          <w:sz w:val="24"/>
          <w:szCs w:val="28"/>
        </w:rPr>
        <w:t>时间戳值将</w:t>
      </w:r>
      <w:proofErr w:type="gramEnd"/>
      <w:r w:rsidRPr="00B747B2">
        <w:rPr>
          <w:sz w:val="24"/>
          <w:szCs w:val="28"/>
        </w:rPr>
        <w:t>与以前读取该行时的</w:t>
      </w:r>
      <w:proofErr w:type="gramStart"/>
      <w:r w:rsidRPr="00B747B2">
        <w:rPr>
          <w:sz w:val="24"/>
          <w:szCs w:val="28"/>
        </w:rPr>
        <w:t>时间戳值一致</w:t>
      </w:r>
      <w:proofErr w:type="gramEnd"/>
      <w:r w:rsidRPr="00B747B2">
        <w:rPr>
          <w:sz w:val="24"/>
          <w:szCs w:val="28"/>
        </w:rPr>
        <w:t>。</w:t>
      </w:r>
      <w:r w:rsidRPr="00B747B2">
        <w:rPr>
          <w:rFonts w:hint="eastAsia"/>
          <w:sz w:val="24"/>
          <w:szCs w:val="28"/>
        </w:rPr>
        <w:t>这将会在并发控制中有广泛应用。</w:t>
      </w:r>
    </w:p>
    <w:p w14:paraId="7D3A0A01" w14:textId="77777777" w:rsidR="00B747B2" w:rsidRPr="00B747B2" w:rsidRDefault="00B747B2" w:rsidP="00B747B2">
      <w:pPr>
        <w:rPr>
          <w:sz w:val="24"/>
          <w:szCs w:val="28"/>
        </w:rPr>
      </w:pPr>
      <w:r w:rsidRPr="00B747B2">
        <w:rPr>
          <w:rFonts w:hint="eastAsia"/>
          <w:sz w:val="24"/>
          <w:szCs w:val="28"/>
        </w:rPr>
        <w:t>原子操作：一个操作要不然就做完，要不然就不做，不会</w:t>
      </w:r>
      <w:proofErr w:type="gramStart"/>
      <w:r w:rsidRPr="00B747B2">
        <w:rPr>
          <w:rFonts w:hint="eastAsia"/>
          <w:sz w:val="24"/>
          <w:szCs w:val="28"/>
        </w:rPr>
        <w:t>做一半</w:t>
      </w:r>
      <w:proofErr w:type="gramEnd"/>
      <w:r w:rsidRPr="00B747B2">
        <w:rPr>
          <w:rFonts w:hint="eastAsia"/>
          <w:sz w:val="24"/>
          <w:szCs w:val="28"/>
        </w:rPr>
        <w:t>就结束。</w:t>
      </w:r>
    </w:p>
    <w:p w14:paraId="369EC51F" w14:textId="77777777" w:rsidR="00B747B2" w:rsidRPr="00B747B2" w:rsidRDefault="00B747B2" w:rsidP="00B747B2">
      <w:pPr>
        <w:rPr>
          <w:sz w:val="24"/>
          <w:szCs w:val="28"/>
        </w:rPr>
      </w:pPr>
      <w:r w:rsidRPr="00B747B2">
        <w:rPr>
          <w:rFonts w:hint="eastAsia"/>
          <w:sz w:val="24"/>
          <w:szCs w:val="28"/>
        </w:rPr>
        <w:t>Tablet：表中的每个行都可以动态分区。每个分区叫做一个</w:t>
      </w:r>
      <w:proofErr w:type="gramStart"/>
      <w:r w:rsidRPr="00B747B2">
        <w:rPr>
          <w:rFonts w:hint="eastAsia"/>
          <w:sz w:val="24"/>
          <w:szCs w:val="28"/>
        </w:rPr>
        <w:t>”</w:t>
      </w:r>
      <w:proofErr w:type="gramEnd"/>
      <w:r w:rsidRPr="00B747B2">
        <w:rPr>
          <w:sz w:val="24"/>
          <w:szCs w:val="28"/>
        </w:rPr>
        <w:t>Tablet</w:t>
      </w:r>
      <w:proofErr w:type="gramStart"/>
      <w:r w:rsidRPr="00B747B2">
        <w:rPr>
          <w:sz w:val="24"/>
          <w:szCs w:val="28"/>
        </w:rPr>
        <w:t>”</w:t>
      </w:r>
      <w:proofErr w:type="gramEnd"/>
      <w:r w:rsidRPr="00B747B2">
        <w:rPr>
          <w:sz w:val="24"/>
          <w:szCs w:val="28"/>
        </w:rPr>
        <w:t>，Tablet是数据分布和负载均衡调整的最小单位。</w:t>
      </w:r>
      <w:r w:rsidRPr="00B747B2">
        <w:rPr>
          <w:rFonts w:hint="eastAsia"/>
          <w:sz w:val="24"/>
          <w:szCs w:val="28"/>
        </w:rPr>
        <w:t>一个</w:t>
      </w:r>
      <w:proofErr w:type="spellStart"/>
      <w:r w:rsidRPr="00B747B2">
        <w:rPr>
          <w:sz w:val="24"/>
          <w:szCs w:val="28"/>
        </w:rPr>
        <w:t>BigTable</w:t>
      </w:r>
      <w:proofErr w:type="spellEnd"/>
      <w:r w:rsidRPr="00B747B2">
        <w:rPr>
          <w:sz w:val="24"/>
          <w:szCs w:val="28"/>
        </w:rPr>
        <w:t>集群存储了很多表，每个表包含了一个Tablet的集合，而每个Tablet包含了某个范围内的行的所有相关数据。</w:t>
      </w:r>
    </w:p>
    <w:p w14:paraId="03FCFA60" w14:textId="77777777" w:rsidR="00B747B2" w:rsidRPr="00B747B2" w:rsidRDefault="00B747B2" w:rsidP="00B747B2">
      <w:pPr>
        <w:rPr>
          <w:sz w:val="24"/>
          <w:szCs w:val="28"/>
        </w:rPr>
      </w:pPr>
      <w:r w:rsidRPr="00B747B2">
        <w:rPr>
          <w:rFonts w:hint="eastAsia"/>
          <w:sz w:val="24"/>
          <w:szCs w:val="28"/>
        </w:rPr>
        <w:t>数据块：</w:t>
      </w:r>
      <w:proofErr w:type="spellStart"/>
      <w:r w:rsidRPr="00B747B2">
        <w:rPr>
          <w:sz w:val="24"/>
          <w:szCs w:val="28"/>
        </w:rPr>
        <w:t>SSTable</w:t>
      </w:r>
      <w:proofErr w:type="spellEnd"/>
      <w:r w:rsidRPr="00B747B2">
        <w:rPr>
          <w:sz w:val="24"/>
          <w:szCs w:val="28"/>
        </w:rPr>
        <w:t>是一系列的数据块</w:t>
      </w:r>
      <w:r w:rsidRPr="00B747B2">
        <w:rPr>
          <w:rFonts w:hint="eastAsia"/>
          <w:sz w:val="24"/>
          <w:szCs w:val="28"/>
        </w:rPr>
        <w:t>组成的。</w:t>
      </w:r>
      <w:proofErr w:type="spellStart"/>
      <w:r w:rsidRPr="00B747B2">
        <w:rPr>
          <w:sz w:val="24"/>
          <w:szCs w:val="28"/>
        </w:rPr>
        <w:t>SSTable</w:t>
      </w:r>
      <w:proofErr w:type="spellEnd"/>
      <w:r w:rsidRPr="00B747B2">
        <w:rPr>
          <w:sz w:val="24"/>
          <w:szCs w:val="28"/>
        </w:rPr>
        <w:t>使用块索引（通常存储在</w:t>
      </w:r>
      <w:proofErr w:type="spellStart"/>
      <w:r w:rsidRPr="00B747B2">
        <w:rPr>
          <w:sz w:val="24"/>
          <w:szCs w:val="28"/>
        </w:rPr>
        <w:t>SSTable</w:t>
      </w:r>
      <w:proofErr w:type="spellEnd"/>
      <w:r w:rsidRPr="00B747B2">
        <w:rPr>
          <w:sz w:val="24"/>
          <w:szCs w:val="28"/>
        </w:rPr>
        <w:t>的最后）来定位数据块</w:t>
      </w:r>
      <w:r w:rsidRPr="00B747B2">
        <w:rPr>
          <w:rFonts w:hint="eastAsia"/>
          <w:sz w:val="24"/>
          <w:szCs w:val="28"/>
        </w:rPr>
        <w:t>。</w:t>
      </w:r>
      <w:r w:rsidRPr="00B747B2">
        <w:rPr>
          <w:sz w:val="24"/>
          <w:szCs w:val="28"/>
        </w:rPr>
        <w:t>在打开</w:t>
      </w:r>
      <w:proofErr w:type="spellStart"/>
      <w:r w:rsidRPr="00B747B2">
        <w:rPr>
          <w:sz w:val="24"/>
          <w:szCs w:val="28"/>
        </w:rPr>
        <w:t>SSTable</w:t>
      </w:r>
      <w:proofErr w:type="spellEnd"/>
      <w:r w:rsidRPr="00B747B2">
        <w:rPr>
          <w:sz w:val="24"/>
          <w:szCs w:val="28"/>
        </w:rPr>
        <w:t>的时候，索引被加载到内存</w:t>
      </w:r>
      <w:r w:rsidRPr="00B747B2">
        <w:rPr>
          <w:rFonts w:hint="eastAsia"/>
          <w:sz w:val="24"/>
          <w:szCs w:val="28"/>
        </w:rPr>
        <w:t>，每次查找都可以通过一次磁盘搜索完成；也可以选择把整个</w:t>
      </w:r>
      <w:proofErr w:type="spellStart"/>
      <w:r w:rsidRPr="00B747B2">
        <w:rPr>
          <w:sz w:val="24"/>
          <w:szCs w:val="28"/>
        </w:rPr>
        <w:t>SSTable</w:t>
      </w:r>
      <w:proofErr w:type="spellEnd"/>
      <w:r w:rsidRPr="00B747B2">
        <w:rPr>
          <w:sz w:val="24"/>
          <w:szCs w:val="28"/>
        </w:rPr>
        <w:t>都放在内存中，这样就不必访问硬盘了。</w:t>
      </w:r>
    </w:p>
    <w:p w14:paraId="1B1DECA0" w14:textId="77777777" w:rsidR="00B747B2" w:rsidRPr="00B747B2" w:rsidRDefault="00B747B2" w:rsidP="00B747B2">
      <w:pPr>
        <w:rPr>
          <w:sz w:val="24"/>
          <w:szCs w:val="28"/>
        </w:rPr>
      </w:pPr>
      <w:r w:rsidRPr="00B747B2">
        <w:rPr>
          <w:rFonts w:hint="eastAsia"/>
          <w:sz w:val="24"/>
          <w:szCs w:val="28"/>
        </w:rPr>
        <w:t>Chu</w:t>
      </w:r>
      <w:r w:rsidRPr="00B747B2">
        <w:rPr>
          <w:sz w:val="24"/>
          <w:szCs w:val="28"/>
        </w:rPr>
        <w:t>bby:</w:t>
      </w:r>
      <w:r w:rsidRPr="00B747B2">
        <w:rPr>
          <w:rFonts w:hint="eastAsia"/>
          <w:sz w:val="24"/>
          <w:szCs w:val="28"/>
        </w:rPr>
        <w:t>首先我认为</w:t>
      </w:r>
      <w:r w:rsidRPr="00B747B2">
        <w:rPr>
          <w:sz w:val="24"/>
          <w:szCs w:val="28"/>
        </w:rPr>
        <w:t>C</w:t>
      </w:r>
      <w:r w:rsidRPr="00B747B2">
        <w:rPr>
          <w:rFonts w:hint="eastAsia"/>
          <w:sz w:val="24"/>
          <w:szCs w:val="28"/>
        </w:rPr>
        <w:t>hubby是一个解决分布式系统一致性问题的组件。利用这个组件，可以实现一个分布式系统的一致性。Chubby类似于一个提供锁的服务器，里面有很多小的文件。假如有一个系统想要实现一致性，获取一个一致性的值，则就会所有的机器同时向Chubby申请创建一个文件，最终仅会有一个机器创建文件成功，那么这个创建成功的机器的值则将会被选为这个分布系统最终的值，并将这个确定</w:t>
      </w:r>
      <w:proofErr w:type="gramStart"/>
      <w:r w:rsidRPr="00B747B2">
        <w:rPr>
          <w:rFonts w:hint="eastAsia"/>
          <w:sz w:val="24"/>
          <w:szCs w:val="28"/>
        </w:rPr>
        <w:t>的值分发给</w:t>
      </w:r>
      <w:proofErr w:type="gramEnd"/>
      <w:r w:rsidRPr="00B747B2">
        <w:rPr>
          <w:rFonts w:hint="eastAsia"/>
          <w:sz w:val="24"/>
          <w:szCs w:val="28"/>
        </w:rPr>
        <w:t>所有系统中的其他机器，从而实现系统的一致性。</w:t>
      </w:r>
      <w:r w:rsidRPr="00B747B2">
        <w:rPr>
          <w:sz w:val="24"/>
          <w:szCs w:val="28"/>
        </w:rPr>
        <w:fldChar w:fldCharType="begin"/>
      </w:r>
      <w:r w:rsidRPr="00B747B2">
        <w:rPr>
          <w:sz w:val="24"/>
          <w:szCs w:val="28"/>
        </w:rPr>
        <w:instrText xml:space="preserve"> HYPERLINK "https://blog.csdn.net/historyasamirror/article/details/3870168" </w:instrText>
      </w:r>
      <w:r w:rsidRPr="00B747B2">
        <w:rPr>
          <w:sz w:val="24"/>
          <w:szCs w:val="28"/>
        </w:rPr>
        <w:fldChar w:fldCharType="separate"/>
      </w:r>
      <w:r w:rsidRPr="00B747B2">
        <w:rPr>
          <w:sz w:val="24"/>
          <w:szCs w:val="28"/>
        </w:rPr>
        <w:t>https://blog.csdn.net/historyasamirror/article/details/3870168</w:t>
      </w:r>
      <w:r w:rsidRPr="00B747B2">
        <w:rPr>
          <w:sz w:val="24"/>
          <w:szCs w:val="28"/>
        </w:rPr>
        <w:fldChar w:fldCharType="end"/>
      </w:r>
      <w:r w:rsidRPr="00B747B2">
        <w:rPr>
          <w:sz w:val="24"/>
          <w:szCs w:val="28"/>
        </w:rPr>
        <w:t xml:space="preserve"> </w:t>
      </w:r>
      <w:r w:rsidRPr="00B747B2">
        <w:rPr>
          <w:rFonts w:hint="eastAsia"/>
          <w:sz w:val="24"/>
          <w:szCs w:val="28"/>
        </w:rPr>
        <w:t>（更多细致性的内容可以再看看这个网站）</w:t>
      </w:r>
    </w:p>
    <w:p w14:paraId="660B6EFE" w14:textId="77777777" w:rsidR="00B747B2" w:rsidRPr="00B747B2" w:rsidRDefault="00B747B2" w:rsidP="00B747B2">
      <w:pPr>
        <w:rPr>
          <w:sz w:val="24"/>
          <w:szCs w:val="28"/>
        </w:rPr>
      </w:pPr>
      <w:proofErr w:type="spellStart"/>
      <w:r w:rsidRPr="00B747B2">
        <w:rPr>
          <w:rFonts w:hint="eastAsia"/>
          <w:sz w:val="24"/>
          <w:szCs w:val="28"/>
        </w:rPr>
        <w:t>S</w:t>
      </w:r>
      <w:r w:rsidRPr="00B747B2">
        <w:rPr>
          <w:sz w:val="24"/>
          <w:szCs w:val="28"/>
        </w:rPr>
        <w:t>ST</w:t>
      </w:r>
      <w:r w:rsidRPr="00B747B2">
        <w:rPr>
          <w:rFonts w:hint="eastAsia"/>
          <w:sz w:val="24"/>
          <w:szCs w:val="28"/>
        </w:rPr>
        <w:t>able</w:t>
      </w:r>
      <w:proofErr w:type="spellEnd"/>
      <w:r w:rsidRPr="00B747B2">
        <w:rPr>
          <w:rFonts w:hint="eastAsia"/>
          <w:sz w:val="24"/>
          <w:szCs w:val="28"/>
        </w:rPr>
        <w:t>与</w:t>
      </w:r>
      <w:proofErr w:type="spellStart"/>
      <w:r w:rsidRPr="00B747B2">
        <w:rPr>
          <w:rFonts w:hint="eastAsia"/>
          <w:sz w:val="24"/>
          <w:szCs w:val="28"/>
        </w:rPr>
        <w:t>memtable</w:t>
      </w:r>
      <w:proofErr w:type="spellEnd"/>
      <w:r w:rsidRPr="00B747B2">
        <w:rPr>
          <w:rFonts w:hint="eastAsia"/>
          <w:sz w:val="24"/>
          <w:szCs w:val="28"/>
        </w:rPr>
        <w:t>、R</w:t>
      </w:r>
      <w:r w:rsidRPr="00B747B2">
        <w:rPr>
          <w:sz w:val="24"/>
          <w:szCs w:val="28"/>
        </w:rPr>
        <w:t>EDO</w:t>
      </w:r>
      <w:r w:rsidRPr="00B747B2">
        <w:rPr>
          <w:rFonts w:hint="eastAsia"/>
          <w:sz w:val="24"/>
          <w:szCs w:val="28"/>
        </w:rPr>
        <w:t>：</w:t>
      </w:r>
      <w:proofErr w:type="spellStart"/>
      <w:r w:rsidRPr="00B747B2">
        <w:rPr>
          <w:rFonts w:hint="eastAsia"/>
          <w:sz w:val="24"/>
          <w:szCs w:val="28"/>
        </w:rPr>
        <w:t>S</w:t>
      </w:r>
      <w:r w:rsidRPr="00B747B2">
        <w:rPr>
          <w:sz w:val="24"/>
          <w:szCs w:val="28"/>
        </w:rPr>
        <w:t>ST</w:t>
      </w:r>
      <w:r w:rsidRPr="00B747B2">
        <w:rPr>
          <w:rFonts w:hint="eastAsia"/>
          <w:sz w:val="24"/>
          <w:szCs w:val="28"/>
        </w:rPr>
        <w:t>able</w:t>
      </w:r>
      <w:proofErr w:type="spellEnd"/>
      <w:r w:rsidRPr="00B747B2">
        <w:rPr>
          <w:rFonts w:hint="eastAsia"/>
          <w:sz w:val="24"/>
          <w:szCs w:val="28"/>
        </w:rPr>
        <w:t>中是Tablet的已保存更新数据（存储在</w:t>
      </w:r>
      <w:r w:rsidRPr="00B747B2">
        <w:rPr>
          <w:rFonts w:hint="eastAsia"/>
          <w:sz w:val="24"/>
          <w:szCs w:val="28"/>
        </w:rPr>
        <w:lastRenderedPageBreak/>
        <w:t>G</w:t>
      </w:r>
      <w:r w:rsidRPr="00B747B2">
        <w:rPr>
          <w:sz w:val="24"/>
          <w:szCs w:val="28"/>
        </w:rPr>
        <w:t>FS</w:t>
      </w:r>
      <w:r w:rsidRPr="00B747B2">
        <w:rPr>
          <w:rFonts w:hint="eastAsia"/>
          <w:sz w:val="24"/>
          <w:szCs w:val="28"/>
        </w:rPr>
        <w:t>中），</w:t>
      </w:r>
      <w:proofErr w:type="spellStart"/>
      <w:r w:rsidRPr="00B747B2">
        <w:rPr>
          <w:rFonts w:hint="eastAsia"/>
          <w:sz w:val="24"/>
          <w:szCs w:val="28"/>
        </w:rPr>
        <w:t>memtable</w:t>
      </w:r>
      <w:proofErr w:type="spellEnd"/>
      <w:r w:rsidRPr="00B747B2">
        <w:rPr>
          <w:rFonts w:hint="eastAsia"/>
          <w:sz w:val="24"/>
          <w:szCs w:val="28"/>
        </w:rPr>
        <w:t>中存储的是Tablet较新的数据。当要恢复Tablet时，通过</w:t>
      </w:r>
      <w:proofErr w:type="spellStart"/>
      <w:r w:rsidRPr="00B747B2">
        <w:rPr>
          <w:rFonts w:hint="eastAsia"/>
          <w:sz w:val="24"/>
          <w:szCs w:val="28"/>
        </w:rPr>
        <w:t>S</w:t>
      </w:r>
      <w:r w:rsidRPr="00B747B2">
        <w:rPr>
          <w:sz w:val="24"/>
          <w:szCs w:val="28"/>
        </w:rPr>
        <w:t>ST</w:t>
      </w:r>
      <w:r w:rsidRPr="00B747B2">
        <w:rPr>
          <w:rFonts w:hint="eastAsia"/>
          <w:sz w:val="24"/>
          <w:szCs w:val="28"/>
        </w:rPr>
        <w:t>able</w:t>
      </w:r>
      <w:proofErr w:type="spellEnd"/>
      <w:r w:rsidRPr="00B747B2">
        <w:rPr>
          <w:rFonts w:hint="eastAsia"/>
          <w:sz w:val="24"/>
          <w:szCs w:val="28"/>
        </w:rPr>
        <w:t>的数据以及其中的R</w:t>
      </w:r>
      <w:r w:rsidRPr="00B747B2">
        <w:rPr>
          <w:sz w:val="24"/>
          <w:szCs w:val="28"/>
        </w:rPr>
        <w:t>EDO P</w:t>
      </w:r>
      <w:r w:rsidRPr="00B747B2">
        <w:rPr>
          <w:rFonts w:hint="eastAsia"/>
          <w:sz w:val="24"/>
          <w:szCs w:val="28"/>
        </w:rPr>
        <w:t>oint，来</w:t>
      </w:r>
      <w:proofErr w:type="gramStart"/>
      <w:r w:rsidRPr="00B747B2">
        <w:rPr>
          <w:rFonts w:hint="eastAsia"/>
          <w:sz w:val="24"/>
          <w:szCs w:val="28"/>
        </w:rPr>
        <w:t>一</w:t>
      </w:r>
      <w:proofErr w:type="gramEnd"/>
      <w:r w:rsidRPr="00B747B2">
        <w:rPr>
          <w:rFonts w:hint="eastAsia"/>
          <w:sz w:val="24"/>
          <w:szCs w:val="28"/>
        </w:rPr>
        <w:t>步步的重建Tablet的最新数据更新表</w:t>
      </w:r>
      <w:proofErr w:type="spellStart"/>
      <w:r w:rsidRPr="00B747B2">
        <w:rPr>
          <w:rFonts w:hint="eastAsia"/>
          <w:sz w:val="24"/>
          <w:szCs w:val="28"/>
        </w:rPr>
        <w:t>memtable</w:t>
      </w:r>
      <w:proofErr w:type="spellEnd"/>
      <w:r w:rsidRPr="00B747B2">
        <w:rPr>
          <w:rFonts w:hint="eastAsia"/>
          <w:sz w:val="24"/>
          <w:szCs w:val="28"/>
        </w:rPr>
        <w:t>，从而获得Tablet出问题时到底存有哪些数据。</w:t>
      </w:r>
    </w:p>
    <w:p w14:paraId="5FAE014E" w14:textId="77777777" w:rsidR="00B747B2" w:rsidRPr="00B747B2" w:rsidRDefault="00B747B2" w:rsidP="00B747B2">
      <w:pPr>
        <w:rPr>
          <w:sz w:val="24"/>
          <w:szCs w:val="28"/>
        </w:rPr>
      </w:pPr>
    </w:p>
    <w:p w14:paraId="3174F0EB" w14:textId="77777777" w:rsidR="00B747B2" w:rsidRPr="00B747B2" w:rsidRDefault="00B747B2" w:rsidP="00B747B2">
      <w:pPr>
        <w:rPr>
          <w:sz w:val="24"/>
          <w:szCs w:val="28"/>
        </w:rPr>
      </w:pPr>
    </w:p>
    <w:p w14:paraId="6E4B2A34" w14:textId="77777777" w:rsidR="00B747B2" w:rsidRPr="00B747B2" w:rsidRDefault="00B747B2" w:rsidP="00B747B2">
      <w:pPr>
        <w:rPr>
          <w:sz w:val="24"/>
          <w:szCs w:val="28"/>
        </w:rPr>
      </w:pPr>
      <w:r w:rsidRPr="00B747B2">
        <w:rPr>
          <w:sz w:val="24"/>
          <w:szCs w:val="28"/>
        </w:rPr>
        <w:t>Bigtable是一个分布式的结构化数据存储系统</w:t>
      </w:r>
      <w:r w:rsidRPr="00B747B2">
        <w:rPr>
          <w:rFonts w:hint="eastAsia"/>
          <w:sz w:val="24"/>
          <w:szCs w:val="28"/>
        </w:rPr>
        <w:t>，能够实现适用性广泛、可扩展、高性能和高可用性的目标。Bigtable面对不同产品的迥异需求，</w:t>
      </w:r>
      <w:r w:rsidRPr="00B747B2">
        <w:rPr>
          <w:sz w:val="24"/>
          <w:szCs w:val="28"/>
        </w:rPr>
        <w:t>Bigtable成功的提供了一个灵活的、高性能的解决方案</w:t>
      </w:r>
      <w:r w:rsidRPr="00B747B2">
        <w:rPr>
          <w:rFonts w:hint="eastAsia"/>
          <w:sz w:val="24"/>
          <w:szCs w:val="28"/>
        </w:rPr>
        <w:t>。</w:t>
      </w:r>
    </w:p>
    <w:p w14:paraId="549F0DFE" w14:textId="77777777" w:rsidR="00B747B2" w:rsidRPr="00B747B2" w:rsidRDefault="00B747B2" w:rsidP="00B747B2">
      <w:pPr>
        <w:rPr>
          <w:sz w:val="24"/>
          <w:szCs w:val="28"/>
        </w:rPr>
      </w:pPr>
      <w:r w:rsidRPr="00B747B2">
        <w:rPr>
          <w:sz w:val="24"/>
          <w:szCs w:val="28"/>
        </w:rPr>
        <w:t>Bigtable</w:t>
      </w:r>
      <w:r w:rsidRPr="00B747B2">
        <w:rPr>
          <w:rFonts w:hint="eastAsia"/>
          <w:sz w:val="24"/>
          <w:szCs w:val="28"/>
        </w:rPr>
        <w:t>中的数据没有</w:t>
      </w:r>
      <w:r w:rsidRPr="00B747B2">
        <w:rPr>
          <w:sz w:val="24"/>
          <w:szCs w:val="28"/>
        </w:rPr>
        <w:t>Schema，用户自己去定义Schema</w:t>
      </w:r>
      <w:r w:rsidRPr="00B747B2">
        <w:rPr>
          <w:rFonts w:hint="eastAsia"/>
          <w:sz w:val="24"/>
          <w:szCs w:val="28"/>
        </w:rPr>
        <w:t>。</w:t>
      </w:r>
    </w:p>
    <w:p w14:paraId="54A86697" w14:textId="77777777" w:rsidR="00B747B2" w:rsidRPr="00B747B2" w:rsidRDefault="00B747B2">
      <w:pPr>
        <w:rPr>
          <w:rFonts w:hint="eastAsia"/>
          <w:sz w:val="24"/>
          <w:szCs w:val="28"/>
        </w:rPr>
      </w:pPr>
    </w:p>
    <w:sectPr w:rsidR="00B747B2" w:rsidRPr="00B747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558AB" w14:textId="77777777" w:rsidR="00803304" w:rsidRDefault="00803304" w:rsidP="005429E1">
      <w:r>
        <w:separator/>
      </w:r>
    </w:p>
  </w:endnote>
  <w:endnote w:type="continuationSeparator" w:id="0">
    <w:p w14:paraId="6646AA56" w14:textId="77777777" w:rsidR="00803304" w:rsidRDefault="00803304" w:rsidP="0054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AC188" w14:textId="77777777" w:rsidR="00803304" w:rsidRDefault="00803304" w:rsidP="005429E1">
      <w:r>
        <w:separator/>
      </w:r>
    </w:p>
  </w:footnote>
  <w:footnote w:type="continuationSeparator" w:id="0">
    <w:p w14:paraId="539C4A31" w14:textId="77777777" w:rsidR="00803304" w:rsidRDefault="00803304" w:rsidP="00542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37"/>
    <w:rsid w:val="001F2B97"/>
    <w:rsid w:val="005429E1"/>
    <w:rsid w:val="00803304"/>
    <w:rsid w:val="00AC5937"/>
    <w:rsid w:val="00B747B2"/>
    <w:rsid w:val="00E8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14694"/>
  <w15:chartTrackingRefBased/>
  <w15:docId w15:val="{4B86FCF6-E714-4128-90B3-0ED5E6F3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9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29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29E1"/>
    <w:rPr>
      <w:sz w:val="18"/>
      <w:szCs w:val="18"/>
    </w:rPr>
  </w:style>
  <w:style w:type="paragraph" w:styleId="a5">
    <w:name w:val="footer"/>
    <w:basedOn w:val="a"/>
    <w:link w:val="a6"/>
    <w:uiPriority w:val="99"/>
    <w:unhideWhenUsed/>
    <w:rsid w:val="005429E1"/>
    <w:pPr>
      <w:tabs>
        <w:tab w:val="center" w:pos="4153"/>
        <w:tab w:val="right" w:pos="8306"/>
      </w:tabs>
      <w:snapToGrid w:val="0"/>
      <w:jc w:val="left"/>
    </w:pPr>
    <w:rPr>
      <w:sz w:val="18"/>
      <w:szCs w:val="18"/>
    </w:rPr>
  </w:style>
  <w:style w:type="character" w:customStyle="1" w:styleId="a6">
    <w:name w:val="页脚 字符"/>
    <w:basedOn w:val="a0"/>
    <w:link w:val="a5"/>
    <w:uiPriority w:val="99"/>
    <w:rsid w:val="005429E1"/>
    <w:rPr>
      <w:sz w:val="18"/>
      <w:szCs w:val="18"/>
    </w:rPr>
  </w:style>
  <w:style w:type="character" w:styleId="a7">
    <w:name w:val="Hyperlink"/>
    <w:basedOn w:val="a0"/>
    <w:uiPriority w:val="99"/>
    <w:unhideWhenUsed/>
    <w:rsid w:val="00B74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华昊</dc:creator>
  <cp:keywords/>
  <dc:description/>
  <cp:lastModifiedBy>吴 华昊</cp:lastModifiedBy>
  <cp:revision>3</cp:revision>
  <dcterms:created xsi:type="dcterms:W3CDTF">2020-12-09T14:34:00Z</dcterms:created>
  <dcterms:modified xsi:type="dcterms:W3CDTF">2020-12-09T14:45:00Z</dcterms:modified>
</cp:coreProperties>
</file>