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C3" w:rsidRPr="00D071FF" w:rsidRDefault="003B41C3" w:rsidP="003B41C3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D071FF">
        <w:rPr>
          <w:rFonts w:ascii="Times New Roman" w:eastAsia="標楷體" w:hAnsi="Times New Roman" w:cs="Times New Roman"/>
          <w:b/>
          <w:szCs w:val="24"/>
        </w:rPr>
        <w:t>知識網格元件編寫</w:t>
      </w:r>
      <w:r w:rsidR="008A5DFA" w:rsidRPr="00D071FF">
        <w:rPr>
          <w:rFonts w:ascii="Times New Roman" w:eastAsia="標楷體" w:hAnsi="Times New Roman" w:cs="Times New Roman"/>
          <w:b/>
          <w:szCs w:val="24"/>
        </w:rPr>
        <w:t>測試</w:t>
      </w:r>
      <w:r w:rsidR="009A0698" w:rsidRPr="00D071FF">
        <w:rPr>
          <w:rFonts w:ascii="Times New Roman" w:eastAsia="標楷體" w:hAnsi="Times New Roman" w:cs="Times New Roman"/>
          <w:b/>
          <w:szCs w:val="24"/>
        </w:rPr>
        <w:t>環境最小佈署方案</w:t>
      </w:r>
    </w:p>
    <w:p w:rsidR="009A0698" w:rsidRPr="00D071FF" w:rsidRDefault="00D071FF" w:rsidP="00D071FF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Ver. </w:t>
      </w:r>
      <w:r>
        <w:rPr>
          <w:rFonts w:ascii="Times New Roman" w:eastAsia="標楷體" w:hAnsi="Times New Roman" w:cs="Times New Roman" w:hint="eastAsia"/>
          <w:szCs w:val="24"/>
        </w:rPr>
        <w:t>0</w:t>
      </w:r>
      <w:r w:rsidR="004D5B60">
        <w:rPr>
          <w:rFonts w:ascii="Times New Roman" w:eastAsia="標楷體" w:hAnsi="Times New Roman" w:cs="Times New Roman"/>
          <w:szCs w:val="24"/>
        </w:rPr>
        <w:t>.6</w:t>
      </w:r>
      <w:r w:rsidR="002A3594">
        <w:rPr>
          <w:rFonts w:ascii="Times New Roman" w:eastAsia="標楷體" w:hAnsi="Times New Roman" w:cs="Times New Roman"/>
          <w:szCs w:val="24"/>
        </w:rPr>
        <w:t xml:space="preserve"> 201</w:t>
      </w:r>
      <w:r w:rsidR="007B065D">
        <w:rPr>
          <w:rFonts w:ascii="Times New Roman" w:eastAsia="標楷體" w:hAnsi="Times New Roman" w:cs="Times New Roman" w:hint="eastAsia"/>
          <w:szCs w:val="24"/>
        </w:rPr>
        <w:t>9</w:t>
      </w:r>
      <w:r w:rsidR="004D5B60">
        <w:rPr>
          <w:rFonts w:ascii="Times New Roman" w:eastAsia="標楷體" w:hAnsi="Times New Roman" w:cs="Times New Roman"/>
          <w:szCs w:val="24"/>
        </w:rPr>
        <w:t>.03.28</w:t>
      </w:r>
      <w:bookmarkStart w:id="0" w:name="_GoBack"/>
      <w:bookmarkEnd w:id="0"/>
    </w:p>
    <w:p w:rsidR="00D071FF" w:rsidRP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wucy1 @ github</w:t>
      </w:r>
    </w:p>
    <w:p w:rsidR="00D071FF" w:rsidRP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</w:p>
    <w:p w:rsidR="00B2208A" w:rsidRDefault="009A0698" w:rsidP="00F4161A">
      <w:pPr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說明：</w:t>
      </w:r>
      <w:r w:rsidR="00B2208A">
        <w:rPr>
          <w:rFonts w:ascii="Times New Roman" w:eastAsia="標楷體" w:hAnsi="Times New Roman" w:cs="Times New Roman" w:hint="eastAsia"/>
          <w:szCs w:val="24"/>
        </w:rPr>
        <w:t>本文基於</w:t>
      </w:r>
      <w:r w:rsidR="007B065D">
        <w:rPr>
          <w:rFonts w:ascii="Times New Roman" w:eastAsia="標楷體" w:hAnsi="Times New Roman" w:cs="Times New Roman"/>
          <w:szCs w:val="24"/>
        </w:rPr>
        <w:t>KGrid Activator 1.0.5</w:t>
      </w:r>
      <w:r w:rsidR="00311DFF">
        <w:rPr>
          <w:rFonts w:ascii="Times New Roman" w:eastAsia="標楷體" w:hAnsi="Times New Roman" w:cs="Times New Roman" w:hint="eastAsia"/>
          <w:szCs w:val="24"/>
        </w:rPr>
        <w:t>版撰寫，</w:t>
      </w:r>
      <w:r w:rsidR="00652998">
        <w:rPr>
          <w:rFonts w:ascii="Times New Roman" w:eastAsia="標楷體" w:hAnsi="Times New Roman" w:cs="Times New Roman" w:hint="eastAsia"/>
          <w:szCs w:val="24"/>
        </w:rPr>
        <w:t>新版</w:t>
      </w:r>
      <w:r w:rsidR="007B065D">
        <w:rPr>
          <w:rFonts w:ascii="Times New Roman" w:eastAsia="標楷體" w:hAnsi="Times New Roman" w:cs="Times New Roman" w:hint="eastAsia"/>
          <w:szCs w:val="24"/>
        </w:rPr>
        <w:t>(</w:t>
      </w:r>
      <w:r w:rsidR="007B065D">
        <w:rPr>
          <w:rFonts w:ascii="Times New Roman" w:eastAsia="標楷體" w:hAnsi="Times New Roman" w:cs="Times New Roman"/>
          <w:szCs w:val="24"/>
        </w:rPr>
        <w:t>1.0.x</w:t>
      </w:r>
      <w:r w:rsidR="007B065D">
        <w:rPr>
          <w:rFonts w:ascii="Times New Roman" w:eastAsia="標楷體" w:hAnsi="Times New Roman" w:cs="Times New Roman" w:hint="eastAsia"/>
          <w:szCs w:val="24"/>
        </w:rPr>
        <w:t>版</w:t>
      </w:r>
      <w:r w:rsidR="007B065D">
        <w:rPr>
          <w:rFonts w:ascii="Times New Roman" w:eastAsia="標楷體" w:hAnsi="Times New Roman" w:cs="Times New Roman" w:hint="eastAsia"/>
          <w:szCs w:val="24"/>
        </w:rPr>
        <w:t>)</w:t>
      </w:r>
      <w:r w:rsidR="00652998">
        <w:rPr>
          <w:rFonts w:ascii="Times New Roman" w:eastAsia="標楷體" w:hAnsi="Times New Roman" w:cs="Times New Roman" w:hint="eastAsia"/>
          <w:szCs w:val="24"/>
        </w:rPr>
        <w:t>的知識網格</w:t>
      </w:r>
      <w:r w:rsidR="008775A4">
        <w:rPr>
          <w:rFonts w:ascii="Times New Roman" w:eastAsia="標楷體" w:hAnsi="Times New Roman" w:cs="Times New Roman" w:hint="eastAsia"/>
          <w:szCs w:val="24"/>
        </w:rPr>
        <w:t>在知識元件的結構上與舊版</w:t>
      </w:r>
      <w:r w:rsidR="008775A4">
        <w:rPr>
          <w:rFonts w:ascii="Times New Roman" w:eastAsia="標楷體" w:hAnsi="Times New Roman" w:cs="Times New Roman" w:hint="eastAsia"/>
          <w:szCs w:val="24"/>
        </w:rPr>
        <w:t>(</w:t>
      </w:r>
      <w:r w:rsidR="008775A4">
        <w:rPr>
          <w:rFonts w:ascii="Times New Roman" w:eastAsia="標楷體" w:hAnsi="Times New Roman" w:cs="Times New Roman"/>
          <w:szCs w:val="24"/>
        </w:rPr>
        <w:t>0.x</w:t>
      </w:r>
      <w:r w:rsidR="008775A4">
        <w:rPr>
          <w:rFonts w:ascii="Times New Roman" w:eastAsia="標楷體" w:hAnsi="Times New Roman" w:cs="Times New Roman" w:hint="eastAsia"/>
          <w:szCs w:val="24"/>
        </w:rPr>
        <w:t>版</w:t>
      </w:r>
      <w:r w:rsidR="008775A4">
        <w:rPr>
          <w:rFonts w:ascii="Times New Roman" w:eastAsia="標楷體" w:hAnsi="Times New Roman" w:cs="Times New Roman" w:hint="eastAsia"/>
          <w:szCs w:val="24"/>
        </w:rPr>
        <w:t>)</w:t>
      </w:r>
      <w:r w:rsidR="008775A4">
        <w:rPr>
          <w:rFonts w:ascii="Times New Roman" w:eastAsia="標楷體" w:hAnsi="Times New Roman" w:cs="Times New Roman" w:hint="eastAsia"/>
          <w:szCs w:val="24"/>
        </w:rPr>
        <w:t>有極大的差異，舊版的知識元件為單一檔案，新版的知識元件為一具有特定結構的資料夾，</w:t>
      </w:r>
      <w:r w:rsidR="00B551F2">
        <w:rPr>
          <w:rFonts w:ascii="Times New Roman" w:eastAsia="標楷體" w:hAnsi="Times New Roman" w:cs="Times New Roman" w:hint="eastAsia"/>
          <w:szCs w:val="24"/>
        </w:rPr>
        <w:t>而其結構相較於</w:t>
      </w:r>
      <w:r w:rsidR="00B551F2">
        <w:rPr>
          <w:rFonts w:ascii="Times New Roman" w:eastAsia="標楷體" w:hAnsi="Times New Roman" w:cs="Times New Roman" w:hint="eastAsia"/>
          <w:szCs w:val="24"/>
        </w:rPr>
        <w:t>1.0.3</w:t>
      </w:r>
      <w:r w:rsidR="00B551F2">
        <w:rPr>
          <w:rFonts w:ascii="Times New Roman" w:eastAsia="標楷體" w:hAnsi="Times New Roman" w:cs="Times New Roman" w:hint="eastAsia"/>
          <w:szCs w:val="24"/>
        </w:rPr>
        <w:t>版以前適用的版本又做了一次簡化，</w:t>
      </w:r>
      <w:r w:rsidR="008775A4">
        <w:rPr>
          <w:rFonts w:ascii="Times New Roman" w:eastAsia="標楷體" w:hAnsi="Times New Roman" w:cs="Times New Roman" w:hint="eastAsia"/>
          <w:szCs w:val="24"/>
        </w:rPr>
        <w:t>元件內程式碼</w:t>
      </w:r>
      <w:r w:rsidR="00C95DDA" w:rsidRPr="00D071FF">
        <w:rPr>
          <w:rFonts w:ascii="Times New Roman" w:eastAsia="標楷體" w:hAnsi="Times New Roman" w:cs="Times New Roman"/>
          <w:szCs w:val="24"/>
        </w:rPr>
        <w:t>(payload)</w:t>
      </w:r>
      <w:r w:rsidR="008775A4">
        <w:rPr>
          <w:rFonts w:ascii="Times New Roman" w:eastAsia="標楷體" w:hAnsi="Times New Roman" w:cs="Times New Roman" w:hint="eastAsia"/>
          <w:szCs w:val="24"/>
        </w:rPr>
        <w:t>的編譯工作依然是</w:t>
      </w:r>
      <w:r w:rsidR="0094444B">
        <w:rPr>
          <w:rFonts w:ascii="Times New Roman" w:eastAsia="標楷體" w:hAnsi="Times New Roman" w:cs="Times New Roman" w:hint="eastAsia"/>
          <w:szCs w:val="24"/>
        </w:rPr>
        <w:t>由</w:t>
      </w:r>
      <w:r w:rsidR="0094444B">
        <w:rPr>
          <w:rFonts w:ascii="Times New Roman" w:eastAsia="標楷體" w:hAnsi="Times New Roman" w:cs="Times New Roman" w:hint="eastAsia"/>
          <w:szCs w:val="24"/>
        </w:rPr>
        <w:t>adapter</w:t>
      </w:r>
      <w:r w:rsidR="00DD3190">
        <w:rPr>
          <w:rFonts w:ascii="Times New Roman" w:eastAsia="標楷體" w:hAnsi="Times New Roman" w:cs="Times New Roman" w:hint="eastAsia"/>
          <w:szCs w:val="24"/>
        </w:rPr>
        <w:t>執行，</w:t>
      </w:r>
      <w:r w:rsidR="00C07604">
        <w:rPr>
          <w:rFonts w:ascii="Times New Roman" w:eastAsia="標楷體" w:hAnsi="Times New Roman" w:cs="Times New Roman" w:hint="eastAsia"/>
          <w:szCs w:val="24"/>
        </w:rPr>
        <w:t>但</w:t>
      </w:r>
      <w:r w:rsidR="00C07604">
        <w:rPr>
          <w:rFonts w:ascii="Times New Roman" w:eastAsia="標楷體" w:hAnsi="Times New Roman" w:cs="Times New Roman" w:hint="eastAsia"/>
          <w:szCs w:val="24"/>
        </w:rPr>
        <w:t>activator</w:t>
      </w:r>
      <w:r w:rsidR="00C95DDA">
        <w:rPr>
          <w:rFonts w:ascii="Times New Roman" w:eastAsia="標楷體" w:hAnsi="Times New Roman" w:cs="Times New Roman" w:hint="eastAsia"/>
          <w:szCs w:val="24"/>
        </w:rPr>
        <w:t>本體會內含</w:t>
      </w:r>
      <w:r w:rsidR="00B551F2">
        <w:rPr>
          <w:rFonts w:ascii="Times New Roman" w:eastAsia="標楷體" w:hAnsi="Times New Roman" w:cs="Times New Roman" w:hint="eastAsia"/>
          <w:szCs w:val="24"/>
        </w:rPr>
        <w:t>javascrip</w:t>
      </w:r>
      <w:r w:rsidR="00B551F2">
        <w:rPr>
          <w:rFonts w:ascii="Times New Roman" w:eastAsia="標楷體" w:hAnsi="Times New Roman" w:cs="Times New Roman"/>
          <w:szCs w:val="24"/>
        </w:rPr>
        <w:t>t</w:t>
      </w:r>
      <w:r w:rsidR="00C95DDA">
        <w:rPr>
          <w:rFonts w:ascii="Times New Roman" w:eastAsia="標楷體" w:hAnsi="Times New Roman" w:cs="Times New Roman" w:hint="eastAsia"/>
          <w:szCs w:val="24"/>
        </w:rPr>
        <w:t>的</w:t>
      </w:r>
      <w:r w:rsidR="00C95DDA">
        <w:rPr>
          <w:rFonts w:ascii="Times New Roman" w:eastAsia="標楷體" w:hAnsi="Times New Roman" w:cs="Times New Roman" w:hint="eastAsia"/>
          <w:szCs w:val="24"/>
        </w:rPr>
        <w:t>adapter</w:t>
      </w:r>
      <w:r w:rsidR="00C95DDA">
        <w:rPr>
          <w:rFonts w:ascii="Times New Roman" w:eastAsia="標楷體" w:hAnsi="Times New Roman" w:cs="Times New Roman" w:hint="eastAsia"/>
          <w:szCs w:val="24"/>
        </w:rPr>
        <w:t>以便編譯元件內由</w:t>
      </w:r>
      <w:r w:rsidR="00C95DDA">
        <w:rPr>
          <w:rFonts w:ascii="Times New Roman" w:eastAsia="標楷體" w:hAnsi="Times New Roman" w:cs="Times New Roman" w:hint="eastAsia"/>
          <w:szCs w:val="24"/>
        </w:rPr>
        <w:t>javascript</w:t>
      </w:r>
      <w:r w:rsidR="00C95DDA">
        <w:rPr>
          <w:rFonts w:ascii="Times New Roman" w:eastAsia="標楷體" w:hAnsi="Times New Roman" w:cs="Times New Roman" w:hint="eastAsia"/>
          <w:szCs w:val="24"/>
        </w:rPr>
        <w:t>寫成的</w:t>
      </w:r>
      <w:r w:rsidR="004E10BF">
        <w:rPr>
          <w:rFonts w:ascii="Times New Roman" w:eastAsia="標楷體" w:hAnsi="Times New Roman" w:cs="Times New Roman" w:hint="eastAsia"/>
          <w:szCs w:val="24"/>
        </w:rPr>
        <w:t>主</w:t>
      </w:r>
      <w:r w:rsidR="00C95DDA">
        <w:rPr>
          <w:rFonts w:ascii="Times New Roman" w:eastAsia="標楷體" w:hAnsi="Times New Roman" w:cs="Times New Roman" w:hint="eastAsia"/>
          <w:szCs w:val="24"/>
        </w:rPr>
        <w:t>程式碼</w:t>
      </w:r>
      <w:r w:rsidR="004E10BF">
        <w:rPr>
          <w:rFonts w:ascii="Times New Roman" w:eastAsia="標楷體" w:hAnsi="Times New Roman" w:cs="Times New Roman" w:hint="eastAsia"/>
          <w:szCs w:val="24"/>
        </w:rPr>
        <w:t>(</w:t>
      </w:r>
      <w:r w:rsidR="004E10BF">
        <w:rPr>
          <w:rFonts w:ascii="Times New Roman" w:eastAsia="標楷體" w:hAnsi="Times New Roman" w:cs="Times New Roman"/>
          <w:szCs w:val="24"/>
        </w:rPr>
        <w:t>payload</w:t>
      </w:r>
      <w:r w:rsidR="004E10BF">
        <w:rPr>
          <w:rFonts w:ascii="Times New Roman" w:eastAsia="標楷體" w:hAnsi="Times New Roman" w:cs="Times New Roman" w:hint="eastAsia"/>
          <w:szCs w:val="24"/>
        </w:rPr>
        <w:t>)</w:t>
      </w:r>
      <w:r w:rsidR="004E10BF">
        <w:rPr>
          <w:rFonts w:ascii="Times New Roman" w:eastAsia="標楷體" w:hAnsi="Times New Roman" w:cs="Times New Roman" w:hint="eastAsia"/>
          <w:szCs w:val="24"/>
        </w:rPr>
        <w:t>。</w:t>
      </w:r>
    </w:p>
    <w:p w:rsidR="009A0698" w:rsidRPr="00D071FF" w:rsidRDefault="009A0698" w:rsidP="00F4161A">
      <w:pPr>
        <w:rPr>
          <w:rFonts w:ascii="Times New Roman" w:eastAsia="標楷體" w:hAnsi="Times New Roman" w:cs="Times New Roman"/>
          <w:szCs w:val="24"/>
        </w:rPr>
      </w:pPr>
    </w:p>
    <w:p w:rsidR="0090735D" w:rsidRPr="00D071FF" w:rsidRDefault="00F4161A" w:rsidP="00F4161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作業環境</w:t>
      </w:r>
      <w:r w:rsidR="000316F0" w:rsidRPr="00D071FF">
        <w:rPr>
          <w:rFonts w:ascii="Times New Roman" w:eastAsia="標楷體" w:hAnsi="Times New Roman" w:cs="Times New Roman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以下說明是基</w:t>
      </w:r>
      <w:r w:rsidR="0090735D" w:rsidRPr="00D071FF">
        <w:rPr>
          <w:rFonts w:ascii="Times New Roman" w:eastAsia="標楷體" w:hAnsi="Times New Roman" w:cs="Times New Roman"/>
          <w:szCs w:val="24"/>
        </w:rPr>
        <w:t>於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 w:rsidR="00264B6D">
        <w:rPr>
          <w:rFonts w:ascii="Times New Roman" w:eastAsia="標楷體" w:hAnsi="Times New Roman" w:cs="Times New Roman" w:hint="eastAsia"/>
          <w:szCs w:val="24"/>
        </w:rPr>
        <w:t>windows 10</w:t>
      </w:r>
      <w:r w:rsidR="0090735D" w:rsidRPr="00D071FF">
        <w:rPr>
          <w:rFonts w:ascii="Times New Roman" w:eastAsia="標楷體" w:hAnsi="Times New Roman" w:cs="Times New Roman"/>
          <w:szCs w:val="24"/>
        </w:rPr>
        <w:t>上執行知識網格的</w:t>
      </w:r>
      <w:r w:rsidR="0090735D" w:rsidRPr="00D071FF">
        <w:rPr>
          <w:rFonts w:ascii="Times New Roman" w:eastAsia="標楷體" w:hAnsi="Times New Roman" w:cs="Times New Roman"/>
          <w:szCs w:val="24"/>
        </w:rPr>
        <w:t>activator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但是在Ｍ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ac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或</w:t>
      </w:r>
      <w:r w:rsidR="00264B6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Linux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上應該也可以直接運作。</w:t>
      </w:r>
    </w:p>
    <w:p w:rsidR="009E4072" w:rsidRPr="00D071FF" w:rsidRDefault="009E4072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32641F" w:rsidRPr="00DD4B93" w:rsidRDefault="0032641F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DD4B9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如何部署</w:t>
      </w:r>
      <w:r w:rsidR="00264B6D" w:rsidRPr="00DD4B9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activator</w:t>
      </w:r>
      <w:r w:rsidR="00043D8D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及範例元件</w:t>
      </w:r>
      <w:r w:rsidRPr="00DD4B9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：</w:t>
      </w:r>
    </w:p>
    <w:p w:rsidR="005A79B9" w:rsidRPr="00DD4B93" w:rsidRDefault="00264B6D" w:rsidP="00264B6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開設一個主工作目錄</w:t>
      </w:r>
      <w:r w:rsidRPr="00DD4B93">
        <w:rPr>
          <w:rFonts w:ascii="Times New Roman" w:eastAsia="標楷體" w:hAnsi="Times New Roman" w:cs="Times New Roman"/>
          <w:color w:val="000000" w:themeColor="text1"/>
        </w:rPr>
        <w:t>(</w:t>
      </w:r>
      <w:r w:rsidRPr="00DD4B93">
        <w:rPr>
          <w:rFonts w:ascii="Times New Roman" w:eastAsia="標楷體" w:hAnsi="Times New Roman" w:cs="Times New Roman"/>
          <w:color w:val="000000" w:themeColor="text1"/>
        </w:rPr>
        <w:t>例如</w:t>
      </w:r>
      <w:r w:rsidRPr="00DD4B93">
        <w:rPr>
          <w:rFonts w:ascii="Times New Roman" w:eastAsia="標楷體" w:hAnsi="Times New Roman" w:cs="Times New Roman"/>
          <w:color w:val="000000" w:themeColor="text1"/>
        </w:rPr>
        <w:t>E:</w:t>
      </w:r>
      <w:r w:rsidR="005A79B9" w:rsidRPr="00DD4B93">
        <w:rPr>
          <w:rFonts w:ascii="Times New Roman" w:eastAsia="標楷體" w:hAnsi="Times New Roman" w:cs="Times New Roman"/>
          <w:color w:val="000000" w:themeColor="text1"/>
        </w:rPr>
        <w:t>\programs\kgrid</w:t>
      </w:r>
      <w:r w:rsidRPr="00DD4B93">
        <w:rPr>
          <w:rFonts w:ascii="Times New Roman" w:eastAsia="標楷體" w:hAnsi="Times New Roman" w:cs="Times New Roman"/>
          <w:color w:val="000000" w:themeColor="text1"/>
        </w:rPr>
        <w:t>)</w:t>
      </w:r>
    </w:p>
    <w:p w:rsidR="00264B6D" w:rsidRPr="00DD4B93" w:rsidRDefault="005A79B9" w:rsidP="00264B6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於主工作目錄下開設一個</w:t>
      </w:r>
      <w:r w:rsidRPr="00DD4B93">
        <w:rPr>
          <w:rFonts w:ascii="Times New Roman" w:eastAsia="標楷體" w:hAnsi="Times New Roman" w:cs="Times New Roman"/>
          <w:color w:val="000000" w:themeColor="text1"/>
        </w:rPr>
        <w:t>activator</w:t>
      </w:r>
      <w:r w:rsidR="00043D8D" w:rsidRPr="00DD4B93">
        <w:rPr>
          <w:rFonts w:ascii="Times New Roman" w:eastAsia="標楷體" w:hAnsi="Times New Roman" w:cs="Times New Roman"/>
          <w:color w:val="000000" w:themeColor="text1"/>
        </w:rPr>
        <w:t>目錄</w:t>
      </w:r>
      <w:r w:rsidRPr="00DD4B93">
        <w:rPr>
          <w:rFonts w:ascii="Times New Roman" w:eastAsia="標楷體" w:hAnsi="Times New Roman" w:cs="Times New Roman"/>
          <w:color w:val="000000" w:themeColor="text1"/>
        </w:rPr>
        <w:t>(</w:t>
      </w:r>
      <w:r w:rsidRPr="00DD4B93">
        <w:rPr>
          <w:rFonts w:ascii="Times New Roman" w:eastAsia="標楷體" w:hAnsi="Times New Roman" w:cs="Times New Roman"/>
          <w:color w:val="000000" w:themeColor="text1"/>
        </w:rPr>
        <w:t>例如</w:t>
      </w:r>
      <w:r w:rsidRPr="00DD4B93">
        <w:rPr>
          <w:rFonts w:ascii="Times New Roman" w:eastAsia="標楷體" w:hAnsi="Times New Roman" w:cs="Times New Roman"/>
          <w:color w:val="000000" w:themeColor="text1"/>
        </w:rPr>
        <w:t>E:\programs\kgrid</w:t>
      </w:r>
      <w:r w:rsidR="00043D8D" w:rsidRPr="00DD4B93">
        <w:rPr>
          <w:rFonts w:ascii="Times New Roman" w:eastAsia="標楷體" w:hAnsi="Times New Roman" w:cs="Times New Roman"/>
          <w:color w:val="000000" w:themeColor="text1"/>
        </w:rPr>
        <w:t>\activator</w:t>
      </w:r>
      <w:r w:rsidRPr="00DD4B93">
        <w:rPr>
          <w:rFonts w:ascii="Times New Roman" w:eastAsia="標楷體" w:hAnsi="Times New Roman" w:cs="Times New Roman"/>
          <w:color w:val="000000" w:themeColor="text1"/>
        </w:rPr>
        <w:t>)</w:t>
      </w:r>
    </w:p>
    <w:p w:rsidR="00264B6D" w:rsidRPr="00DD4B93" w:rsidRDefault="00043D8D" w:rsidP="00264B6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在</w:t>
      </w:r>
      <w:r w:rsidRPr="00DD4B93">
        <w:rPr>
          <w:rFonts w:ascii="Times New Roman" w:eastAsia="標楷體" w:hAnsi="Times New Roman" w:cs="Times New Roman"/>
          <w:color w:val="000000" w:themeColor="text1"/>
        </w:rPr>
        <w:t>activator</w:t>
      </w:r>
      <w:r w:rsidRPr="00DD4B93">
        <w:rPr>
          <w:rFonts w:ascii="Times New Roman" w:eastAsia="標楷體" w:hAnsi="Times New Roman" w:cs="Times New Roman"/>
          <w:color w:val="000000" w:themeColor="text1"/>
        </w:rPr>
        <w:t>目錄下開設一個知識元件儲存目錄</w:t>
      </w:r>
      <w:r w:rsidRPr="00DD4B93">
        <w:rPr>
          <w:rFonts w:ascii="Times New Roman" w:eastAsia="標楷體" w:hAnsi="Times New Roman" w:cs="Times New Roman"/>
          <w:color w:val="000000" w:themeColor="text1"/>
        </w:rPr>
        <w:t>shelf(</w:t>
      </w:r>
      <w:r w:rsidRPr="00DD4B93">
        <w:rPr>
          <w:rFonts w:ascii="Times New Roman" w:eastAsia="標楷體" w:hAnsi="Times New Roman" w:cs="Times New Roman"/>
          <w:color w:val="000000" w:themeColor="text1"/>
        </w:rPr>
        <w:t>例如</w:t>
      </w:r>
      <w:r w:rsidRPr="00DD4B93">
        <w:rPr>
          <w:rFonts w:ascii="Times New Roman" w:eastAsia="標楷體" w:hAnsi="Times New Roman" w:cs="Times New Roman"/>
          <w:color w:val="000000" w:themeColor="text1"/>
        </w:rPr>
        <w:t>E:\programs\kgrid\activator\shelf)</w:t>
      </w:r>
    </w:p>
    <w:p w:rsidR="00264B6D" w:rsidRPr="00DD4B93" w:rsidRDefault="00043D8D" w:rsidP="00043D8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於</w:t>
      </w:r>
      <w:hyperlink r:id="rId7" w:history="1">
        <w:r w:rsidRPr="00043D8D">
          <w:rPr>
            <w:rStyle w:val="a5"/>
            <w:rFonts w:ascii="Times New Roman" w:eastAsia="標楷體" w:hAnsi="Times New Roman" w:cs="Times New Roman"/>
          </w:rPr>
          <w:t>https://github.com/kgrid/kgrid-activator/releases/</w:t>
        </w:r>
      </w:hyperlink>
      <w:r w:rsidRPr="00043D8D">
        <w:rPr>
          <w:rFonts w:ascii="Times New Roman" w:eastAsia="標楷體" w:hAnsi="Times New Roman" w:cs="Times New Roman"/>
          <w:color w:val="2C3E50"/>
        </w:rPr>
        <w:t xml:space="preserve"> </w:t>
      </w:r>
      <w:r w:rsidRPr="00DD4B93">
        <w:rPr>
          <w:rFonts w:ascii="Times New Roman" w:eastAsia="標楷體" w:hAnsi="Times New Roman" w:cs="Times New Roman"/>
          <w:color w:val="000000" w:themeColor="text1"/>
        </w:rPr>
        <w:t>下載最新</w:t>
      </w:r>
      <w:r w:rsidRPr="00DD4B93">
        <w:rPr>
          <w:rFonts w:ascii="Times New Roman" w:eastAsia="標楷體" w:hAnsi="Times New Roman" w:cs="Times New Roman"/>
          <w:color w:val="000000" w:themeColor="text1"/>
        </w:rPr>
        <w:t>activator</w:t>
      </w:r>
      <w:r w:rsidRPr="00DD4B93">
        <w:rPr>
          <w:rFonts w:ascii="Times New Roman" w:eastAsia="標楷體" w:hAnsi="Times New Roman" w:cs="Times New Roman"/>
          <w:color w:val="000000" w:themeColor="text1"/>
        </w:rPr>
        <w:t>，目前是</w:t>
      </w:r>
      <w:r w:rsidR="00C153A5">
        <w:rPr>
          <w:rFonts w:ascii="Times New Roman" w:eastAsia="標楷體" w:hAnsi="Times New Roman" w:cs="Times New Roman"/>
          <w:color w:val="000000" w:themeColor="text1"/>
        </w:rPr>
        <w:t>kgrid-activator-1.0.5</w:t>
      </w:r>
      <w:r w:rsidRPr="00DD4B93">
        <w:rPr>
          <w:rFonts w:ascii="Times New Roman" w:eastAsia="標楷體" w:hAnsi="Times New Roman" w:cs="Times New Roman"/>
          <w:color w:val="000000" w:themeColor="text1"/>
        </w:rPr>
        <w:t>.jar</w:t>
      </w:r>
    </w:p>
    <w:p w:rsidR="00043D8D" w:rsidRPr="00DD4B93" w:rsidRDefault="00043D8D" w:rsidP="00043D8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將</w:t>
      </w:r>
      <w:r w:rsidR="00C153A5">
        <w:rPr>
          <w:rFonts w:ascii="Times New Roman" w:eastAsia="標楷體" w:hAnsi="Times New Roman" w:cs="Times New Roman"/>
          <w:color w:val="000000" w:themeColor="text1"/>
        </w:rPr>
        <w:t>kgrid-activator-1.0.5</w:t>
      </w:r>
      <w:r w:rsidRPr="00DD4B93">
        <w:rPr>
          <w:rFonts w:ascii="Times New Roman" w:eastAsia="標楷體" w:hAnsi="Times New Roman" w:cs="Times New Roman"/>
          <w:color w:val="000000" w:themeColor="text1"/>
        </w:rPr>
        <w:t>.jar</w:t>
      </w:r>
      <w:r w:rsidRPr="00DD4B93">
        <w:rPr>
          <w:rFonts w:ascii="Times New Roman" w:eastAsia="標楷體" w:hAnsi="Times New Roman" w:cs="Times New Roman"/>
          <w:color w:val="000000" w:themeColor="text1"/>
        </w:rPr>
        <w:t>放置於</w:t>
      </w:r>
      <w:r w:rsidR="00264B6D" w:rsidRPr="00DD4B93">
        <w:rPr>
          <w:rFonts w:ascii="Times New Roman" w:eastAsia="標楷體" w:hAnsi="Times New Roman" w:cs="Times New Roman"/>
          <w:color w:val="000000" w:themeColor="text1"/>
        </w:rPr>
        <w:t>activator</w:t>
      </w:r>
      <w:r w:rsidRPr="00DD4B93">
        <w:rPr>
          <w:rFonts w:ascii="Times New Roman" w:eastAsia="標楷體" w:hAnsi="Times New Roman" w:cs="Times New Roman"/>
          <w:color w:val="000000" w:themeColor="text1"/>
        </w:rPr>
        <w:t>目錄下，即</w:t>
      </w:r>
      <w:r w:rsidRPr="00DD4B93">
        <w:rPr>
          <w:rFonts w:ascii="Times New Roman" w:eastAsia="標楷體" w:hAnsi="Times New Roman" w:cs="Times New Roman"/>
          <w:color w:val="000000" w:themeColor="text1"/>
        </w:rPr>
        <w:t>E:\programs\kgrid</w:t>
      </w:r>
      <w:r w:rsidR="00C153A5">
        <w:rPr>
          <w:rFonts w:ascii="Times New Roman" w:eastAsia="標楷體" w:hAnsi="Times New Roman" w:cs="Times New Roman"/>
          <w:color w:val="000000" w:themeColor="text1"/>
        </w:rPr>
        <w:t>\activator\kgrid-activator-1.0.5</w:t>
      </w:r>
      <w:r w:rsidRPr="00DD4B93">
        <w:rPr>
          <w:rFonts w:ascii="Times New Roman" w:eastAsia="標楷體" w:hAnsi="Times New Roman" w:cs="Times New Roman"/>
          <w:color w:val="000000" w:themeColor="text1"/>
        </w:rPr>
        <w:t>.jar</w:t>
      </w:r>
    </w:p>
    <w:p w:rsidR="00264B6D" w:rsidRPr="00DD4B93" w:rsidRDefault="00043D8D" w:rsidP="00C153A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於</w:t>
      </w:r>
      <w:r w:rsidRPr="00C153A5">
        <w:rPr>
          <w:rStyle w:val="a5"/>
          <w:rFonts w:ascii="Times New Roman" w:eastAsia="標楷體" w:hAnsi="Times New Roman" w:cs="Times New Roman"/>
        </w:rPr>
        <w:t>https://github.com/kgrid-objects/examp</w:t>
      </w:r>
      <w:r w:rsidR="00C153A5">
        <w:rPr>
          <w:rStyle w:val="a5"/>
          <w:rFonts w:ascii="Times New Roman" w:eastAsia="標楷體" w:hAnsi="Times New Roman" w:cs="Times New Roman"/>
        </w:rPr>
        <w:t>le-collection/releases/</w:t>
      </w:r>
      <w:r w:rsidRPr="00043D8D">
        <w:rPr>
          <w:rFonts w:ascii="Times New Roman" w:eastAsia="標楷體" w:hAnsi="Times New Roman" w:cs="Times New Roman"/>
          <w:color w:val="2C3E50"/>
        </w:rPr>
        <w:t xml:space="preserve"> </w:t>
      </w:r>
      <w:r w:rsidRPr="00DD4B93">
        <w:rPr>
          <w:rFonts w:ascii="Times New Roman" w:eastAsia="標楷體" w:hAnsi="Times New Roman" w:cs="Times New Roman"/>
          <w:color w:val="000000" w:themeColor="text1"/>
        </w:rPr>
        <w:t>下載範例元件</w:t>
      </w:r>
      <w:r w:rsidRPr="00DD4B93">
        <w:rPr>
          <w:rFonts w:ascii="Times New Roman" w:eastAsia="標楷體" w:hAnsi="Times New Roman" w:cs="Times New Roman"/>
          <w:color w:val="000000" w:themeColor="text1"/>
        </w:rPr>
        <w:t>hello-world.zip</w:t>
      </w:r>
      <w:r w:rsidR="00C153A5">
        <w:rPr>
          <w:rFonts w:ascii="Times New Roman" w:eastAsia="標楷體" w:hAnsi="Times New Roman" w:cs="Times New Roman"/>
          <w:color w:val="000000" w:themeColor="text1"/>
        </w:rPr>
        <w:t xml:space="preserve"> (</w:t>
      </w:r>
      <w:r w:rsidR="00C153A5" w:rsidRPr="00C153A5">
        <w:rPr>
          <w:rFonts w:ascii="Times New Roman" w:eastAsia="標楷體" w:hAnsi="Times New Roman" w:cs="Times New Roman"/>
          <w:color w:val="000000" w:themeColor="text1"/>
        </w:rPr>
        <w:t>Release for KOIO</w:t>
      </w:r>
      <w:r w:rsidR="00C153A5">
        <w:rPr>
          <w:rFonts w:ascii="Times New Roman" w:eastAsia="標楷體" w:hAnsi="Times New Roman" w:cs="Times New Roman"/>
          <w:color w:val="000000" w:themeColor="text1"/>
        </w:rPr>
        <w:t>)</w:t>
      </w:r>
    </w:p>
    <w:p w:rsidR="00264B6D" w:rsidRPr="00DD4B93" w:rsidRDefault="00043D8D" w:rsidP="00264B6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將</w:t>
      </w:r>
      <w:r w:rsidRPr="00DD4B93">
        <w:rPr>
          <w:rFonts w:ascii="Times New Roman" w:eastAsia="標楷體" w:hAnsi="Times New Roman" w:cs="Times New Roman"/>
          <w:color w:val="000000" w:themeColor="text1"/>
        </w:rPr>
        <w:t>hello-world.zip</w:t>
      </w:r>
      <w:r w:rsidRPr="00DD4B93">
        <w:rPr>
          <w:rFonts w:ascii="Times New Roman" w:eastAsia="標楷體" w:hAnsi="Times New Roman" w:cs="Times New Roman"/>
          <w:color w:val="000000" w:themeColor="text1"/>
        </w:rPr>
        <w:t>解壓縮後放入</w:t>
      </w:r>
      <w:r w:rsidRPr="00DD4B93">
        <w:rPr>
          <w:rFonts w:ascii="Times New Roman" w:eastAsia="標楷體" w:hAnsi="Times New Roman" w:cs="Times New Roman"/>
          <w:color w:val="000000" w:themeColor="text1"/>
        </w:rPr>
        <w:t>shelf</w:t>
      </w:r>
      <w:r w:rsidRPr="00DD4B93">
        <w:rPr>
          <w:rFonts w:ascii="Times New Roman" w:eastAsia="標楷體" w:hAnsi="Times New Roman" w:cs="Times New Roman"/>
          <w:color w:val="000000" w:themeColor="text1"/>
        </w:rPr>
        <w:t>目錄中</w:t>
      </w:r>
    </w:p>
    <w:p w:rsidR="00264B6D" w:rsidRPr="00DD4B93" w:rsidRDefault="00043D8D" w:rsidP="007670A4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DD4B9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完整的資料結構如下</w:t>
      </w:r>
      <w:r w:rsidR="007670A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圖所示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在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windows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環境下</w:t>
      </w:r>
      <w:r w:rsidR="002A359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，開啟命令提示字元</w:t>
      </w:r>
      <w:r w:rsidR="00823C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，進入</w:t>
      </w:r>
      <w:r w:rsidR="00823C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E:</w:t>
      </w:r>
      <w:r w:rsidR="00823C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執行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tree /F</w:t>
      </w:r>
      <w:r w:rsidR="00823C9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kgrid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)</w:t>
      </w:r>
      <w:r w:rsidR="007670A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hello world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這個元件下有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k</w:t>
      </w:r>
      <w:r w:rsidR="007670A4">
        <w:rPr>
          <w:rFonts w:ascii="Times New Roman" w:eastAsia="標楷體" w:hAnsi="Times New Roman" w:cs="Times New Roman"/>
          <w:color w:val="222222"/>
          <w:kern w:val="0"/>
          <w:szCs w:val="24"/>
        </w:rPr>
        <w:t>oio.v1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及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v0.0.1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兩個版本，兩者的檔案結構不同，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koio.v1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為遵從</w:t>
      </w:r>
      <w:r w:rsidR="007670A4" w:rsidRPr="007670A4">
        <w:rPr>
          <w:rFonts w:ascii="Times New Roman" w:eastAsia="標楷體" w:hAnsi="Times New Roman" w:cs="Times New Roman"/>
          <w:color w:val="222222"/>
          <w:kern w:val="0"/>
          <w:szCs w:val="24"/>
        </w:rPr>
        <w:t>Knowledge Object Implementation Ontology (KOIO)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的版本。</w:t>
      </w:r>
    </w:p>
    <w:p w:rsidR="00E3174C" w:rsidRDefault="00823C93" w:rsidP="007670A4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lastRenderedPageBreak/>
        <w:drawing>
          <wp:inline distT="0" distB="0" distL="0" distR="0">
            <wp:extent cx="2933700" cy="34969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8D" w:rsidRPr="00DD4B93" w:rsidRDefault="002A3594" w:rsidP="00DD4B93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開啟命令提示字元，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在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activator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目錄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即</w:t>
      </w:r>
      <w:r w:rsidR="00DD4B93" w:rsidRPr="00DD4B93">
        <w:rPr>
          <w:rFonts w:ascii="Times New Roman" w:eastAsia="標楷體" w:hAnsi="Times New Roman" w:cs="Times New Roman"/>
          <w:color w:val="000000" w:themeColor="text1"/>
        </w:rPr>
        <w:t>E:\programs\kgrid\activator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)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下執行以下指令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需自行檢查是否已安裝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java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執行環境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)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:</w:t>
      </w:r>
    </w:p>
    <w:p w:rsidR="00DD4B93" w:rsidRDefault="00823C93" w:rsidP="00DD4B93">
      <w:pPr>
        <w:pStyle w:val="HTML"/>
        <w:ind w:left="360"/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java -jar kgrid-activator-1.0.5</w:t>
      </w:r>
      <w:r w:rsidR="00DD4B93" w:rsidRPr="00DD4B9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.jar</w:t>
      </w:r>
    </w:p>
    <w:p w:rsidR="00DD4B93" w:rsidRPr="0029239A" w:rsidRDefault="0029239A" w:rsidP="0029239A">
      <w:pPr>
        <w:pStyle w:val="HTML"/>
        <w:numPr>
          <w:ilvl w:val="0"/>
          <w:numId w:val="2"/>
        </w:numPr>
        <w:rPr>
          <w:rFonts w:ascii="標楷體" w:eastAsia="標楷體" w:hAnsi="標楷體" w:cs="Times New Roman"/>
          <w:color w:val="000000" w:themeColor="text1"/>
          <w:sz w:val="24"/>
          <w:szCs w:val="24"/>
        </w:rPr>
      </w:pPr>
      <w:r w:rsidRPr="0029239A">
        <w:rPr>
          <w:rFonts w:ascii="標楷體" w:eastAsia="標楷體" w:hAnsi="標楷體" w:cs="Times New Roman" w:hint="eastAsia"/>
          <w:color w:val="000000" w:themeColor="text1"/>
          <w:sz w:val="24"/>
          <w:szCs w:val="24"/>
        </w:rPr>
        <w:t>成功</w:t>
      </w:r>
      <w:r>
        <w:rPr>
          <w:rFonts w:ascii="標楷體" w:eastAsia="標楷體" w:hAnsi="標楷體" w:cs="Times New Roman" w:hint="eastAsia"/>
          <w:color w:val="000000" w:themeColor="text1"/>
          <w:sz w:val="24"/>
          <w:szCs w:val="24"/>
        </w:rPr>
        <w:t>執行的</w:t>
      </w:r>
      <w:r w:rsidRPr="0029239A">
        <w:rPr>
          <w:rFonts w:ascii="Times New Roman" w:eastAsia="標楷體" w:hAnsi="Times New Roman" w:cs="Times New Roman"/>
          <w:color w:val="000000" w:themeColor="text1"/>
          <w:sz w:val="24"/>
          <w:szCs w:val="24"/>
        </w:rPr>
        <w:t>activator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預設會啟用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8080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這個</w:t>
      </w:r>
      <w:r w:rsidRPr="0029239A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通訊埠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，開啟任一瀏覽器，透過</w:t>
      </w:r>
      <w:hyperlink r:id="rId9" w:history="1">
        <w:r w:rsidRPr="006C44E2">
          <w:rPr>
            <w:rStyle w:val="a5"/>
            <w:rFonts w:ascii="Times New Roman" w:eastAsia="標楷體" w:hAnsi="Times New Roman" w:cs="Times New Roman" w:hint="eastAsia"/>
            <w:sz w:val="24"/>
            <w:szCs w:val="24"/>
          </w:rPr>
          <w:t>http://localhost:8080</w:t>
        </w:r>
      </w:hyperlink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可以看到以下資訊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，顯示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hello world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這個元件指定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(</w:t>
      </w:r>
      <w:r w:rsidR="007670A4">
        <w:rPr>
          <w:rFonts w:ascii="Times New Roman" w:eastAsia="標楷體" w:hAnsi="Times New Roman" w:cs="Times New Roman"/>
          <w:color w:val="000000" w:themeColor="text1"/>
          <w:sz w:val="24"/>
          <w:szCs w:val="24"/>
        </w:rPr>
        <w:t>“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hasImplementation</w:t>
      </w:r>
      <w:r w:rsidR="007670A4">
        <w:rPr>
          <w:rFonts w:ascii="Times New Roman" w:eastAsia="標楷體" w:hAnsi="Times New Roman" w:cs="Times New Roman"/>
          <w:color w:val="000000" w:themeColor="text1"/>
          <w:sz w:val="24"/>
          <w:szCs w:val="24"/>
        </w:rPr>
        <w:t>”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)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的是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koio.</w:t>
      </w:r>
      <w:r w:rsidR="007670A4">
        <w:rPr>
          <w:rFonts w:ascii="Times New Roman" w:eastAsia="標楷體" w:hAnsi="Times New Roman" w:cs="Times New Roman"/>
          <w:color w:val="000000" w:themeColor="text1"/>
          <w:sz w:val="24"/>
          <w:szCs w:val="24"/>
        </w:rPr>
        <w:t>v1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這個版本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：</w:t>
      </w:r>
    </w:p>
    <w:p w:rsidR="00DD4B93" w:rsidRDefault="00B52A32" w:rsidP="00DD4B93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drawing>
          <wp:inline distT="0" distB="0" distL="0" distR="0">
            <wp:extent cx="5274310" cy="22383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9A" w:rsidRPr="0029239A" w:rsidRDefault="0029239A" w:rsidP="0029239A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>進一步透過</w:t>
      </w:r>
      <w:hyperlink r:id="rId11" w:history="1">
        <w:r w:rsidRPr="0029239A">
          <w:rPr>
            <w:rStyle w:val="a5"/>
            <w:rFonts w:ascii="Times New Roman" w:eastAsia="標楷體" w:hAnsi="Times New Roman" w:cs="Times New Roman"/>
            <w:szCs w:val="24"/>
          </w:rPr>
          <w:t>http://localhost:8080/health</w:t>
        </w:r>
      </w:hyperlink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>檢查</w:t>
      </w:r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>activator</w:t>
      </w:r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>的健康狀況，應該都顯示</w:t>
      </w:r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>”UP”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B551F2">
        <w:rPr>
          <w:rFonts w:ascii="Times New Roman" w:eastAsia="標楷體" w:hAnsi="Times New Roman" w:cs="Times New Roman"/>
          <w:color w:val="000000" w:themeColor="text1"/>
          <w:szCs w:val="24"/>
        </w:rPr>
        <w:t>”Adapters loaded”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顯示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activator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預載了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java script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的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adapter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B551F2">
        <w:rPr>
          <w:rFonts w:ascii="Times New Roman" w:eastAsia="標楷體" w:hAnsi="Times New Roman" w:cs="Times New Roman"/>
          <w:color w:val="000000" w:themeColor="text1"/>
          <w:szCs w:val="24"/>
        </w:rPr>
        <w:t>”Endpoints loaded”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顯示元件的呼叫端點為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hello</w:t>
      </w:r>
      <w:r w:rsidR="00B551F2">
        <w:rPr>
          <w:rFonts w:ascii="Times New Roman" w:eastAsia="標楷體" w:hAnsi="Times New Roman" w:cs="Times New Roman"/>
          <w:color w:val="000000" w:themeColor="text1"/>
          <w:szCs w:val="24"/>
        </w:rPr>
        <w:t>-world/koio.v1/welcome”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：</w:t>
      </w:r>
    </w:p>
    <w:p w:rsidR="0029239A" w:rsidRPr="0029239A" w:rsidRDefault="00E3174C" w:rsidP="0029239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lastRenderedPageBreak/>
        <w:drawing>
          <wp:inline distT="0" distB="0" distL="0" distR="0">
            <wp:extent cx="5274310" cy="427228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594" w:rsidRDefault="002A3594" w:rsidP="002A3594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開啟另一命令提示字元，執行以下指令：</w:t>
      </w:r>
    </w:p>
    <w:p w:rsidR="002A3594" w:rsidRDefault="002A3594" w:rsidP="002A3594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2A3594">
        <w:rPr>
          <w:rFonts w:ascii="Times New Roman" w:eastAsia="標楷體" w:hAnsi="Times New Roman" w:cs="Times New Roman"/>
          <w:color w:val="222222"/>
          <w:kern w:val="0"/>
          <w:szCs w:val="24"/>
        </w:rPr>
        <w:t>curl -X POST -H "Content-Type:application/json" -d "{\"name\": \"Fred Flintstone\"}" http://</w:t>
      </w:r>
      <w:r w:rsidR="00E3174C">
        <w:rPr>
          <w:rFonts w:ascii="Times New Roman" w:eastAsia="標楷體" w:hAnsi="Times New Roman" w:cs="Times New Roman"/>
          <w:color w:val="222222"/>
          <w:kern w:val="0"/>
          <w:szCs w:val="24"/>
        </w:rPr>
        <w:t>localhost:8080/hello/world/koio.v</w:t>
      </w:r>
      <w:r w:rsidRPr="002A3594">
        <w:rPr>
          <w:rFonts w:ascii="Times New Roman" w:eastAsia="標楷體" w:hAnsi="Times New Roman" w:cs="Times New Roman"/>
          <w:color w:val="222222"/>
          <w:kern w:val="0"/>
          <w:szCs w:val="24"/>
        </w:rPr>
        <w:t>1/welcome</w:t>
      </w:r>
    </w:p>
    <w:p w:rsidR="002A3594" w:rsidRDefault="002A3594" w:rsidP="002A3594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若看到以下畫面即代表</w:t>
      </w:r>
      <w:r w:rsidR="00E3174C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hello-world koio.v1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這個元件作用正常，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activator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及範例元件部署完畢：</w:t>
      </w:r>
    </w:p>
    <w:p w:rsidR="00E3174C" w:rsidRDefault="00E3174C" w:rsidP="007670A4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drawing>
          <wp:inline distT="0" distB="0" distL="0" distR="0">
            <wp:extent cx="4952365" cy="2296795"/>
            <wp:effectExtent l="0" t="0" r="635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B7" w:rsidRPr="00E942B7" w:rsidRDefault="004D5B60" w:rsidP="00E942B7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以後</w:t>
      </w:r>
      <w:r w:rsidR="00E942B7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新增知識元件時，若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activator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已在運作中，則須重新啟動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activator (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第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9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點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)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，新增的知識元件始能正確安裝。</w:t>
      </w:r>
    </w:p>
    <w:sectPr w:rsidR="00E942B7" w:rsidRPr="00E942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C50" w:rsidRDefault="00814C50" w:rsidP="003B41C3">
      <w:r>
        <w:separator/>
      </w:r>
    </w:p>
  </w:endnote>
  <w:endnote w:type="continuationSeparator" w:id="0">
    <w:p w:rsidR="00814C50" w:rsidRDefault="00814C50" w:rsidP="003B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C50" w:rsidRDefault="00814C50" w:rsidP="003B41C3">
      <w:r>
        <w:separator/>
      </w:r>
    </w:p>
  </w:footnote>
  <w:footnote w:type="continuationSeparator" w:id="0">
    <w:p w:rsidR="00814C50" w:rsidRDefault="00814C50" w:rsidP="003B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E8FF4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4332543"/>
    <w:multiLevelType w:val="hybridMultilevel"/>
    <w:tmpl w:val="19DA02A8"/>
    <w:lvl w:ilvl="0" w:tplc="B7F6C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8E6EB2"/>
    <w:multiLevelType w:val="multilevel"/>
    <w:tmpl w:val="C200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F0"/>
    <w:rsid w:val="00005F8A"/>
    <w:rsid w:val="000316F0"/>
    <w:rsid w:val="00043D8D"/>
    <w:rsid w:val="000E09E8"/>
    <w:rsid w:val="000E7353"/>
    <w:rsid w:val="00121766"/>
    <w:rsid w:val="00151638"/>
    <w:rsid w:val="00152DB1"/>
    <w:rsid w:val="001B0A83"/>
    <w:rsid w:val="001D344A"/>
    <w:rsid w:val="001E72E7"/>
    <w:rsid w:val="00212632"/>
    <w:rsid w:val="00264B6D"/>
    <w:rsid w:val="0029239A"/>
    <w:rsid w:val="002A3594"/>
    <w:rsid w:val="00311DFF"/>
    <w:rsid w:val="0032641F"/>
    <w:rsid w:val="00350601"/>
    <w:rsid w:val="00354042"/>
    <w:rsid w:val="003716FB"/>
    <w:rsid w:val="003934ED"/>
    <w:rsid w:val="00397EBC"/>
    <w:rsid w:val="003B41C3"/>
    <w:rsid w:val="00475F3D"/>
    <w:rsid w:val="004A0A26"/>
    <w:rsid w:val="004D5B60"/>
    <w:rsid w:val="004E10BF"/>
    <w:rsid w:val="00502C8F"/>
    <w:rsid w:val="00533D79"/>
    <w:rsid w:val="005A5136"/>
    <w:rsid w:val="005A79B9"/>
    <w:rsid w:val="005B0698"/>
    <w:rsid w:val="005C6746"/>
    <w:rsid w:val="005E7975"/>
    <w:rsid w:val="005F365B"/>
    <w:rsid w:val="00621C40"/>
    <w:rsid w:val="006430CE"/>
    <w:rsid w:val="00652998"/>
    <w:rsid w:val="006B2C31"/>
    <w:rsid w:val="006B71AC"/>
    <w:rsid w:val="00756637"/>
    <w:rsid w:val="007670A4"/>
    <w:rsid w:val="007B065D"/>
    <w:rsid w:val="007D5799"/>
    <w:rsid w:val="00814C50"/>
    <w:rsid w:val="00823C93"/>
    <w:rsid w:val="008738E7"/>
    <w:rsid w:val="008775A4"/>
    <w:rsid w:val="008A5DFA"/>
    <w:rsid w:val="008C1E1F"/>
    <w:rsid w:val="008E3457"/>
    <w:rsid w:val="0090735D"/>
    <w:rsid w:val="0092225B"/>
    <w:rsid w:val="0094444B"/>
    <w:rsid w:val="009A0698"/>
    <w:rsid w:val="009E4072"/>
    <w:rsid w:val="009F60D6"/>
    <w:rsid w:val="00A62202"/>
    <w:rsid w:val="00AA11F4"/>
    <w:rsid w:val="00B2208A"/>
    <w:rsid w:val="00B422A5"/>
    <w:rsid w:val="00B52A32"/>
    <w:rsid w:val="00B551F2"/>
    <w:rsid w:val="00BC74E9"/>
    <w:rsid w:val="00C07604"/>
    <w:rsid w:val="00C153A5"/>
    <w:rsid w:val="00C95DDA"/>
    <w:rsid w:val="00D01121"/>
    <w:rsid w:val="00D071FF"/>
    <w:rsid w:val="00D536CB"/>
    <w:rsid w:val="00D82FC4"/>
    <w:rsid w:val="00DA3BB7"/>
    <w:rsid w:val="00DD3190"/>
    <w:rsid w:val="00DD4B93"/>
    <w:rsid w:val="00E3174C"/>
    <w:rsid w:val="00E45BBC"/>
    <w:rsid w:val="00E652D0"/>
    <w:rsid w:val="00E942B7"/>
    <w:rsid w:val="00F4161A"/>
    <w:rsid w:val="00F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AA2CE"/>
  <w15:chartTrackingRefBased/>
  <w15:docId w15:val="{54180388-9CE9-442E-B082-05EA202A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0735D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32641F"/>
    <w:pPr>
      <w:ind w:leftChars="200" w:left="480"/>
    </w:pPr>
  </w:style>
  <w:style w:type="character" w:styleId="a5">
    <w:name w:val="Hyperlink"/>
    <w:basedOn w:val="a1"/>
    <w:uiPriority w:val="99"/>
    <w:unhideWhenUsed/>
    <w:rsid w:val="0032641F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54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354042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35404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0"/>
    <w:link w:val="a7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3B41C3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3B41C3"/>
    <w:rPr>
      <w:sz w:val="20"/>
      <w:szCs w:val="20"/>
    </w:rPr>
  </w:style>
  <w:style w:type="table" w:styleId="aa">
    <w:name w:val="Table Grid"/>
    <w:basedOn w:val="a2"/>
    <w:uiPriority w:val="39"/>
    <w:rsid w:val="008C1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32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00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8525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kgrid/kgrid-activator/release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health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1588</Characters>
  <Application>Microsoft Office Word</Application>
  <DocSecurity>0</DocSecurity>
  <Lines>13</Lines>
  <Paragraphs>3</Paragraphs>
  <ScaleCrop>false</ScaleCrop>
  <Company>Toshiba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2019-03-28T05:35:00Z</dcterms:created>
  <dcterms:modified xsi:type="dcterms:W3CDTF">2019-03-28T05:35:00Z</dcterms:modified>
</cp:coreProperties>
</file>