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E783F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变量的声明，let/var/const</w:t>
      </w:r>
    </w:p>
    <w:p w14:paraId="7F8D5A8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箭头函数，this指向</w:t>
      </w:r>
    </w:p>
    <w:p w14:paraId="6B53DD3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数据类型：基本数据和引用数据，</w:t>
      </w:r>
    </w:p>
    <w:p w14:paraId="64ABF3B0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基础数据：复制的是栈</w:t>
      </w:r>
    </w:p>
    <w:p w14:paraId="589343A5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引用数据：复制的是堆（地址）</w:t>
      </w:r>
    </w:p>
    <w:p w14:paraId="494646DF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类：构造函数</w:t>
      </w:r>
    </w:p>
    <w:p w14:paraId="688B5FF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Js中，所有函数都是对象</w:t>
      </w:r>
    </w:p>
    <w:p w14:paraId="70106C4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原型、原型链</w:t>
      </w:r>
    </w:p>
    <w:p w14:paraId="5B00D3D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事件传播三阶段：捕获-&gt;目标-&gt;冒泡</w:t>
      </w:r>
    </w:p>
    <w:p w14:paraId="5E66461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除基本对象（Object、Function、Array等）外，所有对象都有原型</w:t>
      </w:r>
    </w:p>
    <w:p w14:paraId="38122F4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所有对象的键（不包括 Symbol）在底层都是字符串，即使你自己没有将其作为字符串输入</w:t>
      </w:r>
    </w:p>
    <w:p w14:paraId="63362CF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如果你有两个名称相同的键，则键会被替换掉。它仍然位于第一个键出现的位置，但是值是最后出现那个键的值。</w:t>
      </w:r>
    </w:p>
    <w:p w14:paraId="5515CBD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For循环：如果某个条件返回 true，则 continue 语句跳过本次迭代。</w:t>
      </w:r>
    </w:p>
    <w:p w14:paraId="1302CFE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Reduce: arr.reduce(callback, initValue)</w:t>
      </w:r>
    </w:p>
    <w:p w14:paraId="14165E73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Callback(): 4个参数，分别prev、cur、index、arr</w:t>
      </w:r>
    </w:p>
    <w:p w14:paraId="2C31634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initValue: 初始值</w:t>
      </w:r>
    </w:p>
    <w:p w14:paraId="01B05003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 返回一个唯一的 id。此 id 可被用于 clearInterval 函数来取消定时。</w:t>
      </w:r>
    </w:p>
    <w:p w14:paraId="47D536B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Promise.all 和 promise.race</w:t>
      </w:r>
    </w:p>
    <w:p w14:paraId="4988205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通过defineProperty方法，我们可以给对象添加一个新属性，或者修改已经存在的属性。而我们使用defineProperty方法给对象添加了一个属性之后，属性默认为 不可枚举 (not enumerable). Object.keys方法仅返回对象中 可枚举 (enumerable) 的属性</w:t>
      </w:r>
    </w:p>
    <w:p w14:paraId="4954A68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push()方法返回新数组的长度</w:t>
      </w:r>
    </w:p>
    <w:p w14:paraId="1E9A9A9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Object.freeze使得无法添加、删除或修改对象的属性（除非属性的值是另一个对象）。</w:t>
      </w:r>
    </w:p>
    <w:p w14:paraId="273E099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使用||运算符，我们可以返回第一个真值。如果所有值都是假值，则返回最后一个值。</w:t>
      </w:r>
    </w:p>
    <w:p w14:paraId="4F5C87B7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空对象{}</w:t>
      </w:r>
      <w:r>
        <w:rPr>
          <w:rFonts w:hint="eastAsia"/>
          <w:lang w:val="en-US" w:eastAsia="zh-CN"/>
        </w:rPr>
        <w:t>和空数组[]</w:t>
      </w:r>
      <w:bookmarkStart w:id="0" w:name="_GoBack"/>
      <w:bookmarkEnd w:id="0"/>
      <w:r>
        <w:rPr>
          <w:rFonts w:hint="default"/>
          <w:lang w:val="en-US" w:eastAsia="zh-CN"/>
        </w:rPr>
        <w:t>是一个真值</w:t>
      </w:r>
    </w:p>
    <w:p w14:paraId="6BF2CD8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A7337A"/>
    <w:multiLevelType w:val="multilevel"/>
    <w:tmpl w:val="50A7337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43742"/>
    <w:rsid w:val="0C8C0A25"/>
    <w:rsid w:val="106F003B"/>
    <w:rsid w:val="1C585115"/>
    <w:rsid w:val="1D943894"/>
    <w:rsid w:val="21792C4F"/>
    <w:rsid w:val="23EB6880"/>
    <w:rsid w:val="2C5A3DBD"/>
    <w:rsid w:val="2E1001F4"/>
    <w:rsid w:val="2FFF0374"/>
    <w:rsid w:val="3D245B40"/>
    <w:rsid w:val="3F2E08AE"/>
    <w:rsid w:val="45734934"/>
    <w:rsid w:val="489B5295"/>
    <w:rsid w:val="5E542134"/>
    <w:rsid w:val="6A44150A"/>
    <w:rsid w:val="6AFE3207"/>
    <w:rsid w:val="7F91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1364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2025-01-02T07:41:50Z</dcterms:created>
  <dc:creator>14156</dc:creator>
  <cp:lastModifiedBy>14156</cp:lastModifiedBy>
  <dcterms:modified xsi:type="dcterms:W3CDTF">2025-01-03T06:35:11Z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eyJoZGlkIjoiZTViMTFlYWZlNDBkNGRhZjIyZTQxNTdiOGIzODEyM2IifQ==</vt:lpwstr>
  </property>
  <property fmtid="{D5CDD505-2E9C-101B-9397-08002B2CF9AE}" pid="4" name="ICV">
    <vt:lpwstr>EF00D8ACCB8948D6B6D5A2FBD4448FCF_12</vt:lpwstr>
  </property>
</Properties>
</file>