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支付系统技术方案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陈强、刘伟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2026-06-23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初稿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支付系统支持用户订阅 i-Write 的付费功能。采用 Stripe 作为国际支付 Provider，第二阶段再加支付宝/微信支付。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背景：i-Write 是企业级可信文档生成平台，需要通过订阅模式变现。用户可以免费试用基础功能，付费解锁高级功能。支付系统需要支持多种支付方式、订阅管理、退款处理等功能。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目标：</w:t>
      </w:r>
    </w:p>
    <w:p>
      <w:pPr>
        <w:spacing w:after="80"/>
      </w:pPr>
      <w:r>
        <w:rPr>
          <w:sz w:val="22"/>
          <w:szCs w:val="22"/>
        </w:rPr>
        <w:t xml:space="preserve">- 支持订阅模式（Free/Pro/Team）</w:t>
      </w:r>
    </w:p>
    <w:p>
      <w:pPr>
        <w:spacing w:after="80"/>
      </w:pPr>
      <w:r>
        <w:rPr>
          <w:sz w:val="22"/>
          <w:szCs w:val="22"/>
        </w:rPr>
        <w:t xml:space="preserve">- 支持国际支付（Stripe）</w:t>
      </w:r>
    </w:p>
    <w:p>
      <w:pPr>
        <w:spacing w:after="80"/>
      </w:pPr>
      <w:r>
        <w:rPr>
          <w:sz w:val="22"/>
          <w:szCs w:val="22"/>
        </w:rPr>
        <w:t xml:space="preserve">- 支持退款（7 天无理由）</w:t>
      </w:r>
    </w:p>
    <w:p>
      <w:pPr>
        <w:spacing w:after="80"/>
      </w:pPr>
      <w:r>
        <w:rPr>
          <w:sz w:val="22"/>
          <w:szCs w:val="22"/>
        </w:rPr>
        <w:t xml:space="preserve">- 符合 PCI DSS 合规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成功指标：</w:t>
      </w:r>
    </w:p>
    <w:p>
      <w:pPr>
        <w:spacing w:after="80"/>
      </w:pPr>
      <w:r>
        <w:rPr>
          <w:sz w:val="22"/>
          <w:szCs w:val="22"/>
        </w:rPr>
        <w:t xml:space="preserve">- 支付成功率 &gt; 99%</w:t>
      </w:r>
    </w:p>
    <w:p>
      <w:pPr>
        <w:spacing w:after="80"/>
      </w:pPr>
      <w:r>
        <w:rPr>
          <w:sz w:val="22"/>
          <w:szCs w:val="22"/>
        </w:rPr>
        <w:t xml:space="preserve">- 支付延迟 &lt; 3 秒（P95）</w:t>
      </w:r>
    </w:p>
    <w:p>
      <w:pPr>
        <w:spacing w:after="80"/>
      </w:pPr>
      <w:r>
        <w:rPr>
          <w:sz w:val="22"/>
          <w:szCs w:val="22"/>
        </w:rPr>
        <w:t xml:space="preserve">- 退款处理时间 &lt; 5 个工作日</w:t>
      </w:r>
    </w:p>
    <w:p>
      <w:pPr>
        <w:spacing w:after="80"/>
      </w:pPr>
      <w:r>
        <w:rPr>
          <w:sz w:val="22"/>
          <w:szCs w:val="22"/>
        </w:rPr>
        <w:t xml:space="preserve">- PCI DSS 合规通过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支付 Provider</w:t>
      </w:r>
    </w:p>
    <w:p>
      <w:pPr>
        <w:spacing w:after="80"/>
      </w:pPr>
      <w:r>
        <w:rPr>
          <w:sz w:val="22"/>
          <w:szCs w:val="22"/>
        </w:rPr>
        <w:t xml:space="preserve">Provider 选型：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Stripe（国际支付）：</w:t>
      </w:r>
    </w:p>
    <w:p>
      <w:pPr>
        <w:spacing w:after="80"/>
      </w:pPr>
      <w:r>
        <w:rPr>
          <w:sz w:val="22"/>
          <w:szCs w:val="22"/>
        </w:rPr>
        <w:t xml:space="preserve">- 费率：2.9% + $0.30/笔</w:t>
      </w:r>
    </w:p>
    <w:p>
      <w:pPr>
        <w:spacing w:after="80"/>
      </w:pPr>
      <w:r>
        <w:rPr>
          <w:sz w:val="22"/>
          <w:szCs w:val="22"/>
        </w:rPr>
        <w:t xml:space="preserve">- 支持：135+ 种货币</w:t>
      </w:r>
    </w:p>
    <w:p>
      <w:pPr>
        <w:spacing w:after="80"/>
      </w:pPr>
      <w:r>
        <w:rPr>
          <w:sz w:val="22"/>
          <w:szCs w:val="22"/>
        </w:rPr>
        <w:t xml:space="preserve">- 优势：PCI DSS Level 1 认证、Checkout 托管支付页面、Webhook 支持</w:t>
      </w:r>
    </w:p>
    <w:p>
      <w:pPr>
        <w:spacing w:after="80"/>
      </w:pPr>
      <w:r>
        <w:rPr>
          <w:sz w:val="22"/>
          <w:szCs w:val="22"/>
        </w:rPr>
        <w:t xml:space="preserve">- 劣势：费率较高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支付宝（国内支付）：</w:t>
      </w:r>
    </w:p>
    <w:p>
      <w:pPr>
        <w:spacing w:after="80"/>
      </w:pPr>
      <w:r>
        <w:rPr>
          <w:sz w:val="22"/>
          <w:szCs w:val="22"/>
        </w:rPr>
        <w:t xml:space="preserve">- 费率：0.6%</w:t>
      </w:r>
    </w:p>
    <w:p>
      <w:pPr>
        <w:spacing w:after="80"/>
      </w:pPr>
      <w:r>
        <w:rPr>
          <w:sz w:val="22"/>
          <w:szCs w:val="22"/>
        </w:rPr>
        <w:t xml:space="preserve">- 支持：人民币</w:t>
      </w:r>
    </w:p>
    <w:p>
      <w:pPr>
        <w:spacing w:after="80"/>
      </w:pPr>
      <w:r>
        <w:rPr>
          <w:sz w:val="22"/>
          <w:szCs w:val="22"/>
        </w:rPr>
        <w:t xml:space="preserve">- 优势：费率低、国内用户习惯</w:t>
      </w:r>
    </w:p>
    <w:p>
      <w:pPr>
        <w:spacing w:after="80"/>
      </w:pPr>
      <w:r>
        <w:rPr>
          <w:sz w:val="22"/>
          <w:szCs w:val="22"/>
        </w:rPr>
        <w:t xml:space="preserve">- 劣势：需要企业资质、海外用户不支持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微信支付（国内支付）：</w:t>
      </w:r>
    </w:p>
    <w:p>
      <w:pPr>
        <w:spacing w:after="80"/>
      </w:pPr>
      <w:r>
        <w:rPr>
          <w:sz w:val="22"/>
          <w:szCs w:val="22"/>
        </w:rPr>
        <w:t xml:space="preserve">- 费率：0.6%</w:t>
      </w:r>
    </w:p>
    <w:p>
      <w:pPr>
        <w:spacing w:after="80"/>
      </w:pPr>
      <w:r>
        <w:rPr>
          <w:sz w:val="22"/>
          <w:szCs w:val="22"/>
        </w:rPr>
        <w:t xml:space="preserve">- 支持：人民币</w:t>
      </w:r>
    </w:p>
    <w:p>
      <w:pPr>
        <w:spacing w:after="80"/>
      </w:pPr>
      <w:r>
        <w:rPr>
          <w:sz w:val="22"/>
          <w:szCs w:val="22"/>
        </w:rPr>
        <w:t xml:space="preserve">- 优势：费率低、国内用户习惯</w:t>
      </w:r>
    </w:p>
    <w:p>
      <w:pPr>
        <w:spacing w:after="80"/>
      </w:pPr>
      <w:r>
        <w:rPr>
          <w:sz w:val="22"/>
          <w:szCs w:val="22"/>
        </w:rPr>
        <w:t xml:space="preserve">- 劣势：需要企业资质、海外用户不支持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第一阶段只集成 Stripe，第二阶段（Sprint 6）再加支付宝/微信支付。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订阅模式</w:t>
      </w:r>
    </w:p>
    <w:p>
      <w:pPr>
        <w:spacing w:after="80"/>
      </w:pPr>
      <w:r>
        <w:rPr>
          <w:sz w:val="22"/>
          <w:szCs w:val="22"/>
        </w:rPr>
        <w:t xml:space="preserve">套餐设计：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套餐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价格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限制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目标用户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免费版（Free）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$0/月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AI 文档生成、知识库连接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 次/月、1 个知识源、无导出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试用用户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专业版（Pro）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$19/月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无限文档生成、10+ 知识源、Word/PPT/Excel 导出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无限制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个人用户、自由职业者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团队版（Team）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$49/月/人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团队协作、管理后台、SSO、审计日志、自定义模板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无限制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企业客户、团队用户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年付优惠：8 折（节省 2 个月费用）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定价对比（竞品）：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产品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价格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溯源能力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知识库集成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Trust Score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i-Write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$19/月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 chunk 级别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 10+ 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✅ 5 维度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Jasper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$49/月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Copy.ai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$36/月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Notion AI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$10/月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⚠️ 基础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❌</w:t>
            </w:r>
          </w:p>
        </w:tc>
      </w:tr>
    </w:tbl>
    <w:p>
      <w:pPr>
        <w:spacing w:after="1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技术架构</w:t>
      </w:r>
    </w:p>
    <w:p>
      <w:pPr>
        <w:spacing w:after="80"/>
      </w:pPr>
      <w:r>
        <w:rPr>
          <w:sz w:val="22"/>
          <w:szCs w:val="22"/>
        </w:rPr>
        <w:t xml:space="preserve">Stripe 集成方案：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Stripe Checkout（托管支付页面）：</w:t>
      </w:r>
    </w:p>
    <w:p>
      <w:pPr>
        <w:spacing w:after="80"/>
      </w:pPr>
      <w:r>
        <w:rPr>
          <w:sz w:val="22"/>
          <w:szCs w:val="22"/>
        </w:rPr>
        <w:t xml:space="preserve">- 最简单、最安全的集成方式</w:t>
      </w:r>
    </w:p>
    <w:p>
      <w:pPr>
        <w:spacing w:after="80"/>
      </w:pPr>
      <w:r>
        <w:rPr>
          <w:sz w:val="22"/>
          <w:szCs w:val="22"/>
        </w:rPr>
        <w:t xml:space="preserve">- Stripe 已通过 PCI DSS Level 1 认证</w:t>
      </w:r>
    </w:p>
    <w:p>
      <w:pPr>
        <w:spacing w:after="80"/>
      </w:pPr>
      <w:r>
        <w:rPr>
          <w:sz w:val="22"/>
          <w:szCs w:val="22"/>
        </w:rPr>
        <w:t xml:space="preserve">- 我们只需要确保不存储信用卡信息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Webhook 安全：</w:t>
      </w:r>
    </w:p>
    <w:p>
      <w:pPr>
        <w:spacing w:after="80"/>
      </w:pPr>
      <w:r>
        <w:rPr>
          <w:sz w:val="22"/>
          <w:szCs w:val="22"/>
        </w:rPr>
        <w:t xml:space="preserve">- 使用 Stripe 签名验证中间件</w:t>
      </w:r>
    </w:p>
    <w:p>
      <w:pPr>
        <w:spacing w:after="80"/>
      </w:pPr>
      <w:r>
        <w:rPr>
          <w:sz w:val="22"/>
          <w:szCs w:val="22"/>
        </w:rPr>
        <w:t xml:space="preserve">- 验证 webhook-signature 头部</w:t>
      </w:r>
    </w:p>
    <w:p>
      <w:pPr>
        <w:spacing w:after="80"/>
      </w:pPr>
      <w:r>
        <w:rPr>
          <w:sz w:val="22"/>
          <w:szCs w:val="22"/>
        </w:rPr>
        <w:t xml:space="preserve">- 使用 webhook secret（环境变量配置）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Webhook 事件处理：</w:t>
      </w:r>
    </w:p>
    <w:p>
      <w:pPr>
        <w:spacing w:after="80"/>
      </w:pPr>
      <w:r>
        <w:rPr>
          <w:sz w:val="22"/>
          <w:szCs w:val="22"/>
        </w:rPr>
        <w:t xml:space="preserve">- checkout.session.completed — 支付成功</w:t>
      </w:r>
    </w:p>
    <w:p>
      <w:pPr>
        <w:spacing w:after="80"/>
      </w:pPr>
      <w:r>
        <w:rPr>
          <w:sz w:val="22"/>
          <w:szCs w:val="22"/>
        </w:rPr>
        <w:t xml:space="preserve">- customer.subscription.created — 订阅创建</w:t>
      </w:r>
    </w:p>
    <w:p>
      <w:pPr>
        <w:spacing w:after="80"/>
      </w:pPr>
      <w:r>
        <w:rPr>
          <w:sz w:val="22"/>
          <w:szCs w:val="22"/>
        </w:rPr>
        <w:t xml:space="preserve">- customer.subscription.updated — 订阅更新</w:t>
      </w:r>
    </w:p>
    <w:p>
      <w:pPr>
        <w:spacing w:after="80"/>
      </w:pPr>
      <w:r>
        <w:rPr>
          <w:sz w:val="22"/>
          <w:szCs w:val="22"/>
        </w:rPr>
        <w:t xml:space="preserve">- customer.subscription.deleted — 订阅取消</w:t>
      </w:r>
    </w:p>
    <w:p>
      <w:pPr>
        <w:spacing w:after="80"/>
      </w:pPr>
      <w:r>
        <w:rPr>
          <w:sz w:val="22"/>
          <w:szCs w:val="22"/>
        </w:rPr>
        <w:t xml:space="preserve">- invoice.payment_failed — 支付失败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幂等性保证：</w:t>
      </w:r>
    </w:p>
    <w:p>
      <w:pPr>
        <w:spacing w:after="80"/>
      </w:pPr>
      <w:r>
        <w:rPr>
          <w:sz w:val="22"/>
          <w:szCs w:val="22"/>
        </w:rPr>
        <w:t xml:space="preserve">- 使用 Stripe Event ID 作为幂等键</w:t>
      </w:r>
    </w:p>
    <w:p>
      <w:pPr>
        <w:spacing w:after="80"/>
      </w:pPr>
      <w:r>
        <w:rPr>
          <w:sz w:val="22"/>
          <w:szCs w:val="22"/>
        </w:rPr>
        <w:t xml:space="preserve">- 数据库记录已处理的 Event ID</w:t>
      </w:r>
    </w:p>
    <w:p>
      <w:pPr>
        <w:spacing w:after="80"/>
      </w:pPr>
      <w:r>
        <w:rPr>
          <w:sz w:val="22"/>
          <w:szCs w:val="22"/>
        </w:rPr>
        <w:t xml:space="preserve">- 重复事件自动跳过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退款处理</w:t>
      </w:r>
    </w:p>
    <w:p>
      <w:pPr>
        <w:spacing w:after="80"/>
      </w:pPr>
      <w:r>
        <w:rPr>
          <w:sz w:val="22"/>
          <w:szCs w:val="22"/>
        </w:rPr>
        <w:t xml:space="preserve">退款政策：</w:t>
      </w:r>
    </w:p>
    <w:p>
      <w:pPr>
        <w:spacing w:after="80"/>
      </w:pPr>
      <w:r>
        <w:rPr>
          <w:sz w:val="22"/>
          <w:szCs w:val="22"/>
        </w:rPr>
        <w:t xml:space="preserve">- 7 天无理由退款</w:t>
      </w:r>
    </w:p>
    <w:p>
      <w:pPr>
        <w:spacing w:after="80"/>
      </w:pPr>
      <w:r>
        <w:rPr>
          <w:sz w:val="22"/>
          <w:szCs w:val="22"/>
        </w:rPr>
        <w:t xml:space="preserve">- 部分退款需要人工审核</w:t>
      </w:r>
    </w:p>
    <w:p>
      <w:pPr>
        <w:spacing w:after="80"/>
      </w:pPr>
      <w:r>
        <w:rPr>
          <w:sz w:val="22"/>
          <w:szCs w:val="22"/>
        </w:rPr>
        <w:t xml:space="preserve">- 退款处理时间 5-10 个工作日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退款流程：</w:t>
      </w:r>
    </w:p>
    <w:p>
      <w:pPr>
        <w:spacing w:after="80"/>
      </w:pPr>
      <w:r>
        <w:rPr>
          <w:sz w:val="22"/>
          <w:szCs w:val="22"/>
        </w:rPr>
        <w:t xml:space="preserve">1. 用户提交退款请求（APP 内或邮件）</w:t>
      </w:r>
    </w:p>
    <w:p>
      <w:pPr>
        <w:spacing w:after="80"/>
      </w:pPr>
      <w:r>
        <w:rPr>
          <w:sz w:val="22"/>
          <w:szCs w:val="22"/>
        </w:rPr>
        <w:t xml:space="preserve">2. 系统检查是否在 7 天内</w:t>
      </w:r>
    </w:p>
    <w:p>
      <w:pPr>
        <w:spacing w:after="80"/>
      </w:pPr>
      <w:r>
        <w:rPr>
          <w:sz w:val="22"/>
          <w:szCs w:val="22"/>
        </w:rPr>
        <w:t xml:space="preserve">3. 7 天内自动退款，超过 7 天人工审核</w:t>
      </w:r>
    </w:p>
    <w:p>
      <w:pPr>
        <w:spacing w:after="80"/>
      </w:pPr>
      <w:r>
        <w:rPr>
          <w:sz w:val="22"/>
          <w:szCs w:val="22"/>
        </w:rPr>
        <w:t xml:space="preserve">4. 调用 Stripe Refund API</w:t>
      </w:r>
    </w:p>
    <w:p>
      <w:pPr>
        <w:spacing w:after="80"/>
      </w:pPr>
      <w:r>
        <w:rPr>
          <w:sz w:val="22"/>
          <w:szCs w:val="22"/>
        </w:rPr>
        <w:t xml:space="preserve">5. 发送退款确认邮件给用户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发票：</w:t>
      </w:r>
    </w:p>
    <w:p>
      <w:pPr>
        <w:spacing w:after="80"/>
      </w:pPr>
      <w:r>
        <w:rPr>
          <w:sz w:val="22"/>
          <w:szCs w:val="22"/>
        </w:rPr>
        <w:t xml:space="preserve">- 自动生成电子发票（PDF）</w:t>
      </w:r>
    </w:p>
    <w:p>
      <w:pPr>
        <w:spacing w:after="80"/>
      </w:pPr>
      <w:r>
        <w:rPr>
          <w:sz w:val="22"/>
          <w:szCs w:val="22"/>
        </w:rPr>
        <w:t xml:space="preserve">- 支持增值税发票（国内客户）</w:t>
      </w:r>
    </w:p>
    <w:p>
      <w:pPr>
        <w:spacing w:after="80"/>
      </w:pPr>
      <w:r>
        <w:rPr>
          <w:sz w:val="22"/>
          <w:szCs w:val="22"/>
        </w:rPr>
        <w:t xml:space="preserve">- 发票内容：服务费、税额、合计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6. 数据库设计</w:t>
      </w:r>
    </w:p>
    <w:p>
      <w:pPr>
        <w:spacing w:after="80"/>
      </w:pPr>
      <w:r>
        <w:rPr>
          <w:sz w:val="22"/>
          <w:szCs w:val="22"/>
        </w:rPr>
        <w:t xml:space="preserve">订阅表（subscriptions）：</w:t>
      </w:r>
    </w:p>
    <w:p>
      <w:pPr>
        <w:spacing w:after="80"/>
      </w:pPr>
      <w:r>
        <w:rPr>
          <w:sz w:val="22"/>
          <w:szCs w:val="22"/>
        </w:rPr>
        <w:t xml:space="preserve">- id: UUID 主键</w:t>
      </w:r>
    </w:p>
    <w:p>
      <w:pPr>
        <w:spacing w:after="80"/>
      </w:pPr>
      <w:r>
        <w:rPr>
          <w:sz w:val="22"/>
          <w:szCs w:val="22"/>
        </w:rPr>
        <w:t xml:space="preserve">- user_id: 用户 ID（外键）</w:t>
      </w:r>
    </w:p>
    <w:p>
      <w:pPr>
        <w:spacing w:after="80"/>
      </w:pPr>
      <w:r>
        <w:rPr>
          <w:sz w:val="22"/>
          <w:szCs w:val="22"/>
        </w:rPr>
        <w:t xml:space="preserve">- stripe_subscription_id: Stripe 订阅 ID</w:t>
      </w:r>
    </w:p>
    <w:p>
      <w:pPr>
        <w:spacing w:after="80"/>
      </w:pPr>
      <w:r>
        <w:rPr>
          <w:sz w:val="22"/>
          <w:szCs w:val="22"/>
        </w:rPr>
        <w:t xml:space="preserve">- plan: 套餐类型（free/pro/team）</w:t>
      </w:r>
    </w:p>
    <w:p>
      <w:pPr>
        <w:spacing w:after="80"/>
      </w:pPr>
      <w:r>
        <w:rPr>
          <w:sz w:val="22"/>
          <w:szCs w:val="22"/>
        </w:rPr>
        <w:t xml:space="preserve">- status: 状态（active/canceled/past_due）</w:t>
      </w:r>
    </w:p>
    <w:p>
      <w:pPr>
        <w:spacing w:after="80"/>
      </w:pPr>
      <w:r>
        <w:rPr>
          <w:sz w:val="22"/>
          <w:szCs w:val="22"/>
        </w:rPr>
        <w:t xml:space="preserve">- current_period_start: 当前周期开始时间</w:t>
      </w:r>
    </w:p>
    <w:p>
      <w:pPr>
        <w:spacing w:after="80"/>
      </w:pPr>
      <w:r>
        <w:rPr>
          <w:sz w:val="22"/>
          <w:szCs w:val="22"/>
        </w:rPr>
        <w:t xml:space="preserve">- current_period_end: 当前周期结束时间</w:t>
      </w:r>
    </w:p>
    <w:p>
      <w:pPr>
        <w:spacing w:after="80"/>
      </w:pPr>
      <w:r>
        <w:rPr>
          <w:sz w:val="22"/>
          <w:szCs w:val="22"/>
        </w:rPr>
        <w:t xml:space="preserve">- cancel_at_period_end: 是否周期结束时取消</w:t>
      </w:r>
    </w:p>
    <w:p>
      <w:pPr>
        <w:spacing w:after="80"/>
      </w:pPr>
      <w:r>
        <w:rPr>
          <w:sz w:val="22"/>
          <w:szCs w:val="22"/>
        </w:rPr>
        <w:t xml:space="preserve">- created_at: 创建时间</w:t>
      </w:r>
    </w:p>
    <w:p>
      <w:pPr>
        <w:spacing w:after="80"/>
      </w:pPr>
      <w:r>
        <w:rPr>
          <w:sz w:val="22"/>
          <w:szCs w:val="22"/>
        </w:rPr>
        <w:t xml:space="preserve">- updated_at: 更新时间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支付记录表（payments）：</w:t>
      </w:r>
    </w:p>
    <w:p>
      <w:pPr>
        <w:spacing w:after="80"/>
      </w:pPr>
      <w:r>
        <w:rPr>
          <w:sz w:val="22"/>
          <w:szCs w:val="22"/>
        </w:rPr>
        <w:t xml:space="preserve">- id: UUID 主键</w:t>
      </w:r>
    </w:p>
    <w:p>
      <w:pPr>
        <w:spacing w:after="80"/>
      </w:pPr>
      <w:r>
        <w:rPr>
          <w:sz w:val="22"/>
          <w:szCs w:val="22"/>
        </w:rPr>
        <w:t xml:space="preserve">- user_id: 用户 ID（外键）</w:t>
      </w:r>
    </w:p>
    <w:p>
      <w:pPr>
        <w:spacing w:after="80"/>
      </w:pPr>
      <w:r>
        <w:rPr>
          <w:sz w:val="22"/>
          <w:szCs w:val="22"/>
        </w:rPr>
        <w:t xml:space="preserve">- stripe_payment_intent_id: Stripe 支付 ID</w:t>
      </w:r>
    </w:p>
    <w:p>
      <w:pPr>
        <w:spacing w:after="80"/>
      </w:pPr>
      <w:r>
        <w:rPr>
          <w:sz w:val="22"/>
          <w:szCs w:val="22"/>
        </w:rPr>
        <w:t xml:space="preserve">- amount: 金额（分）</w:t>
      </w:r>
    </w:p>
    <w:p>
      <w:pPr>
        <w:spacing w:after="80"/>
      </w:pPr>
      <w:r>
        <w:rPr>
          <w:sz w:val="22"/>
          <w:szCs w:val="22"/>
        </w:rPr>
        <w:t xml:space="preserve">- currency: 货币（USD/CNY）</w:t>
      </w:r>
    </w:p>
    <w:p>
      <w:pPr>
        <w:spacing w:after="80"/>
      </w:pPr>
      <w:r>
        <w:rPr>
          <w:sz w:val="22"/>
          <w:szCs w:val="22"/>
        </w:rPr>
        <w:t xml:space="preserve">- status: 状态（succeeded/failed/refunded）</w:t>
      </w:r>
    </w:p>
    <w:p>
      <w:pPr>
        <w:spacing w:after="80"/>
      </w:pPr>
      <w:r>
        <w:rPr>
          <w:sz w:val="22"/>
          <w:szCs w:val="22"/>
        </w:rPr>
        <w:t xml:space="preserve">- refund_amount: 退款金额（分）</w:t>
      </w:r>
    </w:p>
    <w:p>
      <w:pPr>
        <w:spacing w:after="80"/>
      </w:pPr>
      <w:r>
        <w:rPr>
          <w:sz w:val="22"/>
          <w:szCs w:val="22"/>
        </w:rPr>
        <w:t xml:space="preserve">- refund_reason: 退款原因</w:t>
      </w:r>
    </w:p>
    <w:p>
      <w:pPr>
        <w:spacing w:after="80"/>
      </w:pPr>
      <w:r>
        <w:rPr>
          <w:sz w:val="22"/>
          <w:szCs w:val="22"/>
        </w:rPr>
        <w:t xml:space="preserve">- created_at: 创建时间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发票表（invoices）：</w:t>
      </w:r>
    </w:p>
    <w:p>
      <w:pPr>
        <w:spacing w:after="80"/>
      </w:pPr>
      <w:r>
        <w:rPr>
          <w:sz w:val="22"/>
          <w:szCs w:val="22"/>
        </w:rPr>
        <w:t xml:space="preserve">- id: UUID 主键</w:t>
      </w:r>
    </w:p>
    <w:p>
      <w:pPr>
        <w:spacing w:after="80"/>
      </w:pPr>
      <w:r>
        <w:rPr>
          <w:sz w:val="22"/>
          <w:szCs w:val="22"/>
        </w:rPr>
        <w:t xml:space="preserve">- user_id: 用户 ID（外键）</w:t>
      </w:r>
    </w:p>
    <w:p>
      <w:pPr>
        <w:spacing w:after="80"/>
      </w:pPr>
      <w:r>
        <w:rPr>
          <w:sz w:val="22"/>
          <w:szCs w:val="22"/>
        </w:rPr>
        <w:t xml:space="preserve">- payment_id: 支付 ID（外键）</w:t>
      </w:r>
    </w:p>
    <w:p>
      <w:pPr>
        <w:spacing w:after="80"/>
      </w:pPr>
      <w:r>
        <w:rPr>
          <w:sz w:val="22"/>
          <w:szCs w:val="22"/>
        </w:rPr>
        <w:t xml:space="preserve">- invoice_number: 发票编号</w:t>
      </w:r>
    </w:p>
    <w:p>
      <w:pPr>
        <w:spacing w:after="80"/>
      </w:pPr>
      <w:r>
        <w:rPr>
          <w:sz w:val="22"/>
          <w:szCs w:val="22"/>
        </w:rPr>
        <w:t xml:space="preserve">- amount: 金额（分）</w:t>
      </w:r>
    </w:p>
    <w:p>
      <w:pPr>
        <w:spacing w:after="80"/>
      </w:pPr>
      <w:r>
        <w:rPr>
          <w:sz w:val="22"/>
          <w:szCs w:val="22"/>
        </w:rPr>
        <w:t xml:space="preserve">- tax: 税额（分）</w:t>
      </w:r>
    </w:p>
    <w:p>
      <w:pPr>
        <w:spacing w:after="80"/>
      </w:pPr>
      <w:r>
        <w:rPr>
          <w:sz w:val="22"/>
          <w:szCs w:val="22"/>
        </w:rPr>
        <w:t xml:space="preserve">- total: 合计（分）</w:t>
      </w:r>
    </w:p>
    <w:p>
      <w:pPr>
        <w:spacing w:after="80"/>
      </w:pPr>
      <w:r>
        <w:rPr>
          <w:sz w:val="22"/>
          <w:szCs w:val="22"/>
        </w:rPr>
        <w:t xml:space="preserve">- pdf_url: PDF 下载链接</w:t>
      </w:r>
    </w:p>
    <w:p>
      <w:pPr>
        <w:spacing w:after="80"/>
      </w:pPr>
      <w:r>
        <w:rPr>
          <w:sz w:val="22"/>
          <w:szCs w:val="22"/>
        </w:rPr>
        <w:t xml:space="preserve">- created_at: 创建时间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7. API 设计</w:t>
      </w:r>
    </w:p>
    <w:p>
      <w:pPr>
        <w:spacing w:after="80"/>
      </w:pPr>
      <w:r>
        <w:rPr>
          <w:sz w:val="22"/>
          <w:szCs w:val="22"/>
        </w:rPr>
        <w:t xml:space="preserve">支付模块 API 端点（6 个）：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POST /api/payments/create-subscription</w:t>
      </w:r>
    </w:p>
    <w:p>
      <w:pPr>
        <w:spacing w:after="80"/>
      </w:pPr>
      <w:r>
        <w:rPr>
          <w:sz w:val="22"/>
          <w:szCs w:val="22"/>
        </w:rPr>
        <w:t xml:space="preserve">- 说明：创建订阅</w:t>
      </w:r>
    </w:p>
    <w:p>
      <w:pPr>
        <w:spacing w:after="80"/>
      </w:pPr>
      <w:r>
        <w:rPr>
          <w:sz w:val="22"/>
          <w:szCs w:val="22"/>
        </w:rPr>
        <w:t xml:space="preserve">- 参数：{ plan: 'pro' | 'team', paymentMethodId: string }</w:t>
      </w:r>
    </w:p>
    <w:p>
      <w:pPr>
        <w:spacing w:after="80"/>
      </w:pPr>
      <w:r>
        <w:rPr>
          <w:sz w:val="22"/>
          <w:szCs w:val="22"/>
        </w:rPr>
        <w:t xml:space="preserve">- 响应：{ subscriptionId, clientSecret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POST /api/payments/cancel-subscription</w:t>
      </w:r>
    </w:p>
    <w:p>
      <w:pPr>
        <w:spacing w:after="80"/>
      </w:pPr>
      <w:r>
        <w:rPr>
          <w:sz w:val="22"/>
          <w:szCs w:val="22"/>
        </w:rPr>
        <w:t xml:space="preserve">- 说明：取消订阅</w:t>
      </w:r>
    </w:p>
    <w:p>
      <w:pPr>
        <w:spacing w:after="80"/>
      </w:pPr>
      <w:r>
        <w:rPr>
          <w:sz w:val="22"/>
          <w:szCs w:val="22"/>
        </w:rPr>
        <w:t xml:space="preserve">- 参数：{ subscriptionId: string }</w:t>
      </w:r>
    </w:p>
    <w:p>
      <w:pPr>
        <w:spacing w:after="80"/>
      </w:pPr>
      <w:r>
        <w:rPr>
          <w:sz w:val="22"/>
          <w:szCs w:val="22"/>
        </w:rPr>
        <w:t xml:space="preserve">- 响应：{ ok: true, cancelAt: string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GET /api/payments/subscription</w:t>
      </w:r>
    </w:p>
    <w:p>
      <w:pPr>
        <w:spacing w:after="80"/>
      </w:pPr>
      <w:r>
        <w:rPr>
          <w:sz w:val="22"/>
          <w:szCs w:val="22"/>
        </w:rPr>
        <w:t xml:space="preserve">- 说明：获取当前订阅</w:t>
      </w:r>
    </w:p>
    <w:p>
      <w:pPr>
        <w:spacing w:after="80"/>
      </w:pPr>
      <w:r>
        <w:rPr>
          <w:sz w:val="22"/>
          <w:szCs w:val="22"/>
        </w:rPr>
        <w:t xml:space="preserve">- 参数：无</w:t>
      </w:r>
    </w:p>
    <w:p>
      <w:pPr>
        <w:spacing w:after="80"/>
      </w:pPr>
      <w:r>
        <w:rPr>
          <w:sz w:val="22"/>
          <w:szCs w:val="22"/>
        </w:rPr>
        <w:t xml:space="preserve">- 响应：{ subscription: { plan, status, currentPeriodEnd }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POST /api/payments/refund</w:t>
      </w:r>
    </w:p>
    <w:p>
      <w:pPr>
        <w:spacing w:after="80"/>
      </w:pPr>
      <w:r>
        <w:rPr>
          <w:sz w:val="22"/>
          <w:szCs w:val="22"/>
        </w:rPr>
        <w:t xml:space="preserve">- 说明：申请退款</w:t>
      </w:r>
    </w:p>
    <w:p>
      <w:pPr>
        <w:spacing w:after="80"/>
      </w:pPr>
      <w:r>
        <w:rPr>
          <w:sz w:val="22"/>
          <w:szCs w:val="22"/>
        </w:rPr>
        <w:t xml:space="preserve">- 参数：{ paymentId: string, reason: string }</w:t>
      </w:r>
    </w:p>
    <w:p>
      <w:pPr>
        <w:spacing w:after="80"/>
      </w:pPr>
      <w:r>
        <w:rPr>
          <w:sz w:val="22"/>
          <w:szCs w:val="22"/>
        </w:rPr>
        <w:t xml:space="preserve">- 响应：{ ok: true, refundId: string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GET /api/payments/invoices</w:t>
      </w:r>
    </w:p>
    <w:p>
      <w:pPr>
        <w:spacing w:after="80"/>
      </w:pPr>
      <w:r>
        <w:rPr>
          <w:sz w:val="22"/>
          <w:szCs w:val="22"/>
        </w:rPr>
        <w:t xml:space="preserve">- 说明：获取发票列表</w:t>
      </w:r>
    </w:p>
    <w:p>
      <w:pPr>
        <w:spacing w:after="80"/>
      </w:pPr>
      <w:r>
        <w:rPr>
          <w:sz w:val="22"/>
          <w:szCs w:val="22"/>
        </w:rPr>
        <w:t xml:space="preserve">- 参数：{ page: number, limit: number }</w:t>
      </w:r>
    </w:p>
    <w:p>
      <w:pPr>
        <w:spacing w:after="80"/>
      </w:pPr>
      <w:r>
        <w:rPr>
          <w:sz w:val="22"/>
          <w:szCs w:val="22"/>
        </w:rPr>
        <w:t xml:space="preserve">- 响应：{ invoices: [...], total: number }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POST /api/payments/webhook</w:t>
      </w:r>
    </w:p>
    <w:p>
      <w:pPr>
        <w:spacing w:after="80"/>
      </w:pPr>
      <w:r>
        <w:rPr>
          <w:sz w:val="22"/>
          <w:szCs w:val="22"/>
        </w:rPr>
        <w:t xml:space="preserve">- 说明：Stripe Webhook 回调</w:t>
      </w:r>
    </w:p>
    <w:p>
      <w:pPr>
        <w:spacing w:after="80"/>
      </w:pPr>
      <w:r>
        <w:rPr>
          <w:sz w:val="22"/>
          <w:szCs w:val="22"/>
        </w:rPr>
        <w:t xml:space="preserve">- 参数：Stripe Event 对象</w:t>
      </w:r>
    </w:p>
    <w:p>
      <w:pPr>
        <w:spacing w:after="80"/>
      </w:pPr>
      <w:r>
        <w:rPr>
          <w:sz w:val="22"/>
          <w:szCs w:val="22"/>
        </w:rPr>
        <w:t xml:space="preserve">- 响应：{ received: true }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8. 测试方案</w:t>
      </w:r>
    </w:p>
    <w:p>
      <w:pPr>
        <w:spacing w:after="80"/>
      </w:pPr>
      <w:r>
        <w:rPr>
          <w:sz w:val="22"/>
          <w:szCs w:val="22"/>
        </w:rPr>
        <w:t xml:space="preserve">测试矩阵：</w:t>
      </w:r>
    </w:p>
    <w:p>
      <w:pPr>
        <w:spacing w:after="80"/>
      </w:pPr>
      <w:r>
        <w:rPr>
          <w:sz w:val="22"/>
          <w:szCs w:val="22"/>
        </w:rPr>
        <w:t xml:space="preserve">- Unit Test: 订阅创建/取消、退款处理、Webhook 验证（覆盖率目标 90%）</w:t>
      </w:r>
    </w:p>
    <w:p>
      <w:pPr>
        <w:spacing w:after="80"/>
      </w:pPr>
      <w:r>
        <w:rPr>
          <w:sz w:val="22"/>
          <w:szCs w:val="22"/>
        </w:rPr>
        <w:t xml:space="preserve">- Integration Test: Stripe API 集成、支付流程、发票生成</w:t>
      </w:r>
    </w:p>
    <w:p>
      <w:pPr>
        <w:spacing w:after="80"/>
      </w:pPr>
      <w:r>
        <w:rPr>
          <w:sz w:val="22"/>
          <w:szCs w:val="22"/>
        </w:rPr>
        <w:t xml:space="preserve">- E2E Test: 完整支付流程（注册→订阅→使用→取消→退款）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测试用例（20 个）：</w:t>
      </w:r>
    </w:p>
    <w:p>
      <w:pPr>
        <w:spacing w:after="80"/>
      </w:pPr>
      <w:r>
        <w:rPr>
          <w:sz w:val="22"/>
          <w:szCs w:val="22"/>
        </w:rPr>
        <w:t xml:space="preserve">1-5: 订阅创建（成功、失败、重复订阅、支付失败、网络错误）</w:t>
      </w:r>
    </w:p>
    <w:p>
      <w:pPr>
        <w:spacing w:after="80"/>
      </w:pPr>
      <w:r>
        <w:rPr>
          <w:sz w:val="22"/>
          <w:szCs w:val="22"/>
        </w:rPr>
        <w:t xml:space="preserve">6-10: 订阅管理（升级、降级、取消、续费、过期）</w:t>
      </w:r>
    </w:p>
    <w:p>
      <w:pPr>
        <w:spacing w:after="80"/>
      </w:pPr>
      <w:r>
        <w:rPr>
          <w:sz w:val="22"/>
          <w:szCs w:val="22"/>
        </w:rPr>
        <w:t xml:space="preserve">11-15: 退款处理（7 天内退款、超过 7 天、部分退款、退款失败、重复退款）</w:t>
      </w:r>
    </w:p>
    <w:p>
      <w:pPr>
        <w:spacing w:after="80"/>
      </w:pPr>
      <w:r>
        <w:rPr>
          <w:sz w:val="22"/>
          <w:szCs w:val="22"/>
        </w:rPr>
        <w:t xml:space="preserve">16-20: Webhook 处理（支付成功、支付失败、订阅更新、签名验证失败、重复事件）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Stripe 测试模式：</w:t>
      </w:r>
    </w:p>
    <w:p>
      <w:pPr>
        <w:spacing w:after="80"/>
      </w:pPr>
      <w:r>
        <w:rPr>
          <w:sz w:val="22"/>
          <w:szCs w:val="22"/>
        </w:rPr>
        <w:t xml:space="preserve">- 使用 Stripe 测试 API Key（sk_test_...）</w:t>
      </w:r>
    </w:p>
    <w:p>
      <w:pPr>
        <w:spacing w:after="80"/>
      </w:pPr>
      <w:r>
        <w:rPr>
          <w:sz w:val="22"/>
          <w:szCs w:val="22"/>
        </w:rPr>
        <w:t xml:space="preserve">- 使用 Stripe 测试卡号（4242 4242 4242 4242）</w:t>
      </w:r>
    </w:p>
    <w:p>
      <w:pPr>
        <w:spacing w:after="80"/>
      </w:pPr>
      <w:r>
        <w:rPr>
          <w:sz w:val="22"/>
          <w:szCs w:val="22"/>
        </w:rPr>
        <w:t xml:space="preserve">- 使用 Stripe Webhook 签名验证（whsec_...）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9. 部署和监控</w:t>
      </w:r>
    </w:p>
    <w:p>
      <w:pPr>
        <w:spacing w:after="80"/>
      </w:pPr>
      <w:r>
        <w:rPr>
          <w:sz w:val="22"/>
          <w:szCs w:val="22"/>
        </w:rPr>
        <w:t xml:space="preserve">部署配置：</w:t>
      </w:r>
    </w:p>
    <w:p>
      <w:pPr>
        <w:spacing w:after="80"/>
      </w:pPr>
      <w:r>
        <w:rPr>
          <w:sz w:val="22"/>
          <w:szCs w:val="22"/>
        </w:rPr>
        <w:t xml:space="preserve">- Stripe API Key: 环境变量 STRIPE_SECRET_KEY</w:t>
      </w:r>
    </w:p>
    <w:p>
      <w:pPr>
        <w:spacing w:after="80"/>
      </w:pPr>
      <w:r>
        <w:rPr>
          <w:sz w:val="22"/>
          <w:szCs w:val="22"/>
        </w:rPr>
        <w:t xml:space="preserve">- Stripe Webhook Secret: 环境变量 STRIPE_WEBHOOK_SECRET</w:t>
      </w:r>
    </w:p>
    <w:p>
      <w:pPr>
        <w:spacing w:after="80"/>
      </w:pPr>
      <w:r>
        <w:rPr>
          <w:sz w:val="22"/>
          <w:szCs w:val="22"/>
        </w:rPr>
        <w:t xml:space="preserve">- Stripe Publishable Key: 环境变量 STRIPE_PUBLISHABLE_KEY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监控指标：</w:t>
      </w:r>
    </w:p>
    <w:p>
      <w:pPr>
        <w:spacing w:after="80"/>
      </w:pPr>
      <w:r>
        <w:rPr>
          <w:sz w:val="22"/>
          <w:szCs w:val="22"/>
        </w:rPr>
        <w:t xml:space="preserve">- 支付成功率（目标 &gt; 99%）</w:t>
      </w:r>
    </w:p>
    <w:p>
      <w:pPr>
        <w:spacing w:after="80"/>
      </w:pPr>
      <w:r>
        <w:rPr>
          <w:sz w:val="22"/>
          <w:szCs w:val="22"/>
        </w:rPr>
        <w:t xml:space="preserve">- 支付延迟（目标 &lt; 3 秒 P95）</w:t>
      </w:r>
    </w:p>
    <w:p>
      <w:pPr>
        <w:spacing w:after="80"/>
      </w:pPr>
      <w:r>
        <w:rPr>
          <w:sz w:val="22"/>
          <w:szCs w:val="22"/>
        </w:rPr>
        <w:t xml:space="preserve">- Webhook 处理延迟（目标 &lt; 1 秒）</w:t>
      </w:r>
    </w:p>
    <w:p>
      <w:pPr>
        <w:spacing w:after="80"/>
      </w:pPr>
      <w:r>
        <w:rPr>
          <w:sz w:val="22"/>
          <w:szCs w:val="22"/>
        </w:rPr>
        <w:t xml:space="preserve">- 退款处理时间（目标 &lt; 5 个工作日）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告警规则：</w:t>
      </w:r>
    </w:p>
    <w:p>
      <w:pPr>
        <w:spacing w:after="80"/>
      </w:pPr>
      <w:r>
        <w:rPr>
          <w:sz w:val="22"/>
          <w:szCs w:val="22"/>
        </w:rPr>
        <w:t xml:space="preserve">- 支付成功率 &lt; 95% — 立即告警</w:t>
      </w:r>
    </w:p>
    <w:p>
      <w:pPr>
        <w:spacing w:after="80"/>
      </w:pPr>
      <w:r>
        <w:rPr>
          <w:sz w:val="22"/>
          <w:szCs w:val="22"/>
        </w:rPr>
        <w:t xml:space="preserve">- Webhook 处理延迟 &gt; 5 秒 — 立即告警</w:t>
      </w:r>
    </w:p>
    <w:p>
      <w:pPr>
        <w:spacing w:after="80"/>
      </w:pPr>
      <w:r>
        <w:rPr>
          <w:sz w:val="22"/>
          <w:szCs w:val="22"/>
        </w:rPr>
        <w:t xml:space="preserve">- 退款处理时间 &gt; 7 天 — 告警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日志记录：</w:t>
      </w:r>
    </w:p>
    <w:p>
      <w:pPr>
        <w:spacing w:after="80"/>
      </w:pPr>
      <w:r>
        <w:rPr>
          <w:sz w:val="22"/>
          <w:szCs w:val="22"/>
        </w:rPr>
        <w:t xml:space="preserve">- 所有支付事件记录到 audit_log 表</w:t>
      </w:r>
    </w:p>
    <w:p>
      <w:pPr>
        <w:spacing w:after="80"/>
      </w:pPr>
      <w:r>
        <w:rPr>
          <w:sz w:val="22"/>
          <w:szCs w:val="22"/>
        </w:rPr>
        <w:t xml:space="preserve">- Webhook 事件记录到 webhook_events 表</w:t>
      </w:r>
    </w:p>
    <w:p>
      <w:pPr>
        <w:spacing w:after="80"/>
      </w:pPr>
      <w:r>
        <w:rPr>
          <w:sz w:val="22"/>
          <w:szCs w:val="22"/>
        </w:rPr>
        <w:t xml:space="preserve">- 错误日志记录到 error_log 表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10. 时间线</w:t>
      </w:r>
    </w:p>
    <w:p>
      <w:pPr>
        <w:spacing w:after="80"/>
      </w:pPr>
      <w:r>
        <w:rPr>
          <w:sz w:val="22"/>
          <w:szCs w:val="22"/>
        </w:rPr>
        <w:t xml:space="preserve">Sprint 4（6/23-6/27）：</w:t>
      </w:r>
    </w:p>
    <w:p>
      <w:pPr>
        <w:spacing w:after="80"/>
      </w:pPr>
      <w:r>
        <w:rPr>
          <w:sz w:val="22"/>
          <w:szCs w:val="22"/>
        </w:rPr>
        <w:t xml:space="preserve">- 陈强：Stripe Checkout 集成、订阅管理 API</w:t>
      </w:r>
    </w:p>
    <w:p>
      <w:pPr>
        <w:spacing w:after="80"/>
      </w:pPr>
      <w:r>
        <w:rPr>
          <w:sz w:val="22"/>
          <w:szCs w:val="22"/>
        </w:rPr>
        <w:t xml:space="preserve">- 刘伟：Webhook 处理、退款逻辑</w:t>
      </w:r>
    </w:p>
    <w:p>
      <w:pPr>
        <w:spacing w:after="80"/>
      </w:pPr>
      <w:r>
        <w:rPr>
          <w:sz w:val="22"/>
          <w:szCs w:val="22"/>
        </w:rPr>
        <w:t xml:space="preserve">- 赵丽：支付页面 UI、订阅管理页面</w:t>
      </w:r>
    </w:p>
    <w:p>
      <w:pPr>
        <w:spacing w:after="80"/>
      </w:pPr>
      <w:r>
        <w:rPr>
          <w:sz w:val="22"/>
          <w:szCs w:val="22"/>
        </w:rPr>
        <w:t xml:space="preserve">- 杨飞：支付模块测试（20 个用例）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Sprint 5（6/30-7/4）：</w:t>
      </w:r>
    </w:p>
    <w:p>
      <w:pPr>
        <w:spacing w:after="80"/>
      </w:pPr>
      <w:r>
        <w:rPr>
          <w:sz w:val="22"/>
          <w:szCs w:val="22"/>
        </w:rPr>
        <w:t xml:space="preserve">- 陈强：发票生成、支付报表</w:t>
      </w:r>
    </w:p>
    <w:p>
      <w:pPr>
        <w:spacing w:after="80"/>
      </w:pPr>
      <w:r>
        <w:rPr>
          <w:sz w:val="22"/>
          <w:szCs w:val="22"/>
        </w:rPr>
        <w:t xml:space="preserve">- 刘伟：支付宝/微信支付集成（国内版）</w:t>
      </w:r>
    </w:p>
    <w:p>
      <w:pPr>
        <w:spacing w:after="80"/>
      </w:pPr>
      <w:r>
        <w:rPr>
          <w:sz w:val="22"/>
          <w:szCs w:val="22"/>
        </w:rPr>
        <w:t xml:space="preserve">- 赵丽：发票下载页面、支付历史页面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Sprint 6（7/7-7/11）：</w:t>
      </w:r>
    </w:p>
    <w:p>
      <w:pPr>
        <w:spacing w:after="80"/>
      </w:pPr>
      <w:r>
        <w:rPr>
          <w:sz w:val="22"/>
          <w:szCs w:val="22"/>
        </w:rPr>
        <w:t xml:space="preserve">- 性能测试和安全测试</w:t>
      </w:r>
    </w:p>
    <w:p>
      <w:pPr>
        <w:spacing w:after="80"/>
      </w:pPr>
      <w:r>
        <w:rPr>
          <w:sz w:val="22"/>
          <w:szCs w:val="22"/>
        </w:rPr>
        <w:t xml:space="preserve">- PCI DSS 合规审计</w:t>
      </w:r>
    </w:p>
    <w:p>
      <w:pPr>
        <w:spacing w:after="80"/>
      </w:pPr>
      <w:r>
        <w:rPr>
          <w:sz w:val="22"/>
          <w:szCs w:val="22"/>
        </w:rPr>
        <w:t xml:space="preserve">- 生产环境部署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2026-06-26T10:28:47.555Z</dcterms:created>
  <dcterms:modified xsi:type="dcterms:W3CDTF">2026-06-26T10:28:47.555Z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