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2AE7" w:rsidRDefault="00116A75" w:rsidP="00132AE7">
      <w:pPr>
        <w:tabs>
          <w:tab w:val="left" w:pos="7276"/>
        </w:tabs>
      </w:pPr>
      <w:r w:rsidRPr="00116A75">
        <w:rPr>
          <w:noProof/>
          <w:lang w:bidi="ar-SA"/>
        </w:rPr>
        <mc:AlternateContent>
          <mc:Choice Requires="wps">
            <w:drawing>
              <wp:anchor distT="0" distB="0" distL="114300" distR="114300" simplePos="0" relativeHeight="251815936" behindDoc="0" locked="0" layoutInCell="1" allowOverlap="1" wp14:anchorId="7A92C37D" wp14:editId="6B628DBD">
                <wp:simplePos x="0" y="0"/>
                <wp:positionH relativeFrom="column">
                  <wp:posOffset>-600075</wp:posOffset>
                </wp:positionH>
                <wp:positionV relativeFrom="paragraph">
                  <wp:posOffset>-593725</wp:posOffset>
                </wp:positionV>
                <wp:extent cx="2140585" cy="10043160"/>
                <wp:effectExtent l="0" t="0" r="31115" b="5334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0585" cy="10043160"/>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47.25pt;margin-top:-46.75pt;width:168.55pt;height:790.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" fillcolor="#95b3d7" strokecolor="#95b3d7" strokeweight="1pt">
                <v:fill color2="#dbe5f1" angle="135" focus="50%" type="gradient"/>
                <v:shadow on="t" color="#243f60" opacity=".5" offset="1pt"/>
              </v:rect>
            </w:pict>
          </mc:Fallback>
        </mc:AlternateContent>
      </w:r>
      <w:r w:rsidR="00132AE7">
        <w:tab/>
      </w:r>
    </w:p>
    <w:tbl>
      <w:tblPr>
        <w:tblW w:w="2781" w:type="dxa"/>
        <w:tblInd w:w="6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1"/>
      </w:tblGrid>
      <w:tr w:rsidR="00132AE7" w:rsidTr="008906D4">
        <w:trPr>
          <w:trHeight w:val="1582"/>
        </w:trPr>
        <w:tc>
          <w:tcPr>
            <w:tcW w:w="2781" w:type="dxa"/>
            <w:tcBorders>
              <w:top w:val="nil"/>
              <w:left w:val="nil"/>
              <w:bottom w:val="nil"/>
              <w:right w:val="nil"/>
            </w:tcBorders>
            <w:shd w:val="clear" w:color="auto" w:fill="auto"/>
          </w:tcPr>
          <w:p w:rsidR="00132AE7" w:rsidRDefault="00132AE7" w:rsidP="008906D4">
            <w:pPr>
              <w:tabs>
                <w:tab w:val="left" w:pos="7276"/>
              </w:tabs>
              <w:ind w:left="0" w:firstLine="0"/>
            </w:pPr>
            <w:r>
              <w:t xml:space="preserve">            </w:t>
            </w:r>
            <w:r w:rsidR="007C4071">
              <w:rPr>
                <w:noProof/>
                <w:lang w:bidi="ar-SA"/>
              </w:rPr>
              <w:drawing>
                <wp:inline distT="0" distB="0" distL="0" distR="0" wp14:anchorId="5F2BF5A7" wp14:editId="347BFB22">
                  <wp:extent cx="1216025" cy="802005"/>
                  <wp:effectExtent l="0" t="0" r="3175" b="0"/>
                  <wp:docPr id="1" name="Picture 1" descr="Thinkpalm_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nkpalm_Logo-sma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6025" cy="802005"/>
                          </a:xfrm>
                          <a:prstGeom prst="rect">
                            <a:avLst/>
                          </a:prstGeom>
                          <a:noFill/>
                          <a:ln>
                            <a:noFill/>
                          </a:ln>
                        </pic:spPr>
                      </pic:pic>
                    </a:graphicData>
                  </a:graphic>
                </wp:inline>
              </w:drawing>
            </w:r>
          </w:p>
        </w:tc>
      </w:tr>
    </w:tbl>
    <w:p w:rsidR="0083490C" w:rsidRDefault="0083490C" w:rsidP="00132AE7">
      <w:pPr>
        <w:tabs>
          <w:tab w:val="left" w:pos="7276"/>
        </w:tabs>
      </w:pPr>
    </w:p>
    <w:p w:rsidR="0083490C" w:rsidRDefault="00F704D7" w:rsidP="00F704D7">
      <w:pPr>
        <w:tabs>
          <w:tab w:val="left" w:pos="6960"/>
        </w:tabs>
        <w:jc w:val="left"/>
      </w:pPr>
      <w:r>
        <w:tab/>
      </w:r>
      <w:r w:rsidR="0091124D">
        <w:br/>
      </w:r>
      <w:r w:rsidR="00E604CD">
        <w:t xml:space="preserve">                     </w:t>
      </w:r>
      <w:proofErr w:type="gramStart"/>
      <w:r w:rsidR="00E604CD">
        <w:t>b</w:t>
      </w:r>
      <w:proofErr w:type="gramEnd"/>
    </w:p>
    <w:p w:rsidR="0091124D" w:rsidRDefault="0091124D" w:rsidP="0091124D">
      <w:pPr>
        <w:jc w:val="center"/>
      </w:pPr>
    </w:p>
    <w:p w:rsidR="0091124D" w:rsidRDefault="0091124D" w:rsidP="0091124D">
      <w:pPr>
        <w:jc w:val="center"/>
      </w:pPr>
    </w:p>
    <w:p w:rsidR="0083490C" w:rsidRDefault="003344DE">
      <w:r>
        <w:t xml:space="preserve">      </w:t>
      </w:r>
    </w:p>
    <w:tbl>
      <w:tblPr>
        <w:tblpPr w:leftFromText="180" w:rightFromText="180" w:vertAnchor="text" w:horzAnchor="page" w:tblpX="3963" w:tblpY="-24"/>
        <w:tblW w:w="0" w:type="auto"/>
        <w:tblLook w:val="04A0" w:firstRow="1" w:lastRow="0" w:firstColumn="1" w:lastColumn="0" w:noHBand="0" w:noVBand="1"/>
      </w:tblPr>
      <w:tblGrid>
        <w:gridCol w:w="6805"/>
      </w:tblGrid>
      <w:tr w:rsidR="006D22B3" w:rsidTr="008906D4">
        <w:tc>
          <w:tcPr>
            <w:tcW w:w="6805" w:type="dxa"/>
            <w:shd w:val="clear" w:color="auto" w:fill="auto"/>
          </w:tcPr>
          <w:p w:rsidR="006D22B3" w:rsidRPr="008906D4" w:rsidRDefault="00564B16" w:rsidP="008906D4">
            <w:pPr>
              <w:pStyle w:val="NoSpacing"/>
              <w:pBdr>
                <w:bottom w:val="thinThickSmallGap" w:sz="24" w:space="1" w:color="0F243E"/>
              </w:pBdr>
              <w:rPr>
                <w:rFonts w:ascii="Cambria" w:hAnsi="Cambria"/>
                <w:b/>
                <w:color w:val="0F243E"/>
                <w:sz w:val="32"/>
                <w:szCs w:val="32"/>
                <w:lang w:val="en-IN"/>
              </w:rPr>
            </w:pPr>
            <w:r>
              <w:rPr>
                <w:rFonts w:ascii="Cambria" w:hAnsi="Cambria"/>
                <w:b/>
                <w:color w:val="0F243E"/>
                <w:sz w:val="32"/>
                <w:szCs w:val="32"/>
                <w:lang w:val="en-IN"/>
              </w:rPr>
              <w:t xml:space="preserve"> Enterprise</w:t>
            </w:r>
            <w:r w:rsidR="002B3958">
              <w:rPr>
                <w:rFonts w:ascii="Cambria" w:hAnsi="Cambria"/>
                <w:b/>
                <w:color w:val="0F243E"/>
                <w:sz w:val="32"/>
                <w:szCs w:val="32"/>
                <w:lang w:val="en-IN"/>
              </w:rPr>
              <w:t xml:space="preserve"> Technology</w:t>
            </w:r>
          </w:p>
          <w:p w:rsidR="003344DE" w:rsidRPr="008906D4" w:rsidRDefault="00096260" w:rsidP="00DB7A64">
            <w:pPr>
              <w:pStyle w:val="NoSpacing"/>
              <w:rPr>
                <w:b/>
                <w:color w:val="0F243E"/>
              </w:rPr>
            </w:pPr>
            <w:r>
              <w:rPr>
                <w:b/>
                <w:color w:val="215868"/>
              </w:rPr>
              <w:t xml:space="preserve">Capability Document – ThinkPalm </w:t>
            </w:r>
          </w:p>
          <w:p w:rsidR="003344DE" w:rsidRDefault="003344DE" w:rsidP="008906D4">
            <w:pPr>
              <w:pStyle w:val="NoSpacing"/>
              <w:tabs>
                <w:tab w:val="center" w:pos="4678"/>
              </w:tabs>
              <w:ind w:left="0"/>
            </w:pPr>
          </w:p>
          <w:p w:rsidR="006D22B3" w:rsidRDefault="003344DE" w:rsidP="008906D4">
            <w:pPr>
              <w:pStyle w:val="NoSpacing"/>
              <w:tabs>
                <w:tab w:val="center" w:pos="4678"/>
              </w:tabs>
              <w:ind w:left="0"/>
            </w:pPr>
            <w:r>
              <w:t xml:space="preserve">                                   </w:t>
            </w:r>
            <w:r w:rsidR="00775A0F">
              <w:t xml:space="preserve">          </w:t>
            </w:r>
            <w:r>
              <w:t xml:space="preserve">  </w:t>
            </w:r>
          </w:p>
        </w:tc>
      </w:tr>
    </w:tbl>
    <w:p w:rsidR="0083490C" w:rsidRDefault="0083490C"/>
    <w:p w:rsidR="0083490C" w:rsidRDefault="0083490C"/>
    <w:p w:rsidR="0083490C" w:rsidRDefault="0083490C"/>
    <w:p w:rsidR="0083490C" w:rsidRDefault="0083490C"/>
    <w:p w:rsidR="0083490C" w:rsidRDefault="0083490C"/>
    <w:p w:rsidR="00F626A2" w:rsidRDefault="00F626A2" w:rsidP="00F626A2">
      <w:pPr>
        <w:tabs>
          <w:tab w:val="left" w:pos="2124"/>
        </w:tabs>
      </w:pPr>
    </w:p>
    <w:p w:rsidR="00F626A2" w:rsidRDefault="00F626A2" w:rsidP="00F626A2">
      <w:pPr>
        <w:tabs>
          <w:tab w:val="left" w:pos="2124"/>
        </w:tabs>
      </w:pPr>
    </w:p>
    <w:p w:rsidR="00775A0F" w:rsidRDefault="00775A0F" w:rsidP="00F626A2">
      <w:pPr>
        <w:tabs>
          <w:tab w:val="left" w:pos="2124"/>
        </w:tabs>
      </w:pPr>
    </w:p>
    <w:p w:rsidR="00F626A2" w:rsidRDefault="00F626A2" w:rsidP="00F626A2">
      <w:pPr>
        <w:tabs>
          <w:tab w:val="left" w:pos="2124"/>
        </w:tabs>
      </w:pPr>
    </w:p>
    <w:p w:rsidR="00E76FB2" w:rsidRDefault="00E76FB2" w:rsidP="00F626A2">
      <w:pPr>
        <w:tabs>
          <w:tab w:val="left" w:pos="2124"/>
        </w:tabs>
      </w:pPr>
    </w:p>
    <w:p w:rsidR="00F626A2" w:rsidRDefault="007C4071" w:rsidP="00F626A2">
      <w:pPr>
        <w:tabs>
          <w:tab w:val="left" w:pos="2124"/>
        </w:tabs>
      </w:pPr>
      <w:r>
        <w:rPr>
          <w:noProof/>
          <w:lang w:bidi="ar-SA"/>
        </w:rPr>
        <w:drawing>
          <wp:anchor distT="0" distB="0" distL="114300" distR="114300" simplePos="0" relativeHeight="251817984" behindDoc="0" locked="0" layoutInCell="1" allowOverlap="1" wp14:anchorId="135E1DAC" wp14:editId="1CA50C8E">
            <wp:simplePos x="0" y="0"/>
            <wp:positionH relativeFrom="column">
              <wp:posOffset>955675</wp:posOffset>
            </wp:positionH>
            <wp:positionV relativeFrom="paragraph">
              <wp:posOffset>11430</wp:posOffset>
            </wp:positionV>
            <wp:extent cx="1627505" cy="1515745"/>
            <wp:effectExtent l="19050" t="19050" r="10795" b="27305"/>
            <wp:wrapNone/>
            <wp:docPr id="14" name="Picture 6"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7505" cy="1515745"/>
                    </a:xfrm>
                    <a:prstGeom prst="rect">
                      <a:avLst/>
                    </a:prstGeom>
                    <a:noFill/>
                    <a:ln w="25400">
                      <a:solidFill>
                        <a:srgbClr val="336699"/>
                      </a:solidFill>
                      <a:miter lim="800000"/>
                      <a:headEnd/>
                      <a:tailEnd/>
                    </a:ln>
                  </pic:spPr>
                </pic:pic>
              </a:graphicData>
            </a:graphic>
            <wp14:sizeRelH relativeFrom="page">
              <wp14:pctWidth>0</wp14:pctWidth>
            </wp14:sizeRelH>
            <wp14:sizeRelV relativeFrom="page">
              <wp14:pctHeight>0</wp14:pctHeight>
            </wp14:sizeRelV>
          </wp:anchor>
        </w:drawing>
      </w:r>
      <w:r w:rsidR="00775A0F">
        <w:t xml:space="preserve">                                                                                        </w:t>
      </w:r>
      <w:r>
        <w:rPr>
          <w:noProof/>
          <w:lang w:bidi="ar-SA"/>
        </w:rPr>
        <w:drawing>
          <wp:inline distT="0" distB="0" distL="0" distR="0" wp14:anchorId="02DF587D" wp14:editId="4D527007">
            <wp:extent cx="1673225" cy="1518285"/>
            <wp:effectExtent l="19050" t="19050" r="22225" b="24765"/>
            <wp:docPr id="2" name="Picture 2" descr="slid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3225" cy="1518285"/>
                    </a:xfrm>
                    <a:prstGeom prst="rect">
                      <a:avLst/>
                    </a:prstGeom>
                    <a:noFill/>
                    <a:ln w="25400" cmpd="sng">
                      <a:solidFill>
                        <a:srgbClr val="336699"/>
                      </a:solidFill>
                      <a:miter lim="800000"/>
                      <a:headEnd/>
                      <a:tailEnd/>
                    </a:ln>
                    <a:effectLst/>
                  </pic:spPr>
                </pic:pic>
              </a:graphicData>
            </a:graphic>
          </wp:inline>
        </w:drawing>
      </w:r>
      <w:r w:rsidR="00775A0F">
        <w:t xml:space="preserve">                                                                                             </w:t>
      </w:r>
      <w:r w:rsidR="003344DE">
        <w:t xml:space="preserve"> </w:t>
      </w:r>
      <w:r w:rsidR="00775A0F">
        <w:t xml:space="preserve">                      </w:t>
      </w:r>
    </w:p>
    <w:p w:rsidR="00775A0F" w:rsidRDefault="00775A0F" w:rsidP="00F626A2">
      <w:pPr>
        <w:tabs>
          <w:tab w:val="left" w:pos="2124"/>
        </w:tabs>
      </w:pPr>
      <w:r>
        <w:t xml:space="preserve">              </w:t>
      </w:r>
    </w:p>
    <w:p w:rsidR="00F626A2" w:rsidRDefault="003344DE" w:rsidP="003344DE">
      <w:pPr>
        <w:tabs>
          <w:tab w:val="left" w:pos="2124"/>
        </w:tabs>
        <w:jc w:val="center"/>
      </w:pPr>
      <w:r>
        <w:t xml:space="preserve">    </w:t>
      </w:r>
    </w:p>
    <w:p w:rsidR="00F626A2" w:rsidRPr="00775A0F" w:rsidRDefault="00775A0F" w:rsidP="00F626A2">
      <w:pPr>
        <w:tabs>
          <w:tab w:val="left" w:pos="2124"/>
        </w:tabs>
      </w:pPr>
      <w:r>
        <w:t xml:space="preserve">                                                                                  </w:t>
      </w:r>
    </w:p>
    <w:p w:rsidR="00F626A2" w:rsidRDefault="00F626A2" w:rsidP="00F626A2">
      <w:pPr>
        <w:tabs>
          <w:tab w:val="left" w:pos="2124"/>
        </w:tabs>
      </w:pPr>
    </w:p>
    <w:p w:rsidR="00F626A2" w:rsidRDefault="00F626A2" w:rsidP="00F626A2">
      <w:pPr>
        <w:tabs>
          <w:tab w:val="left" w:pos="2124"/>
        </w:tabs>
      </w:pPr>
    </w:p>
    <w:p w:rsidR="003A513C" w:rsidRDefault="0075719C" w:rsidP="008D6935">
      <w:pPr>
        <w:spacing w:line="240" w:lineRule="auto"/>
        <w:ind w:left="357" w:firstLine="357"/>
        <w:rPr>
          <w:b/>
        </w:rPr>
      </w:pPr>
      <w:r>
        <w:tab/>
      </w:r>
      <w:r>
        <w:tab/>
      </w:r>
      <w:r>
        <w:tab/>
      </w:r>
      <w:r>
        <w:tab/>
      </w:r>
    </w:p>
    <w:p w:rsidR="002F5F31" w:rsidRDefault="00116A75" w:rsidP="00452410">
      <w:pPr>
        <w:pStyle w:val="Header"/>
      </w:pPr>
      <w:r w:rsidRPr="00116A75">
        <w:rPr>
          <w:noProof/>
          <w:lang w:bidi="ar-SA"/>
        </w:rPr>
        <mc:AlternateContent>
          <mc:Choice Requires="wps">
            <w:drawing>
              <wp:anchor distT="0" distB="0" distL="114300" distR="114300" simplePos="0" relativeHeight="251816960" behindDoc="0" locked="0" layoutInCell="1" allowOverlap="1" wp14:anchorId="57EFB006" wp14:editId="2140C9F2">
                <wp:simplePos x="0" y="0"/>
                <wp:positionH relativeFrom="column">
                  <wp:posOffset>-552450</wp:posOffset>
                </wp:positionH>
                <wp:positionV relativeFrom="paragraph">
                  <wp:posOffset>6350</wp:posOffset>
                </wp:positionV>
                <wp:extent cx="2071370" cy="1247775"/>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1247775"/>
                        </a:xfrm>
                        <a:prstGeom prst="rect">
                          <a:avLst/>
                        </a:prstGeom>
                        <a:solidFill>
                          <a:srgbClr val="FFFFFF">
                            <a:alpha val="0"/>
                          </a:srgbClr>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rsidR="005C16AB" w:rsidRPr="00BE30BE" w:rsidRDefault="005C16AB" w:rsidP="00116A75">
                            <w:pPr>
                              <w:spacing w:line="240" w:lineRule="auto"/>
                              <w:ind w:left="0" w:firstLine="0"/>
                              <w:rPr>
                                <w:rFonts w:ascii="Cambria" w:hAnsi="Cambria"/>
                                <w:b/>
                                <w:sz w:val="20"/>
                                <w:lang w:val="en-IN"/>
                              </w:rPr>
                            </w:pPr>
                            <w:proofErr w:type="spellStart"/>
                            <w:r w:rsidRPr="00BE30BE">
                              <w:rPr>
                                <w:rFonts w:ascii="Cambria" w:hAnsi="Cambria"/>
                                <w:b/>
                                <w:sz w:val="20"/>
                                <w:lang w:val="en-IN"/>
                              </w:rPr>
                              <w:t>ThinkPalm</w:t>
                            </w:r>
                            <w:proofErr w:type="spellEnd"/>
                            <w:r w:rsidRPr="00BE30BE">
                              <w:rPr>
                                <w:rFonts w:ascii="Cambria" w:hAnsi="Cambria"/>
                                <w:b/>
                                <w:sz w:val="20"/>
                                <w:lang w:val="en-IN"/>
                              </w:rPr>
                              <w:t xml:space="preserve"> Technologies,</w:t>
                            </w:r>
                          </w:p>
                          <w:p w:rsidR="005C16AB" w:rsidRPr="00116A75" w:rsidRDefault="005C16AB" w:rsidP="00116A75">
                            <w:pPr>
                              <w:spacing w:line="240" w:lineRule="auto"/>
                              <w:ind w:left="0" w:firstLine="0"/>
                              <w:rPr>
                                <w:rFonts w:ascii="Cambria" w:hAnsi="Cambria"/>
                                <w:sz w:val="20"/>
                                <w:lang w:val="en-IN"/>
                              </w:rPr>
                            </w:pPr>
                            <w:proofErr w:type="spellStart"/>
                            <w:r w:rsidRPr="00116A75">
                              <w:rPr>
                                <w:rFonts w:ascii="Cambria" w:hAnsi="Cambria"/>
                                <w:sz w:val="20"/>
                                <w:lang w:val="en-IN"/>
                              </w:rPr>
                              <w:t>Athulya</w:t>
                            </w:r>
                            <w:proofErr w:type="spellEnd"/>
                            <w:r w:rsidRPr="00116A75">
                              <w:rPr>
                                <w:rFonts w:ascii="Cambria" w:hAnsi="Cambria"/>
                                <w:sz w:val="20"/>
                                <w:lang w:val="en-IN"/>
                              </w:rPr>
                              <w:t xml:space="preserve"> Building, B1-1st Floor</w:t>
                            </w:r>
                            <w:r w:rsidRPr="00116A75">
                              <w:rPr>
                                <w:rFonts w:ascii="Cambria" w:hAnsi="Cambria"/>
                                <w:sz w:val="20"/>
                                <w:lang w:val="en-IN"/>
                              </w:rPr>
                              <w:tab/>
                            </w:r>
                          </w:p>
                          <w:p w:rsidR="005C16AB" w:rsidRPr="00116A75" w:rsidRDefault="005C16AB" w:rsidP="00116A75">
                            <w:pPr>
                              <w:spacing w:line="240" w:lineRule="auto"/>
                              <w:ind w:left="0" w:firstLine="0"/>
                              <w:rPr>
                                <w:rFonts w:ascii="Cambria" w:hAnsi="Cambria"/>
                                <w:sz w:val="20"/>
                                <w:lang w:val="en-IN"/>
                              </w:rPr>
                            </w:pPr>
                            <w:proofErr w:type="spellStart"/>
                            <w:proofErr w:type="gramStart"/>
                            <w:r w:rsidRPr="00116A75">
                              <w:rPr>
                                <w:rFonts w:ascii="Cambria" w:hAnsi="Cambria"/>
                                <w:sz w:val="20"/>
                                <w:lang w:val="en-IN"/>
                              </w:rPr>
                              <w:t>Infopark</w:t>
                            </w:r>
                            <w:proofErr w:type="spellEnd"/>
                            <w:r w:rsidRPr="00116A75">
                              <w:rPr>
                                <w:rFonts w:ascii="Cambria" w:hAnsi="Cambria"/>
                                <w:sz w:val="20"/>
                                <w:lang w:val="en-IN"/>
                              </w:rPr>
                              <w:t>, Cochin, Kerala.</w:t>
                            </w:r>
                            <w:proofErr w:type="gramEnd"/>
                          </w:p>
                          <w:p w:rsidR="005C16AB" w:rsidRPr="00116A75" w:rsidRDefault="005C16AB" w:rsidP="00116A75">
                            <w:pPr>
                              <w:spacing w:line="240" w:lineRule="auto"/>
                              <w:ind w:left="0" w:firstLine="0"/>
                              <w:rPr>
                                <w:rFonts w:ascii="Cambria" w:hAnsi="Cambria"/>
                                <w:sz w:val="20"/>
                                <w:lang w:val="en-IN"/>
                              </w:rPr>
                            </w:pPr>
                            <w:r w:rsidRPr="00116A75">
                              <w:rPr>
                                <w:rFonts w:ascii="Cambria" w:hAnsi="Cambria"/>
                                <w:sz w:val="20"/>
                                <w:lang w:val="en-IN"/>
                              </w:rPr>
                              <w:t>India</w:t>
                            </w:r>
                          </w:p>
                          <w:p w:rsidR="005C16AB" w:rsidRPr="00BE30BE" w:rsidRDefault="005C16AB" w:rsidP="00116A75">
                            <w:pPr>
                              <w:spacing w:line="240" w:lineRule="auto"/>
                              <w:ind w:left="0"/>
                              <w:rPr>
                                <w:sz w:val="20"/>
                                <w:lang w:val="en-IN"/>
                              </w:rPr>
                            </w:pPr>
                          </w:p>
                          <w:p w:rsidR="005C16AB" w:rsidRPr="00BE30BE" w:rsidRDefault="005C16AB" w:rsidP="00116A75">
                            <w:pPr>
                              <w:spacing w:line="240" w:lineRule="auto"/>
                              <w:ind w:left="0" w:firstLine="0"/>
                              <w:rPr>
                                <w:b/>
                                <w:sz w:val="20"/>
                              </w:rPr>
                            </w:pPr>
                            <w:hyperlink r:id="rId13" w:history="1">
                              <w:r w:rsidRPr="00BE30BE">
                                <w:rPr>
                                  <w:sz w:val="20"/>
                                  <w:lang w:val="en-IN"/>
                                </w:rPr>
                                <w:t>www.thinkpalm.com</w:t>
                              </w:r>
                            </w:hyperlink>
                          </w:p>
                          <w:p w:rsidR="005C16AB" w:rsidRPr="00BE30BE" w:rsidRDefault="005C16AB" w:rsidP="00116A75">
                            <w:pPr>
                              <w:spacing w:line="240" w:lineRule="auto"/>
                              <w:ind w:left="0" w:firstLine="0"/>
                              <w:rPr>
                                <w:sz w:val="20"/>
                              </w:rPr>
                            </w:pPr>
                            <w:hyperlink r:id="rId14" w:history="1">
                              <w:r w:rsidRPr="00BE30BE">
                                <w:rPr>
                                  <w:sz w:val="20"/>
                                </w:rPr>
                                <w:t>info@thinkpalm.com</w:t>
                              </w:r>
                            </w:hyperlink>
                            <w:r w:rsidRPr="00BE30BE">
                              <w:rPr>
                                <w:sz w:val="20"/>
                              </w:rPr>
                              <w:t xml:space="preserve">                                                                       </w:t>
                            </w:r>
                          </w:p>
                          <w:p w:rsidR="005C16AB" w:rsidRPr="00BE30BE" w:rsidRDefault="005C16AB" w:rsidP="00116A75">
                            <w:pPr>
                              <w:ind w:left="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43.5pt;margin-top:.5pt;width:163.1pt;height:98.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" stroked="f" strokecolor="white">
                <v:fill opacity="0"/>
                <v:textbox>
                  <w:txbxContent>
                    <w:p w:rsidR="005C16AB" w:rsidRPr="00BE30BE" w:rsidRDefault="005C16AB" w:rsidP="00116A75">
                      <w:pPr>
                        <w:spacing w:line="240" w:lineRule="auto"/>
                        <w:ind w:left="0" w:firstLine="0"/>
                        <w:rPr>
                          <w:rFonts w:ascii="Cambria" w:hAnsi="Cambria"/>
                          <w:b/>
                          <w:sz w:val="20"/>
                          <w:lang w:val="en-IN"/>
                        </w:rPr>
                      </w:pPr>
                      <w:proofErr w:type="spellStart"/>
                      <w:r w:rsidRPr="00BE30BE">
                        <w:rPr>
                          <w:rFonts w:ascii="Cambria" w:hAnsi="Cambria"/>
                          <w:b/>
                          <w:sz w:val="20"/>
                          <w:lang w:val="en-IN"/>
                        </w:rPr>
                        <w:t>ThinkPalm</w:t>
                      </w:r>
                      <w:proofErr w:type="spellEnd"/>
                      <w:r w:rsidRPr="00BE30BE">
                        <w:rPr>
                          <w:rFonts w:ascii="Cambria" w:hAnsi="Cambria"/>
                          <w:b/>
                          <w:sz w:val="20"/>
                          <w:lang w:val="en-IN"/>
                        </w:rPr>
                        <w:t xml:space="preserve"> Technologies,</w:t>
                      </w:r>
                    </w:p>
                    <w:p w:rsidR="005C16AB" w:rsidRPr="00116A75" w:rsidRDefault="005C16AB" w:rsidP="00116A75">
                      <w:pPr>
                        <w:spacing w:line="240" w:lineRule="auto"/>
                        <w:ind w:left="0" w:firstLine="0"/>
                        <w:rPr>
                          <w:rFonts w:ascii="Cambria" w:hAnsi="Cambria"/>
                          <w:sz w:val="20"/>
                          <w:lang w:val="en-IN"/>
                        </w:rPr>
                      </w:pPr>
                      <w:proofErr w:type="spellStart"/>
                      <w:r w:rsidRPr="00116A75">
                        <w:rPr>
                          <w:rFonts w:ascii="Cambria" w:hAnsi="Cambria"/>
                          <w:sz w:val="20"/>
                          <w:lang w:val="en-IN"/>
                        </w:rPr>
                        <w:t>Athulya</w:t>
                      </w:r>
                      <w:proofErr w:type="spellEnd"/>
                      <w:r w:rsidRPr="00116A75">
                        <w:rPr>
                          <w:rFonts w:ascii="Cambria" w:hAnsi="Cambria"/>
                          <w:sz w:val="20"/>
                          <w:lang w:val="en-IN"/>
                        </w:rPr>
                        <w:t xml:space="preserve"> Building, B1-1st Floor</w:t>
                      </w:r>
                      <w:r w:rsidRPr="00116A75">
                        <w:rPr>
                          <w:rFonts w:ascii="Cambria" w:hAnsi="Cambria"/>
                          <w:sz w:val="20"/>
                          <w:lang w:val="en-IN"/>
                        </w:rPr>
                        <w:tab/>
                      </w:r>
                    </w:p>
                    <w:p w:rsidR="005C16AB" w:rsidRPr="00116A75" w:rsidRDefault="005C16AB" w:rsidP="00116A75">
                      <w:pPr>
                        <w:spacing w:line="240" w:lineRule="auto"/>
                        <w:ind w:left="0" w:firstLine="0"/>
                        <w:rPr>
                          <w:rFonts w:ascii="Cambria" w:hAnsi="Cambria"/>
                          <w:sz w:val="20"/>
                          <w:lang w:val="en-IN"/>
                        </w:rPr>
                      </w:pPr>
                      <w:proofErr w:type="spellStart"/>
                      <w:proofErr w:type="gramStart"/>
                      <w:r w:rsidRPr="00116A75">
                        <w:rPr>
                          <w:rFonts w:ascii="Cambria" w:hAnsi="Cambria"/>
                          <w:sz w:val="20"/>
                          <w:lang w:val="en-IN"/>
                        </w:rPr>
                        <w:t>Infopark</w:t>
                      </w:r>
                      <w:proofErr w:type="spellEnd"/>
                      <w:r w:rsidRPr="00116A75">
                        <w:rPr>
                          <w:rFonts w:ascii="Cambria" w:hAnsi="Cambria"/>
                          <w:sz w:val="20"/>
                          <w:lang w:val="en-IN"/>
                        </w:rPr>
                        <w:t>, Cochin, Kerala.</w:t>
                      </w:r>
                      <w:proofErr w:type="gramEnd"/>
                    </w:p>
                    <w:p w:rsidR="005C16AB" w:rsidRPr="00116A75" w:rsidRDefault="005C16AB" w:rsidP="00116A75">
                      <w:pPr>
                        <w:spacing w:line="240" w:lineRule="auto"/>
                        <w:ind w:left="0" w:firstLine="0"/>
                        <w:rPr>
                          <w:rFonts w:ascii="Cambria" w:hAnsi="Cambria"/>
                          <w:sz w:val="20"/>
                          <w:lang w:val="en-IN"/>
                        </w:rPr>
                      </w:pPr>
                      <w:r w:rsidRPr="00116A75">
                        <w:rPr>
                          <w:rFonts w:ascii="Cambria" w:hAnsi="Cambria"/>
                          <w:sz w:val="20"/>
                          <w:lang w:val="en-IN"/>
                        </w:rPr>
                        <w:t>India</w:t>
                      </w:r>
                    </w:p>
                    <w:p w:rsidR="005C16AB" w:rsidRPr="00BE30BE" w:rsidRDefault="005C16AB" w:rsidP="00116A75">
                      <w:pPr>
                        <w:spacing w:line="240" w:lineRule="auto"/>
                        <w:ind w:left="0"/>
                        <w:rPr>
                          <w:sz w:val="20"/>
                          <w:lang w:val="en-IN"/>
                        </w:rPr>
                      </w:pPr>
                    </w:p>
                    <w:p w:rsidR="005C16AB" w:rsidRPr="00BE30BE" w:rsidRDefault="005C16AB" w:rsidP="00116A75">
                      <w:pPr>
                        <w:spacing w:line="240" w:lineRule="auto"/>
                        <w:ind w:left="0" w:firstLine="0"/>
                        <w:rPr>
                          <w:b/>
                          <w:sz w:val="20"/>
                        </w:rPr>
                      </w:pPr>
                      <w:hyperlink r:id="rId15" w:history="1">
                        <w:r w:rsidRPr="00BE30BE">
                          <w:rPr>
                            <w:sz w:val="20"/>
                            <w:lang w:val="en-IN"/>
                          </w:rPr>
                          <w:t>www.thinkpalm.com</w:t>
                        </w:r>
                      </w:hyperlink>
                    </w:p>
                    <w:p w:rsidR="005C16AB" w:rsidRPr="00BE30BE" w:rsidRDefault="005C16AB" w:rsidP="00116A75">
                      <w:pPr>
                        <w:spacing w:line="240" w:lineRule="auto"/>
                        <w:ind w:left="0" w:firstLine="0"/>
                        <w:rPr>
                          <w:sz w:val="20"/>
                        </w:rPr>
                      </w:pPr>
                      <w:hyperlink r:id="rId16" w:history="1">
                        <w:r w:rsidRPr="00BE30BE">
                          <w:rPr>
                            <w:sz w:val="20"/>
                          </w:rPr>
                          <w:t>info@thinkpalm.com</w:t>
                        </w:r>
                      </w:hyperlink>
                      <w:r w:rsidRPr="00BE30BE">
                        <w:rPr>
                          <w:sz w:val="20"/>
                        </w:rPr>
                        <w:t xml:space="preserve">                                                                       </w:t>
                      </w:r>
                    </w:p>
                    <w:p w:rsidR="005C16AB" w:rsidRPr="00BE30BE" w:rsidRDefault="005C16AB" w:rsidP="00116A75">
                      <w:pPr>
                        <w:ind w:left="0"/>
                        <w:rPr>
                          <w:sz w:val="20"/>
                        </w:rPr>
                      </w:pPr>
                    </w:p>
                  </w:txbxContent>
                </v:textbox>
              </v:shape>
            </w:pict>
          </mc:Fallback>
        </mc:AlternateContent>
      </w:r>
    </w:p>
    <w:p w:rsidR="00564B16" w:rsidRDefault="00564B16" w:rsidP="00390343">
      <w:pPr>
        <w:pStyle w:val="Header"/>
        <w:jc w:val="center"/>
        <w:rPr>
          <w:b/>
          <w:sz w:val="24"/>
          <w:szCs w:val="22"/>
        </w:rPr>
      </w:pPr>
    </w:p>
    <w:p w:rsidR="00564B16" w:rsidRDefault="00564B16" w:rsidP="00390343">
      <w:pPr>
        <w:pStyle w:val="Header"/>
        <w:jc w:val="center"/>
        <w:rPr>
          <w:b/>
          <w:sz w:val="24"/>
          <w:szCs w:val="22"/>
        </w:rPr>
      </w:pPr>
    </w:p>
    <w:p w:rsidR="00950DFE" w:rsidRPr="00390343" w:rsidRDefault="002F5F31" w:rsidP="00390343">
      <w:pPr>
        <w:pStyle w:val="Header"/>
        <w:jc w:val="center"/>
        <w:rPr>
          <w:b/>
          <w:sz w:val="22"/>
          <w:szCs w:val="22"/>
        </w:rPr>
      </w:pPr>
      <w:r w:rsidRPr="007C33AC">
        <w:rPr>
          <w:b/>
          <w:sz w:val="24"/>
          <w:szCs w:val="22"/>
        </w:rPr>
        <w:lastRenderedPageBreak/>
        <w:t>Contents</w:t>
      </w:r>
    </w:p>
    <w:p w:rsidR="00516DCE" w:rsidRDefault="00ED6DE9">
      <w:pPr>
        <w:pStyle w:val="TOC1"/>
        <w:tabs>
          <w:tab w:val="left" w:pos="800"/>
          <w:tab w:val="right" w:leader="dot" w:pos="8987"/>
        </w:tabs>
        <w:rPr>
          <w:rFonts w:asciiTheme="minorHAnsi" w:eastAsiaTheme="minorEastAsia" w:hAnsiTheme="minorHAnsi" w:cstheme="minorBidi"/>
          <w:b w:val="0"/>
          <w:bCs w:val="0"/>
          <w:caps w:val="0"/>
          <w:noProof/>
          <w:sz w:val="22"/>
          <w:szCs w:val="22"/>
          <w:lang w:bidi="ar-SA"/>
        </w:rPr>
      </w:pPr>
      <w:r>
        <w:rPr>
          <w:b w:val="0"/>
          <w:bCs w:val="0"/>
          <w:i/>
          <w:iCs/>
          <w:caps w:val="0"/>
          <w:smallCaps/>
          <w:sz w:val="24"/>
          <w:szCs w:val="24"/>
        </w:rPr>
        <w:fldChar w:fldCharType="begin"/>
      </w:r>
      <w:r>
        <w:rPr>
          <w:b w:val="0"/>
          <w:bCs w:val="0"/>
          <w:i/>
          <w:iCs/>
          <w:caps w:val="0"/>
          <w:smallCaps/>
          <w:sz w:val="24"/>
          <w:szCs w:val="24"/>
        </w:rPr>
        <w:instrText xml:space="preserve"> TOC \o "1-3" \h \z \u </w:instrText>
      </w:r>
      <w:r>
        <w:rPr>
          <w:b w:val="0"/>
          <w:bCs w:val="0"/>
          <w:i/>
          <w:iCs/>
          <w:caps w:val="0"/>
          <w:smallCaps/>
          <w:sz w:val="24"/>
          <w:szCs w:val="24"/>
        </w:rPr>
        <w:fldChar w:fldCharType="separate"/>
      </w:r>
      <w:hyperlink w:anchor="_Toc302998141" w:history="1">
        <w:r w:rsidR="00516DCE" w:rsidRPr="00536E30">
          <w:rPr>
            <w:rStyle w:val="Hyperlink"/>
            <w:noProof/>
          </w:rPr>
          <w:t>1</w:t>
        </w:r>
        <w:r w:rsidR="00516DCE">
          <w:rPr>
            <w:rFonts w:asciiTheme="minorHAnsi" w:eastAsiaTheme="minorEastAsia" w:hAnsiTheme="minorHAnsi" w:cstheme="minorBidi"/>
            <w:b w:val="0"/>
            <w:bCs w:val="0"/>
            <w:caps w:val="0"/>
            <w:noProof/>
            <w:sz w:val="22"/>
            <w:szCs w:val="22"/>
            <w:lang w:bidi="ar-SA"/>
          </w:rPr>
          <w:tab/>
        </w:r>
        <w:r w:rsidR="00516DCE" w:rsidRPr="00536E30">
          <w:rPr>
            <w:rStyle w:val="Hyperlink"/>
            <w:noProof/>
          </w:rPr>
          <w:t>Introduction</w:t>
        </w:r>
        <w:r w:rsidR="00516DCE">
          <w:rPr>
            <w:noProof/>
            <w:webHidden/>
          </w:rPr>
          <w:tab/>
        </w:r>
        <w:r w:rsidR="00516DCE">
          <w:rPr>
            <w:noProof/>
            <w:webHidden/>
          </w:rPr>
          <w:fldChar w:fldCharType="begin"/>
        </w:r>
        <w:r w:rsidR="00516DCE">
          <w:rPr>
            <w:noProof/>
            <w:webHidden/>
          </w:rPr>
          <w:instrText xml:space="preserve"> PAGEREF _Toc302998141 \h </w:instrText>
        </w:r>
        <w:r w:rsidR="00516DCE">
          <w:rPr>
            <w:noProof/>
            <w:webHidden/>
          </w:rPr>
        </w:r>
        <w:r w:rsidR="00516DCE">
          <w:rPr>
            <w:noProof/>
            <w:webHidden/>
          </w:rPr>
          <w:fldChar w:fldCharType="separate"/>
        </w:r>
        <w:r w:rsidR="00516DCE">
          <w:rPr>
            <w:noProof/>
            <w:webHidden/>
          </w:rPr>
          <w:t>4</w:t>
        </w:r>
        <w:r w:rsidR="00516DCE">
          <w:rPr>
            <w:noProof/>
            <w:webHidden/>
          </w:rPr>
          <w:fldChar w:fldCharType="end"/>
        </w:r>
      </w:hyperlink>
    </w:p>
    <w:p w:rsidR="00516DCE" w:rsidRDefault="00516DCE">
      <w:pPr>
        <w:pStyle w:val="TOC1"/>
        <w:tabs>
          <w:tab w:val="left" w:pos="800"/>
          <w:tab w:val="right" w:leader="dot" w:pos="8987"/>
        </w:tabs>
        <w:rPr>
          <w:rFonts w:asciiTheme="minorHAnsi" w:eastAsiaTheme="minorEastAsia" w:hAnsiTheme="minorHAnsi" w:cstheme="minorBidi"/>
          <w:b w:val="0"/>
          <w:bCs w:val="0"/>
          <w:caps w:val="0"/>
          <w:noProof/>
          <w:sz w:val="22"/>
          <w:szCs w:val="22"/>
          <w:lang w:bidi="ar-SA"/>
        </w:rPr>
      </w:pPr>
      <w:hyperlink w:anchor="_Toc302998142" w:history="1">
        <w:r w:rsidRPr="00536E30">
          <w:rPr>
            <w:rStyle w:val="Hyperlink"/>
            <w:noProof/>
          </w:rPr>
          <w:t>2</w:t>
        </w:r>
        <w:r>
          <w:rPr>
            <w:rFonts w:asciiTheme="minorHAnsi" w:eastAsiaTheme="minorEastAsia" w:hAnsiTheme="minorHAnsi" w:cstheme="minorBidi"/>
            <w:b w:val="0"/>
            <w:bCs w:val="0"/>
            <w:caps w:val="0"/>
            <w:noProof/>
            <w:sz w:val="22"/>
            <w:szCs w:val="22"/>
            <w:lang w:bidi="ar-SA"/>
          </w:rPr>
          <w:tab/>
        </w:r>
        <w:r w:rsidRPr="00536E30">
          <w:rPr>
            <w:rStyle w:val="Hyperlink"/>
            <w:noProof/>
          </w:rPr>
          <w:t>Key Technology Areas in Enterprise Technology</w:t>
        </w:r>
        <w:r>
          <w:rPr>
            <w:noProof/>
            <w:webHidden/>
          </w:rPr>
          <w:tab/>
        </w:r>
        <w:r>
          <w:rPr>
            <w:noProof/>
            <w:webHidden/>
          </w:rPr>
          <w:fldChar w:fldCharType="begin"/>
        </w:r>
        <w:r>
          <w:rPr>
            <w:noProof/>
            <w:webHidden/>
          </w:rPr>
          <w:instrText xml:space="preserve"> PAGEREF _Toc302998142 \h </w:instrText>
        </w:r>
        <w:r>
          <w:rPr>
            <w:noProof/>
            <w:webHidden/>
          </w:rPr>
        </w:r>
        <w:r>
          <w:rPr>
            <w:noProof/>
            <w:webHidden/>
          </w:rPr>
          <w:fldChar w:fldCharType="separate"/>
        </w:r>
        <w:r>
          <w:rPr>
            <w:noProof/>
            <w:webHidden/>
          </w:rPr>
          <w:t>4</w:t>
        </w:r>
        <w:r>
          <w:rPr>
            <w:noProof/>
            <w:webHidden/>
          </w:rPr>
          <w:fldChar w:fldCharType="end"/>
        </w:r>
      </w:hyperlink>
    </w:p>
    <w:p w:rsidR="00516DCE" w:rsidRDefault="00516DCE">
      <w:pPr>
        <w:pStyle w:val="TOC1"/>
        <w:tabs>
          <w:tab w:val="left" w:pos="800"/>
          <w:tab w:val="right" w:leader="dot" w:pos="8987"/>
        </w:tabs>
        <w:rPr>
          <w:rFonts w:asciiTheme="minorHAnsi" w:eastAsiaTheme="minorEastAsia" w:hAnsiTheme="minorHAnsi" w:cstheme="minorBidi"/>
          <w:b w:val="0"/>
          <w:bCs w:val="0"/>
          <w:caps w:val="0"/>
          <w:noProof/>
          <w:sz w:val="22"/>
          <w:szCs w:val="22"/>
          <w:lang w:bidi="ar-SA"/>
        </w:rPr>
      </w:pPr>
      <w:hyperlink w:anchor="_Toc302998143" w:history="1">
        <w:r w:rsidRPr="00536E30">
          <w:rPr>
            <w:rStyle w:val="Hyperlink"/>
            <w:noProof/>
          </w:rPr>
          <w:t>3</w:t>
        </w:r>
        <w:r>
          <w:rPr>
            <w:rFonts w:asciiTheme="minorHAnsi" w:eastAsiaTheme="minorEastAsia" w:hAnsiTheme="minorHAnsi" w:cstheme="minorBidi"/>
            <w:b w:val="0"/>
            <w:bCs w:val="0"/>
            <w:caps w:val="0"/>
            <w:noProof/>
            <w:sz w:val="22"/>
            <w:szCs w:val="22"/>
            <w:lang w:bidi="ar-SA"/>
          </w:rPr>
          <w:tab/>
        </w:r>
        <w:r w:rsidRPr="00536E30">
          <w:rPr>
            <w:rStyle w:val="Hyperlink"/>
            <w:noProof/>
          </w:rPr>
          <w:t>Key Projects in Enterprise domain at ThinkPalm</w:t>
        </w:r>
        <w:r>
          <w:rPr>
            <w:noProof/>
            <w:webHidden/>
          </w:rPr>
          <w:tab/>
        </w:r>
        <w:r>
          <w:rPr>
            <w:noProof/>
            <w:webHidden/>
          </w:rPr>
          <w:fldChar w:fldCharType="begin"/>
        </w:r>
        <w:r>
          <w:rPr>
            <w:noProof/>
            <w:webHidden/>
          </w:rPr>
          <w:instrText xml:space="preserve"> PAGEREF _Toc302998143 \h </w:instrText>
        </w:r>
        <w:r>
          <w:rPr>
            <w:noProof/>
            <w:webHidden/>
          </w:rPr>
        </w:r>
        <w:r>
          <w:rPr>
            <w:noProof/>
            <w:webHidden/>
          </w:rPr>
          <w:fldChar w:fldCharType="separate"/>
        </w:r>
        <w:r>
          <w:rPr>
            <w:noProof/>
            <w:webHidden/>
          </w:rPr>
          <w:t>4</w:t>
        </w:r>
        <w:r>
          <w:rPr>
            <w:noProof/>
            <w:webHidden/>
          </w:rPr>
          <w:fldChar w:fldCharType="end"/>
        </w:r>
      </w:hyperlink>
    </w:p>
    <w:p w:rsidR="00516DCE" w:rsidRDefault="00516DCE">
      <w:pPr>
        <w:pStyle w:val="TOC2"/>
        <w:tabs>
          <w:tab w:val="left" w:pos="1200"/>
          <w:tab w:val="right" w:leader="dot" w:pos="8987"/>
        </w:tabs>
        <w:rPr>
          <w:rFonts w:asciiTheme="minorHAnsi" w:eastAsiaTheme="minorEastAsia" w:hAnsiTheme="minorHAnsi" w:cstheme="minorBidi"/>
          <w:smallCaps w:val="0"/>
          <w:noProof/>
          <w:sz w:val="22"/>
          <w:szCs w:val="22"/>
          <w:lang w:bidi="ar-SA"/>
        </w:rPr>
      </w:pPr>
      <w:hyperlink w:anchor="_Toc302998144" w:history="1">
        <w:r w:rsidRPr="00536E30">
          <w:rPr>
            <w:rStyle w:val="Hyperlink"/>
            <w:noProof/>
          </w:rPr>
          <w:t>3.1</w:t>
        </w:r>
        <w:r>
          <w:rPr>
            <w:rFonts w:asciiTheme="minorHAnsi" w:eastAsiaTheme="minorEastAsia" w:hAnsiTheme="minorHAnsi" w:cstheme="minorBidi"/>
            <w:smallCaps w:val="0"/>
            <w:noProof/>
            <w:sz w:val="22"/>
            <w:szCs w:val="22"/>
            <w:lang w:bidi="ar-SA"/>
          </w:rPr>
          <w:tab/>
        </w:r>
        <w:r w:rsidRPr="00536E30">
          <w:rPr>
            <w:rStyle w:val="Hyperlink"/>
            <w:noProof/>
          </w:rPr>
          <w:t>Ship Palm</w:t>
        </w:r>
        <w:r>
          <w:rPr>
            <w:noProof/>
            <w:webHidden/>
          </w:rPr>
          <w:tab/>
        </w:r>
        <w:r>
          <w:rPr>
            <w:noProof/>
            <w:webHidden/>
          </w:rPr>
          <w:fldChar w:fldCharType="begin"/>
        </w:r>
        <w:r>
          <w:rPr>
            <w:noProof/>
            <w:webHidden/>
          </w:rPr>
          <w:instrText xml:space="preserve"> PAGEREF _Toc302998144 \h </w:instrText>
        </w:r>
        <w:r>
          <w:rPr>
            <w:noProof/>
            <w:webHidden/>
          </w:rPr>
        </w:r>
        <w:r>
          <w:rPr>
            <w:noProof/>
            <w:webHidden/>
          </w:rPr>
          <w:fldChar w:fldCharType="separate"/>
        </w:r>
        <w:r>
          <w:rPr>
            <w:noProof/>
            <w:webHidden/>
          </w:rPr>
          <w:t>4</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45" w:history="1">
        <w:r w:rsidRPr="00536E30">
          <w:rPr>
            <w:rStyle w:val="Hyperlink"/>
            <w:noProof/>
          </w:rPr>
          <w:t>3.1.1</w:t>
        </w:r>
        <w:r>
          <w:rPr>
            <w:rFonts w:asciiTheme="minorHAnsi" w:eastAsiaTheme="minorEastAsia" w:hAnsiTheme="minorHAnsi" w:cstheme="minorBidi"/>
            <w:i w:val="0"/>
            <w:iCs w:val="0"/>
            <w:noProof/>
            <w:sz w:val="22"/>
            <w:szCs w:val="22"/>
            <w:lang w:bidi="ar-SA"/>
          </w:rPr>
          <w:tab/>
        </w:r>
        <w:r w:rsidRPr="00536E30">
          <w:rPr>
            <w:rStyle w:val="Hyperlink"/>
            <w:noProof/>
          </w:rPr>
          <w:t>Building Blocks</w:t>
        </w:r>
        <w:r>
          <w:rPr>
            <w:noProof/>
            <w:webHidden/>
          </w:rPr>
          <w:tab/>
        </w:r>
        <w:r>
          <w:rPr>
            <w:noProof/>
            <w:webHidden/>
          </w:rPr>
          <w:fldChar w:fldCharType="begin"/>
        </w:r>
        <w:r>
          <w:rPr>
            <w:noProof/>
            <w:webHidden/>
          </w:rPr>
          <w:instrText xml:space="preserve"> PAGEREF _Toc302998145 \h </w:instrText>
        </w:r>
        <w:r>
          <w:rPr>
            <w:noProof/>
            <w:webHidden/>
          </w:rPr>
        </w:r>
        <w:r>
          <w:rPr>
            <w:noProof/>
            <w:webHidden/>
          </w:rPr>
          <w:fldChar w:fldCharType="separate"/>
        </w:r>
        <w:r>
          <w:rPr>
            <w:noProof/>
            <w:webHidden/>
          </w:rPr>
          <w:t>6</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46" w:history="1">
        <w:r w:rsidRPr="00536E30">
          <w:rPr>
            <w:rStyle w:val="Hyperlink"/>
            <w:noProof/>
          </w:rPr>
          <w:t>3.1.2</w:t>
        </w:r>
        <w:r>
          <w:rPr>
            <w:rFonts w:asciiTheme="minorHAnsi" w:eastAsiaTheme="minorEastAsia" w:hAnsiTheme="minorHAnsi" w:cstheme="minorBidi"/>
            <w:i w:val="0"/>
            <w:iCs w:val="0"/>
            <w:noProof/>
            <w:sz w:val="22"/>
            <w:szCs w:val="22"/>
            <w:lang w:bidi="ar-SA"/>
          </w:rPr>
          <w:tab/>
        </w:r>
        <w:r w:rsidRPr="00536E30">
          <w:rPr>
            <w:rStyle w:val="Hyperlink"/>
            <w:noProof/>
          </w:rPr>
          <w:t>High Level Architecture-ShipPalm</w:t>
        </w:r>
        <w:r>
          <w:rPr>
            <w:noProof/>
            <w:webHidden/>
          </w:rPr>
          <w:tab/>
        </w:r>
        <w:r>
          <w:rPr>
            <w:noProof/>
            <w:webHidden/>
          </w:rPr>
          <w:fldChar w:fldCharType="begin"/>
        </w:r>
        <w:r>
          <w:rPr>
            <w:noProof/>
            <w:webHidden/>
          </w:rPr>
          <w:instrText xml:space="preserve"> PAGEREF _Toc302998146 \h </w:instrText>
        </w:r>
        <w:r>
          <w:rPr>
            <w:noProof/>
            <w:webHidden/>
          </w:rPr>
        </w:r>
        <w:r>
          <w:rPr>
            <w:noProof/>
            <w:webHidden/>
          </w:rPr>
          <w:fldChar w:fldCharType="separate"/>
        </w:r>
        <w:r>
          <w:rPr>
            <w:noProof/>
            <w:webHidden/>
          </w:rPr>
          <w:t>7</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47" w:history="1">
        <w:r w:rsidRPr="00536E30">
          <w:rPr>
            <w:rStyle w:val="Hyperlink"/>
            <w:noProof/>
          </w:rPr>
          <w:t>3.1.3</w:t>
        </w:r>
        <w:r>
          <w:rPr>
            <w:rFonts w:asciiTheme="minorHAnsi" w:eastAsiaTheme="minorEastAsia" w:hAnsiTheme="minorHAnsi" w:cstheme="minorBidi"/>
            <w:i w:val="0"/>
            <w:iCs w:val="0"/>
            <w:noProof/>
            <w:sz w:val="22"/>
            <w:szCs w:val="22"/>
            <w:lang w:bidi="ar-SA"/>
          </w:rPr>
          <w:tab/>
        </w:r>
        <w:r w:rsidRPr="00536E30">
          <w:rPr>
            <w:rStyle w:val="Hyperlink"/>
            <w:noProof/>
          </w:rPr>
          <w:t>Technology used –ShipPalm</w:t>
        </w:r>
        <w:r>
          <w:rPr>
            <w:noProof/>
            <w:webHidden/>
          </w:rPr>
          <w:tab/>
        </w:r>
        <w:r>
          <w:rPr>
            <w:noProof/>
            <w:webHidden/>
          </w:rPr>
          <w:fldChar w:fldCharType="begin"/>
        </w:r>
        <w:r>
          <w:rPr>
            <w:noProof/>
            <w:webHidden/>
          </w:rPr>
          <w:instrText xml:space="preserve"> PAGEREF _Toc302998147 \h </w:instrText>
        </w:r>
        <w:r>
          <w:rPr>
            <w:noProof/>
            <w:webHidden/>
          </w:rPr>
        </w:r>
        <w:r>
          <w:rPr>
            <w:noProof/>
            <w:webHidden/>
          </w:rPr>
          <w:fldChar w:fldCharType="separate"/>
        </w:r>
        <w:r>
          <w:rPr>
            <w:noProof/>
            <w:webHidden/>
          </w:rPr>
          <w:t>7</w:t>
        </w:r>
        <w:r>
          <w:rPr>
            <w:noProof/>
            <w:webHidden/>
          </w:rPr>
          <w:fldChar w:fldCharType="end"/>
        </w:r>
      </w:hyperlink>
    </w:p>
    <w:p w:rsidR="00516DCE" w:rsidRDefault="00516DCE">
      <w:pPr>
        <w:pStyle w:val="TOC2"/>
        <w:tabs>
          <w:tab w:val="left" w:pos="1200"/>
          <w:tab w:val="right" w:leader="dot" w:pos="8987"/>
        </w:tabs>
        <w:rPr>
          <w:rFonts w:asciiTheme="minorHAnsi" w:eastAsiaTheme="minorEastAsia" w:hAnsiTheme="minorHAnsi" w:cstheme="minorBidi"/>
          <w:smallCaps w:val="0"/>
          <w:noProof/>
          <w:sz w:val="22"/>
          <w:szCs w:val="22"/>
          <w:lang w:bidi="ar-SA"/>
        </w:rPr>
      </w:pPr>
      <w:hyperlink w:anchor="_Toc302998148" w:history="1">
        <w:r w:rsidRPr="00536E30">
          <w:rPr>
            <w:rStyle w:val="Hyperlink"/>
            <w:noProof/>
          </w:rPr>
          <w:t>3.2</w:t>
        </w:r>
        <w:r>
          <w:rPr>
            <w:rFonts w:asciiTheme="minorHAnsi" w:eastAsiaTheme="minorEastAsia" w:hAnsiTheme="minorHAnsi" w:cstheme="minorBidi"/>
            <w:smallCaps w:val="0"/>
            <w:noProof/>
            <w:sz w:val="22"/>
            <w:szCs w:val="22"/>
            <w:lang w:bidi="ar-SA"/>
          </w:rPr>
          <w:tab/>
        </w:r>
        <w:r w:rsidRPr="00536E30">
          <w:rPr>
            <w:rStyle w:val="Hyperlink"/>
            <w:noProof/>
          </w:rPr>
          <w:t>CRM Software</w:t>
        </w:r>
        <w:r>
          <w:rPr>
            <w:noProof/>
            <w:webHidden/>
          </w:rPr>
          <w:tab/>
        </w:r>
        <w:r>
          <w:rPr>
            <w:noProof/>
            <w:webHidden/>
          </w:rPr>
          <w:fldChar w:fldCharType="begin"/>
        </w:r>
        <w:r>
          <w:rPr>
            <w:noProof/>
            <w:webHidden/>
          </w:rPr>
          <w:instrText xml:space="preserve"> PAGEREF _Toc302998148 \h </w:instrText>
        </w:r>
        <w:r>
          <w:rPr>
            <w:noProof/>
            <w:webHidden/>
          </w:rPr>
        </w:r>
        <w:r>
          <w:rPr>
            <w:noProof/>
            <w:webHidden/>
          </w:rPr>
          <w:fldChar w:fldCharType="separate"/>
        </w:r>
        <w:r>
          <w:rPr>
            <w:noProof/>
            <w:webHidden/>
          </w:rPr>
          <w:t>8</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49" w:history="1">
        <w:r w:rsidRPr="00536E30">
          <w:rPr>
            <w:rStyle w:val="Hyperlink"/>
            <w:noProof/>
          </w:rPr>
          <w:t>3.2.1</w:t>
        </w:r>
        <w:r>
          <w:rPr>
            <w:rFonts w:asciiTheme="minorHAnsi" w:eastAsiaTheme="minorEastAsia" w:hAnsiTheme="minorHAnsi" w:cstheme="minorBidi"/>
            <w:i w:val="0"/>
            <w:iCs w:val="0"/>
            <w:noProof/>
            <w:sz w:val="22"/>
            <w:szCs w:val="22"/>
            <w:lang w:bidi="ar-SA"/>
          </w:rPr>
          <w:tab/>
        </w:r>
        <w:r w:rsidRPr="00536E30">
          <w:rPr>
            <w:rStyle w:val="Hyperlink"/>
            <w:noProof/>
          </w:rPr>
          <w:t>Overview- CRM Software</w:t>
        </w:r>
        <w:r>
          <w:rPr>
            <w:noProof/>
            <w:webHidden/>
          </w:rPr>
          <w:tab/>
        </w:r>
        <w:r>
          <w:rPr>
            <w:noProof/>
            <w:webHidden/>
          </w:rPr>
          <w:fldChar w:fldCharType="begin"/>
        </w:r>
        <w:r>
          <w:rPr>
            <w:noProof/>
            <w:webHidden/>
          </w:rPr>
          <w:instrText xml:space="preserve"> PAGEREF _Toc302998149 \h </w:instrText>
        </w:r>
        <w:r>
          <w:rPr>
            <w:noProof/>
            <w:webHidden/>
          </w:rPr>
        </w:r>
        <w:r>
          <w:rPr>
            <w:noProof/>
            <w:webHidden/>
          </w:rPr>
          <w:fldChar w:fldCharType="separate"/>
        </w:r>
        <w:r>
          <w:rPr>
            <w:noProof/>
            <w:webHidden/>
          </w:rPr>
          <w:t>8</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50" w:history="1">
        <w:r w:rsidRPr="00536E30">
          <w:rPr>
            <w:rStyle w:val="Hyperlink"/>
            <w:noProof/>
          </w:rPr>
          <w:t>3.2.2</w:t>
        </w:r>
        <w:r>
          <w:rPr>
            <w:rFonts w:asciiTheme="minorHAnsi" w:eastAsiaTheme="minorEastAsia" w:hAnsiTheme="minorHAnsi" w:cstheme="minorBidi"/>
            <w:i w:val="0"/>
            <w:iCs w:val="0"/>
            <w:noProof/>
            <w:sz w:val="22"/>
            <w:szCs w:val="22"/>
            <w:lang w:bidi="ar-SA"/>
          </w:rPr>
          <w:tab/>
        </w:r>
        <w:r w:rsidRPr="00536E30">
          <w:rPr>
            <w:rStyle w:val="Hyperlink"/>
            <w:noProof/>
          </w:rPr>
          <w:t>High level architecture-CRM Software</w:t>
        </w:r>
        <w:r>
          <w:rPr>
            <w:noProof/>
            <w:webHidden/>
          </w:rPr>
          <w:tab/>
        </w:r>
        <w:r>
          <w:rPr>
            <w:noProof/>
            <w:webHidden/>
          </w:rPr>
          <w:fldChar w:fldCharType="begin"/>
        </w:r>
        <w:r>
          <w:rPr>
            <w:noProof/>
            <w:webHidden/>
          </w:rPr>
          <w:instrText xml:space="preserve"> PAGEREF _Toc302998150 \h </w:instrText>
        </w:r>
        <w:r>
          <w:rPr>
            <w:noProof/>
            <w:webHidden/>
          </w:rPr>
        </w:r>
        <w:r>
          <w:rPr>
            <w:noProof/>
            <w:webHidden/>
          </w:rPr>
          <w:fldChar w:fldCharType="separate"/>
        </w:r>
        <w:r>
          <w:rPr>
            <w:noProof/>
            <w:webHidden/>
          </w:rPr>
          <w:t>9</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51" w:history="1">
        <w:r w:rsidRPr="00536E30">
          <w:rPr>
            <w:rStyle w:val="Hyperlink"/>
            <w:noProof/>
          </w:rPr>
          <w:t>3.2.3</w:t>
        </w:r>
        <w:r>
          <w:rPr>
            <w:rFonts w:asciiTheme="minorHAnsi" w:eastAsiaTheme="minorEastAsia" w:hAnsiTheme="minorHAnsi" w:cstheme="minorBidi"/>
            <w:i w:val="0"/>
            <w:iCs w:val="0"/>
            <w:noProof/>
            <w:sz w:val="22"/>
            <w:szCs w:val="22"/>
            <w:lang w:bidi="ar-SA"/>
          </w:rPr>
          <w:tab/>
        </w:r>
        <w:r w:rsidRPr="00536E30">
          <w:rPr>
            <w:rStyle w:val="Hyperlink"/>
            <w:noProof/>
          </w:rPr>
          <w:t>Technology used –CRM Software</w:t>
        </w:r>
        <w:r>
          <w:rPr>
            <w:noProof/>
            <w:webHidden/>
          </w:rPr>
          <w:tab/>
        </w:r>
        <w:r>
          <w:rPr>
            <w:noProof/>
            <w:webHidden/>
          </w:rPr>
          <w:fldChar w:fldCharType="begin"/>
        </w:r>
        <w:r>
          <w:rPr>
            <w:noProof/>
            <w:webHidden/>
          </w:rPr>
          <w:instrText xml:space="preserve"> PAGEREF _Toc302998151 \h </w:instrText>
        </w:r>
        <w:r>
          <w:rPr>
            <w:noProof/>
            <w:webHidden/>
          </w:rPr>
        </w:r>
        <w:r>
          <w:rPr>
            <w:noProof/>
            <w:webHidden/>
          </w:rPr>
          <w:fldChar w:fldCharType="separate"/>
        </w:r>
        <w:r>
          <w:rPr>
            <w:noProof/>
            <w:webHidden/>
          </w:rPr>
          <w:t>10</w:t>
        </w:r>
        <w:r>
          <w:rPr>
            <w:noProof/>
            <w:webHidden/>
          </w:rPr>
          <w:fldChar w:fldCharType="end"/>
        </w:r>
      </w:hyperlink>
    </w:p>
    <w:p w:rsidR="00516DCE" w:rsidRDefault="00516DCE">
      <w:pPr>
        <w:pStyle w:val="TOC2"/>
        <w:tabs>
          <w:tab w:val="left" w:pos="1200"/>
          <w:tab w:val="right" w:leader="dot" w:pos="8987"/>
        </w:tabs>
        <w:rPr>
          <w:rFonts w:asciiTheme="minorHAnsi" w:eastAsiaTheme="minorEastAsia" w:hAnsiTheme="minorHAnsi" w:cstheme="minorBidi"/>
          <w:smallCaps w:val="0"/>
          <w:noProof/>
          <w:sz w:val="22"/>
          <w:szCs w:val="22"/>
          <w:lang w:bidi="ar-SA"/>
        </w:rPr>
      </w:pPr>
      <w:hyperlink w:anchor="_Toc302998152" w:history="1">
        <w:r w:rsidRPr="00536E30">
          <w:rPr>
            <w:rStyle w:val="Hyperlink"/>
            <w:noProof/>
          </w:rPr>
          <w:t>3.3</w:t>
        </w:r>
        <w:r>
          <w:rPr>
            <w:rFonts w:asciiTheme="minorHAnsi" w:eastAsiaTheme="minorEastAsia" w:hAnsiTheme="minorHAnsi" w:cstheme="minorBidi"/>
            <w:smallCaps w:val="0"/>
            <w:noProof/>
            <w:sz w:val="22"/>
            <w:szCs w:val="22"/>
            <w:lang w:bidi="ar-SA"/>
          </w:rPr>
          <w:tab/>
        </w:r>
        <w:r w:rsidRPr="00536E30">
          <w:rPr>
            <w:rStyle w:val="Hyperlink"/>
            <w:noProof/>
          </w:rPr>
          <w:t>Interplay on Android /IPhone</w:t>
        </w:r>
        <w:r>
          <w:rPr>
            <w:noProof/>
            <w:webHidden/>
          </w:rPr>
          <w:tab/>
        </w:r>
        <w:r>
          <w:rPr>
            <w:noProof/>
            <w:webHidden/>
          </w:rPr>
          <w:fldChar w:fldCharType="begin"/>
        </w:r>
        <w:r>
          <w:rPr>
            <w:noProof/>
            <w:webHidden/>
          </w:rPr>
          <w:instrText xml:space="preserve"> PAGEREF _Toc302998152 \h </w:instrText>
        </w:r>
        <w:r>
          <w:rPr>
            <w:noProof/>
            <w:webHidden/>
          </w:rPr>
        </w:r>
        <w:r>
          <w:rPr>
            <w:noProof/>
            <w:webHidden/>
          </w:rPr>
          <w:fldChar w:fldCharType="separate"/>
        </w:r>
        <w:r>
          <w:rPr>
            <w:noProof/>
            <w:webHidden/>
          </w:rPr>
          <w:t>10</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53" w:history="1">
        <w:r w:rsidRPr="00536E30">
          <w:rPr>
            <w:rStyle w:val="Hyperlink"/>
            <w:noProof/>
          </w:rPr>
          <w:t>3.3.1</w:t>
        </w:r>
        <w:r>
          <w:rPr>
            <w:rFonts w:asciiTheme="minorHAnsi" w:eastAsiaTheme="minorEastAsia" w:hAnsiTheme="minorHAnsi" w:cstheme="minorBidi"/>
            <w:i w:val="0"/>
            <w:iCs w:val="0"/>
            <w:noProof/>
            <w:sz w:val="22"/>
            <w:szCs w:val="22"/>
            <w:lang w:bidi="ar-SA"/>
          </w:rPr>
          <w:tab/>
        </w:r>
        <w:r w:rsidRPr="00536E30">
          <w:rPr>
            <w:rStyle w:val="Hyperlink"/>
            <w:noProof/>
          </w:rPr>
          <w:t>InterPlay Web Editor</w:t>
        </w:r>
        <w:r>
          <w:rPr>
            <w:noProof/>
            <w:webHidden/>
          </w:rPr>
          <w:tab/>
        </w:r>
        <w:r>
          <w:rPr>
            <w:noProof/>
            <w:webHidden/>
          </w:rPr>
          <w:fldChar w:fldCharType="begin"/>
        </w:r>
        <w:r>
          <w:rPr>
            <w:noProof/>
            <w:webHidden/>
          </w:rPr>
          <w:instrText xml:space="preserve"> PAGEREF _Toc302998153 \h </w:instrText>
        </w:r>
        <w:r>
          <w:rPr>
            <w:noProof/>
            <w:webHidden/>
          </w:rPr>
        </w:r>
        <w:r>
          <w:rPr>
            <w:noProof/>
            <w:webHidden/>
          </w:rPr>
          <w:fldChar w:fldCharType="separate"/>
        </w:r>
        <w:r>
          <w:rPr>
            <w:noProof/>
            <w:webHidden/>
          </w:rPr>
          <w:t>10</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54" w:history="1">
        <w:r w:rsidRPr="00536E30">
          <w:rPr>
            <w:rStyle w:val="Hyperlink"/>
            <w:noProof/>
          </w:rPr>
          <w:t>3.3.2</w:t>
        </w:r>
        <w:r>
          <w:rPr>
            <w:rFonts w:asciiTheme="minorHAnsi" w:eastAsiaTheme="minorEastAsia" w:hAnsiTheme="minorHAnsi" w:cstheme="minorBidi"/>
            <w:i w:val="0"/>
            <w:iCs w:val="0"/>
            <w:noProof/>
            <w:sz w:val="22"/>
            <w:szCs w:val="22"/>
            <w:lang w:bidi="ar-SA"/>
          </w:rPr>
          <w:tab/>
        </w:r>
        <w:r w:rsidRPr="00536E30">
          <w:rPr>
            <w:rStyle w:val="Hyperlink"/>
            <w:noProof/>
          </w:rPr>
          <w:t>InterPlay Content Delivery Server</w:t>
        </w:r>
        <w:r>
          <w:rPr>
            <w:noProof/>
            <w:webHidden/>
          </w:rPr>
          <w:tab/>
        </w:r>
        <w:r>
          <w:rPr>
            <w:noProof/>
            <w:webHidden/>
          </w:rPr>
          <w:fldChar w:fldCharType="begin"/>
        </w:r>
        <w:r>
          <w:rPr>
            <w:noProof/>
            <w:webHidden/>
          </w:rPr>
          <w:instrText xml:space="preserve"> PAGEREF _Toc302998154 \h </w:instrText>
        </w:r>
        <w:r>
          <w:rPr>
            <w:noProof/>
            <w:webHidden/>
          </w:rPr>
        </w:r>
        <w:r>
          <w:rPr>
            <w:noProof/>
            <w:webHidden/>
          </w:rPr>
          <w:fldChar w:fldCharType="separate"/>
        </w:r>
        <w:r>
          <w:rPr>
            <w:noProof/>
            <w:webHidden/>
          </w:rPr>
          <w:t>11</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55" w:history="1">
        <w:r w:rsidRPr="00536E30">
          <w:rPr>
            <w:rStyle w:val="Hyperlink"/>
            <w:noProof/>
          </w:rPr>
          <w:t>3.3.3</w:t>
        </w:r>
        <w:r>
          <w:rPr>
            <w:rFonts w:asciiTheme="minorHAnsi" w:eastAsiaTheme="minorEastAsia" w:hAnsiTheme="minorHAnsi" w:cstheme="minorBidi"/>
            <w:i w:val="0"/>
            <w:iCs w:val="0"/>
            <w:noProof/>
            <w:sz w:val="22"/>
            <w:szCs w:val="22"/>
            <w:lang w:bidi="ar-SA"/>
          </w:rPr>
          <w:tab/>
        </w:r>
        <w:r w:rsidRPr="00536E30">
          <w:rPr>
            <w:rStyle w:val="Hyperlink"/>
            <w:noProof/>
          </w:rPr>
          <w:t>Technology used- Interplay server</w:t>
        </w:r>
        <w:r>
          <w:rPr>
            <w:noProof/>
            <w:webHidden/>
          </w:rPr>
          <w:tab/>
        </w:r>
        <w:r>
          <w:rPr>
            <w:noProof/>
            <w:webHidden/>
          </w:rPr>
          <w:fldChar w:fldCharType="begin"/>
        </w:r>
        <w:r>
          <w:rPr>
            <w:noProof/>
            <w:webHidden/>
          </w:rPr>
          <w:instrText xml:space="preserve"> PAGEREF _Toc302998155 \h </w:instrText>
        </w:r>
        <w:r>
          <w:rPr>
            <w:noProof/>
            <w:webHidden/>
          </w:rPr>
        </w:r>
        <w:r>
          <w:rPr>
            <w:noProof/>
            <w:webHidden/>
          </w:rPr>
          <w:fldChar w:fldCharType="separate"/>
        </w:r>
        <w:r>
          <w:rPr>
            <w:noProof/>
            <w:webHidden/>
          </w:rPr>
          <w:t>11</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56" w:history="1">
        <w:r w:rsidRPr="00536E30">
          <w:rPr>
            <w:rStyle w:val="Hyperlink"/>
            <w:noProof/>
          </w:rPr>
          <w:t>3.3.4</w:t>
        </w:r>
        <w:r>
          <w:rPr>
            <w:rFonts w:asciiTheme="minorHAnsi" w:eastAsiaTheme="minorEastAsia" w:hAnsiTheme="minorHAnsi" w:cstheme="minorBidi"/>
            <w:i w:val="0"/>
            <w:iCs w:val="0"/>
            <w:noProof/>
            <w:sz w:val="22"/>
            <w:szCs w:val="22"/>
            <w:lang w:bidi="ar-SA"/>
          </w:rPr>
          <w:tab/>
        </w:r>
        <w:r w:rsidRPr="00536E30">
          <w:rPr>
            <w:rStyle w:val="Hyperlink"/>
            <w:noProof/>
          </w:rPr>
          <w:t>InterPlay Viewer:</w:t>
        </w:r>
        <w:r>
          <w:rPr>
            <w:noProof/>
            <w:webHidden/>
          </w:rPr>
          <w:tab/>
        </w:r>
        <w:r>
          <w:rPr>
            <w:noProof/>
            <w:webHidden/>
          </w:rPr>
          <w:fldChar w:fldCharType="begin"/>
        </w:r>
        <w:r>
          <w:rPr>
            <w:noProof/>
            <w:webHidden/>
          </w:rPr>
          <w:instrText xml:space="preserve"> PAGEREF _Toc302998156 \h </w:instrText>
        </w:r>
        <w:r>
          <w:rPr>
            <w:noProof/>
            <w:webHidden/>
          </w:rPr>
        </w:r>
        <w:r>
          <w:rPr>
            <w:noProof/>
            <w:webHidden/>
          </w:rPr>
          <w:fldChar w:fldCharType="separate"/>
        </w:r>
        <w:r>
          <w:rPr>
            <w:noProof/>
            <w:webHidden/>
          </w:rPr>
          <w:t>11</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57" w:history="1">
        <w:r w:rsidRPr="00536E30">
          <w:rPr>
            <w:rStyle w:val="Hyperlink"/>
            <w:noProof/>
          </w:rPr>
          <w:t>3.3.5</w:t>
        </w:r>
        <w:r>
          <w:rPr>
            <w:rFonts w:asciiTheme="minorHAnsi" w:eastAsiaTheme="minorEastAsia" w:hAnsiTheme="minorHAnsi" w:cstheme="minorBidi"/>
            <w:i w:val="0"/>
            <w:iCs w:val="0"/>
            <w:noProof/>
            <w:sz w:val="22"/>
            <w:szCs w:val="22"/>
            <w:lang w:bidi="ar-SA"/>
          </w:rPr>
          <w:tab/>
        </w:r>
        <w:r w:rsidRPr="00536E30">
          <w:rPr>
            <w:rStyle w:val="Hyperlink"/>
            <w:noProof/>
          </w:rPr>
          <w:t>Features of InterPlay</w:t>
        </w:r>
        <w:r>
          <w:rPr>
            <w:noProof/>
            <w:webHidden/>
          </w:rPr>
          <w:tab/>
        </w:r>
        <w:r>
          <w:rPr>
            <w:noProof/>
            <w:webHidden/>
          </w:rPr>
          <w:fldChar w:fldCharType="begin"/>
        </w:r>
        <w:r>
          <w:rPr>
            <w:noProof/>
            <w:webHidden/>
          </w:rPr>
          <w:instrText xml:space="preserve"> PAGEREF _Toc302998157 \h </w:instrText>
        </w:r>
        <w:r>
          <w:rPr>
            <w:noProof/>
            <w:webHidden/>
          </w:rPr>
        </w:r>
        <w:r>
          <w:rPr>
            <w:noProof/>
            <w:webHidden/>
          </w:rPr>
          <w:fldChar w:fldCharType="separate"/>
        </w:r>
        <w:r>
          <w:rPr>
            <w:noProof/>
            <w:webHidden/>
          </w:rPr>
          <w:t>11</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58" w:history="1">
        <w:r w:rsidRPr="00536E30">
          <w:rPr>
            <w:rStyle w:val="Hyperlink"/>
            <w:noProof/>
          </w:rPr>
          <w:t>3.3.6</w:t>
        </w:r>
        <w:r>
          <w:rPr>
            <w:rFonts w:asciiTheme="minorHAnsi" w:eastAsiaTheme="minorEastAsia" w:hAnsiTheme="minorHAnsi" w:cstheme="minorBidi"/>
            <w:i w:val="0"/>
            <w:iCs w:val="0"/>
            <w:noProof/>
            <w:sz w:val="22"/>
            <w:szCs w:val="22"/>
            <w:lang w:bidi="ar-SA"/>
          </w:rPr>
          <w:tab/>
        </w:r>
        <w:r w:rsidRPr="00536E30">
          <w:rPr>
            <w:rStyle w:val="Hyperlink"/>
            <w:noProof/>
          </w:rPr>
          <w:t>Technology used –Interplay Viewer</w:t>
        </w:r>
        <w:r>
          <w:rPr>
            <w:noProof/>
            <w:webHidden/>
          </w:rPr>
          <w:tab/>
        </w:r>
        <w:r>
          <w:rPr>
            <w:noProof/>
            <w:webHidden/>
          </w:rPr>
          <w:fldChar w:fldCharType="begin"/>
        </w:r>
        <w:r>
          <w:rPr>
            <w:noProof/>
            <w:webHidden/>
          </w:rPr>
          <w:instrText xml:space="preserve"> PAGEREF _Toc302998158 \h </w:instrText>
        </w:r>
        <w:r>
          <w:rPr>
            <w:noProof/>
            <w:webHidden/>
          </w:rPr>
        </w:r>
        <w:r>
          <w:rPr>
            <w:noProof/>
            <w:webHidden/>
          </w:rPr>
          <w:fldChar w:fldCharType="separate"/>
        </w:r>
        <w:r>
          <w:rPr>
            <w:noProof/>
            <w:webHidden/>
          </w:rPr>
          <w:t>12</w:t>
        </w:r>
        <w:r>
          <w:rPr>
            <w:noProof/>
            <w:webHidden/>
          </w:rPr>
          <w:fldChar w:fldCharType="end"/>
        </w:r>
      </w:hyperlink>
    </w:p>
    <w:p w:rsidR="00516DCE" w:rsidRDefault="00516DCE">
      <w:pPr>
        <w:pStyle w:val="TOC2"/>
        <w:tabs>
          <w:tab w:val="left" w:pos="1200"/>
          <w:tab w:val="right" w:leader="dot" w:pos="8987"/>
        </w:tabs>
        <w:rPr>
          <w:rFonts w:asciiTheme="minorHAnsi" w:eastAsiaTheme="minorEastAsia" w:hAnsiTheme="minorHAnsi" w:cstheme="minorBidi"/>
          <w:smallCaps w:val="0"/>
          <w:noProof/>
          <w:sz w:val="22"/>
          <w:szCs w:val="22"/>
          <w:lang w:bidi="ar-SA"/>
        </w:rPr>
      </w:pPr>
      <w:hyperlink w:anchor="_Toc302998159" w:history="1">
        <w:r w:rsidRPr="00536E30">
          <w:rPr>
            <w:rStyle w:val="Hyperlink"/>
            <w:noProof/>
          </w:rPr>
          <w:t>3.4</w:t>
        </w:r>
        <w:r>
          <w:rPr>
            <w:rFonts w:asciiTheme="minorHAnsi" w:eastAsiaTheme="minorEastAsia" w:hAnsiTheme="minorHAnsi" w:cstheme="minorBidi"/>
            <w:smallCaps w:val="0"/>
            <w:noProof/>
            <w:sz w:val="22"/>
            <w:szCs w:val="22"/>
            <w:lang w:bidi="ar-SA"/>
          </w:rPr>
          <w:tab/>
        </w:r>
        <w:r w:rsidRPr="00536E30">
          <w:rPr>
            <w:rStyle w:val="Hyperlink"/>
            <w:noProof/>
          </w:rPr>
          <w:t>Palm Konnect</w:t>
        </w:r>
        <w:r>
          <w:rPr>
            <w:noProof/>
            <w:webHidden/>
          </w:rPr>
          <w:tab/>
        </w:r>
        <w:r>
          <w:rPr>
            <w:noProof/>
            <w:webHidden/>
          </w:rPr>
          <w:fldChar w:fldCharType="begin"/>
        </w:r>
        <w:r>
          <w:rPr>
            <w:noProof/>
            <w:webHidden/>
          </w:rPr>
          <w:instrText xml:space="preserve"> PAGEREF _Toc302998159 \h </w:instrText>
        </w:r>
        <w:r>
          <w:rPr>
            <w:noProof/>
            <w:webHidden/>
          </w:rPr>
        </w:r>
        <w:r>
          <w:rPr>
            <w:noProof/>
            <w:webHidden/>
          </w:rPr>
          <w:fldChar w:fldCharType="separate"/>
        </w:r>
        <w:r>
          <w:rPr>
            <w:noProof/>
            <w:webHidden/>
          </w:rPr>
          <w:t>12</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60" w:history="1">
        <w:r w:rsidRPr="00536E30">
          <w:rPr>
            <w:rStyle w:val="Hyperlink"/>
            <w:noProof/>
          </w:rPr>
          <w:t>3.4.1</w:t>
        </w:r>
        <w:r>
          <w:rPr>
            <w:rFonts w:asciiTheme="minorHAnsi" w:eastAsiaTheme="minorEastAsia" w:hAnsiTheme="minorHAnsi" w:cstheme="minorBidi"/>
            <w:i w:val="0"/>
            <w:iCs w:val="0"/>
            <w:noProof/>
            <w:sz w:val="22"/>
            <w:szCs w:val="22"/>
            <w:lang w:bidi="ar-SA"/>
          </w:rPr>
          <w:tab/>
        </w:r>
        <w:r w:rsidRPr="00536E30">
          <w:rPr>
            <w:rStyle w:val="Hyperlink"/>
            <w:noProof/>
          </w:rPr>
          <w:t>Exchange Business Card</w:t>
        </w:r>
        <w:r>
          <w:rPr>
            <w:noProof/>
            <w:webHidden/>
          </w:rPr>
          <w:tab/>
        </w:r>
        <w:r>
          <w:rPr>
            <w:noProof/>
            <w:webHidden/>
          </w:rPr>
          <w:fldChar w:fldCharType="begin"/>
        </w:r>
        <w:r>
          <w:rPr>
            <w:noProof/>
            <w:webHidden/>
          </w:rPr>
          <w:instrText xml:space="preserve"> PAGEREF _Toc302998160 \h </w:instrText>
        </w:r>
        <w:r>
          <w:rPr>
            <w:noProof/>
            <w:webHidden/>
          </w:rPr>
        </w:r>
        <w:r>
          <w:rPr>
            <w:noProof/>
            <w:webHidden/>
          </w:rPr>
          <w:fldChar w:fldCharType="separate"/>
        </w:r>
        <w:r>
          <w:rPr>
            <w:noProof/>
            <w:webHidden/>
          </w:rPr>
          <w:t>12</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61" w:history="1">
        <w:r w:rsidRPr="00536E30">
          <w:rPr>
            <w:rStyle w:val="Hyperlink"/>
            <w:noProof/>
          </w:rPr>
          <w:t>3.4.2</w:t>
        </w:r>
        <w:r>
          <w:rPr>
            <w:rFonts w:asciiTheme="minorHAnsi" w:eastAsiaTheme="minorEastAsia" w:hAnsiTheme="minorHAnsi" w:cstheme="minorBidi"/>
            <w:i w:val="0"/>
            <w:iCs w:val="0"/>
            <w:noProof/>
            <w:sz w:val="22"/>
            <w:szCs w:val="22"/>
            <w:lang w:bidi="ar-SA"/>
          </w:rPr>
          <w:tab/>
        </w:r>
        <w:r w:rsidRPr="00536E30">
          <w:rPr>
            <w:rStyle w:val="Hyperlink"/>
            <w:noProof/>
          </w:rPr>
          <w:t>Meeting Scheduler</w:t>
        </w:r>
        <w:r>
          <w:rPr>
            <w:noProof/>
            <w:webHidden/>
          </w:rPr>
          <w:tab/>
        </w:r>
        <w:r>
          <w:rPr>
            <w:noProof/>
            <w:webHidden/>
          </w:rPr>
          <w:fldChar w:fldCharType="begin"/>
        </w:r>
        <w:r>
          <w:rPr>
            <w:noProof/>
            <w:webHidden/>
          </w:rPr>
          <w:instrText xml:space="preserve"> PAGEREF _Toc302998161 \h </w:instrText>
        </w:r>
        <w:r>
          <w:rPr>
            <w:noProof/>
            <w:webHidden/>
          </w:rPr>
        </w:r>
        <w:r>
          <w:rPr>
            <w:noProof/>
            <w:webHidden/>
          </w:rPr>
          <w:fldChar w:fldCharType="separate"/>
        </w:r>
        <w:r>
          <w:rPr>
            <w:noProof/>
            <w:webHidden/>
          </w:rPr>
          <w:t>13</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62" w:history="1">
        <w:r w:rsidRPr="00536E30">
          <w:rPr>
            <w:rStyle w:val="Hyperlink"/>
            <w:noProof/>
          </w:rPr>
          <w:t>3.4.3</w:t>
        </w:r>
        <w:r>
          <w:rPr>
            <w:rFonts w:asciiTheme="minorHAnsi" w:eastAsiaTheme="minorEastAsia" w:hAnsiTheme="minorHAnsi" w:cstheme="minorBidi"/>
            <w:i w:val="0"/>
            <w:iCs w:val="0"/>
            <w:noProof/>
            <w:sz w:val="22"/>
            <w:szCs w:val="22"/>
            <w:lang w:bidi="ar-SA"/>
          </w:rPr>
          <w:tab/>
        </w:r>
        <w:r w:rsidRPr="00536E30">
          <w:rPr>
            <w:rStyle w:val="Hyperlink"/>
            <w:noProof/>
          </w:rPr>
          <w:t>Building Network</w:t>
        </w:r>
        <w:r>
          <w:rPr>
            <w:noProof/>
            <w:webHidden/>
          </w:rPr>
          <w:tab/>
        </w:r>
        <w:r>
          <w:rPr>
            <w:noProof/>
            <w:webHidden/>
          </w:rPr>
          <w:fldChar w:fldCharType="begin"/>
        </w:r>
        <w:r>
          <w:rPr>
            <w:noProof/>
            <w:webHidden/>
          </w:rPr>
          <w:instrText xml:space="preserve"> PAGEREF _Toc302998162 \h </w:instrText>
        </w:r>
        <w:r>
          <w:rPr>
            <w:noProof/>
            <w:webHidden/>
          </w:rPr>
        </w:r>
        <w:r>
          <w:rPr>
            <w:noProof/>
            <w:webHidden/>
          </w:rPr>
          <w:fldChar w:fldCharType="separate"/>
        </w:r>
        <w:r>
          <w:rPr>
            <w:noProof/>
            <w:webHidden/>
          </w:rPr>
          <w:t>13</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63" w:history="1">
        <w:r w:rsidRPr="00536E30">
          <w:rPr>
            <w:rStyle w:val="Hyperlink"/>
            <w:noProof/>
          </w:rPr>
          <w:t>3.4.4</w:t>
        </w:r>
        <w:r>
          <w:rPr>
            <w:rFonts w:asciiTheme="minorHAnsi" w:eastAsiaTheme="minorEastAsia" w:hAnsiTheme="minorHAnsi" w:cstheme="minorBidi"/>
            <w:i w:val="0"/>
            <w:iCs w:val="0"/>
            <w:noProof/>
            <w:sz w:val="22"/>
            <w:szCs w:val="22"/>
            <w:lang w:bidi="ar-SA"/>
          </w:rPr>
          <w:tab/>
        </w:r>
        <w:r w:rsidRPr="00536E30">
          <w:rPr>
            <w:rStyle w:val="Hyperlink"/>
            <w:noProof/>
          </w:rPr>
          <w:t>Technology used –Palm Konnect</w:t>
        </w:r>
        <w:r>
          <w:rPr>
            <w:noProof/>
            <w:webHidden/>
          </w:rPr>
          <w:tab/>
        </w:r>
        <w:r>
          <w:rPr>
            <w:noProof/>
            <w:webHidden/>
          </w:rPr>
          <w:fldChar w:fldCharType="begin"/>
        </w:r>
        <w:r>
          <w:rPr>
            <w:noProof/>
            <w:webHidden/>
          </w:rPr>
          <w:instrText xml:space="preserve"> PAGEREF _Toc302998163 \h </w:instrText>
        </w:r>
        <w:r>
          <w:rPr>
            <w:noProof/>
            <w:webHidden/>
          </w:rPr>
        </w:r>
        <w:r>
          <w:rPr>
            <w:noProof/>
            <w:webHidden/>
          </w:rPr>
          <w:fldChar w:fldCharType="separate"/>
        </w:r>
        <w:r>
          <w:rPr>
            <w:noProof/>
            <w:webHidden/>
          </w:rPr>
          <w:t>14</w:t>
        </w:r>
        <w:r>
          <w:rPr>
            <w:noProof/>
            <w:webHidden/>
          </w:rPr>
          <w:fldChar w:fldCharType="end"/>
        </w:r>
      </w:hyperlink>
    </w:p>
    <w:p w:rsidR="00516DCE" w:rsidRDefault="00516DCE">
      <w:pPr>
        <w:pStyle w:val="TOC2"/>
        <w:tabs>
          <w:tab w:val="left" w:pos="1200"/>
          <w:tab w:val="right" w:leader="dot" w:pos="8987"/>
        </w:tabs>
        <w:rPr>
          <w:rFonts w:asciiTheme="minorHAnsi" w:eastAsiaTheme="minorEastAsia" w:hAnsiTheme="minorHAnsi" w:cstheme="minorBidi"/>
          <w:smallCaps w:val="0"/>
          <w:noProof/>
          <w:sz w:val="22"/>
          <w:szCs w:val="22"/>
          <w:lang w:bidi="ar-SA"/>
        </w:rPr>
      </w:pPr>
      <w:hyperlink w:anchor="_Toc302998164" w:history="1">
        <w:r w:rsidRPr="00536E30">
          <w:rPr>
            <w:rStyle w:val="Hyperlink"/>
            <w:noProof/>
          </w:rPr>
          <w:t>3.5</w:t>
        </w:r>
        <w:r>
          <w:rPr>
            <w:rFonts w:asciiTheme="minorHAnsi" w:eastAsiaTheme="minorEastAsia" w:hAnsiTheme="minorHAnsi" w:cstheme="minorBidi"/>
            <w:smallCaps w:val="0"/>
            <w:noProof/>
            <w:sz w:val="22"/>
            <w:szCs w:val="22"/>
            <w:lang w:bidi="ar-SA"/>
          </w:rPr>
          <w:tab/>
        </w:r>
        <w:r w:rsidRPr="00536E30">
          <w:rPr>
            <w:rStyle w:val="Hyperlink"/>
            <w:noProof/>
          </w:rPr>
          <w:t>Relationship Management (RM) made easy!</w:t>
        </w:r>
        <w:r>
          <w:rPr>
            <w:noProof/>
            <w:webHidden/>
          </w:rPr>
          <w:tab/>
        </w:r>
        <w:r>
          <w:rPr>
            <w:noProof/>
            <w:webHidden/>
          </w:rPr>
          <w:fldChar w:fldCharType="begin"/>
        </w:r>
        <w:r>
          <w:rPr>
            <w:noProof/>
            <w:webHidden/>
          </w:rPr>
          <w:instrText xml:space="preserve"> PAGEREF _Toc302998164 \h </w:instrText>
        </w:r>
        <w:r>
          <w:rPr>
            <w:noProof/>
            <w:webHidden/>
          </w:rPr>
        </w:r>
        <w:r>
          <w:rPr>
            <w:noProof/>
            <w:webHidden/>
          </w:rPr>
          <w:fldChar w:fldCharType="separate"/>
        </w:r>
        <w:r>
          <w:rPr>
            <w:noProof/>
            <w:webHidden/>
          </w:rPr>
          <w:t>14</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65" w:history="1">
        <w:r w:rsidRPr="00536E30">
          <w:rPr>
            <w:rStyle w:val="Hyperlink"/>
            <w:noProof/>
          </w:rPr>
          <w:t>3.5.1</w:t>
        </w:r>
        <w:r>
          <w:rPr>
            <w:rFonts w:asciiTheme="minorHAnsi" w:eastAsiaTheme="minorEastAsia" w:hAnsiTheme="minorHAnsi" w:cstheme="minorBidi"/>
            <w:i w:val="0"/>
            <w:iCs w:val="0"/>
            <w:noProof/>
            <w:sz w:val="22"/>
            <w:szCs w:val="22"/>
            <w:lang w:bidi="ar-SA"/>
          </w:rPr>
          <w:tab/>
        </w:r>
        <w:r w:rsidRPr="00536E30">
          <w:rPr>
            <w:rStyle w:val="Hyperlink"/>
            <w:noProof/>
          </w:rPr>
          <w:t>Technology used- RM</w:t>
        </w:r>
        <w:r>
          <w:rPr>
            <w:noProof/>
            <w:webHidden/>
          </w:rPr>
          <w:tab/>
        </w:r>
        <w:r>
          <w:rPr>
            <w:noProof/>
            <w:webHidden/>
          </w:rPr>
          <w:fldChar w:fldCharType="begin"/>
        </w:r>
        <w:r>
          <w:rPr>
            <w:noProof/>
            <w:webHidden/>
          </w:rPr>
          <w:instrText xml:space="preserve"> PAGEREF _Toc302998165 \h </w:instrText>
        </w:r>
        <w:r>
          <w:rPr>
            <w:noProof/>
            <w:webHidden/>
          </w:rPr>
        </w:r>
        <w:r>
          <w:rPr>
            <w:noProof/>
            <w:webHidden/>
          </w:rPr>
          <w:fldChar w:fldCharType="separate"/>
        </w:r>
        <w:r>
          <w:rPr>
            <w:noProof/>
            <w:webHidden/>
          </w:rPr>
          <w:t>15</w:t>
        </w:r>
        <w:r>
          <w:rPr>
            <w:noProof/>
            <w:webHidden/>
          </w:rPr>
          <w:fldChar w:fldCharType="end"/>
        </w:r>
      </w:hyperlink>
    </w:p>
    <w:p w:rsidR="00516DCE" w:rsidRDefault="00516DCE">
      <w:pPr>
        <w:pStyle w:val="TOC2"/>
        <w:tabs>
          <w:tab w:val="left" w:pos="1200"/>
          <w:tab w:val="right" w:leader="dot" w:pos="8987"/>
        </w:tabs>
        <w:rPr>
          <w:rFonts w:asciiTheme="minorHAnsi" w:eastAsiaTheme="minorEastAsia" w:hAnsiTheme="minorHAnsi" w:cstheme="minorBidi"/>
          <w:smallCaps w:val="0"/>
          <w:noProof/>
          <w:sz w:val="22"/>
          <w:szCs w:val="22"/>
          <w:lang w:bidi="ar-SA"/>
        </w:rPr>
      </w:pPr>
      <w:hyperlink w:anchor="_Toc302998166" w:history="1">
        <w:r w:rsidRPr="00536E30">
          <w:rPr>
            <w:rStyle w:val="Hyperlink"/>
            <w:noProof/>
          </w:rPr>
          <w:t>3.6</w:t>
        </w:r>
        <w:r>
          <w:rPr>
            <w:rFonts w:asciiTheme="minorHAnsi" w:eastAsiaTheme="minorEastAsia" w:hAnsiTheme="minorHAnsi" w:cstheme="minorBidi"/>
            <w:smallCaps w:val="0"/>
            <w:noProof/>
            <w:sz w:val="22"/>
            <w:szCs w:val="22"/>
            <w:lang w:bidi="ar-SA"/>
          </w:rPr>
          <w:tab/>
        </w:r>
        <w:r w:rsidRPr="00536E30">
          <w:rPr>
            <w:rStyle w:val="Hyperlink"/>
            <w:noProof/>
          </w:rPr>
          <w:t>Spot Charter Web Portal</w:t>
        </w:r>
        <w:r>
          <w:rPr>
            <w:noProof/>
            <w:webHidden/>
          </w:rPr>
          <w:tab/>
        </w:r>
        <w:r>
          <w:rPr>
            <w:noProof/>
            <w:webHidden/>
          </w:rPr>
          <w:fldChar w:fldCharType="begin"/>
        </w:r>
        <w:r>
          <w:rPr>
            <w:noProof/>
            <w:webHidden/>
          </w:rPr>
          <w:instrText xml:space="preserve"> PAGEREF _Toc302998166 \h </w:instrText>
        </w:r>
        <w:r>
          <w:rPr>
            <w:noProof/>
            <w:webHidden/>
          </w:rPr>
        </w:r>
        <w:r>
          <w:rPr>
            <w:noProof/>
            <w:webHidden/>
          </w:rPr>
          <w:fldChar w:fldCharType="separate"/>
        </w:r>
        <w:r>
          <w:rPr>
            <w:noProof/>
            <w:webHidden/>
          </w:rPr>
          <w:t>15</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67" w:history="1">
        <w:r w:rsidRPr="00536E30">
          <w:rPr>
            <w:rStyle w:val="Hyperlink"/>
            <w:noProof/>
          </w:rPr>
          <w:t>3.6.1</w:t>
        </w:r>
        <w:r>
          <w:rPr>
            <w:rFonts w:asciiTheme="minorHAnsi" w:eastAsiaTheme="minorEastAsia" w:hAnsiTheme="minorHAnsi" w:cstheme="minorBidi"/>
            <w:i w:val="0"/>
            <w:iCs w:val="0"/>
            <w:noProof/>
            <w:sz w:val="22"/>
            <w:szCs w:val="22"/>
            <w:lang w:bidi="ar-SA"/>
          </w:rPr>
          <w:tab/>
        </w:r>
        <w:r w:rsidRPr="00536E30">
          <w:rPr>
            <w:rStyle w:val="Hyperlink"/>
            <w:noProof/>
          </w:rPr>
          <w:t>System Architecture</w:t>
        </w:r>
        <w:r>
          <w:rPr>
            <w:noProof/>
            <w:webHidden/>
          </w:rPr>
          <w:tab/>
        </w:r>
        <w:r>
          <w:rPr>
            <w:noProof/>
            <w:webHidden/>
          </w:rPr>
          <w:fldChar w:fldCharType="begin"/>
        </w:r>
        <w:r>
          <w:rPr>
            <w:noProof/>
            <w:webHidden/>
          </w:rPr>
          <w:instrText xml:space="preserve"> PAGEREF _Toc302998167 \h </w:instrText>
        </w:r>
        <w:r>
          <w:rPr>
            <w:noProof/>
            <w:webHidden/>
          </w:rPr>
        </w:r>
        <w:r>
          <w:rPr>
            <w:noProof/>
            <w:webHidden/>
          </w:rPr>
          <w:fldChar w:fldCharType="separate"/>
        </w:r>
        <w:r>
          <w:rPr>
            <w:noProof/>
            <w:webHidden/>
          </w:rPr>
          <w:t>16</w:t>
        </w:r>
        <w:r>
          <w:rPr>
            <w:noProof/>
            <w:webHidden/>
          </w:rPr>
          <w:fldChar w:fldCharType="end"/>
        </w:r>
      </w:hyperlink>
    </w:p>
    <w:p w:rsidR="00516DCE" w:rsidRDefault="00516DCE">
      <w:pPr>
        <w:pStyle w:val="TOC3"/>
        <w:tabs>
          <w:tab w:val="left" w:pos="1600"/>
          <w:tab w:val="right" w:leader="dot" w:pos="8987"/>
        </w:tabs>
        <w:rPr>
          <w:rFonts w:asciiTheme="minorHAnsi" w:eastAsiaTheme="minorEastAsia" w:hAnsiTheme="minorHAnsi" w:cstheme="minorBidi"/>
          <w:i w:val="0"/>
          <w:iCs w:val="0"/>
          <w:noProof/>
          <w:sz w:val="22"/>
          <w:szCs w:val="22"/>
          <w:lang w:bidi="ar-SA"/>
        </w:rPr>
      </w:pPr>
      <w:hyperlink w:anchor="_Toc302998168" w:history="1">
        <w:r w:rsidRPr="00536E30">
          <w:rPr>
            <w:rStyle w:val="Hyperlink"/>
            <w:noProof/>
          </w:rPr>
          <w:t>3.6.2</w:t>
        </w:r>
        <w:r>
          <w:rPr>
            <w:rFonts w:asciiTheme="minorHAnsi" w:eastAsiaTheme="minorEastAsia" w:hAnsiTheme="minorHAnsi" w:cstheme="minorBidi"/>
            <w:i w:val="0"/>
            <w:iCs w:val="0"/>
            <w:noProof/>
            <w:sz w:val="22"/>
            <w:szCs w:val="22"/>
            <w:lang w:bidi="ar-SA"/>
          </w:rPr>
          <w:tab/>
        </w:r>
        <w:r w:rsidRPr="00536E30">
          <w:rPr>
            <w:rStyle w:val="Hyperlink"/>
            <w:noProof/>
          </w:rPr>
          <w:t>Technology used</w:t>
        </w:r>
        <w:r>
          <w:rPr>
            <w:noProof/>
            <w:webHidden/>
          </w:rPr>
          <w:tab/>
        </w:r>
        <w:r>
          <w:rPr>
            <w:noProof/>
            <w:webHidden/>
          </w:rPr>
          <w:fldChar w:fldCharType="begin"/>
        </w:r>
        <w:r>
          <w:rPr>
            <w:noProof/>
            <w:webHidden/>
          </w:rPr>
          <w:instrText xml:space="preserve"> PAGEREF _Toc302998168 \h </w:instrText>
        </w:r>
        <w:r>
          <w:rPr>
            <w:noProof/>
            <w:webHidden/>
          </w:rPr>
        </w:r>
        <w:r>
          <w:rPr>
            <w:noProof/>
            <w:webHidden/>
          </w:rPr>
          <w:fldChar w:fldCharType="separate"/>
        </w:r>
        <w:r>
          <w:rPr>
            <w:noProof/>
            <w:webHidden/>
          </w:rPr>
          <w:t>17</w:t>
        </w:r>
        <w:r>
          <w:rPr>
            <w:noProof/>
            <w:webHidden/>
          </w:rPr>
          <w:fldChar w:fldCharType="end"/>
        </w:r>
      </w:hyperlink>
    </w:p>
    <w:p w:rsidR="00516DCE" w:rsidRDefault="00516DCE">
      <w:pPr>
        <w:pStyle w:val="TOC1"/>
        <w:tabs>
          <w:tab w:val="left" w:pos="800"/>
          <w:tab w:val="right" w:leader="dot" w:pos="8987"/>
        </w:tabs>
        <w:rPr>
          <w:rFonts w:asciiTheme="minorHAnsi" w:eastAsiaTheme="minorEastAsia" w:hAnsiTheme="minorHAnsi" w:cstheme="minorBidi"/>
          <w:b w:val="0"/>
          <w:bCs w:val="0"/>
          <w:caps w:val="0"/>
          <w:noProof/>
          <w:sz w:val="22"/>
          <w:szCs w:val="22"/>
          <w:lang w:bidi="ar-SA"/>
        </w:rPr>
      </w:pPr>
      <w:hyperlink w:anchor="_Toc302998169" w:history="1">
        <w:r w:rsidRPr="00536E30">
          <w:rPr>
            <w:rStyle w:val="Hyperlink"/>
            <w:noProof/>
          </w:rPr>
          <w:t>4</w:t>
        </w:r>
        <w:r>
          <w:rPr>
            <w:rFonts w:asciiTheme="minorHAnsi" w:eastAsiaTheme="minorEastAsia" w:hAnsiTheme="minorHAnsi" w:cstheme="minorBidi"/>
            <w:b w:val="0"/>
            <w:bCs w:val="0"/>
            <w:caps w:val="0"/>
            <w:noProof/>
            <w:sz w:val="22"/>
            <w:szCs w:val="22"/>
            <w:lang w:bidi="ar-SA"/>
          </w:rPr>
          <w:tab/>
        </w:r>
        <w:r w:rsidRPr="00536E30">
          <w:rPr>
            <w:rStyle w:val="Hyperlink"/>
            <w:noProof/>
          </w:rPr>
          <w:t>Few interesting projects undertaken by the team</w:t>
        </w:r>
        <w:r>
          <w:rPr>
            <w:noProof/>
            <w:webHidden/>
          </w:rPr>
          <w:tab/>
        </w:r>
        <w:r>
          <w:rPr>
            <w:noProof/>
            <w:webHidden/>
          </w:rPr>
          <w:fldChar w:fldCharType="begin"/>
        </w:r>
        <w:r>
          <w:rPr>
            <w:noProof/>
            <w:webHidden/>
          </w:rPr>
          <w:instrText xml:space="preserve"> PAGEREF _Toc302998169 \h </w:instrText>
        </w:r>
        <w:r>
          <w:rPr>
            <w:noProof/>
            <w:webHidden/>
          </w:rPr>
        </w:r>
        <w:r>
          <w:rPr>
            <w:noProof/>
            <w:webHidden/>
          </w:rPr>
          <w:fldChar w:fldCharType="separate"/>
        </w:r>
        <w:r>
          <w:rPr>
            <w:noProof/>
            <w:webHidden/>
          </w:rPr>
          <w:t>18</w:t>
        </w:r>
        <w:r>
          <w:rPr>
            <w:noProof/>
            <w:webHidden/>
          </w:rPr>
          <w:fldChar w:fldCharType="end"/>
        </w:r>
      </w:hyperlink>
    </w:p>
    <w:p w:rsidR="00E51B5C" w:rsidRDefault="00ED6DE9" w:rsidP="00452410">
      <w:pPr>
        <w:pStyle w:val="TOC2"/>
      </w:pPr>
      <w:r>
        <w:rPr>
          <w:b/>
          <w:bCs/>
          <w:i/>
          <w:iCs/>
          <w:caps/>
          <w:smallCaps w:val="0"/>
          <w:sz w:val="24"/>
          <w:szCs w:val="24"/>
        </w:rPr>
        <w:fldChar w:fldCharType="end"/>
      </w:r>
    </w:p>
    <w:p w:rsidR="00DC14F9" w:rsidRDefault="00DC14F9" w:rsidP="00991F44">
      <w:pPr>
        <w:jc w:val="center"/>
        <w:rPr>
          <w:b/>
        </w:rPr>
      </w:pPr>
    </w:p>
    <w:p w:rsidR="00DC14F9" w:rsidRDefault="00DC14F9" w:rsidP="00991F44">
      <w:pPr>
        <w:jc w:val="center"/>
        <w:rPr>
          <w:b/>
        </w:rPr>
      </w:pPr>
    </w:p>
    <w:p w:rsidR="00DC14F9" w:rsidRDefault="00DC14F9" w:rsidP="00991F44">
      <w:pPr>
        <w:jc w:val="center"/>
        <w:rPr>
          <w:b/>
        </w:rPr>
      </w:pPr>
    </w:p>
    <w:p w:rsidR="00DC14F9" w:rsidRDefault="00DC14F9" w:rsidP="00991F44">
      <w:pPr>
        <w:jc w:val="center"/>
        <w:rPr>
          <w:b/>
        </w:rPr>
      </w:pPr>
    </w:p>
    <w:p w:rsidR="00991F44" w:rsidRPr="00991F44" w:rsidRDefault="00991F44" w:rsidP="005D67C4">
      <w:pPr>
        <w:ind w:left="0" w:firstLine="0"/>
        <w:jc w:val="center"/>
        <w:rPr>
          <w:b/>
        </w:rPr>
      </w:pPr>
      <w:r w:rsidRPr="00991F44">
        <w:rPr>
          <w:b/>
        </w:rPr>
        <w:t xml:space="preserve">List of </w:t>
      </w:r>
      <w:r w:rsidR="002A2ACF">
        <w:rPr>
          <w:b/>
        </w:rPr>
        <w:t>Figures</w:t>
      </w:r>
    </w:p>
    <w:p w:rsidR="00516DCE" w:rsidRDefault="00854595">
      <w:pPr>
        <w:pStyle w:val="TableofFigures"/>
        <w:tabs>
          <w:tab w:val="right" w:leader="dot" w:pos="8987"/>
        </w:tabs>
        <w:rPr>
          <w:rFonts w:asciiTheme="minorHAnsi" w:eastAsiaTheme="minorEastAsia" w:hAnsiTheme="minorHAnsi" w:cstheme="minorBidi"/>
          <w:noProof/>
          <w:sz w:val="22"/>
          <w:szCs w:val="22"/>
          <w:lang w:bidi="ar-SA"/>
        </w:rPr>
      </w:pPr>
      <w:r>
        <w:rPr>
          <w:sz w:val="18"/>
          <w:szCs w:val="18"/>
        </w:rPr>
        <w:fldChar w:fldCharType="begin"/>
      </w:r>
      <w:r>
        <w:rPr>
          <w:sz w:val="18"/>
          <w:szCs w:val="18"/>
        </w:rPr>
        <w:instrText xml:space="preserve"> TOC \h \z \c "Figure" </w:instrText>
      </w:r>
      <w:r>
        <w:rPr>
          <w:sz w:val="18"/>
          <w:szCs w:val="18"/>
        </w:rPr>
        <w:fldChar w:fldCharType="separate"/>
      </w:r>
      <w:hyperlink w:anchor="_Toc302998170" w:history="1">
        <w:r w:rsidR="00516DCE" w:rsidRPr="004F2026">
          <w:rPr>
            <w:rStyle w:val="Hyperlink"/>
            <w:noProof/>
          </w:rPr>
          <w:t>Figure 1: Enterprise Technology Focus Areas</w:t>
        </w:r>
        <w:r w:rsidR="00516DCE">
          <w:rPr>
            <w:noProof/>
            <w:webHidden/>
          </w:rPr>
          <w:tab/>
        </w:r>
        <w:r w:rsidR="00516DCE">
          <w:rPr>
            <w:noProof/>
            <w:webHidden/>
          </w:rPr>
          <w:fldChar w:fldCharType="begin"/>
        </w:r>
        <w:r w:rsidR="00516DCE">
          <w:rPr>
            <w:noProof/>
            <w:webHidden/>
          </w:rPr>
          <w:instrText xml:space="preserve"> PAGEREF _Toc302998170 \h </w:instrText>
        </w:r>
        <w:r w:rsidR="00516DCE">
          <w:rPr>
            <w:noProof/>
            <w:webHidden/>
          </w:rPr>
        </w:r>
        <w:r w:rsidR="00516DCE">
          <w:rPr>
            <w:noProof/>
            <w:webHidden/>
          </w:rPr>
          <w:fldChar w:fldCharType="separate"/>
        </w:r>
        <w:r w:rsidR="00516DCE">
          <w:rPr>
            <w:noProof/>
            <w:webHidden/>
          </w:rPr>
          <w:t>4</w:t>
        </w:r>
        <w:r w:rsidR="00516DCE">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w:anchor="_Toc302998171" w:history="1">
        <w:r w:rsidRPr="004F2026">
          <w:rPr>
            <w:rStyle w:val="Hyperlink"/>
            <w:noProof/>
          </w:rPr>
          <w:t>Figure 2: SHIPPALM Modules</w:t>
        </w:r>
        <w:r>
          <w:rPr>
            <w:noProof/>
            <w:webHidden/>
          </w:rPr>
          <w:tab/>
        </w:r>
        <w:r>
          <w:rPr>
            <w:noProof/>
            <w:webHidden/>
          </w:rPr>
          <w:fldChar w:fldCharType="begin"/>
        </w:r>
        <w:r>
          <w:rPr>
            <w:noProof/>
            <w:webHidden/>
          </w:rPr>
          <w:instrText xml:space="preserve"> PAGEREF _Toc302998171 \h </w:instrText>
        </w:r>
        <w:r>
          <w:rPr>
            <w:noProof/>
            <w:webHidden/>
          </w:rPr>
        </w:r>
        <w:r>
          <w:rPr>
            <w:noProof/>
            <w:webHidden/>
          </w:rPr>
          <w:fldChar w:fldCharType="separate"/>
        </w:r>
        <w:r>
          <w:rPr>
            <w:noProof/>
            <w:webHidden/>
          </w:rPr>
          <w:t>6</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w:anchor="_Toc302998172" w:history="1">
        <w:r w:rsidRPr="004F2026">
          <w:rPr>
            <w:rStyle w:val="Hyperlink"/>
            <w:noProof/>
          </w:rPr>
          <w:t>Figure 3: ShipPalm – High Level Architecture</w:t>
        </w:r>
        <w:r>
          <w:rPr>
            <w:noProof/>
            <w:webHidden/>
          </w:rPr>
          <w:tab/>
        </w:r>
        <w:r>
          <w:rPr>
            <w:noProof/>
            <w:webHidden/>
          </w:rPr>
          <w:fldChar w:fldCharType="begin"/>
        </w:r>
        <w:r>
          <w:rPr>
            <w:noProof/>
            <w:webHidden/>
          </w:rPr>
          <w:instrText xml:space="preserve"> PAGEREF _Toc302998172 \h </w:instrText>
        </w:r>
        <w:r>
          <w:rPr>
            <w:noProof/>
            <w:webHidden/>
          </w:rPr>
        </w:r>
        <w:r>
          <w:rPr>
            <w:noProof/>
            <w:webHidden/>
          </w:rPr>
          <w:fldChar w:fldCharType="separate"/>
        </w:r>
        <w:r>
          <w:rPr>
            <w:noProof/>
            <w:webHidden/>
          </w:rPr>
          <w:t>7</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w:anchor="_Toc302998173" w:history="1">
        <w:r w:rsidRPr="004F2026">
          <w:rPr>
            <w:rStyle w:val="Hyperlink"/>
            <w:noProof/>
          </w:rPr>
          <w:t>Figure 4  Overview CRM FJ Next</w:t>
        </w:r>
        <w:r>
          <w:rPr>
            <w:noProof/>
            <w:webHidden/>
          </w:rPr>
          <w:tab/>
        </w:r>
        <w:r>
          <w:rPr>
            <w:noProof/>
            <w:webHidden/>
          </w:rPr>
          <w:fldChar w:fldCharType="begin"/>
        </w:r>
        <w:r>
          <w:rPr>
            <w:noProof/>
            <w:webHidden/>
          </w:rPr>
          <w:instrText xml:space="preserve"> PAGEREF _Toc302998173 \h </w:instrText>
        </w:r>
        <w:r>
          <w:rPr>
            <w:noProof/>
            <w:webHidden/>
          </w:rPr>
        </w:r>
        <w:r>
          <w:rPr>
            <w:noProof/>
            <w:webHidden/>
          </w:rPr>
          <w:fldChar w:fldCharType="separate"/>
        </w:r>
        <w:r>
          <w:rPr>
            <w:noProof/>
            <w:webHidden/>
          </w:rPr>
          <w:t>8</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w:anchor="_Toc302998174" w:history="1">
        <w:r w:rsidRPr="004F2026">
          <w:rPr>
            <w:rStyle w:val="Hyperlink"/>
            <w:noProof/>
          </w:rPr>
          <w:t>Figure 5: CRM - Overview</w:t>
        </w:r>
        <w:r>
          <w:rPr>
            <w:noProof/>
            <w:webHidden/>
          </w:rPr>
          <w:tab/>
        </w:r>
        <w:r>
          <w:rPr>
            <w:noProof/>
            <w:webHidden/>
          </w:rPr>
          <w:fldChar w:fldCharType="begin"/>
        </w:r>
        <w:r>
          <w:rPr>
            <w:noProof/>
            <w:webHidden/>
          </w:rPr>
          <w:instrText xml:space="preserve"> PAGEREF _Toc302998174 \h </w:instrText>
        </w:r>
        <w:r>
          <w:rPr>
            <w:noProof/>
            <w:webHidden/>
          </w:rPr>
        </w:r>
        <w:r>
          <w:rPr>
            <w:noProof/>
            <w:webHidden/>
          </w:rPr>
          <w:fldChar w:fldCharType="separate"/>
        </w:r>
        <w:r>
          <w:rPr>
            <w:noProof/>
            <w:webHidden/>
          </w:rPr>
          <w:t>9</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w:anchor="_Toc302998175" w:history="1">
        <w:r w:rsidRPr="004F2026">
          <w:rPr>
            <w:rStyle w:val="Hyperlink"/>
            <w:noProof/>
          </w:rPr>
          <w:t>Figure 6: CRM – High Level Architecture</w:t>
        </w:r>
        <w:r>
          <w:rPr>
            <w:noProof/>
            <w:webHidden/>
          </w:rPr>
          <w:tab/>
        </w:r>
        <w:r>
          <w:rPr>
            <w:noProof/>
            <w:webHidden/>
          </w:rPr>
          <w:fldChar w:fldCharType="begin"/>
        </w:r>
        <w:r>
          <w:rPr>
            <w:noProof/>
            <w:webHidden/>
          </w:rPr>
          <w:instrText xml:space="preserve"> PAGEREF _Toc302998175 \h </w:instrText>
        </w:r>
        <w:r>
          <w:rPr>
            <w:noProof/>
            <w:webHidden/>
          </w:rPr>
        </w:r>
        <w:r>
          <w:rPr>
            <w:noProof/>
            <w:webHidden/>
          </w:rPr>
          <w:fldChar w:fldCharType="separate"/>
        </w:r>
        <w:r>
          <w:rPr>
            <w:noProof/>
            <w:webHidden/>
          </w:rPr>
          <w:t>9</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w:anchor="_Toc302998176" w:history="1">
        <w:r w:rsidRPr="004F2026">
          <w:rPr>
            <w:rStyle w:val="Hyperlink"/>
            <w:noProof/>
          </w:rPr>
          <w:t>Figure 7: Typical Workflow</w:t>
        </w:r>
        <w:r>
          <w:rPr>
            <w:noProof/>
            <w:webHidden/>
          </w:rPr>
          <w:tab/>
        </w:r>
        <w:r>
          <w:rPr>
            <w:noProof/>
            <w:webHidden/>
          </w:rPr>
          <w:fldChar w:fldCharType="begin"/>
        </w:r>
        <w:r>
          <w:rPr>
            <w:noProof/>
            <w:webHidden/>
          </w:rPr>
          <w:instrText xml:space="preserve"> PAGEREF _Toc302998176 \h </w:instrText>
        </w:r>
        <w:r>
          <w:rPr>
            <w:noProof/>
            <w:webHidden/>
          </w:rPr>
        </w:r>
        <w:r>
          <w:rPr>
            <w:noProof/>
            <w:webHidden/>
          </w:rPr>
          <w:fldChar w:fldCharType="separate"/>
        </w:r>
        <w:r>
          <w:rPr>
            <w:noProof/>
            <w:webHidden/>
          </w:rPr>
          <w:t>10</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r:id="rId17" w:anchor="_Toc302998177" w:history="1">
        <w:r w:rsidRPr="004F2026">
          <w:rPr>
            <w:rStyle w:val="Hyperlink"/>
            <w:noProof/>
          </w:rPr>
          <w:t>Figure 8: InterPlay Features</w:t>
        </w:r>
        <w:r>
          <w:rPr>
            <w:noProof/>
            <w:webHidden/>
          </w:rPr>
          <w:tab/>
        </w:r>
        <w:r>
          <w:rPr>
            <w:noProof/>
            <w:webHidden/>
          </w:rPr>
          <w:fldChar w:fldCharType="begin"/>
        </w:r>
        <w:r>
          <w:rPr>
            <w:noProof/>
            <w:webHidden/>
          </w:rPr>
          <w:instrText xml:space="preserve"> PAGEREF _Toc302998177 \h </w:instrText>
        </w:r>
        <w:r>
          <w:rPr>
            <w:noProof/>
            <w:webHidden/>
          </w:rPr>
        </w:r>
        <w:r>
          <w:rPr>
            <w:noProof/>
            <w:webHidden/>
          </w:rPr>
          <w:fldChar w:fldCharType="separate"/>
        </w:r>
        <w:r>
          <w:rPr>
            <w:noProof/>
            <w:webHidden/>
          </w:rPr>
          <w:t>11</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r:id="rId18" w:anchor="_Toc302998178" w:history="1">
        <w:r w:rsidRPr="004F2026">
          <w:rPr>
            <w:rStyle w:val="Hyperlink"/>
            <w:noProof/>
          </w:rPr>
          <w:t>Figure 9: Exchange Business Card</w:t>
        </w:r>
        <w:r>
          <w:rPr>
            <w:noProof/>
            <w:webHidden/>
          </w:rPr>
          <w:tab/>
        </w:r>
        <w:r>
          <w:rPr>
            <w:noProof/>
            <w:webHidden/>
          </w:rPr>
          <w:fldChar w:fldCharType="begin"/>
        </w:r>
        <w:r>
          <w:rPr>
            <w:noProof/>
            <w:webHidden/>
          </w:rPr>
          <w:instrText xml:space="preserve"> PAGEREF _Toc302998178 \h </w:instrText>
        </w:r>
        <w:r>
          <w:rPr>
            <w:noProof/>
            <w:webHidden/>
          </w:rPr>
        </w:r>
        <w:r>
          <w:rPr>
            <w:noProof/>
            <w:webHidden/>
          </w:rPr>
          <w:fldChar w:fldCharType="separate"/>
        </w:r>
        <w:r>
          <w:rPr>
            <w:noProof/>
            <w:webHidden/>
          </w:rPr>
          <w:t>12</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r:id="rId19" w:anchor="_Toc302998179" w:history="1">
        <w:r w:rsidRPr="004F2026">
          <w:rPr>
            <w:rStyle w:val="Hyperlink"/>
            <w:noProof/>
          </w:rPr>
          <w:t>Figure 10: Attendees can search for events</w:t>
        </w:r>
        <w:r>
          <w:rPr>
            <w:noProof/>
            <w:webHidden/>
          </w:rPr>
          <w:tab/>
        </w:r>
        <w:r>
          <w:rPr>
            <w:noProof/>
            <w:webHidden/>
          </w:rPr>
          <w:fldChar w:fldCharType="begin"/>
        </w:r>
        <w:r>
          <w:rPr>
            <w:noProof/>
            <w:webHidden/>
          </w:rPr>
          <w:instrText xml:space="preserve"> PAGEREF _Toc302998179 \h </w:instrText>
        </w:r>
        <w:r>
          <w:rPr>
            <w:noProof/>
            <w:webHidden/>
          </w:rPr>
        </w:r>
        <w:r>
          <w:rPr>
            <w:noProof/>
            <w:webHidden/>
          </w:rPr>
          <w:fldChar w:fldCharType="separate"/>
        </w:r>
        <w:r>
          <w:rPr>
            <w:noProof/>
            <w:webHidden/>
          </w:rPr>
          <w:t>13</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r:id="rId20" w:anchor="_Toc302998180" w:history="1">
        <w:r w:rsidRPr="004F2026">
          <w:rPr>
            <w:rStyle w:val="Hyperlink"/>
            <w:noProof/>
          </w:rPr>
          <w:t>Figure 11: Konnecting People</w:t>
        </w:r>
        <w:r>
          <w:rPr>
            <w:noProof/>
            <w:webHidden/>
          </w:rPr>
          <w:tab/>
        </w:r>
        <w:r>
          <w:rPr>
            <w:noProof/>
            <w:webHidden/>
          </w:rPr>
          <w:fldChar w:fldCharType="begin"/>
        </w:r>
        <w:r>
          <w:rPr>
            <w:noProof/>
            <w:webHidden/>
          </w:rPr>
          <w:instrText xml:space="preserve"> PAGEREF _Toc302998180 \h </w:instrText>
        </w:r>
        <w:r>
          <w:rPr>
            <w:noProof/>
            <w:webHidden/>
          </w:rPr>
        </w:r>
        <w:r>
          <w:rPr>
            <w:noProof/>
            <w:webHidden/>
          </w:rPr>
          <w:fldChar w:fldCharType="separate"/>
        </w:r>
        <w:r>
          <w:rPr>
            <w:noProof/>
            <w:webHidden/>
          </w:rPr>
          <w:t>13</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w:anchor="_Toc302998181" w:history="1">
        <w:r w:rsidRPr="004F2026">
          <w:rPr>
            <w:rStyle w:val="Hyperlink"/>
            <w:noProof/>
          </w:rPr>
          <w:t>Figure 12 Flow diagram RM</w:t>
        </w:r>
        <w:r>
          <w:rPr>
            <w:noProof/>
            <w:webHidden/>
          </w:rPr>
          <w:tab/>
        </w:r>
        <w:r>
          <w:rPr>
            <w:noProof/>
            <w:webHidden/>
          </w:rPr>
          <w:fldChar w:fldCharType="begin"/>
        </w:r>
        <w:r>
          <w:rPr>
            <w:noProof/>
            <w:webHidden/>
          </w:rPr>
          <w:instrText xml:space="preserve"> PAGEREF _Toc302998181 \h </w:instrText>
        </w:r>
        <w:r>
          <w:rPr>
            <w:noProof/>
            <w:webHidden/>
          </w:rPr>
        </w:r>
        <w:r>
          <w:rPr>
            <w:noProof/>
            <w:webHidden/>
          </w:rPr>
          <w:fldChar w:fldCharType="separate"/>
        </w:r>
        <w:r>
          <w:rPr>
            <w:noProof/>
            <w:webHidden/>
          </w:rPr>
          <w:t>14</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w:anchor="_Toc302998182" w:history="1">
        <w:r w:rsidRPr="004F2026">
          <w:rPr>
            <w:rStyle w:val="Hyperlink"/>
            <w:noProof/>
          </w:rPr>
          <w:t>Figure 13 Overview Ship Charter</w:t>
        </w:r>
        <w:r>
          <w:rPr>
            <w:noProof/>
            <w:webHidden/>
          </w:rPr>
          <w:tab/>
        </w:r>
        <w:r>
          <w:rPr>
            <w:noProof/>
            <w:webHidden/>
          </w:rPr>
          <w:fldChar w:fldCharType="begin"/>
        </w:r>
        <w:r>
          <w:rPr>
            <w:noProof/>
            <w:webHidden/>
          </w:rPr>
          <w:instrText xml:space="preserve"> PAGEREF _Toc302998182 \h </w:instrText>
        </w:r>
        <w:r>
          <w:rPr>
            <w:noProof/>
            <w:webHidden/>
          </w:rPr>
        </w:r>
        <w:r>
          <w:rPr>
            <w:noProof/>
            <w:webHidden/>
          </w:rPr>
          <w:fldChar w:fldCharType="separate"/>
        </w:r>
        <w:r>
          <w:rPr>
            <w:noProof/>
            <w:webHidden/>
          </w:rPr>
          <w:t>16</w:t>
        </w:r>
        <w:r>
          <w:rPr>
            <w:noProof/>
            <w:webHidden/>
          </w:rPr>
          <w:fldChar w:fldCharType="end"/>
        </w:r>
      </w:hyperlink>
    </w:p>
    <w:p w:rsidR="00516DCE" w:rsidRDefault="00516DCE">
      <w:pPr>
        <w:pStyle w:val="TableofFigures"/>
        <w:tabs>
          <w:tab w:val="right" w:leader="dot" w:pos="8987"/>
        </w:tabs>
        <w:rPr>
          <w:rFonts w:asciiTheme="minorHAnsi" w:eastAsiaTheme="minorEastAsia" w:hAnsiTheme="minorHAnsi" w:cstheme="minorBidi"/>
          <w:noProof/>
          <w:sz w:val="22"/>
          <w:szCs w:val="22"/>
          <w:lang w:bidi="ar-SA"/>
        </w:rPr>
      </w:pPr>
      <w:hyperlink w:anchor="_Toc302998183" w:history="1">
        <w:r w:rsidRPr="004F2026">
          <w:rPr>
            <w:rStyle w:val="Hyperlink"/>
            <w:noProof/>
          </w:rPr>
          <w:t>Figure 14 High Level system architecture-Spot charter</w:t>
        </w:r>
        <w:r>
          <w:rPr>
            <w:noProof/>
            <w:webHidden/>
          </w:rPr>
          <w:tab/>
        </w:r>
        <w:r>
          <w:rPr>
            <w:noProof/>
            <w:webHidden/>
          </w:rPr>
          <w:fldChar w:fldCharType="begin"/>
        </w:r>
        <w:r>
          <w:rPr>
            <w:noProof/>
            <w:webHidden/>
          </w:rPr>
          <w:instrText xml:space="preserve"> PAGEREF _Toc302998183 \h </w:instrText>
        </w:r>
        <w:r>
          <w:rPr>
            <w:noProof/>
            <w:webHidden/>
          </w:rPr>
        </w:r>
        <w:r>
          <w:rPr>
            <w:noProof/>
            <w:webHidden/>
          </w:rPr>
          <w:fldChar w:fldCharType="separate"/>
        </w:r>
        <w:r>
          <w:rPr>
            <w:noProof/>
            <w:webHidden/>
          </w:rPr>
          <w:t>17</w:t>
        </w:r>
        <w:r>
          <w:rPr>
            <w:noProof/>
            <w:webHidden/>
          </w:rPr>
          <w:fldChar w:fldCharType="end"/>
        </w:r>
      </w:hyperlink>
    </w:p>
    <w:p w:rsidR="00950DFE" w:rsidRPr="00F36B06" w:rsidRDefault="00854595" w:rsidP="000E1B03">
      <w:pPr>
        <w:ind w:left="0" w:firstLine="0"/>
        <w:rPr>
          <w:sz w:val="18"/>
          <w:szCs w:val="18"/>
        </w:rPr>
      </w:pPr>
      <w:r>
        <w:rPr>
          <w:sz w:val="18"/>
          <w:szCs w:val="18"/>
        </w:rPr>
        <w:fldChar w:fldCharType="end"/>
      </w:r>
    </w:p>
    <w:p w:rsidR="00F36B06" w:rsidRDefault="00176773" w:rsidP="00D50FF6">
      <w:pPr>
        <w:pStyle w:val="Heading1"/>
        <w:numPr>
          <w:ilvl w:val="0"/>
          <w:numId w:val="3"/>
        </w:numPr>
      </w:pPr>
      <w:bookmarkStart w:id="0" w:name="_Toc760188"/>
      <w:bookmarkStart w:id="1" w:name="_Toc761656"/>
      <w:bookmarkStart w:id="2" w:name="_Toc768671"/>
      <w:bookmarkStart w:id="3" w:name="_Toc768903"/>
      <w:bookmarkStart w:id="4" w:name="_Toc769007"/>
      <w:bookmarkStart w:id="5" w:name="_Toc769073"/>
      <w:bookmarkStart w:id="6" w:name="_Toc769354"/>
      <w:bookmarkStart w:id="7" w:name="_Toc769599"/>
      <w:r>
        <w:br w:type="page"/>
      </w:r>
      <w:bookmarkStart w:id="8" w:name="_Toc302998141"/>
      <w:r w:rsidR="00950DFE" w:rsidRPr="00FE76B3">
        <w:lastRenderedPageBreak/>
        <w:t>Introduction</w:t>
      </w:r>
      <w:bookmarkEnd w:id="0"/>
      <w:bookmarkEnd w:id="1"/>
      <w:bookmarkEnd w:id="2"/>
      <w:bookmarkEnd w:id="3"/>
      <w:bookmarkEnd w:id="4"/>
      <w:bookmarkEnd w:id="5"/>
      <w:bookmarkEnd w:id="6"/>
      <w:bookmarkEnd w:id="7"/>
      <w:bookmarkEnd w:id="8"/>
      <w:r w:rsidR="00F36B06" w:rsidRPr="00FE76B3">
        <w:tab/>
      </w:r>
      <w:r w:rsidR="00F36B06" w:rsidRPr="00FE76B3">
        <w:tab/>
      </w:r>
      <w:r w:rsidR="00F36B06" w:rsidRPr="00FE76B3">
        <w:tab/>
      </w:r>
      <w:r w:rsidR="00F36B06" w:rsidRPr="00FE76B3">
        <w:tab/>
      </w:r>
      <w:r w:rsidR="00F36B06" w:rsidRPr="00FE76B3">
        <w:tab/>
      </w:r>
      <w:r w:rsidR="00F36B06" w:rsidRPr="00FE76B3">
        <w:tab/>
      </w:r>
      <w:r w:rsidR="00F36B06" w:rsidRPr="00FE76B3">
        <w:tab/>
      </w:r>
      <w:r w:rsidR="00F36B06" w:rsidRPr="00FE76B3">
        <w:tab/>
      </w:r>
      <w:bookmarkStart w:id="9" w:name="_Toc760189"/>
      <w:bookmarkStart w:id="10" w:name="_Toc761657"/>
      <w:bookmarkStart w:id="11" w:name="_Toc768672"/>
      <w:bookmarkStart w:id="12" w:name="_Toc768904"/>
      <w:bookmarkStart w:id="13" w:name="_Toc769008"/>
      <w:bookmarkStart w:id="14" w:name="_Toc769074"/>
      <w:bookmarkStart w:id="15" w:name="_Toc769355"/>
      <w:bookmarkStart w:id="16" w:name="_Toc769600"/>
    </w:p>
    <w:bookmarkEnd w:id="9"/>
    <w:bookmarkEnd w:id="10"/>
    <w:bookmarkEnd w:id="11"/>
    <w:bookmarkEnd w:id="12"/>
    <w:bookmarkEnd w:id="13"/>
    <w:bookmarkEnd w:id="14"/>
    <w:bookmarkEnd w:id="15"/>
    <w:bookmarkEnd w:id="16"/>
    <w:p w:rsidR="00D0638B" w:rsidRPr="00D0638B" w:rsidRDefault="00D0638B" w:rsidP="00D0638B">
      <w:pPr>
        <w:pStyle w:val="NormalWeb"/>
        <w:spacing w:after="240"/>
        <w:jc w:val="both"/>
        <w:rPr>
          <w:rFonts w:ascii="Calibri" w:hAnsi="Calibri"/>
          <w:sz w:val="21"/>
          <w:szCs w:val="20"/>
          <w:lang w:val="en-US" w:eastAsia="en-US" w:bidi="en-US"/>
        </w:rPr>
      </w:pPr>
    </w:p>
    <w:p w:rsidR="00B10314" w:rsidRPr="00B35641" w:rsidRDefault="004B5238" w:rsidP="00D50FF6">
      <w:pPr>
        <w:pStyle w:val="Heading1"/>
        <w:numPr>
          <w:ilvl w:val="0"/>
          <w:numId w:val="3"/>
        </w:numPr>
      </w:pPr>
      <w:bookmarkStart w:id="17" w:name="_Toc302998142"/>
      <w:r>
        <w:t xml:space="preserve">Key Technology Areas </w:t>
      </w:r>
      <w:r w:rsidR="00D917B8">
        <w:t xml:space="preserve">in </w:t>
      </w:r>
      <w:r w:rsidR="00564B16">
        <w:t xml:space="preserve">Enterprise </w:t>
      </w:r>
      <w:r w:rsidR="002B3958" w:rsidRPr="00B35641">
        <w:t>Technology</w:t>
      </w:r>
      <w:bookmarkEnd w:id="17"/>
    </w:p>
    <w:p w:rsidR="00D00D17" w:rsidRPr="00F970F7" w:rsidRDefault="007A56F3" w:rsidP="00116A75">
      <w:pPr>
        <w:pStyle w:val="NormalWeb"/>
        <w:spacing w:before="0" w:beforeAutospacing="0" w:after="0" w:afterAutospacing="0" w:line="360" w:lineRule="auto"/>
        <w:rPr>
          <w:rFonts w:ascii="Calibri" w:hAnsi="Calibri"/>
          <w:sz w:val="21"/>
          <w:szCs w:val="20"/>
          <w:lang w:val="en-US" w:eastAsia="en-US" w:bidi="en-US"/>
        </w:rPr>
      </w:pPr>
      <w:r w:rsidRPr="00F970F7">
        <w:rPr>
          <w:rFonts w:ascii="Calibri" w:hAnsi="Calibri"/>
          <w:sz w:val="21"/>
          <w:szCs w:val="20"/>
          <w:lang w:val="en-US" w:eastAsia="en-US" w:bidi="en-US"/>
        </w:rPr>
        <w:t xml:space="preserve">In the </w:t>
      </w:r>
      <w:r w:rsidR="00564B16" w:rsidRPr="00F970F7">
        <w:rPr>
          <w:rFonts w:ascii="Calibri" w:hAnsi="Calibri"/>
          <w:sz w:val="21"/>
          <w:szCs w:val="20"/>
          <w:lang w:val="en-US" w:eastAsia="en-US" w:bidi="en-US"/>
        </w:rPr>
        <w:t xml:space="preserve">enterprise </w:t>
      </w:r>
      <w:r w:rsidR="00D917B8" w:rsidRPr="00F970F7">
        <w:rPr>
          <w:rFonts w:ascii="Calibri" w:hAnsi="Calibri"/>
          <w:sz w:val="21"/>
          <w:szCs w:val="20"/>
          <w:lang w:val="en-US" w:eastAsia="en-US" w:bidi="en-US"/>
        </w:rPr>
        <w:t>technology domain, w</w:t>
      </w:r>
      <w:r w:rsidR="00D00D17" w:rsidRPr="00F970F7">
        <w:rPr>
          <w:rFonts w:ascii="Calibri" w:hAnsi="Calibri"/>
          <w:sz w:val="21"/>
          <w:szCs w:val="20"/>
          <w:lang w:val="en-US" w:eastAsia="en-US" w:bidi="en-US"/>
        </w:rPr>
        <w:t xml:space="preserve">e </w:t>
      </w:r>
      <w:r w:rsidR="00D917B8" w:rsidRPr="00F970F7">
        <w:rPr>
          <w:rFonts w:ascii="Calibri" w:hAnsi="Calibri"/>
          <w:sz w:val="21"/>
          <w:szCs w:val="20"/>
          <w:lang w:val="en-US" w:eastAsia="en-US" w:bidi="en-US"/>
        </w:rPr>
        <w:t xml:space="preserve">offer services to </w:t>
      </w:r>
      <w:r w:rsidR="00D00D17" w:rsidRPr="00F970F7">
        <w:rPr>
          <w:rFonts w:ascii="Calibri" w:hAnsi="Calibri"/>
          <w:sz w:val="21"/>
          <w:szCs w:val="20"/>
          <w:lang w:val="en-US" w:eastAsia="en-US" w:bidi="en-US"/>
        </w:rPr>
        <w:t>our customers</w:t>
      </w:r>
      <w:r w:rsidRPr="00F970F7">
        <w:rPr>
          <w:rFonts w:ascii="Calibri" w:hAnsi="Calibri"/>
          <w:sz w:val="21"/>
          <w:szCs w:val="20"/>
          <w:lang w:val="en-US" w:eastAsia="en-US" w:bidi="en-US"/>
        </w:rPr>
        <w:t xml:space="preserve"> </w:t>
      </w:r>
      <w:r w:rsidR="00D917B8" w:rsidRPr="00F970F7">
        <w:rPr>
          <w:rFonts w:ascii="Calibri" w:hAnsi="Calibri"/>
          <w:sz w:val="21"/>
          <w:szCs w:val="20"/>
          <w:lang w:val="en-US" w:eastAsia="en-US" w:bidi="en-US"/>
        </w:rPr>
        <w:t>in the following areas</w:t>
      </w:r>
    </w:p>
    <w:p w:rsidR="00D0638B" w:rsidRDefault="00564B16" w:rsidP="00116A75">
      <w:pPr>
        <w:numPr>
          <w:ilvl w:val="0"/>
          <w:numId w:val="5"/>
        </w:numPr>
        <w:spacing w:line="276" w:lineRule="auto"/>
        <w:jc w:val="left"/>
      </w:pPr>
      <w:r>
        <w:t xml:space="preserve">Software solutions for shipping </w:t>
      </w:r>
      <w:r w:rsidR="00256775">
        <w:t>industry</w:t>
      </w:r>
    </w:p>
    <w:p w:rsidR="00564B16" w:rsidRDefault="00D0638B" w:rsidP="00116A75">
      <w:pPr>
        <w:numPr>
          <w:ilvl w:val="0"/>
          <w:numId w:val="5"/>
        </w:numPr>
        <w:spacing w:line="276" w:lineRule="auto"/>
        <w:jc w:val="left"/>
      </w:pPr>
      <w:r>
        <w:t>Software solutions for media</w:t>
      </w:r>
    </w:p>
    <w:p w:rsidR="002B3958" w:rsidRPr="00933DA7" w:rsidRDefault="00D0638B" w:rsidP="00F970F7">
      <w:pPr>
        <w:numPr>
          <w:ilvl w:val="0"/>
          <w:numId w:val="5"/>
        </w:numPr>
        <w:spacing w:line="276" w:lineRule="auto"/>
        <w:jc w:val="left"/>
      </w:pPr>
      <w:r>
        <w:t>Custom Applications</w:t>
      </w:r>
    </w:p>
    <w:p w:rsidR="00D0638B" w:rsidRDefault="00D0638B" w:rsidP="00F970F7">
      <w:pPr>
        <w:numPr>
          <w:ilvl w:val="0"/>
          <w:numId w:val="5"/>
        </w:numPr>
        <w:spacing w:line="276" w:lineRule="auto"/>
        <w:jc w:val="left"/>
      </w:pPr>
      <w:r>
        <w:t xml:space="preserve">Web portal development </w:t>
      </w:r>
    </w:p>
    <w:p w:rsidR="008B2A78" w:rsidRPr="00D0638B" w:rsidRDefault="00D0638B" w:rsidP="00D0638B">
      <w:pPr>
        <w:tabs>
          <w:tab w:val="left" w:pos="4262"/>
        </w:tabs>
      </w:pPr>
      <w:r>
        <w:tab/>
      </w:r>
    </w:p>
    <w:p w:rsidR="00705602" w:rsidRDefault="00020F47" w:rsidP="00705602">
      <w:pPr>
        <w:pStyle w:val="Caption"/>
        <w:keepNext/>
        <w:ind w:left="0" w:firstLine="0"/>
        <w:jc w:val="left"/>
      </w:pPr>
      <w:r w:rsidRPr="00020F47">
        <w:rPr>
          <w:noProof/>
          <w:sz w:val="28"/>
          <w:lang w:bidi="ar-SA"/>
        </w:rPr>
        <w:drawing>
          <wp:inline distT="0" distB="0" distL="0" distR="0" wp14:anchorId="57F48066" wp14:editId="59EEA9C9">
            <wp:extent cx="5486400" cy="32004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633B0A" w:rsidRDefault="00705602" w:rsidP="00705602">
      <w:pPr>
        <w:pStyle w:val="Caption"/>
        <w:jc w:val="center"/>
      </w:pPr>
      <w:bookmarkStart w:id="18" w:name="_Toc302998170"/>
      <w:r>
        <w:t xml:space="preserve">Figure </w:t>
      </w:r>
      <w:fldSimple w:instr=" SEQ Figure \* ARABIC ">
        <w:r w:rsidR="008845A1">
          <w:rPr>
            <w:noProof/>
          </w:rPr>
          <w:t>1</w:t>
        </w:r>
      </w:fldSimple>
      <w:r>
        <w:t>:</w:t>
      </w:r>
      <w:r w:rsidRPr="00705602">
        <w:t xml:space="preserve"> </w:t>
      </w:r>
      <w:r>
        <w:t>Enterprise Technology Focus Areas</w:t>
      </w:r>
      <w:bookmarkEnd w:id="18"/>
    </w:p>
    <w:p w:rsidR="00705602" w:rsidRDefault="00705602" w:rsidP="00705602"/>
    <w:p w:rsidR="009F021E" w:rsidRPr="008465C2" w:rsidRDefault="005A74F4" w:rsidP="009F021E">
      <w:pPr>
        <w:pStyle w:val="Heading1"/>
      </w:pPr>
      <w:bookmarkStart w:id="19" w:name="_Toc302998143"/>
      <w:r>
        <w:t xml:space="preserve">Key Projects </w:t>
      </w:r>
      <w:r w:rsidR="009F021E">
        <w:t xml:space="preserve">in </w:t>
      </w:r>
      <w:r>
        <w:t>Enterprise domain at ThinkPalm</w:t>
      </w:r>
      <w:bookmarkEnd w:id="19"/>
      <w:r w:rsidR="009F021E" w:rsidRPr="00F57D42">
        <w:tab/>
      </w:r>
    </w:p>
    <w:p w:rsidR="006E7DFE" w:rsidRDefault="005A74F4" w:rsidP="00F4175C">
      <w:pPr>
        <w:pStyle w:val="Heading2"/>
      </w:pPr>
      <w:bookmarkStart w:id="20" w:name="_Toc302998144"/>
      <w:r>
        <w:t>Ship Palm</w:t>
      </w:r>
      <w:bookmarkEnd w:id="20"/>
    </w:p>
    <w:p w:rsidR="00BA2164" w:rsidRDefault="00D229B0" w:rsidP="001D1408">
      <w:pPr>
        <w:ind w:firstLine="0"/>
      </w:pPr>
      <w:r>
        <w:t xml:space="preserve">ShipPalm is </w:t>
      </w:r>
      <w:r w:rsidR="00256775">
        <w:t xml:space="preserve">the flagship </w:t>
      </w:r>
      <w:r w:rsidR="00BA2164">
        <w:t xml:space="preserve">product of </w:t>
      </w:r>
      <w:proofErr w:type="spellStart"/>
      <w:r>
        <w:t>ThinkPalm</w:t>
      </w:r>
      <w:proofErr w:type="spellEnd"/>
      <w:r w:rsidR="00F4175C" w:rsidRPr="00F970F7">
        <w:t>.</w:t>
      </w:r>
      <w:r w:rsidR="00576CBC">
        <w:t xml:space="preserve"> </w:t>
      </w:r>
      <w:r>
        <w:t xml:space="preserve">ShipPalm is a comprehensive software suite to handle technical and commercial management of ships &amp; vessels at sea. Its different modules cover a wide spectrum of Ship’s technical and commercial operations onboard as well as at the control/ management centers onshore. It will be used by various categories of users onboard as well as by technical and non-technical staff located at control centers/ offices onshore, ship owners and </w:t>
      </w:r>
      <w:r w:rsidR="005C109B">
        <w:t>ag</w:t>
      </w:r>
      <w:r>
        <w:t xml:space="preserve">ents. The product is being built on a highly customizable framework and aims to provide simple and easy to use user interfaces </w:t>
      </w:r>
      <w:r w:rsidR="00256775">
        <w:t>for the end users</w:t>
      </w:r>
      <w:r>
        <w:t xml:space="preserve">. </w:t>
      </w:r>
    </w:p>
    <w:p w:rsidR="00F970F7" w:rsidRPr="00F970F7" w:rsidRDefault="00CB2740" w:rsidP="001D1408">
      <w:pPr>
        <w:ind w:firstLine="0"/>
      </w:pPr>
      <w:r w:rsidRPr="00F970F7">
        <w:lastRenderedPageBreak/>
        <w:t>ShipPalm has the</w:t>
      </w:r>
      <w:r w:rsidR="00F970F7">
        <w:t xml:space="preserve"> following functions:</w:t>
      </w:r>
    </w:p>
    <w:p w:rsidR="00CB2740" w:rsidRDefault="00CB2740" w:rsidP="00065A7C">
      <w:pPr>
        <w:numPr>
          <w:ilvl w:val="0"/>
          <w:numId w:val="7"/>
        </w:numPr>
        <w:overflowPunct w:val="0"/>
        <w:spacing w:line="276" w:lineRule="auto"/>
        <w:textAlignment w:val="baseline"/>
      </w:pPr>
      <w:r>
        <w:t>Single unique platform providing robust ship monitoring &amp; management capability</w:t>
      </w:r>
      <w:r w:rsidR="00256775">
        <w:t>.</w:t>
      </w:r>
    </w:p>
    <w:p w:rsidR="00CB2740" w:rsidRDefault="00CB2740" w:rsidP="00065A7C">
      <w:pPr>
        <w:numPr>
          <w:ilvl w:val="0"/>
          <w:numId w:val="7"/>
        </w:numPr>
        <w:overflowPunct w:val="0"/>
        <w:spacing w:line="276" w:lineRule="auto"/>
        <w:textAlignment w:val="baseline"/>
      </w:pPr>
      <w:r>
        <w:t>Seamless integration of ship side and shore side operations and thereby achieving transparency at optimal level</w:t>
      </w:r>
      <w:r w:rsidR="00256775">
        <w:t>.</w:t>
      </w:r>
    </w:p>
    <w:p w:rsidR="00F4175C" w:rsidRDefault="00CB2740" w:rsidP="00065A7C">
      <w:pPr>
        <w:numPr>
          <w:ilvl w:val="0"/>
          <w:numId w:val="7"/>
        </w:numPr>
        <w:overflowPunct w:val="0"/>
        <w:spacing w:line="276" w:lineRule="auto"/>
        <w:textAlignment w:val="baseline"/>
      </w:pPr>
      <w:r>
        <w:t xml:space="preserve">Real time reporting of ship data on 24 x7 </w:t>
      </w:r>
      <w:proofErr w:type="gramStart"/>
      <w:r>
        <w:t>basis</w:t>
      </w:r>
      <w:proofErr w:type="gramEnd"/>
      <w:r w:rsidR="00256775">
        <w:t>.</w:t>
      </w:r>
    </w:p>
    <w:p w:rsidR="00CB2740" w:rsidRDefault="00CB2740" w:rsidP="00065A7C">
      <w:pPr>
        <w:numPr>
          <w:ilvl w:val="0"/>
          <w:numId w:val="7"/>
        </w:numPr>
        <w:overflowPunct w:val="0"/>
        <w:spacing w:line="276" w:lineRule="auto"/>
        <w:textAlignment w:val="baseline"/>
      </w:pPr>
      <w:r>
        <w:t>Offers increased quality, safety &amp; security management along with strong inventory management system</w:t>
      </w:r>
      <w:r w:rsidR="00256775">
        <w:t>.</w:t>
      </w:r>
    </w:p>
    <w:p w:rsidR="00CB2740" w:rsidRDefault="00CB2740" w:rsidP="00065A7C">
      <w:pPr>
        <w:numPr>
          <w:ilvl w:val="0"/>
          <w:numId w:val="7"/>
        </w:numPr>
        <w:overflowPunct w:val="0"/>
        <w:spacing w:line="276" w:lineRule="auto"/>
        <w:textAlignment w:val="baseline"/>
      </w:pPr>
      <w:r>
        <w:t>Effective representation of critical data enables the decision makers to take the right decision at the right time</w:t>
      </w:r>
      <w:r w:rsidR="00256775">
        <w:t>.</w:t>
      </w:r>
    </w:p>
    <w:p w:rsidR="00CB2740" w:rsidRDefault="00CB2740" w:rsidP="00065A7C">
      <w:pPr>
        <w:numPr>
          <w:ilvl w:val="0"/>
          <w:numId w:val="7"/>
        </w:numPr>
        <w:overflowPunct w:val="0"/>
        <w:spacing w:line="276" w:lineRule="auto"/>
        <w:textAlignment w:val="baseline"/>
      </w:pPr>
      <w:r>
        <w:t>Integrates crew management, finance &amp; accounting module along with the operations</w:t>
      </w:r>
    </w:p>
    <w:p w:rsidR="00CB2740" w:rsidRDefault="00CB2740" w:rsidP="00065A7C">
      <w:pPr>
        <w:numPr>
          <w:ilvl w:val="0"/>
          <w:numId w:val="7"/>
        </w:numPr>
        <w:overflowPunct w:val="0"/>
        <w:spacing w:line="276" w:lineRule="auto"/>
        <w:textAlignment w:val="baseline"/>
      </w:pPr>
      <w:r>
        <w:t xml:space="preserve">Robust planned maintenance and repair management system forms an integral part of </w:t>
      </w:r>
      <w:r w:rsidR="00256775">
        <w:t>this unique platform.</w:t>
      </w:r>
    </w:p>
    <w:p w:rsidR="00256775" w:rsidRDefault="00CB2740" w:rsidP="00256775">
      <w:pPr>
        <w:pStyle w:val="ListParagraph"/>
        <w:numPr>
          <w:ilvl w:val="0"/>
          <w:numId w:val="7"/>
        </w:numPr>
        <w:overflowPunct w:val="0"/>
        <w:spacing w:line="276" w:lineRule="auto"/>
        <w:textAlignment w:val="baseline"/>
      </w:pPr>
      <w:r>
        <w:t>Document management system caters the need of effective document sharing and accessibility needs of the shipping industry</w:t>
      </w:r>
      <w:r w:rsidR="00256775">
        <w:t>.</w:t>
      </w: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256775" w:rsidRDefault="00256775" w:rsidP="00256775">
      <w:pPr>
        <w:overflowPunct w:val="0"/>
        <w:spacing w:line="276" w:lineRule="auto"/>
        <w:textAlignment w:val="baseline"/>
      </w:pPr>
    </w:p>
    <w:p w:rsidR="007D7774" w:rsidRDefault="005034E9" w:rsidP="00116A75">
      <w:pPr>
        <w:pStyle w:val="Heading3"/>
      </w:pPr>
      <w:bookmarkStart w:id="21" w:name="_Toc302998145"/>
      <w:r w:rsidRPr="001F486C">
        <w:t>Building Blocks</w:t>
      </w:r>
      <w:bookmarkEnd w:id="21"/>
    </w:p>
    <w:p w:rsidR="00EE1D6E" w:rsidRDefault="001D1408" w:rsidP="00256775">
      <w:pPr>
        <w:ind w:left="0" w:firstLine="720"/>
      </w:pPr>
      <w:r>
        <w:t>Following are the modules of the product, ShipPalm:</w:t>
      </w:r>
    </w:p>
    <w:p w:rsidR="002563B4" w:rsidRDefault="002563B4" w:rsidP="002563B4">
      <w:pPr>
        <w:keepNext/>
        <w:tabs>
          <w:tab w:val="left" w:pos="0"/>
        </w:tabs>
        <w:ind w:left="0" w:firstLine="0"/>
      </w:pPr>
      <w:r>
        <w:rPr>
          <w:noProof/>
          <w:lang w:bidi="ar-SA"/>
        </w:rPr>
        <w:drawing>
          <wp:inline distT="0" distB="0" distL="0" distR="0" wp14:anchorId="1408A664" wp14:editId="2AE3FDF5">
            <wp:extent cx="6297506" cy="5852160"/>
            <wp:effectExtent l="0" t="0" r="8255" b="0"/>
            <wp:docPr id="4" name="Picture 4" descr="C:\Users\vipin.b\Desktop\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pin.b\Desktop\circl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4104" cy="5858292"/>
                    </a:xfrm>
                    <a:prstGeom prst="rect">
                      <a:avLst/>
                    </a:prstGeom>
                    <a:noFill/>
                    <a:ln>
                      <a:noFill/>
                    </a:ln>
                  </pic:spPr>
                </pic:pic>
              </a:graphicData>
            </a:graphic>
          </wp:inline>
        </w:drawing>
      </w:r>
    </w:p>
    <w:p w:rsidR="005034E9" w:rsidRDefault="002563B4" w:rsidP="002563B4">
      <w:pPr>
        <w:pStyle w:val="Caption"/>
        <w:jc w:val="center"/>
      </w:pPr>
      <w:bookmarkStart w:id="22" w:name="_Toc302998171"/>
      <w:r>
        <w:t xml:space="preserve">Figure </w:t>
      </w:r>
      <w:fldSimple w:instr=" SEQ Figure \* ARABIC ">
        <w:r w:rsidR="008845A1">
          <w:rPr>
            <w:noProof/>
          </w:rPr>
          <w:t>2</w:t>
        </w:r>
      </w:fldSimple>
      <w:r>
        <w:t>: SHIPPALM Modules</w:t>
      </w:r>
      <w:bookmarkEnd w:id="22"/>
    </w:p>
    <w:p w:rsidR="002563B4" w:rsidRDefault="002563B4" w:rsidP="002563B4">
      <w:pPr>
        <w:tabs>
          <w:tab w:val="left" w:pos="0"/>
        </w:tabs>
        <w:ind w:left="0" w:firstLine="0"/>
      </w:pPr>
    </w:p>
    <w:p w:rsidR="002563B4" w:rsidRDefault="002563B4" w:rsidP="002563B4">
      <w:pPr>
        <w:tabs>
          <w:tab w:val="left" w:pos="0"/>
        </w:tabs>
        <w:ind w:left="0" w:firstLine="0"/>
      </w:pPr>
    </w:p>
    <w:p w:rsidR="002563B4" w:rsidRDefault="002563B4" w:rsidP="002563B4">
      <w:pPr>
        <w:tabs>
          <w:tab w:val="left" w:pos="0"/>
        </w:tabs>
        <w:ind w:left="0" w:firstLine="0"/>
      </w:pPr>
    </w:p>
    <w:p w:rsidR="002563B4" w:rsidRDefault="002563B4" w:rsidP="002563B4">
      <w:pPr>
        <w:tabs>
          <w:tab w:val="left" w:pos="0"/>
        </w:tabs>
        <w:ind w:left="0" w:firstLine="0"/>
      </w:pPr>
    </w:p>
    <w:p w:rsidR="00256775" w:rsidRDefault="00256775" w:rsidP="002563B4">
      <w:pPr>
        <w:tabs>
          <w:tab w:val="left" w:pos="0"/>
        </w:tabs>
        <w:ind w:left="0" w:firstLine="0"/>
      </w:pPr>
    </w:p>
    <w:p w:rsidR="00256775" w:rsidRDefault="00256775" w:rsidP="002563B4">
      <w:pPr>
        <w:tabs>
          <w:tab w:val="left" w:pos="0"/>
        </w:tabs>
        <w:ind w:left="0" w:firstLine="0"/>
      </w:pPr>
    </w:p>
    <w:p w:rsidR="0059772A" w:rsidRDefault="00D244E8" w:rsidP="00116A75">
      <w:pPr>
        <w:pStyle w:val="Heading3"/>
      </w:pPr>
      <w:bookmarkStart w:id="23" w:name="_Toc302998146"/>
      <w:r>
        <w:lastRenderedPageBreak/>
        <w:t>High Level Architecture-ShipPalm</w:t>
      </w:r>
      <w:bookmarkEnd w:id="23"/>
    </w:p>
    <w:p w:rsidR="00610051" w:rsidRDefault="00D244E8" w:rsidP="00365C32">
      <w:pPr>
        <w:keepNext/>
        <w:ind w:left="0" w:firstLine="0"/>
      </w:pPr>
      <w:r>
        <w:rPr>
          <w:noProof/>
          <w:lang w:bidi="ar-SA"/>
        </w:rPr>
        <w:drawing>
          <wp:inline distT="0" distB="0" distL="0" distR="0" wp14:anchorId="5E0A11A7" wp14:editId="4354100E">
            <wp:extent cx="5713095" cy="4674350"/>
            <wp:effectExtent l="0" t="0" r="1905" b="0"/>
            <wp:docPr id="11" name="Picture 11" descr="C:\Users\Ann.r\Desktop\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r\Desktop\s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3095" cy="4674350"/>
                    </a:xfrm>
                    <a:prstGeom prst="rect">
                      <a:avLst/>
                    </a:prstGeom>
                    <a:noFill/>
                    <a:ln>
                      <a:noFill/>
                    </a:ln>
                  </pic:spPr>
                </pic:pic>
              </a:graphicData>
            </a:graphic>
          </wp:inline>
        </w:drawing>
      </w:r>
    </w:p>
    <w:p w:rsidR="00D244E8" w:rsidRDefault="00610051" w:rsidP="00610051">
      <w:pPr>
        <w:pStyle w:val="Caption"/>
        <w:jc w:val="center"/>
      </w:pPr>
      <w:bookmarkStart w:id="24" w:name="_Toc302998172"/>
      <w:r>
        <w:t xml:space="preserve">Figure </w:t>
      </w:r>
      <w:fldSimple w:instr=" SEQ Figure \* ARABIC ">
        <w:r w:rsidR="008845A1">
          <w:rPr>
            <w:noProof/>
          </w:rPr>
          <w:t>3</w:t>
        </w:r>
      </w:fldSimple>
      <w:r>
        <w:t>: ShipPalm – High Level Architecture</w:t>
      </w:r>
      <w:bookmarkEnd w:id="24"/>
    </w:p>
    <w:p w:rsidR="00BE6912" w:rsidRDefault="00BE6912" w:rsidP="00116A75">
      <w:pPr>
        <w:pStyle w:val="Heading3"/>
      </w:pPr>
      <w:r>
        <w:t xml:space="preserve"> </w:t>
      </w:r>
      <w:bookmarkStart w:id="25" w:name="_Toc302998147"/>
      <w:r>
        <w:t xml:space="preserve">Technology used </w:t>
      </w:r>
      <w:r w:rsidR="0018387F">
        <w:t>–ShipPalm</w:t>
      </w:r>
      <w:bookmarkEnd w:id="25"/>
    </w:p>
    <w:p w:rsidR="0018387F" w:rsidRPr="0018387F" w:rsidRDefault="0018387F" w:rsidP="0018387F"/>
    <w:tbl>
      <w:tblPr>
        <w:tblStyle w:val="TableGrid"/>
        <w:tblW w:w="0" w:type="auto"/>
        <w:tblInd w:w="918" w:type="dxa"/>
        <w:tblLook w:val="04A0" w:firstRow="1" w:lastRow="0" w:firstColumn="1" w:lastColumn="0" w:noHBand="0" w:noVBand="1"/>
      </w:tblPr>
      <w:tblGrid>
        <w:gridCol w:w="1188"/>
        <w:gridCol w:w="2430"/>
      </w:tblGrid>
      <w:tr w:rsidR="00365C32" w:rsidTr="00365C32">
        <w:tc>
          <w:tcPr>
            <w:tcW w:w="1188" w:type="dxa"/>
            <w:shd w:val="clear" w:color="auto" w:fill="95B3D7" w:themeFill="accent1" w:themeFillTint="99"/>
            <w:vAlign w:val="center"/>
          </w:tcPr>
          <w:p w:rsidR="00365C32" w:rsidRPr="00365C32" w:rsidRDefault="00365C32" w:rsidP="00365C32">
            <w:pPr>
              <w:ind w:left="0" w:firstLine="0"/>
              <w:jc w:val="left"/>
              <w:rPr>
                <w:b/>
              </w:rPr>
            </w:pPr>
            <w:r w:rsidRPr="00365C32">
              <w:rPr>
                <w:b/>
              </w:rPr>
              <w:t>Language</w:t>
            </w:r>
          </w:p>
        </w:tc>
        <w:tc>
          <w:tcPr>
            <w:tcW w:w="2430" w:type="dxa"/>
            <w:vAlign w:val="center"/>
          </w:tcPr>
          <w:p w:rsidR="00365C32" w:rsidRDefault="00365C32" w:rsidP="00365C32">
            <w:pPr>
              <w:ind w:left="0" w:firstLine="0"/>
              <w:jc w:val="left"/>
            </w:pPr>
            <w:r>
              <w:t xml:space="preserve">C#, </w:t>
            </w:r>
            <w:proofErr w:type="spellStart"/>
            <w:r>
              <w:t>Fluorinefx</w:t>
            </w:r>
            <w:proofErr w:type="spellEnd"/>
            <w:r>
              <w:t>, Flex</w:t>
            </w:r>
          </w:p>
        </w:tc>
      </w:tr>
      <w:tr w:rsidR="00365C32" w:rsidTr="00365C32">
        <w:tc>
          <w:tcPr>
            <w:tcW w:w="1188" w:type="dxa"/>
            <w:shd w:val="clear" w:color="auto" w:fill="95B3D7" w:themeFill="accent1" w:themeFillTint="99"/>
            <w:vAlign w:val="center"/>
          </w:tcPr>
          <w:p w:rsidR="00365C32" w:rsidRPr="00365C32" w:rsidRDefault="00365C32" w:rsidP="00365C32">
            <w:pPr>
              <w:ind w:left="0" w:firstLine="0"/>
              <w:jc w:val="left"/>
              <w:rPr>
                <w:b/>
              </w:rPr>
            </w:pPr>
            <w:r w:rsidRPr="00365C32">
              <w:rPr>
                <w:b/>
              </w:rPr>
              <w:t>Database</w:t>
            </w:r>
          </w:p>
        </w:tc>
        <w:tc>
          <w:tcPr>
            <w:tcW w:w="2430" w:type="dxa"/>
            <w:vAlign w:val="center"/>
          </w:tcPr>
          <w:p w:rsidR="00365C32" w:rsidRDefault="00365C32" w:rsidP="00365C32">
            <w:pPr>
              <w:ind w:left="0" w:firstLine="0"/>
              <w:jc w:val="left"/>
            </w:pPr>
            <w:r>
              <w:t>SQL Server 2008</w:t>
            </w:r>
          </w:p>
        </w:tc>
      </w:tr>
      <w:tr w:rsidR="00365C32" w:rsidTr="00365C32">
        <w:tc>
          <w:tcPr>
            <w:tcW w:w="1188" w:type="dxa"/>
            <w:shd w:val="clear" w:color="auto" w:fill="95B3D7" w:themeFill="accent1" w:themeFillTint="99"/>
            <w:vAlign w:val="center"/>
          </w:tcPr>
          <w:p w:rsidR="00365C32" w:rsidRPr="00365C32" w:rsidRDefault="00365C32" w:rsidP="00365C32">
            <w:pPr>
              <w:ind w:left="0" w:firstLine="0"/>
              <w:jc w:val="left"/>
              <w:rPr>
                <w:b/>
              </w:rPr>
            </w:pPr>
            <w:r w:rsidRPr="00365C32">
              <w:rPr>
                <w:b/>
              </w:rPr>
              <w:t>OS</w:t>
            </w:r>
          </w:p>
        </w:tc>
        <w:tc>
          <w:tcPr>
            <w:tcW w:w="2430" w:type="dxa"/>
            <w:vAlign w:val="center"/>
          </w:tcPr>
          <w:p w:rsidR="00365C32" w:rsidRDefault="00365C32" w:rsidP="00365C32">
            <w:pPr>
              <w:ind w:left="0" w:firstLine="0"/>
              <w:jc w:val="left"/>
            </w:pPr>
            <w:r>
              <w:t>Windows 2007 &amp; above</w:t>
            </w:r>
          </w:p>
        </w:tc>
      </w:tr>
    </w:tbl>
    <w:p w:rsidR="00576CBC" w:rsidRDefault="00576CBC" w:rsidP="00576CBC">
      <w:pPr>
        <w:ind w:left="0" w:firstLine="0"/>
      </w:pPr>
    </w:p>
    <w:p w:rsidR="000C1E2F" w:rsidRDefault="000C1E2F" w:rsidP="00576CBC">
      <w:pPr>
        <w:ind w:left="0" w:firstLine="0"/>
      </w:pPr>
    </w:p>
    <w:p w:rsidR="000C1E2F" w:rsidRDefault="000C1E2F" w:rsidP="00576CBC">
      <w:pPr>
        <w:ind w:left="0" w:firstLine="0"/>
      </w:pPr>
    </w:p>
    <w:p w:rsidR="000C1E2F" w:rsidRDefault="000C1E2F" w:rsidP="00576CBC">
      <w:pPr>
        <w:ind w:left="0" w:firstLine="0"/>
      </w:pPr>
    </w:p>
    <w:p w:rsidR="000C1E2F" w:rsidRDefault="000C1E2F" w:rsidP="00576CBC">
      <w:pPr>
        <w:ind w:left="0" w:firstLine="0"/>
      </w:pPr>
    </w:p>
    <w:p w:rsidR="000C1E2F" w:rsidRDefault="000C1E2F" w:rsidP="00576CBC">
      <w:pPr>
        <w:ind w:left="0" w:firstLine="0"/>
      </w:pPr>
    </w:p>
    <w:p w:rsidR="000C1E2F" w:rsidRDefault="000C1E2F" w:rsidP="00576CBC">
      <w:pPr>
        <w:ind w:left="0" w:firstLine="0"/>
      </w:pPr>
    </w:p>
    <w:p w:rsidR="000C1E2F" w:rsidRDefault="000C1E2F" w:rsidP="00576CBC">
      <w:pPr>
        <w:ind w:left="0" w:firstLine="0"/>
      </w:pPr>
    </w:p>
    <w:p w:rsidR="005034E9" w:rsidRDefault="006F1B29" w:rsidP="0059772A">
      <w:pPr>
        <w:pStyle w:val="Heading2"/>
      </w:pPr>
      <w:bookmarkStart w:id="26" w:name="_Toc302998148"/>
      <w:r>
        <w:lastRenderedPageBreak/>
        <w:t>CR</w:t>
      </w:r>
      <w:r w:rsidR="005034E9">
        <w:t>M</w:t>
      </w:r>
      <w:r w:rsidR="00256775">
        <w:t xml:space="preserve"> Software</w:t>
      </w:r>
      <w:bookmarkEnd w:id="26"/>
    </w:p>
    <w:p w:rsidR="005034E9" w:rsidRPr="00116A75" w:rsidRDefault="00D244E8" w:rsidP="00116A75">
      <w:pPr>
        <w:pStyle w:val="Heading3"/>
      </w:pPr>
      <w:bookmarkStart w:id="27" w:name="_Toc302998149"/>
      <w:r w:rsidRPr="00D244E8">
        <w:t>Overview</w:t>
      </w:r>
      <w:r>
        <w:t xml:space="preserve">- CRM </w:t>
      </w:r>
      <w:r w:rsidR="00256775">
        <w:t>Software</w:t>
      </w:r>
      <w:bookmarkEnd w:id="27"/>
    </w:p>
    <w:p w:rsidR="00760AFB" w:rsidRDefault="00B826D2" w:rsidP="000C1E2F">
      <w:pPr>
        <w:ind w:firstLine="0"/>
      </w:pPr>
      <w:r w:rsidRPr="00B826D2">
        <w:t>Call Center Management System is a software product which helps to manage User, Name List, Prospect, Employee and Call center activities</w:t>
      </w:r>
      <w:r w:rsidR="000C1E2F">
        <w:t>.</w:t>
      </w:r>
    </w:p>
    <w:p w:rsidR="00760AFB" w:rsidRDefault="00760AFB" w:rsidP="00BE6912">
      <w:pPr>
        <w:ind w:firstLine="0"/>
      </w:pPr>
    </w:p>
    <w:p w:rsidR="00760AFB" w:rsidRDefault="00760AFB" w:rsidP="00BE6912">
      <w:pPr>
        <w:ind w:firstLine="0"/>
      </w:pPr>
    </w:p>
    <w:p w:rsidR="008845A1" w:rsidRDefault="00565C63" w:rsidP="008845A1">
      <w:pPr>
        <w:keepNext/>
        <w:ind w:firstLine="0"/>
      </w:pPr>
      <w:r>
        <w:rPr>
          <w:noProof/>
          <w:lang w:bidi="ar-SA"/>
        </w:rPr>
        <w:drawing>
          <wp:inline distT="0" distB="0" distL="0" distR="0">
            <wp:extent cx="4769509" cy="3401568"/>
            <wp:effectExtent l="0" t="0" r="0" b="8890"/>
            <wp:docPr id="10" name="Picture 10" descr="C:\Users\Ann.r\Desktop\fi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r\Desktop\fig-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7093" cy="3399845"/>
                    </a:xfrm>
                    <a:prstGeom prst="rect">
                      <a:avLst/>
                    </a:prstGeom>
                    <a:noFill/>
                    <a:ln>
                      <a:noFill/>
                    </a:ln>
                  </pic:spPr>
                </pic:pic>
              </a:graphicData>
            </a:graphic>
          </wp:inline>
        </w:drawing>
      </w:r>
    </w:p>
    <w:p w:rsidR="00760AFB" w:rsidRDefault="008845A1" w:rsidP="00D0638B">
      <w:pPr>
        <w:pStyle w:val="Caption"/>
        <w:jc w:val="center"/>
      </w:pPr>
      <w:bookmarkStart w:id="28" w:name="_Toc302998173"/>
      <w:r>
        <w:t xml:space="preserve">Figure </w:t>
      </w:r>
      <w:fldSimple w:instr=" SEQ Figure \* ARABIC ">
        <w:r>
          <w:rPr>
            <w:noProof/>
          </w:rPr>
          <w:t>4</w:t>
        </w:r>
      </w:fldSimple>
      <w:r>
        <w:t xml:space="preserve">  Overview CRM FJ Next</w:t>
      </w:r>
      <w:bookmarkEnd w:id="28"/>
    </w:p>
    <w:p w:rsidR="00760AFB" w:rsidRDefault="00760AFB" w:rsidP="008845A1">
      <w:pPr>
        <w:ind w:left="0" w:firstLine="0"/>
      </w:pPr>
    </w:p>
    <w:p w:rsidR="00242B80" w:rsidRDefault="00242B80" w:rsidP="00D0638B">
      <w:pPr>
        <w:spacing w:before="240"/>
        <w:ind w:firstLine="0"/>
      </w:pPr>
      <w:r w:rsidRPr="00242B80">
        <w:t xml:space="preserve">The objective of the project is to develop a system for managing the call handling activities of a call center through a web based system.  </w:t>
      </w:r>
    </w:p>
    <w:p w:rsidR="00242B80" w:rsidRDefault="00242B80" w:rsidP="00D0638B">
      <w:pPr>
        <w:spacing w:before="240" w:after="240"/>
        <w:ind w:firstLine="0"/>
      </w:pPr>
      <w:r w:rsidRPr="00242B80">
        <w:t>User Management module helps to manage role based access to the system.</w:t>
      </w:r>
      <w:r>
        <w:t xml:space="preserve"> </w:t>
      </w:r>
      <w:r w:rsidRPr="00242B80">
        <w:t>There are three types of users for the system namely the call center executive, the supervisor and the manager who uses the different functions of the system.  The func</w:t>
      </w:r>
      <w:r>
        <w:t>tionalities of the N</w:t>
      </w:r>
      <w:r w:rsidRPr="00242B80">
        <w:t xml:space="preserve">ame List management includes Import Purchased Name list, Collation/Grouping of contacts, Extract Name list, Assign Name List to sales person and Inducement Break. The Prospect and Call management functionalities include Company Registration, Call Prohibition, Call settings and PBX Functionalities. </w:t>
      </w:r>
    </w:p>
    <w:p w:rsidR="00242B80" w:rsidRDefault="00242B80" w:rsidP="00D0638B">
      <w:pPr>
        <w:spacing w:after="240"/>
        <w:ind w:firstLine="0"/>
      </w:pPr>
      <w:r w:rsidRPr="00242B80">
        <w:t>Using the Employee management module a user can do the following activities Department creation, Division / Group Creation, Employee Registration and Track Employee Movements.</w:t>
      </w:r>
    </w:p>
    <w:p w:rsidR="00BE6912" w:rsidRPr="00BE6912" w:rsidRDefault="00365C32" w:rsidP="00BE6912">
      <w:pPr>
        <w:ind w:firstLine="0"/>
      </w:pPr>
      <w:r>
        <w:lastRenderedPageBreak/>
        <w:t xml:space="preserve">The below figure </w:t>
      </w:r>
      <w:r w:rsidR="005D089A">
        <w:t>explains</w:t>
      </w:r>
      <w:r w:rsidR="00BE6912" w:rsidRPr="00BE6912">
        <w:t xml:space="preserve"> the usage scenario of the system. </w:t>
      </w:r>
    </w:p>
    <w:p w:rsidR="00365C32" w:rsidRDefault="00BE6912" w:rsidP="00365C32">
      <w:pPr>
        <w:keepNext/>
      </w:pPr>
      <w:r w:rsidRPr="00BE6912">
        <w:rPr>
          <w:b/>
          <w:noProof/>
          <w:lang w:bidi="ar-SA"/>
        </w:rPr>
        <w:drawing>
          <wp:inline distT="0" distB="0" distL="0" distR="0" wp14:anchorId="1F8BEE85" wp14:editId="564A2A86">
            <wp:extent cx="4352925" cy="3305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925" cy="3305175"/>
                    </a:xfrm>
                    <a:prstGeom prst="rect">
                      <a:avLst/>
                    </a:prstGeom>
                    <a:noFill/>
                    <a:ln>
                      <a:noFill/>
                    </a:ln>
                  </pic:spPr>
                </pic:pic>
              </a:graphicData>
            </a:graphic>
          </wp:inline>
        </w:drawing>
      </w:r>
    </w:p>
    <w:p w:rsidR="00B826D2" w:rsidRPr="00576CBC" w:rsidRDefault="00365C32" w:rsidP="00576CBC">
      <w:pPr>
        <w:pStyle w:val="Caption"/>
        <w:jc w:val="center"/>
        <w:rPr>
          <w:b w:val="0"/>
        </w:rPr>
      </w:pPr>
      <w:bookmarkStart w:id="29" w:name="_Toc302998174"/>
      <w:r>
        <w:t xml:space="preserve">Figure </w:t>
      </w:r>
      <w:fldSimple w:instr=" SEQ Figure \* ARABIC ">
        <w:r w:rsidR="008845A1">
          <w:rPr>
            <w:noProof/>
          </w:rPr>
          <w:t>5</w:t>
        </w:r>
      </w:fldSimple>
      <w:r>
        <w:t>: CRM - Overview</w:t>
      </w:r>
      <w:bookmarkEnd w:id="29"/>
    </w:p>
    <w:p w:rsidR="00D244E8" w:rsidRPr="00D244E8" w:rsidRDefault="00D244E8" w:rsidP="00116A75">
      <w:pPr>
        <w:pStyle w:val="Heading3"/>
      </w:pPr>
      <w:bookmarkStart w:id="30" w:name="_Toc302998150"/>
      <w:r w:rsidRPr="00D244E8">
        <w:t xml:space="preserve">High level architecture-CRM </w:t>
      </w:r>
      <w:r w:rsidR="00256775">
        <w:t>Software</w:t>
      </w:r>
      <w:bookmarkEnd w:id="30"/>
    </w:p>
    <w:p w:rsidR="00365C32" w:rsidRDefault="00D244E8" w:rsidP="00365C32">
      <w:pPr>
        <w:keepNext/>
      </w:pPr>
      <w:r>
        <w:rPr>
          <w:noProof/>
          <w:lang w:bidi="ar-SA"/>
        </w:rPr>
        <w:drawing>
          <wp:inline distT="0" distB="0" distL="0" distR="0" wp14:anchorId="764E3815" wp14:editId="31CA82ED">
            <wp:extent cx="5172075" cy="3590925"/>
            <wp:effectExtent l="0" t="0" r="9525" b="9525"/>
            <wp:docPr id="16" name="Picture 16" descr="C:\Users\Ann.r\Desktop\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n.r\Desktop\c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2414" cy="3598103"/>
                    </a:xfrm>
                    <a:prstGeom prst="rect">
                      <a:avLst/>
                    </a:prstGeom>
                    <a:noFill/>
                    <a:ln>
                      <a:noFill/>
                    </a:ln>
                  </pic:spPr>
                </pic:pic>
              </a:graphicData>
            </a:graphic>
          </wp:inline>
        </w:drawing>
      </w:r>
    </w:p>
    <w:p w:rsidR="00D244E8" w:rsidRDefault="00365C32" w:rsidP="00365C32">
      <w:pPr>
        <w:pStyle w:val="Caption"/>
        <w:jc w:val="center"/>
      </w:pPr>
      <w:bookmarkStart w:id="31" w:name="_Toc302998175"/>
      <w:r>
        <w:t xml:space="preserve">Figure </w:t>
      </w:r>
      <w:fldSimple w:instr=" SEQ Figure \* ARABIC ">
        <w:r w:rsidR="008845A1">
          <w:rPr>
            <w:noProof/>
          </w:rPr>
          <w:t>6</w:t>
        </w:r>
      </w:fldSimple>
      <w:r>
        <w:t>: CRM – High Level Architecture</w:t>
      </w:r>
      <w:bookmarkEnd w:id="31"/>
    </w:p>
    <w:p w:rsidR="002563B4" w:rsidRPr="002563B4" w:rsidRDefault="002563B4" w:rsidP="002563B4"/>
    <w:p w:rsidR="00D244E8" w:rsidRDefault="00D244E8" w:rsidP="00116A75">
      <w:pPr>
        <w:pStyle w:val="Heading3"/>
      </w:pPr>
      <w:bookmarkStart w:id="32" w:name="_Toc302998151"/>
      <w:r>
        <w:lastRenderedPageBreak/>
        <w:t xml:space="preserve">Technology used </w:t>
      </w:r>
      <w:r w:rsidR="0018387F">
        <w:t>–CRM Software</w:t>
      </w:r>
      <w:bookmarkEnd w:id="32"/>
    </w:p>
    <w:p w:rsidR="005C16AB" w:rsidRPr="005C16AB" w:rsidRDefault="005C16AB" w:rsidP="005C16AB"/>
    <w:tbl>
      <w:tblPr>
        <w:tblStyle w:val="TableGrid"/>
        <w:tblW w:w="0" w:type="auto"/>
        <w:tblInd w:w="828" w:type="dxa"/>
        <w:tblLook w:val="04A0" w:firstRow="1" w:lastRow="0" w:firstColumn="1" w:lastColumn="0" w:noHBand="0" w:noVBand="1"/>
      </w:tblPr>
      <w:tblGrid>
        <w:gridCol w:w="1188"/>
        <w:gridCol w:w="2430"/>
      </w:tblGrid>
      <w:tr w:rsidR="00365C32" w:rsidTr="00365C32">
        <w:tc>
          <w:tcPr>
            <w:tcW w:w="1188" w:type="dxa"/>
            <w:shd w:val="clear" w:color="auto" w:fill="95B3D7" w:themeFill="accent1" w:themeFillTint="99"/>
            <w:vAlign w:val="center"/>
          </w:tcPr>
          <w:p w:rsidR="00365C32" w:rsidRPr="00365C32" w:rsidRDefault="00365C32" w:rsidP="00365C32">
            <w:pPr>
              <w:ind w:left="0" w:firstLine="0"/>
              <w:jc w:val="left"/>
              <w:rPr>
                <w:b/>
              </w:rPr>
            </w:pPr>
            <w:r w:rsidRPr="00365C32">
              <w:rPr>
                <w:b/>
              </w:rPr>
              <w:t>Language</w:t>
            </w:r>
          </w:p>
        </w:tc>
        <w:tc>
          <w:tcPr>
            <w:tcW w:w="2430" w:type="dxa"/>
            <w:vAlign w:val="center"/>
          </w:tcPr>
          <w:p w:rsidR="00365C32" w:rsidRDefault="00365C32" w:rsidP="00365C32">
            <w:pPr>
              <w:ind w:left="0" w:firstLine="0"/>
              <w:jc w:val="left"/>
            </w:pPr>
            <w:r w:rsidRPr="00D244E8">
              <w:t xml:space="preserve">C#, </w:t>
            </w:r>
            <w:r>
              <w:t>WCF, WPF</w:t>
            </w:r>
          </w:p>
        </w:tc>
      </w:tr>
      <w:tr w:rsidR="00365C32" w:rsidTr="00365C32">
        <w:tc>
          <w:tcPr>
            <w:tcW w:w="1188" w:type="dxa"/>
            <w:shd w:val="clear" w:color="auto" w:fill="95B3D7" w:themeFill="accent1" w:themeFillTint="99"/>
            <w:vAlign w:val="center"/>
          </w:tcPr>
          <w:p w:rsidR="00365C32" w:rsidRPr="00365C32" w:rsidRDefault="00365C32" w:rsidP="00365C32">
            <w:pPr>
              <w:ind w:left="0" w:firstLine="0"/>
              <w:jc w:val="left"/>
              <w:rPr>
                <w:b/>
              </w:rPr>
            </w:pPr>
            <w:r w:rsidRPr="00365C32">
              <w:rPr>
                <w:b/>
              </w:rPr>
              <w:t>Tools</w:t>
            </w:r>
          </w:p>
        </w:tc>
        <w:tc>
          <w:tcPr>
            <w:tcW w:w="2430" w:type="dxa"/>
            <w:vAlign w:val="center"/>
          </w:tcPr>
          <w:p w:rsidR="00365C32" w:rsidRPr="00D244E8" w:rsidRDefault="00365C32" w:rsidP="00365C32">
            <w:pPr>
              <w:ind w:left="0" w:firstLine="0"/>
              <w:jc w:val="left"/>
            </w:pPr>
            <w:r>
              <w:t>PBX API (IP based)</w:t>
            </w:r>
          </w:p>
        </w:tc>
      </w:tr>
      <w:tr w:rsidR="00365C32" w:rsidTr="00365C32">
        <w:tc>
          <w:tcPr>
            <w:tcW w:w="1188" w:type="dxa"/>
            <w:shd w:val="clear" w:color="auto" w:fill="95B3D7" w:themeFill="accent1" w:themeFillTint="99"/>
            <w:vAlign w:val="center"/>
          </w:tcPr>
          <w:p w:rsidR="00365C32" w:rsidRPr="00365C32" w:rsidRDefault="00365C32" w:rsidP="00365C32">
            <w:pPr>
              <w:ind w:left="0" w:firstLine="0"/>
              <w:jc w:val="left"/>
              <w:rPr>
                <w:b/>
              </w:rPr>
            </w:pPr>
            <w:r w:rsidRPr="00365C32">
              <w:rPr>
                <w:b/>
              </w:rPr>
              <w:t>Database</w:t>
            </w:r>
          </w:p>
        </w:tc>
        <w:tc>
          <w:tcPr>
            <w:tcW w:w="2430" w:type="dxa"/>
            <w:vAlign w:val="center"/>
          </w:tcPr>
          <w:p w:rsidR="00365C32" w:rsidRDefault="00365C32" w:rsidP="00365C32">
            <w:pPr>
              <w:ind w:left="0" w:firstLine="0"/>
              <w:jc w:val="left"/>
            </w:pPr>
            <w:r>
              <w:t>SQL Server 2008</w:t>
            </w:r>
          </w:p>
        </w:tc>
      </w:tr>
      <w:tr w:rsidR="00365C32" w:rsidTr="00365C32">
        <w:tc>
          <w:tcPr>
            <w:tcW w:w="1188" w:type="dxa"/>
            <w:shd w:val="clear" w:color="auto" w:fill="95B3D7" w:themeFill="accent1" w:themeFillTint="99"/>
            <w:vAlign w:val="center"/>
          </w:tcPr>
          <w:p w:rsidR="00365C32" w:rsidRPr="00365C32" w:rsidRDefault="00365C32" w:rsidP="00365C32">
            <w:pPr>
              <w:ind w:left="0" w:firstLine="0"/>
              <w:jc w:val="left"/>
              <w:rPr>
                <w:b/>
              </w:rPr>
            </w:pPr>
            <w:r w:rsidRPr="00365C32">
              <w:rPr>
                <w:b/>
              </w:rPr>
              <w:t>OS</w:t>
            </w:r>
          </w:p>
        </w:tc>
        <w:tc>
          <w:tcPr>
            <w:tcW w:w="2430" w:type="dxa"/>
            <w:vAlign w:val="center"/>
          </w:tcPr>
          <w:p w:rsidR="00365C32" w:rsidRDefault="00365C32" w:rsidP="00365C32">
            <w:pPr>
              <w:ind w:left="0" w:firstLine="0"/>
              <w:jc w:val="left"/>
            </w:pPr>
            <w:r>
              <w:t>Windows 2007 &amp; above</w:t>
            </w:r>
          </w:p>
        </w:tc>
      </w:tr>
    </w:tbl>
    <w:p w:rsidR="00365C32" w:rsidRDefault="00365C32" w:rsidP="00365C32">
      <w:pPr>
        <w:pStyle w:val="Heading2"/>
        <w:numPr>
          <w:ilvl w:val="0"/>
          <w:numId w:val="0"/>
        </w:numPr>
        <w:ind w:left="576"/>
      </w:pPr>
    </w:p>
    <w:p w:rsidR="005034E9" w:rsidRDefault="005034E9" w:rsidP="005034E9">
      <w:pPr>
        <w:pStyle w:val="Heading2"/>
      </w:pPr>
      <w:bookmarkStart w:id="33" w:name="_Toc302998152"/>
      <w:r>
        <w:t>Interplay on Android /IPhone</w:t>
      </w:r>
      <w:bookmarkEnd w:id="33"/>
    </w:p>
    <w:p w:rsidR="00012C82" w:rsidRDefault="00012C82" w:rsidP="00F970F7">
      <w:pPr>
        <w:ind w:left="576" w:firstLine="0"/>
      </w:pPr>
      <w:proofErr w:type="spellStart"/>
      <w:r>
        <w:t>InterPlay</w:t>
      </w:r>
      <w:proofErr w:type="spellEnd"/>
      <w:r>
        <w:t xml:space="preserve"> is a complete software framework meant for Digital Signage needs of customers. It is a network of customizable displays that can be controlled digitally using a computer/ mobile allowing content to be changed remotely for the most targeted messaging possible.</w:t>
      </w:r>
      <w:r w:rsidR="008D3027">
        <w:t xml:space="preserve"> </w:t>
      </w:r>
      <w:proofErr w:type="spellStart"/>
      <w:r>
        <w:t>InterPlay</w:t>
      </w:r>
      <w:proofErr w:type="spellEnd"/>
      <w:r>
        <w:t xml:space="preserve"> is a comprehensive product consisting of Signage Viewer, Content Editor/Manager and Content Delivery Server.</w:t>
      </w:r>
      <w:r w:rsidRPr="00012C82">
        <w:t xml:space="preserve"> </w:t>
      </w:r>
    </w:p>
    <w:p w:rsidR="00ED696D" w:rsidRDefault="00ED696D" w:rsidP="00012C82">
      <w:pPr>
        <w:ind w:left="576" w:firstLine="0"/>
      </w:pPr>
    </w:p>
    <w:p w:rsidR="00365C32" w:rsidRDefault="00ED696D" w:rsidP="00EF73CB">
      <w:pPr>
        <w:keepNext/>
        <w:ind w:left="0" w:firstLine="0"/>
      </w:pPr>
      <w:r>
        <w:rPr>
          <w:noProof/>
          <w:lang w:bidi="ar-SA"/>
        </w:rPr>
        <w:drawing>
          <wp:inline distT="0" distB="0" distL="0" distR="0" wp14:anchorId="410D9D55" wp14:editId="42599A8C">
            <wp:extent cx="5296106"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8531" cy="2688771"/>
                    </a:xfrm>
                    <a:prstGeom prst="rect">
                      <a:avLst/>
                    </a:prstGeom>
                    <a:noFill/>
                  </pic:spPr>
                </pic:pic>
              </a:graphicData>
            </a:graphic>
          </wp:inline>
        </w:drawing>
      </w:r>
    </w:p>
    <w:p w:rsidR="004C4C8B" w:rsidRDefault="00365C32" w:rsidP="00365C32">
      <w:pPr>
        <w:pStyle w:val="Caption"/>
        <w:jc w:val="center"/>
      </w:pPr>
      <w:bookmarkStart w:id="34" w:name="_Toc302998176"/>
      <w:r>
        <w:t xml:space="preserve">Figure </w:t>
      </w:r>
      <w:fldSimple w:instr=" SEQ Figure \* ARABIC ">
        <w:r w:rsidR="008845A1">
          <w:rPr>
            <w:noProof/>
          </w:rPr>
          <w:t>7</w:t>
        </w:r>
      </w:fldSimple>
      <w:bookmarkStart w:id="35" w:name="_Toc298251369"/>
      <w:bookmarkStart w:id="36" w:name="_Toc297196561"/>
      <w:r>
        <w:t xml:space="preserve">: </w:t>
      </w:r>
      <w:r w:rsidR="004C4C8B">
        <w:t>Typical Workflow</w:t>
      </w:r>
      <w:bookmarkEnd w:id="34"/>
      <w:bookmarkEnd w:id="35"/>
      <w:bookmarkEnd w:id="36"/>
    </w:p>
    <w:p w:rsidR="00003F43" w:rsidRPr="00116A75" w:rsidRDefault="00003F43" w:rsidP="00116A75">
      <w:pPr>
        <w:pStyle w:val="Heading3"/>
      </w:pPr>
      <w:bookmarkStart w:id="37" w:name="_Toc302998153"/>
      <w:proofErr w:type="spellStart"/>
      <w:r w:rsidRPr="00003F43">
        <w:t>InterPlay</w:t>
      </w:r>
      <w:proofErr w:type="spellEnd"/>
      <w:r w:rsidRPr="00003F43">
        <w:t xml:space="preserve"> Web Editor</w:t>
      </w:r>
      <w:bookmarkEnd w:id="37"/>
    </w:p>
    <w:p w:rsidR="00003F43" w:rsidRDefault="00003F43" w:rsidP="00EF73CB">
      <w:pPr>
        <w:ind w:left="576" w:firstLine="0"/>
      </w:pPr>
      <w:r>
        <w:t xml:space="preserve">This is a very distinctive and diverse web application, which allows creating multimedia contents / playlists / sequences / schedules including HD videos, sound effects, pictures, </w:t>
      </w:r>
      <w:proofErr w:type="spellStart"/>
      <w:r>
        <w:t>telops</w:t>
      </w:r>
      <w:proofErr w:type="spellEnd"/>
      <w:r>
        <w:t xml:space="preserve"> (image/texts), web contents etc., and ensures creation of attention grabbing communication material. It allows creation of Playlists, Sequences, Daily Schedules and Projects and supports Playlist event settings &amp; looping at multiple levels and also includes Playlist Preview. It supports a wide variety of layout </w:t>
      </w:r>
      <w:r>
        <w:lastRenderedPageBreak/>
        <w:t xml:space="preserve">templates (with multiple splits/windows) and also provides support for a wide variety of resolutions (including HD).  </w:t>
      </w:r>
    </w:p>
    <w:p w:rsidR="00003F43" w:rsidRPr="00003F43" w:rsidRDefault="00003F43" w:rsidP="00EF73CB">
      <w:pPr>
        <w:spacing w:before="240"/>
        <w:ind w:left="576" w:firstLine="0"/>
      </w:pPr>
      <w:r>
        <w:t xml:space="preserve">The Content Delivery Server, which handles the content distribution across the signage terminals, is integrated with Web Editor. </w:t>
      </w:r>
    </w:p>
    <w:p w:rsidR="00003F43" w:rsidRDefault="00003F43" w:rsidP="00116A75">
      <w:pPr>
        <w:pStyle w:val="Heading3"/>
      </w:pPr>
      <w:bookmarkStart w:id="38" w:name="_Toc302998154"/>
      <w:proofErr w:type="spellStart"/>
      <w:r w:rsidRPr="00003F43">
        <w:t>InterPlay</w:t>
      </w:r>
      <w:proofErr w:type="spellEnd"/>
      <w:r w:rsidRPr="00003F43">
        <w:t xml:space="preserve"> Content Delivery Server</w:t>
      </w:r>
      <w:bookmarkEnd w:id="38"/>
      <w:r>
        <w:t xml:space="preserve"> </w:t>
      </w:r>
    </w:p>
    <w:p w:rsidR="00003F43" w:rsidRDefault="00003F43" w:rsidP="00EF73CB">
      <w:pPr>
        <w:ind w:left="630" w:firstLine="0"/>
      </w:pPr>
      <w:r>
        <w:t xml:space="preserve">The Server is a comprehensive content management system which is responsible for content delivery to the Viewer Terminals. The Server enables to group the terminals and deliver identical contents to them. Its extensive administrative feature enables to support 5 different levels of hierarchy under user management. License Key validation and authorization is required for installing / controlling each terminal. Its log management feature provides log details of Viewer Terminals and Users. The Server also has a Viewer Terminal heart monitoring, which provides the Viewer Terminal connection status. </w:t>
      </w:r>
    </w:p>
    <w:p w:rsidR="005C109B" w:rsidRDefault="005C109B" w:rsidP="005C109B">
      <w:pPr>
        <w:pStyle w:val="Heading3"/>
      </w:pPr>
      <w:bookmarkStart w:id="39" w:name="_Toc302998155"/>
      <w:r>
        <w:t>Technology used- Interplay server</w:t>
      </w:r>
      <w:bookmarkEnd w:id="39"/>
    </w:p>
    <w:tbl>
      <w:tblPr>
        <w:tblStyle w:val="TableGrid"/>
        <w:tblW w:w="0" w:type="auto"/>
        <w:tblInd w:w="828" w:type="dxa"/>
        <w:tblLook w:val="04A0" w:firstRow="1" w:lastRow="0" w:firstColumn="1" w:lastColumn="0" w:noHBand="0" w:noVBand="1"/>
      </w:tblPr>
      <w:tblGrid>
        <w:gridCol w:w="1188"/>
        <w:gridCol w:w="2430"/>
      </w:tblGrid>
      <w:tr w:rsidR="005C109B" w:rsidTr="00E359B9">
        <w:tc>
          <w:tcPr>
            <w:tcW w:w="1188" w:type="dxa"/>
            <w:shd w:val="clear" w:color="auto" w:fill="95B3D7" w:themeFill="accent1" w:themeFillTint="99"/>
            <w:vAlign w:val="center"/>
          </w:tcPr>
          <w:p w:rsidR="005C109B" w:rsidRPr="00365C32" w:rsidRDefault="005C109B" w:rsidP="00E359B9">
            <w:pPr>
              <w:ind w:left="0" w:firstLine="0"/>
              <w:jc w:val="left"/>
              <w:rPr>
                <w:b/>
              </w:rPr>
            </w:pPr>
            <w:r w:rsidRPr="00365C32">
              <w:rPr>
                <w:b/>
              </w:rPr>
              <w:t>Language</w:t>
            </w:r>
          </w:p>
        </w:tc>
        <w:tc>
          <w:tcPr>
            <w:tcW w:w="2430" w:type="dxa"/>
            <w:vAlign w:val="center"/>
          </w:tcPr>
          <w:p w:rsidR="005C109B" w:rsidRDefault="005C109B" w:rsidP="00E359B9">
            <w:pPr>
              <w:ind w:left="0" w:firstLine="0"/>
              <w:jc w:val="left"/>
            </w:pPr>
            <w:r>
              <w:t>PHP,FLEX,VC++</w:t>
            </w:r>
          </w:p>
        </w:tc>
      </w:tr>
      <w:tr w:rsidR="005C109B" w:rsidTr="00E359B9">
        <w:tc>
          <w:tcPr>
            <w:tcW w:w="1188" w:type="dxa"/>
            <w:shd w:val="clear" w:color="auto" w:fill="95B3D7" w:themeFill="accent1" w:themeFillTint="99"/>
            <w:vAlign w:val="center"/>
          </w:tcPr>
          <w:p w:rsidR="005C109B" w:rsidRPr="00365C32" w:rsidRDefault="005C109B" w:rsidP="00E359B9">
            <w:pPr>
              <w:ind w:left="0" w:firstLine="0"/>
              <w:jc w:val="left"/>
              <w:rPr>
                <w:b/>
              </w:rPr>
            </w:pPr>
            <w:r w:rsidRPr="00365C32">
              <w:rPr>
                <w:b/>
              </w:rPr>
              <w:t>Database</w:t>
            </w:r>
          </w:p>
        </w:tc>
        <w:tc>
          <w:tcPr>
            <w:tcW w:w="2430" w:type="dxa"/>
            <w:vAlign w:val="center"/>
          </w:tcPr>
          <w:p w:rsidR="005C109B" w:rsidRDefault="00210213" w:rsidP="00E359B9">
            <w:pPr>
              <w:ind w:left="0" w:firstLine="0"/>
              <w:jc w:val="left"/>
            </w:pPr>
            <w:r>
              <w:t>My SQL</w:t>
            </w:r>
          </w:p>
        </w:tc>
      </w:tr>
      <w:tr w:rsidR="005C109B" w:rsidTr="00E359B9">
        <w:tc>
          <w:tcPr>
            <w:tcW w:w="1188" w:type="dxa"/>
            <w:shd w:val="clear" w:color="auto" w:fill="95B3D7" w:themeFill="accent1" w:themeFillTint="99"/>
            <w:vAlign w:val="center"/>
          </w:tcPr>
          <w:p w:rsidR="005C109B" w:rsidRPr="00365C32" w:rsidRDefault="005C109B" w:rsidP="00E359B9">
            <w:pPr>
              <w:ind w:left="0" w:firstLine="0"/>
              <w:jc w:val="left"/>
              <w:rPr>
                <w:b/>
              </w:rPr>
            </w:pPr>
            <w:r w:rsidRPr="00365C32">
              <w:rPr>
                <w:b/>
              </w:rPr>
              <w:t>OS</w:t>
            </w:r>
          </w:p>
        </w:tc>
        <w:tc>
          <w:tcPr>
            <w:tcW w:w="2430" w:type="dxa"/>
            <w:vAlign w:val="center"/>
          </w:tcPr>
          <w:p w:rsidR="005C109B" w:rsidRDefault="00210213" w:rsidP="00E359B9">
            <w:pPr>
              <w:ind w:left="0" w:firstLine="0"/>
              <w:jc w:val="left"/>
            </w:pPr>
            <w:r>
              <w:t>Windows XP</w:t>
            </w:r>
            <w:r w:rsidR="005C109B">
              <w:t xml:space="preserve"> &amp; above</w:t>
            </w:r>
          </w:p>
        </w:tc>
      </w:tr>
    </w:tbl>
    <w:p w:rsidR="005C109B" w:rsidRDefault="005C109B" w:rsidP="00210213">
      <w:pPr>
        <w:ind w:left="0" w:firstLine="0"/>
      </w:pPr>
    </w:p>
    <w:p w:rsidR="00003F43" w:rsidRDefault="00003F43" w:rsidP="00116A75">
      <w:pPr>
        <w:pStyle w:val="Heading3"/>
      </w:pPr>
      <w:bookmarkStart w:id="40" w:name="_Toc302998156"/>
      <w:proofErr w:type="spellStart"/>
      <w:r w:rsidRPr="00003F43">
        <w:t>InterPlay</w:t>
      </w:r>
      <w:proofErr w:type="spellEnd"/>
      <w:r w:rsidRPr="00003F43">
        <w:t xml:space="preserve"> Viewer:</w:t>
      </w:r>
      <w:bookmarkEnd w:id="40"/>
      <w:r>
        <w:t xml:space="preserve"> </w:t>
      </w:r>
    </w:p>
    <w:p w:rsidR="00003F43" w:rsidRPr="00003F43" w:rsidRDefault="00003F43" w:rsidP="00EF73CB">
      <w:pPr>
        <w:ind w:left="630" w:firstLine="0"/>
      </w:pPr>
      <w:r>
        <w:t>The Viewer plays back the contents set using the Editor and delivered via the Content Delivery Server. A wide variety of contents are supported on the viewer including video, audio, HTML and flash. It can support up to 3 HD flash contents in a single playlist.  Fast downloading and quick playback, 3G support, etc. are some of the unique features offered in the viewer software.</w:t>
      </w:r>
    </w:p>
    <w:p w:rsidR="00A93724" w:rsidRPr="00A93724" w:rsidRDefault="00116A75" w:rsidP="00842104">
      <w:pPr>
        <w:pStyle w:val="Heading3"/>
      </w:pPr>
      <w:bookmarkStart w:id="41" w:name="_Toc302998157"/>
      <w:r>
        <w:t xml:space="preserve">Features </w:t>
      </w:r>
      <w:r w:rsidRPr="0059772A">
        <w:t>of</w:t>
      </w:r>
      <w:r w:rsidR="00E34471" w:rsidRPr="0059772A">
        <w:t xml:space="preserve"> </w:t>
      </w:r>
      <w:proofErr w:type="spellStart"/>
      <w:r w:rsidR="00E34471" w:rsidRPr="0059772A">
        <w:t>InterPlay</w:t>
      </w:r>
      <w:proofErr w:type="spellEnd"/>
      <w:r w:rsidR="00842104">
        <w:rPr>
          <w:noProof/>
          <w:lang w:bidi="ar-SA"/>
        </w:rPr>
        <mc:AlternateContent>
          <mc:Choice Requires="wps">
            <w:drawing>
              <wp:anchor distT="0" distB="0" distL="114300" distR="114300" simplePos="0" relativeHeight="251830272" behindDoc="0" locked="0" layoutInCell="1" allowOverlap="1" wp14:anchorId="028AD071" wp14:editId="226B41E4">
                <wp:simplePos x="0" y="0"/>
                <wp:positionH relativeFrom="column">
                  <wp:posOffset>2679065</wp:posOffset>
                </wp:positionH>
                <wp:positionV relativeFrom="paragraph">
                  <wp:posOffset>3145790</wp:posOffset>
                </wp:positionV>
                <wp:extent cx="3529965" cy="635"/>
                <wp:effectExtent l="0" t="0" r="0" b="0"/>
                <wp:wrapTight wrapText="bothSides">
                  <wp:wrapPolygon edited="0">
                    <wp:start x="0" y="0"/>
                    <wp:lineTo x="0" y="21600"/>
                    <wp:lineTo x="21600" y="21600"/>
                    <wp:lineTo x="21600" y="0"/>
                  </wp:wrapPolygon>
                </wp:wrapTight>
                <wp:docPr id="7174" name="Text Box 7174"/>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a:effectLst/>
                      </wps:spPr>
                      <wps:txbx>
                        <w:txbxContent>
                          <w:p w:rsidR="005C16AB" w:rsidRPr="00AF4153" w:rsidRDefault="005C16AB" w:rsidP="00842104">
                            <w:pPr>
                              <w:pStyle w:val="Caption"/>
                              <w:jc w:val="center"/>
                              <w:rPr>
                                <w:color w:val="365F91"/>
                              </w:rPr>
                            </w:pPr>
                            <w:bookmarkStart w:id="42" w:name="_Toc302998177"/>
                            <w:r>
                              <w:t xml:space="preserve">Figure </w:t>
                            </w:r>
                            <w:fldSimple w:instr=" SEQ Figure \* ARABIC ">
                              <w:r>
                                <w:rPr>
                                  <w:noProof/>
                                </w:rPr>
                                <w:t>8</w:t>
                              </w:r>
                            </w:fldSimple>
                            <w:r>
                              <w:t xml:space="preserve">: </w:t>
                            </w:r>
                            <w:proofErr w:type="spellStart"/>
                            <w:r>
                              <w:t>InterPlay</w:t>
                            </w:r>
                            <w:proofErr w:type="spellEnd"/>
                            <w:r>
                              <w:t xml:space="preserve"> Features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174" o:spid="_x0000_s1027" type="#_x0000_t202" style="position:absolute;left:0;text-align:left;margin-left:210.95pt;margin-top:247.7pt;width:277.9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" stroked="f">
                <v:textbox style="mso-fit-shape-to-text:t" inset="0,0,0,0">
                  <w:txbxContent>
                    <w:p w:rsidR="005C16AB" w:rsidRPr="00AF4153" w:rsidRDefault="005C16AB" w:rsidP="00842104">
                      <w:pPr>
                        <w:pStyle w:val="Caption"/>
                        <w:jc w:val="center"/>
                        <w:rPr>
                          <w:color w:val="365F91"/>
                        </w:rPr>
                      </w:pPr>
                      <w:bookmarkStart w:id="43" w:name="_Toc302998177"/>
                      <w:r>
                        <w:t xml:space="preserve">Figure </w:t>
                      </w:r>
                      <w:fldSimple w:instr=" SEQ Figure \* ARABIC ">
                        <w:r>
                          <w:rPr>
                            <w:noProof/>
                          </w:rPr>
                          <w:t>8</w:t>
                        </w:r>
                      </w:fldSimple>
                      <w:r>
                        <w:t xml:space="preserve">: </w:t>
                      </w:r>
                      <w:proofErr w:type="spellStart"/>
                      <w:r>
                        <w:t>InterPlay</w:t>
                      </w:r>
                      <w:proofErr w:type="spellEnd"/>
                      <w:r>
                        <w:t xml:space="preserve"> Features</w:t>
                      </w:r>
                      <w:bookmarkEnd w:id="43"/>
                    </w:p>
                  </w:txbxContent>
                </v:textbox>
                <w10:wrap type="tight"/>
              </v:shape>
            </w:pict>
          </mc:Fallback>
        </mc:AlternateContent>
      </w:r>
      <w:r w:rsidR="00842104" w:rsidRPr="00A93724">
        <w:rPr>
          <w:noProof/>
          <w:lang w:bidi="ar-SA"/>
        </w:rPr>
        <w:drawing>
          <wp:anchor distT="0" distB="0" distL="114300" distR="114300" simplePos="0" relativeHeight="251828224" behindDoc="1" locked="0" layoutInCell="1" allowOverlap="1" wp14:anchorId="07CB7C36" wp14:editId="2468C676">
            <wp:simplePos x="0" y="0"/>
            <wp:positionH relativeFrom="column">
              <wp:posOffset>2679065</wp:posOffset>
            </wp:positionH>
            <wp:positionV relativeFrom="paragraph">
              <wp:posOffset>346075</wp:posOffset>
            </wp:positionV>
            <wp:extent cx="3529965" cy="2742565"/>
            <wp:effectExtent l="0" t="0" r="0" b="635"/>
            <wp:wrapTight wrapText="bothSides">
              <wp:wrapPolygon edited="0">
                <wp:start x="0" y="0"/>
                <wp:lineTo x="0" y="21455"/>
                <wp:lineTo x="21448" y="21455"/>
                <wp:lineTo x="21448" y="0"/>
                <wp:lineTo x="0" y="0"/>
              </wp:wrapPolygon>
            </wp:wrapTight>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9965" cy="274256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bookmarkEnd w:id="41"/>
    </w:p>
    <w:p w:rsidR="00E34471" w:rsidRDefault="00E34471" w:rsidP="00A90E98">
      <w:pPr>
        <w:pStyle w:val="ListParagraph"/>
        <w:numPr>
          <w:ilvl w:val="0"/>
          <w:numId w:val="8"/>
        </w:numPr>
        <w:tabs>
          <w:tab w:val="left" w:pos="1170"/>
        </w:tabs>
        <w:spacing w:line="276" w:lineRule="auto"/>
        <w:ind w:left="1080"/>
      </w:pPr>
      <w:r w:rsidRPr="00F457D5">
        <w:rPr>
          <w:b/>
        </w:rPr>
        <w:t>Powerful</w:t>
      </w:r>
      <w:r>
        <w:t xml:space="preserve"> – Relevant message at the right time at right place! The relevant message at relevant location will ensure attention. It can enable interaction with the end user.</w:t>
      </w:r>
    </w:p>
    <w:p w:rsidR="00E34471" w:rsidRDefault="00E34471" w:rsidP="00A90E98">
      <w:pPr>
        <w:pStyle w:val="ListParagraph"/>
        <w:numPr>
          <w:ilvl w:val="0"/>
          <w:numId w:val="8"/>
        </w:numPr>
        <w:tabs>
          <w:tab w:val="left" w:pos="1170"/>
        </w:tabs>
        <w:spacing w:line="276" w:lineRule="auto"/>
        <w:ind w:left="1080"/>
      </w:pPr>
      <w:r w:rsidRPr="00F457D5">
        <w:rPr>
          <w:b/>
        </w:rPr>
        <w:t>Dynamic</w:t>
      </w:r>
      <w:r>
        <w:t xml:space="preserve"> – </w:t>
      </w:r>
      <w:proofErr w:type="spellStart"/>
      <w:r>
        <w:t>InterPlay</w:t>
      </w:r>
      <w:proofErr w:type="spellEnd"/>
      <w:r>
        <w:t xml:space="preserve"> is interactive and based on the demographics of the audience contents can be customized. Schedule/Content changes can be made quickly &amp; remotely.</w:t>
      </w:r>
    </w:p>
    <w:p w:rsidR="00E34471" w:rsidRDefault="00E34471" w:rsidP="00A90E98">
      <w:pPr>
        <w:pStyle w:val="ListParagraph"/>
        <w:numPr>
          <w:ilvl w:val="0"/>
          <w:numId w:val="8"/>
        </w:numPr>
        <w:tabs>
          <w:tab w:val="left" w:pos="1170"/>
        </w:tabs>
        <w:spacing w:line="276" w:lineRule="auto"/>
        <w:ind w:left="1080"/>
      </w:pPr>
      <w:r w:rsidRPr="00F457D5">
        <w:rPr>
          <w:b/>
        </w:rPr>
        <w:lastRenderedPageBreak/>
        <w:t>Focused</w:t>
      </w:r>
      <w:r>
        <w:t xml:space="preserve"> – A unique delivery model of messages to targeted audience at each location.</w:t>
      </w:r>
    </w:p>
    <w:p w:rsidR="00E34471" w:rsidRDefault="00E34471" w:rsidP="00A90E98">
      <w:pPr>
        <w:pStyle w:val="ListParagraph"/>
        <w:numPr>
          <w:ilvl w:val="0"/>
          <w:numId w:val="8"/>
        </w:numPr>
        <w:tabs>
          <w:tab w:val="left" w:pos="1170"/>
        </w:tabs>
        <w:spacing w:line="276" w:lineRule="auto"/>
        <w:ind w:left="1080"/>
      </w:pPr>
      <w:r w:rsidRPr="00F457D5">
        <w:rPr>
          <w:b/>
        </w:rPr>
        <w:t>Versatile</w:t>
      </w:r>
      <w:r>
        <w:t xml:space="preserve"> – </w:t>
      </w:r>
      <w:proofErr w:type="spellStart"/>
      <w:r>
        <w:t>InterPlay</w:t>
      </w:r>
      <w:proofErr w:type="spellEnd"/>
      <w:r>
        <w:t xml:space="preserve"> can be placed anywhere from Airports, Retail Outlets, Restaurants, Banks to Streets. It helps to communicate with the audience in a versatile manner; can reach out to customer at all places.</w:t>
      </w:r>
    </w:p>
    <w:p w:rsidR="00E34471" w:rsidRDefault="00E34471" w:rsidP="00A90E98">
      <w:pPr>
        <w:pStyle w:val="ListParagraph"/>
        <w:numPr>
          <w:ilvl w:val="0"/>
          <w:numId w:val="8"/>
        </w:numPr>
        <w:tabs>
          <w:tab w:val="left" w:pos="1170"/>
        </w:tabs>
        <w:spacing w:line="276" w:lineRule="auto"/>
        <w:ind w:left="1080"/>
      </w:pPr>
      <w:r w:rsidRPr="00F457D5">
        <w:rPr>
          <w:b/>
        </w:rPr>
        <w:t>Controlled</w:t>
      </w:r>
      <w:r>
        <w:t xml:space="preserve"> – Customer friendly User Interface allow controlling hundreds of display from one place. In addition its </w:t>
      </w:r>
      <w:r w:rsidR="0092405D">
        <w:t>real-time</w:t>
      </w:r>
      <w:r>
        <w:t xml:space="preserve"> </w:t>
      </w:r>
      <w:proofErr w:type="spellStart"/>
      <w:r>
        <w:t>telop</w:t>
      </w:r>
      <w:proofErr w:type="spellEnd"/>
      <w:r>
        <w:t xml:space="preserve"> allows updating a message instantly for important announcements.</w:t>
      </w:r>
    </w:p>
    <w:p w:rsidR="00012C82" w:rsidRDefault="00E34471" w:rsidP="00A90E98">
      <w:pPr>
        <w:pStyle w:val="ListParagraph"/>
        <w:numPr>
          <w:ilvl w:val="0"/>
          <w:numId w:val="8"/>
        </w:numPr>
        <w:tabs>
          <w:tab w:val="left" w:pos="1170"/>
        </w:tabs>
        <w:spacing w:line="276" w:lineRule="auto"/>
        <w:ind w:left="1080"/>
      </w:pPr>
      <w:r w:rsidRPr="00F457D5">
        <w:rPr>
          <w:b/>
        </w:rPr>
        <w:t>Cost effective</w:t>
      </w:r>
      <w:r>
        <w:t xml:space="preserve"> – Eliminates printing and distribution cost associated with campaign. With change of campaign, new campaign can be send instantaneously without bearing any cost.</w:t>
      </w:r>
    </w:p>
    <w:p w:rsidR="00256775" w:rsidRDefault="00256775" w:rsidP="00256775">
      <w:pPr>
        <w:pStyle w:val="ListParagraph"/>
        <w:tabs>
          <w:tab w:val="left" w:pos="1170"/>
        </w:tabs>
        <w:spacing w:line="276" w:lineRule="auto"/>
        <w:ind w:left="1080" w:firstLine="0"/>
        <w:rPr>
          <w:b/>
        </w:rPr>
      </w:pPr>
    </w:p>
    <w:p w:rsidR="00256775" w:rsidRDefault="00256775" w:rsidP="00256775">
      <w:pPr>
        <w:pStyle w:val="Heading3"/>
      </w:pPr>
      <w:bookmarkStart w:id="44" w:name="_Toc302998158"/>
      <w:r w:rsidRPr="00256775">
        <w:t xml:space="preserve">Technology used </w:t>
      </w:r>
      <w:r w:rsidR="00210213">
        <w:t>–Interplay Viewer</w:t>
      </w:r>
      <w:bookmarkEnd w:id="44"/>
    </w:p>
    <w:p w:rsidR="00256775" w:rsidRPr="00256775" w:rsidRDefault="00256775" w:rsidP="00256775"/>
    <w:tbl>
      <w:tblPr>
        <w:tblStyle w:val="TableGrid"/>
        <w:tblW w:w="6048" w:type="dxa"/>
        <w:tblInd w:w="918" w:type="dxa"/>
        <w:tblLook w:val="04A0" w:firstRow="1" w:lastRow="0" w:firstColumn="1" w:lastColumn="0" w:noHBand="0" w:noVBand="1"/>
      </w:tblPr>
      <w:tblGrid>
        <w:gridCol w:w="1188"/>
        <w:gridCol w:w="2430"/>
        <w:gridCol w:w="2430"/>
      </w:tblGrid>
      <w:tr w:rsidR="00210213" w:rsidTr="00210213">
        <w:tc>
          <w:tcPr>
            <w:tcW w:w="1188" w:type="dxa"/>
            <w:shd w:val="clear" w:color="auto" w:fill="95B3D7" w:themeFill="accent1" w:themeFillTint="99"/>
            <w:vAlign w:val="center"/>
          </w:tcPr>
          <w:p w:rsidR="00210213" w:rsidRPr="00365C32" w:rsidRDefault="00210213" w:rsidP="005C16AB">
            <w:pPr>
              <w:ind w:left="0" w:firstLine="0"/>
              <w:jc w:val="left"/>
              <w:rPr>
                <w:b/>
              </w:rPr>
            </w:pPr>
            <w:r>
              <w:rPr>
                <w:b/>
              </w:rPr>
              <w:t>Platform</w:t>
            </w:r>
          </w:p>
        </w:tc>
        <w:tc>
          <w:tcPr>
            <w:tcW w:w="2430" w:type="dxa"/>
            <w:vAlign w:val="center"/>
          </w:tcPr>
          <w:p w:rsidR="00210213" w:rsidRPr="00365C32" w:rsidRDefault="00210213" w:rsidP="00E359B9">
            <w:pPr>
              <w:ind w:left="0" w:firstLine="0"/>
              <w:jc w:val="left"/>
              <w:rPr>
                <w:b/>
              </w:rPr>
            </w:pPr>
            <w:r w:rsidRPr="00365C32">
              <w:rPr>
                <w:b/>
              </w:rPr>
              <w:t>Language</w:t>
            </w:r>
          </w:p>
        </w:tc>
        <w:tc>
          <w:tcPr>
            <w:tcW w:w="2430" w:type="dxa"/>
            <w:vAlign w:val="center"/>
          </w:tcPr>
          <w:p w:rsidR="00210213" w:rsidRPr="00210213" w:rsidRDefault="00210213" w:rsidP="00E359B9">
            <w:pPr>
              <w:ind w:left="0" w:firstLine="0"/>
              <w:jc w:val="left"/>
              <w:rPr>
                <w:b/>
              </w:rPr>
            </w:pPr>
            <w:r w:rsidRPr="00210213">
              <w:rPr>
                <w:b/>
              </w:rPr>
              <w:t>Data base</w:t>
            </w:r>
          </w:p>
        </w:tc>
      </w:tr>
      <w:tr w:rsidR="00210213" w:rsidTr="00210213">
        <w:tc>
          <w:tcPr>
            <w:tcW w:w="1188" w:type="dxa"/>
            <w:shd w:val="clear" w:color="auto" w:fill="95B3D7" w:themeFill="accent1" w:themeFillTint="99"/>
            <w:vAlign w:val="center"/>
          </w:tcPr>
          <w:p w:rsidR="00210213" w:rsidRPr="00365C32" w:rsidRDefault="00210213" w:rsidP="005C16AB">
            <w:pPr>
              <w:ind w:left="0" w:firstLine="0"/>
              <w:jc w:val="left"/>
              <w:rPr>
                <w:b/>
              </w:rPr>
            </w:pPr>
            <w:r>
              <w:rPr>
                <w:b/>
              </w:rPr>
              <w:t>Windows</w:t>
            </w:r>
          </w:p>
        </w:tc>
        <w:tc>
          <w:tcPr>
            <w:tcW w:w="2430" w:type="dxa"/>
            <w:vAlign w:val="center"/>
          </w:tcPr>
          <w:p w:rsidR="00210213" w:rsidRPr="00210213" w:rsidRDefault="00210213" w:rsidP="00E359B9">
            <w:pPr>
              <w:ind w:left="0" w:firstLine="0"/>
              <w:jc w:val="left"/>
            </w:pPr>
            <w:r w:rsidRPr="00210213">
              <w:t>VC++</w:t>
            </w:r>
          </w:p>
        </w:tc>
        <w:tc>
          <w:tcPr>
            <w:tcW w:w="2430" w:type="dxa"/>
            <w:vAlign w:val="center"/>
          </w:tcPr>
          <w:p w:rsidR="00210213" w:rsidRPr="00D244E8" w:rsidRDefault="00210213" w:rsidP="00E359B9">
            <w:pPr>
              <w:ind w:left="0" w:firstLine="0"/>
              <w:jc w:val="left"/>
            </w:pPr>
            <w:r>
              <w:t>MY SQL</w:t>
            </w:r>
          </w:p>
        </w:tc>
      </w:tr>
      <w:tr w:rsidR="00210213" w:rsidTr="00210213">
        <w:tc>
          <w:tcPr>
            <w:tcW w:w="1188" w:type="dxa"/>
            <w:shd w:val="clear" w:color="auto" w:fill="95B3D7" w:themeFill="accent1" w:themeFillTint="99"/>
            <w:vAlign w:val="center"/>
          </w:tcPr>
          <w:p w:rsidR="00210213" w:rsidRPr="00365C32" w:rsidRDefault="00210213" w:rsidP="005C16AB">
            <w:pPr>
              <w:ind w:left="0" w:firstLine="0"/>
              <w:jc w:val="left"/>
              <w:rPr>
                <w:b/>
              </w:rPr>
            </w:pPr>
            <w:r>
              <w:rPr>
                <w:b/>
              </w:rPr>
              <w:t>Android</w:t>
            </w:r>
          </w:p>
        </w:tc>
        <w:tc>
          <w:tcPr>
            <w:tcW w:w="2430" w:type="dxa"/>
            <w:vAlign w:val="center"/>
          </w:tcPr>
          <w:p w:rsidR="00210213" w:rsidRPr="00210213" w:rsidRDefault="00210213" w:rsidP="00E359B9">
            <w:pPr>
              <w:ind w:left="0" w:firstLine="0"/>
              <w:jc w:val="left"/>
            </w:pPr>
            <w:r w:rsidRPr="00210213">
              <w:t>JAVA</w:t>
            </w:r>
          </w:p>
        </w:tc>
        <w:tc>
          <w:tcPr>
            <w:tcW w:w="2430" w:type="dxa"/>
            <w:vAlign w:val="center"/>
          </w:tcPr>
          <w:p w:rsidR="00210213" w:rsidRDefault="00210213" w:rsidP="00E359B9">
            <w:pPr>
              <w:ind w:left="0" w:firstLine="0"/>
              <w:jc w:val="left"/>
            </w:pPr>
            <w:r>
              <w:t xml:space="preserve">SQ LITE </w:t>
            </w:r>
          </w:p>
        </w:tc>
      </w:tr>
    </w:tbl>
    <w:p w:rsidR="00D0638B" w:rsidRDefault="00D0638B" w:rsidP="00256775">
      <w:pPr>
        <w:tabs>
          <w:tab w:val="left" w:pos="1170"/>
        </w:tabs>
        <w:spacing w:line="276" w:lineRule="auto"/>
        <w:ind w:left="0" w:firstLine="0"/>
      </w:pPr>
    </w:p>
    <w:p w:rsidR="005034E9" w:rsidRDefault="00B17642" w:rsidP="00B17642">
      <w:pPr>
        <w:pStyle w:val="Heading2"/>
      </w:pPr>
      <w:bookmarkStart w:id="45" w:name="_Toc302998159"/>
      <w:r>
        <w:t xml:space="preserve">Palm </w:t>
      </w:r>
      <w:proofErr w:type="spellStart"/>
      <w:r>
        <w:t>Konnect</w:t>
      </w:r>
      <w:bookmarkEnd w:id="45"/>
      <w:proofErr w:type="spellEnd"/>
    </w:p>
    <w:p w:rsidR="00B17642" w:rsidRDefault="00B17642" w:rsidP="00F970F7">
      <w:pPr>
        <w:ind w:left="720" w:firstLine="0"/>
      </w:pPr>
      <w:proofErr w:type="spellStart"/>
      <w:r>
        <w:t>PalmKonnect</w:t>
      </w:r>
      <w:proofErr w:type="spellEnd"/>
      <w:r>
        <w:t xml:space="preserve"> is a mobile application developed for Android/IPhone.</w:t>
      </w:r>
      <w:r w:rsidRPr="00B17642">
        <w:t xml:space="preserve"> </w:t>
      </w:r>
      <w:proofErr w:type="spellStart"/>
      <w:r>
        <w:t>PalmKonnect</w:t>
      </w:r>
      <w:proofErr w:type="spellEnd"/>
      <w:r>
        <w:t xml:space="preserve"> will have 3 levels of functionality:</w:t>
      </w:r>
    </w:p>
    <w:p w:rsidR="00B17642" w:rsidRDefault="00B17642" w:rsidP="00635730">
      <w:pPr>
        <w:pStyle w:val="ListParagraph"/>
        <w:numPr>
          <w:ilvl w:val="0"/>
          <w:numId w:val="9"/>
        </w:numPr>
        <w:spacing w:line="276" w:lineRule="auto"/>
      </w:pPr>
      <w:r>
        <w:t>Level 1 – Exchange Business Card</w:t>
      </w:r>
    </w:p>
    <w:p w:rsidR="00B17642" w:rsidRDefault="00B17642" w:rsidP="00635730">
      <w:pPr>
        <w:pStyle w:val="ListParagraph"/>
        <w:numPr>
          <w:ilvl w:val="0"/>
          <w:numId w:val="9"/>
        </w:numPr>
        <w:spacing w:line="276" w:lineRule="auto"/>
      </w:pPr>
      <w:r>
        <w:t>Level 2 – Meeting Scheduler</w:t>
      </w:r>
    </w:p>
    <w:p w:rsidR="00B17642" w:rsidRDefault="00B17642" w:rsidP="00635730">
      <w:pPr>
        <w:pStyle w:val="ListParagraph"/>
        <w:numPr>
          <w:ilvl w:val="0"/>
          <w:numId w:val="9"/>
        </w:numPr>
        <w:spacing w:line="276" w:lineRule="auto"/>
      </w:pPr>
      <w:r>
        <w:t>Level 3 – Building Network</w:t>
      </w:r>
    </w:p>
    <w:p w:rsidR="008845A1" w:rsidRDefault="008845A1" w:rsidP="008845A1">
      <w:pPr>
        <w:spacing w:line="276" w:lineRule="auto"/>
      </w:pPr>
    </w:p>
    <w:p w:rsidR="00B17642" w:rsidRDefault="00B17642" w:rsidP="00116A75">
      <w:pPr>
        <w:pStyle w:val="Heading3"/>
      </w:pPr>
      <w:bookmarkStart w:id="46" w:name="_Toc302998160"/>
      <w:r w:rsidRPr="00B17642">
        <w:t>Exchange Business Card</w:t>
      </w:r>
      <w:bookmarkEnd w:id="46"/>
    </w:p>
    <w:p w:rsidR="003C5C01" w:rsidRDefault="003C5C01" w:rsidP="003C5C01">
      <w:pPr>
        <w:spacing w:line="276" w:lineRule="auto"/>
        <w:ind w:firstLine="0"/>
      </w:pPr>
      <w:r>
        <w:t>This application is used for exchange of business cards through phone device rather than physical exchange.</w:t>
      </w:r>
    </w:p>
    <w:p w:rsidR="003C5C01" w:rsidRDefault="00842104" w:rsidP="003C5C01">
      <w:pPr>
        <w:spacing w:line="276" w:lineRule="auto"/>
        <w:ind w:firstLine="0"/>
      </w:pPr>
      <w:r w:rsidRPr="00C63AF6">
        <w:rPr>
          <w:noProof/>
          <w:lang w:bidi="ar-SA"/>
        </w:rPr>
        <w:drawing>
          <wp:anchor distT="0" distB="0" distL="114300" distR="114300" simplePos="0" relativeHeight="251819008" behindDoc="0" locked="0" layoutInCell="1" allowOverlap="1" wp14:anchorId="62926219" wp14:editId="24CA52FE">
            <wp:simplePos x="0" y="0"/>
            <wp:positionH relativeFrom="column">
              <wp:posOffset>3634105</wp:posOffset>
            </wp:positionH>
            <wp:positionV relativeFrom="paragraph">
              <wp:posOffset>-10160</wp:posOffset>
            </wp:positionV>
            <wp:extent cx="2210435" cy="1746250"/>
            <wp:effectExtent l="0" t="0" r="0" b="6350"/>
            <wp:wrapSquare wrapText="bothSides"/>
            <wp:docPr id="7168" name="Picture 2" descr="C:\Users\admin\Desktop\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admin\Desktop\busine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0435" cy="1746250"/>
                    </a:xfrm>
                    <a:prstGeom prst="rect">
                      <a:avLst/>
                    </a:prstGeom>
                    <a:noFill/>
                    <a:extLst/>
                  </pic:spPr>
                </pic:pic>
              </a:graphicData>
            </a:graphic>
            <wp14:sizeRelH relativeFrom="page">
              <wp14:pctWidth>0</wp14:pctWidth>
            </wp14:sizeRelH>
            <wp14:sizeRelV relativeFrom="page">
              <wp14:pctHeight>0</wp14:pctHeight>
            </wp14:sizeRelV>
          </wp:anchor>
        </w:drawing>
      </w:r>
      <w:r w:rsidR="003C5C01">
        <w:t>Some of its features are:</w:t>
      </w:r>
    </w:p>
    <w:p w:rsidR="00472F5B" w:rsidRDefault="003C5C01" w:rsidP="003C5C01">
      <w:pPr>
        <w:pStyle w:val="ListParagraph"/>
        <w:numPr>
          <w:ilvl w:val="0"/>
          <w:numId w:val="18"/>
        </w:numPr>
        <w:spacing w:line="276" w:lineRule="auto"/>
        <w:ind w:left="810"/>
      </w:pPr>
      <w:r>
        <w:t>It maintains</w:t>
      </w:r>
      <w:r w:rsidR="00B17642">
        <w:t xml:space="preserve"> all contacts in form of business card and will allow to sort them based on date received, name, company name, designation etc</w:t>
      </w:r>
      <w:r w:rsidR="00A31B0A">
        <w:t>.</w:t>
      </w:r>
      <w:r w:rsidR="00105923" w:rsidRPr="00105923">
        <w:t xml:space="preserve"> </w:t>
      </w:r>
    </w:p>
    <w:p w:rsidR="00472F5B" w:rsidRDefault="00105923" w:rsidP="00A90E98">
      <w:pPr>
        <w:pStyle w:val="ListParagraph"/>
        <w:numPr>
          <w:ilvl w:val="0"/>
          <w:numId w:val="10"/>
        </w:numPr>
        <w:spacing w:line="276" w:lineRule="auto"/>
        <w:ind w:left="810"/>
      </w:pPr>
      <w:r w:rsidRPr="00105923">
        <w:t>For people who don’t have the application, the contact details w</w:t>
      </w:r>
      <w:r>
        <w:t xml:space="preserve">ill be sent to their phone via </w:t>
      </w:r>
      <w:r w:rsidR="0059772A">
        <w:t xml:space="preserve">email - </w:t>
      </w:r>
      <w:r w:rsidRPr="00105923">
        <w:t>send text message with email id of the concerned person from registered mobile no</w:t>
      </w:r>
      <w:r w:rsidR="00472F5B">
        <w:t>.</w:t>
      </w:r>
    </w:p>
    <w:p w:rsidR="00105923" w:rsidRDefault="00842104" w:rsidP="00A90E98">
      <w:pPr>
        <w:pStyle w:val="ListParagraph"/>
        <w:numPr>
          <w:ilvl w:val="0"/>
          <w:numId w:val="10"/>
        </w:numPr>
        <w:spacing w:line="276" w:lineRule="auto"/>
        <w:ind w:left="810"/>
      </w:pPr>
      <w:r>
        <w:rPr>
          <w:noProof/>
          <w:lang w:bidi="ar-SA"/>
        </w:rPr>
        <mc:AlternateContent>
          <mc:Choice Requires="wps">
            <w:drawing>
              <wp:anchor distT="0" distB="0" distL="114300" distR="114300" simplePos="0" relativeHeight="251821056" behindDoc="0" locked="0" layoutInCell="1" allowOverlap="1" wp14:anchorId="00DEA20F" wp14:editId="77FBCD5F">
                <wp:simplePos x="0" y="0"/>
                <wp:positionH relativeFrom="column">
                  <wp:posOffset>3632835</wp:posOffset>
                </wp:positionH>
                <wp:positionV relativeFrom="paragraph">
                  <wp:posOffset>222250</wp:posOffset>
                </wp:positionV>
                <wp:extent cx="2210435" cy="635"/>
                <wp:effectExtent l="0" t="0" r="0" b="0"/>
                <wp:wrapSquare wrapText="bothSides"/>
                <wp:docPr id="7169" name="Text Box 7169"/>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a:effectLst/>
                      </wps:spPr>
                      <wps:txbx>
                        <w:txbxContent>
                          <w:p w:rsidR="005C16AB" w:rsidRPr="00F45E39" w:rsidRDefault="005C16AB" w:rsidP="00C63AF6">
                            <w:pPr>
                              <w:pStyle w:val="Caption"/>
                              <w:rPr>
                                <w:sz w:val="21"/>
                                <w:szCs w:val="20"/>
                              </w:rPr>
                            </w:pPr>
                            <w:bookmarkStart w:id="47" w:name="_Toc302998178"/>
                            <w:r>
                              <w:t xml:space="preserve">Figure </w:t>
                            </w:r>
                            <w:fldSimple w:instr=" SEQ Figure \* ARABIC ">
                              <w:r>
                                <w:rPr>
                                  <w:noProof/>
                                </w:rPr>
                                <w:t>9</w:t>
                              </w:r>
                            </w:fldSimple>
                            <w:r>
                              <w:t>: Exchange Business Card</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169" o:spid="_x0000_s1028" type="#_x0000_t202" style="position:absolute;left:0;text-align:left;margin-left:286.05pt;margin-top:17.5pt;width:174.0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" stroked="f">
                <v:textbox style="mso-fit-shape-to-text:t" inset="0,0,0,0">
                  <w:txbxContent>
                    <w:p w:rsidR="005C16AB" w:rsidRPr="00F45E39" w:rsidRDefault="005C16AB" w:rsidP="00C63AF6">
                      <w:pPr>
                        <w:pStyle w:val="Caption"/>
                        <w:rPr>
                          <w:sz w:val="21"/>
                          <w:szCs w:val="20"/>
                        </w:rPr>
                      </w:pPr>
                      <w:bookmarkStart w:id="48" w:name="_Toc302998178"/>
                      <w:r>
                        <w:t xml:space="preserve">Figure </w:t>
                      </w:r>
                      <w:fldSimple w:instr=" SEQ Figure \* ARABIC ">
                        <w:r>
                          <w:rPr>
                            <w:noProof/>
                          </w:rPr>
                          <w:t>9</w:t>
                        </w:r>
                      </w:fldSimple>
                      <w:r>
                        <w:t>: Exchange Business Card</w:t>
                      </w:r>
                      <w:bookmarkEnd w:id="48"/>
                    </w:p>
                  </w:txbxContent>
                </v:textbox>
                <w10:wrap type="square"/>
              </v:shape>
            </w:pict>
          </mc:Fallback>
        </mc:AlternateContent>
      </w:r>
      <w:r w:rsidR="00105923">
        <w:t>The application will allow the users to save the contact details, call or text the contacts, and maintains a record of locatio</w:t>
      </w:r>
      <w:r w:rsidR="00A90E98">
        <w:t xml:space="preserve">n and time of exchange and also </w:t>
      </w:r>
      <w:r w:rsidR="00105923">
        <w:t>pr</w:t>
      </w:r>
      <w:r w:rsidR="0059772A">
        <w:t>ovide data analysis on the same.</w:t>
      </w:r>
    </w:p>
    <w:p w:rsidR="005C16AB" w:rsidRPr="00B17642" w:rsidRDefault="005C16AB" w:rsidP="005C16AB">
      <w:pPr>
        <w:spacing w:line="276" w:lineRule="auto"/>
      </w:pPr>
    </w:p>
    <w:p w:rsidR="00620FFF" w:rsidRDefault="005D7EDC" w:rsidP="00C559AC">
      <w:pPr>
        <w:pStyle w:val="Heading3"/>
      </w:pPr>
      <w:bookmarkStart w:id="49" w:name="_Toc302998161"/>
      <w:r w:rsidRPr="003C5C01">
        <w:rPr>
          <w:noProof/>
          <w:lang w:bidi="ar-SA"/>
        </w:rPr>
        <w:lastRenderedPageBreak/>
        <w:drawing>
          <wp:anchor distT="0" distB="0" distL="114300" distR="114300" simplePos="0" relativeHeight="251825152" behindDoc="0" locked="0" layoutInCell="1" allowOverlap="1" wp14:anchorId="427AFFD7" wp14:editId="03B5B433">
            <wp:simplePos x="0" y="0"/>
            <wp:positionH relativeFrom="column">
              <wp:posOffset>3203575</wp:posOffset>
            </wp:positionH>
            <wp:positionV relativeFrom="paragraph">
              <wp:posOffset>332740</wp:posOffset>
            </wp:positionV>
            <wp:extent cx="2686050" cy="2531745"/>
            <wp:effectExtent l="0" t="0" r="0" b="1905"/>
            <wp:wrapSquare wrapText="bothSides"/>
            <wp:docPr id="5122" name="Picture 2" descr="C:\Users\admin\Desktop\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admin\Desktop\events.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174"/>
                    <a:stretch/>
                  </pic:blipFill>
                  <pic:spPr bwMode="auto">
                    <a:xfrm>
                      <a:off x="0" y="0"/>
                      <a:ext cx="2686050" cy="2531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1B0A" w:rsidRPr="00F970F7">
        <w:t>Meeting Scheduler</w:t>
      </w:r>
      <w:bookmarkEnd w:id="49"/>
    </w:p>
    <w:p w:rsidR="00A31B0A" w:rsidRDefault="00A31B0A" w:rsidP="00F970F7">
      <w:pPr>
        <w:spacing w:line="276" w:lineRule="auto"/>
      </w:pPr>
      <w:r>
        <w:t>This will have three users:</w:t>
      </w:r>
    </w:p>
    <w:p w:rsidR="00A31B0A" w:rsidRDefault="00A31B0A" w:rsidP="00D96B27">
      <w:pPr>
        <w:pStyle w:val="ListParagraph"/>
        <w:numPr>
          <w:ilvl w:val="0"/>
          <w:numId w:val="14"/>
        </w:numPr>
        <w:spacing w:line="276" w:lineRule="auto"/>
      </w:pPr>
      <w:r>
        <w:t>Organizers</w:t>
      </w:r>
    </w:p>
    <w:p w:rsidR="00A31B0A" w:rsidRDefault="00A31B0A" w:rsidP="00D96B27">
      <w:pPr>
        <w:pStyle w:val="ListParagraph"/>
        <w:numPr>
          <w:ilvl w:val="0"/>
          <w:numId w:val="14"/>
        </w:numPr>
        <w:spacing w:line="276" w:lineRule="auto"/>
      </w:pPr>
      <w:r>
        <w:t>Attendees</w:t>
      </w:r>
    </w:p>
    <w:p w:rsidR="00A31B0A" w:rsidRDefault="00A31B0A" w:rsidP="00CC6459">
      <w:pPr>
        <w:pStyle w:val="ListParagraph"/>
        <w:numPr>
          <w:ilvl w:val="0"/>
          <w:numId w:val="14"/>
        </w:numPr>
        <w:spacing w:before="240" w:line="276" w:lineRule="auto"/>
      </w:pPr>
      <w:r>
        <w:t>Exhibitors</w:t>
      </w:r>
    </w:p>
    <w:p w:rsidR="003C5C01" w:rsidRDefault="003C5C01" w:rsidP="003C5C01">
      <w:pPr>
        <w:pStyle w:val="ListParagraph"/>
        <w:spacing w:before="240" w:after="240" w:line="276" w:lineRule="auto"/>
        <w:ind w:left="810" w:firstLine="0"/>
      </w:pPr>
    </w:p>
    <w:p w:rsidR="00472F5B" w:rsidRDefault="00A31B0A" w:rsidP="003C5C01">
      <w:pPr>
        <w:pStyle w:val="ListParagraph"/>
        <w:numPr>
          <w:ilvl w:val="0"/>
          <w:numId w:val="11"/>
        </w:numPr>
        <w:spacing w:before="240" w:after="240" w:line="276" w:lineRule="auto"/>
        <w:ind w:left="810"/>
      </w:pPr>
      <w:r>
        <w:t>Application will help organ</w:t>
      </w:r>
      <w:r w:rsidR="00105923">
        <w:t>izers to organize events</w:t>
      </w:r>
      <w:r>
        <w:t xml:space="preserve"> and send invitations along with details of the event, exhibitors, schedule and link to registration form. It will also provide intelligent list of invitees whom organizers can send invitations.</w:t>
      </w:r>
      <w:r w:rsidR="00472F5B">
        <w:t xml:space="preserve"> </w:t>
      </w:r>
    </w:p>
    <w:p w:rsidR="00DA4365" w:rsidRDefault="005D7EDC" w:rsidP="00A90E98">
      <w:pPr>
        <w:pStyle w:val="ListParagraph"/>
        <w:numPr>
          <w:ilvl w:val="0"/>
          <w:numId w:val="11"/>
        </w:numPr>
        <w:spacing w:line="276" w:lineRule="auto"/>
        <w:ind w:left="810"/>
      </w:pPr>
      <w:r>
        <w:rPr>
          <w:noProof/>
          <w:lang w:bidi="ar-SA"/>
        </w:rPr>
        <mc:AlternateContent>
          <mc:Choice Requires="wps">
            <w:drawing>
              <wp:anchor distT="0" distB="0" distL="114300" distR="114300" simplePos="0" relativeHeight="251827200" behindDoc="0" locked="0" layoutInCell="1" allowOverlap="1" wp14:anchorId="44C8E24B" wp14:editId="699E2864">
                <wp:simplePos x="0" y="0"/>
                <wp:positionH relativeFrom="column">
                  <wp:posOffset>3018790</wp:posOffset>
                </wp:positionH>
                <wp:positionV relativeFrom="paragraph">
                  <wp:posOffset>441960</wp:posOffset>
                </wp:positionV>
                <wp:extent cx="2686050" cy="635"/>
                <wp:effectExtent l="0" t="0" r="0" b="0"/>
                <wp:wrapSquare wrapText="bothSides"/>
                <wp:docPr id="7173" name="Text Box 717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rsidR="005C16AB" w:rsidRPr="00B23431" w:rsidRDefault="005C16AB" w:rsidP="003C5C01">
                            <w:pPr>
                              <w:pStyle w:val="Caption"/>
                              <w:rPr>
                                <w:color w:val="365F91"/>
                              </w:rPr>
                            </w:pPr>
                            <w:bookmarkStart w:id="50" w:name="_Toc302998179"/>
                            <w:r>
                              <w:t xml:space="preserve">Figure </w:t>
                            </w:r>
                            <w:fldSimple w:instr=" SEQ Figure \* ARABIC ">
                              <w:r>
                                <w:rPr>
                                  <w:noProof/>
                                </w:rPr>
                                <w:t>10</w:t>
                              </w:r>
                            </w:fldSimple>
                            <w:r>
                              <w:t>: Attendees can search for events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173" o:spid="_x0000_s1029" type="#_x0000_t202" style="position:absolute;left:0;text-align:left;margin-left:237.7pt;margin-top:34.8pt;width:211.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" stroked="f">
                <v:textbox style="mso-fit-shape-to-text:t" inset="0,0,0,0">
                  <w:txbxContent>
                    <w:p w:rsidR="005C16AB" w:rsidRPr="00B23431" w:rsidRDefault="005C16AB" w:rsidP="003C5C01">
                      <w:pPr>
                        <w:pStyle w:val="Caption"/>
                        <w:rPr>
                          <w:color w:val="365F91"/>
                        </w:rPr>
                      </w:pPr>
                      <w:bookmarkStart w:id="51" w:name="_Toc302998179"/>
                      <w:r>
                        <w:t xml:space="preserve">Figure </w:t>
                      </w:r>
                      <w:fldSimple w:instr=" SEQ Figure \* ARABIC ">
                        <w:r>
                          <w:rPr>
                            <w:noProof/>
                          </w:rPr>
                          <w:t>10</w:t>
                        </w:r>
                      </w:fldSimple>
                      <w:r>
                        <w:t>: Attendees can search for events</w:t>
                      </w:r>
                      <w:bookmarkEnd w:id="51"/>
                    </w:p>
                  </w:txbxContent>
                </v:textbox>
                <w10:wrap type="square"/>
              </v:shape>
            </w:pict>
          </mc:Fallback>
        </mc:AlternateContent>
      </w:r>
      <w:r w:rsidR="00A31B0A">
        <w:t>Attendees w</w:t>
      </w:r>
      <w:r w:rsidR="00DA4365">
        <w:t>ill have options to accept or decline the event/browse for events/view profiles of other attendees etc.</w:t>
      </w:r>
    </w:p>
    <w:p w:rsidR="00472F5B" w:rsidRDefault="00472F5B" w:rsidP="00A90E98">
      <w:pPr>
        <w:pStyle w:val="ListParagraph"/>
        <w:numPr>
          <w:ilvl w:val="0"/>
          <w:numId w:val="11"/>
        </w:numPr>
        <w:spacing w:line="276" w:lineRule="auto"/>
        <w:ind w:left="810"/>
      </w:pPr>
      <w:r>
        <w:t>I</w:t>
      </w:r>
      <w:r w:rsidR="00A31B0A">
        <w:t>ntelligent suggestions of upcoming events based on the individual’s profession,</w:t>
      </w:r>
      <w:r w:rsidR="00105923">
        <w:t xml:space="preserve"> interest, designation, industry. </w:t>
      </w:r>
    </w:p>
    <w:p w:rsidR="00A31B0A" w:rsidRDefault="00472F5B" w:rsidP="00A90E98">
      <w:pPr>
        <w:pStyle w:val="ListParagraph"/>
        <w:numPr>
          <w:ilvl w:val="0"/>
          <w:numId w:val="11"/>
        </w:numPr>
        <w:spacing w:line="276" w:lineRule="auto"/>
        <w:ind w:left="810"/>
      </w:pPr>
      <w:r>
        <w:t>N</w:t>
      </w:r>
      <w:r w:rsidR="00A31B0A">
        <w:t xml:space="preserve">otifications in case of any changes </w:t>
      </w:r>
      <w:r>
        <w:t>related to the schedule,</w:t>
      </w:r>
      <w:r w:rsidR="00C12174">
        <w:t xml:space="preserve"> </w:t>
      </w:r>
      <w:r w:rsidR="00A31B0A">
        <w:t>meetings, attendees list, exhibitors etc</w:t>
      </w:r>
      <w:r w:rsidR="00DA4365">
        <w:t>.</w:t>
      </w:r>
    </w:p>
    <w:p w:rsidR="00472F5B" w:rsidRDefault="00A31B0A" w:rsidP="00A90E98">
      <w:pPr>
        <w:pStyle w:val="ListParagraph"/>
        <w:numPr>
          <w:ilvl w:val="0"/>
          <w:numId w:val="11"/>
        </w:numPr>
        <w:spacing w:line="276" w:lineRule="auto"/>
        <w:ind w:left="810"/>
      </w:pPr>
      <w:r>
        <w:t>Attendees will be able to request meeting with the other attendees during / before and after event and schedule for meeting based on the available timeslot</w:t>
      </w:r>
      <w:r w:rsidR="00105923">
        <w:t xml:space="preserve">. </w:t>
      </w:r>
    </w:p>
    <w:p w:rsidR="00DA4365" w:rsidRDefault="00105923" w:rsidP="00A90E98">
      <w:pPr>
        <w:pStyle w:val="ListParagraph"/>
        <w:numPr>
          <w:ilvl w:val="0"/>
          <w:numId w:val="11"/>
        </w:numPr>
        <w:spacing w:line="276" w:lineRule="auto"/>
        <w:ind w:left="810"/>
      </w:pPr>
      <w:r>
        <w:t>D</w:t>
      </w:r>
      <w:r w:rsidR="00A31B0A">
        <w:t>ownload</w:t>
      </w:r>
      <w:r>
        <w:t xml:space="preserve">ing </w:t>
      </w:r>
      <w:r w:rsidR="00A31B0A">
        <w:t>marketi</w:t>
      </w:r>
      <w:r>
        <w:t>ng materials of the exhibitors will also be possible. S</w:t>
      </w:r>
      <w:r w:rsidR="00A31B0A">
        <w:t xml:space="preserve">ponsor page and </w:t>
      </w:r>
      <w:r>
        <w:t>photo gallery can also be viewed.</w:t>
      </w:r>
    </w:p>
    <w:p w:rsidR="00472F5B" w:rsidRDefault="00A31B0A" w:rsidP="00A90E98">
      <w:pPr>
        <w:pStyle w:val="ListParagraph"/>
        <w:numPr>
          <w:ilvl w:val="0"/>
          <w:numId w:val="11"/>
        </w:numPr>
        <w:spacing w:line="276" w:lineRule="auto"/>
        <w:ind w:left="810"/>
      </w:pPr>
      <w:r>
        <w:t>Analysis and reports to the exhibitors like how many attendees viewed their profile, List of attendees scheduled to attend the exhibitor’s event, etc.</w:t>
      </w:r>
      <w:r w:rsidR="00472F5B">
        <w:t xml:space="preserve"> will be provided</w:t>
      </w:r>
    </w:p>
    <w:p w:rsidR="00DA4365" w:rsidRDefault="00DA4365" w:rsidP="00A90E98">
      <w:pPr>
        <w:pStyle w:val="ListParagraph"/>
        <w:numPr>
          <w:ilvl w:val="0"/>
          <w:numId w:val="11"/>
        </w:numPr>
        <w:spacing w:line="276" w:lineRule="auto"/>
        <w:ind w:left="810"/>
      </w:pPr>
      <w:r>
        <w:t>T</w:t>
      </w:r>
      <w:r w:rsidR="00A31B0A">
        <w:t>he schedule</w:t>
      </w:r>
      <w:r>
        <w:t xml:space="preserve"> can be exported to the phone/</w:t>
      </w:r>
      <w:r w:rsidR="00A31B0A">
        <w:t>c</w:t>
      </w:r>
      <w:r>
        <w:t>alendar/</w:t>
      </w:r>
      <w:r w:rsidR="00A31B0A">
        <w:t>Outlook, Google, etc.</w:t>
      </w:r>
      <w:r>
        <w:t xml:space="preserve"> </w:t>
      </w:r>
      <w:r w:rsidR="00472F5B">
        <w:t xml:space="preserve">Information on the </w:t>
      </w:r>
      <w:r w:rsidR="00A31B0A">
        <w:t>v</w:t>
      </w:r>
      <w:r w:rsidR="00C12174">
        <w:t>enue lists and directions of event</w:t>
      </w:r>
      <w:r w:rsidR="00A31B0A">
        <w:t xml:space="preserve"> </w:t>
      </w:r>
      <w:r>
        <w:t>location information</w:t>
      </w:r>
      <w:r w:rsidR="00A31B0A">
        <w:t xml:space="preserve"> like hotel, restaura</w:t>
      </w:r>
      <w:r w:rsidR="00472F5B">
        <w:t xml:space="preserve">nt, bus stop, cab services, </w:t>
      </w:r>
      <w:proofErr w:type="spellStart"/>
      <w:r w:rsidR="00472F5B">
        <w:t>etc</w:t>
      </w:r>
      <w:proofErr w:type="spellEnd"/>
      <w:r w:rsidR="00472F5B">
        <w:t xml:space="preserve"> will be provided.</w:t>
      </w:r>
    </w:p>
    <w:p w:rsidR="00DA4365" w:rsidRDefault="00D0638B" w:rsidP="00116A75">
      <w:pPr>
        <w:pStyle w:val="Heading3"/>
      </w:pPr>
      <w:bookmarkStart w:id="52" w:name="_Toc302998162"/>
      <w:r>
        <w:rPr>
          <w:noProof/>
          <w:lang w:bidi="ar-SA"/>
        </w:rPr>
        <w:drawing>
          <wp:anchor distT="0" distB="0" distL="114300" distR="114300" simplePos="0" relativeHeight="251822080" behindDoc="0" locked="0" layoutInCell="1" allowOverlap="1" wp14:anchorId="395B08ED" wp14:editId="7472506C">
            <wp:simplePos x="0" y="0"/>
            <wp:positionH relativeFrom="column">
              <wp:posOffset>3582670</wp:posOffset>
            </wp:positionH>
            <wp:positionV relativeFrom="paragraph">
              <wp:posOffset>278130</wp:posOffset>
            </wp:positionV>
            <wp:extent cx="2472690" cy="2567305"/>
            <wp:effectExtent l="0" t="0" r="381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269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104">
        <w:rPr>
          <w:noProof/>
          <w:lang w:bidi="ar-SA"/>
        </w:rPr>
        <mc:AlternateContent>
          <mc:Choice Requires="wps">
            <w:drawing>
              <wp:anchor distT="0" distB="0" distL="114300" distR="114300" simplePos="0" relativeHeight="251824128" behindDoc="0" locked="0" layoutInCell="1" allowOverlap="1" wp14:anchorId="53F6A164" wp14:editId="379A6680">
                <wp:simplePos x="0" y="0"/>
                <wp:positionH relativeFrom="column">
                  <wp:posOffset>3990975</wp:posOffset>
                </wp:positionH>
                <wp:positionV relativeFrom="paragraph">
                  <wp:posOffset>2842260</wp:posOffset>
                </wp:positionV>
                <wp:extent cx="1868170" cy="635"/>
                <wp:effectExtent l="0" t="0" r="0" b="0"/>
                <wp:wrapSquare wrapText="bothSides"/>
                <wp:docPr id="7171" name="Text Box 7171"/>
                <wp:cNvGraphicFramePr/>
                <a:graphic xmlns:a="http://schemas.openxmlformats.org/drawingml/2006/main">
                  <a:graphicData uri="http://schemas.microsoft.com/office/word/2010/wordprocessingShape">
                    <wps:wsp>
                      <wps:cNvSpPr txBox="1"/>
                      <wps:spPr>
                        <a:xfrm>
                          <a:off x="0" y="0"/>
                          <a:ext cx="1868170" cy="635"/>
                        </a:xfrm>
                        <a:prstGeom prst="rect">
                          <a:avLst/>
                        </a:prstGeom>
                        <a:solidFill>
                          <a:prstClr val="white"/>
                        </a:solidFill>
                        <a:ln>
                          <a:noFill/>
                        </a:ln>
                        <a:effectLst/>
                      </wps:spPr>
                      <wps:txbx>
                        <w:txbxContent>
                          <w:p w:rsidR="005C16AB" w:rsidRDefault="005C16AB" w:rsidP="00C559AC">
                            <w:pPr>
                              <w:pStyle w:val="Caption"/>
                              <w:ind w:left="0" w:firstLine="0"/>
                              <w:jc w:val="center"/>
                            </w:pPr>
                            <w:bookmarkStart w:id="53" w:name="_Toc302998180"/>
                            <w:r>
                              <w:t xml:space="preserve">Figure </w:t>
                            </w:r>
                            <w:fldSimple w:instr=" SEQ Figure \* ARABIC ">
                              <w:r>
                                <w:rPr>
                                  <w:noProof/>
                                </w:rPr>
                                <w:t>11</w:t>
                              </w:r>
                            </w:fldSimple>
                            <w:r>
                              <w:t xml:space="preserve">: </w:t>
                            </w:r>
                            <w:proofErr w:type="spellStart"/>
                            <w:r>
                              <w:t>Konnecting</w:t>
                            </w:r>
                            <w:proofErr w:type="spellEnd"/>
                            <w:r>
                              <w:t xml:space="preserve"> People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171" o:spid="_x0000_s1030" type="#_x0000_t202" style="position:absolute;left:0;text-align:left;margin-left:314.25pt;margin-top:223.8pt;width:147.1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" stroked="f">
                <v:textbox style="mso-fit-shape-to-text:t" inset="0,0,0,0">
                  <w:txbxContent>
                    <w:p w:rsidR="005C16AB" w:rsidRDefault="005C16AB" w:rsidP="00C559AC">
                      <w:pPr>
                        <w:pStyle w:val="Caption"/>
                        <w:ind w:left="0" w:firstLine="0"/>
                        <w:jc w:val="center"/>
                      </w:pPr>
                      <w:bookmarkStart w:id="54" w:name="_Toc302998180"/>
                      <w:r>
                        <w:t xml:space="preserve">Figure </w:t>
                      </w:r>
                      <w:fldSimple w:instr=" SEQ Figure \* ARABIC ">
                        <w:r>
                          <w:rPr>
                            <w:noProof/>
                          </w:rPr>
                          <w:t>11</w:t>
                        </w:r>
                      </w:fldSimple>
                      <w:r>
                        <w:t xml:space="preserve">: </w:t>
                      </w:r>
                      <w:proofErr w:type="spellStart"/>
                      <w:r>
                        <w:t>Konnecting</w:t>
                      </w:r>
                      <w:proofErr w:type="spellEnd"/>
                      <w:r>
                        <w:t xml:space="preserve"> People</w:t>
                      </w:r>
                      <w:bookmarkEnd w:id="54"/>
                    </w:p>
                  </w:txbxContent>
                </v:textbox>
                <w10:wrap type="square"/>
              </v:shape>
            </w:pict>
          </mc:Fallback>
        </mc:AlternateContent>
      </w:r>
      <w:r w:rsidR="00A31B0A" w:rsidRPr="00116A75">
        <w:t>Building Network</w:t>
      </w:r>
      <w:bookmarkEnd w:id="52"/>
    </w:p>
    <w:p w:rsidR="001004E9" w:rsidRDefault="00DA4365" w:rsidP="00CC6459">
      <w:pPr>
        <w:tabs>
          <w:tab w:val="left" w:pos="630"/>
        </w:tabs>
        <w:spacing w:before="240"/>
        <w:ind w:left="630" w:firstLine="0"/>
      </w:pPr>
      <w:r>
        <w:t>Professionals will be able to c</w:t>
      </w:r>
      <w:r w:rsidR="00A31B0A">
        <w:t>onnect to others through groups. Any registered user can browse for other registered user &amp; view their professional details barring their personal and con</w:t>
      </w:r>
      <w:r>
        <w:t>tact information.</w:t>
      </w:r>
      <w:r w:rsidR="00C12174">
        <w:t xml:space="preserve"> </w:t>
      </w:r>
    </w:p>
    <w:p w:rsidR="00A31B0A" w:rsidRDefault="00DA4365" w:rsidP="00CC6459">
      <w:pPr>
        <w:spacing w:before="240"/>
        <w:ind w:left="630" w:firstLine="0"/>
      </w:pPr>
      <w:r>
        <w:t>T</w:t>
      </w:r>
      <w:r w:rsidR="00A31B0A">
        <w:t>he groups</w:t>
      </w:r>
      <w:r>
        <w:t xml:space="preserve"> can be classified as </w:t>
      </w:r>
    </w:p>
    <w:p w:rsidR="00A31B0A" w:rsidRDefault="00A31B0A" w:rsidP="00CC6459">
      <w:pPr>
        <w:pStyle w:val="ListParagraph"/>
        <w:numPr>
          <w:ilvl w:val="0"/>
          <w:numId w:val="16"/>
        </w:numPr>
        <w:spacing w:line="276" w:lineRule="auto"/>
      </w:pPr>
      <w:r>
        <w:t>People Met</w:t>
      </w:r>
    </w:p>
    <w:p w:rsidR="00A31B0A" w:rsidRDefault="00A31B0A" w:rsidP="00CC6459">
      <w:pPr>
        <w:pStyle w:val="ListParagraph"/>
        <w:numPr>
          <w:ilvl w:val="0"/>
          <w:numId w:val="16"/>
        </w:numPr>
        <w:spacing w:line="276" w:lineRule="auto"/>
      </w:pPr>
      <w:r>
        <w:t>Like to Meet</w:t>
      </w:r>
    </w:p>
    <w:p w:rsidR="00A31B0A" w:rsidRDefault="00A31B0A" w:rsidP="00CC6459">
      <w:pPr>
        <w:pStyle w:val="ListParagraph"/>
        <w:numPr>
          <w:ilvl w:val="0"/>
          <w:numId w:val="16"/>
        </w:numPr>
        <w:spacing w:line="276" w:lineRule="auto"/>
      </w:pPr>
      <w:r>
        <w:t>Follow / Track</w:t>
      </w:r>
    </w:p>
    <w:p w:rsidR="00A31B0A" w:rsidRDefault="00A31B0A" w:rsidP="00CC6459">
      <w:pPr>
        <w:pStyle w:val="ListParagraph"/>
        <w:numPr>
          <w:ilvl w:val="0"/>
          <w:numId w:val="16"/>
        </w:numPr>
        <w:spacing w:line="276" w:lineRule="auto"/>
      </w:pPr>
      <w:r>
        <w:t>Create own groups/circles</w:t>
      </w:r>
    </w:p>
    <w:p w:rsidR="00516DCE" w:rsidRDefault="00516DCE" w:rsidP="005C16AB">
      <w:pPr>
        <w:spacing w:before="240"/>
        <w:ind w:left="630" w:firstLine="0"/>
      </w:pPr>
    </w:p>
    <w:p w:rsidR="005C16AB" w:rsidRDefault="00D96E48" w:rsidP="005C16AB">
      <w:pPr>
        <w:spacing w:before="240"/>
        <w:ind w:left="630" w:firstLine="0"/>
      </w:pPr>
      <w:r>
        <w:lastRenderedPageBreak/>
        <w:t xml:space="preserve">The </w:t>
      </w:r>
      <w:r w:rsidR="00A31B0A">
        <w:t>user</w:t>
      </w:r>
      <w:r>
        <w:t xml:space="preserve">s </w:t>
      </w:r>
      <w:r w:rsidR="00A31B0A">
        <w:t>will be able to schedule meetings, chat, call, share informat</w:t>
      </w:r>
      <w:r w:rsidR="0059772A">
        <w:t>ion wit</w:t>
      </w:r>
      <w:r w:rsidR="00DF26A3">
        <w:t>h all of them at one go.</w:t>
      </w:r>
      <w:r w:rsidR="006F0280">
        <w:t xml:space="preserve"> </w:t>
      </w:r>
    </w:p>
    <w:p w:rsidR="005C16AB" w:rsidRDefault="005C16AB" w:rsidP="005C16AB">
      <w:pPr>
        <w:pStyle w:val="Heading3"/>
      </w:pPr>
      <w:bookmarkStart w:id="55" w:name="_Toc302998163"/>
      <w:r>
        <w:t xml:space="preserve">Technology used </w:t>
      </w:r>
      <w:r w:rsidR="0018387F">
        <w:t xml:space="preserve">–Palm </w:t>
      </w:r>
      <w:proofErr w:type="spellStart"/>
      <w:r w:rsidR="0018387F">
        <w:t>Konnect</w:t>
      </w:r>
      <w:bookmarkEnd w:id="55"/>
      <w:proofErr w:type="spellEnd"/>
    </w:p>
    <w:p w:rsidR="00AE7FBD" w:rsidRPr="00AE7FBD" w:rsidRDefault="00AE7FBD" w:rsidP="00AE7FBD"/>
    <w:tbl>
      <w:tblPr>
        <w:tblStyle w:val="TableGrid"/>
        <w:tblW w:w="0" w:type="auto"/>
        <w:tblInd w:w="918" w:type="dxa"/>
        <w:tblLook w:val="04A0" w:firstRow="1" w:lastRow="0" w:firstColumn="1" w:lastColumn="0" w:noHBand="0" w:noVBand="1"/>
      </w:tblPr>
      <w:tblGrid>
        <w:gridCol w:w="1340"/>
        <w:gridCol w:w="2742"/>
      </w:tblGrid>
      <w:tr w:rsidR="005C16AB" w:rsidTr="00452383">
        <w:trPr>
          <w:trHeight w:val="364"/>
        </w:trPr>
        <w:tc>
          <w:tcPr>
            <w:tcW w:w="1340" w:type="dxa"/>
            <w:shd w:val="clear" w:color="auto" w:fill="95B3D7" w:themeFill="accent1" w:themeFillTint="99"/>
            <w:vAlign w:val="center"/>
          </w:tcPr>
          <w:p w:rsidR="005C16AB" w:rsidRPr="00365C32" w:rsidRDefault="005C16AB" w:rsidP="005C16AB">
            <w:pPr>
              <w:ind w:left="0" w:firstLine="0"/>
              <w:jc w:val="left"/>
              <w:rPr>
                <w:b/>
              </w:rPr>
            </w:pPr>
            <w:r w:rsidRPr="00365C32">
              <w:rPr>
                <w:b/>
              </w:rPr>
              <w:t>Language</w:t>
            </w:r>
          </w:p>
        </w:tc>
        <w:tc>
          <w:tcPr>
            <w:tcW w:w="2742" w:type="dxa"/>
            <w:vAlign w:val="center"/>
          </w:tcPr>
          <w:p w:rsidR="005C16AB" w:rsidRDefault="00452383" w:rsidP="005C16AB">
            <w:pPr>
              <w:ind w:left="0" w:firstLine="0"/>
              <w:jc w:val="left"/>
            </w:pPr>
            <w:r>
              <w:t>.NET/PHP</w:t>
            </w:r>
          </w:p>
        </w:tc>
      </w:tr>
      <w:tr w:rsidR="005C16AB" w:rsidTr="00452383">
        <w:trPr>
          <w:trHeight w:val="740"/>
        </w:trPr>
        <w:tc>
          <w:tcPr>
            <w:tcW w:w="1340" w:type="dxa"/>
            <w:shd w:val="clear" w:color="auto" w:fill="95B3D7" w:themeFill="accent1" w:themeFillTint="99"/>
            <w:vAlign w:val="center"/>
          </w:tcPr>
          <w:p w:rsidR="005C16AB" w:rsidRPr="00365C32" w:rsidRDefault="005C16AB" w:rsidP="005C16AB">
            <w:pPr>
              <w:ind w:left="0" w:firstLine="0"/>
              <w:jc w:val="left"/>
              <w:rPr>
                <w:b/>
              </w:rPr>
            </w:pPr>
            <w:r w:rsidRPr="00365C32">
              <w:rPr>
                <w:b/>
              </w:rPr>
              <w:t>Database</w:t>
            </w:r>
          </w:p>
        </w:tc>
        <w:tc>
          <w:tcPr>
            <w:tcW w:w="2742" w:type="dxa"/>
            <w:vAlign w:val="center"/>
          </w:tcPr>
          <w:p w:rsidR="005C16AB" w:rsidRDefault="00452383" w:rsidP="005C16AB">
            <w:pPr>
              <w:ind w:left="0" w:firstLine="0"/>
              <w:jc w:val="left"/>
            </w:pPr>
            <w:r>
              <w:t>SQ LITE/SQL COMPACT/MY SQL</w:t>
            </w:r>
          </w:p>
        </w:tc>
      </w:tr>
      <w:tr w:rsidR="005C16AB" w:rsidTr="00452383">
        <w:trPr>
          <w:trHeight w:val="740"/>
        </w:trPr>
        <w:tc>
          <w:tcPr>
            <w:tcW w:w="1340" w:type="dxa"/>
            <w:shd w:val="clear" w:color="auto" w:fill="95B3D7" w:themeFill="accent1" w:themeFillTint="99"/>
            <w:vAlign w:val="center"/>
          </w:tcPr>
          <w:p w:rsidR="005C16AB" w:rsidRPr="00365C32" w:rsidRDefault="00452383" w:rsidP="005C16AB">
            <w:pPr>
              <w:ind w:left="0" w:firstLine="0"/>
              <w:jc w:val="left"/>
              <w:rPr>
                <w:b/>
              </w:rPr>
            </w:pPr>
            <w:r>
              <w:rPr>
                <w:b/>
              </w:rPr>
              <w:t>Platform</w:t>
            </w:r>
          </w:p>
        </w:tc>
        <w:tc>
          <w:tcPr>
            <w:tcW w:w="2742" w:type="dxa"/>
            <w:vAlign w:val="center"/>
          </w:tcPr>
          <w:p w:rsidR="005C16AB" w:rsidRDefault="00452383" w:rsidP="005C16AB">
            <w:pPr>
              <w:ind w:left="0" w:firstLine="0"/>
              <w:jc w:val="left"/>
            </w:pPr>
            <w:r>
              <w:t>Android/iPhone/ Windows</w:t>
            </w:r>
          </w:p>
        </w:tc>
      </w:tr>
    </w:tbl>
    <w:p w:rsidR="00D0638B" w:rsidRDefault="00D0638B" w:rsidP="005C16AB">
      <w:pPr>
        <w:spacing w:before="240"/>
        <w:ind w:left="0" w:firstLine="0"/>
      </w:pPr>
    </w:p>
    <w:p w:rsidR="000D3DC7" w:rsidRDefault="000D3DC7" w:rsidP="000D3DC7">
      <w:pPr>
        <w:pStyle w:val="Heading2"/>
      </w:pPr>
      <w:bookmarkStart w:id="56" w:name="_Toc302998164"/>
      <w:r>
        <w:t>R</w:t>
      </w:r>
      <w:r w:rsidR="005C16AB">
        <w:t>elationship Management (R</w:t>
      </w:r>
      <w:r>
        <w:t>M</w:t>
      </w:r>
      <w:r w:rsidR="005C16AB">
        <w:t>) made easy!</w:t>
      </w:r>
      <w:bookmarkEnd w:id="56"/>
    </w:p>
    <w:p w:rsidR="004E1DC9" w:rsidRDefault="000D3DC7" w:rsidP="00880FED">
      <w:pPr>
        <w:ind w:firstLine="0"/>
      </w:pPr>
      <w:proofErr w:type="spellStart"/>
      <w:r>
        <w:t>ThinkPal</w:t>
      </w:r>
      <w:r w:rsidR="00210213">
        <w:t>m</w:t>
      </w:r>
      <w:proofErr w:type="spellEnd"/>
      <w:r w:rsidR="00210213">
        <w:t xml:space="preserve"> is developing unique</w:t>
      </w:r>
      <w:r w:rsidR="008C37E5">
        <w:t xml:space="preserve"> software </w:t>
      </w:r>
      <w:r>
        <w:t xml:space="preserve">for the banking industry which enables </w:t>
      </w:r>
      <w:r w:rsidR="004E1DC9">
        <w:t xml:space="preserve">the relationship managers to monitor their customers efficiently thereby reducing the customer drop outs. </w:t>
      </w:r>
      <w:r w:rsidR="004E1DC9" w:rsidRPr="004E1DC9">
        <w:t>This is h</w:t>
      </w:r>
      <w:r w:rsidR="004E1DC9">
        <w:t>ighly useful to the senior</w:t>
      </w:r>
      <w:r w:rsidR="004E1DC9" w:rsidRPr="004E1DC9">
        <w:t xml:space="preserve"> managers </w:t>
      </w:r>
      <w:r w:rsidR="004E1DC9">
        <w:t xml:space="preserve">also </w:t>
      </w:r>
      <w:r w:rsidR="004E1DC9" w:rsidRPr="004E1DC9">
        <w:t>for tracking the</w:t>
      </w:r>
      <w:r w:rsidR="004E1DC9">
        <w:t xml:space="preserve"> performance of the relationship managers, product performance and understanding customer investments.</w:t>
      </w:r>
      <w:r w:rsidR="004E1DC9" w:rsidRPr="004E1DC9">
        <w:t xml:space="preserve"> This software enables the </w:t>
      </w:r>
      <w:r w:rsidR="005C16AB">
        <w:t xml:space="preserve">user to </w:t>
      </w:r>
      <w:r w:rsidR="004E1DC9" w:rsidRPr="004E1DC9">
        <w:t>generat</w:t>
      </w:r>
      <w:r w:rsidR="005C16AB">
        <w:t>e</w:t>
      </w:r>
      <w:r w:rsidR="004E1DC9" w:rsidRPr="004E1DC9">
        <w:t xml:space="preserve"> reports based on product, performance and customers send alerts to customers and support email campaign. It also ensures security to the bank by enabling secured login.</w:t>
      </w:r>
    </w:p>
    <w:p w:rsidR="008C37E5" w:rsidRDefault="000D3DC7" w:rsidP="00880FED">
      <w:pPr>
        <w:ind w:firstLine="0"/>
      </w:pPr>
      <w:r>
        <w:t xml:space="preserve">This software helps the senior managers to keep an eye on the performance of the relationship managers and also have a detailed understanding of the customer investments. </w:t>
      </w:r>
    </w:p>
    <w:p w:rsidR="004E1DC9" w:rsidRDefault="004E1DC9" w:rsidP="00880FED">
      <w:pPr>
        <w:ind w:firstLine="0"/>
      </w:pPr>
      <w:r>
        <w:t>The flow diagram is given below.</w:t>
      </w:r>
    </w:p>
    <w:p w:rsidR="004E1DC9" w:rsidRDefault="008C37E5" w:rsidP="004E1DC9">
      <w:pPr>
        <w:keepNext/>
        <w:ind w:firstLine="0"/>
      </w:pPr>
      <w:r>
        <w:rPr>
          <w:noProof/>
          <w:lang w:bidi="ar-SA"/>
        </w:rPr>
        <w:drawing>
          <wp:inline distT="0" distB="0" distL="0" distR="0" wp14:anchorId="120AABF3" wp14:editId="3E734FDC">
            <wp:extent cx="5543375" cy="295534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460" cy="2955386"/>
                    </a:xfrm>
                    <a:prstGeom prst="rect">
                      <a:avLst/>
                    </a:prstGeom>
                    <a:noFill/>
                    <a:ln>
                      <a:noFill/>
                    </a:ln>
                  </pic:spPr>
                </pic:pic>
              </a:graphicData>
            </a:graphic>
          </wp:inline>
        </w:drawing>
      </w:r>
    </w:p>
    <w:p w:rsidR="00AE7FBD" w:rsidRDefault="004E1DC9" w:rsidP="00516DCE">
      <w:pPr>
        <w:pStyle w:val="Caption"/>
      </w:pPr>
      <w:bookmarkStart w:id="57" w:name="_Toc302998181"/>
      <w:r>
        <w:t xml:space="preserve">Figure </w:t>
      </w:r>
      <w:r w:rsidR="005C16AB">
        <w:fldChar w:fldCharType="begin"/>
      </w:r>
      <w:r w:rsidR="005C16AB">
        <w:instrText xml:space="preserve"> SEQ Figure \* ARABIC </w:instrText>
      </w:r>
      <w:r w:rsidR="005C16AB">
        <w:fldChar w:fldCharType="separate"/>
      </w:r>
      <w:proofErr w:type="gramStart"/>
      <w:r w:rsidR="008845A1">
        <w:rPr>
          <w:noProof/>
        </w:rPr>
        <w:t>12</w:t>
      </w:r>
      <w:r w:rsidR="005C16AB">
        <w:rPr>
          <w:noProof/>
        </w:rPr>
        <w:fldChar w:fldCharType="end"/>
      </w:r>
      <w:r>
        <w:t xml:space="preserve"> Flow diagram</w:t>
      </w:r>
      <w:proofErr w:type="gramEnd"/>
      <w:r>
        <w:t xml:space="preserve"> </w:t>
      </w:r>
      <w:r w:rsidR="00F36502">
        <w:t>RM</w:t>
      </w:r>
      <w:bookmarkEnd w:id="57"/>
    </w:p>
    <w:p w:rsidR="00AE7FBD" w:rsidRDefault="00AE7FBD" w:rsidP="00AE7FBD">
      <w:pPr>
        <w:pStyle w:val="Heading3"/>
      </w:pPr>
      <w:bookmarkStart w:id="58" w:name="_Toc302998165"/>
      <w:r>
        <w:lastRenderedPageBreak/>
        <w:t>Technology used- RM</w:t>
      </w:r>
      <w:bookmarkEnd w:id="58"/>
      <w:r>
        <w:t xml:space="preserve"> </w:t>
      </w:r>
    </w:p>
    <w:p w:rsidR="00AE7FBD" w:rsidRPr="00AE7FBD" w:rsidRDefault="00AE7FBD" w:rsidP="00AE7FBD"/>
    <w:tbl>
      <w:tblPr>
        <w:tblStyle w:val="TableGrid"/>
        <w:tblW w:w="0" w:type="auto"/>
        <w:tblInd w:w="918" w:type="dxa"/>
        <w:tblLook w:val="04A0" w:firstRow="1" w:lastRow="0" w:firstColumn="1" w:lastColumn="0" w:noHBand="0" w:noVBand="1"/>
      </w:tblPr>
      <w:tblGrid>
        <w:gridCol w:w="1405"/>
        <w:gridCol w:w="2875"/>
      </w:tblGrid>
      <w:tr w:rsidR="00AE7FBD" w:rsidTr="00AE7FBD">
        <w:trPr>
          <w:trHeight w:val="266"/>
        </w:trPr>
        <w:tc>
          <w:tcPr>
            <w:tcW w:w="1405" w:type="dxa"/>
            <w:shd w:val="clear" w:color="auto" w:fill="95B3D7" w:themeFill="accent1" w:themeFillTint="99"/>
            <w:vAlign w:val="center"/>
          </w:tcPr>
          <w:p w:rsidR="00AE7FBD" w:rsidRPr="00365C32" w:rsidRDefault="00AE7FBD" w:rsidP="00E359B9">
            <w:pPr>
              <w:ind w:left="0" w:firstLine="0"/>
              <w:jc w:val="left"/>
              <w:rPr>
                <w:b/>
              </w:rPr>
            </w:pPr>
            <w:r w:rsidRPr="00365C32">
              <w:rPr>
                <w:b/>
              </w:rPr>
              <w:t>Language</w:t>
            </w:r>
          </w:p>
        </w:tc>
        <w:tc>
          <w:tcPr>
            <w:tcW w:w="2875" w:type="dxa"/>
            <w:vAlign w:val="center"/>
          </w:tcPr>
          <w:p w:rsidR="00AE7FBD" w:rsidRDefault="00AE7FBD" w:rsidP="00AE7FBD">
            <w:pPr>
              <w:ind w:left="0" w:firstLine="0"/>
              <w:jc w:val="left"/>
            </w:pPr>
            <w:r>
              <w:t>C#</w:t>
            </w:r>
          </w:p>
        </w:tc>
      </w:tr>
      <w:tr w:rsidR="00AE7FBD" w:rsidTr="00AE7FBD">
        <w:trPr>
          <w:trHeight w:val="541"/>
        </w:trPr>
        <w:tc>
          <w:tcPr>
            <w:tcW w:w="1405" w:type="dxa"/>
            <w:shd w:val="clear" w:color="auto" w:fill="95B3D7" w:themeFill="accent1" w:themeFillTint="99"/>
            <w:vAlign w:val="center"/>
          </w:tcPr>
          <w:p w:rsidR="00AE7FBD" w:rsidRPr="00365C32" w:rsidRDefault="00AE7FBD" w:rsidP="00E359B9">
            <w:pPr>
              <w:ind w:left="0" w:firstLine="0"/>
              <w:jc w:val="left"/>
              <w:rPr>
                <w:b/>
              </w:rPr>
            </w:pPr>
            <w:r w:rsidRPr="00365C32">
              <w:rPr>
                <w:b/>
              </w:rPr>
              <w:t>Database</w:t>
            </w:r>
          </w:p>
        </w:tc>
        <w:tc>
          <w:tcPr>
            <w:tcW w:w="2875" w:type="dxa"/>
            <w:vAlign w:val="center"/>
          </w:tcPr>
          <w:p w:rsidR="00AE7FBD" w:rsidRDefault="00AE7FBD" w:rsidP="00E359B9">
            <w:pPr>
              <w:ind w:left="0" w:firstLine="0"/>
              <w:jc w:val="left"/>
            </w:pPr>
            <w:r>
              <w:t xml:space="preserve">SQL server </w:t>
            </w:r>
          </w:p>
        </w:tc>
      </w:tr>
      <w:tr w:rsidR="00AE7FBD" w:rsidTr="00AE7FBD">
        <w:trPr>
          <w:trHeight w:val="541"/>
        </w:trPr>
        <w:tc>
          <w:tcPr>
            <w:tcW w:w="1405" w:type="dxa"/>
            <w:shd w:val="clear" w:color="auto" w:fill="95B3D7" w:themeFill="accent1" w:themeFillTint="99"/>
            <w:vAlign w:val="center"/>
          </w:tcPr>
          <w:p w:rsidR="00AE7FBD" w:rsidRPr="00365C32" w:rsidRDefault="00AE7FBD" w:rsidP="00E359B9">
            <w:pPr>
              <w:ind w:left="0" w:firstLine="0"/>
              <w:jc w:val="left"/>
              <w:rPr>
                <w:b/>
              </w:rPr>
            </w:pPr>
            <w:r>
              <w:rPr>
                <w:b/>
              </w:rPr>
              <w:t>OS</w:t>
            </w:r>
          </w:p>
        </w:tc>
        <w:tc>
          <w:tcPr>
            <w:tcW w:w="2875" w:type="dxa"/>
            <w:vAlign w:val="center"/>
          </w:tcPr>
          <w:p w:rsidR="00AE7FBD" w:rsidRDefault="00AE7FBD" w:rsidP="00E359B9">
            <w:pPr>
              <w:ind w:left="0" w:firstLine="0"/>
              <w:jc w:val="left"/>
            </w:pPr>
            <w:r>
              <w:t>Windows</w:t>
            </w:r>
          </w:p>
        </w:tc>
      </w:tr>
    </w:tbl>
    <w:p w:rsidR="005C16AB" w:rsidRDefault="005C16AB" w:rsidP="008845A1">
      <w:pPr>
        <w:ind w:left="0" w:firstLine="0"/>
      </w:pPr>
    </w:p>
    <w:p w:rsidR="00C16BAA" w:rsidRDefault="00C16BAA" w:rsidP="00C16BAA">
      <w:pPr>
        <w:pStyle w:val="Heading2"/>
      </w:pPr>
      <w:bookmarkStart w:id="59" w:name="_Toc302998166"/>
      <w:r>
        <w:t>Spot Charter Web Portal</w:t>
      </w:r>
      <w:bookmarkEnd w:id="59"/>
    </w:p>
    <w:p w:rsidR="00C16BAA" w:rsidRPr="00576CBC" w:rsidRDefault="00C16BAA" w:rsidP="005D7EDC">
      <w:pPr>
        <w:spacing w:before="240"/>
        <w:ind w:firstLine="0"/>
      </w:pPr>
      <w:proofErr w:type="spellStart"/>
      <w:r w:rsidRPr="00576CBC">
        <w:t>ThinkPalm</w:t>
      </w:r>
      <w:proofErr w:type="spellEnd"/>
      <w:r w:rsidRPr="00576CBC">
        <w:t xml:space="preserve"> </w:t>
      </w:r>
      <w:r w:rsidR="005C16AB">
        <w:t xml:space="preserve">is developing </w:t>
      </w:r>
      <w:r w:rsidRPr="00576CBC">
        <w:t xml:space="preserve">a Spot Charter Web Portal for Ship owners, Brokers and Charters. There are 3 types of users using this portal; Owners, Brokers and the Charters. The user creation and billing will be managed by the Admin module. </w:t>
      </w:r>
    </w:p>
    <w:p w:rsidR="00C16BAA" w:rsidRPr="00576CBC" w:rsidRDefault="00C16BAA" w:rsidP="005D7EDC">
      <w:pPr>
        <w:spacing w:before="240" w:after="240"/>
        <w:ind w:firstLine="0"/>
      </w:pPr>
      <w:r w:rsidRPr="00576CBC">
        <w:t xml:space="preserve">The owners can register the vessel with the portal. Details like the frequently changing data, the vessel parameters, vessel Schedule and the vessel Status can be added to the portal along with the supporting documents. The Owners are provided an option to manage the vessel visibility to the intended audience. The vessel is then available for the search depending on the rights. </w:t>
      </w:r>
    </w:p>
    <w:p w:rsidR="00C16BAA" w:rsidRPr="00576CBC" w:rsidRDefault="00C16BAA" w:rsidP="005D7EDC">
      <w:pPr>
        <w:spacing w:after="240"/>
        <w:ind w:firstLine="0"/>
      </w:pPr>
      <w:r w:rsidRPr="00576CBC">
        <w:t>The Brokers are given a provision to add the vessel for the spot charter and sale. The Software also provides a higher search placement bidding interface. The Owners and the Brokers are also provided with an option to do Paid advertising.</w:t>
      </w:r>
    </w:p>
    <w:p w:rsidR="008845A1" w:rsidRDefault="00C16BAA" w:rsidP="008845A1">
      <w:pPr>
        <w:keepNext/>
        <w:autoSpaceDE/>
        <w:autoSpaceDN/>
        <w:adjustRightInd/>
        <w:spacing w:after="200" w:line="276" w:lineRule="auto"/>
        <w:ind w:left="0" w:firstLine="0"/>
        <w:jc w:val="left"/>
      </w:pPr>
      <w:r w:rsidRPr="00C16BAA">
        <w:rPr>
          <w:rFonts w:cs="Calibri"/>
          <w:noProof/>
          <w:sz w:val="20"/>
          <w:lang w:bidi="ar-SA"/>
        </w:rPr>
        <w:lastRenderedPageBreak/>
        <w:drawing>
          <wp:inline distT="0" distB="0" distL="0" distR="0" wp14:anchorId="08583357" wp14:editId="3AB650AB">
            <wp:extent cx="5244998" cy="3796589"/>
            <wp:effectExtent l="0" t="0" r="0" b="0"/>
            <wp:docPr id="5" name="Picture 8" descr="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jpg"/>
                    <pic:cNvPicPr/>
                  </pic:nvPicPr>
                  <pic:blipFill>
                    <a:blip r:embed="rId37"/>
                    <a:stretch>
                      <a:fillRect/>
                    </a:stretch>
                  </pic:blipFill>
                  <pic:spPr>
                    <a:xfrm>
                      <a:off x="0" y="0"/>
                      <a:ext cx="5250192" cy="3800349"/>
                    </a:xfrm>
                    <a:prstGeom prst="rect">
                      <a:avLst/>
                    </a:prstGeom>
                  </pic:spPr>
                </pic:pic>
              </a:graphicData>
            </a:graphic>
          </wp:inline>
        </w:drawing>
      </w:r>
    </w:p>
    <w:p w:rsidR="005C16AB" w:rsidRPr="00C3659D" w:rsidRDefault="008845A1" w:rsidP="00C3659D">
      <w:pPr>
        <w:pStyle w:val="Caption"/>
        <w:jc w:val="left"/>
      </w:pPr>
      <w:bookmarkStart w:id="60" w:name="_Toc302998182"/>
      <w:r>
        <w:t xml:space="preserve">Figure </w:t>
      </w:r>
      <w:fldSimple w:instr=" SEQ Figure \* ARABIC ">
        <w:r>
          <w:rPr>
            <w:noProof/>
          </w:rPr>
          <w:t>13</w:t>
        </w:r>
      </w:fldSimple>
      <w:r>
        <w:t xml:space="preserve"> Overview Ship Charter</w:t>
      </w:r>
      <w:bookmarkEnd w:id="60"/>
    </w:p>
    <w:p w:rsidR="005C16AB" w:rsidRDefault="005C16AB"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516DCE" w:rsidRDefault="00516DCE" w:rsidP="000C1E2F">
      <w:pPr>
        <w:rPr>
          <w:rFonts w:eastAsiaTheme="minorHAnsi"/>
        </w:rPr>
      </w:pPr>
    </w:p>
    <w:p w:rsidR="00C16BAA" w:rsidRPr="00C16BAA" w:rsidRDefault="00C16BAA" w:rsidP="00C16BAA">
      <w:pPr>
        <w:pStyle w:val="Heading3"/>
      </w:pPr>
      <w:bookmarkStart w:id="61" w:name="_Toc302998167"/>
      <w:r w:rsidRPr="00C16BAA">
        <w:lastRenderedPageBreak/>
        <w:t>System Architecture</w:t>
      </w:r>
      <w:bookmarkEnd w:id="61"/>
    </w:p>
    <w:p w:rsidR="008845A1" w:rsidRDefault="00C16BAA" w:rsidP="000C1E2F">
      <w:pPr>
        <w:ind w:firstLine="0"/>
      </w:pPr>
      <w:r w:rsidRPr="00576CBC">
        <w:t>The architecture depends on functional and nonfunctional requirements of the portal application. The Portal has a three-tier or n-tier architecture which includes client tier, application tier and data tier</w:t>
      </w:r>
      <w:r w:rsidR="000C1E2F">
        <w:t>.</w:t>
      </w:r>
    </w:p>
    <w:p w:rsidR="00C16BAA" w:rsidRPr="008845A1" w:rsidRDefault="00C16BAA" w:rsidP="00210213">
      <w:pPr>
        <w:ind w:left="0" w:firstLine="0"/>
      </w:pPr>
      <w:r w:rsidRPr="00576CBC">
        <w:t>Figure below shows a high level System Architecture</w:t>
      </w:r>
    </w:p>
    <w:p w:rsidR="00C16BAA" w:rsidRDefault="00C16BAA" w:rsidP="00C16BAA">
      <w:pPr>
        <w:keepNext/>
        <w:autoSpaceDE/>
        <w:autoSpaceDN/>
        <w:adjustRightInd/>
        <w:spacing w:after="200" w:line="276" w:lineRule="auto"/>
        <w:ind w:left="0" w:firstLine="0"/>
        <w:jc w:val="left"/>
      </w:pPr>
      <w:r w:rsidRPr="00C16BAA">
        <w:rPr>
          <w:rFonts w:asciiTheme="minorHAnsi" w:eastAsiaTheme="minorHAnsi" w:hAnsiTheme="minorHAnsi" w:cstheme="minorBidi"/>
          <w:noProof/>
          <w:sz w:val="22"/>
          <w:szCs w:val="22"/>
          <w:lang w:bidi="ar-SA"/>
        </w:rPr>
        <w:drawing>
          <wp:inline distT="0" distB="0" distL="0" distR="0" wp14:anchorId="61522E24" wp14:editId="28C10D45">
            <wp:extent cx="4284410" cy="41989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4617" cy="4208928"/>
                    </a:xfrm>
                    <a:prstGeom prst="rect">
                      <a:avLst/>
                    </a:prstGeom>
                    <a:noFill/>
                  </pic:spPr>
                </pic:pic>
              </a:graphicData>
            </a:graphic>
          </wp:inline>
        </w:drawing>
      </w:r>
    </w:p>
    <w:p w:rsidR="00C16BAA" w:rsidRPr="00C16BAA" w:rsidRDefault="00C16BAA" w:rsidP="008845A1">
      <w:pPr>
        <w:pStyle w:val="Caption"/>
        <w:jc w:val="left"/>
        <w:rPr>
          <w:rFonts w:asciiTheme="minorHAnsi" w:eastAsiaTheme="minorHAnsi" w:hAnsiTheme="minorHAnsi" w:cstheme="minorBidi"/>
          <w:sz w:val="22"/>
          <w:szCs w:val="22"/>
          <w:lang w:bidi="ar-SA"/>
        </w:rPr>
      </w:pPr>
      <w:bookmarkStart w:id="62" w:name="_Toc302998183"/>
      <w:r>
        <w:t xml:space="preserve">Figure </w:t>
      </w:r>
      <w:fldSimple w:instr=" SEQ Figure \* ARABIC ">
        <w:r w:rsidR="008845A1">
          <w:rPr>
            <w:noProof/>
          </w:rPr>
          <w:t>14</w:t>
        </w:r>
      </w:fldSimple>
      <w:r>
        <w:t xml:space="preserve"> High Level system architecture-Spot charter</w:t>
      </w:r>
      <w:bookmarkEnd w:id="62"/>
    </w:p>
    <w:p w:rsidR="005C16AB" w:rsidRDefault="005C16AB" w:rsidP="005C16AB">
      <w:pPr>
        <w:pStyle w:val="Heading3"/>
      </w:pPr>
      <w:bookmarkStart w:id="63" w:name="_Toc302998168"/>
      <w:r>
        <w:t>Technology used</w:t>
      </w:r>
      <w:bookmarkEnd w:id="63"/>
      <w:r>
        <w:t xml:space="preserve"> </w:t>
      </w:r>
    </w:p>
    <w:tbl>
      <w:tblPr>
        <w:tblStyle w:val="TableGrid"/>
        <w:tblW w:w="0" w:type="auto"/>
        <w:tblInd w:w="918" w:type="dxa"/>
        <w:tblLook w:val="04A0" w:firstRow="1" w:lastRow="0" w:firstColumn="1" w:lastColumn="0" w:noHBand="0" w:noVBand="1"/>
      </w:tblPr>
      <w:tblGrid>
        <w:gridCol w:w="1188"/>
        <w:gridCol w:w="2430"/>
      </w:tblGrid>
      <w:tr w:rsidR="005C16AB" w:rsidTr="005C16AB">
        <w:tc>
          <w:tcPr>
            <w:tcW w:w="1188" w:type="dxa"/>
            <w:shd w:val="clear" w:color="auto" w:fill="95B3D7" w:themeFill="accent1" w:themeFillTint="99"/>
            <w:vAlign w:val="center"/>
          </w:tcPr>
          <w:p w:rsidR="005C16AB" w:rsidRPr="00365C32" w:rsidRDefault="005C16AB" w:rsidP="005C16AB">
            <w:pPr>
              <w:ind w:left="0" w:firstLine="0"/>
              <w:jc w:val="left"/>
              <w:rPr>
                <w:b/>
              </w:rPr>
            </w:pPr>
            <w:r w:rsidRPr="00365C32">
              <w:rPr>
                <w:b/>
              </w:rPr>
              <w:t>Language</w:t>
            </w:r>
          </w:p>
        </w:tc>
        <w:tc>
          <w:tcPr>
            <w:tcW w:w="2430" w:type="dxa"/>
            <w:vAlign w:val="center"/>
          </w:tcPr>
          <w:p w:rsidR="005C16AB" w:rsidRDefault="005C16AB" w:rsidP="0073432B">
            <w:pPr>
              <w:ind w:left="0" w:firstLine="0"/>
              <w:jc w:val="left"/>
            </w:pPr>
            <w:r>
              <w:t>ASP.NET</w:t>
            </w:r>
            <w:r w:rsidR="009A3D04">
              <w:t xml:space="preserve">, </w:t>
            </w:r>
            <w:r w:rsidR="0073432B">
              <w:t>PHP</w:t>
            </w:r>
          </w:p>
        </w:tc>
      </w:tr>
      <w:tr w:rsidR="005C16AB" w:rsidTr="005C16AB">
        <w:tc>
          <w:tcPr>
            <w:tcW w:w="1188" w:type="dxa"/>
            <w:shd w:val="clear" w:color="auto" w:fill="95B3D7" w:themeFill="accent1" w:themeFillTint="99"/>
            <w:vAlign w:val="center"/>
          </w:tcPr>
          <w:p w:rsidR="005C16AB" w:rsidRPr="00365C32" w:rsidRDefault="005C16AB" w:rsidP="005C16AB">
            <w:pPr>
              <w:ind w:left="0" w:firstLine="0"/>
              <w:jc w:val="left"/>
              <w:rPr>
                <w:b/>
              </w:rPr>
            </w:pPr>
            <w:r w:rsidRPr="00365C32">
              <w:rPr>
                <w:b/>
              </w:rPr>
              <w:t>Database</w:t>
            </w:r>
          </w:p>
        </w:tc>
        <w:tc>
          <w:tcPr>
            <w:tcW w:w="2430" w:type="dxa"/>
            <w:vAlign w:val="center"/>
          </w:tcPr>
          <w:p w:rsidR="005C16AB" w:rsidRDefault="0073432B" w:rsidP="005C16AB">
            <w:pPr>
              <w:ind w:left="0" w:firstLine="0"/>
              <w:jc w:val="left"/>
            </w:pPr>
            <w:r>
              <w:t>MS SQL/ MY SQL</w:t>
            </w:r>
          </w:p>
        </w:tc>
      </w:tr>
      <w:tr w:rsidR="005C16AB" w:rsidTr="005C16AB">
        <w:tc>
          <w:tcPr>
            <w:tcW w:w="1188" w:type="dxa"/>
            <w:shd w:val="clear" w:color="auto" w:fill="95B3D7" w:themeFill="accent1" w:themeFillTint="99"/>
            <w:vAlign w:val="center"/>
          </w:tcPr>
          <w:p w:rsidR="005C16AB" w:rsidRPr="00365C32" w:rsidRDefault="005C16AB" w:rsidP="005C16AB">
            <w:pPr>
              <w:ind w:left="0" w:firstLine="0"/>
              <w:jc w:val="left"/>
              <w:rPr>
                <w:b/>
              </w:rPr>
            </w:pPr>
            <w:r w:rsidRPr="00365C32">
              <w:rPr>
                <w:b/>
              </w:rPr>
              <w:t>OS</w:t>
            </w:r>
          </w:p>
        </w:tc>
        <w:tc>
          <w:tcPr>
            <w:tcW w:w="2430" w:type="dxa"/>
            <w:vAlign w:val="center"/>
          </w:tcPr>
          <w:p w:rsidR="005C16AB" w:rsidRDefault="0073432B" w:rsidP="00452383">
            <w:pPr>
              <w:ind w:left="0" w:firstLine="0"/>
              <w:jc w:val="left"/>
            </w:pPr>
            <w:r>
              <w:t>Windows</w:t>
            </w:r>
          </w:p>
        </w:tc>
      </w:tr>
    </w:tbl>
    <w:p w:rsidR="005C16AB" w:rsidRDefault="005C16AB" w:rsidP="005C16AB">
      <w:pPr>
        <w:ind w:left="0" w:firstLine="0"/>
      </w:pPr>
    </w:p>
    <w:p w:rsidR="005C16AB" w:rsidRPr="005C16AB" w:rsidRDefault="005C16AB" w:rsidP="005C16AB"/>
    <w:p w:rsidR="000C1E2F" w:rsidRDefault="000C1E2F" w:rsidP="008845A1">
      <w:pPr>
        <w:ind w:firstLine="0"/>
      </w:pPr>
    </w:p>
    <w:p w:rsidR="00D0638B" w:rsidRDefault="00D0638B" w:rsidP="008845A1">
      <w:pPr>
        <w:ind w:firstLine="0"/>
      </w:pPr>
    </w:p>
    <w:p w:rsidR="00D0638B" w:rsidRDefault="00D0638B" w:rsidP="0073432B">
      <w:pPr>
        <w:ind w:left="0" w:firstLine="0"/>
      </w:pPr>
    </w:p>
    <w:p w:rsidR="00C3659D" w:rsidRDefault="00C3659D" w:rsidP="0073432B">
      <w:pPr>
        <w:ind w:left="0" w:firstLine="0"/>
      </w:pPr>
      <w:bookmarkStart w:id="64" w:name="_GoBack"/>
      <w:bookmarkEnd w:id="64"/>
    </w:p>
    <w:p w:rsidR="00D96E48" w:rsidRDefault="00D96E48" w:rsidP="0073432B">
      <w:pPr>
        <w:pStyle w:val="Heading1"/>
        <w:numPr>
          <w:ilvl w:val="0"/>
          <w:numId w:val="3"/>
        </w:numPr>
        <w:pBdr>
          <w:bottom w:val="single" w:sz="12" w:space="0" w:color="365F91"/>
        </w:pBdr>
        <w:ind w:left="0" w:firstLine="0"/>
      </w:pPr>
      <w:bookmarkStart w:id="65" w:name="_Toc302998169"/>
      <w:r w:rsidRPr="00D96E48">
        <w:lastRenderedPageBreak/>
        <w:t>Few interesting pro</w:t>
      </w:r>
      <w:r>
        <w:t>jects undertaken by the team</w:t>
      </w:r>
      <w:bookmarkEnd w:id="65"/>
    </w:p>
    <w:p w:rsidR="0073432B" w:rsidRDefault="0073432B" w:rsidP="0073432B">
      <w:pPr>
        <w:ind w:left="0" w:firstLine="0"/>
      </w:pPr>
      <w:r>
        <w:t>Team has worked on projects in the following domains:</w:t>
      </w:r>
    </w:p>
    <w:tbl>
      <w:tblPr>
        <w:tblStyle w:val="MediumGrid1-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03"/>
        <w:gridCol w:w="2303"/>
        <w:gridCol w:w="2304"/>
      </w:tblGrid>
      <w:tr w:rsidR="0073432B" w:rsidTr="00E35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3432B" w:rsidRPr="00A90E98" w:rsidRDefault="0073432B" w:rsidP="00E359B9">
            <w:pPr>
              <w:ind w:left="0" w:firstLine="0"/>
              <w:jc w:val="left"/>
              <w:rPr>
                <w:b w:val="0"/>
              </w:rPr>
            </w:pPr>
            <w:r w:rsidRPr="00A90E98">
              <w:rPr>
                <w:b w:val="0"/>
              </w:rPr>
              <w:t>Supply Chain Management</w:t>
            </w:r>
          </w:p>
        </w:tc>
        <w:tc>
          <w:tcPr>
            <w:tcW w:w="2303" w:type="dxa"/>
          </w:tcPr>
          <w:p w:rsidR="0073432B" w:rsidRPr="00A90E98" w:rsidRDefault="0073432B" w:rsidP="00E359B9">
            <w:pPr>
              <w:ind w:left="0" w:firstLine="0"/>
              <w:jc w:val="left"/>
              <w:cnfStyle w:val="100000000000" w:firstRow="1" w:lastRow="0" w:firstColumn="0" w:lastColumn="0" w:oddVBand="0" w:evenVBand="0" w:oddHBand="0" w:evenHBand="0" w:firstRowFirstColumn="0" w:firstRowLastColumn="0" w:lastRowFirstColumn="0" w:lastRowLastColumn="0"/>
              <w:rPr>
                <w:b w:val="0"/>
              </w:rPr>
            </w:pPr>
            <w:r w:rsidRPr="00A90E98">
              <w:rPr>
                <w:b w:val="0"/>
              </w:rPr>
              <w:t>Logistics and Ware House</w:t>
            </w:r>
          </w:p>
        </w:tc>
        <w:tc>
          <w:tcPr>
            <w:tcW w:w="2303" w:type="dxa"/>
          </w:tcPr>
          <w:p w:rsidR="0073432B" w:rsidRPr="00A90E98" w:rsidRDefault="0073432B" w:rsidP="00E359B9">
            <w:pPr>
              <w:ind w:left="0" w:firstLine="0"/>
              <w:jc w:val="left"/>
              <w:cnfStyle w:val="100000000000" w:firstRow="1" w:lastRow="0" w:firstColumn="0" w:lastColumn="0" w:oddVBand="0" w:evenVBand="0" w:oddHBand="0" w:evenHBand="0" w:firstRowFirstColumn="0" w:firstRowLastColumn="0" w:lastRowFirstColumn="0" w:lastRowLastColumn="0"/>
              <w:rPr>
                <w:b w:val="0"/>
              </w:rPr>
            </w:pPr>
            <w:r w:rsidRPr="00A90E98">
              <w:rPr>
                <w:b w:val="0"/>
              </w:rPr>
              <w:t>Shipping</w:t>
            </w:r>
          </w:p>
        </w:tc>
        <w:tc>
          <w:tcPr>
            <w:tcW w:w="2304" w:type="dxa"/>
          </w:tcPr>
          <w:p w:rsidR="0073432B" w:rsidRPr="00A90E98" w:rsidRDefault="0073432B" w:rsidP="00E359B9">
            <w:pPr>
              <w:ind w:left="0" w:firstLine="0"/>
              <w:jc w:val="left"/>
              <w:cnfStyle w:val="100000000000" w:firstRow="1" w:lastRow="0" w:firstColumn="0" w:lastColumn="0" w:oddVBand="0" w:evenVBand="0" w:oddHBand="0" w:evenHBand="0" w:firstRowFirstColumn="0" w:firstRowLastColumn="0" w:lastRowFirstColumn="0" w:lastRowLastColumn="0"/>
              <w:rPr>
                <w:b w:val="0"/>
              </w:rPr>
            </w:pPr>
            <w:r w:rsidRPr="00A90E98">
              <w:rPr>
                <w:b w:val="0"/>
              </w:rPr>
              <w:t>Information Kiosks and training</w:t>
            </w:r>
          </w:p>
        </w:tc>
      </w:tr>
      <w:tr w:rsidR="0073432B" w:rsidTr="00E35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3432B" w:rsidRPr="00A90E98" w:rsidRDefault="0073432B" w:rsidP="00E359B9">
            <w:pPr>
              <w:ind w:left="0" w:firstLine="0"/>
              <w:jc w:val="left"/>
              <w:rPr>
                <w:b w:val="0"/>
              </w:rPr>
            </w:pPr>
            <w:r w:rsidRPr="00A90E98">
              <w:rPr>
                <w:b w:val="0"/>
              </w:rPr>
              <w:t>CRM</w:t>
            </w:r>
          </w:p>
        </w:tc>
        <w:tc>
          <w:tcPr>
            <w:tcW w:w="2303" w:type="dxa"/>
          </w:tcPr>
          <w:p w:rsidR="0073432B" w:rsidRDefault="0073432B" w:rsidP="00E359B9">
            <w:pPr>
              <w:ind w:left="0" w:firstLine="0"/>
              <w:jc w:val="left"/>
              <w:cnfStyle w:val="000000100000" w:firstRow="0" w:lastRow="0" w:firstColumn="0" w:lastColumn="0" w:oddVBand="0" w:evenVBand="0" w:oddHBand="1" w:evenHBand="0" w:firstRowFirstColumn="0" w:firstRowLastColumn="0" w:lastRowFirstColumn="0" w:lastRowLastColumn="0"/>
            </w:pPr>
            <w:r w:rsidRPr="00A90E98">
              <w:t>ERP</w:t>
            </w:r>
          </w:p>
        </w:tc>
        <w:tc>
          <w:tcPr>
            <w:tcW w:w="2303" w:type="dxa"/>
          </w:tcPr>
          <w:p w:rsidR="0073432B" w:rsidRDefault="0073432B" w:rsidP="00E359B9">
            <w:pPr>
              <w:ind w:left="0" w:firstLine="0"/>
              <w:jc w:val="left"/>
              <w:cnfStyle w:val="000000100000" w:firstRow="0" w:lastRow="0" w:firstColumn="0" w:lastColumn="0" w:oddVBand="0" w:evenVBand="0" w:oddHBand="1" w:evenHBand="0" w:firstRowFirstColumn="0" w:firstRowLastColumn="0" w:lastRowFirstColumn="0" w:lastRowLastColumn="0"/>
            </w:pPr>
            <w:r w:rsidRPr="00A90E98">
              <w:t>HRM</w:t>
            </w:r>
          </w:p>
        </w:tc>
        <w:tc>
          <w:tcPr>
            <w:tcW w:w="2304" w:type="dxa"/>
          </w:tcPr>
          <w:p w:rsidR="0073432B" w:rsidRDefault="0073432B" w:rsidP="00E359B9">
            <w:pPr>
              <w:ind w:left="0" w:firstLine="0"/>
              <w:jc w:val="left"/>
              <w:cnfStyle w:val="000000100000" w:firstRow="0" w:lastRow="0" w:firstColumn="0" w:lastColumn="0" w:oddVBand="0" w:evenVBand="0" w:oddHBand="1" w:evenHBand="0" w:firstRowFirstColumn="0" w:firstRowLastColumn="0" w:lastRowFirstColumn="0" w:lastRowLastColumn="0"/>
            </w:pPr>
            <w:r w:rsidRPr="00A90E98">
              <w:t>Printing Solutions</w:t>
            </w:r>
          </w:p>
        </w:tc>
      </w:tr>
      <w:tr w:rsidR="0073432B" w:rsidTr="00E359B9">
        <w:tc>
          <w:tcPr>
            <w:cnfStyle w:val="001000000000" w:firstRow="0" w:lastRow="0" w:firstColumn="1" w:lastColumn="0" w:oddVBand="0" w:evenVBand="0" w:oddHBand="0" w:evenHBand="0" w:firstRowFirstColumn="0" w:firstRowLastColumn="0" w:lastRowFirstColumn="0" w:lastRowLastColumn="0"/>
            <w:tcW w:w="2303" w:type="dxa"/>
          </w:tcPr>
          <w:p w:rsidR="0073432B" w:rsidRPr="00A90E98" w:rsidRDefault="0073432B" w:rsidP="00E359B9">
            <w:pPr>
              <w:ind w:left="0" w:firstLine="0"/>
              <w:jc w:val="left"/>
              <w:rPr>
                <w:b w:val="0"/>
              </w:rPr>
            </w:pPr>
            <w:r w:rsidRPr="00A90E98">
              <w:rPr>
                <w:b w:val="0"/>
              </w:rPr>
              <w:t>Construction</w:t>
            </w:r>
          </w:p>
        </w:tc>
        <w:tc>
          <w:tcPr>
            <w:tcW w:w="2303" w:type="dxa"/>
          </w:tcPr>
          <w:p w:rsidR="0073432B" w:rsidRDefault="0073432B" w:rsidP="00E359B9">
            <w:pPr>
              <w:ind w:left="0" w:firstLine="0"/>
              <w:jc w:val="left"/>
              <w:cnfStyle w:val="000000000000" w:firstRow="0" w:lastRow="0" w:firstColumn="0" w:lastColumn="0" w:oddVBand="0" w:evenVBand="0" w:oddHBand="0" w:evenHBand="0" w:firstRowFirstColumn="0" w:firstRowLastColumn="0" w:lastRowFirstColumn="0" w:lastRowLastColumn="0"/>
            </w:pPr>
            <w:r w:rsidRPr="00A90E98">
              <w:t>Finance</w:t>
            </w:r>
          </w:p>
        </w:tc>
        <w:tc>
          <w:tcPr>
            <w:tcW w:w="2303" w:type="dxa"/>
          </w:tcPr>
          <w:p w:rsidR="0073432B" w:rsidRDefault="0073432B" w:rsidP="00E359B9">
            <w:pPr>
              <w:ind w:left="0" w:firstLine="0"/>
              <w:jc w:val="left"/>
              <w:cnfStyle w:val="000000000000" w:firstRow="0" w:lastRow="0" w:firstColumn="0" w:lastColumn="0" w:oddVBand="0" w:evenVBand="0" w:oddHBand="0" w:evenHBand="0" w:firstRowFirstColumn="0" w:firstRowLastColumn="0" w:lastRowFirstColumn="0" w:lastRowLastColumn="0"/>
            </w:pPr>
            <w:r w:rsidRPr="00A90E98">
              <w:t>Hospital Management</w:t>
            </w:r>
          </w:p>
        </w:tc>
        <w:tc>
          <w:tcPr>
            <w:tcW w:w="2304" w:type="dxa"/>
          </w:tcPr>
          <w:p w:rsidR="0073432B" w:rsidRDefault="0073432B" w:rsidP="00E359B9">
            <w:pPr>
              <w:ind w:left="0" w:firstLine="0"/>
              <w:jc w:val="left"/>
              <w:cnfStyle w:val="000000000000" w:firstRow="0" w:lastRow="0" w:firstColumn="0" w:lastColumn="0" w:oddVBand="0" w:evenVBand="0" w:oddHBand="0" w:evenHBand="0" w:firstRowFirstColumn="0" w:firstRowLastColumn="0" w:lastRowFirstColumn="0" w:lastRowLastColumn="0"/>
            </w:pPr>
            <w:r w:rsidRPr="00A90E98">
              <w:t>Chat Server</w:t>
            </w:r>
          </w:p>
        </w:tc>
      </w:tr>
      <w:tr w:rsidR="0073432B" w:rsidTr="00E35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3432B" w:rsidRPr="00A90E98" w:rsidRDefault="0073432B" w:rsidP="00E359B9">
            <w:pPr>
              <w:ind w:left="0" w:firstLine="0"/>
              <w:jc w:val="left"/>
              <w:rPr>
                <w:b w:val="0"/>
              </w:rPr>
            </w:pPr>
            <w:r w:rsidRPr="00A90E98">
              <w:rPr>
                <w:b w:val="0"/>
              </w:rPr>
              <w:t>Search Engine</w:t>
            </w:r>
          </w:p>
        </w:tc>
        <w:tc>
          <w:tcPr>
            <w:tcW w:w="2303" w:type="dxa"/>
          </w:tcPr>
          <w:p w:rsidR="0073432B" w:rsidRDefault="0073432B" w:rsidP="00E359B9">
            <w:pPr>
              <w:ind w:left="0" w:firstLine="0"/>
              <w:jc w:val="left"/>
              <w:cnfStyle w:val="000000100000" w:firstRow="0" w:lastRow="0" w:firstColumn="0" w:lastColumn="0" w:oddVBand="0" w:evenVBand="0" w:oddHBand="1" w:evenHBand="0" w:firstRowFirstColumn="0" w:firstRowLastColumn="0" w:lastRowFirstColumn="0" w:lastRowLastColumn="0"/>
            </w:pPr>
            <w:r w:rsidRPr="00A90E98">
              <w:t>Telecom billing Application</w:t>
            </w:r>
          </w:p>
        </w:tc>
        <w:tc>
          <w:tcPr>
            <w:tcW w:w="2303" w:type="dxa"/>
          </w:tcPr>
          <w:p w:rsidR="0073432B" w:rsidRDefault="0073432B" w:rsidP="00E359B9">
            <w:pPr>
              <w:ind w:left="0" w:firstLine="0"/>
              <w:jc w:val="left"/>
              <w:cnfStyle w:val="000000100000" w:firstRow="0" w:lastRow="0" w:firstColumn="0" w:lastColumn="0" w:oddVBand="0" w:evenVBand="0" w:oddHBand="1" w:evenHBand="0" w:firstRowFirstColumn="0" w:firstRowLastColumn="0" w:lastRowFirstColumn="0" w:lastRowLastColumn="0"/>
            </w:pPr>
            <w:r w:rsidRPr="00A90E98">
              <w:t>Asset Tracking and maintenance</w:t>
            </w:r>
          </w:p>
        </w:tc>
        <w:tc>
          <w:tcPr>
            <w:tcW w:w="2304" w:type="dxa"/>
          </w:tcPr>
          <w:p w:rsidR="0073432B" w:rsidRDefault="0073432B" w:rsidP="00E359B9">
            <w:pPr>
              <w:ind w:left="0" w:firstLine="0"/>
              <w:jc w:val="left"/>
              <w:cnfStyle w:val="000000100000" w:firstRow="0" w:lastRow="0" w:firstColumn="0" w:lastColumn="0" w:oddVBand="0" w:evenVBand="0" w:oddHBand="1" w:evenHBand="0" w:firstRowFirstColumn="0" w:firstRowLastColumn="0" w:lastRowFirstColumn="0" w:lastRowLastColumn="0"/>
            </w:pPr>
            <w:r w:rsidRPr="00A90E98">
              <w:t>Resource Management in Mining</w:t>
            </w:r>
          </w:p>
        </w:tc>
      </w:tr>
      <w:tr w:rsidR="0073432B" w:rsidTr="00E359B9">
        <w:tc>
          <w:tcPr>
            <w:cnfStyle w:val="001000000000" w:firstRow="0" w:lastRow="0" w:firstColumn="1" w:lastColumn="0" w:oddVBand="0" w:evenVBand="0" w:oddHBand="0" w:evenHBand="0" w:firstRowFirstColumn="0" w:firstRowLastColumn="0" w:lastRowFirstColumn="0" w:lastRowLastColumn="0"/>
            <w:tcW w:w="2303" w:type="dxa"/>
          </w:tcPr>
          <w:p w:rsidR="0073432B" w:rsidRPr="00A90E98" w:rsidRDefault="0073432B" w:rsidP="00E359B9">
            <w:pPr>
              <w:ind w:left="0" w:firstLine="0"/>
              <w:jc w:val="left"/>
              <w:rPr>
                <w:b w:val="0"/>
              </w:rPr>
            </w:pPr>
            <w:r w:rsidRPr="00A90E98">
              <w:rPr>
                <w:b w:val="0"/>
              </w:rPr>
              <w:t>Content Management</w:t>
            </w:r>
          </w:p>
        </w:tc>
        <w:tc>
          <w:tcPr>
            <w:tcW w:w="2303" w:type="dxa"/>
          </w:tcPr>
          <w:p w:rsidR="0073432B" w:rsidRPr="00A90E98" w:rsidRDefault="0073432B" w:rsidP="00E359B9">
            <w:pPr>
              <w:ind w:left="0" w:firstLine="0"/>
              <w:jc w:val="left"/>
              <w:cnfStyle w:val="000000000000" w:firstRow="0" w:lastRow="0" w:firstColumn="0" w:lastColumn="0" w:oddVBand="0" w:evenVBand="0" w:oddHBand="0" w:evenHBand="0" w:firstRowFirstColumn="0" w:firstRowLastColumn="0" w:lastRowFirstColumn="0" w:lastRowLastColumn="0"/>
            </w:pPr>
            <w:r w:rsidRPr="00A90E98">
              <w:t>Transportation</w:t>
            </w:r>
          </w:p>
        </w:tc>
        <w:tc>
          <w:tcPr>
            <w:tcW w:w="2303" w:type="dxa"/>
          </w:tcPr>
          <w:p w:rsidR="0073432B" w:rsidRPr="00A90E98" w:rsidRDefault="0073432B" w:rsidP="00E359B9">
            <w:pPr>
              <w:ind w:left="0" w:firstLine="0"/>
              <w:jc w:val="left"/>
              <w:cnfStyle w:val="000000000000" w:firstRow="0" w:lastRow="0" w:firstColumn="0" w:lastColumn="0" w:oddVBand="0" w:evenVBand="0" w:oddHBand="0" w:evenHBand="0" w:firstRowFirstColumn="0" w:firstRowLastColumn="0" w:lastRowFirstColumn="0" w:lastRowLastColumn="0"/>
            </w:pPr>
            <w:r w:rsidRPr="00A90E98">
              <w:t>Air Cargo Management</w:t>
            </w:r>
          </w:p>
        </w:tc>
        <w:tc>
          <w:tcPr>
            <w:tcW w:w="2304" w:type="dxa"/>
          </w:tcPr>
          <w:p w:rsidR="0073432B" w:rsidRPr="00A90E98" w:rsidRDefault="0073432B" w:rsidP="00E359B9">
            <w:pPr>
              <w:ind w:left="0" w:firstLine="0"/>
              <w:jc w:val="left"/>
              <w:cnfStyle w:val="000000000000" w:firstRow="0" w:lastRow="0" w:firstColumn="0" w:lastColumn="0" w:oddVBand="0" w:evenVBand="0" w:oddHBand="0" w:evenHBand="0" w:firstRowFirstColumn="0" w:firstRowLastColumn="0" w:lastRowFirstColumn="0" w:lastRowLastColumn="0"/>
            </w:pPr>
            <w:r w:rsidRPr="00A90E98">
              <w:t>Government Projects</w:t>
            </w:r>
          </w:p>
        </w:tc>
      </w:tr>
      <w:tr w:rsidR="0073432B" w:rsidTr="00E35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3432B" w:rsidRPr="00A90E98" w:rsidRDefault="0073432B" w:rsidP="00E359B9">
            <w:pPr>
              <w:ind w:left="0" w:firstLine="0"/>
              <w:jc w:val="left"/>
              <w:rPr>
                <w:b w:val="0"/>
              </w:rPr>
            </w:pPr>
            <w:r w:rsidRPr="00A90E98">
              <w:rPr>
                <w:b w:val="0"/>
              </w:rPr>
              <w:t>School Management</w:t>
            </w:r>
          </w:p>
        </w:tc>
        <w:tc>
          <w:tcPr>
            <w:tcW w:w="2303" w:type="dxa"/>
          </w:tcPr>
          <w:p w:rsidR="0073432B" w:rsidRPr="00A90E98" w:rsidRDefault="0073432B" w:rsidP="00E359B9">
            <w:pPr>
              <w:ind w:left="0" w:firstLine="0"/>
              <w:jc w:val="left"/>
              <w:cnfStyle w:val="000000100000" w:firstRow="0" w:lastRow="0" w:firstColumn="0" w:lastColumn="0" w:oddVBand="0" w:evenVBand="0" w:oddHBand="1" w:evenHBand="0" w:firstRowFirstColumn="0" w:firstRowLastColumn="0" w:lastRowFirstColumn="0" w:lastRowLastColumn="0"/>
            </w:pPr>
            <w:r w:rsidRPr="00A90E98">
              <w:t>Library Management</w:t>
            </w:r>
          </w:p>
        </w:tc>
        <w:tc>
          <w:tcPr>
            <w:tcW w:w="2303" w:type="dxa"/>
          </w:tcPr>
          <w:p w:rsidR="0073432B" w:rsidRPr="00A90E98" w:rsidRDefault="0073432B" w:rsidP="00E359B9">
            <w:pPr>
              <w:ind w:left="0" w:firstLine="0"/>
              <w:jc w:val="left"/>
              <w:cnfStyle w:val="000000100000" w:firstRow="0" w:lastRow="0" w:firstColumn="0" w:lastColumn="0" w:oddVBand="0" w:evenVBand="0" w:oddHBand="1" w:evenHBand="0" w:firstRowFirstColumn="0" w:firstRowLastColumn="0" w:lastRowFirstColumn="0" w:lastRowLastColumn="0"/>
            </w:pPr>
          </w:p>
        </w:tc>
        <w:tc>
          <w:tcPr>
            <w:tcW w:w="2304" w:type="dxa"/>
          </w:tcPr>
          <w:p w:rsidR="0073432B" w:rsidRPr="00A90E98" w:rsidRDefault="0073432B" w:rsidP="00E359B9">
            <w:pPr>
              <w:ind w:left="0" w:firstLine="0"/>
              <w:jc w:val="left"/>
              <w:cnfStyle w:val="000000100000" w:firstRow="0" w:lastRow="0" w:firstColumn="0" w:lastColumn="0" w:oddVBand="0" w:evenVBand="0" w:oddHBand="1" w:evenHBand="0" w:firstRowFirstColumn="0" w:firstRowLastColumn="0" w:lastRowFirstColumn="0" w:lastRowLastColumn="0"/>
            </w:pPr>
          </w:p>
        </w:tc>
      </w:tr>
    </w:tbl>
    <w:p w:rsidR="0073432B" w:rsidRPr="0073432B" w:rsidRDefault="0073432B" w:rsidP="0073432B"/>
    <w:sectPr w:rsidR="0073432B" w:rsidRPr="0073432B" w:rsidSect="00F95F4D">
      <w:headerReference w:type="default" r:id="rId39"/>
      <w:footerReference w:type="default" r:id="rId40"/>
      <w:headerReference w:type="first" r:id="rId41"/>
      <w:pgSz w:w="11906" w:h="16838" w:code="9"/>
      <w:pgMar w:top="1440" w:right="1469" w:bottom="1238" w:left="1440" w:header="706" w:footer="706" w:gutter="0"/>
      <w:pgBorders w:display="firstPage" w:offsetFrom="page">
        <w:top w:val="single" w:sz="12" w:space="24" w:color="336699"/>
        <w:left w:val="single" w:sz="12" w:space="24" w:color="336699"/>
        <w:bottom w:val="single" w:sz="12" w:space="24" w:color="336699"/>
        <w:right w:val="single" w:sz="12" w:space="24" w:color="336699"/>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F9D" w:rsidRDefault="00C65F9D" w:rsidP="00452410">
      <w:r>
        <w:separator/>
      </w:r>
    </w:p>
  </w:endnote>
  <w:endnote w:type="continuationSeparator" w:id="0">
    <w:p w:rsidR="00C65F9D" w:rsidRDefault="00C65F9D" w:rsidP="00452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Eurostar Regular Extended">
    <w:altName w:val="Segoe Script"/>
    <w:charset w:val="00"/>
    <w:family w:val="swiss"/>
    <w:pitch w:val="variable"/>
    <w:sig w:usb0="00000001" w:usb1="00000000"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blBorders>
      <w:tblLook w:val="04A0" w:firstRow="1" w:lastRow="0" w:firstColumn="1" w:lastColumn="0" w:noHBand="0" w:noVBand="1"/>
    </w:tblPr>
    <w:tblGrid>
      <w:gridCol w:w="6449"/>
      <w:gridCol w:w="2764"/>
    </w:tblGrid>
    <w:tr w:rsidR="005C16AB" w:rsidTr="0091124D">
      <w:trPr>
        <w:trHeight w:val="360"/>
      </w:trPr>
      <w:tc>
        <w:tcPr>
          <w:tcW w:w="3500" w:type="pct"/>
        </w:tcPr>
        <w:p w:rsidR="005C16AB" w:rsidRDefault="0073432B" w:rsidP="003D71F3">
          <w:pPr>
            <w:pStyle w:val="Footer"/>
            <w:ind w:left="0" w:firstLine="0"/>
            <w:jc w:val="left"/>
          </w:pPr>
          <w:r>
            <w:t xml:space="preserve">5 Sept </w:t>
          </w:r>
          <w:r w:rsidR="005C16AB">
            <w:t xml:space="preserve"> 2011</w:t>
          </w:r>
          <w:r w:rsidR="005C16AB" w:rsidRPr="008906D4">
            <w:rPr>
              <w:color w:val="000000"/>
            </w:rPr>
            <w:t xml:space="preserve"> </w:t>
          </w:r>
          <w:r w:rsidR="005C16AB">
            <w:rPr>
              <w:color w:val="000000"/>
            </w:rPr>
            <w:t xml:space="preserve">           </w:t>
          </w:r>
        </w:p>
      </w:tc>
      <w:tc>
        <w:tcPr>
          <w:tcW w:w="1500" w:type="pct"/>
          <w:shd w:val="clear" w:color="auto" w:fill="215868"/>
        </w:tcPr>
        <w:p w:rsidR="005C16AB" w:rsidRPr="007879EE" w:rsidRDefault="005C16AB" w:rsidP="00452383">
          <w:pPr>
            <w:pStyle w:val="Footer"/>
            <w:jc w:val="right"/>
            <w:rPr>
              <w:color w:val="FFFFFF"/>
            </w:rPr>
          </w:pPr>
          <w:r w:rsidRPr="007879EE">
            <w:rPr>
              <w:rFonts w:cs="Arial"/>
              <w:color w:val="FFFFFF"/>
            </w:rPr>
            <w:t xml:space="preserve">Page </w:t>
          </w:r>
          <w:r w:rsidRPr="007879EE">
            <w:rPr>
              <w:rFonts w:cs="Arial"/>
              <w:color w:val="FFFFFF"/>
            </w:rPr>
            <w:fldChar w:fldCharType="begin"/>
          </w:r>
          <w:r w:rsidRPr="007879EE">
            <w:rPr>
              <w:rFonts w:cs="Arial"/>
              <w:color w:val="FFFFFF"/>
            </w:rPr>
            <w:instrText xml:space="preserve"> PAGE </w:instrText>
          </w:r>
          <w:r w:rsidRPr="007879EE">
            <w:rPr>
              <w:rFonts w:cs="Arial"/>
              <w:color w:val="FFFFFF"/>
            </w:rPr>
            <w:fldChar w:fldCharType="separate"/>
          </w:r>
          <w:r w:rsidR="00516DCE">
            <w:rPr>
              <w:rFonts w:cs="Arial"/>
              <w:noProof/>
              <w:color w:val="FFFFFF"/>
            </w:rPr>
            <w:t>18</w:t>
          </w:r>
          <w:r w:rsidRPr="007879EE">
            <w:rPr>
              <w:rFonts w:cs="Arial"/>
              <w:color w:val="FFFFFF"/>
            </w:rPr>
            <w:fldChar w:fldCharType="end"/>
          </w:r>
          <w:r w:rsidRPr="007879EE">
            <w:rPr>
              <w:rFonts w:cs="Arial"/>
              <w:color w:val="FFFFFF"/>
            </w:rPr>
            <w:t xml:space="preserve"> of </w:t>
          </w:r>
          <w:r>
            <w:rPr>
              <w:rFonts w:cs="Arial"/>
              <w:color w:val="FFFFFF"/>
            </w:rPr>
            <w:t xml:space="preserve"> </w:t>
          </w:r>
          <w:r w:rsidR="00452383">
            <w:rPr>
              <w:rFonts w:cs="Arial"/>
              <w:color w:val="FFFFFF"/>
            </w:rPr>
            <w:t>17</w:t>
          </w:r>
        </w:p>
      </w:tc>
    </w:tr>
  </w:tbl>
  <w:p w:rsidR="005C16AB" w:rsidRDefault="005C16AB" w:rsidP="00691ACD">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F9D" w:rsidRDefault="00C65F9D" w:rsidP="00452410">
      <w:r>
        <w:separator/>
      </w:r>
    </w:p>
  </w:footnote>
  <w:footnote w:type="continuationSeparator" w:id="0">
    <w:p w:rsidR="00C65F9D" w:rsidRDefault="00C65F9D" w:rsidP="004524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95B3D7"/>
        <w:left w:val="single" w:sz="4" w:space="0" w:color="95B3D7"/>
        <w:bottom w:val="thickThinSmallGap" w:sz="18" w:space="0" w:color="365F91"/>
        <w:right w:val="single" w:sz="4" w:space="0" w:color="95B3D7"/>
        <w:insideV w:val="single" w:sz="4" w:space="0" w:color="95B3D7"/>
      </w:tblBorders>
      <w:tblLook w:val="04A0" w:firstRow="1" w:lastRow="0" w:firstColumn="1" w:lastColumn="0" w:noHBand="0" w:noVBand="1"/>
    </w:tblPr>
    <w:tblGrid>
      <w:gridCol w:w="1267"/>
      <w:gridCol w:w="7946"/>
    </w:tblGrid>
    <w:tr w:rsidR="005C16AB" w:rsidTr="00AC672F">
      <w:trPr>
        <w:trHeight w:val="703"/>
      </w:trPr>
      <w:tc>
        <w:tcPr>
          <w:tcW w:w="1267" w:type="dxa"/>
          <w:shd w:val="clear" w:color="auto" w:fill="auto"/>
        </w:tcPr>
        <w:p w:rsidR="005C16AB" w:rsidRDefault="005C16AB" w:rsidP="00BD4FB4">
          <w:pPr>
            <w:pStyle w:val="Header"/>
            <w:ind w:left="0" w:firstLine="0"/>
          </w:pPr>
          <w:r>
            <w:rPr>
              <w:noProof/>
              <w:lang w:bidi="ar-SA"/>
            </w:rPr>
            <w:drawing>
              <wp:inline distT="0" distB="0" distL="0" distR="0" wp14:anchorId="73561D25" wp14:editId="49A913AB">
                <wp:extent cx="647065" cy="431165"/>
                <wp:effectExtent l="0" t="0" r="635"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065" cy="431165"/>
                        </a:xfrm>
                        <a:prstGeom prst="rect">
                          <a:avLst/>
                        </a:prstGeom>
                        <a:noFill/>
                        <a:ln>
                          <a:noFill/>
                        </a:ln>
                      </pic:spPr>
                    </pic:pic>
                  </a:graphicData>
                </a:graphic>
              </wp:inline>
            </w:drawing>
          </w:r>
        </w:p>
      </w:tc>
      <w:tc>
        <w:tcPr>
          <w:tcW w:w="7946" w:type="dxa"/>
          <w:shd w:val="clear" w:color="auto" w:fill="auto"/>
        </w:tcPr>
        <w:p w:rsidR="005C16AB" w:rsidRDefault="005C16AB" w:rsidP="00FE3313">
          <w:pPr>
            <w:pStyle w:val="Header"/>
            <w:ind w:left="0" w:firstLine="0"/>
            <w:jc w:val="center"/>
            <w:rPr>
              <w:rFonts w:ascii="Arial Black" w:hAnsi="Arial Black"/>
              <w:b/>
              <w:color w:val="002060"/>
              <w:sz w:val="18"/>
              <w:szCs w:val="18"/>
            </w:rPr>
          </w:pPr>
        </w:p>
        <w:p w:rsidR="005C16AB" w:rsidRPr="00FE3313" w:rsidRDefault="005C16AB" w:rsidP="00D0638B">
          <w:pPr>
            <w:pStyle w:val="Header"/>
            <w:ind w:left="0" w:firstLine="0"/>
            <w:jc w:val="center"/>
            <w:rPr>
              <w:rFonts w:ascii="Eurostar Regular Extended" w:hAnsi="Eurostar Regular Extended"/>
              <w:b/>
              <w:color w:val="002060"/>
            </w:rPr>
          </w:pPr>
          <w:r>
            <w:rPr>
              <w:rFonts w:ascii="Arial Black" w:hAnsi="Arial Black"/>
              <w:b/>
              <w:color w:val="002060"/>
              <w:sz w:val="18"/>
              <w:szCs w:val="18"/>
            </w:rPr>
            <w:t>Capability Document – Enterprise Technology Vertical</w:t>
          </w:r>
        </w:p>
      </w:tc>
    </w:tr>
  </w:tbl>
  <w:p w:rsidR="005C16AB" w:rsidRDefault="005C16AB" w:rsidP="00B61FF8">
    <w:pPr>
      <w:pStyle w:val="Header"/>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6AB" w:rsidRPr="00F57812" w:rsidRDefault="005C16AB" w:rsidP="00F57812">
    <w:pPr>
      <w:pStyle w:val="Heade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
    <w:nsid w:val="006008FD"/>
    <w:multiLevelType w:val="hybridMultilevel"/>
    <w:tmpl w:val="33AA86D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03044FF2"/>
    <w:multiLevelType w:val="hybridMultilevel"/>
    <w:tmpl w:val="BA4CA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7E17E1"/>
    <w:multiLevelType w:val="hybridMultilevel"/>
    <w:tmpl w:val="78E8E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FB7823"/>
    <w:multiLevelType w:val="multilevel"/>
    <w:tmpl w:val="A3E4E28E"/>
    <w:lvl w:ilvl="0">
      <w:start w:val="1"/>
      <w:numFmt w:val="decimal"/>
      <w:pStyle w:val="NumberedText"/>
      <w:lvlText w:val="%1)"/>
      <w:lvlJc w:val="left"/>
      <w:pPr>
        <w:tabs>
          <w:tab w:val="num" w:pos="1778"/>
        </w:tabs>
        <w:ind w:left="1778" w:hanging="360"/>
      </w:pPr>
      <w:rPr>
        <w:rFonts w:hint="default"/>
      </w:rPr>
    </w:lvl>
    <w:lvl w:ilvl="1">
      <w:start w:val="1"/>
      <w:numFmt w:val="lowerLetter"/>
      <w:lvlText w:val="%2)"/>
      <w:lvlJc w:val="left"/>
      <w:pPr>
        <w:tabs>
          <w:tab w:val="num" w:pos="2138"/>
        </w:tabs>
        <w:ind w:left="2138" w:hanging="360"/>
      </w:pPr>
      <w:rPr>
        <w:rFonts w:hint="default"/>
      </w:rPr>
    </w:lvl>
    <w:lvl w:ilvl="2">
      <w:start w:val="1"/>
      <w:numFmt w:val="lowerRoman"/>
      <w:lvlText w:val="%3)"/>
      <w:lvlJc w:val="left"/>
      <w:pPr>
        <w:tabs>
          <w:tab w:val="num" w:pos="2498"/>
        </w:tabs>
        <w:ind w:left="2498" w:hanging="360"/>
      </w:pPr>
      <w:rPr>
        <w:rFonts w:hint="default"/>
      </w:rPr>
    </w:lvl>
    <w:lvl w:ilvl="3">
      <w:start w:val="1"/>
      <w:numFmt w:val="decimal"/>
      <w:lvlText w:val="(%4)"/>
      <w:lvlJc w:val="left"/>
      <w:pPr>
        <w:tabs>
          <w:tab w:val="num" w:pos="2858"/>
        </w:tabs>
        <w:ind w:left="2858" w:hanging="360"/>
      </w:pPr>
      <w:rPr>
        <w:rFonts w:hint="default"/>
      </w:rPr>
    </w:lvl>
    <w:lvl w:ilvl="4">
      <w:start w:val="1"/>
      <w:numFmt w:val="lowerLetter"/>
      <w:lvlText w:val="(%5)"/>
      <w:lvlJc w:val="left"/>
      <w:pPr>
        <w:tabs>
          <w:tab w:val="num" w:pos="3218"/>
        </w:tabs>
        <w:ind w:left="3218" w:hanging="360"/>
      </w:pPr>
      <w:rPr>
        <w:rFonts w:hint="default"/>
      </w:rPr>
    </w:lvl>
    <w:lvl w:ilvl="5">
      <w:start w:val="1"/>
      <w:numFmt w:val="lowerRoman"/>
      <w:lvlText w:val="(%6)"/>
      <w:lvlJc w:val="left"/>
      <w:pPr>
        <w:tabs>
          <w:tab w:val="num" w:pos="3578"/>
        </w:tabs>
        <w:ind w:left="3578" w:hanging="360"/>
      </w:pPr>
      <w:rPr>
        <w:rFonts w:hint="default"/>
      </w:rPr>
    </w:lvl>
    <w:lvl w:ilvl="6">
      <w:start w:val="1"/>
      <w:numFmt w:val="decimal"/>
      <w:lvlText w:val="%7."/>
      <w:lvlJc w:val="left"/>
      <w:pPr>
        <w:tabs>
          <w:tab w:val="num" w:pos="3938"/>
        </w:tabs>
        <w:ind w:left="3938" w:hanging="360"/>
      </w:pPr>
      <w:rPr>
        <w:rFonts w:hint="default"/>
      </w:rPr>
    </w:lvl>
    <w:lvl w:ilvl="7">
      <w:start w:val="1"/>
      <w:numFmt w:val="lowerLetter"/>
      <w:lvlText w:val="%8."/>
      <w:lvlJc w:val="left"/>
      <w:pPr>
        <w:tabs>
          <w:tab w:val="num" w:pos="4298"/>
        </w:tabs>
        <w:ind w:left="4298" w:hanging="360"/>
      </w:pPr>
      <w:rPr>
        <w:rFonts w:hint="default"/>
      </w:rPr>
    </w:lvl>
    <w:lvl w:ilvl="8">
      <w:start w:val="1"/>
      <w:numFmt w:val="lowerRoman"/>
      <w:lvlText w:val="%9."/>
      <w:lvlJc w:val="left"/>
      <w:pPr>
        <w:tabs>
          <w:tab w:val="num" w:pos="4658"/>
        </w:tabs>
        <w:ind w:left="4658" w:hanging="360"/>
      </w:pPr>
      <w:rPr>
        <w:rFonts w:hint="default"/>
      </w:rPr>
    </w:lvl>
  </w:abstractNum>
  <w:abstractNum w:abstractNumId="5">
    <w:nsid w:val="1E111A91"/>
    <w:multiLevelType w:val="hybridMultilevel"/>
    <w:tmpl w:val="6C3E1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594962"/>
    <w:multiLevelType w:val="hybridMultilevel"/>
    <w:tmpl w:val="AB1256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31536F45"/>
    <w:multiLevelType w:val="hybridMultilevel"/>
    <w:tmpl w:val="E400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3E74FA"/>
    <w:multiLevelType w:val="multilevel"/>
    <w:tmpl w:val="E376E43E"/>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nsid w:val="407A40BB"/>
    <w:multiLevelType w:val="hybridMultilevel"/>
    <w:tmpl w:val="576E7D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462E0B43"/>
    <w:multiLevelType w:val="hybridMultilevel"/>
    <w:tmpl w:val="69BCE994"/>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8505856"/>
    <w:multiLevelType w:val="hybridMultilevel"/>
    <w:tmpl w:val="40C05498"/>
    <w:lvl w:ilvl="0" w:tplc="0409000F">
      <w:start w:val="1"/>
      <w:numFmt w:val="decimal"/>
      <w:lvlText w:val="%1."/>
      <w:lvlJc w:val="left"/>
      <w:pPr>
        <w:tabs>
          <w:tab w:val="num" w:pos="1368"/>
        </w:tabs>
        <w:ind w:left="1368"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2">
    <w:nsid w:val="49743831"/>
    <w:multiLevelType w:val="multilevel"/>
    <w:tmpl w:val="6B7256B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DAE5D76"/>
    <w:multiLevelType w:val="hybridMultilevel"/>
    <w:tmpl w:val="983EE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A443D38"/>
    <w:multiLevelType w:val="hybridMultilevel"/>
    <w:tmpl w:val="B0EA93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46B23E1"/>
    <w:multiLevelType w:val="multilevel"/>
    <w:tmpl w:val="32846E5E"/>
    <w:lvl w:ilvl="0">
      <w:start w:val="1"/>
      <w:numFmt w:val="decimal"/>
      <w:pStyle w:val="body1CharCharCharCharCharCharCharCha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51B0BC9"/>
    <w:multiLevelType w:val="hybridMultilevel"/>
    <w:tmpl w:val="B3C29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CFA0E13"/>
    <w:multiLevelType w:val="hybridMultilevel"/>
    <w:tmpl w:val="5FD60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9"/>
  </w:num>
  <w:num w:numId="7">
    <w:abstractNumId w:val="6"/>
  </w:num>
  <w:num w:numId="8">
    <w:abstractNumId w:val="1"/>
  </w:num>
  <w:num w:numId="9">
    <w:abstractNumId w:val="13"/>
  </w:num>
  <w:num w:numId="10">
    <w:abstractNumId w:val="16"/>
  </w:num>
  <w:num w:numId="11">
    <w:abstractNumId w:val="5"/>
  </w:num>
  <w:num w:numId="12">
    <w:abstractNumId w:val="2"/>
  </w:num>
  <w:num w:numId="13">
    <w:abstractNumId w:val="7"/>
  </w:num>
  <w:num w:numId="14">
    <w:abstractNumId w:val="14"/>
  </w:num>
  <w:num w:numId="15">
    <w:abstractNumId w:val="3"/>
  </w:num>
  <w:num w:numId="16">
    <w:abstractNumId w:val="10"/>
  </w:num>
  <w:num w:numId="17">
    <w:abstractNumId w:val="8"/>
  </w:num>
  <w:num w:numId="18">
    <w:abstractNumId w:val="17"/>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activeWritingStyle w:appName="MSWord" w:lang="en-US" w:vendorID="64" w:dllVersion="131077" w:nlCheck="1" w:checkStyle="1"/>
  <w:activeWritingStyle w:appName="MSWord" w:lang="en-AU" w:vendorID="64" w:dllVersion="131077" w:nlCheck="1" w:checkStyle="1"/>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activeWritingStyle w:appName="MSWord" w:lang="en-IN"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e6e6e6,#dcddc1,#f1f2e6,#06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F31"/>
    <w:rsid w:val="0000093E"/>
    <w:rsid w:val="00001BB7"/>
    <w:rsid w:val="00003F43"/>
    <w:rsid w:val="00004215"/>
    <w:rsid w:val="00005168"/>
    <w:rsid w:val="00006EFB"/>
    <w:rsid w:val="00011BE8"/>
    <w:rsid w:val="00012C82"/>
    <w:rsid w:val="00013577"/>
    <w:rsid w:val="00013996"/>
    <w:rsid w:val="00020439"/>
    <w:rsid w:val="00020F47"/>
    <w:rsid w:val="00022F34"/>
    <w:rsid w:val="00025E47"/>
    <w:rsid w:val="00026234"/>
    <w:rsid w:val="000265EB"/>
    <w:rsid w:val="00026629"/>
    <w:rsid w:val="00026B3C"/>
    <w:rsid w:val="00027004"/>
    <w:rsid w:val="00032C70"/>
    <w:rsid w:val="00033D53"/>
    <w:rsid w:val="00034252"/>
    <w:rsid w:val="00034786"/>
    <w:rsid w:val="00034787"/>
    <w:rsid w:val="00035F05"/>
    <w:rsid w:val="00040AA9"/>
    <w:rsid w:val="00041742"/>
    <w:rsid w:val="00041FB2"/>
    <w:rsid w:val="00042715"/>
    <w:rsid w:val="00042A02"/>
    <w:rsid w:val="00044111"/>
    <w:rsid w:val="00047E2E"/>
    <w:rsid w:val="00054678"/>
    <w:rsid w:val="0005674F"/>
    <w:rsid w:val="0005744C"/>
    <w:rsid w:val="0006044F"/>
    <w:rsid w:val="00060DD6"/>
    <w:rsid w:val="0006100A"/>
    <w:rsid w:val="00061A64"/>
    <w:rsid w:val="00063A6B"/>
    <w:rsid w:val="00065A7C"/>
    <w:rsid w:val="00067A8D"/>
    <w:rsid w:val="00071357"/>
    <w:rsid w:val="00072CE9"/>
    <w:rsid w:val="00073283"/>
    <w:rsid w:val="0007333F"/>
    <w:rsid w:val="00077406"/>
    <w:rsid w:val="00077FA2"/>
    <w:rsid w:val="000816D6"/>
    <w:rsid w:val="00082C6B"/>
    <w:rsid w:val="00083E17"/>
    <w:rsid w:val="00084564"/>
    <w:rsid w:val="000845FA"/>
    <w:rsid w:val="00085F1F"/>
    <w:rsid w:val="00092BA9"/>
    <w:rsid w:val="000938ED"/>
    <w:rsid w:val="00096260"/>
    <w:rsid w:val="000A2FCA"/>
    <w:rsid w:val="000A4B99"/>
    <w:rsid w:val="000A7B21"/>
    <w:rsid w:val="000B050A"/>
    <w:rsid w:val="000B0A99"/>
    <w:rsid w:val="000B1257"/>
    <w:rsid w:val="000B2018"/>
    <w:rsid w:val="000C1E2F"/>
    <w:rsid w:val="000C1E94"/>
    <w:rsid w:val="000C3538"/>
    <w:rsid w:val="000C44B0"/>
    <w:rsid w:val="000C537B"/>
    <w:rsid w:val="000C7DDF"/>
    <w:rsid w:val="000D122B"/>
    <w:rsid w:val="000D15E4"/>
    <w:rsid w:val="000D3399"/>
    <w:rsid w:val="000D3DC7"/>
    <w:rsid w:val="000D5739"/>
    <w:rsid w:val="000D632B"/>
    <w:rsid w:val="000D69A3"/>
    <w:rsid w:val="000E0714"/>
    <w:rsid w:val="000E1280"/>
    <w:rsid w:val="000E1B03"/>
    <w:rsid w:val="000E1FF6"/>
    <w:rsid w:val="000E37E7"/>
    <w:rsid w:val="000E3E7A"/>
    <w:rsid w:val="000E4393"/>
    <w:rsid w:val="000E60D3"/>
    <w:rsid w:val="000E61C6"/>
    <w:rsid w:val="000F3571"/>
    <w:rsid w:val="000F67A5"/>
    <w:rsid w:val="000F7747"/>
    <w:rsid w:val="001004E9"/>
    <w:rsid w:val="00101581"/>
    <w:rsid w:val="00104E1D"/>
    <w:rsid w:val="00105040"/>
    <w:rsid w:val="0010552C"/>
    <w:rsid w:val="00105923"/>
    <w:rsid w:val="0010781A"/>
    <w:rsid w:val="001166D4"/>
    <w:rsid w:val="00116A75"/>
    <w:rsid w:val="00120717"/>
    <w:rsid w:val="00122255"/>
    <w:rsid w:val="0012252D"/>
    <w:rsid w:val="0012351B"/>
    <w:rsid w:val="00125558"/>
    <w:rsid w:val="001279B6"/>
    <w:rsid w:val="00130540"/>
    <w:rsid w:val="001328DE"/>
    <w:rsid w:val="00132AE7"/>
    <w:rsid w:val="00133CE7"/>
    <w:rsid w:val="001353A1"/>
    <w:rsid w:val="0014034E"/>
    <w:rsid w:val="00141B6D"/>
    <w:rsid w:val="00142117"/>
    <w:rsid w:val="00144062"/>
    <w:rsid w:val="00146057"/>
    <w:rsid w:val="0014687C"/>
    <w:rsid w:val="00154269"/>
    <w:rsid w:val="00154964"/>
    <w:rsid w:val="00157FF4"/>
    <w:rsid w:val="00164BF7"/>
    <w:rsid w:val="00164DA8"/>
    <w:rsid w:val="00166EAD"/>
    <w:rsid w:val="00167098"/>
    <w:rsid w:val="001701F8"/>
    <w:rsid w:val="0017183E"/>
    <w:rsid w:val="00171862"/>
    <w:rsid w:val="00174797"/>
    <w:rsid w:val="00175F7F"/>
    <w:rsid w:val="00176287"/>
    <w:rsid w:val="00176773"/>
    <w:rsid w:val="00177207"/>
    <w:rsid w:val="001820BF"/>
    <w:rsid w:val="001829E7"/>
    <w:rsid w:val="0018387F"/>
    <w:rsid w:val="0018517D"/>
    <w:rsid w:val="001851DF"/>
    <w:rsid w:val="0018767A"/>
    <w:rsid w:val="0019163B"/>
    <w:rsid w:val="001921D0"/>
    <w:rsid w:val="001962F1"/>
    <w:rsid w:val="00197DA4"/>
    <w:rsid w:val="001A0983"/>
    <w:rsid w:val="001A1291"/>
    <w:rsid w:val="001A50C2"/>
    <w:rsid w:val="001A5A84"/>
    <w:rsid w:val="001A7157"/>
    <w:rsid w:val="001B0524"/>
    <w:rsid w:val="001B1464"/>
    <w:rsid w:val="001B24EE"/>
    <w:rsid w:val="001B2F1E"/>
    <w:rsid w:val="001B5271"/>
    <w:rsid w:val="001B7F82"/>
    <w:rsid w:val="001C25DC"/>
    <w:rsid w:val="001C3CCF"/>
    <w:rsid w:val="001C4522"/>
    <w:rsid w:val="001C4B80"/>
    <w:rsid w:val="001C7C7A"/>
    <w:rsid w:val="001D0AE7"/>
    <w:rsid w:val="001D0EEF"/>
    <w:rsid w:val="001D1408"/>
    <w:rsid w:val="001D2A58"/>
    <w:rsid w:val="001D38B2"/>
    <w:rsid w:val="001D3D18"/>
    <w:rsid w:val="001D45A7"/>
    <w:rsid w:val="001D513B"/>
    <w:rsid w:val="001D5321"/>
    <w:rsid w:val="001D5F7E"/>
    <w:rsid w:val="001D6868"/>
    <w:rsid w:val="001D7801"/>
    <w:rsid w:val="001D79C4"/>
    <w:rsid w:val="001E2C58"/>
    <w:rsid w:val="001E355D"/>
    <w:rsid w:val="001E51BE"/>
    <w:rsid w:val="001E6CFD"/>
    <w:rsid w:val="001F27D2"/>
    <w:rsid w:val="001F352F"/>
    <w:rsid w:val="001F45B9"/>
    <w:rsid w:val="001F486C"/>
    <w:rsid w:val="001F6189"/>
    <w:rsid w:val="001F7883"/>
    <w:rsid w:val="00204092"/>
    <w:rsid w:val="00204C68"/>
    <w:rsid w:val="00210213"/>
    <w:rsid w:val="0021281A"/>
    <w:rsid w:val="00213152"/>
    <w:rsid w:val="00213BB9"/>
    <w:rsid w:val="00214CB7"/>
    <w:rsid w:val="00214F49"/>
    <w:rsid w:val="002174C5"/>
    <w:rsid w:val="00220F75"/>
    <w:rsid w:val="00222704"/>
    <w:rsid w:val="0022353A"/>
    <w:rsid w:val="00224DEE"/>
    <w:rsid w:val="00226FB0"/>
    <w:rsid w:val="00233AF7"/>
    <w:rsid w:val="00242B80"/>
    <w:rsid w:val="00244B6B"/>
    <w:rsid w:val="00252B6A"/>
    <w:rsid w:val="00253302"/>
    <w:rsid w:val="00255713"/>
    <w:rsid w:val="00255FBE"/>
    <w:rsid w:val="002563B4"/>
    <w:rsid w:val="00256775"/>
    <w:rsid w:val="00257CA8"/>
    <w:rsid w:val="002613C4"/>
    <w:rsid w:val="00261D50"/>
    <w:rsid w:val="002622F8"/>
    <w:rsid w:val="00265029"/>
    <w:rsid w:val="00265D3C"/>
    <w:rsid w:val="002663B3"/>
    <w:rsid w:val="00266DFA"/>
    <w:rsid w:val="00267EDA"/>
    <w:rsid w:val="0027504F"/>
    <w:rsid w:val="002769C4"/>
    <w:rsid w:val="00276EFB"/>
    <w:rsid w:val="0027739A"/>
    <w:rsid w:val="00280F36"/>
    <w:rsid w:val="00282ECC"/>
    <w:rsid w:val="00283B9D"/>
    <w:rsid w:val="002856A3"/>
    <w:rsid w:val="00285BBB"/>
    <w:rsid w:val="002914D3"/>
    <w:rsid w:val="002919CA"/>
    <w:rsid w:val="002932F6"/>
    <w:rsid w:val="00293B6F"/>
    <w:rsid w:val="00297C33"/>
    <w:rsid w:val="002A1D65"/>
    <w:rsid w:val="002A2ACF"/>
    <w:rsid w:val="002A3D5C"/>
    <w:rsid w:val="002A435E"/>
    <w:rsid w:val="002A68B8"/>
    <w:rsid w:val="002A7536"/>
    <w:rsid w:val="002B10B7"/>
    <w:rsid w:val="002B2B6E"/>
    <w:rsid w:val="002B3958"/>
    <w:rsid w:val="002B4C75"/>
    <w:rsid w:val="002B4E0A"/>
    <w:rsid w:val="002B5C8A"/>
    <w:rsid w:val="002C1469"/>
    <w:rsid w:val="002C7B99"/>
    <w:rsid w:val="002D00BE"/>
    <w:rsid w:val="002D53D7"/>
    <w:rsid w:val="002D5E0C"/>
    <w:rsid w:val="002D5E6B"/>
    <w:rsid w:val="002D61BC"/>
    <w:rsid w:val="002E45BE"/>
    <w:rsid w:val="002F189B"/>
    <w:rsid w:val="002F24B7"/>
    <w:rsid w:val="002F5F31"/>
    <w:rsid w:val="002F68F9"/>
    <w:rsid w:val="002F7ED8"/>
    <w:rsid w:val="00303087"/>
    <w:rsid w:val="00303B08"/>
    <w:rsid w:val="0030756E"/>
    <w:rsid w:val="00311469"/>
    <w:rsid w:val="003126FC"/>
    <w:rsid w:val="00315768"/>
    <w:rsid w:val="00316AC8"/>
    <w:rsid w:val="0032241B"/>
    <w:rsid w:val="003227B5"/>
    <w:rsid w:val="0032435F"/>
    <w:rsid w:val="003260BD"/>
    <w:rsid w:val="00326E82"/>
    <w:rsid w:val="00330740"/>
    <w:rsid w:val="003311A9"/>
    <w:rsid w:val="003335C1"/>
    <w:rsid w:val="003344DE"/>
    <w:rsid w:val="00342FE9"/>
    <w:rsid w:val="0034794A"/>
    <w:rsid w:val="003510E1"/>
    <w:rsid w:val="0035670F"/>
    <w:rsid w:val="00360498"/>
    <w:rsid w:val="003636BF"/>
    <w:rsid w:val="00364BE7"/>
    <w:rsid w:val="00365341"/>
    <w:rsid w:val="00365A36"/>
    <w:rsid w:val="00365AA3"/>
    <w:rsid w:val="00365C32"/>
    <w:rsid w:val="00365C81"/>
    <w:rsid w:val="00366D02"/>
    <w:rsid w:val="0036700E"/>
    <w:rsid w:val="0037044C"/>
    <w:rsid w:val="003704E6"/>
    <w:rsid w:val="003720B5"/>
    <w:rsid w:val="00373506"/>
    <w:rsid w:val="00374B8D"/>
    <w:rsid w:val="0037728C"/>
    <w:rsid w:val="00377691"/>
    <w:rsid w:val="00377ADA"/>
    <w:rsid w:val="003819A1"/>
    <w:rsid w:val="003862B5"/>
    <w:rsid w:val="00390343"/>
    <w:rsid w:val="0039360A"/>
    <w:rsid w:val="00395BB9"/>
    <w:rsid w:val="00397E07"/>
    <w:rsid w:val="003A19B0"/>
    <w:rsid w:val="003A230F"/>
    <w:rsid w:val="003A31F8"/>
    <w:rsid w:val="003A513C"/>
    <w:rsid w:val="003A786E"/>
    <w:rsid w:val="003B09F6"/>
    <w:rsid w:val="003B171D"/>
    <w:rsid w:val="003B19F9"/>
    <w:rsid w:val="003B314C"/>
    <w:rsid w:val="003B3158"/>
    <w:rsid w:val="003B4223"/>
    <w:rsid w:val="003B4957"/>
    <w:rsid w:val="003B4D0F"/>
    <w:rsid w:val="003B75A2"/>
    <w:rsid w:val="003B7FC1"/>
    <w:rsid w:val="003C4958"/>
    <w:rsid w:val="003C5C01"/>
    <w:rsid w:val="003C5FC9"/>
    <w:rsid w:val="003C65F5"/>
    <w:rsid w:val="003C75C9"/>
    <w:rsid w:val="003D1B27"/>
    <w:rsid w:val="003D2322"/>
    <w:rsid w:val="003D2FC4"/>
    <w:rsid w:val="003D69D1"/>
    <w:rsid w:val="003D71F3"/>
    <w:rsid w:val="003D7800"/>
    <w:rsid w:val="003E0913"/>
    <w:rsid w:val="003E0E78"/>
    <w:rsid w:val="003E185A"/>
    <w:rsid w:val="003E2293"/>
    <w:rsid w:val="003E26FE"/>
    <w:rsid w:val="003E6A75"/>
    <w:rsid w:val="003F0074"/>
    <w:rsid w:val="003F00A6"/>
    <w:rsid w:val="003F1845"/>
    <w:rsid w:val="003F2512"/>
    <w:rsid w:val="003F478D"/>
    <w:rsid w:val="003F4E43"/>
    <w:rsid w:val="003F500B"/>
    <w:rsid w:val="003F6BF4"/>
    <w:rsid w:val="003F77CA"/>
    <w:rsid w:val="00400F33"/>
    <w:rsid w:val="0040132D"/>
    <w:rsid w:val="004021AB"/>
    <w:rsid w:val="00402714"/>
    <w:rsid w:val="00402EEE"/>
    <w:rsid w:val="004046F6"/>
    <w:rsid w:val="004072FD"/>
    <w:rsid w:val="00410660"/>
    <w:rsid w:val="00415A5D"/>
    <w:rsid w:val="00415A60"/>
    <w:rsid w:val="004172A5"/>
    <w:rsid w:val="0042071C"/>
    <w:rsid w:val="004207C7"/>
    <w:rsid w:val="00423A48"/>
    <w:rsid w:val="00424EF8"/>
    <w:rsid w:val="004269F8"/>
    <w:rsid w:val="0043056D"/>
    <w:rsid w:val="0043215D"/>
    <w:rsid w:val="0043274A"/>
    <w:rsid w:val="00434D5C"/>
    <w:rsid w:val="00435F30"/>
    <w:rsid w:val="00437069"/>
    <w:rsid w:val="00442E33"/>
    <w:rsid w:val="0044337F"/>
    <w:rsid w:val="0044402A"/>
    <w:rsid w:val="004461EA"/>
    <w:rsid w:val="00446CE4"/>
    <w:rsid w:val="00450D07"/>
    <w:rsid w:val="00451263"/>
    <w:rsid w:val="00452383"/>
    <w:rsid w:val="00452410"/>
    <w:rsid w:val="004528ED"/>
    <w:rsid w:val="00452F10"/>
    <w:rsid w:val="0045305E"/>
    <w:rsid w:val="004532D1"/>
    <w:rsid w:val="00454310"/>
    <w:rsid w:val="00455860"/>
    <w:rsid w:val="00455903"/>
    <w:rsid w:val="0045691A"/>
    <w:rsid w:val="00463C79"/>
    <w:rsid w:val="00470341"/>
    <w:rsid w:val="00471318"/>
    <w:rsid w:val="00472207"/>
    <w:rsid w:val="004725EF"/>
    <w:rsid w:val="00472F5B"/>
    <w:rsid w:val="004749A3"/>
    <w:rsid w:val="00475677"/>
    <w:rsid w:val="00480D51"/>
    <w:rsid w:val="00481EF3"/>
    <w:rsid w:val="00483A79"/>
    <w:rsid w:val="00485172"/>
    <w:rsid w:val="004853A9"/>
    <w:rsid w:val="0048787E"/>
    <w:rsid w:val="00487E4B"/>
    <w:rsid w:val="00491845"/>
    <w:rsid w:val="00491A78"/>
    <w:rsid w:val="00491D7C"/>
    <w:rsid w:val="0049229A"/>
    <w:rsid w:val="00494453"/>
    <w:rsid w:val="004951B2"/>
    <w:rsid w:val="004959F4"/>
    <w:rsid w:val="00497CFF"/>
    <w:rsid w:val="004A0928"/>
    <w:rsid w:val="004A2451"/>
    <w:rsid w:val="004A3CA7"/>
    <w:rsid w:val="004A45DF"/>
    <w:rsid w:val="004A4B79"/>
    <w:rsid w:val="004A4F15"/>
    <w:rsid w:val="004A649B"/>
    <w:rsid w:val="004A6DDB"/>
    <w:rsid w:val="004B4652"/>
    <w:rsid w:val="004B4D77"/>
    <w:rsid w:val="004B5238"/>
    <w:rsid w:val="004B5E89"/>
    <w:rsid w:val="004B5FB7"/>
    <w:rsid w:val="004C32EC"/>
    <w:rsid w:val="004C4213"/>
    <w:rsid w:val="004C4714"/>
    <w:rsid w:val="004C4C8B"/>
    <w:rsid w:val="004C602C"/>
    <w:rsid w:val="004D04EA"/>
    <w:rsid w:val="004D09D8"/>
    <w:rsid w:val="004D404F"/>
    <w:rsid w:val="004D4A70"/>
    <w:rsid w:val="004D7C52"/>
    <w:rsid w:val="004E0A92"/>
    <w:rsid w:val="004E1458"/>
    <w:rsid w:val="004E1DC9"/>
    <w:rsid w:val="004E22F0"/>
    <w:rsid w:val="004E243A"/>
    <w:rsid w:val="004E386C"/>
    <w:rsid w:val="004E4819"/>
    <w:rsid w:val="004F0990"/>
    <w:rsid w:val="004F0DE4"/>
    <w:rsid w:val="004F1824"/>
    <w:rsid w:val="004F1863"/>
    <w:rsid w:val="004F20BD"/>
    <w:rsid w:val="004F5F72"/>
    <w:rsid w:val="005034E9"/>
    <w:rsid w:val="00505257"/>
    <w:rsid w:val="005067A9"/>
    <w:rsid w:val="005115A1"/>
    <w:rsid w:val="00512ED4"/>
    <w:rsid w:val="00516DCE"/>
    <w:rsid w:val="00517302"/>
    <w:rsid w:val="0052022F"/>
    <w:rsid w:val="00520E72"/>
    <w:rsid w:val="00520F38"/>
    <w:rsid w:val="00521A2F"/>
    <w:rsid w:val="00522A6D"/>
    <w:rsid w:val="00523833"/>
    <w:rsid w:val="005245DD"/>
    <w:rsid w:val="00524AF8"/>
    <w:rsid w:val="00525DB9"/>
    <w:rsid w:val="00525DBD"/>
    <w:rsid w:val="00526A0E"/>
    <w:rsid w:val="00527D55"/>
    <w:rsid w:val="00530096"/>
    <w:rsid w:val="00531698"/>
    <w:rsid w:val="005331A1"/>
    <w:rsid w:val="005351D0"/>
    <w:rsid w:val="00541914"/>
    <w:rsid w:val="00541E9D"/>
    <w:rsid w:val="00552D27"/>
    <w:rsid w:val="005535E4"/>
    <w:rsid w:val="0055405E"/>
    <w:rsid w:val="00556363"/>
    <w:rsid w:val="00561515"/>
    <w:rsid w:val="00561722"/>
    <w:rsid w:val="00564220"/>
    <w:rsid w:val="00564B16"/>
    <w:rsid w:val="005655C2"/>
    <w:rsid w:val="00565C63"/>
    <w:rsid w:val="005674D7"/>
    <w:rsid w:val="0056794B"/>
    <w:rsid w:val="0057174E"/>
    <w:rsid w:val="00574418"/>
    <w:rsid w:val="00574959"/>
    <w:rsid w:val="00575B3E"/>
    <w:rsid w:val="00576CBC"/>
    <w:rsid w:val="00581AC4"/>
    <w:rsid w:val="00582699"/>
    <w:rsid w:val="00583D76"/>
    <w:rsid w:val="0059085B"/>
    <w:rsid w:val="00591BF9"/>
    <w:rsid w:val="00592EE4"/>
    <w:rsid w:val="00592FC8"/>
    <w:rsid w:val="00593334"/>
    <w:rsid w:val="005946B5"/>
    <w:rsid w:val="0059772A"/>
    <w:rsid w:val="005A05FE"/>
    <w:rsid w:val="005A2C78"/>
    <w:rsid w:val="005A316E"/>
    <w:rsid w:val="005A3B7D"/>
    <w:rsid w:val="005A48C0"/>
    <w:rsid w:val="005A74F4"/>
    <w:rsid w:val="005A77F9"/>
    <w:rsid w:val="005B0401"/>
    <w:rsid w:val="005B1B9C"/>
    <w:rsid w:val="005B3D1B"/>
    <w:rsid w:val="005B67C9"/>
    <w:rsid w:val="005C04AD"/>
    <w:rsid w:val="005C109B"/>
    <w:rsid w:val="005C16AB"/>
    <w:rsid w:val="005C2D10"/>
    <w:rsid w:val="005C2E93"/>
    <w:rsid w:val="005C4AB2"/>
    <w:rsid w:val="005C72D4"/>
    <w:rsid w:val="005D089A"/>
    <w:rsid w:val="005D3B01"/>
    <w:rsid w:val="005D4B98"/>
    <w:rsid w:val="005D59AA"/>
    <w:rsid w:val="005D61AF"/>
    <w:rsid w:val="005D67C4"/>
    <w:rsid w:val="005D7EDC"/>
    <w:rsid w:val="005E0221"/>
    <w:rsid w:val="005E140D"/>
    <w:rsid w:val="005E2999"/>
    <w:rsid w:val="005E61B1"/>
    <w:rsid w:val="005F14D1"/>
    <w:rsid w:val="005F35F2"/>
    <w:rsid w:val="005F3E61"/>
    <w:rsid w:val="005F4B93"/>
    <w:rsid w:val="005F7641"/>
    <w:rsid w:val="006019FB"/>
    <w:rsid w:val="006032E8"/>
    <w:rsid w:val="00604BED"/>
    <w:rsid w:val="006054F1"/>
    <w:rsid w:val="00605C00"/>
    <w:rsid w:val="00610051"/>
    <w:rsid w:val="00610123"/>
    <w:rsid w:val="006153FB"/>
    <w:rsid w:val="00616A11"/>
    <w:rsid w:val="00616F8E"/>
    <w:rsid w:val="00620941"/>
    <w:rsid w:val="00620FFF"/>
    <w:rsid w:val="00621B4A"/>
    <w:rsid w:val="00624D78"/>
    <w:rsid w:val="006251C4"/>
    <w:rsid w:val="00627037"/>
    <w:rsid w:val="00632BC3"/>
    <w:rsid w:val="00632F13"/>
    <w:rsid w:val="00633B0A"/>
    <w:rsid w:val="0063562C"/>
    <w:rsid w:val="00635730"/>
    <w:rsid w:val="00637071"/>
    <w:rsid w:val="006373E0"/>
    <w:rsid w:val="00643340"/>
    <w:rsid w:val="0064371C"/>
    <w:rsid w:val="00644981"/>
    <w:rsid w:val="006462E4"/>
    <w:rsid w:val="00646D90"/>
    <w:rsid w:val="00647B65"/>
    <w:rsid w:val="00651968"/>
    <w:rsid w:val="00653147"/>
    <w:rsid w:val="0065510B"/>
    <w:rsid w:val="00655BF0"/>
    <w:rsid w:val="0066343A"/>
    <w:rsid w:val="006643DA"/>
    <w:rsid w:val="00666D9F"/>
    <w:rsid w:val="00671746"/>
    <w:rsid w:val="00672F06"/>
    <w:rsid w:val="00673456"/>
    <w:rsid w:val="00676FE4"/>
    <w:rsid w:val="00677DB7"/>
    <w:rsid w:val="00681D72"/>
    <w:rsid w:val="006842E5"/>
    <w:rsid w:val="00685B1B"/>
    <w:rsid w:val="00686DCF"/>
    <w:rsid w:val="00691ACD"/>
    <w:rsid w:val="00693E98"/>
    <w:rsid w:val="006A2B9A"/>
    <w:rsid w:val="006A38A1"/>
    <w:rsid w:val="006A3C32"/>
    <w:rsid w:val="006B1CFF"/>
    <w:rsid w:val="006B220D"/>
    <w:rsid w:val="006B2C03"/>
    <w:rsid w:val="006B2DA3"/>
    <w:rsid w:val="006B3401"/>
    <w:rsid w:val="006B38B3"/>
    <w:rsid w:val="006B392F"/>
    <w:rsid w:val="006B3E3B"/>
    <w:rsid w:val="006B4CD1"/>
    <w:rsid w:val="006C0AEC"/>
    <w:rsid w:val="006C4DE4"/>
    <w:rsid w:val="006C5BA8"/>
    <w:rsid w:val="006D22B3"/>
    <w:rsid w:val="006D5AA9"/>
    <w:rsid w:val="006D636E"/>
    <w:rsid w:val="006D6B34"/>
    <w:rsid w:val="006E0CD5"/>
    <w:rsid w:val="006E1BA3"/>
    <w:rsid w:val="006E7835"/>
    <w:rsid w:val="006E7C5C"/>
    <w:rsid w:val="006E7DFE"/>
    <w:rsid w:val="006F0280"/>
    <w:rsid w:val="006F1B29"/>
    <w:rsid w:val="006F7AD7"/>
    <w:rsid w:val="00702684"/>
    <w:rsid w:val="007032E1"/>
    <w:rsid w:val="00704A21"/>
    <w:rsid w:val="00705184"/>
    <w:rsid w:val="00705602"/>
    <w:rsid w:val="00711962"/>
    <w:rsid w:val="00712795"/>
    <w:rsid w:val="007128B2"/>
    <w:rsid w:val="0071292F"/>
    <w:rsid w:val="00713CF6"/>
    <w:rsid w:val="00716A27"/>
    <w:rsid w:val="00716D51"/>
    <w:rsid w:val="00720549"/>
    <w:rsid w:val="00721558"/>
    <w:rsid w:val="00721A43"/>
    <w:rsid w:val="00721F4D"/>
    <w:rsid w:val="007236BB"/>
    <w:rsid w:val="00724084"/>
    <w:rsid w:val="00725547"/>
    <w:rsid w:val="00726A07"/>
    <w:rsid w:val="007273F5"/>
    <w:rsid w:val="00727791"/>
    <w:rsid w:val="0073116A"/>
    <w:rsid w:val="007314DF"/>
    <w:rsid w:val="0073189F"/>
    <w:rsid w:val="00731B64"/>
    <w:rsid w:val="007321BD"/>
    <w:rsid w:val="007325BF"/>
    <w:rsid w:val="0073432B"/>
    <w:rsid w:val="00734DF0"/>
    <w:rsid w:val="00737BA9"/>
    <w:rsid w:val="00740F7F"/>
    <w:rsid w:val="00741D5D"/>
    <w:rsid w:val="007507D3"/>
    <w:rsid w:val="00752DF3"/>
    <w:rsid w:val="00756572"/>
    <w:rsid w:val="00756E00"/>
    <w:rsid w:val="0075719C"/>
    <w:rsid w:val="007604D7"/>
    <w:rsid w:val="00760AFB"/>
    <w:rsid w:val="00760F7C"/>
    <w:rsid w:val="00761409"/>
    <w:rsid w:val="007646EE"/>
    <w:rsid w:val="007651D6"/>
    <w:rsid w:val="00765410"/>
    <w:rsid w:val="00766A32"/>
    <w:rsid w:val="00767CBC"/>
    <w:rsid w:val="00773576"/>
    <w:rsid w:val="007738A6"/>
    <w:rsid w:val="00775914"/>
    <w:rsid w:val="00775A0F"/>
    <w:rsid w:val="00777427"/>
    <w:rsid w:val="0078117D"/>
    <w:rsid w:val="007829C1"/>
    <w:rsid w:val="00783801"/>
    <w:rsid w:val="00784B51"/>
    <w:rsid w:val="00784E65"/>
    <w:rsid w:val="007864FF"/>
    <w:rsid w:val="00786EFA"/>
    <w:rsid w:val="00787F30"/>
    <w:rsid w:val="007920B0"/>
    <w:rsid w:val="00793513"/>
    <w:rsid w:val="00794344"/>
    <w:rsid w:val="0079450E"/>
    <w:rsid w:val="00795AEA"/>
    <w:rsid w:val="0079632C"/>
    <w:rsid w:val="007A08E1"/>
    <w:rsid w:val="007A10FC"/>
    <w:rsid w:val="007A2D74"/>
    <w:rsid w:val="007A5547"/>
    <w:rsid w:val="007A56F3"/>
    <w:rsid w:val="007B047D"/>
    <w:rsid w:val="007B456B"/>
    <w:rsid w:val="007B45A9"/>
    <w:rsid w:val="007B57FF"/>
    <w:rsid w:val="007B5C01"/>
    <w:rsid w:val="007C0AEE"/>
    <w:rsid w:val="007C0DE5"/>
    <w:rsid w:val="007C15C2"/>
    <w:rsid w:val="007C17EA"/>
    <w:rsid w:val="007C1D06"/>
    <w:rsid w:val="007C33AC"/>
    <w:rsid w:val="007C4071"/>
    <w:rsid w:val="007C4924"/>
    <w:rsid w:val="007C7BE0"/>
    <w:rsid w:val="007D0156"/>
    <w:rsid w:val="007D01F4"/>
    <w:rsid w:val="007D07B9"/>
    <w:rsid w:val="007D0BCE"/>
    <w:rsid w:val="007D1A81"/>
    <w:rsid w:val="007D2A38"/>
    <w:rsid w:val="007D34EC"/>
    <w:rsid w:val="007D3593"/>
    <w:rsid w:val="007D38C8"/>
    <w:rsid w:val="007D5375"/>
    <w:rsid w:val="007D5D70"/>
    <w:rsid w:val="007D6243"/>
    <w:rsid w:val="007D70F8"/>
    <w:rsid w:val="007D7774"/>
    <w:rsid w:val="007E1BF4"/>
    <w:rsid w:val="007F01BE"/>
    <w:rsid w:val="007F0BF7"/>
    <w:rsid w:val="007F25E5"/>
    <w:rsid w:val="007F2AB1"/>
    <w:rsid w:val="007F3E2B"/>
    <w:rsid w:val="007F63CB"/>
    <w:rsid w:val="00800A0C"/>
    <w:rsid w:val="00800A11"/>
    <w:rsid w:val="00800B70"/>
    <w:rsid w:val="00802AE6"/>
    <w:rsid w:val="00803BEA"/>
    <w:rsid w:val="00803EFB"/>
    <w:rsid w:val="00806733"/>
    <w:rsid w:val="00806C5A"/>
    <w:rsid w:val="008104CF"/>
    <w:rsid w:val="00811034"/>
    <w:rsid w:val="008135FE"/>
    <w:rsid w:val="00813EEF"/>
    <w:rsid w:val="00814E79"/>
    <w:rsid w:val="00814F76"/>
    <w:rsid w:val="008153EC"/>
    <w:rsid w:val="00822575"/>
    <w:rsid w:val="008255E6"/>
    <w:rsid w:val="00826ACB"/>
    <w:rsid w:val="00826F6A"/>
    <w:rsid w:val="00830013"/>
    <w:rsid w:val="00831F01"/>
    <w:rsid w:val="0083490C"/>
    <w:rsid w:val="00840AEC"/>
    <w:rsid w:val="00842104"/>
    <w:rsid w:val="00843080"/>
    <w:rsid w:val="00844617"/>
    <w:rsid w:val="008465C2"/>
    <w:rsid w:val="008475E0"/>
    <w:rsid w:val="00851D06"/>
    <w:rsid w:val="00852493"/>
    <w:rsid w:val="00854595"/>
    <w:rsid w:val="008571E1"/>
    <w:rsid w:val="00860A61"/>
    <w:rsid w:val="00860AF9"/>
    <w:rsid w:val="008619FD"/>
    <w:rsid w:val="00863CA0"/>
    <w:rsid w:val="00865620"/>
    <w:rsid w:val="00866675"/>
    <w:rsid w:val="00866A25"/>
    <w:rsid w:val="008672A4"/>
    <w:rsid w:val="008777F8"/>
    <w:rsid w:val="0088036F"/>
    <w:rsid w:val="00880FED"/>
    <w:rsid w:val="00881DA4"/>
    <w:rsid w:val="008845A1"/>
    <w:rsid w:val="00884B3F"/>
    <w:rsid w:val="00885C31"/>
    <w:rsid w:val="008906D4"/>
    <w:rsid w:val="00891714"/>
    <w:rsid w:val="00893D38"/>
    <w:rsid w:val="00896728"/>
    <w:rsid w:val="008A05A7"/>
    <w:rsid w:val="008A0712"/>
    <w:rsid w:val="008A286A"/>
    <w:rsid w:val="008A32E1"/>
    <w:rsid w:val="008A5F2E"/>
    <w:rsid w:val="008B2A78"/>
    <w:rsid w:val="008B52D1"/>
    <w:rsid w:val="008B5A45"/>
    <w:rsid w:val="008B6FE5"/>
    <w:rsid w:val="008B70CD"/>
    <w:rsid w:val="008C0375"/>
    <w:rsid w:val="008C1127"/>
    <w:rsid w:val="008C1CC1"/>
    <w:rsid w:val="008C3396"/>
    <w:rsid w:val="008C37E5"/>
    <w:rsid w:val="008C4A31"/>
    <w:rsid w:val="008C4F33"/>
    <w:rsid w:val="008D09A8"/>
    <w:rsid w:val="008D14EE"/>
    <w:rsid w:val="008D2EB9"/>
    <w:rsid w:val="008D3027"/>
    <w:rsid w:val="008D45D6"/>
    <w:rsid w:val="008D4FA9"/>
    <w:rsid w:val="008D6935"/>
    <w:rsid w:val="008E1F0E"/>
    <w:rsid w:val="008E20B8"/>
    <w:rsid w:val="008E2C5D"/>
    <w:rsid w:val="008E391A"/>
    <w:rsid w:val="008E73EC"/>
    <w:rsid w:val="00900F04"/>
    <w:rsid w:val="00901F91"/>
    <w:rsid w:val="00903416"/>
    <w:rsid w:val="00903BC6"/>
    <w:rsid w:val="00904CE6"/>
    <w:rsid w:val="0091030C"/>
    <w:rsid w:val="0091124D"/>
    <w:rsid w:val="00911426"/>
    <w:rsid w:val="00914825"/>
    <w:rsid w:val="00915C1E"/>
    <w:rsid w:val="00917E98"/>
    <w:rsid w:val="00921DEE"/>
    <w:rsid w:val="0092405D"/>
    <w:rsid w:val="009242FB"/>
    <w:rsid w:val="0092460C"/>
    <w:rsid w:val="0093219B"/>
    <w:rsid w:val="00935E69"/>
    <w:rsid w:val="0094002F"/>
    <w:rsid w:val="00943C1D"/>
    <w:rsid w:val="00950DFE"/>
    <w:rsid w:val="00951EF5"/>
    <w:rsid w:val="009520FC"/>
    <w:rsid w:val="00952528"/>
    <w:rsid w:val="00952B4F"/>
    <w:rsid w:val="00952DAB"/>
    <w:rsid w:val="00953A3A"/>
    <w:rsid w:val="0095480B"/>
    <w:rsid w:val="00956A60"/>
    <w:rsid w:val="00960298"/>
    <w:rsid w:val="00963A32"/>
    <w:rsid w:val="00965F96"/>
    <w:rsid w:val="00966C9F"/>
    <w:rsid w:val="00970266"/>
    <w:rsid w:val="009707B2"/>
    <w:rsid w:val="009708AF"/>
    <w:rsid w:val="00971AEE"/>
    <w:rsid w:val="0097222F"/>
    <w:rsid w:val="00974ED8"/>
    <w:rsid w:val="009760CD"/>
    <w:rsid w:val="0097759B"/>
    <w:rsid w:val="00977872"/>
    <w:rsid w:val="00980A0E"/>
    <w:rsid w:val="00980D15"/>
    <w:rsid w:val="00981374"/>
    <w:rsid w:val="00982307"/>
    <w:rsid w:val="0098235C"/>
    <w:rsid w:val="00982D23"/>
    <w:rsid w:val="009850C2"/>
    <w:rsid w:val="00991AA4"/>
    <w:rsid w:val="00991F44"/>
    <w:rsid w:val="00992CF6"/>
    <w:rsid w:val="0099370E"/>
    <w:rsid w:val="00993E40"/>
    <w:rsid w:val="009944FF"/>
    <w:rsid w:val="00994737"/>
    <w:rsid w:val="009949D3"/>
    <w:rsid w:val="00994A46"/>
    <w:rsid w:val="00994AF5"/>
    <w:rsid w:val="009A0F6A"/>
    <w:rsid w:val="009A1DD8"/>
    <w:rsid w:val="009A3D04"/>
    <w:rsid w:val="009A3D2D"/>
    <w:rsid w:val="009A49D4"/>
    <w:rsid w:val="009A7CBB"/>
    <w:rsid w:val="009B5882"/>
    <w:rsid w:val="009C109C"/>
    <w:rsid w:val="009C225E"/>
    <w:rsid w:val="009C5063"/>
    <w:rsid w:val="009C6760"/>
    <w:rsid w:val="009C7253"/>
    <w:rsid w:val="009D0042"/>
    <w:rsid w:val="009D251D"/>
    <w:rsid w:val="009D2CB2"/>
    <w:rsid w:val="009D2DB2"/>
    <w:rsid w:val="009D4130"/>
    <w:rsid w:val="009D4EFF"/>
    <w:rsid w:val="009D6CBC"/>
    <w:rsid w:val="009E2965"/>
    <w:rsid w:val="009E39F4"/>
    <w:rsid w:val="009E5E0A"/>
    <w:rsid w:val="009E713A"/>
    <w:rsid w:val="009F021E"/>
    <w:rsid w:val="009F2617"/>
    <w:rsid w:val="009F2911"/>
    <w:rsid w:val="009F31BA"/>
    <w:rsid w:val="00A04446"/>
    <w:rsid w:val="00A05D18"/>
    <w:rsid w:val="00A06196"/>
    <w:rsid w:val="00A1088B"/>
    <w:rsid w:val="00A109E3"/>
    <w:rsid w:val="00A1110E"/>
    <w:rsid w:val="00A140DF"/>
    <w:rsid w:val="00A14336"/>
    <w:rsid w:val="00A151D5"/>
    <w:rsid w:val="00A1568A"/>
    <w:rsid w:val="00A1689D"/>
    <w:rsid w:val="00A21457"/>
    <w:rsid w:val="00A2617B"/>
    <w:rsid w:val="00A2699B"/>
    <w:rsid w:val="00A26F8A"/>
    <w:rsid w:val="00A277E7"/>
    <w:rsid w:val="00A3087A"/>
    <w:rsid w:val="00A3144D"/>
    <w:rsid w:val="00A31B0A"/>
    <w:rsid w:val="00A32591"/>
    <w:rsid w:val="00A336F7"/>
    <w:rsid w:val="00A3371F"/>
    <w:rsid w:val="00A33BBF"/>
    <w:rsid w:val="00A3561C"/>
    <w:rsid w:val="00A35D9D"/>
    <w:rsid w:val="00A35EC0"/>
    <w:rsid w:val="00A36456"/>
    <w:rsid w:val="00A36911"/>
    <w:rsid w:val="00A3702E"/>
    <w:rsid w:val="00A37A5F"/>
    <w:rsid w:val="00A419C6"/>
    <w:rsid w:val="00A41ABA"/>
    <w:rsid w:val="00A44EEA"/>
    <w:rsid w:val="00A45553"/>
    <w:rsid w:val="00A46745"/>
    <w:rsid w:val="00A46973"/>
    <w:rsid w:val="00A47646"/>
    <w:rsid w:val="00A50D80"/>
    <w:rsid w:val="00A51462"/>
    <w:rsid w:val="00A54479"/>
    <w:rsid w:val="00A5475A"/>
    <w:rsid w:val="00A54A3A"/>
    <w:rsid w:val="00A57B2C"/>
    <w:rsid w:val="00A57D56"/>
    <w:rsid w:val="00A64273"/>
    <w:rsid w:val="00A647F7"/>
    <w:rsid w:val="00A64C69"/>
    <w:rsid w:val="00A65C26"/>
    <w:rsid w:val="00A65F54"/>
    <w:rsid w:val="00A65F8D"/>
    <w:rsid w:val="00A67A5A"/>
    <w:rsid w:val="00A7031D"/>
    <w:rsid w:val="00A70794"/>
    <w:rsid w:val="00A77269"/>
    <w:rsid w:val="00A800FA"/>
    <w:rsid w:val="00A8301E"/>
    <w:rsid w:val="00A90A6D"/>
    <w:rsid w:val="00A90E98"/>
    <w:rsid w:val="00A9307F"/>
    <w:rsid w:val="00A93724"/>
    <w:rsid w:val="00A93A94"/>
    <w:rsid w:val="00A95906"/>
    <w:rsid w:val="00A95F34"/>
    <w:rsid w:val="00AA10DF"/>
    <w:rsid w:val="00AA5236"/>
    <w:rsid w:val="00AB073A"/>
    <w:rsid w:val="00AB453E"/>
    <w:rsid w:val="00AB53F9"/>
    <w:rsid w:val="00AB557E"/>
    <w:rsid w:val="00AB6F83"/>
    <w:rsid w:val="00AC0494"/>
    <w:rsid w:val="00AC267F"/>
    <w:rsid w:val="00AC2F6F"/>
    <w:rsid w:val="00AC5701"/>
    <w:rsid w:val="00AC672F"/>
    <w:rsid w:val="00AD01AC"/>
    <w:rsid w:val="00AD0E31"/>
    <w:rsid w:val="00AD49F1"/>
    <w:rsid w:val="00AD5B18"/>
    <w:rsid w:val="00AD7AFA"/>
    <w:rsid w:val="00AE2A07"/>
    <w:rsid w:val="00AE609C"/>
    <w:rsid w:val="00AE7B13"/>
    <w:rsid w:val="00AE7FBD"/>
    <w:rsid w:val="00AF19AC"/>
    <w:rsid w:val="00AF22DF"/>
    <w:rsid w:val="00AF347C"/>
    <w:rsid w:val="00AF79E2"/>
    <w:rsid w:val="00B018C2"/>
    <w:rsid w:val="00B02B3C"/>
    <w:rsid w:val="00B02D5C"/>
    <w:rsid w:val="00B06EC1"/>
    <w:rsid w:val="00B070AF"/>
    <w:rsid w:val="00B075E2"/>
    <w:rsid w:val="00B07833"/>
    <w:rsid w:val="00B10314"/>
    <w:rsid w:val="00B10FCA"/>
    <w:rsid w:val="00B142BD"/>
    <w:rsid w:val="00B16383"/>
    <w:rsid w:val="00B17642"/>
    <w:rsid w:val="00B17CFA"/>
    <w:rsid w:val="00B2156F"/>
    <w:rsid w:val="00B21D1A"/>
    <w:rsid w:val="00B27AA8"/>
    <w:rsid w:val="00B27F8E"/>
    <w:rsid w:val="00B314B8"/>
    <w:rsid w:val="00B352CE"/>
    <w:rsid w:val="00B35641"/>
    <w:rsid w:val="00B360B7"/>
    <w:rsid w:val="00B365B3"/>
    <w:rsid w:val="00B401A5"/>
    <w:rsid w:val="00B44277"/>
    <w:rsid w:val="00B44B53"/>
    <w:rsid w:val="00B46C03"/>
    <w:rsid w:val="00B46CD1"/>
    <w:rsid w:val="00B5179B"/>
    <w:rsid w:val="00B5324F"/>
    <w:rsid w:val="00B540C4"/>
    <w:rsid w:val="00B5661A"/>
    <w:rsid w:val="00B56898"/>
    <w:rsid w:val="00B57D1A"/>
    <w:rsid w:val="00B60B26"/>
    <w:rsid w:val="00B61FF8"/>
    <w:rsid w:val="00B62253"/>
    <w:rsid w:val="00B67D79"/>
    <w:rsid w:val="00B704F1"/>
    <w:rsid w:val="00B717C7"/>
    <w:rsid w:val="00B732D9"/>
    <w:rsid w:val="00B73932"/>
    <w:rsid w:val="00B74981"/>
    <w:rsid w:val="00B802C6"/>
    <w:rsid w:val="00B80506"/>
    <w:rsid w:val="00B8163F"/>
    <w:rsid w:val="00B81B4A"/>
    <w:rsid w:val="00B82446"/>
    <w:rsid w:val="00B826D2"/>
    <w:rsid w:val="00B846AB"/>
    <w:rsid w:val="00B90C06"/>
    <w:rsid w:val="00B90DB0"/>
    <w:rsid w:val="00B90E14"/>
    <w:rsid w:val="00B92779"/>
    <w:rsid w:val="00B9318A"/>
    <w:rsid w:val="00B93225"/>
    <w:rsid w:val="00B9347E"/>
    <w:rsid w:val="00B94DF8"/>
    <w:rsid w:val="00B97AE5"/>
    <w:rsid w:val="00BA2164"/>
    <w:rsid w:val="00BA308E"/>
    <w:rsid w:val="00BA50DD"/>
    <w:rsid w:val="00BA537C"/>
    <w:rsid w:val="00BA600B"/>
    <w:rsid w:val="00BA732B"/>
    <w:rsid w:val="00BB19F5"/>
    <w:rsid w:val="00BB29BB"/>
    <w:rsid w:val="00BB3CA7"/>
    <w:rsid w:val="00BB4868"/>
    <w:rsid w:val="00BB49FF"/>
    <w:rsid w:val="00BB5FAD"/>
    <w:rsid w:val="00BC0265"/>
    <w:rsid w:val="00BC21A3"/>
    <w:rsid w:val="00BC43F2"/>
    <w:rsid w:val="00BD13EB"/>
    <w:rsid w:val="00BD2089"/>
    <w:rsid w:val="00BD28BE"/>
    <w:rsid w:val="00BD2FD0"/>
    <w:rsid w:val="00BD4E7C"/>
    <w:rsid w:val="00BD4FB4"/>
    <w:rsid w:val="00BD509A"/>
    <w:rsid w:val="00BD685D"/>
    <w:rsid w:val="00BD7CEC"/>
    <w:rsid w:val="00BE2FA2"/>
    <w:rsid w:val="00BE312F"/>
    <w:rsid w:val="00BE3F7C"/>
    <w:rsid w:val="00BE46CE"/>
    <w:rsid w:val="00BE4A7A"/>
    <w:rsid w:val="00BE5088"/>
    <w:rsid w:val="00BE5127"/>
    <w:rsid w:val="00BE6912"/>
    <w:rsid w:val="00BF0017"/>
    <w:rsid w:val="00BF0AC6"/>
    <w:rsid w:val="00BF1DEE"/>
    <w:rsid w:val="00BF2322"/>
    <w:rsid w:val="00BF254E"/>
    <w:rsid w:val="00BF384B"/>
    <w:rsid w:val="00BF546B"/>
    <w:rsid w:val="00C0041C"/>
    <w:rsid w:val="00C028B0"/>
    <w:rsid w:val="00C05EC9"/>
    <w:rsid w:val="00C1107D"/>
    <w:rsid w:val="00C12174"/>
    <w:rsid w:val="00C135C6"/>
    <w:rsid w:val="00C14E24"/>
    <w:rsid w:val="00C15AEB"/>
    <w:rsid w:val="00C168D0"/>
    <w:rsid w:val="00C16BAA"/>
    <w:rsid w:val="00C16EA8"/>
    <w:rsid w:val="00C17E3C"/>
    <w:rsid w:val="00C2201A"/>
    <w:rsid w:val="00C22F3D"/>
    <w:rsid w:val="00C2325B"/>
    <w:rsid w:val="00C26B3A"/>
    <w:rsid w:val="00C26D26"/>
    <w:rsid w:val="00C275FB"/>
    <w:rsid w:val="00C32598"/>
    <w:rsid w:val="00C32914"/>
    <w:rsid w:val="00C33EC3"/>
    <w:rsid w:val="00C349B7"/>
    <w:rsid w:val="00C350EF"/>
    <w:rsid w:val="00C3659D"/>
    <w:rsid w:val="00C374E7"/>
    <w:rsid w:val="00C40C44"/>
    <w:rsid w:val="00C41EDB"/>
    <w:rsid w:val="00C475E1"/>
    <w:rsid w:val="00C51653"/>
    <w:rsid w:val="00C559AC"/>
    <w:rsid w:val="00C55BA6"/>
    <w:rsid w:val="00C6183C"/>
    <w:rsid w:val="00C62583"/>
    <w:rsid w:val="00C63AF6"/>
    <w:rsid w:val="00C65F9D"/>
    <w:rsid w:val="00C7363A"/>
    <w:rsid w:val="00C73B25"/>
    <w:rsid w:val="00C756F1"/>
    <w:rsid w:val="00C75DA2"/>
    <w:rsid w:val="00C77DC4"/>
    <w:rsid w:val="00C80B47"/>
    <w:rsid w:val="00C8259F"/>
    <w:rsid w:val="00C82EB7"/>
    <w:rsid w:val="00C84F7B"/>
    <w:rsid w:val="00C851F3"/>
    <w:rsid w:val="00C92A18"/>
    <w:rsid w:val="00C92A72"/>
    <w:rsid w:val="00C92BF1"/>
    <w:rsid w:val="00C96557"/>
    <w:rsid w:val="00CA1734"/>
    <w:rsid w:val="00CA1805"/>
    <w:rsid w:val="00CA1891"/>
    <w:rsid w:val="00CA5F63"/>
    <w:rsid w:val="00CA6664"/>
    <w:rsid w:val="00CA7A36"/>
    <w:rsid w:val="00CB2740"/>
    <w:rsid w:val="00CB27F0"/>
    <w:rsid w:val="00CB4AE4"/>
    <w:rsid w:val="00CB51EC"/>
    <w:rsid w:val="00CB61DC"/>
    <w:rsid w:val="00CB67FB"/>
    <w:rsid w:val="00CB6EED"/>
    <w:rsid w:val="00CC012A"/>
    <w:rsid w:val="00CC07BB"/>
    <w:rsid w:val="00CC1594"/>
    <w:rsid w:val="00CC20BA"/>
    <w:rsid w:val="00CC26C0"/>
    <w:rsid w:val="00CC33A7"/>
    <w:rsid w:val="00CC4349"/>
    <w:rsid w:val="00CC5032"/>
    <w:rsid w:val="00CC5DB0"/>
    <w:rsid w:val="00CC6459"/>
    <w:rsid w:val="00CC7198"/>
    <w:rsid w:val="00CD2254"/>
    <w:rsid w:val="00CD3AD2"/>
    <w:rsid w:val="00CD4B1B"/>
    <w:rsid w:val="00CD61A6"/>
    <w:rsid w:val="00CD730A"/>
    <w:rsid w:val="00CE0F3A"/>
    <w:rsid w:val="00CE1507"/>
    <w:rsid w:val="00CE21C0"/>
    <w:rsid w:val="00CE2697"/>
    <w:rsid w:val="00CE3508"/>
    <w:rsid w:val="00CE41B6"/>
    <w:rsid w:val="00CE4D02"/>
    <w:rsid w:val="00CE6488"/>
    <w:rsid w:val="00CE79B5"/>
    <w:rsid w:val="00CF41BF"/>
    <w:rsid w:val="00CF6A8E"/>
    <w:rsid w:val="00D00D17"/>
    <w:rsid w:val="00D0254E"/>
    <w:rsid w:val="00D053DC"/>
    <w:rsid w:val="00D062D6"/>
    <w:rsid w:val="00D0638B"/>
    <w:rsid w:val="00D06CD2"/>
    <w:rsid w:val="00D109C7"/>
    <w:rsid w:val="00D10D45"/>
    <w:rsid w:val="00D12324"/>
    <w:rsid w:val="00D13F05"/>
    <w:rsid w:val="00D14A66"/>
    <w:rsid w:val="00D155C3"/>
    <w:rsid w:val="00D17E4C"/>
    <w:rsid w:val="00D21A00"/>
    <w:rsid w:val="00D22019"/>
    <w:rsid w:val="00D222DA"/>
    <w:rsid w:val="00D22684"/>
    <w:rsid w:val="00D229B0"/>
    <w:rsid w:val="00D22D47"/>
    <w:rsid w:val="00D23439"/>
    <w:rsid w:val="00D236E6"/>
    <w:rsid w:val="00D23F17"/>
    <w:rsid w:val="00D244E8"/>
    <w:rsid w:val="00D27795"/>
    <w:rsid w:val="00D30B63"/>
    <w:rsid w:val="00D31291"/>
    <w:rsid w:val="00D33191"/>
    <w:rsid w:val="00D33D26"/>
    <w:rsid w:val="00D34DCB"/>
    <w:rsid w:val="00D352D3"/>
    <w:rsid w:val="00D3553A"/>
    <w:rsid w:val="00D35DC9"/>
    <w:rsid w:val="00D36418"/>
    <w:rsid w:val="00D36BBD"/>
    <w:rsid w:val="00D41EAC"/>
    <w:rsid w:val="00D43FF0"/>
    <w:rsid w:val="00D45FF0"/>
    <w:rsid w:val="00D46C2F"/>
    <w:rsid w:val="00D47A52"/>
    <w:rsid w:val="00D50DE5"/>
    <w:rsid w:val="00D50FF6"/>
    <w:rsid w:val="00D578A9"/>
    <w:rsid w:val="00D57EC9"/>
    <w:rsid w:val="00D60E23"/>
    <w:rsid w:val="00D6172B"/>
    <w:rsid w:val="00D63E1D"/>
    <w:rsid w:val="00D646F9"/>
    <w:rsid w:val="00D657CC"/>
    <w:rsid w:val="00D71F2E"/>
    <w:rsid w:val="00D73C31"/>
    <w:rsid w:val="00D7495A"/>
    <w:rsid w:val="00D74B40"/>
    <w:rsid w:val="00D75362"/>
    <w:rsid w:val="00D75EC5"/>
    <w:rsid w:val="00D80C5D"/>
    <w:rsid w:val="00D8600B"/>
    <w:rsid w:val="00D862E5"/>
    <w:rsid w:val="00D86B9C"/>
    <w:rsid w:val="00D8738E"/>
    <w:rsid w:val="00D87653"/>
    <w:rsid w:val="00D87D17"/>
    <w:rsid w:val="00D90D01"/>
    <w:rsid w:val="00D917B8"/>
    <w:rsid w:val="00D9185D"/>
    <w:rsid w:val="00D91D9C"/>
    <w:rsid w:val="00D954C0"/>
    <w:rsid w:val="00D96467"/>
    <w:rsid w:val="00D967F8"/>
    <w:rsid w:val="00D9691D"/>
    <w:rsid w:val="00D96B27"/>
    <w:rsid w:val="00D96E48"/>
    <w:rsid w:val="00DA1B28"/>
    <w:rsid w:val="00DA4365"/>
    <w:rsid w:val="00DA4C96"/>
    <w:rsid w:val="00DA5C06"/>
    <w:rsid w:val="00DA6020"/>
    <w:rsid w:val="00DA707C"/>
    <w:rsid w:val="00DB39D1"/>
    <w:rsid w:val="00DB3A3B"/>
    <w:rsid w:val="00DB46BF"/>
    <w:rsid w:val="00DB7A64"/>
    <w:rsid w:val="00DB7E87"/>
    <w:rsid w:val="00DC0A42"/>
    <w:rsid w:val="00DC14F9"/>
    <w:rsid w:val="00DC3B73"/>
    <w:rsid w:val="00DC6BFE"/>
    <w:rsid w:val="00DC7C39"/>
    <w:rsid w:val="00DC7F0F"/>
    <w:rsid w:val="00DD0D2F"/>
    <w:rsid w:val="00DD1EBC"/>
    <w:rsid w:val="00DD274E"/>
    <w:rsid w:val="00DD4AF1"/>
    <w:rsid w:val="00DD6072"/>
    <w:rsid w:val="00DE0738"/>
    <w:rsid w:val="00DE1952"/>
    <w:rsid w:val="00DE4DD1"/>
    <w:rsid w:val="00DF096D"/>
    <w:rsid w:val="00DF1C2B"/>
    <w:rsid w:val="00DF26A3"/>
    <w:rsid w:val="00DF3B5F"/>
    <w:rsid w:val="00E00104"/>
    <w:rsid w:val="00E02103"/>
    <w:rsid w:val="00E02E3F"/>
    <w:rsid w:val="00E05B33"/>
    <w:rsid w:val="00E0617E"/>
    <w:rsid w:val="00E07EC6"/>
    <w:rsid w:val="00E10E03"/>
    <w:rsid w:val="00E11591"/>
    <w:rsid w:val="00E137CB"/>
    <w:rsid w:val="00E145C0"/>
    <w:rsid w:val="00E14914"/>
    <w:rsid w:val="00E15C1C"/>
    <w:rsid w:val="00E20E0E"/>
    <w:rsid w:val="00E21F21"/>
    <w:rsid w:val="00E2540E"/>
    <w:rsid w:val="00E34471"/>
    <w:rsid w:val="00E34C47"/>
    <w:rsid w:val="00E35AD5"/>
    <w:rsid w:val="00E35FFE"/>
    <w:rsid w:val="00E36397"/>
    <w:rsid w:val="00E37593"/>
    <w:rsid w:val="00E44539"/>
    <w:rsid w:val="00E45F06"/>
    <w:rsid w:val="00E47FBD"/>
    <w:rsid w:val="00E505E5"/>
    <w:rsid w:val="00E51B5C"/>
    <w:rsid w:val="00E51E95"/>
    <w:rsid w:val="00E52FD3"/>
    <w:rsid w:val="00E53664"/>
    <w:rsid w:val="00E5494C"/>
    <w:rsid w:val="00E604CD"/>
    <w:rsid w:val="00E6056C"/>
    <w:rsid w:val="00E62BC3"/>
    <w:rsid w:val="00E6324A"/>
    <w:rsid w:val="00E63A9A"/>
    <w:rsid w:val="00E64ED7"/>
    <w:rsid w:val="00E659DE"/>
    <w:rsid w:val="00E66F81"/>
    <w:rsid w:val="00E67F71"/>
    <w:rsid w:val="00E67FD1"/>
    <w:rsid w:val="00E72CC3"/>
    <w:rsid w:val="00E72D5E"/>
    <w:rsid w:val="00E72EA1"/>
    <w:rsid w:val="00E75943"/>
    <w:rsid w:val="00E75C14"/>
    <w:rsid w:val="00E76FB2"/>
    <w:rsid w:val="00E775C6"/>
    <w:rsid w:val="00E80087"/>
    <w:rsid w:val="00E81508"/>
    <w:rsid w:val="00E83164"/>
    <w:rsid w:val="00E83DC4"/>
    <w:rsid w:val="00E847BE"/>
    <w:rsid w:val="00E85017"/>
    <w:rsid w:val="00E8741C"/>
    <w:rsid w:val="00E90A5E"/>
    <w:rsid w:val="00E92AC0"/>
    <w:rsid w:val="00EA0281"/>
    <w:rsid w:val="00EA0B6F"/>
    <w:rsid w:val="00EA186B"/>
    <w:rsid w:val="00EA1DEE"/>
    <w:rsid w:val="00EA33E1"/>
    <w:rsid w:val="00EA42D2"/>
    <w:rsid w:val="00EA5A6A"/>
    <w:rsid w:val="00EA5F75"/>
    <w:rsid w:val="00EB00C8"/>
    <w:rsid w:val="00EB1BDA"/>
    <w:rsid w:val="00EB529A"/>
    <w:rsid w:val="00EC0F67"/>
    <w:rsid w:val="00EC1812"/>
    <w:rsid w:val="00EC287B"/>
    <w:rsid w:val="00EC3E4C"/>
    <w:rsid w:val="00EC4A30"/>
    <w:rsid w:val="00EC630B"/>
    <w:rsid w:val="00EC7C96"/>
    <w:rsid w:val="00ED1CCD"/>
    <w:rsid w:val="00ED20D6"/>
    <w:rsid w:val="00ED251E"/>
    <w:rsid w:val="00ED2881"/>
    <w:rsid w:val="00ED33A2"/>
    <w:rsid w:val="00ED367F"/>
    <w:rsid w:val="00ED3F94"/>
    <w:rsid w:val="00ED696D"/>
    <w:rsid w:val="00ED6DE9"/>
    <w:rsid w:val="00ED78C0"/>
    <w:rsid w:val="00EE1D6E"/>
    <w:rsid w:val="00EE28DA"/>
    <w:rsid w:val="00EE6092"/>
    <w:rsid w:val="00EE7FC4"/>
    <w:rsid w:val="00EF3491"/>
    <w:rsid w:val="00EF376D"/>
    <w:rsid w:val="00EF6C1A"/>
    <w:rsid w:val="00EF73CB"/>
    <w:rsid w:val="00F00DF4"/>
    <w:rsid w:val="00F03059"/>
    <w:rsid w:val="00F0330A"/>
    <w:rsid w:val="00F132FD"/>
    <w:rsid w:val="00F1617A"/>
    <w:rsid w:val="00F1640E"/>
    <w:rsid w:val="00F1653F"/>
    <w:rsid w:val="00F1680E"/>
    <w:rsid w:val="00F16D1D"/>
    <w:rsid w:val="00F204C4"/>
    <w:rsid w:val="00F234AD"/>
    <w:rsid w:val="00F24150"/>
    <w:rsid w:val="00F2566B"/>
    <w:rsid w:val="00F304B1"/>
    <w:rsid w:val="00F306B7"/>
    <w:rsid w:val="00F32272"/>
    <w:rsid w:val="00F32D32"/>
    <w:rsid w:val="00F335D3"/>
    <w:rsid w:val="00F3502D"/>
    <w:rsid w:val="00F35748"/>
    <w:rsid w:val="00F36502"/>
    <w:rsid w:val="00F36B06"/>
    <w:rsid w:val="00F36FEC"/>
    <w:rsid w:val="00F40529"/>
    <w:rsid w:val="00F4175C"/>
    <w:rsid w:val="00F41D78"/>
    <w:rsid w:val="00F44480"/>
    <w:rsid w:val="00F45189"/>
    <w:rsid w:val="00F457D5"/>
    <w:rsid w:val="00F46697"/>
    <w:rsid w:val="00F46741"/>
    <w:rsid w:val="00F47285"/>
    <w:rsid w:val="00F54039"/>
    <w:rsid w:val="00F54255"/>
    <w:rsid w:val="00F57812"/>
    <w:rsid w:val="00F57D42"/>
    <w:rsid w:val="00F6095A"/>
    <w:rsid w:val="00F60CD4"/>
    <w:rsid w:val="00F6182A"/>
    <w:rsid w:val="00F626A2"/>
    <w:rsid w:val="00F62A31"/>
    <w:rsid w:val="00F62F1D"/>
    <w:rsid w:val="00F63858"/>
    <w:rsid w:val="00F63DB9"/>
    <w:rsid w:val="00F6470D"/>
    <w:rsid w:val="00F704D7"/>
    <w:rsid w:val="00F7064C"/>
    <w:rsid w:val="00F7138A"/>
    <w:rsid w:val="00F71F0A"/>
    <w:rsid w:val="00F7668C"/>
    <w:rsid w:val="00F803BD"/>
    <w:rsid w:val="00F83437"/>
    <w:rsid w:val="00F85E58"/>
    <w:rsid w:val="00F87D52"/>
    <w:rsid w:val="00F9144A"/>
    <w:rsid w:val="00F94E51"/>
    <w:rsid w:val="00F95F4D"/>
    <w:rsid w:val="00F970F7"/>
    <w:rsid w:val="00FA0126"/>
    <w:rsid w:val="00FA2CDC"/>
    <w:rsid w:val="00FA71BB"/>
    <w:rsid w:val="00FB05C4"/>
    <w:rsid w:val="00FB1281"/>
    <w:rsid w:val="00FB2712"/>
    <w:rsid w:val="00FB3F57"/>
    <w:rsid w:val="00FB4F63"/>
    <w:rsid w:val="00FC224B"/>
    <w:rsid w:val="00FC2A69"/>
    <w:rsid w:val="00FC4723"/>
    <w:rsid w:val="00FC53A1"/>
    <w:rsid w:val="00FC631A"/>
    <w:rsid w:val="00FC7BFE"/>
    <w:rsid w:val="00FD0BA8"/>
    <w:rsid w:val="00FD14F1"/>
    <w:rsid w:val="00FD3A6E"/>
    <w:rsid w:val="00FD431D"/>
    <w:rsid w:val="00FD46E3"/>
    <w:rsid w:val="00FD5596"/>
    <w:rsid w:val="00FD5ECB"/>
    <w:rsid w:val="00FD6811"/>
    <w:rsid w:val="00FE06B0"/>
    <w:rsid w:val="00FE0B56"/>
    <w:rsid w:val="00FE3313"/>
    <w:rsid w:val="00FE33CE"/>
    <w:rsid w:val="00FE3FD6"/>
    <w:rsid w:val="00FE5DF7"/>
    <w:rsid w:val="00FE76B3"/>
    <w:rsid w:val="00FF09AD"/>
    <w:rsid w:val="00FF65A6"/>
    <w:rsid w:val="00FF6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6e6e6,#dcddc1,#f1f2e6,#06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E7FBD"/>
    <w:pPr>
      <w:autoSpaceDE w:val="0"/>
      <w:autoSpaceDN w:val="0"/>
      <w:adjustRightInd w:val="0"/>
      <w:spacing w:line="360" w:lineRule="auto"/>
      <w:ind w:left="360" w:firstLine="360"/>
      <w:jc w:val="both"/>
    </w:pPr>
    <w:rPr>
      <w:sz w:val="21"/>
      <w:lang w:bidi="en-US"/>
    </w:rPr>
  </w:style>
  <w:style w:type="paragraph" w:styleId="Heading1">
    <w:name w:val="heading 1"/>
    <w:next w:val="Normal"/>
    <w:link w:val="Heading1Char"/>
    <w:uiPriority w:val="9"/>
    <w:qFormat/>
    <w:rsid w:val="00494453"/>
    <w:pPr>
      <w:numPr>
        <w:numId w:val="2"/>
      </w:numPr>
      <w:pBdr>
        <w:bottom w:val="single" w:sz="12" w:space="1" w:color="365F91"/>
      </w:pBdr>
      <w:spacing w:before="240" w:after="80"/>
      <w:outlineLvl w:val="0"/>
    </w:pPr>
    <w:rPr>
      <w:b/>
      <w:bCs/>
      <w:color w:val="365F91"/>
      <w:sz w:val="24"/>
      <w:szCs w:val="24"/>
      <w:lang w:bidi="en-US"/>
    </w:rPr>
  </w:style>
  <w:style w:type="paragraph" w:styleId="Heading2">
    <w:name w:val="heading 2"/>
    <w:basedOn w:val="Heading1"/>
    <w:next w:val="Normal"/>
    <w:link w:val="Heading2Char"/>
    <w:uiPriority w:val="9"/>
    <w:qFormat/>
    <w:rsid w:val="005B3D1B"/>
    <w:pPr>
      <w:numPr>
        <w:ilvl w:val="1"/>
      </w:numPr>
      <w:pBdr>
        <w:bottom w:val="none" w:sz="0" w:space="0" w:color="auto"/>
      </w:pBdr>
      <w:spacing w:before="200"/>
      <w:outlineLvl w:val="1"/>
    </w:pPr>
  </w:style>
  <w:style w:type="paragraph" w:styleId="Heading3">
    <w:name w:val="heading 3"/>
    <w:basedOn w:val="Heading2"/>
    <w:next w:val="Normal"/>
    <w:link w:val="Heading3Char"/>
    <w:uiPriority w:val="9"/>
    <w:qFormat/>
    <w:rsid w:val="005C2E93"/>
    <w:pPr>
      <w:numPr>
        <w:ilvl w:val="2"/>
      </w:numPr>
      <w:outlineLvl w:val="2"/>
    </w:pPr>
    <w:rPr>
      <w:sz w:val="22"/>
      <w:szCs w:val="18"/>
    </w:rPr>
  </w:style>
  <w:style w:type="paragraph" w:styleId="Heading4">
    <w:name w:val="heading 4"/>
    <w:basedOn w:val="Heading3"/>
    <w:next w:val="Normal"/>
    <w:link w:val="Heading4Char"/>
    <w:uiPriority w:val="9"/>
    <w:qFormat/>
    <w:rsid w:val="00627037"/>
    <w:pPr>
      <w:numPr>
        <w:ilvl w:val="3"/>
      </w:numPr>
      <w:outlineLvl w:val="3"/>
    </w:pPr>
    <w:rPr>
      <w:i/>
      <w:iCs/>
      <w:sz w:val="18"/>
      <w:szCs w:val="24"/>
    </w:rPr>
  </w:style>
  <w:style w:type="paragraph" w:styleId="Heading5">
    <w:name w:val="heading 5"/>
    <w:basedOn w:val="Normal"/>
    <w:next w:val="Normal"/>
    <w:link w:val="Heading5Char"/>
    <w:uiPriority w:val="9"/>
    <w:qFormat/>
    <w:rsid w:val="00224DEE"/>
    <w:pPr>
      <w:numPr>
        <w:ilvl w:val="4"/>
        <w:numId w:val="2"/>
      </w:numPr>
      <w:spacing w:before="200" w:after="80"/>
      <w:outlineLvl w:val="4"/>
    </w:pPr>
    <w:rPr>
      <w:rFonts w:ascii="Cambria" w:hAnsi="Cambria"/>
      <w:color w:val="4F81BD"/>
      <w:lang w:bidi="ar-SA"/>
    </w:rPr>
  </w:style>
  <w:style w:type="paragraph" w:styleId="Heading6">
    <w:name w:val="heading 6"/>
    <w:basedOn w:val="Normal"/>
    <w:next w:val="Normal"/>
    <w:link w:val="Heading6Char"/>
    <w:uiPriority w:val="9"/>
    <w:qFormat/>
    <w:rsid w:val="00224DEE"/>
    <w:pPr>
      <w:numPr>
        <w:ilvl w:val="5"/>
        <w:numId w:val="2"/>
      </w:numPr>
      <w:spacing w:before="280" w:after="100"/>
      <w:outlineLvl w:val="5"/>
    </w:pPr>
    <w:rPr>
      <w:rFonts w:ascii="Cambria" w:hAnsi="Cambria"/>
      <w:i/>
      <w:iCs/>
      <w:color w:val="4F81BD"/>
      <w:lang w:bidi="ar-SA"/>
    </w:rPr>
  </w:style>
  <w:style w:type="paragraph" w:styleId="Heading7">
    <w:name w:val="heading 7"/>
    <w:basedOn w:val="Normal"/>
    <w:next w:val="Normal"/>
    <w:link w:val="Heading7Char"/>
    <w:uiPriority w:val="9"/>
    <w:qFormat/>
    <w:rsid w:val="00224DEE"/>
    <w:pPr>
      <w:numPr>
        <w:ilvl w:val="6"/>
        <w:numId w:val="2"/>
      </w:numPr>
      <w:spacing w:before="320" w:after="100"/>
      <w:outlineLvl w:val="6"/>
    </w:pPr>
    <w:rPr>
      <w:rFonts w:ascii="Cambria" w:hAnsi="Cambria"/>
      <w:b/>
      <w:bCs/>
      <w:color w:val="9BBB59"/>
      <w:lang w:bidi="ar-SA"/>
    </w:rPr>
  </w:style>
  <w:style w:type="paragraph" w:styleId="Heading8">
    <w:name w:val="heading 8"/>
    <w:basedOn w:val="Normal"/>
    <w:next w:val="Normal"/>
    <w:link w:val="Heading8Char"/>
    <w:uiPriority w:val="9"/>
    <w:qFormat/>
    <w:rsid w:val="00224DEE"/>
    <w:pPr>
      <w:numPr>
        <w:ilvl w:val="7"/>
        <w:numId w:val="2"/>
      </w:numPr>
      <w:spacing w:before="320" w:after="100"/>
      <w:outlineLvl w:val="7"/>
    </w:pPr>
    <w:rPr>
      <w:rFonts w:ascii="Cambria" w:hAnsi="Cambria"/>
      <w:b/>
      <w:bCs/>
      <w:i/>
      <w:iCs/>
      <w:color w:val="9BBB59"/>
      <w:lang w:bidi="ar-SA"/>
    </w:rPr>
  </w:style>
  <w:style w:type="paragraph" w:styleId="Heading9">
    <w:name w:val="heading 9"/>
    <w:basedOn w:val="Normal"/>
    <w:next w:val="Normal"/>
    <w:link w:val="Heading9Char"/>
    <w:uiPriority w:val="9"/>
    <w:qFormat/>
    <w:rsid w:val="00224DEE"/>
    <w:pPr>
      <w:numPr>
        <w:ilvl w:val="8"/>
        <w:numId w:val="2"/>
      </w:numPr>
      <w:spacing w:before="320" w:after="100"/>
      <w:outlineLvl w:val="8"/>
    </w:pPr>
    <w:rPr>
      <w:rFonts w:ascii="Cambria" w:hAnsi="Cambria"/>
      <w:i/>
      <w:iCs/>
      <w:color w:val="9BBB59"/>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FootnoteText"/>
    <w:rPr>
      <w:sz w:val="24"/>
      <w:szCs w:val="24"/>
    </w:rPr>
  </w:style>
  <w:style w:type="paragraph" w:styleId="FootnoteText">
    <w:name w:val="footnote text"/>
    <w:basedOn w:val="Normal"/>
    <w:semiHidden/>
  </w:style>
  <w:style w:type="paragraph" w:styleId="BlockText">
    <w:name w:val="Block Text"/>
    <w:basedOn w:val="Normal"/>
    <w:pPr>
      <w:spacing w:before="100" w:beforeAutospacing="1" w:after="100" w:afterAutospacing="1"/>
      <w:ind w:left="1332" w:right="1332"/>
    </w:pPr>
    <w:rPr>
      <w:i/>
      <w:iCs/>
    </w:rPr>
  </w:style>
  <w:style w:type="paragraph" w:styleId="BodyText3">
    <w:name w:val="Body Text 3"/>
    <w:basedOn w:val="Normal"/>
    <w:pPr>
      <w:ind w:right="612"/>
    </w:pPr>
  </w:style>
  <w:style w:type="paragraph" w:styleId="BodyText">
    <w:name w:val="Body Text"/>
    <w:basedOn w:val="Normal"/>
    <w:rPr>
      <w:rFonts w:ascii="Century Gothic" w:hAnsi="Century Gothic"/>
    </w:rPr>
  </w:style>
  <w:style w:type="paragraph" w:styleId="Caption">
    <w:name w:val="caption"/>
    <w:basedOn w:val="Normal"/>
    <w:next w:val="Normal"/>
    <w:qFormat/>
    <w:rsid w:val="002B4E0A"/>
    <w:rPr>
      <w:b/>
      <w:bCs/>
      <w:color w:val="0F243E"/>
      <w:sz w:val="18"/>
      <w:szCs w:val="18"/>
    </w:rPr>
  </w:style>
  <w:style w:type="paragraph" w:styleId="BodyText2">
    <w:name w:val="Body Text 2"/>
    <w:basedOn w:val="Normal"/>
    <w:rPr>
      <w:rFonts w:ascii="Century Gothic" w:hAnsi="Century Gothic"/>
    </w:rPr>
  </w:style>
  <w:style w:type="paragraph" w:styleId="BodyTextIndent2">
    <w:name w:val="Body Text Indent 2"/>
    <w:basedOn w:val="Normal"/>
    <w:pPr>
      <w:ind w:left="720"/>
    </w:p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pPr>
      <w:spacing w:before="120" w:after="120"/>
      <w:ind w:left="0"/>
      <w:jc w:val="left"/>
    </w:pPr>
    <w:rPr>
      <w:rFonts w:cs="Calibri"/>
      <w:b/>
      <w:bCs/>
      <w:caps/>
    </w:rPr>
  </w:style>
  <w:style w:type="paragraph" w:styleId="TOC2">
    <w:name w:val="toc 2"/>
    <w:basedOn w:val="Normal"/>
    <w:next w:val="Normal"/>
    <w:autoRedefine/>
    <w:uiPriority w:val="39"/>
    <w:pPr>
      <w:ind w:left="200"/>
      <w:jc w:val="left"/>
    </w:pPr>
    <w:rPr>
      <w:rFonts w:cs="Calibri"/>
      <w:smallCaps/>
    </w:rPr>
  </w:style>
  <w:style w:type="paragraph" w:styleId="TOC3">
    <w:name w:val="toc 3"/>
    <w:basedOn w:val="Normal"/>
    <w:next w:val="Normal"/>
    <w:autoRedefine/>
    <w:uiPriority w:val="39"/>
    <w:pPr>
      <w:ind w:left="400"/>
      <w:jc w:val="left"/>
    </w:pPr>
    <w:rPr>
      <w:rFonts w:cs="Calibri"/>
      <w:i/>
      <w:iCs/>
    </w:rPr>
  </w:style>
  <w:style w:type="paragraph" w:styleId="TOC4">
    <w:name w:val="toc 4"/>
    <w:basedOn w:val="Normal"/>
    <w:next w:val="Normal"/>
    <w:autoRedefine/>
    <w:semiHidden/>
    <w:pPr>
      <w:ind w:left="600"/>
      <w:jc w:val="left"/>
    </w:pPr>
    <w:rPr>
      <w:rFonts w:cs="Calibri"/>
      <w:sz w:val="18"/>
      <w:szCs w:val="18"/>
    </w:rPr>
  </w:style>
  <w:style w:type="paragraph" w:styleId="TOC5">
    <w:name w:val="toc 5"/>
    <w:basedOn w:val="Normal"/>
    <w:next w:val="Normal"/>
    <w:autoRedefine/>
    <w:semiHidden/>
    <w:pPr>
      <w:ind w:left="800"/>
      <w:jc w:val="left"/>
    </w:pPr>
    <w:rPr>
      <w:rFonts w:cs="Calibri"/>
      <w:sz w:val="18"/>
      <w:szCs w:val="18"/>
    </w:rPr>
  </w:style>
  <w:style w:type="paragraph" w:styleId="TOC6">
    <w:name w:val="toc 6"/>
    <w:basedOn w:val="Normal"/>
    <w:next w:val="Normal"/>
    <w:autoRedefine/>
    <w:semiHidden/>
    <w:pPr>
      <w:ind w:left="1000"/>
      <w:jc w:val="left"/>
    </w:pPr>
    <w:rPr>
      <w:rFonts w:cs="Calibri"/>
      <w:sz w:val="18"/>
      <w:szCs w:val="18"/>
    </w:rPr>
  </w:style>
  <w:style w:type="paragraph" w:styleId="TOC7">
    <w:name w:val="toc 7"/>
    <w:basedOn w:val="Normal"/>
    <w:next w:val="Normal"/>
    <w:autoRedefine/>
    <w:semiHidden/>
    <w:pPr>
      <w:ind w:left="1200"/>
      <w:jc w:val="left"/>
    </w:pPr>
    <w:rPr>
      <w:rFonts w:cs="Calibri"/>
      <w:sz w:val="18"/>
      <w:szCs w:val="18"/>
    </w:rPr>
  </w:style>
  <w:style w:type="paragraph" w:styleId="TOC8">
    <w:name w:val="toc 8"/>
    <w:basedOn w:val="Normal"/>
    <w:next w:val="Normal"/>
    <w:autoRedefine/>
    <w:semiHidden/>
    <w:pPr>
      <w:ind w:left="1400"/>
      <w:jc w:val="left"/>
    </w:pPr>
    <w:rPr>
      <w:rFonts w:cs="Calibri"/>
      <w:sz w:val="18"/>
      <w:szCs w:val="18"/>
    </w:rPr>
  </w:style>
  <w:style w:type="paragraph" w:styleId="TOC9">
    <w:name w:val="toc 9"/>
    <w:basedOn w:val="Normal"/>
    <w:next w:val="Normal"/>
    <w:autoRedefine/>
    <w:semiHidden/>
    <w:pPr>
      <w:ind w:left="1600"/>
      <w:jc w:val="left"/>
    </w:pPr>
    <w:rPr>
      <w:rFonts w:cs="Calibri"/>
      <w:sz w:val="18"/>
      <w:szCs w:val="18"/>
    </w:rPr>
  </w:style>
  <w:style w:type="paragraph" w:styleId="BodyTextIndent">
    <w:name w:val="Body Text Indent"/>
    <w:basedOn w:val="Normal"/>
    <w:rPr>
      <w:rFonts w:ascii="Century Gothic" w:hAnsi="Century Gothic"/>
      <w:sz w:val="22"/>
      <w:szCs w:val="22"/>
    </w:rPr>
  </w:style>
  <w:style w:type="paragraph" w:styleId="CommentText">
    <w:name w:val="annotation text"/>
    <w:basedOn w:val="Normal"/>
    <w:link w:val="CommentTextChar"/>
    <w:semiHidden/>
    <w:pPr>
      <w:ind w:left="720"/>
    </w:pPr>
    <w:rPr>
      <w:lang w:val="en-GB"/>
    </w:rPr>
  </w:style>
  <w:style w:type="paragraph" w:styleId="PlainText">
    <w:name w:val="Plain Text"/>
    <w:basedOn w:val="Normal"/>
    <w:link w:val="PlainTextChar"/>
    <w:uiPriority w:val="99"/>
    <w:rPr>
      <w:rFonts w:ascii="Courier New" w:hAnsi="Courier New" w:cs="Courier New"/>
    </w:rPr>
  </w:style>
  <w:style w:type="paragraph" w:styleId="Title">
    <w:name w:val="Title"/>
    <w:basedOn w:val="Normal"/>
    <w:next w:val="Normal"/>
    <w:link w:val="TitleChar"/>
    <w:uiPriority w:val="10"/>
    <w:qFormat/>
    <w:rsid w:val="00224DEE"/>
    <w:pPr>
      <w:pBdr>
        <w:top w:val="single" w:sz="8" w:space="10" w:color="A7BFDE"/>
        <w:bottom w:val="single" w:sz="24" w:space="15" w:color="9BBB59"/>
      </w:pBdr>
      <w:ind w:firstLine="0"/>
      <w:jc w:val="center"/>
    </w:pPr>
    <w:rPr>
      <w:rFonts w:ascii="Cambria" w:hAnsi="Cambria"/>
      <w:i/>
      <w:iCs/>
      <w:color w:val="243F60"/>
      <w:sz w:val="60"/>
      <w:szCs w:val="60"/>
      <w:lang w:bidi="ar-SA"/>
    </w:rPr>
  </w:style>
  <w:style w:type="paragraph" w:styleId="Subtitle">
    <w:name w:val="Subtitle"/>
    <w:basedOn w:val="Normal"/>
    <w:next w:val="Normal"/>
    <w:link w:val="SubtitleChar"/>
    <w:uiPriority w:val="11"/>
    <w:qFormat/>
    <w:rsid w:val="00224DEE"/>
    <w:pPr>
      <w:spacing w:before="200" w:after="900"/>
      <w:ind w:firstLine="0"/>
      <w:jc w:val="right"/>
    </w:pPr>
    <w:rPr>
      <w:i/>
      <w:iCs/>
      <w:sz w:val="24"/>
      <w:szCs w:val="24"/>
      <w:lang w:bidi="ar-SA"/>
    </w:rPr>
  </w:style>
  <w:style w:type="paragraph" w:styleId="BodyTextIndent3">
    <w:name w:val="Body Text Indent 3"/>
    <w:basedOn w:val="Normal"/>
  </w:style>
  <w:style w:type="paragraph" w:customStyle="1" w:styleId="mystyle">
    <w:name w:val="mystyle"/>
    <w:basedOn w:val="Normal"/>
    <w:pPr>
      <w:ind w:firstLine="720"/>
    </w:pPr>
    <w:rPr>
      <w:rFonts w:ascii="Arial" w:hAnsi="Arial"/>
      <w:sz w:val="24"/>
    </w:rPr>
  </w:style>
  <w:style w:type="character" w:styleId="FollowedHyperlink">
    <w:name w:val="FollowedHyperlink"/>
    <w:rPr>
      <w:color w:val="800080"/>
      <w:u w:val="single"/>
    </w:rPr>
  </w:style>
  <w:style w:type="paragraph" w:customStyle="1" w:styleId="PartLabel">
    <w:name w:val="Part Label"/>
    <w:basedOn w:val="Normal"/>
    <w:next w:val="Normal"/>
    <w:pPr>
      <w:keepNext/>
      <w:keepLines/>
      <w:spacing w:before="480"/>
      <w:jc w:val="center"/>
    </w:pPr>
    <w:rPr>
      <w:rFonts w:ascii="Times New Roman" w:hAnsi="Times New Roman"/>
      <w:b/>
      <w:bCs/>
      <w:caps/>
      <w:kern w:val="28"/>
      <w:sz w:val="28"/>
      <w:szCs w:val="28"/>
    </w:rPr>
  </w:style>
  <w:style w:type="paragraph" w:styleId="DocumentMap">
    <w:name w:val="Document Map"/>
    <w:basedOn w:val="Normal"/>
    <w:semiHidden/>
    <w:pPr>
      <w:shd w:val="clear" w:color="auto" w:fill="000080"/>
    </w:pPr>
    <w:rPr>
      <w:rFonts w:ascii="Tahoma" w:hAnsi="Tahoma" w:cs="Tahoma"/>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customStyle="1" w:styleId="emailstyle15">
    <w:name w:val="emailstyle15"/>
    <w:rPr>
      <w:rFonts w:ascii="Arial" w:hAnsi="Arial" w:cs="Arial"/>
      <w:color w:val="000080"/>
      <w:sz w:val="20"/>
    </w:rPr>
  </w:style>
  <w:style w:type="paragraph" w:customStyle="1" w:styleId="body2">
    <w:name w:val="body 2"/>
    <w:basedOn w:val="Normal"/>
    <w:autoRedefine/>
    <w:uiPriority w:val="99"/>
    <w:rsid w:val="00D96467"/>
    <w:pPr>
      <w:tabs>
        <w:tab w:val="left" w:pos="720"/>
      </w:tabs>
      <w:overflowPunct w:val="0"/>
      <w:spacing w:before="120"/>
      <w:ind w:firstLine="0"/>
      <w:textAlignment w:val="baseline"/>
    </w:pPr>
    <w:rPr>
      <w:rFonts w:ascii="Arial" w:eastAsia="MS Mincho" w:hAnsi="Arial" w:cs="Arial"/>
      <w:color w:val="000000"/>
      <w:lang w:eastAsia="ja-JP"/>
    </w:rPr>
  </w:style>
  <w:style w:type="paragraph" w:customStyle="1" w:styleId="body1Char">
    <w:name w:val="body 1 Char"/>
    <w:basedOn w:val="Normal"/>
    <w:autoRedefine/>
    <w:rsid w:val="00FB4F63"/>
    <w:pPr>
      <w:overflowPunct w:val="0"/>
      <w:spacing w:before="120"/>
      <w:ind w:left="576"/>
      <w:textAlignment w:val="baseline"/>
    </w:pPr>
    <w:rPr>
      <w:rFonts w:ascii="Arial" w:eastAsia="MS Mincho" w:hAnsi="Arial"/>
      <w:lang w:eastAsia="ja-JP"/>
    </w:rPr>
  </w:style>
  <w:style w:type="paragraph" w:customStyle="1" w:styleId="NumberedText">
    <w:name w:val="Numbered Text"/>
    <w:basedOn w:val="Normal"/>
    <w:rsid w:val="00AF79E2"/>
    <w:pPr>
      <w:numPr>
        <w:numId w:val="1"/>
      </w:numPr>
      <w:overflowPunct w:val="0"/>
      <w:spacing w:before="120"/>
      <w:textAlignment w:val="baseline"/>
    </w:pPr>
    <w:rPr>
      <w:rFonts w:ascii="Arial" w:eastAsia="MS Mincho" w:hAnsi="Arial" w:cs="Arial"/>
      <w:color w:val="000000"/>
      <w:lang w:eastAsia="ja-JP"/>
    </w:rPr>
  </w:style>
  <w:style w:type="table" w:styleId="TableGrid">
    <w:name w:val="Table Grid"/>
    <w:basedOn w:val="TableNormal"/>
    <w:rsid w:val="00A1433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link w:val="Heading2"/>
    <w:uiPriority w:val="9"/>
    <w:rsid w:val="005B3D1B"/>
    <w:rPr>
      <w:b/>
      <w:bCs/>
      <w:color w:val="365F91"/>
      <w:sz w:val="24"/>
      <w:szCs w:val="24"/>
      <w:lang w:bidi="en-US"/>
    </w:rPr>
  </w:style>
  <w:style w:type="character" w:customStyle="1" w:styleId="Heading3Char">
    <w:name w:val="Heading 3 Char"/>
    <w:link w:val="Heading3"/>
    <w:uiPriority w:val="9"/>
    <w:rsid w:val="005C2E93"/>
    <w:rPr>
      <w:b/>
      <w:bCs/>
      <w:color w:val="365F91"/>
      <w:sz w:val="22"/>
      <w:szCs w:val="18"/>
      <w:lang w:bidi="en-US"/>
    </w:rPr>
  </w:style>
  <w:style w:type="character" w:customStyle="1" w:styleId="Heading1Char">
    <w:name w:val="Heading 1 Char"/>
    <w:link w:val="Heading1"/>
    <w:uiPriority w:val="9"/>
    <w:rsid w:val="00494453"/>
    <w:rPr>
      <w:b/>
      <w:bCs/>
      <w:color w:val="365F91"/>
      <w:sz w:val="24"/>
      <w:szCs w:val="24"/>
      <w:lang w:bidi="en-US"/>
    </w:rPr>
  </w:style>
  <w:style w:type="character" w:customStyle="1" w:styleId="Heading4Char">
    <w:name w:val="Heading 4 Char"/>
    <w:link w:val="Heading4"/>
    <w:uiPriority w:val="9"/>
    <w:rsid w:val="00627037"/>
    <w:rPr>
      <w:b/>
      <w:bCs/>
      <w:i/>
      <w:iCs/>
      <w:color w:val="365F91"/>
      <w:sz w:val="18"/>
      <w:szCs w:val="24"/>
      <w:lang w:bidi="en-US"/>
    </w:rPr>
  </w:style>
  <w:style w:type="character" w:customStyle="1" w:styleId="Heading5Char">
    <w:name w:val="Heading 5 Char"/>
    <w:link w:val="Heading5"/>
    <w:uiPriority w:val="9"/>
    <w:rsid w:val="00224DEE"/>
    <w:rPr>
      <w:rFonts w:ascii="Cambria" w:hAnsi="Cambria"/>
      <w:color w:val="4F81BD"/>
      <w:sz w:val="21"/>
    </w:rPr>
  </w:style>
  <w:style w:type="character" w:customStyle="1" w:styleId="Heading6Char">
    <w:name w:val="Heading 6 Char"/>
    <w:link w:val="Heading6"/>
    <w:uiPriority w:val="9"/>
    <w:rsid w:val="00224DEE"/>
    <w:rPr>
      <w:rFonts w:ascii="Cambria" w:hAnsi="Cambria"/>
      <w:i/>
      <w:iCs/>
      <w:color w:val="4F81BD"/>
      <w:sz w:val="21"/>
    </w:rPr>
  </w:style>
  <w:style w:type="character" w:customStyle="1" w:styleId="Heading7Char">
    <w:name w:val="Heading 7 Char"/>
    <w:link w:val="Heading7"/>
    <w:uiPriority w:val="9"/>
    <w:rsid w:val="00224DEE"/>
    <w:rPr>
      <w:rFonts w:ascii="Cambria" w:hAnsi="Cambria"/>
      <w:b/>
      <w:bCs/>
      <w:color w:val="9BBB59"/>
      <w:sz w:val="21"/>
    </w:rPr>
  </w:style>
  <w:style w:type="character" w:customStyle="1" w:styleId="Heading8Char">
    <w:name w:val="Heading 8 Char"/>
    <w:link w:val="Heading8"/>
    <w:uiPriority w:val="9"/>
    <w:rsid w:val="00224DEE"/>
    <w:rPr>
      <w:rFonts w:ascii="Cambria" w:hAnsi="Cambria"/>
      <w:b/>
      <w:bCs/>
      <w:i/>
      <w:iCs/>
      <w:color w:val="9BBB59"/>
      <w:sz w:val="21"/>
    </w:rPr>
  </w:style>
  <w:style w:type="character" w:customStyle="1" w:styleId="Heading9Char">
    <w:name w:val="Heading 9 Char"/>
    <w:link w:val="Heading9"/>
    <w:uiPriority w:val="9"/>
    <w:rsid w:val="00224DEE"/>
    <w:rPr>
      <w:rFonts w:ascii="Cambria" w:hAnsi="Cambria"/>
      <w:i/>
      <w:iCs/>
      <w:color w:val="9BBB59"/>
      <w:sz w:val="21"/>
    </w:rPr>
  </w:style>
  <w:style w:type="character" w:customStyle="1" w:styleId="TitleChar">
    <w:name w:val="Title Char"/>
    <w:link w:val="Title"/>
    <w:uiPriority w:val="10"/>
    <w:rsid w:val="00224DEE"/>
    <w:rPr>
      <w:rFonts w:ascii="Cambria" w:eastAsia="Times New Roman" w:hAnsi="Cambria" w:cs="Times New Roman"/>
      <w:i/>
      <w:iCs/>
      <w:color w:val="243F60"/>
      <w:sz w:val="60"/>
      <w:szCs w:val="60"/>
    </w:rPr>
  </w:style>
  <w:style w:type="character" w:customStyle="1" w:styleId="SubtitleChar">
    <w:name w:val="Subtitle Char"/>
    <w:link w:val="Subtitle"/>
    <w:uiPriority w:val="11"/>
    <w:rsid w:val="00224DEE"/>
    <w:rPr>
      <w:rFonts w:ascii="Calibri"/>
      <w:i/>
      <w:iCs/>
      <w:sz w:val="24"/>
      <w:szCs w:val="24"/>
    </w:rPr>
  </w:style>
  <w:style w:type="character" w:styleId="Strong">
    <w:name w:val="Strong"/>
    <w:uiPriority w:val="22"/>
    <w:qFormat/>
    <w:rsid w:val="00224DEE"/>
    <w:rPr>
      <w:b/>
      <w:bCs/>
      <w:spacing w:val="0"/>
    </w:rPr>
  </w:style>
  <w:style w:type="character" w:styleId="Emphasis">
    <w:name w:val="Emphasis"/>
    <w:uiPriority w:val="20"/>
    <w:qFormat/>
    <w:rsid w:val="00224DEE"/>
    <w:rPr>
      <w:b/>
      <w:bCs/>
      <w:i/>
      <w:iCs/>
      <w:color w:val="5A5A5A"/>
    </w:rPr>
  </w:style>
  <w:style w:type="paragraph" w:styleId="NoSpacing">
    <w:name w:val="No Spacing"/>
    <w:basedOn w:val="Normal"/>
    <w:link w:val="NoSpacingChar"/>
    <w:uiPriority w:val="1"/>
    <w:qFormat/>
    <w:rsid w:val="00224DEE"/>
    <w:pPr>
      <w:ind w:firstLine="0"/>
    </w:pPr>
  </w:style>
  <w:style w:type="character" w:customStyle="1" w:styleId="NoSpacingChar">
    <w:name w:val="No Spacing Char"/>
    <w:basedOn w:val="DefaultParagraphFont"/>
    <w:link w:val="NoSpacing"/>
    <w:uiPriority w:val="1"/>
    <w:rsid w:val="00224DEE"/>
  </w:style>
  <w:style w:type="paragraph" w:styleId="ListParagraph">
    <w:name w:val="List Paragraph"/>
    <w:basedOn w:val="Normal"/>
    <w:uiPriority w:val="34"/>
    <w:qFormat/>
    <w:rsid w:val="00224DEE"/>
    <w:pPr>
      <w:ind w:left="720"/>
      <w:contextualSpacing/>
    </w:pPr>
  </w:style>
  <w:style w:type="paragraph" w:styleId="Quote">
    <w:name w:val="Quote"/>
    <w:basedOn w:val="Normal"/>
    <w:next w:val="Normal"/>
    <w:link w:val="QuoteChar"/>
    <w:uiPriority w:val="29"/>
    <w:qFormat/>
    <w:rsid w:val="00224DEE"/>
    <w:rPr>
      <w:rFonts w:ascii="Cambria" w:hAnsi="Cambria"/>
      <w:i/>
      <w:iCs/>
      <w:color w:val="5A5A5A"/>
      <w:lang w:bidi="ar-SA"/>
    </w:rPr>
  </w:style>
  <w:style w:type="character" w:customStyle="1" w:styleId="QuoteChar">
    <w:name w:val="Quote Char"/>
    <w:link w:val="Quote"/>
    <w:uiPriority w:val="29"/>
    <w:rsid w:val="00224DEE"/>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224DEE"/>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 w:val="24"/>
      <w:szCs w:val="24"/>
      <w:lang w:bidi="ar-SA"/>
    </w:rPr>
  </w:style>
  <w:style w:type="character" w:customStyle="1" w:styleId="IntenseQuoteChar">
    <w:name w:val="Intense Quote Char"/>
    <w:link w:val="IntenseQuote"/>
    <w:uiPriority w:val="30"/>
    <w:rsid w:val="00224DEE"/>
    <w:rPr>
      <w:rFonts w:ascii="Cambria" w:eastAsia="Times New Roman" w:hAnsi="Cambria" w:cs="Times New Roman"/>
      <w:i/>
      <w:iCs/>
      <w:color w:val="FFFFFF"/>
      <w:sz w:val="24"/>
      <w:szCs w:val="24"/>
      <w:shd w:val="clear" w:color="auto" w:fill="4F81BD"/>
    </w:rPr>
  </w:style>
  <w:style w:type="character" w:styleId="SubtleEmphasis">
    <w:name w:val="Subtle Emphasis"/>
    <w:uiPriority w:val="19"/>
    <w:qFormat/>
    <w:rsid w:val="00224DEE"/>
    <w:rPr>
      <w:i/>
      <w:iCs/>
      <w:color w:val="5A5A5A"/>
    </w:rPr>
  </w:style>
  <w:style w:type="character" w:styleId="IntenseEmphasis">
    <w:name w:val="Intense Emphasis"/>
    <w:uiPriority w:val="21"/>
    <w:qFormat/>
    <w:rsid w:val="00224DEE"/>
    <w:rPr>
      <w:b/>
      <w:bCs/>
      <w:i/>
      <w:iCs/>
      <w:color w:val="4F81BD"/>
      <w:sz w:val="22"/>
      <w:szCs w:val="22"/>
    </w:rPr>
  </w:style>
  <w:style w:type="character" w:styleId="SubtleReference">
    <w:name w:val="Subtle Reference"/>
    <w:uiPriority w:val="31"/>
    <w:qFormat/>
    <w:rsid w:val="00224DEE"/>
    <w:rPr>
      <w:color w:val="auto"/>
      <w:u w:val="single" w:color="9BBB59"/>
    </w:rPr>
  </w:style>
  <w:style w:type="character" w:styleId="IntenseReference">
    <w:name w:val="Intense Reference"/>
    <w:uiPriority w:val="32"/>
    <w:qFormat/>
    <w:rsid w:val="00224DEE"/>
    <w:rPr>
      <w:b/>
      <w:bCs/>
      <w:color w:val="76923C"/>
      <w:u w:val="single" w:color="9BBB59"/>
    </w:rPr>
  </w:style>
  <w:style w:type="character" w:styleId="BookTitle">
    <w:name w:val="Book Title"/>
    <w:uiPriority w:val="33"/>
    <w:qFormat/>
    <w:rsid w:val="00224DEE"/>
    <w:rPr>
      <w:rFonts w:ascii="Cambria" w:eastAsia="Times New Roman" w:hAnsi="Cambria" w:cs="Times New Roman"/>
      <w:b/>
      <w:bCs/>
      <w:i/>
      <w:iCs/>
      <w:color w:val="auto"/>
    </w:rPr>
  </w:style>
  <w:style w:type="paragraph" w:styleId="TOCHeading">
    <w:name w:val="TOC Heading"/>
    <w:basedOn w:val="Heading1"/>
    <w:next w:val="Normal"/>
    <w:uiPriority w:val="39"/>
    <w:qFormat/>
    <w:rsid w:val="00224DEE"/>
    <w:pPr>
      <w:numPr>
        <w:numId w:val="0"/>
      </w:numPr>
      <w:outlineLvl w:val="9"/>
    </w:pPr>
  </w:style>
  <w:style w:type="paragraph" w:customStyle="1" w:styleId="H3Style">
    <w:name w:val="H3Style"/>
    <w:basedOn w:val="Heading2"/>
    <w:link w:val="H3StyleChar"/>
    <w:qFormat/>
    <w:rsid w:val="00224DEE"/>
    <w:pPr>
      <w:numPr>
        <w:ilvl w:val="0"/>
        <w:numId w:val="0"/>
      </w:numPr>
    </w:pPr>
    <w:rPr>
      <w:b w:val="0"/>
      <w:color w:val="548DD4"/>
      <w:sz w:val="22"/>
      <w:szCs w:val="22"/>
    </w:rPr>
  </w:style>
  <w:style w:type="paragraph" w:customStyle="1" w:styleId="H3Style1">
    <w:name w:val="H3Style1"/>
    <w:basedOn w:val="Normal"/>
    <w:next w:val="H3Style"/>
    <w:qFormat/>
    <w:rsid w:val="00224DEE"/>
    <w:rPr>
      <w:b/>
      <w:color w:val="548DD4"/>
      <w:sz w:val="22"/>
      <w:szCs w:val="22"/>
    </w:rPr>
  </w:style>
  <w:style w:type="character" w:customStyle="1" w:styleId="H3StyleChar">
    <w:name w:val="H3Style Char"/>
    <w:link w:val="H3Style"/>
    <w:rsid w:val="00224DEE"/>
    <w:rPr>
      <w:rFonts w:ascii="Cambria" w:hAnsi="Cambria"/>
      <w:bCs/>
      <w:color w:val="548DD4"/>
      <w:sz w:val="22"/>
      <w:szCs w:val="22"/>
      <w:lang w:bidi="en-US"/>
    </w:rPr>
  </w:style>
  <w:style w:type="paragraph" w:styleId="TableofFigures">
    <w:name w:val="table of figures"/>
    <w:basedOn w:val="Normal"/>
    <w:next w:val="Normal"/>
    <w:uiPriority w:val="99"/>
    <w:rsid w:val="00854595"/>
    <w:pPr>
      <w:ind w:left="0"/>
    </w:pPr>
  </w:style>
  <w:style w:type="paragraph" w:styleId="BalloonText">
    <w:name w:val="Balloon Text"/>
    <w:basedOn w:val="Normal"/>
    <w:link w:val="BalloonTextChar"/>
    <w:rsid w:val="002B10B7"/>
    <w:pPr>
      <w:spacing w:line="240" w:lineRule="auto"/>
    </w:pPr>
    <w:rPr>
      <w:rFonts w:ascii="Tahoma" w:hAnsi="Tahoma" w:cs="Tahoma"/>
      <w:sz w:val="16"/>
      <w:szCs w:val="16"/>
    </w:rPr>
  </w:style>
  <w:style w:type="character" w:customStyle="1" w:styleId="BalloonTextChar">
    <w:name w:val="Balloon Text Char"/>
    <w:link w:val="BalloonText"/>
    <w:rsid w:val="002B10B7"/>
    <w:rPr>
      <w:rFonts w:ascii="Tahoma" w:hAnsi="Tahoma" w:cs="Tahoma"/>
      <w:sz w:val="16"/>
      <w:szCs w:val="16"/>
      <w:lang w:val="en-US" w:eastAsia="en-US" w:bidi="en-US"/>
    </w:rPr>
  </w:style>
  <w:style w:type="character" w:customStyle="1" w:styleId="HeaderChar">
    <w:name w:val="Header Char"/>
    <w:link w:val="Header"/>
    <w:uiPriority w:val="99"/>
    <w:rsid w:val="003636BF"/>
    <w:rPr>
      <w:lang w:val="en-US" w:eastAsia="en-US" w:bidi="en-US"/>
    </w:rPr>
  </w:style>
  <w:style w:type="paragraph" w:customStyle="1" w:styleId="HeaderOdd">
    <w:name w:val="Header Odd"/>
    <w:basedOn w:val="NoSpacing"/>
    <w:qFormat/>
    <w:rsid w:val="00756E00"/>
    <w:pPr>
      <w:pBdr>
        <w:bottom w:val="single" w:sz="4" w:space="1" w:color="4F81BD"/>
      </w:pBdr>
      <w:autoSpaceDE/>
      <w:autoSpaceDN/>
      <w:adjustRightInd/>
      <w:spacing w:line="240" w:lineRule="auto"/>
      <w:ind w:left="0"/>
      <w:jc w:val="right"/>
    </w:pPr>
    <w:rPr>
      <w:rFonts w:eastAsia="Calibri"/>
      <w:b/>
      <w:color w:val="1F497D"/>
      <w:lang w:eastAsia="ja-JP" w:bidi="ar-SA"/>
    </w:rPr>
  </w:style>
  <w:style w:type="character" w:customStyle="1" w:styleId="FooterChar">
    <w:name w:val="Footer Char"/>
    <w:link w:val="Footer"/>
    <w:uiPriority w:val="99"/>
    <w:rsid w:val="00B10FCA"/>
    <w:rPr>
      <w:lang w:val="en-US" w:eastAsia="en-US" w:bidi="en-US"/>
    </w:rPr>
  </w:style>
  <w:style w:type="paragraph" w:customStyle="1" w:styleId="DE7B8801F2B1483F98D539CC92927118">
    <w:name w:val="DE7B8801F2B1483F98D539CC92927118"/>
    <w:rsid w:val="00B10FCA"/>
    <w:pPr>
      <w:spacing w:after="200" w:line="276" w:lineRule="auto"/>
    </w:pPr>
    <w:rPr>
      <w:rFonts w:eastAsia="MS Mincho" w:cs="Arial"/>
      <w:sz w:val="22"/>
      <w:szCs w:val="22"/>
      <w:lang w:eastAsia="ja-JP"/>
    </w:rPr>
  </w:style>
  <w:style w:type="table" w:styleId="MediumList1-Accent3">
    <w:name w:val="Medium List 1 Accent 3"/>
    <w:basedOn w:val="TableNormal"/>
    <w:uiPriority w:val="65"/>
    <w:rsid w:val="00900F04"/>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paragraph" w:customStyle="1" w:styleId="body1">
    <w:name w:val="body 1"/>
    <w:basedOn w:val="Normal"/>
    <w:autoRedefine/>
    <w:rsid w:val="00512ED4"/>
    <w:pPr>
      <w:overflowPunct w:val="0"/>
      <w:spacing w:before="120"/>
      <w:ind w:left="0" w:firstLine="0"/>
    </w:pPr>
    <w:rPr>
      <w:rFonts w:ascii="Arial" w:hAnsi="Arial" w:cs="Arial"/>
      <w:lang w:eastAsia="ja-JP" w:bidi="ar-SA"/>
    </w:rPr>
  </w:style>
  <w:style w:type="paragraph" w:customStyle="1" w:styleId="body3">
    <w:name w:val="body 3"/>
    <w:basedOn w:val="Normal"/>
    <w:rsid w:val="00025E47"/>
    <w:pPr>
      <w:overflowPunct w:val="0"/>
      <w:spacing w:before="120"/>
      <w:ind w:left="0" w:firstLine="0"/>
    </w:pPr>
    <w:rPr>
      <w:rFonts w:ascii="Arial" w:eastAsia="MS Mincho" w:hAnsi="Arial"/>
      <w:sz w:val="24"/>
      <w:szCs w:val="24"/>
      <w:lang w:eastAsia="ja-JP" w:bidi="ar-SA"/>
    </w:rPr>
  </w:style>
  <w:style w:type="paragraph" w:customStyle="1" w:styleId="body4">
    <w:name w:val="body 4"/>
    <w:basedOn w:val="body1"/>
    <w:rsid w:val="00627037"/>
    <w:rPr>
      <w:rFonts w:eastAsia="MS Mincho" w:cs="Times New Roman"/>
    </w:rPr>
  </w:style>
  <w:style w:type="paragraph" w:customStyle="1" w:styleId="ContentPara">
    <w:name w:val="Content Para"/>
    <w:basedOn w:val="BodyTextIndent"/>
    <w:qFormat/>
    <w:rsid w:val="00627037"/>
    <w:pPr>
      <w:ind w:firstLine="0"/>
    </w:pPr>
    <w:rPr>
      <w:rFonts w:ascii="Calibri" w:hAnsi="Calibri"/>
      <w:sz w:val="20"/>
    </w:rPr>
  </w:style>
  <w:style w:type="paragraph" w:customStyle="1" w:styleId="body1CharCharCharCharCharCharCharChar">
    <w:name w:val="body 1 Char Char Char Char Char Char Char Char"/>
    <w:basedOn w:val="Normal"/>
    <w:autoRedefine/>
    <w:rsid w:val="004D04EA"/>
    <w:pPr>
      <w:numPr>
        <w:numId w:val="4"/>
      </w:numPr>
      <w:overflowPunct w:val="0"/>
      <w:spacing w:before="120"/>
    </w:pPr>
    <w:rPr>
      <w:rFonts w:ascii="Arial" w:eastAsia="MS Mincho" w:hAnsi="Arial"/>
      <w:sz w:val="24"/>
      <w:szCs w:val="24"/>
      <w:lang w:eastAsia="ja-JP" w:bidi="ar-SA"/>
    </w:rPr>
  </w:style>
  <w:style w:type="table" w:styleId="MediumGrid1-Accent1">
    <w:name w:val="Medium Grid 1 Accent 1"/>
    <w:basedOn w:val="TableNormal"/>
    <w:uiPriority w:val="67"/>
    <w:rsid w:val="001B146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List1-Accent1">
    <w:name w:val="Medium List 1 Accent 1"/>
    <w:basedOn w:val="TableNormal"/>
    <w:uiPriority w:val="65"/>
    <w:rsid w:val="006A3C32"/>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PlainTextChar">
    <w:name w:val="Plain Text Char"/>
    <w:link w:val="PlainText"/>
    <w:uiPriority w:val="99"/>
    <w:rsid w:val="008C3396"/>
    <w:rPr>
      <w:rFonts w:ascii="Courier New" w:hAnsi="Courier New" w:cs="Courier New"/>
      <w:lang w:val="en-US" w:eastAsia="en-US" w:bidi="en-US"/>
    </w:rPr>
  </w:style>
  <w:style w:type="paragraph" w:styleId="NormalWeb">
    <w:name w:val="Normal (Web)"/>
    <w:basedOn w:val="Normal"/>
    <w:uiPriority w:val="99"/>
    <w:unhideWhenUsed/>
    <w:rsid w:val="00512ED4"/>
    <w:pPr>
      <w:autoSpaceDE/>
      <w:autoSpaceDN/>
      <w:adjustRightInd/>
      <w:spacing w:before="100" w:beforeAutospacing="1" w:after="100" w:afterAutospacing="1" w:line="240" w:lineRule="auto"/>
      <w:ind w:left="0" w:firstLine="0"/>
      <w:jc w:val="left"/>
    </w:pPr>
    <w:rPr>
      <w:rFonts w:ascii="Times New Roman" w:hAnsi="Times New Roman"/>
      <w:sz w:val="24"/>
      <w:szCs w:val="24"/>
      <w:lang w:val="en-IN" w:eastAsia="en-IN" w:bidi="ar-SA"/>
    </w:rPr>
  </w:style>
  <w:style w:type="paragraph" w:customStyle="1" w:styleId="body20">
    <w:name w:val="body2"/>
    <w:basedOn w:val="Normal"/>
    <w:rsid w:val="00BF254E"/>
    <w:pPr>
      <w:overflowPunct w:val="0"/>
      <w:spacing w:line="240" w:lineRule="auto"/>
      <w:ind w:left="0" w:firstLine="720"/>
    </w:pPr>
    <w:rPr>
      <w:rFonts w:ascii="Arial" w:eastAsia="MS Mincho" w:hAnsi="Arial"/>
      <w:lang w:eastAsia="ja-JP" w:bidi="ar-SA"/>
    </w:rPr>
  </w:style>
  <w:style w:type="paragraph" w:customStyle="1" w:styleId="Text4">
    <w:name w:val="Text 4"/>
    <w:basedOn w:val="BodyText2"/>
    <w:rsid w:val="001D513B"/>
    <w:pPr>
      <w:autoSpaceDE/>
      <w:autoSpaceDN/>
      <w:adjustRightInd/>
      <w:spacing w:before="120"/>
      <w:ind w:left="720" w:firstLine="0"/>
    </w:pPr>
    <w:rPr>
      <w:rFonts w:ascii="Verdana" w:hAnsi="Verdana"/>
      <w:lang w:bidi="ar-SA"/>
    </w:rPr>
  </w:style>
  <w:style w:type="paragraph" w:customStyle="1" w:styleId="Text2">
    <w:name w:val="Text 2"/>
    <w:basedOn w:val="BodyText"/>
    <w:rsid w:val="001D513B"/>
    <w:pPr>
      <w:autoSpaceDE/>
      <w:autoSpaceDN/>
      <w:adjustRightInd/>
      <w:ind w:left="576" w:firstLine="0"/>
    </w:pPr>
    <w:rPr>
      <w:rFonts w:ascii="Verdana" w:hAnsi="Verdana"/>
      <w:lang w:bidi="ar-SA"/>
    </w:rPr>
  </w:style>
  <w:style w:type="character" w:customStyle="1" w:styleId="content">
    <w:name w:val="content"/>
    <w:basedOn w:val="DefaultParagraphFont"/>
    <w:rsid w:val="00CE21C0"/>
  </w:style>
  <w:style w:type="table" w:styleId="MediumShading1-Accent5">
    <w:name w:val="Medium Shading 1 Accent 5"/>
    <w:basedOn w:val="TableNormal"/>
    <w:uiPriority w:val="63"/>
    <w:rsid w:val="002F189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rsid w:val="00F32D32"/>
    <w:rPr>
      <w:sz w:val="16"/>
      <w:szCs w:val="16"/>
    </w:rPr>
  </w:style>
  <w:style w:type="paragraph" w:styleId="CommentSubject">
    <w:name w:val="annotation subject"/>
    <w:basedOn w:val="CommentText"/>
    <w:next w:val="CommentText"/>
    <w:link w:val="CommentSubjectChar"/>
    <w:rsid w:val="00F32D32"/>
    <w:pPr>
      <w:spacing w:line="240" w:lineRule="auto"/>
      <w:ind w:left="360"/>
    </w:pPr>
    <w:rPr>
      <w:b/>
      <w:bCs/>
      <w:lang w:val="en-US"/>
    </w:rPr>
  </w:style>
  <w:style w:type="character" w:customStyle="1" w:styleId="CommentTextChar">
    <w:name w:val="Comment Text Char"/>
    <w:basedOn w:val="DefaultParagraphFont"/>
    <w:link w:val="CommentText"/>
    <w:semiHidden/>
    <w:rsid w:val="00F32D32"/>
    <w:rPr>
      <w:lang w:val="en-GB" w:bidi="en-US"/>
    </w:rPr>
  </w:style>
  <w:style w:type="character" w:customStyle="1" w:styleId="CommentSubjectChar">
    <w:name w:val="Comment Subject Char"/>
    <w:basedOn w:val="CommentTextChar"/>
    <w:link w:val="CommentSubject"/>
    <w:rsid w:val="00F32D32"/>
    <w:rPr>
      <w:b/>
      <w:bCs/>
      <w:lang w:val="en-GB"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E7FBD"/>
    <w:pPr>
      <w:autoSpaceDE w:val="0"/>
      <w:autoSpaceDN w:val="0"/>
      <w:adjustRightInd w:val="0"/>
      <w:spacing w:line="360" w:lineRule="auto"/>
      <w:ind w:left="360" w:firstLine="360"/>
      <w:jc w:val="both"/>
    </w:pPr>
    <w:rPr>
      <w:sz w:val="21"/>
      <w:lang w:bidi="en-US"/>
    </w:rPr>
  </w:style>
  <w:style w:type="paragraph" w:styleId="Heading1">
    <w:name w:val="heading 1"/>
    <w:next w:val="Normal"/>
    <w:link w:val="Heading1Char"/>
    <w:uiPriority w:val="9"/>
    <w:qFormat/>
    <w:rsid w:val="00494453"/>
    <w:pPr>
      <w:numPr>
        <w:numId w:val="2"/>
      </w:numPr>
      <w:pBdr>
        <w:bottom w:val="single" w:sz="12" w:space="1" w:color="365F91"/>
      </w:pBdr>
      <w:spacing w:before="240" w:after="80"/>
      <w:outlineLvl w:val="0"/>
    </w:pPr>
    <w:rPr>
      <w:b/>
      <w:bCs/>
      <w:color w:val="365F91"/>
      <w:sz w:val="24"/>
      <w:szCs w:val="24"/>
      <w:lang w:bidi="en-US"/>
    </w:rPr>
  </w:style>
  <w:style w:type="paragraph" w:styleId="Heading2">
    <w:name w:val="heading 2"/>
    <w:basedOn w:val="Heading1"/>
    <w:next w:val="Normal"/>
    <w:link w:val="Heading2Char"/>
    <w:uiPriority w:val="9"/>
    <w:qFormat/>
    <w:rsid w:val="005B3D1B"/>
    <w:pPr>
      <w:numPr>
        <w:ilvl w:val="1"/>
      </w:numPr>
      <w:pBdr>
        <w:bottom w:val="none" w:sz="0" w:space="0" w:color="auto"/>
      </w:pBdr>
      <w:spacing w:before="200"/>
      <w:outlineLvl w:val="1"/>
    </w:pPr>
  </w:style>
  <w:style w:type="paragraph" w:styleId="Heading3">
    <w:name w:val="heading 3"/>
    <w:basedOn w:val="Heading2"/>
    <w:next w:val="Normal"/>
    <w:link w:val="Heading3Char"/>
    <w:uiPriority w:val="9"/>
    <w:qFormat/>
    <w:rsid w:val="005C2E93"/>
    <w:pPr>
      <w:numPr>
        <w:ilvl w:val="2"/>
      </w:numPr>
      <w:outlineLvl w:val="2"/>
    </w:pPr>
    <w:rPr>
      <w:sz w:val="22"/>
      <w:szCs w:val="18"/>
    </w:rPr>
  </w:style>
  <w:style w:type="paragraph" w:styleId="Heading4">
    <w:name w:val="heading 4"/>
    <w:basedOn w:val="Heading3"/>
    <w:next w:val="Normal"/>
    <w:link w:val="Heading4Char"/>
    <w:uiPriority w:val="9"/>
    <w:qFormat/>
    <w:rsid w:val="00627037"/>
    <w:pPr>
      <w:numPr>
        <w:ilvl w:val="3"/>
      </w:numPr>
      <w:outlineLvl w:val="3"/>
    </w:pPr>
    <w:rPr>
      <w:i/>
      <w:iCs/>
      <w:sz w:val="18"/>
      <w:szCs w:val="24"/>
    </w:rPr>
  </w:style>
  <w:style w:type="paragraph" w:styleId="Heading5">
    <w:name w:val="heading 5"/>
    <w:basedOn w:val="Normal"/>
    <w:next w:val="Normal"/>
    <w:link w:val="Heading5Char"/>
    <w:uiPriority w:val="9"/>
    <w:qFormat/>
    <w:rsid w:val="00224DEE"/>
    <w:pPr>
      <w:numPr>
        <w:ilvl w:val="4"/>
        <w:numId w:val="2"/>
      </w:numPr>
      <w:spacing w:before="200" w:after="80"/>
      <w:outlineLvl w:val="4"/>
    </w:pPr>
    <w:rPr>
      <w:rFonts w:ascii="Cambria" w:hAnsi="Cambria"/>
      <w:color w:val="4F81BD"/>
      <w:lang w:bidi="ar-SA"/>
    </w:rPr>
  </w:style>
  <w:style w:type="paragraph" w:styleId="Heading6">
    <w:name w:val="heading 6"/>
    <w:basedOn w:val="Normal"/>
    <w:next w:val="Normal"/>
    <w:link w:val="Heading6Char"/>
    <w:uiPriority w:val="9"/>
    <w:qFormat/>
    <w:rsid w:val="00224DEE"/>
    <w:pPr>
      <w:numPr>
        <w:ilvl w:val="5"/>
        <w:numId w:val="2"/>
      </w:numPr>
      <w:spacing w:before="280" w:after="100"/>
      <w:outlineLvl w:val="5"/>
    </w:pPr>
    <w:rPr>
      <w:rFonts w:ascii="Cambria" w:hAnsi="Cambria"/>
      <w:i/>
      <w:iCs/>
      <w:color w:val="4F81BD"/>
      <w:lang w:bidi="ar-SA"/>
    </w:rPr>
  </w:style>
  <w:style w:type="paragraph" w:styleId="Heading7">
    <w:name w:val="heading 7"/>
    <w:basedOn w:val="Normal"/>
    <w:next w:val="Normal"/>
    <w:link w:val="Heading7Char"/>
    <w:uiPriority w:val="9"/>
    <w:qFormat/>
    <w:rsid w:val="00224DEE"/>
    <w:pPr>
      <w:numPr>
        <w:ilvl w:val="6"/>
        <w:numId w:val="2"/>
      </w:numPr>
      <w:spacing w:before="320" w:after="100"/>
      <w:outlineLvl w:val="6"/>
    </w:pPr>
    <w:rPr>
      <w:rFonts w:ascii="Cambria" w:hAnsi="Cambria"/>
      <w:b/>
      <w:bCs/>
      <w:color w:val="9BBB59"/>
      <w:lang w:bidi="ar-SA"/>
    </w:rPr>
  </w:style>
  <w:style w:type="paragraph" w:styleId="Heading8">
    <w:name w:val="heading 8"/>
    <w:basedOn w:val="Normal"/>
    <w:next w:val="Normal"/>
    <w:link w:val="Heading8Char"/>
    <w:uiPriority w:val="9"/>
    <w:qFormat/>
    <w:rsid w:val="00224DEE"/>
    <w:pPr>
      <w:numPr>
        <w:ilvl w:val="7"/>
        <w:numId w:val="2"/>
      </w:numPr>
      <w:spacing w:before="320" w:after="100"/>
      <w:outlineLvl w:val="7"/>
    </w:pPr>
    <w:rPr>
      <w:rFonts w:ascii="Cambria" w:hAnsi="Cambria"/>
      <w:b/>
      <w:bCs/>
      <w:i/>
      <w:iCs/>
      <w:color w:val="9BBB59"/>
      <w:lang w:bidi="ar-SA"/>
    </w:rPr>
  </w:style>
  <w:style w:type="paragraph" w:styleId="Heading9">
    <w:name w:val="heading 9"/>
    <w:basedOn w:val="Normal"/>
    <w:next w:val="Normal"/>
    <w:link w:val="Heading9Char"/>
    <w:uiPriority w:val="9"/>
    <w:qFormat/>
    <w:rsid w:val="00224DEE"/>
    <w:pPr>
      <w:numPr>
        <w:ilvl w:val="8"/>
        <w:numId w:val="2"/>
      </w:numPr>
      <w:spacing w:before="320" w:after="100"/>
      <w:outlineLvl w:val="8"/>
    </w:pPr>
    <w:rPr>
      <w:rFonts w:ascii="Cambria" w:hAnsi="Cambria"/>
      <w:i/>
      <w:iCs/>
      <w:color w:val="9BBB59"/>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FootnoteText"/>
    <w:rPr>
      <w:sz w:val="24"/>
      <w:szCs w:val="24"/>
    </w:rPr>
  </w:style>
  <w:style w:type="paragraph" w:styleId="FootnoteText">
    <w:name w:val="footnote text"/>
    <w:basedOn w:val="Normal"/>
    <w:semiHidden/>
  </w:style>
  <w:style w:type="paragraph" w:styleId="BlockText">
    <w:name w:val="Block Text"/>
    <w:basedOn w:val="Normal"/>
    <w:pPr>
      <w:spacing w:before="100" w:beforeAutospacing="1" w:after="100" w:afterAutospacing="1"/>
      <w:ind w:left="1332" w:right="1332"/>
    </w:pPr>
    <w:rPr>
      <w:i/>
      <w:iCs/>
    </w:rPr>
  </w:style>
  <w:style w:type="paragraph" w:styleId="BodyText3">
    <w:name w:val="Body Text 3"/>
    <w:basedOn w:val="Normal"/>
    <w:pPr>
      <w:ind w:right="612"/>
    </w:pPr>
  </w:style>
  <w:style w:type="paragraph" w:styleId="BodyText">
    <w:name w:val="Body Text"/>
    <w:basedOn w:val="Normal"/>
    <w:rPr>
      <w:rFonts w:ascii="Century Gothic" w:hAnsi="Century Gothic"/>
    </w:rPr>
  </w:style>
  <w:style w:type="paragraph" w:styleId="Caption">
    <w:name w:val="caption"/>
    <w:basedOn w:val="Normal"/>
    <w:next w:val="Normal"/>
    <w:qFormat/>
    <w:rsid w:val="002B4E0A"/>
    <w:rPr>
      <w:b/>
      <w:bCs/>
      <w:color w:val="0F243E"/>
      <w:sz w:val="18"/>
      <w:szCs w:val="18"/>
    </w:rPr>
  </w:style>
  <w:style w:type="paragraph" w:styleId="BodyText2">
    <w:name w:val="Body Text 2"/>
    <w:basedOn w:val="Normal"/>
    <w:rPr>
      <w:rFonts w:ascii="Century Gothic" w:hAnsi="Century Gothic"/>
    </w:rPr>
  </w:style>
  <w:style w:type="paragraph" w:styleId="BodyTextIndent2">
    <w:name w:val="Body Text Indent 2"/>
    <w:basedOn w:val="Normal"/>
    <w:pPr>
      <w:ind w:left="720"/>
    </w:p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pPr>
      <w:spacing w:before="120" w:after="120"/>
      <w:ind w:left="0"/>
      <w:jc w:val="left"/>
    </w:pPr>
    <w:rPr>
      <w:rFonts w:cs="Calibri"/>
      <w:b/>
      <w:bCs/>
      <w:caps/>
    </w:rPr>
  </w:style>
  <w:style w:type="paragraph" w:styleId="TOC2">
    <w:name w:val="toc 2"/>
    <w:basedOn w:val="Normal"/>
    <w:next w:val="Normal"/>
    <w:autoRedefine/>
    <w:uiPriority w:val="39"/>
    <w:pPr>
      <w:ind w:left="200"/>
      <w:jc w:val="left"/>
    </w:pPr>
    <w:rPr>
      <w:rFonts w:cs="Calibri"/>
      <w:smallCaps/>
    </w:rPr>
  </w:style>
  <w:style w:type="paragraph" w:styleId="TOC3">
    <w:name w:val="toc 3"/>
    <w:basedOn w:val="Normal"/>
    <w:next w:val="Normal"/>
    <w:autoRedefine/>
    <w:uiPriority w:val="39"/>
    <w:pPr>
      <w:ind w:left="400"/>
      <w:jc w:val="left"/>
    </w:pPr>
    <w:rPr>
      <w:rFonts w:cs="Calibri"/>
      <w:i/>
      <w:iCs/>
    </w:rPr>
  </w:style>
  <w:style w:type="paragraph" w:styleId="TOC4">
    <w:name w:val="toc 4"/>
    <w:basedOn w:val="Normal"/>
    <w:next w:val="Normal"/>
    <w:autoRedefine/>
    <w:semiHidden/>
    <w:pPr>
      <w:ind w:left="600"/>
      <w:jc w:val="left"/>
    </w:pPr>
    <w:rPr>
      <w:rFonts w:cs="Calibri"/>
      <w:sz w:val="18"/>
      <w:szCs w:val="18"/>
    </w:rPr>
  </w:style>
  <w:style w:type="paragraph" w:styleId="TOC5">
    <w:name w:val="toc 5"/>
    <w:basedOn w:val="Normal"/>
    <w:next w:val="Normal"/>
    <w:autoRedefine/>
    <w:semiHidden/>
    <w:pPr>
      <w:ind w:left="800"/>
      <w:jc w:val="left"/>
    </w:pPr>
    <w:rPr>
      <w:rFonts w:cs="Calibri"/>
      <w:sz w:val="18"/>
      <w:szCs w:val="18"/>
    </w:rPr>
  </w:style>
  <w:style w:type="paragraph" w:styleId="TOC6">
    <w:name w:val="toc 6"/>
    <w:basedOn w:val="Normal"/>
    <w:next w:val="Normal"/>
    <w:autoRedefine/>
    <w:semiHidden/>
    <w:pPr>
      <w:ind w:left="1000"/>
      <w:jc w:val="left"/>
    </w:pPr>
    <w:rPr>
      <w:rFonts w:cs="Calibri"/>
      <w:sz w:val="18"/>
      <w:szCs w:val="18"/>
    </w:rPr>
  </w:style>
  <w:style w:type="paragraph" w:styleId="TOC7">
    <w:name w:val="toc 7"/>
    <w:basedOn w:val="Normal"/>
    <w:next w:val="Normal"/>
    <w:autoRedefine/>
    <w:semiHidden/>
    <w:pPr>
      <w:ind w:left="1200"/>
      <w:jc w:val="left"/>
    </w:pPr>
    <w:rPr>
      <w:rFonts w:cs="Calibri"/>
      <w:sz w:val="18"/>
      <w:szCs w:val="18"/>
    </w:rPr>
  </w:style>
  <w:style w:type="paragraph" w:styleId="TOC8">
    <w:name w:val="toc 8"/>
    <w:basedOn w:val="Normal"/>
    <w:next w:val="Normal"/>
    <w:autoRedefine/>
    <w:semiHidden/>
    <w:pPr>
      <w:ind w:left="1400"/>
      <w:jc w:val="left"/>
    </w:pPr>
    <w:rPr>
      <w:rFonts w:cs="Calibri"/>
      <w:sz w:val="18"/>
      <w:szCs w:val="18"/>
    </w:rPr>
  </w:style>
  <w:style w:type="paragraph" w:styleId="TOC9">
    <w:name w:val="toc 9"/>
    <w:basedOn w:val="Normal"/>
    <w:next w:val="Normal"/>
    <w:autoRedefine/>
    <w:semiHidden/>
    <w:pPr>
      <w:ind w:left="1600"/>
      <w:jc w:val="left"/>
    </w:pPr>
    <w:rPr>
      <w:rFonts w:cs="Calibri"/>
      <w:sz w:val="18"/>
      <w:szCs w:val="18"/>
    </w:rPr>
  </w:style>
  <w:style w:type="paragraph" w:styleId="BodyTextIndent">
    <w:name w:val="Body Text Indent"/>
    <w:basedOn w:val="Normal"/>
    <w:rPr>
      <w:rFonts w:ascii="Century Gothic" w:hAnsi="Century Gothic"/>
      <w:sz w:val="22"/>
      <w:szCs w:val="22"/>
    </w:rPr>
  </w:style>
  <w:style w:type="paragraph" w:styleId="CommentText">
    <w:name w:val="annotation text"/>
    <w:basedOn w:val="Normal"/>
    <w:link w:val="CommentTextChar"/>
    <w:semiHidden/>
    <w:pPr>
      <w:ind w:left="720"/>
    </w:pPr>
    <w:rPr>
      <w:lang w:val="en-GB"/>
    </w:rPr>
  </w:style>
  <w:style w:type="paragraph" w:styleId="PlainText">
    <w:name w:val="Plain Text"/>
    <w:basedOn w:val="Normal"/>
    <w:link w:val="PlainTextChar"/>
    <w:uiPriority w:val="99"/>
    <w:rPr>
      <w:rFonts w:ascii="Courier New" w:hAnsi="Courier New" w:cs="Courier New"/>
    </w:rPr>
  </w:style>
  <w:style w:type="paragraph" w:styleId="Title">
    <w:name w:val="Title"/>
    <w:basedOn w:val="Normal"/>
    <w:next w:val="Normal"/>
    <w:link w:val="TitleChar"/>
    <w:uiPriority w:val="10"/>
    <w:qFormat/>
    <w:rsid w:val="00224DEE"/>
    <w:pPr>
      <w:pBdr>
        <w:top w:val="single" w:sz="8" w:space="10" w:color="A7BFDE"/>
        <w:bottom w:val="single" w:sz="24" w:space="15" w:color="9BBB59"/>
      </w:pBdr>
      <w:ind w:firstLine="0"/>
      <w:jc w:val="center"/>
    </w:pPr>
    <w:rPr>
      <w:rFonts w:ascii="Cambria" w:hAnsi="Cambria"/>
      <w:i/>
      <w:iCs/>
      <w:color w:val="243F60"/>
      <w:sz w:val="60"/>
      <w:szCs w:val="60"/>
      <w:lang w:bidi="ar-SA"/>
    </w:rPr>
  </w:style>
  <w:style w:type="paragraph" w:styleId="Subtitle">
    <w:name w:val="Subtitle"/>
    <w:basedOn w:val="Normal"/>
    <w:next w:val="Normal"/>
    <w:link w:val="SubtitleChar"/>
    <w:uiPriority w:val="11"/>
    <w:qFormat/>
    <w:rsid w:val="00224DEE"/>
    <w:pPr>
      <w:spacing w:before="200" w:after="900"/>
      <w:ind w:firstLine="0"/>
      <w:jc w:val="right"/>
    </w:pPr>
    <w:rPr>
      <w:i/>
      <w:iCs/>
      <w:sz w:val="24"/>
      <w:szCs w:val="24"/>
      <w:lang w:bidi="ar-SA"/>
    </w:rPr>
  </w:style>
  <w:style w:type="paragraph" w:styleId="BodyTextIndent3">
    <w:name w:val="Body Text Indent 3"/>
    <w:basedOn w:val="Normal"/>
  </w:style>
  <w:style w:type="paragraph" w:customStyle="1" w:styleId="mystyle">
    <w:name w:val="mystyle"/>
    <w:basedOn w:val="Normal"/>
    <w:pPr>
      <w:ind w:firstLine="720"/>
    </w:pPr>
    <w:rPr>
      <w:rFonts w:ascii="Arial" w:hAnsi="Arial"/>
      <w:sz w:val="24"/>
    </w:rPr>
  </w:style>
  <w:style w:type="character" w:styleId="FollowedHyperlink">
    <w:name w:val="FollowedHyperlink"/>
    <w:rPr>
      <w:color w:val="800080"/>
      <w:u w:val="single"/>
    </w:rPr>
  </w:style>
  <w:style w:type="paragraph" w:customStyle="1" w:styleId="PartLabel">
    <w:name w:val="Part Label"/>
    <w:basedOn w:val="Normal"/>
    <w:next w:val="Normal"/>
    <w:pPr>
      <w:keepNext/>
      <w:keepLines/>
      <w:spacing w:before="480"/>
      <w:jc w:val="center"/>
    </w:pPr>
    <w:rPr>
      <w:rFonts w:ascii="Times New Roman" w:hAnsi="Times New Roman"/>
      <w:b/>
      <w:bCs/>
      <w:caps/>
      <w:kern w:val="28"/>
      <w:sz w:val="28"/>
      <w:szCs w:val="28"/>
    </w:rPr>
  </w:style>
  <w:style w:type="paragraph" w:styleId="DocumentMap">
    <w:name w:val="Document Map"/>
    <w:basedOn w:val="Normal"/>
    <w:semiHidden/>
    <w:pPr>
      <w:shd w:val="clear" w:color="auto" w:fill="000080"/>
    </w:pPr>
    <w:rPr>
      <w:rFonts w:ascii="Tahoma" w:hAnsi="Tahoma" w:cs="Tahoma"/>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customStyle="1" w:styleId="emailstyle15">
    <w:name w:val="emailstyle15"/>
    <w:rPr>
      <w:rFonts w:ascii="Arial" w:hAnsi="Arial" w:cs="Arial"/>
      <w:color w:val="000080"/>
      <w:sz w:val="20"/>
    </w:rPr>
  </w:style>
  <w:style w:type="paragraph" w:customStyle="1" w:styleId="body2">
    <w:name w:val="body 2"/>
    <w:basedOn w:val="Normal"/>
    <w:autoRedefine/>
    <w:uiPriority w:val="99"/>
    <w:rsid w:val="00D96467"/>
    <w:pPr>
      <w:tabs>
        <w:tab w:val="left" w:pos="720"/>
      </w:tabs>
      <w:overflowPunct w:val="0"/>
      <w:spacing w:before="120"/>
      <w:ind w:firstLine="0"/>
      <w:textAlignment w:val="baseline"/>
    </w:pPr>
    <w:rPr>
      <w:rFonts w:ascii="Arial" w:eastAsia="MS Mincho" w:hAnsi="Arial" w:cs="Arial"/>
      <w:color w:val="000000"/>
      <w:lang w:eastAsia="ja-JP"/>
    </w:rPr>
  </w:style>
  <w:style w:type="paragraph" w:customStyle="1" w:styleId="body1Char">
    <w:name w:val="body 1 Char"/>
    <w:basedOn w:val="Normal"/>
    <w:autoRedefine/>
    <w:rsid w:val="00FB4F63"/>
    <w:pPr>
      <w:overflowPunct w:val="0"/>
      <w:spacing w:before="120"/>
      <w:ind w:left="576"/>
      <w:textAlignment w:val="baseline"/>
    </w:pPr>
    <w:rPr>
      <w:rFonts w:ascii="Arial" w:eastAsia="MS Mincho" w:hAnsi="Arial"/>
      <w:lang w:eastAsia="ja-JP"/>
    </w:rPr>
  </w:style>
  <w:style w:type="paragraph" w:customStyle="1" w:styleId="NumberedText">
    <w:name w:val="Numbered Text"/>
    <w:basedOn w:val="Normal"/>
    <w:rsid w:val="00AF79E2"/>
    <w:pPr>
      <w:numPr>
        <w:numId w:val="1"/>
      </w:numPr>
      <w:overflowPunct w:val="0"/>
      <w:spacing w:before="120"/>
      <w:textAlignment w:val="baseline"/>
    </w:pPr>
    <w:rPr>
      <w:rFonts w:ascii="Arial" w:eastAsia="MS Mincho" w:hAnsi="Arial" w:cs="Arial"/>
      <w:color w:val="000000"/>
      <w:lang w:eastAsia="ja-JP"/>
    </w:rPr>
  </w:style>
  <w:style w:type="table" w:styleId="TableGrid">
    <w:name w:val="Table Grid"/>
    <w:basedOn w:val="TableNormal"/>
    <w:rsid w:val="00A1433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link w:val="Heading2"/>
    <w:uiPriority w:val="9"/>
    <w:rsid w:val="005B3D1B"/>
    <w:rPr>
      <w:b/>
      <w:bCs/>
      <w:color w:val="365F91"/>
      <w:sz w:val="24"/>
      <w:szCs w:val="24"/>
      <w:lang w:bidi="en-US"/>
    </w:rPr>
  </w:style>
  <w:style w:type="character" w:customStyle="1" w:styleId="Heading3Char">
    <w:name w:val="Heading 3 Char"/>
    <w:link w:val="Heading3"/>
    <w:uiPriority w:val="9"/>
    <w:rsid w:val="005C2E93"/>
    <w:rPr>
      <w:b/>
      <w:bCs/>
      <w:color w:val="365F91"/>
      <w:sz w:val="22"/>
      <w:szCs w:val="18"/>
      <w:lang w:bidi="en-US"/>
    </w:rPr>
  </w:style>
  <w:style w:type="character" w:customStyle="1" w:styleId="Heading1Char">
    <w:name w:val="Heading 1 Char"/>
    <w:link w:val="Heading1"/>
    <w:uiPriority w:val="9"/>
    <w:rsid w:val="00494453"/>
    <w:rPr>
      <w:b/>
      <w:bCs/>
      <w:color w:val="365F91"/>
      <w:sz w:val="24"/>
      <w:szCs w:val="24"/>
      <w:lang w:bidi="en-US"/>
    </w:rPr>
  </w:style>
  <w:style w:type="character" w:customStyle="1" w:styleId="Heading4Char">
    <w:name w:val="Heading 4 Char"/>
    <w:link w:val="Heading4"/>
    <w:uiPriority w:val="9"/>
    <w:rsid w:val="00627037"/>
    <w:rPr>
      <w:b/>
      <w:bCs/>
      <w:i/>
      <w:iCs/>
      <w:color w:val="365F91"/>
      <w:sz w:val="18"/>
      <w:szCs w:val="24"/>
      <w:lang w:bidi="en-US"/>
    </w:rPr>
  </w:style>
  <w:style w:type="character" w:customStyle="1" w:styleId="Heading5Char">
    <w:name w:val="Heading 5 Char"/>
    <w:link w:val="Heading5"/>
    <w:uiPriority w:val="9"/>
    <w:rsid w:val="00224DEE"/>
    <w:rPr>
      <w:rFonts w:ascii="Cambria" w:hAnsi="Cambria"/>
      <w:color w:val="4F81BD"/>
      <w:sz w:val="21"/>
    </w:rPr>
  </w:style>
  <w:style w:type="character" w:customStyle="1" w:styleId="Heading6Char">
    <w:name w:val="Heading 6 Char"/>
    <w:link w:val="Heading6"/>
    <w:uiPriority w:val="9"/>
    <w:rsid w:val="00224DEE"/>
    <w:rPr>
      <w:rFonts w:ascii="Cambria" w:hAnsi="Cambria"/>
      <w:i/>
      <w:iCs/>
      <w:color w:val="4F81BD"/>
      <w:sz w:val="21"/>
    </w:rPr>
  </w:style>
  <w:style w:type="character" w:customStyle="1" w:styleId="Heading7Char">
    <w:name w:val="Heading 7 Char"/>
    <w:link w:val="Heading7"/>
    <w:uiPriority w:val="9"/>
    <w:rsid w:val="00224DEE"/>
    <w:rPr>
      <w:rFonts w:ascii="Cambria" w:hAnsi="Cambria"/>
      <w:b/>
      <w:bCs/>
      <w:color w:val="9BBB59"/>
      <w:sz w:val="21"/>
    </w:rPr>
  </w:style>
  <w:style w:type="character" w:customStyle="1" w:styleId="Heading8Char">
    <w:name w:val="Heading 8 Char"/>
    <w:link w:val="Heading8"/>
    <w:uiPriority w:val="9"/>
    <w:rsid w:val="00224DEE"/>
    <w:rPr>
      <w:rFonts w:ascii="Cambria" w:hAnsi="Cambria"/>
      <w:b/>
      <w:bCs/>
      <w:i/>
      <w:iCs/>
      <w:color w:val="9BBB59"/>
      <w:sz w:val="21"/>
    </w:rPr>
  </w:style>
  <w:style w:type="character" w:customStyle="1" w:styleId="Heading9Char">
    <w:name w:val="Heading 9 Char"/>
    <w:link w:val="Heading9"/>
    <w:uiPriority w:val="9"/>
    <w:rsid w:val="00224DEE"/>
    <w:rPr>
      <w:rFonts w:ascii="Cambria" w:hAnsi="Cambria"/>
      <w:i/>
      <w:iCs/>
      <w:color w:val="9BBB59"/>
      <w:sz w:val="21"/>
    </w:rPr>
  </w:style>
  <w:style w:type="character" w:customStyle="1" w:styleId="TitleChar">
    <w:name w:val="Title Char"/>
    <w:link w:val="Title"/>
    <w:uiPriority w:val="10"/>
    <w:rsid w:val="00224DEE"/>
    <w:rPr>
      <w:rFonts w:ascii="Cambria" w:eastAsia="Times New Roman" w:hAnsi="Cambria" w:cs="Times New Roman"/>
      <w:i/>
      <w:iCs/>
      <w:color w:val="243F60"/>
      <w:sz w:val="60"/>
      <w:szCs w:val="60"/>
    </w:rPr>
  </w:style>
  <w:style w:type="character" w:customStyle="1" w:styleId="SubtitleChar">
    <w:name w:val="Subtitle Char"/>
    <w:link w:val="Subtitle"/>
    <w:uiPriority w:val="11"/>
    <w:rsid w:val="00224DEE"/>
    <w:rPr>
      <w:rFonts w:ascii="Calibri"/>
      <w:i/>
      <w:iCs/>
      <w:sz w:val="24"/>
      <w:szCs w:val="24"/>
    </w:rPr>
  </w:style>
  <w:style w:type="character" w:styleId="Strong">
    <w:name w:val="Strong"/>
    <w:uiPriority w:val="22"/>
    <w:qFormat/>
    <w:rsid w:val="00224DEE"/>
    <w:rPr>
      <w:b/>
      <w:bCs/>
      <w:spacing w:val="0"/>
    </w:rPr>
  </w:style>
  <w:style w:type="character" w:styleId="Emphasis">
    <w:name w:val="Emphasis"/>
    <w:uiPriority w:val="20"/>
    <w:qFormat/>
    <w:rsid w:val="00224DEE"/>
    <w:rPr>
      <w:b/>
      <w:bCs/>
      <w:i/>
      <w:iCs/>
      <w:color w:val="5A5A5A"/>
    </w:rPr>
  </w:style>
  <w:style w:type="paragraph" w:styleId="NoSpacing">
    <w:name w:val="No Spacing"/>
    <w:basedOn w:val="Normal"/>
    <w:link w:val="NoSpacingChar"/>
    <w:uiPriority w:val="1"/>
    <w:qFormat/>
    <w:rsid w:val="00224DEE"/>
    <w:pPr>
      <w:ind w:firstLine="0"/>
    </w:pPr>
  </w:style>
  <w:style w:type="character" w:customStyle="1" w:styleId="NoSpacingChar">
    <w:name w:val="No Spacing Char"/>
    <w:basedOn w:val="DefaultParagraphFont"/>
    <w:link w:val="NoSpacing"/>
    <w:uiPriority w:val="1"/>
    <w:rsid w:val="00224DEE"/>
  </w:style>
  <w:style w:type="paragraph" w:styleId="ListParagraph">
    <w:name w:val="List Paragraph"/>
    <w:basedOn w:val="Normal"/>
    <w:uiPriority w:val="34"/>
    <w:qFormat/>
    <w:rsid w:val="00224DEE"/>
    <w:pPr>
      <w:ind w:left="720"/>
      <w:contextualSpacing/>
    </w:pPr>
  </w:style>
  <w:style w:type="paragraph" w:styleId="Quote">
    <w:name w:val="Quote"/>
    <w:basedOn w:val="Normal"/>
    <w:next w:val="Normal"/>
    <w:link w:val="QuoteChar"/>
    <w:uiPriority w:val="29"/>
    <w:qFormat/>
    <w:rsid w:val="00224DEE"/>
    <w:rPr>
      <w:rFonts w:ascii="Cambria" w:hAnsi="Cambria"/>
      <w:i/>
      <w:iCs/>
      <w:color w:val="5A5A5A"/>
      <w:lang w:bidi="ar-SA"/>
    </w:rPr>
  </w:style>
  <w:style w:type="character" w:customStyle="1" w:styleId="QuoteChar">
    <w:name w:val="Quote Char"/>
    <w:link w:val="Quote"/>
    <w:uiPriority w:val="29"/>
    <w:rsid w:val="00224DEE"/>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224DEE"/>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 w:val="24"/>
      <w:szCs w:val="24"/>
      <w:lang w:bidi="ar-SA"/>
    </w:rPr>
  </w:style>
  <w:style w:type="character" w:customStyle="1" w:styleId="IntenseQuoteChar">
    <w:name w:val="Intense Quote Char"/>
    <w:link w:val="IntenseQuote"/>
    <w:uiPriority w:val="30"/>
    <w:rsid w:val="00224DEE"/>
    <w:rPr>
      <w:rFonts w:ascii="Cambria" w:eastAsia="Times New Roman" w:hAnsi="Cambria" w:cs="Times New Roman"/>
      <w:i/>
      <w:iCs/>
      <w:color w:val="FFFFFF"/>
      <w:sz w:val="24"/>
      <w:szCs w:val="24"/>
      <w:shd w:val="clear" w:color="auto" w:fill="4F81BD"/>
    </w:rPr>
  </w:style>
  <w:style w:type="character" w:styleId="SubtleEmphasis">
    <w:name w:val="Subtle Emphasis"/>
    <w:uiPriority w:val="19"/>
    <w:qFormat/>
    <w:rsid w:val="00224DEE"/>
    <w:rPr>
      <w:i/>
      <w:iCs/>
      <w:color w:val="5A5A5A"/>
    </w:rPr>
  </w:style>
  <w:style w:type="character" w:styleId="IntenseEmphasis">
    <w:name w:val="Intense Emphasis"/>
    <w:uiPriority w:val="21"/>
    <w:qFormat/>
    <w:rsid w:val="00224DEE"/>
    <w:rPr>
      <w:b/>
      <w:bCs/>
      <w:i/>
      <w:iCs/>
      <w:color w:val="4F81BD"/>
      <w:sz w:val="22"/>
      <w:szCs w:val="22"/>
    </w:rPr>
  </w:style>
  <w:style w:type="character" w:styleId="SubtleReference">
    <w:name w:val="Subtle Reference"/>
    <w:uiPriority w:val="31"/>
    <w:qFormat/>
    <w:rsid w:val="00224DEE"/>
    <w:rPr>
      <w:color w:val="auto"/>
      <w:u w:val="single" w:color="9BBB59"/>
    </w:rPr>
  </w:style>
  <w:style w:type="character" w:styleId="IntenseReference">
    <w:name w:val="Intense Reference"/>
    <w:uiPriority w:val="32"/>
    <w:qFormat/>
    <w:rsid w:val="00224DEE"/>
    <w:rPr>
      <w:b/>
      <w:bCs/>
      <w:color w:val="76923C"/>
      <w:u w:val="single" w:color="9BBB59"/>
    </w:rPr>
  </w:style>
  <w:style w:type="character" w:styleId="BookTitle">
    <w:name w:val="Book Title"/>
    <w:uiPriority w:val="33"/>
    <w:qFormat/>
    <w:rsid w:val="00224DEE"/>
    <w:rPr>
      <w:rFonts w:ascii="Cambria" w:eastAsia="Times New Roman" w:hAnsi="Cambria" w:cs="Times New Roman"/>
      <w:b/>
      <w:bCs/>
      <w:i/>
      <w:iCs/>
      <w:color w:val="auto"/>
    </w:rPr>
  </w:style>
  <w:style w:type="paragraph" w:styleId="TOCHeading">
    <w:name w:val="TOC Heading"/>
    <w:basedOn w:val="Heading1"/>
    <w:next w:val="Normal"/>
    <w:uiPriority w:val="39"/>
    <w:qFormat/>
    <w:rsid w:val="00224DEE"/>
    <w:pPr>
      <w:numPr>
        <w:numId w:val="0"/>
      </w:numPr>
      <w:outlineLvl w:val="9"/>
    </w:pPr>
  </w:style>
  <w:style w:type="paragraph" w:customStyle="1" w:styleId="H3Style">
    <w:name w:val="H3Style"/>
    <w:basedOn w:val="Heading2"/>
    <w:link w:val="H3StyleChar"/>
    <w:qFormat/>
    <w:rsid w:val="00224DEE"/>
    <w:pPr>
      <w:numPr>
        <w:ilvl w:val="0"/>
        <w:numId w:val="0"/>
      </w:numPr>
    </w:pPr>
    <w:rPr>
      <w:b w:val="0"/>
      <w:color w:val="548DD4"/>
      <w:sz w:val="22"/>
      <w:szCs w:val="22"/>
    </w:rPr>
  </w:style>
  <w:style w:type="paragraph" w:customStyle="1" w:styleId="H3Style1">
    <w:name w:val="H3Style1"/>
    <w:basedOn w:val="Normal"/>
    <w:next w:val="H3Style"/>
    <w:qFormat/>
    <w:rsid w:val="00224DEE"/>
    <w:rPr>
      <w:b/>
      <w:color w:val="548DD4"/>
      <w:sz w:val="22"/>
      <w:szCs w:val="22"/>
    </w:rPr>
  </w:style>
  <w:style w:type="character" w:customStyle="1" w:styleId="H3StyleChar">
    <w:name w:val="H3Style Char"/>
    <w:link w:val="H3Style"/>
    <w:rsid w:val="00224DEE"/>
    <w:rPr>
      <w:rFonts w:ascii="Cambria" w:hAnsi="Cambria"/>
      <w:bCs/>
      <w:color w:val="548DD4"/>
      <w:sz w:val="22"/>
      <w:szCs w:val="22"/>
      <w:lang w:bidi="en-US"/>
    </w:rPr>
  </w:style>
  <w:style w:type="paragraph" w:styleId="TableofFigures">
    <w:name w:val="table of figures"/>
    <w:basedOn w:val="Normal"/>
    <w:next w:val="Normal"/>
    <w:uiPriority w:val="99"/>
    <w:rsid w:val="00854595"/>
    <w:pPr>
      <w:ind w:left="0"/>
    </w:pPr>
  </w:style>
  <w:style w:type="paragraph" w:styleId="BalloonText">
    <w:name w:val="Balloon Text"/>
    <w:basedOn w:val="Normal"/>
    <w:link w:val="BalloonTextChar"/>
    <w:rsid w:val="002B10B7"/>
    <w:pPr>
      <w:spacing w:line="240" w:lineRule="auto"/>
    </w:pPr>
    <w:rPr>
      <w:rFonts w:ascii="Tahoma" w:hAnsi="Tahoma" w:cs="Tahoma"/>
      <w:sz w:val="16"/>
      <w:szCs w:val="16"/>
    </w:rPr>
  </w:style>
  <w:style w:type="character" w:customStyle="1" w:styleId="BalloonTextChar">
    <w:name w:val="Balloon Text Char"/>
    <w:link w:val="BalloonText"/>
    <w:rsid w:val="002B10B7"/>
    <w:rPr>
      <w:rFonts w:ascii="Tahoma" w:hAnsi="Tahoma" w:cs="Tahoma"/>
      <w:sz w:val="16"/>
      <w:szCs w:val="16"/>
      <w:lang w:val="en-US" w:eastAsia="en-US" w:bidi="en-US"/>
    </w:rPr>
  </w:style>
  <w:style w:type="character" w:customStyle="1" w:styleId="HeaderChar">
    <w:name w:val="Header Char"/>
    <w:link w:val="Header"/>
    <w:uiPriority w:val="99"/>
    <w:rsid w:val="003636BF"/>
    <w:rPr>
      <w:lang w:val="en-US" w:eastAsia="en-US" w:bidi="en-US"/>
    </w:rPr>
  </w:style>
  <w:style w:type="paragraph" w:customStyle="1" w:styleId="HeaderOdd">
    <w:name w:val="Header Odd"/>
    <w:basedOn w:val="NoSpacing"/>
    <w:qFormat/>
    <w:rsid w:val="00756E00"/>
    <w:pPr>
      <w:pBdr>
        <w:bottom w:val="single" w:sz="4" w:space="1" w:color="4F81BD"/>
      </w:pBdr>
      <w:autoSpaceDE/>
      <w:autoSpaceDN/>
      <w:adjustRightInd/>
      <w:spacing w:line="240" w:lineRule="auto"/>
      <w:ind w:left="0"/>
      <w:jc w:val="right"/>
    </w:pPr>
    <w:rPr>
      <w:rFonts w:eastAsia="Calibri"/>
      <w:b/>
      <w:color w:val="1F497D"/>
      <w:lang w:eastAsia="ja-JP" w:bidi="ar-SA"/>
    </w:rPr>
  </w:style>
  <w:style w:type="character" w:customStyle="1" w:styleId="FooterChar">
    <w:name w:val="Footer Char"/>
    <w:link w:val="Footer"/>
    <w:uiPriority w:val="99"/>
    <w:rsid w:val="00B10FCA"/>
    <w:rPr>
      <w:lang w:val="en-US" w:eastAsia="en-US" w:bidi="en-US"/>
    </w:rPr>
  </w:style>
  <w:style w:type="paragraph" w:customStyle="1" w:styleId="DE7B8801F2B1483F98D539CC92927118">
    <w:name w:val="DE7B8801F2B1483F98D539CC92927118"/>
    <w:rsid w:val="00B10FCA"/>
    <w:pPr>
      <w:spacing w:after="200" w:line="276" w:lineRule="auto"/>
    </w:pPr>
    <w:rPr>
      <w:rFonts w:eastAsia="MS Mincho" w:cs="Arial"/>
      <w:sz w:val="22"/>
      <w:szCs w:val="22"/>
      <w:lang w:eastAsia="ja-JP"/>
    </w:rPr>
  </w:style>
  <w:style w:type="table" w:styleId="MediumList1-Accent3">
    <w:name w:val="Medium List 1 Accent 3"/>
    <w:basedOn w:val="TableNormal"/>
    <w:uiPriority w:val="65"/>
    <w:rsid w:val="00900F04"/>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paragraph" w:customStyle="1" w:styleId="body1">
    <w:name w:val="body 1"/>
    <w:basedOn w:val="Normal"/>
    <w:autoRedefine/>
    <w:rsid w:val="00512ED4"/>
    <w:pPr>
      <w:overflowPunct w:val="0"/>
      <w:spacing w:before="120"/>
      <w:ind w:left="0" w:firstLine="0"/>
    </w:pPr>
    <w:rPr>
      <w:rFonts w:ascii="Arial" w:hAnsi="Arial" w:cs="Arial"/>
      <w:lang w:eastAsia="ja-JP" w:bidi="ar-SA"/>
    </w:rPr>
  </w:style>
  <w:style w:type="paragraph" w:customStyle="1" w:styleId="body3">
    <w:name w:val="body 3"/>
    <w:basedOn w:val="Normal"/>
    <w:rsid w:val="00025E47"/>
    <w:pPr>
      <w:overflowPunct w:val="0"/>
      <w:spacing w:before="120"/>
      <w:ind w:left="0" w:firstLine="0"/>
    </w:pPr>
    <w:rPr>
      <w:rFonts w:ascii="Arial" w:eastAsia="MS Mincho" w:hAnsi="Arial"/>
      <w:sz w:val="24"/>
      <w:szCs w:val="24"/>
      <w:lang w:eastAsia="ja-JP" w:bidi="ar-SA"/>
    </w:rPr>
  </w:style>
  <w:style w:type="paragraph" w:customStyle="1" w:styleId="body4">
    <w:name w:val="body 4"/>
    <w:basedOn w:val="body1"/>
    <w:rsid w:val="00627037"/>
    <w:rPr>
      <w:rFonts w:eastAsia="MS Mincho" w:cs="Times New Roman"/>
    </w:rPr>
  </w:style>
  <w:style w:type="paragraph" w:customStyle="1" w:styleId="ContentPara">
    <w:name w:val="Content Para"/>
    <w:basedOn w:val="BodyTextIndent"/>
    <w:qFormat/>
    <w:rsid w:val="00627037"/>
    <w:pPr>
      <w:ind w:firstLine="0"/>
    </w:pPr>
    <w:rPr>
      <w:rFonts w:ascii="Calibri" w:hAnsi="Calibri"/>
      <w:sz w:val="20"/>
    </w:rPr>
  </w:style>
  <w:style w:type="paragraph" w:customStyle="1" w:styleId="body1CharCharCharCharCharCharCharChar">
    <w:name w:val="body 1 Char Char Char Char Char Char Char Char"/>
    <w:basedOn w:val="Normal"/>
    <w:autoRedefine/>
    <w:rsid w:val="004D04EA"/>
    <w:pPr>
      <w:numPr>
        <w:numId w:val="4"/>
      </w:numPr>
      <w:overflowPunct w:val="0"/>
      <w:spacing w:before="120"/>
    </w:pPr>
    <w:rPr>
      <w:rFonts w:ascii="Arial" w:eastAsia="MS Mincho" w:hAnsi="Arial"/>
      <w:sz w:val="24"/>
      <w:szCs w:val="24"/>
      <w:lang w:eastAsia="ja-JP" w:bidi="ar-SA"/>
    </w:rPr>
  </w:style>
  <w:style w:type="table" w:styleId="MediumGrid1-Accent1">
    <w:name w:val="Medium Grid 1 Accent 1"/>
    <w:basedOn w:val="TableNormal"/>
    <w:uiPriority w:val="67"/>
    <w:rsid w:val="001B146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List1-Accent1">
    <w:name w:val="Medium List 1 Accent 1"/>
    <w:basedOn w:val="TableNormal"/>
    <w:uiPriority w:val="65"/>
    <w:rsid w:val="006A3C32"/>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PlainTextChar">
    <w:name w:val="Plain Text Char"/>
    <w:link w:val="PlainText"/>
    <w:uiPriority w:val="99"/>
    <w:rsid w:val="008C3396"/>
    <w:rPr>
      <w:rFonts w:ascii="Courier New" w:hAnsi="Courier New" w:cs="Courier New"/>
      <w:lang w:val="en-US" w:eastAsia="en-US" w:bidi="en-US"/>
    </w:rPr>
  </w:style>
  <w:style w:type="paragraph" w:styleId="NormalWeb">
    <w:name w:val="Normal (Web)"/>
    <w:basedOn w:val="Normal"/>
    <w:uiPriority w:val="99"/>
    <w:unhideWhenUsed/>
    <w:rsid w:val="00512ED4"/>
    <w:pPr>
      <w:autoSpaceDE/>
      <w:autoSpaceDN/>
      <w:adjustRightInd/>
      <w:spacing w:before="100" w:beforeAutospacing="1" w:after="100" w:afterAutospacing="1" w:line="240" w:lineRule="auto"/>
      <w:ind w:left="0" w:firstLine="0"/>
      <w:jc w:val="left"/>
    </w:pPr>
    <w:rPr>
      <w:rFonts w:ascii="Times New Roman" w:hAnsi="Times New Roman"/>
      <w:sz w:val="24"/>
      <w:szCs w:val="24"/>
      <w:lang w:val="en-IN" w:eastAsia="en-IN" w:bidi="ar-SA"/>
    </w:rPr>
  </w:style>
  <w:style w:type="paragraph" w:customStyle="1" w:styleId="body20">
    <w:name w:val="body2"/>
    <w:basedOn w:val="Normal"/>
    <w:rsid w:val="00BF254E"/>
    <w:pPr>
      <w:overflowPunct w:val="0"/>
      <w:spacing w:line="240" w:lineRule="auto"/>
      <w:ind w:left="0" w:firstLine="720"/>
    </w:pPr>
    <w:rPr>
      <w:rFonts w:ascii="Arial" w:eastAsia="MS Mincho" w:hAnsi="Arial"/>
      <w:lang w:eastAsia="ja-JP" w:bidi="ar-SA"/>
    </w:rPr>
  </w:style>
  <w:style w:type="paragraph" w:customStyle="1" w:styleId="Text4">
    <w:name w:val="Text 4"/>
    <w:basedOn w:val="BodyText2"/>
    <w:rsid w:val="001D513B"/>
    <w:pPr>
      <w:autoSpaceDE/>
      <w:autoSpaceDN/>
      <w:adjustRightInd/>
      <w:spacing w:before="120"/>
      <w:ind w:left="720" w:firstLine="0"/>
    </w:pPr>
    <w:rPr>
      <w:rFonts w:ascii="Verdana" w:hAnsi="Verdana"/>
      <w:lang w:bidi="ar-SA"/>
    </w:rPr>
  </w:style>
  <w:style w:type="paragraph" w:customStyle="1" w:styleId="Text2">
    <w:name w:val="Text 2"/>
    <w:basedOn w:val="BodyText"/>
    <w:rsid w:val="001D513B"/>
    <w:pPr>
      <w:autoSpaceDE/>
      <w:autoSpaceDN/>
      <w:adjustRightInd/>
      <w:ind w:left="576" w:firstLine="0"/>
    </w:pPr>
    <w:rPr>
      <w:rFonts w:ascii="Verdana" w:hAnsi="Verdana"/>
      <w:lang w:bidi="ar-SA"/>
    </w:rPr>
  </w:style>
  <w:style w:type="character" w:customStyle="1" w:styleId="content">
    <w:name w:val="content"/>
    <w:basedOn w:val="DefaultParagraphFont"/>
    <w:rsid w:val="00CE21C0"/>
  </w:style>
  <w:style w:type="table" w:styleId="MediumShading1-Accent5">
    <w:name w:val="Medium Shading 1 Accent 5"/>
    <w:basedOn w:val="TableNormal"/>
    <w:uiPriority w:val="63"/>
    <w:rsid w:val="002F189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rsid w:val="00F32D32"/>
    <w:rPr>
      <w:sz w:val="16"/>
      <w:szCs w:val="16"/>
    </w:rPr>
  </w:style>
  <w:style w:type="paragraph" w:styleId="CommentSubject">
    <w:name w:val="annotation subject"/>
    <w:basedOn w:val="CommentText"/>
    <w:next w:val="CommentText"/>
    <w:link w:val="CommentSubjectChar"/>
    <w:rsid w:val="00F32D32"/>
    <w:pPr>
      <w:spacing w:line="240" w:lineRule="auto"/>
      <w:ind w:left="360"/>
    </w:pPr>
    <w:rPr>
      <w:b/>
      <w:bCs/>
      <w:lang w:val="en-US"/>
    </w:rPr>
  </w:style>
  <w:style w:type="character" w:customStyle="1" w:styleId="CommentTextChar">
    <w:name w:val="Comment Text Char"/>
    <w:basedOn w:val="DefaultParagraphFont"/>
    <w:link w:val="CommentText"/>
    <w:semiHidden/>
    <w:rsid w:val="00F32D32"/>
    <w:rPr>
      <w:lang w:val="en-GB" w:bidi="en-US"/>
    </w:rPr>
  </w:style>
  <w:style w:type="character" w:customStyle="1" w:styleId="CommentSubjectChar">
    <w:name w:val="Comment Subject Char"/>
    <w:basedOn w:val="CommentTextChar"/>
    <w:link w:val="CommentSubject"/>
    <w:rsid w:val="00F32D32"/>
    <w:rPr>
      <w:b/>
      <w:bCs/>
      <w:lang w:val="en-GB"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0270">
      <w:bodyDiv w:val="1"/>
      <w:marLeft w:val="0"/>
      <w:marRight w:val="0"/>
      <w:marTop w:val="0"/>
      <w:marBottom w:val="0"/>
      <w:divBdr>
        <w:top w:val="none" w:sz="0" w:space="0" w:color="auto"/>
        <w:left w:val="none" w:sz="0" w:space="0" w:color="auto"/>
        <w:bottom w:val="none" w:sz="0" w:space="0" w:color="auto"/>
        <w:right w:val="none" w:sz="0" w:space="0" w:color="auto"/>
      </w:divBdr>
      <w:divsChild>
        <w:div w:id="831680224">
          <w:marLeft w:val="576"/>
          <w:marRight w:val="0"/>
          <w:marTop w:val="80"/>
          <w:marBottom w:val="0"/>
          <w:divBdr>
            <w:top w:val="none" w:sz="0" w:space="0" w:color="auto"/>
            <w:left w:val="none" w:sz="0" w:space="0" w:color="auto"/>
            <w:bottom w:val="none" w:sz="0" w:space="0" w:color="auto"/>
            <w:right w:val="none" w:sz="0" w:space="0" w:color="auto"/>
          </w:divBdr>
        </w:div>
        <w:div w:id="1166676530">
          <w:marLeft w:val="576"/>
          <w:marRight w:val="0"/>
          <w:marTop w:val="80"/>
          <w:marBottom w:val="0"/>
          <w:divBdr>
            <w:top w:val="none" w:sz="0" w:space="0" w:color="auto"/>
            <w:left w:val="none" w:sz="0" w:space="0" w:color="auto"/>
            <w:bottom w:val="none" w:sz="0" w:space="0" w:color="auto"/>
            <w:right w:val="none" w:sz="0" w:space="0" w:color="auto"/>
          </w:divBdr>
        </w:div>
        <w:div w:id="1370960683">
          <w:marLeft w:val="576"/>
          <w:marRight w:val="0"/>
          <w:marTop w:val="80"/>
          <w:marBottom w:val="0"/>
          <w:divBdr>
            <w:top w:val="none" w:sz="0" w:space="0" w:color="auto"/>
            <w:left w:val="none" w:sz="0" w:space="0" w:color="auto"/>
            <w:bottom w:val="none" w:sz="0" w:space="0" w:color="auto"/>
            <w:right w:val="none" w:sz="0" w:space="0" w:color="auto"/>
          </w:divBdr>
        </w:div>
      </w:divsChild>
    </w:div>
    <w:div w:id="58597500">
      <w:bodyDiv w:val="1"/>
      <w:marLeft w:val="0"/>
      <w:marRight w:val="0"/>
      <w:marTop w:val="0"/>
      <w:marBottom w:val="0"/>
      <w:divBdr>
        <w:top w:val="none" w:sz="0" w:space="0" w:color="auto"/>
        <w:left w:val="none" w:sz="0" w:space="0" w:color="auto"/>
        <w:bottom w:val="none" w:sz="0" w:space="0" w:color="auto"/>
        <w:right w:val="none" w:sz="0" w:space="0" w:color="auto"/>
      </w:divBdr>
      <w:divsChild>
        <w:div w:id="1562251086">
          <w:marLeft w:val="1166"/>
          <w:marRight w:val="0"/>
          <w:marTop w:val="67"/>
          <w:marBottom w:val="0"/>
          <w:divBdr>
            <w:top w:val="none" w:sz="0" w:space="0" w:color="auto"/>
            <w:left w:val="none" w:sz="0" w:space="0" w:color="auto"/>
            <w:bottom w:val="none" w:sz="0" w:space="0" w:color="auto"/>
            <w:right w:val="none" w:sz="0" w:space="0" w:color="auto"/>
          </w:divBdr>
        </w:div>
        <w:div w:id="1570731697">
          <w:marLeft w:val="1166"/>
          <w:marRight w:val="0"/>
          <w:marTop w:val="67"/>
          <w:marBottom w:val="0"/>
          <w:divBdr>
            <w:top w:val="none" w:sz="0" w:space="0" w:color="auto"/>
            <w:left w:val="none" w:sz="0" w:space="0" w:color="auto"/>
            <w:bottom w:val="none" w:sz="0" w:space="0" w:color="auto"/>
            <w:right w:val="none" w:sz="0" w:space="0" w:color="auto"/>
          </w:divBdr>
        </w:div>
        <w:div w:id="1922175495">
          <w:marLeft w:val="1166"/>
          <w:marRight w:val="0"/>
          <w:marTop w:val="67"/>
          <w:marBottom w:val="0"/>
          <w:divBdr>
            <w:top w:val="none" w:sz="0" w:space="0" w:color="auto"/>
            <w:left w:val="none" w:sz="0" w:space="0" w:color="auto"/>
            <w:bottom w:val="none" w:sz="0" w:space="0" w:color="auto"/>
            <w:right w:val="none" w:sz="0" w:space="0" w:color="auto"/>
          </w:divBdr>
        </w:div>
      </w:divsChild>
    </w:div>
    <w:div w:id="161746398">
      <w:bodyDiv w:val="1"/>
      <w:marLeft w:val="0"/>
      <w:marRight w:val="0"/>
      <w:marTop w:val="0"/>
      <w:marBottom w:val="0"/>
      <w:divBdr>
        <w:top w:val="none" w:sz="0" w:space="0" w:color="auto"/>
        <w:left w:val="none" w:sz="0" w:space="0" w:color="auto"/>
        <w:bottom w:val="none" w:sz="0" w:space="0" w:color="auto"/>
        <w:right w:val="none" w:sz="0" w:space="0" w:color="auto"/>
      </w:divBdr>
      <w:divsChild>
        <w:div w:id="266931758">
          <w:marLeft w:val="0"/>
          <w:marRight w:val="0"/>
          <w:marTop w:val="0"/>
          <w:marBottom w:val="0"/>
          <w:divBdr>
            <w:top w:val="none" w:sz="0" w:space="0" w:color="auto"/>
            <w:left w:val="none" w:sz="0" w:space="0" w:color="auto"/>
            <w:bottom w:val="none" w:sz="0" w:space="0" w:color="auto"/>
            <w:right w:val="none" w:sz="0" w:space="0" w:color="auto"/>
          </w:divBdr>
          <w:divsChild>
            <w:div w:id="2105178344">
              <w:marLeft w:val="0"/>
              <w:marRight w:val="0"/>
              <w:marTop w:val="0"/>
              <w:marBottom w:val="0"/>
              <w:divBdr>
                <w:top w:val="none" w:sz="0" w:space="0" w:color="auto"/>
                <w:left w:val="none" w:sz="0" w:space="0" w:color="auto"/>
                <w:bottom w:val="none" w:sz="0" w:space="0" w:color="auto"/>
                <w:right w:val="none" w:sz="0" w:space="0" w:color="auto"/>
              </w:divBdr>
              <w:divsChild>
                <w:div w:id="1893074224">
                  <w:marLeft w:val="0"/>
                  <w:marRight w:val="0"/>
                  <w:marTop w:val="100"/>
                  <w:marBottom w:val="100"/>
                  <w:divBdr>
                    <w:top w:val="none" w:sz="0" w:space="0" w:color="auto"/>
                    <w:left w:val="none" w:sz="0" w:space="0" w:color="auto"/>
                    <w:bottom w:val="none" w:sz="0" w:space="0" w:color="auto"/>
                    <w:right w:val="none" w:sz="0" w:space="0" w:color="auto"/>
                  </w:divBdr>
                  <w:divsChild>
                    <w:div w:id="1632125699">
                      <w:marLeft w:val="0"/>
                      <w:marRight w:val="0"/>
                      <w:marTop w:val="0"/>
                      <w:marBottom w:val="0"/>
                      <w:divBdr>
                        <w:top w:val="none" w:sz="0" w:space="0" w:color="auto"/>
                        <w:left w:val="none" w:sz="0" w:space="0" w:color="auto"/>
                        <w:bottom w:val="none" w:sz="0" w:space="0" w:color="auto"/>
                        <w:right w:val="none" w:sz="0" w:space="0" w:color="auto"/>
                      </w:divBdr>
                      <w:divsChild>
                        <w:div w:id="816993932">
                          <w:marLeft w:val="0"/>
                          <w:marRight w:val="0"/>
                          <w:marTop w:val="0"/>
                          <w:marBottom w:val="0"/>
                          <w:divBdr>
                            <w:top w:val="none" w:sz="0" w:space="0" w:color="auto"/>
                            <w:left w:val="none" w:sz="0" w:space="0" w:color="auto"/>
                            <w:bottom w:val="none" w:sz="0" w:space="0" w:color="auto"/>
                            <w:right w:val="none" w:sz="0" w:space="0" w:color="auto"/>
                          </w:divBdr>
                          <w:divsChild>
                            <w:div w:id="159082858">
                              <w:marLeft w:val="0"/>
                              <w:marRight w:val="0"/>
                              <w:marTop w:val="0"/>
                              <w:marBottom w:val="0"/>
                              <w:divBdr>
                                <w:top w:val="none" w:sz="0" w:space="0" w:color="auto"/>
                                <w:left w:val="none" w:sz="0" w:space="0" w:color="auto"/>
                                <w:bottom w:val="none" w:sz="0" w:space="0" w:color="auto"/>
                                <w:right w:val="none" w:sz="0" w:space="0" w:color="auto"/>
                              </w:divBdr>
                              <w:divsChild>
                                <w:div w:id="1082262819">
                                  <w:marLeft w:val="0"/>
                                  <w:marRight w:val="0"/>
                                  <w:marTop w:val="0"/>
                                  <w:marBottom w:val="0"/>
                                  <w:divBdr>
                                    <w:top w:val="none" w:sz="0" w:space="0" w:color="auto"/>
                                    <w:left w:val="none" w:sz="0" w:space="0" w:color="auto"/>
                                    <w:bottom w:val="none" w:sz="0" w:space="0" w:color="auto"/>
                                    <w:right w:val="none" w:sz="0" w:space="0" w:color="auto"/>
                                  </w:divBdr>
                                  <w:divsChild>
                                    <w:div w:id="2056660773">
                                      <w:marLeft w:val="0"/>
                                      <w:marRight w:val="0"/>
                                      <w:marTop w:val="0"/>
                                      <w:marBottom w:val="0"/>
                                      <w:divBdr>
                                        <w:top w:val="none" w:sz="0" w:space="0" w:color="auto"/>
                                        <w:left w:val="none" w:sz="0" w:space="0" w:color="auto"/>
                                        <w:bottom w:val="none" w:sz="0" w:space="0" w:color="auto"/>
                                        <w:right w:val="none" w:sz="0" w:space="0" w:color="auto"/>
                                      </w:divBdr>
                                      <w:divsChild>
                                        <w:div w:id="11588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9901858">
      <w:bodyDiv w:val="1"/>
      <w:marLeft w:val="0"/>
      <w:marRight w:val="0"/>
      <w:marTop w:val="0"/>
      <w:marBottom w:val="0"/>
      <w:divBdr>
        <w:top w:val="none" w:sz="0" w:space="0" w:color="auto"/>
        <w:left w:val="none" w:sz="0" w:space="0" w:color="auto"/>
        <w:bottom w:val="none" w:sz="0" w:space="0" w:color="auto"/>
        <w:right w:val="none" w:sz="0" w:space="0" w:color="auto"/>
      </w:divBdr>
    </w:div>
    <w:div w:id="273709597">
      <w:bodyDiv w:val="1"/>
      <w:marLeft w:val="0"/>
      <w:marRight w:val="0"/>
      <w:marTop w:val="0"/>
      <w:marBottom w:val="0"/>
      <w:divBdr>
        <w:top w:val="none" w:sz="0" w:space="0" w:color="auto"/>
        <w:left w:val="none" w:sz="0" w:space="0" w:color="auto"/>
        <w:bottom w:val="none" w:sz="0" w:space="0" w:color="auto"/>
        <w:right w:val="none" w:sz="0" w:space="0" w:color="auto"/>
      </w:divBdr>
      <w:divsChild>
        <w:div w:id="1517891604">
          <w:marLeft w:val="576"/>
          <w:marRight w:val="0"/>
          <w:marTop w:val="80"/>
          <w:marBottom w:val="0"/>
          <w:divBdr>
            <w:top w:val="none" w:sz="0" w:space="0" w:color="auto"/>
            <w:left w:val="none" w:sz="0" w:space="0" w:color="auto"/>
            <w:bottom w:val="none" w:sz="0" w:space="0" w:color="auto"/>
            <w:right w:val="none" w:sz="0" w:space="0" w:color="auto"/>
          </w:divBdr>
        </w:div>
        <w:div w:id="412123100">
          <w:marLeft w:val="576"/>
          <w:marRight w:val="0"/>
          <w:marTop w:val="80"/>
          <w:marBottom w:val="0"/>
          <w:divBdr>
            <w:top w:val="none" w:sz="0" w:space="0" w:color="auto"/>
            <w:left w:val="none" w:sz="0" w:space="0" w:color="auto"/>
            <w:bottom w:val="none" w:sz="0" w:space="0" w:color="auto"/>
            <w:right w:val="none" w:sz="0" w:space="0" w:color="auto"/>
          </w:divBdr>
        </w:div>
        <w:div w:id="1243759053">
          <w:marLeft w:val="576"/>
          <w:marRight w:val="0"/>
          <w:marTop w:val="80"/>
          <w:marBottom w:val="0"/>
          <w:divBdr>
            <w:top w:val="none" w:sz="0" w:space="0" w:color="auto"/>
            <w:left w:val="none" w:sz="0" w:space="0" w:color="auto"/>
            <w:bottom w:val="none" w:sz="0" w:space="0" w:color="auto"/>
            <w:right w:val="none" w:sz="0" w:space="0" w:color="auto"/>
          </w:divBdr>
        </w:div>
        <w:div w:id="487670802">
          <w:marLeft w:val="576"/>
          <w:marRight w:val="0"/>
          <w:marTop w:val="80"/>
          <w:marBottom w:val="0"/>
          <w:divBdr>
            <w:top w:val="none" w:sz="0" w:space="0" w:color="auto"/>
            <w:left w:val="none" w:sz="0" w:space="0" w:color="auto"/>
            <w:bottom w:val="none" w:sz="0" w:space="0" w:color="auto"/>
            <w:right w:val="none" w:sz="0" w:space="0" w:color="auto"/>
          </w:divBdr>
        </w:div>
        <w:div w:id="1875924905">
          <w:marLeft w:val="576"/>
          <w:marRight w:val="0"/>
          <w:marTop w:val="80"/>
          <w:marBottom w:val="0"/>
          <w:divBdr>
            <w:top w:val="none" w:sz="0" w:space="0" w:color="auto"/>
            <w:left w:val="none" w:sz="0" w:space="0" w:color="auto"/>
            <w:bottom w:val="none" w:sz="0" w:space="0" w:color="auto"/>
            <w:right w:val="none" w:sz="0" w:space="0" w:color="auto"/>
          </w:divBdr>
        </w:div>
      </w:divsChild>
    </w:div>
    <w:div w:id="282854858">
      <w:bodyDiv w:val="1"/>
      <w:marLeft w:val="0"/>
      <w:marRight w:val="0"/>
      <w:marTop w:val="0"/>
      <w:marBottom w:val="0"/>
      <w:divBdr>
        <w:top w:val="none" w:sz="0" w:space="0" w:color="auto"/>
        <w:left w:val="none" w:sz="0" w:space="0" w:color="auto"/>
        <w:bottom w:val="none" w:sz="0" w:space="0" w:color="auto"/>
        <w:right w:val="none" w:sz="0" w:space="0" w:color="auto"/>
      </w:divBdr>
      <w:divsChild>
        <w:div w:id="189223131">
          <w:marLeft w:val="1166"/>
          <w:marRight w:val="0"/>
          <w:marTop w:val="77"/>
          <w:marBottom w:val="0"/>
          <w:divBdr>
            <w:top w:val="none" w:sz="0" w:space="0" w:color="auto"/>
            <w:left w:val="none" w:sz="0" w:space="0" w:color="auto"/>
            <w:bottom w:val="none" w:sz="0" w:space="0" w:color="auto"/>
            <w:right w:val="none" w:sz="0" w:space="0" w:color="auto"/>
          </w:divBdr>
        </w:div>
        <w:div w:id="406265836">
          <w:marLeft w:val="1166"/>
          <w:marRight w:val="0"/>
          <w:marTop w:val="77"/>
          <w:marBottom w:val="0"/>
          <w:divBdr>
            <w:top w:val="none" w:sz="0" w:space="0" w:color="auto"/>
            <w:left w:val="none" w:sz="0" w:space="0" w:color="auto"/>
            <w:bottom w:val="none" w:sz="0" w:space="0" w:color="auto"/>
            <w:right w:val="none" w:sz="0" w:space="0" w:color="auto"/>
          </w:divBdr>
        </w:div>
        <w:div w:id="694815327">
          <w:marLeft w:val="547"/>
          <w:marRight w:val="0"/>
          <w:marTop w:val="86"/>
          <w:marBottom w:val="0"/>
          <w:divBdr>
            <w:top w:val="none" w:sz="0" w:space="0" w:color="auto"/>
            <w:left w:val="none" w:sz="0" w:space="0" w:color="auto"/>
            <w:bottom w:val="none" w:sz="0" w:space="0" w:color="auto"/>
            <w:right w:val="none" w:sz="0" w:space="0" w:color="auto"/>
          </w:divBdr>
        </w:div>
        <w:div w:id="696810014">
          <w:marLeft w:val="547"/>
          <w:marRight w:val="0"/>
          <w:marTop w:val="86"/>
          <w:marBottom w:val="0"/>
          <w:divBdr>
            <w:top w:val="none" w:sz="0" w:space="0" w:color="auto"/>
            <w:left w:val="none" w:sz="0" w:space="0" w:color="auto"/>
            <w:bottom w:val="none" w:sz="0" w:space="0" w:color="auto"/>
            <w:right w:val="none" w:sz="0" w:space="0" w:color="auto"/>
          </w:divBdr>
        </w:div>
        <w:div w:id="923612404">
          <w:marLeft w:val="1166"/>
          <w:marRight w:val="0"/>
          <w:marTop w:val="77"/>
          <w:marBottom w:val="0"/>
          <w:divBdr>
            <w:top w:val="none" w:sz="0" w:space="0" w:color="auto"/>
            <w:left w:val="none" w:sz="0" w:space="0" w:color="auto"/>
            <w:bottom w:val="none" w:sz="0" w:space="0" w:color="auto"/>
            <w:right w:val="none" w:sz="0" w:space="0" w:color="auto"/>
          </w:divBdr>
        </w:div>
        <w:div w:id="1224367547">
          <w:marLeft w:val="1166"/>
          <w:marRight w:val="0"/>
          <w:marTop w:val="77"/>
          <w:marBottom w:val="0"/>
          <w:divBdr>
            <w:top w:val="none" w:sz="0" w:space="0" w:color="auto"/>
            <w:left w:val="none" w:sz="0" w:space="0" w:color="auto"/>
            <w:bottom w:val="none" w:sz="0" w:space="0" w:color="auto"/>
            <w:right w:val="none" w:sz="0" w:space="0" w:color="auto"/>
          </w:divBdr>
        </w:div>
        <w:div w:id="1257709328">
          <w:marLeft w:val="1166"/>
          <w:marRight w:val="0"/>
          <w:marTop w:val="77"/>
          <w:marBottom w:val="0"/>
          <w:divBdr>
            <w:top w:val="none" w:sz="0" w:space="0" w:color="auto"/>
            <w:left w:val="none" w:sz="0" w:space="0" w:color="auto"/>
            <w:bottom w:val="none" w:sz="0" w:space="0" w:color="auto"/>
            <w:right w:val="none" w:sz="0" w:space="0" w:color="auto"/>
          </w:divBdr>
        </w:div>
        <w:div w:id="1972399198">
          <w:marLeft w:val="1166"/>
          <w:marRight w:val="0"/>
          <w:marTop w:val="77"/>
          <w:marBottom w:val="0"/>
          <w:divBdr>
            <w:top w:val="none" w:sz="0" w:space="0" w:color="auto"/>
            <w:left w:val="none" w:sz="0" w:space="0" w:color="auto"/>
            <w:bottom w:val="none" w:sz="0" w:space="0" w:color="auto"/>
            <w:right w:val="none" w:sz="0" w:space="0" w:color="auto"/>
          </w:divBdr>
        </w:div>
        <w:div w:id="2074504546">
          <w:marLeft w:val="1166"/>
          <w:marRight w:val="0"/>
          <w:marTop w:val="77"/>
          <w:marBottom w:val="0"/>
          <w:divBdr>
            <w:top w:val="none" w:sz="0" w:space="0" w:color="auto"/>
            <w:left w:val="none" w:sz="0" w:space="0" w:color="auto"/>
            <w:bottom w:val="none" w:sz="0" w:space="0" w:color="auto"/>
            <w:right w:val="none" w:sz="0" w:space="0" w:color="auto"/>
          </w:divBdr>
        </w:div>
        <w:div w:id="2093504324">
          <w:marLeft w:val="1166"/>
          <w:marRight w:val="0"/>
          <w:marTop w:val="77"/>
          <w:marBottom w:val="0"/>
          <w:divBdr>
            <w:top w:val="none" w:sz="0" w:space="0" w:color="auto"/>
            <w:left w:val="none" w:sz="0" w:space="0" w:color="auto"/>
            <w:bottom w:val="none" w:sz="0" w:space="0" w:color="auto"/>
            <w:right w:val="none" w:sz="0" w:space="0" w:color="auto"/>
          </w:divBdr>
        </w:div>
      </w:divsChild>
    </w:div>
    <w:div w:id="323976566">
      <w:bodyDiv w:val="1"/>
      <w:marLeft w:val="0"/>
      <w:marRight w:val="0"/>
      <w:marTop w:val="0"/>
      <w:marBottom w:val="0"/>
      <w:divBdr>
        <w:top w:val="none" w:sz="0" w:space="0" w:color="auto"/>
        <w:left w:val="none" w:sz="0" w:space="0" w:color="auto"/>
        <w:bottom w:val="none" w:sz="0" w:space="0" w:color="auto"/>
        <w:right w:val="none" w:sz="0" w:space="0" w:color="auto"/>
      </w:divBdr>
    </w:div>
    <w:div w:id="617032084">
      <w:bodyDiv w:val="1"/>
      <w:marLeft w:val="0"/>
      <w:marRight w:val="0"/>
      <w:marTop w:val="0"/>
      <w:marBottom w:val="0"/>
      <w:divBdr>
        <w:top w:val="none" w:sz="0" w:space="0" w:color="auto"/>
        <w:left w:val="none" w:sz="0" w:space="0" w:color="auto"/>
        <w:bottom w:val="none" w:sz="0" w:space="0" w:color="auto"/>
        <w:right w:val="none" w:sz="0" w:space="0" w:color="auto"/>
      </w:divBdr>
    </w:div>
    <w:div w:id="618875522">
      <w:bodyDiv w:val="1"/>
      <w:marLeft w:val="0"/>
      <w:marRight w:val="0"/>
      <w:marTop w:val="0"/>
      <w:marBottom w:val="0"/>
      <w:divBdr>
        <w:top w:val="none" w:sz="0" w:space="0" w:color="auto"/>
        <w:left w:val="none" w:sz="0" w:space="0" w:color="auto"/>
        <w:bottom w:val="none" w:sz="0" w:space="0" w:color="auto"/>
        <w:right w:val="none" w:sz="0" w:space="0" w:color="auto"/>
      </w:divBdr>
      <w:divsChild>
        <w:div w:id="504856045">
          <w:marLeft w:val="576"/>
          <w:marRight w:val="0"/>
          <w:marTop w:val="80"/>
          <w:marBottom w:val="0"/>
          <w:divBdr>
            <w:top w:val="none" w:sz="0" w:space="0" w:color="auto"/>
            <w:left w:val="none" w:sz="0" w:space="0" w:color="auto"/>
            <w:bottom w:val="none" w:sz="0" w:space="0" w:color="auto"/>
            <w:right w:val="none" w:sz="0" w:space="0" w:color="auto"/>
          </w:divBdr>
        </w:div>
        <w:div w:id="1899977637">
          <w:marLeft w:val="576"/>
          <w:marRight w:val="0"/>
          <w:marTop w:val="80"/>
          <w:marBottom w:val="0"/>
          <w:divBdr>
            <w:top w:val="none" w:sz="0" w:space="0" w:color="auto"/>
            <w:left w:val="none" w:sz="0" w:space="0" w:color="auto"/>
            <w:bottom w:val="none" w:sz="0" w:space="0" w:color="auto"/>
            <w:right w:val="none" w:sz="0" w:space="0" w:color="auto"/>
          </w:divBdr>
        </w:div>
        <w:div w:id="511333213">
          <w:marLeft w:val="576"/>
          <w:marRight w:val="0"/>
          <w:marTop w:val="80"/>
          <w:marBottom w:val="0"/>
          <w:divBdr>
            <w:top w:val="none" w:sz="0" w:space="0" w:color="auto"/>
            <w:left w:val="none" w:sz="0" w:space="0" w:color="auto"/>
            <w:bottom w:val="none" w:sz="0" w:space="0" w:color="auto"/>
            <w:right w:val="none" w:sz="0" w:space="0" w:color="auto"/>
          </w:divBdr>
        </w:div>
      </w:divsChild>
    </w:div>
    <w:div w:id="748387439">
      <w:bodyDiv w:val="1"/>
      <w:marLeft w:val="0"/>
      <w:marRight w:val="0"/>
      <w:marTop w:val="0"/>
      <w:marBottom w:val="0"/>
      <w:divBdr>
        <w:top w:val="none" w:sz="0" w:space="0" w:color="auto"/>
        <w:left w:val="none" w:sz="0" w:space="0" w:color="auto"/>
        <w:bottom w:val="none" w:sz="0" w:space="0" w:color="auto"/>
        <w:right w:val="none" w:sz="0" w:space="0" w:color="auto"/>
      </w:divBdr>
      <w:divsChild>
        <w:div w:id="43452224">
          <w:marLeft w:val="1166"/>
          <w:marRight w:val="0"/>
          <w:marTop w:val="77"/>
          <w:marBottom w:val="0"/>
          <w:divBdr>
            <w:top w:val="none" w:sz="0" w:space="0" w:color="auto"/>
            <w:left w:val="none" w:sz="0" w:space="0" w:color="auto"/>
            <w:bottom w:val="none" w:sz="0" w:space="0" w:color="auto"/>
            <w:right w:val="none" w:sz="0" w:space="0" w:color="auto"/>
          </w:divBdr>
        </w:div>
        <w:div w:id="410348361">
          <w:marLeft w:val="1166"/>
          <w:marRight w:val="0"/>
          <w:marTop w:val="77"/>
          <w:marBottom w:val="0"/>
          <w:divBdr>
            <w:top w:val="none" w:sz="0" w:space="0" w:color="auto"/>
            <w:left w:val="none" w:sz="0" w:space="0" w:color="auto"/>
            <w:bottom w:val="none" w:sz="0" w:space="0" w:color="auto"/>
            <w:right w:val="none" w:sz="0" w:space="0" w:color="auto"/>
          </w:divBdr>
        </w:div>
        <w:div w:id="421996016">
          <w:marLeft w:val="547"/>
          <w:marRight w:val="0"/>
          <w:marTop w:val="86"/>
          <w:marBottom w:val="0"/>
          <w:divBdr>
            <w:top w:val="none" w:sz="0" w:space="0" w:color="auto"/>
            <w:left w:val="none" w:sz="0" w:space="0" w:color="auto"/>
            <w:bottom w:val="none" w:sz="0" w:space="0" w:color="auto"/>
            <w:right w:val="none" w:sz="0" w:space="0" w:color="auto"/>
          </w:divBdr>
        </w:div>
        <w:div w:id="892547772">
          <w:marLeft w:val="547"/>
          <w:marRight w:val="0"/>
          <w:marTop w:val="86"/>
          <w:marBottom w:val="0"/>
          <w:divBdr>
            <w:top w:val="none" w:sz="0" w:space="0" w:color="auto"/>
            <w:left w:val="none" w:sz="0" w:space="0" w:color="auto"/>
            <w:bottom w:val="none" w:sz="0" w:space="0" w:color="auto"/>
            <w:right w:val="none" w:sz="0" w:space="0" w:color="auto"/>
          </w:divBdr>
        </w:div>
        <w:div w:id="1047339614">
          <w:marLeft w:val="1166"/>
          <w:marRight w:val="0"/>
          <w:marTop w:val="77"/>
          <w:marBottom w:val="0"/>
          <w:divBdr>
            <w:top w:val="none" w:sz="0" w:space="0" w:color="auto"/>
            <w:left w:val="none" w:sz="0" w:space="0" w:color="auto"/>
            <w:bottom w:val="none" w:sz="0" w:space="0" w:color="auto"/>
            <w:right w:val="none" w:sz="0" w:space="0" w:color="auto"/>
          </w:divBdr>
        </w:div>
        <w:div w:id="1269192331">
          <w:marLeft w:val="1166"/>
          <w:marRight w:val="0"/>
          <w:marTop w:val="77"/>
          <w:marBottom w:val="0"/>
          <w:divBdr>
            <w:top w:val="none" w:sz="0" w:space="0" w:color="auto"/>
            <w:left w:val="none" w:sz="0" w:space="0" w:color="auto"/>
            <w:bottom w:val="none" w:sz="0" w:space="0" w:color="auto"/>
            <w:right w:val="none" w:sz="0" w:space="0" w:color="auto"/>
          </w:divBdr>
        </w:div>
        <w:div w:id="1435594366">
          <w:marLeft w:val="1166"/>
          <w:marRight w:val="0"/>
          <w:marTop w:val="77"/>
          <w:marBottom w:val="0"/>
          <w:divBdr>
            <w:top w:val="none" w:sz="0" w:space="0" w:color="auto"/>
            <w:left w:val="none" w:sz="0" w:space="0" w:color="auto"/>
            <w:bottom w:val="none" w:sz="0" w:space="0" w:color="auto"/>
            <w:right w:val="none" w:sz="0" w:space="0" w:color="auto"/>
          </w:divBdr>
        </w:div>
        <w:div w:id="1520393985">
          <w:marLeft w:val="1166"/>
          <w:marRight w:val="0"/>
          <w:marTop w:val="77"/>
          <w:marBottom w:val="0"/>
          <w:divBdr>
            <w:top w:val="none" w:sz="0" w:space="0" w:color="auto"/>
            <w:left w:val="none" w:sz="0" w:space="0" w:color="auto"/>
            <w:bottom w:val="none" w:sz="0" w:space="0" w:color="auto"/>
            <w:right w:val="none" w:sz="0" w:space="0" w:color="auto"/>
          </w:divBdr>
        </w:div>
        <w:div w:id="1813793719">
          <w:marLeft w:val="1166"/>
          <w:marRight w:val="0"/>
          <w:marTop w:val="77"/>
          <w:marBottom w:val="0"/>
          <w:divBdr>
            <w:top w:val="none" w:sz="0" w:space="0" w:color="auto"/>
            <w:left w:val="none" w:sz="0" w:space="0" w:color="auto"/>
            <w:bottom w:val="none" w:sz="0" w:space="0" w:color="auto"/>
            <w:right w:val="none" w:sz="0" w:space="0" w:color="auto"/>
          </w:divBdr>
        </w:div>
        <w:div w:id="2015112328">
          <w:marLeft w:val="1166"/>
          <w:marRight w:val="0"/>
          <w:marTop w:val="77"/>
          <w:marBottom w:val="0"/>
          <w:divBdr>
            <w:top w:val="none" w:sz="0" w:space="0" w:color="auto"/>
            <w:left w:val="none" w:sz="0" w:space="0" w:color="auto"/>
            <w:bottom w:val="none" w:sz="0" w:space="0" w:color="auto"/>
            <w:right w:val="none" w:sz="0" w:space="0" w:color="auto"/>
          </w:divBdr>
        </w:div>
      </w:divsChild>
    </w:div>
    <w:div w:id="748694011">
      <w:bodyDiv w:val="1"/>
      <w:marLeft w:val="0"/>
      <w:marRight w:val="0"/>
      <w:marTop w:val="0"/>
      <w:marBottom w:val="0"/>
      <w:divBdr>
        <w:top w:val="none" w:sz="0" w:space="0" w:color="auto"/>
        <w:left w:val="none" w:sz="0" w:space="0" w:color="auto"/>
        <w:bottom w:val="none" w:sz="0" w:space="0" w:color="auto"/>
        <w:right w:val="none" w:sz="0" w:space="0" w:color="auto"/>
      </w:divBdr>
    </w:div>
    <w:div w:id="811213527">
      <w:bodyDiv w:val="1"/>
      <w:marLeft w:val="0"/>
      <w:marRight w:val="0"/>
      <w:marTop w:val="0"/>
      <w:marBottom w:val="0"/>
      <w:divBdr>
        <w:top w:val="none" w:sz="0" w:space="0" w:color="auto"/>
        <w:left w:val="none" w:sz="0" w:space="0" w:color="auto"/>
        <w:bottom w:val="none" w:sz="0" w:space="0" w:color="auto"/>
        <w:right w:val="none" w:sz="0" w:space="0" w:color="auto"/>
      </w:divBdr>
    </w:div>
    <w:div w:id="820536282">
      <w:bodyDiv w:val="1"/>
      <w:marLeft w:val="0"/>
      <w:marRight w:val="0"/>
      <w:marTop w:val="0"/>
      <w:marBottom w:val="0"/>
      <w:divBdr>
        <w:top w:val="none" w:sz="0" w:space="0" w:color="auto"/>
        <w:left w:val="none" w:sz="0" w:space="0" w:color="auto"/>
        <w:bottom w:val="none" w:sz="0" w:space="0" w:color="auto"/>
        <w:right w:val="none" w:sz="0" w:space="0" w:color="auto"/>
      </w:divBdr>
      <w:divsChild>
        <w:div w:id="766191286">
          <w:marLeft w:val="576"/>
          <w:marRight w:val="0"/>
          <w:marTop w:val="80"/>
          <w:marBottom w:val="0"/>
          <w:divBdr>
            <w:top w:val="none" w:sz="0" w:space="0" w:color="auto"/>
            <w:left w:val="none" w:sz="0" w:space="0" w:color="auto"/>
            <w:bottom w:val="none" w:sz="0" w:space="0" w:color="auto"/>
            <w:right w:val="none" w:sz="0" w:space="0" w:color="auto"/>
          </w:divBdr>
        </w:div>
        <w:div w:id="1824732195">
          <w:marLeft w:val="1354"/>
          <w:marRight w:val="0"/>
          <w:marTop w:val="70"/>
          <w:marBottom w:val="0"/>
          <w:divBdr>
            <w:top w:val="none" w:sz="0" w:space="0" w:color="auto"/>
            <w:left w:val="none" w:sz="0" w:space="0" w:color="auto"/>
            <w:bottom w:val="none" w:sz="0" w:space="0" w:color="auto"/>
            <w:right w:val="none" w:sz="0" w:space="0" w:color="auto"/>
          </w:divBdr>
        </w:div>
        <w:div w:id="675887517">
          <w:marLeft w:val="1354"/>
          <w:marRight w:val="0"/>
          <w:marTop w:val="70"/>
          <w:marBottom w:val="0"/>
          <w:divBdr>
            <w:top w:val="none" w:sz="0" w:space="0" w:color="auto"/>
            <w:left w:val="none" w:sz="0" w:space="0" w:color="auto"/>
            <w:bottom w:val="none" w:sz="0" w:space="0" w:color="auto"/>
            <w:right w:val="none" w:sz="0" w:space="0" w:color="auto"/>
          </w:divBdr>
        </w:div>
        <w:div w:id="1647319324">
          <w:marLeft w:val="576"/>
          <w:marRight w:val="0"/>
          <w:marTop w:val="80"/>
          <w:marBottom w:val="0"/>
          <w:divBdr>
            <w:top w:val="none" w:sz="0" w:space="0" w:color="auto"/>
            <w:left w:val="none" w:sz="0" w:space="0" w:color="auto"/>
            <w:bottom w:val="none" w:sz="0" w:space="0" w:color="auto"/>
            <w:right w:val="none" w:sz="0" w:space="0" w:color="auto"/>
          </w:divBdr>
        </w:div>
        <w:div w:id="985356662">
          <w:marLeft w:val="979"/>
          <w:marRight w:val="0"/>
          <w:marTop w:val="65"/>
          <w:marBottom w:val="0"/>
          <w:divBdr>
            <w:top w:val="none" w:sz="0" w:space="0" w:color="auto"/>
            <w:left w:val="none" w:sz="0" w:space="0" w:color="auto"/>
            <w:bottom w:val="none" w:sz="0" w:space="0" w:color="auto"/>
            <w:right w:val="none" w:sz="0" w:space="0" w:color="auto"/>
          </w:divBdr>
        </w:div>
        <w:div w:id="1067999793">
          <w:marLeft w:val="979"/>
          <w:marRight w:val="0"/>
          <w:marTop w:val="65"/>
          <w:marBottom w:val="0"/>
          <w:divBdr>
            <w:top w:val="none" w:sz="0" w:space="0" w:color="auto"/>
            <w:left w:val="none" w:sz="0" w:space="0" w:color="auto"/>
            <w:bottom w:val="none" w:sz="0" w:space="0" w:color="auto"/>
            <w:right w:val="none" w:sz="0" w:space="0" w:color="auto"/>
          </w:divBdr>
        </w:div>
        <w:div w:id="965038345">
          <w:marLeft w:val="979"/>
          <w:marRight w:val="0"/>
          <w:marTop w:val="65"/>
          <w:marBottom w:val="0"/>
          <w:divBdr>
            <w:top w:val="none" w:sz="0" w:space="0" w:color="auto"/>
            <w:left w:val="none" w:sz="0" w:space="0" w:color="auto"/>
            <w:bottom w:val="none" w:sz="0" w:space="0" w:color="auto"/>
            <w:right w:val="none" w:sz="0" w:space="0" w:color="auto"/>
          </w:divBdr>
        </w:div>
        <w:div w:id="1570338670">
          <w:marLeft w:val="979"/>
          <w:marRight w:val="0"/>
          <w:marTop w:val="65"/>
          <w:marBottom w:val="0"/>
          <w:divBdr>
            <w:top w:val="none" w:sz="0" w:space="0" w:color="auto"/>
            <w:left w:val="none" w:sz="0" w:space="0" w:color="auto"/>
            <w:bottom w:val="none" w:sz="0" w:space="0" w:color="auto"/>
            <w:right w:val="none" w:sz="0" w:space="0" w:color="auto"/>
          </w:divBdr>
        </w:div>
        <w:div w:id="935671570">
          <w:marLeft w:val="979"/>
          <w:marRight w:val="0"/>
          <w:marTop w:val="65"/>
          <w:marBottom w:val="0"/>
          <w:divBdr>
            <w:top w:val="none" w:sz="0" w:space="0" w:color="auto"/>
            <w:left w:val="none" w:sz="0" w:space="0" w:color="auto"/>
            <w:bottom w:val="none" w:sz="0" w:space="0" w:color="auto"/>
            <w:right w:val="none" w:sz="0" w:space="0" w:color="auto"/>
          </w:divBdr>
        </w:div>
        <w:div w:id="60913794">
          <w:marLeft w:val="979"/>
          <w:marRight w:val="0"/>
          <w:marTop w:val="65"/>
          <w:marBottom w:val="0"/>
          <w:divBdr>
            <w:top w:val="none" w:sz="0" w:space="0" w:color="auto"/>
            <w:left w:val="none" w:sz="0" w:space="0" w:color="auto"/>
            <w:bottom w:val="none" w:sz="0" w:space="0" w:color="auto"/>
            <w:right w:val="none" w:sz="0" w:space="0" w:color="auto"/>
          </w:divBdr>
        </w:div>
      </w:divsChild>
    </w:div>
    <w:div w:id="834224336">
      <w:bodyDiv w:val="1"/>
      <w:marLeft w:val="0"/>
      <w:marRight w:val="0"/>
      <w:marTop w:val="0"/>
      <w:marBottom w:val="0"/>
      <w:divBdr>
        <w:top w:val="none" w:sz="0" w:space="0" w:color="auto"/>
        <w:left w:val="none" w:sz="0" w:space="0" w:color="auto"/>
        <w:bottom w:val="none" w:sz="0" w:space="0" w:color="auto"/>
        <w:right w:val="none" w:sz="0" w:space="0" w:color="auto"/>
      </w:divBdr>
    </w:div>
    <w:div w:id="863054444">
      <w:bodyDiv w:val="1"/>
      <w:marLeft w:val="0"/>
      <w:marRight w:val="0"/>
      <w:marTop w:val="0"/>
      <w:marBottom w:val="0"/>
      <w:divBdr>
        <w:top w:val="none" w:sz="0" w:space="0" w:color="auto"/>
        <w:left w:val="none" w:sz="0" w:space="0" w:color="auto"/>
        <w:bottom w:val="none" w:sz="0" w:space="0" w:color="auto"/>
        <w:right w:val="none" w:sz="0" w:space="0" w:color="auto"/>
      </w:divBdr>
    </w:div>
    <w:div w:id="868689086">
      <w:bodyDiv w:val="1"/>
      <w:marLeft w:val="0"/>
      <w:marRight w:val="0"/>
      <w:marTop w:val="0"/>
      <w:marBottom w:val="0"/>
      <w:divBdr>
        <w:top w:val="none" w:sz="0" w:space="0" w:color="auto"/>
        <w:left w:val="none" w:sz="0" w:space="0" w:color="auto"/>
        <w:bottom w:val="none" w:sz="0" w:space="0" w:color="auto"/>
        <w:right w:val="none" w:sz="0" w:space="0" w:color="auto"/>
      </w:divBdr>
    </w:div>
    <w:div w:id="872963747">
      <w:bodyDiv w:val="1"/>
      <w:marLeft w:val="0"/>
      <w:marRight w:val="0"/>
      <w:marTop w:val="0"/>
      <w:marBottom w:val="0"/>
      <w:divBdr>
        <w:top w:val="none" w:sz="0" w:space="0" w:color="auto"/>
        <w:left w:val="none" w:sz="0" w:space="0" w:color="auto"/>
        <w:bottom w:val="none" w:sz="0" w:space="0" w:color="auto"/>
        <w:right w:val="none" w:sz="0" w:space="0" w:color="auto"/>
      </w:divBdr>
    </w:div>
    <w:div w:id="901792690">
      <w:bodyDiv w:val="1"/>
      <w:marLeft w:val="0"/>
      <w:marRight w:val="0"/>
      <w:marTop w:val="0"/>
      <w:marBottom w:val="0"/>
      <w:divBdr>
        <w:top w:val="none" w:sz="0" w:space="0" w:color="auto"/>
        <w:left w:val="none" w:sz="0" w:space="0" w:color="auto"/>
        <w:bottom w:val="none" w:sz="0" w:space="0" w:color="auto"/>
        <w:right w:val="none" w:sz="0" w:space="0" w:color="auto"/>
      </w:divBdr>
      <w:divsChild>
        <w:div w:id="1145776687">
          <w:marLeft w:val="547"/>
          <w:marRight w:val="0"/>
          <w:marTop w:val="77"/>
          <w:marBottom w:val="0"/>
          <w:divBdr>
            <w:top w:val="none" w:sz="0" w:space="0" w:color="auto"/>
            <w:left w:val="none" w:sz="0" w:space="0" w:color="auto"/>
            <w:bottom w:val="none" w:sz="0" w:space="0" w:color="auto"/>
            <w:right w:val="none" w:sz="0" w:space="0" w:color="auto"/>
          </w:divBdr>
        </w:div>
        <w:div w:id="1378820991">
          <w:marLeft w:val="547"/>
          <w:marRight w:val="0"/>
          <w:marTop w:val="77"/>
          <w:marBottom w:val="0"/>
          <w:divBdr>
            <w:top w:val="none" w:sz="0" w:space="0" w:color="auto"/>
            <w:left w:val="none" w:sz="0" w:space="0" w:color="auto"/>
            <w:bottom w:val="none" w:sz="0" w:space="0" w:color="auto"/>
            <w:right w:val="none" w:sz="0" w:space="0" w:color="auto"/>
          </w:divBdr>
        </w:div>
        <w:div w:id="1394043753">
          <w:marLeft w:val="547"/>
          <w:marRight w:val="0"/>
          <w:marTop w:val="77"/>
          <w:marBottom w:val="0"/>
          <w:divBdr>
            <w:top w:val="none" w:sz="0" w:space="0" w:color="auto"/>
            <w:left w:val="none" w:sz="0" w:space="0" w:color="auto"/>
            <w:bottom w:val="none" w:sz="0" w:space="0" w:color="auto"/>
            <w:right w:val="none" w:sz="0" w:space="0" w:color="auto"/>
          </w:divBdr>
        </w:div>
        <w:div w:id="655498706">
          <w:marLeft w:val="547"/>
          <w:marRight w:val="0"/>
          <w:marTop w:val="77"/>
          <w:marBottom w:val="0"/>
          <w:divBdr>
            <w:top w:val="none" w:sz="0" w:space="0" w:color="auto"/>
            <w:left w:val="none" w:sz="0" w:space="0" w:color="auto"/>
            <w:bottom w:val="none" w:sz="0" w:space="0" w:color="auto"/>
            <w:right w:val="none" w:sz="0" w:space="0" w:color="auto"/>
          </w:divBdr>
        </w:div>
        <w:div w:id="1934581200">
          <w:marLeft w:val="547"/>
          <w:marRight w:val="0"/>
          <w:marTop w:val="77"/>
          <w:marBottom w:val="0"/>
          <w:divBdr>
            <w:top w:val="none" w:sz="0" w:space="0" w:color="auto"/>
            <w:left w:val="none" w:sz="0" w:space="0" w:color="auto"/>
            <w:bottom w:val="none" w:sz="0" w:space="0" w:color="auto"/>
            <w:right w:val="none" w:sz="0" w:space="0" w:color="auto"/>
          </w:divBdr>
        </w:div>
        <w:div w:id="1324697594">
          <w:marLeft w:val="547"/>
          <w:marRight w:val="0"/>
          <w:marTop w:val="77"/>
          <w:marBottom w:val="0"/>
          <w:divBdr>
            <w:top w:val="none" w:sz="0" w:space="0" w:color="auto"/>
            <w:left w:val="none" w:sz="0" w:space="0" w:color="auto"/>
            <w:bottom w:val="none" w:sz="0" w:space="0" w:color="auto"/>
            <w:right w:val="none" w:sz="0" w:space="0" w:color="auto"/>
          </w:divBdr>
        </w:div>
        <w:div w:id="347754371">
          <w:marLeft w:val="547"/>
          <w:marRight w:val="0"/>
          <w:marTop w:val="77"/>
          <w:marBottom w:val="0"/>
          <w:divBdr>
            <w:top w:val="none" w:sz="0" w:space="0" w:color="auto"/>
            <w:left w:val="none" w:sz="0" w:space="0" w:color="auto"/>
            <w:bottom w:val="none" w:sz="0" w:space="0" w:color="auto"/>
            <w:right w:val="none" w:sz="0" w:space="0" w:color="auto"/>
          </w:divBdr>
        </w:div>
        <w:div w:id="1759448643">
          <w:marLeft w:val="547"/>
          <w:marRight w:val="0"/>
          <w:marTop w:val="77"/>
          <w:marBottom w:val="0"/>
          <w:divBdr>
            <w:top w:val="none" w:sz="0" w:space="0" w:color="auto"/>
            <w:left w:val="none" w:sz="0" w:space="0" w:color="auto"/>
            <w:bottom w:val="none" w:sz="0" w:space="0" w:color="auto"/>
            <w:right w:val="none" w:sz="0" w:space="0" w:color="auto"/>
          </w:divBdr>
        </w:div>
      </w:divsChild>
    </w:div>
    <w:div w:id="908612563">
      <w:bodyDiv w:val="1"/>
      <w:marLeft w:val="0"/>
      <w:marRight w:val="0"/>
      <w:marTop w:val="0"/>
      <w:marBottom w:val="0"/>
      <w:divBdr>
        <w:top w:val="none" w:sz="0" w:space="0" w:color="auto"/>
        <w:left w:val="none" w:sz="0" w:space="0" w:color="auto"/>
        <w:bottom w:val="none" w:sz="0" w:space="0" w:color="auto"/>
        <w:right w:val="none" w:sz="0" w:space="0" w:color="auto"/>
      </w:divBdr>
      <w:divsChild>
        <w:div w:id="1414160949">
          <w:marLeft w:val="576"/>
          <w:marRight w:val="0"/>
          <w:marTop w:val="80"/>
          <w:marBottom w:val="0"/>
          <w:divBdr>
            <w:top w:val="none" w:sz="0" w:space="0" w:color="auto"/>
            <w:left w:val="none" w:sz="0" w:space="0" w:color="auto"/>
            <w:bottom w:val="none" w:sz="0" w:space="0" w:color="auto"/>
            <w:right w:val="none" w:sz="0" w:space="0" w:color="auto"/>
          </w:divBdr>
        </w:div>
        <w:div w:id="1200968070">
          <w:marLeft w:val="576"/>
          <w:marRight w:val="0"/>
          <w:marTop w:val="80"/>
          <w:marBottom w:val="0"/>
          <w:divBdr>
            <w:top w:val="none" w:sz="0" w:space="0" w:color="auto"/>
            <w:left w:val="none" w:sz="0" w:space="0" w:color="auto"/>
            <w:bottom w:val="none" w:sz="0" w:space="0" w:color="auto"/>
            <w:right w:val="none" w:sz="0" w:space="0" w:color="auto"/>
          </w:divBdr>
        </w:div>
        <w:div w:id="1637251419">
          <w:marLeft w:val="576"/>
          <w:marRight w:val="0"/>
          <w:marTop w:val="80"/>
          <w:marBottom w:val="0"/>
          <w:divBdr>
            <w:top w:val="none" w:sz="0" w:space="0" w:color="auto"/>
            <w:left w:val="none" w:sz="0" w:space="0" w:color="auto"/>
            <w:bottom w:val="none" w:sz="0" w:space="0" w:color="auto"/>
            <w:right w:val="none" w:sz="0" w:space="0" w:color="auto"/>
          </w:divBdr>
        </w:div>
      </w:divsChild>
    </w:div>
    <w:div w:id="944506615">
      <w:bodyDiv w:val="1"/>
      <w:marLeft w:val="0"/>
      <w:marRight w:val="0"/>
      <w:marTop w:val="0"/>
      <w:marBottom w:val="0"/>
      <w:divBdr>
        <w:top w:val="none" w:sz="0" w:space="0" w:color="auto"/>
        <w:left w:val="none" w:sz="0" w:space="0" w:color="auto"/>
        <w:bottom w:val="none" w:sz="0" w:space="0" w:color="auto"/>
        <w:right w:val="none" w:sz="0" w:space="0" w:color="auto"/>
      </w:divBdr>
    </w:div>
    <w:div w:id="949355619">
      <w:bodyDiv w:val="1"/>
      <w:marLeft w:val="0"/>
      <w:marRight w:val="0"/>
      <w:marTop w:val="0"/>
      <w:marBottom w:val="0"/>
      <w:divBdr>
        <w:top w:val="none" w:sz="0" w:space="0" w:color="auto"/>
        <w:left w:val="none" w:sz="0" w:space="0" w:color="auto"/>
        <w:bottom w:val="none" w:sz="0" w:space="0" w:color="auto"/>
        <w:right w:val="none" w:sz="0" w:space="0" w:color="auto"/>
      </w:divBdr>
      <w:divsChild>
        <w:div w:id="2030332074">
          <w:marLeft w:val="576"/>
          <w:marRight w:val="0"/>
          <w:marTop w:val="80"/>
          <w:marBottom w:val="0"/>
          <w:divBdr>
            <w:top w:val="none" w:sz="0" w:space="0" w:color="auto"/>
            <w:left w:val="none" w:sz="0" w:space="0" w:color="auto"/>
            <w:bottom w:val="none" w:sz="0" w:space="0" w:color="auto"/>
            <w:right w:val="none" w:sz="0" w:space="0" w:color="auto"/>
          </w:divBdr>
        </w:div>
        <w:div w:id="1760758956">
          <w:marLeft w:val="576"/>
          <w:marRight w:val="0"/>
          <w:marTop w:val="80"/>
          <w:marBottom w:val="0"/>
          <w:divBdr>
            <w:top w:val="none" w:sz="0" w:space="0" w:color="auto"/>
            <w:left w:val="none" w:sz="0" w:space="0" w:color="auto"/>
            <w:bottom w:val="none" w:sz="0" w:space="0" w:color="auto"/>
            <w:right w:val="none" w:sz="0" w:space="0" w:color="auto"/>
          </w:divBdr>
        </w:div>
      </w:divsChild>
    </w:div>
    <w:div w:id="990712319">
      <w:bodyDiv w:val="1"/>
      <w:marLeft w:val="0"/>
      <w:marRight w:val="0"/>
      <w:marTop w:val="0"/>
      <w:marBottom w:val="0"/>
      <w:divBdr>
        <w:top w:val="none" w:sz="0" w:space="0" w:color="auto"/>
        <w:left w:val="none" w:sz="0" w:space="0" w:color="auto"/>
        <w:bottom w:val="none" w:sz="0" w:space="0" w:color="auto"/>
        <w:right w:val="none" w:sz="0" w:space="0" w:color="auto"/>
      </w:divBdr>
      <w:divsChild>
        <w:div w:id="1714422470">
          <w:marLeft w:val="547"/>
          <w:marRight w:val="0"/>
          <w:marTop w:val="65"/>
          <w:marBottom w:val="0"/>
          <w:divBdr>
            <w:top w:val="none" w:sz="0" w:space="0" w:color="auto"/>
            <w:left w:val="none" w:sz="0" w:space="0" w:color="auto"/>
            <w:bottom w:val="none" w:sz="0" w:space="0" w:color="auto"/>
            <w:right w:val="none" w:sz="0" w:space="0" w:color="auto"/>
          </w:divBdr>
        </w:div>
        <w:div w:id="474879821">
          <w:marLeft w:val="547"/>
          <w:marRight w:val="0"/>
          <w:marTop w:val="65"/>
          <w:marBottom w:val="0"/>
          <w:divBdr>
            <w:top w:val="none" w:sz="0" w:space="0" w:color="auto"/>
            <w:left w:val="none" w:sz="0" w:space="0" w:color="auto"/>
            <w:bottom w:val="none" w:sz="0" w:space="0" w:color="auto"/>
            <w:right w:val="none" w:sz="0" w:space="0" w:color="auto"/>
          </w:divBdr>
        </w:div>
        <w:div w:id="346565286">
          <w:marLeft w:val="547"/>
          <w:marRight w:val="0"/>
          <w:marTop w:val="65"/>
          <w:marBottom w:val="0"/>
          <w:divBdr>
            <w:top w:val="none" w:sz="0" w:space="0" w:color="auto"/>
            <w:left w:val="none" w:sz="0" w:space="0" w:color="auto"/>
            <w:bottom w:val="none" w:sz="0" w:space="0" w:color="auto"/>
            <w:right w:val="none" w:sz="0" w:space="0" w:color="auto"/>
          </w:divBdr>
        </w:div>
      </w:divsChild>
    </w:div>
    <w:div w:id="994649162">
      <w:bodyDiv w:val="1"/>
      <w:marLeft w:val="0"/>
      <w:marRight w:val="0"/>
      <w:marTop w:val="0"/>
      <w:marBottom w:val="0"/>
      <w:divBdr>
        <w:top w:val="none" w:sz="0" w:space="0" w:color="auto"/>
        <w:left w:val="none" w:sz="0" w:space="0" w:color="auto"/>
        <w:bottom w:val="none" w:sz="0" w:space="0" w:color="auto"/>
        <w:right w:val="none" w:sz="0" w:space="0" w:color="auto"/>
      </w:divBdr>
    </w:div>
    <w:div w:id="1034306187">
      <w:bodyDiv w:val="1"/>
      <w:marLeft w:val="0"/>
      <w:marRight w:val="0"/>
      <w:marTop w:val="0"/>
      <w:marBottom w:val="0"/>
      <w:divBdr>
        <w:top w:val="none" w:sz="0" w:space="0" w:color="auto"/>
        <w:left w:val="none" w:sz="0" w:space="0" w:color="auto"/>
        <w:bottom w:val="none" w:sz="0" w:space="0" w:color="auto"/>
        <w:right w:val="none" w:sz="0" w:space="0" w:color="auto"/>
      </w:divBdr>
      <w:divsChild>
        <w:div w:id="1728336591">
          <w:marLeft w:val="576"/>
          <w:marRight w:val="0"/>
          <w:marTop w:val="80"/>
          <w:marBottom w:val="0"/>
          <w:divBdr>
            <w:top w:val="none" w:sz="0" w:space="0" w:color="auto"/>
            <w:left w:val="none" w:sz="0" w:space="0" w:color="auto"/>
            <w:bottom w:val="none" w:sz="0" w:space="0" w:color="auto"/>
            <w:right w:val="none" w:sz="0" w:space="0" w:color="auto"/>
          </w:divBdr>
        </w:div>
        <w:div w:id="2114586654">
          <w:marLeft w:val="576"/>
          <w:marRight w:val="0"/>
          <w:marTop w:val="80"/>
          <w:marBottom w:val="0"/>
          <w:divBdr>
            <w:top w:val="none" w:sz="0" w:space="0" w:color="auto"/>
            <w:left w:val="none" w:sz="0" w:space="0" w:color="auto"/>
            <w:bottom w:val="none" w:sz="0" w:space="0" w:color="auto"/>
            <w:right w:val="none" w:sz="0" w:space="0" w:color="auto"/>
          </w:divBdr>
        </w:div>
        <w:div w:id="1530291388">
          <w:marLeft w:val="576"/>
          <w:marRight w:val="0"/>
          <w:marTop w:val="80"/>
          <w:marBottom w:val="0"/>
          <w:divBdr>
            <w:top w:val="none" w:sz="0" w:space="0" w:color="auto"/>
            <w:left w:val="none" w:sz="0" w:space="0" w:color="auto"/>
            <w:bottom w:val="none" w:sz="0" w:space="0" w:color="auto"/>
            <w:right w:val="none" w:sz="0" w:space="0" w:color="auto"/>
          </w:divBdr>
        </w:div>
        <w:div w:id="1606233253">
          <w:marLeft w:val="576"/>
          <w:marRight w:val="0"/>
          <w:marTop w:val="80"/>
          <w:marBottom w:val="0"/>
          <w:divBdr>
            <w:top w:val="none" w:sz="0" w:space="0" w:color="auto"/>
            <w:left w:val="none" w:sz="0" w:space="0" w:color="auto"/>
            <w:bottom w:val="none" w:sz="0" w:space="0" w:color="auto"/>
            <w:right w:val="none" w:sz="0" w:space="0" w:color="auto"/>
          </w:divBdr>
        </w:div>
      </w:divsChild>
    </w:div>
    <w:div w:id="1057900065">
      <w:bodyDiv w:val="1"/>
      <w:marLeft w:val="0"/>
      <w:marRight w:val="0"/>
      <w:marTop w:val="0"/>
      <w:marBottom w:val="0"/>
      <w:divBdr>
        <w:top w:val="none" w:sz="0" w:space="0" w:color="auto"/>
        <w:left w:val="none" w:sz="0" w:space="0" w:color="auto"/>
        <w:bottom w:val="none" w:sz="0" w:space="0" w:color="auto"/>
        <w:right w:val="none" w:sz="0" w:space="0" w:color="auto"/>
      </w:divBdr>
      <w:divsChild>
        <w:div w:id="93551081">
          <w:marLeft w:val="547"/>
          <w:marRight w:val="0"/>
          <w:marTop w:val="77"/>
          <w:marBottom w:val="0"/>
          <w:divBdr>
            <w:top w:val="none" w:sz="0" w:space="0" w:color="auto"/>
            <w:left w:val="none" w:sz="0" w:space="0" w:color="auto"/>
            <w:bottom w:val="none" w:sz="0" w:space="0" w:color="auto"/>
            <w:right w:val="none" w:sz="0" w:space="0" w:color="auto"/>
          </w:divBdr>
        </w:div>
        <w:div w:id="177742587">
          <w:marLeft w:val="547"/>
          <w:marRight w:val="0"/>
          <w:marTop w:val="77"/>
          <w:marBottom w:val="0"/>
          <w:divBdr>
            <w:top w:val="none" w:sz="0" w:space="0" w:color="auto"/>
            <w:left w:val="none" w:sz="0" w:space="0" w:color="auto"/>
            <w:bottom w:val="none" w:sz="0" w:space="0" w:color="auto"/>
            <w:right w:val="none" w:sz="0" w:space="0" w:color="auto"/>
          </w:divBdr>
        </w:div>
        <w:div w:id="219754982">
          <w:marLeft w:val="547"/>
          <w:marRight w:val="0"/>
          <w:marTop w:val="77"/>
          <w:marBottom w:val="0"/>
          <w:divBdr>
            <w:top w:val="none" w:sz="0" w:space="0" w:color="auto"/>
            <w:left w:val="none" w:sz="0" w:space="0" w:color="auto"/>
            <w:bottom w:val="none" w:sz="0" w:space="0" w:color="auto"/>
            <w:right w:val="none" w:sz="0" w:space="0" w:color="auto"/>
          </w:divBdr>
        </w:div>
        <w:div w:id="325322494">
          <w:marLeft w:val="547"/>
          <w:marRight w:val="0"/>
          <w:marTop w:val="77"/>
          <w:marBottom w:val="0"/>
          <w:divBdr>
            <w:top w:val="none" w:sz="0" w:space="0" w:color="auto"/>
            <w:left w:val="none" w:sz="0" w:space="0" w:color="auto"/>
            <w:bottom w:val="none" w:sz="0" w:space="0" w:color="auto"/>
            <w:right w:val="none" w:sz="0" w:space="0" w:color="auto"/>
          </w:divBdr>
        </w:div>
        <w:div w:id="1137841131">
          <w:marLeft w:val="547"/>
          <w:marRight w:val="0"/>
          <w:marTop w:val="77"/>
          <w:marBottom w:val="0"/>
          <w:divBdr>
            <w:top w:val="none" w:sz="0" w:space="0" w:color="auto"/>
            <w:left w:val="none" w:sz="0" w:space="0" w:color="auto"/>
            <w:bottom w:val="none" w:sz="0" w:space="0" w:color="auto"/>
            <w:right w:val="none" w:sz="0" w:space="0" w:color="auto"/>
          </w:divBdr>
        </w:div>
        <w:div w:id="1434277383">
          <w:marLeft w:val="547"/>
          <w:marRight w:val="0"/>
          <w:marTop w:val="77"/>
          <w:marBottom w:val="0"/>
          <w:divBdr>
            <w:top w:val="none" w:sz="0" w:space="0" w:color="auto"/>
            <w:left w:val="none" w:sz="0" w:space="0" w:color="auto"/>
            <w:bottom w:val="none" w:sz="0" w:space="0" w:color="auto"/>
            <w:right w:val="none" w:sz="0" w:space="0" w:color="auto"/>
          </w:divBdr>
        </w:div>
        <w:div w:id="1998536151">
          <w:marLeft w:val="547"/>
          <w:marRight w:val="0"/>
          <w:marTop w:val="77"/>
          <w:marBottom w:val="0"/>
          <w:divBdr>
            <w:top w:val="none" w:sz="0" w:space="0" w:color="auto"/>
            <w:left w:val="none" w:sz="0" w:space="0" w:color="auto"/>
            <w:bottom w:val="none" w:sz="0" w:space="0" w:color="auto"/>
            <w:right w:val="none" w:sz="0" w:space="0" w:color="auto"/>
          </w:divBdr>
        </w:div>
        <w:div w:id="2095777408">
          <w:marLeft w:val="547"/>
          <w:marRight w:val="0"/>
          <w:marTop w:val="77"/>
          <w:marBottom w:val="0"/>
          <w:divBdr>
            <w:top w:val="none" w:sz="0" w:space="0" w:color="auto"/>
            <w:left w:val="none" w:sz="0" w:space="0" w:color="auto"/>
            <w:bottom w:val="none" w:sz="0" w:space="0" w:color="auto"/>
            <w:right w:val="none" w:sz="0" w:space="0" w:color="auto"/>
          </w:divBdr>
        </w:div>
      </w:divsChild>
    </w:div>
    <w:div w:id="1067873107">
      <w:bodyDiv w:val="1"/>
      <w:marLeft w:val="0"/>
      <w:marRight w:val="0"/>
      <w:marTop w:val="0"/>
      <w:marBottom w:val="0"/>
      <w:divBdr>
        <w:top w:val="none" w:sz="0" w:space="0" w:color="auto"/>
        <w:left w:val="none" w:sz="0" w:space="0" w:color="auto"/>
        <w:bottom w:val="none" w:sz="0" w:space="0" w:color="auto"/>
        <w:right w:val="none" w:sz="0" w:space="0" w:color="auto"/>
      </w:divBdr>
    </w:div>
    <w:div w:id="1072046216">
      <w:bodyDiv w:val="1"/>
      <w:marLeft w:val="0"/>
      <w:marRight w:val="0"/>
      <w:marTop w:val="0"/>
      <w:marBottom w:val="0"/>
      <w:divBdr>
        <w:top w:val="none" w:sz="0" w:space="0" w:color="auto"/>
        <w:left w:val="none" w:sz="0" w:space="0" w:color="auto"/>
        <w:bottom w:val="none" w:sz="0" w:space="0" w:color="auto"/>
        <w:right w:val="none" w:sz="0" w:space="0" w:color="auto"/>
      </w:divBdr>
      <w:divsChild>
        <w:div w:id="1950813951">
          <w:marLeft w:val="720"/>
          <w:marRight w:val="0"/>
          <w:marTop w:val="80"/>
          <w:marBottom w:val="0"/>
          <w:divBdr>
            <w:top w:val="none" w:sz="0" w:space="0" w:color="auto"/>
            <w:left w:val="none" w:sz="0" w:space="0" w:color="auto"/>
            <w:bottom w:val="none" w:sz="0" w:space="0" w:color="auto"/>
            <w:right w:val="none" w:sz="0" w:space="0" w:color="auto"/>
          </w:divBdr>
        </w:div>
        <w:div w:id="1787112942">
          <w:marLeft w:val="720"/>
          <w:marRight w:val="0"/>
          <w:marTop w:val="80"/>
          <w:marBottom w:val="0"/>
          <w:divBdr>
            <w:top w:val="none" w:sz="0" w:space="0" w:color="auto"/>
            <w:left w:val="none" w:sz="0" w:space="0" w:color="auto"/>
            <w:bottom w:val="none" w:sz="0" w:space="0" w:color="auto"/>
            <w:right w:val="none" w:sz="0" w:space="0" w:color="auto"/>
          </w:divBdr>
        </w:div>
        <w:div w:id="1152255845">
          <w:marLeft w:val="720"/>
          <w:marRight w:val="0"/>
          <w:marTop w:val="80"/>
          <w:marBottom w:val="0"/>
          <w:divBdr>
            <w:top w:val="none" w:sz="0" w:space="0" w:color="auto"/>
            <w:left w:val="none" w:sz="0" w:space="0" w:color="auto"/>
            <w:bottom w:val="none" w:sz="0" w:space="0" w:color="auto"/>
            <w:right w:val="none" w:sz="0" w:space="0" w:color="auto"/>
          </w:divBdr>
        </w:div>
      </w:divsChild>
    </w:div>
    <w:div w:id="1108431089">
      <w:bodyDiv w:val="1"/>
      <w:marLeft w:val="0"/>
      <w:marRight w:val="0"/>
      <w:marTop w:val="0"/>
      <w:marBottom w:val="0"/>
      <w:divBdr>
        <w:top w:val="none" w:sz="0" w:space="0" w:color="auto"/>
        <w:left w:val="none" w:sz="0" w:space="0" w:color="auto"/>
        <w:bottom w:val="none" w:sz="0" w:space="0" w:color="auto"/>
        <w:right w:val="none" w:sz="0" w:space="0" w:color="auto"/>
      </w:divBdr>
      <w:divsChild>
        <w:div w:id="1299528616">
          <w:marLeft w:val="0"/>
          <w:marRight w:val="0"/>
          <w:marTop w:val="0"/>
          <w:marBottom w:val="0"/>
          <w:divBdr>
            <w:top w:val="none" w:sz="0" w:space="0" w:color="auto"/>
            <w:left w:val="none" w:sz="0" w:space="0" w:color="auto"/>
            <w:bottom w:val="none" w:sz="0" w:space="0" w:color="auto"/>
            <w:right w:val="none" w:sz="0" w:space="0" w:color="auto"/>
          </w:divBdr>
          <w:divsChild>
            <w:div w:id="17293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3602">
      <w:bodyDiv w:val="1"/>
      <w:marLeft w:val="0"/>
      <w:marRight w:val="0"/>
      <w:marTop w:val="0"/>
      <w:marBottom w:val="0"/>
      <w:divBdr>
        <w:top w:val="none" w:sz="0" w:space="0" w:color="auto"/>
        <w:left w:val="none" w:sz="0" w:space="0" w:color="auto"/>
        <w:bottom w:val="none" w:sz="0" w:space="0" w:color="auto"/>
        <w:right w:val="none" w:sz="0" w:space="0" w:color="auto"/>
      </w:divBdr>
      <w:divsChild>
        <w:div w:id="1528562844">
          <w:marLeft w:val="576"/>
          <w:marRight w:val="0"/>
          <w:marTop w:val="80"/>
          <w:marBottom w:val="0"/>
          <w:divBdr>
            <w:top w:val="none" w:sz="0" w:space="0" w:color="auto"/>
            <w:left w:val="none" w:sz="0" w:space="0" w:color="auto"/>
            <w:bottom w:val="none" w:sz="0" w:space="0" w:color="auto"/>
            <w:right w:val="none" w:sz="0" w:space="0" w:color="auto"/>
          </w:divBdr>
        </w:div>
        <w:div w:id="1141843938">
          <w:marLeft w:val="576"/>
          <w:marRight w:val="0"/>
          <w:marTop w:val="80"/>
          <w:marBottom w:val="0"/>
          <w:divBdr>
            <w:top w:val="none" w:sz="0" w:space="0" w:color="auto"/>
            <w:left w:val="none" w:sz="0" w:space="0" w:color="auto"/>
            <w:bottom w:val="none" w:sz="0" w:space="0" w:color="auto"/>
            <w:right w:val="none" w:sz="0" w:space="0" w:color="auto"/>
          </w:divBdr>
        </w:div>
        <w:div w:id="736323033">
          <w:marLeft w:val="576"/>
          <w:marRight w:val="0"/>
          <w:marTop w:val="80"/>
          <w:marBottom w:val="0"/>
          <w:divBdr>
            <w:top w:val="none" w:sz="0" w:space="0" w:color="auto"/>
            <w:left w:val="none" w:sz="0" w:space="0" w:color="auto"/>
            <w:bottom w:val="none" w:sz="0" w:space="0" w:color="auto"/>
            <w:right w:val="none" w:sz="0" w:space="0" w:color="auto"/>
          </w:divBdr>
        </w:div>
        <w:div w:id="1357080667">
          <w:marLeft w:val="979"/>
          <w:marRight w:val="0"/>
          <w:marTop w:val="65"/>
          <w:marBottom w:val="0"/>
          <w:divBdr>
            <w:top w:val="none" w:sz="0" w:space="0" w:color="auto"/>
            <w:left w:val="none" w:sz="0" w:space="0" w:color="auto"/>
            <w:bottom w:val="none" w:sz="0" w:space="0" w:color="auto"/>
            <w:right w:val="none" w:sz="0" w:space="0" w:color="auto"/>
          </w:divBdr>
        </w:div>
        <w:div w:id="663750648">
          <w:marLeft w:val="979"/>
          <w:marRight w:val="0"/>
          <w:marTop w:val="65"/>
          <w:marBottom w:val="0"/>
          <w:divBdr>
            <w:top w:val="none" w:sz="0" w:space="0" w:color="auto"/>
            <w:left w:val="none" w:sz="0" w:space="0" w:color="auto"/>
            <w:bottom w:val="none" w:sz="0" w:space="0" w:color="auto"/>
            <w:right w:val="none" w:sz="0" w:space="0" w:color="auto"/>
          </w:divBdr>
        </w:div>
        <w:div w:id="1650209032">
          <w:marLeft w:val="979"/>
          <w:marRight w:val="0"/>
          <w:marTop w:val="65"/>
          <w:marBottom w:val="0"/>
          <w:divBdr>
            <w:top w:val="none" w:sz="0" w:space="0" w:color="auto"/>
            <w:left w:val="none" w:sz="0" w:space="0" w:color="auto"/>
            <w:bottom w:val="none" w:sz="0" w:space="0" w:color="auto"/>
            <w:right w:val="none" w:sz="0" w:space="0" w:color="auto"/>
          </w:divBdr>
        </w:div>
        <w:div w:id="2111732702">
          <w:marLeft w:val="979"/>
          <w:marRight w:val="0"/>
          <w:marTop w:val="65"/>
          <w:marBottom w:val="0"/>
          <w:divBdr>
            <w:top w:val="none" w:sz="0" w:space="0" w:color="auto"/>
            <w:left w:val="none" w:sz="0" w:space="0" w:color="auto"/>
            <w:bottom w:val="none" w:sz="0" w:space="0" w:color="auto"/>
            <w:right w:val="none" w:sz="0" w:space="0" w:color="auto"/>
          </w:divBdr>
        </w:div>
        <w:div w:id="338429354">
          <w:marLeft w:val="979"/>
          <w:marRight w:val="0"/>
          <w:marTop w:val="65"/>
          <w:marBottom w:val="0"/>
          <w:divBdr>
            <w:top w:val="none" w:sz="0" w:space="0" w:color="auto"/>
            <w:left w:val="none" w:sz="0" w:space="0" w:color="auto"/>
            <w:bottom w:val="none" w:sz="0" w:space="0" w:color="auto"/>
            <w:right w:val="none" w:sz="0" w:space="0" w:color="auto"/>
          </w:divBdr>
        </w:div>
      </w:divsChild>
    </w:div>
    <w:div w:id="1342930249">
      <w:bodyDiv w:val="1"/>
      <w:marLeft w:val="0"/>
      <w:marRight w:val="0"/>
      <w:marTop w:val="0"/>
      <w:marBottom w:val="0"/>
      <w:divBdr>
        <w:top w:val="none" w:sz="0" w:space="0" w:color="auto"/>
        <w:left w:val="none" w:sz="0" w:space="0" w:color="auto"/>
        <w:bottom w:val="none" w:sz="0" w:space="0" w:color="auto"/>
        <w:right w:val="none" w:sz="0" w:space="0" w:color="auto"/>
      </w:divBdr>
      <w:divsChild>
        <w:div w:id="222330385">
          <w:marLeft w:val="547"/>
          <w:marRight w:val="0"/>
          <w:marTop w:val="115"/>
          <w:marBottom w:val="0"/>
          <w:divBdr>
            <w:top w:val="none" w:sz="0" w:space="0" w:color="auto"/>
            <w:left w:val="none" w:sz="0" w:space="0" w:color="auto"/>
            <w:bottom w:val="none" w:sz="0" w:space="0" w:color="auto"/>
            <w:right w:val="none" w:sz="0" w:space="0" w:color="auto"/>
          </w:divBdr>
        </w:div>
        <w:div w:id="974290091">
          <w:marLeft w:val="547"/>
          <w:marRight w:val="0"/>
          <w:marTop w:val="115"/>
          <w:marBottom w:val="0"/>
          <w:divBdr>
            <w:top w:val="none" w:sz="0" w:space="0" w:color="auto"/>
            <w:left w:val="none" w:sz="0" w:space="0" w:color="auto"/>
            <w:bottom w:val="none" w:sz="0" w:space="0" w:color="auto"/>
            <w:right w:val="none" w:sz="0" w:space="0" w:color="auto"/>
          </w:divBdr>
        </w:div>
        <w:div w:id="923416782">
          <w:marLeft w:val="547"/>
          <w:marRight w:val="0"/>
          <w:marTop w:val="115"/>
          <w:marBottom w:val="0"/>
          <w:divBdr>
            <w:top w:val="none" w:sz="0" w:space="0" w:color="auto"/>
            <w:left w:val="none" w:sz="0" w:space="0" w:color="auto"/>
            <w:bottom w:val="none" w:sz="0" w:space="0" w:color="auto"/>
            <w:right w:val="none" w:sz="0" w:space="0" w:color="auto"/>
          </w:divBdr>
        </w:div>
        <w:div w:id="1574049916">
          <w:marLeft w:val="547"/>
          <w:marRight w:val="0"/>
          <w:marTop w:val="115"/>
          <w:marBottom w:val="0"/>
          <w:divBdr>
            <w:top w:val="none" w:sz="0" w:space="0" w:color="auto"/>
            <w:left w:val="none" w:sz="0" w:space="0" w:color="auto"/>
            <w:bottom w:val="none" w:sz="0" w:space="0" w:color="auto"/>
            <w:right w:val="none" w:sz="0" w:space="0" w:color="auto"/>
          </w:divBdr>
        </w:div>
        <w:div w:id="101147127">
          <w:marLeft w:val="547"/>
          <w:marRight w:val="0"/>
          <w:marTop w:val="115"/>
          <w:marBottom w:val="0"/>
          <w:divBdr>
            <w:top w:val="none" w:sz="0" w:space="0" w:color="auto"/>
            <w:left w:val="none" w:sz="0" w:space="0" w:color="auto"/>
            <w:bottom w:val="none" w:sz="0" w:space="0" w:color="auto"/>
            <w:right w:val="none" w:sz="0" w:space="0" w:color="auto"/>
          </w:divBdr>
        </w:div>
        <w:div w:id="1365053773">
          <w:marLeft w:val="547"/>
          <w:marRight w:val="0"/>
          <w:marTop w:val="115"/>
          <w:marBottom w:val="0"/>
          <w:divBdr>
            <w:top w:val="none" w:sz="0" w:space="0" w:color="auto"/>
            <w:left w:val="none" w:sz="0" w:space="0" w:color="auto"/>
            <w:bottom w:val="none" w:sz="0" w:space="0" w:color="auto"/>
            <w:right w:val="none" w:sz="0" w:space="0" w:color="auto"/>
          </w:divBdr>
        </w:div>
      </w:divsChild>
    </w:div>
    <w:div w:id="1357123991">
      <w:bodyDiv w:val="1"/>
      <w:marLeft w:val="0"/>
      <w:marRight w:val="0"/>
      <w:marTop w:val="0"/>
      <w:marBottom w:val="0"/>
      <w:divBdr>
        <w:top w:val="none" w:sz="0" w:space="0" w:color="auto"/>
        <w:left w:val="none" w:sz="0" w:space="0" w:color="auto"/>
        <w:bottom w:val="none" w:sz="0" w:space="0" w:color="auto"/>
        <w:right w:val="none" w:sz="0" w:space="0" w:color="auto"/>
      </w:divBdr>
      <w:divsChild>
        <w:div w:id="493686822">
          <w:marLeft w:val="0"/>
          <w:marRight w:val="0"/>
          <w:marTop w:val="0"/>
          <w:marBottom w:val="0"/>
          <w:divBdr>
            <w:top w:val="none" w:sz="0" w:space="0" w:color="auto"/>
            <w:left w:val="none" w:sz="0" w:space="0" w:color="auto"/>
            <w:bottom w:val="none" w:sz="0" w:space="0" w:color="auto"/>
            <w:right w:val="none" w:sz="0" w:space="0" w:color="auto"/>
          </w:divBdr>
        </w:div>
        <w:div w:id="498539935">
          <w:marLeft w:val="0"/>
          <w:marRight w:val="0"/>
          <w:marTop w:val="0"/>
          <w:marBottom w:val="0"/>
          <w:divBdr>
            <w:top w:val="none" w:sz="0" w:space="0" w:color="auto"/>
            <w:left w:val="none" w:sz="0" w:space="0" w:color="auto"/>
            <w:bottom w:val="none" w:sz="0" w:space="0" w:color="auto"/>
            <w:right w:val="none" w:sz="0" w:space="0" w:color="auto"/>
          </w:divBdr>
        </w:div>
        <w:div w:id="1566187993">
          <w:marLeft w:val="0"/>
          <w:marRight w:val="0"/>
          <w:marTop w:val="0"/>
          <w:marBottom w:val="0"/>
          <w:divBdr>
            <w:top w:val="none" w:sz="0" w:space="0" w:color="auto"/>
            <w:left w:val="none" w:sz="0" w:space="0" w:color="auto"/>
            <w:bottom w:val="none" w:sz="0" w:space="0" w:color="auto"/>
            <w:right w:val="none" w:sz="0" w:space="0" w:color="auto"/>
          </w:divBdr>
        </w:div>
        <w:div w:id="1643267000">
          <w:marLeft w:val="0"/>
          <w:marRight w:val="0"/>
          <w:marTop w:val="0"/>
          <w:marBottom w:val="0"/>
          <w:divBdr>
            <w:top w:val="none" w:sz="0" w:space="0" w:color="auto"/>
            <w:left w:val="none" w:sz="0" w:space="0" w:color="auto"/>
            <w:bottom w:val="none" w:sz="0" w:space="0" w:color="auto"/>
            <w:right w:val="none" w:sz="0" w:space="0" w:color="auto"/>
          </w:divBdr>
        </w:div>
        <w:div w:id="2114397666">
          <w:marLeft w:val="0"/>
          <w:marRight w:val="0"/>
          <w:marTop w:val="0"/>
          <w:marBottom w:val="0"/>
          <w:divBdr>
            <w:top w:val="none" w:sz="0" w:space="0" w:color="auto"/>
            <w:left w:val="none" w:sz="0" w:space="0" w:color="auto"/>
            <w:bottom w:val="none" w:sz="0" w:space="0" w:color="auto"/>
            <w:right w:val="none" w:sz="0" w:space="0" w:color="auto"/>
          </w:divBdr>
        </w:div>
      </w:divsChild>
    </w:div>
    <w:div w:id="1407606691">
      <w:bodyDiv w:val="1"/>
      <w:marLeft w:val="0"/>
      <w:marRight w:val="0"/>
      <w:marTop w:val="0"/>
      <w:marBottom w:val="0"/>
      <w:divBdr>
        <w:top w:val="none" w:sz="0" w:space="0" w:color="auto"/>
        <w:left w:val="none" w:sz="0" w:space="0" w:color="auto"/>
        <w:bottom w:val="none" w:sz="0" w:space="0" w:color="auto"/>
        <w:right w:val="none" w:sz="0" w:space="0" w:color="auto"/>
      </w:divBdr>
    </w:div>
    <w:div w:id="1413427607">
      <w:bodyDiv w:val="1"/>
      <w:marLeft w:val="0"/>
      <w:marRight w:val="0"/>
      <w:marTop w:val="0"/>
      <w:marBottom w:val="0"/>
      <w:divBdr>
        <w:top w:val="none" w:sz="0" w:space="0" w:color="auto"/>
        <w:left w:val="none" w:sz="0" w:space="0" w:color="auto"/>
        <w:bottom w:val="none" w:sz="0" w:space="0" w:color="auto"/>
        <w:right w:val="none" w:sz="0" w:space="0" w:color="auto"/>
      </w:divBdr>
    </w:div>
    <w:div w:id="1445879541">
      <w:bodyDiv w:val="1"/>
      <w:marLeft w:val="0"/>
      <w:marRight w:val="0"/>
      <w:marTop w:val="0"/>
      <w:marBottom w:val="0"/>
      <w:divBdr>
        <w:top w:val="none" w:sz="0" w:space="0" w:color="auto"/>
        <w:left w:val="none" w:sz="0" w:space="0" w:color="auto"/>
        <w:bottom w:val="none" w:sz="0" w:space="0" w:color="auto"/>
        <w:right w:val="none" w:sz="0" w:space="0" w:color="auto"/>
      </w:divBdr>
    </w:div>
    <w:div w:id="1466045738">
      <w:bodyDiv w:val="1"/>
      <w:marLeft w:val="0"/>
      <w:marRight w:val="0"/>
      <w:marTop w:val="0"/>
      <w:marBottom w:val="0"/>
      <w:divBdr>
        <w:top w:val="none" w:sz="0" w:space="0" w:color="auto"/>
        <w:left w:val="none" w:sz="0" w:space="0" w:color="auto"/>
        <w:bottom w:val="none" w:sz="0" w:space="0" w:color="auto"/>
        <w:right w:val="none" w:sz="0" w:space="0" w:color="auto"/>
      </w:divBdr>
      <w:divsChild>
        <w:div w:id="112486979">
          <w:marLeft w:val="547"/>
          <w:marRight w:val="0"/>
          <w:marTop w:val="77"/>
          <w:marBottom w:val="0"/>
          <w:divBdr>
            <w:top w:val="none" w:sz="0" w:space="0" w:color="auto"/>
            <w:left w:val="none" w:sz="0" w:space="0" w:color="auto"/>
            <w:bottom w:val="none" w:sz="0" w:space="0" w:color="auto"/>
            <w:right w:val="none" w:sz="0" w:space="0" w:color="auto"/>
          </w:divBdr>
        </w:div>
        <w:div w:id="176358769">
          <w:marLeft w:val="547"/>
          <w:marRight w:val="0"/>
          <w:marTop w:val="77"/>
          <w:marBottom w:val="0"/>
          <w:divBdr>
            <w:top w:val="none" w:sz="0" w:space="0" w:color="auto"/>
            <w:left w:val="none" w:sz="0" w:space="0" w:color="auto"/>
            <w:bottom w:val="none" w:sz="0" w:space="0" w:color="auto"/>
            <w:right w:val="none" w:sz="0" w:space="0" w:color="auto"/>
          </w:divBdr>
        </w:div>
        <w:div w:id="956181738">
          <w:marLeft w:val="547"/>
          <w:marRight w:val="0"/>
          <w:marTop w:val="77"/>
          <w:marBottom w:val="0"/>
          <w:divBdr>
            <w:top w:val="none" w:sz="0" w:space="0" w:color="auto"/>
            <w:left w:val="none" w:sz="0" w:space="0" w:color="auto"/>
            <w:bottom w:val="none" w:sz="0" w:space="0" w:color="auto"/>
            <w:right w:val="none" w:sz="0" w:space="0" w:color="auto"/>
          </w:divBdr>
        </w:div>
        <w:div w:id="1052729366">
          <w:marLeft w:val="547"/>
          <w:marRight w:val="0"/>
          <w:marTop w:val="77"/>
          <w:marBottom w:val="0"/>
          <w:divBdr>
            <w:top w:val="none" w:sz="0" w:space="0" w:color="auto"/>
            <w:left w:val="none" w:sz="0" w:space="0" w:color="auto"/>
            <w:bottom w:val="none" w:sz="0" w:space="0" w:color="auto"/>
            <w:right w:val="none" w:sz="0" w:space="0" w:color="auto"/>
          </w:divBdr>
        </w:div>
        <w:div w:id="2125151446">
          <w:marLeft w:val="547"/>
          <w:marRight w:val="0"/>
          <w:marTop w:val="77"/>
          <w:marBottom w:val="0"/>
          <w:divBdr>
            <w:top w:val="none" w:sz="0" w:space="0" w:color="auto"/>
            <w:left w:val="none" w:sz="0" w:space="0" w:color="auto"/>
            <w:bottom w:val="none" w:sz="0" w:space="0" w:color="auto"/>
            <w:right w:val="none" w:sz="0" w:space="0" w:color="auto"/>
          </w:divBdr>
        </w:div>
      </w:divsChild>
    </w:div>
    <w:div w:id="1503161840">
      <w:bodyDiv w:val="1"/>
      <w:marLeft w:val="0"/>
      <w:marRight w:val="0"/>
      <w:marTop w:val="0"/>
      <w:marBottom w:val="0"/>
      <w:divBdr>
        <w:top w:val="none" w:sz="0" w:space="0" w:color="auto"/>
        <w:left w:val="none" w:sz="0" w:space="0" w:color="auto"/>
        <w:bottom w:val="none" w:sz="0" w:space="0" w:color="auto"/>
        <w:right w:val="none" w:sz="0" w:space="0" w:color="auto"/>
      </w:divBdr>
      <w:divsChild>
        <w:div w:id="261645747">
          <w:marLeft w:val="547"/>
          <w:marRight w:val="0"/>
          <w:marTop w:val="67"/>
          <w:marBottom w:val="0"/>
          <w:divBdr>
            <w:top w:val="none" w:sz="0" w:space="0" w:color="auto"/>
            <w:left w:val="none" w:sz="0" w:space="0" w:color="auto"/>
            <w:bottom w:val="none" w:sz="0" w:space="0" w:color="auto"/>
            <w:right w:val="none" w:sz="0" w:space="0" w:color="auto"/>
          </w:divBdr>
        </w:div>
        <w:div w:id="754205862">
          <w:marLeft w:val="547"/>
          <w:marRight w:val="0"/>
          <w:marTop w:val="67"/>
          <w:marBottom w:val="0"/>
          <w:divBdr>
            <w:top w:val="none" w:sz="0" w:space="0" w:color="auto"/>
            <w:left w:val="none" w:sz="0" w:space="0" w:color="auto"/>
            <w:bottom w:val="none" w:sz="0" w:space="0" w:color="auto"/>
            <w:right w:val="none" w:sz="0" w:space="0" w:color="auto"/>
          </w:divBdr>
        </w:div>
        <w:div w:id="1030571045">
          <w:marLeft w:val="547"/>
          <w:marRight w:val="0"/>
          <w:marTop w:val="67"/>
          <w:marBottom w:val="0"/>
          <w:divBdr>
            <w:top w:val="none" w:sz="0" w:space="0" w:color="auto"/>
            <w:left w:val="none" w:sz="0" w:space="0" w:color="auto"/>
            <w:bottom w:val="none" w:sz="0" w:space="0" w:color="auto"/>
            <w:right w:val="none" w:sz="0" w:space="0" w:color="auto"/>
          </w:divBdr>
        </w:div>
        <w:div w:id="1273780704">
          <w:marLeft w:val="547"/>
          <w:marRight w:val="0"/>
          <w:marTop w:val="67"/>
          <w:marBottom w:val="0"/>
          <w:divBdr>
            <w:top w:val="none" w:sz="0" w:space="0" w:color="auto"/>
            <w:left w:val="none" w:sz="0" w:space="0" w:color="auto"/>
            <w:bottom w:val="none" w:sz="0" w:space="0" w:color="auto"/>
            <w:right w:val="none" w:sz="0" w:space="0" w:color="auto"/>
          </w:divBdr>
        </w:div>
        <w:div w:id="1354385130">
          <w:marLeft w:val="547"/>
          <w:marRight w:val="0"/>
          <w:marTop w:val="67"/>
          <w:marBottom w:val="0"/>
          <w:divBdr>
            <w:top w:val="none" w:sz="0" w:space="0" w:color="auto"/>
            <w:left w:val="none" w:sz="0" w:space="0" w:color="auto"/>
            <w:bottom w:val="none" w:sz="0" w:space="0" w:color="auto"/>
            <w:right w:val="none" w:sz="0" w:space="0" w:color="auto"/>
          </w:divBdr>
        </w:div>
        <w:div w:id="1470710969">
          <w:marLeft w:val="547"/>
          <w:marRight w:val="0"/>
          <w:marTop w:val="67"/>
          <w:marBottom w:val="0"/>
          <w:divBdr>
            <w:top w:val="none" w:sz="0" w:space="0" w:color="auto"/>
            <w:left w:val="none" w:sz="0" w:space="0" w:color="auto"/>
            <w:bottom w:val="none" w:sz="0" w:space="0" w:color="auto"/>
            <w:right w:val="none" w:sz="0" w:space="0" w:color="auto"/>
          </w:divBdr>
        </w:div>
      </w:divsChild>
    </w:div>
    <w:div w:id="1629554733">
      <w:bodyDiv w:val="1"/>
      <w:marLeft w:val="0"/>
      <w:marRight w:val="0"/>
      <w:marTop w:val="0"/>
      <w:marBottom w:val="0"/>
      <w:divBdr>
        <w:top w:val="none" w:sz="0" w:space="0" w:color="auto"/>
        <w:left w:val="none" w:sz="0" w:space="0" w:color="auto"/>
        <w:bottom w:val="none" w:sz="0" w:space="0" w:color="auto"/>
        <w:right w:val="none" w:sz="0" w:space="0" w:color="auto"/>
      </w:divBdr>
    </w:div>
    <w:div w:id="1707371931">
      <w:bodyDiv w:val="1"/>
      <w:marLeft w:val="0"/>
      <w:marRight w:val="0"/>
      <w:marTop w:val="0"/>
      <w:marBottom w:val="0"/>
      <w:divBdr>
        <w:top w:val="none" w:sz="0" w:space="0" w:color="auto"/>
        <w:left w:val="none" w:sz="0" w:space="0" w:color="auto"/>
        <w:bottom w:val="none" w:sz="0" w:space="0" w:color="auto"/>
        <w:right w:val="none" w:sz="0" w:space="0" w:color="auto"/>
      </w:divBdr>
    </w:div>
    <w:div w:id="1749766543">
      <w:bodyDiv w:val="1"/>
      <w:marLeft w:val="0"/>
      <w:marRight w:val="0"/>
      <w:marTop w:val="0"/>
      <w:marBottom w:val="0"/>
      <w:divBdr>
        <w:top w:val="none" w:sz="0" w:space="0" w:color="auto"/>
        <w:left w:val="none" w:sz="0" w:space="0" w:color="auto"/>
        <w:bottom w:val="none" w:sz="0" w:space="0" w:color="auto"/>
        <w:right w:val="none" w:sz="0" w:space="0" w:color="auto"/>
      </w:divBdr>
    </w:div>
    <w:div w:id="1794668196">
      <w:bodyDiv w:val="1"/>
      <w:marLeft w:val="0"/>
      <w:marRight w:val="0"/>
      <w:marTop w:val="0"/>
      <w:marBottom w:val="0"/>
      <w:divBdr>
        <w:top w:val="none" w:sz="0" w:space="0" w:color="auto"/>
        <w:left w:val="none" w:sz="0" w:space="0" w:color="auto"/>
        <w:bottom w:val="none" w:sz="0" w:space="0" w:color="auto"/>
        <w:right w:val="none" w:sz="0" w:space="0" w:color="auto"/>
      </w:divBdr>
    </w:div>
    <w:div w:id="1821531868">
      <w:bodyDiv w:val="1"/>
      <w:marLeft w:val="0"/>
      <w:marRight w:val="0"/>
      <w:marTop w:val="0"/>
      <w:marBottom w:val="0"/>
      <w:divBdr>
        <w:top w:val="none" w:sz="0" w:space="0" w:color="auto"/>
        <w:left w:val="none" w:sz="0" w:space="0" w:color="auto"/>
        <w:bottom w:val="none" w:sz="0" w:space="0" w:color="auto"/>
        <w:right w:val="none" w:sz="0" w:space="0" w:color="auto"/>
      </w:divBdr>
    </w:div>
    <w:div w:id="1848984460">
      <w:bodyDiv w:val="1"/>
      <w:marLeft w:val="0"/>
      <w:marRight w:val="0"/>
      <w:marTop w:val="0"/>
      <w:marBottom w:val="0"/>
      <w:divBdr>
        <w:top w:val="none" w:sz="0" w:space="0" w:color="auto"/>
        <w:left w:val="none" w:sz="0" w:space="0" w:color="auto"/>
        <w:bottom w:val="none" w:sz="0" w:space="0" w:color="auto"/>
        <w:right w:val="none" w:sz="0" w:space="0" w:color="auto"/>
      </w:divBdr>
    </w:div>
    <w:div w:id="1944992531">
      <w:bodyDiv w:val="1"/>
      <w:marLeft w:val="0"/>
      <w:marRight w:val="0"/>
      <w:marTop w:val="0"/>
      <w:marBottom w:val="0"/>
      <w:divBdr>
        <w:top w:val="none" w:sz="0" w:space="0" w:color="auto"/>
        <w:left w:val="none" w:sz="0" w:space="0" w:color="auto"/>
        <w:bottom w:val="none" w:sz="0" w:space="0" w:color="auto"/>
        <w:right w:val="none" w:sz="0" w:space="0" w:color="auto"/>
      </w:divBdr>
    </w:div>
    <w:div w:id="1983852611">
      <w:bodyDiv w:val="1"/>
      <w:marLeft w:val="0"/>
      <w:marRight w:val="0"/>
      <w:marTop w:val="0"/>
      <w:marBottom w:val="0"/>
      <w:divBdr>
        <w:top w:val="none" w:sz="0" w:space="0" w:color="auto"/>
        <w:left w:val="none" w:sz="0" w:space="0" w:color="auto"/>
        <w:bottom w:val="none" w:sz="0" w:space="0" w:color="auto"/>
        <w:right w:val="none" w:sz="0" w:space="0" w:color="auto"/>
      </w:divBdr>
      <w:divsChild>
        <w:div w:id="1905022341">
          <w:marLeft w:val="0"/>
          <w:marRight w:val="0"/>
          <w:marTop w:val="0"/>
          <w:marBottom w:val="0"/>
          <w:divBdr>
            <w:top w:val="none" w:sz="0" w:space="0" w:color="auto"/>
            <w:left w:val="none" w:sz="0" w:space="0" w:color="auto"/>
            <w:bottom w:val="none" w:sz="0" w:space="0" w:color="auto"/>
            <w:right w:val="none" w:sz="0" w:space="0" w:color="auto"/>
          </w:divBdr>
          <w:divsChild>
            <w:div w:id="111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thinkpalm.com" TargetMode="External"/><Relationship Id="rId18" Type="http://schemas.openxmlformats.org/officeDocument/2006/relationships/hyperlink" Target="file:///C:\Users\Ann.r\Desktop\Capability_Document_EnterpriseTechnology_ThinkPalm.docx" TargetMode="External"/><Relationship Id="rId26" Type="http://schemas.openxmlformats.org/officeDocument/2006/relationships/image" Target="media/image4.jpe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image" Target="media/image12.jpe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file:///C:\Users\Ann.r\Desktop\Capability_Document_EnterpriseTechnology_ThinkPalm.docx" TargetMode="External"/><Relationship Id="rId25" Type="http://schemas.microsoft.com/office/2007/relationships/diagramDrawing" Target="diagrams/drawing1.xml"/><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mailto:info@thinkpalm.com" TargetMode="External"/><Relationship Id="rId20" Type="http://schemas.openxmlformats.org/officeDocument/2006/relationships/hyperlink" Target="file:///C:\Users\Ann.r\Desktop\Capability_Document_EnterpriseTechnology_ThinkPalm.docx" TargetMode="External"/><Relationship Id="rId29" Type="http://schemas.openxmlformats.org/officeDocument/2006/relationships/image" Target="media/image7.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diagramColors" Target="diagrams/colors1.xm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thinkpalm.com" TargetMode="External"/><Relationship Id="rId23" Type="http://schemas.openxmlformats.org/officeDocument/2006/relationships/diagramQuickStyle" Target="diagrams/quickStyle1.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hyperlink" Target="file:///C:\Users\Ann.r\Desktop\Capability_Document_EnterpriseTechnology_ThinkPalm.docx"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info@thinkpalm.com" TargetMode="External"/><Relationship Id="rId22" Type="http://schemas.openxmlformats.org/officeDocument/2006/relationships/diagramLayout" Target="diagrams/layout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2AD45A-4A5A-4CEA-931E-B19317FE6EA9}" type="doc">
      <dgm:prSet loTypeId="urn:microsoft.com/office/officeart/2008/layout/RadialCluster" loCatId="cycle" qsTypeId="urn:microsoft.com/office/officeart/2005/8/quickstyle/simple1" qsCatId="simple" csTypeId="urn:microsoft.com/office/officeart/2005/8/colors/colorful1" csCatId="colorful" phldr="1"/>
      <dgm:spPr/>
      <dgm:t>
        <a:bodyPr/>
        <a:lstStyle/>
        <a:p>
          <a:endParaRPr lang="en-US"/>
        </a:p>
      </dgm:t>
    </dgm:pt>
    <dgm:pt modelId="{CA6B4FA4-D567-4F99-B2CA-22B59A62697C}">
      <dgm:prSet phldrT="[Text]" custT="1"/>
      <dgm:spPr/>
      <dgm:t>
        <a:bodyPr/>
        <a:lstStyle/>
        <a:p>
          <a:r>
            <a:rPr lang="en-US" sz="1500"/>
            <a:t>Enterprise Technology</a:t>
          </a:r>
        </a:p>
      </dgm:t>
    </dgm:pt>
    <dgm:pt modelId="{4595E15F-5BBE-4C39-96B2-E1845A9C7DF0}" type="parTrans" cxnId="{C35BAB8E-4317-4A57-B55E-0466637F1813}">
      <dgm:prSet/>
      <dgm:spPr/>
      <dgm:t>
        <a:bodyPr/>
        <a:lstStyle/>
        <a:p>
          <a:endParaRPr lang="en-US"/>
        </a:p>
      </dgm:t>
    </dgm:pt>
    <dgm:pt modelId="{E9793ECB-2DED-449D-85D0-18662E61F52F}" type="sibTrans" cxnId="{C35BAB8E-4317-4A57-B55E-0466637F1813}">
      <dgm:prSet/>
      <dgm:spPr/>
      <dgm:t>
        <a:bodyPr/>
        <a:lstStyle/>
        <a:p>
          <a:endParaRPr lang="en-US"/>
        </a:p>
      </dgm:t>
    </dgm:pt>
    <dgm:pt modelId="{8F723DD8-AFC2-48F1-9A33-1B3DFD026D39}">
      <dgm:prSet phldrT="[Text]" custT="1"/>
      <dgm:spPr/>
      <dgm:t>
        <a:bodyPr/>
        <a:lstStyle/>
        <a:p>
          <a:r>
            <a:rPr lang="en-US" sz="1100"/>
            <a:t>Software for Shipping &amp; Media</a:t>
          </a:r>
        </a:p>
      </dgm:t>
    </dgm:pt>
    <dgm:pt modelId="{4D2ECFDB-6696-4AF0-9EA0-DBF726B84D55}" type="parTrans" cxnId="{A147D1BB-300D-4709-BF4A-E2014A49109F}">
      <dgm:prSet/>
      <dgm:spPr/>
      <dgm:t>
        <a:bodyPr/>
        <a:lstStyle/>
        <a:p>
          <a:endParaRPr lang="en-US"/>
        </a:p>
      </dgm:t>
    </dgm:pt>
    <dgm:pt modelId="{2FE07CA4-4553-40A2-B843-A2C7B0C7695F}" type="sibTrans" cxnId="{A147D1BB-300D-4709-BF4A-E2014A49109F}">
      <dgm:prSet/>
      <dgm:spPr/>
      <dgm:t>
        <a:bodyPr/>
        <a:lstStyle/>
        <a:p>
          <a:endParaRPr lang="en-US"/>
        </a:p>
      </dgm:t>
    </dgm:pt>
    <dgm:pt modelId="{AE43DA91-7F77-4D42-8009-BDE5CE11B90A}">
      <dgm:prSet phldrT="[Text]" custT="1"/>
      <dgm:spPr/>
      <dgm:t>
        <a:bodyPr/>
        <a:lstStyle/>
        <a:p>
          <a:r>
            <a:rPr lang="en-US" sz="1100"/>
            <a:t>Custom Application Development </a:t>
          </a:r>
        </a:p>
      </dgm:t>
    </dgm:pt>
    <dgm:pt modelId="{5AC5BC88-4990-4C96-AD0C-61763497A537}" type="parTrans" cxnId="{A94CB7F8-30D1-42DA-9E6A-E16AFE848FE4}">
      <dgm:prSet/>
      <dgm:spPr/>
      <dgm:t>
        <a:bodyPr/>
        <a:lstStyle/>
        <a:p>
          <a:endParaRPr lang="en-US"/>
        </a:p>
      </dgm:t>
    </dgm:pt>
    <dgm:pt modelId="{50DDB394-5A12-4C92-AF81-C7E2F5C8BE14}" type="sibTrans" cxnId="{A94CB7F8-30D1-42DA-9E6A-E16AFE848FE4}">
      <dgm:prSet/>
      <dgm:spPr/>
      <dgm:t>
        <a:bodyPr/>
        <a:lstStyle/>
        <a:p>
          <a:endParaRPr lang="en-US"/>
        </a:p>
      </dgm:t>
    </dgm:pt>
    <dgm:pt modelId="{82861A9B-6896-4672-A857-E06994D6EEA6}">
      <dgm:prSet phldrT="[Text]" custT="1"/>
      <dgm:spPr/>
      <dgm:t>
        <a:bodyPr/>
        <a:lstStyle/>
        <a:p>
          <a:r>
            <a:rPr lang="en-US" sz="1100"/>
            <a:t>Web portal development</a:t>
          </a:r>
        </a:p>
      </dgm:t>
    </dgm:pt>
    <dgm:pt modelId="{D85C9354-58D4-4FE4-81BC-70A88DF733E8}" type="parTrans" cxnId="{B83EFC3F-01E3-4367-BD4C-3DB44D88D633}">
      <dgm:prSet/>
      <dgm:spPr/>
      <dgm:t>
        <a:bodyPr/>
        <a:lstStyle/>
        <a:p>
          <a:endParaRPr lang="en-US"/>
        </a:p>
      </dgm:t>
    </dgm:pt>
    <dgm:pt modelId="{48D3ECE8-3911-4F69-8910-D030CBDA6603}" type="sibTrans" cxnId="{B83EFC3F-01E3-4367-BD4C-3DB44D88D633}">
      <dgm:prSet/>
      <dgm:spPr/>
      <dgm:t>
        <a:bodyPr/>
        <a:lstStyle/>
        <a:p>
          <a:endParaRPr lang="en-US"/>
        </a:p>
      </dgm:t>
    </dgm:pt>
    <dgm:pt modelId="{E1EA1D2B-7C8F-4121-B369-2AAFFB11A8B2}" type="pres">
      <dgm:prSet presAssocID="{E42AD45A-4A5A-4CEA-931E-B19317FE6EA9}" presName="Name0" presStyleCnt="0">
        <dgm:presLayoutVars>
          <dgm:chMax val="1"/>
          <dgm:chPref val="1"/>
          <dgm:dir/>
          <dgm:animOne val="branch"/>
          <dgm:animLvl val="lvl"/>
        </dgm:presLayoutVars>
      </dgm:prSet>
      <dgm:spPr/>
      <dgm:t>
        <a:bodyPr/>
        <a:lstStyle/>
        <a:p>
          <a:endParaRPr lang="en-US"/>
        </a:p>
      </dgm:t>
    </dgm:pt>
    <dgm:pt modelId="{98BD9B4B-421E-4A49-8C7F-8E5D45DC910A}" type="pres">
      <dgm:prSet presAssocID="{CA6B4FA4-D567-4F99-B2CA-22B59A62697C}" presName="singleCycle" presStyleCnt="0"/>
      <dgm:spPr/>
    </dgm:pt>
    <dgm:pt modelId="{13D26DE4-BEE1-440E-9430-C3394FB971F2}" type="pres">
      <dgm:prSet presAssocID="{CA6B4FA4-D567-4F99-B2CA-22B59A62697C}" presName="singleCenter" presStyleLbl="node1" presStyleIdx="0" presStyleCnt="4" custScaleX="116802" custScaleY="100176" custLinFactNeighborX="-584" custLinFactNeighborY="-6140">
        <dgm:presLayoutVars>
          <dgm:chMax val="7"/>
          <dgm:chPref val="7"/>
        </dgm:presLayoutVars>
      </dgm:prSet>
      <dgm:spPr/>
      <dgm:t>
        <a:bodyPr/>
        <a:lstStyle/>
        <a:p>
          <a:endParaRPr lang="en-US"/>
        </a:p>
      </dgm:t>
    </dgm:pt>
    <dgm:pt modelId="{72D923F0-B905-49B3-A8AD-14636EEEC3B5}" type="pres">
      <dgm:prSet presAssocID="{4D2ECFDB-6696-4AF0-9EA0-DBF726B84D55}" presName="Name56" presStyleLbl="parChTrans1D2" presStyleIdx="0" presStyleCnt="3"/>
      <dgm:spPr/>
      <dgm:t>
        <a:bodyPr/>
        <a:lstStyle/>
        <a:p>
          <a:endParaRPr lang="en-US"/>
        </a:p>
      </dgm:t>
    </dgm:pt>
    <dgm:pt modelId="{27A95DD5-9B2D-4C16-8010-CAFA85120016}" type="pres">
      <dgm:prSet presAssocID="{8F723DD8-AFC2-48F1-9A33-1B3DFD026D39}" presName="text0" presStyleLbl="node1" presStyleIdx="1" presStyleCnt="4" custScaleX="155297" custScaleY="110617" custRadScaleRad="87738" custRadScaleInc="-1910">
        <dgm:presLayoutVars>
          <dgm:bulletEnabled val="1"/>
        </dgm:presLayoutVars>
      </dgm:prSet>
      <dgm:spPr/>
      <dgm:t>
        <a:bodyPr/>
        <a:lstStyle/>
        <a:p>
          <a:endParaRPr lang="en-US"/>
        </a:p>
      </dgm:t>
    </dgm:pt>
    <dgm:pt modelId="{CF5280E6-A31E-46EB-9ED7-F9F1DE885631}" type="pres">
      <dgm:prSet presAssocID="{5AC5BC88-4990-4C96-AD0C-61763497A537}" presName="Name56" presStyleLbl="parChTrans1D2" presStyleIdx="1" presStyleCnt="3"/>
      <dgm:spPr/>
      <dgm:t>
        <a:bodyPr/>
        <a:lstStyle/>
        <a:p>
          <a:endParaRPr lang="en-US"/>
        </a:p>
      </dgm:t>
    </dgm:pt>
    <dgm:pt modelId="{85F9C62A-B8A1-4360-BAA7-5D8AAD50513A}" type="pres">
      <dgm:prSet presAssocID="{AE43DA91-7F77-4D42-8009-BDE5CE11B90A}" presName="text0" presStyleLbl="node1" presStyleIdx="2" presStyleCnt="4" custScaleX="155297" custScaleY="110617">
        <dgm:presLayoutVars>
          <dgm:bulletEnabled val="1"/>
        </dgm:presLayoutVars>
      </dgm:prSet>
      <dgm:spPr/>
      <dgm:t>
        <a:bodyPr/>
        <a:lstStyle/>
        <a:p>
          <a:endParaRPr lang="en-US"/>
        </a:p>
      </dgm:t>
    </dgm:pt>
    <dgm:pt modelId="{D654BA82-97D1-4985-86FB-38C46CED7DC1}" type="pres">
      <dgm:prSet presAssocID="{D85C9354-58D4-4FE4-81BC-70A88DF733E8}" presName="Name56" presStyleLbl="parChTrans1D2" presStyleIdx="2" presStyleCnt="3"/>
      <dgm:spPr/>
      <dgm:t>
        <a:bodyPr/>
        <a:lstStyle/>
        <a:p>
          <a:endParaRPr lang="en-US"/>
        </a:p>
      </dgm:t>
    </dgm:pt>
    <dgm:pt modelId="{99978EB4-D9A3-44D9-986C-16ACC46EF55D}" type="pres">
      <dgm:prSet presAssocID="{82861A9B-6896-4672-A857-E06994D6EEA6}" presName="text0" presStyleLbl="node1" presStyleIdx="3" presStyleCnt="4" custScaleX="155297" custScaleY="110617">
        <dgm:presLayoutVars>
          <dgm:bulletEnabled val="1"/>
        </dgm:presLayoutVars>
      </dgm:prSet>
      <dgm:spPr/>
      <dgm:t>
        <a:bodyPr/>
        <a:lstStyle/>
        <a:p>
          <a:endParaRPr lang="en-US"/>
        </a:p>
      </dgm:t>
    </dgm:pt>
  </dgm:ptLst>
  <dgm:cxnLst>
    <dgm:cxn modelId="{00D2D671-51BD-4F69-BB4E-4B13CFF081F2}" type="presOf" srcId="{4D2ECFDB-6696-4AF0-9EA0-DBF726B84D55}" destId="{72D923F0-B905-49B3-A8AD-14636EEEC3B5}" srcOrd="0" destOrd="0" presId="urn:microsoft.com/office/officeart/2008/layout/RadialCluster"/>
    <dgm:cxn modelId="{B83EFC3F-01E3-4367-BD4C-3DB44D88D633}" srcId="{CA6B4FA4-D567-4F99-B2CA-22B59A62697C}" destId="{82861A9B-6896-4672-A857-E06994D6EEA6}" srcOrd="2" destOrd="0" parTransId="{D85C9354-58D4-4FE4-81BC-70A88DF733E8}" sibTransId="{48D3ECE8-3911-4F69-8910-D030CBDA6603}"/>
    <dgm:cxn modelId="{A94CB7F8-30D1-42DA-9E6A-E16AFE848FE4}" srcId="{CA6B4FA4-D567-4F99-B2CA-22B59A62697C}" destId="{AE43DA91-7F77-4D42-8009-BDE5CE11B90A}" srcOrd="1" destOrd="0" parTransId="{5AC5BC88-4990-4C96-AD0C-61763497A537}" sibTransId="{50DDB394-5A12-4C92-AF81-C7E2F5C8BE14}"/>
    <dgm:cxn modelId="{35E370B2-2C98-4BBA-8072-6C42FB0E5CB3}" type="presOf" srcId="{CA6B4FA4-D567-4F99-B2CA-22B59A62697C}" destId="{13D26DE4-BEE1-440E-9430-C3394FB971F2}" srcOrd="0" destOrd="0" presId="urn:microsoft.com/office/officeart/2008/layout/RadialCluster"/>
    <dgm:cxn modelId="{197AD426-001F-4C12-BC3A-825FC0EB4CDB}" type="presOf" srcId="{8F723DD8-AFC2-48F1-9A33-1B3DFD026D39}" destId="{27A95DD5-9B2D-4C16-8010-CAFA85120016}" srcOrd="0" destOrd="0" presId="urn:microsoft.com/office/officeart/2008/layout/RadialCluster"/>
    <dgm:cxn modelId="{3822606E-8472-4EA1-B90F-4EE08F752D41}" type="presOf" srcId="{E42AD45A-4A5A-4CEA-931E-B19317FE6EA9}" destId="{E1EA1D2B-7C8F-4121-B369-2AAFFB11A8B2}" srcOrd="0" destOrd="0" presId="urn:microsoft.com/office/officeart/2008/layout/RadialCluster"/>
    <dgm:cxn modelId="{A3117F79-8E0C-49FA-A08D-6A6B3C579C91}" type="presOf" srcId="{82861A9B-6896-4672-A857-E06994D6EEA6}" destId="{99978EB4-D9A3-44D9-986C-16ACC46EF55D}" srcOrd="0" destOrd="0" presId="urn:microsoft.com/office/officeart/2008/layout/RadialCluster"/>
    <dgm:cxn modelId="{C35BAB8E-4317-4A57-B55E-0466637F1813}" srcId="{E42AD45A-4A5A-4CEA-931E-B19317FE6EA9}" destId="{CA6B4FA4-D567-4F99-B2CA-22B59A62697C}" srcOrd="0" destOrd="0" parTransId="{4595E15F-5BBE-4C39-96B2-E1845A9C7DF0}" sibTransId="{E9793ECB-2DED-449D-85D0-18662E61F52F}"/>
    <dgm:cxn modelId="{B8347846-A08F-41CD-B7C0-09AF28AF06F4}" type="presOf" srcId="{5AC5BC88-4990-4C96-AD0C-61763497A537}" destId="{CF5280E6-A31E-46EB-9ED7-F9F1DE885631}" srcOrd="0" destOrd="0" presId="urn:microsoft.com/office/officeart/2008/layout/RadialCluster"/>
    <dgm:cxn modelId="{A0D12905-99DF-4028-8D5D-8B0877FCE012}" type="presOf" srcId="{D85C9354-58D4-4FE4-81BC-70A88DF733E8}" destId="{D654BA82-97D1-4985-86FB-38C46CED7DC1}" srcOrd="0" destOrd="0" presId="urn:microsoft.com/office/officeart/2008/layout/RadialCluster"/>
    <dgm:cxn modelId="{A147D1BB-300D-4709-BF4A-E2014A49109F}" srcId="{CA6B4FA4-D567-4F99-B2CA-22B59A62697C}" destId="{8F723DD8-AFC2-48F1-9A33-1B3DFD026D39}" srcOrd="0" destOrd="0" parTransId="{4D2ECFDB-6696-4AF0-9EA0-DBF726B84D55}" sibTransId="{2FE07CA4-4553-40A2-B843-A2C7B0C7695F}"/>
    <dgm:cxn modelId="{6B9C4D19-B6DE-48F9-9C17-95C99717E4A2}" type="presOf" srcId="{AE43DA91-7F77-4D42-8009-BDE5CE11B90A}" destId="{85F9C62A-B8A1-4360-BAA7-5D8AAD50513A}" srcOrd="0" destOrd="0" presId="urn:microsoft.com/office/officeart/2008/layout/RadialCluster"/>
    <dgm:cxn modelId="{A66BC9B3-CA4B-4318-AB86-2CCB0547E429}" type="presParOf" srcId="{E1EA1D2B-7C8F-4121-B369-2AAFFB11A8B2}" destId="{98BD9B4B-421E-4A49-8C7F-8E5D45DC910A}" srcOrd="0" destOrd="0" presId="urn:microsoft.com/office/officeart/2008/layout/RadialCluster"/>
    <dgm:cxn modelId="{AA951FBB-D2F8-408D-9184-E6C3408F54EC}" type="presParOf" srcId="{98BD9B4B-421E-4A49-8C7F-8E5D45DC910A}" destId="{13D26DE4-BEE1-440E-9430-C3394FB971F2}" srcOrd="0" destOrd="0" presId="urn:microsoft.com/office/officeart/2008/layout/RadialCluster"/>
    <dgm:cxn modelId="{AA6DF93D-96D0-42FC-AE9E-1A3A7351E8B3}" type="presParOf" srcId="{98BD9B4B-421E-4A49-8C7F-8E5D45DC910A}" destId="{72D923F0-B905-49B3-A8AD-14636EEEC3B5}" srcOrd="1" destOrd="0" presId="urn:microsoft.com/office/officeart/2008/layout/RadialCluster"/>
    <dgm:cxn modelId="{815D6CC6-7B9A-460E-98EB-FEE0288944E2}" type="presParOf" srcId="{98BD9B4B-421E-4A49-8C7F-8E5D45DC910A}" destId="{27A95DD5-9B2D-4C16-8010-CAFA85120016}" srcOrd="2" destOrd="0" presId="urn:microsoft.com/office/officeart/2008/layout/RadialCluster"/>
    <dgm:cxn modelId="{5D230920-7976-4E01-83B6-BF07C83AE9FD}" type="presParOf" srcId="{98BD9B4B-421E-4A49-8C7F-8E5D45DC910A}" destId="{CF5280E6-A31E-46EB-9ED7-F9F1DE885631}" srcOrd="3" destOrd="0" presId="urn:microsoft.com/office/officeart/2008/layout/RadialCluster"/>
    <dgm:cxn modelId="{30FA4B83-6249-4562-949A-564B8F79DDF9}" type="presParOf" srcId="{98BD9B4B-421E-4A49-8C7F-8E5D45DC910A}" destId="{85F9C62A-B8A1-4360-BAA7-5D8AAD50513A}" srcOrd="4" destOrd="0" presId="urn:microsoft.com/office/officeart/2008/layout/RadialCluster"/>
    <dgm:cxn modelId="{4E03769F-2CF8-4CF9-B3EA-EB9836E79C65}" type="presParOf" srcId="{98BD9B4B-421E-4A49-8C7F-8E5D45DC910A}" destId="{D654BA82-97D1-4985-86FB-38C46CED7DC1}" srcOrd="5" destOrd="0" presId="urn:microsoft.com/office/officeart/2008/layout/RadialCluster"/>
    <dgm:cxn modelId="{7F26FCA6-85C6-4224-9DBF-B66034E76610}" type="presParOf" srcId="{98BD9B4B-421E-4A49-8C7F-8E5D45DC910A}" destId="{99978EB4-D9A3-44D9-986C-16ACC46EF55D}" srcOrd="6" destOrd="0" presId="urn:microsoft.com/office/officeart/2008/layout/RadialCluster"/>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D26DE4-BEE1-440E-9430-C3394FB971F2}">
      <dsp:nvSpPr>
        <dsp:cNvPr id="0" name=""/>
        <dsp:cNvSpPr/>
      </dsp:nvSpPr>
      <dsp:spPr>
        <a:xfrm>
          <a:off x="2165250" y="1306938"/>
          <a:ext cx="1121439" cy="961809"/>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n-US" sz="1500" kern="1200"/>
            <a:t>Enterprise Technology</a:t>
          </a:r>
        </a:p>
      </dsp:txBody>
      <dsp:txXfrm>
        <a:off x="2212202" y="1353890"/>
        <a:ext cx="1027535" cy="867905"/>
      </dsp:txXfrm>
    </dsp:sp>
    <dsp:sp modelId="{72D923F0-B905-49B3-A8AD-14636EEEC3B5}">
      <dsp:nvSpPr>
        <dsp:cNvPr id="0" name=""/>
        <dsp:cNvSpPr/>
      </dsp:nvSpPr>
      <dsp:spPr>
        <a:xfrm rot="16173262">
          <a:off x="2583055" y="1168842"/>
          <a:ext cx="276200" cy="0"/>
        </a:xfrm>
        <a:custGeom>
          <a:avLst/>
          <a:gdLst/>
          <a:ahLst/>
          <a:cxnLst/>
          <a:rect l="0" t="0" r="0" b="0"/>
          <a:pathLst>
            <a:path>
              <a:moveTo>
                <a:pt x="0" y="0"/>
              </a:moveTo>
              <a:lnTo>
                <a:pt x="276200"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A95DD5-9B2D-4C16-8010-CAFA85120016}">
      <dsp:nvSpPr>
        <dsp:cNvPr id="0" name=""/>
        <dsp:cNvSpPr/>
      </dsp:nvSpPr>
      <dsp:spPr>
        <a:xfrm>
          <a:off x="2217816" y="319168"/>
          <a:ext cx="998995" cy="71157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en-US" sz="1100" kern="1200"/>
            <a:t>Software for Shipping &amp; Media</a:t>
          </a:r>
        </a:p>
      </dsp:txBody>
      <dsp:txXfrm>
        <a:off x="2252552" y="353904"/>
        <a:ext cx="929523" cy="642105"/>
      </dsp:txXfrm>
    </dsp:sp>
    <dsp:sp modelId="{CF5280E6-A31E-46EB-9ED7-F9F1DE885631}">
      <dsp:nvSpPr>
        <dsp:cNvPr id="0" name=""/>
        <dsp:cNvSpPr/>
      </dsp:nvSpPr>
      <dsp:spPr>
        <a:xfrm rot="2121519">
          <a:off x="3260163" y="2268936"/>
          <a:ext cx="287611" cy="0"/>
        </a:xfrm>
        <a:custGeom>
          <a:avLst/>
          <a:gdLst/>
          <a:ahLst/>
          <a:cxnLst/>
          <a:rect l="0" t="0" r="0" b="0"/>
          <a:pathLst>
            <a:path>
              <a:moveTo>
                <a:pt x="0" y="0"/>
              </a:moveTo>
              <a:lnTo>
                <a:pt x="287611"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F9C62A-B8A1-4360-BAA7-5D8AAD50513A}">
      <dsp:nvSpPr>
        <dsp:cNvPr id="0" name=""/>
        <dsp:cNvSpPr/>
      </dsp:nvSpPr>
      <dsp:spPr>
        <a:xfrm>
          <a:off x="3521249" y="2350799"/>
          <a:ext cx="998995" cy="71157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en-US" sz="1100" kern="1200"/>
            <a:t>Custom Application Development </a:t>
          </a:r>
        </a:p>
      </dsp:txBody>
      <dsp:txXfrm>
        <a:off x="3555985" y="2385535"/>
        <a:ext cx="929523" cy="642105"/>
      </dsp:txXfrm>
    </dsp:sp>
    <dsp:sp modelId="{D654BA82-97D1-4985-86FB-38C46CED7DC1}">
      <dsp:nvSpPr>
        <dsp:cNvPr id="0" name=""/>
        <dsp:cNvSpPr/>
      </dsp:nvSpPr>
      <dsp:spPr>
        <a:xfrm rot="8634524">
          <a:off x="1928597" y="2273697"/>
          <a:ext cx="261772" cy="0"/>
        </a:xfrm>
        <a:custGeom>
          <a:avLst/>
          <a:gdLst/>
          <a:ahLst/>
          <a:cxnLst/>
          <a:rect l="0" t="0" r="0" b="0"/>
          <a:pathLst>
            <a:path>
              <a:moveTo>
                <a:pt x="0" y="0"/>
              </a:moveTo>
              <a:lnTo>
                <a:pt x="261772"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978EB4-D9A3-44D9-986C-16ACC46EF55D}">
      <dsp:nvSpPr>
        <dsp:cNvPr id="0" name=""/>
        <dsp:cNvSpPr/>
      </dsp:nvSpPr>
      <dsp:spPr>
        <a:xfrm>
          <a:off x="966155" y="2350799"/>
          <a:ext cx="998995" cy="71157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en-US" sz="1100" kern="1200"/>
            <a:t>Web portal development</a:t>
          </a:r>
        </a:p>
      </dsp:txBody>
      <dsp:txXfrm>
        <a:off x="1000891" y="2385535"/>
        <a:ext cx="929523" cy="642105"/>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77DC9F-FC70-4DF9-AB9D-CE9A87D9A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18</Pages>
  <Words>2685</Words>
  <Characters>15306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17956</CharactersWithSpaces>
  <SharedDoc>false</SharedDoc>
  <HLinks>
    <vt:vector size="96" baseType="variant">
      <vt:variant>
        <vt:i4>1114160</vt:i4>
      </vt:variant>
      <vt:variant>
        <vt:i4>83</vt:i4>
      </vt:variant>
      <vt:variant>
        <vt:i4>0</vt:i4>
      </vt:variant>
      <vt:variant>
        <vt:i4>5</vt:i4>
      </vt:variant>
      <vt:variant>
        <vt:lpwstr/>
      </vt:variant>
      <vt:variant>
        <vt:lpwstr>_Toc284927405</vt:lpwstr>
      </vt:variant>
      <vt:variant>
        <vt:i4>1114160</vt:i4>
      </vt:variant>
      <vt:variant>
        <vt:i4>77</vt:i4>
      </vt:variant>
      <vt:variant>
        <vt:i4>0</vt:i4>
      </vt:variant>
      <vt:variant>
        <vt:i4>5</vt:i4>
      </vt:variant>
      <vt:variant>
        <vt:lpwstr/>
      </vt:variant>
      <vt:variant>
        <vt:lpwstr>_Toc284927404</vt:lpwstr>
      </vt:variant>
      <vt:variant>
        <vt:i4>1114160</vt:i4>
      </vt:variant>
      <vt:variant>
        <vt:i4>71</vt:i4>
      </vt:variant>
      <vt:variant>
        <vt:i4>0</vt:i4>
      </vt:variant>
      <vt:variant>
        <vt:i4>5</vt:i4>
      </vt:variant>
      <vt:variant>
        <vt:lpwstr/>
      </vt:variant>
      <vt:variant>
        <vt:lpwstr>_Toc284927403</vt:lpwstr>
      </vt:variant>
      <vt:variant>
        <vt:i4>1703995</vt:i4>
      </vt:variant>
      <vt:variant>
        <vt:i4>62</vt:i4>
      </vt:variant>
      <vt:variant>
        <vt:i4>0</vt:i4>
      </vt:variant>
      <vt:variant>
        <vt:i4>5</vt:i4>
      </vt:variant>
      <vt:variant>
        <vt:lpwstr/>
      </vt:variant>
      <vt:variant>
        <vt:lpwstr>_Toc287272951</vt:lpwstr>
      </vt:variant>
      <vt:variant>
        <vt:i4>1703995</vt:i4>
      </vt:variant>
      <vt:variant>
        <vt:i4>56</vt:i4>
      </vt:variant>
      <vt:variant>
        <vt:i4>0</vt:i4>
      </vt:variant>
      <vt:variant>
        <vt:i4>5</vt:i4>
      </vt:variant>
      <vt:variant>
        <vt:lpwstr/>
      </vt:variant>
      <vt:variant>
        <vt:lpwstr>_Toc287272950</vt:lpwstr>
      </vt:variant>
      <vt:variant>
        <vt:i4>1769531</vt:i4>
      </vt:variant>
      <vt:variant>
        <vt:i4>50</vt:i4>
      </vt:variant>
      <vt:variant>
        <vt:i4>0</vt:i4>
      </vt:variant>
      <vt:variant>
        <vt:i4>5</vt:i4>
      </vt:variant>
      <vt:variant>
        <vt:lpwstr/>
      </vt:variant>
      <vt:variant>
        <vt:lpwstr>_Toc287272949</vt:lpwstr>
      </vt:variant>
      <vt:variant>
        <vt:i4>1769531</vt:i4>
      </vt:variant>
      <vt:variant>
        <vt:i4>44</vt:i4>
      </vt:variant>
      <vt:variant>
        <vt:i4>0</vt:i4>
      </vt:variant>
      <vt:variant>
        <vt:i4>5</vt:i4>
      </vt:variant>
      <vt:variant>
        <vt:lpwstr/>
      </vt:variant>
      <vt:variant>
        <vt:lpwstr>_Toc287272948</vt:lpwstr>
      </vt:variant>
      <vt:variant>
        <vt:i4>1769531</vt:i4>
      </vt:variant>
      <vt:variant>
        <vt:i4>38</vt:i4>
      </vt:variant>
      <vt:variant>
        <vt:i4>0</vt:i4>
      </vt:variant>
      <vt:variant>
        <vt:i4>5</vt:i4>
      </vt:variant>
      <vt:variant>
        <vt:lpwstr/>
      </vt:variant>
      <vt:variant>
        <vt:lpwstr>_Toc287272947</vt:lpwstr>
      </vt:variant>
      <vt:variant>
        <vt:i4>1769531</vt:i4>
      </vt:variant>
      <vt:variant>
        <vt:i4>32</vt:i4>
      </vt:variant>
      <vt:variant>
        <vt:i4>0</vt:i4>
      </vt:variant>
      <vt:variant>
        <vt:i4>5</vt:i4>
      </vt:variant>
      <vt:variant>
        <vt:lpwstr/>
      </vt:variant>
      <vt:variant>
        <vt:lpwstr>_Toc287272946</vt:lpwstr>
      </vt:variant>
      <vt:variant>
        <vt:i4>1769531</vt:i4>
      </vt:variant>
      <vt:variant>
        <vt:i4>26</vt:i4>
      </vt:variant>
      <vt:variant>
        <vt:i4>0</vt:i4>
      </vt:variant>
      <vt:variant>
        <vt:i4>5</vt:i4>
      </vt:variant>
      <vt:variant>
        <vt:lpwstr/>
      </vt:variant>
      <vt:variant>
        <vt:lpwstr>_Toc287272945</vt:lpwstr>
      </vt:variant>
      <vt:variant>
        <vt:i4>1769531</vt:i4>
      </vt:variant>
      <vt:variant>
        <vt:i4>20</vt:i4>
      </vt:variant>
      <vt:variant>
        <vt:i4>0</vt:i4>
      </vt:variant>
      <vt:variant>
        <vt:i4>5</vt:i4>
      </vt:variant>
      <vt:variant>
        <vt:lpwstr/>
      </vt:variant>
      <vt:variant>
        <vt:lpwstr>_Toc287272944</vt:lpwstr>
      </vt:variant>
      <vt:variant>
        <vt:i4>1769531</vt:i4>
      </vt:variant>
      <vt:variant>
        <vt:i4>14</vt:i4>
      </vt:variant>
      <vt:variant>
        <vt:i4>0</vt:i4>
      </vt:variant>
      <vt:variant>
        <vt:i4>5</vt:i4>
      </vt:variant>
      <vt:variant>
        <vt:lpwstr/>
      </vt:variant>
      <vt:variant>
        <vt:lpwstr>_Toc287272943</vt:lpwstr>
      </vt:variant>
      <vt:variant>
        <vt:i4>1769531</vt:i4>
      </vt:variant>
      <vt:variant>
        <vt:i4>8</vt:i4>
      </vt:variant>
      <vt:variant>
        <vt:i4>0</vt:i4>
      </vt:variant>
      <vt:variant>
        <vt:i4>5</vt:i4>
      </vt:variant>
      <vt:variant>
        <vt:lpwstr/>
      </vt:variant>
      <vt:variant>
        <vt:lpwstr>_Toc287272942</vt:lpwstr>
      </vt:variant>
      <vt:variant>
        <vt:i4>1769531</vt:i4>
      </vt:variant>
      <vt:variant>
        <vt:i4>2</vt:i4>
      </vt:variant>
      <vt:variant>
        <vt:i4>0</vt:i4>
      </vt:variant>
      <vt:variant>
        <vt:i4>5</vt:i4>
      </vt:variant>
      <vt:variant>
        <vt:lpwstr/>
      </vt:variant>
      <vt:variant>
        <vt:lpwstr>_Toc287272941</vt:lpwstr>
      </vt:variant>
      <vt:variant>
        <vt:i4>7667801</vt:i4>
      </vt:variant>
      <vt:variant>
        <vt:i4>3</vt:i4>
      </vt:variant>
      <vt:variant>
        <vt:i4>0</vt:i4>
      </vt:variant>
      <vt:variant>
        <vt:i4>5</vt:i4>
      </vt:variant>
      <vt:variant>
        <vt:lpwstr>mailto:business@thinkpalm.com</vt:lpwstr>
      </vt:variant>
      <vt:variant>
        <vt:lpwstr/>
      </vt:variant>
      <vt:variant>
        <vt:i4>6225931</vt:i4>
      </vt:variant>
      <vt:variant>
        <vt:i4>0</vt:i4>
      </vt:variant>
      <vt:variant>
        <vt:i4>0</vt:i4>
      </vt:variant>
      <vt:variant>
        <vt:i4>5</vt:i4>
      </vt:variant>
      <vt:variant>
        <vt:lpwstr>http://www.thinkpalm.com/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ThinkPalm</dc:creator>
  <cp:lastModifiedBy>Ann Rose</cp:lastModifiedBy>
  <cp:revision>79</cp:revision>
  <cp:lastPrinted>2011-07-01T14:38:00Z</cp:lastPrinted>
  <dcterms:created xsi:type="dcterms:W3CDTF">2011-07-01T15:14:00Z</dcterms:created>
  <dcterms:modified xsi:type="dcterms:W3CDTF">2011-09-05T09:32:00Z</dcterms:modified>
</cp:coreProperties>
</file>