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9"/>
        <w:rPr>
          <w:rFonts w:hint="eastAsia"/>
          <w:b w:val="0"/>
        </w:rPr>
      </w:pPr>
      <w:bookmarkStart w:id="0" w:name="_GoBack"/>
      <w:bookmarkEnd w:id="0"/>
      <w:r>
        <w:rPr>
          <w:rFonts w:hint="eastAsia"/>
          <w:b w:val="0"/>
        </w:rPr>
        <w:t>2019年湖南省娄底涟源市教师招聘考试</w:t>
      </w:r>
      <w:r>
        <w:rPr>
          <w:rFonts w:hint="eastAsia"/>
          <w:b w:val="0"/>
          <w:lang w:eastAsia="zh-CN"/>
        </w:rPr>
        <w:t>市场</w:t>
      </w:r>
      <w:r>
        <w:rPr>
          <w:rFonts w:hint="eastAsia"/>
          <w:b w:val="0"/>
        </w:rPr>
        <w:t>模拟卷</w:t>
      </w:r>
    </w:p>
    <w:p>
      <w:pPr>
        <w:pStyle w:val="42"/>
        <w:spacing w:before="156" w:after="156"/>
        <w:rPr>
          <w:b/>
        </w:rPr>
      </w:pPr>
      <w:r>
        <w:rPr>
          <w:rFonts w:hint="eastAsia"/>
        </w:rPr>
        <w:t>幼儿教育专业知识</w:t>
      </w:r>
    </w:p>
    <w:p>
      <w:pPr>
        <w:pStyle w:val="30"/>
        <w:ind w:firstLine="422"/>
        <w:rPr>
          <w:rFonts w:hint="eastAsia" w:eastAsia="宋体"/>
          <w:b/>
          <w:lang w:eastAsia="zh-CN"/>
        </w:rPr>
      </w:pPr>
      <w:r>
        <w:rPr>
          <w:rFonts w:hint="eastAsia"/>
          <w:b/>
        </w:rPr>
        <w:t>一、单项选择题</w:t>
      </w:r>
      <w:r>
        <w:rPr>
          <w:rFonts w:hint="eastAsia"/>
          <w:b/>
          <w:lang w:eastAsia="zh-CN"/>
        </w:rPr>
        <w:t>（每小题</w:t>
      </w:r>
      <w:r>
        <w:rPr>
          <w:rFonts w:hint="eastAsia"/>
          <w:b/>
          <w:lang w:val="en-US" w:eastAsia="zh-CN"/>
        </w:rPr>
        <w:t>0.5分，共20分</w:t>
      </w:r>
      <w:r>
        <w:rPr>
          <w:rFonts w:hint="eastAsia"/>
          <w:b/>
          <w:lang w:eastAsia="zh-CN"/>
        </w:rPr>
        <w:t>）</w:t>
      </w:r>
    </w:p>
    <w:p>
      <w:pPr>
        <w:pStyle w:val="68"/>
      </w:pPr>
      <w:r>
        <w:rPr>
          <w:rFonts w:hint="eastAsia"/>
        </w:rPr>
        <w:t>1.构成学前教育的核心要素是（    ），其在教育活动中承担学习的责任，是从事游戏和活动的主体。</w:t>
      </w:r>
    </w:p>
    <w:p>
      <w:pPr>
        <w:pStyle w:val="68"/>
      </w:pPr>
      <w:r>
        <w:rPr>
          <w:rFonts w:hint="eastAsia"/>
        </w:rPr>
        <w:t>A.学前儿童</w:t>
      </w:r>
      <w:r>
        <w:rPr>
          <w:rFonts w:hint="eastAsia"/>
        </w:rPr>
        <w:tab/>
      </w:r>
      <w:r>
        <w:rPr>
          <w:rFonts w:hint="eastAsia"/>
        </w:rPr>
        <w:tab/>
      </w:r>
      <w:r>
        <w:tab/>
      </w:r>
      <w:r>
        <w:rPr>
          <w:rFonts w:hint="eastAsia"/>
        </w:rPr>
        <w:t>B.教师</w:t>
      </w:r>
      <w:r>
        <w:rPr>
          <w:rFonts w:hint="eastAsia"/>
        </w:rPr>
        <w:tab/>
      </w:r>
      <w:r>
        <w:rPr>
          <w:rFonts w:hint="eastAsia"/>
        </w:rPr>
        <w:tab/>
      </w:r>
      <w:r>
        <w:rPr>
          <w:rFonts w:hint="eastAsia"/>
        </w:rPr>
        <w:tab/>
      </w:r>
      <w:r>
        <w:tab/>
      </w:r>
      <w:r>
        <w:rPr>
          <w:rFonts w:hint="eastAsia"/>
        </w:rPr>
        <w:t>C.教育内容</w:t>
      </w:r>
      <w:r>
        <w:rPr>
          <w:rFonts w:hint="eastAsia"/>
        </w:rPr>
        <w:tab/>
      </w:r>
      <w:r>
        <w:rPr>
          <w:rFonts w:hint="eastAsia"/>
        </w:rPr>
        <w:tab/>
      </w:r>
      <w:r>
        <w:tab/>
      </w:r>
      <w:r>
        <w:rPr>
          <w:rFonts w:hint="eastAsia"/>
        </w:rPr>
        <w:t>D.教育环境</w:t>
      </w:r>
    </w:p>
    <w:p>
      <w:pPr>
        <w:pStyle w:val="68"/>
        <w:rPr>
          <w:szCs w:val="21"/>
        </w:rPr>
      </w:pPr>
      <w:r>
        <w:rPr>
          <w:rFonts w:hint="eastAsia"/>
          <w:szCs w:val="21"/>
        </w:rPr>
        <w:t>2.提出“建立适合中国国情的、省钱的、平民的幼稚园”的教育家是（    ）。</w:t>
      </w:r>
    </w:p>
    <w:p>
      <w:pPr>
        <w:pStyle w:val="68"/>
        <w:rPr>
          <w:szCs w:val="21"/>
        </w:rPr>
      </w:pPr>
      <w:r>
        <w:rPr>
          <w:rFonts w:hint="eastAsia"/>
          <w:szCs w:val="21"/>
        </w:rPr>
        <w:t>A.陶行知</w:t>
      </w:r>
      <w:r>
        <w:rPr>
          <w:rFonts w:hint="eastAsia"/>
          <w:szCs w:val="21"/>
        </w:rPr>
        <w:tab/>
      </w:r>
      <w:r>
        <w:rPr>
          <w:rFonts w:hint="eastAsia"/>
          <w:szCs w:val="21"/>
        </w:rPr>
        <w:tab/>
      </w:r>
      <w:r>
        <w:rPr>
          <w:rFonts w:hint="eastAsia"/>
          <w:szCs w:val="21"/>
        </w:rPr>
        <w:tab/>
      </w:r>
      <w:r>
        <w:rPr>
          <w:szCs w:val="21"/>
        </w:rPr>
        <w:tab/>
      </w:r>
      <w:r>
        <w:rPr>
          <w:rFonts w:hint="eastAsia"/>
          <w:szCs w:val="21"/>
        </w:rPr>
        <w:t>B.蒙台梭利</w:t>
      </w:r>
      <w:r>
        <w:rPr>
          <w:rFonts w:hint="eastAsia"/>
          <w:szCs w:val="21"/>
        </w:rPr>
        <w:tab/>
      </w:r>
      <w:r>
        <w:rPr>
          <w:rFonts w:hint="eastAsia"/>
          <w:szCs w:val="21"/>
        </w:rPr>
        <w:tab/>
      </w:r>
      <w:r>
        <w:rPr>
          <w:szCs w:val="21"/>
        </w:rPr>
        <w:tab/>
      </w:r>
      <w:r>
        <w:rPr>
          <w:szCs w:val="21"/>
        </w:rPr>
        <w:t>C.陈鹤琴</w:t>
      </w:r>
      <w:r>
        <w:rPr>
          <w:szCs w:val="21"/>
        </w:rPr>
        <w:tab/>
      </w:r>
      <w:r>
        <w:rPr>
          <w:szCs w:val="21"/>
        </w:rPr>
        <w:tab/>
      </w:r>
      <w:r>
        <w:rPr>
          <w:szCs w:val="21"/>
        </w:rPr>
        <w:tab/>
      </w:r>
      <w:r>
        <w:rPr>
          <w:szCs w:val="21"/>
        </w:rPr>
        <w:tab/>
      </w:r>
      <w:r>
        <w:rPr>
          <w:szCs w:val="21"/>
        </w:rPr>
        <w:t>D.张雪门</w:t>
      </w:r>
    </w:p>
    <w:p>
      <w:pPr>
        <w:pStyle w:val="68"/>
        <w:rPr>
          <w:rFonts w:hAnsi="宋体"/>
          <w:szCs w:val="21"/>
        </w:rPr>
      </w:pPr>
      <w:r>
        <w:rPr>
          <w:rFonts w:hint="eastAsia"/>
          <w:szCs w:val="21"/>
        </w:rPr>
        <w:t>3</w:t>
      </w:r>
      <w:r>
        <w:rPr>
          <w:rFonts w:hint="eastAsia" w:hAnsi="宋体"/>
          <w:szCs w:val="21"/>
        </w:rPr>
        <w:t>.</w:t>
      </w:r>
      <w:r>
        <w:rPr>
          <w:rFonts w:hAnsi="宋体"/>
          <w:szCs w:val="21"/>
        </w:rPr>
        <w:t>幼儿园的重要任务之一是（    ）。</w:t>
      </w:r>
    </w:p>
    <w:p>
      <w:pPr>
        <w:pStyle w:val="68"/>
        <w:rPr>
          <w:rFonts w:hAnsi="宋体"/>
          <w:szCs w:val="21"/>
        </w:rPr>
      </w:pPr>
      <w:r>
        <w:rPr>
          <w:rFonts w:hAnsi="宋体"/>
          <w:szCs w:val="21"/>
        </w:rPr>
        <w:t>A.要满足家长个人的兴趣和爱好</w:t>
      </w:r>
      <w:r>
        <w:rPr>
          <w:rFonts w:hAnsi="宋体"/>
          <w:szCs w:val="21"/>
        </w:rPr>
        <w:tab/>
      </w:r>
      <w:r>
        <w:rPr>
          <w:rFonts w:hAnsi="宋体"/>
          <w:szCs w:val="21"/>
        </w:rPr>
        <w:tab/>
      </w:r>
      <w:r>
        <w:rPr>
          <w:rFonts w:hAnsi="宋体"/>
          <w:szCs w:val="21"/>
        </w:rPr>
        <w:tab/>
      </w:r>
      <w:r>
        <w:rPr>
          <w:rFonts w:hAnsi="宋体"/>
          <w:szCs w:val="21"/>
        </w:rPr>
        <w:tab/>
      </w:r>
      <w:r>
        <w:rPr>
          <w:rFonts w:hAnsi="宋体"/>
          <w:szCs w:val="21"/>
        </w:rPr>
        <w:t>B.要促进家长身心的健康发展</w:t>
      </w:r>
    </w:p>
    <w:p>
      <w:pPr>
        <w:pStyle w:val="68"/>
        <w:rPr>
          <w:rFonts w:hAnsi="宋体"/>
          <w:szCs w:val="21"/>
        </w:rPr>
      </w:pPr>
      <w:r>
        <w:rPr>
          <w:rFonts w:hAnsi="宋体"/>
          <w:szCs w:val="21"/>
        </w:rPr>
        <w:t>C.要为家长参加工作、学习提供便利条件</w:t>
      </w:r>
      <w:r>
        <w:rPr>
          <w:rFonts w:hAnsi="宋体"/>
          <w:szCs w:val="21"/>
        </w:rPr>
        <w:tab/>
      </w:r>
      <w:r>
        <w:rPr>
          <w:rFonts w:hAnsi="宋体"/>
          <w:szCs w:val="21"/>
        </w:rPr>
        <w:tab/>
      </w:r>
      <w:r>
        <w:rPr>
          <w:rFonts w:hAnsi="宋体"/>
          <w:szCs w:val="21"/>
        </w:rPr>
        <w:t>D.要为家长留下单独生活的时间和空间</w:t>
      </w:r>
    </w:p>
    <w:p>
      <w:pPr>
        <w:pStyle w:val="68"/>
      </w:pPr>
      <w:r>
        <w:rPr>
          <w:rFonts w:hint="eastAsia"/>
        </w:rPr>
        <w:t>4.孔子提出的“因材施教”符合幼儿个体身心发展的（    ）。</w:t>
      </w:r>
    </w:p>
    <w:p>
      <w:pPr>
        <w:pStyle w:val="68"/>
      </w:pPr>
      <w:r>
        <w:rPr>
          <w:rFonts w:hint="eastAsia"/>
        </w:rPr>
        <w:t>A.不平衡性要求</w:t>
      </w:r>
      <w:r>
        <w:rPr>
          <w:rFonts w:hint="eastAsia"/>
        </w:rPr>
        <w:tab/>
      </w:r>
      <w:r>
        <w:rPr>
          <w:rFonts w:hint="eastAsia"/>
        </w:rPr>
        <w:tab/>
      </w:r>
      <w:r>
        <w:rPr>
          <w:rFonts w:hint="eastAsia"/>
        </w:rPr>
        <w:tab/>
      </w:r>
      <w:r>
        <w:rPr>
          <w:rFonts w:hint="eastAsia"/>
        </w:rPr>
        <w:tab/>
      </w:r>
      <w:r>
        <w:rPr>
          <w:rFonts w:hint="eastAsia"/>
        </w:rPr>
        <w:tab/>
      </w:r>
      <w:r>
        <w:tab/>
      </w:r>
      <w:r>
        <w:tab/>
      </w:r>
      <w:r>
        <w:rPr>
          <w:rFonts w:hint="eastAsia"/>
        </w:rPr>
        <w:t>B.个别差异性要求</w:t>
      </w:r>
    </w:p>
    <w:p>
      <w:pPr>
        <w:pStyle w:val="68"/>
      </w:pPr>
      <w:r>
        <w:rPr>
          <w:rFonts w:hint="eastAsia"/>
        </w:rPr>
        <w:t>C.顺序性要求</w:t>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rPr>
          <w:rFonts w:hint="eastAsia"/>
        </w:rPr>
        <w:t>D.互补性要求</w:t>
      </w:r>
    </w:p>
    <w:p>
      <w:pPr>
        <w:pStyle w:val="68"/>
      </w:pPr>
      <w:r>
        <w:rPr>
          <w:rFonts w:hint="eastAsia"/>
        </w:rPr>
        <w:t>5</w:t>
      </w:r>
      <w:r>
        <w:t>.</w:t>
      </w:r>
      <w:r>
        <w:rPr>
          <w:rFonts w:hint="eastAsia"/>
        </w:rPr>
        <w:t>教师要掌握基本的教育研究方法，其中深入剖析研究单一的研究对象的研究方法是（    ）。</w:t>
      </w:r>
    </w:p>
    <w:p>
      <w:pPr>
        <w:pStyle w:val="68"/>
      </w:pPr>
      <w:r>
        <w:t>A.</w:t>
      </w:r>
      <w:r>
        <w:rPr>
          <w:rFonts w:hint="eastAsia"/>
        </w:rPr>
        <w:t>观察法</w:t>
      </w:r>
      <w:r>
        <w:rPr>
          <w:rFonts w:hint="eastAsia"/>
        </w:rPr>
        <w:tab/>
      </w:r>
      <w:r>
        <w:rPr>
          <w:rFonts w:hint="eastAsia"/>
        </w:rPr>
        <w:tab/>
      </w:r>
      <w:r>
        <w:rPr>
          <w:rFonts w:hint="eastAsia"/>
        </w:rPr>
        <w:tab/>
      </w:r>
      <w:r>
        <w:rPr>
          <w:rFonts w:hint="eastAsia"/>
        </w:rPr>
        <w:tab/>
      </w:r>
      <w:r>
        <w:t>B.</w:t>
      </w:r>
      <w:r>
        <w:rPr>
          <w:rFonts w:hint="eastAsia"/>
        </w:rPr>
        <w:t>实验法</w:t>
      </w:r>
      <w:r>
        <w:rPr>
          <w:rFonts w:hint="eastAsia"/>
        </w:rPr>
        <w:tab/>
      </w:r>
      <w:r>
        <w:rPr>
          <w:rFonts w:hint="eastAsia"/>
        </w:rPr>
        <w:tab/>
      </w:r>
      <w:r>
        <w:rPr>
          <w:rFonts w:hint="eastAsia"/>
        </w:rPr>
        <w:tab/>
      </w:r>
      <w:r>
        <w:rPr>
          <w:rFonts w:hint="eastAsia"/>
        </w:rPr>
        <w:tab/>
      </w:r>
      <w:r>
        <w:t>C.</w:t>
      </w:r>
      <w:r>
        <w:rPr>
          <w:rFonts w:hint="eastAsia"/>
        </w:rPr>
        <w:t>访谈法</w:t>
      </w:r>
      <w:r>
        <w:rPr>
          <w:rFonts w:hint="eastAsia"/>
        </w:rPr>
        <w:tab/>
      </w:r>
      <w:r>
        <w:rPr>
          <w:rFonts w:hint="eastAsia"/>
        </w:rPr>
        <w:tab/>
      </w:r>
      <w:r>
        <w:rPr>
          <w:rFonts w:hint="eastAsia"/>
        </w:rPr>
        <w:tab/>
      </w:r>
      <w:r>
        <w:rPr>
          <w:rFonts w:hint="eastAsia"/>
        </w:rPr>
        <w:tab/>
      </w:r>
      <w:r>
        <w:t>D.</w:t>
      </w:r>
      <w:r>
        <w:rPr>
          <w:rFonts w:hint="eastAsia"/>
        </w:rPr>
        <w:t>个案研究法</w:t>
      </w:r>
    </w:p>
    <w:p>
      <w:pPr>
        <w:pStyle w:val="68"/>
        <w:rPr>
          <w:color w:val="000000"/>
          <w:szCs w:val="21"/>
        </w:rPr>
      </w:pPr>
      <w:r>
        <w:rPr>
          <w:color w:val="000000"/>
          <w:szCs w:val="21"/>
        </w:rPr>
        <w:t>6.</w:t>
      </w:r>
      <w:r>
        <w:rPr>
          <w:rFonts w:hAnsi="宋体"/>
          <w:color w:val="000000"/>
          <w:szCs w:val="21"/>
        </w:rPr>
        <w:t>游戏准备主要包括四个方面，即（    ）</w:t>
      </w:r>
      <w:r>
        <w:rPr>
          <w:rFonts w:hint="eastAsia" w:hAnsi="宋体"/>
          <w:color w:val="000000"/>
          <w:szCs w:val="21"/>
        </w:rPr>
        <w:t>。</w:t>
      </w:r>
    </w:p>
    <w:p>
      <w:pPr>
        <w:pStyle w:val="68"/>
        <w:rPr>
          <w:color w:val="000000"/>
          <w:szCs w:val="21"/>
        </w:rPr>
      </w:pPr>
      <w:r>
        <w:rPr>
          <w:color w:val="000000"/>
          <w:szCs w:val="21"/>
        </w:rPr>
        <w:t>A.</w:t>
      </w:r>
      <w:r>
        <w:rPr>
          <w:rFonts w:hAnsi="宋体"/>
          <w:color w:val="000000"/>
          <w:szCs w:val="21"/>
        </w:rPr>
        <w:t>游戏内容、游戏材料、游戏时间和游戏地点</w:t>
      </w:r>
    </w:p>
    <w:p>
      <w:pPr>
        <w:pStyle w:val="68"/>
        <w:rPr>
          <w:color w:val="000000"/>
          <w:szCs w:val="21"/>
        </w:rPr>
      </w:pPr>
      <w:r>
        <w:rPr>
          <w:color w:val="000000"/>
          <w:szCs w:val="21"/>
        </w:rPr>
        <w:t>B.</w:t>
      </w:r>
      <w:r>
        <w:rPr>
          <w:rFonts w:hAnsi="宋体"/>
          <w:color w:val="000000"/>
          <w:szCs w:val="21"/>
        </w:rPr>
        <w:t>游戏主题、游戏材料、游戏场所和心理准备</w:t>
      </w:r>
    </w:p>
    <w:p>
      <w:pPr>
        <w:pStyle w:val="68"/>
        <w:rPr>
          <w:color w:val="000000"/>
          <w:szCs w:val="21"/>
        </w:rPr>
      </w:pPr>
      <w:r>
        <w:rPr>
          <w:color w:val="000000"/>
          <w:szCs w:val="21"/>
        </w:rPr>
        <w:t>C.</w:t>
      </w:r>
      <w:r>
        <w:rPr>
          <w:rFonts w:hAnsi="宋体"/>
          <w:color w:val="000000"/>
          <w:szCs w:val="21"/>
        </w:rPr>
        <w:t>游戏内容、游戏时间、游戏材料和情绪准备</w:t>
      </w:r>
    </w:p>
    <w:p>
      <w:pPr>
        <w:pStyle w:val="68"/>
        <w:rPr>
          <w:rFonts w:hAnsi="宋体"/>
          <w:color w:val="000000"/>
          <w:szCs w:val="21"/>
        </w:rPr>
      </w:pPr>
      <w:r>
        <w:rPr>
          <w:color w:val="000000"/>
          <w:szCs w:val="21"/>
        </w:rPr>
        <w:t>D.</w:t>
      </w:r>
      <w:r>
        <w:rPr>
          <w:rFonts w:hAnsi="宋体"/>
          <w:color w:val="000000"/>
          <w:szCs w:val="21"/>
        </w:rPr>
        <w:t>游戏时间、游戏地点、游戏材料和经验准备</w:t>
      </w:r>
    </w:p>
    <w:p>
      <w:pPr>
        <w:pStyle w:val="68"/>
      </w:pPr>
      <w:r>
        <w:t>7</w:t>
      </w:r>
      <w:r>
        <w:rPr>
          <w:rFonts w:hint="eastAsia"/>
        </w:rPr>
        <w:t>.在角色游戏活动结束时，教师哪种做法或说法是不适当的（    ）。</w:t>
      </w:r>
    </w:p>
    <w:p>
      <w:pPr>
        <w:pStyle w:val="68"/>
      </w:pPr>
      <w:r>
        <w:rPr>
          <w:rFonts w:hint="eastAsia"/>
        </w:rPr>
        <w:t>A.放背景音乐，提示游戏活动结束</w:t>
      </w:r>
      <w:r>
        <w:rPr>
          <w:rFonts w:hint="eastAsia"/>
        </w:rPr>
        <w:tab/>
      </w:r>
      <w:r>
        <w:tab/>
      </w:r>
      <w:r>
        <w:tab/>
      </w:r>
      <w:r>
        <w:rPr>
          <w:rFonts w:hint="eastAsia"/>
        </w:rPr>
        <w:t>B.“游戏结束，不玩了，收拾玩具”</w:t>
      </w:r>
    </w:p>
    <w:p>
      <w:pPr>
        <w:pStyle w:val="68"/>
      </w:pPr>
      <w:r>
        <w:rPr>
          <w:rFonts w:hint="eastAsia"/>
        </w:rPr>
        <w:t>C.“明天再玩吧”</w:t>
      </w:r>
      <w:r>
        <w:rPr>
          <w:rFonts w:hint="eastAsia"/>
        </w:rPr>
        <w:tab/>
      </w:r>
      <w:r>
        <w:rPr>
          <w:rFonts w:hint="eastAsia"/>
        </w:rPr>
        <w:tab/>
      </w:r>
      <w:r>
        <w:rPr>
          <w:rFonts w:hint="eastAsia"/>
        </w:rPr>
        <w:tab/>
      </w:r>
      <w:r>
        <w:rPr>
          <w:rFonts w:hint="eastAsia"/>
        </w:rPr>
        <w:tab/>
      </w:r>
      <w:r>
        <w:rPr>
          <w:rFonts w:hint="eastAsia"/>
        </w:rPr>
        <w:tab/>
      </w:r>
      <w:r>
        <w:tab/>
      </w:r>
      <w:r>
        <w:tab/>
      </w:r>
      <w:r>
        <w:rPr>
          <w:rFonts w:hint="eastAsia"/>
        </w:rPr>
        <w:t>D.小结评价游戏情况</w:t>
      </w:r>
    </w:p>
    <w:p>
      <w:pPr>
        <w:pStyle w:val="68"/>
      </w:pPr>
      <w:r>
        <w:t>8</w:t>
      </w:r>
      <w:r>
        <w:rPr>
          <w:rFonts w:hint="eastAsia"/>
        </w:rPr>
        <w:t>.对吃饭特别慢的幼儿，教师采取的适宜做法是（    ）。</w:t>
      </w:r>
    </w:p>
    <w:p>
      <w:pPr>
        <w:pStyle w:val="68"/>
      </w:pPr>
      <w:r>
        <w:rPr>
          <w:rFonts w:hint="eastAsia"/>
        </w:rPr>
        <w:t>A.多盛饭</w:t>
      </w:r>
      <w:r>
        <w:rPr>
          <w:rFonts w:hint="eastAsia"/>
        </w:rPr>
        <w:tab/>
      </w:r>
      <w:r>
        <w:rPr>
          <w:rFonts w:hint="eastAsia"/>
        </w:rPr>
        <w:tab/>
      </w:r>
      <w:r>
        <w:rPr>
          <w:rFonts w:hint="eastAsia"/>
        </w:rPr>
        <w:tab/>
      </w:r>
      <w:r>
        <w:tab/>
      </w:r>
      <w:r>
        <w:rPr>
          <w:rFonts w:hint="eastAsia"/>
        </w:rPr>
        <w:t>B.提醒细嚼慢咽</w:t>
      </w:r>
      <w:r>
        <w:rPr>
          <w:rFonts w:hint="eastAsia"/>
        </w:rPr>
        <w:tab/>
      </w:r>
      <w:r>
        <w:tab/>
      </w:r>
      <w:r>
        <w:rPr>
          <w:rFonts w:hint="eastAsia"/>
        </w:rPr>
        <w:t>C.引导不挑食</w:t>
      </w:r>
      <w:r>
        <w:rPr>
          <w:rFonts w:hint="eastAsia"/>
        </w:rPr>
        <w:tab/>
      </w:r>
      <w:r>
        <w:rPr>
          <w:rFonts w:hint="eastAsia"/>
        </w:rPr>
        <w:tab/>
      </w:r>
      <w:r>
        <w:tab/>
      </w:r>
      <w:r>
        <w:rPr>
          <w:rFonts w:hint="eastAsia"/>
        </w:rPr>
        <w:t>D.提前一点时间进食</w:t>
      </w:r>
    </w:p>
    <w:p>
      <w:pPr>
        <w:pStyle w:val="68"/>
        <w:rPr>
          <w:szCs w:val="21"/>
        </w:rPr>
      </w:pPr>
      <w:r>
        <w:rPr>
          <w:szCs w:val="21"/>
        </w:rPr>
        <w:t>9</w:t>
      </w:r>
      <w:r>
        <w:rPr>
          <w:rFonts w:hint="eastAsia" w:hAnsi="宋体"/>
          <w:szCs w:val="21"/>
        </w:rPr>
        <w:t>.</w:t>
      </w:r>
      <w:r>
        <w:rPr>
          <w:rFonts w:hAnsi="宋体"/>
          <w:szCs w:val="21"/>
        </w:rPr>
        <w:t>对幼儿园活动的正确理解（    ）</w:t>
      </w:r>
    </w:p>
    <w:p>
      <w:pPr>
        <w:pStyle w:val="68"/>
        <w:rPr>
          <w:szCs w:val="21"/>
        </w:rPr>
      </w:pPr>
      <w:r>
        <w:rPr>
          <w:szCs w:val="21"/>
        </w:rPr>
        <w:t>A</w:t>
      </w:r>
      <w:r>
        <w:rPr>
          <w:rFonts w:hint="eastAsia" w:hAnsi="宋体"/>
          <w:szCs w:val="21"/>
        </w:rPr>
        <w:t>.</w:t>
      </w:r>
      <w:r>
        <w:rPr>
          <w:rFonts w:hAnsi="宋体"/>
          <w:szCs w:val="21"/>
        </w:rPr>
        <w:t>让儿童尽情的玩耍</w:t>
      </w:r>
      <w:r>
        <w:rPr>
          <w:rFonts w:hint="eastAsia"/>
          <w:szCs w:val="21"/>
        </w:rPr>
        <w:tab/>
      </w:r>
      <w:r>
        <w:rPr>
          <w:rFonts w:hint="eastAsia"/>
          <w:szCs w:val="21"/>
        </w:rPr>
        <w:tab/>
      </w:r>
      <w:r>
        <w:rPr>
          <w:rFonts w:hint="eastAsia"/>
          <w:szCs w:val="21"/>
        </w:rPr>
        <w:tab/>
      </w:r>
      <w:r>
        <w:rPr>
          <w:szCs w:val="21"/>
        </w:rPr>
        <w:tab/>
      </w:r>
      <w:r>
        <w:rPr>
          <w:szCs w:val="21"/>
        </w:rPr>
        <w:tab/>
      </w:r>
      <w:r>
        <w:rPr>
          <w:rFonts w:hint="eastAsia"/>
          <w:szCs w:val="21"/>
        </w:rPr>
        <w:tab/>
      </w:r>
      <w:r>
        <w:rPr>
          <w:szCs w:val="21"/>
        </w:rPr>
        <w:t>B</w:t>
      </w:r>
      <w:r>
        <w:rPr>
          <w:rFonts w:hint="eastAsia" w:hAnsi="宋体"/>
          <w:szCs w:val="21"/>
        </w:rPr>
        <w:t>.</w:t>
      </w:r>
      <w:r>
        <w:rPr>
          <w:rFonts w:hAnsi="宋体"/>
          <w:szCs w:val="21"/>
        </w:rPr>
        <w:t>在安全前提下按照课程的要求活动</w:t>
      </w:r>
    </w:p>
    <w:p>
      <w:pPr>
        <w:pStyle w:val="68"/>
        <w:rPr>
          <w:szCs w:val="21"/>
        </w:rPr>
      </w:pPr>
      <w:r>
        <w:rPr>
          <w:szCs w:val="21"/>
        </w:rPr>
        <w:t>C</w:t>
      </w:r>
      <w:r>
        <w:rPr>
          <w:rFonts w:hint="eastAsia" w:hAnsi="宋体"/>
          <w:szCs w:val="21"/>
        </w:rPr>
        <w:t>.</w:t>
      </w:r>
      <w:r>
        <w:rPr>
          <w:rFonts w:hAnsi="宋体"/>
          <w:szCs w:val="21"/>
        </w:rPr>
        <w:t>为儿童舒展筋骨活动</w:t>
      </w:r>
      <w:r>
        <w:rPr>
          <w:rFonts w:hint="eastAsia"/>
          <w:szCs w:val="21"/>
        </w:rPr>
        <w:tab/>
      </w:r>
      <w:r>
        <w:rPr>
          <w:rFonts w:hint="eastAsia"/>
          <w:szCs w:val="21"/>
        </w:rPr>
        <w:tab/>
      </w:r>
      <w:r>
        <w:rPr>
          <w:rFonts w:hint="eastAsia"/>
          <w:szCs w:val="21"/>
        </w:rPr>
        <w:tab/>
      </w:r>
      <w:r>
        <w:rPr>
          <w:rFonts w:hint="eastAsia"/>
          <w:szCs w:val="21"/>
        </w:rPr>
        <w:tab/>
      </w:r>
      <w:r>
        <w:rPr>
          <w:szCs w:val="21"/>
        </w:rPr>
        <w:tab/>
      </w:r>
      <w:r>
        <w:rPr>
          <w:szCs w:val="21"/>
        </w:rPr>
        <w:tab/>
      </w:r>
      <w:r>
        <w:rPr>
          <w:szCs w:val="21"/>
        </w:rPr>
        <w:t>D</w:t>
      </w:r>
      <w:r>
        <w:rPr>
          <w:rFonts w:hint="eastAsia" w:hAnsi="宋体"/>
          <w:szCs w:val="21"/>
        </w:rPr>
        <w:t>.</w:t>
      </w:r>
      <w:r>
        <w:rPr>
          <w:rFonts w:hAnsi="宋体"/>
          <w:szCs w:val="21"/>
        </w:rPr>
        <w:t>教育过程就是活动过程，促进儿童身心健康发展</w:t>
      </w:r>
    </w:p>
    <w:p>
      <w:pPr>
        <w:pStyle w:val="68"/>
      </w:pPr>
      <w:r>
        <w:t>10</w:t>
      </w:r>
      <w:r>
        <w:rPr>
          <w:rFonts w:hint="eastAsia"/>
        </w:rPr>
        <w:t>.下面有关区域活动的说法中，正确的选项是（    ）。</w:t>
      </w:r>
    </w:p>
    <w:p>
      <w:pPr>
        <w:pStyle w:val="68"/>
      </w:pPr>
      <w:r>
        <w:rPr>
          <w:rFonts w:hint="eastAsia"/>
        </w:rPr>
        <w:t>A.区域活动效率高，有明确的教育目标</w:t>
      </w:r>
    </w:p>
    <w:p>
      <w:pPr>
        <w:pStyle w:val="68"/>
      </w:pPr>
      <w:r>
        <w:rPr>
          <w:rFonts w:hint="eastAsia"/>
        </w:rPr>
        <w:t>B.区域活动是集体活动的铺垫、延伸和补充</w:t>
      </w:r>
    </w:p>
    <w:p>
      <w:pPr>
        <w:pStyle w:val="68"/>
      </w:pPr>
      <w:r>
        <w:rPr>
          <w:rFonts w:hint="eastAsia"/>
        </w:rPr>
        <w:t>C.区域活动对幼儿容易造成“有操作无探索”的现象</w:t>
      </w:r>
    </w:p>
    <w:p>
      <w:pPr>
        <w:pStyle w:val="68"/>
      </w:pPr>
      <w:r>
        <w:rPr>
          <w:rFonts w:hint="eastAsia"/>
        </w:rPr>
        <w:t>D.区域活动和集体活动是平行的教育形式</w:t>
      </w:r>
    </w:p>
    <w:p>
      <w:pPr>
        <w:pStyle w:val="68"/>
      </w:pPr>
      <w:r>
        <w:t>11</w:t>
      </w:r>
      <w:r>
        <w:rPr>
          <w:rFonts w:hint="eastAsia"/>
        </w:rPr>
        <w:t>.关于社区教育的特点，错误的说法是（    ）。</w:t>
      </w:r>
    </w:p>
    <w:p>
      <w:pPr>
        <w:pStyle w:val="68"/>
      </w:pPr>
      <w:r>
        <w:rPr>
          <w:rFonts w:hint="eastAsia"/>
        </w:rPr>
        <w:t>A.是地方与民众教育的一种新的教育管理制度</w:t>
      </w:r>
    </w:p>
    <w:p>
      <w:pPr>
        <w:pStyle w:val="68"/>
      </w:pPr>
      <w:r>
        <w:rPr>
          <w:rFonts w:hint="eastAsia"/>
        </w:rPr>
        <w:t>B.适应社区需要，服务社区</w:t>
      </w:r>
    </w:p>
    <w:p>
      <w:pPr>
        <w:pStyle w:val="68"/>
      </w:pPr>
      <w:r>
        <w:rPr>
          <w:rFonts w:hint="eastAsia"/>
        </w:rPr>
        <w:t>C.社区教育形式多样</w:t>
      </w:r>
    </w:p>
    <w:p>
      <w:pPr>
        <w:pStyle w:val="68"/>
      </w:pPr>
      <w:r>
        <w:rPr>
          <w:rFonts w:hint="eastAsia"/>
        </w:rPr>
        <w:t>D.社区教育面向该社区的儿童</w:t>
      </w:r>
    </w:p>
    <w:p>
      <w:pPr>
        <w:pStyle w:val="68"/>
      </w:pPr>
      <w:r>
        <w:t>12</w:t>
      </w:r>
      <w:r>
        <w:rPr>
          <w:rFonts w:hint="eastAsia"/>
        </w:rPr>
        <w:t>.</w:t>
      </w:r>
      <w:r>
        <w:t>在幼儿园课程中，（    ）不属于课程组织这一</w:t>
      </w:r>
      <w:r>
        <w:rPr>
          <w:rFonts w:hint="eastAsia"/>
        </w:rPr>
        <w:t>环节</w:t>
      </w:r>
      <w:r>
        <w:t>的内容</w:t>
      </w:r>
      <w:r>
        <w:rPr>
          <w:rFonts w:hint="eastAsia"/>
        </w:rPr>
        <w:t>。</w:t>
      </w:r>
    </w:p>
    <w:p>
      <w:pPr>
        <w:pStyle w:val="68"/>
      </w:pPr>
      <w:r>
        <w:t>A</w:t>
      </w:r>
      <w:r>
        <w:rPr>
          <w:rFonts w:hint="eastAsia"/>
        </w:rPr>
        <w:t>.</w:t>
      </w:r>
      <w:r>
        <w:t>课程评价</w:t>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B</w:t>
      </w:r>
      <w:r>
        <w:rPr>
          <w:rFonts w:hint="eastAsia"/>
        </w:rPr>
        <w:t>.</w:t>
      </w:r>
      <w:r>
        <w:t>教育教学计划</w:t>
      </w:r>
    </w:p>
    <w:p>
      <w:pPr>
        <w:pStyle w:val="68"/>
      </w:pPr>
      <w:r>
        <w:t>C</w:t>
      </w:r>
      <w:r>
        <w:rPr>
          <w:rFonts w:hint="eastAsia"/>
        </w:rPr>
        <w:t>.</w:t>
      </w:r>
      <w:r>
        <w:t>学习材料与活动设计</w:t>
      </w:r>
      <w:r>
        <w:rPr>
          <w:rFonts w:hint="eastAsia"/>
        </w:rPr>
        <w:tab/>
      </w:r>
      <w:r>
        <w:rPr>
          <w:rFonts w:hint="eastAsia"/>
        </w:rPr>
        <w:tab/>
      </w:r>
      <w:r>
        <w:rPr>
          <w:rFonts w:hint="eastAsia"/>
        </w:rPr>
        <w:tab/>
      </w:r>
      <w:r>
        <w:rPr>
          <w:rFonts w:hint="eastAsia"/>
        </w:rPr>
        <w:tab/>
      </w:r>
      <w:r>
        <w:tab/>
      </w:r>
      <w:r>
        <w:tab/>
      </w:r>
      <w:r>
        <w:t>D</w:t>
      </w:r>
      <w:r>
        <w:rPr>
          <w:rFonts w:hint="eastAsia"/>
        </w:rPr>
        <w:t>.</w:t>
      </w:r>
      <w:r>
        <w:t>环境创设与布置</w:t>
      </w:r>
    </w:p>
    <w:p>
      <w:pPr>
        <w:pStyle w:val="68"/>
        <w:rPr>
          <w:szCs w:val="21"/>
        </w:rPr>
      </w:pPr>
      <w:r>
        <w:rPr>
          <w:rFonts w:hint="eastAsia"/>
        </w:rPr>
        <w:t>1</w:t>
      </w:r>
      <w:r>
        <w:t>3</w:t>
      </w:r>
      <w:r>
        <w:rPr>
          <w:szCs w:val="21"/>
        </w:rPr>
        <w:t>.</w:t>
      </w:r>
      <w:r>
        <w:rPr>
          <w:rFonts w:hAnsi="宋体"/>
          <w:szCs w:val="21"/>
        </w:rPr>
        <w:t>（    ）是幼儿教师职业道德的核心。</w:t>
      </w:r>
    </w:p>
    <w:p>
      <w:pPr>
        <w:pStyle w:val="68"/>
        <w:rPr>
          <w:szCs w:val="21"/>
        </w:rPr>
      </w:pPr>
      <w:r>
        <w:rPr>
          <w:szCs w:val="21"/>
        </w:rPr>
        <w:t>A.</w:t>
      </w:r>
      <w:r>
        <w:rPr>
          <w:rFonts w:hAnsi="宋体"/>
          <w:szCs w:val="21"/>
        </w:rPr>
        <w:t>热爱幼儿</w:t>
      </w:r>
      <w:r>
        <w:rPr>
          <w:rFonts w:hint="eastAsia"/>
          <w:szCs w:val="21"/>
        </w:rPr>
        <w:tab/>
      </w:r>
      <w:r>
        <w:rPr>
          <w:rFonts w:hint="eastAsia"/>
          <w:szCs w:val="21"/>
        </w:rPr>
        <w:tab/>
      </w:r>
      <w:r>
        <w:rPr>
          <w:szCs w:val="21"/>
        </w:rPr>
        <w:tab/>
      </w:r>
      <w:r>
        <w:rPr>
          <w:szCs w:val="21"/>
        </w:rPr>
        <w:t>B.</w:t>
      </w:r>
      <w:r>
        <w:rPr>
          <w:rFonts w:hAnsi="宋体"/>
          <w:szCs w:val="21"/>
        </w:rPr>
        <w:t>热爱教育事业</w:t>
      </w:r>
      <w:r>
        <w:rPr>
          <w:rFonts w:hAnsi="宋体"/>
          <w:szCs w:val="21"/>
        </w:rPr>
        <w:tab/>
      </w:r>
      <w:r>
        <w:rPr>
          <w:rFonts w:hint="eastAsia"/>
          <w:szCs w:val="21"/>
        </w:rPr>
        <w:tab/>
      </w:r>
      <w:r>
        <w:rPr>
          <w:szCs w:val="21"/>
        </w:rPr>
        <w:t>C.</w:t>
      </w:r>
      <w:r>
        <w:rPr>
          <w:rFonts w:hAnsi="宋体"/>
          <w:szCs w:val="21"/>
        </w:rPr>
        <w:t>遵纪守法</w:t>
      </w:r>
      <w:r>
        <w:rPr>
          <w:rFonts w:hint="eastAsia"/>
          <w:szCs w:val="21"/>
        </w:rPr>
        <w:tab/>
      </w:r>
      <w:r>
        <w:rPr>
          <w:rFonts w:hint="eastAsia"/>
          <w:szCs w:val="21"/>
        </w:rPr>
        <w:tab/>
      </w:r>
      <w:r>
        <w:rPr>
          <w:szCs w:val="21"/>
        </w:rPr>
        <w:tab/>
      </w:r>
      <w:r>
        <w:rPr>
          <w:szCs w:val="21"/>
        </w:rPr>
        <w:t>D.</w:t>
      </w:r>
      <w:r>
        <w:rPr>
          <w:rFonts w:hAnsi="宋体"/>
          <w:szCs w:val="21"/>
        </w:rPr>
        <w:t>为人师表</w:t>
      </w:r>
    </w:p>
    <w:p>
      <w:pPr>
        <w:pStyle w:val="68"/>
      </w:pPr>
      <w:r>
        <w:rPr>
          <w:rFonts w:hint="eastAsia"/>
        </w:rPr>
        <w:t>1</w:t>
      </w:r>
      <w:r>
        <w:t>4.</w:t>
      </w:r>
      <w:r>
        <w:rPr>
          <w:rFonts w:hAnsi="宋体"/>
        </w:rPr>
        <w:t>下列关于游戏对学前儿童发展的意义的表述，错误的是（</w:t>
      </w:r>
      <w:r>
        <w:rPr>
          <w:rFonts w:hint="eastAsia" w:hAnsi="宋体"/>
        </w:rPr>
        <w:t xml:space="preserve">    </w:t>
      </w:r>
      <w:r>
        <w:rPr>
          <w:rFonts w:hAnsi="宋体"/>
        </w:rPr>
        <w:t>）。</w:t>
      </w:r>
    </w:p>
    <w:p>
      <w:pPr>
        <w:pStyle w:val="68"/>
      </w:pPr>
      <w:r>
        <w:t>A.</w:t>
      </w:r>
      <w:r>
        <w:rPr>
          <w:rFonts w:hAnsi="宋体"/>
        </w:rPr>
        <w:t>游戏是儿童身体发展的需要</w:t>
      </w:r>
      <w:r>
        <w:rPr>
          <w:rFonts w:hint="eastAsia"/>
        </w:rPr>
        <w:tab/>
      </w:r>
      <w:r>
        <w:rPr>
          <w:rFonts w:hint="eastAsia"/>
        </w:rPr>
        <w:tab/>
      </w:r>
      <w:r>
        <w:rPr>
          <w:rFonts w:hint="eastAsia"/>
        </w:rPr>
        <w:tab/>
      </w:r>
      <w:r>
        <w:rPr>
          <w:rFonts w:hint="eastAsia"/>
        </w:rPr>
        <w:tab/>
      </w:r>
      <w:r>
        <w:t>B.</w:t>
      </w:r>
      <w:r>
        <w:rPr>
          <w:rFonts w:hAnsi="宋体"/>
        </w:rPr>
        <w:t>游戏给儿童带来积极愉快的情绪</w:t>
      </w:r>
    </w:p>
    <w:p>
      <w:pPr>
        <w:pStyle w:val="68"/>
      </w:pPr>
      <w:r>
        <w:t>C.</w:t>
      </w:r>
      <w:r>
        <w:rPr>
          <w:rFonts w:hAnsi="宋体"/>
        </w:rPr>
        <w:t>游戏不能满足儿童交往的需要</w:t>
      </w:r>
      <w:r>
        <w:rPr>
          <w:rFonts w:hint="eastAsia"/>
        </w:rPr>
        <w:tab/>
      </w:r>
      <w:r>
        <w:rPr>
          <w:rFonts w:hint="eastAsia"/>
        </w:rPr>
        <w:tab/>
      </w:r>
      <w:r>
        <w:rPr>
          <w:rFonts w:hint="eastAsia"/>
        </w:rPr>
        <w:tab/>
      </w:r>
      <w:r>
        <w:rPr>
          <w:rFonts w:hint="eastAsia"/>
        </w:rPr>
        <w:tab/>
      </w:r>
      <w:r>
        <w:t>D.</w:t>
      </w:r>
      <w:r>
        <w:rPr>
          <w:rFonts w:hAnsi="宋体"/>
        </w:rPr>
        <w:t>游戏满足幼儿好奇、好重复、好探索的活动愿望</w:t>
      </w:r>
    </w:p>
    <w:p>
      <w:pPr>
        <w:pStyle w:val="68"/>
      </w:pPr>
      <w:r>
        <w:rPr>
          <w:rFonts w:hint="eastAsia"/>
        </w:rPr>
        <w:t>1</w:t>
      </w:r>
      <w:r>
        <w:t>5.幼儿园室内装修应采用坚固性比较好，不易破碎，无锐边利角，无毒、无害、无细小零件脱落的材料，这主要遵循了幼儿园环境创设的（    ）。</w:t>
      </w:r>
    </w:p>
    <w:p>
      <w:pPr>
        <w:pStyle w:val="68"/>
        <w:rPr>
          <w:szCs w:val="21"/>
        </w:rPr>
      </w:pPr>
      <w:r>
        <w:rPr>
          <w:szCs w:val="21"/>
        </w:rPr>
        <w:t>A.</w:t>
      </w:r>
      <w:r>
        <w:rPr>
          <w:rFonts w:hAnsi="宋体"/>
          <w:szCs w:val="21"/>
        </w:rPr>
        <w:t>安全性原则</w:t>
      </w:r>
      <w:r>
        <w:rPr>
          <w:rFonts w:hint="eastAsia"/>
          <w:szCs w:val="21"/>
        </w:rPr>
        <w:tab/>
      </w:r>
      <w:r>
        <w:rPr>
          <w:rFonts w:hint="eastAsia"/>
          <w:szCs w:val="21"/>
        </w:rPr>
        <w:tab/>
      </w:r>
      <w:r>
        <w:rPr>
          <w:szCs w:val="21"/>
        </w:rPr>
        <w:tab/>
      </w:r>
      <w:r>
        <w:rPr>
          <w:szCs w:val="21"/>
        </w:rPr>
        <w:t>B.</w:t>
      </w:r>
      <w:r>
        <w:rPr>
          <w:rFonts w:hAnsi="宋体"/>
          <w:szCs w:val="21"/>
        </w:rPr>
        <w:t>一致性原则</w:t>
      </w:r>
      <w:r>
        <w:rPr>
          <w:rFonts w:hint="eastAsia"/>
          <w:szCs w:val="21"/>
        </w:rPr>
        <w:tab/>
      </w:r>
      <w:r>
        <w:rPr>
          <w:rFonts w:hint="eastAsia"/>
          <w:szCs w:val="21"/>
        </w:rPr>
        <w:tab/>
      </w:r>
      <w:r>
        <w:rPr>
          <w:szCs w:val="21"/>
        </w:rPr>
        <w:tab/>
      </w:r>
      <w:r>
        <w:rPr>
          <w:szCs w:val="21"/>
        </w:rPr>
        <w:t>C.</w:t>
      </w:r>
      <w:r>
        <w:rPr>
          <w:rFonts w:hAnsi="宋体"/>
          <w:szCs w:val="21"/>
        </w:rPr>
        <w:t>开放性原则</w:t>
      </w:r>
      <w:r>
        <w:rPr>
          <w:rFonts w:hint="eastAsia"/>
          <w:szCs w:val="21"/>
        </w:rPr>
        <w:tab/>
      </w:r>
      <w:r>
        <w:rPr>
          <w:rFonts w:hint="eastAsia"/>
          <w:szCs w:val="21"/>
        </w:rPr>
        <w:tab/>
      </w:r>
      <w:r>
        <w:rPr>
          <w:szCs w:val="21"/>
        </w:rPr>
        <w:tab/>
      </w:r>
      <w:r>
        <w:rPr>
          <w:szCs w:val="21"/>
        </w:rPr>
        <w:t>D.</w:t>
      </w:r>
      <w:r>
        <w:rPr>
          <w:rFonts w:hAnsi="宋体"/>
          <w:szCs w:val="21"/>
        </w:rPr>
        <w:t>适宜性原则</w:t>
      </w:r>
    </w:p>
    <w:p>
      <w:pPr>
        <w:pStyle w:val="68"/>
      </w:pPr>
      <w:r>
        <w:rPr>
          <w:rFonts w:hint="eastAsia"/>
        </w:rPr>
        <w:t>1</w:t>
      </w:r>
      <w:r>
        <w:t>6.某中班一次美术活动</w:t>
      </w:r>
      <w:r>
        <w:rPr>
          <w:rFonts w:hint="eastAsia"/>
        </w:rPr>
        <w:t>“</w:t>
      </w:r>
      <w:r>
        <w:t>画熊猫</w:t>
      </w:r>
      <w:r>
        <w:rPr>
          <w:rFonts w:hint="eastAsia"/>
        </w:rPr>
        <w:t>”，</w:t>
      </w:r>
      <w:r>
        <w:t>教师制定目标之一是让儿童掌握画圆和椭圆技能</w:t>
      </w:r>
      <w:r>
        <w:rPr>
          <w:rFonts w:hint="eastAsia"/>
        </w:rPr>
        <w:t>，</w:t>
      </w:r>
      <w:r>
        <w:t>这一目标属于幼儿园的（    ）</w:t>
      </w:r>
      <w:r>
        <w:rPr>
          <w:rFonts w:hint="eastAsia"/>
        </w:rPr>
        <w:t>。</w:t>
      </w:r>
    </w:p>
    <w:p>
      <w:pPr>
        <w:pStyle w:val="68"/>
      </w:pPr>
      <w:r>
        <w:t>A</w:t>
      </w:r>
      <w:r>
        <w:rPr>
          <w:rFonts w:hint="eastAsia"/>
        </w:rPr>
        <w:t>.</w:t>
      </w:r>
      <w:r>
        <w:t>中期目标</w:t>
      </w:r>
      <w:r>
        <w:rPr>
          <w:rFonts w:hint="eastAsia"/>
        </w:rPr>
        <w:tab/>
      </w:r>
      <w:r>
        <w:rPr>
          <w:rFonts w:hint="eastAsia"/>
        </w:rPr>
        <w:tab/>
      </w:r>
      <w:r>
        <w:tab/>
      </w:r>
      <w:r>
        <w:t>B</w:t>
      </w:r>
      <w:r>
        <w:rPr>
          <w:rFonts w:hint="eastAsia"/>
        </w:rPr>
        <w:t>.</w:t>
      </w:r>
      <w:r>
        <w:t>近期目标</w:t>
      </w:r>
      <w:r>
        <w:rPr>
          <w:rFonts w:hint="eastAsia"/>
        </w:rPr>
        <w:tab/>
      </w:r>
      <w:r>
        <w:rPr>
          <w:rFonts w:hint="eastAsia"/>
        </w:rPr>
        <w:tab/>
      </w:r>
      <w:r>
        <w:tab/>
      </w:r>
      <w:r>
        <w:t>C</w:t>
      </w:r>
      <w:r>
        <w:rPr>
          <w:rFonts w:hint="eastAsia"/>
        </w:rPr>
        <w:t>.</w:t>
      </w:r>
      <w:r>
        <w:t>活动目标</w:t>
      </w:r>
      <w:r>
        <w:rPr>
          <w:rFonts w:hint="eastAsia"/>
        </w:rPr>
        <w:tab/>
      </w:r>
      <w:r>
        <w:rPr>
          <w:rFonts w:hint="eastAsia"/>
        </w:rPr>
        <w:tab/>
      </w:r>
      <w:r>
        <w:tab/>
      </w:r>
      <w:r>
        <w:t>D</w:t>
      </w:r>
      <w:r>
        <w:rPr>
          <w:rFonts w:hint="eastAsia"/>
        </w:rPr>
        <w:t>.</w:t>
      </w:r>
      <w:r>
        <w:t>远期目标</w:t>
      </w:r>
    </w:p>
    <w:p>
      <w:pPr>
        <w:pStyle w:val="68"/>
      </w:pPr>
      <w:r>
        <w:t>17.</w:t>
      </w:r>
      <w:r>
        <w:rPr>
          <w:rFonts w:hint="eastAsia"/>
        </w:rPr>
        <w:t>记忆的第一个环节是（    ）。</w:t>
      </w:r>
    </w:p>
    <w:p>
      <w:pPr>
        <w:pStyle w:val="68"/>
      </w:pPr>
      <w:r>
        <w:t>A.</w:t>
      </w:r>
      <w:r>
        <w:rPr>
          <w:rFonts w:hint="eastAsia"/>
        </w:rPr>
        <w:t>再现</w:t>
      </w:r>
      <w:r>
        <w:rPr>
          <w:rFonts w:hint="eastAsia"/>
        </w:rPr>
        <w:tab/>
      </w:r>
      <w:r>
        <w:rPr>
          <w:rFonts w:hint="eastAsia"/>
        </w:rPr>
        <w:tab/>
      </w:r>
      <w:r>
        <w:rPr>
          <w:rFonts w:hint="eastAsia"/>
        </w:rPr>
        <w:tab/>
      </w:r>
      <w:r>
        <w:rPr>
          <w:rFonts w:hint="eastAsia"/>
        </w:rPr>
        <w:tab/>
      </w:r>
      <w:r>
        <w:t>B.</w:t>
      </w:r>
      <w:r>
        <w:rPr>
          <w:rFonts w:hint="eastAsia"/>
        </w:rPr>
        <w:t>识记</w:t>
      </w:r>
      <w:r>
        <w:rPr>
          <w:rFonts w:hint="eastAsia"/>
        </w:rPr>
        <w:tab/>
      </w:r>
      <w:r>
        <w:rPr>
          <w:rFonts w:hint="eastAsia"/>
        </w:rPr>
        <w:tab/>
      </w:r>
      <w:r>
        <w:rPr>
          <w:rFonts w:hint="eastAsia"/>
        </w:rPr>
        <w:tab/>
      </w:r>
      <w:r>
        <w:rPr>
          <w:rFonts w:hint="eastAsia"/>
        </w:rPr>
        <w:tab/>
      </w:r>
      <w:r>
        <w:t>C.</w:t>
      </w:r>
      <w:r>
        <w:rPr>
          <w:rFonts w:hint="eastAsia"/>
        </w:rPr>
        <w:t>保持</w:t>
      </w:r>
      <w:r>
        <w:rPr>
          <w:rFonts w:hint="eastAsia"/>
        </w:rPr>
        <w:tab/>
      </w:r>
      <w:r>
        <w:rPr>
          <w:rFonts w:hint="eastAsia"/>
        </w:rPr>
        <w:tab/>
      </w:r>
      <w:r>
        <w:rPr>
          <w:rFonts w:hint="eastAsia"/>
        </w:rPr>
        <w:tab/>
      </w:r>
      <w:r>
        <w:rPr>
          <w:rFonts w:hint="eastAsia"/>
        </w:rPr>
        <w:tab/>
      </w:r>
      <w:r>
        <w:t>D.</w:t>
      </w:r>
      <w:r>
        <w:rPr>
          <w:rFonts w:hint="eastAsia"/>
        </w:rPr>
        <w:t>再认</w:t>
      </w:r>
    </w:p>
    <w:p>
      <w:pPr>
        <w:pStyle w:val="68"/>
        <w:rPr>
          <w:rFonts w:eastAsiaTheme="minorEastAsia"/>
          <w:kern w:val="0"/>
          <w:szCs w:val="21"/>
        </w:rPr>
      </w:pPr>
      <w:r>
        <w:rPr>
          <w:rFonts w:eastAsiaTheme="minorEastAsia"/>
          <w:kern w:val="0"/>
          <w:szCs w:val="21"/>
        </w:rPr>
        <w:t>18</w:t>
      </w:r>
      <w:r>
        <w:rPr>
          <w:rFonts w:hint="eastAsia" w:hAnsiTheme="minorEastAsia" w:eastAsiaTheme="minorEastAsia"/>
          <w:szCs w:val="21"/>
        </w:rPr>
        <w:t>.</w:t>
      </w:r>
      <w:r>
        <w:rPr>
          <w:rFonts w:hAnsiTheme="minorEastAsia" w:eastAsiaTheme="minorEastAsia"/>
          <w:kern w:val="0"/>
          <w:szCs w:val="21"/>
        </w:rPr>
        <w:t>玉不琢，不成器，说的是哪个对心理发展的作用</w:t>
      </w:r>
      <w:r>
        <w:rPr>
          <w:rFonts w:hint="eastAsia" w:hAnsiTheme="minorEastAsia" w:eastAsiaTheme="minorEastAsia"/>
          <w:kern w:val="0"/>
          <w:szCs w:val="21"/>
        </w:rPr>
        <w:t>（    ）。</w:t>
      </w:r>
    </w:p>
    <w:p>
      <w:pPr>
        <w:pStyle w:val="68"/>
        <w:rPr>
          <w:rFonts w:eastAsiaTheme="minorEastAsia"/>
          <w:kern w:val="0"/>
          <w:szCs w:val="21"/>
        </w:rPr>
      </w:pPr>
      <w:r>
        <w:rPr>
          <w:rFonts w:eastAsiaTheme="minorEastAsia"/>
          <w:kern w:val="0"/>
          <w:szCs w:val="21"/>
        </w:rPr>
        <w:t>A</w:t>
      </w:r>
      <w:r>
        <w:rPr>
          <w:rFonts w:hint="eastAsia" w:eastAsiaTheme="minorEastAsia"/>
          <w:kern w:val="0"/>
          <w:szCs w:val="21"/>
        </w:rPr>
        <w:t>.</w:t>
      </w:r>
      <w:r>
        <w:rPr>
          <w:rFonts w:hAnsiTheme="minorEastAsia" w:eastAsiaTheme="minorEastAsia"/>
          <w:kern w:val="0"/>
          <w:szCs w:val="21"/>
        </w:rPr>
        <w:t>遗传因素</w:t>
      </w:r>
      <w:r>
        <w:rPr>
          <w:rFonts w:hint="eastAsia" w:eastAsiaTheme="minorEastAsia"/>
          <w:kern w:val="0"/>
          <w:szCs w:val="21"/>
        </w:rPr>
        <w:tab/>
      </w:r>
      <w:r>
        <w:rPr>
          <w:rFonts w:hint="eastAsia" w:eastAsiaTheme="minorEastAsia"/>
          <w:kern w:val="0"/>
          <w:szCs w:val="21"/>
        </w:rPr>
        <w:tab/>
      </w:r>
      <w:r>
        <w:rPr>
          <w:rFonts w:eastAsiaTheme="minorEastAsia"/>
          <w:kern w:val="0"/>
          <w:szCs w:val="21"/>
        </w:rPr>
        <w:tab/>
      </w:r>
      <w:r>
        <w:rPr>
          <w:rFonts w:eastAsiaTheme="minorEastAsia"/>
          <w:kern w:val="0"/>
          <w:szCs w:val="21"/>
        </w:rPr>
        <w:t>B</w:t>
      </w:r>
      <w:r>
        <w:rPr>
          <w:rFonts w:hint="eastAsia" w:eastAsiaTheme="minorEastAsia"/>
          <w:kern w:val="0"/>
          <w:szCs w:val="21"/>
        </w:rPr>
        <w:t>.</w:t>
      </w:r>
      <w:r>
        <w:rPr>
          <w:rFonts w:hAnsiTheme="minorEastAsia" w:eastAsiaTheme="minorEastAsia"/>
          <w:kern w:val="0"/>
          <w:szCs w:val="21"/>
        </w:rPr>
        <w:t>自然因素</w:t>
      </w:r>
      <w:r>
        <w:rPr>
          <w:rFonts w:hint="eastAsia" w:eastAsiaTheme="minorEastAsia"/>
          <w:kern w:val="0"/>
          <w:szCs w:val="21"/>
        </w:rPr>
        <w:tab/>
      </w:r>
      <w:r>
        <w:rPr>
          <w:rFonts w:hint="eastAsia" w:eastAsiaTheme="minorEastAsia"/>
          <w:kern w:val="0"/>
          <w:szCs w:val="21"/>
        </w:rPr>
        <w:tab/>
      </w:r>
      <w:r>
        <w:rPr>
          <w:rFonts w:eastAsiaTheme="minorEastAsia"/>
          <w:kern w:val="0"/>
          <w:szCs w:val="21"/>
        </w:rPr>
        <w:tab/>
      </w:r>
      <w:r>
        <w:rPr>
          <w:rFonts w:eastAsiaTheme="minorEastAsia"/>
          <w:kern w:val="0"/>
          <w:szCs w:val="21"/>
        </w:rPr>
        <w:t>C</w:t>
      </w:r>
      <w:r>
        <w:rPr>
          <w:rFonts w:hint="eastAsia" w:eastAsiaTheme="minorEastAsia"/>
          <w:kern w:val="0"/>
          <w:szCs w:val="21"/>
        </w:rPr>
        <w:t>.</w:t>
      </w:r>
      <w:r>
        <w:rPr>
          <w:rFonts w:hAnsiTheme="minorEastAsia" w:eastAsiaTheme="minorEastAsia"/>
          <w:kern w:val="0"/>
          <w:szCs w:val="21"/>
        </w:rPr>
        <w:t>社会环境和教育</w:t>
      </w:r>
      <w:r>
        <w:rPr>
          <w:rFonts w:eastAsiaTheme="minorEastAsia"/>
          <w:kern w:val="0"/>
          <w:szCs w:val="21"/>
        </w:rPr>
        <w:tab/>
      </w:r>
      <w:r>
        <w:rPr>
          <w:rFonts w:eastAsiaTheme="minorEastAsia"/>
          <w:kern w:val="0"/>
          <w:szCs w:val="21"/>
        </w:rPr>
        <w:tab/>
      </w:r>
      <w:r>
        <w:rPr>
          <w:rFonts w:eastAsiaTheme="minorEastAsia"/>
          <w:kern w:val="0"/>
          <w:szCs w:val="21"/>
        </w:rPr>
        <w:t>D</w:t>
      </w:r>
      <w:r>
        <w:rPr>
          <w:rFonts w:hint="eastAsia" w:eastAsiaTheme="minorEastAsia"/>
          <w:kern w:val="0"/>
          <w:szCs w:val="21"/>
        </w:rPr>
        <w:t>.</w:t>
      </w:r>
      <w:r>
        <w:rPr>
          <w:rFonts w:hAnsiTheme="minorEastAsia" w:eastAsiaTheme="minorEastAsia"/>
          <w:kern w:val="0"/>
          <w:szCs w:val="21"/>
        </w:rPr>
        <w:t>生理成熟</w:t>
      </w:r>
    </w:p>
    <w:p>
      <w:pPr>
        <w:pStyle w:val="68"/>
      </w:pPr>
      <w:r>
        <w:rPr>
          <w:rFonts w:hint="eastAsia"/>
        </w:rPr>
        <w:t>1</w:t>
      </w:r>
      <w:r>
        <w:t>9</w:t>
      </w:r>
      <w:r>
        <w:rPr>
          <w:rFonts w:hint="eastAsia"/>
        </w:rPr>
        <w:t>.在观察中，善于迅速发现事物重要特征的品质称为观察的（    ）。</w:t>
      </w:r>
    </w:p>
    <w:p>
      <w:pPr>
        <w:pStyle w:val="68"/>
      </w:pPr>
      <w:r>
        <w:t>A.</w:t>
      </w:r>
      <w:r>
        <w:rPr>
          <w:rFonts w:hint="eastAsia"/>
        </w:rPr>
        <w:t>目的性</w:t>
      </w:r>
      <w:r>
        <w:tab/>
      </w:r>
      <w:r>
        <w:rPr>
          <w:rFonts w:hint="eastAsia"/>
        </w:rPr>
        <w:tab/>
      </w:r>
      <w:r>
        <w:rPr>
          <w:rFonts w:hint="eastAsia"/>
        </w:rPr>
        <w:tab/>
      </w:r>
      <w:r>
        <w:rPr>
          <w:rFonts w:hint="eastAsia"/>
        </w:rPr>
        <w:tab/>
      </w:r>
      <w:r>
        <w:t>B.</w:t>
      </w:r>
      <w:r>
        <w:rPr>
          <w:rFonts w:hint="eastAsia"/>
        </w:rPr>
        <w:t>客观性</w:t>
      </w:r>
      <w:r>
        <w:rPr>
          <w:rFonts w:hint="eastAsia"/>
        </w:rPr>
        <w:tab/>
      </w:r>
      <w:r>
        <w:rPr>
          <w:rFonts w:hint="eastAsia"/>
        </w:rPr>
        <w:tab/>
      </w:r>
      <w:r>
        <w:rPr>
          <w:rFonts w:hint="eastAsia"/>
        </w:rPr>
        <w:tab/>
      </w:r>
      <w:r>
        <w:rPr>
          <w:rFonts w:hint="eastAsia"/>
        </w:rPr>
        <w:tab/>
      </w:r>
      <w:r>
        <w:rPr>
          <w:rFonts w:hint="eastAsia"/>
        </w:rPr>
        <w:t>C.敏锐性</w:t>
      </w:r>
      <w:r>
        <w:tab/>
      </w:r>
      <w:r>
        <w:rPr>
          <w:rFonts w:hint="eastAsia"/>
        </w:rPr>
        <w:tab/>
      </w:r>
      <w:r>
        <w:rPr>
          <w:rFonts w:hint="eastAsia"/>
        </w:rPr>
        <w:tab/>
      </w:r>
      <w:r>
        <w:rPr>
          <w:rFonts w:hint="eastAsia"/>
        </w:rPr>
        <w:tab/>
      </w:r>
      <w:r>
        <w:t>D.</w:t>
      </w:r>
      <w:r>
        <w:rPr>
          <w:rFonts w:hint="eastAsia"/>
        </w:rPr>
        <w:t>精细性</w:t>
      </w:r>
    </w:p>
    <w:p>
      <w:pPr>
        <w:pStyle w:val="68"/>
        <w:rPr>
          <w:rFonts w:hAnsi="宋体"/>
          <w:szCs w:val="21"/>
        </w:rPr>
      </w:pPr>
      <w:r>
        <w:rPr>
          <w:szCs w:val="21"/>
        </w:rPr>
        <w:t>20.</w:t>
      </w:r>
      <w:r>
        <w:rPr>
          <w:rFonts w:hAnsi="宋体"/>
          <w:szCs w:val="21"/>
        </w:rPr>
        <w:t>创造性思维的核心是（    ）。</w:t>
      </w:r>
    </w:p>
    <w:p>
      <w:pPr>
        <w:pStyle w:val="68"/>
        <w:rPr>
          <w:rFonts w:hAnsi="宋体"/>
          <w:szCs w:val="21"/>
        </w:rPr>
      </w:pPr>
      <w:r>
        <w:rPr>
          <w:rFonts w:hAnsi="宋体"/>
          <w:szCs w:val="21"/>
        </w:rPr>
        <w:t>A.形象思维</w:t>
      </w:r>
      <w:r>
        <w:rPr>
          <w:rFonts w:hint="eastAsia" w:hAnsi="宋体"/>
          <w:szCs w:val="21"/>
        </w:rPr>
        <w:tab/>
      </w:r>
      <w:r>
        <w:rPr>
          <w:rFonts w:hint="eastAsia" w:hAnsi="宋体"/>
          <w:szCs w:val="21"/>
        </w:rPr>
        <w:tab/>
      </w:r>
      <w:r>
        <w:rPr>
          <w:rFonts w:hAnsi="宋体"/>
          <w:szCs w:val="21"/>
        </w:rPr>
        <w:tab/>
      </w:r>
      <w:r>
        <w:rPr>
          <w:rFonts w:hAnsi="宋体"/>
          <w:szCs w:val="21"/>
        </w:rPr>
        <w:t>B.聚合思维</w:t>
      </w:r>
      <w:r>
        <w:rPr>
          <w:rFonts w:hint="eastAsia" w:hAnsi="宋体"/>
          <w:szCs w:val="21"/>
        </w:rPr>
        <w:tab/>
      </w:r>
      <w:r>
        <w:rPr>
          <w:rFonts w:hint="eastAsia" w:hAnsi="宋体"/>
          <w:szCs w:val="21"/>
        </w:rPr>
        <w:tab/>
      </w:r>
      <w:r>
        <w:rPr>
          <w:rFonts w:hAnsi="宋体"/>
          <w:szCs w:val="21"/>
        </w:rPr>
        <w:tab/>
      </w:r>
      <w:r>
        <w:rPr>
          <w:rFonts w:hAnsi="宋体"/>
          <w:szCs w:val="21"/>
        </w:rPr>
        <w:t>C.直觉思维</w:t>
      </w:r>
      <w:r>
        <w:rPr>
          <w:rFonts w:hint="eastAsia" w:hAnsi="宋体"/>
          <w:szCs w:val="21"/>
        </w:rPr>
        <w:tab/>
      </w:r>
      <w:r>
        <w:rPr>
          <w:rFonts w:hint="eastAsia" w:hAnsi="宋体"/>
          <w:szCs w:val="21"/>
        </w:rPr>
        <w:tab/>
      </w:r>
      <w:r>
        <w:rPr>
          <w:rFonts w:hAnsi="宋体"/>
          <w:szCs w:val="21"/>
        </w:rPr>
        <w:tab/>
      </w:r>
      <w:r>
        <w:rPr>
          <w:rFonts w:hAnsi="宋体"/>
          <w:szCs w:val="21"/>
        </w:rPr>
        <w:t>D.发散思维</w:t>
      </w:r>
    </w:p>
    <w:p>
      <w:pPr>
        <w:pStyle w:val="68"/>
      </w:pPr>
      <w:r>
        <w:t>21</w:t>
      </w:r>
      <w:r>
        <w:rPr>
          <w:rFonts w:hint="eastAsia"/>
        </w:rPr>
        <w:t>.</w:t>
      </w:r>
      <w:r>
        <w:t>下列哪种活动反映了儿童的形象思维</w:t>
      </w:r>
      <w:r>
        <w:rPr>
          <w:rFonts w:hint="eastAsia"/>
        </w:rPr>
        <w:t>？（    ）</w:t>
      </w:r>
    </w:p>
    <w:p>
      <w:pPr>
        <w:pStyle w:val="68"/>
      </w:pPr>
      <w:r>
        <w:t>A</w:t>
      </w:r>
      <w:r>
        <w:rPr>
          <w:rFonts w:hint="eastAsia"/>
        </w:rPr>
        <w:t>.</w:t>
      </w:r>
      <w:r>
        <w:t>做游戏</w:t>
      </w:r>
      <w:r>
        <w:rPr>
          <w:rFonts w:hint="eastAsia"/>
        </w:rPr>
        <w:t>、</w:t>
      </w:r>
      <w:r>
        <w:t>遵守交通规则过马路</w:t>
      </w:r>
      <w:r>
        <w:rPr>
          <w:rFonts w:hint="eastAsia"/>
        </w:rPr>
        <w:tab/>
      </w:r>
      <w:r>
        <w:rPr>
          <w:rFonts w:hint="eastAsia"/>
        </w:rPr>
        <w:tab/>
      </w:r>
      <w:r>
        <w:rPr>
          <w:rFonts w:hint="eastAsia"/>
        </w:rPr>
        <w:tab/>
      </w:r>
      <w:r>
        <w:rPr>
          <w:rFonts w:hint="eastAsia"/>
        </w:rPr>
        <w:tab/>
      </w:r>
      <w:r>
        <w:t>B</w:t>
      </w:r>
      <w:r>
        <w:rPr>
          <w:rFonts w:hint="eastAsia"/>
        </w:rPr>
        <w:t>.</w:t>
      </w:r>
      <w:r>
        <w:t>过家家</w:t>
      </w:r>
      <w:r>
        <w:rPr>
          <w:rFonts w:hint="eastAsia"/>
        </w:rPr>
        <w:t>、</w:t>
      </w:r>
      <w:r>
        <w:t>用玩具锅碗瓢盆做饭、吃饭</w:t>
      </w:r>
    </w:p>
    <w:p>
      <w:pPr>
        <w:pStyle w:val="68"/>
      </w:pPr>
      <w:r>
        <w:t>C</w:t>
      </w:r>
      <w:r>
        <w:rPr>
          <w:rFonts w:hint="eastAsia"/>
        </w:rPr>
        <w:t>.</w:t>
      </w:r>
      <w:r>
        <w:t>给娃娃穿衣、喂奶</w:t>
      </w:r>
      <w:r>
        <w:rPr>
          <w:rFonts w:hint="eastAsia"/>
        </w:rPr>
        <w:tab/>
      </w:r>
      <w:r>
        <w:rPr>
          <w:rFonts w:hint="eastAsia"/>
        </w:rPr>
        <w:tab/>
      </w:r>
      <w:r>
        <w:rPr>
          <w:rFonts w:hint="eastAsia"/>
        </w:rPr>
        <w:tab/>
      </w:r>
      <w:r>
        <w:rPr>
          <w:rFonts w:hint="eastAsia"/>
        </w:rPr>
        <w:tab/>
      </w:r>
      <w:r>
        <w:rPr>
          <w:rFonts w:hint="eastAsia"/>
        </w:rPr>
        <w:tab/>
      </w:r>
      <w:r>
        <w:rPr>
          <w:rFonts w:hint="eastAsia"/>
        </w:rPr>
        <w:tab/>
      </w:r>
      <w:r>
        <w:t>D</w:t>
      </w:r>
      <w:r>
        <w:rPr>
          <w:rFonts w:hint="eastAsia"/>
        </w:rPr>
        <w:t>.</w:t>
      </w:r>
      <w:r>
        <w:t>儿童能算出2+3=5</w:t>
      </w:r>
    </w:p>
    <w:p>
      <w:pPr>
        <w:pStyle w:val="68"/>
      </w:pPr>
      <w:r>
        <w:t>22.儿童个性实现社会化的重要场所是（</w:t>
      </w:r>
      <w:r>
        <w:rPr>
          <w:rFonts w:hint="eastAsia"/>
        </w:rPr>
        <w:t xml:space="preserve">    </w:t>
      </w:r>
      <w:r>
        <w:t>）</w:t>
      </w:r>
      <w:r>
        <w:rPr>
          <w:rFonts w:hint="eastAsia"/>
        </w:rPr>
        <w:t>。</w:t>
      </w:r>
    </w:p>
    <w:p>
      <w:pPr>
        <w:pStyle w:val="68"/>
      </w:pPr>
      <w:r>
        <w:t>A.社区</w:t>
      </w:r>
      <w:r>
        <w:rPr>
          <w:rFonts w:hint="eastAsia"/>
        </w:rPr>
        <w:tab/>
      </w:r>
      <w:r>
        <w:rPr>
          <w:rFonts w:hint="eastAsia"/>
        </w:rPr>
        <w:tab/>
      </w:r>
      <w:r>
        <w:rPr>
          <w:rFonts w:hint="eastAsia"/>
        </w:rPr>
        <w:tab/>
      </w:r>
      <w:r>
        <w:rPr>
          <w:rFonts w:hint="eastAsia"/>
        </w:rPr>
        <w:tab/>
      </w:r>
      <w:r>
        <w:t>B.家庭</w:t>
      </w:r>
      <w:r>
        <w:rPr>
          <w:rFonts w:hint="eastAsia"/>
        </w:rPr>
        <w:tab/>
      </w:r>
      <w:r>
        <w:rPr>
          <w:rFonts w:hint="eastAsia"/>
        </w:rPr>
        <w:tab/>
      </w:r>
      <w:r>
        <w:rPr>
          <w:rFonts w:hint="eastAsia"/>
        </w:rPr>
        <w:tab/>
      </w:r>
      <w:r>
        <w:rPr>
          <w:rFonts w:hint="eastAsia"/>
        </w:rPr>
        <w:tab/>
      </w:r>
      <w:r>
        <w:t>C.幼儿园</w:t>
      </w:r>
      <w:r>
        <w:rPr>
          <w:rFonts w:hint="eastAsia"/>
        </w:rPr>
        <w:tab/>
      </w:r>
      <w:r>
        <w:rPr>
          <w:rFonts w:hint="eastAsia"/>
        </w:rPr>
        <w:tab/>
      </w:r>
      <w:r>
        <w:rPr>
          <w:rFonts w:hint="eastAsia"/>
        </w:rPr>
        <w:tab/>
      </w:r>
      <w:r>
        <w:tab/>
      </w:r>
      <w:r>
        <w:t>D.儿童游乐场所</w:t>
      </w:r>
    </w:p>
    <w:p>
      <w:pPr>
        <w:pStyle w:val="68"/>
        <w:rPr>
          <w:szCs w:val="21"/>
        </w:rPr>
      </w:pPr>
      <w:r>
        <w:rPr>
          <w:szCs w:val="21"/>
        </w:rPr>
        <w:t>23.</w:t>
      </w:r>
      <w:r>
        <w:rPr>
          <w:rFonts w:hint="eastAsia" w:hAnsi="宋体"/>
          <w:szCs w:val="21"/>
        </w:rPr>
        <w:t>遗忘</w:t>
      </w:r>
      <w:r>
        <w:rPr>
          <w:rFonts w:hAnsi="宋体"/>
          <w:szCs w:val="21"/>
        </w:rPr>
        <w:t>的进程通常是（    ）</w:t>
      </w:r>
    </w:p>
    <w:p>
      <w:pPr>
        <w:pStyle w:val="68"/>
        <w:rPr>
          <w:rFonts w:hAnsi="宋体"/>
          <w:szCs w:val="21"/>
        </w:rPr>
      </w:pPr>
      <w:r>
        <w:rPr>
          <w:szCs w:val="21"/>
        </w:rPr>
        <w:t>A</w:t>
      </w:r>
      <w:r>
        <w:rPr>
          <w:rFonts w:hint="eastAsia"/>
          <w:szCs w:val="21"/>
        </w:rPr>
        <w:t>.</w:t>
      </w:r>
      <w:r>
        <w:rPr>
          <w:rFonts w:hAnsi="宋体"/>
          <w:szCs w:val="21"/>
        </w:rPr>
        <w:t>先慢后快</w:t>
      </w:r>
      <w:r>
        <w:rPr>
          <w:rFonts w:hint="eastAsia" w:hAnsi="宋体"/>
          <w:szCs w:val="21"/>
        </w:rPr>
        <w:tab/>
      </w:r>
      <w:r>
        <w:rPr>
          <w:rFonts w:hint="eastAsia" w:hAnsi="宋体"/>
          <w:szCs w:val="21"/>
        </w:rPr>
        <w:tab/>
      </w:r>
      <w:r>
        <w:rPr>
          <w:rFonts w:hAnsi="宋体"/>
          <w:szCs w:val="21"/>
        </w:rPr>
        <w:tab/>
      </w:r>
      <w:r>
        <w:rPr>
          <w:szCs w:val="21"/>
        </w:rPr>
        <w:t>B</w:t>
      </w:r>
      <w:r>
        <w:rPr>
          <w:rFonts w:hint="eastAsia"/>
          <w:szCs w:val="21"/>
        </w:rPr>
        <w:t>.</w:t>
      </w:r>
      <w:r>
        <w:rPr>
          <w:rFonts w:hAnsi="宋体"/>
          <w:szCs w:val="21"/>
        </w:rPr>
        <w:t>先快后慢</w:t>
      </w:r>
      <w:r>
        <w:rPr>
          <w:rFonts w:hint="eastAsia" w:hAnsi="宋体"/>
          <w:szCs w:val="21"/>
        </w:rPr>
        <w:tab/>
      </w:r>
      <w:r>
        <w:rPr>
          <w:rFonts w:hint="eastAsia" w:hAnsi="宋体"/>
          <w:szCs w:val="21"/>
        </w:rPr>
        <w:tab/>
      </w:r>
      <w:r>
        <w:rPr>
          <w:rFonts w:hAnsi="宋体"/>
          <w:szCs w:val="21"/>
        </w:rPr>
        <w:tab/>
      </w:r>
      <w:r>
        <w:rPr>
          <w:szCs w:val="21"/>
        </w:rPr>
        <w:t>C</w:t>
      </w:r>
      <w:r>
        <w:rPr>
          <w:rFonts w:hint="eastAsia"/>
          <w:szCs w:val="21"/>
        </w:rPr>
        <w:t>.</w:t>
      </w:r>
      <w:r>
        <w:rPr>
          <w:rFonts w:hAnsi="宋体"/>
          <w:szCs w:val="21"/>
        </w:rPr>
        <w:t>倒</w:t>
      </w:r>
      <w:r>
        <w:rPr>
          <w:szCs w:val="21"/>
        </w:rPr>
        <w:t>U</w:t>
      </w:r>
      <w:r>
        <w:rPr>
          <w:rFonts w:hAnsi="宋体"/>
          <w:szCs w:val="21"/>
        </w:rPr>
        <w:t>型曲线</w:t>
      </w:r>
      <w:r>
        <w:rPr>
          <w:rFonts w:hint="eastAsia" w:hAnsi="宋体"/>
          <w:szCs w:val="21"/>
        </w:rPr>
        <w:tab/>
      </w:r>
      <w:r>
        <w:rPr>
          <w:rFonts w:hAnsi="宋体"/>
          <w:szCs w:val="21"/>
        </w:rPr>
        <w:tab/>
      </w:r>
      <w:r>
        <w:rPr>
          <w:szCs w:val="21"/>
        </w:rPr>
        <w:t>D</w:t>
      </w:r>
      <w:r>
        <w:rPr>
          <w:rFonts w:hint="eastAsia"/>
          <w:szCs w:val="21"/>
        </w:rPr>
        <w:t>.</w:t>
      </w:r>
      <w:r>
        <w:rPr>
          <w:szCs w:val="21"/>
        </w:rPr>
        <w:t>U</w:t>
      </w:r>
      <w:r>
        <w:rPr>
          <w:rFonts w:hAnsi="宋体"/>
          <w:szCs w:val="21"/>
        </w:rPr>
        <w:t>型曲线</w:t>
      </w:r>
    </w:p>
    <w:p>
      <w:pPr>
        <w:pStyle w:val="68"/>
      </w:pPr>
      <w:r>
        <w:t>24</w:t>
      </w:r>
      <w:r>
        <w:rPr>
          <w:rFonts w:hint="eastAsia"/>
        </w:rPr>
        <w:t>.小班幼儿在玩积木问他在搭什么，他说不知道。这反映小班幼儿想象的（    ）品质不同。</w:t>
      </w:r>
    </w:p>
    <w:p>
      <w:pPr>
        <w:pStyle w:val="68"/>
      </w:pPr>
      <w:r>
        <w:rPr>
          <w:rFonts w:hint="eastAsia"/>
        </w:rPr>
        <w:t>A.目的性</w:t>
      </w:r>
      <w:r>
        <w:rPr>
          <w:rFonts w:hint="eastAsia"/>
        </w:rPr>
        <w:tab/>
      </w:r>
      <w:r>
        <w:rPr>
          <w:rFonts w:hint="eastAsia"/>
        </w:rPr>
        <w:tab/>
      </w:r>
      <w:r>
        <w:rPr>
          <w:rFonts w:hint="eastAsia"/>
        </w:rPr>
        <w:tab/>
      </w:r>
      <w:r>
        <w:rPr>
          <w:rFonts w:hint="eastAsia"/>
        </w:rPr>
        <w:tab/>
      </w:r>
      <w:r>
        <w:rPr>
          <w:rFonts w:hint="eastAsia"/>
        </w:rPr>
        <w:t>B.玩意性</w:t>
      </w:r>
      <w:r>
        <w:rPr>
          <w:rFonts w:hint="eastAsia"/>
        </w:rPr>
        <w:tab/>
      </w:r>
      <w:r>
        <w:rPr>
          <w:rFonts w:hint="eastAsia"/>
        </w:rPr>
        <w:tab/>
      </w:r>
      <w:r>
        <w:rPr>
          <w:rFonts w:hint="eastAsia"/>
        </w:rPr>
        <w:tab/>
      </w:r>
      <w:r>
        <w:rPr>
          <w:rFonts w:hint="eastAsia"/>
        </w:rPr>
        <w:tab/>
      </w:r>
      <w:r>
        <w:rPr>
          <w:rFonts w:hint="eastAsia"/>
        </w:rPr>
        <w:t>C.创造性</w:t>
      </w:r>
      <w:r>
        <w:rPr>
          <w:rFonts w:hint="eastAsia"/>
        </w:rPr>
        <w:tab/>
      </w:r>
      <w:r>
        <w:rPr>
          <w:rFonts w:hint="eastAsia"/>
        </w:rPr>
        <w:tab/>
      </w:r>
      <w:r>
        <w:rPr>
          <w:rFonts w:hint="eastAsia"/>
        </w:rPr>
        <w:tab/>
      </w:r>
      <w:r>
        <w:rPr>
          <w:rFonts w:hint="eastAsia"/>
        </w:rPr>
        <w:tab/>
      </w:r>
      <w:r>
        <w:rPr>
          <w:rFonts w:hint="eastAsia"/>
        </w:rPr>
        <w:t>D.概括性</w:t>
      </w:r>
    </w:p>
    <w:p>
      <w:pPr>
        <w:pStyle w:val="68"/>
      </w:pPr>
      <w:r>
        <w:t>25.妈妈给孩子出了算术题：</w:t>
      </w:r>
      <w:r>
        <w:rPr>
          <w:rFonts w:hint="eastAsia"/>
        </w:rPr>
        <w:t>“</w:t>
      </w:r>
      <w:r>
        <w:t>小宝第一锅吃了1个汤圆，第二锅吃了2个汤圆，一共吃了几个汤圆？</w:t>
      </w:r>
      <w:r>
        <w:rPr>
          <w:rFonts w:hint="eastAsia"/>
        </w:rPr>
        <w:t>”</w:t>
      </w:r>
      <w:r>
        <w:t>孩子说：</w:t>
      </w:r>
      <w:r>
        <w:rPr>
          <w:rFonts w:hint="eastAsia"/>
        </w:rPr>
        <w:t>“</w:t>
      </w:r>
      <w:r>
        <w:t>汤圆没有了，全吃掉了。</w:t>
      </w:r>
      <w:r>
        <w:rPr>
          <w:rFonts w:hint="eastAsia"/>
        </w:rPr>
        <w:t>”</w:t>
      </w:r>
      <w:r>
        <w:t>这是（    ）</w:t>
      </w:r>
      <w:r>
        <w:rPr>
          <w:rFonts w:hint="eastAsia"/>
        </w:rPr>
        <w:t>。</w:t>
      </w:r>
    </w:p>
    <w:p>
      <w:pPr>
        <w:pStyle w:val="68"/>
      </w:pPr>
      <w:r>
        <w:t>A.客观性的理解</w:t>
      </w:r>
      <w:r>
        <w:rPr>
          <w:rFonts w:hint="eastAsia"/>
        </w:rPr>
        <w:tab/>
      </w:r>
      <w:r>
        <w:rPr>
          <w:rFonts w:hint="eastAsia"/>
        </w:rPr>
        <w:tab/>
      </w:r>
      <w:r>
        <w:t>B.相对关系的理解</w:t>
      </w:r>
      <w:r>
        <w:tab/>
      </w:r>
      <w:r>
        <w:tab/>
      </w:r>
      <w:r>
        <w:t>C.情绪性的理解</w:t>
      </w:r>
      <w:r>
        <w:rPr>
          <w:rFonts w:hint="eastAsia"/>
        </w:rPr>
        <w:tab/>
      </w:r>
      <w:r>
        <w:rPr>
          <w:rFonts w:hint="eastAsia"/>
        </w:rPr>
        <w:tab/>
      </w:r>
      <w:r>
        <w:t>D.转导性的理解</w:t>
      </w:r>
    </w:p>
    <w:p>
      <w:pPr>
        <w:pStyle w:val="68"/>
        <w:rPr>
          <w:rFonts w:hAnsi="宋体"/>
          <w:szCs w:val="21"/>
        </w:rPr>
      </w:pPr>
      <w:r>
        <w:rPr>
          <w:szCs w:val="21"/>
        </w:rPr>
        <w:t>26</w:t>
      </w:r>
      <w:r>
        <w:rPr>
          <w:rFonts w:hAnsi="宋体"/>
          <w:szCs w:val="21"/>
        </w:rPr>
        <w:t>.儿童语言最初是（    ）。</w:t>
      </w:r>
    </w:p>
    <w:p>
      <w:pPr>
        <w:pStyle w:val="68"/>
        <w:rPr>
          <w:rFonts w:hAnsi="宋体"/>
          <w:szCs w:val="21"/>
        </w:rPr>
      </w:pPr>
      <w:r>
        <w:rPr>
          <w:rFonts w:hAnsi="宋体"/>
          <w:szCs w:val="21"/>
        </w:rPr>
        <w:t>A.独白式</w:t>
      </w:r>
      <w:r>
        <w:rPr>
          <w:rFonts w:hint="eastAsia" w:hAnsi="宋体"/>
          <w:szCs w:val="21"/>
        </w:rPr>
        <w:tab/>
      </w:r>
      <w:r>
        <w:rPr>
          <w:rFonts w:hint="eastAsia" w:hAnsi="宋体"/>
          <w:szCs w:val="21"/>
        </w:rPr>
        <w:tab/>
      </w:r>
      <w:r>
        <w:rPr>
          <w:rFonts w:hint="eastAsia" w:hAnsi="宋体"/>
          <w:szCs w:val="21"/>
        </w:rPr>
        <w:tab/>
      </w:r>
      <w:r>
        <w:rPr>
          <w:rFonts w:hAnsi="宋体"/>
          <w:szCs w:val="21"/>
        </w:rPr>
        <w:tab/>
      </w:r>
      <w:r>
        <w:rPr>
          <w:rFonts w:hAnsi="宋体"/>
          <w:szCs w:val="21"/>
        </w:rPr>
        <w:t>B.对话式</w:t>
      </w:r>
      <w:r>
        <w:rPr>
          <w:rFonts w:hint="eastAsia" w:hAnsi="宋体"/>
          <w:szCs w:val="21"/>
        </w:rPr>
        <w:tab/>
      </w:r>
      <w:r>
        <w:rPr>
          <w:rFonts w:hint="eastAsia" w:hAnsi="宋体"/>
          <w:szCs w:val="21"/>
        </w:rPr>
        <w:tab/>
      </w:r>
      <w:r>
        <w:rPr>
          <w:rFonts w:hint="eastAsia" w:hAnsi="宋体"/>
          <w:szCs w:val="21"/>
        </w:rPr>
        <w:tab/>
      </w:r>
      <w:r>
        <w:rPr>
          <w:rFonts w:hAnsi="宋体"/>
          <w:szCs w:val="21"/>
        </w:rPr>
        <w:tab/>
      </w:r>
      <w:r>
        <w:rPr>
          <w:rFonts w:hAnsi="宋体"/>
          <w:szCs w:val="21"/>
        </w:rPr>
        <w:t>C.连贯式</w:t>
      </w:r>
      <w:r>
        <w:rPr>
          <w:rFonts w:hint="eastAsia" w:hAnsi="宋体"/>
          <w:szCs w:val="21"/>
        </w:rPr>
        <w:tab/>
      </w:r>
      <w:r>
        <w:rPr>
          <w:rFonts w:hint="eastAsia" w:hAnsi="宋体"/>
          <w:szCs w:val="21"/>
        </w:rPr>
        <w:tab/>
      </w:r>
      <w:r>
        <w:rPr>
          <w:rFonts w:hint="eastAsia" w:hAnsi="宋体"/>
          <w:szCs w:val="21"/>
        </w:rPr>
        <w:tab/>
      </w:r>
      <w:r>
        <w:rPr>
          <w:rFonts w:hAnsi="宋体"/>
          <w:szCs w:val="21"/>
        </w:rPr>
        <w:tab/>
      </w:r>
      <w:r>
        <w:rPr>
          <w:rFonts w:hAnsi="宋体"/>
          <w:szCs w:val="21"/>
        </w:rPr>
        <w:t>D.创造性的</w:t>
      </w:r>
    </w:p>
    <w:p>
      <w:pPr>
        <w:pStyle w:val="68"/>
      </w:pPr>
      <w:r>
        <w:rPr>
          <w:rFonts w:hint="eastAsia"/>
        </w:rPr>
        <w:t>2</w:t>
      </w:r>
      <w:r>
        <w:t>7</w:t>
      </w:r>
      <w:r>
        <w:rPr>
          <w:rFonts w:hint="eastAsia"/>
        </w:rPr>
        <w:t>.培养机智、敏锐和自信心、防止疑虑孤僻。这些教育措施主要是针对（    ）的幼儿。</w:t>
      </w:r>
    </w:p>
    <w:p>
      <w:pPr>
        <w:pStyle w:val="68"/>
      </w:pPr>
      <w:r>
        <w:rPr>
          <w:rFonts w:hint="eastAsia"/>
        </w:rPr>
        <w:t>A.抑郁质</w:t>
      </w:r>
      <w:r>
        <w:rPr>
          <w:rFonts w:hint="eastAsia"/>
        </w:rPr>
        <w:tab/>
      </w:r>
      <w:r>
        <w:rPr>
          <w:rFonts w:hint="eastAsia"/>
        </w:rPr>
        <w:tab/>
      </w:r>
      <w:r>
        <w:rPr>
          <w:rFonts w:hint="eastAsia"/>
        </w:rPr>
        <w:tab/>
      </w:r>
      <w:r>
        <w:tab/>
      </w:r>
      <w:r>
        <w:rPr>
          <w:rFonts w:hint="eastAsia"/>
        </w:rPr>
        <w:t>B.多血质</w:t>
      </w:r>
      <w:r>
        <w:rPr>
          <w:rFonts w:hint="eastAsia"/>
        </w:rPr>
        <w:tab/>
      </w:r>
      <w:r>
        <w:rPr>
          <w:rFonts w:hint="eastAsia"/>
        </w:rPr>
        <w:tab/>
      </w:r>
      <w:r>
        <w:rPr>
          <w:rFonts w:hint="eastAsia"/>
        </w:rPr>
        <w:tab/>
      </w:r>
      <w:r>
        <w:tab/>
      </w:r>
      <w:r>
        <w:rPr>
          <w:rFonts w:hint="eastAsia"/>
        </w:rPr>
        <w:t>C.黏液质</w:t>
      </w:r>
      <w:r>
        <w:rPr>
          <w:rFonts w:hint="eastAsia"/>
        </w:rPr>
        <w:tab/>
      </w:r>
      <w:r>
        <w:rPr>
          <w:rFonts w:hint="eastAsia"/>
        </w:rPr>
        <w:tab/>
      </w:r>
      <w:r>
        <w:rPr>
          <w:rFonts w:hint="eastAsia"/>
        </w:rPr>
        <w:tab/>
      </w:r>
      <w:r>
        <w:tab/>
      </w:r>
      <w:r>
        <w:rPr>
          <w:rFonts w:hint="eastAsia"/>
        </w:rPr>
        <w:t>D.胆汁质</w:t>
      </w:r>
    </w:p>
    <w:p>
      <w:pPr>
        <w:pStyle w:val="68"/>
      </w:pPr>
      <w:r>
        <w:rPr>
          <w:rFonts w:hint="eastAsia"/>
        </w:rPr>
        <w:t>2</w:t>
      </w:r>
      <w:r>
        <w:t>8.如果某种行为受到教师表扬或自己做成功一件事受到其他小朋友的称赞时，出现微笑，得意的表情是（    ）</w:t>
      </w:r>
      <w:r>
        <w:rPr>
          <w:rFonts w:hint="eastAsia"/>
        </w:rPr>
        <w:t>。</w:t>
      </w:r>
    </w:p>
    <w:p>
      <w:pPr>
        <w:pStyle w:val="68"/>
      </w:pPr>
      <w:r>
        <w:t>A.自尊心较强的表现</w:t>
      </w:r>
      <w:r>
        <w:rPr>
          <w:rFonts w:hint="eastAsia"/>
        </w:rPr>
        <w:tab/>
      </w:r>
      <w:r>
        <w:rPr>
          <w:rFonts w:hint="eastAsia"/>
        </w:rPr>
        <w:tab/>
      </w:r>
      <w:r>
        <w:rPr>
          <w:rFonts w:hint="eastAsia"/>
        </w:rPr>
        <w:tab/>
      </w:r>
      <w:r>
        <w:rPr>
          <w:rFonts w:hint="eastAsia"/>
        </w:rPr>
        <w:tab/>
      </w:r>
      <w:r>
        <w:tab/>
      </w:r>
      <w:r>
        <w:tab/>
      </w:r>
      <w:r>
        <w:t>B.自信心较强的表现</w:t>
      </w:r>
    </w:p>
    <w:p>
      <w:pPr>
        <w:pStyle w:val="68"/>
      </w:pPr>
      <w:r>
        <w:t>C.好胜心较强的表现</w:t>
      </w:r>
      <w:r>
        <w:rPr>
          <w:rFonts w:hint="eastAsia"/>
        </w:rPr>
        <w:tab/>
      </w:r>
      <w:r>
        <w:rPr>
          <w:rFonts w:hint="eastAsia"/>
        </w:rPr>
        <w:tab/>
      </w:r>
      <w:r>
        <w:rPr>
          <w:rFonts w:hint="eastAsia"/>
        </w:rPr>
        <w:tab/>
      </w:r>
      <w:r>
        <w:tab/>
      </w:r>
      <w:r>
        <w:tab/>
      </w:r>
      <w:r>
        <w:rPr>
          <w:rFonts w:hint="eastAsia"/>
        </w:rPr>
        <w:tab/>
      </w:r>
      <w:r>
        <w:t>D.独立性较强的表现</w:t>
      </w:r>
    </w:p>
    <w:p>
      <w:pPr>
        <w:pStyle w:val="68"/>
        <w:rPr>
          <w:szCs w:val="21"/>
        </w:rPr>
      </w:pPr>
      <w:r>
        <w:rPr>
          <w:rFonts w:hint="eastAsia"/>
          <w:szCs w:val="21"/>
        </w:rPr>
        <w:t>2</w:t>
      </w:r>
      <w:r>
        <w:rPr>
          <w:szCs w:val="21"/>
        </w:rPr>
        <w:t>9.</w:t>
      </w:r>
      <w:r>
        <w:rPr>
          <w:rFonts w:hAnsi="宋体"/>
          <w:szCs w:val="21"/>
        </w:rPr>
        <w:t>电视上常常有打打杀杀的镜头，幼儿看了这些之后，比较容易增加他之后的攻击性行为。在上述这种情况下，影响幼儿攻击性行为的因素主要是（    ）。</w:t>
      </w:r>
    </w:p>
    <w:p>
      <w:pPr>
        <w:pStyle w:val="68"/>
        <w:rPr>
          <w:szCs w:val="21"/>
        </w:rPr>
      </w:pPr>
      <w:r>
        <w:rPr>
          <w:szCs w:val="21"/>
        </w:rPr>
        <w:t>A.</w:t>
      </w:r>
      <w:r>
        <w:rPr>
          <w:rFonts w:hAnsi="宋体"/>
          <w:szCs w:val="21"/>
        </w:rPr>
        <w:t>挫折</w:t>
      </w:r>
      <w:r>
        <w:rPr>
          <w:rFonts w:hint="eastAsia"/>
          <w:szCs w:val="21"/>
        </w:rPr>
        <w:tab/>
      </w:r>
      <w:r>
        <w:rPr>
          <w:rFonts w:hint="eastAsia"/>
          <w:szCs w:val="21"/>
        </w:rPr>
        <w:tab/>
      </w:r>
      <w:r>
        <w:rPr>
          <w:rFonts w:hint="eastAsia"/>
          <w:szCs w:val="21"/>
        </w:rPr>
        <w:tab/>
      </w:r>
      <w:r>
        <w:rPr>
          <w:szCs w:val="21"/>
        </w:rPr>
        <w:tab/>
      </w:r>
      <w:r>
        <w:rPr>
          <w:szCs w:val="21"/>
        </w:rPr>
        <w:t>B.</w:t>
      </w:r>
      <w:r>
        <w:rPr>
          <w:rFonts w:hAnsi="宋体"/>
          <w:szCs w:val="21"/>
        </w:rPr>
        <w:t>惩罚</w:t>
      </w:r>
      <w:r>
        <w:rPr>
          <w:rFonts w:hint="eastAsia"/>
          <w:szCs w:val="21"/>
        </w:rPr>
        <w:tab/>
      </w:r>
      <w:r>
        <w:rPr>
          <w:rFonts w:hint="eastAsia"/>
          <w:szCs w:val="21"/>
        </w:rPr>
        <w:tab/>
      </w:r>
      <w:r>
        <w:rPr>
          <w:rFonts w:hint="eastAsia"/>
          <w:szCs w:val="21"/>
        </w:rPr>
        <w:tab/>
      </w:r>
      <w:r>
        <w:rPr>
          <w:szCs w:val="21"/>
        </w:rPr>
        <w:tab/>
      </w:r>
      <w:r>
        <w:rPr>
          <w:szCs w:val="21"/>
        </w:rPr>
        <w:t>C.</w:t>
      </w:r>
      <w:r>
        <w:rPr>
          <w:rFonts w:hAnsi="宋体"/>
          <w:szCs w:val="21"/>
        </w:rPr>
        <w:t>强化</w:t>
      </w:r>
      <w:r>
        <w:rPr>
          <w:rFonts w:hint="eastAsia"/>
          <w:szCs w:val="21"/>
        </w:rPr>
        <w:tab/>
      </w:r>
      <w:r>
        <w:rPr>
          <w:rFonts w:hint="eastAsia"/>
          <w:szCs w:val="21"/>
        </w:rPr>
        <w:tab/>
      </w:r>
      <w:r>
        <w:rPr>
          <w:szCs w:val="21"/>
        </w:rPr>
        <w:tab/>
      </w:r>
      <w:r>
        <w:rPr>
          <w:rFonts w:hint="eastAsia"/>
          <w:szCs w:val="21"/>
        </w:rPr>
        <w:tab/>
      </w:r>
      <w:r>
        <w:rPr>
          <w:szCs w:val="21"/>
        </w:rPr>
        <w:t>D.</w:t>
      </w:r>
      <w:r>
        <w:rPr>
          <w:rFonts w:hAnsi="宋体"/>
          <w:szCs w:val="21"/>
        </w:rPr>
        <w:t>榜样</w:t>
      </w:r>
    </w:p>
    <w:p>
      <w:pPr>
        <w:pStyle w:val="68"/>
        <w:rPr>
          <w:u w:val="single"/>
        </w:rPr>
      </w:pPr>
      <w:r>
        <w:t>30</w:t>
      </w:r>
      <w:r>
        <w:rPr>
          <w:rFonts w:hint="eastAsia"/>
        </w:rPr>
        <w:t>.眼观六路，耳听八方指的是注意（    ）。</w:t>
      </w:r>
    </w:p>
    <w:p>
      <w:pPr>
        <w:pStyle w:val="68"/>
      </w:pPr>
      <w:r>
        <w:rPr>
          <w:rFonts w:hint="eastAsia"/>
        </w:rPr>
        <w:t>A.分配</w:t>
      </w:r>
      <w:r>
        <w:rPr>
          <w:rFonts w:hint="eastAsia"/>
        </w:rPr>
        <w:tab/>
      </w:r>
      <w:r>
        <w:rPr>
          <w:rFonts w:hint="eastAsia"/>
        </w:rPr>
        <w:tab/>
      </w:r>
      <w:r>
        <w:rPr>
          <w:rFonts w:hint="eastAsia"/>
        </w:rPr>
        <w:tab/>
      </w:r>
      <w:r>
        <w:rPr>
          <w:rFonts w:hint="eastAsia"/>
        </w:rPr>
        <w:tab/>
      </w:r>
      <w:r>
        <w:rPr>
          <w:rFonts w:hint="eastAsia"/>
        </w:rPr>
        <w:t>B.广度</w:t>
      </w:r>
      <w:r>
        <w:rPr>
          <w:rFonts w:hint="eastAsia"/>
        </w:rPr>
        <w:tab/>
      </w:r>
      <w:r>
        <w:rPr>
          <w:rFonts w:hint="eastAsia"/>
        </w:rPr>
        <w:tab/>
      </w:r>
      <w:r>
        <w:rPr>
          <w:rFonts w:hint="eastAsia"/>
        </w:rPr>
        <w:tab/>
      </w:r>
      <w:r>
        <w:rPr>
          <w:rFonts w:hint="eastAsia"/>
        </w:rPr>
        <w:tab/>
      </w:r>
      <w:r>
        <w:rPr>
          <w:rFonts w:hint="eastAsia"/>
        </w:rPr>
        <w:t>C.选择性</w:t>
      </w:r>
      <w:r>
        <w:rPr>
          <w:rFonts w:hint="eastAsia"/>
        </w:rPr>
        <w:tab/>
      </w:r>
      <w:r>
        <w:rPr>
          <w:rFonts w:hint="eastAsia"/>
        </w:rPr>
        <w:tab/>
      </w:r>
      <w:r>
        <w:rPr>
          <w:rFonts w:hint="eastAsia"/>
        </w:rPr>
        <w:tab/>
      </w:r>
      <w:r>
        <w:rPr>
          <w:rFonts w:hint="eastAsia"/>
        </w:rPr>
        <w:tab/>
      </w:r>
      <w:r>
        <w:rPr>
          <w:rFonts w:hint="eastAsia"/>
        </w:rPr>
        <w:t>D.稳定性</w:t>
      </w:r>
    </w:p>
    <w:p>
      <w:pPr>
        <w:pStyle w:val="68"/>
      </w:pPr>
      <w:r>
        <w:rPr>
          <w:rFonts w:hint="eastAsia"/>
        </w:rPr>
        <w:t>3</w:t>
      </w:r>
      <w:r>
        <w:t>1</w:t>
      </w:r>
      <w:r>
        <w:rPr>
          <w:rFonts w:hint="eastAsia"/>
        </w:rPr>
        <w:t>.俗语“人心不同，各如其面”说明了儿童身心发展具有（    ）。</w:t>
      </w:r>
    </w:p>
    <w:p>
      <w:pPr>
        <w:pStyle w:val="68"/>
      </w:pPr>
      <w:r>
        <w:rPr>
          <w:rFonts w:hint="eastAsia"/>
        </w:rPr>
        <w:t>A.顺序性</w:t>
      </w:r>
      <w:r>
        <w:rPr>
          <w:rFonts w:hint="eastAsia"/>
        </w:rPr>
        <w:tab/>
      </w:r>
      <w:r>
        <w:rPr>
          <w:rFonts w:hint="eastAsia"/>
        </w:rPr>
        <w:tab/>
      </w:r>
      <w:r>
        <w:rPr>
          <w:rFonts w:hint="eastAsia"/>
        </w:rPr>
        <w:tab/>
      </w:r>
      <w:r>
        <w:rPr>
          <w:rFonts w:hint="eastAsia"/>
        </w:rPr>
        <w:tab/>
      </w:r>
      <w:r>
        <w:rPr>
          <w:rFonts w:hint="eastAsia"/>
        </w:rPr>
        <w:t>B.不平衡性</w:t>
      </w:r>
      <w:r>
        <w:rPr>
          <w:rFonts w:hint="eastAsia"/>
        </w:rPr>
        <w:tab/>
      </w:r>
      <w:r>
        <w:rPr>
          <w:rFonts w:hint="eastAsia"/>
        </w:rPr>
        <w:tab/>
      </w:r>
      <w:r>
        <w:rPr>
          <w:rFonts w:hint="eastAsia"/>
        </w:rPr>
        <w:tab/>
      </w:r>
      <w:r>
        <w:rPr>
          <w:rFonts w:hint="eastAsia"/>
        </w:rPr>
        <w:t>C.阶段性</w:t>
      </w:r>
      <w:r>
        <w:rPr>
          <w:rFonts w:hint="eastAsia"/>
        </w:rPr>
        <w:tab/>
      </w:r>
      <w:r>
        <w:rPr>
          <w:rFonts w:hint="eastAsia"/>
        </w:rPr>
        <w:tab/>
      </w:r>
      <w:r>
        <w:rPr>
          <w:rFonts w:hint="eastAsia"/>
        </w:rPr>
        <w:tab/>
      </w:r>
      <w:r>
        <w:rPr>
          <w:rFonts w:hint="eastAsia"/>
        </w:rPr>
        <w:tab/>
      </w:r>
      <w:r>
        <w:rPr>
          <w:rFonts w:hint="eastAsia"/>
        </w:rPr>
        <w:t>D.个别差异性</w:t>
      </w:r>
    </w:p>
    <w:p>
      <w:pPr>
        <w:pStyle w:val="68"/>
      </w:pPr>
      <w:r>
        <w:rPr>
          <w:rFonts w:hint="eastAsia"/>
        </w:rPr>
        <w:t>3</w:t>
      </w:r>
      <w:r>
        <w:t>2.人类特有的语言</w:t>
      </w:r>
      <w:r>
        <w:rPr>
          <w:rFonts w:hint="eastAsia"/>
        </w:rPr>
        <w:t>、</w:t>
      </w:r>
      <w:r>
        <w:t>表象</w:t>
      </w:r>
      <w:r>
        <w:rPr>
          <w:rFonts w:hint="eastAsia"/>
        </w:rPr>
        <w:t>、</w:t>
      </w:r>
      <w:r>
        <w:t xml:space="preserve">想象和思维活动，是在（   </w:t>
      </w:r>
      <w:r>
        <w:rPr>
          <w:rFonts w:hint="eastAsia"/>
        </w:rPr>
        <w:t xml:space="preserve"> </w:t>
      </w:r>
      <w:r>
        <w:t>）左右形成的。</w:t>
      </w:r>
    </w:p>
    <w:p>
      <w:pPr>
        <w:pStyle w:val="68"/>
      </w:pPr>
      <w:r>
        <w:t>A.1岁</w:t>
      </w:r>
      <w:r>
        <w:rPr>
          <w:rFonts w:hint="eastAsia"/>
        </w:rPr>
        <w:tab/>
      </w:r>
      <w:r>
        <w:rPr>
          <w:rFonts w:hint="eastAsia"/>
        </w:rPr>
        <w:tab/>
      </w:r>
      <w:r>
        <w:rPr>
          <w:rFonts w:hint="eastAsia"/>
        </w:rPr>
        <w:tab/>
      </w:r>
      <w:r>
        <w:rPr>
          <w:rFonts w:hint="eastAsia"/>
        </w:rPr>
        <w:tab/>
      </w:r>
      <w:r>
        <w:t>B.2岁</w:t>
      </w:r>
      <w:r>
        <w:rPr>
          <w:rFonts w:hint="eastAsia"/>
        </w:rPr>
        <w:tab/>
      </w:r>
      <w:r>
        <w:rPr>
          <w:rFonts w:hint="eastAsia"/>
        </w:rPr>
        <w:tab/>
      </w:r>
      <w:r>
        <w:rPr>
          <w:rFonts w:hint="eastAsia"/>
        </w:rPr>
        <w:tab/>
      </w:r>
      <w:r>
        <w:rPr>
          <w:rFonts w:hint="eastAsia"/>
        </w:rPr>
        <w:tab/>
      </w:r>
      <w:r>
        <w:t>C.3岁</w:t>
      </w:r>
      <w:r>
        <w:rPr>
          <w:rFonts w:hint="eastAsia"/>
        </w:rPr>
        <w:tab/>
      </w:r>
      <w:r>
        <w:rPr>
          <w:rFonts w:hint="eastAsia"/>
        </w:rPr>
        <w:tab/>
      </w:r>
      <w:r>
        <w:rPr>
          <w:rFonts w:hint="eastAsia"/>
        </w:rPr>
        <w:tab/>
      </w:r>
      <w:r>
        <w:rPr>
          <w:rFonts w:hint="eastAsia"/>
        </w:rPr>
        <w:tab/>
      </w:r>
      <w:r>
        <w:t>D.4岁</w:t>
      </w:r>
    </w:p>
    <w:p>
      <w:pPr>
        <w:pStyle w:val="68"/>
      </w:pPr>
      <w:r>
        <w:t>33</w:t>
      </w:r>
      <w:r>
        <w:rPr>
          <w:rFonts w:hint="eastAsia"/>
        </w:rPr>
        <w:t>.幼儿在想象中常常表露出个人的愿望。例如，大班幼儿文文说：“妈妈，我长大了也想和你一样，做一个老师。”这是一种（    ）。</w:t>
      </w:r>
    </w:p>
    <w:p>
      <w:pPr>
        <w:pStyle w:val="68"/>
      </w:pPr>
      <w:r>
        <w:rPr>
          <w:rFonts w:hint="eastAsia"/>
        </w:rPr>
        <w:t>A.经验性想象</w:t>
      </w:r>
      <w:r>
        <w:rPr>
          <w:rFonts w:hint="eastAsia"/>
        </w:rPr>
        <w:tab/>
      </w:r>
      <w:r>
        <w:rPr>
          <w:rFonts w:hint="eastAsia"/>
        </w:rPr>
        <w:tab/>
      </w:r>
      <w:r>
        <w:tab/>
      </w:r>
      <w:r>
        <w:rPr>
          <w:rFonts w:hint="eastAsia"/>
        </w:rPr>
        <w:t>B.情境性想象</w:t>
      </w:r>
      <w:r>
        <w:rPr>
          <w:rFonts w:hint="eastAsia"/>
        </w:rPr>
        <w:tab/>
      </w:r>
      <w:r>
        <w:rPr>
          <w:rFonts w:hint="eastAsia"/>
        </w:rPr>
        <w:tab/>
      </w:r>
      <w:r>
        <w:tab/>
      </w:r>
      <w:r>
        <w:rPr>
          <w:rFonts w:hint="eastAsia"/>
        </w:rPr>
        <w:t>C.愿望性想象</w:t>
      </w:r>
      <w:r>
        <w:rPr>
          <w:rFonts w:hint="eastAsia"/>
        </w:rPr>
        <w:tab/>
      </w:r>
      <w:r>
        <w:rPr>
          <w:rFonts w:hint="eastAsia"/>
        </w:rPr>
        <w:tab/>
      </w:r>
      <w:r>
        <w:tab/>
      </w:r>
      <w:r>
        <w:rPr>
          <w:rFonts w:hint="eastAsia"/>
        </w:rPr>
        <w:t>D.拟人化想象</w:t>
      </w:r>
    </w:p>
    <w:p>
      <w:pPr>
        <w:pStyle w:val="68"/>
      </w:pPr>
      <w:r>
        <w:rPr>
          <w:rFonts w:hint="eastAsia"/>
        </w:rPr>
        <w:t>3</w:t>
      </w:r>
      <w:r>
        <w:t>4.下列几何图形对幼儿来说最易辨别的是（    ）。</w:t>
      </w:r>
    </w:p>
    <w:p>
      <w:pPr>
        <w:pStyle w:val="68"/>
      </w:pPr>
      <w:r>
        <w:t>A.长方形</w:t>
      </w:r>
      <w:r>
        <w:rPr>
          <w:rFonts w:hint="eastAsia"/>
        </w:rPr>
        <w:tab/>
      </w:r>
      <w:r>
        <w:rPr>
          <w:rFonts w:hint="eastAsia"/>
        </w:rPr>
        <w:tab/>
      </w:r>
      <w:r>
        <w:rPr>
          <w:rFonts w:hint="eastAsia"/>
        </w:rPr>
        <w:tab/>
      </w:r>
      <w:r>
        <w:tab/>
      </w:r>
      <w:r>
        <w:t>B.三角形</w:t>
      </w:r>
      <w:r>
        <w:rPr>
          <w:rFonts w:hint="eastAsia"/>
        </w:rPr>
        <w:tab/>
      </w:r>
      <w:r>
        <w:rPr>
          <w:rFonts w:hint="eastAsia"/>
        </w:rPr>
        <w:tab/>
      </w:r>
      <w:r>
        <w:rPr>
          <w:rFonts w:hint="eastAsia"/>
        </w:rPr>
        <w:tab/>
      </w:r>
      <w:r>
        <w:tab/>
      </w:r>
      <w:r>
        <w:t>C.正方形</w:t>
      </w:r>
      <w:r>
        <w:rPr>
          <w:rFonts w:hint="eastAsia"/>
        </w:rPr>
        <w:tab/>
      </w:r>
      <w:r>
        <w:rPr>
          <w:rFonts w:hint="eastAsia"/>
        </w:rPr>
        <w:tab/>
      </w:r>
      <w:r>
        <w:rPr>
          <w:rFonts w:hint="eastAsia"/>
        </w:rPr>
        <w:tab/>
      </w:r>
      <w:r>
        <w:tab/>
      </w:r>
      <w:r>
        <w:t>D.半圆形</w:t>
      </w:r>
    </w:p>
    <w:p>
      <w:pPr>
        <w:pStyle w:val="68"/>
        <w:rPr>
          <w:szCs w:val="21"/>
        </w:rPr>
      </w:pPr>
      <w:r>
        <w:rPr>
          <w:rFonts w:hint="eastAsia"/>
          <w:szCs w:val="21"/>
        </w:rPr>
        <w:t>3</w:t>
      </w:r>
      <w:r>
        <w:rPr>
          <w:szCs w:val="21"/>
        </w:rPr>
        <w:t>5.某个幼儿在给</w:t>
      </w:r>
      <w:r>
        <w:rPr>
          <w:rFonts w:hint="eastAsia"/>
          <w:szCs w:val="21"/>
        </w:rPr>
        <w:t>“</w:t>
      </w:r>
      <w:r>
        <w:rPr>
          <w:szCs w:val="21"/>
        </w:rPr>
        <w:t>鸟</w:t>
      </w:r>
      <w:r>
        <w:rPr>
          <w:rFonts w:hint="eastAsia"/>
          <w:szCs w:val="21"/>
        </w:rPr>
        <w:t>”</w:t>
      </w:r>
      <w:r>
        <w:rPr>
          <w:szCs w:val="21"/>
        </w:rPr>
        <w:t>下定义时说：</w:t>
      </w:r>
      <w:r>
        <w:rPr>
          <w:rFonts w:hint="eastAsia"/>
          <w:szCs w:val="21"/>
        </w:rPr>
        <w:t>“</w:t>
      </w:r>
      <w:r>
        <w:rPr>
          <w:szCs w:val="21"/>
        </w:rPr>
        <w:t>鸟是一种会飞的动物。</w:t>
      </w:r>
      <w:r>
        <w:rPr>
          <w:rFonts w:hint="eastAsia"/>
          <w:szCs w:val="21"/>
        </w:rPr>
        <w:t>”</w:t>
      </w:r>
      <w:r>
        <w:rPr>
          <w:szCs w:val="21"/>
        </w:rPr>
        <w:t>他的概括水平为（    ）</w:t>
      </w:r>
      <w:r>
        <w:rPr>
          <w:rFonts w:hint="eastAsia"/>
          <w:szCs w:val="21"/>
        </w:rPr>
        <w:t>。</w:t>
      </w:r>
    </w:p>
    <w:p>
      <w:pPr>
        <w:pStyle w:val="68"/>
      </w:pPr>
      <w:r>
        <w:t>A</w:t>
      </w:r>
      <w:r>
        <w:rPr>
          <w:rFonts w:hint="eastAsia"/>
        </w:rPr>
        <w:t>.</w:t>
      </w:r>
      <w:r>
        <w:t>初步概念水平</w:t>
      </w:r>
      <w:r>
        <w:rPr>
          <w:rFonts w:hint="eastAsia"/>
        </w:rPr>
        <w:tab/>
      </w:r>
      <w:r>
        <w:rPr>
          <w:rFonts w:hint="eastAsia"/>
        </w:rPr>
        <w:tab/>
      </w:r>
      <w:r>
        <w:rPr>
          <w:rFonts w:hint="eastAsia"/>
        </w:rPr>
        <w:tab/>
      </w:r>
      <w:r>
        <w:rPr>
          <w:rFonts w:hint="eastAsia"/>
        </w:rPr>
        <w:tab/>
      </w:r>
      <w:r>
        <w:tab/>
      </w:r>
      <w:r>
        <w:tab/>
      </w:r>
      <w:r>
        <w:rPr>
          <w:rFonts w:hint="eastAsia"/>
        </w:rPr>
        <w:tab/>
      </w:r>
      <w:r>
        <w:t>B</w:t>
      </w:r>
      <w:r>
        <w:rPr>
          <w:rFonts w:hint="eastAsia"/>
        </w:rPr>
        <w:t>.</w:t>
      </w:r>
      <w:r>
        <w:t>根据具体特征下定义</w:t>
      </w:r>
      <w:r>
        <w:rPr>
          <w:rFonts w:hint="eastAsia"/>
        </w:rPr>
        <w:tab/>
      </w:r>
    </w:p>
    <w:p>
      <w:pPr>
        <w:pStyle w:val="68"/>
      </w:pPr>
      <w:r>
        <w:t>C</w:t>
      </w:r>
      <w:r>
        <w:rPr>
          <w:rFonts w:hint="eastAsia"/>
        </w:rPr>
        <w:t>.</w:t>
      </w:r>
      <w:r>
        <w:t>不会下定义</w:t>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t>D</w:t>
      </w:r>
      <w:r>
        <w:rPr>
          <w:rFonts w:hint="eastAsia"/>
        </w:rPr>
        <w:t>.</w:t>
      </w:r>
      <w:r>
        <w:t>抽象</w:t>
      </w:r>
    </w:p>
    <w:p>
      <w:pPr>
        <w:pStyle w:val="68"/>
        <w:rPr>
          <w:spacing w:val="19"/>
          <w:szCs w:val="21"/>
        </w:rPr>
      </w:pPr>
      <w:r>
        <w:rPr>
          <w:szCs w:val="21"/>
        </w:rPr>
        <w:t>36</w:t>
      </w:r>
      <w:r>
        <w:rPr>
          <w:spacing w:val="19"/>
          <w:szCs w:val="21"/>
        </w:rPr>
        <w:t>.</w:t>
      </w:r>
      <w:r>
        <w:rPr>
          <w:rFonts w:hAnsi="宋体"/>
          <w:szCs w:val="21"/>
        </w:rPr>
        <w:t>儿童体格发育最重要及最常用的形态指标是（    ）</w:t>
      </w:r>
      <w:r>
        <w:rPr>
          <w:rFonts w:hint="eastAsia" w:hAnsi="宋体"/>
          <w:szCs w:val="21"/>
        </w:rPr>
        <w:t>。</w:t>
      </w:r>
    </w:p>
    <w:p>
      <w:pPr>
        <w:pStyle w:val="68"/>
        <w:rPr>
          <w:szCs w:val="21"/>
        </w:rPr>
      </w:pPr>
      <w:r>
        <w:rPr>
          <w:szCs w:val="21"/>
        </w:rPr>
        <w:t>A.</w:t>
      </w:r>
      <w:r>
        <w:rPr>
          <w:rFonts w:hAnsi="宋体"/>
          <w:szCs w:val="21"/>
        </w:rPr>
        <w:t>手长、足长</w:t>
      </w:r>
      <w:r>
        <w:rPr>
          <w:rFonts w:hint="eastAsia"/>
          <w:szCs w:val="21"/>
        </w:rPr>
        <w:tab/>
      </w:r>
      <w:r>
        <w:rPr>
          <w:rFonts w:hint="eastAsia"/>
          <w:szCs w:val="21"/>
        </w:rPr>
        <w:tab/>
      </w:r>
      <w:r>
        <w:rPr>
          <w:szCs w:val="21"/>
        </w:rPr>
        <w:tab/>
      </w:r>
      <w:r>
        <w:rPr>
          <w:szCs w:val="21"/>
        </w:rPr>
        <w:t>B.</w:t>
      </w:r>
      <w:r>
        <w:rPr>
          <w:rFonts w:hAnsi="宋体"/>
          <w:szCs w:val="21"/>
        </w:rPr>
        <w:t>上下肢长度</w:t>
      </w:r>
      <w:r>
        <w:rPr>
          <w:rFonts w:hint="eastAsia"/>
          <w:szCs w:val="21"/>
        </w:rPr>
        <w:tab/>
      </w:r>
      <w:r>
        <w:rPr>
          <w:rFonts w:hint="eastAsia"/>
          <w:szCs w:val="21"/>
        </w:rPr>
        <w:tab/>
      </w:r>
      <w:r>
        <w:rPr>
          <w:szCs w:val="21"/>
        </w:rPr>
        <w:tab/>
      </w:r>
      <w:r>
        <w:rPr>
          <w:szCs w:val="21"/>
        </w:rPr>
        <w:t>C.</w:t>
      </w:r>
      <w:r>
        <w:rPr>
          <w:rFonts w:hAnsi="宋体"/>
          <w:szCs w:val="21"/>
        </w:rPr>
        <w:t>身高体重</w:t>
      </w:r>
      <w:r>
        <w:rPr>
          <w:rFonts w:hint="eastAsia"/>
          <w:szCs w:val="21"/>
        </w:rPr>
        <w:tab/>
      </w:r>
      <w:r>
        <w:rPr>
          <w:rFonts w:hint="eastAsia"/>
          <w:szCs w:val="21"/>
        </w:rPr>
        <w:tab/>
      </w:r>
      <w:r>
        <w:rPr>
          <w:szCs w:val="21"/>
        </w:rPr>
        <w:tab/>
      </w:r>
      <w:r>
        <w:rPr>
          <w:szCs w:val="21"/>
        </w:rPr>
        <w:t>D.</w:t>
      </w:r>
      <w:r>
        <w:rPr>
          <w:rFonts w:hAnsi="宋体"/>
          <w:szCs w:val="21"/>
        </w:rPr>
        <w:t>头围和胸围</w:t>
      </w:r>
    </w:p>
    <w:p>
      <w:pPr>
        <w:pStyle w:val="68"/>
        <w:rPr>
          <w:szCs w:val="21"/>
        </w:rPr>
      </w:pPr>
      <w:r>
        <w:rPr>
          <w:szCs w:val="21"/>
        </w:rPr>
        <w:t>37.</w:t>
      </w:r>
      <w:r>
        <w:rPr>
          <w:rFonts w:hAnsi="宋体"/>
          <w:szCs w:val="21"/>
        </w:rPr>
        <w:t>机体最为理想和经济的热能来源是（    ）。</w:t>
      </w:r>
    </w:p>
    <w:p>
      <w:pPr>
        <w:pStyle w:val="68"/>
        <w:rPr>
          <w:szCs w:val="21"/>
        </w:rPr>
      </w:pPr>
      <w:r>
        <w:rPr>
          <w:szCs w:val="21"/>
        </w:rPr>
        <w:t>A.</w:t>
      </w:r>
      <w:r>
        <w:rPr>
          <w:rFonts w:hAnsi="宋体"/>
          <w:szCs w:val="21"/>
        </w:rPr>
        <w:t>粮食类食品</w:t>
      </w:r>
      <w:r>
        <w:rPr>
          <w:rFonts w:hint="eastAsia"/>
          <w:szCs w:val="21"/>
        </w:rPr>
        <w:tab/>
      </w:r>
      <w:r>
        <w:rPr>
          <w:rFonts w:hint="eastAsia"/>
          <w:szCs w:val="21"/>
        </w:rPr>
        <w:tab/>
      </w:r>
      <w:r>
        <w:rPr>
          <w:szCs w:val="21"/>
        </w:rPr>
        <w:tab/>
      </w:r>
      <w:r>
        <w:rPr>
          <w:szCs w:val="21"/>
        </w:rPr>
        <w:t>B.</w:t>
      </w:r>
      <w:r>
        <w:rPr>
          <w:rFonts w:hAnsi="宋体"/>
          <w:szCs w:val="21"/>
        </w:rPr>
        <w:t>豆类食品</w:t>
      </w:r>
      <w:r>
        <w:rPr>
          <w:rFonts w:hint="eastAsia"/>
          <w:szCs w:val="21"/>
        </w:rPr>
        <w:tab/>
      </w:r>
      <w:r>
        <w:rPr>
          <w:rFonts w:hint="eastAsia"/>
          <w:szCs w:val="21"/>
        </w:rPr>
        <w:tab/>
      </w:r>
      <w:r>
        <w:rPr>
          <w:szCs w:val="21"/>
        </w:rPr>
        <w:tab/>
      </w:r>
      <w:r>
        <w:rPr>
          <w:szCs w:val="21"/>
        </w:rPr>
        <w:t>C.</w:t>
      </w:r>
      <w:r>
        <w:rPr>
          <w:rFonts w:hAnsi="宋体"/>
          <w:szCs w:val="21"/>
        </w:rPr>
        <w:t>蛋类食品</w:t>
      </w:r>
      <w:r>
        <w:rPr>
          <w:rFonts w:hint="eastAsia"/>
          <w:szCs w:val="21"/>
        </w:rPr>
        <w:tab/>
      </w:r>
      <w:r>
        <w:rPr>
          <w:rFonts w:hint="eastAsia"/>
          <w:szCs w:val="21"/>
        </w:rPr>
        <w:tab/>
      </w:r>
      <w:r>
        <w:rPr>
          <w:szCs w:val="21"/>
        </w:rPr>
        <w:tab/>
      </w:r>
      <w:r>
        <w:rPr>
          <w:szCs w:val="21"/>
        </w:rPr>
        <w:t>D.</w:t>
      </w:r>
      <w:r>
        <w:rPr>
          <w:rFonts w:hAnsi="宋体"/>
          <w:szCs w:val="21"/>
        </w:rPr>
        <w:t>禽畜类食品</w:t>
      </w:r>
    </w:p>
    <w:p>
      <w:pPr>
        <w:pStyle w:val="68"/>
      </w:pPr>
      <w:r>
        <w:t>38</w:t>
      </w:r>
      <w:r>
        <w:rPr>
          <w:rFonts w:hint="eastAsia"/>
        </w:rPr>
        <w:t>.</w:t>
      </w:r>
      <w:r>
        <w:t>下列对溺水幼儿的抢救措施错误的是（    ）</w:t>
      </w:r>
      <w:r>
        <w:rPr>
          <w:rFonts w:hint="eastAsia"/>
        </w:rPr>
        <w:t>。</w:t>
      </w:r>
    </w:p>
    <w:p>
      <w:pPr>
        <w:pStyle w:val="68"/>
      </w:pPr>
      <w:r>
        <w:t>A</w:t>
      </w:r>
      <w:r>
        <w:rPr>
          <w:rFonts w:hint="eastAsia"/>
        </w:rPr>
        <w:t>.</w:t>
      </w:r>
      <w:r>
        <w:t>迅速抢救溺水幼儿，清除口腔</w:t>
      </w:r>
      <w:r>
        <w:rPr>
          <w:rFonts w:hint="eastAsia"/>
        </w:rPr>
        <w:t>、咽喉</w:t>
      </w:r>
      <w:r>
        <w:t>部的呕吐物和泥沙等异物，保证呼吸道通畅</w:t>
      </w:r>
    </w:p>
    <w:p>
      <w:pPr>
        <w:pStyle w:val="68"/>
      </w:pPr>
      <w:r>
        <w:t>B</w:t>
      </w:r>
      <w:r>
        <w:rPr>
          <w:rFonts w:hint="eastAsia"/>
        </w:rPr>
        <w:t>.</w:t>
      </w:r>
      <w:r>
        <w:t>迅速人工呼吸</w:t>
      </w:r>
    </w:p>
    <w:p>
      <w:pPr>
        <w:pStyle w:val="68"/>
      </w:pPr>
      <w:r>
        <w:t>C</w:t>
      </w:r>
      <w:r>
        <w:rPr>
          <w:rFonts w:hint="eastAsia"/>
        </w:rPr>
        <w:t>.</w:t>
      </w:r>
      <w:r>
        <w:t>心</w:t>
      </w:r>
      <w:r>
        <w:rPr>
          <w:rFonts w:hint="eastAsia"/>
        </w:rPr>
        <w:t>搏</w:t>
      </w:r>
      <w:r>
        <w:t>骤停时，应及时进行胸外心脏按压</w:t>
      </w:r>
    </w:p>
    <w:p>
      <w:pPr>
        <w:pStyle w:val="68"/>
      </w:pPr>
      <w:r>
        <w:t>D</w:t>
      </w:r>
      <w:r>
        <w:rPr>
          <w:rFonts w:hint="eastAsia"/>
        </w:rPr>
        <w:t>.</w:t>
      </w:r>
      <w:r>
        <w:t>进行适当的体</w:t>
      </w:r>
      <w:r>
        <w:rPr>
          <w:rFonts w:hint="eastAsia"/>
        </w:rPr>
        <w:t>位</w:t>
      </w:r>
      <w:r>
        <w:t>控水，救护者半跪姿势，</w:t>
      </w:r>
      <w:r>
        <w:rPr>
          <w:rFonts w:hint="eastAsia"/>
        </w:rPr>
        <w:t>将</w:t>
      </w:r>
      <w:r>
        <w:t>溺水幼儿仰卧于救护者的膝盖上</w:t>
      </w:r>
    </w:p>
    <w:p>
      <w:pPr>
        <w:pStyle w:val="68"/>
        <w:rPr>
          <w:szCs w:val="21"/>
        </w:rPr>
      </w:pPr>
      <w:r>
        <w:rPr>
          <w:szCs w:val="21"/>
        </w:rPr>
        <w:t>39</w:t>
      </w:r>
      <w:r>
        <w:rPr>
          <w:rFonts w:hint="eastAsia"/>
          <w:szCs w:val="21"/>
        </w:rPr>
        <w:t>.一般情况下，5～6岁幼儿经过幼儿园的教育，能够遵守基本的行为规范，比如（    ）。</w:t>
      </w:r>
    </w:p>
    <w:p>
      <w:pPr>
        <w:pStyle w:val="68"/>
        <w:rPr>
          <w:szCs w:val="21"/>
        </w:rPr>
      </w:pPr>
      <w:r>
        <w:rPr>
          <w:rFonts w:hint="eastAsia"/>
          <w:szCs w:val="21"/>
        </w:rPr>
        <w:t>A.有自主选择的权利，想干嘛干嘛</w:t>
      </w:r>
    </w:p>
    <w:p>
      <w:pPr>
        <w:pStyle w:val="68"/>
        <w:rPr>
          <w:szCs w:val="21"/>
        </w:rPr>
      </w:pPr>
      <w:r>
        <w:rPr>
          <w:rFonts w:hint="eastAsia"/>
          <w:szCs w:val="21"/>
        </w:rPr>
        <w:t>B.不敢玩别人的玩具</w:t>
      </w:r>
    </w:p>
    <w:p>
      <w:pPr>
        <w:pStyle w:val="68"/>
        <w:rPr>
          <w:szCs w:val="21"/>
        </w:rPr>
      </w:pPr>
      <w:r>
        <w:rPr>
          <w:rFonts w:hint="eastAsia"/>
          <w:szCs w:val="21"/>
        </w:rPr>
        <w:t>C.能够与同伴协商制定游戏和活动的规则</w:t>
      </w:r>
    </w:p>
    <w:p>
      <w:pPr>
        <w:pStyle w:val="68"/>
        <w:rPr>
          <w:szCs w:val="21"/>
        </w:rPr>
      </w:pPr>
      <w:r>
        <w:rPr>
          <w:rFonts w:hint="eastAsia"/>
          <w:szCs w:val="21"/>
        </w:rPr>
        <w:t>D.为了赢得朋友和老师信任，会说谎</w:t>
      </w:r>
    </w:p>
    <w:p>
      <w:pPr>
        <w:pStyle w:val="68"/>
        <w:rPr>
          <w:szCs w:val="21"/>
        </w:rPr>
      </w:pPr>
      <w:r>
        <w:rPr>
          <w:szCs w:val="21"/>
        </w:rPr>
        <w:t>40</w:t>
      </w:r>
      <w:r>
        <w:rPr>
          <w:rFonts w:hint="eastAsia"/>
          <w:szCs w:val="21"/>
        </w:rPr>
        <w:t>.根据《幼儿园教育指导纲要（试行）》规定，幼儿园体育的重要目标是（    ）。</w:t>
      </w:r>
    </w:p>
    <w:p>
      <w:pPr>
        <w:pStyle w:val="68"/>
        <w:rPr>
          <w:szCs w:val="21"/>
        </w:rPr>
      </w:pPr>
      <w:r>
        <w:rPr>
          <w:rFonts w:hint="eastAsia"/>
          <w:szCs w:val="21"/>
        </w:rPr>
        <w:t>A.强身健体</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szCs w:val="21"/>
        </w:rPr>
        <w:tab/>
      </w:r>
      <w:r>
        <w:rPr>
          <w:szCs w:val="21"/>
        </w:rPr>
        <w:tab/>
      </w:r>
      <w:r>
        <w:rPr>
          <w:rFonts w:hint="eastAsia"/>
          <w:szCs w:val="21"/>
        </w:rPr>
        <w:t>B.培养幼儿对体育的兴趣</w:t>
      </w:r>
    </w:p>
    <w:p>
      <w:pPr>
        <w:pStyle w:val="68"/>
        <w:rPr>
          <w:szCs w:val="21"/>
        </w:rPr>
      </w:pPr>
      <w:r>
        <w:rPr>
          <w:rFonts w:hint="eastAsia"/>
          <w:szCs w:val="21"/>
        </w:rPr>
        <w:t>C.为体育比赛做准备</w:t>
      </w:r>
      <w:r>
        <w:rPr>
          <w:rFonts w:hint="eastAsia"/>
          <w:szCs w:val="21"/>
        </w:rPr>
        <w:tab/>
      </w:r>
      <w:r>
        <w:rPr>
          <w:rFonts w:hint="eastAsia"/>
          <w:szCs w:val="21"/>
        </w:rPr>
        <w:tab/>
      </w:r>
      <w:r>
        <w:rPr>
          <w:rFonts w:hint="eastAsia"/>
          <w:szCs w:val="21"/>
        </w:rPr>
        <w:tab/>
      </w:r>
      <w:r>
        <w:rPr>
          <w:rFonts w:hint="eastAsia"/>
          <w:szCs w:val="21"/>
        </w:rPr>
        <w:tab/>
      </w:r>
      <w:r>
        <w:rPr>
          <w:szCs w:val="21"/>
        </w:rPr>
        <w:tab/>
      </w:r>
      <w:r>
        <w:rPr>
          <w:szCs w:val="21"/>
        </w:rPr>
        <w:tab/>
      </w:r>
      <w:r>
        <w:rPr>
          <w:rFonts w:hint="eastAsia"/>
          <w:szCs w:val="21"/>
        </w:rPr>
        <w:t>D.促进消化</w:t>
      </w:r>
    </w:p>
    <w:p>
      <w:pPr>
        <w:pStyle w:val="30"/>
        <w:ind w:firstLine="422"/>
        <w:rPr>
          <w:rFonts w:hint="eastAsia" w:eastAsia="宋体"/>
          <w:b/>
          <w:lang w:eastAsia="zh-CN"/>
        </w:rPr>
      </w:pPr>
      <w:r>
        <w:rPr>
          <w:rFonts w:hint="eastAsia"/>
          <w:b/>
        </w:rPr>
        <w:t>二、多项</w:t>
      </w:r>
      <w:r>
        <w:rPr>
          <w:b/>
        </w:rPr>
        <w:t>选择</w:t>
      </w:r>
      <w:r>
        <w:rPr>
          <w:rFonts w:hint="eastAsia"/>
          <w:b/>
        </w:rPr>
        <w:t>题</w:t>
      </w:r>
      <w:r>
        <w:rPr>
          <w:rFonts w:hint="eastAsia"/>
          <w:b/>
          <w:lang w:eastAsia="zh-CN"/>
        </w:rPr>
        <w:t>（每小题</w:t>
      </w:r>
      <w:r>
        <w:rPr>
          <w:rFonts w:hint="eastAsia"/>
          <w:b/>
          <w:lang w:val="en-US" w:eastAsia="zh-CN"/>
        </w:rPr>
        <w:t>0.5分，共5分</w:t>
      </w:r>
      <w:r>
        <w:rPr>
          <w:rFonts w:hint="eastAsia"/>
          <w:b/>
          <w:lang w:eastAsia="zh-CN"/>
        </w:rPr>
        <w:t>）</w:t>
      </w:r>
    </w:p>
    <w:p>
      <w:pPr>
        <w:pStyle w:val="68"/>
        <w:rPr>
          <w:szCs w:val="21"/>
        </w:rPr>
      </w:pPr>
      <w:r>
        <w:rPr>
          <w:szCs w:val="21"/>
        </w:rPr>
        <w:t>1.从评价的功能和进行的时间上划分，可以把课程评价划分分为（    ）两种。</w:t>
      </w:r>
    </w:p>
    <w:p>
      <w:pPr>
        <w:pStyle w:val="68"/>
        <w:rPr>
          <w:szCs w:val="21"/>
        </w:rPr>
      </w:pPr>
      <w:r>
        <w:rPr>
          <w:szCs w:val="21"/>
        </w:rPr>
        <w:t>A</w:t>
      </w:r>
      <w:r>
        <w:rPr>
          <w:rFonts w:hint="eastAsia"/>
          <w:szCs w:val="21"/>
        </w:rPr>
        <w:t>.</w:t>
      </w:r>
      <w:r>
        <w:rPr>
          <w:szCs w:val="21"/>
        </w:rPr>
        <w:t>定性评价</w:t>
      </w:r>
      <w:r>
        <w:rPr>
          <w:rFonts w:hint="eastAsia"/>
          <w:szCs w:val="21"/>
        </w:rPr>
        <w:tab/>
      </w:r>
      <w:r>
        <w:rPr>
          <w:rFonts w:hint="eastAsia"/>
          <w:szCs w:val="21"/>
        </w:rPr>
        <w:tab/>
      </w:r>
      <w:r>
        <w:rPr>
          <w:szCs w:val="21"/>
        </w:rPr>
        <w:tab/>
      </w:r>
      <w:r>
        <w:rPr>
          <w:szCs w:val="21"/>
        </w:rPr>
        <w:t>B.定量评价</w:t>
      </w:r>
      <w:r>
        <w:rPr>
          <w:rFonts w:hint="eastAsia"/>
          <w:szCs w:val="21"/>
        </w:rPr>
        <w:tab/>
      </w:r>
      <w:r>
        <w:rPr>
          <w:rFonts w:hint="eastAsia"/>
          <w:szCs w:val="21"/>
        </w:rPr>
        <w:tab/>
      </w:r>
      <w:r>
        <w:rPr>
          <w:szCs w:val="21"/>
        </w:rPr>
        <w:tab/>
      </w:r>
      <w:r>
        <w:rPr>
          <w:szCs w:val="21"/>
        </w:rPr>
        <w:t>C.形成性评价</w:t>
      </w:r>
      <w:r>
        <w:rPr>
          <w:rFonts w:hint="eastAsia"/>
          <w:szCs w:val="21"/>
        </w:rPr>
        <w:tab/>
      </w:r>
      <w:r>
        <w:rPr>
          <w:rFonts w:hint="eastAsia"/>
          <w:szCs w:val="21"/>
        </w:rPr>
        <w:tab/>
      </w:r>
      <w:r>
        <w:rPr>
          <w:szCs w:val="21"/>
        </w:rPr>
        <w:tab/>
      </w:r>
      <w:r>
        <w:rPr>
          <w:szCs w:val="21"/>
        </w:rPr>
        <w:t>D.终结性评价</w:t>
      </w:r>
    </w:p>
    <w:p>
      <w:pPr>
        <w:pStyle w:val="68"/>
      </w:pPr>
      <w:r>
        <w:rPr>
          <w:rFonts w:hint="eastAsia"/>
        </w:rPr>
        <w:t>2.六一儿童节活动在内容选择上要注重（    ）。</w:t>
      </w:r>
    </w:p>
    <w:p>
      <w:pPr>
        <w:pStyle w:val="68"/>
      </w:pPr>
      <w:r>
        <w:rPr>
          <w:rFonts w:hint="eastAsia"/>
        </w:rPr>
        <w:t>A.娱乐性</w:t>
      </w:r>
      <w:r>
        <w:rPr>
          <w:rFonts w:hint="eastAsia"/>
        </w:rPr>
        <w:tab/>
      </w:r>
      <w:r>
        <w:rPr>
          <w:rFonts w:hint="eastAsia"/>
        </w:rPr>
        <w:tab/>
      </w:r>
      <w:r>
        <w:rPr>
          <w:rFonts w:hint="eastAsia"/>
        </w:rPr>
        <w:tab/>
      </w:r>
      <w:r>
        <w:tab/>
      </w:r>
      <w:r>
        <w:rPr>
          <w:rFonts w:hint="eastAsia"/>
        </w:rPr>
        <w:t>B.教育性</w:t>
      </w:r>
      <w:r>
        <w:rPr>
          <w:rFonts w:hint="eastAsia"/>
        </w:rPr>
        <w:tab/>
      </w:r>
      <w:r>
        <w:rPr>
          <w:rFonts w:hint="eastAsia"/>
        </w:rPr>
        <w:tab/>
      </w:r>
      <w:r>
        <w:rPr>
          <w:rFonts w:hint="eastAsia"/>
        </w:rPr>
        <w:tab/>
      </w:r>
      <w:r>
        <w:tab/>
      </w:r>
      <w:r>
        <w:rPr>
          <w:rFonts w:hint="eastAsia"/>
        </w:rPr>
        <w:t>C.安全性</w:t>
      </w:r>
      <w:r>
        <w:rPr>
          <w:rFonts w:hint="eastAsia"/>
        </w:rPr>
        <w:tab/>
      </w:r>
      <w:r>
        <w:rPr>
          <w:rFonts w:hint="eastAsia"/>
        </w:rPr>
        <w:tab/>
      </w:r>
      <w:r>
        <w:rPr>
          <w:rFonts w:hint="eastAsia"/>
        </w:rPr>
        <w:tab/>
      </w:r>
      <w:r>
        <w:tab/>
      </w:r>
      <w:r>
        <w:rPr>
          <w:rFonts w:hint="eastAsia"/>
        </w:rPr>
        <w:t>D.参与性</w:t>
      </w:r>
    </w:p>
    <w:p>
      <w:pPr>
        <w:pStyle w:val="68"/>
      </w:pPr>
      <w:r>
        <w:rPr>
          <w:rFonts w:hint="eastAsia"/>
        </w:rPr>
        <w:t>3.皮亚杰认为，认知发展受三个基本过程影响，它们分别是（    ）。</w:t>
      </w:r>
    </w:p>
    <w:p>
      <w:pPr>
        <w:pStyle w:val="68"/>
      </w:pPr>
      <w:r>
        <w:rPr>
          <w:rFonts w:hint="eastAsia"/>
        </w:rPr>
        <w:t>A.同化</w:t>
      </w:r>
      <w:r>
        <w:rPr>
          <w:rFonts w:hint="eastAsia"/>
        </w:rPr>
        <w:tab/>
      </w:r>
      <w:r>
        <w:rPr>
          <w:rFonts w:hint="eastAsia"/>
        </w:rPr>
        <w:tab/>
      </w:r>
      <w:r>
        <w:rPr>
          <w:rFonts w:hint="eastAsia"/>
        </w:rPr>
        <w:tab/>
      </w:r>
      <w:r>
        <w:tab/>
      </w:r>
      <w:r>
        <w:rPr>
          <w:rFonts w:hint="eastAsia"/>
        </w:rPr>
        <w:t>B.顺应</w:t>
      </w:r>
      <w:r>
        <w:rPr>
          <w:rFonts w:hint="eastAsia"/>
        </w:rPr>
        <w:tab/>
      </w:r>
      <w:r>
        <w:rPr>
          <w:rFonts w:hint="eastAsia"/>
        </w:rPr>
        <w:tab/>
      </w:r>
      <w:r>
        <w:rPr>
          <w:rFonts w:hint="eastAsia"/>
        </w:rPr>
        <w:tab/>
      </w:r>
      <w:r>
        <w:tab/>
      </w:r>
      <w:r>
        <w:rPr>
          <w:rFonts w:hint="eastAsia"/>
        </w:rPr>
        <w:t>C.平衡</w:t>
      </w:r>
      <w:r>
        <w:rPr>
          <w:rFonts w:hint="eastAsia"/>
        </w:rPr>
        <w:tab/>
      </w:r>
      <w:r>
        <w:rPr>
          <w:rFonts w:hint="eastAsia"/>
        </w:rPr>
        <w:tab/>
      </w:r>
      <w:r>
        <w:rPr>
          <w:rFonts w:hint="eastAsia"/>
        </w:rPr>
        <w:tab/>
      </w:r>
      <w:r>
        <w:tab/>
      </w:r>
      <w:r>
        <w:rPr>
          <w:rFonts w:hint="eastAsia"/>
        </w:rPr>
        <w:t>D.内化</w:t>
      </w:r>
    </w:p>
    <w:p>
      <w:pPr>
        <w:pStyle w:val="68"/>
      </w:pPr>
      <w:r>
        <w:rPr>
          <w:rFonts w:hint="eastAsia"/>
        </w:rPr>
        <w:t>4.构建平等、愉快、和谐的师幼关系时，正确的做法是（    ）。</w:t>
      </w:r>
    </w:p>
    <w:p>
      <w:pPr>
        <w:pStyle w:val="68"/>
      </w:pPr>
      <w:r>
        <w:rPr>
          <w:rFonts w:hint="eastAsia"/>
        </w:rPr>
        <w:t>A.放任幼儿</w:t>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rPr>
          <w:rFonts w:hint="eastAsia"/>
        </w:rPr>
        <w:t>B.轻柔的语调语气</w:t>
      </w:r>
    </w:p>
    <w:p>
      <w:pPr>
        <w:pStyle w:val="68"/>
      </w:pPr>
      <w:r>
        <w:rPr>
          <w:rFonts w:hint="eastAsia"/>
        </w:rPr>
        <w:t>C.积极的倾听</w:t>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rPr>
          <w:rFonts w:hint="eastAsia"/>
        </w:rPr>
        <w:t>D.创设同伴交往机会</w:t>
      </w:r>
    </w:p>
    <w:p>
      <w:pPr>
        <w:pStyle w:val="68"/>
      </w:pPr>
      <w:r>
        <w:t>5</w:t>
      </w:r>
      <w:r>
        <w:rPr>
          <w:rFonts w:hint="eastAsia" w:hAnsi="宋体"/>
        </w:rPr>
        <w:t>.</w:t>
      </w:r>
      <w:r>
        <w:rPr>
          <w:rFonts w:hAnsi="宋体"/>
        </w:rPr>
        <w:t>根据人脑所认识的事物特征，可以把</w:t>
      </w:r>
      <w:r>
        <w:rPr>
          <w:rFonts w:hint="eastAsia" w:hAnsi="宋体"/>
        </w:rPr>
        <w:t>知觉</w:t>
      </w:r>
      <w:r>
        <w:rPr>
          <w:rFonts w:hAnsi="宋体"/>
        </w:rPr>
        <w:t>分为（    ）</w:t>
      </w:r>
      <w:r>
        <w:rPr>
          <w:rFonts w:hint="eastAsia" w:hAnsi="宋体"/>
        </w:rPr>
        <w:t>。</w:t>
      </w:r>
    </w:p>
    <w:p>
      <w:pPr>
        <w:pStyle w:val="68"/>
        <w:rPr>
          <w:rFonts w:hAnsi="宋体"/>
        </w:rPr>
      </w:pPr>
      <w:r>
        <w:t>A</w:t>
      </w:r>
      <w:r>
        <w:rPr>
          <w:rFonts w:hint="eastAsia" w:hAnsi="宋体"/>
        </w:rPr>
        <w:t>.</w:t>
      </w:r>
      <w:r>
        <w:rPr>
          <w:rFonts w:hAnsi="宋体"/>
        </w:rPr>
        <w:t>空间知觉</w:t>
      </w:r>
      <w:r>
        <w:rPr>
          <w:rFonts w:hint="eastAsia"/>
        </w:rPr>
        <w:tab/>
      </w:r>
      <w:r>
        <w:rPr>
          <w:rFonts w:hint="eastAsia"/>
        </w:rPr>
        <w:tab/>
      </w:r>
      <w:r>
        <w:tab/>
      </w:r>
      <w:r>
        <w:t>B</w:t>
      </w:r>
      <w:r>
        <w:rPr>
          <w:rFonts w:hint="eastAsia" w:hAnsi="宋体"/>
        </w:rPr>
        <w:t>.</w:t>
      </w:r>
      <w:r>
        <w:rPr>
          <w:rFonts w:hAnsi="宋体"/>
        </w:rPr>
        <w:t>语言知觉</w:t>
      </w:r>
      <w:r>
        <w:rPr>
          <w:rFonts w:hint="eastAsia"/>
        </w:rPr>
        <w:tab/>
      </w:r>
      <w:r>
        <w:rPr>
          <w:rFonts w:hint="eastAsia"/>
        </w:rPr>
        <w:tab/>
      </w:r>
      <w:r>
        <w:tab/>
      </w:r>
      <w:r>
        <w:t>C</w:t>
      </w:r>
      <w:r>
        <w:rPr>
          <w:rFonts w:hint="eastAsia" w:hAnsi="宋体"/>
        </w:rPr>
        <w:t>.</w:t>
      </w:r>
      <w:r>
        <w:rPr>
          <w:rFonts w:hAnsi="宋体"/>
        </w:rPr>
        <w:t>时间知觉</w:t>
      </w:r>
      <w:r>
        <w:rPr>
          <w:rFonts w:hint="eastAsia"/>
        </w:rPr>
        <w:tab/>
      </w:r>
      <w:r>
        <w:rPr>
          <w:rFonts w:hint="eastAsia"/>
        </w:rPr>
        <w:tab/>
      </w:r>
      <w:r>
        <w:tab/>
      </w:r>
      <w:r>
        <w:t>D</w:t>
      </w:r>
      <w:r>
        <w:rPr>
          <w:rFonts w:hint="eastAsia" w:hAnsi="宋体"/>
        </w:rPr>
        <w:t>.</w:t>
      </w:r>
      <w:r>
        <w:rPr>
          <w:rFonts w:hAnsi="宋体"/>
        </w:rPr>
        <w:t>运动知觉</w:t>
      </w:r>
    </w:p>
    <w:p>
      <w:pPr>
        <w:pStyle w:val="68"/>
      </w:pPr>
      <w:r>
        <w:t>6</w:t>
      </w:r>
      <w:r>
        <w:rPr>
          <w:rFonts w:hint="eastAsia" w:hAnsiTheme="minorEastAsia"/>
        </w:rPr>
        <w:t>.</w:t>
      </w:r>
      <w:r>
        <w:rPr>
          <w:rFonts w:hAnsiTheme="minorEastAsia"/>
        </w:rPr>
        <w:t>民主型教养模式下的儿童其有的特征是（    ）</w:t>
      </w:r>
      <w:r>
        <w:rPr>
          <w:rFonts w:hint="eastAsia" w:hAnsiTheme="minorEastAsia"/>
        </w:rPr>
        <w:t>。</w:t>
      </w:r>
    </w:p>
    <w:p>
      <w:pPr>
        <w:pStyle w:val="68"/>
      </w:pPr>
      <w:r>
        <w:t>A</w:t>
      </w:r>
      <w:r>
        <w:rPr>
          <w:rFonts w:hint="eastAsia" w:hAnsiTheme="minorEastAsia"/>
        </w:rPr>
        <w:t>.</w:t>
      </w:r>
      <w:r>
        <w:rPr>
          <w:rFonts w:hAnsiTheme="minorEastAsia"/>
        </w:rPr>
        <w:t>独立性强</w:t>
      </w:r>
      <w:r>
        <w:rPr>
          <w:rFonts w:hint="eastAsia"/>
        </w:rPr>
        <w:tab/>
      </w:r>
      <w:r>
        <w:rPr>
          <w:rFonts w:hint="eastAsia"/>
        </w:rPr>
        <w:tab/>
      </w:r>
      <w:r>
        <w:tab/>
      </w:r>
      <w:r>
        <w:t>B</w:t>
      </w:r>
      <w:r>
        <w:rPr>
          <w:rFonts w:hint="eastAsia" w:hAnsiTheme="minorEastAsia"/>
        </w:rPr>
        <w:t>.</w:t>
      </w:r>
      <w:r>
        <w:rPr>
          <w:rFonts w:hAnsiTheme="minorEastAsia"/>
        </w:rPr>
        <w:t>善于控制自己</w:t>
      </w:r>
      <w:r>
        <w:rPr>
          <w:rFonts w:hint="eastAsia"/>
        </w:rPr>
        <w:tab/>
      </w:r>
      <w:r>
        <w:tab/>
      </w:r>
      <w:r>
        <w:t>C</w:t>
      </w:r>
      <w:r>
        <w:rPr>
          <w:rFonts w:hint="eastAsia" w:hAnsiTheme="minorEastAsia"/>
        </w:rPr>
        <w:t>.</w:t>
      </w:r>
      <w:r>
        <w:rPr>
          <w:rFonts w:hAnsiTheme="minorEastAsia"/>
        </w:rPr>
        <w:t>不太知足</w:t>
      </w:r>
      <w:r>
        <w:rPr>
          <w:rFonts w:hint="eastAsia"/>
        </w:rPr>
        <w:tab/>
      </w:r>
      <w:r>
        <w:rPr>
          <w:rFonts w:hint="eastAsia"/>
        </w:rPr>
        <w:tab/>
      </w:r>
      <w:r>
        <w:tab/>
      </w:r>
      <w:r>
        <w:t>D</w:t>
      </w:r>
      <w:r>
        <w:rPr>
          <w:rFonts w:hint="eastAsia" w:hAnsiTheme="minorEastAsia"/>
        </w:rPr>
        <w:t>.</w:t>
      </w:r>
      <w:r>
        <w:rPr>
          <w:rFonts w:hAnsiTheme="minorEastAsia"/>
        </w:rPr>
        <w:t>不喜欢交往</w:t>
      </w:r>
    </w:p>
    <w:p>
      <w:pPr>
        <w:pStyle w:val="68"/>
        <w:rPr>
          <w:szCs w:val="21"/>
        </w:rPr>
      </w:pPr>
      <w:r>
        <w:rPr>
          <w:rFonts w:hint="eastAsia"/>
          <w:szCs w:val="21"/>
        </w:rPr>
        <w:t>7</w:t>
      </w:r>
      <w:r>
        <w:rPr>
          <w:szCs w:val="21"/>
        </w:rPr>
        <w:t>.</w:t>
      </w:r>
      <w:r>
        <w:rPr>
          <w:rFonts w:hAnsi="宋体"/>
          <w:szCs w:val="21"/>
        </w:rPr>
        <w:t>前运算阶段儿童的思维有（    ）</w:t>
      </w:r>
      <w:r>
        <w:rPr>
          <w:rFonts w:hint="eastAsia" w:hAnsi="宋体"/>
          <w:szCs w:val="21"/>
        </w:rPr>
        <w:t>。</w:t>
      </w:r>
    </w:p>
    <w:p>
      <w:pPr>
        <w:pStyle w:val="68"/>
        <w:rPr>
          <w:rFonts w:hAnsi="宋体"/>
          <w:szCs w:val="21"/>
        </w:rPr>
      </w:pPr>
      <w:r>
        <w:rPr>
          <w:szCs w:val="21"/>
        </w:rPr>
        <w:t>A</w:t>
      </w:r>
      <w:r>
        <w:rPr>
          <w:rFonts w:hint="eastAsia" w:hAnsi="宋体"/>
          <w:szCs w:val="21"/>
        </w:rPr>
        <w:t>.抽象</w:t>
      </w:r>
      <w:r>
        <w:rPr>
          <w:rFonts w:hAnsi="宋体"/>
          <w:szCs w:val="21"/>
        </w:rPr>
        <w:t>思想</w:t>
      </w:r>
      <w:r>
        <w:rPr>
          <w:rFonts w:hint="eastAsia" w:hAnsi="宋体"/>
          <w:szCs w:val="21"/>
        </w:rPr>
        <w:tab/>
      </w:r>
      <w:r>
        <w:rPr>
          <w:rFonts w:hint="eastAsia" w:hAnsi="宋体"/>
          <w:szCs w:val="21"/>
        </w:rPr>
        <w:tab/>
      </w:r>
      <w:r>
        <w:rPr>
          <w:rFonts w:hAnsi="宋体"/>
          <w:szCs w:val="21"/>
        </w:rPr>
        <w:tab/>
      </w:r>
      <w:r>
        <w:rPr>
          <w:szCs w:val="21"/>
        </w:rPr>
        <w:t>B</w:t>
      </w:r>
      <w:r>
        <w:rPr>
          <w:rFonts w:hint="eastAsia" w:hAnsi="宋体"/>
          <w:szCs w:val="21"/>
        </w:rPr>
        <w:t>.</w:t>
      </w:r>
      <w:r>
        <w:rPr>
          <w:rFonts w:hAnsi="宋体"/>
          <w:szCs w:val="21"/>
        </w:rPr>
        <w:t>逻辑思想</w:t>
      </w:r>
      <w:r>
        <w:rPr>
          <w:rFonts w:hint="eastAsia" w:hAnsi="宋体"/>
          <w:szCs w:val="21"/>
        </w:rPr>
        <w:tab/>
      </w:r>
      <w:r>
        <w:rPr>
          <w:rFonts w:hAnsi="宋体"/>
          <w:szCs w:val="21"/>
        </w:rPr>
        <w:tab/>
      </w:r>
      <w:r>
        <w:rPr>
          <w:rFonts w:hAnsi="宋体"/>
          <w:szCs w:val="21"/>
        </w:rPr>
        <w:tab/>
      </w:r>
      <w:r>
        <w:rPr>
          <w:szCs w:val="21"/>
        </w:rPr>
        <w:t>C</w:t>
      </w:r>
      <w:r>
        <w:rPr>
          <w:rFonts w:hint="eastAsia" w:hAnsi="宋体"/>
          <w:szCs w:val="21"/>
        </w:rPr>
        <w:t>.</w:t>
      </w:r>
      <w:r>
        <w:rPr>
          <w:rFonts w:hAnsi="宋体"/>
          <w:szCs w:val="21"/>
        </w:rPr>
        <w:t>思维的不可逆性</w:t>
      </w:r>
      <w:r>
        <w:rPr>
          <w:rFonts w:hint="eastAsia" w:hAnsi="宋体"/>
          <w:szCs w:val="21"/>
        </w:rPr>
        <w:tab/>
      </w:r>
      <w:r>
        <w:rPr>
          <w:rFonts w:hAnsi="宋体"/>
          <w:szCs w:val="21"/>
        </w:rPr>
        <w:tab/>
      </w:r>
      <w:r>
        <w:rPr>
          <w:szCs w:val="21"/>
        </w:rPr>
        <w:t>D</w:t>
      </w:r>
      <w:r>
        <w:rPr>
          <w:rFonts w:hint="eastAsia" w:hAnsi="宋体"/>
          <w:szCs w:val="21"/>
        </w:rPr>
        <w:t>.</w:t>
      </w:r>
      <w:r>
        <w:rPr>
          <w:rFonts w:hAnsi="宋体"/>
          <w:szCs w:val="21"/>
        </w:rPr>
        <w:t>自我中心</w:t>
      </w:r>
    </w:p>
    <w:p>
      <w:pPr>
        <w:pStyle w:val="68"/>
      </w:pPr>
      <w:r>
        <w:t>8.下列食物中所含的蛋白质属于优质蛋白的有（    ）</w:t>
      </w:r>
      <w:r>
        <w:rPr>
          <w:rFonts w:hint="eastAsia"/>
        </w:rPr>
        <w:t>。</w:t>
      </w:r>
    </w:p>
    <w:p>
      <w:pPr>
        <w:pStyle w:val="68"/>
      </w:pPr>
      <w:r>
        <w:t>A.鸡蛋</w:t>
      </w:r>
      <w:r>
        <w:rPr>
          <w:rFonts w:hint="eastAsia"/>
        </w:rPr>
        <w:tab/>
      </w:r>
      <w:r>
        <w:rPr>
          <w:rFonts w:hint="eastAsia"/>
        </w:rPr>
        <w:tab/>
      </w:r>
      <w:r>
        <w:rPr>
          <w:rFonts w:hint="eastAsia"/>
        </w:rPr>
        <w:tab/>
      </w:r>
      <w:r>
        <w:tab/>
      </w:r>
      <w:r>
        <w:t>B.豆浆</w:t>
      </w:r>
      <w:r>
        <w:rPr>
          <w:rFonts w:hint="eastAsia"/>
        </w:rPr>
        <w:tab/>
      </w:r>
      <w:r>
        <w:rPr>
          <w:rFonts w:hint="eastAsia"/>
        </w:rPr>
        <w:tab/>
      </w:r>
      <w:r>
        <w:rPr>
          <w:rFonts w:hint="eastAsia"/>
        </w:rPr>
        <w:tab/>
      </w:r>
      <w:r>
        <w:tab/>
      </w:r>
      <w:r>
        <w:t>C.胡萝卜</w:t>
      </w:r>
      <w:r>
        <w:rPr>
          <w:rFonts w:hint="eastAsia"/>
        </w:rPr>
        <w:tab/>
      </w:r>
      <w:r>
        <w:rPr>
          <w:rFonts w:hint="eastAsia"/>
        </w:rPr>
        <w:tab/>
      </w:r>
      <w:r>
        <w:rPr>
          <w:rFonts w:hint="eastAsia"/>
        </w:rPr>
        <w:tab/>
      </w:r>
      <w:r>
        <w:tab/>
      </w:r>
      <w:r>
        <w:t>D.豌豆</w:t>
      </w:r>
    </w:p>
    <w:p>
      <w:pPr>
        <w:pStyle w:val="68"/>
      </w:pPr>
      <w:r>
        <w:rPr>
          <w:rFonts w:hint="eastAsia"/>
        </w:rPr>
        <w:t>9.</w:t>
      </w:r>
      <w:r>
        <w:t>针对幼儿吸吮手指行为的矫治，下列做法恰当的有（    ）</w:t>
      </w:r>
      <w:r>
        <w:rPr>
          <w:rFonts w:hint="eastAsia"/>
        </w:rPr>
        <w:t>。</w:t>
      </w:r>
    </w:p>
    <w:p>
      <w:pPr>
        <w:pStyle w:val="68"/>
      </w:pPr>
      <w:r>
        <w:t>A</w:t>
      </w:r>
      <w:r>
        <w:rPr>
          <w:rFonts w:hint="eastAsia"/>
        </w:rPr>
        <w:t>.</w:t>
      </w:r>
      <w:r>
        <w:t>惩罚幼儿的吸</w:t>
      </w:r>
      <w:r>
        <w:rPr>
          <w:rFonts w:hint="eastAsia"/>
        </w:rPr>
        <w:t>吮</w:t>
      </w:r>
      <w:r>
        <w:t>行为</w:t>
      </w:r>
      <w:r>
        <w:rPr>
          <w:rFonts w:hint="eastAsia"/>
        </w:rPr>
        <w:tab/>
      </w:r>
      <w:r>
        <w:rPr>
          <w:rFonts w:hint="eastAsia"/>
        </w:rPr>
        <w:tab/>
      </w:r>
      <w:r>
        <w:rPr>
          <w:rFonts w:hint="eastAsia"/>
        </w:rPr>
        <w:tab/>
      </w:r>
      <w:r>
        <w:tab/>
      </w:r>
      <w:r>
        <w:tab/>
      </w:r>
      <w:r>
        <w:tab/>
      </w:r>
      <w:r>
        <w:t>B</w:t>
      </w:r>
      <w:r>
        <w:rPr>
          <w:rFonts w:hint="eastAsia"/>
        </w:rPr>
        <w:t>.</w:t>
      </w:r>
      <w:r>
        <w:t>长期给幼儿服用抗病毒药物</w:t>
      </w:r>
    </w:p>
    <w:p>
      <w:pPr>
        <w:pStyle w:val="68"/>
      </w:pPr>
      <w:r>
        <w:t>C</w:t>
      </w:r>
      <w:r>
        <w:rPr>
          <w:rFonts w:hint="eastAsia"/>
        </w:rPr>
        <w:t>.</w:t>
      </w:r>
      <w:r>
        <w:t>解除导致吸</w:t>
      </w:r>
      <w:r>
        <w:rPr>
          <w:rFonts w:hint="eastAsia"/>
        </w:rPr>
        <w:t>吮</w:t>
      </w:r>
      <w:r>
        <w:t>行为的原因</w:t>
      </w:r>
      <w:r>
        <w:rPr>
          <w:rFonts w:hint="eastAsia"/>
        </w:rPr>
        <w:tab/>
      </w:r>
      <w:r>
        <w:rPr>
          <w:rFonts w:hint="eastAsia"/>
        </w:rPr>
        <w:tab/>
      </w:r>
      <w:r>
        <w:tab/>
      </w:r>
      <w:r>
        <w:tab/>
      </w:r>
      <w:r>
        <w:tab/>
      </w:r>
      <w:r>
        <w:t>D</w:t>
      </w:r>
      <w:r>
        <w:rPr>
          <w:rFonts w:hint="eastAsia"/>
        </w:rPr>
        <w:t>.</w:t>
      </w:r>
      <w:r>
        <w:t>改善幼儿所处的环境</w:t>
      </w:r>
    </w:p>
    <w:p>
      <w:pPr>
        <w:pStyle w:val="68"/>
      </w:pPr>
      <w:r>
        <w:rPr>
          <w:rFonts w:hint="eastAsia"/>
        </w:rPr>
        <w:t>1</w:t>
      </w:r>
      <w:r>
        <w:t>0</w:t>
      </w:r>
      <w:r>
        <w:rPr>
          <w:rFonts w:hint="eastAsia"/>
        </w:rPr>
        <w:t>.幼儿园日常生活组织要从实际出发建立必要的合理常规，坚持（    ）的原则，培养幼儿的良好习惯和初步的生活处理能力。</w:t>
      </w:r>
    </w:p>
    <w:p>
      <w:pPr>
        <w:pStyle w:val="68"/>
      </w:pPr>
      <w:r>
        <w:rPr>
          <w:rFonts w:hint="eastAsia"/>
        </w:rPr>
        <w:t>A.一贯性</w:t>
      </w:r>
      <w:r>
        <w:rPr>
          <w:rFonts w:hint="eastAsia"/>
        </w:rPr>
        <w:tab/>
      </w:r>
      <w:r>
        <w:rPr>
          <w:rFonts w:hint="eastAsia"/>
        </w:rPr>
        <w:tab/>
      </w:r>
      <w:r>
        <w:rPr>
          <w:rFonts w:hint="eastAsia"/>
        </w:rPr>
        <w:tab/>
      </w:r>
      <w:r>
        <w:tab/>
      </w:r>
      <w:r>
        <w:rPr>
          <w:rFonts w:hint="eastAsia"/>
        </w:rPr>
        <w:t>B.一致性</w:t>
      </w:r>
      <w:r>
        <w:rPr>
          <w:rFonts w:hint="eastAsia"/>
        </w:rPr>
        <w:tab/>
      </w:r>
      <w:r>
        <w:rPr>
          <w:rFonts w:hint="eastAsia"/>
        </w:rPr>
        <w:tab/>
      </w:r>
      <w:r>
        <w:rPr>
          <w:rFonts w:hint="eastAsia"/>
        </w:rPr>
        <w:tab/>
      </w:r>
      <w:r>
        <w:tab/>
      </w:r>
      <w:r>
        <w:rPr>
          <w:rFonts w:hint="eastAsia"/>
        </w:rPr>
        <w:t>C.动静交替</w:t>
      </w:r>
      <w:r>
        <w:rPr>
          <w:rFonts w:hint="eastAsia"/>
        </w:rPr>
        <w:tab/>
      </w:r>
      <w:r>
        <w:rPr>
          <w:rFonts w:hint="eastAsia"/>
        </w:rPr>
        <w:tab/>
      </w:r>
      <w:r>
        <w:tab/>
      </w:r>
      <w:r>
        <w:rPr>
          <w:rFonts w:hint="eastAsia"/>
        </w:rPr>
        <w:t>D.灵活性</w:t>
      </w:r>
    </w:p>
    <w:p>
      <w:pPr>
        <w:pStyle w:val="30"/>
        <w:ind w:firstLine="422"/>
        <w:rPr>
          <w:b/>
        </w:rPr>
      </w:pPr>
      <w:r>
        <w:rPr>
          <w:rFonts w:hint="eastAsia"/>
          <w:b/>
        </w:rPr>
        <w:t>三、判断题</w:t>
      </w:r>
      <w:r>
        <w:rPr>
          <w:rFonts w:hint="eastAsia"/>
          <w:b/>
          <w:lang w:eastAsia="zh-CN"/>
        </w:rPr>
        <w:t>（每小题</w:t>
      </w:r>
      <w:r>
        <w:rPr>
          <w:rFonts w:hint="eastAsia"/>
          <w:b/>
          <w:lang w:val="en-US" w:eastAsia="zh-CN"/>
        </w:rPr>
        <w:t>0.5分，共5分</w:t>
      </w:r>
      <w:r>
        <w:rPr>
          <w:rFonts w:hint="eastAsia"/>
          <w:b/>
          <w:lang w:eastAsia="zh-CN"/>
        </w:rPr>
        <w:t>）</w:t>
      </w:r>
    </w:p>
    <w:p>
      <w:pPr>
        <w:pStyle w:val="68"/>
      </w:pPr>
      <w:r>
        <w:rPr>
          <w:rFonts w:hint="eastAsia"/>
        </w:rPr>
        <w:t>1.</w:t>
      </w:r>
      <w:r>
        <w:t>幼儿园是对3岁及以上学龄前幼儿园实施保育和教育的机构。</w:t>
      </w:r>
      <w:r>
        <w:rPr>
          <w:rFonts w:hint="eastAsia"/>
        </w:rPr>
        <w:t>（    ）</w:t>
      </w:r>
    </w:p>
    <w:p>
      <w:pPr>
        <w:pStyle w:val="68"/>
        <w:rPr>
          <w:rFonts w:hAnsi="宋体"/>
        </w:rPr>
      </w:pPr>
      <w:r>
        <w:rPr>
          <w:rFonts w:hint="eastAsia"/>
        </w:rPr>
        <w:t>2</w:t>
      </w:r>
      <w:r>
        <w:rPr>
          <w:rFonts w:hAnsi="宋体"/>
        </w:rPr>
        <w:t>.教师要善于发现幼儿感兴趣的事物和偶发事件中所隐含的教育价值，把握时机，积极引导。</w:t>
      </w:r>
      <w:r>
        <w:rPr>
          <w:rFonts w:hint="eastAsia" w:hAnsi="宋体"/>
        </w:rPr>
        <w:t>（    ）</w:t>
      </w:r>
    </w:p>
    <w:p>
      <w:pPr>
        <w:pStyle w:val="68"/>
      </w:pPr>
      <w:r>
        <w:rPr>
          <w:rFonts w:hint="eastAsia"/>
        </w:rPr>
        <w:t>3</w:t>
      </w:r>
      <w:r>
        <w:t>.教学手段是教育活动的出发点和归宿。（    ）</w:t>
      </w:r>
    </w:p>
    <w:p>
      <w:pPr>
        <w:pStyle w:val="68"/>
        <w:rPr>
          <w:rFonts w:hAnsi="宋体"/>
        </w:rPr>
      </w:pPr>
      <w:r>
        <w:rPr>
          <w:rFonts w:hint="eastAsia"/>
        </w:rPr>
        <w:t>4</w:t>
      </w:r>
      <w:r>
        <w:rPr>
          <w:rFonts w:hAnsi="宋体"/>
        </w:rPr>
        <w:t>.幼儿园教育活动要注意其趣味性，游戏化的特点，因此，</w:t>
      </w:r>
      <w:r>
        <w:rPr>
          <w:rFonts w:hint="eastAsia" w:hAnsi="宋体"/>
        </w:rPr>
        <w:t>大班</w:t>
      </w:r>
      <w:r>
        <w:rPr>
          <w:rFonts w:hAnsi="宋体"/>
        </w:rPr>
        <w:t>特别强调幼儿化的一日生活。</w:t>
      </w:r>
      <w:r>
        <w:rPr>
          <w:rFonts w:hint="eastAsia" w:hAnsi="宋体"/>
        </w:rPr>
        <w:t>（    ）</w:t>
      </w:r>
    </w:p>
    <w:p>
      <w:pPr>
        <w:pStyle w:val="68"/>
      </w:pPr>
      <w:r>
        <w:rPr>
          <w:rFonts w:hint="eastAsia"/>
        </w:rPr>
        <w:t>5</w:t>
      </w:r>
      <w:r>
        <w:t>.能正确辨别基本颜色，但还不能正确命名的年龄阶段是5岁儿童。</w:t>
      </w:r>
      <w:r>
        <w:rPr>
          <w:rFonts w:hint="eastAsia"/>
        </w:rPr>
        <w:t>（    ）</w:t>
      </w:r>
    </w:p>
    <w:p>
      <w:pPr>
        <w:pStyle w:val="68"/>
        <w:rPr>
          <w:rFonts w:ascii="Arial" w:hAnsi="Arial" w:cs="Arial"/>
        </w:rPr>
      </w:pPr>
      <w:r>
        <w:rPr>
          <w:rFonts w:hint="eastAsia"/>
        </w:rPr>
        <w:t>6</w:t>
      </w:r>
      <w:r>
        <w:rPr>
          <w:rFonts w:hint="eastAsia" w:hAnsi="宋体"/>
        </w:rPr>
        <w:t>.</w:t>
      </w:r>
      <w:r>
        <w:rPr>
          <w:rFonts w:hAnsi="宋体"/>
        </w:rPr>
        <w:t>指向性和集中性不是注意的两个基本特征。</w:t>
      </w:r>
      <w:r>
        <w:rPr>
          <w:rFonts w:hint="eastAsia" w:hAnsi="宋体"/>
        </w:rPr>
        <w:t>（    ）</w:t>
      </w:r>
    </w:p>
    <w:p>
      <w:pPr>
        <w:pStyle w:val="68"/>
      </w:pPr>
      <w:r>
        <w:rPr>
          <w:rFonts w:hint="eastAsia"/>
        </w:rPr>
        <w:t>7</w:t>
      </w:r>
      <w:r>
        <w:t>.人在激情状态下，认识和自信能力会减弱，所以总做错事情。</w:t>
      </w:r>
      <w:r>
        <w:rPr>
          <w:rFonts w:hint="eastAsia"/>
        </w:rPr>
        <w:t>（    ）</w:t>
      </w:r>
    </w:p>
    <w:p>
      <w:pPr>
        <w:pStyle w:val="68"/>
      </w:pPr>
      <w:r>
        <w:rPr>
          <w:rFonts w:hint="eastAsia"/>
        </w:rPr>
        <w:t>8.</w:t>
      </w:r>
      <w:r>
        <w:t>从个别方面的评价发展到对内在品质的评价是幼儿自我评价的特点之一。</w:t>
      </w:r>
      <w:r>
        <w:rPr>
          <w:rFonts w:hint="eastAsia"/>
        </w:rPr>
        <w:t>（    ）</w:t>
      </w:r>
    </w:p>
    <w:p>
      <w:pPr>
        <w:pStyle w:val="68"/>
        <w:rPr>
          <w:rFonts w:hAnsi="宋体"/>
        </w:rPr>
      </w:pPr>
      <w:r>
        <w:rPr>
          <w:rFonts w:hint="eastAsia"/>
        </w:rPr>
        <w:t>9</w:t>
      </w:r>
      <w:r>
        <w:rPr>
          <w:rFonts w:hint="eastAsia" w:hAnsi="宋体"/>
        </w:rPr>
        <w:t>.从记忆内容来看，儿童最早出现的是情感记忆。（</w:t>
      </w:r>
      <w:r>
        <w:t xml:space="preserve"> </w:t>
      </w:r>
      <w:r>
        <w:rPr>
          <w:rFonts w:hint="eastAsia"/>
        </w:rPr>
        <w:t xml:space="preserve">  </w:t>
      </w:r>
      <w:r>
        <w:t xml:space="preserve"> </w:t>
      </w:r>
      <w:r>
        <w:rPr>
          <w:rFonts w:hint="eastAsia" w:hAnsi="宋体"/>
        </w:rPr>
        <w:t>）</w:t>
      </w:r>
    </w:p>
    <w:p>
      <w:pPr>
        <w:pStyle w:val="68"/>
      </w:pPr>
      <w:r>
        <w:rPr>
          <w:rFonts w:hint="eastAsia"/>
        </w:rPr>
        <w:t>1</w:t>
      </w:r>
      <w:r>
        <w:t>0.合理的椅子深度应使儿童的大腿全部置于椅面上。（    ）</w:t>
      </w:r>
    </w:p>
    <w:p>
      <w:pPr>
        <w:pStyle w:val="89"/>
        <w:ind w:firstLine="422"/>
        <w:rPr>
          <w:rFonts w:hint="eastAsia" w:eastAsia="宋体"/>
          <w:lang w:eastAsia="zh-CN"/>
        </w:rPr>
      </w:pPr>
      <w:r>
        <w:rPr>
          <w:rFonts w:hint="eastAsia"/>
        </w:rPr>
        <w:t>四、填空题</w:t>
      </w:r>
      <w:r>
        <w:rPr>
          <w:rFonts w:hint="eastAsia"/>
          <w:lang w:eastAsia="zh-CN"/>
        </w:rPr>
        <w:t>（</w:t>
      </w:r>
      <w:r>
        <w:rPr>
          <w:rFonts w:hint="eastAsia"/>
          <w:b/>
          <w:lang w:eastAsia="zh-CN"/>
        </w:rPr>
        <w:t>每小题</w:t>
      </w:r>
      <w:r>
        <w:rPr>
          <w:rFonts w:hint="eastAsia"/>
          <w:b/>
          <w:lang w:val="en-US" w:eastAsia="zh-CN"/>
        </w:rPr>
        <w:t>1分，共10分</w:t>
      </w:r>
      <w:r>
        <w:rPr>
          <w:rFonts w:hint="eastAsia"/>
          <w:lang w:eastAsia="zh-CN"/>
        </w:rPr>
        <w:t>）</w:t>
      </w:r>
    </w:p>
    <w:p>
      <w:pPr>
        <w:pStyle w:val="68"/>
        <w:rPr>
          <w:rFonts w:hAnsi="宋体"/>
        </w:rPr>
      </w:pPr>
      <w:r>
        <w:t>1.</w:t>
      </w:r>
      <w:r>
        <w:rPr>
          <w:rFonts w:hAnsi="宋体"/>
        </w:rPr>
        <w:t>社会要求与</w:t>
      </w:r>
      <w:r>
        <w:t>_________________</w:t>
      </w:r>
      <w:r>
        <w:rPr>
          <w:rFonts w:hAnsi="宋体"/>
        </w:rPr>
        <w:t>和</w:t>
      </w:r>
      <w:r>
        <w:t>_________________</w:t>
      </w:r>
      <w:r>
        <w:rPr>
          <w:rFonts w:hAnsi="宋体"/>
        </w:rPr>
        <w:t>是</w:t>
      </w:r>
      <w:r>
        <w:rPr>
          <w:rFonts w:hint="eastAsia" w:hAnsi="宋体"/>
        </w:rPr>
        <w:t>制</w:t>
      </w:r>
      <w:r>
        <w:rPr>
          <w:rFonts w:hAnsi="宋体"/>
        </w:rPr>
        <w:t>定幼儿园教育目标的主要依据。</w:t>
      </w:r>
    </w:p>
    <w:p>
      <w:pPr>
        <w:pStyle w:val="68"/>
      </w:pPr>
      <w:r>
        <w:rPr>
          <w:rFonts w:hint="eastAsia"/>
        </w:rPr>
        <w:t>2.</w:t>
      </w:r>
      <w:r>
        <w:t>幼儿园环境的分类，幼儿园按其性质可分为</w:t>
      </w:r>
      <w:r>
        <w:rPr>
          <w:rFonts w:hint="eastAsia"/>
        </w:rPr>
        <w:t>________________</w:t>
      </w:r>
      <w:r>
        <w:t>和</w:t>
      </w:r>
      <w:r>
        <w:rPr>
          <w:rFonts w:hint="eastAsia"/>
        </w:rPr>
        <w:t>________________</w:t>
      </w:r>
      <w:r>
        <w:t>两大类。</w:t>
      </w:r>
    </w:p>
    <w:p>
      <w:pPr>
        <w:pStyle w:val="68"/>
      </w:pPr>
      <w:r>
        <w:rPr>
          <w:rFonts w:hint="eastAsia"/>
        </w:rPr>
        <w:t>3.</w:t>
      </w:r>
      <w:r>
        <w:t>_________________</w:t>
      </w:r>
      <w:r>
        <w:rPr>
          <w:rFonts w:hint="eastAsia"/>
        </w:rPr>
        <w:t>一般是在教师直接指导下进行的活动，它的特点是全班幼儿在同一时间内的活动过程，以教师的引导和组织为主。</w:t>
      </w:r>
    </w:p>
    <w:p>
      <w:pPr>
        <w:pStyle w:val="68"/>
        <w:rPr>
          <w:szCs w:val="21"/>
        </w:rPr>
      </w:pPr>
      <w:r>
        <w:rPr>
          <w:rFonts w:hint="eastAsia"/>
          <w:szCs w:val="21"/>
        </w:rPr>
        <w:t>4</w:t>
      </w:r>
      <w:r>
        <w:rPr>
          <w:szCs w:val="21"/>
        </w:rPr>
        <w:t>.</w:t>
      </w:r>
      <w:r>
        <w:rPr>
          <w:rFonts w:hAnsi="宋体"/>
          <w:szCs w:val="21"/>
        </w:rPr>
        <w:t>幼儿的具体形象思维主要表现</w:t>
      </w:r>
      <w:r>
        <w:rPr>
          <w:szCs w:val="21"/>
        </w:rPr>
        <w:t>____________</w:t>
      </w:r>
      <w:r>
        <w:rPr>
          <w:rFonts w:hAnsi="宋体"/>
          <w:szCs w:val="21"/>
        </w:rPr>
        <w:t>、</w:t>
      </w:r>
      <w:r>
        <w:rPr>
          <w:szCs w:val="21"/>
        </w:rPr>
        <w:t>__________</w:t>
      </w:r>
      <w:r>
        <w:rPr>
          <w:rFonts w:hAnsi="宋体"/>
          <w:szCs w:val="21"/>
        </w:rPr>
        <w:t>、经验性、拟人性</w:t>
      </w:r>
      <w:r>
        <w:rPr>
          <w:rFonts w:hint="eastAsia" w:hAnsi="宋体"/>
          <w:szCs w:val="21"/>
        </w:rPr>
        <w:t>、</w:t>
      </w:r>
      <w:r>
        <w:rPr>
          <w:rFonts w:hAnsi="宋体"/>
          <w:szCs w:val="21"/>
        </w:rPr>
        <w:t>表面性</w:t>
      </w:r>
      <w:r>
        <w:rPr>
          <w:rFonts w:hint="eastAsia" w:hAnsi="宋体"/>
          <w:szCs w:val="21"/>
        </w:rPr>
        <w:t>、片面性</w:t>
      </w:r>
      <w:r>
        <w:rPr>
          <w:rFonts w:hAnsi="宋体"/>
          <w:szCs w:val="21"/>
        </w:rPr>
        <w:t>和固定性的特点。</w:t>
      </w:r>
    </w:p>
    <w:p>
      <w:pPr>
        <w:pStyle w:val="68"/>
      </w:pPr>
      <w:r>
        <w:rPr>
          <w:rFonts w:hint="eastAsia"/>
        </w:rPr>
        <w:t>5.想象是对头脑已有的</w:t>
      </w:r>
      <w:r>
        <w:t>________________</w:t>
      </w:r>
      <w:r>
        <w:rPr>
          <w:rFonts w:hint="eastAsia"/>
        </w:rPr>
        <w:t>加工改造，重新组合成为新形象的过程。</w:t>
      </w:r>
    </w:p>
    <w:p>
      <w:pPr>
        <w:pStyle w:val="68"/>
      </w:pPr>
      <w:r>
        <w:t>6.儿童动作发展过程：头和躯干</w:t>
      </w:r>
      <w:r>
        <w:rPr>
          <w:rFonts w:hint="eastAsia"/>
        </w:rPr>
        <w:t>到</w:t>
      </w:r>
      <w:r>
        <w:t>双臂和腿</w:t>
      </w:r>
      <w:r>
        <w:rPr>
          <w:rFonts w:hint="eastAsia"/>
        </w:rPr>
        <w:t>再到</w:t>
      </w:r>
      <w:r>
        <w:t>手，表明儿童动作发展遵循的规律是</w:t>
      </w:r>
      <w:r>
        <w:rPr>
          <w:rFonts w:hint="eastAsia"/>
        </w:rPr>
        <w:t>_______________</w:t>
      </w:r>
      <w:r>
        <w:t>。</w:t>
      </w:r>
    </w:p>
    <w:p>
      <w:pPr>
        <w:pStyle w:val="68"/>
      </w:pPr>
      <w:r>
        <w:t>7</w:t>
      </w:r>
      <w:r>
        <w:rPr>
          <w:rFonts w:hint="eastAsia"/>
        </w:rPr>
        <w:t>.幼儿情绪和情感发展的趋势主要表现在三个方面：社会化、丰富和深刻化、_______________</w:t>
      </w:r>
      <w:r>
        <w:t>。</w:t>
      </w:r>
    </w:p>
    <w:p>
      <w:pPr>
        <w:pStyle w:val="68"/>
      </w:pPr>
      <w:r>
        <w:t>8.幼儿缺钙易患龋齿和</w:t>
      </w:r>
      <w:r>
        <w:rPr>
          <w:rFonts w:hint="eastAsia"/>
        </w:rPr>
        <w:t>________________</w:t>
      </w:r>
      <w:r>
        <w:t>，预防该病最简便、最有效的办法是</w:t>
      </w:r>
      <w:r>
        <w:rPr>
          <w:rFonts w:hint="eastAsia"/>
        </w:rPr>
        <w:t>________________</w:t>
      </w:r>
      <w:r>
        <w:t>。</w:t>
      </w:r>
    </w:p>
    <w:p>
      <w:pPr>
        <w:pStyle w:val="68"/>
      </w:pPr>
      <w:r>
        <w:t>9</w:t>
      </w:r>
      <w:r>
        <w:rPr>
          <w:rFonts w:hint="eastAsia"/>
        </w:rPr>
        <w:t>.</w:t>
      </w:r>
      <w:r>
        <w:t>手足口病的预防方法：</w:t>
      </w:r>
      <w:r>
        <w:rPr>
          <w:rFonts w:hint="eastAsia"/>
        </w:rPr>
        <w:t>________________</w:t>
      </w:r>
      <w:r>
        <w:t>、勤开窗（通风）、</w:t>
      </w:r>
      <w:r>
        <w:rPr>
          <w:rFonts w:hint="eastAsia"/>
        </w:rPr>
        <w:t>________________</w:t>
      </w:r>
      <w:r>
        <w:t>、食熟食、晒衣被。</w:t>
      </w:r>
    </w:p>
    <w:p>
      <w:pPr>
        <w:pStyle w:val="68"/>
        <w:rPr>
          <w:rFonts w:hAnsi="宋体"/>
        </w:rPr>
      </w:pPr>
      <w:r>
        <w:rPr>
          <w:rFonts w:hint="eastAsia"/>
        </w:rPr>
        <w:t>1</w:t>
      </w:r>
      <w:r>
        <w:t>0.</w:t>
      </w:r>
      <w:r>
        <w:rPr>
          <w:rFonts w:hAnsi="宋体"/>
        </w:rPr>
        <w:t>幼儿园是对</w:t>
      </w:r>
      <w:r>
        <w:t>3</w:t>
      </w:r>
      <w:r>
        <w:rPr>
          <w:rFonts w:hAnsi="宋体"/>
        </w:rPr>
        <w:t>周岁以上学龄前幼儿实施</w:t>
      </w:r>
      <w:r>
        <w:rPr>
          <w:rFonts w:hint="eastAsia" w:hAnsi="宋体"/>
          <w:szCs w:val="21"/>
        </w:rPr>
        <w:t>________________</w:t>
      </w:r>
      <w:r>
        <w:rPr>
          <w:rFonts w:hAnsi="宋体"/>
        </w:rPr>
        <w:t>和</w:t>
      </w:r>
      <w:r>
        <w:rPr>
          <w:rFonts w:hint="eastAsia" w:hAnsi="宋体"/>
          <w:szCs w:val="21"/>
        </w:rPr>
        <w:t>________________</w:t>
      </w:r>
      <w:r>
        <w:rPr>
          <w:rFonts w:hAnsi="宋体"/>
        </w:rPr>
        <w:t>的机构，是基础教育的有机组成部分，是学校教育制度的基础阶段。</w:t>
      </w:r>
    </w:p>
    <w:p>
      <w:pPr>
        <w:pStyle w:val="89"/>
        <w:ind w:firstLine="422"/>
        <w:rPr>
          <w:rFonts w:hint="eastAsia" w:eastAsia="宋体"/>
          <w:lang w:eastAsia="zh-CN"/>
        </w:rPr>
      </w:pPr>
      <w:r>
        <w:rPr>
          <w:rFonts w:hint="eastAsia"/>
        </w:rPr>
        <w:t>五、简答题</w:t>
      </w:r>
      <w:r>
        <w:rPr>
          <w:rFonts w:hint="eastAsia"/>
          <w:lang w:eastAsia="zh-CN"/>
        </w:rPr>
        <w:t>（</w:t>
      </w:r>
      <w:r>
        <w:rPr>
          <w:rFonts w:hint="eastAsia"/>
          <w:b/>
          <w:lang w:eastAsia="zh-CN"/>
        </w:rPr>
        <w:t>每小题</w:t>
      </w:r>
      <w:r>
        <w:rPr>
          <w:rFonts w:hint="eastAsia"/>
          <w:b/>
          <w:lang w:val="en-US" w:eastAsia="zh-CN"/>
        </w:rPr>
        <w:t>5分，共10分</w:t>
      </w:r>
      <w:r>
        <w:rPr>
          <w:rFonts w:hint="eastAsia"/>
          <w:lang w:eastAsia="zh-CN"/>
        </w:rPr>
        <w:t>）</w:t>
      </w:r>
    </w:p>
    <w:p>
      <w:pPr>
        <w:pStyle w:val="68"/>
      </w:pPr>
      <w:r>
        <w:rPr>
          <w:rFonts w:hint="eastAsia"/>
        </w:rPr>
        <w:t>1</w:t>
      </w:r>
      <w:r>
        <w:t>.什么是幼儿园区域活动？它的特点有哪些？</w:t>
      </w:r>
    </w:p>
    <w:p>
      <w:pPr>
        <w:pStyle w:val="68"/>
      </w:pPr>
    </w:p>
    <w:p>
      <w:pPr>
        <w:pStyle w:val="68"/>
      </w:pPr>
    </w:p>
    <w:p>
      <w:pPr>
        <w:pStyle w:val="68"/>
      </w:pPr>
    </w:p>
    <w:p>
      <w:pPr>
        <w:pStyle w:val="68"/>
      </w:pPr>
    </w:p>
    <w:p>
      <w:pPr>
        <w:pStyle w:val="68"/>
        <w:rPr>
          <w:szCs w:val="21"/>
        </w:rPr>
      </w:pPr>
      <w:r>
        <w:rPr>
          <w:rFonts w:hint="eastAsia"/>
        </w:rPr>
        <w:t>2</w:t>
      </w:r>
      <w:r>
        <w:rPr>
          <w:rFonts w:hint="eastAsia"/>
          <w:szCs w:val="21"/>
        </w:rPr>
        <w:t>.</w:t>
      </w:r>
      <w:r>
        <w:rPr>
          <w:szCs w:val="21"/>
        </w:rPr>
        <w:t>防止幼儿注意分散的措施有哪些？</w:t>
      </w:r>
    </w:p>
    <w:p>
      <w:pPr>
        <w:pStyle w:val="68"/>
        <w:rPr>
          <w:szCs w:val="21"/>
        </w:rPr>
      </w:pPr>
    </w:p>
    <w:p>
      <w:pPr>
        <w:pStyle w:val="68"/>
        <w:rPr>
          <w:szCs w:val="21"/>
        </w:rPr>
      </w:pPr>
    </w:p>
    <w:p>
      <w:pPr>
        <w:pStyle w:val="68"/>
        <w:rPr>
          <w:szCs w:val="21"/>
        </w:rPr>
      </w:pPr>
    </w:p>
    <w:p>
      <w:pPr>
        <w:pStyle w:val="68"/>
        <w:rPr>
          <w:szCs w:val="21"/>
        </w:rPr>
      </w:pPr>
    </w:p>
    <w:p>
      <w:pPr>
        <w:pStyle w:val="68"/>
        <w:rPr>
          <w:szCs w:val="21"/>
        </w:rPr>
      </w:pPr>
    </w:p>
    <w:p>
      <w:pPr>
        <w:pStyle w:val="89"/>
        <w:ind w:firstLine="422"/>
      </w:pPr>
      <w:r>
        <w:rPr>
          <w:rFonts w:hint="eastAsia"/>
        </w:rPr>
        <w:t>六、论述题</w:t>
      </w:r>
      <w:r>
        <w:rPr>
          <w:rFonts w:hint="eastAsia"/>
          <w:lang w:eastAsia="zh-CN"/>
        </w:rPr>
        <w:t>（</w:t>
      </w:r>
      <w:r>
        <w:rPr>
          <w:rFonts w:hint="eastAsia"/>
          <w:b/>
          <w:lang w:eastAsia="zh-CN"/>
        </w:rPr>
        <w:t>每小题</w:t>
      </w:r>
      <w:r>
        <w:rPr>
          <w:rFonts w:hint="eastAsia"/>
          <w:b/>
          <w:lang w:val="en-US" w:eastAsia="zh-CN"/>
        </w:rPr>
        <w:t>10分，共10分</w:t>
      </w:r>
      <w:r>
        <w:rPr>
          <w:rFonts w:hint="eastAsia"/>
          <w:lang w:eastAsia="zh-CN"/>
        </w:rPr>
        <w:t>）</w:t>
      </w:r>
    </w:p>
    <w:p>
      <w:pPr>
        <w:pStyle w:val="68"/>
      </w:pPr>
      <w:r>
        <w:rPr>
          <w:rFonts w:hint="eastAsia"/>
        </w:rPr>
        <w:t>小</w:t>
      </w:r>
      <w:r>
        <w:t>超在幼儿园经常为了抢夺玩具与小朋友</w:t>
      </w:r>
      <w:r>
        <w:rPr>
          <w:rFonts w:hint="eastAsia"/>
        </w:rPr>
        <w:t>发生争吵</w:t>
      </w:r>
      <w:r>
        <w:t>，有时甚至对小</w:t>
      </w:r>
      <w:r>
        <w:rPr>
          <w:rFonts w:hint="eastAsia"/>
        </w:rPr>
        <w:t>朋友</w:t>
      </w:r>
      <w:r>
        <w:t>拳打脚踢的，幼儿园的小朋友都躲着他</w:t>
      </w:r>
      <w:r>
        <w:rPr>
          <w:rFonts w:hint="eastAsia"/>
        </w:rPr>
        <w:t>，</w:t>
      </w:r>
      <w:r>
        <w:t>不敢跟他一起玩</w:t>
      </w:r>
      <w:r>
        <w:rPr>
          <w:rFonts w:hint="eastAsia"/>
        </w:rPr>
        <w:t>。</w:t>
      </w:r>
      <w:r>
        <w:t>请你分析小超的心理行为，并</w:t>
      </w:r>
      <w:r>
        <w:rPr>
          <w:rFonts w:hint="eastAsia"/>
        </w:rPr>
        <w:t>结合实际说明</w:t>
      </w:r>
      <w:r>
        <w:t>该行为的</w:t>
      </w:r>
      <w:r>
        <w:rPr>
          <w:rFonts w:hint="eastAsia"/>
        </w:rPr>
        <w:t>影响</w:t>
      </w:r>
      <w:r>
        <w:t>因素有哪些</w:t>
      </w:r>
      <w:r>
        <w:rPr>
          <w:rFonts w:hint="eastAsia"/>
        </w:rPr>
        <w:t>？</w:t>
      </w:r>
    </w:p>
    <w:p>
      <w:pPr>
        <w:pStyle w:val="68"/>
      </w:pPr>
    </w:p>
    <w:p>
      <w:pPr>
        <w:pStyle w:val="68"/>
      </w:pPr>
    </w:p>
    <w:p>
      <w:pPr>
        <w:pStyle w:val="68"/>
      </w:pPr>
    </w:p>
    <w:p>
      <w:pPr>
        <w:pStyle w:val="68"/>
      </w:pPr>
    </w:p>
    <w:p>
      <w:pPr>
        <w:pStyle w:val="68"/>
      </w:pPr>
    </w:p>
    <w:p>
      <w:pPr>
        <w:pStyle w:val="68"/>
      </w:pPr>
    </w:p>
    <w:p>
      <w:pPr>
        <w:pStyle w:val="89"/>
        <w:ind w:firstLine="422"/>
      </w:pPr>
      <w:r>
        <w:rPr>
          <w:rFonts w:hint="eastAsia"/>
        </w:rPr>
        <w:t>七、案例分析题</w:t>
      </w:r>
      <w:r>
        <w:rPr>
          <w:rFonts w:hint="eastAsia"/>
          <w:lang w:eastAsia="zh-CN"/>
        </w:rPr>
        <w:t>（</w:t>
      </w:r>
      <w:r>
        <w:rPr>
          <w:rFonts w:hint="eastAsia"/>
          <w:b/>
          <w:lang w:eastAsia="zh-CN"/>
        </w:rPr>
        <w:t>每小题</w:t>
      </w:r>
      <w:r>
        <w:rPr>
          <w:rFonts w:hint="eastAsia"/>
          <w:b/>
          <w:lang w:val="en-US" w:eastAsia="zh-CN"/>
        </w:rPr>
        <w:t>10分，共20分</w:t>
      </w:r>
      <w:r>
        <w:rPr>
          <w:rFonts w:hint="eastAsia"/>
          <w:lang w:eastAsia="zh-CN"/>
        </w:rPr>
        <w:t>）</w:t>
      </w:r>
    </w:p>
    <w:p>
      <w:pPr>
        <w:pStyle w:val="68"/>
      </w:pPr>
      <w:r>
        <w:rPr>
          <w:rFonts w:hint="eastAsia"/>
        </w:rPr>
        <w:t>1.</w:t>
      </w:r>
      <w:r>
        <w:t>幼儿园小班上计算机课，内容是手口一致点数</w:t>
      </w:r>
      <w:r>
        <w:rPr>
          <w:rFonts w:hint="eastAsia"/>
        </w:rPr>
        <w:t>“2”</w:t>
      </w:r>
      <w:r>
        <w:t>，老师讲完后，带领幼儿进行练习。老师提问一个小朋友说：</w:t>
      </w:r>
      <w:r>
        <w:rPr>
          <w:rFonts w:hint="eastAsia"/>
        </w:rPr>
        <w:t>“</w:t>
      </w:r>
      <w:r>
        <w:t>数数自己有几只眼睛</w:t>
      </w:r>
      <w:r>
        <w:rPr>
          <w:rFonts w:hint="eastAsia"/>
        </w:rPr>
        <w:t>。”</w:t>
      </w:r>
      <w:r>
        <w:t>小朋友回答说：</w:t>
      </w:r>
      <w:r>
        <w:rPr>
          <w:rFonts w:hint="eastAsia"/>
        </w:rPr>
        <w:t>“</w:t>
      </w:r>
      <w:r>
        <w:t>有三只</w:t>
      </w:r>
      <w:r>
        <w:rPr>
          <w:rFonts w:hint="eastAsia"/>
        </w:rPr>
        <w:t>。”</w:t>
      </w:r>
      <w:r>
        <w:t>年轻的老师生气</w:t>
      </w:r>
      <w:r>
        <w:rPr>
          <w:rFonts w:hint="eastAsia"/>
        </w:rPr>
        <w:t>得</w:t>
      </w:r>
      <w:r>
        <w:t>说道：</w:t>
      </w:r>
      <w:r>
        <w:rPr>
          <w:rFonts w:hint="eastAsia"/>
        </w:rPr>
        <w:t>“</w:t>
      </w:r>
      <w:r>
        <w:t>还有4只呢</w:t>
      </w:r>
      <w:r>
        <w:rPr>
          <w:rFonts w:hint="eastAsia"/>
        </w:rPr>
        <w:t>！”</w:t>
      </w:r>
      <w:r>
        <w:t>小朋友跟着说：</w:t>
      </w:r>
      <w:r>
        <w:rPr>
          <w:rFonts w:hint="eastAsia"/>
        </w:rPr>
        <w:t>“</w:t>
      </w:r>
      <w:r>
        <w:t>还有4只呢</w:t>
      </w:r>
      <w:r>
        <w:rPr>
          <w:rFonts w:hint="eastAsia"/>
        </w:rPr>
        <w:t>。”</w:t>
      </w:r>
      <w:r>
        <w:t>老师又说：</w:t>
      </w:r>
      <w:r>
        <w:rPr>
          <w:rFonts w:hint="eastAsia"/>
        </w:rPr>
        <w:t>“</w:t>
      </w:r>
      <w:r>
        <w:t>有5只</w:t>
      </w:r>
      <w:r>
        <w:rPr>
          <w:rFonts w:hint="eastAsia"/>
        </w:rPr>
        <w:t>！”</w:t>
      </w:r>
      <w:r>
        <w:t>小朋友说：</w:t>
      </w:r>
      <w:r>
        <w:rPr>
          <w:rFonts w:hint="eastAsia"/>
        </w:rPr>
        <w:t>“</w:t>
      </w:r>
      <w:r>
        <w:t>有5只</w:t>
      </w:r>
      <w:r>
        <w:rPr>
          <w:rFonts w:hint="eastAsia"/>
        </w:rPr>
        <w:t>。”</w:t>
      </w:r>
      <w:r>
        <w:t>老师气</w:t>
      </w:r>
      <w:r>
        <w:rPr>
          <w:rFonts w:hint="eastAsia"/>
        </w:rPr>
        <w:t>得</w:t>
      </w:r>
      <w:r>
        <w:t>直跺脚，说：</w:t>
      </w:r>
      <w:r>
        <w:rPr>
          <w:rFonts w:hint="eastAsia"/>
        </w:rPr>
        <w:t>“</w:t>
      </w:r>
      <w:r>
        <w:t>有8只</w:t>
      </w:r>
      <w:r>
        <w:rPr>
          <w:rFonts w:hint="eastAsia"/>
        </w:rPr>
        <w:t>！”</w:t>
      </w:r>
      <w:r>
        <w:t>小朋友也猛地跺脚说：</w:t>
      </w:r>
      <w:r>
        <w:rPr>
          <w:rFonts w:hint="eastAsia"/>
        </w:rPr>
        <w:t>“</w:t>
      </w:r>
      <w:r>
        <w:t>有8只。</w:t>
      </w:r>
      <w:r>
        <w:rPr>
          <w:rFonts w:hint="eastAsia"/>
        </w:rPr>
        <w:t>”</w:t>
      </w:r>
      <w:r>
        <w:t>老师忍不住乐了出来，小朋友还以为自己回答对了，也跟着天真</w:t>
      </w:r>
      <w:r>
        <w:rPr>
          <w:rFonts w:hint="eastAsia"/>
        </w:rPr>
        <w:t>地</w:t>
      </w:r>
      <w:r>
        <w:t>乐了起来。</w:t>
      </w:r>
    </w:p>
    <w:p>
      <w:pPr>
        <w:pStyle w:val="68"/>
      </w:pPr>
      <w:r>
        <w:t>根据以上的案例回答以下的问题：</w:t>
      </w:r>
    </w:p>
    <w:p>
      <w:pPr>
        <w:pStyle w:val="68"/>
      </w:pPr>
      <w:r>
        <w:t>（1）案例中的小朋友表现出来的是什么心理特点？</w:t>
      </w:r>
    </w:p>
    <w:p>
      <w:pPr>
        <w:pStyle w:val="68"/>
      </w:pPr>
      <w:r>
        <w:t>（2）教师的做法对吗？请简要分析。</w:t>
      </w:r>
    </w:p>
    <w:p>
      <w:pPr>
        <w:pStyle w:val="68"/>
      </w:pPr>
    </w:p>
    <w:p>
      <w:pPr>
        <w:pStyle w:val="68"/>
      </w:pPr>
    </w:p>
    <w:p>
      <w:pPr>
        <w:pStyle w:val="68"/>
      </w:pPr>
    </w:p>
    <w:p>
      <w:pPr>
        <w:pStyle w:val="68"/>
      </w:pPr>
    </w:p>
    <w:p>
      <w:pPr>
        <w:pStyle w:val="68"/>
      </w:pPr>
    </w:p>
    <w:p>
      <w:pPr>
        <w:pStyle w:val="68"/>
      </w:pPr>
    </w:p>
    <w:p>
      <w:pPr>
        <w:pStyle w:val="68"/>
      </w:pPr>
    </w:p>
    <w:p>
      <w:pPr>
        <w:pStyle w:val="68"/>
      </w:pPr>
      <w:r>
        <w:rPr>
          <w:rFonts w:hint="eastAsia"/>
        </w:rPr>
        <w:t>2</w:t>
      </w:r>
      <w:r>
        <w:t>.建构区里，圆圆在用长方形的积木搭建一个动物园的围栏，围栏利用拐角两边靠墙，一边他用了红色积木，另一边他用了红</w:t>
      </w:r>
      <w:r>
        <w:rPr>
          <w:rFonts w:hint="eastAsia"/>
        </w:rPr>
        <w:t>—</w:t>
      </w:r>
      <w:r>
        <w:t>黄</w:t>
      </w:r>
      <w:r>
        <w:rPr>
          <w:rFonts w:hint="eastAsia"/>
        </w:rPr>
        <w:t>—</w:t>
      </w:r>
      <w:r>
        <w:t>红</w:t>
      </w:r>
      <w:r>
        <w:rPr>
          <w:rFonts w:hint="eastAsia"/>
        </w:rPr>
        <w:t>—</w:t>
      </w:r>
      <w:r>
        <w:t>黄的规律来搭，积木是竖立着紧挨着排列了很长一段，但搭到最后一段的时候，红色和黄色的积木都没有了，同样大小的长方形积木只剩下蓝色、绿色和白色。他犹豫了</w:t>
      </w:r>
      <w:r>
        <w:rPr>
          <w:rFonts w:hint="eastAsia"/>
        </w:rPr>
        <w:t>一</w:t>
      </w:r>
      <w:r>
        <w:t>下，开始不加选择</w:t>
      </w:r>
      <w:r>
        <w:rPr>
          <w:rFonts w:hint="eastAsia"/>
        </w:rPr>
        <w:t>地</w:t>
      </w:r>
      <w:r>
        <w:t>使用其他颜色毫无规律</w:t>
      </w:r>
      <w:r>
        <w:rPr>
          <w:rFonts w:hint="eastAsia"/>
        </w:rPr>
        <w:t>地</w:t>
      </w:r>
      <w:r>
        <w:t>接着搭，但很快他又推倒了这一段还未完成的无规律的围栏，试图离开，这时教师介入了</w:t>
      </w:r>
      <w:r>
        <w:rPr>
          <w:rFonts w:hint="eastAsia"/>
        </w:rPr>
        <w:t>……</w:t>
      </w:r>
    </w:p>
    <w:p>
      <w:pPr>
        <w:pStyle w:val="68"/>
      </w:pPr>
      <w:r>
        <w:t>（1）幼儿面临的游戏困难是什么？</w:t>
      </w:r>
    </w:p>
    <w:p>
      <w:pPr>
        <w:pStyle w:val="68"/>
      </w:pPr>
      <w:r>
        <w:t>（2）教师介入游戏的意图是什么？</w:t>
      </w:r>
    </w:p>
    <w:p>
      <w:pPr>
        <w:pStyle w:val="68"/>
      </w:pPr>
      <w:r>
        <w:t>（3）如果你是教师，请列举至少三种以上指导方法。</w:t>
      </w:r>
    </w:p>
    <w:p>
      <w:pPr>
        <w:pStyle w:val="68"/>
      </w:pPr>
    </w:p>
    <w:p>
      <w:pPr>
        <w:pStyle w:val="68"/>
      </w:pPr>
    </w:p>
    <w:p>
      <w:pPr>
        <w:pStyle w:val="68"/>
      </w:pPr>
    </w:p>
    <w:p>
      <w:pPr>
        <w:pStyle w:val="68"/>
      </w:pPr>
    </w:p>
    <w:p>
      <w:pPr>
        <w:pStyle w:val="68"/>
      </w:pPr>
    </w:p>
    <w:p>
      <w:pPr>
        <w:pStyle w:val="68"/>
      </w:pPr>
    </w:p>
    <w:p>
      <w:pPr>
        <w:pStyle w:val="68"/>
      </w:pPr>
    </w:p>
    <w:p>
      <w:pPr>
        <w:pStyle w:val="89"/>
        <w:ind w:firstLine="422"/>
      </w:pPr>
      <w:r>
        <w:rPr>
          <w:rFonts w:hint="eastAsia"/>
        </w:rPr>
        <w:t>八、活动设计题</w:t>
      </w:r>
      <w:r>
        <w:rPr>
          <w:rFonts w:hint="eastAsia"/>
          <w:lang w:eastAsia="zh-CN"/>
        </w:rPr>
        <w:t>（</w:t>
      </w:r>
      <w:r>
        <w:rPr>
          <w:rFonts w:hint="eastAsia"/>
          <w:b/>
          <w:lang w:eastAsia="zh-CN"/>
        </w:rPr>
        <w:t>每小题</w:t>
      </w:r>
      <w:r>
        <w:rPr>
          <w:rFonts w:hint="eastAsia"/>
          <w:b/>
          <w:lang w:val="en-US" w:eastAsia="zh-CN"/>
        </w:rPr>
        <w:t>20分，共20分</w:t>
      </w:r>
      <w:r>
        <w:rPr>
          <w:rFonts w:hint="eastAsia"/>
          <w:lang w:eastAsia="zh-CN"/>
        </w:rPr>
        <w:t>）</w:t>
      </w:r>
    </w:p>
    <w:p>
      <w:pPr>
        <w:pStyle w:val="68"/>
      </w:pPr>
      <w:r>
        <w:t>请围绕健康领域的教学目标，以</w:t>
      </w:r>
      <w:r>
        <w:rPr>
          <w:rFonts w:hint="eastAsia"/>
        </w:rPr>
        <w:t>“</w:t>
      </w:r>
      <w:r>
        <w:t>学刷牙</w:t>
      </w:r>
      <w:r>
        <w:rPr>
          <w:rFonts w:hint="eastAsia"/>
        </w:rPr>
        <w:t>”</w:t>
      </w:r>
      <w:r>
        <w:t>为主要教学内容，设计一个幼儿园中班教学活动方案。方案至少需</w:t>
      </w:r>
      <w:r>
        <w:rPr>
          <w:rFonts w:hint="eastAsia"/>
        </w:rPr>
        <w:t>要</w:t>
      </w:r>
      <w:r>
        <w:t>包括活动目标、活动重难点、活动准备、活动步骤或过程等要素。</w:t>
      </w:r>
    </w:p>
    <w:sectPr>
      <w:headerReference r:id="rId3" w:type="default"/>
      <w:footerReference r:id="rId4" w:type="default"/>
      <w:pgSz w:w="11907" w:h="16840"/>
      <w:pgMar w:top="1474" w:right="1247" w:bottom="1077" w:left="1247" w:header="851" w:footer="680"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A00002EF" w:usb1="4000004B" w:usb2="00000000" w:usb3="00000000" w:csb0="2000009F" w:csb1="0000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center"/>
      <w:rPr>
        <w:rFonts w:ascii="宋体" w:hAnsi="宋体"/>
        <w:kern w:val="0"/>
        <w:szCs w:val="21"/>
      </w:rPr>
    </w:pPr>
    <w:r>
      <w:rPr>
        <w:rFonts w:ascii="宋体" w:hAnsi="宋体"/>
        <w:kern w:val="0"/>
        <w:szCs w:val="21"/>
      </w:rPr>
      <w:pict>
        <v:shape id="_x0000_s2070" o:spid="_x0000_s2070" o:spt="202" type="#_x0000_t202" style="position:absolute;left:0pt;margin-left:344.8pt;margin-top:0.2pt;height:18.1pt;width:128.35pt;z-index:251673600;mso-width-relative:page;mso-height-relative:page;" stroked="f" coordsize="21600,21600">
          <v:path/>
          <v:fill opacity="0f" focussize="0,0"/>
          <v:stroke on="f" joinstyle="miter"/>
          <v:imagedata o:title=""/>
          <o:lock v:ext="edit"/>
          <v:textbox inset="0mm,0mm,0mm,0mm">
            <w:txbxContent>
              <w:p>
                <w:pPr>
                  <w:rPr>
                    <w:b/>
                    <w:szCs w:val="21"/>
                  </w:rPr>
                </w:pPr>
                <w:r>
                  <w:rPr>
                    <w:rFonts w:hint="eastAsia" w:ascii="黑体" w:eastAsia="黑体"/>
                    <w:b/>
                    <w:color w:val="7F7F7F"/>
                    <w:szCs w:val="21"/>
                  </w:rPr>
                  <w:t>报名专线：400-6300-999</w:t>
                </w:r>
              </w:p>
            </w:txbxContent>
          </v:textbox>
        </v:shape>
      </w:pict>
    </w:r>
    <w:r>
      <w:rPr>
        <w:rFonts w:ascii="宋体" w:hAnsi="宋体"/>
        <w:kern w:val="0"/>
        <w:szCs w:val="21"/>
      </w:rPr>
      <w:pict>
        <v:shape id="_x0000_s2069" o:spid="_x0000_s2069" o:spt="202" type="#_x0000_t202" style="position:absolute;left:0pt;margin-left:2.65pt;margin-top:-0.55pt;height:18.1pt;width:106.85pt;z-index:251672576;mso-width-relative:page;mso-height-relative:page;" stroked="f" coordsize="21600,21600">
          <v:path/>
          <v:fill opacity="0f" focussize="0,0"/>
          <v:stroke on="f" joinstyle="miter"/>
          <v:imagedata o:title=""/>
          <o:lock v:ext="edit"/>
          <v:textbox inset="0mm,0mm,0mm,0mm">
            <w:txbxContent>
              <w:p>
                <w:pPr>
                  <w:rPr>
                    <w:rFonts w:ascii="黑体" w:eastAsia="黑体"/>
                    <w:b/>
                    <w:color w:val="7F7F7F"/>
                    <w:szCs w:val="21"/>
                  </w:rPr>
                </w:pPr>
                <w:r>
                  <w:rPr>
                    <w:rFonts w:hint="eastAsia" w:ascii="黑体" w:eastAsia="黑体"/>
                    <w:b/>
                    <w:color w:val="7F7F7F"/>
                    <w:szCs w:val="21"/>
                  </w:rPr>
                  <w:t>中公教育学员专用资料</w:t>
                </w:r>
              </w:p>
            </w:txbxContent>
          </v:textbox>
        </v:shape>
      </w:pict>
    </w:r>
    <w:r>
      <w:rPr>
        <w:kern w:val="0"/>
        <w:szCs w:val="21"/>
      </w:rPr>
      <w:fldChar w:fldCharType="begin"/>
    </w:r>
    <w:r>
      <w:rPr>
        <w:kern w:val="0"/>
        <w:szCs w:val="21"/>
      </w:rPr>
      <w:instrText xml:space="preserve"> PAGE   \* MERGEFORMAT </w:instrText>
    </w:r>
    <w:r>
      <w:rPr>
        <w:kern w:val="0"/>
        <w:szCs w:val="21"/>
      </w:rPr>
      <w:fldChar w:fldCharType="separate"/>
    </w:r>
    <w:r>
      <w:rPr>
        <w:kern w:val="0"/>
        <w:szCs w:val="21"/>
        <w:lang w:val="zh-CN"/>
      </w:rPr>
      <w:t>6</w:t>
    </w:r>
    <w:r>
      <w:rPr>
        <w:kern w:val="0"/>
        <w:szCs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jc w:val="right"/>
    </w:pPr>
    <w:r>
      <w:rPr>
        <w:rFonts w:hint="eastAsia" w:ascii="黑体" w:eastAsia="黑体"/>
        <w:b/>
        <w:color w:val="7F7F7F"/>
        <w:szCs w:val="21"/>
      </w:rPr>
      <w:t xml:space="preserve">学员专用 </w:t>
    </w:r>
    <w:r>
      <w:rPr>
        <w:rFonts w:ascii="黑体" w:eastAsia="黑体"/>
        <w:b/>
        <w:color w:val="7F7F7F"/>
        <w:szCs w:val="21"/>
      </w:rPr>
      <w:t xml:space="preserve"> </w:t>
    </w:r>
    <w:r>
      <w:rPr>
        <w:rFonts w:hint="eastAsia" w:ascii="黑体" w:eastAsia="黑体"/>
        <w:b/>
        <w:color w:val="7F7F7F"/>
        <w:szCs w:val="21"/>
      </w:rPr>
      <w:t>请勿外泄</w:t>
    </w:r>
    <w:r>
      <w:drawing>
        <wp:anchor distT="0" distB="0" distL="114300" distR="114300" simplePos="0" relativeHeight="251658240" behindDoc="0" locked="0" layoutInCell="1" allowOverlap="1">
          <wp:simplePos x="0" y="0"/>
          <wp:positionH relativeFrom="column">
            <wp:posOffset>170180</wp:posOffset>
          </wp:positionH>
          <wp:positionV relativeFrom="paragraph">
            <wp:posOffset>-111125</wp:posOffset>
          </wp:positionV>
          <wp:extent cx="1453515" cy="323850"/>
          <wp:effectExtent l="0" t="0" r="0" b="0"/>
          <wp:wrapNone/>
          <wp:docPr id="2" name="图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3515" cy="323817"/>
                  </a:xfrm>
                  <a:prstGeom prst="rect">
                    <a:avLst/>
                  </a:prstGeom>
                </pic:spPr>
              </pic:pic>
            </a:graphicData>
          </a:graphic>
        </wp:anchor>
      </w:drawing>
    </w:r>
    <w:r>
      <w:pict>
        <v:shape id="_x0000_s2068" o:spid="_x0000_s2068" o:spt="32" type="#_x0000_t32" style="position:absolute;left:0pt;margin-left:143.8pt;margin-top:15.35pt;height:0pt;width:326.35pt;z-index:251670528;mso-width-relative:page;mso-height-relative:page;" o:connectortype="straight" filled="f" stroked="t" coordsize="21600,21600">
          <v:path arrowok="t"/>
          <v:fill on="f" focussize="0,0"/>
          <v:stroke weight="1pt" color="#000000"/>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hideSpellingErrors/>
  <w:attachedTemplate r:id="rId1"/>
  <w:documentProtection w:enforcement="0"/>
  <w:defaultTabStop w:val="420"/>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_x0000_s2068"/>
      </o:rules>
    </o:shapelayout>
  </w:hdrShapeDefaults>
  <w:compat>
    <w:spaceForUL/>
    <w:balanceSingleByteDoubleByteWidth/>
    <w:doNotLeaveBackslashAlone/>
    <w:adjustLineHeightInTable/>
    <w:useFELayout/>
    <w:compatSetting w:name="compatibilityMode" w:uri="http://schemas.microsoft.com/office/word" w:val="12"/>
  </w:compat>
  <w:rsids>
    <w:rsidRoot w:val="00D31528"/>
    <w:rsid w:val="000024EC"/>
    <w:rsid w:val="00006EA0"/>
    <w:rsid w:val="000104F3"/>
    <w:rsid w:val="00011237"/>
    <w:rsid w:val="00011BE3"/>
    <w:rsid w:val="0001477E"/>
    <w:rsid w:val="00020EA7"/>
    <w:rsid w:val="000326B1"/>
    <w:rsid w:val="00042116"/>
    <w:rsid w:val="00044A09"/>
    <w:rsid w:val="00047D5D"/>
    <w:rsid w:val="00051AF9"/>
    <w:rsid w:val="0005555B"/>
    <w:rsid w:val="000600D5"/>
    <w:rsid w:val="00063FAE"/>
    <w:rsid w:val="00064CFF"/>
    <w:rsid w:val="000713DF"/>
    <w:rsid w:val="00076225"/>
    <w:rsid w:val="000837B2"/>
    <w:rsid w:val="00084DF4"/>
    <w:rsid w:val="00095A23"/>
    <w:rsid w:val="00096A96"/>
    <w:rsid w:val="000A195D"/>
    <w:rsid w:val="000A4028"/>
    <w:rsid w:val="000A6CF7"/>
    <w:rsid w:val="000B1C19"/>
    <w:rsid w:val="000B2ECA"/>
    <w:rsid w:val="000C770E"/>
    <w:rsid w:val="000D5543"/>
    <w:rsid w:val="000E25A3"/>
    <w:rsid w:val="000F29E0"/>
    <w:rsid w:val="0010393B"/>
    <w:rsid w:val="0010523C"/>
    <w:rsid w:val="0010573A"/>
    <w:rsid w:val="0010627D"/>
    <w:rsid w:val="00106FB3"/>
    <w:rsid w:val="00111867"/>
    <w:rsid w:val="00112725"/>
    <w:rsid w:val="001161E5"/>
    <w:rsid w:val="001271BA"/>
    <w:rsid w:val="00127466"/>
    <w:rsid w:val="00132E0D"/>
    <w:rsid w:val="00136B32"/>
    <w:rsid w:val="00137469"/>
    <w:rsid w:val="00145A57"/>
    <w:rsid w:val="00147EE7"/>
    <w:rsid w:val="001559EC"/>
    <w:rsid w:val="001629F1"/>
    <w:rsid w:val="0016619D"/>
    <w:rsid w:val="00167B28"/>
    <w:rsid w:val="00170012"/>
    <w:rsid w:val="00172A27"/>
    <w:rsid w:val="001744EE"/>
    <w:rsid w:val="00183971"/>
    <w:rsid w:val="00187A59"/>
    <w:rsid w:val="00191595"/>
    <w:rsid w:val="00196AFE"/>
    <w:rsid w:val="001A70F4"/>
    <w:rsid w:val="001B43F7"/>
    <w:rsid w:val="001C1F4F"/>
    <w:rsid w:val="001C24D2"/>
    <w:rsid w:val="001C2EE2"/>
    <w:rsid w:val="001C6953"/>
    <w:rsid w:val="001C79C6"/>
    <w:rsid w:val="001D1E00"/>
    <w:rsid w:val="001D456F"/>
    <w:rsid w:val="001D609C"/>
    <w:rsid w:val="001D7A07"/>
    <w:rsid w:val="001E2CDA"/>
    <w:rsid w:val="001F487C"/>
    <w:rsid w:val="001F56AC"/>
    <w:rsid w:val="001F5732"/>
    <w:rsid w:val="001F74DD"/>
    <w:rsid w:val="0020123A"/>
    <w:rsid w:val="002045A8"/>
    <w:rsid w:val="00247630"/>
    <w:rsid w:val="00254DCB"/>
    <w:rsid w:val="00255699"/>
    <w:rsid w:val="00256CB7"/>
    <w:rsid w:val="002634CC"/>
    <w:rsid w:val="00276D28"/>
    <w:rsid w:val="0029591C"/>
    <w:rsid w:val="002A195E"/>
    <w:rsid w:val="002B5960"/>
    <w:rsid w:val="002C0BE5"/>
    <w:rsid w:val="002D479A"/>
    <w:rsid w:val="002E0246"/>
    <w:rsid w:val="002E5A4D"/>
    <w:rsid w:val="002E5A63"/>
    <w:rsid w:val="002E7C17"/>
    <w:rsid w:val="002F0E92"/>
    <w:rsid w:val="00314CC0"/>
    <w:rsid w:val="003177F3"/>
    <w:rsid w:val="003239E7"/>
    <w:rsid w:val="00324B2D"/>
    <w:rsid w:val="00351ADC"/>
    <w:rsid w:val="00357C42"/>
    <w:rsid w:val="00360252"/>
    <w:rsid w:val="00373EF8"/>
    <w:rsid w:val="0038148F"/>
    <w:rsid w:val="003969BF"/>
    <w:rsid w:val="0039797B"/>
    <w:rsid w:val="003B21A8"/>
    <w:rsid w:val="003B2372"/>
    <w:rsid w:val="003B692D"/>
    <w:rsid w:val="003B7168"/>
    <w:rsid w:val="003C0382"/>
    <w:rsid w:val="003C07A8"/>
    <w:rsid w:val="003D19AB"/>
    <w:rsid w:val="003D551B"/>
    <w:rsid w:val="003D56C5"/>
    <w:rsid w:val="003F0768"/>
    <w:rsid w:val="003F1701"/>
    <w:rsid w:val="003F2966"/>
    <w:rsid w:val="003F51C0"/>
    <w:rsid w:val="00403256"/>
    <w:rsid w:val="00413B43"/>
    <w:rsid w:val="00422293"/>
    <w:rsid w:val="00423E64"/>
    <w:rsid w:val="0043199F"/>
    <w:rsid w:val="00432627"/>
    <w:rsid w:val="004369C2"/>
    <w:rsid w:val="0044117B"/>
    <w:rsid w:val="00446857"/>
    <w:rsid w:val="00447471"/>
    <w:rsid w:val="00450249"/>
    <w:rsid w:val="00450766"/>
    <w:rsid w:val="00456E37"/>
    <w:rsid w:val="00461422"/>
    <w:rsid w:val="00466047"/>
    <w:rsid w:val="00486FE5"/>
    <w:rsid w:val="004927D4"/>
    <w:rsid w:val="00493CC2"/>
    <w:rsid w:val="00497177"/>
    <w:rsid w:val="004B271F"/>
    <w:rsid w:val="004C0BAE"/>
    <w:rsid w:val="004C36C3"/>
    <w:rsid w:val="004C3E35"/>
    <w:rsid w:val="004C42E5"/>
    <w:rsid w:val="004D1D0B"/>
    <w:rsid w:val="004E015C"/>
    <w:rsid w:val="004E7ECD"/>
    <w:rsid w:val="004F2D5C"/>
    <w:rsid w:val="005007F8"/>
    <w:rsid w:val="00504158"/>
    <w:rsid w:val="00520794"/>
    <w:rsid w:val="0052615D"/>
    <w:rsid w:val="00530D43"/>
    <w:rsid w:val="00531800"/>
    <w:rsid w:val="0053235B"/>
    <w:rsid w:val="005576F5"/>
    <w:rsid w:val="00562AFD"/>
    <w:rsid w:val="0057068D"/>
    <w:rsid w:val="00570A6A"/>
    <w:rsid w:val="005726EC"/>
    <w:rsid w:val="005733AE"/>
    <w:rsid w:val="005734A5"/>
    <w:rsid w:val="005753D1"/>
    <w:rsid w:val="005768B3"/>
    <w:rsid w:val="005811BC"/>
    <w:rsid w:val="00582CAC"/>
    <w:rsid w:val="0058532D"/>
    <w:rsid w:val="00593804"/>
    <w:rsid w:val="005A03DE"/>
    <w:rsid w:val="005A3D05"/>
    <w:rsid w:val="005A5B2F"/>
    <w:rsid w:val="005A6982"/>
    <w:rsid w:val="005A7713"/>
    <w:rsid w:val="005A7D3A"/>
    <w:rsid w:val="005B0482"/>
    <w:rsid w:val="005B124A"/>
    <w:rsid w:val="005C1EE6"/>
    <w:rsid w:val="005C799C"/>
    <w:rsid w:val="005D0994"/>
    <w:rsid w:val="005D30BB"/>
    <w:rsid w:val="005D3CB5"/>
    <w:rsid w:val="005D4B02"/>
    <w:rsid w:val="005D5F65"/>
    <w:rsid w:val="005F2701"/>
    <w:rsid w:val="005F2CD8"/>
    <w:rsid w:val="005F77CC"/>
    <w:rsid w:val="006027F2"/>
    <w:rsid w:val="00602B3D"/>
    <w:rsid w:val="00604D24"/>
    <w:rsid w:val="00613AEC"/>
    <w:rsid w:val="00616F1C"/>
    <w:rsid w:val="00622555"/>
    <w:rsid w:val="00622F3B"/>
    <w:rsid w:val="006232B3"/>
    <w:rsid w:val="006270D9"/>
    <w:rsid w:val="00627F40"/>
    <w:rsid w:val="00643236"/>
    <w:rsid w:val="006432E1"/>
    <w:rsid w:val="00652207"/>
    <w:rsid w:val="00656FFF"/>
    <w:rsid w:val="006614B0"/>
    <w:rsid w:val="00672BAD"/>
    <w:rsid w:val="00686924"/>
    <w:rsid w:val="00696C05"/>
    <w:rsid w:val="006A1303"/>
    <w:rsid w:val="006A63C3"/>
    <w:rsid w:val="006A648B"/>
    <w:rsid w:val="006B0FFA"/>
    <w:rsid w:val="006C0095"/>
    <w:rsid w:val="006D48D6"/>
    <w:rsid w:val="006E0ED7"/>
    <w:rsid w:val="006E3257"/>
    <w:rsid w:val="006E3950"/>
    <w:rsid w:val="006E5C92"/>
    <w:rsid w:val="006E6624"/>
    <w:rsid w:val="006F05FB"/>
    <w:rsid w:val="006F25AF"/>
    <w:rsid w:val="0070263E"/>
    <w:rsid w:val="007060AF"/>
    <w:rsid w:val="00706D07"/>
    <w:rsid w:val="00710B23"/>
    <w:rsid w:val="00713F40"/>
    <w:rsid w:val="00715C3B"/>
    <w:rsid w:val="00722735"/>
    <w:rsid w:val="00725E61"/>
    <w:rsid w:val="00727C74"/>
    <w:rsid w:val="007353BD"/>
    <w:rsid w:val="0074427E"/>
    <w:rsid w:val="00756EAF"/>
    <w:rsid w:val="0076222B"/>
    <w:rsid w:val="007651E4"/>
    <w:rsid w:val="00775358"/>
    <w:rsid w:val="00780D95"/>
    <w:rsid w:val="007839AC"/>
    <w:rsid w:val="007857AA"/>
    <w:rsid w:val="007947E3"/>
    <w:rsid w:val="00795368"/>
    <w:rsid w:val="007A737A"/>
    <w:rsid w:val="007B6CF3"/>
    <w:rsid w:val="007C07BD"/>
    <w:rsid w:val="007C1050"/>
    <w:rsid w:val="007C3B2F"/>
    <w:rsid w:val="007C6393"/>
    <w:rsid w:val="007D3DCC"/>
    <w:rsid w:val="007D40A4"/>
    <w:rsid w:val="007D5C87"/>
    <w:rsid w:val="007D6F54"/>
    <w:rsid w:val="007E131E"/>
    <w:rsid w:val="007E7801"/>
    <w:rsid w:val="007F2245"/>
    <w:rsid w:val="007F260B"/>
    <w:rsid w:val="00804E74"/>
    <w:rsid w:val="00807D80"/>
    <w:rsid w:val="00820F84"/>
    <w:rsid w:val="00821915"/>
    <w:rsid w:val="00826A56"/>
    <w:rsid w:val="008308ED"/>
    <w:rsid w:val="00830C40"/>
    <w:rsid w:val="0083403B"/>
    <w:rsid w:val="00836EDE"/>
    <w:rsid w:val="008426A3"/>
    <w:rsid w:val="00846D53"/>
    <w:rsid w:val="008522AF"/>
    <w:rsid w:val="0085646D"/>
    <w:rsid w:val="0085687A"/>
    <w:rsid w:val="00863BA8"/>
    <w:rsid w:val="008640F4"/>
    <w:rsid w:val="008648D2"/>
    <w:rsid w:val="00873194"/>
    <w:rsid w:val="00877052"/>
    <w:rsid w:val="0089007D"/>
    <w:rsid w:val="008B0D5C"/>
    <w:rsid w:val="008B3EFA"/>
    <w:rsid w:val="008B5517"/>
    <w:rsid w:val="008B5642"/>
    <w:rsid w:val="008C25DA"/>
    <w:rsid w:val="008C4460"/>
    <w:rsid w:val="008C463E"/>
    <w:rsid w:val="008C6C83"/>
    <w:rsid w:val="008C7DFE"/>
    <w:rsid w:val="008D2431"/>
    <w:rsid w:val="008D6C28"/>
    <w:rsid w:val="008E19C1"/>
    <w:rsid w:val="008E1D71"/>
    <w:rsid w:val="008E4504"/>
    <w:rsid w:val="008F15A1"/>
    <w:rsid w:val="00902E83"/>
    <w:rsid w:val="00905C6C"/>
    <w:rsid w:val="00906116"/>
    <w:rsid w:val="00913F01"/>
    <w:rsid w:val="0092165A"/>
    <w:rsid w:val="00921ED3"/>
    <w:rsid w:val="00923A3F"/>
    <w:rsid w:val="00927594"/>
    <w:rsid w:val="00933113"/>
    <w:rsid w:val="009345F2"/>
    <w:rsid w:val="0093551F"/>
    <w:rsid w:val="00935D11"/>
    <w:rsid w:val="00936034"/>
    <w:rsid w:val="0094336A"/>
    <w:rsid w:val="00945068"/>
    <w:rsid w:val="009456F9"/>
    <w:rsid w:val="00951B30"/>
    <w:rsid w:val="009573F1"/>
    <w:rsid w:val="0095777E"/>
    <w:rsid w:val="00957F36"/>
    <w:rsid w:val="009662D3"/>
    <w:rsid w:val="00967ECB"/>
    <w:rsid w:val="00970447"/>
    <w:rsid w:val="009726B3"/>
    <w:rsid w:val="00976123"/>
    <w:rsid w:val="00981280"/>
    <w:rsid w:val="00982EFE"/>
    <w:rsid w:val="009869E5"/>
    <w:rsid w:val="00992867"/>
    <w:rsid w:val="009958E5"/>
    <w:rsid w:val="00995BAE"/>
    <w:rsid w:val="00996E05"/>
    <w:rsid w:val="009970CB"/>
    <w:rsid w:val="009A0050"/>
    <w:rsid w:val="009A13C9"/>
    <w:rsid w:val="009A27A6"/>
    <w:rsid w:val="009B29A5"/>
    <w:rsid w:val="009B61D6"/>
    <w:rsid w:val="009B6988"/>
    <w:rsid w:val="009B7672"/>
    <w:rsid w:val="009D0DD6"/>
    <w:rsid w:val="009D643C"/>
    <w:rsid w:val="009D762C"/>
    <w:rsid w:val="009E1E3C"/>
    <w:rsid w:val="009F30B1"/>
    <w:rsid w:val="009F5A02"/>
    <w:rsid w:val="00A06634"/>
    <w:rsid w:val="00A076B6"/>
    <w:rsid w:val="00A11882"/>
    <w:rsid w:val="00A121E2"/>
    <w:rsid w:val="00A23066"/>
    <w:rsid w:val="00A235AC"/>
    <w:rsid w:val="00A25438"/>
    <w:rsid w:val="00A25D48"/>
    <w:rsid w:val="00A26721"/>
    <w:rsid w:val="00A359E8"/>
    <w:rsid w:val="00A530CC"/>
    <w:rsid w:val="00A606D4"/>
    <w:rsid w:val="00A60C02"/>
    <w:rsid w:val="00A6674B"/>
    <w:rsid w:val="00A738C3"/>
    <w:rsid w:val="00A84159"/>
    <w:rsid w:val="00A85DC6"/>
    <w:rsid w:val="00A90EFB"/>
    <w:rsid w:val="00AA0A7F"/>
    <w:rsid w:val="00AA38D0"/>
    <w:rsid w:val="00AA430F"/>
    <w:rsid w:val="00AA4B2F"/>
    <w:rsid w:val="00AB44CF"/>
    <w:rsid w:val="00AC0D99"/>
    <w:rsid w:val="00AC3529"/>
    <w:rsid w:val="00AD45B0"/>
    <w:rsid w:val="00AD4DE7"/>
    <w:rsid w:val="00AD5BDC"/>
    <w:rsid w:val="00AE1AC0"/>
    <w:rsid w:val="00AE28F7"/>
    <w:rsid w:val="00AE2ED2"/>
    <w:rsid w:val="00AE5E66"/>
    <w:rsid w:val="00B079D8"/>
    <w:rsid w:val="00B13327"/>
    <w:rsid w:val="00B15221"/>
    <w:rsid w:val="00B159D5"/>
    <w:rsid w:val="00B17077"/>
    <w:rsid w:val="00B244AA"/>
    <w:rsid w:val="00B317BF"/>
    <w:rsid w:val="00B31D7F"/>
    <w:rsid w:val="00B31E5C"/>
    <w:rsid w:val="00B345F5"/>
    <w:rsid w:val="00B34E16"/>
    <w:rsid w:val="00B34E2F"/>
    <w:rsid w:val="00B4112A"/>
    <w:rsid w:val="00B411ED"/>
    <w:rsid w:val="00B53C95"/>
    <w:rsid w:val="00B54959"/>
    <w:rsid w:val="00B56F8E"/>
    <w:rsid w:val="00B64755"/>
    <w:rsid w:val="00B71804"/>
    <w:rsid w:val="00B737C0"/>
    <w:rsid w:val="00B74339"/>
    <w:rsid w:val="00B74755"/>
    <w:rsid w:val="00B830D9"/>
    <w:rsid w:val="00B97003"/>
    <w:rsid w:val="00BA35A9"/>
    <w:rsid w:val="00BA35C6"/>
    <w:rsid w:val="00BA761A"/>
    <w:rsid w:val="00BB561F"/>
    <w:rsid w:val="00BC0AB6"/>
    <w:rsid w:val="00BC4354"/>
    <w:rsid w:val="00BC4DD7"/>
    <w:rsid w:val="00BC5831"/>
    <w:rsid w:val="00BD09D4"/>
    <w:rsid w:val="00BD265F"/>
    <w:rsid w:val="00BD43D5"/>
    <w:rsid w:val="00BD5A3B"/>
    <w:rsid w:val="00BD7A1D"/>
    <w:rsid w:val="00BE1395"/>
    <w:rsid w:val="00BE176F"/>
    <w:rsid w:val="00BE4CEF"/>
    <w:rsid w:val="00BE6A27"/>
    <w:rsid w:val="00BF2784"/>
    <w:rsid w:val="00BF47B4"/>
    <w:rsid w:val="00BF4D32"/>
    <w:rsid w:val="00C00EDF"/>
    <w:rsid w:val="00C12625"/>
    <w:rsid w:val="00C14503"/>
    <w:rsid w:val="00C15F8A"/>
    <w:rsid w:val="00C21828"/>
    <w:rsid w:val="00C2498D"/>
    <w:rsid w:val="00C351A3"/>
    <w:rsid w:val="00C3594F"/>
    <w:rsid w:val="00C505FB"/>
    <w:rsid w:val="00C56E96"/>
    <w:rsid w:val="00C60AA7"/>
    <w:rsid w:val="00C6447F"/>
    <w:rsid w:val="00C648BA"/>
    <w:rsid w:val="00C676B8"/>
    <w:rsid w:val="00C70162"/>
    <w:rsid w:val="00C82EBE"/>
    <w:rsid w:val="00C86B22"/>
    <w:rsid w:val="00CA3426"/>
    <w:rsid w:val="00CA35B6"/>
    <w:rsid w:val="00CA4E6D"/>
    <w:rsid w:val="00CA51B7"/>
    <w:rsid w:val="00CC0187"/>
    <w:rsid w:val="00CC23B6"/>
    <w:rsid w:val="00CC2695"/>
    <w:rsid w:val="00CD091E"/>
    <w:rsid w:val="00CD1AC8"/>
    <w:rsid w:val="00CD7F2D"/>
    <w:rsid w:val="00CE722F"/>
    <w:rsid w:val="00CF6CBD"/>
    <w:rsid w:val="00D01B08"/>
    <w:rsid w:val="00D0635E"/>
    <w:rsid w:val="00D148A8"/>
    <w:rsid w:val="00D17220"/>
    <w:rsid w:val="00D21829"/>
    <w:rsid w:val="00D21A4B"/>
    <w:rsid w:val="00D25F92"/>
    <w:rsid w:val="00D31528"/>
    <w:rsid w:val="00D41617"/>
    <w:rsid w:val="00D53B25"/>
    <w:rsid w:val="00D62172"/>
    <w:rsid w:val="00D6561F"/>
    <w:rsid w:val="00D65B90"/>
    <w:rsid w:val="00D65F9F"/>
    <w:rsid w:val="00D66F20"/>
    <w:rsid w:val="00D715C4"/>
    <w:rsid w:val="00D71F6C"/>
    <w:rsid w:val="00D741E9"/>
    <w:rsid w:val="00D75C33"/>
    <w:rsid w:val="00D82A58"/>
    <w:rsid w:val="00D830F1"/>
    <w:rsid w:val="00D85318"/>
    <w:rsid w:val="00D92C4A"/>
    <w:rsid w:val="00D92DD3"/>
    <w:rsid w:val="00DB0C0D"/>
    <w:rsid w:val="00DB0EAC"/>
    <w:rsid w:val="00DB1C96"/>
    <w:rsid w:val="00DB5F08"/>
    <w:rsid w:val="00DC1396"/>
    <w:rsid w:val="00DD1D9A"/>
    <w:rsid w:val="00DD7555"/>
    <w:rsid w:val="00DD77B7"/>
    <w:rsid w:val="00DE6338"/>
    <w:rsid w:val="00DF1A8D"/>
    <w:rsid w:val="00DF2CEA"/>
    <w:rsid w:val="00E01B91"/>
    <w:rsid w:val="00E117E5"/>
    <w:rsid w:val="00E11A16"/>
    <w:rsid w:val="00E12804"/>
    <w:rsid w:val="00E14206"/>
    <w:rsid w:val="00E1565D"/>
    <w:rsid w:val="00E231E9"/>
    <w:rsid w:val="00E314FE"/>
    <w:rsid w:val="00E3363C"/>
    <w:rsid w:val="00E351D1"/>
    <w:rsid w:val="00E544FE"/>
    <w:rsid w:val="00E55200"/>
    <w:rsid w:val="00E5756E"/>
    <w:rsid w:val="00E72FB3"/>
    <w:rsid w:val="00E81163"/>
    <w:rsid w:val="00E81F85"/>
    <w:rsid w:val="00E8753D"/>
    <w:rsid w:val="00E9061A"/>
    <w:rsid w:val="00E92111"/>
    <w:rsid w:val="00EA10D6"/>
    <w:rsid w:val="00EA2E1B"/>
    <w:rsid w:val="00EA4BE5"/>
    <w:rsid w:val="00EA680D"/>
    <w:rsid w:val="00EB56C8"/>
    <w:rsid w:val="00EC36CA"/>
    <w:rsid w:val="00ED057C"/>
    <w:rsid w:val="00ED1991"/>
    <w:rsid w:val="00ED259F"/>
    <w:rsid w:val="00ED495D"/>
    <w:rsid w:val="00ED5E48"/>
    <w:rsid w:val="00ED78C8"/>
    <w:rsid w:val="00EE47BE"/>
    <w:rsid w:val="00EF117C"/>
    <w:rsid w:val="00EF12B2"/>
    <w:rsid w:val="00EF669D"/>
    <w:rsid w:val="00F03517"/>
    <w:rsid w:val="00F039A0"/>
    <w:rsid w:val="00F12A80"/>
    <w:rsid w:val="00F25400"/>
    <w:rsid w:val="00F25927"/>
    <w:rsid w:val="00F30ABA"/>
    <w:rsid w:val="00F3110E"/>
    <w:rsid w:val="00F44B8E"/>
    <w:rsid w:val="00F44C5E"/>
    <w:rsid w:val="00F547A6"/>
    <w:rsid w:val="00F6288D"/>
    <w:rsid w:val="00F65849"/>
    <w:rsid w:val="00F65FF7"/>
    <w:rsid w:val="00F66A06"/>
    <w:rsid w:val="00F70252"/>
    <w:rsid w:val="00F710C5"/>
    <w:rsid w:val="00F8185D"/>
    <w:rsid w:val="00F81F74"/>
    <w:rsid w:val="00F82278"/>
    <w:rsid w:val="00F966D8"/>
    <w:rsid w:val="00FA5956"/>
    <w:rsid w:val="00FB1127"/>
    <w:rsid w:val="00FB280A"/>
    <w:rsid w:val="00FC4630"/>
    <w:rsid w:val="00FC542C"/>
    <w:rsid w:val="00FD0F94"/>
    <w:rsid w:val="00FD2860"/>
    <w:rsid w:val="00FD3247"/>
    <w:rsid w:val="00FD6ED1"/>
    <w:rsid w:val="00FE3EC8"/>
    <w:rsid w:val="00FF2D26"/>
    <w:rsid w:val="00FF3837"/>
    <w:rsid w:val="00FF6D7E"/>
    <w:rsid w:val="02537A79"/>
    <w:rsid w:val="083E16CE"/>
    <w:rsid w:val="0B5917E8"/>
    <w:rsid w:val="0DCC3DDF"/>
    <w:rsid w:val="0E8762A3"/>
    <w:rsid w:val="130939BF"/>
    <w:rsid w:val="139B4322"/>
    <w:rsid w:val="15AB689B"/>
    <w:rsid w:val="15BF2DE0"/>
    <w:rsid w:val="16775577"/>
    <w:rsid w:val="16940E9B"/>
    <w:rsid w:val="199745DB"/>
    <w:rsid w:val="1C2F6B9E"/>
    <w:rsid w:val="1C8F0F32"/>
    <w:rsid w:val="22533842"/>
    <w:rsid w:val="245A5081"/>
    <w:rsid w:val="25B53E27"/>
    <w:rsid w:val="27066C6D"/>
    <w:rsid w:val="28654126"/>
    <w:rsid w:val="2B72442C"/>
    <w:rsid w:val="2BC40E3B"/>
    <w:rsid w:val="2C1A78B0"/>
    <w:rsid w:val="2C440394"/>
    <w:rsid w:val="2F74309C"/>
    <w:rsid w:val="315C66F4"/>
    <w:rsid w:val="34092D03"/>
    <w:rsid w:val="35F71756"/>
    <w:rsid w:val="36A407EC"/>
    <w:rsid w:val="3CA953D7"/>
    <w:rsid w:val="3D996805"/>
    <w:rsid w:val="3DCC6B1F"/>
    <w:rsid w:val="3F1D62D0"/>
    <w:rsid w:val="403B0145"/>
    <w:rsid w:val="41924E3A"/>
    <w:rsid w:val="41DD6D2F"/>
    <w:rsid w:val="433D7099"/>
    <w:rsid w:val="43E70555"/>
    <w:rsid w:val="44CC7CBF"/>
    <w:rsid w:val="47501C23"/>
    <w:rsid w:val="491A2EA8"/>
    <w:rsid w:val="50A33BF9"/>
    <w:rsid w:val="54C44170"/>
    <w:rsid w:val="555F6D5D"/>
    <w:rsid w:val="59393E23"/>
    <w:rsid w:val="5A4245D9"/>
    <w:rsid w:val="5EF27E2F"/>
    <w:rsid w:val="60F52413"/>
    <w:rsid w:val="62536337"/>
    <w:rsid w:val="67BF6998"/>
    <w:rsid w:val="67CD350D"/>
    <w:rsid w:val="6B5551FF"/>
    <w:rsid w:val="6CDF0047"/>
    <w:rsid w:val="6ECB697A"/>
    <w:rsid w:val="706D41A0"/>
    <w:rsid w:val="71421F00"/>
    <w:rsid w:val="740F7252"/>
    <w:rsid w:val="78961D03"/>
    <w:rsid w:val="7EF27986"/>
    <w:rsid w:val="7F4B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semiHidden="0" w:name="FollowedHyperlink"/>
    <w:lsdException w:qFormat="1" w:unhideWhenUsed="0" w:uiPriority="0" w:semiHidden="0" w:name="Strong"/>
    <w:lsdException w:qFormat="1" w:unhideWhenUsed="0" w:uiPriority="20" w:semiHidden="0" w:name="Emphasis"/>
    <w:lsdException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9"/>
    <w:qFormat/>
    <w:uiPriority w:val="0"/>
    <w:pPr>
      <w:spacing w:before="100" w:beforeAutospacing="1" w:after="100" w:afterAutospacing="1"/>
      <w:jc w:val="center"/>
      <w:outlineLvl w:val="0"/>
    </w:pPr>
    <w:rPr>
      <w:rFonts w:ascii="宋体" w:hAnsi="宋体"/>
      <w:b/>
      <w:sz w:val="44"/>
      <w:szCs w:val="44"/>
    </w:rPr>
  </w:style>
  <w:style w:type="paragraph" w:styleId="3">
    <w:name w:val="heading 2"/>
    <w:basedOn w:val="1"/>
    <w:next w:val="1"/>
    <w:link w:val="80"/>
    <w:qFormat/>
    <w:uiPriority w:val="0"/>
    <w:pPr>
      <w:spacing w:before="100" w:beforeAutospacing="1" w:after="100" w:afterAutospacing="1"/>
      <w:jc w:val="center"/>
      <w:outlineLvl w:val="1"/>
    </w:pPr>
    <w:rPr>
      <w:rFonts w:ascii="黑体" w:eastAsia="黑体"/>
      <w:sz w:val="36"/>
      <w:szCs w:val="36"/>
    </w:rPr>
  </w:style>
  <w:style w:type="paragraph" w:styleId="4">
    <w:name w:val="heading 3"/>
    <w:basedOn w:val="1"/>
    <w:next w:val="1"/>
    <w:link w:val="81"/>
    <w:qFormat/>
    <w:uiPriority w:val="0"/>
    <w:pPr>
      <w:keepNext/>
      <w:keepLines/>
      <w:spacing w:before="100" w:beforeAutospacing="1" w:after="100" w:afterAutospacing="1"/>
      <w:jc w:val="center"/>
      <w:outlineLvl w:val="2"/>
    </w:pPr>
    <w:rPr>
      <w:rFonts w:eastAsia="黑体"/>
      <w:bCs/>
      <w:sz w:val="32"/>
      <w:szCs w:val="32"/>
    </w:rPr>
  </w:style>
  <w:style w:type="paragraph" w:styleId="5">
    <w:name w:val="heading 4"/>
    <w:basedOn w:val="1"/>
    <w:next w:val="1"/>
    <w:link w:val="82"/>
    <w:qFormat/>
    <w:uiPriority w:val="0"/>
    <w:pPr>
      <w:keepNext/>
      <w:keepLines/>
      <w:spacing w:before="280" w:after="290" w:line="372" w:lineRule="auto"/>
      <w:outlineLvl w:val="3"/>
    </w:pPr>
    <w:rPr>
      <w:rFonts w:ascii="Arial" w:hAnsi="Arial" w:eastAsia="黑体"/>
      <w:b/>
      <w:bCs/>
      <w:sz w:val="28"/>
      <w:szCs w:val="28"/>
    </w:rPr>
  </w:style>
  <w:style w:type="paragraph" w:styleId="6">
    <w:name w:val="heading 5"/>
    <w:basedOn w:val="1"/>
    <w:next w:val="1"/>
    <w:link w:val="83"/>
    <w:qFormat/>
    <w:uiPriority w:val="0"/>
    <w:pPr>
      <w:keepNext/>
      <w:keepLines/>
      <w:spacing w:before="280" w:after="290" w:line="372" w:lineRule="auto"/>
      <w:outlineLvl w:val="4"/>
    </w:pPr>
    <w:rPr>
      <w:b/>
      <w:bCs/>
      <w:sz w:val="28"/>
      <w:szCs w:val="28"/>
    </w:rPr>
  </w:style>
  <w:style w:type="paragraph" w:styleId="7">
    <w:name w:val="heading 6"/>
    <w:basedOn w:val="1"/>
    <w:next w:val="1"/>
    <w:link w:val="84"/>
    <w:qFormat/>
    <w:uiPriority w:val="0"/>
    <w:pPr>
      <w:keepNext/>
      <w:keepLines/>
      <w:spacing w:before="240" w:after="64" w:line="317" w:lineRule="auto"/>
      <w:outlineLvl w:val="5"/>
    </w:pPr>
    <w:rPr>
      <w:rFonts w:ascii="Arial" w:hAnsi="Arial" w:eastAsia="黑体"/>
      <w:b/>
      <w:bCs/>
      <w:sz w:val="24"/>
    </w:rPr>
  </w:style>
  <w:style w:type="character" w:default="1" w:styleId="20">
    <w:name w:val="Default Paragraph Font"/>
    <w:semiHidden/>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Document Map"/>
    <w:basedOn w:val="1"/>
    <w:link w:val="26"/>
    <w:unhideWhenUsed/>
    <w:uiPriority w:val="0"/>
    <w:rPr>
      <w:rFonts w:ascii="宋体"/>
      <w:sz w:val="18"/>
      <w:szCs w:val="18"/>
    </w:rPr>
  </w:style>
  <w:style w:type="paragraph" w:styleId="9">
    <w:name w:val="annotation text"/>
    <w:basedOn w:val="1"/>
    <w:link w:val="100"/>
    <w:unhideWhenUsed/>
    <w:qFormat/>
    <w:uiPriority w:val="99"/>
    <w:pPr>
      <w:jc w:val="left"/>
    </w:pPr>
  </w:style>
  <w:style w:type="paragraph" w:styleId="10">
    <w:name w:val="toc 3"/>
    <w:basedOn w:val="1"/>
    <w:next w:val="1"/>
    <w:unhideWhenUsed/>
    <w:uiPriority w:val="39"/>
    <w:pPr>
      <w:tabs>
        <w:tab w:val="right" w:leader="dot" w:pos="9403"/>
      </w:tabs>
      <w:spacing w:line="360" w:lineRule="auto"/>
      <w:ind w:left="840" w:leftChars="400"/>
    </w:pPr>
    <w:rPr>
      <w:rFonts w:asciiTheme="minorEastAsia" w:hAnsiTheme="minorEastAsia" w:eastAsiaTheme="minorEastAsia"/>
      <w:sz w:val="24"/>
    </w:rPr>
  </w:style>
  <w:style w:type="paragraph" w:styleId="11">
    <w:name w:val="Balloon Text"/>
    <w:basedOn w:val="1"/>
    <w:link w:val="50"/>
    <w:unhideWhenUsed/>
    <w:qFormat/>
    <w:uiPriority w:val="0"/>
    <w:rPr>
      <w:sz w:val="18"/>
      <w:szCs w:val="18"/>
    </w:rPr>
  </w:style>
  <w:style w:type="paragraph" w:styleId="12">
    <w:name w:val="footer"/>
    <w:basedOn w:val="1"/>
    <w:link w:val="38"/>
    <w:uiPriority w:val="0"/>
    <w:pPr>
      <w:tabs>
        <w:tab w:val="center" w:pos="4153"/>
        <w:tab w:val="right" w:pos="8306"/>
      </w:tabs>
      <w:snapToGrid w:val="0"/>
      <w:jc w:val="left"/>
    </w:pPr>
    <w:rPr>
      <w:sz w:val="18"/>
      <w:szCs w:val="18"/>
    </w:rPr>
  </w:style>
  <w:style w:type="paragraph" w:styleId="13">
    <w:name w:val="header"/>
    <w:basedOn w:val="1"/>
    <w:link w:val="27"/>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pPr>
      <w:tabs>
        <w:tab w:val="right" w:leader="dot" w:pos="9403"/>
      </w:tabs>
      <w:spacing w:line="360" w:lineRule="auto"/>
    </w:pPr>
    <w:rPr>
      <w:rFonts w:ascii="黑体" w:eastAsia="黑体"/>
      <w:sz w:val="30"/>
      <w:szCs w:val="30"/>
    </w:rPr>
  </w:style>
  <w:style w:type="paragraph" w:styleId="15">
    <w:name w:val="toc 4"/>
    <w:basedOn w:val="1"/>
    <w:next w:val="1"/>
    <w:unhideWhenUsed/>
    <w:uiPriority w:val="39"/>
    <w:pPr>
      <w:spacing w:line="360" w:lineRule="auto"/>
      <w:ind w:left="600" w:leftChars="600"/>
    </w:pPr>
    <w:rPr>
      <w:sz w:val="24"/>
    </w:rPr>
  </w:style>
  <w:style w:type="paragraph" w:styleId="16">
    <w:name w:val="toc 2"/>
    <w:basedOn w:val="1"/>
    <w:next w:val="1"/>
    <w:unhideWhenUsed/>
    <w:uiPriority w:val="39"/>
    <w:pPr>
      <w:tabs>
        <w:tab w:val="right" w:leader="dot" w:pos="9403"/>
      </w:tabs>
      <w:spacing w:line="360" w:lineRule="auto"/>
      <w:ind w:left="420" w:leftChars="200"/>
    </w:pPr>
    <w:rPr>
      <w:rFonts w:asciiTheme="minorEastAsia" w:hAnsiTheme="minorEastAsia" w:eastAsiaTheme="minorEastAsia"/>
      <w:sz w:val="24"/>
    </w:rPr>
  </w:style>
  <w:style w:type="paragraph" w:styleId="17">
    <w:name w:val="annotation subject"/>
    <w:basedOn w:val="9"/>
    <w:next w:val="9"/>
    <w:link w:val="101"/>
    <w:unhideWhenUsed/>
    <w:qFormat/>
    <w:uiPriority w:val="99"/>
    <w:rPr>
      <w:b/>
      <w:bCs/>
    </w:rPr>
  </w:style>
  <w:style w:type="table" w:styleId="19">
    <w:name w:val="Table Grid"/>
    <w:basedOn w:val="18"/>
    <w:qFormat/>
    <w:uiPriority w:val="1"/>
    <w:rPr>
      <w:rFonts w:ascii="Calibri" w:hAnsi="Calibri"/>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21">
    <w:name w:val="Strong"/>
    <w:basedOn w:val="20"/>
    <w:qFormat/>
    <w:uiPriority w:val="0"/>
    <w:rPr>
      <w:b/>
      <w:bCs/>
    </w:rPr>
  </w:style>
  <w:style w:type="character" w:styleId="22">
    <w:name w:val="FollowedHyperlink"/>
    <w:basedOn w:val="20"/>
    <w:unhideWhenUsed/>
    <w:qFormat/>
    <w:uiPriority w:val="99"/>
    <w:rPr>
      <w:color w:val="800080" w:themeColor="followedHyperlink"/>
      <w:u w:val="single"/>
    </w:rPr>
  </w:style>
  <w:style w:type="character" w:styleId="23">
    <w:name w:val="Emphasis"/>
    <w:basedOn w:val="20"/>
    <w:qFormat/>
    <w:uiPriority w:val="20"/>
    <w:rPr>
      <w:i/>
      <w:iCs/>
    </w:rPr>
  </w:style>
  <w:style w:type="character" w:styleId="24">
    <w:name w:val="Hyperlink"/>
    <w:basedOn w:val="20"/>
    <w:uiPriority w:val="99"/>
    <w:rPr>
      <w:color w:val="0000FF"/>
      <w:u w:val="single"/>
    </w:rPr>
  </w:style>
  <w:style w:type="character" w:styleId="25">
    <w:name w:val="annotation reference"/>
    <w:basedOn w:val="20"/>
    <w:unhideWhenUsed/>
    <w:qFormat/>
    <w:uiPriority w:val="99"/>
    <w:rPr>
      <w:sz w:val="21"/>
      <w:szCs w:val="21"/>
    </w:rPr>
  </w:style>
  <w:style w:type="character" w:customStyle="1" w:styleId="26">
    <w:name w:val="文档结构图 Char"/>
    <w:basedOn w:val="20"/>
    <w:link w:val="8"/>
    <w:semiHidden/>
    <w:uiPriority w:val="0"/>
    <w:rPr>
      <w:rFonts w:ascii="宋体"/>
      <w:kern w:val="2"/>
      <w:sz w:val="18"/>
      <w:szCs w:val="18"/>
    </w:rPr>
  </w:style>
  <w:style w:type="character" w:customStyle="1" w:styleId="27">
    <w:name w:val="页眉 Char"/>
    <w:basedOn w:val="20"/>
    <w:link w:val="13"/>
    <w:uiPriority w:val="0"/>
    <w:rPr>
      <w:kern w:val="2"/>
      <w:sz w:val="18"/>
      <w:szCs w:val="18"/>
    </w:rPr>
  </w:style>
  <w:style w:type="character" w:customStyle="1" w:styleId="28">
    <w:name w:val="H-5级标题 （一） Char"/>
    <w:link w:val="29"/>
    <w:uiPriority w:val="0"/>
    <w:rPr>
      <w:rFonts w:eastAsia="黑体"/>
      <w:bCs/>
      <w:kern w:val="2"/>
      <w:sz w:val="24"/>
      <w:szCs w:val="28"/>
    </w:rPr>
  </w:style>
  <w:style w:type="paragraph" w:customStyle="1" w:styleId="29">
    <w:name w:val="H-5级标题 （一）"/>
    <w:basedOn w:val="6"/>
    <w:next w:val="30"/>
    <w:link w:val="28"/>
    <w:uiPriority w:val="0"/>
    <w:pPr>
      <w:spacing w:beforeLines="50" w:afterLines="50" w:line="240" w:lineRule="auto"/>
      <w:ind w:firstLine="200" w:firstLineChars="200"/>
      <w:textAlignment w:val="center"/>
    </w:pPr>
    <w:rPr>
      <w:rFonts w:eastAsia="黑体"/>
      <w:b w:val="0"/>
      <w:sz w:val="24"/>
    </w:rPr>
  </w:style>
  <w:style w:type="paragraph" w:customStyle="1" w:styleId="30">
    <w:name w:val="H-6级标题 1．"/>
    <w:basedOn w:val="7"/>
    <w:next w:val="1"/>
    <w:uiPriority w:val="0"/>
    <w:pPr>
      <w:spacing w:before="0" w:after="0" w:line="300" w:lineRule="auto"/>
      <w:ind w:firstLine="200" w:firstLineChars="200"/>
      <w:textAlignment w:val="center"/>
    </w:pPr>
    <w:rPr>
      <w:rFonts w:ascii="Times New Roman" w:hAnsi="Times New Roman" w:eastAsia="宋体"/>
      <w:b w:val="0"/>
      <w:sz w:val="21"/>
      <w:szCs w:val="21"/>
    </w:rPr>
  </w:style>
  <w:style w:type="character" w:customStyle="1" w:styleId="31">
    <w:name w:val="W-题目来源、题目说明 Char"/>
    <w:link w:val="32"/>
    <w:uiPriority w:val="0"/>
    <w:rPr>
      <w:color w:val="0000FF"/>
      <w:sz w:val="21"/>
    </w:rPr>
  </w:style>
  <w:style w:type="paragraph" w:customStyle="1" w:styleId="32">
    <w:name w:val="W-题目来源、题目说明"/>
    <w:next w:val="33"/>
    <w:link w:val="31"/>
    <w:uiPriority w:val="0"/>
    <w:pPr>
      <w:jc w:val="both"/>
      <w:textAlignment w:val="center"/>
    </w:pPr>
    <w:rPr>
      <w:rFonts w:ascii="Times New Roman" w:hAnsi="Times New Roman" w:eastAsia="宋体" w:cs="Times New Roman"/>
      <w:color w:val="0000FF"/>
      <w:sz w:val="21"/>
      <w:lang w:val="en-US" w:eastAsia="zh-CN" w:bidi="ar-SA"/>
    </w:rPr>
  </w:style>
  <w:style w:type="paragraph" w:customStyle="1" w:styleId="33">
    <w:name w:val="W-请开始答题、题目、选项"/>
    <w:link w:val="39"/>
    <w:qFormat/>
    <w:uiPriority w:val="0"/>
    <w:pPr>
      <w:ind w:firstLine="200" w:firstLineChars="200"/>
      <w:jc w:val="both"/>
      <w:textAlignment w:val="center"/>
    </w:pPr>
    <w:rPr>
      <w:rFonts w:ascii="Times New Roman" w:hAnsi="Times New Roman" w:eastAsia="宋体" w:cs="Times New Roman"/>
      <w:sz w:val="21"/>
      <w:lang w:val="en-US" w:eastAsia="zh-CN" w:bidi="ar-SA"/>
    </w:rPr>
  </w:style>
  <w:style w:type="character" w:customStyle="1" w:styleId="34">
    <w:name w:val="H-4级标题 一、 Char"/>
    <w:link w:val="35"/>
    <w:uiPriority w:val="0"/>
    <w:rPr>
      <w:rFonts w:eastAsia="黑体"/>
      <w:bCs/>
      <w:kern w:val="2"/>
      <w:sz w:val="28"/>
      <w:szCs w:val="28"/>
    </w:rPr>
  </w:style>
  <w:style w:type="paragraph" w:customStyle="1" w:styleId="35">
    <w:name w:val="H-4级标题 一、"/>
    <w:basedOn w:val="5"/>
    <w:next w:val="29"/>
    <w:link w:val="34"/>
    <w:qFormat/>
    <w:uiPriority w:val="0"/>
    <w:pPr>
      <w:spacing w:beforeLines="50" w:afterLines="50" w:line="240" w:lineRule="auto"/>
      <w:textAlignment w:val="center"/>
    </w:pPr>
    <w:rPr>
      <w:rFonts w:ascii="Times New Roman" w:hAnsi="Times New Roman"/>
      <w:b w:val="0"/>
    </w:rPr>
  </w:style>
  <w:style w:type="character" w:customStyle="1" w:styleId="36">
    <w:name w:val="W-讲义答案和解析 Char Char Char"/>
    <w:basedOn w:val="20"/>
    <w:link w:val="37"/>
    <w:uiPriority w:val="0"/>
    <w:rPr>
      <w:color w:val="FF0000"/>
      <w:sz w:val="21"/>
      <w:szCs w:val="21"/>
    </w:rPr>
  </w:style>
  <w:style w:type="paragraph" w:customStyle="1" w:styleId="37">
    <w:name w:val="W-讲义答案和解析"/>
    <w:next w:val="1"/>
    <w:link w:val="36"/>
    <w:qFormat/>
    <w:uiPriority w:val="0"/>
    <w:pPr>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38">
    <w:name w:val="页脚 Char"/>
    <w:basedOn w:val="20"/>
    <w:link w:val="12"/>
    <w:uiPriority w:val="0"/>
    <w:rPr>
      <w:kern w:val="2"/>
      <w:sz w:val="18"/>
      <w:szCs w:val="18"/>
    </w:rPr>
  </w:style>
  <w:style w:type="character" w:customStyle="1" w:styleId="39">
    <w:name w:val="W-请开始答题、题目、选项 Char Char"/>
    <w:link w:val="33"/>
    <w:uiPriority w:val="0"/>
    <w:rPr>
      <w:sz w:val="21"/>
    </w:rPr>
  </w:style>
  <w:style w:type="paragraph" w:customStyle="1" w:styleId="40">
    <w:name w:val="H-1级标题 部分"/>
    <w:basedOn w:val="2"/>
    <w:next w:val="41"/>
    <w:qFormat/>
    <w:uiPriority w:val="0"/>
    <w:pPr>
      <w:widowControl/>
      <w:spacing w:beforeLines="50" w:beforeAutospacing="0" w:afterLines="50" w:afterAutospacing="0"/>
      <w:textAlignment w:val="center"/>
    </w:pPr>
    <w:rPr>
      <w:rFonts w:ascii="Times New Roman" w:hAnsi="Times New Roman" w:eastAsia="黑体"/>
      <w:b w:val="0"/>
      <w:szCs w:val="21"/>
    </w:rPr>
  </w:style>
  <w:style w:type="paragraph" w:customStyle="1" w:styleId="41">
    <w:name w:val="H-2级标题 章"/>
    <w:basedOn w:val="3"/>
    <w:next w:val="42"/>
    <w:qFormat/>
    <w:uiPriority w:val="0"/>
    <w:pPr>
      <w:spacing w:beforeLines="50" w:beforeAutospacing="0" w:afterLines="50" w:afterAutospacing="0" w:line="600" w:lineRule="auto"/>
      <w:textAlignment w:val="center"/>
    </w:pPr>
    <w:rPr>
      <w:rFonts w:ascii="Times New Roman"/>
      <w:sz w:val="32"/>
    </w:rPr>
  </w:style>
  <w:style w:type="paragraph" w:customStyle="1" w:styleId="42">
    <w:name w:val="H-3级标题 节"/>
    <w:basedOn w:val="4"/>
    <w:next w:val="35"/>
    <w:qFormat/>
    <w:uiPriority w:val="0"/>
    <w:pPr>
      <w:spacing w:beforeLines="50" w:beforeAutospacing="0" w:afterLines="50" w:afterAutospacing="0" w:line="480" w:lineRule="auto"/>
      <w:textAlignment w:val="center"/>
    </w:pPr>
    <w:rPr>
      <w:sz w:val="30"/>
    </w:rPr>
  </w:style>
  <w:style w:type="paragraph" w:customStyle="1" w:styleId="43">
    <w:name w:val="W-考情分析"/>
    <w:basedOn w:val="42"/>
    <w:uiPriority w:val="0"/>
    <w:pPr>
      <w:outlineLvl w:val="9"/>
    </w:pPr>
    <w:rPr>
      <w:rFonts w:eastAsia="楷体_GB2312"/>
    </w:rPr>
  </w:style>
  <w:style w:type="paragraph" w:customStyle="1" w:styleId="44">
    <w:name w:val="W-？、题型说明"/>
    <w:next w:val="33"/>
    <w:uiPriority w:val="0"/>
    <w:pPr>
      <w:spacing w:beforeLines="100"/>
      <w:ind w:firstLine="200" w:firstLineChars="200"/>
      <w:jc w:val="both"/>
      <w:outlineLvl w:val="1"/>
    </w:pPr>
    <w:rPr>
      <w:rFonts w:ascii="Times New Roman" w:hAnsi="Times New Roman" w:eastAsia="宋体" w:cs="Times New Roman"/>
      <w:b/>
      <w:sz w:val="21"/>
      <w:lang w:val="en-US" w:eastAsia="zh-CN" w:bidi="ar-SA"/>
    </w:rPr>
  </w:style>
  <w:style w:type="paragraph" w:customStyle="1" w:styleId="45">
    <w:name w:val="W-？、题前说明"/>
    <w:basedOn w:val="44"/>
    <w:uiPriority w:val="0"/>
    <w:pPr>
      <w:outlineLvl w:val="9"/>
    </w:pPr>
  </w:style>
  <w:style w:type="paragraph" w:customStyle="1" w:styleId="46">
    <w:name w:val="W-共？题共分？钟"/>
    <w:basedOn w:val="3"/>
    <w:next w:val="44"/>
    <w:uiPriority w:val="0"/>
    <w:pPr>
      <w:spacing w:beforeLines="50" w:beforeAutospacing="0" w:afterLines="50" w:afterAutospacing="0"/>
      <w:outlineLvl w:val="9"/>
    </w:pPr>
    <w:rPr>
      <w:rFonts w:ascii="Times New Roman" w:eastAsia="宋体"/>
      <w:b/>
      <w:sz w:val="21"/>
    </w:rPr>
  </w:style>
  <w:style w:type="paragraph" w:customStyle="1" w:styleId="47">
    <w:name w:val="W-第？部分"/>
    <w:basedOn w:val="2"/>
    <w:next w:val="46"/>
    <w:uiPriority w:val="0"/>
    <w:pPr>
      <w:spacing w:beforeLines="100" w:beforeAutospacing="0" w:afterLines="100" w:afterAutospacing="0"/>
    </w:pPr>
    <w:rPr>
      <w:rFonts w:ascii="Times New Roman" w:hAnsi="Times New Roman"/>
      <w:sz w:val="28"/>
    </w:rPr>
  </w:style>
  <w:style w:type="paragraph" w:customStyle="1" w:styleId="48">
    <w:name w:val="W-考情分析正文"/>
    <w:basedOn w:val="33"/>
    <w:qFormat/>
    <w:uiPriority w:val="0"/>
    <w:rPr>
      <w:rFonts w:eastAsia="楷体_GB2312"/>
    </w:rPr>
  </w:style>
  <w:style w:type="paragraph" w:customStyle="1" w:styleId="49">
    <w:name w:val="H-7级标题 （1）"/>
    <w:basedOn w:val="33"/>
    <w:qFormat/>
    <w:uiPriority w:val="0"/>
    <w:pPr>
      <w:spacing w:line="300" w:lineRule="auto"/>
    </w:pPr>
  </w:style>
  <w:style w:type="character" w:customStyle="1" w:styleId="50">
    <w:name w:val="批注框文本 Char"/>
    <w:basedOn w:val="20"/>
    <w:link w:val="11"/>
    <w:semiHidden/>
    <w:qFormat/>
    <w:uiPriority w:val="0"/>
    <w:rPr>
      <w:kern w:val="2"/>
      <w:sz w:val="18"/>
      <w:szCs w:val="18"/>
    </w:rPr>
  </w:style>
  <w:style w:type="paragraph" w:customStyle="1" w:styleId="51">
    <w:name w:val="H-8级标题 ①"/>
    <w:basedOn w:val="49"/>
    <w:uiPriority w:val="0"/>
  </w:style>
  <w:style w:type="paragraph" w:customStyle="1" w:styleId="52">
    <w:name w:val="列出段落1"/>
    <w:basedOn w:val="1"/>
    <w:qFormat/>
    <w:uiPriority w:val="34"/>
    <w:pPr>
      <w:ind w:firstLine="420" w:firstLineChars="200"/>
    </w:pPr>
  </w:style>
  <w:style w:type="paragraph" w:customStyle="1" w:styleId="53">
    <w:name w:val="2014讲义一级标题"/>
    <w:basedOn w:val="1"/>
    <w:link w:val="55"/>
    <w:qFormat/>
    <w:uiPriority w:val="0"/>
    <w:pPr>
      <w:spacing w:beforeLines="50" w:afterLines="50" w:line="600" w:lineRule="auto"/>
      <w:jc w:val="center"/>
    </w:pPr>
    <w:rPr>
      <w:rFonts w:ascii="黑体" w:eastAsia="黑体"/>
      <w:sz w:val="44"/>
      <w:szCs w:val="44"/>
    </w:rPr>
  </w:style>
  <w:style w:type="paragraph" w:customStyle="1" w:styleId="54">
    <w:name w:val="2014讲义二级标题"/>
    <w:basedOn w:val="1"/>
    <w:link w:val="57"/>
    <w:qFormat/>
    <w:uiPriority w:val="0"/>
    <w:pPr>
      <w:spacing w:beforeLines="50" w:afterLines="50" w:line="600" w:lineRule="auto"/>
      <w:jc w:val="center"/>
    </w:pPr>
    <w:rPr>
      <w:rFonts w:ascii="黑体" w:eastAsia="黑体"/>
      <w:sz w:val="32"/>
      <w:szCs w:val="32"/>
    </w:rPr>
  </w:style>
  <w:style w:type="character" w:customStyle="1" w:styleId="55">
    <w:name w:val="2014讲义一级标题 Char"/>
    <w:basedOn w:val="20"/>
    <w:link w:val="53"/>
    <w:uiPriority w:val="0"/>
    <w:rPr>
      <w:rFonts w:ascii="黑体" w:eastAsia="黑体"/>
      <w:kern w:val="2"/>
      <w:sz w:val="44"/>
      <w:szCs w:val="44"/>
    </w:rPr>
  </w:style>
  <w:style w:type="paragraph" w:customStyle="1" w:styleId="56">
    <w:name w:val="2014讲义三级标题"/>
    <w:basedOn w:val="1"/>
    <w:link w:val="59"/>
    <w:qFormat/>
    <w:uiPriority w:val="0"/>
    <w:pPr>
      <w:spacing w:beforeLines="50" w:afterLines="50" w:line="480" w:lineRule="auto"/>
      <w:jc w:val="center"/>
    </w:pPr>
    <w:rPr>
      <w:rFonts w:ascii="黑体" w:eastAsia="黑体"/>
      <w:sz w:val="30"/>
      <w:szCs w:val="30"/>
    </w:rPr>
  </w:style>
  <w:style w:type="character" w:customStyle="1" w:styleId="57">
    <w:name w:val="2014讲义二级标题 Char"/>
    <w:basedOn w:val="20"/>
    <w:link w:val="54"/>
    <w:uiPriority w:val="0"/>
    <w:rPr>
      <w:rFonts w:ascii="黑体" w:eastAsia="黑体"/>
      <w:kern w:val="2"/>
      <w:sz w:val="32"/>
      <w:szCs w:val="32"/>
    </w:rPr>
  </w:style>
  <w:style w:type="paragraph" w:customStyle="1" w:styleId="58">
    <w:name w:val="2014讲义四级标题"/>
    <w:basedOn w:val="1"/>
    <w:link w:val="61"/>
    <w:qFormat/>
    <w:uiPriority w:val="0"/>
    <w:rPr>
      <w:rFonts w:ascii="黑体" w:eastAsia="黑体"/>
      <w:sz w:val="28"/>
      <w:szCs w:val="28"/>
    </w:rPr>
  </w:style>
  <w:style w:type="character" w:customStyle="1" w:styleId="59">
    <w:name w:val="2014讲义三级标题 Char"/>
    <w:basedOn w:val="20"/>
    <w:link w:val="56"/>
    <w:uiPriority w:val="0"/>
    <w:rPr>
      <w:rFonts w:ascii="黑体" w:eastAsia="黑体"/>
      <w:kern w:val="2"/>
      <w:sz w:val="30"/>
      <w:szCs w:val="30"/>
    </w:rPr>
  </w:style>
  <w:style w:type="paragraph" w:customStyle="1" w:styleId="60">
    <w:name w:val="2014讲义五级标题"/>
    <w:basedOn w:val="1"/>
    <w:link w:val="63"/>
    <w:qFormat/>
    <w:uiPriority w:val="0"/>
    <w:pPr>
      <w:ind w:firstLine="480" w:firstLineChars="200"/>
    </w:pPr>
    <w:rPr>
      <w:rFonts w:ascii="黑体" w:eastAsia="黑体"/>
      <w:sz w:val="24"/>
    </w:rPr>
  </w:style>
  <w:style w:type="character" w:customStyle="1" w:styleId="61">
    <w:name w:val="2014讲义四级标题 Char"/>
    <w:basedOn w:val="20"/>
    <w:link w:val="58"/>
    <w:uiPriority w:val="0"/>
    <w:rPr>
      <w:rFonts w:ascii="黑体" w:eastAsia="黑体"/>
      <w:kern w:val="2"/>
      <w:sz w:val="28"/>
      <w:szCs w:val="28"/>
    </w:rPr>
  </w:style>
  <w:style w:type="paragraph" w:customStyle="1" w:styleId="62">
    <w:name w:val="2014讲义六级标题"/>
    <w:basedOn w:val="1"/>
    <w:link w:val="65"/>
    <w:qFormat/>
    <w:uiPriority w:val="0"/>
    <w:pPr>
      <w:spacing w:line="300" w:lineRule="auto"/>
      <w:ind w:firstLine="420" w:firstLineChars="200"/>
    </w:pPr>
  </w:style>
  <w:style w:type="character" w:customStyle="1" w:styleId="63">
    <w:name w:val="2014讲义五级标题 Char"/>
    <w:basedOn w:val="20"/>
    <w:link w:val="60"/>
    <w:uiPriority w:val="0"/>
    <w:rPr>
      <w:rFonts w:ascii="黑体" w:eastAsia="黑体"/>
      <w:kern w:val="2"/>
      <w:sz w:val="24"/>
      <w:szCs w:val="24"/>
    </w:rPr>
  </w:style>
  <w:style w:type="paragraph" w:customStyle="1" w:styleId="64">
    <w:name w:val="2014讲义七级标题"/>
    <w:basedOn w:val="1"/>
    <w:link w:val="67"/>
    <w:qFormat/>
    <w:uiPriority w:val="0"/>
    <w:pPr>
      <w:spacing w:line="300" w:lineRule="auto"/>
      <w:ind w:firstLine="420" w:firstLineChars="200"/>
    </w:pPr>
  </w:style>
  <w:style w:type="character" w:customStyle="1" w:styleId="65">
    <w:name w:val="2014讲义六级标题 Char"/>
    <w:basedOn w:val="20"/>
    <w:link w:val="62"/>
    <w:qFormat/>
    <w:uiPriority w:val="0"/>
    <w:rPr>
      <w:kern w:val="2"/>
      <w:sz w:val="21"/>
      <w:szCs w:val="24"/>
    </w:rPr>
  </w:style>
  <w:style w:type="paragraph" w:customStyle="1" w:styleId="66">
    <w:name w:val="2014讲义八级标题"/>
    <w:basedOn w:val="1"/>
    <w:link w:val="69"/>
    <w:qFormat/>
    <w:uiPriority w:val="0"/>
    <w:pPr>
      <w:spacing w:line="300" w:lineRule="auto"/>
      <w:ind w:firstLine="420" w:firstLineChars="200"/>
    </w:pPr>
  </w:style>
  <w:style w:type="character" w:customStyle="1" w:styleId="67">
    <w:name w:val="2014讲义七级标题 Char"/>
    <w:basedOn w:val="20"/>
    <w:link w:val="64"/>
    <w:uiPriority w:val="0"/>
    <w:rPr>
      <w:kern w:val="2"/>
      <w:sz w:val="21"/>
      <w:szCs w:val="24"/>
    </w:rPr>
  </w:style>
  <w:style w:type="paragraph" w:customStyle="1" w:styleId="68">
    <w:name w:val="2014讲义正文"/>
    <w:basedOn w:val="1"/>
    <w:link w:val="71"/>
    <w:qFormat/>
    <w:uiPriority w:val="0"/>
    <w:pPr>
      <w:spacing w:line="300" w:lineRule="auto"/>
      <w:ind w:firstLine="420" w:firstLineChars="200"/>
    </w:pPr>
  </w:style>
  <w:style w:type="character" w:customStyle="1" w:styleId="69">
    <w:name w:val="2014讲义八级标题 Char"/>
    <w:basedOn w:val="20"/>
    <w:link w:val="66"/>
    <w:qFormat/>
    <w:uiPriority w:val="0"/>
    <w:rPr>
      <w:kern w:val="2"/>
      <w:sz w:val="21"/>
      <w:szCs w:val="24"/>
    </w:rPr>
  </w:style>
  <w:style w:type="paragraph" w:customStyle="1" w:styleId="70">
    <w:name w:val="TOC 标题1"/>
    <w:basedOn w:val="2"/>
    <w:next w:val="1"/>
    <w:unhideWhenUsed/>
    <w:qFormat/>
    <w:uiPriority w:val="39"/>
    <w:pPr>
      <w:keepNext/>
      <w:keepLines/>
      <w:widowControl/>
      <w:spacing w:before="480" w:beforeAutospacing="0" w:after="0" w:afterAutospacing="0" w:line="276" w:lineRule="auto"/>
      <w:jc w:val="left"/>
      <w:outlineLvl w:val="9"/>
    </w:pPr>
    <w:rPr>
      <w:rFonts w:asciiTheme="majorHAnsi" w:hAnsiTheme="majorHAnsi" w:eastAsiaTheme="majorEastAsia" w:cstheme="majorBidi"/>
      <w:bCs/>
      <w:color w:val="366091" w:themeColor="accent1" w:themeShade="BF"/>
      <w:kern w:val="0"/>
      <w:sz w:val="28"/>
      <w:szCs w:val="28"/>
    </w:rPr>
  </w:style>
  <w:style w:type="character" w:customStyle="1" w:styleId="71">
    <w:name w:val="2014讲义正文 Char"/>
    <w:basedOn w:val="20"/>
    <w:link w:val="68"/>
    <w:qFormat/>
    <w:uiPriority w:val="0"/>
    <w:rPr>
      <w:kern w:val="2"/>
      <w:sz w:val="21"/>
      <w:szCs w:val="24"/>
    </w:rPr>
  </w:style>
  <w:style w:type="paragraph" w:customStyle="1" w:styleId="72">
    <w:name w:val="列出段落4"/>
    <w:basedOn w:val="1"/>
    <w:uiPriority w:val="0"/>
    <w:pPr>
      <w:ind w:firstLine="420" w:firstLineChars="200"/>
    </w:pPr>
  </w:style>
  <w:style w:type="paragraph" w:customStyle="1" w:styleId="73">
    <w:name w:val="2014讲义表题"/>
    <w:basedOn w:val="1"/>
    <w:link w:val="75"/>
    <w:qFormat/>
    <w:uiPriority w:val="0"/>
    <w:pPr>
      <w:adjustRightInd w:val="0"/>
      <w:snapToGrid w:val="0"/>
      <w:spacing w:line="336" w:lineRule="auto"/>
      <w:jc w:val="center"/>
    </w:pPr>
    <w:rPr>
      <w:rFonts w:asciiTheme="minorEastAsia" w:hAnsiTheme="minorEastAsia" w:eastAsiaTheme="minorEastAsia"/>
      <w:sz w:val="18"/>
      <w:szCs w:val="18"/>
    </w:rPr>
  </w:style>
  <w:style w:type="paragraph" w:customStyle="1" w:styleId="74">
    <w:name w:val="2014讲义图题"/>
    <w:basedOn w:val="68"/>
    <w:link w:val="76"/>
    <w:qFormat/>
    <w:uiPriority w:val="0"/>
    <w:pPr>
      <w:ind w:firstLine="360"/>
      <w:jc w:val="center"/>
    </w:pPr>
    <w:rPr>
      <w:sz w:val="18"/>
      <w:szCs w:val="18"/>
    </w:rPr>
  </w:style>
  <w:style w:type="character" w:customStyle="1" w:styleId="75">
    <w:name w:val="2014讲义表题 Char"/>
    <w:basedOn w:val="20"/>
    <w:link w:val="73"/>
    <w:uiPriority w:val="0"/>
    <w:rPr>
      <w:rFonts w:asciiTheme="minorEastAsia" w:hAnsiTheme="minorEastAsia" w:eastAsiaTheme="minorEastAsia"/>
      <w:kern w:val="2"/>
      <w:sz w:val="18"/>
      <w:szCs w:val="18"/>
    </w:rPr>
  </w:style>
  <w:style w:type="character" w:customStyle="1" w:styleId="76">
    <w:name w:val="2014讲义图题 Char"/>
    <w:basedOn w:val="71"/>
    <w:link w:val="74"/>
    <w:qFormat/>
    <w:uiPriority w:val="0"/>
    <w:rPr>
      <w:kern w:val="2"/>
      <w:sz w:val="18"/>
      <w:szCs w:val="18"/>
    </w:rPr>
  </w:style>
  <w:style w:type="paragraph" w:customStyle="1" w:styleId="77">
    <w:name w:val="H-题目题干"/>
    <w:basedOn w:val="1"/>
    <w:qFormat/>
    <w:uiPriority w:val="0"/>
    <w:pPr>
      <w:widowControl/>
      <w:ind w:left="250" w:hanging="250" w:hangingChars="250"/>
    </w:pPr>
    <w:rPr>
      <w:rFonts w:eastAsia="仿宋_GB2312"/>
      <w:kern w:val="0"/>
      <w:szCs w:val="20"/>
    </w:rPr>
  </w:style>
  <w:style w:type="paragraph" w:customStyle="1" w:styleId="78">
    <w:name w:val="H-题目提问方式、选项"/>
    <w:basedOn w:val="1"/>
    <w:qFormat/>
    <w:uiPriority w:val="0"/>
    <w:pPr>
      <w:widowControl/>
      <w:ind w:left="350" w:leftChars="250" w:hanging="100" w:hangingChars="100"/>
    </w:pPr>
    <w:rPr>
      <w:rFonts w:eastAsia="仿宋_GB2312"/>
      <w:kern w:val="0"/>
      <w:szCs w:val="20"/>
    </w:rPr>
  </w:style>
  <w:style w:type="character" w:customStyle="1" w:styleId="79">
    <w:name w:val="标题 1 Char"/>
    <w:basedOn w:val="20"/>
    <w:link w:val="2"/>
    <w:qFormat/>
    <w:uiPriority w:val="0"/>
    <w:rPr>
      <w:rFonts w:ascii="宋体" w:hAnsi="宋体"/>
      <w:b/>
      <w:kern w:val="2"/>
      <w:sz w:val="44"/>
      <w:szCs w:val="44"/>
    </w:rPr>
  </w:style>
  <w:style w:type="character" w:customStyle="1" w:styleId="80">
    <w:name w:val="标题 2 Char"/>
    <w:basedOn w:val="20"/>
    <w:link w:val="3"/>
    <w:qFormat/>
    <w:uiPriority w:val="0"/>
    <w:rPr>
      <w:rFonts w:ascii="黑体" w:eastAsia="黑体"/>
      <w:kern w:val="2"/>
      <w:sz w:val="36"/>
      <w:szCs w:val="36"/>
    </w:rPr>
  </w:style>
  <w:style w:type="character" w:customStyle="1" w:styleId="81">
    <w:name w:val="标题 3 Char"/>
    <w:basedOn w:val="20"/>
    <w:link w:val="4"/>
    <w:qFormat/>
    <w:uiPriority w:val="0"/>
    <w:rPr>
      <w:rFonts w:eastAsia="黑体"/>
      <w:bCs/>
      <w:kern w:val="2"/>
      <w:sz w:val="32"/>
      <w:szCs w:val="32"/>
    </w:rPr>
  </w:style>
  <w:style w:type="character" w:customStyle="1" w:styleId="82">
    <w:name w:val="标题 4 Char"/>
    <w:basedOn w:val="20"/>
    <w:link w:val="5"/>
    <w:qFormat/>
    <w:uiPriority w:val="0"/>
    <w:rPr>
      <w:rFonts w:ascii="Arial" w:hAnsi="Arial" w:eastAsia="黑体"/>
      <w:b/>
      <w:bCs/>
      <w:kern w:val="2"/>
      <w:sz w:val="28"/>
      <w:szCs w:val="28"/>
    </w:rPr>
  </w:style>
  <w:style w:type="character" w:customStyle="1" w:styleId="83">
    <w:name w:val="标题 5 Char"/>
    <w:basedOn w:val="20"/>
    <w:link w:val="6"/>
    <w:qFormat/>
    <w:uiPriority w:val="0"/>
    <w:rPr>
      <w:b/>
      <w:bCs/>
      <w:kern w:val="2"/>
      <w:sz w:val="28"/>
      <w:szCs w:val="28"/>
    </w:rPr>
  </w:style>
  <w:style w:type="character" w:customStyle="1" w:styleId="84">
    <w:name w:val="标题 6 Char"/>
    <w:basedOn w:val="20"/>
    <w:link w:val="7"/>
    <w:qFormat/>
    <w:uiPriority w:val="0"/>
    <w:rPr>
      <w:rFonts w:ascii="Arial" w:hAnsi="Arial" w:eastAsia="黑体"/>
      <w:b/>
      <w:bCs/>
      <w:kern w:val="2"/>
      <w:sz w:val="24"/>
      <w:szCs w:val="24"/>
    </w:rPr>
  </w:style>
  <w:style w:type="character" w:customStyle="1" w:styleId="85">
    <w:name w:val="页眉 Char1"/>
    <w:basedOn w:val="20"/>
    <w:semiHidden/>
    <w:qFormat/>
    <w:uiPriority w:val="99"/>
    <w:rPr>
      <w:kern w:val="2"/>
      <w:sz w:val="18"/>
      <w:szCs w:val="18"/>
    </w:rPr>
  </w:style>
  <w:style w:type="character" w:customStyle="1" w:styleId="86">
    <w:name w:val="页脚 Char1"/>
    <w:basedOn w:val="20"/>
    <w:semiHidden/>
    <w:qFormat/>
    <w:uiPriority w:val="99"/>
    <w:rPr>
      <w:kern w:val="2"/>
      <w:sz w:val="18"/>
      <w:szCs w:val="18"/>
    </w:rPr>
  </w:style>
  <w:style w:type="paragraph" w:customStyle="1" w:styleId="87">
    <w:name w:val="S-请开始答题、题目、选项"/>
    <w:link w:val="88"/>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88">
    <w:name w:val="S-请开始答题、题目、选项 Char"/>
    <w:basedOn w:val="20"/>
    <w:link w:val="87"/>
    <w:qFormat/>
    <w:locked/>
    <w:uiPriority w:val="0"/>
    <w:rPr>
      <w:sz w:val="21"/>
    </w:rPr>
  </w:style>
  <w:style w:type="paragraph" w:customStyle="1" w:styleId="89">
    <w:name w:val="S-讲义6级1、"/>
    <w:basedOn w:val="7"/>
    <w:next w:val="1"/>
    <w:link w:val="90"/>
    <w:qFormat/>
    <w:uiPriority w:val="0"/>
    <w:pPr>
      <w:spacing w:before="40" w:after="40" w:line="240" w:lineRule="auto"/>
      <w:ind w:firstLine="200" w:firstLineChars="200"/>
    </w:pPr>
    <w:rPr>
      <w:rFonts w:ascii="Times New Roman" w:hAnsi="Times New Roman" w:eastAsia="宋体"/>
      <w:sz w:val="21"/>
    </w:rPr>
  </w:style>
  <w:style w:type="character" w:customStyle="1" w:styleId="90">
    <w:name w:val="S-讲义6级1、 Char"/>
    <w:link w:val="89"/>
    <w:qFormat/>
    <w:locked/>
    <w:uiPriority w:val="0"/>
    <w:rPr>
      <w:b/>
      <w:bCs/>
      <w:kern w:val="2"/>
      <w:sz w:val="21"/>
      <w:szCs w:val="24"/>
    </w:rPr>
  </w:style>
  <w:style w:type="character" w:customStyle="1" w:styleId="91">
    <w:name w:val="W-请开始答题、题目、选项[858D7CFB-ED40-4347-BF05-701D383B685F]"/>
    <w:qFormat/>
    <w:uiPriority w:val="0"/>
    <w:rPr>
      <w:sz w:val="21"/>
    </w:rPr>
  </w:style>
  <w:style w:type="paragraph" w:customStyle="1" w:styleId="92">
    <w:name w:val="讲义题目、选项"/>
    <w:next w:val="1"/>
    <w:link w:val="93"/>
    <w:qFormat/>
    <w:uiPriority w:val="0"/>
    <w:pPr>
      <w:ind w:firstLine="420" w:firstLineChars="200"/>
      <w:jc w:val="both"/>
    </w:pPr>
    <w:rPr>
      <w:rFonts w:ascii="Times New Roman" w:hAnsi="Times New Roman" w:eastAsia="宋体" w:cs="Times New Roman"/>
      <w:sz w:val="21"/>
      <w:lang w:val="en-US" w:eastAsia="zh-CN" w:bidi="ar-SA"/>
    </w:rPr>
  </w:style>
  <w:style w:type="character" w:customStyle="1" w:styleId="93">
    <w:name w:val="讲义题目、选项 Char Char"/>
    <w:link w:val="92"/>
    <w:qFormat/>
    <w:uiPriority w:val="0"/>
    <w:rPr>
      <w:sz w:val="21"/>
    </w:rPr>
  </w:style>
  <w:style w:type="paragraph" w:customStyle="1" w:styleId="94">
    <w:name w:val="S-讲义5级（一）"/>
    <w:basedOn w:val="6"/>
    <w:next w:val="1"/>
    <w:link w:val="98"/>
    <w:qFormat/>
    <w:uiPriority w:val="0"/>
    <w:pPr>
      <w:spacing w:before="80" w:after="80" w:line="240" w:lineRule="auto"/>
      <w:ind w:firstLine="176" w:firstLineChars="176"/>
    </w:pPr>
    <w:rPr>
      <w:sz w:val="24"/>
    </w:rPr>
  </w:style>
  <w:style w:type="paragraph" w:customStyle="1" w:styleId="95">
    <w:name w:val="S-真题回顾的题或补充知识点正文"/>
    <w:basedOn w:val="1"/>
    <w:next w:val="1"/>
    <w:qFormat/>
    <w:uiPriority w:val="0"/>
    <w:pPr>
      <w:widowControl/>
      <w:ind w:firstLine="200" w:firstLineChars="200"/>
    </w:pPr>
    <w:rPr>
      <w:rFonts w:ascii="楷体_GB2312" w:eastAsia="楷体_GB2312"/>
      <w:kern w:val="0"/>
      <w:szCs w:val="20"/>
    </w:rPr>
  </w:style>
  <w:style w:type="paragraph" w:customStyle="1" w:styleId="96">
    <w:name w:val="S-讲义4级一、"/>
    <w:basedOn w:val="5"/>
    <w:next w:val="94"/>
    <w:link w:val="103"/>
    <w:qFormat/>
    <w:uiPriority w:val="0"/>
    <w:pPr>
      <w:spacing w:before="120" w:after="120" w:line="240" w:lineRule="auto"/>
      <w:ind w:firstLine="151" w:firstLineChars="151"/>
    </w:pPr>
    <w:rPr>
      <w:rFonts w:ascii="Times New Roman" w:hAnsi="Times New Roman" w:eastAsia="宋体"/>
    </w:rPr>
  </w:style>
  <w:style w:type="paragraph" w:customStyle="1" w:styleId="97">
    <w:name w:val="S-真题回顾"/>
    <w:next w:val="1"/>
    <w:qFormat/>
    <w:uiPriority w:val="0"/>
    <w:pPr>
      <w:ind w:firstLine="200" w:firstLineChars="200"/>
      <w:jc w:val="both"/>
    </w:pPr>
    <w:rPr>
      <w:rFonts w:ascii="Times New Roman" w:hAnsi="Times New Roman" w:eastAsia="楷体_GB2312" w:cs="Times New Roman"/>
      <w:b/>
      <w:sz w:val="21"/>
      <w:lang w:val="en-US" w:eastAsia="zh-CN" w:bidi="ar-SA"/>
    </w:rPr>
  </w:style>
  <w:style w:type="character" w:customStyle="1" w:styleId="98">
    <w:name w:val="S-讲义5级（一） Char"/>
    <w:basedOn w:val="20"/>
    <w:link w:val="94"/>
    <w:qFormat/>
    <w:uiPriority w:val="0"/>
    <w:rPr>
      <w:b/>
      <w:bCs/>
      <w:kern w:val="2"/>
      <w:sz w:val="24"/>
      <w:szCs w:val="28"/>
    </w:rPr>
  </w:style>
  <w:style w:type="paragraph" w:customStyle="1" w:styleId="99">
    <w:name w:val="S-讲义3级节"/>
    <w:basedOn w:val="4"/>
    <w:next w:val="96"/>
    <w:qFormat/>
    <w:uiPriority w:val="0"/>
    <w:pPr>
      <w:spacing w:before="160" w:beforeAutospacing="0" w:after="160" w:afterAutospacing="0"/>
    </w:pPr>
    <w:rPr>
      <w:b/>
    </w:rPr>
  </w:style>
  <w:style w:type="character" w:customStyle="1" w:styleId="100">
    <w:name w:val="批注文字 Char"/>
    <w:basedOn w:val="20"/>
    <w:link w:val="9"/>
    <w:semiHidden/>
    <w:qFormat/>
    <w:uiPriority w:val="99"/>
    <w:rPr>
      <w:kern w:val="2"/>
      <w:sz w:val="21"/>
      <w:szCs w:val="24"/>
    </w:rPr>
  </w:style>
  <w:style w:type="character" w:customStyle="1" w:styleId="101">
    <w:name w:val="批注主题 Char"/>
    <w:basedOn w:val="100"/>
    <w:link w:val="17"/>
    <w:semiHidden/>
    <w:qFormat/>
    <w:uiPriority w:val="99"/>
    <w:rPr>
      <w:b/>
      <w:bCs/>
      <w:kern w:val="2"/>
      <w:sz w:val="21"/>
      <w:szCs w:val="24"/>
    </w:rPr>
  </w:style>
  <w:style w:type="paragraph" w:customStyle="1" w:styleId="102">
    <w:name w:val="07讲义正文：五号宋体常规，两端对齐，首行缩进2个字符。段前段后无间距。"/>
    <w:basedOn w:val="1"/>
    <w:qFormat/>
    <w:uiPriority w:val="0"/>
    <w:pPr>
      <w:widowControl/>
      <w:ind w:firstLine="200" w:firstLineChars="200"/>
    </w:pPr>
    <w:rPr>
      <w:rFonts w:ascii="宋体" w:hAnsi="宋体"/>
      <w:kern w:val="0"/>
      <w:szCs w:val="21"/>
    </w:rPr>
  </w:style>
  <w:style w:type="character" w:customStyle="1" w:styleId="103">
    <w:name w:val="S-讲义4级一、 Char"/>
    <w:basedOn w:val="20"/>
    <w:link w:val="96"/>
    <w:qFormat/>
    <w:uiPriority w:val="0"/>
    <w:rPr>
      <w:b/>
      <w:bCs/>
      <w:kern w:val="2"/>
      <w:sz w:val="28"/>
      <w:szCs w:val="28"/>
    </w:rPr>
  </w:style>
  <w:style w:type="paragraph" w:customStyle="1" w:styleId="104">
    <w:name w:val="S-能力提升"/>
    <w:next w:val="87"/>
    <w:qFormat/>
    <w:uiPriority w:val="0"/>
    <w:pPr>
      <w:spacing w:before="240" w:after="240"/>
      <w:jc w:val="center"/>
    </w:pPr>
    <w:rPr>
      <w:rFonts w:ascii="Times New Roman" w:hAnsi="Times New Roman" w:eastAsia="宋体" w:cs="Times New Roman"/>
      <w:b/>
      <w:bCs/>
      <w:kern w:val="2"/>
      <w:sz w:val="28"/>
      <w:szCs w:val="32"/>
      <w:lang w:val="en-US" w:eastAsia="zh-CN" w:bidi="ar-SA"/>
    </w:rPr>
  </w:style>
  <w:style w:type="paragraph" w:customStyle="1" w:styleId="105">
    <w:name w:val="S-讲义1级部分"/>
    <w:basedOn w:val="2"/>
    <w:next w:val="106"/>
    <w:qFormat/>
    <w:uiPriority w:val="0"/>
    <w:pPr>
      <w:spacing w:before="240" w:beforeAutospacing="0" w:after="240" w:afterAutospacing="0"/>
    </w:pPr>
    <w:rPr>
      <w:rFonts w:ascii="Times New Roman" w:hAnsi="Times New Roman"/>
      <w:szCs w:val="21"/>
    </w:rPr>
  </w:style>
  <w:style w:type="paragraph" w:customStyle="1" w:styleId="106">
    <w:name w:val="S-讲义2级章"/>
    <w:basedOn w:val="3"/>
    <w:next w:val="99"/>
    <w:qFormat/>
    <w:uiPriority w:val="0"/>
    <w:pPr>
      <w:spacing w:before="200" w:beforeAutospacing="0" w:after="200" w:afterAutospacing="0"/>
    </w:pPr>
    <w:rPr>
      <w:rFonts w:ascii="Times New Roman"/>
      <w:b/>
    </w:rPr>
  </w:style>
  <w:style w:type="paragraph" w:customStyle="1" w:styleId="107">
    <w:name w:val="S-第？部分(用于法律法规)"/>
    <w:basedOn w:val="2"/>
    <w:next w:val="95"/>
    <w:qFormat/>
    <w:uiPriority w:val="0"/>
    <w:pPr>
      <w:spacing w:beforeLines="50" w:beforeAutospacing="0" w:afterLines="50" w:afterAutospacing="0"/>
    </w:pPr>
    <w:rPr>
      <w:rFonts w:ascii="Times New Roman" w:hAnsi="Times New Roman"/>
      <w:sz w:val="28"/>
    </w:rPr>
  </w:style>
  <w:style w:type="paragraph" w:customStyle="1" w:styleId="108">
    <w:name w:val="S-真题回顾或补充知识点"/>
    <w:next w:val="95"/>
    <w:qFormat/>
    <w:uiPriority w:val="0"/>
    <w:pPr>
      <w:ind w:firstLine="200" w:firstLineChars="200"/>
      <w:jc w:val="both"/>
    </w:pPr>
    <w:rPr>
      <w:rFonts w:ascii="Times New Roman" w:hAnsi="Times New Roman" w:eastAsia="楷体_GB2312" w:cs="Times New Roman"/>
      <w:b/>
      <w:sz w:val="21"/>
      <w:lang w:val="en-US" w:eastAsia="zh-CN" w:bidi="ar-SA"/>
    </w:rPr>
  </w:style>
  <w:style w:type="paragraph" w:customStyle="1" w:styleId="109">
    <w:name w:val="S-讲义答案和解析"/>
    <w:next w:val="1"/>
    <w:qFormat/>
    <w:uiPriority w:val="0"/>
    <w:pPr>
      <w:ind w:firstLine="420" w:firstLineChars="200"/>
      <w:jc w:val="both"/>
    </w:pPr>
    <w:rPr>
      <w:rFonts w:ascii="Times New Roman" w:hAnsi="Times New Roman" w:eastAsia="宋体" w:cs="Times New Roman"/>
      <w:color w:val="FF0000"/>
      <w:sz w:val="21"/>
      <w:szCs w:val="21"/>
      <w:lang w:val="en-US" w:eastAsia="zh-CN" w:bidi="ar-SA"/>
    </w:rPr>
  </w:style>
  <w:style w:type="character" w:customStyle="1" w:styleId="110">
    <w:name w:val="批注文字 Char1"/>
    <w:basedOn w:val="20"/>
    <w:semiHidden/>
    <w:qFormat/>
    <w:uiPriority w:val="99"/>
    <w:rPr>
      <w:kern w:val="2"/>
      <w:sz w:val="21"/>
      <w:szCs w:val="24"/>
    </w:rPr>
  </w:style>
  <w:style w:type="character" w:customStyle="1" w:styleId="111">
    <w:name w:val="纯文本 Char1"/>
    <w:basedOn w:val="20"/>
    <w:semiHidden/>
    <w:qFormat/>
    <w:uiPriority w:val="99"/>
    <w:rPr>
      <w:rFonts w:ascii="宋体" w:hAnsi="Courier New" w:cs="Courier New"/>
      <w:kern w:val="2"/>
      <w:sz w:val="21"/>
      <w:szCs w:val="21"/>
    </w:rPr>
  </w:style>
  <w:style w:type="character" w:customStyle="1" w:styleId="112">
    <w:name w:val="脚注文本 Char1"/>
    <w:basedOn w:val="20"/>
    <w:semiHidden/>
    <w:qFormat/>
    <w:uiPriority w:val="99"/>
    <w:rPr>
      <w:kern w:val="2"/>
      <w:sz w:val="18"/>
      <w:szCs w:val="18"/>
    </w:rPr>
  </w:style>
  <w:style w:type="character" w:customStyle="1" w:styleId="113">
    <w:name w:val="正文文本 Char1"/>
    <w:basedOn w:val="20"/>
    <w:semiHidden/>
    <w:uiPriority w:val="99"/>
    <w:rPr>
      <w:kern w:val="2"/>
      <w:sz w:val="21"/>
      <w:szCs w:val="24"/>
    </w:rPr>
  </w:style>
  <w:style w:type="character" w:customStyle="1" w:styleId="114">
    <w:name w:val="文档结构图 Char1"/>
    <w:basedOn w:val="20"/>
    <w:semiHidden/>
    <w:uiPriority w:val="99"/>
    <w:rPr>
      <w:rFonts w:ascii="宋体"/>
      <w:kern w:val="2"/>
      <w:sz w:val="18"/>
      <w:szCs w:val="18"/>
    </w:rPr>
  </w:style>
  <w:style w:type="character" w:customStyle="1" w:styleId="115">
    <w:name w:val="批注框文本 Char1"/>
    <w:basedOn w:val="20"/>
    <w:semiHidden/>
    <w:uiPriority w:val="99"/>
    <w:rPr>
      <w:kern w:val="2"/>
      <w:sz w:val="18"/>
      <w:szCs w:val="18"/>
    </w:rPr>
  </w:style>
  <w:style w:type="character" w:customStyle="1" w:styleId="116">
    <w:name w:val="S-请开始答题、题目、选项 Char Char"/>
    <w:basedOn w:val="20"/>
    <w:locked/>
    <w:uiPriority w:val="0"/>
    <w:rPr>
      <w:sz w:val="21"/>
      <w:lang w:val="en-US" w:eastAsia="zh-CN" w:bidi="ar-SA"/>
    </w:rPr>
  </w:style>
  <w:style w:type="paragraph" w:customStyle="1" w:styleId="117">
    <w:name w:val="2014讲义 正文"/>
    <w:basedOn w:val="1"/>
    <w:link w:val="118"/>
    <w:qFormat/>
    <w:uiPriority w:val="0"/>
    <w:pPr>
      <w:spacing w:line="300" w:lineRule="auto"/>
      <w:ind w:firstLine="420" w:firstLineChars="200"/>
    </w:pPr>
  </w:style>
  <w:style w:type="character" w:customStyle="1" w:styleId="118">
    <w:name w:val="2014讲义 正文 Char"/>
    <w:basedOn w:val="20"/>
    <w:link w:val="117"/>
    <w:uiPriority w:val="0"/>
    <w:rPr>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B7E8B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8"/>
    <customShpInfo spid="_x0000_s2070"/>
    <customShpInfo spid="_x0000_s206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22D1E6-D3EE-4FD4-A39E-7E615E76AFFA}">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Company>中公教育</Company>
  <Pages>7</Pages>
  <Words>879</Words>
  <Characters>5012</Characters>
  <Lines>41</Lines>
  <Paragraphs>11</Paragraphs>
  <TotalTime>0</TotalTime>
  <ScaleCrop>false</ScaleCrop>
  <LinksUpToDate>false</LinksUpToDate>
  <CharactersWithSpaces>5880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2014-05-20T01:34:00Z</dcterms:created>
  <dc:creator>Sky123.Org</dc:creator>
  <cp:lastModifiedBy>       乔巴</cp:lastModifiedBy>
  <cp:lastPrinted>2016-06-02T10:05:00Z</cp:lastPrinted>
  <dcterms:modified xsi:type="dcterms:W3CDTF">2019-04-13T10:37:04Z</dcterms:modified>
  <dc:title>一 根据所给图表，回答下列问题。</dc:title>
  <cp:revision>270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