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Default="007C5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最早由</w:t>
      </w:r>
      <w:r w:rsidRPr="007C5CD3">
        <w:t>Roy T. Fielding</w:t>
      </w:r>
      <w:r>
        <w:rPr>
          <w:rFonts w:hint="eastAsia"/>
        </w:rPr>
        <w:t>于</w:t>
      </w:r>
      <w:r>
        <w:rPr>
          <w:rFonts w:hint="eastAsia"/>
        </w:rPr>
        <w:t>2000</w:t>
      </w:r>
      <w:r w:rsidR="00B35BD8">
        <w:rPr>
          <w:rFonts w:hint="eastAsia"/>
        </w:rPr>
        <w:t>年在其博士论文中提出，全名是</w:t>
      </w:r>
      <w:r w:rsidR="00B35BD8" w:rsidRPr="00B35BD8">
        <w:t>R</w:t>
      </w:r>
      <w:r w:rsidR="00B35BD8">
        <w:rPr>
          <w:rFonts w:hint="eastAsia"/>
        </w:rPr>
        <w:t>E</w:t>
      </w:r>
      <w:r w:rsidR="00B35BD8" w:rsidRPr="00B35BD8">
        <w:t>presentational State Transfer</w:t>
      </w:r>
      <w:r w:rsidR="002C4EC3">
        <w:rPr>
          <w:rFonts w:hint="eastAsia"/>
        </w:rPr>
        <w:t>(</w:t>
      </w:r>
      <w:r w:rsidR="002C4EC3">
        <w:rPr>
          <w:rFonts w:hint="eastAsia"/>
        </w:rPr>
        <w:t>表述性状态转移</w:t>
      </w:r>
      <w:r w:rsidR="002C4EC3">
        <w:rPr>
          <w:rFonts w:hint="eastAsia"/>
        </w:rPr>
        <w:t>)</w:t>
      </w:r>
      <w:r w:rsidR="002F57B4">
        <w:rPr>
          <w:rFonts w:hint="eastAsia"/>
        </w:rPr>
        <w:t>。</w:t>
      </w:r>
    </w:p>
    <w:p w:rsidR="00C458C8" w:rsidRDefault="00C458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架构约束：</w:t>
      </w:r>
    </w:p>
    <w:p w:rsidR="00C458C8" w:rsidRDefault="00C458C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、客户</w:t>
      </w:r>
      <w:r>
        <w:rPr>
          <w:rFonts w:hint="eastAsia"/>
        </w:rPr>
        <w:t>-</w:t>
      </w:r>
      <w:r>
        <w:rPr>
          <w:rFonts w:hint="eastAsia"/>
        </w:rPr>
        <w:t>服务端</w:t>
      </w:r>
      <w:r>
        <w:rPr>
          <w:rFonts w:hint="eastAsia"/>
        </w:rPr>
        <w:t xml:space="preserve">(client-Server) </w:t>
      </w: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响应模式</w:t>
      </w:r>
    </w:p>
    <w:p w:rsidR="00C458C8" w:rsidRDefault="00C458C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、无状态</w:t>
      </w:r>
      <w:r>
        <w:rPr>
          <w:rFonts w:hint="eastAsia"/>
        </w:rPr>
        <w:t>(</w:t>
      </w:r>
      <w:r>
        <w:rPr>
          <w:rFonts w:hint="eastAsia"/>
        </w:rPr>
        <w:t>Stateless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通信的会话状态应该全部由客户端维护</w:t>
      </w:r>
    </w:p>
    <w:p w:rsidR="000039BC" w:rsidRDefault="000039BC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、缓存</w:t>
      </w:r>
      <w:r>
        <w:rPr>
          <w:rFonts w:hint="eastAsia"/>
        </w:rPr>
        <w:t>(</w:t>
      </w:r>
      <w:r>
        <w:rPr>
          <w:rFonts w:hint="eastAsia"/>
        </w:rPr>
        <w:t>Cache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 w:rsidR="00A00711">
        <w:rPr>
          <w:rFonts w:hint="eastAsia"/>
        </w:rPr>
        <w:t>响应内容可以在通信链的某处被缓存，以改善网络效率</w:t>
      </w:r>
    </w:p>
    <w:p w:rsidR="00407551" w:rsidRDefault="00407551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、统一接口</w:t>
      </w:r>
      <w:r>
        <w:rPr>
          <w:rFonts w:hint="eastAsia"/>
        </w:rPr>
        <w:t xml:space="preserve">(Uniform Interface) </w:t>
      </w:r>
      <w:r>
        <w:rPr>
          <w:rFonts w:hint="eastAsia"/>
        </w:rPr>
        <w:t>通信链的组件之间通过统一的接口相互通信，以提高交互的可见性</w:t>
      </w:r>
    </w:p>
    <w:p w:rsidR="00407551" w:rsidRDefault="00407551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 w:rsidR="008925BB">
        <w:rPr>
          <w:rFonts w:hint="eastAsia"/>
        </w:rPr>
        <w:t>分层系统</w:t>
      </w:r>
      <w:r w:rsidR="008925BB">
        <w:rPr>
          <w:rFonts w:hint="eastAsia"/>
        </w:rPr>
        <w:t>(</w:t>
      </w:r>
      <w:r w:rsidR="008925BB">
        <w:rPr>
          <w:rFonts w:hint="eastAsia"/>
        </w:rPr>
        <w:t>Layered System</w:t>
      </w:r>
      <w:r w:rsidR="008925BB">
        <w:rPr>
          <w:rFonts w:hint="eastAsia"/>
        </w:rPr>
        <w:t>)</w:t>
      </w:r>
      <w:r w:rsidR="008925BB">
        <w:rPr>
          <w:rFonts w:hint="eastAsia"/>
        </w:rPr>
        <w:t xml:space="preserve"> </w:t>
      </w:r>
      <w:r w:rsidR="00A67ACC" w:rsidRPr="00A67ACC">
        <w:rPr>
          <w:rFonts w:hint="eastAsia"/>
        </w:rPr>
        <w:t>通过限制组件的行为（即，每个组件只能“看到”与其交互的紧邻层），将架构分解为若干等级的层。</w:t>
      </w:r>
    </w:p>
    <w:p w:rsidR="00A67ACC" w:rsidRDefault="00A67ACC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 w:rsidRPr="00A67ACC">
        <w:rPr>
          <w:rFonts w:hint="eastAsia"/>
        </w:rPr>
        <w:t>按需代码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(Code-On-Demand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可选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) </w:t>
      </w:r>
      <w:r w:rsidRPr="00A67ACC">
        <w:rPr>
          <w:rFonts w:ascii="Arial" w:hAnsi="Arial" w:cs="Arial" w:hint="eastAsia"/>
          <w:color w:val="000000"/>
          <w:szCs w:val="21"/>
          <w:shd w:val="clear" w:color="auto" w:fill="FFFFFF"/>
        </w:rPr>
        <w:t>支持通过下载并执行一些代码（例如</w:t>
      </w:r>
      <w:r w:rsidRPr="00A67ACC">
        <w:rPr>
          <w:rFonts w:ascii="Arial" w:hAnsi="Arial" w:cs="Arial" w:hint="eastAsia"/>
          <w:color w:val="000000"/>
          <w:szCs w:val="21"/>
          <w:shd w:val="clear" w:color="auto" w:fill="FFFFFF"/>
        </w:rPr>
        <w:t>Java Applet</w:t>
      </w:r>
      <w:r w:rsidRPr="00A67ACC"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 w:rsidRPr="00A67ACC">
        <w:rPr>
          <w:rFonts w:ascii="Arial" w:hAnsi="Arial" w:cs="Arial" w:hint="eastAsia"/>
          <w:color w:val="000000"/>
          <w:szCs w:val="21"/>
          <w:shd w:val="clear" w:color="auto" w:fill="FFFFFF"/>
        </w:rPr>
        <w:t>Flash</w:t>
      </w:r>
      <w:r w:rsidRPr="00A67ACC">
        <w:rPr>
          <w:rFonts w:ascii="Arial" w:hAnsi="Arial" w:cs="Arial" w:hint="eastAsia"/>
          <w:color w:val="000000"/>
          <w:szCs w:val="21"/>
          <w:shd w:val="clear" w:color="auto" w:fill="FFFFFF"/>
        </w:rPr>
        <w:t>或</w:t>
      </w:r>
      <w:r w:rsidRPr="00A67ACC">
        <w:rPr>
          <w:rFonts w:ascii="Arial" w:hAnsi="Arial" w:cs="Arial" w:hint="eastAsia"/>
          <w:color w:val="000000"/>
          <w:szCs w:val="21"/>
          <w:shd w:val="clear" w:color="auto" w:fill="FFFFFF"/>
        </w:rPr>
        <w:t>JavaScript</w:t>
      </w:r>
      <w:r w:rsidRPr="00A67ACC">
        <w:rPr>
          <w:rFonts w:ascii="Arial" w:hAnsi="Arial" w:cs="Arial" w:hint="eastAsia"/>
          <w:color w:val="000000"/>
          <w:szCs w:val="21"/>
          <w:shd w:val="clear" w:color="auto" w:fill="FFFFFF"/>
        </w:rPr>
        <w:t>），对客户端的功能进行扩展。</w:t>
      </w:r>
    </w:p>
    <w:p w:rsidR="00A73762" w:rsidRDefault="00A7376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A73762" w:rsidRDefault="00A7376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关键字：</w:t>
      </w:r>
    </w:p>
    <w:p w:rsidR="00A73762" w:rsidRDefault="00A73762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资源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(Resource) </w:t>
      </w:r>
      <w:r w:rsidR="00E32FE3">
        <w:rPr>
          <w:rFonts w:ascii="Arial" w:hAnsi="Arial" w:cs="Arial" w:hint="eastAsia"/>
          <w:color w:val="000000"/>
          <w:szCs w:val="21"/>
          <w:shd w:val="clear" w:color="auto" w:fill="FFFFFF"/>
        </w:rPr>
        <w:t>抽象概念</w:t>
      </w:r>
    </w:p>
    <w:p w:rsidR="00FE1EE8" w:rsidRDefault="00FE1EE8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资源的表述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Represetation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一段对于资源在某个特定时刻的状态的描述，可以在客户端和服务器之间转移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交换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。资源表述的格式有很多，比如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HTML/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图片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/XML/JSON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等</w:t>
      </w:r>
    </w:p>
    <w:p w:rsidR="00FE1EE8" w:rsidRDefault="00FE1EE8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 w:rsidR="00482B50">
        <w:rPr>
          <w:rFonts w:ascii="Arial" w:hAnsi="Arial" w:cs="Arial" w:hint="eastAsia"/>
          <w:color w:val="000000"/>
          <w:szCs w:val="21"/>
          <w:shd w:val="clear" w:color="auto" w:fill="FFFFFF"/>
        </w:rPr>
        <w:t>状态转移</w:t>
      </w:r>
      <w:r w:rsidR="00482B50"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 w:rsidR="00482B50">
        <w:rPr>
          <w:rFonts w:ascii="Arial" w:hAnsi="Arial" w:cs="Arial" w:hint="eastAsia"/>
          <w:color w:val="000000"/>
          <w:szCs w:val="21"/>
          <w:shd w:val="clear" w:color="auto" w:fill="FFFFFF"/>
        </w:rPr>
        <w:t>State Transfer</w:t>
      </w:r>
      <w:r w:rsidR="00482B50"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  <w:r w:rsidR="00482B5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 w:rsidR="00545146" w:rsidRPr="00545146">
        <w:rPr>
          <w:rFonts w:ascii="Arial" w:hAnsi="Arial" w:cs="Arial" w:hint="eastAsia"/>
          <w:color w:val="000000"/>
          <w:szCs w:val="21"/>
          <w:shd w:val="clear" w:color="auto" w:fill="FFFFFF"/>
        </w:rPr>
        <w:t>在客户端和服务器端之间转移（</w:t>
      </w:r>
      <w:r w:rsidR="00545146" w:rsidRPr="00545146">
        <w:rPr>
          <w:rFonts w:ascii="Arial" w:hAnsi="Arial" w:cs="Arial" w:hint="eastAsia"/>
          <w:color w:val="000000"/>
          <w:szCs w:val="21"/>
          <w:shd w:val="clear" w:color="auto" w:fill="FFFFFF"/>
        </w:rPr>
        <w:t>transfer</w:t>
      </w:r>
      <w:r w:rsidR="00545146" w:rsidRPr="00545146">
        <w:rPr>
          <w:rFonts w:ascii="Arial" w:hAnsi="Arial" w:cs="Arial" w:hint="eastAsia"/>
          <w:color w:val="000000"/>
          <w:szCs w:val="21"/>
          <w:shd w:val="clear" w:color="auto" w:fill="FFFFFF"/>
        </w:rPr>
        <w:t>）代表资源状态的表述</w:t>
      </w:r>
      <w:r w:rsidR="00372F5B">
        <w:rPr>
          <w:rFonts w:ascii="Arial" w:hAnsi="Arial" w:cs="Arial" w:hint="eastAsia"/>
          <w:color w:val="000000"/>
          <w:szCs w:val="21"/>
          <w:shd w:val="clear" w:color="auto" w:fill="FFFFFF"/>
        </w:rPr>
        <w:t>，即通过转移和操作资源的表述，来间接操作资源</w:t>
      </w:r>
    </w:p>
    <w:p w:rsidR="00372F5B" w:rsidRDefault="00372F5B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统一接口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(Uniform Interface) </w:t>
      </w:r>
      <w:r w:rsidR="00414C97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414C97" w:rsidRDefault="00414C9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  <w:t>7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方法，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GET/POST/PUT/DELETE/PATCH/HEAD/OPTIONS</w:t>
      </w:r>
    </w:p>
    <w:p w:rsidR="00414C97" w:rsidRDefault="00414C9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  <w:t>HTTP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头信息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可自定义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</w:p>
    <w:p w:rsidR="00414C97" w:rsidRDefault="00414C9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  <w:t>HTTP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响应状态码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可自定义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)</w:t>
      </w:r>
    </w:p>
    <w:p w:rsidR="00414C97" w:rsidRDefault="00414C9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内容协商机制</w:t>
      </w:r>
    </w:p>
    <w:p w:rsidR="00414C97" w:rsidRDefault="00414C9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缓存机制</w:t>
      </w:r>
    </w:p>
    <w:p w:rsidR="00414C97" w:rsidRDefault="00414C97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客户端身份认证机制</w:t>
      </w:r>
    </w:p>
    <w:p w:rsidR="00B84F99" w:rsidRDefault="00B84F99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此外，操作语义不能放在消息体中。</w:t>
      </w:r>
      <w:r w:rsidR="00C920A1">
        <w:rPr>
          <w:rFonts w:ascii="Arial" w:hAnsi="Arial" w:cs="Arial" w:hint="eastAsia"/>
          <w:color w:val="000000"/>
          <w:szCs w:val="21"/>
          <w:shd w:val="clear" w:color="auto" w:fill="FFFFFF"/>
        </w:rPr>
        <w:t>这样做是为了提高交互的可见性，以便于通信链的中间层实现缓存、审计等功能。</w:t>
      </w:r>
    </w:p>
    <w:p w:rsidR="001930D4" w:rsidRDefault="001930D4">
      <w:pPr>
        <w:rPr>
          <w:rFonts w:hint="eastAsia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超文本驱动</w:t>
      </w:r>
      <w:r>
        <w:rPr>
          <w:rFonts w:hint="eastAsia"/>
        </w:rPr>
        <w:t>(</w:t>
      </w:r>
      <w:r>
        <w:rPr>
          <w:rFonts w:hint="eastAsia"/>
        </w:rPr>
        <w:t>Hypertext Driven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E27F74" w:rsidRDefault="00E27F74">
      <w:pPr>
        <w:rPr>
          <w:rFonts w:hint="eastAsia"/>
        </w:rPr>
      </w:pPr>
    </w:p>
    <w:p w:rsidR="00E27F74" w:rsidRDefault="00E27F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特性：</w:t>
      </w:r>
    </w:p>
    <w:p w:rsidR="00E27F74" w:rsidRDefault="00E27F74">
      <w:r>
        <w:rPr>
          <w:rFonts w:hint="eastAsia"/>
        </w:rPr>
        <w:tab/>
      </w:r>
      <w:r>
        <w:rPr>
          <w:rFonts w:hint="eastAsia"/>
        </w:rPr>
        <w:t>面向资源，可寻址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URI)</w:t>
      </w:r>
      <w:r>
        <w:rPr>
          <w:rFonts w:hint="eastAsia"/>
        </w:rPr>
        <w:t>，连通性</w:t>
      </w:r>
      <w:r>
        <w:rPr>
          <w:rFonts w:hint="eastAsia"/>
        </w:rPr>
        <w:t>(</w:t>
      </w:r>
      <w:r>
        <w:rPr>
          <w:rFonts w:hint="eastAsia"/>
        </w:rPr>
        <w:t>各资源通过超链接相互关联</w:t>
      </w:r>
      <w:r>
        <w:rPr>
          <w:rFonts w:hint="eastAsia"/>
        </w:rPr>
        <w:t>)</w:t>
      </w:r>
      <w:r>
        <w:rPr>
          <w:rFonts w:hint="eastAsia"/>
        </w:rPr>
        <w:t>，无状态，统一接口，超文本驱动。</w:t>
      </w:r>
      <w:bookmarkStart w:id="0" w:name="_GoBack"/>
      <w:bookmarkEnd w:id="0"/>
    </w:p>
    <w:sectPr w:rsidR="00E27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4B"/>
    <w:rsid w:val="000039BC"/>
    <w:rsid w:val="001930D4"/>
    <w:rsid w:val="001D3D4B"/>
    <w:rsid w:val="002C4EC3"/>
    <w:rsid w:val="002F57B4"/>
    <w:rsid w:val="00372F5B"/>
    <w:rsid w:val="00407551"/>
    <w:rsid w:val="00414C97"/>
    <w:rsid w:val="00482B50"/>
    <w:rsid w:val="00545146"/>
    <w:rsid w:val="007C5CD3"/>
    <w:rsid w:val="008925BB"/>
    <w:rsid w:val="00A00711"/>
    <w:rsid w:val="00A338EE"/>
    <w:rsid w:val="00A67ACC"/>
    <w:rsid w:val="00A73762"/>
    <w:rsid w:val="00B35BD8"/>
    <w:rsid w:val="00B84F99"/>
    <w:rsid w:val="00C458C8"/>
    <w:rsid w:val="00C920A1"/>
    <w:rsid w:val="00E27F74"/>
    <w:rsid w:val="00E32FE3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32</cp:revision>
  <dcterms:created xsi:type="dcterms:W3CDTF">2013-08-29T03:10:00Z</dcterms:created>
  <dcterms:modified xsi:type="dcterms:W3CDTF">2013-08-29T06:29:00Z</dcterms:modified>
</cp:coreProperties>
</file>