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237DE" w14:textId="77777777" w:rsidR="00C23DB8" w:rsidRPr="00667A0C" w:rsidRDefault="001A6B8B">
      <w:pPr>
        <w:rPr>
          <w:b/>
        </w:rPr>
      </w:pPr>
      <w:r w:rsidRPr="00667A0C">
        <w:rPr>
          <w:b/>
        </w:rPr>
        <w:t>Form.io Tips &amp; Tricks</w:t>
      </w:r>
    </w:p>
    <w:p w14:paraId="0435F201" w14:textId="77777777" w:rsidR="001A6B8B" w:rsidRDefault="001A6B8B"/>
    <w:p w14:paraId="2491C63E" w14:textId="77777777" w:rsidR="001A6B8B" w:rsidRDefault="001A6B8B">
      <w:r>
        <w:t>Form Setup</w:t>
      </w:r>
      <w:r w:rsidR="00433F12">
        <w:t xml:space="preserve"> &amp; Integration</w:t>
      </w:r>
    </w:p>
    <w:p w14:paraId="076EF3A3" w14:textId="77777777" w:rsidR="001A6B8B" w:rsidRDefault="001A6B8B"/>
    <w:p w14:paraId="46856482" w14:textId="77777777" w:rsidR="001A6B8B" w:rsidRDefault="001A6B8B" w:rsidP="001A6B8B">
      <w:pPr>
        <w:pStyle w:val="ListParagraph"/>
        <w:numPr>
          <w:ilvl w:val="0"/>
          <w:numId w:val="1"/>
        </w:numPr>
      </w:pPr>
      <w:r>
        <w:t xml:space="preserve">When setting up a form for the first time, </w:t>
      </w:r>
      <w:r w:rsidR="00433F12">
        <w:t xml:space="preserve">the </w:t>
      </w:r>
      <w:r w:rsidR="00410934">
        <w:t>“</w:t>
      </w:r>
      <w:r w:rsidR="00433F12">
        <w:t>Anonymous</w:t>
      </w:r>
      <w:r w:rsidR="00410934">
        <w:t>”</w:t>
      </w:r>
      <w:r w:rsidR="00433F12">
        <w:t xml:space="preserve"> user must be </w:t>
      </w:r>
      <w:r w:rsidR="00F33293">
        <w:t>provided with</w:t>
      </w:r>
      <w:r w:rsidR="00433F12">
        <w:t xml:space="preserve"> access rights for </w:t>
      </w:r>
      <w:proofErr w:type="spellStart"/>
      <w:r w:rsidR="00433F12">
        <w:t>NUcore</w:t>
      </w:r>
      <w:proofErr w:type="spellEnd"/>
      <w:r w:rsidR="00433F12">
        <w:t xml:space="preserve"> integration to function</w:t>
      </w:r>
      <w:r w:rsidR="00410934">
        <w:t xml:space="preserve"> properly</w:t>
      </w:r>
    </w:p>
    <w:p w14:paraId="066D9879" w14:textId="77777777" w:rsidR="00433F12" w:rsidRDefault="00433F12" w:rsidP="00433F12">
      <w:pPr>
        <w:pStyle w:val="ListParagraph"/>
        <w:numPr>
          <w:ilvl w:val="1"/>
          <w:numId w:val="1"/>
        </w:numPr>
      </w:pPr>
      <w:r>
        <w:t xml:space="preserve">Create the </w:t>
      </w:r>
      <w:r w:rsidR="00F33293">
        <w:t>new f</w:t>
      </w:r>
      <w:r>
        <w:t>orm</w:t>
      </w:r>
    </w:p>
    <w:p w14:paraId="357F0F75" w14:textId="77777777" w:rsidR="00433F12" w:rsidRDefault="00433F12" w:rsidP="00433F12">
      <w:pPr>
        <w:pStyle w:val="ListParagraph"/>
        <w:numPr>
          <w:ilvl w:val="1"/>
          <w:numId w:val="1"/>
        </w:numPr>
      </w:pPr>
      <w:r>
        <w:t xml:space="preserve">Click on the </w:t>
      </w:r>
      <w:r w:rsidR="00EF12C1">
        <w:t>“</w:t>
      </w:r>
      <w:r>
        <w:t>Access</w:t>
      </w:r>
      <w:r w:rsidR="00EF12C1">
        <w:t>” t</w:t>
      </w:r>
      <w:r>
        <w:t>ab</w:t>
      </w:r>
    </w:p>
    <w:p w14:paraId="6680C981" w14:textId="77777777" w:rsidR="00433F12" w:rsidRDefault="00822096" w:rsidP="00433F12">
      <w:pPr>
        <w:pStyle w:val="ListParagraph"/>
        <w:numPr>
          <w:ilvl w:val="1"/>
          <w:numId w:val="1"/>
        </w:numPr>
      </w:pPr>
      <w:r>
        <w:t>Reload</w:t>
      </w:r>
      <w:r w:rsidR="00433F12">
        <w:t xml:space="preserve"> the </w:t>
      </w:r>
      <w:r w:rsidR="00EF12C1">
        <w:t>b</w:t>
      </w:r>
      <w:r w:rsidR="00433F12">
        <w:t>rowser</w:t>
      </w:r>
      <w:r>
        <w:t xml:space="preserve"> </w:t>
      </w:r>
      <w:r w:rsidR="00EF12C1">
        <w:t>p</w:t>
      </w:r>
      <w:r>
        <w:t>age</w:t>
      </w:r>
      <w:r w:rsidR="00F33293">
        <w:t xml:space="preserve"> to view the “Submission Data Permissions” section</w:t>
      </w:r>
    </w:p>
    <w:p w14:paraId="75BF3712" w14:textId="77777777" w:rsidR="00433F12" w:rsidRPr="00433F12" w:rsidRDefault="00433F12" w:rsidP="00433F12">
      <w:pPr>
        <w:pStyle w:val="ListParagraph"/>
        <w:numPr>
          <w:ilvl w:val="1"/>
          <w:numId w:val="1"/>
        </w:numPr>
      </w:pPr>
      <w:r w:rsidRPr="00433F12">
        <w:t xml:space="preserve">In </w:t>
      </w:r>
      <w:r w:rsidR="00EF12C1">
        <w:t>“</w:t>
      </w:r>
      <w:r w:rsidRPr="00433F12">
        <w:t>Submission Data Permissions</w:t>
      </w:r>
      <w:r w:rsidR="00EF12C1">
        <w:t>”</w:t>
      </w:r>
      <w:r w:rsidRPr="00433F12">
        <w:t xml:space="preserve">, add </w:t>
      </w:r>
      <w:r w:rsidR="001D0B9D">
        <w:t xml:space="preserve">the </w:t>
      </w:r>
      <w:r w:rsidR="00EF12C1">
        <w:t>“</w:t>
      </w:r>
      <w:r w:rsidRPr="00433F12">
        <w:t>Anonymous</w:t>
      </w:r>
      <w:r w:rsidR="00EF12C1">
        <w:t>”</w:t>
      </w:r>
      <w:r w:rsidRPr="00433F12">
        <w:t xml:space="preserve"> </w:t>
      </w:r>
      <w:r w:rsidR="001D0B9D">
        <w:t xml:space="preserve">role </w:t>
      </w:r>
      <w:r w:rsidRPr="00433F12">
        <w:t>to:</w:t>
      </w:r>
    </w:p>
    <w:p w14:paraId="43B0AC3E" w14:textId="77777777" w:rsidR="00433F12" w:rsidRPr="00433F12" w:rsidRDefault="00433F12" w:rsidP="00433F12">
      <w:pPr>
        <w:pStyle w:val="ListParagraph"/>
        <w:numPr>
          <w:ilvl w:val="2"/>
          <w:numId w:val="1"/>
        </w:numPr>
        <w:rPr>
          <w:bCs/>
        </w:rPr>
      </w:pPr>
      <w:r w:rsidRPr="00433F12">
        <w:rPr>
          <w:bCs/>
        </w:rPr>
        <w:t>Create Own Submissions</w:t>
      </w:r>
    </w:p>
    <w:p w14:paraId="6BCCA65B" w14:textId="77777777" w:rsidR="00433F12" w:rsidRPr="00433F12" w:rsidRDefault="00433F12" w:rsidP="00433F12">
      <w:pPr>
        <w:pStyle w:val="ListParagraph"/>
        <w:numPr>
          <w:ilvl w:val="2"/>
          <w:numId w:val="1"/>
        </w:numPr>
        <w:rPr>
          <w:bCs/>
        </w:rPr>
      </w:pPr>
      <w:r w:rsidRPr="00433F12">
        <w:rPr>
          <w:bCs/>
        </w:rPr>
        <w:t>Create All Submissions</w:t>
      </w:r>
    </w:p>
    <w:p w14:paraId="2516D71D" w14:textId="77777777" w:rsidR="00433F12" w:rsidRPr="00433F12" w:rsidRDefault="00433F12" w:rsidP="00433F12">
      <w:pPr>
        <w:pStyle w:val="ListParagraph"/>
        <w:numPr>
          <w:ilvl w:val="2"/>
          <w:numId w:val="1"/>
        </w:numPr>
        <w:rPr>
          <w:bCs/>
        </w:rPr>
      </w:pPr>
      <w:r w:rsidRPr="00433F12">
        <w:rPr>
          <w:bCs/>
        </w:rPr>
        <w:t>Read Own Submissions</w:t>
      </w:r>
    </w:p>
    <w:p w14:paraId="7847364B" w14:textId="77777777" w:rsidR="00433F12" w:rsidRPr="00433F12" w:rsidRDefault="00433F12" w:rsidP="00433F12">
      <w:pPr>
        <w:pStyle w:val="ListParagraph"/>
        <w:numPr>
          <w:ilvl w:val="2"/>
          <w:numId w:val="1"/>
        </w:numPr>
        <w:rPr>
          <w:bCs/>
        </w:rPr>
      </w:pPr>
      <w:r w:rsidRPr="00433F12">
        <w:rPr>
          <w:bCs/>
        </w:rPr>
        <w:t>Read All Submissions</w:t>
      </w:r>
    </w:p>
    <w:p w14:paraId="5EFAD561" w14:textId="77777777" w:rsidR="00433F12" w:rsidRPr="00433F12" w:rsidRDefault="00433F12" w:rsidP="00433F12">
      <w:pPr>
        <w:pStyle w:val="ListParagraph"/>
        <w:numPr>
          <w:ilvl w:val="2"/>
          <w:numId w:val="1"/>
        </w:numPr>
        <w:rPr>
          <w:bCs/>
        </w:rPr>
      </w:pPr>
      <w:r w:rsidRPr="00433F12">
        <w:rPr>
          <w:bCs/>
        </w:rPr>
        <w:t>Update Own Submissions</w:t>
      </w:r>
    </w:p>
    <w:p w14:paraId="57D8C713" w14:textId="77777777" w:rsidR="00433F12" w:rsidRDefault="00433F12" w:rsidP="00433F12">
      <w:pPr>
        <w:pStyle w:val="ListParagraph"/>
        <w:numPr>
          <w:ilvl w:val="2"/>
          <w:numId w:val="1"/>
        </w:numPr>
        <w:rPr>
          <w:bCs/>
        </w:rPr>
      </w:pPr>
      <w:r w:rsidRPr="00433F12">
        <w:rPr>
          <w:bCs/>
        </w:rPr>
        <w:t>Update All Submissions</w:t>
      </w:r>
    </w:p>
    <w:p w14:paraId="3259FFC4" w14:textId="77777777" w:rsidR="00433F12" w:rsidRDefault="00433F12" w:rsidP="00433F12">
      <w:pPr>
        <w:pStyle w:val="ListParagraph"/>
        <w:numPr>
          <w:ilvl w:val="1"/>
          <w:numId w:val="1"/>
        </w:numPr>
        <w:rPr>
          <w:bCs/>
        </w:rPr>
      </w:pPr>
      <w:r>
        <w:rPr>
          <w:bCs/>
        </w:rPr>
        <w:t xml:space="preserve">Leave the </w:t>
      </w:r>
      <w:r w:rsidR="00EF12C1">
        <w:rPr>
          <w:bCs/>
        </w:rPr>
        <w:t>“</w:t>
      </w:r>
      <w:r>
        <w:rPr>
          <w:bCs/>
        </w:rPr>
        <w:t>Form Definition Access</w:t>
      </w:r>
      <w:r w:rsidR="00EF12C1">
        <w:rPr>
          <w:bCs/>
        </w:rPr>
        <w:t>”</w:t>
      </w:r>
      <w:r>
        <w:rPr>
          <w:bCs/>
        </w:rPr>
        <w:t xml:space="preserve"> section alone</w:t>
      </w:r>
    </w:p>
    <w:p w14:paraId="41B5D034" w14:textId="77777777" w:rsidR="005B0E69" w:rsidRDefault="00EF12C1" w:rsidP="005B0E69">
      <w:pPr>
        <w:pStyle w:val="ListParagraph"/>
        <w:numPr>
          <w:ilvl w:val="2"/>
          <w:numId w:val="1"/>
        </w:numPr>
        <w:rPr>
          <w:bCs/>
        </w:rPr>
      </w:pPr>
      <w:r>
        <w:rPr>
          <w:bCs/>
        </w:rPr>
        <w:t>“</w:t>
      </w:r>
      <w:r w:rsidR="005B0E69">
        <w:rPr>
          <w:bCs/>
        </w:rPr>
        <w:t>Read Form Definition</w:t>
      </w:r>
      <w:r>
        <w:rPr>
          <w:bCs/>
        </w:rPr>
        <w:t>”</w:t>
      </w:r>
      <w:r w:rsidR="005B0E69">
        <w:rPr>
          <w:bCs/>
        </w:rPr>
        <w:t xml:space="preserve"> will show </w:t>
      </w:r>
      <w:r>
        <w:rPr>
          <w:bCs/>
        </w:rPr>
        <w:t>“</w:t>
      </w:r>
      <w:r w:rsidR="005B0E69">
        <w:rPr>
          <w:bCs/>
        </w:rPr>
        <w:t>Administrator</w:t>
      </w:r>
      <w:r>
        <w:rPr>
          <w:bCs/>
        </w:rPr>
        <w:t>”</w:t>
      </w:r>
      <w:r w:rsidR="005B0E69">
        <w:rPr>
          <w:bCs/>
        </w:rPr>
        <w:t xml:space="preserve">, </w:t>
      </w:r>
      <w:r>
        <w:rPr>
          <w:bCs/>
        </w:rPr>
        <w:t>“</w:t>
      </w:r>
      <w:r w:rsidR="005B0E69">
        <w:rPr>
          <w:bCs/>
        </w:rPr>
        <w:t>Authenticated</w:t>
      </w:r>
      <w:r>
        <w:rPr>
          <w:bCs/>
        </w:rPr>
        <w:t>”</w:t>
      </w:r>
      <w:r w:rsidR="005B0E69">
        <w:rPr>
          <w:bCs/>
        </w:rPr>
        <w:t xml:space="preserve">, and </w:t>
      </w:r>
      <w:r>
        <w:rPr>
          <w:bCs/>
        </w:rPr>
        <w:t>“</w:t>
      </w:r>
      <w:r w:rsidR="005B0E69">
        <w:rPr>
          <w:bCs/>
        </w:rPr>
        <w:t>Anonymous</w:t>
      </w:r>
      <w:r>
        <w:rPr>
          <w:bCs/>
        </w:rPr>
        <w:t>”</w:t>
      </w:r>
    </w:p>
    <w:p w14:paraId="77013819" w14:textId="77777777" w:rsidR="005B0E69" w:rsidRDefault="005B0E69" w:rsidP="005B0E69">
      <w:pPr>
        <w:pStyle w:val="ListParagraph"/>
        <w:numPr>
          <w:ilvl w:val="0"/>
          <w:numId w:val="1"/>
        </w:numPr>
        <w:rPr>
          <w:bCs/>
        </w:rPr>
      </w:pPr>
      <w:r>
        <w:rPr>
          <w:bCs/>
        </w:rPr>
        <w:t xml:space="preserve">The link to be entered and </w:t>
      </w:r>
      <w:r w:rsidR="00EF12C1">
        <w:rPr>
          <w:bCs/>
        </w:rPr>
        <w:t>a</w:t>
      </w:r>
      <w:r>
        <w:rPr>
          <w:bCs/>
        </w:rPr>
        <w:t xml:space="preserve">ctivated as an </w:t>
      </w:r>
      <w:r w:rsidR="00EF12C1">
        <w:rPr>
          <w:bCs/>
        </w:rPr>
        <w:t>“</w:t>
      </w:r>
      <w:r>
        <w:rPr>
          <w:bCs/>
        </w:rPr>
        <w:t>Order Form</w:t>
      </w:r>
      <w:r w:rsidR="00EF12C1">
        <w:rPr>
          <w:bCs/>
        </w:rPr>
        <w:t>”</w:t>
      </w:r>
      <w:r>
        <w:rPr>
          <w:bCs/>
        </w:rPr>
        <w:t xml:space="preserve"> in </w:t>
      </w:r>
      <w:proofErr w:type="spellStart"/>
      <w:r>
        <w:rPr>
          <w:bCs/>
        </w:rPr>
        <w:t>NUcore</w:t>
      </w:r>
      <w:proofErr w:type="spellEnd"/>
      <w:r>
        <w:rPr>
          <w:bCs/>
        </w:rPr>
        <w:t xml:space="preserve"> is located in the </w:t>
      </w:r>
      <w:r w:rsidR="00EF12C1">
        <w:rPr>
          <w:bCs/>
        </w:rPr>
        <w:t>“</w:t>
      </w:r>
      <w:r>
        <w:rPr>
          <w:bCs/>
        </w:rPr>
        <w:t>Embed</w:t>
      </w:r>
      <w:r w:rsidR="00EF12C1">
        <w:rPr>
          <w:bCs/>
        </w:rPr>
        <w:t>”</w:t>
      </w:r>
      <w:r>
        <w:rPr>
          <w:bCs/>
        </w:rPr>
        <w:t xml:space="preserve"> tab; </w:t>
      </w:r>
      <w:r w:rsidR="00A17C9E">
        <w:rPr>
          <w:bCs/>
        </w:rPr>
        <w:t xml:space="preserve">use the link listed just below the </w:t>
      </w:r>
      <w:r w:rsidR="00EF12C1">
        <w:rPr>
          <w:bCs/>
        </w:rPr>
        <w:t>“</w:t>
      </w:r>
      <w:r w:rsidR="00A17C9E">
        <w:rPr>
          <w:bCs/>
        </w:rPr>
        <w:t>Form Embedded</w:t>
      </w:r>
      <w:r w:rsidR="00EF12C1">
        <w:rPr>
          <w:bCs/>
        </w:rPr>
        <w:t>”</w:t>
      </w:r>
      <w:r w:rsidR="00A17C9E">
        <w:rPr>
          <w:bCs/>
        </w:rPr>
        <w:t xml:space="preserve"> text</w:t>
      </w:r>
    </w:p>
    <w:p w14:paraId="04D215CA" w14:textId="77777777" w:rsidR="00AD7034" w:rsidRDefault="00AD7034" w:rsidP="00AD7034">
      <w:pPr>
        <w:rPr>
          <w:bCs/>
        </w:rPr>
      </w:pPr>
    </w:p>
    <w:p w14:paraId="0A9A9FDB" w14:textId="77777777" w:rsidR="00AD7034" w:rsidRDefault="00AD7034" w:rsidP="00AD7034">
      <w:pPr>
        <w:rPr>
          <w:bCs/>
        </w:rPr>
      </w:pPr>
      <w:proofErr w:type="spellStart"/>
      <w:r>
        <w:rPr>
          <w:bCs/>
        </w:rPr>
        <w:t>NUcore</w:t>
      </w:r>
      <w:proofErr w:type="spellEnd"/>
      <w:r>
        <w:rPr>
          <w:bCs/>
        </w:rPr>
        <w:t xml:space="preserve"> API Links</w:t>
      </w:r>
    </w:p>
    <w:p w14:paraId="68F3543F" w14:textId="77777777" w:rsidR="00AD7034" w:rsidRDefault="00AD7034" w:rsidP="00AD7034">
      <w:pPr>
        <w:rPr>
          <w:bCs/>
        </w:rPr>
      </w:pPr>
    </w:p>
    <w:p w14:paraId="59F3DDDC" w14:textId="77777777" w:rsidR="00AD7034" w:rsidRDefault="00AD7034" w:rsidP="00AD7034">
      <w:pPr>
        <w:pStyle w:val="ListParagraph"/>
        <w:numPr>
          <w:ilvl w:val="0"/>
          <w:numId w:val="2"/>
        </w:numPr>
        <w:rPr>
          <w:bCs/>
        </w:rPr>
      </w:pPr>
      <w:proofErr w:type="spellStart"/>
      <w:r>
        <w:rPr>
          <w:bCs/>
        </w:rPr>
        <w:t>NUcore</w:t>
      </w:r>
      <w:proofErr w:type="spellEnd"/>
      <w:r>
        <w:rPr>
          <w:bCs/>
        </w:rPr>
        <w:t xml:space="preserve"> can port the following information to a form instance</w:t>
      </w:r>
    </w:p>
    <w:p w14:paraId="7B932D1D" w14:textId="77777777" w:rsidR="00AD7034" w:rsidRDefault="00AD7034" w:rsidP="00AD7034">
      <w:pPr>
        <w:pStyle w:val="ListParagraph"/>
        <w:numPr>
          <w:ilvl w:val="1"/>
          <w:numId w:val="2"/>
        </w:numPr>
        <w:rPr>
          <w:bCs/>
        </w:rPr>
      </w:pPr>
      <w:r>
        <w:rPr>
          <w:bCs/>
        </w:rPr>
        <w:t>User Name</w:t>
      </w:r>
    </w:p>
    <w:p w14:paraId="5836BCD3" w14:textId="77777777" w:rsidR="00AD7034" w:rsidRDefault="00AD7034" w:rsidP="00AD7034">
      <w:pPr>
        <w:pStyle w:val="ListParagraph"/>
        <w:numPr>
          <w:ilvl w:val="1"/>
          <w:numId w:val="2"/>
        </w:numPr>
        <w:rPr>
          <w:bCs/>
        </w:rPr>
      </w:pPr>
      <w:r>
        <w:rPr>
          <w:bCs/>
        </w:rPr>
        <w:t>User Email</w:t>
      </w:r>
    </w:p>
    <w:p w14:paraId="46F6DE44" w14:textId="77777777" w:rsidR="00AD7034" w:rsidRDefault="00AD7034" w:rsidP="00AD7034">
      <w:pPr>
        <w:pStyle w:val="ListParagraph"/>
        <w:numPr>
          <w:ilvl w:val="1"/>
          <w:numId w:val="2"/>
        </w:numPr>
        <w:rPr>
          <w:bCs/>
        </w:rPr>
      </w:pPr>
      <w:r>
        <w:rPr>
          <w:bCs/>
        </w:rPr>
        <w:t>User ID</w:t>
      </w:r>
    </w:p>
    <w:p w14:paraId="07B9BAF6" w14:textId="77777777" w:rsidR="00AD7034" w:rsidRDefault="00AD7034" w:rsidP="00AD7034">
      <w:pPr>
        <w:pStyle w:val="ListParagraph"/>
        <w:numPr>
          <w:ilvl w:val="1"/>
          <w:numId w:val="2"/>
        </w:numPr>
        <w:rPr>
          <w:bCs/>
        </w:rPr>
      </w:pPr>
      <w:r>
        <w:rPr>
          <w:bCs/>
        </w:rPr>
        <w:t>Owner Name</w:t>
      </w:r>
    </w:p>
    <w:p w14:paraId="7B462430" w14:textId="77777777" w:rsidR="00AD7034" w:rsidRDefault="00AD7034" w:rsidP="00AD7034">
      <w:pPr>
        <w:pStyle w:val="ListParagraph"/>
        <w:numPr>
          <w:ilvl w:val="1"/>
          <w:numId w:val="2"/>
        </w:numPr>
        <w:rPr>
          <w:bCs/>
        </w:rPr>
      </w:pPr>
      <w:r>
        <w:rPr>
          <w:bCs/>
        </w:rPr>
        <w:t>Owner Email</w:t>
      </w:r>
    </w:p>
    <w:p w14:paraId="4CE747D0" w14:textId="77777777" w:rsidR="00AD7034" w:rsidRDefault="00AD7034" w:rsidP="00AD7034">
      <w:pPr>
        <w:pStyle w:val="ListParagraph"/>
        <w:numPr>
          <w:ilvl w:val="1"/>
          <w:numId w:val="2"/>
        </w:numPr>
        <w:rPr>
          <w:bCs/>
        </w:rPr>
      </w:pPr>
      <w:r>
        <w:rPr>
          <w:bCs/>
        </w:rPr>
        <w:t>Owner ID</w:t>
      </w:r>
    </w:p>
    <w:p w14:paraId="5FBAD27F" w14:textId="77777777" w:rsidR="00AD7034" w:rsidRDefault="00AD7034" w:rsidP="00AD7034">
      <w:pPr>
        <w:pStyle w:val="ListParagraph"/>
        <w:numPr>
          <w:ilvl w:val="1"/>
          <w:numId w:val="2"/>
        </w:numPr>
        <w:rPr>
          <w:bCs/>
        </w:rPr>
      </w:pPr>
      <w:r>
        <w:rPr>
          <w:bCs/>
        </w:rPr>
        <w:t>Payment Source</w:t>
      </w:r>
    </w:p>
    <w:p w14:paraId="1D2A4D79" w14:textId="77777777" w:rsidR="00AD7034" w:rsidRDefault="00AD7034" w:rsidP="00AD7034">
      <w:pPr>
        <w:pStyle w:val="ListParagraph"/>
        <w:numPr>
          <w:ilvl w:val="1"/>
          <w:numId w:val="2"/>
        </w:numPr>
        <w:rPr>
          <w:bCs/>
        </w:rPr>
      </w:pPr>
      <w:r>
        <w:rPr>
          <w:bCs/>
        </w:rPr>
        <w:t>Department Name</w:t>
      </w:r>
    </w:p>
    <w:p w14:paraId="7AEACDAE" w14:textId="77777777" w:rsidR="00AD7034" w:rsidRDefault="00AD7034" w:rsidP="00AD7034">
      <w:pPr>
        <w:pStyle w:val="ListParagraph"/>
        <w:numPr>
          <w:ilvl w:val="1"/>
          <w:numId w:val="2"/>
        </w:numPr>
        <w:rPr>
          <w:bCs/>
        </w:rPr>
      </w:pPr>
      <w:r>
        <w:rPr>
          <w:bCs/>
        </w:rPr>
        <w:t>Order Date</w:t>
      </w:r>
    </w:p>
    <w:p w14:paraId="1CE18B4B" w14:textId="77777777" w:rsidR="00AD7034" w:rsidRDefault="00AD7034" w:rsidP="00AD7034">
      <w:pPr>
        <w:pStyle w:val="ListParagraph"/>
        <w:numPr>
          <w:ilvl w:val="1"/>
          <w:numId w:val="2"/>
        </w:numPr>
        <w:rPr>
          <w:bCs/>
        </w:rPr>
      </w:pPr>
      <w:proofErr w:type="spellStart"/>
      <w:r>
        <w:rPr>
          <w:bCs/>
        </w:rPr>
        <w:t>NUcore</w:t>
      </w:r>
      <w:proofErr w:type="spellEnd"/>
      <w:r>
        <w:rPr>
          <w:bCs/>
        </w:rPr>
        <w:t xml:space="preserve"> Order Number</w:t>
      </w:r>
    </w:p>
    <w:p w14:paraId="13A9721F" w14:textId="77777777" w:rsidR="00AD7034" w:rsidRDefault="00AD7034" w:rsidP="00AD7034">
      <w:pPr>
        <w:pStyle w:val="ListParagraph"/>
        <w:numPr>
          <w:ilvl w:val="0"/>
          <w:numId w:val="2"/>
        </w:numPr>
        <w:rPr>
          <w:bCs/>
        </w:rPr>
      </w:pPr>
      <w:r>
        <w:rPr>
          <w:bCs/>
        </w:rPr>
        <w:t xml:space="preserve">To </w:t>
      </w:r>
      <w:r w:rsidR="00F33293">
        <w:rPr>
          <w:bCs/>
        </w:rPr>
        <w:t>accomplish</w:t>
      </w:r>
      <w:r>
        <w:rPr>
          <w:bCs/>
        </w:rPr>
        <w:t xml:space="preserve"> this, the key </w:t>
      </w:r>
      <w:r w:rsidR="00F33293">
        <w:rPr>
          <w:bCs/>
        </w:rPr>
        <w:t xml:space="preserve">located </w:t>
      </w:r>
      <w:r>
        <w:rPr>
          <w:bCs/>
        </w:rPr>
        <w:t xml:space="preserve">in the </w:t>
      </w:r>
      <w:r w:rsidR="00F33293">
        <w:rPr>
          <w:bCs/>
        </w:rPr>
        <w:t>“</w:t>
      </w:r>
      <w:r>
        <w:rPr>
          <w:bCs/>
        </w:rPr>
        <w:t>API</w:t>
      </w:r>
      <w:r w:rsidR="00F33293">
        <w:rPr>
          <w:bCs/>
        </w:rPr>
        <w:t>”</w:t>
      </w:r>
      <w:r>
        <w:rPr>
          <w:bCs/>
        </w:rPr>
        <w:t xml:space="preserve"> tab for each respective form component </w:t>
      </w:r>
      <w:r w:rsidR="00CB47F2">
        <w:rPr>
          <w:bCs/>
        </w:rPr>
        <w:t xml:space="preserve">(listed parenthetically) </w:t>
      </w:r>
      <w:r>
        <w:rPr>
          <w:bCs/>
        </w:rPr>
        <w:t>must be keyed as follows:</w:t>
      </w:r>
    </w:p>
    <w:p w14:paraId="668BD9BD" w14:textId="77777777" w:rsidR="00AD7034" w:rsidRDefault="00AD7034" w:rsidP="00AD7034">
      <w:pPr>
        <w:pStyle w:val="ListParagraph"/>
        <w:numPr>
          <w:ilvl w:val="1"/>
          <w:numId w:val="2"/>
        </w:numPr>
        <w:rPr>
          <w:bCs/>
        </w:rPr>
      </w:pPr>
      <w:r>
        <w:rPr>
          <w:bCs/>
        </w:rPr>
        <w:t xml:space="preserve">User Name </w:t>
      </w:r>
      <w:r w:rsidR="0040385A">
        <w:rPr>
          <w:bCs/>
        </w:rPr>
        <w:t>–</w:t>
      </w:r>
      <w:r>
        <w:rPr>
          <w:bCs/>
        </w:rPr>
        <w:t xml:space="preserve"> </w:t>
      </w:r>
      <w:proofErr w:type="spellStart"/>
      <w:r w:rsidRPr="00AD7034">
        <w:rPr>
          <w:bCs/>
        </w:rPr>
        <w:t>orderedForName</w:t>
      </w:r>
      <w:proofErr w:type="spellEnd"/>
      <w:r w:rsidR="0040385A">
        <w:rPr>
          <w:bCs/>
        </w:rPr>
        <w:t xml:space="preserve"> (Basic Components: Text Field)</w:t>
      </w:r>
    </w:p>
    <w:p w14:paraId="1E2D16A2" w14:textId="77777777" w:rsidR="00AD7034" w:rsidRDefault="00AD7034" w:rsidP="00AD7034">
      <w:pPr>
        <w:pStyle w:val="ListParagraph"/>
        <w:numPr>
          <w:ilvl w:val="1"/>
          <w:numId w:val="2"/>
        </w:numPr>
        <w:rPr>
          <w:bCs/>
        </w:rPr>
      </w:pPr>
      <w:r>
        <w:rPr>
          <w:bCs/>
        </w:rPr>
        <w:t xml:space="preserve">User Email </w:t>
      </w:r>
      <w:r w:rsidR="0040385A">
        <w:rPr>
          <w:bCs/>
        </w:rPr>
        <w:t>–</w:t>
      </w:r>
      <w:r>
        <w:rPr>
          <w:bCs/>
        </w:rPr>
        <w:t xml:space="preserve"> </w:t>
      </w:r>
      <w:proofErr w:type="spellStart"/>
      <w:r w:rsidRPr="00AD7034">
        <w:rPr>
          <w:bCs/>
        </w:rPr>
        <w:t>orderedForEmail</w:t>
      </w:r>
      <w:proofErr w:type="spellEnd"/>
      <w:r w:rsidR="0040385A">
        <w:rPr>
          <w:bCs/>
        </w:rPr>
        <w:t xml:space="preserve"> (Basic Components: Text Field)</w:t>
      </w:r>
    </w:p>
    <w:p w14:paraId="42C9F8B4" w14:textId="77777777" w:rsidR="00AD7034" w:rsidRDefault="00AD7034" w:rsidP="00AD7034">
      <w:pPr>
        <w:pStyle w:val="ListParagraph"/>
        <w:numPr>
          <w:ilvl w:val="1"/>
          <w:numId w:val="2"/>
        </w:numPr>
        <w:rPr>
          <w:bCs/>
        </w:rPr>
      </w:pPr>
      <w:r>
        <w:rPr>
          <w:bCs/>
        </w:rPr>
        <w:t xml:space="preserve">User ID </w:t>
      </w:r>
      <w:r w:rsidR="0040385A">
        <w:rPr>
          <w:bCs/>
        </w:rPr>
        <w:t>–</w:t>
      </w:r>
      <w:r>
        <w:rPr>
          <w:bCs/>
        </w:rPr>
        <w:t xml:space="preserve"> </w:t>
      </w:r>
      <w:proofErr w:type="spellStart"/>
      <w:r w:rsidRPr="00AD7034">
        <w:rPr>
          <w:bCs/>
        </w:rPr>
        <w:t>orderedForUsernname</w:t>
      </w:r>
      <w:proofErr w:type="spellEnd"/>
      <w:r w:rsidR="0040385A">
        <w:rPr>
          <w:bCs/>
        </w:rPr>
        <w:t xml:space="preserve"> (Basic Components: Text Field)</w:t>
      </w:r>
    </w:p>
    <w:p w14:paraId="5956DF8A" w14:textId="77777777" w:rsidR="00AD7034" w:rsidRDefault="00AD7034" w:rsidP="00AD7034">
      <w:pPr>
        <w:pStyle w:val="ListParagraph"/>
        <w:numPr>
          <w:ilvl w:val="1"/>
          <w:numId w:val="2"/>
        </w:numPr>
        <w:rPr>
          <w:bCs/>
        </w:rPr>
      </w:pPr>
      <w:r>
        <w:rPr>
          <w:bCs/>
        </w:rPr>
        <w:t xml:space="preserve">Owner Name </w:t>
      </w:r>
      <w:r w:rsidR="0040385A">
        <w:rPr>
          <w:bCs/>
        </w:rPr>
        <w:t>–</w:t>
      </w:r>
      <w:r>
        <w:rPr>
          <w:bCs/>
        </w:rPr>
        <w:t xml:space="preserve"> </w:t>
      </w:r>
      <w:proofErr w:type="spellStart"/>
      <w:r w:rsidR="0040385A" w:rsidRPr="0040385A">
        <w:rPr>
          <w:bCs/>
        </w:rPr>
        <w:t>accountOwnerName</w:t>
      </w:r>
      <w:proofErr w:type="spellEnd"/>
      <w:r w:rsidR="0040385A">
        <w:rPr>
          <w:bCs/>
        </w:rPr>
        <w:t xml:space="preserve"> (Basic Components: Text Field)</w:t>
      </w:r>
    </w:p>
    <w:p w14:paraId="74CA9C47" w14:textId="77777777" w:rsidR="00AD7034" w:rsidRDefault="00AD7034" w:rsidP="00AD7034">
      <w:pPr>
        <w:pStyle w:val="ListParagraph"/>
        <w:numPr>
          <w:ilvl w:val="1"/>
          <w:numId w:val="2"/>
        </w:numPr>
        <w:rPr>
          <w:bCs/>
        </w:rPr>
      </w:pPr>
      <w:r>
        <w:rPr>
          <w:bCs/>
        </w:rPr>
        <w:t xml:space="preserve">Owner Email </w:t>
      </w:r>
      <w:r w:rsidR="0040385A">
        <w:rPr>
          <w:bCs/>
        </w:rPr>
        <w:t>–</w:t>
      </w:r>
      <w:r>
        <w:rPr>
          <w:bCs/>
        </w:rPr>
        <w:t xml:space="preserve"> </w:t>
      </w:r>
      <w:proofErr w:type="spellStart"/>
      <w:r w:rsidR="0040385A" w:rsidRPr="0040385A">
        <w:rPr>
          <w:bCs/>
        </w:rPr>
        <w:t>accountOwnerEmail</w:t>
      </w:r>
      <w:proofErr w:type="spellEnd"/>
      <w:r w:rsidR="0040385A">
        <w:rPr>
          <w:bCs/>
        </w:rPr>
        <w:t xml:space="preserve"> (Basic Components: Text Field)</w:t>
      </w:r>
    </w:p>
    <w:p w14:paraId="1BDA4642" w14:textId="77777777" w:rsidR="007E5356" w:rsidRPr="007E5356" w:rsidRDefault="00AD7034" w:rsidP="007E5356">
      <w:pPr>
        <w:pStyle w:val="ListParagraph"/>
        <w:numPr>
          <w:ilvl w:val="1"/>
          <w:numId w:val="2"/>
        </w:numPr>
        <w:rPr>
          <w:bCs/>
        </w:rPr>
      </w:pPr>
      <w:r>
        <w:rPr>
          <w:bCs/>
        </w:rPr>
        <w:t xml:space="preserve">Owner ID </w:t>
      </w:r>
      <w:r w:rsidR="0040385A">
        <w:rPr>
          <w:bCs/>
        </w:rPr>
        <w:t>–</w:t>
      </w:r>
      <w:r>
        <w:rPr>
          <w:bCs/>
        </w:rPr>
        <w:t xml:space="preserve"> </w:t>
      </w:r>
      <w:proofErr w:type="spellStart"/>
      <w:r w:rsidR="0040385A" w:rsidRPr="0040385A">
        <w:rPr>
          <w:bCs/>
        </w:rPr>
        <w:t>accountOwnerUsername</w:t>
      </w:r>
      <w:proofErr w:type="spellEnd"/>
      <w:r w:rsidR="0040385A">
        <w:rPr>
          <w:bCs/>
        </w:rPr>
        <w:t xml:space="preserve"> (Basic Components: Text Field</w:t>
      </w:r>
      <w:r w:rsidR="007E5356">
        <w:rPr>
          <w:bCs/>
        </w:rPr>
        <w:t>)</w:t>
      </w:r>
    </w:p>
    <w:p w14:paraId="1FC60C33" w14:textId="77777777" w:rsidR="00AD7034" w:rsidRDefault="00AD7034" w:rsidP="00AD7034">
      <w:pPr>
        <w:pStyle w:val="ListParagraph"/>
        <w:numPr>
          <w:ilvl w:val="1"/>
          <w:numId w:val="2"/>
        </w:numPr>
        <w:rPr>
          <w:bCs/>
        </w:rPr>
      </w:pPr>
      <w:r>
        <w:rPr>
          <w:bCs/>
        </w:rPr>
        <w:lastRenderedPageBreak/>
        <w:t xml:space="preserve">Payment Source </w:t>
      </w:r>
      <w:r w:rsidR="0040385A">
        <w:rPr>
          <w:bCs/>
        </w:rPr>
        <w:t>–</w:t>
      </w:r>
      <w:r>
        <w:rPr>
          <w:bCs/>
        </w:rPr>
        <w:t xml:space="preserve"> </w:t>
      </w:r>
      <w:proofErr w:type="spellStart"/>
      <w:r w:rsidR="0040385A" w:rsidRPr="0040385A">
        <w:rPr>
          <w:bCs/>
        </w:rPr>
        <w:t>paymentSourceAccountNumber</w:t>
      </w:r>
      <w:proofErr w:type="spellEnd"/>
      <w:r w:rsidR="0040385A">
        <w:rPr>
          <w:bCs/>
        </w:rPr>
        <w:t xml:space="preserve"> (Basic Components: Text Field)</w:t>
      </w:r>
    </w:p>
    <w:p w14:paraId="0BCEB92D" w14:textId="77777777" w:rsidR="00AD7034" w:rsidRDefault="00AD7034" w:rsidP="00AD7034">
      <w:pPr>
        <w:pStyle w:val="ListParagraph"/>
        <w:numPr>
          <w:ilvl w:val="1"/>
          <w:numId w:val="2"/>
        </w:numPr>
        <w:rPr>
          <w:bCs/>
        </w:rPr>
      </w:pPr>
      <w:r>
        <w:rPr>
          <w:bCs/>
        </w:rPr>
        <w:t xml:space="preserve">Department Name </w:t>
      </w:r>
      <w:r w:rsidR="0040385A">
        <w:rPr>
          <w:bCs/>
        </w:rPr>
        <w:t>–</w:t>
      </w:r>
      <w:r>
        <w:rPr>
          <w:bCs/>
        </w:rPr>
        <w:t xml:space="preserve"> </w:t>
      </w:r>
      <w:proofErr w:type="spellStart"/>
      <w:r w:rsidR="0040385A" w:rsidRPr="0040385A">
        <w:rPr>
          <w:bCs/>
        </w:rPr>
        <w:t>departmentName</w:t>
      </w:r>
      <w:proofErr w:type="spellEnd"/>
      <w:r w:rsidR="0040385A">
        <w:rPr>
          <w:bCs/>
        </w:rPr>
        <w:t xml:space="preserve"> (Basic Components: Text Field)</w:t>
      </w:r>
    </w:p>
    <w:p w14:paraId="14A2B31D" w14:textId="77777777" w:rsidR="00AD7034" w:rsidRDefault="00AD7034" w:rsidP="00AD7034">
      <w:pPr>
        <w:pStyle w:val="ListParagraph"/>
        <w:numPr>
          <w:ilvl w:val="1"/>
          <w:numId w:val="2"/>
        </w:numPr>
        <w:rPr>
          <w:bCs/>
        </w:rPr>
      </w:pPr>
      <w:r>
        <w:rPr>
          <w:bCs/>
        </w:rPr>
        <w:t xml:space="preserve">Order Date </w:t>
      </w:r>
      <w:r w:rsidR="0040385A">
        <w:rPr>
          <w:bCs/>
        </w:rPr>
        <w:t>–</w:t>
      </w:r>
      <w:r>
        <w:rPr>
          <w:bCs/>
        </w:rPr>
        <w:t xml:space="preserve"> </w:t>
      </w:r>
      <w:proofErr w:type="spellStart"/>
      <w:r w:rsidR="0040385A" w:rsidRPr="0040385A">
        <w:rPr>
          <w:bCs/>
        </w:rPr>
        <w:t>orderedAtDate</w:t>
      </w:r>
      <w:proofErr w:type="spellEnd"/>
      <w:r w:rsidR="0040385A">
        <w:rPr>
          <w:bCs/>
        </w:rPr>
        <w:t xml:space="preserve"> (Advanced: Date/Time)</w:t>
      </w:r>
    </w:p>
    <w:p w14:paraId="40BE291D" w14:textId="77777777" w:rsidR="00AD7034" w:rsidRDefault="00AD7034" w:rsidP="007E5356">
      <w:pPr>
        <w:pStyle w:val="ListParagraph"/>
        <w:numPr>
          <w:ilvl w:val="1"/>
          <w:numId w:val="2"/>
        </w:numPr>
        <w:rPr>
          <w:bCs/>
        </w:rPr>
      </w:pPr>
      <w:proofErr w:type="spellStart"/>
      <w:r>
        <w:rPr>
          <w:bCs/>
        </w:rPr>
        <w:t>NUcore</w:t>
      </w:r>
      <w:proofErr w:type="spellEnd"/>
      <w:r>
        <w:rPr>
          <w:bCs/>
        </w:rPr>
        <w:t xml:space="preserve"> Order Number </w:t>
      </w:r>
      <w:r w:rsidR="0040385A">
        <w:rPr>
          <w:bCs/>
        </w:rPr>
        <w:t>–</w:t>
      </w:r>
      <w:r>
        <w:rPr>
          <w:bCs/>
        </w:rPr>
        <w:t xml:space="preserve"> </w:t>
      </w:r>
      <w:proofErr w:type="spellStart"/>
      <w:r w:rsidR="0040385A" w:rsidRPr="0040385A">
        <w:rPr>
          <w:bCs/>
        </w:rPr>
        <w:t>nucoreOrderNumber</w:t>
      </w:r>
      <w:proofErr w:type="spellEnd"/>
      <w:r w:rsidR="0040385A">
        <w:rPr>
          <w:bCs/>
        </w:rPr>
        <w:t xml:space="preserve"> (Basic Components: Text Field)</w:t>
      </w:r>
    </w:p>
    <w:p w14:paraId="5A3C259C" w14:textId="77777777" w:rsidR="007E5356" w:rsidRDefault="007E5356" w:rsidP="007E5356">
      <w:pPr>
        <w:rPr>
          <w:bCs/>
        </w:rPr>
      </w:pPr>
    </w:p>
    <w:p w14:paraId="507BB6F9" w14:textId="77777777" w:rsidR="007E5356" w:rsidRDefault="007E5356" w:rsidP="007E5356">
      <w:pPr>
        <w:rPr>
          <w:bCs/>
        </w:rPr>
      </w:pPr>
      <w:r>
        <w:rPr>
          <w:bCs/>
        </w:rPr>
        <w:t>Advanced Topics</w:t>
      </w:r>
    </w:p>
    <w:p w14:paraId="35275E7A" w14:textId="77777777" w:rsidR="007E5356" w:rsidRDefault="007E5356" w:rsidP="007E5356">
      <w:pPr>
        <w:rPr>
          <w:bCs/>
        </w:rPr>
      </w:pPr>
    </w:p>
    <w:p w14:paraId="42603700" w14:textId="77777777" w:rsidR="00456AE3" w:rsidRDefault="007E5356" w:rsidP="00456AE3">
      <w:pPr>
        <w:pStyle w:val="ListParagraph"/>
        <w:numPr>
          <w:ilvl w:val="0"/>
          <w:numId w:val="3"/>
        </w:numPr>
        <w:rPr>
          <w:bCs/>
        </w:rPr>
      </w:pPr>
      <w:r>
        <w:rPr>
          <w:bCs/>
        </w:rPr>
        <w:t>File Upload</w:t>
      </w:r>
    </w:p>
    <w:p w14:paraId="002ADC30" w14:textId="77777777" w:rsidR="007E5356" w:rsidRDefault="007E5356" w:rsidP="00456AE3">
      <w:pPr>
        <w:pStyle w:val="ListParagraph"/>
        <w:numPr>
          <w:ilvl w:val="1"/>
          <w:numId w:val="3"/>
        </w:numPr>
        <w:rPr>
          <w:bCs/>
        </w:rPr>
      </w:pPr>
      <w:r w:rsidRPr="00456AE3">
        <w:rPr>
          <w:bCs/>
        </w:rPr>
        <w:t xml:space="preserve">When testing, forms setup in the form.io Staging environment must be pointed at the </w:t>
      </w:r>
      <w:proofErr w:type="spellStart"/>
      <w:r w:rsidRPr="00456AE3">
        <w:rPr>
          <w:bCs/>
        </w:rPr>
        <w:t>NUcore</w:t>
      </w:r>
      <w:proofErr w:type="spellEnd"/>
      <w:r w:rsidRPr="00456AE3">
        <w:rPr>
          <w:bCs/>
        </w:rPr>
        <w:t xml:space="preserve"> Staging Server</w:t>
      </w:r>
      <w:r w:rsidR="00456AE3" w:rsidRPr="00456AE3">
        <w:rPr>
          <w:bCs/>
        </w:rPr>
        <w:t xml:space="preserve">; likewise, forms setup in the form.io Live environment must be pointed at the </w:t>
      </w:r>
      <w:proofErr w:type="spellStart"/>
      <w:r w:rsidR="00456AE3" w:rsidRPr="00456AE3">
        <w:rPr>
          <w:bCs/>
        </w:rPr>
        <w:t>NUcore</w:t>
      </w:r>
      <w:proofErr w:type="spellEnd"/>
      <w:r w:rsidR="00456AE3" w:rsidRPr="00456AE3">
        <w:rPr>
          <w:bCs/>
        </w:rPr>
        <w:t xml:space="preserve"> Production S</w:t>
      </w:r>
      <w:r w:rsidR="00AF66BE">
        <w:rPr>
          <w:bCs/>
        </w:rPr>
        <w:t>erver</w:t>
      </w:r>
      <w:r w:rsidR="00456AE3" w:rsidRPr="00456AE3">
        <w:rPr>
          <w:bCs/>
        </w:rPr>
        <w:t xml:space="preserve"> (different directories</w:t>
      </w:r>
      <w:r w:rsidR="00F33293">
        <w:rPr>
          <w:bCs/>
        </w:rPr>
        <w:t xml:space="preserve"> are setup</w:t>
      </w:r>
      <w:r w:rsidR="00456AE3" w:rsidRPr="00456AE3">
        <w:rPr>
          <w:bCs/>
        </w:rPr>
        <w:t xml:space="preserve"> in S3 for </w:t>
      </w:r>
      <w:r w:rsidR="00F33293">
        <w:rPr>
          <w:bCs/>
        </w:rPr>
        <w:t xml:space="preserve">the </w:t>
      </w:r>
      <w:r w:rsidR="00456AE3" w:rsidRPr="00456AE3">
        <w:rPr>
          <w:bCs/>
        </w:rPr>
        <w:t>different environments)</w:t>
      </w:r>
    </w:p>
    <w:p w14:paraId="074DC11B" w14:textId="77777777" w:rsidR="00456AE3" w:rsidRDefault="00456AE3" w:rsidP="00456AE3">
      <w:pPr>
        <w:pStyle w:val="ListParagraph"/>
        <w:numPr>
          <w:ilvl w:val="1"/>
          <w:numId w:val="3"/>
        </w:numPr>
        <w:rPr>
          <w:bCs/>
        </w:rPr>
      </w:pPr>
      <w:r>
        <w:rPr>
          <w:bCs/>
        </w:rPr>
        <w:t xml:space="preserve">When setting up the </w:t>
      </w:r>
      <w:r w:rsidR="00EB0D57">
        <w:rPr>
          <w:bCs/>
        </w:rPr>
        <w:t>“</w:t>
      </w:r>
      <w:r>
        <w:rPr>
          <w:bCs/>
        </w:rPr>
        <w:t>File Component</w:t>
      </w:r>
      <w:r w:rsidR="00EB0D57">
        <w:rPr>
          <w:bCs/>
        </w:rPr>
        <w:t>”</w:t>
      </w:r>
      <w:r>
        <w:rPr>
          <w:bCs/>
        </w:rPr>
        <w:t xml:space="preserve">, select S3 as the </w:t>
      </w:r>
      <w:r w:rsidR="00EB0D57">
        <w:rPr>
          <w:bCs/>
        </w:rPr>
        <w:t>“</w:t>
      </w:r>
      <w:r>
        <w:rPr>
          <w:bCs/>
        </w:rPr>
        <w:t>Storage</w:t>
      </w:r>
      <w:r w:rsidR="00EB0D57">
        <w:rPr>
          <w:bCs/>
        </w:rPr>
        <w:t>”</w:t>
      </w:r>
      <w:r>
        <w:rPr>
          <w:bCs/>
        </w:rPr>
        <w:t xml:space="preserve"> </w:t>
      </w:r>
      <w:r w:rsidR="00AF66BE">
        <w:rPr>
          <w:bCs/>
        </w:rPr>
        <w:t>option</w:t>
      </w:r>
    </w:p>
    <w:p w14:paraId="4CF5EDF8" w14:textId="77777777" w:rsidR="00F33293" w:rsidRDefault="00F33293" w:rsidP="00456AE3">
      <w:pPr>
        <w:pStyle w:val="ListParagraph"/>
        <w:numPr>
          <w:ilvl w:val="1"/>
          <w:numId w:val="3"/>
        </w:numPr>
        <w:rPr>
          <w:bCs/>
        </w:rPr>
      </w:pPr>
      <w:r>
        <w:rPr>
          <w:bCs/>
        </w:rPr>
        <w:t>Set a reasonable “File Maximum Size” value (e.g. 10MB)</w:t>
      </w:r>
    </w:p>
    <w:p w14:paraId="11B71E0D" w14:textId="77777777" w:rsidR="00456AE3" w:rsidRDefault="00456AE3" w:rsidP="00456AE3">
      <w:pPr>
        <w:pStyle w:val="ListParagraph"/>
        <w:numPr>
          <w:ilvl w:val="1"/>
          <w:numId w:val="3"/>
        </w:numPr>
        <w:rPr>
          <w:bCs/>
        </w:rPr>
      </w:pPr>
      <w:r>
        <w:rPr>
          <w:bCs/>
        </w:rPr>
        <w:t xml:space="preserve">Selecting the </w:t>
      </w:r>
      <w:r w:rsidR="00EB0D57">
        <w:rPr>
          <w:bCs/>
        </w:rPr>
        <w:t>“</w:t>
      </w:r>
      <w:r>
        <w:rPr>
          <w:bCs/>
        </w:rPr>
        <w:t>Multiple Values</w:t>
      </w:r>
      <w:r w:rsidR="00EB0D57">
        <w:rPr>
          <w:bCs/>
        </w:rPr>
        <w:t>”</w:t>
      </w:r>
      <w:r>
        <w:rPr>
          <w:bCs/>
        </w:rPr>
        <w:t xml:space="preserve"> box enables users to upload multiple files to the form</w:t>
      </w:r>
      <w:r w:rsidR="00AF66BE">
        <w:rPr>
          <w:bCs/>
        </w:rPr>
        <w:t xml:space="preserve"> at once</w:t>
      </w:r>
    </w:p>
    <w:p w14:paraId="3908908C" w14:textId="77777777" w:rsidR="000E0D79" w:rsidRDefault="000E0D79" w:rsidP="000E0D79">
      <w:pPr>
        <w:pStyle w:val="ListParagraph"/>
        <w:numPr>
          <w:ilvl w:val="0"/>
          <w:numId w:val="3"/>
        </w:numPr>
        <w:rPr>
          <w:bCs/>
        </w:rPr>
      </w:pPr>
      <w:r>
        <w:rPr>
          <w:bCs/>
        </w:rPr>
        <w:t xml:space="preserve">Actions tab – setup multiple </w:t>
      </w:r>
      <w:r w:rsidR="00EB0D57">
        <w:rPr>
          <w:bCs/>
        </w:rPr>
        <w:t>“</w:t>
      </w:r>
      <w:r>
        <w:rPr>
          <w:bCs/>
        </w:rPr>
        <w:t>Actions</w:t>
      </w:r>
      <w:r w:rsidR="00EB0D57">
        <w:rPr>
          <w:bCs/>
        </w:rPr>
        <w:t>”</w:t>
      </w:r>
      <w:r>
        <w:rPr>
          <w:bCs/>
        </w:rPr>
        <w:t xml:space="preserve"> upon form submission</w:t>
      </w:r>
    </w:p>
    <w:p w14:paraId="189E0AB3" w14:textId="77777777" w:rsidR="000E0D79" w:rsidRDefault="000E0D79" w:rsidP="000E0D79">
      <w:pPr>
        <w:pStyle w:val="ListParagraph"/>
        <w:numPr>
          <w:ilvl w:val="1"/>
          <w:numId w:val="3"/>
        </w:numPr>
        <w:rPr>
          <w:bCs/>
        </w:rPr>
      </w:pPr>
      <w:r>
        <w:rPr>
          <w:bCs/>
        </w:rPr>
        <w:t xml:space="preserve">Possible to generate emails upon submission by adding </w:t>
      </w:r>
      <w:r w:rsidR="00667A0C">
        <w:rPr>
          <w:bCs/>
        </w:rPr>
        <w:t>an</w:t>
      </w:r>
      <w:r>
        <w:rPr>
          <w:bCs/>
        </w:rPr>
        <w:t xml:space="preserve"> </w:t>
      </w:r>
      <w:r w:rsidR="00EB0D57">
        <w:rPr>
          <w:bCs/>
        </w:rPr>
        <w:t>“</w:t>
      </w:r>
      <w:r>
        <w:rPr>
          <w:bCs/>
        </w:rPr>
        <w:t>Email Action</w:t>
      </w:r>
      <w:r w:rsidR="00EB0D57">
        <w:rPr>
          <w:bCs/>
        </w:rPr>
        <w:t>”</w:t>
      </w:r>
    </w:p>
    <w:p w14:paraId="020D4594" w14:textId="77777777" w:rsidR="000E0D79" w:rsidRDefault="000E0D79" w:rsidP="000E0D79">
      <w:pPr>
        <w:pStyle w:val="ListParagraph"/>
        <w:numPr>
          <w:ilvl w:val="1"/>
          <w:numId w:val="3"/>
        </w:numPr>
        <w:rPr>
          <w:bCs/>
        </w:rPr>
      </w:pPr>
      <w:r>
        <w:rPr>
          <w:bCs/>
        </w:rPr>
        <w:t xml:space="preserve">Possible to port data from one form to a separate </w:t>
      </w:r>
      <w:r w:rsidR="00EB0D57">
        <w:rPr>
          <w:bCs/>
        </w:rPr>
        <w:t>“</w:t>
      </w:r>
      <w:r>
        <w:rPr>
          <w:bCs/>
        </w:rPr>
        <w:t>Resource</w:t>
      </w:r>
      <w:r w:rsidR="00EB0D57">
        <w:rPr>
          <w:bCs/>
        </w:rPr>
        <w:t>”</w:t>
      </w:r>
      <w:r>
        <w:rPr>
          <w:bCs/>
        </w:rPr>
        <w:t xml:space="preserve"> form</w:t>
      </w:r>
    </w:p>
    <w:p w14:paraId="5232FC5B" w14:textId="77777777" w:rsidR="000E0D79" w:rsidRDefault="000E0D79" w:rsidP="000E0D79">
      <w:pPr>
        <w:pStyle w:val="ListParagraph"/>
        <w:numPr>
          <w:ilvl w:val="2"/>
          <w:numId w:val="3"/>
        </w:numPr>
        <w:rPr>
          <w:bCs/>
        </w:rPr>
      </w:pPr>
      <w:r>
        <w:rPr>
          <w:bCs/>
        </w:rPr>
        <w:t xml:space="preserve">Setup a separate </w:t>
      </w:r>
      <w:r w:rsidR="00EB0D57">
        <w:rPr>
          <w:bCs/>
        </w:rPr>
        <w:t>“</w:t>
      </w:r>
      <w:r>
        <w:rPr>
          <w:bCs/>
        </w:rPr>
        <w:t>Resource</w:t>
      </w:r>
      <w:r w:rsidR="00EB0D57">
        <w:rPr>
          <w:bCs/>
        </w:rPr>
        <w:t>”</w:t>
      </w:r>
      <w:r>
        <w:rPr>
          <w:bCs/>
        </w:rPr>
        <w:t xml:space="preserve"> form in the </w:t>
      </w:r>
      <w:r w:rsidR="00EB0D57">
        <w:rPr>
          <w:bCs/>
        </w:rPr>
        <w:t>“</w:t>
      </w:r>
      <w:r>
        <w:rPr>
          <w:bCs/>
        </w:rPr>
        <w:t>Resources</w:t>
      </w:r>
      <w:r w:rsidR="00EB0D57">
        <w:rPr>
          <w:bCs/>
        </w:rPr>
        <w:t>”</w:t>
      </w:r>
      <w:r>
        <w:rPr>
          <w:bCs/>
        </w:rPr>
        <w:t xml:space="preserve"> left-hand tab</w:t>
      </w:r>
    </w:p>
    <w:p w14:paraId="090814BE" w14:textId="77777777" w:rsidR="000E0D79" w:rsidRDefault="000E0D79" w:rsidP="000E0D79">
      <w:pPr>
        <w:pStyle w:val="ListParagraph"/>
        <w:numPr>
          <w:ilvl w:val="2"/>
          <w:numId w:val="3"/>
        </w:numPr>
        <w:rPr>
          <w:bCs/>
        </w:rPr>
      </w:pPr>
      <w:r>
        <w:rPr>
          <w:bCs/>
        </w:rPr>
        <w:t>Create destination fields for the ported data</w:t>
      </w:r>
    </w:p>
    <w:p w14:paraId="161073CD" w14:textId="77777777" w:rsidR="000E0D79" w:rsidRDefault="000E0D79" w:rsidP="000E0D79">
      <w:pPr>
        <w:pStyle w:val="ListParagraph"/>
        <w:numPr>
          <w:ilvl w:val="3"/>
          <w:numId w:val="3"/>
        </w:numPr>
        <w:rPr>
          <w:bCs/>
        </w:rPr>
      </w:pPr>
      <w:r>
        <w:rPr>
          <w:bCs/>
        </w:rPr>
        <w:t xml:space="preserve">Component </w:t>
      </w:r>
      <w:r w:rsidR="00F85DFF">
        <w:rPr>
          <w:bCs/>
        </w:rPr>
        <w:t xml:space="preserve">in the destination </w:t>
      </w:r>
      <w:r>
        <w:rPr>
          <w:bCs/>
        </w:rPr>
        <w:t xml:space="preserve">should </w:t>
      </w:r>
      <w:r w:rsidR="00F85DFF">
        <w:rPr>
          <w:bCs/>
        </w:rPr>
        <w:t>match the components in the source form</w:t>
      </w:r>
    </w:p>
    <w:p w14:paraId="10372A7C" w14:textId="77777777" w:rsidR="00983859" w:rsidRDefault="00983859" w:rsidP="00983859">
      <w:pPr>
        <w:pStyle w:val="ListParagraph"/>
        <w:numPr>
          <w:ilvl w:val="3"/>
          <w:numId w:val="3"/>
        </w:numPr>
        <w:rPr>
          <w:bCs/>
        </w:rPr>
      </w:pPr>
      <w:r>
        <w:rPr>
          <w:bCs/>
        </w:rPr>
        <w:t xml:space="preserve">If porting data from an </w:t>
      </w:r>
      <w:r w:rsidR="00EB0D57">
        <w:rPr>
          <w:bCs/>
        </w:rPr>
        <w:t>“</w:t>
      </w:r>
      <w:r>
        <w:rPr>
          <w:bCs/>
        </w:rPr>
        <w:t>Edit/Data Grid</w:t>
      </w:r>
      <w:r w:rsidR="00EB0D57">
        <w:rPr>
          <w:bCs/>
        </w:rPr>
        <w:t>”</w:t>
      </w:r>
      <w:r>
        <w:rPr>
          <w:bCs/>
        </w:rPr>
        <w:t>, the API keys of parent and child components must match in both the source and the destination</w:t>
      </w:r>
    </w:p>
    <w:p w14:paraId="2F659490" w14:textId="77777777" w:rsidR="00983859" w:rsidRDefault="00983859" w:rsidP="005E34BA">
      <w:pPr>
        <w:pStyle w:val="ListParagraph"/>
        <w:numPr>
          <w:ilvl w:val="2"/>
          <w:numId w:val="3"/>
        </w:numPr>
        <w:rPr>
          <w:bCs/>
        </w:rPr>
      </w:pPr>
      <w:r>
        <w:rPr>
          <w:bCs/>
        </w:rPr>
        <w:t xml:space="preserve">Once the destination </w:t>
      </w:r>
      <w:r w:rsidR="00EB0D57">
        <w:rPr>
          <w:bCs/>
        </w:rPr>
        <w:t>“</w:t>
      </w:r>
      <w:r>
        <w:rPr>
          <w:bCs/>
        </w:rPr>
        <w:t>Resource</w:t>
      </w:r>
      <w:r w:rsidR="00EB0D57">
        <w:rPr>
          <w:bCs/>
        </w:rPr>
        <w:t>”</w:t>
      </w:r>
      <w:r>
        <w:rPr>
          <w:bCs/>
        </w:rPr>
        <w:t xml:space="preserve"> is setup, a new </w:t>
      </w:r>
      <w:r w:rsidR="00EB0D57">
        <w:rPr>
          <w:bCs/>
        </w:rPr>
        <w:t>“</w:t>
      </w:r>
      <w:r>
        <w:rPr>
          <w:bCs/>
        </w:rPr>
        <w:t>Action</w:t>
      </w:r>
      <w:r w:rsidR="00EB0D57">
        <w:rPr>
          <w:bCs/>
        </w:rPr>
        <w:t>”</w:t>
      </w:r>
      <w:r>
        <w:rPr>
          <w:bCs/>
        </w:rPr>
        <w:t xml:space="preserve"> must be setup in the source form, this </w:t>
      </w:r>
      <w:r w:rsidR="00EB0D57">
        <w:rPr>
          <w:bCs/>
        </w:rPr>
        <w:t>“</w:t>
      </w:r>
      <w:r>
        <w:rPr>
          <w:bCs/>
        </w:rPr>
        <w:t>Action</w:t>
      </w:r>
      <w:r w:rsidR="00EB0D57">
        <w:rPr>
          <w:bCs/>
        </w:rPr>
        <w:t>”</w:t>
      </w:r>
      <w:r>
        <w:rPr>
          <w:bCs/>
        </w:rPr>
        <w:t xml:space="preserve"> must be the first/top </w:t>
      </w:r>
      <w:r w:rsidR="00EB0D57">
        <w:rPr>
          <w:bCs/>
        </w:rPr>
        <w:t>“</w:t>
      </w:r>
      <w:r>
        <w:rPr>
          <w:bCs/>
        </w:rPr>
        <w:t>Action</w:t>
      </w:r>
      <w:r w:rsidR="00EB0D57">
        <w:rPr>
          <w:bCs/>
        </w:rPr>
        <w:t>”</w:t>
      </w:r>
      <w:r>
        <w:rPr>
          <w:bCs/>
        </w:rPr>
        <w:t xml:space="preserve"> in the source form</w:t>
      </w:r>
      <w:r w:rsidR="00902B32">
        <w:rPr>
          <w:bCs/>
        </w:rPr>
        <w:t xml:space="preserve"> for data to remain accessible upon form retrieval in </w:t>
      </w:r>
      <w:proofErr w:type="spellStart"/>
      <w:r w:rsidR="00902B32">
        <w:rPr>
          <w:bCs/>
        </w:rPr>
        <w:t>NUcore</w:t>
      </w:r>
      <w:proofErr w:type="spellEnd"/>
    </w:p>
    <w:p w14:paraId="67013705" w14:textId="77777777" w:rsidR="00983859" w:rsidRDefault="00983859" w:rsidP="005E34BA">
      <w:pPr>
        <w:pStyle w:val="ListParagraph"/>
        <w:numPr>
          <w:ilvl w:val="2"/>
          <w:numId w:val="3"/>
        </w:numPr>
        <w:rPr>
          <w:bCs/>
        </w:rPr>
      </w:pPr>
      <w:r>
        <w:rPr>
          <w:bCs/>
        </w:rPr>
        <w:t xml:space="preserve">In the existing Save Submission Action, change Save Submission from </w:t>
      </w:r>
      <w:r w:rsidR="002614A5">
        <w:rPr>
          <w:bCs/>
        </w:rPr>
        <w:t>“</w:t>
      </w:r>
      <w:r>
        <w:rPr>
          <w:bCs/>
        </w:rPr>
        <w:t>This Form</w:t>
      </w:r>
      <w:r w:rsidR="002614A5">
        <w:rPr>
          <w:bCs/>
        </w:rPr>
        <w:t>”</w:t>
      </w:r>
      <w:r>
        <w:rPr>
          <w:bCs/>
        </w:rPr>
        <w:t xml:space="preserve"> to the </w:t>
      </w:r>
      <w:r w:rsidR="002614A5">
        <w:rPr>
          <w:bCs/>
        </w:rPr>
        <w:t>new r</w:t>
      </w:r>
      <w:r>
        <w:rPr>
          <w:bCs/>
        </w:rPr>
        <w:t xml:space="preserve">eceiver </w:t>
      </w:r>
      <w:r w:rsidR="002614A5">
        <w:rPr>
          <w:bCs/>
        </w:rPr>
        <w:t>f</w:t>
      </w:r>
      <w:r>
        <w:rPr>
          <w:bCs/>
        </w:rPr>
        <w:t xml:space="preserve">orm </w:t>
      </w:r>
      <w:r w:rsidR="002614A5">
        <w:rPr>
          <w:bCs/>
        </w:rPr>
        <w:t xml:space="preserve">that </w:t>
      </w:r>
      <w:r>
        <w:rPr>
          <w:bCs/>
        </w:rPr>
        <w:t>you have setup</w:t>
      </w:r>
    </w:p>
    <w:p w14:paraId="34A8AB6F" w14:textId="77777777" w:rsidR="00983859" w:rsidRDefault="00983859" w:rsidP="005E34BA">
      <w:pPr>
        <w:pStyle w:val="ListParagraph"/>
        <w:numPr>
          <w:ilvl w:val="2"/>
          <w:numId w:val="3"/>
        </w:numPr>
        <w:rPr>
          <w:bCs/>
        </w:rPr>
      </w:pPr>
      <w:r>
        <w:rPr>
          <w:bCs/>
        </w:rPr>
        <w:t xml:space="preserve">Map the </w:t>
      </w:r>
      <w:r w:rsidR="002614A5">
        <w:rPr>
          <w:bCs/>
        </w:rPr>
        <w:t>“</w:t>
      </w:r>
      <w:r>
        <w:rPr>
          <w:bCs/>
        </w:rPr>
        <w:t>Resource Fields</w:t>
      </w:r>
      <w:r w:rsidR="002614A5">
        <w:rPr>
          <w:bCs/>
        </w:rPr>
        <w:t>”</w:t>
      </w:r>
      <w:r>
        <w:rPr>
          <w:bCs/>
        </w:rPr>
        <w:t xml:space="preserve"> as appropriate and be sure to </w:t>
      </w:r>
      <w:r w:rsidR="002614A5">
        <w:rPr>
          <w:bCs/>
        </w:rPr>
        <w:t>“</w:t>
      </w:r>
      <w:r>
        <w:rPr>
          <w:bCs/>
        </w:rPr>
        <w:t>Save Action</w:t>
      </w:r>
      <w:r w:rsidR="002614A5">
        <w:rPr>
          <w:bCs/>
        </w:rPr>
        <w:t>”</w:t>
      </w:r>
    </w:p>
    <w:p w14:paraId="45C59B63" w14:textId="31D353FA" w:rsidR="00983859" w:rsidRDefault="00983859" w:rsidP="005E34BA">
      <w:pPr>
        <w:pStyle w:val="ListParagraph"/>
        <w:numPr>
          <w:ilvl w:val="2"/>
          <w:numId w:val="3"/>
        </w:numPr>
        <w:rPr>
          <w:bCs/>
        </w:rPr>
      </w:pPr>
      <w:r>
        <w:rPr>
          <w:bCs/>
        </w:rPr>
        <w:t xml:space="preserve">Create a second Save Submission Action, keeping the defaults for this second </w:t>
      </w:r>
      <w:r w:rsidR="002614A5">
        <w:rPr>
          <w:bCs/>
        </w:rPr>
        <w:t>“</w:t>
      </w:r>
      <w:r>
        <w:rPr>
          <w:bCs/>
        </w:rPr>
        <w:t>Action</w:t>
      </w:r>
      <w:r w:rsidR="002614A5">
        <w:rPr>
          <w:bCs/>
        </w:rPr>
        <w:t>”</w:t>
      </w:r>
      <w:r>
        <w:rPr>
          <w:bCs/>
        </w:rPr>
        <w:t xml:space="preserve"> (Save Submission to </w:t>
      </w:r>
      <w:r w:rsidR="002614A5">
        <w:rPr>
          <w:bCs/>
        </w:rPr>
        <w:t>“</w:t>
      </w:r>
      <w:r>
        <w:rPr>
          <w:bCs/>
        </w:rPr>
        <w:t>This Form</w:t>
      </w:r>
      <w:r w:rsidR="002614A5">
        <w:rPr>
          <w:bCs/>
        </w:rPr>
        <w:t>”</w:t>
      </w:r>
      <w:r>
        <w:rPr>
          <w:bCs/>
        </w:rPr>
        <w:t xml:space="preserve">) and be sure to </w:t>
      </w:r>
      <w:r w:rsidR="002614A5">
        <w:rPr>
          <w:bCs/>
        </w:rPr>
        <w:t>“</w:t>
      </w:r>
      <w:r>
        <w:rPr>
          <w:bCs/>
        </w:rPr>
        <w:t>Save Action</w:t>
      </w:r>
      <w:r w:rsidR="002614A5">
        <w:rPr>
          <w:bCs/>
        </w:rPr>
        <w:t>”</w:t>
      </w:r>
    </w:p>
    <w:p w14:paraId="134977D0" w14:textId="77C5D96A" w:rsidR="0045712A" w:rsidRDefault="0045712A" w:rsidP="0045712A">
      <w:pPr>
        <w:pStyle w:val="ListParagraph"/>
        <w:numPr>
          <w:ilvl w:val="0"/>
          <w:numId w:val="3"/>
        </w:numPr>
        <w:rPr>
          <w:bCs/>
        </w:rPr>
      </w:pPr>
      <w:r>
        <w:rPr>
          <w:bCs/>
        </w:rPr>
        <w:t>Calculated Value Syntax</w:t>
      </w:r>
    </w:p>
    <w:p w14:paraId="7C32BFA6" w14:textId="1834812D" w:rsidR="0045712A" w:rsidRDefault="0045712A" w:rsidP="0045712A">
      <w:pPr>
        <w:pStyle w:val="ListParagraph"/>
        <w:numPr>
          <w:ilvl w:val="1"/>
          <w:numId w:val="3"/>
        </w:numPr>
        <w:rPr>
          <w:bCs/>
        </w:rPr>
      </w:pPr>
      <w:r>
        <w:rPr>
          <w:bCs/>
        </w:rPr>
        <w:t>Possible to populate a tertiary component with the output from combining other component values</w:t>
      </w:r>
    </w:p>
    <w:p w14:paraId="7E4835F7" w14:textId="537E0298" w:rsidR="0045712A" w:rsidRDefault="0045712A" w:rsidP="0045712A">
      <w:pPr>
        <w:pStyle w:val="ListParagraph"/>
        <w:numPr>
          <w:ilvl w:val="1"/>
          <w:numId w:val="3"/>
        </w:numPr>
        <w:rPr>
          <w:bCs/>
        </w:rPr>
      </w:pPr>
      <w:r>
        <w:rPr>
          <w:bCs/>
        </w:rPr>
        <w:t>For the calculated component, in the “Data” tab, under the “Calculated Value” section, enter custom code to accomplish this</w:t>
      </w:r>
    </w:p>
    <w:p w14:paraId="45D9C4A0" w14:textId="6DF4360D" w:rsidR="0045712A" w:rsidRDefault="0045712A" w:rsidP="0045712A">
      <w:pPr>
        <w:pStyle w:val="ListParagraph"/>
        <w:numPr>
          <w:ilvl w:val="2"/>
          <w:numId w:val="3"/>
        </w:numPr>
        <w:rPr>
          <w:bCs/>
        </w:rPr>
      </w:pPr>
      <w:r>
        <w:rPr>
          <w:bCs/>
        </w:rPr>
        <w:t xml:space="preserve">Example syntax </w:t>
      </w:r>
      <w:r w:rsidR="00C66EA3">
        <w:rPr>
          <w:bCs/>
        </w:rPr>
        <w:t xml:space="preserve">to add </w:t>
      </w:r>
      <w:r w:rsidR="00027616">
        <w:rPr>
          <w:bCs/>
        </w:rPr>
        <w:t xml:space="preserve">two </w:t>
      </w:r>
      <w:r w:rsidR="00C66EA3">
        <w:rPr>
          <w:bCs/>
        </w:rPr>
        <w:t>cells</w:t>
      </w:r>
      <w:r>
        <w:rPr>
          <w:bCs/>
        </w:rPr>
        <w:t xml:space="preserve">: </w:t>
      </w:r>
      <w:r w:rsidRPr="0045712A">
        <w:rPr>
          <w:bCs/>
        </w:rPr>
        <w:t>value = (</w:t>
      </w:r>
      <w:proofErr w:type="gramStart"/>
      <w:r w:rsidRPr="0045712A">
        <w:rPr>
          <w:bCs/>
        </w:rPr>
        <w:t>data.</w:t>
      </w:r>
      <w:r>
        <w:rPr>
          <w:bCs/>
        </w:rPr>
        <w:t>component</w:t>
      </w:r>
      <w:proofErr w:type="gramEnd"/>
      <w:r>
        <w:rPr>
          <w:bCs/>
        </w:rPr>
        <w:t>_1_api_key</w:t>
      </w:r>
      <w:r w:rsidRPr="0045712A">
        <w:rPr>
          <w:bCs/>
        </w:rPr>
        <w:t xml:space="preserve"> || 0) + (data.</w:t>
      </w:r>
      <w:r>
        <w:rPr>
          <w:bCs/>
        </w:rPr>
        <w:t>component_2_api_key</w:t>
      </w:r>
      <w:r w:rsidRPr="0045712A">
        <w:rPr>
          <w:bCs/>
        </w:rPr>
        <w:t xml:space="preserve"> || 0);</w:t>
      </w:r>
    </w:p>
    <w:p w14:paraId="0DBB8496" w14:textId="172886BC" w:rsidR="0045712A" w:rsidRDefault="0045712A" w:rsidP="0045712A">
      <w:pPr>
        <w:pStyle w:val="ListParagraph"/>
        <w:numPr>
          <w:ilvl w:val="2"/>
          <w:numId w:val="3"/>
        </w:numPr>
        <w:rPr>
          <w:bCs/>
        </w:rPr>
      </w:pPr>
      <w:r>
        <w:rPr>
          <w:bCs/>
        </w:rPr>
        <w:t>This syntax manages cases of “Component 1” or “Component 2” = 0</w:t>
      </w:r>
    </w:p>
    <w:p w14:paraId="48E70B8B" w14:textId="77777777" w:rsidR="0039093A" w:rsidRDefault="0039093A" w:rsidP="0039093A">
      <w:pPr>
        <w:pStyle w:val="ListParagraph"/>
        <w:numPr>
          <w:ilvl w:val="0"/>
          <w:numId w:val="3"/>
        </w:numPr>
        <w:rPr>
          <w:bCs/>
        </w:rPr>
      </w:pPr>
      <w:r>
        <w:rPr>
          <w:bCs/>
        </w:rPr>
        <w:lastRenderedPageBreak/>
        <w:t xml:space="preserve">Form View Pro – Provide Core Managers Access to Forms without Access to form.io </w:t>
      </w:r>
      <w:r w:rsidR="00260C6E">
        <w:rPr>
          <w:bCs/>
        </w:rPr>
        <w:t>P</w:t>
      </w:r>
      <w:r>
        <w:rPr>
          <w:bCs/>
        </w:rPr>
        <w:t xml:space="preserve">roject </w:t>
      </w:r>
      <w:r w:rsidR="00260C6E">
        <w:rPr>
          <w:bCs/>
        </w:rPr>
        <w:t>M</w:t>
      </w:r>
      <w:r>
        <w:rPr>
          <w:bCs/>
        </w:rPr>
        <w:t>anagement</w:t>
      </w:r>
    </w:p>
    <w:p w14:paraId="62B2A085" w14:textId="77777777" w:rsidR="0039093A" w:rsidRDefault="00AC444A" w:rsidP="0039093A">
      <w:pPr>
        <w:pStyle w:val="ListParagraph"/>
        <w:numPr>
          <w:ilvl w:val="1"/>
          <w:numId w:val="3"/>
        </w:numPr>
        <w:rPr>
          <w:bCs/>
        </w:rPr>
      </w:pPr>
      <w:r>
        <w:rPr>
          <w:bCs/>
        </w:rPr>
        <w:t xml:space="preserve">In the given form.io Stage Environment, go to the </w:t>
      </w:r>
      <w:r w:rsidR="002614A5">
        <w:rPr>
          <w:bCs/>
        </w:rPr>
        <w:t>“</w:t>
      </w:r>
      <w:r>
        <w:rPr>
          <w:bCs/>
        </w:rPr>
        <w:t>User</w:t>
      </w:r>
      <w:r w:rsidR="002614A5">
        <w:rPr>
          <w:bCs/>
        </w:rPr>
        <w:t>”</w:t>
      </w:r>
      <w:r>
        <w:rPr>
          <w:bCs/>
        </w:rPr>
        <w:t xml:space="preserve"> Resource</w:t>
      </w:r>
    </w:p>
    <w:p w14:paraId="79C50407" w14:textId="77777777" w:rsidR="00AC444A" w:rsidRDefault="00AC444A" w:rsidP="0039093A">
      <w:pPr>
        <w:pStyle w:val="ListParagraph"/>
        <w:numPr>
          <w:ilvl w:val="1"/>
          <w:numId w:val="3"/>
        </w:numPr>
        <w:rPr>
          <w:bCs/>
        </w:rPr>
      </w:pPr>
      <w:r>
        <w:rPr>
          <w:bCs/>
        </w:rPr>
        <w:t xml:space="preserve">Click on the </w:t>
      </w:r>
      <w:r w:rsidR="002614A5">
        <w:rPr>
          <w:bCs/>
        </w:rPr>
        <w:t>“</w:t>
      </w:r>
      <w:r>
        <w:rPr>
          <w:bCs/>
        </w:rPr>
        <w:t>Use</w:t>
      </w:r>
      <w:r w:rsidR="002614A5">
        <w:rPr>
          <w:bCs/>
        </w:rPr>
        <w:t>”</w:t>
      </w:r>
      <w:r>
        <w:rPr>
          <w:bCs/>
        </w:rPr>
        <w:t xml:space="preserve"> tab</w:t>
      </w:r>
    </w:p>
    <w:p w14:paraId="16386819" w14:textId="77777777" w:rsidR="00AC444A" w:rsidRDefault="00AC444A" w:rsidP="0039093A">
      <w:pPr>
        <w:pStyle w:val="ListParagraph"/>
        <w:numPr>
          <w:ilvl w:val="1"/>
          <w:numId w:val="3"/>
        </w:numPr>
        <w:rPr>
          <w:bCs/>
        </w:rPr>
      </w:pPr>
      <w:r>
        <w:rPr>
          <w:bCs/>
        </w:rPr>
        <w:t>Enter the desired Email and Password for the</w:t>
      </w:r>
      <w:r w:rsidR="000C6D45">
        <w:rPr>
          <w:bCs/>
        </w:rPr>
        <w:t xml:space="preserve"> </w:t>
      </w:r>
      <w:r w:rsidR="002614A5">
        <w:rPr>
          <w:bCs/>
        </w:rPr>
        <w:t>core</w:t>
      </w:r>
      <w:r w:rsidR="000C6D45">
        <w:rPr>
          <w:bCs/>
        </w:rPr>
        <w:t xml:space="preserve"> manager</w:t>
      </w:r>
      <w:r w:rsidR="00902B32">
        <w:rPr>
          <w:bCs/>
        </w:rPr>
        <w:t xml:space="preserve"> and then “Submit” to add this as a “log in” data point</w:t>
      </w:r>
    </w:p>
    <w:p w14:paraId="0CFE3BC3" w14:textId="77777777" w:rsidR="000C6D45" w:rsidRDefault="000C6D45" w:rsidP="0039093A">
      <w:pPr>
        <w:pStyle w:val="ListParagraph"/>
        <w:numPr>
          <w:ilvl w:val="1"/>
          <w:numId w:val="3"/>
        </w:numPr>
        <w:rPr>
          <w:bCs/>
        </w:rPr>
      </w:pPr>
      <w:r>
        <w:rPr>
          <w:bCs/>
        </w:rPr>
        <w:t>Decide which form will be accessed by a given core manager</w:t>
      </w:r>
    </w:p>
    <w:p w14:paraId="10474F8E" w14:textId="77777777" w:rsidR="000C6D45" w:rsidRDefault="000C6D45" w:rsidP="000C6D45">
      <w:pPr>
        <w:pStyle w:val="ListParagraph"/>
        <w:numPr>
          <w:ilvl w:val="2"/>
          <w:numId w:val="3"/>
        </w:numPr>
        <w:rPr>
          <w:bCs/>
        </w:rPr>
      </w:pPr>
      <w:r>
        <w:rPr>
          <w:bCs/>
        </w:rPr>
        <w:t xml:space="preserve">If the form is a separate </w:t>
      </w:r>
      <w:r w:rsidR="002614A5">
        <w:rPr>
          <w:bCs/>
        </w:rPr>
        <w:t>“</w:t>
      </w:r>
      <w:r>
        <w:rPr>
          <w:bCs/>
        </w:rPr>
        <w:t>Resource</w:t>
      </w:r>
      <w:r w:rsidR="002614A5">
        <w:rPr>
          <w:bCs/>
        </w:rPr>
        <w:t>”</w:t>
      </w:r>
      <w:r>
        <w:rPr>
          <w:bCs/>
        </w:rPr>
        <w:t xml:space="preserve"> populated by data ported over from a primary source form, then the customer-submitted data can be preserved independent of any edits or deletions</w:t>
      </w:r>
      <w:r w:rsidR="00902B32">
        <w:rPr>
          <w:bCs/>
        </w:rPr>
        <w:t xml:space="preserve"> to the new form</w:t>
      </w:r>
    </w:p>
    <w:p w14:paraId="1AC3B868" w14:textId="77777777" w:rsidR="000C6D45" w:rsidRPr="000C6D45" w:rsidRDefault="000C6D45" w:rsidP="000C6D45">
      <w:pPr>
        <w:pStyle w:val="ListParagraph"/>
        <w:numPr>
          <w:ilvl w:val="2"/>
          <w:numId w:val="3"/>
        </w:numPr>
        <w:rPr>
          <w:bCs/>
        </w:rPr>
      </w:pPr>
      <w:r w:rsidRPr="000C6D45">
        <w:rPr>
          <w:bCs/>
        </w:rPr>
        <w:t xml:space="preserve">In </w:t>
      </w:r>
      <w:r w:rsidR="002614A5">
        <w:rPr>
          <w:bCs/>
        </w:rPr>
        <w:t>“</w:t>
      </w:r>
      <w:r w:rsidRPr="000C6D45">
        <w:rPr>
          <w:bCs/>
        </w:rPr>
        <w:t>Submission Data Permissions</w:t>
      </w:r>
      <w:r w:rsidR="002614A5">
        <w:rPr>
          <w:bCs/>
        </w:rPr>
        <w:t>”</w:t>
      </w:r>
      <w:r w:rsidRPr="000C6D45">
        <w:rPr>
          <w:bCs/>
        </w:rPr>
        <w:t xml:space="preserve">, add the </w:t>
      </w:r>
      <w:r w:rsidR="002614A5">
        <w:rPr>
          <w:bCs/>
        </w:rPr>
        <w:t>“</w:t>
      </w:r>
      <w:r>
        <w:rPr>
          <w:bCs/>
        </w:rPr>
        <w:t>Authenticated</w:t>
      </w:r>
      <w:r w:rsidR="002614A5">
        <w:rPr>
          <w:bCs/>
        </w:rPr>
        <w:t>”</w:t>
      </w:r>
      <w:r w:rsidRPr="000C6D45">
        <w:rPr>
          <w:bCs/>
        </w:rPr>
        <w:t xml:space="preserve"> role to:</w:t>
      </w:r>
    </w:p>
    <w:p w14:paraId="61861BA3" w14:textId="77777777" w:rsidR="000C6D45" w:rsidRPr="000C6D45" w:rsidRDefault="000C6D45" w:rsidP="000C6D45">
      <w:pPr>
        <w:pStyle w:val="ListParagraph"/>
        <w:numPr>
          <w:ilvl w:val="3"/>
          <w:numId w:val="3"/>
        </w:numPr>
        <w:rPr>
          <w:bCs/>
        </w:rPr>
      </w:pPr>
      <w:r w:rsidRPr="000C6D45">
        <w:rPr>
          <w:bCs/>
        </w:rPr>
        <w:t>Create Own Submissions</w:t>
      </w:r>
    </w:p>
    <w:p w14:paraId="70DF1C58" w14:textId="77777777" w:rsidR="000C6D45" w:rsidRPr="000C6D45" w:rsidRDefault="000C6D45" w:rsidP="000C6D45">
      <w:pPr>
        <w:pStyle w:val="ListParagraph"/>
        <w:numPr>
          <w:ilvl w:val="3"/>
          <w:numId w:val="3"/>
        </w:numPr>
        <w:rPr>
          <w:bCs/>
        </w:rPr>
      </w:pPr>
      <w:r w:rsidRPr="000C6D45">
        <w:rPr>
          <w:bCs/>
        </w:rPr>
        <w:t>Create All Submissions</w:t>
      </w:r>
    </w:p>
    <w:p w14:paraId="3A4F5DE5" w14:textId="77777777" w:rsidR="000C6D45" w:rsidRPr="000C6D45" w:rsidRDefault="000C6D45" w:rsidP="000C6D45">
      <w:pPr>
        <w:pStyle w:val="ListParagraph"/>
        <w:numPr>
          <w:ilvl w:val="3"/>
          <w:numId w:val="3"/>
        </w:numPr>
        <w:rPr>
          <w:bCs/>
        </w:rPr>
      </w:pPr>
      <w:r w:rsidRPr="000C6D45">
        <w:rPr>
          <w:bCs/>
        </w:rPr>
        <w:t>Read Own Submissions</w:t>
      </w:r>
    </w:p>
    <w:p w14:paraId="11D1F2D6" w14:textId="77777777" w:rsidR="000C6D45" w:rsidRPr="000C6D45" w:rsidRDefault="000C6D45" w:rsidP="000C6D45">
      <w:pPr>
        <w:pStyle w:val="ListParagraph"/>
        <w:numPr>
          <w:ilvl w:val="3"/>
          <w:numId w:val="3"/>
        </w:numPr>
        <w:rPr>
          <w:bCs/>
        </w:rPr>
      </w:pPr>
      <w:r w:rsidRPr="000C6D45">
        <w:rPr>
          <w:bCs/>
        </w:rPr>
        <w:t>Read All Submissions</w:t>
      </w:r>
    </w:p>
    <w:p w14:paraId="3E5DAAA6" w14:textId="77777777" w:rsidR="000C6D45" w:rsidRPr="000C6D45" w:rsidRDefault="000C6D45" w:rsidP="000C6D45">
      <w:pPr>
        <w:pStyle w:val="ListParagraph"/>
        <w:numPr>
          <w:ilvl w:val="3"/>
          <w:numId w:val="3"/>
        </w:numPr>
        <w:rPr>
          <w:bCs/>
        </w:rPr>
      </w:pPr>
      <w:r w:rsidRPr="000C6D45">
        <w:rPr>
          <w:bCs/>
        </w:rPr>
        <w:t>Update Own Submissions</w:t>
      </w:r>
    </w:p>
    <w:p w14:paraId="2A6870E8" w14:textId="77777777" w:rsidR="000C6D45" w:rsidRDefault="000C6D45" w:rsidP="000C6D45">
      <w:pPr>
        <w:pStyle w:val="ListParagraph"/>
        <w:numPr>
          <w:ilvl w:val="3"/>
          <w:numId w:val="3"/>
        </w:numPr>
        <w:rPr>
          <w:bCs/>
        </w:rPr>
      </w:pPr>
      <w:r w:rsidRPr="000C6D45">
        <w:rPr>
          <w:bCs/>
        </w:rPr>
        <w:t>Update All Submissio</w:t>
      </w:r>
      <w:r>
        <w:rPr>
          <w:bCs/>
        </w:rPr>
        <w:t>ns</w:t>
      </w:r>
    </w:p>
    <w:p w14:paraId="03C03C84" w14:textId="77777777" w:rsidR="000C6D45" w:rsidRDefault="00B6045C" w:rsidP="000C6D45">
      <w:pPr>
        <w:pStyle w:val="ListParagraph"/>
        <w:numPr>
          <w:ilvl w:val="1"/>
          <w:numId w:val="3"/>
        </w:numPr>
        <w:rPr>
          <w:bCs/>
        </w:rPr>
      </w:pPr>
      <w:r>
        <w:rPr>
          <w:bCs/>
        </w:rPr>
        <w:t xml:space="preserve">Click the </w:t>
      </w:r>
      <w:r w:rsidR="002614A5">
        <w:rPr>
          <w:bCs/>
        </w:rPr>
        <w:t>“</w:t>
      </w:r>
      <w:r>
        <w:rPr>
          <w:bCs/>
        </w:rPr>
        <w:t>Try Our Next Portal</w:t>
      </w:r>
      <w:r w:rsidR="002614A5">
        <w:rPr>
          <w:bCs/>
        </w:rPr>
        <w:t>”</w:t>
      </w:r>
      <w:r>
        <w:rPr>
          <w:bCs/>
        </w:rPr>
        <w:t xml:space="preserve"> button (upper-right corner)</w:t>
      </w:r>
    </w:p>
    <w:p w14:paraId="00DE4B54" w14:textId="77777777" w:rsidR="00B6045C" w:rsidRDefault="00B6045C" w:rsidP="000C6D45">
      <w:pPr>
        <w:pStyle w:val="ListParagraph"/>
        <w:numPr>
          <w:ilvl w:val="1"/>
          <w:numId w:val="3"/>
        </w:numPr>
        <w:rPr>
          <w:bCs/>
        </w:rPr>
      </w:pPr>
      <w:r>
        <w:rPr>
          <w:bCs/>
        </w:rPr>
        <w:t xml:space="preserve">Click the left-hand </w:t>
      </w:r>
      <w:r w:rsidR="002614A5">
        <w:rPr>
          <w:bCs/>
        </w:rPr>
        <w:t>“</w:t>
      </w:r>
      <w:r>
        <w:rPr>
          <w:bCs/>
        </w:rPr>
        <w:t>Forms</w:t>
      </w:r>
      <w:r w:rsidR="002614A5">
        <w:rPr>
          <w:bCs/>
        </w:rPr>
        <w:t>”</w:t>
      </w:r>
      <w:r>
        <w:rPr>
          <w:bCs/>
        </w:rPr>
        <w:t xml:space="preserve"> tab</w:t>
      </w:r>
    </w:p>
    <w:p w14:paraId="6AFC91E8" w14:textId="77777777" w:rsidR="00B6045C" w:rsidRDefault="00B6045C" w:rsidP="000C6D45">
      <w:pPr>
        <w:pStyle w:val="ListParagraph"/>
        <w:numPr>
          <w:ilvl w:val="1"/>
          <w:numId w:val="3"/>
        </w:numPr>
        <w:rPr>
          <w:bCs/>
        </w:rPr>
      </w:pPr>
      <w:r>
        <w:rPr>
          <w:bCs/>
        </w:rPr>
        <w:t>Click on the form whose access has been modified</w:t>
      </w:r>
    </w:p>
    <w:p w14:paraId="76765A8E" w14:textId="77777777" w:rsidR="00B6045C" w:rsidRDefault="00B6045C" w:rsidP="000C6D45">
      <w:pPr>
        <w:pStyle w:val="ListParagraph"/>
        <w:numPr>
          <w:ilvl w:val="1"/>
          <w:numId w:val="3"/>
        </w:numPr>
        <w:rPr>
          <w:bCs/>
        </w:rPr>
      </w:pPr>
      <w:r>
        <w:rPr>
          <w:bCs/>
        </w:rPr>
        <w:t xml:space="preserve">Click on the </w:t>
      </w:r>
      <w:r w:rsidR="002614A5">
        <w:rPr>
          <w:bCs/>
        </w:rPr>
        <w:t>“</w:t>
      </w:r>
      <w:r>
        <w:rPr>
          <w:bCs/>
        </w:rPr>
        <w:t>Launch</w:t>
      </w:r>
      <w:r w:rsidR="002614A5">
        <w:rPr>
          <w:bCs/>
        </w:rPr>
        <w:t>”</w:t>
      </w:r>
      <w:r>
        <w:rPr>
          <w:bCs/>
        </w:rPr>
        <w:t xml:space="preserve"> tab</w:t>
      </w:r>
    </w:p>
    <w:p w14:paraId="357CE6E8" w14:textId="77777777" w:rsidR="00B6045C" w:rsidRDefault="00B6045C" w:rsidP="000C6D45">
      <w:pPr>
        <w:pStyle w:val="ListParagraph"/>
        <w:numPr>
          <w:ilvl w:val="1"/>
          <w:numId w:val="3"/>
        </w:numPr>
        <w:rPr>
          <w:bCs/>
        </w:rPr>
      </w:pPr>
      <w:r>
        <w:rPr>
          <w:bCs/>
        </w:rPr>
        <w:t xml:space="preserve">Copy the </w:t>
      </w:r>
      <w:r w:rsidR="00535590">
        <w:rPr>
          <w:bCs/>
        </w:rPr>
        <w:t>URL available on this tab</w:t>
      </w:r>
    </w:p>
    <w:p w14:paraId="13B32CB9" w14:textId="5F5930A0" w:rsidR="00535590" w:rsidRDefault="00535590" w:rsidP="000C6D45">
      <w:pPr>
        <w:pStyle w:val="ListParagraph"/>
        <w:numPr>
          <w:ilvl w:val="1"/>
          <w:numId w:val="3"/>
        </w:numPr>
        <w:rPr>
          <w:bCs/>
        </w:rPr>
      </w:pPr>
      <w:r>
        <w:rPr>
          <w:bCs/>
        </w:rPr>
        <w:t xml:space="preserve">The core manager can log in using this URL to access this form only, they can review all submissions, edit submission, delete submissions; they will not have access to the primary form.io </w:t>
      </w:r>
      <w:r w:rsidR="002614A5">
        <w:rPr>
          <w:bCs/>
        </w:rPr>
        <w:t>s</w:t>
      </w:r>
      <w:r>
        <w:rPr>
          <w:bCs/>
        </w:rPr>
        <w:t>tages</w:t>
      </w:r>
    </w:p>
    <w:p w14:paraId="7BAB4BAE" w14:textId="028956BF" w:rsidR="00925339" w:rsidRDefault="00925339" w:rsidP="00925339">
      <w:pPr>
        <w:pStyle w:val="ListParagraph"/>
        <w:numPr>
          <w:ilvl w:val="0"/>
          <w:numId w:val="3"/>
        </w:numPr>
        <w:rPr>
          <w:bCs/>
        </w:rPr>
      </w:pPr>
      <w:r>
        <w:rPr>
          <w:bCs/>
        </w:rPr>
        <w:t>PDF Generation</w:t>
      </w:r>
      <w:r w:rsidR="005E389D">
        <w:rPr>
          <w:bCs/>
        </w:rPr>
        <w:t xml:space="preserve"> Workflow</w:t>
      </w:r>
    </w:p>
    <w:p w14:paraId="35ED4D37" w14:textId="52AAA6EB" w:rsidR="007C451C" w:rsidRPr="007C451C" w:rsidRDefault="00925339" w:rsidP="007C451C">
      <w:pPr>
        <w:pStyle w:val="ListParagraph"/>
        <w:numPr>
          <w:ilvl w:val="1"/>
          <w:numId w:val="3"/>
        </w:numPr>
        <w:rPr>
          <w:bCs/>
        </w:rPr>
      </w:pPr>
      <w:r>
        <w:rPr>
          <w:bCs/>
        </w:rPr>
        <w:t xml:space="preserve">For all PDF-Generating Forms, the </w:t>
      </w:r>
      <w:r w:rsidR="009578DB">
        <w:rPr>
          <w:bCs/>
        </w:rPr>
        <w:t xml:space="preserve">correct </w:t>
      </w:r>
      <w:r>
        <w:rPr>
          <w:bCs/>
        </w:rPr>
        <w:t>“PDF Token” is required</w:t>
      </w:r>
      <w:r w:rsidR="005E389D">
        <w:rPr>
          <w:bCs/>
        </w:rPr>
        <w:t>; it is</w:t>
      </w:r>
      <w:r w:rsidR="007C451C">
        <w:rPr>
          <w:bCs/>
        </w:rPr>
        <w:t xml:space="preserve"> located</w:t>
      </w:r>
      <w:r w:rsidR="005E389D">
        <w:rPr>
          <w:bCs/>
        </w:rPr>
        <w:t>:</w:t>
      </w:r>
    </w:p>
    <w:p w14:paraId="6BB80B46" w14:textId="650B94F8" w:rsidR="007C451C" w:rsidRDefault="007C451C" w:rsidP="007C451C">
      <w:pPr>
        <w:pStyle w:val="ListParagraph"/>
        <w:numPr>
          <w:ilvl w:val="2"/>
          <w:numId w:val="3"/>
        </w:numPr>
        <w:rPr>
          <w:bCs/>
        </w:rPr>
      </w:pPr>
      <w:r>
        <w:rPr>
          <w:bCs/>
        </w:rPr>
        <w:t>Log in to form.io</w:t>
      </w:r>
    </w:p>
    <w:p w14:paraId="0E956389" w14:textId="77777777" w:rsidR="007C451C" w:rsidRDefault="007C451C" w:rsidP="007C451C">
      <w:pPr>
        <w:pStyle w:val="ListParagraph"/>
        <w:numPr>
          <w:ilvl w:val="2"/>
          <w:numId w:val="3"/>
        </w:numPr>
        <w:rPr>
          <w:bCs/>
        </w:rPr>
      </w:pPr>
      <w:r>
        <w:rPr>
          <w:bCs/>
        </w:rPr>
        <w:t>Select “Project”</w:t>
      </w:r>
    </w:p>
    <w:p w14:paraId="14182FDA" w14:textId="77777777" w:rsidR="007C451C" w:rsidRDefault="007C451C" w:rsidP="007C451C">
      <w:pPr>
        <w:pStyle w:val="ListParagraph"/>
        <w:numPr>
          <w:ilvl w:val="2"/>
          <w:numId w:val="3"/>
        </w:numPr>
        <w:rPr>
          <w:bCs/>
        </w:rPr>
      </w:pPr>
      <w:r>
        <w:rPr>
          <w:bCs/>
        </w:rPr>
        <w:t>Go to the appropriate “Stage”</w:t>
      </w:r>
    </w:p>
    <w:p w14:paraId="7EF070B2" w14:textId="77777777" w:rsidR="007C451C" w:rsidRDefault="007C451C" w:rsidP="007C451C">
      <w:pPr>
        <w:pStyle w:val="ListParagraph"/>
        <w:numPr>
          <w:ilvl w:val="2"/>
          <w:numId w:val="3"/>
        </w:numPr>
        <w:rPr>
          <w:bCs/>
        </w:rPr>
      </w:pPr>
      <w:r>
        <w:rPr>
          <w:bCs/>
        </w:rPr>
        <w:t>Go to “Settings” (left-hand navigation panel)</w:t>
      </w:r>
    </w:p>
    <w:p w14:paraId="692046D6" w14:textId="77777777" w:rsidR="007C451C" w:rsidRDefault="007C451C" w:rsidP="007C451C">
      <w:pPr>
        <w:pStyle w:val="ListParagraph"/>
        <w:numPr>
          <w:ilvl w:val="2"/>
          <w:numId w:val="3"/>
        </w:numPr>
        <w:rPr>
          <w:bCs/>
        </w:rPr>
      </w:pPr>
      <w:r>
        <w:rPr>
          <w:bCs/>
        </w:rPr>
        <w:t>Go to “PDF Management” (new left-hand navigation panel)</w:t>
      </w:r>
    </w:p>
    <w:p w14:paraId="164A686B" w14:textId="2535A649" w:rsidR="007C451C" w:rsidRDefault="007C451C" w:rsidP="007C451C">
      <w:pPr>
        <w:pStyle w:val="ListParagraph"/>
        <w:numPr>
          <w:ilvl w:val="2"/>
          <w:numId w:val="3"/>
        </w:numPr>
        <w:rPr>
          <w:bCs/>
        </w:rPr>
      </w:pPr>
      <w:r>
        <w:rPr>
          <w:bCs/>
        </w:rPr>
        <w:t xml:space="preserve">Go to </w:t>
      </w:r>
      <w:r w:rsidR="006670BA">
        <w:rPr>
          <w:bCs/>
        </w:rPr>
        <w:t xml:space="preserve">the </w:t>
      </w:r>
      <w:r>
        <w:rPr>
          <w:bCs/>
        </w:rPr>
        <w:t>“Enterprise” tab (top navigation selector)</w:t>
      </w:r>
    </w:p>
    <w:p w14:paraId="52843B8C" w14:textId="5C543F02" w:rsidR="007C451C" w:rsidRPr="007C451C" w:rsidRDefault="007C451C" w:rsidP="007C451C">
      <w:pPr>
        <w:pStyle w:val="ListParagraph"/>
        <w:numPr>
          <w:ilvl w:val="2"/>
          <w:numId w:val="3"/>
        </w:numPr>
        <w:rPr>
          <w:bCs/>
        </w:rPr>
      </w:pPr>
      <w:r>
        <w:rPr>
          <w:bCs/>
        </w:rPr>
        <w:t>See the “PDF Token” field</w:t>
      </w:r>
    </w:p>
    <w:p w14:paraId="4A4CEE6C" w14:textId="3979A14A" w:rsidR="009578DB" w:rsidRDefault="009578DB" w:rsidP="00925339">
      <w:pPr>
        <w:pStyle w:val="ListParagraph"/>
        <w:numPr>
          <w:ilvl w:val="1"/>
          <w:numId w:val="3"/>
        </w:numPr>
        <w:rPr>
          <w:bCs/>
        </w:rPr>
      </w:pPr>
      <w:r>
        <w:rPr>
          <w:bCs/>
        </w:rPr>
        <w:t xml:space="preserve">For all related Forms, “Access” must be set to “Anonymous” as noted in “Form Setup and Integration” </w:t>
      </w:r>
      <w:r w:rsidR="002A2033">
        <w:rPr>
          <w:bCs/>
        </w:rPr>
        <w:t xml:space="preserve">section </w:t>
      </w:r>
      <w:r>
        <w:rPr>
          <w:bCs/>
        </w:rPr>
        <w:t>1(d)</w:t>
      </w:r>
    </w:p>
    <w:p w14:paraId="46363E47" w14:textId="246B2989" w:rsidR="00925339" w:rsidRDefault="00925339" w:rsidP="00925339">
      <w:pPr>
        <w:pStyle w:val="ListParagraph"/>
        <w:numPr>
          <w:ilvl w:val="1"/>
          <w:numId w:val="3"/>
        </w:numPr>
        <w:rPr>
          <w:bCs/>
        </w:rPr>
      </w:pPr>
      <w:r>
        <w:rPr>
          <w:bCs/>
        </w:rPr>
        <w:t>Generate PDF of Current Form View</w:t>
      </w:r>
    </w:p>
    <w:p w14:paraId="3E2545DC" w14:textId="242D1A70" w:rsidR="00925339" w:rsidRDefault="00B72081" w:rsidP="00925339">
      <w:pPr>
        <w:pStyle w:val="ListParagraph"/>
        <w:numPr>
          <w:ilvl w:val="2"/>
          <w:numId w:val="3"/>
        </w:numPr>
        <w:rPr>
          <w:bCs/>
        </w:rPr>
      </w:pPr>
      <w:r>
        <w:rPr>
          <w:bCs/>
        </w:rPr>
        <w:t>Replace</w:t>
      </w:r>
      <w:r w:rsidR="002A2033">
        <w:rPr>
          <w:bCs/>
        </w:rPr>
        <w:t>s</w:t>
      </w:r>
      <w:r>
        <w:rPr>
          <w:bCs/>
        </w:rPr>
        <w:t xml:space="preserve"> </w:t>
      </w:r>
      <w:r w:rsidR="002A2033">
        <w:rPr>
          <w:bCs/>
        </w:rPr>
        <w:t xml:space="preserve">the </w:t>
      </w:r>
      <w:r>
        <w:rPr>
          <w:bCs/>
        </w:rPr>
        <w:t>“Submit” button with a button that submits the form and generates a PDF download</w:t>
      </w:r>
      <w:r w:rsidR="00BA7369">
        <w:rPr>
          <w:bCs/>
        </w:rPr>
        <w:t xml:space="preserve"> of the current form view (including </w:t>
      </w:r>
      <w:r w:rsidR="002A2033">
        <w:rPr>
          <w:bCs/>
        </w:rPr>
        <w:t xml:space="preserve">the </w:t>
      </w:r>
      <w:r w:rsidR="00BA7369">
        <w:rPr>
          <w:bCs/>
        </w:rPr>
        <w:t>data)</w:t>
      </w:r>
    </w:p>
    <w:p w14:paraId="0B2A924C" w14:textId="25A7B2FD" w:rsidR="00B72081" w:rsidRDefault="00772BF8" w:rsidP="00925339">
      <w:pPr>
        <w:pStyle w:val="ListParagraph"/>
        <w:numPr>
          <w:ilvl w:val="2"/>
          <w:numId w:val="3"/>
        </w:numPr>
        <w:rPr>
          <w:bCs/>
        </w:rPr>
      </w:pPr>
      <w:r>
        <w:rPr>
          <w:bCs/>
        </w:rPr>
        <w:t>In the Submit “Button Component” make these changes</w:t>
      </w:r>
    </w:p>
    <w:p w14:paraId="2D8A5CAB" w14:textId="3EE629D9" w:rsidR="00772BF8" w:rsidRDefault="00772BF8" w:rsidP="00772BF8">
      <w:pPr>
        <w:pStyle w:val="ListParagraph"/>
        <w:numPr>
          <w:ilvl w:val="3"/>
          <w:numId w:val="3"/>
        </w:numPr>
        <w:rPr>
          <w:bCs/>
        </w:rPr>
      </w:pPr>
      <w:r>
        <w:rPr>
          <w:bCs/>
        </w:rPr>
        <w:t xml:space="preserve">Change </w:t>
      </w:r>
      <w:r w:rsidR="00BA7369">
        <w:rPr>
          <w:bCs/>
        </w:rPr>
        <w:t>the “</w:t>
      </w:r>
      <w:r>
        <w:rPr>
          <w:bCs/>
        </w:rPr>
        <w:t>Label</w:t>
      </w:r>
      <w:r w:rsidR="00BA7369">
        <w:rPr>
          <w:bCs/>
        </w:rPr>
        <w:t>”</w:t>
      </w:r>
      <w:r>
        <w:rPr>
          <w:bCs/>
        </w:rPr>
        <w:t xml:space="preserve"> to indicate </w:t>
      </w:r>
      <w:r w:rsidR="00085A52">
        <w:rPr>
          <w:bCs/>
        </w:rPr>
        <w:t>the button’s</w:t>
      </w:r>
      <w:r w:rsidR="00BA7369">
        <w:rPr>
          <w:bCs/>
        </w:rPr>
        <w:t xml:space="preserve"> </w:t>
      </w:r>
      <w:r>
        <w:rPr>
          <w:bCs/>
        </w:rPr>
        <w:t>dual function</w:t>
      </w:r>
      <w:r w:rsidR="00BA7369">
        <w:rPr>
          <w:bCs/>
        </w:rPr>
        <w:t>s</w:t>
      </w:r>
    </w:p>
    <w:p w14:paraId="6CB6EB5C" w14:textId="0AF22576" w:rsidR="00772BF8" w:rsidRDefault="00772BF8" w:rsidP="00772BF8">
      <w:pPr>
        <w:pStyle w:val="ListParagraph"/>
        <w:numPr>
          <w:ilvl w:val="3"/>
          <w:numId w:val="3"/>
        </w:numPr>
        <w:rPr>
          <w:bCs/>
        </w:rPr>
      </w:pPr>
      <w:r>
        <w:rPr>
          <w:bCs/>
        </w:rPr>
        <w:t>Change the “Action” to “Custom”</w:t>
      </w:r>
    </w:p>
    <w:p w14:paraId="0693CD47" w14:textId="70D45107" w:rsidR="00772BF8" w:rsidRDefault="00772BF8" w:rsidP="00772BF8">
      <w:pPr>
        <w:pStyle w:val="ListParagraph"/>
        <w:numPr>
          <w:ilvl w:val="3"/>
          <w:numId w:val="3"/>
        </w:numPr>
        <w:rPr>
          <w:bCs/>
        </w:rPr>
      </w:pPr>
      <w:r>
        <w:rPr>
          <w:bCs/>
        </w:rPr>
        <w:t>Add “Button Custom Logic” from the text file “Form.io Examples” under the section “Generate PDF of Current Form View”</w:t>
      </w:r>
    </w:p>
    <w:p w14:paraId="1C3573D4" w14:textId="2146E30E" w:rsidR="00772BF8" w:rsidRDefault="00772BF8" w:rsidP="00772BF8">
      <w:pPr>
        <w:pStyle w:val="ListParagraph"/>
        <w:numPr>
          <w:ilvl w:val="4"/>
          <w:numId w:val="3"/>
        </w:numPr>
        <w:rPr>
          <w:bCs/>
        </w:rPr>
      </w:pPr>
      <w:r>
        <w:rPr>
          <w:bCs/>
        </w:rPr>
        <w:lastRenderedPageBreak/>
        <w:t xml:space="preserve">Must </w:t>
      </w:r>
      <w:r w:rsidR="00BA7369">
        <w:rPr>
          <w:bCs/>
        </w:rPr>
        <w:t>set</w:t>
      </w:r>
      <w:r>
        <w:rPr>
          <w:bCs/>
        </w:rPr>
        <w:t xml:space="preserve"> “</w:t>
      </w:r>
      <w:proofErr w:type="spellStart"/>
      <w:r>
        <w:rPr>
          <w:bCs/>
        </w:rPr>
        <w:t>var</w:t>
      </w:r>
      <w:proofErr w:type="spellEnd"/>
      <w:r>
        <w:rPr>
          <w:bCs/>
        </w:rPr>
        <w:t xml:space="preserve"> </w:t>
      </w:r>
      <w:proofErr w:type="spellStart"/>
      <w:r>
        <w:rPr>
          <w:bCs/>
        </w:rPr>
        <w:t>fileToken</w:t>
      </w:r>
      <w:proofErr w:type="spellEnd"/>
      <w:r>
        <w:rPr>
          <w:bCs/>
        </w:rPr>
        <w:t xml:space="preserve">” with </w:t>
      </w:r>
      <w:r w:rsidR="00BA7369">
        <w:rPr>
          <w:bCs/>
        </w:rPr>
        <w:t xml:space="preserve">the </w:t>
      </w:r>
      <w:r>
        <w:rPr>
          <w:bCs/>
        </w:rPr>
        <w:t>appropriate PDF Token</w:t>
      </w:r>
    </w:p>
    <w:p w14:paraId="093C3C09" w14:textId="6F186201" w:rsidR="00BA7369" w:rsidRDefault="00BA7369" w:rsidP="00772BF8">
      <w:pPr>
        <w:pStyle w:val="ListParagraph"/>
        <w:numPr>
          <w:ilvl w:val="4"/>
          <w:numId w:val="3"/>
        </w:numPr>
        <w:rPr>
          <w:bCs/>
        </w:rPr>
      </w:pPr>
      <w:r>
        <w:rPr>
          <w:bCs/>
        </w:rPr>
        <w:t>Must set “</w:t>
      </w:r>
      <w:proofErr w:type="spellStart"/>
      <w:r>
        <w:rPr>
          <w:bCs/>
        </w:rPr>
        <w:t>var</w:t>
      </w:r>
      <w:proofErr w:type="spellEnd"/>
      <w:r>
        <w:rPr>
          <w:bCs/>
        </w:rPr>
        <w:t xml:space="preserve"> </w:t>
      </w:r>
      <w:proofErr w:type="spellStart"/>
      <w:r>
        <w:rPr>
          <w:bCs/>
        </w:rPr>
        <w:t>currentForm</w:t>
      </w:r>
      <w:proofErr w:type="spellEnd"/>
      <w:r>
        <w:rPr>
          <w:bCs/>
        </w:rPr>
        <w:t>” with the “embed” link of the current form</w:t>
      </w:r>
    </w:p>
    <w:p w14:paraId="38D87680" w14:textId="2A173021" w:rsidR="009578DB" w:rsidRDefault="009578DB" w:rsidP="00772BF8">
      <w:pPr>
        <w:pStyle w:val="ListParagraph"/>
        <w:numPr>
          <w:ilvl w:val="4"/>
          <w:numId w:val="3"/>
        </w:numPr>
        <w:rPr>
          <w:bCs/>
        </w:rPr>
      </w:pPr>
      <w:r>
        <w:rPr>
          <w:bCs/>
        </w:rPr>
        <w:t>The “</w:t>
      </w:r>
      <w:proofErr w:type="spellStart"/>
      <w:r>
        <w:rPr>
          <w:bCs/>
        </w:rPr>
        <w:t>var</w:t>
      </w:r>
      <w:proofErr w:type="spellEnd"/>
      <w:r>
        <w:rPr>
          <w:bCs/>
        </w:rPr>
        <w:t xml:space="preserve"> </w:t>
      </w:r>
      <w:proofErr w:type="spellStart"/>
      <w:r>
        <w:rPr>
          <w:bCs/>
        </w:rPr>
        <w:t>pdfFileName</w:t>
      </w:r>
      <w:proofErr w:type="spellEnd"/>
      <w:r>
        <w:rPr>
          <w:bCs/>
        </w:rPr>
        <w:t>” sets the default file name for the downloaded PDF</w:t>
      </w:r>
      <w:r w:rsidR="00BA7369">
        <w:rPr>
          <w:bCs/>
        </w:rPr>
        <w:t xml:space="preserve"> (can be altered if desired)</w:t>
      </w:r>
    </w:p>
    <w:p w14:paraId="5027C23D" w14:textId="565FCAC6" w:rsidR="00BA7369" w:rsidRPr="00BA7369" w:rsidRDefault="009578DB" w:rsidP="00BA7369">
      <w:pPr>
        <w:pStyle w:val="ListParagraph"/>
        <w:numPr>
          <w:ilvl w:val="5"/>
          <w:numId w:val="3"/>
        </w:numPr>
        <w:rPr>
          <w:bCs/>
        </w:rPr>
      </w:pPr>
      <w:r>
        <w:rPr>
          <w:bCs/>
        </w:rPr>
        <w:t xml:space="preserve">Currently set to concatenate fields from our API ported fields (User ID and </w:t>
      </w:r>
      <w:proofErr w:type="spellStart"/>
      <w:r>
        <w:rPr>
          <w:bCs/>
        </w:rPr>
        <w:t>NUcore</w:t>
      </w:r>
      <w:proofErr w:type="spellEnd"/>
      <w:r>
        <w:rPr>
          <w:bCs/>
        </w:rPr>
        <w:t xml:space="preserve"> Order ID)</w:t>
      </w:r>
    </w:p>
    <w:p w14:paraId="66E7804C" w14:textId="3A12EE32" w:rsidR="00772BF8" w:rsidRDefault="00772BF8" w:rsidP="00772BF8">
      <w:pPr>
        <w:pStyle w:val="ListParagraph"/>
        <w:numPr>
          <w:ilvl w:val="4"/>
          <w:numId w:val="3"/>
        </w:numPr>
        <w:rPr>
          <w:bCs/>
        </w:rPr>
      </w:pPr>
      <w:r>
        <w:rPr>
          <w:bCs/>
        </w:rPr>
        <w:t>Update the three “</w:t>
      </w:r>
      <w:proofErr w:type="spellStart"/>
      <w:proofErr w:type="gramStart"/>
      <w:r>
        <w:rPr>
          <w:bCs/>
        </w:rPr>
        <w:t>instance.label</w:t>
      </w:r>
      <w:proofErr w:type="spellEnd"/>
      <w:proofErr w:type="gramEnd"/>
      <w:r>
        <w:rPr>
          <w:bCs/>
        </w:rPr>
        <w:t>” values, if desired</w:t>
      </w:r>
    </w:p>
    <w:p w14:paraId="0348D068" w14:textId="488F6DFE" w:rsidR="00772BF8" w:rsidRDefault="00772BF8" w:rsidP="00772BF8">
      <w:pPr>
        <w:pStyle w:val="ListParagraph"/>
        <w:numPr>
          <w:ilvl w:val="5"/>
          <w:numId w:val="3"/>
        </w:numPr>
        <w:rPr>
          <w:bCs/>
        </w:rPr>
      </w:pPr>
      <w:r>
        <w:rPr>
          <w:bCs/>
        </w:rPr>
        <w:t>Default is “Generating Preview”</w:t>
      </w:r>
      <w:r w:rsidR="009578DB">
        <w:rPr>
          <w:bCs/>
        </w:rPr>
        <w:t>, “Downloading PDF”, and “Saving”</w:t>
      </w:r>
    </w:p>
    <w:p w14:paraId="78B0363C" w14:textId="715BF9B3" w:rsidR="00D86FF5" w:rsidRDefault="00D86FF5" w:rsidP="00D86FF5">
      <w:pPr>
        <w:pStyle w:val="ListParagraph"/>
        <w:numPr>
          <w:ilvl w:val="1"/>
          <w:numId w:val="3"/>
        </w:numPr>
        <w:rPr>
          <w:bCs/>
        </w:rPr>
      </w:pPr>
      <w:r>
        <w:rPr>
          <w:bCs/>
        </w:rPr>
        <w:t>Generate In-Line Custom PDF within Current Form</w:t>
      </w:r>
    </w:p>
    <w:p w14:paraId="70873F03" w14:textId="6DC93433" w:rsidR="002A2033" w:rsidRDefault="002A2033" w:rsidP="002A2033">
      <w:pPr>
        <w:pStyle w:val="ListParagraph"/>
        <w:numPr>
          <w:ilvl w:val="2"/>
          <w:numId w:val="3"/>
        </w:numPr>
        <w:rPr>
          <w:bCs/>
        </w:rPr>
      </w:pPr>
      <w:r>
        <w:rPr>
          <w:bCs/>
        </w:rPr>
        <w:t xml:space="preserve">Allows a user to preview and download a custom PDF with data from the current </w:t>
      </w:r>
      <w:r w:rsidR="00307E6E">
        <w:rPr>
          <w:bCs/>
        </w:rPr>
        <w:t xml:space="preserve">“Parent </w:t>
      </w:r>
      <w:r>
        <w:rPr>
          <w:bCs/>
        </w:rPr>
        <w:t>Form</w:t>
      </w:r>
      <w:r w:rsidR="00307E6E">
        <w:rPr>
          <w:bCs/>
        </w:rPr>
        <w:t>”</w:t>
      </w:r>
    </w:p>
    <w:p w14:paraId="103586A5" w14:textId="59958C83" w:rsidR="00D86FF5" w:rsidRDefault="00D86FF5" w:rsidP="00D86FF5">
      <w:pPr>
        <w:pStyle w:val="ListParagraph"/>
        <w:numPr>
          <w:ilvl w:val="2"/>
          <w:numId w:val="3"/>
        </w:numPr>
        <w:rPr>
          <w:bCs/>
        </w:rPr>
      </w:pPr>
      <w:r>
        <w:rPr>
          <w:bCs/>
        </w:rPr>
        <w:t xml:space="preserve">Create a new, separate </w:t>
      </w:r>
      <w:r w:rsidR="002A2033">
        <w:rPr>
          <w:bCs/>
        </w:rPr>
        <w:t>“</w:t>
      </w:r>
      <w:r>
        <w:rPr>
          <w:bCs/>
        </w:rPr>
        <w:t>PDF Form</w:t>
      </w:r>
      <w:r w:rsidR="002A2033">
        <w:rPr>
          <w:bCs/>
        </w:rPr>
        <w:t>”</w:t>
      </w:r>
      <w:r>
        <w:rPr>
          <w:bCs/>
        </w:rPr>
        <w:t xml:space="preserve"> (set </w:t>
      </w:r>
      <w:r w:rsidR="00BF7D58">
        <w:rPr>
          <w:bCs/>
        </w:rPr>
        <w:t xml:space="preserve">the </w:t>
      </w:r>
      <w:r>
        <w:rPr>
          <w:bCs/>
        </w:rPr>
        <w:t>“Access” permissions)</w:t>
      </w:r>
    </w:p>
    <w:p w14:paraId="2A7939F5" w14:textId="091C372A" w:rsidR="00D86FF5" w:rsidRDefault="00D86FF5" w:rsidP="00D86FF5">
      <w:pPr>
        <w:pStyle w:val="ListParagraph"/>
        <w:numPr>
          <w:ilvl w:val="3"/>
          <w:numId w:val="3"/>
        </w:numPr>
        <w:rPr>
          <w:bCs/>
        </w:rPr>
      </w:pPr>
      <w:r>
        <w:rPr>
          <w:bCs/>
        </w:rPr>
        <w:t>Upload a blank PDF to be used as the template</w:t>
      </w:r>
      <w:r w:rsidR="00944714">
        <w:rPr>
          <w:bCs/>
        </w:rPr>
        <w:t xml:space="preserve"> for the PDF</w:t>
      </w:r>
    </w:p>
    <w:p w14:paraId="188E0EB9" w14:textId="286B54F0" w:rsidR="00D86FF5" w:rsidRDefault="00D86FF5" w:rsidP="00D86FF5">
      <w:pPr>
        <w:pStyle w:val="ListParagraph"/>
        <w:numPr>
          <w:ilvl w:val="3"/>
          <w:numId w:val="3"/>
        </w:numPr>
        <w:rPr>
          <w:bCs/>
        </w:rPr>
      </w:pPr>
      <w:r>
        <w:rPr>
          <w:bCs/>
        </w:rPr>
        <w:t xml:space="preserve">Add “Text Fields” to the </w:t>
      </w:r>
      <w:r w:rsidR="00AB61A7">
        <w:rPr>
          <w:bCs/>
        </w:rPr>
        <w:t>“</w:t>
      </w:r>
      <w:r>
        <w:rPr>
          <w:bCs/>
        </w:rPr>
        <w:t>PDF Form</w:t>
      </w:r>
      <w:r w:rsidR="00AB61A7">
        <w:rPr>
          <w:bCs/>
        </w:rPr>
        <w:t>”</w:t>
      </w:r>
      <w:r>
        <w:rPr>
          <w:bCs/>
        </w:rPr>
        <w:t xml:space="preserve"> as needed</w:t>
      </w:r>
      <w:r w:rsidR="00AB61A7">
        <w:rPr>
          <w:bCs/>
        </w:rPr>
        <w:t>, positioning appropriately</w:t>
      </w:r>
    </w:p>
    <w:p w14:paraId="38A63B7A" w14:textId="26066959" w:rsidR="00307E6E" w:rsidRDefault="00307E6E" w:rsidP="00307E6E">
      <w:pPr>
        <w:pStyle w:val="ListParagraph"/>
        <w:numPr>
          <w:ilvl w:val="4"/>
          <w:numId w:val="3"/>
        </w:numPr>
        <w:rPr>
          <w:bCs/>
        </w:rPr>
      </w:pPr>
      <w:r>
        <w:rPr>
          <w:bCs/>
        </w:rPr>
        <w:t>The API value of each “Text Field” will need to match the API value of the data that will be ported from the “Parent Form” (Parent Form is the form where the PDF will be nested)</w:t>
      </w:r>
    </w:p>
    <w:p w14:paraId="5F0433E7" w14:textId="5CD9CA00" w:rsidR="001102AD" w:rsidRDefault="001102AD" w:rsidP="00307E6E">
      <w:pPr>
        <w:pStyle w:val="ListParagraph"/>
        <w:numPr>
          <w:ilvl w:val="4"/>
          <w:numId w:val="3"/>
        </w:numPr>
        <w:rPr>
          <w:bCs/>
        </w:rPr>
      </w:pPr>
      <w:r>
        <w:rPr>
          <w:bCs/>
        </w:rPr>
        <w:t>It is also possible to use “Text Area” components, but note that if a “Text Area” is used, it must be a “Text Area” in both the “PDF Form” and in the component in the Parent Form mapping to the “Text Area” in the “PDF Form”</w:t>
      </w:r>
    </w:p>
    <w:p w14:paraId="429C17E9" w14:textId="4E277D68" w:rsidR="00D86FF5" w:rsidRDefault="00226627" w:rsidP="00D86FF5">
      <w:pPr>
        <w:pStyle w:val="ListParagraph"/>
        <w:numPr>
          <w:ilvl w:val="2"/>
          <w:numId w:val="3"/>
        </w:numPr>
        <w:rPr>
          <w:bCs/>
        </w:rPr>
      </w:pPr>
      <w:r>
        <w:rPr>
          <w:bCs/>
        </w:rPr>
        <w:t xml:space="preserve">In the </w:t>
      </w:r>
      <w:r w:rsidR="00307E6E">
        <w:rPr>
          <w:bCs/>
        </w:rPr>
        <w:t>“</w:t>
      </w:r>
      <w:r>
        <w:rPr>
          <w:bCs/>
        </w:rPr>
        <w:t>Parent Form</w:t>
      </w:r>
      <w:r w:rsidR="00307E6E">
        <w:rPr>
          <w:bCs/>
        </w:rPr>
        <w:t>”</w:t>
      </w:r>
      <w:r>
        <w:rPr>
          <w:bCs/>
        </w:rPr>
        <w:t xml:space="preserve"> where the In-Line PDF will be generated, setup</w:t>
      </w:r>
      <w:r w:rsidR="004A25F4">
        <w:rPr>
          <w:bCs/>
        </w:rPr>
        <w:t xml:space="preserve"> the following</w:t>
      </w:r>
    </w:p>
    <w:p w14:paraId="056CFABB" w14:textId="42F09578" w:rsidR="007C451C" w:rsidRDefault="007C451C" w:rsidP="007C451C">
      <w:pPr>
        <w:pStyle w:val="ListParagraph"/>
        <w:numPr>
          <w:ilvl w:val="3"/>
          <w:numId w:val="3"/>
        </w:numPr>
        <w:rPr>
          <w:bCs/>
        </w:rPr>
      </w:pPr>
      <w:r>
        <w:rPr>
          <w:bCs/>
        </w:rPr>
        <w:t xml:space="preserve">Create a </w:t>
      </w:r>
      <w:r w:rsidR="00D60BCA">
        <w:rPr>
          <w:bCs/>
        </w:rPr>
        <w:t>s</w:t>
      </w:r>
      <w:r>
        <w:rPr>
          <w:bCs/>
        </w:rPr>
        <w:t xml:space="preserve">elector to </w:t>
      </w:r>
      <w:r w:rsidR="00D60BCA">
        <w:rPr>
          <w:bCs/>
        </w:rPr>
        <w:t>t</w:t>
      </w:r>
      <w:r>
        <w:rPr>
          <w:bCs/>
        </w:rPr>
        <w:t>oggle the PDF View</w:t>
      </w:r>
    </w:p>
    <w:p w14:paraId="40DB9573" w14:textId="155B0F26" w:rsidR="007C451C" w:rsidRDefault="007C451C" w:rsidP="007C451C">
      <w:pPr>
        <w:pStyle w:val="ListParagraph"/>
        <w:numPr>
          <w:ilvl w:val="4"/>
          <w:numId w:val="3"/>
        </w:numPr>
        <w:rPr>
          <w:bCs/>
        </w:rPr>
      </w:pPr>
      <w:r>
        <w:rPr>
          <w:bCs/>
        </w:rPr>
        <w:t>Use a “Check Box</w:t>
      </w:r>
      <w:r w:rsidR="00B6290E">
        <w:rPr>
          <w:bCs/>
        </w:rPr>
        <w:t>”</w:t>
      </w:r>
      <w:r>
        <w:rPr>
          <w:bCs/>
        </w:rPr>
        <w:t xml:space="preserve"> Component</w:t>
      </w:r>
    </w:p>
    <w:p w14:paraId="2BB62317" w14:textId="7CCFBAB6" w:rsidR="007C451C" w:rsidRPr="007C451C" w:rsidRDefault="007C451C" w:rsidP="007C451C">
      <w:pPr>
        <w:pStyle w:val="ListParagraph"/>
        <w:numPr>
          <w:ilvl w:val="4"/>
          <w:numId w:val="3"/>
        </w:numPr>
        <w:rPr>
          <w:bCs/>
        </w:rPr>
      </w:pPr>
      <w:r>
        <w:rPr>
          <w:bCs/>
        </w:rPr>
        <w:t>Note the API of this new toggle component</w:t>
      </w:r>
    </w:p>
    <w:p w14:paraId="04263010" w14:textId="26A66883" w:rsidR="004A25F4" w:rsidRDefault="004A25F4" w:rsidP="004A25F4">
      <w:pPr>
        <w:pStyle w:val="ListParagraph"/>
        <w:numPr>
          <w:ilvl w:val="3"/>
          <w:numId w:val="3"/>
        </w:numPr>
        <w:rPr>
          <w:bCs/>
        </w:rPr>
      </w:pPr>
      <w:r>
        <w:rPr>
          <w:bCs/>
        </w:rPr>
        <w:t>From the “Premium” Component Section, add a “Nested Form”</w:t>
      </w:r>
    </w:p>
    <w:p w14:paraId="59042FF2" w14:textId="7355269B" w:rsidR="004A25F4" w:rsidRDefault="004A25F4" w:rsidP="004A25F4">
      <w:pPr>
        <w:pStyle w:val="ListParagraph"/>
        <w:numPr>
          <w:ilvl w:val="4"/>
          <w:numId w:val="3"/>
        </w:numPr>
        <w:rPr>
          <w:bCs/>
        </w:rPr>
      </w:pPr>
      <w:r>
        <w:rPr>
          <w:bCs/>
        </w:rPr>
        <w:t>Name the Component</w:t>
      </w:r>
    </w:p>
    <w:p w14:paraId="24B70644" w14:textId="561280D1" w:rsidR="004A25F4" w:rsidRDefault="004A25F4" w:rsidP="004A25F4">
      <w:pPr>
        <w:pStyle w:val="ListParagraph"/>
        <w:numPr>
          <w:ilvl w:val="4"/>
          <w:numId w:val="3"/>
        </w:numPr>
        <w:rPr>
          <w:bCs/>
        </w:rPr>
      </w:pPr>
      <w:r>
        <w:rPr>
          <w:bCs/>
        </w:rPr>
        <w:t>Set the “Form” selection to the PDF Form to be displayed</w:t>
      </w:r>
    </w:p>
    <w:p w14:paraId="1EE4BF66" w14:textId="14CA4090" w:rsidR="004A25F4" w:rsidRDefault="004A25F4" w:rsidP="004A25F4">
      <w:pPr>
        <w:pStyle w:val="ListParagraph"/>
        <w:numPr>
          <w:ilvl w:val="4"/>
          <w:numId w:val="3"/>
        </w:numPr>
        <w:rPr>
          <w:bCs/>
        </w:rPr>
      </w:pPr>
      <w:r>
        <w:rPr>
          <w:bCs/>
        </w:rPr>
        <w:t>In the “Data” tab, set the “Calculated Value” to reference the data as follows</w:t>
      </w:r>
    </w:p>
    <w:p w14:paraId="2E1B86E4" w14:textId="1ACDB7EC" w:rsidR="004A25F4" w:rsidRPr="00307E6E" w:rsidRDefault="00307E6E" w:rsidP="00307E6E">
      <w:pPr>
        <w:pStyle w:val="ListParagraph"/>
        <w:numPr>
          <w:ilvl w:val="5"/>
          <w:numId w:val="3"/>
        </w:numPr>
        <w:rPr>
          <w:bCs/>
        </w:rPr>
      </w:pPr>
      <w:proofErr w:type="gramStart"/>
      <w:r w:rsidRPr="00307E6E">
        <w:rPr>
          <w:bCs/>
        </w:rPr>
        <w:t>data.[</w:t>
      </w:r>
      <w:proofErr w:type="spellStart"/>
      <w:proofErr w:type="gramEnd"/>
      <w:r w:rsidRPr="00307E6E">
        <w:rPr>
          <w:bCs/>
        </w:rPr>
        <w:t>nested_component_api</w:t>
      </w:r>
      <w:proofErr w:type="spellEnd"/>
      <w:r w:rsidRPr="00307E6E">
        <w:rPr>
          <w:bCs/>
        </w:rPr>
        <w:t>].data.[</w:t>
      </w:r>
      <w:proofErr w:type="spellStart"/>
      <w:r w:rsidRPr="00307E6E">
        <w:rPr>
          <w:bCs/>
        </w:rPr>
        <w:t>component_i</w:t>
      </w:r>
      <w:r>
        <w:rPr>
          <w:bCs/>
        </w:rPr>
        <w:t>n_</w:t>
      </w:r>
      <w:r w:rsidRPr="00307E6E">
        <w:rPr>
          <w:bCs/>
        </w:rPr>
        <w:t>pdf_api</w:t>
      </w:r>
      <w:proofErr w:type="spellEnd"/>
      <w:r w:rsidRPr="00307E6E">
        <w:rPr>
          <w:bCs/>
        </w:rPr>
        <w:t>] = data.[</w:t>
      </w:r>
      <w:proofErr w:type="spellStart"/>
      <w:r w:rsidRPr="00307E6E">
        <w:rPr>
          <w:bCs/>
        </w:rPr>
        <w:t>component_in_parent_api</w:t>
      </w:r>
      <w:proofErr w:type="spellEnd"/>
      <w:r w:rsidRPr="00307E6E">
        <w:rPr>
          <w:bCs/>
        </w:rPr>
        <w:t>]? data.[</w:t>
      </w:r>
      <w:proofErr w:type="spellStart"/>
      <w:r w:rsidRPr="00307E6E">
        <w:rPr>
          <w:bCs/>
        </w:rPr>
        <w:t>component_in_parent_api</w:t>
      </w:r>
      <w:proofErr w:type="spellEnd"/>
      <w:r w:rsidRPr="00307E6E">
        <w:rPr>
          <w:bCs/>
        </w:rPr>
        <w:t>] : '';</w:t>
      </w:r>
      <w:r>
        <w:rPr>
          <w:bCs/>
        </w:rPr>
        <w:t xml:space="preserve"> [</w:t>
      </w:r>
      <w:proofErr w:type="spellStart"/>
      <w:r>
        <w:rPr>
          <w:bCs/>
        </w:rPr>
        <w:t>repeat_the_syntax_for_more_fields</w:t>
      </w:r>
      <w:proofErr w:type="spellEnd"/>
      <w:r>
        <w:rPr>
          <w:bCs/>
        </w:rPr>
        <w:t xml:space="preserve">]; </w:t>
      </w:r>
      <w:proofErr w:type="spellStart"/>
      <w:r w:rsidRPr="00307E6E">
        <w:rPr>
          <w:bCs/>
        </w:rPr>
        <w:t>instance.redraw</w:t>
      </w:r>
      <w:proofErr w:type="spellEnd"/>
      <w:r w:rsidRPr="00307E6E">
        <w:rPr>
          <w:bCs/>
        </w:rPr>
        <w:t>();</w:t>
      </w:r>
    </w:p>
    <w:p w14:paraId="730FF5DF" w14:textId="40DB3D14" w:rsidR="004A25F4" w:rsidRDefault="004A25F4" w:rsidP="004A25F4">
      <w:pPr>
        <w:pStyle w:val="ListParagraph"/>
        <w:numPr>
          <w:ilvl w:val="5"/>
          <w:numId w:val="3"/>
        </w:numPr>
        <w:rPr>
          <w:bCs/>
        </w:rPr>
      </w:pPr>
      <w:r>
        <w:rPr>
          <w:bCs/>
        </w:rPr>
        <w:t>[</w:t>
      </w:r>
      <w:proofErr w:type="spellStart"/>
      <w:r w:rsidR="0045226C" w:rsidRPr="00307E6E">
        <w:rPr>
          <w:bCs/>
        </w:rPr>
        <w:t>nested_component_api</w:t>
      </w:r>
      <w:proofErr w:type="spellEnd"/>
      <w:r>
        <w:rPr>
          <w:bCs/>
        </w:rPr>
        <w:t>] is from the API</w:t>
      </w:r>
      <w:r w:rsidR="002D25F5">
        <w:rPr>
          <w:bCs/>
        </w:rPr>
        <w:t xml:space="preserve"> tab of the “Nested Form Component”</w:t>
      </w:r>
    </w:p>
    <w:p w14:paraId="6D0B121E" w14:textId="33C8DE17" w:rsidR="002D25F5" w:rsidRDefault="002D25F5" w:rsidP="004A25F4">
      <w:pPr>
        <w:pStyle w:val="ListParagraph"/>
        <w:numPr>
          <w:ilvl w:val="5"/>
          <w:numId w:val="3"/>
        </w:numPr>
        <w:rPr>
          <w:bCs/>
        </w:rPr>
      </w:pPr>
      <w:r>
        <w:rPr>
          <w:bCs/>
        </w:rPr>
        <w:t>[</w:t>
      </w:r>
      <w:proofErr w:type="spellStart"/>
      <w:r w:rsidR="0045226C" w:rsidRPr="00307E6E">
        <w:rPr>
          <w:bCs/>
        </w:rPr>
        <w:t>component_i</w:t>
      </w:r>
      <w:r w:rsidR="0045226C">
        <w:rPr>
          <w:bCs/>
        </w:rPr>
        <w:t>n_</w:t>
      </w:r>
      <w:r w:rsidR="0045226C" w:rsidRPr="00307E6E">
        <w:rPr>
          <w:bCs/>
        </w:rPr>
        <w:t>pdf_api</w:t>
      </w:r>
      <w:proofErr w:type="spellEnd"/>
      <w:r>
        <w:rPr>
          <w:bCs/>
        </w:rPr>
        <w:t>] is from the API tab of the particular field in the PDF Form itself</w:t>
      </w:r>
    </w:p>
    <w:p w14:paraId="73AF67F5" w14:textId="7D68F4D8" w:rsidR="002D25F5" w:rsidRDefault="002D25F5" w:rsidP="004A25F4">
      <w:pPr>
        <w:pStyle w:val="ListParagraph"/>
        <w:numPr>
          <w:ilvl w:val="5"/>
          <w:numId w:val="3"/>
        </w:numPr>
        <w:rPr>
          <w:bCs/>
        </w:rPr>
      </w:pPr>
      <w:r>
        <w:rPr>
          <w:bCs/>
        </w:rPr>
        <w:lastRenderedPageBreak/>
        <w:t>[</w:t>
      </w:r>
      <w:proofErr w:type="spellStart"/>
      <w:r w:rsidR="0045226C" w:rsidRPr="00307E6E">
        <w:rPr>
          <w:bCs/>
        </w:rPr>
        <w:t>component_in_parent_api</w:t>
      </w:r>
      <w:proofErr w:type="spellEnd"/>
      <w:r>
        <w:rPr>
          <w:bCs/>
        </w:rPr>
        <w:t>] is the data from the Parent Form that should be displayed in this field</w:t>
      </w:r>
    </w:p>
    <w:p w14:paraId="067FD407" w14:textId="2E2A2C4D" w:rsidR="007D11D9" w:rsidRDefault="007D11D9" w:rsidP="007D11D9">
      <w:pPr>
        <w:pStyle w:val="ListParagraph"/>
        <w:numPr>
          <w:ilvl w:val="4"/>
          <w:numId w:val="3"/>
        </w:numPr>
        <w:rPr>
          <w:bCs/>
        </w:rPr>
      </w:pPr>
      <w:r>
        <w:rPr>
          <w:bCs/>
        </w:rPr>
        <w:t>In the “Conditional” tab, set “Advanced” as follows</w:t>
      </w:r>
    </w:p>
    <w:p w14:paraId="22F24C68" w14:textId="55F2720C" w:rsidR="007D11D9" w:rsidRDefault="007D11D9" w:rsidP="007D11D9">
      <w:pPr>
        <w:pStyle w:val="ListParagraph"/>
        <w:numPr>
          <w:ilvl w:val="5"/>
          <w:numId w:val="3"/>
        </w:numPr>
        <w:rPr>
          <w:bCs/>
        </w:rPr>
      </w:pPr>
      <w:r>
        <w:rPr>
          <w:bCs/>
        </w:rPr>
        <w:t xml:space="preserve">show = </w:t>
      </w:r>
      <w:proofErr w:type="gramStart"/>
      <w:r>
        <w:rPr>
          <w:bCs/>
        </w:rPr>
        <w:t>data.[</w:t>
      </w:r>
      <w:proofErr w:type="spellStart"/>
      <w:proofErr w:type="gramEnd"/>
      <w:r>
        <w:rPr>
          <w:bCs/>
        </w:rPr>
        <w:t>api</w:t>
      </w:r>
      <w:proofErr w:type="spellEnd"/>
      <w:r>
        <w:rPr>
          <w:bCs/>
        </w:rPr>
        <w:t xml:space="preserve"> key of the toggle component];</w:t>
      </w:r>
    </w:p>
    <w:p w14:paraId="78E380BD" w14:textId="3F78DD14" w:rsidR="007D11D9" w:rsidRDefault="007D11D9" w:rsidP="007D11D9">
      <w:pPr>
        <w:pStyle w:val="ListParagraph"/>
        <w:numPr>
          <w:ilvl w:val="5"/>
          <w:numId w:val="3"/>
        </w:numPr>
        <w:rPr>
          <w:bCs/>
        </w:rPr>
      </w:pPr>
      <w:r>
        <w:rPr>
          <w:bCs/>
        </w:rPr>
        <w:t>[</w:t>
      </w:r>
      <w:proofErr w:type="spellStart"/>
      <w:r>
        <w:rPr>
          <w:bCs/>
        </w:rPr>
        <w:t>api</w:t>
      </w:r>
      <w:proofErr w:type="spellEnd"/>
      <w:r>
        <w:rPr>
          <w:bCs/>
        </w:rPr>
        <w:t xml:space="preserve"> key of the toggle component] is from the API tab of the toggle component (check box)</w:t>
      </w:r>
    </w:p>
    <w:p w14:paraId="1AC60E2D" w14:textId="319907E6" w:rsidR="00B6290E" w:rsidRDefault="00B6290E" w:rsidP="00B6290E">
      <w:pPr>
        <w:pStyle w:val="ListParagraph"/>
        <w:numPr>
          <w:ilvl w:val="3"/>
          <w:numId w:val="3"/>
        </w:numPr>
        <w:rPr>
          <w:bCs/>
        </w:rPr>
      </w:pPr>
      <w:r>
        <w:rPr>
          <w:bCs/>
        </w:rPr>
        <w:t>From the “Data” Component Section, add a “Hidden” Component</w:t>
      </w:r>
    </w:p>
    <w:p w14:paraId="103BEF42" w14:textId="6C9F901B" w:rsidR="00B6290E" w:rsidRDefault="00B6290E" w:rsidP="00B6290E">
      <w:pPr>
        <w:pStyle w:val="ListParagraph"/>
        <w:numPr>
          <w:ilvl w:val="4"/>
          <w:numId w:val="3"/>
        </w:numPr>
        <w:rPr>
          <w:bCs/>
        </w:rPr>
      </w:pPr>
      <w:r>
        <w:rPr>
          <w:bCs/>
        </w:rPr>
        <w:t>Name the Component</w:t>
      </w:r>
    </w:p>
    <w:p w14:paraId="40684336" w14:textId="36C07507" w:rsidR="00662EE0" w:rsidRDefault="00662EE0" w:rsidP="00B6290E">
      <w:pPr>
        <w:pStyle w:val="ListParagraph"/>
        <w:numPr>
          <w:ilvl w:val="4"/>
          <w:numId w:val="3"/>
        </w:numPr>
        <w:rPr>
          <w:bCs/>
        </w:rPr>
      </w:pPr>
      <w:r>
        <w:rPr>
          <w:bCs/>
        </w:rPr>
        <w:t>In the “Data” tab, set the “Custom Default Value” to reference the data as follows</w:t>
      </w:r>
    </w:p>
    <w:p w14:paraId="105668A9" w14:textId="210706F6" w:rsidR="00662EE0" w:rsidRDefault="00662EE0" w:rsidP="00662EE0">
      <w:pPr>
        <w:pStyle w:val="ListParagraph"/>
        <w:numPr>
          <w:ilvl w:val="5"/>
          <w:numId w:val="3"/>
        </w:numPr>
        <w:rPr>
          <w:bCs/>
        </w:rPr>
      </w:pPr>
      <w:proofErr w:type="gramStart"/>
      <w:r>
        <w:rPr>
          <w:bCs/>
        </w:rPr>
        <w:t>data.[</w:t>
      </w:r>
      <w:proofErr w:type="spellStart"/>
      <w:proofErr w:type="gramEnd"/>
      <w:r>
        <w:rPr>
          <w:bCs/>
        </w:rPr>
        <w:t>nested_component_api</w:t>
      </w:r>
      <w:proofErr w:type="spellEnd"/>
      <w:r>
        <w:rPr>
          <w:bCs/>
        </w:rPr>
        <w:t>] = {data: {}};</w:t>
      </w:r>
    </w:p>
    <w:p w14:paraId="25A2BFBE" w14:textId="1711EC21" w:rsidR="00662EE0" w:rsidRDefault="00662EE0" w:rsidP="00662EE0">
      <w:pPr>
        <w:pStyle w:val="ListParagraph"/>
        <w:numPr>
          <w:ilvl w:val="5"/>
          <w:numId w:val="3"/>
        </w:numPr>
        <w:rPr>
          <w:bCs/>
        </w:rPr>
      </w:pPr>
      <w:r>
        <w:rPr>
          <w:bCs/>
        </w:rPr>
        <w:t>Definitions same as above</w:t>
      </w:r>
    </w:p>
    <w:p w14:paraId="2B8FDA68" w14:textId="57480146" w:rsidR="00B6290E" w:rsidRDefault="00B6290E" w:rsidP="00B6290E">
      <w:pPr>
        <w:pStyle w:val="ListParagraph"/>
        <w:numPr>
          <w:ilvl w:val="4"/>
          <w:numId w:val="3"/>
        </w:numPr>
        <w:rPr>
          <w:bCs/>
        </w:rPr>
      </w:pPr>
      <w:r>
        <w:rPr>
          <w:bCs/>
        </w:rPr>
        <w:t>In the “Data” tab, set the “Calculated Value” to reference the data as follows</w:t>
      </w:r>
    </w:p>
    <w:p w14:paraId="0065BB04" w14:textId="58B7DC68" w:rsidR="00B6290E" w:rsidRDefault="00B6290E" w:rsidP="00B6290E">
      <w:pPr>
        <w:pStyle w:val="ListParagraph"/>
        <w:numPr>
          <w:ilvl w:val="5"/>
          <w:numId w:val="3"/>
        </w:numPr>
        <w:rPr>
          <w:bCs/>
        </w:rPr>
      </w:pPr>
      <w:proofErr w:type="gramStart"/>
      <w:r w:rsidRPr="00B6290E">
        <w:rPr>
          <w:bCs/>
        </w:rPr>
        <w:t>data.[</w:t>
      </w:r>
      <w:proofErr w:type="spellStart"/>
      <w:proofErr w:type="gramEnd"/>
      <w:r w:rsidRPr="00B6290E">
        <w:rPr>
          <w:bCs/>
        </w:rPr>
        <w:t>nested_component_api</w:t>
      </w:r>
      <w:proofErr w:type="spellEnd"/>
      <w:r w:rsidRPr="00B6290E">
        <w:rPr>
          <w:bCs/>
        </w:rPr>
        <w:t>].data.[</w:t>
      </w:r>
      <w:proofErr w:type="spellStart"/>
      <w:r w:rsidRPr="00B6290E">
        <w:rPr>
          <w:bCs/>
        </w:rPr>
        <w:t>component_in_pdf_api</w:t>
      </w:r>
      <w:proofErr w:type="spellEnd"/>
      <w:r w:rsidRPr="00B6290E">
        <w:rPr>
          <w:bCs/>
        </w:rPr>
        <w:t>] = data.[</w:t>
      </w:r>
      <w:proofErr w:type="spellStart"/>
      <w:r w:rsidRPr="00B6290E">
        <w:rPr>
          <w:bCs/>
        </w:rPr>
        <w:t>component_in_parent_api</w:t>
      </w:r>
      <w:proofErr w:type="spellEnd"/>
      <w:r w:rsidRPr="00B6290E">
        <w:rPr>
          <w:bCs/>
        </w:rPr>
        <w:t>]? data.[</w:t>
      </w:r>
      <w:proofErr w:type="spellStart"/>
      <w:r w:rsidRPr="00B6290E">
        <w:rPr>
          <w:bCs/>
        </w:rPr>
        <w:t>component_in_parent_api</w:t>
      </w:r>
      <w:proofErr w:type="spellEnd"/>
      <w:r w:rsidRPr="00B6290E">
        <w:rPr>
          <w:bCs/>
        </w:rPr>
        <w:t>] : ''; [</w:t>
      </w:r>
      <w:proofErr w:type="spellStart"/>
      <w:r w:rsidRPr="00B6290E">
        <w:rPr>
          <w:bCs/>
        </w:rPr>
        <w:t>repeat_the_syntax_for_more_fields</w:t>
      </w:r>
      <w:proofErr w:type="spellEnd"/>
      <w:r w:rsidRPr="00B6290E">
        <w:rPr>
          <w:bCs/>
        </w:rPr>
        <w:t>];</w:t>
      </w:r>
    </w:p>
    <w:p w14:paraId="208F7579" w14:textId="5CCC67E9" w:rsidR="00B6290E" w:rsidRDefault="00B6290E" w:rsidP="00B6290E">
      <w:pPr>
        <w:pStyle w:val="ListParagraph"/>
        <w:numPr>
          <w:ilvl w:val="5"/>
          <w:numId w:val="3"/>
        </w:numPr>
        <w:rPr>
          <w:bCs/>
        </w:rPr>
      </w:pPr>
      <w:r>
        <w:rPr>
          <w:bCs/>
        </w:rPr>
        <w:t>Definitions same as above</w:t>
      </w:r>
    </w:p>
    <w:p w14:paraId="4123152C" w14:textId="15AF88C4" w:rsidR="002B45DF" w:rsidRDefault="00FD2E78" w:rsidP="007C451C">
      <w:pPr>
        <w:pStyle w:val="ListParagraph"/>
        <w:numPr>
          <w:ilvl w:val="3"/>
          <w:numId w:val="3"/>
        </w:numPr>
        <w:rPr>
          <w:bCs/>
        </w:rPr>
      </w:pPr>
      <w:r>
        <w:rPr>
          <w:bCs/>
        </w:rPr>
        <w:t>Add a “Button” Component to download the PDF</w:t>
      </w:r>
    </w:p>
    <w:p w14:paraId="0A1E9608" w14:textId="5EDBC6C4" w:rsidR="00FD2E78" w:rsidRDefault="00FD2E78" w:rsidP="00FD2E78">
      <w:pPr>
        <w:pStyle w:val="ListParagraph"/>
        <w:numPr>
          <w:ilvl w:val="4"/>
          <w:numId w:val="3"/>
        </w:numPr>
        <w:rPr>
          <w:bCs/>
        </w:rPr>
      </w:pPr>
      <w:r>
        <w:rPr>
          <w:bCs/>
        </w:rPr>
        <w:t>Change the “Label” to indicate the Download function</w:t>
      </w:r>
    </w:p>
    <w:p w14:paraId="1CDFE1F5" w14:textId="3802B37D" w:rsidR="00FD2E78" w:rsidRDefault="009C546C" w:rsidP="00FD2E78">
      <w:pPr>
        <w:pStyle w:val="ListParagraph"/>
        <w:numPr>
          <w:ilvl w:val="4"/>
          <w:numId w:val="3"/>
        </w:numPr>
        <w:rPr>
          <w:bCs/>
        </w:rPr>
      </w:pPr>
      <w:r>
        <w:rPr>
          <w:bCs/>
        </w:rPr>
        <w:t>Change the “Action” to “Custom”</w:t>
      </w:r>
    </w:p>
    <w:p w14:paraId="5AAC9129" w14:textId="2576AB76" w:rsidR="009C546C" w:rsidRDefault="009C546C" w:rsidP="00FD2E78">
      <w:pPr>
        <w:pStyle w:val="ListParagraph"/>
        <w:numPr>
          <w:ilvl w:val="4"/>
          <w:numId w:val="3"/>
        </w:numPr>
        <w:rPr>
          <w:bCs/>
        </w:rPr>
      </w:pPr>
      <w:r>
        <w:rPr>
          <w:bCs/>
        </w:rPr>
        <w:t>Add “Button Custom Logic” from the text file “Form.io Examples” under the section “Generate PDF of Current Form View”</w:t>
      </w:r>
    </w:p>
    <w:p w14:paraId="144B90EF" w14:textId="77777777" w:rsidR="009C546C" w:rsidRDefault="009C546C" w:rsidP="009C546C">
      <w:pPr>
        <w:pStyle w:val="ListParagraph"/>
        <w:numPr>
          <w:ilvl w:val="5"/>
          <w:numId w:val="3"/>
        </w:numPr>
        <w:rPr>
          <w:bCs/>
        </w:rPr>
      </w:pPr>
      <w:r>
        <w:rPr>
          <w:bCs/>
        </w:rPr>
        <w:t>Must set “</w:t>
      </w:r>
      <w:proofErr w:type="spellStart"/>
      <w:r>
        <w:rPr>
          <w:bCs/>
        </w:rPr>
        <w:t>var</w:t>
      </w:r>
      <w:proofErr w:type="spellEnd"/>
      <w:r>
        <w:rPr>
          <w:bCs/>
        </w:rPr>
        <w:t xml:space="preserve"> </w:t>
      </w:r>
      <w:proofErr w:type="spellStart"/>
      <w:r>
        <w:rPr>
          <w:bCs/>
        </w:rPr>
        <w:t>fileToken</w:t>
      </w:r>
      <w:proofErr w:type="spellEnd"/>
      <w:r>
        <w:rPr>
          <w:bCs/>
        </w:rPr>
        <w:t>” with the appropriate PDF Token</w:t>
      </w:r>
    </w:p>
    <w:p w14:paraId="5A18437E" w14:textId="15EE7580" w:rsidR="000B6A9D" w:rsidRDefault="000B6A9D" w:rsidP="009C546C">
      <w:pPr>
        <w:pStyle w:val="ListParagraph"/>
        <w:numPr>
          <w:ilvl w:val="5"/>
          <w:numId w:val="3"/>
        </w:numPr>
        <w:rPr>
          <w:bCs/>
        </w:rPr>
      </w:pPr>
      <w:r>
        <w:rPr>
          <w:bCs/>
        </w:rPr>
        <w:t>Must set “</w:t>
      </w:r>
      <w:proofErr w:type="spellStart"/>
      <w:r>
        <w:rPr>
          <w:bCs/>
        </w:rPr>
        <w:t>var</w:t>
      </w:r>
      <w:proofErr w:type="spellEnd"/>
      <w:r>
        <w:rPr>
          <w:bCs/>
        </w:rPr>
        <w:t xml:space="preserve"> pdf” with the “embed” link of the PDF Form that is located in the “Nested Form”</w:t>
      </w:r>
    </w:p>
    <w:p w14:paraId="5B69B7D0" w14:textId="77777777" w:rsidR="009C546C" w:rsidRDefault="009C546C" w:rsidP="009C546C">
      <w:pPr>
        <w:pStyle w:val="ListParagraph"/>
        <w:numPr>
          <w:ilvl w:val="5"/>
          <w:numId w:val="3"/>
        </w:numPr>
        <w:rPr>
          <w:bCs/>
        </w:rPr>
      </w:pPr>
      <w:r>
        <w:rPr>
          <w:bCs/>
        </w:rPr>
        <w:t>The “</w:t>
      </w:r>
      <w:proofErr w:type="spellStart"/>
      <w:r>
        <w:rPr>
          <w:bCs/>
        </w:rPr>
        <w:t>var</w:t>
      </w:r>
      <w:proofErr w:type="spellEnd"/>
      <w:r>
        <w:rPr>
          <w:bCs/>
        </w:rPr>
        <w:t xml:space="preserve"> </w:t>
      </w:r>
      <w:proofErr w:type="spellStart"/>
      <w:r>
        <w:rPr>
          <w:bCs/>
        </w:rPr>
        <w:t>pdfFileName</w:t>
      </w:r>
      <w:proofErr w:type="spellEnd"/>
      <w:r>
        <w:rPr>
          <w:bCs/>
        </w:rPr>
        <w:t>” sets the default file name for the downloaded PDF (can be altered if desired)</w:t>
      </w:r>
    </w:p>
    <w:p w14:paraId="01BD7CA9" w14:textId="77777777" w:rsidR="009C546C" w:rsidRPr="00BA7369" w:rsidRDefault="009C546C" w:rsidP="009C546C">
      <w:pPr>
        <w:pStyle w:val="ListParagraph"/>
        <w:numPr>
          <w:ilvl w:val="6"/>
          <w:numId w:val="3"/>
        </w:numPr>
        <w:rPr>
          <w:bCs/>
        </w:rPr>
      </w:pPr>
      <w:r>
        <w:rPr>
          <w:bCs/>
        </w:rPr>
        <w:t xml:space="preserve">Currently set to concatenate fields from our API ported fields (User ID and </w:t>
      </w:r>
      <w:proofErr w:type="spellStart"/>
      <w:r>
        <w:rPr>
          <w:bCs/>
        </w:rPr>
        <w:t>NUcore</w:t>
      </w:r>
      <w:proofErr w:type="spellEnd"/>
      <w:r>
        <w:rPr>
          <w:bCs/>
        </w:rPr>
        <w:t xml:space="preserve"> Order ID)</w:t>
      </w:r>
    </w:p>
    <w:p w14:paraId="5D64078E" w14:textId="31A1D6EC" w:rsidR="009C546C" w:rsidRDefault="009C546C" w:rsidP="009C546C">
      <w:pPr>
        <w:pStyle w:val="ListParagraph"/>
        <w:numPr>
          <w:ilvl w:val="5"/>
          <w:numId w:val="3"/>
        </w:numPr>
        <w:rPr>
          <w:bCs/>
        </w:rPr>
      </w:pPr>
      <w:r>
        <w:rPr>
          <w:bCs/>
        </w:rPr>
        <w:t>Update the “</w:t>
      </w:r>
      <w:proofErr w:type="spellStart"/>
      <w:proofErr w:type="gramStart"/>
      <w:r>
        <w:rPr>
          <w:bCs/>
        </w:rPr>
        <w:t>instance.label</w:t>
      </w:r>
      <w:proofErr w:type="spellEnd"/>
      <w:proofErr w:type="gramEnd"/>
      <w:r>
        <w:rPr>
          <w:bCs/>
        </w:rPr>
        <w:t>” value, if desired</w:t>
      </w:r>
    </w:p>
    <w:p w14:paraId="549C8949" w14:textId="53B15DB4" w:rsidR="009C546C" w:rsidRPr="009C546C" w:rsidRDefault="009C546C" w:rsidP="009C546C">
      <w:pPr>
        <w:pStyle w:val="ListParagraph"/>
        <w:numPr>
          <w:ilvl w:val="6"/>
          <w:numId w:val="3"/>
        </w:numPr>
        <w:rPr>
          <w:bCs/>
        </w:rPr>
      </w:pPr>
      <w:r>
        <w:rPr>
          <w:bCs/>
        </w:rPr>
        <w:t>Default is “</w:t>
      </w:r>
      <w:r w:rsidR="009F2A58">
        <w:rPr>
          <w:bCs/>
        </w:rPr>
        <w:t>Print Tag</w:t>
      </w:r>
      <w:r>
        <w:rPr>
          <w:bCs/>
        </w:rPr>
        <w:t>”</w:t>
      </w:r>
      <w:bookmarkStart w:id="0" w:name="_GoBack"/>
      <w:bookmarkEnd w:id="0"/>
    </w:p>
    <w:sectPr w:rsidR="009C546C" w:rsidRPr="009C546C" w:rsidSect="0043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23CC"/>
    <w:multiLevelType w:val="hybridMultilevel"/>
    <w:tmpl w:val="96B06F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10C8C"/>
    <w:multiLevelType w:val="hybridMultilevel"/>
    <w:tmpl w:val="6CEAE2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05821"/>
    <w:multiLevelType w:val="hybridMultilevel"/>
    <w:tmpl w:val="536A5A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8B"/>
    <w:rsid w:val="00027616"/>
    <w:rsid w:val="00085A52"/>
    <w:rsid w:val="000B6A9D"/>
    <w:rsid w:val="000C6D45"/>
    <w:rsid w:val="000E0D79"/>
    <w:rsid w:val="000F0D45"/>
    <w:rsid w:val="001102AD"/>
    <w:rsid w:val="00151610"/>
    <w:rsid w:val="00155246"/>
    <w:rsid w:val="001913F2"/>
    <w:rsid w:val="001A6B8B"/>
    <w:rsid w:val="001D0B9D"/>
    <w:rsid w:val="00226627"/>
    <w:rsid w:val="00260C6E"/>
    <w:rsid w:val="002614A5"/>
    <w:rsid w:val="002A2033"/>
    <w:rsid w:val="002B45DF"/>
    <w:rsid w:val="002D25F5"/>
    <w:rsid w:val="00307E6E"/>
    <w:rsid w:val="0039093A"/>
    <w:rsid w:val="0040385A"/>
    <w:rsid w:val="00410934"/>
    <w:rsid w:val="00433F12"/>
    <w:rsid w:val="004350D0"/>
    <w:rsid w:val="0045226C"/>
    <w:rsid w:val="00456AE3"/>
    <w:rsid w:val="0045712A"/>
    <w:rsid w:val="004A25F4"/>
    <w:rsid w:val="00535590"/>
    <w:rsid w:val="005700EB"/>
    <w:rsid w:val="005B0E69"/>
    <w:rsid w:val="005E34BA"/>
    <w:rsid w:val="005E389D"/>
    <w:rsid w:val="00662EE0"/>
    <w:rsid w:val="006670BA"/>
    <w:rsid w:val="00667A0C"/>
    <w:rsid w:val="00772BF8"/>
    <w:rsid w:val="007C451C"/>
    <w:rsid w:val="007D11D9"/>
    <w:rsid w:val="007E5356"/>
    <w:rsid w:val="00822096"/>
    <w:rsid w:val="00902B32"/>
    <w:rsid w:val="00925339"/>
    <w:rsid w:val="00944714"/>
    <w:rsid w:val="009578DB"/>
    <w:rsid w:val="00983859"/>
    <w:rsid w:val="009C546C"/>
    <w:rsid w:val="009F2A58"/>
    <w:rsid w:val="00A17C9E"/>
    <w:rsid w:val="00AB61A7"/>
    <w:rsid w:val="00AC444A"/>
    <w:rsid w:val="00AD7034"/>
    <w:rsid w:val="00AF66BE"/>
    <w:rsid w:val="00B42E8C"/>
    <w:rsid w:val="00B6045C"/>
    <w:rsid w:val="00B6290E"/>
    <w:rsid w:val="00B72081"/>
    <w:rsid w:val="00BA7369"/>
    <w:rsid w:val="00BB37D4"/>
    <w:rsid w:val="00BF7D58"/>
    <w:rsid w:val="00C66EA3"/>
    <w:rsid w:val="00C952D5"/>
    <w:rsid w:val="00CB47F2"/>
    <w:rsid w:val="00D60BCA"/>
    <w:rsid w:val="00D86FF5"/>
    <w:rsid w:val="00EB0D57"/>
    <w:rsid w:val="00EF12C1"/>
    <w:rsid w:val="00F33293"/>
    <w:rsid w:val="00F85DFF"/>
    <w:rsid w:val="00FD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38414"/>
  <w14:defaultImageDpi w14:val="32767"/>
  <w15:chartTrackingRefBased/>
  <w15:docId w15:val="{D49696DF-FD9D-5F45-9ECF-39122757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40446">
      <w:bodyDiv w:val="1"/>
      <w:marLeft w:val="0"/>
      <w:marRight w:val="0"/>
      <w:marTop w:val="0"/>
      <w:marBottom w:val="0"/>
      <w:divBdr>
        <w:top w:val="none" w:sz="0" w:space="0" w:color="auto"/>
        <w:left w:val="none" w:sz="0" w:space="0" w:color="auto"/>
        <w:bottom w:val="none" w:sz="0" w:space="0" w:color="auto"/>
        <w:right w:val="none" w:sz="0" w:space="0" w:color="auto"/>
      </w:divBdr>
    </w:div>
    <w:div w:id="115367598">
      <w:bodyDiv w:val="1"/>
      <w:marLeft w:val="0"/>
      <w:marRight w:val="0"/>
      <w:marTop w:val="0"/>
      <w:marBottom w:val="0"/>
      <w:divBdr>
        <w:top w:val="none" w:sz="0" w:space="0" w:color="auto"/>
        <w:left w:val="none" w:sz="0" w:space="0" w:color="auto"/>
        <w:bottom w:val="none" w:sz="0" w:space="0" w:color="auto"/>
        <w:right w:val="none" w:sz="0" w:space="0" w:color="auto"/>
      </w:divBdr>
    </w:div>
    <w:div w:id="314723803">
      <w:bodyDiv w:val="1"/>
      <w:marLeft w:val="0"/>
      <w:marRight w:val="0"/>
      <w:marTop w:val="0"/>
      <w:marBottom w:val="0"/>
      <w:divBdr>
        <w:top w:val="none" w:sz="0" w:space="0" w:color="auto"/>
        <w:left w:val="none" w:sz="0" w:space="0" w:color="auto"/>
        <w:bottom w:val="none" w:sz="0" w:space="0" w:color="auto"/>
        <w:right w:val="none" w:sz="0" w:space="0" w:color="auto"/>
      </w:divBdr>
    </w:div>
    <w:div w:id="441194324">
      <w:bodyDiv w:val="1"/>
      <w:marLeft w:val="0"/>
      <w:marRight w:val="0"/>
      <w:marTop w:val="0"/>
      <w:marBottom w:val="0"/>
      <w:divBdr>
        <w:top w:val="none" w:sz="0" w:space="0" w:color="auto"/>
        <w:left w:val="none" w:sz="0" w:space="0" w:color="auto"/>
        <w:bottom w:val="none" w:sz="0" w:space="0" w:color="auto"/>
        <w:right w:val="none" w:sz="0" w:space="0" w:color="auto"/>
      </w:divBdr>
    </w:div>
    <w:div w:id="709303135">
      <w:bodyDiv w:val="1"/>
      <w:marLeft w:val="0"/>
      <w:marRight w:val="0"/>
      <w:marTop w:val="0"/>
      <w:marBottom w:val="0"/>
      <w:divBdr>
        <w:top w:val="none" w:sz="0" w:space="0" w:color="auto"/>
        <w:left w:val="none" w:sz="0" w:space="0" w:color="auto"/>
        <w:bottom w:val="none" w:sz="0" w:space="0" w:color="auto"/>
        <w:right w:val="none" w:sz="0" w:space="0" w:color="auto"/>
      </w:divBdr>
    </w:div>
    <w:div w:id="874779030">
      <w:bodyDiv w:val="1"/>
      <w:marLeft w:val="0"/>
      <w:marRight w:val="0"/>
      <w:marTop w:val="0"/>
      <w:marBottom w:val="0"/>
      <w:divBdr>
        <w:top w:val="none" w:sz="0" w:space="0" w:color="auto"/>
        <w:left w:val="none" w:sz="0" w:space="0" w:color="auto"/>
        <w:bottom w:val="none" w:sz="0" w:space="0" w:color="auto"/>
        <w:right w:val="none" w:sz="0" w:space="0" w:color="auto"/>
      </w:divBdr>
    </w:div>
    <w:div w:id="987633866">
      <w:bodyDiv w:val="1"/>
      <w:marLeft w:val="0"/>
      <w:marRight w:val="0"/>
      <w:marTop w:val="0"/>
      <w:marBottom w:val="0"/>
      <w:divBdr>
        <w:top w:val="none" w:sz="0" w:space="0" w:color="auto"/>
        <w:left w:val="none" w:sz="0" w:space="0" w:color="auto"/>
        <w:bottom w:val="none" w:sz="0" w:space="0" w:color="auto"/>
        <w:right w:val="none" w:sz="0" w:space="0" w:color="auto"/>
      </w:divBdr>
    </w:div>
    <w:div w:id="1347898786">
      <w:bodyDiv w:val="1"/>
      <w:marLeft w:val="0"/>
      <w:marRight w:val="0"/>
      <w:marTop w:val="0"/>
      <w:marBottom w:val="0"/>
      <w:divBdr>
        <w:top w:val="none" w:sz="0" w:space="0" w:color="auto"/>
        <w:left w:val="none" w:sz="0" w:space="0" w:color="auto"/>
        <w:bottom w:val="none" w:sz="0" w:space="0" w:color="auto"/>
        <w:right w:val="none" w:sz="0" w:space="0" w:color="auto"/>
      </w:divBdr>
    </w:div>
    <w:div w:id="1366715904">
      <w:bodyDiv w:val="1"/>
      <w:marLeft w:val="0"/>
      <w:marRight w:val="0"/>
      <w:marTop w:val="0"/>
      <w:marBottom w:val="0"/>
      <w:divBdr>
        <w:top w:val="none" w:sz="0" w:space="0" w:color="auto"/>
        <w:left w:val="none" w:sz="0" w:space="0" w:color="auto"/>
        <w:bottom w:val="none" w:sz="0" w:space="0" w:color="auto"/>
        <w:right w:val="none" w:sz="0" w:space="0" w:color="auto"/>
      </w:divBdr>
    </w:div>
    <w:div w:id="1367869441">
      <w:bodyDiv w:val="1"/>
      <w:marLeft w:val="0"/>
      <w:marRight w:val="0"/>
      <w:marTop w:val="0"/>
      <w:marBottom w:val="0"/>
      <w:divBdr>
        <w:top w:val="none" w:sz="0" w:space="0" w:color="auto"/>
        <w:left w:val="none" w:sz="0" w:space="0" w:color="auto"/>
        <w:bottom w:val="none" w:sz="0" w:space="0" w:color="auto"/>
        <w:right w:val="none" w:sz="0" w:space="0" w:color="auto"/>
      </w:divBdr>
    </w:div>
    <w:div w:id="140217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Rosen</dc:creator>
  <cp:keywords/>
  <dc:description/>
  <cp:lastModifiedBy>Aaron Rosen</cp:lastModifiedBy>
  <cp:revision>48</cp:revision>
  <dcterms:created xsi:type="dcterms:W3CDTF">2019-11-14T21:02:00Z</dcterms:created>
  <dcterms:modified xsi:type="dcterms:W3CDTF">2020-01-07T17:15:00Z</dcterms:modified>
</cp:coreProperties>
</file>