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86A13" w14:textId="77777777" w:rsidR="004B6E68" w:rsidRPr="000750DA" w:rsidRDefault="004B6E68" w:rsidP="000750DA">
      <w:pPr>
        <w:spacing w:line="360" w:lineRule="auto"/>
        <w:ind w:firstLine="709"/>
        <w:jc w:val="center"/>
        <w:rPr>
          <w:rFonts w:ascii="Arial" w:hAnsi="Arial" w:cs="Arial"/>
          <w:b/>
          <w:sz w:val="24"/>
          <w:szCs w:val="24"/>
        </w:rPr>
      </w:pPr>
      <w:r w:rsidRPr="000750DA">
        <w:rPr>
          <w:rFonts w:ascii="Arial" w:hAnsi="Arial" w:cs="Arial"/>
          <w:b/>
          <w:sz w:val="24"/>
          <w:szCs w:val="24"/>
        </w:rPr>
        <w:t>O Rei dos reis e o Senhor dos senhores.</w:t>
      </w:r>
    </w:p>
    <w:p w14:paraId="537A2096" w14:textId="77777777" w:rsidR="000750DA" w:rsidRPr="000750DA" w:rsidRDefault="000750DA" w:rsidP="000750DA">
      <w:pPr>
        <w:spacing w:line="360" w:lineRule="auto"/>
        <w:ind w:firstLine="709"/>
        <w:jc w:val="right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>Pr. Albino Marks</w:t>
      </w:r>
    </w:p>
    <w:p w14:paraId="0F40F17D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eastAsia="Arial" w:hAnsi="Arial" w:cs="Arial"/>
          <w:sz w:val="24"/>
          <w:szCs w:val="24"/>
        </w:rPr>
        <w:t xml:space="preserve">Contemplando outra visão na sequência do grande conflito cósmico, o profeta </w:t>
      </w:r>
      <w:r w:rsidRPr="000750DA">
        <w:rPr>
          <w:rFonts w:ascii="Arial" w:hAnsi="Arial" w:cs="Arial"/>
          <w:iCs/>
          <w:sz w:val="24"/>
          <w:szCs w:val="24"/>
        </w:rPr>
        <w:t>João apresenta a atuação de Jesus na grande batalha final do Armagedom.</w:t>
      </w:r>
      <w:r w:rsidRPr="000750DA">
        <w:rPr>
          <w:rFonts w:ascii="Arial" w:hAnsi="Arial" w:cs="Arial"/>
          <w:sz w:val="24"/>
          <w:szCs w:val="24"/>
        </w:rPr>
        <w:t xml:space="preserve">  Em uma gloriosa visão vê o exército do Cordeiro em preparação para o grande confronto:</w:t>
      </w:r>
      <w:r w:rsidRPr="000750DA">
        <w:rPr>
          <w:rFonts w:ascii="Arial" w:hAnsi="Arial" w:cs="Arial"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/>
          <w:sz w:val="24"/>
          <w:szCs w:val="24"/>
        </w:rPr>
        <w:t>“vi os céus abertos e diante de mim um cavalo branco, cujo cavaleiro se chama Fiel e Verdadeiro. Ele julga e guerreia com justiça. [...] Os exércitos dos céus o seguiam, vestidos de linho fino, branco e puro, e montados em cavalos brancos. Da sua boca sai uma espada afiada, com a qual ferira as nações. Ele as governará com cetro de ferro. Ele pisa o lagar do vinho do furor da ira do Deus todo-poderoso. Em seu manto e em sua coxa está escrito este nome: REI DOS REIS E SENHOR DOS SENHORES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19:11-16, NVI).</w:t>
      </w:r>
    </w:p>
    <w:p w14:paraId="497CF777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0750DA">
        <w:rPr>
          <w:rFonts w:ascii="Arial" w:hAnsi="Arial" w:cs="Arial"/>
          <w:i/>
          <w:sz w:val="24"/>
          <w:szCs w:val="24"/>
        </w:rPr>
        <w:t>“O Capitão do Exército do Senhor estará à frente dos anjos do Céu para dirigir a batalha”</w:t>
      </w:r>
      <w:r w:rsidRPr="000750DA">
        <w:rPr>
          <w:rFonts w:ascii="Arial" w:hAnsi="Arial" w:cs="Arial"/>
          <w:sz w:val="24"/>
          <w:szCs w:val="24"/>
        </w:rPr>
        <w:t xml:space="preserve"> (ME, v. 3, p. 426). </w:t>
      </w:r>
      <w:r w:rsidRPr="000750DA">
        <w:rPr>
          <w:rFonts w:ascii="Arial" w:eastAsia="Arial" w:hAnsi="Arial" w:cs="Arial"/>
          <w:i/>
          <w:sz w:val="24"/>
          <w:szCs w:val="24"/>
        </w:rPr>
        <w:t xml:space="preserve"> </w:t>
      </w:r>
    </w:p>
    <w:p w14:paraId="5A2E6CC4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O grande conflito cósmico espiritual, que teve o seu início no Céu, com a rebelião de Lúcifer, se tornando Satanás, o inimigo de Deus e de Cristo, terá o seu desfecho aqui na Terra, na batalha final do Armagedom. </w:t>
      </w:r>
    </w:p>
    <w:p w14:paraId="420F818E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A visão da vinda de Jesus para a batalha final do Armagedom, depois da prisão de Satanás, depois do banquete das aves de rapina, depois da celebração dos salvos, depois do juízo judicativo, depois da majestosa festa </w:t>
      </w:r>
      <w:r w:rsidRPr="000750DA">
        <w:rPr>
          <w:rFonts w:ascii="Arial" w:hAnsi="Arial" w:cs="Arial"/>
          <w:i/>
          <w:sz w:val="24"/>
          <w:szCs w:val="24"/>
        </w:rPr>
        <w:t>“do casamento do Cordeiro, e a sua noiva”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19:7, NVI); depois do julgamento e condenação de Satanás, seus demônios e todos os pecadores rebeldes, está repleta de símbolos significativos. </w:t>
      </w:r>
    </w:p>
    <w:p w14:paraId="67EA0312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Para essa batalha de </w:t>
      </w:r>
      <w:r w:rsidRPr="000750DA">
        <w:rPr>
          <w:rFonts w:ascii="Arial" w:hAnsi="Arial" w:cs="Arial"/>
          <w:i/>
          <w:iCs/>
          <w:sz w:val="24"/>
          <w:szCs w:val="24"/>
        </w:rPr>
        <w:t>“guerra da justiça”,</w:t>
      </w:r>
      <w:r w:rsidRPr="000750DA">
        <w:rPr>
          <w:rFonts w:ascii="Arial" w:hAnsi="Arial" w:cs="Arial"/>
          <w:iCs/>
          <w:sz w:val="24"/>
          <w:szCs w:val="24"/>
        </w:rPr>
        <w:t xml:space="preserve"> n</w:t>
      </w:r>
      <w:r w:rsidRPr="000750DA">
        <w:rPr>
          <w:rFonts w:ascii="Arial" w:hAnsi="Arial" w:cs="Arial"/>
          <w:sz w:val="24"/>
          <w:szCs w:val="24"/>
        </w:rPr>
        <w:t xml:space="preserve">o final do milênio, Jesus não virá </w:t>
      </w:r>
      <w:r w:rsidRPr="000750DA">
        <w:rPr>
          <w:rFonts w:ascii="Arial" w:hAnsi="Arial" w:cs="Arial"/>
          <w:i/>
          <w:sz w:val="24"/>
          <w:szCs w:val="24"/>
        </w:rPr>
        <w:t>“assentado sobre a nuvem”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14:14, NVI), símbolo da realização da esperança longamente acalentada por aqueles que </w:t>
      </w:r>
      <w:r w:rsidR="002404DE" w:rsidRPr="000750DA">
        <w:rPr>
          <w:rFonts w:ascii="Arial" w:hAnsi="Arial" w:cs="Arial"/>
          <w:sz w:val="24"/>
          <w:szCs w:val="24"/>
        </w:rPr>
        <w:t>O</w:t>
      </w:r>
      <w:r w:rsidRPr="000750DA">
        <w:rPr>
          <w:rFonts w:ascii="Arial" w:hAnsi="Arial" w:cs="Arial"/>
          <w:sz w:val="24"/>
          <w:szCs w:val="24"/>
        </w:rPr>
        <w:t xml:space="preserve"> amam,</w:t>
      </w:r>
      <w:r w:rsidRPr="000750DA">
        <w:rPr>
          <w:rFonts w:ascii="Arial" w:hAnsi="Arial" w:cs="Arial"/>
          <w:iCs/>
          <w:sz w:val="24"/>
          <w:szCs w:val="24"/>
        </w:rPr>
        <w:t xml:space="preserve"> mas virá </w:t>
      </w:r>
      <w:r w:rsidRPr="000750DA">
        <w:rPr>
          <w:rFonts w:ascii="Arial" w:hAnsi="Arial" w:cs="Arial"/>
          <w:sz w:val="24"/>
          <w:szCs w:val="24"/>
        </w:rPr>
        <w:t xml:space="preserve">montado em um </w:t>
      </w:r>
      <w:r w:rsidRPr="000750DA">
        <w:rPr>
          <w:rFonts w:ascii="Arial" w:hAnsi="Arial" w:cs="Arial"/>
          <w:i/>
          <w:sz w:val="24"/>
          <w:szCs w:val="24"/>
        </w:rPr>
        <w:t>“cavalo branco”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19:11, NVI), símbolo de uma cruenta batalha; não virá como </w:t>
      </w:r>
      <w:r w:rsidRPr="000750DA">
        <w:rPr>
          <w:rFonts w:ascii="Arial" w:hAnsi="Arial" w:cs="Arial"/>
          <w:i/>
          <w:sz w:val="24"/>
          <w:szCs w:val="24"/>
        </w:rPr>
        <w:t>“alguém ‘semelhante a um filho de homem’”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14:14, NVI), </w:t>
      </w:r>
      <w:r w:rsidRPr="000750DA">
        <w:rPr>
          <w:rFonts w:ascii="Arial" w:hAnsi="Arial" w:cs="Arial"/>
          <w:iCs/>
          <w:sz w:val="24"/>
          <w:szCs w:val="24"/>
        </w:rPr>
        <w:t xml:space="preserve">para buscar os troféus de Sua vitória sobre Satanás e o pecado, conquistados por meio de Sua morte na cruz do Calvário, como o segundo Adão, mas virá como </w:t>
      </w:r>
      <w:r w:rsidRPr="000750DA">
        <w:rPr>
          <w:rFonts w:ascii="Arial" w:hAnsi="Arial" w:cs="Arial"/>
          <w:i/>
          <w:sz w:val="24"/>
          <w:szCs w:val="24"/>
        </w:rPr>
        <w:t>“cujo cavaleiro se chama Fiel e Verdadeiro. Ele julga e guerreia com justiça”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</w:t>
      </w:r>
      <w:r w:rsidRPr="000750DA">
        <w:rPr>
          <w:rFonts w:ascii="Arial" w:hAnsi="Arial" w:cs="Arial"/>
          <w:sz w:val="24"/>
          <w:szCs w:val="24"/>
        </w:rPr>
        <w:lastRenderedPageBreak/>
        <w:t xml:space="preserve">19:11, NVI), </w:t>
      </w:r>
      <w:r w:rsidRPr="000750DA">
        <w:rPr>
          <w:rFonts w:ascii="Arial" w:hAnsi="Arial" w:cs="Arial"/>
          <w:i/>
          <w:sz w:val="24"/>
          <w:szCs w:val="24"/>
        </w:rPr>
        <w:t>“o Amém, a testemunha fiel e verdadeira, o soberano da criação de Deus”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3:14, NVI), isto é, o Deus eterno, Criador do Universo.</w:t>
      </w:r>
    </w:p>
    <w:p w14:paraId="1784A541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Não virá com uma multidão de anjos, em formato de uma </w:t>
      </w:r>
      <w:r w:rsidRPr="000750DA">
        <w:rPr>
          <w:rFonts w:ascii="Arial" w:hAnsi="Arial" w:cs="Arial"/>
          <w:i/>
          <w:iCs/>
          <w:sz w:val="24"/>
          <w:szCs w:val="24"/>
        </w:rPr>
        <w:t>“nuvem branca”,</w:t>
      </w:r>
      <w:r w:rsidRPr="000750DA">
        <w:rPr>
          <w:rFonts w:ascii="Arial" w:hAnsi="Arial" w:cs="Arial"/>
          <w:iCs/>
          <w:sz w:val="24"/>
          <w:szCs w:val="24"/>
        </w:rPr>
        <w:t xml:space="preserve"> com trombetas soando o anúncio de Sua vinda, mas virá montado em </w:t>
      </w:r>
      <w:r w:rsidRPr="000750DA">
        <w:rPr>
          <w:rFonts w:ascii="Arial" w:hAnsi="Arial" w:cs="Arial"/>
          <w:i/>
          <w:iCs/>
          <w:sz w:val="24"/>
          <w:szCs w:val="24"/>
        </w:rPr>
        <w:t>“um cavalo branco, [...] O</w:t>
      </w:r>
      <w:r w:rsidRPr="000750DA">
        <w:rPr>
          <w:rFonts w:ascii="Arial" w:hAnsi="Arial" w:cs="Arial"/>
          <w:i/>
          <w:sz w:val="24"/>
          <w:szCs w:val="24"/>
        </w:rPr>
        <w:t>s exércitos dos céus o seguiam, [...] montados em cavalos brancos”,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19:11, 14, NVI), </w:t>
      </w:r>
      <w:r w:rsidRPr="000750DA">
        <w:rPr>
          <w:rFonts w:ascii="Arial" w:hAnsi="Arial" w:cs="Arial"/>
          <w:iCs/>
          <w:sz w:val="24"/>
          <w:szCs w:val="24"/>
        </w:rPr>
        <w:t xml:space="preserve">por Ele </w:t>
      </w:r>
      <w:r w:rsidRPr="000750DA">
        <w:rPr>
          <w:rFonts w:ascii="Arial" w:hAnsi="Arial" w:cs="Arial"/>
          <w:sz w:val="24"/>
          <w:szCs w:val="24"/>
        </w:rPr>
        <w:t xml:space="preserve">comandados.  Compreendendo que em profecia o cavalo simboliza um exército em marcha para a batalha.  </w:t>
      </w:r>
    </w:p>
    <w:p w14:paraId="56C46EAD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Não virá </w:t>
      </w:r>
      <w:r w:rsidRPr="000750DA">
        <w:rPr>
          <w:rFonts w:ascii="Arial" w:hAnsi="Arial" w:cs="Arial"/>
          <w:i/>
          <w:sz w:val="24"/>
          <w:szCs w:val="24"/>
        </w:rPr>
        <w:t>“com uma coroa de ouro na cabeça”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14:14, NVI), simbolizando que é o legítimo </w:t>
      </w:r>
      <w:r w:rsidRPr="000750DA">
        <w:rPr>
          <w:rFonts w:ascii="Arial" w:hAnsi="Arial" w:cs="Arial"/>
          <w:i/>
          <w:sz w:val="24"/>
          <w:szCs w:val="24"/>
        </w:rPr>
        <w:t>“Príncipe”</w:t>
      </w:r>
      <w:r w:rsidRPr="000750DA">
        <w:rPr>
          <w:rFonts w:ascii="Arial" w:hAnsi="Arial" w:cs="Arial"/>
          <w:sz w:val="24"/>
          <w:szCs w:val="24"/>
        </w:rPr>
        <w:t xml:space="preserve"> deste mundo, mas virá com </w:t>
      </w:r>
      <w:r w:rsidRPr="000750DA">
        <w:rPr>
          <w:rFonts w:ascii="Arial" w:hAnsi="Arial" w:cs="Arial"/>
          <w:i/>
          <w:sz w:val="24"/>
          <w:szCs w:val="24"/>
        </w:rPr>
        <w:t>“muitos diademas”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19:12, BJ), sobre a cabeça, símbolo de realeza, domínio, autoridade e poder como o </w:t>
      </w:r>
      <w:r w:rsidRPr="000750DA">
        <w:rPr>
          <w:rFonts w:ascii="Arial" w:hAnsi="Arial" w:cs="Arial"/>
          <w:i/>
          <w:sz w:val="24"/>
          <w:szCs w:val="24"/>
        </w:rPr>
        <w:t>“Rei dos reis e Senhor dos senhores, e em sua cabeça há muitas coroas”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19:11, 14, 16, 12, NVI), </w:t>
      </w:r>
      <w:r w:rsidRPr="000750DA">
        <w:rPr>
          <w:rFonts w:ascii="Arial" w:hAnsi="Arial" w:cs="Arial"/>
          <w:iCs/>
          <w:sz w:val="24"/>
          <w:szCs w:val="24"/>
        </w:rPr>
        <w:t>identificando-O como o Rei e Senhor, o Soberano de todas as nações, todos os mundos do infinito Universo.</w:t>
      </w:r>
    </w:p>
    <w:p w14:paraId="48D6C84D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Não virá com </w:t>
      </w:r>
      <w:r w:rsidRPr="000750DA">
        <w:rPr>
          <w:rFonts w:ascii="Arial" w:hAnsi="Arial" w:cs="Arial"/>
          <w:i/>
          <w:sz w:val="24"/>
          <w:szCs w:val="24"/>
        </w:rPr>
        <w:t>“uma foice afiada em sua mão”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14;14, NVI), como Ceifeiro, para </w:t>
      </w:r>
      <w:r w:rsidRPr="000750DA">
        <w:rPr>
          <w:rFonts w:ascii="Arial" w:hAnsi="Arial" w:cs="Arial"/>
          <w:i/>
          <w:sz w:val="24"/>
          <w:szCs w:val="24"/>
        </w:rPr>
        <w:t>“a safra da terra (que) está madura, e chegou a hora de colhê-la”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14:15, NVI),</w:t>
      </w:r>
      <w:r w:rsidRPr="000750DA">
        <w:rPr>
          <w:rFonts w:ascii="Arial" w:hAnsi="Arial" w:cs="Arial"/>
          <w:iCs/>
          <w:sz w:val="24"/>
          <w:szCs w:val="24"/>
        </w:rPr>
        <w:t xml:space="preserve"> para colher a seara de todos os santos, </w:t>
      </w:r>
      <w:r w:rsidRPr="000750DA">
        <w:rPr>
          <w:rFonts w:ascii="Arial" w:hAnsi="Arial" w:cs="Arial"/>
          <w:sz w:val="24"/>
          <w:szCs w:val="24"/>
        </w:rPr>
        <w:t xml:space="preserve">mas virá com </w:t>
      </w:r>
      <w:r w:rsidRPr="000750DA">
        <w:rPr>
          <w:rFonts w:ascii="Arial" w:hAnsi="Arial" w:cs="Arial"/>
          <w:i/>
          <w:sz w:val="24"/>
          <w:szCs w:val="24"/>
        </w:rPr>
        <w:t>“uma espada afiada, com a qual ferirá as nações”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19:15, NVI), como o poderoso Guerreiro, </w:t>
      </w:r>
      <w:r w:rsidRPr="000750DA">
        <w:rPr>
          <w:rFonts w:ascii="Arial" w:hAnsi="Arial" w:cs="Arial"/>
          <w:i/>
          <w:sz w:val="24"/>
          <w:szCs w:val="24"/>
        </w:rPr>
        <w:t>‘o Leão da tribo de Judá, a Raiz de Davi’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5:5, NVI), que foi o grande e vitorioso guerreiro de Israel na conquista da terra prometida, Ele virá para ferir as nações na grande batalha final do Armagedom.</w:t>
      </w:r>
    </w:p>
    <w:p w14:paraId="72CF0990" w14:textId="77777777" w:rsidR="00B64740" w:rsidRPr="000750DA" w:rsidRDefault="00B64740" w:rsidP="00B64740">
      <w:pPr>
        <w:spacing w:line="360" w:lineRule="auto"/>
        <w:ind w:firstLine="708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A espada afiada que sai </w:t>
      </w:r>
      <w:r w:rsidRPr="000750DA">
        <w:rPr>
          <w:rFonts w:ascii="Arial" w:hAnsi="Arial" w:cs="Arial"/>
          <w:sz w:val="24"/>
          <w:szCs w:val="24"/>
        </w:rPr>
        <w:t>d</w:t>
      </w:r>
      <w:r w:rsidRPr="000750DA">
        <w:rPr>
          <w:rFonts w:ascii="Arial" w:hAnsi="Arial" w:cs="Arial"/>
          <w:iCs/>
          <w:sz w:val="24"/>
          <w:szCs w:val="24"/>
        </w:rPr>
        <w:t>a Sua boca simboliza o poder de Sua Palavra, por meio da qual com uma ordem, em um momento, criou o Universo; que comunica vida eterna em resposta da fé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Jo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3:16); e com uma ordem dessa Sua Palavra, determinará a execução da sentença de destruição decidida pelo tribunal presidido pelo Ancião de dias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Dn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7:9-11, 26, 27), e fogo descerá dos céus para consumir os Seus inimigos, raiz e galhos, Satanás, seus demônios e todos os pecadores rebeldes. </w:t>
      </w:r>
    </w:p>
    <w:p w14:paraId="0BAEC01E" w14:textId="77777777" w:rsidR="007A732F" w:rsidRPr="000750DA" w:rsidRDefault="007A732F" w:rsidP="007A732F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Não virá como o Cordeiro, </w:t>
      </w:r>
      <w:proofErr w:type="gramStart"/>
      <w:r w:rsidRPr="000750DA">
        <w:rPr>
          <w:rFonts w:ascii="Arial" w:hAnsi="Arial" w:cs="Arial"/>
          <w:iCs/>
          <w:sz w:val="24"/>
          <w:szCs w:val="24"/>
        </w:rPr>
        <w:t>Semeador e Ceifeiro</w:t>
      </w:r>
      <w:proofErr w:type="gramEnd"/>
      <w:r w:rsidRPr="000750DA">
        <w:rPr>
          <w:rFonts w:ascii="Arial" w:hAnsi="Arial" w:cs="Arial"/>
          <w:iCs/>
          <w:sz w:val="24"/>
          <w:szCs w:val="24"/>
        </w:rPr>
        <w:t xml:space="preserve">, mas virá como o Guerreiro vencedor, </w:t>
      </w:r>
      <w:r w:rsidRPr="000750DA">
        <w:rPr>
          <w:rFonts w:ascii="Arial" w:hAnsi="Arial" w:cs="Arial"/>
          <w:i/>
          <w:iCs/>
          <w:sz w:val="24"/>
          <w:szCs w:val="24"/>
        </w:rPr>
        <w:t>“o Rei da glória. [...] O Senhor, forte e poderoso, o Senhor poderoso nas batalhas. [...] O Senhor dos Exércitos, ele é o Rei da glória”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Sl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Cs/>
          <w:sz w:val="24"/>
          <w:szCs w:val="24"/>
        </w:rPr>
        <w:lastRenderedPageBreak/>
        <w:t xml:space="preserve">24:7, 8, 10, NAA). </w:t>
      </w:r>
      <w:r w:rsidRPr="000750DA">
        <w:rPr>
          <w:rFonts w:ascii="Arial" w:hAnsi="Arial" w:cs="Arial"/>
          <w:sz w:val="24"/>
          <w:szCs w:val="24"/>
        </w:rPr>
        <w:t>Ele virá para ferir as nações na grande batalha final do Armagedom.</w:t>
      </w:r>
    </w:p>
    <w:p w14:paraId="4A0CFA77" w14:textId="77777777" w:rsidR="00B64740" w:rsidRPr="000750DA" w:rsidRDefault="00B64740" w:rsidP="00B64740">
      <w:pPr>
        <w:spacing w:line="360" w:lineRule="auto"/>
        <w:ind w:firstLine="708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O profeta Isaías assim descreve o desfecho do grande conflito espiritual: </w:t>
      </w:r>
      <w:r w:rsidRPr="000750DA">
        <w:rPr>
          <w:rFonts w:ascii="Arial" w:hAnsi="Arial" w:cs="Arial"/>
          <w:i/>
          <w:iCs/>
          <w:sz w:val="24"/>
          <w:szCs w:val="24"/>
        </w:rPr>
        <w:t>“o Senhor sairá como homem poderoso, como guerreiro despertará o seu zelo; com forte brado e seu grito de guerra, triunfará sobre os seus inimigos”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Is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42:13, NVI). </w:t>
      </w:r>
      <w:proofErr w:type="gramStart"/>
      <w:r w:rsidRPr="000750DA">
        <w:rPr>
          <w:rFonts w:ascii="Arial" w:hAnsi="Arial" w:cs="Arial"/>
          <w:iCs/>
          <w:sz w:val="24"/>
          <w:szCs w:val="24"/>
        </w:rPr>
        <w:t>A ”Nova</w:t>
      </w:r>
      <w:proofErr w:type="gramEnd"/>
      <w:r w:rsidRPr="000750DA">
        <w:rPr>
          <w:rFonts w:ascii="Arial" w:hAnsi="Arial" w:cs="Arial"/>
          <w:iCs/>
          <w:sz w:val="24"/>
          <w:szCs w:val="24"/>
        </w:rPr>
        <w:t xml:space="preserve"> Tradução na Linguagem de Hoje, transmite esse ato final de Deus no grande conflito contra Satanás: </w:t>
      </w:r>
      <w:r w:rsidRPr="000750DA">
        <w:rPr>
          <w:rFonts w:ascii="Arial" w:hAnsi="Arial" w:cs="Arial"/>
          <w:i/>
          <w:iCs/>
          <w:sz w:val="24"/>
          <w:szCs w:val="24"/>
        </w:rPr>
        <w:t>“o Senhor se prepara para a guerra e sai pronto para lutar, como um soldado valente. Com toda força, ele solta o grito de batalha e com o seu poder derrota os seus inimigos”.</w:t>
      </w:r>
      <w:r w:rsidRPr="000750DA">
        <w:rPr>
          <w:rFonts w:ascii="Arial" w:hAnsi="Arial" w:cs="Arial"/>
          <w:iCs/>
          <w:sz w:val="24"/>
          <w:szCs w:val="24"/>
        </w:rPr>
        <w:t xml:space="preserve"> </w:t>
      </w:r>
    </w:p>
    <w:p w14:paraId="6EF19094" w14:textId="77777777" w:rsidR="00B64740" w:rsidRPr="000750DA" w:rsidRDefault="00B64740" w:rsidP="00B64740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Não virá trazendo como recompensa para os santos, o galardão da vida eterna, mas virá </w:t>
      </w:r>
      <w:r w:rsidRPr="000750DA">
        <w:rPr>
          <w:rFonts w:ascii="Arial" w:hAnsi="Arial" w:cs="Arial"/>
          <w:i/>
          <w:sz w:val="24"/>
          <w:szCs w:val="24"/>
        </w:rPr>
        <w:t>“com cetro de ferro”,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19:15), para aniquilar Satanás, seus demônios e todos os pecadores rebeldes. </w:t>
      </w:r>
    </w:p>
    <w:p w14:paraId="44446671" w14:textId="77777777" w:rsidR="00B64740" w:rsidRPr="000750DA" w:rsidRDefault="00B64740" w:rsidP="00B64740">
      <w:pPr>
        <w:spacing w:line="360" w:lineRule="auto"/>
        <w:ind w:firstLine="708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Como a dureza do ferro será o golpe mortal do poder de Sua Palavra, pisando o campo da batalha, </w:t>
      </w:r>
      <w:r w:rsidRPr="000750DA">
        <w:rPr>
          <w:rFonts w:ascii="Arial" w:hAnsi="Arial" w:cs="Arial"/>
          <w:i/>
          <w:sz w:val="24"/>
          <w:szCs w:val="24"/>
        </w:rPr>
        <w:t>“o lagar do vinho do furor da ira do Deus todo-poderoso”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19:15, NVI), </w:t>
      </w:r>
      <w:r w:rsidRPr="000750DA">
        <w:rPr>
          <w:rFonts w:ascii="Arial" w:hAnsi="Arial" w:cs="Arial"/>
          <w:sz w:val="24"/>
          <w:szCs w:val="24"/>
        </w:rPr>
        <w:t xml:space="preserve">que remete para o detalhe da visão de Apocalipse 14:19: </w:t>
      </w:r>
      <w:r w:rsidRPr="000750DA">
        <w:rPr>
          <w:rFonts w:ascii="Arial" w:hAnsi="Arial" w:cs="Arial"/>
          <w:i/>
          <w:iCs/>
          <w:sz w:val="24"/>
          <w:szCs w:val="24"/>
        </w:rPr>
        <w:t>“o anjo passou a foice pela terra, ajuntou as uvas e as lançou no grande lagar da ira de Deus”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14:19, NVI). </w:t>
      </w:r>
    </w:p>
    <w:p w14:paraId="0F1ACD74" w14:textId="77777777" w:rsidR="00B64740" w:rsidRPr="000750DA" w:rsidRDefault="00B64740" w:rsidP="00B6474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Não virá buscar a Sua noiva para as bodas do Cordeiro, porque essa celebração já foi realizada depois de Sua segunda vinda, mas virá como o poderoso Guerreiro, acompanhado pela noiva, </w:t>
      </w:r>
      <w:r w:rsidRPr="000750DA">
        <w:rPr>
          <w:rFonts w:ascii="Arial" w:hAnsi="Arial" w:cs="Arial"/>
          <w:i/>
          <w:sz w:val="24"/>
          <w:szCs w:val="24"/>
        </w:rPr>
        <w:t>“o acampamento dos santos, a cidade amada, [...] para a batalha do grande dia do Deus todo-poderoso”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20:9 e 16:14, NVI), e a entrega da maravilhosa morada, que como Noivo para ela preparou.</w:t>
      </w:r>
    </w:p>
    <w:p w14:paraId="12488ACC" w14:textId="77777777" w:rsidR="00B64740" w:rsidRPr="000750DA" w:rsidRDefault="00B64740" w:rsidP="00B64740">
      <w:pPr>
        <w:spacing w:line="360" w:lineRule="auto"/>
        <w:ind w:firstLine="708"/>
        <w:jc w:val="both"/>
        <w:rPr>
          <w:rFonts w:ascii="Arial" w:hAnsi="Arial" w:cs="Arial"/>
          <w:i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O profeta Isaías predisse esse grandioso e fausto acontecimento do final dos mil anos: </w:t>
      </w:r>
      <w:r w:rsidRPr="000750DA">
        <w:rPr>
          <w:rFonts w:ascii="Arial" w:hAnsi="Arial" w:cs="Arial"/>
          <w:i/>
          <w:sz w:val="24"/>
          <w:szCs w:val="24"/>
        </w:rPr>
        <w:t>“eis que o Senhor Jeová virá como um valente, e o seu braço dominará por ele; eis que o seu galardão está com ele, e sua recompensa, diante dele”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Is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40:10, TB). A “Nova Tradução na Linguagem de Hoje”, assim verte esse texto: </w:t>
      </w:r>
      <w:r w:rsidRPr="000750DA">
        <w:rPr>
          <w:rFonts w:ascii="Arial" w:hAnsi="Arial" w:cs="Arial"/>
          <w:i/>
          <w:sz w:val="24"/>
          <w:szCs w:val="24"/>
        </w:rPr>
        <w:t>“o Senhor Deus vem vindo cheio de força; com o seu braço poderoso, ele conseguiu a vitória. E ele traz consigo o povo que ele salvou”,</w:t>
      </w:r>
      <w:r w:rsidRPr="000750DA">
        <w:rPr>
          <w:rFonts w:ascii="Arial" w:hAnsi="Arial" w:cs="Arial"/>
          <w:sz w:val="24"/>
          <w:szCs w:val="24"/>
        </w:rPr>
        <w:t xml:space="preserve"> os troféus de Sua vitória, </w:t>
      </w:r>
      <w:r w:rsidRPr="000750DA">
        <w:rPr>
          <w:rFonts w:ascii="Arial" w:hAnsi="Arial" w:cs="Arial"/>
          <w:i/>
          <w:sz w:val="24"/>
          <w:szCs w:val="24"/>
        </w:rPr>
        <w:t>“o fruto do penoso trabalho de sua alma e ficará satisfeito”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Is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53:11, ARA)</w:t>
      </w:r>
      <w:r w:rsidRPr="000750DA">
        <w:rPr>
          <w:rFonts w:ascii="Arial" w:hAnsi="Arial" w:cs="Arial"/>
          <w:i/>
          <w:sz w:val="24"/>
          <w:szCs w:val="24"/>
        </w:rPr>
        <w:t xml:space="preserve"> “com a sua recompensa, diante dele”,</w:t>
      </w:r>
      <w:r w:rsidRPr="000750DA">
        <w:rPr>
          <w:rFonts w:ascii="Arial" w:hAnsi="Arial" w:cs="Arial"/>
          <w:sz w:val="24"/>
          <w:szCs w:val="24"/>
        </w:rPr>
        <w:t xml:space="preserve"> dentro da Nova Jerusalém, a Cidade Amada, para contemplar e testemunhar a destruição total dos seus inimigos.</w:t>
      </w:r>
      <w:r w:rsidRPr="000750DA">
        <w:rPr>
          <w:rFonts w:ascii="Arial" w:hAnsi="Arial" w:cs="Arial"/>
          <w:i/>
          <w:sz w:val="24"/>
          <w:szCs w:val="24"/>
        </w:rPr>
        <w:t xml:space="preserve"> </w:t>
      </w:r>
    </w:p>
    <w:p w14:paraId="04017BAB" w14:textId="77777777" w:rsidR="00E55896" w:rsidRPr="000750DA" w:rsidRDefault="00B64740" w:rsidP="00B64740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/>
          <w:sz w:val="24"/>
          <w:szCs w:val="24"/>
        </w:rPr>
        <w:lastRenderedPageBreak/>
        <w:t>“O Senhor Deus diz: ‘povos das nações distantes, calem-se e escutem! Renovem as suas forças e venham prontos para defender a sua causa. Vamos nos reunir para resolver com quem está a razão. Quem foi que trouxe do Oriente esse rei que sempre sai vitorioso? Quem fez com que ele derrotasse as nações e com que reis fossem vencidos por ele? Com a sua espada e as suas flechas, ele os faz virar pó e faz com que fujam como se fossem palha que é levada pelo vento. Ele os persegue e avança seguro; ele anda tão depressa, que os seus pés quase não tocam no chão. Quem planejou isso e fez com que tudo acontecesse? Quem resolveu o que se passaria no mundo desde o princípio? Fui eu, o Senhor, que estava lá quando tudo começou e que lá estarei quando tudo terminar”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Is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41:1-4, NTLH). </w:t>
      </w:r>
    </w:p>
    <w:p w14:paraId="47F21481" w14:textId="77777777" w:rsidR="00B64740" w:rsidRPr="000750DA" w:rsidRDefault="00B64740" w:rsidP="00B64740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Não virá, para com a Sua glória glorificar os santos e conceder-lhes vida eterna, e matar os ímpios </w:t>
      </w:r>
      <w:r w:rsidRPr="000750DA">
        <w:rPr>
          <w:rFonts w:ascii="Arial" w:hAnsi="Arial" w:cs="Arial"/>
          <w:i/>
          <w:sz w:val="24"/>
          <w:szCs w:val="24"/>
        </w:rPr>
        <w:t>“pela manifestação”</w:t>
      </w:r>
      <w:r w:rsidRPr="000750DA">
        <w:rPr>
          <w:rFonts w:ascii="Arial" w:hAnsi="Arial" w:cs="Arial"/>
          <w:sz w:val="24"/>
          <w:szCs w:val="24"/>
        </w:rPr>
        <w:t xml:space="preserve"> do resplendor de “Sua vinda”, para servir de banquete para as aves de rapina, mas virá com os </w:t>
      </w:r>
      <w:r w:rsidRPr="000750DA">
        <w:rPr>
          <w:rFonts w:ascii="Arial" w:hAnsi="Arial" w:cs="Arial"/>
          <w:i/>
          <w:sz w:val="24"/>
          <w:szCs w:val="24"/>
        </w:rPr>
        <w:t>“Seus olhos como chamas de fogo”</w:t>
      </w:r>
      <w:r w:rsidRPr="000750DA">
        <w:rPr>
          <w:rFonts w:ascii="Arial" w:hAnsi="Arial" w:cs="Arial"/>
          <w:sz w:val="24"/>
          <w:szCs w:val="24"/>
        </w:rPr>
        <w:t xml:space="preserve"> (Ap19:12, NVI), </w:t>
      </w:r>
      <w:r w:rsidRPr="000750DA">
        <w:rPr>
          <w:rFonts w:ascii="Arial" w:hAnsi="Arial" w:cs="Arial"/>
          <w:iCs/>
          <w:sz w:val="24"/>
          <w:szCs w:val="24"/>
        </w:rPr>
        <w:t xml:space="preserve">simbolizando Sua ira destruidora contra Satanás e o pecado, e </w:t>
      </w:r>
      <w:r w:rsidRPr="000750DA">
        <w:rPr>
          <w:rFonts w:ascii="Arial" w:hAnsi="Arial" w:cs="Arial"/>
          <w:sz w:val="24"/>
          <w:szCs w:val="24"/>
        </w:rPr>
        <w:t>reduzirá Satanás, seus demônios e os ímpios, a cinzas, “</w:t>
      </w:r>
      <w:r w:rsidRPr="000750DA">
        <w:rPr>
          <w:rFonts w:ascii="Arial" w:hAnsi="Arial" w:cs="Arial"/>
          <w:i/>
          <w:sz w:val="24"/>
          <w:szCs w:val="24"/>
        </w:rPr>
        <w:t>no lago de fogo que arde com enxofre”,</w:t>
      </w:r>
      <w:r w:rsidRPr="000750DA">
        <w:rPr>
          <w:rFonts w:ascii="Arial" w:hAnsi="Arial" w:cs="Arial"/>
          <w:sz w:val="24"/>
          <w:szCs w:val="24"/>
        </w:rPr>
        <w:t xml:space="preserve"> desaparecendo para sempre.</w:t>
      </w:r>
    </w:p>
    <w:p w14:paraId="2D097A59" w14:textId="77777777" w:rsidR="00B64740" w:rsidRPr="000750DA" w:rsidRDefault="00B64740" w:rsidP="00B64740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Das cinzas da destruição completa dos rebeldes pecadores, Satanás, seus demônios, seres humanos e o pecado, pelo poder de Sua palavra, surgirão </w:t>
      </w:r>
      <w:r w:rsidRPr="000750DA">
        <w:rPr>
          <w:rFonts w:ascii="Arial" w:hAnsi="Arial" w:cs="Arial"/>
          <w:i/>
          <w:iCs/>
          <w:sz w:val="24"/>
          <w:szCs w:val="24"/>
        </w:rPr>
        <w:t>“novos céus e nova terra, [...] e a Cidade Santa, a nova Jerusalém, descerá dos céus, da parte de Deus, preparada como uma noiva adornada para o seu marido”</w:t>
      </w:r>
      <w:r w:rsidRPr="000750DA">
        <w:rPr>
          <w:rFonts w:ascii="Arial" w:hAnsi="Arial" w:cs="Arial"/>
          <w:iCs/>
          <w:sz w:val="24"/>
          <w:szCs w:val="24"/>
        </w:rPr>
        <w:t xml:space="preserve"> IAp,21:1 2).    </w:t>
      </w:r>
    </w:p>
    <w:p w14:paraId="5FA767DF" w14:textId="77777777" w:rsidR="00B64740" w:rsidRPr="000750DA" w:rsidRDefault="00B64740" w:rsidP="00B64740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Seu manto está tingido de sangue, símbolo do Seu envolvimento nas batalhas do grande conflito de conceitos espirituais quando esteve na Terra como o Segundo Adão em Sua luta contra Satanás, para reconquistar a noiva amada, e Seu nome é: Palavra de Deus, a poderosa força atuante para criar tudo o que Lhe apraz e o Seu poder invencível na guerra contra o pecado e o seu autor, para destruí-los totalmente como a Palavra de Deus, ou, o Verbo de Deus. </w:t>
      </w:r>
    </w:p>
    <w:p w14:paraId="3448B10D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Moisés ecoa esta poderosa manifestação de Cristo Jesus como o triunfante Guerrero aniquilando Satanás e todas as forças do mal, cantando as gloriosas atuações de Deus destruindo o prepotente faraó e todo o seu poder opressor do mal sobre Israel; </w:t>
      </w:r>
      <w:r w:rsidRPr="000750DA">
        <w:rPr>
          <w:rFonts w:ascii="Arial" w:hAnsi="Arial" w:cs="Arial"/>
          <w:i/>
          <w:iCs/>
          <w:sz w:val="24"/>
          <w:szCs w:val="24"/>
        </w:rPr>
        <w:t xml:space="preserve">“o Senhor é guerreiro, o seu nome é Senhor. Ele </w:t>
      </w:r>
      <w:r w:rsidRPr="000750DA">
        <w:rPr>
          <w:rFonts w:ascii="Arial" w:hAnsi="Arial" w:cs="Arial"/>
          <w:i/>
          <w:iCs/>
          <w:sz w:val="24"/>
          <w:szCs w:val="24"/>
        </w:rPr>
        <w:lastRenderedPageBreak/>
        <w:t>lançou ao mar os carros de guerra e o exército de faraó. Os seus melhores oficiais afogaram-se no mar Vermelho”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Êx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15:3, 4, NVI).</w:t>
      </w:r>
    </w:p>
    <w:p w14:paraId="63BD0DCC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Ellen G. White escreveu: </w:t>
      </w:r>
      <w:r w:rsidRPr="000750DA">
        <w:rPr>
          <w:rFonts w:ascii="Arial" w:hAnsi="Arial" w:cs="Arial"/>
          <w:i/>
          <w:sz w:val="24"/>
          <w:szCs w:val="24"/>
        </w:rPr>
        <w:t>“Agora Ele vem, não mais como ‘Homem de dores’ (</w:t>
      </w:r>
      <w:proofErr w:type="spellStart"/>
      <w:r w:rsidRPr="000750DA">
        <w:rPr>
          <w:rFonts w:ascii="Arial" w:hAnsi="Arial" w:cs="Arial"/>
          <w:i/>
          <w:sz w:val="24"/>
          <w:szCs w:val="24"/>
        </w:rPr>
        <w:t>Is</w:t>
      </w:r>
      <w:proofErr w:type="spellEnd"/>
      <w:r w:rsidRPr="000750DA">
        <w:rPr>
          <w:rFonts w:ascii="Arial" w:hAnsi="Arial" w:cs="Arial"/>
          <w:i/>
          <w:sz w:val="24"/>
          <w:szCs w:val="24"/>
        </w:rPr>
        <w:t xml:space="preserve"> 53:3) para beber do amargo cálice da humilhação e miséria,</w:t>
      </w:r>
      <w:r w:rsidRPr="000750DA">
        <w:rPr>
          <w:rFonts w:ascii="Arial" w:hAnsi="Arial" w:cs="Arial"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/>
          <w:sz w:val="24"/>
          <w:szCs w:val="24"/>
        </w:rPr>
        <w:t>mas como vitorioso no Céu e na Terra,</w:t>
      </w:r>
      <w:r w:rsidRPr="000750DA">
        <w:rPr>
          <w:rFonts w:ascii="Arial" w:hAnsi="Arial" w:cs="Arial"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/>
          <w:sz w:val="24"/>
          <w:szCs w:val="24"/>
        </w:rPr>
        <w:t>para julgar os vivos e os mortos.</w:t>
      </w:r>
      <w:r w:rsidRPr="000750DA">
        <w:rPr>
          <w:rFonts w:ascii="Arial" w:hAnsi="Arial" w:cs="Arial"/>
          <w:i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/>
          <w:sz w:val="24"/>
          <w:szCs w:val="24"/>
        </w:rPr>
        <w:t>‘Fiel e Verdadeiro’, Ele ‘julga e peleja com justiça’.</w:t>
      </w:r>
      <w:r w:rsidRPr="000750DA">
        <w:rPr>
          <w:rFonts w:ascii="Arial" w:hAnsi="Arial" w:cs="Arial"/>
          <w:i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/>
          <w:sz w:val="24"/>
          <w:szCs w:val="24"/>
        </w:rPr>
        <w:t>E os exércitos que há no Céu’ O seguem (</w:t>
      </w:r>
      <w:proofErr w:type="spellStart"/>
      <w:r w:rsidRPr="000750DA">
        <w:rPr>
          <w:rFonts w:ascii="Arial" w:hAnsi="Arial" w:cs="Arial"/>
          <w:i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/>
          <w:sz w:val="24"/>
          <w:szCs w:val="24"/>
        </w:rPr>
        <w:t xml:space="preserve"> 19:11, 14). Com hinos de melodia celestial, os santos anjos, em vasta e inumerável multidão, acompanham-No em Seu trajeto. O firmamento parece estar cheio de seres resplandecentes – ‘milhões de milhões e milhares de milhares’ (</w:t>
      </w:r>
      <w:proofErr w:type="spellStart"/>
      <w:r w:rsidRPr="000750DA">
        <w:rPr>
          <w:rFonts w:ascii="Arial" w:hAnsi="Arial" w:cs="Arial"/>
          <w:i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/>
          <w:sz w:val="24"/>
          <w:szCs w:val="24"/>
        </w:rPr>
        <w:t xml:space="preserve"> 5:11)”</w:t>
      </w:r>
      <w:r w:rsidRPr="000750DA">
        <w:rPr>
          <w:rFonts w:ascii="Arial" w:hAnsi="Arial" w:cs="Arial"/>
          <w:iCs/>
          <w:sz w:val="24"/>
          <w:szCs w:val="24"/>
        </w:rPr>
        <w:t xml:space="preserve"> (GC, p. 531). </w:t>
      </w:r>
    </w:p>
    <w:p w14:paraId="66C72F49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Essa será a realidade na segunda vinda de Jesus, mas com intensidade e glória indescritíveis no final dos mil anos. Na Sua segunda vinda, Jesus </w:t>
      </w:r>
      <w:r w:rsidRPr="000750DA">
        <w:rPr>
          <w:rFonts w:ascii="Arial" w:hAnsi="Arial" w:cs="Arial"/>
          <w:i/>
          <w:iCs/>
          <w:sz w:val="24"/>
          <w:szCs w:val="24"/>
        </w:rPr>
        <w:t>“voltará da mesma forma como o viram subir”</w:t>
      </w:r>
      <w:r w:rsidRPr="000750DA">
        <w:rPr>
          <w:rFonts w:ascii="Arial" w:hAnsi="Arial" w:cs="Arial"/>
          <w:iCs/>
          <w:sz w:val="24"/>
          <w:szCs w:val="24"/>
        </w:rPr>
        <w:t xml:space="preserve"> (At </w:t>
      </w:r>
      <w:r w:rsidRPr="000750DA">
        <w:rPr>
          <w:rFonts w:ascii="Arial" w:hAnsi="Arial" w:cs="Arial"/>
          <w:iCs/>
          <w:caps/>
          <w:sz w:val="24"/>
          <w:szCs w:val="24"/>
        </w:rPr>
        <w:t xml:space="preserve">1:11, NVI), </w:t>
      </w:r>
      <w:r w:rsidRPr="000750DA">
        <w:rPr>
          <w:rFonts w:ascii="Arial" w:hAnsi="Arial" w:cs="Arial"/>
          <w:i/>
          <w:iCs/>
          <w:sz w:val="24"/>
          <w:szCs w:val="24"/>
        </w:rPr>
        <w:t>“semelhante a um filho de homem”</w:t>
      </w:r>
      <w:r w:rsidRPr="000750DA">
        <w:rPr>
          <w:rFonts w:ascii="Arial" w:hAnsi="Arial" w:cs="Arial"/>
          <w:iCs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14:14, NVI), com </w:t>
      </w:r>
      <w:r w:rsidRPr="000750DA">
        <w:rPr>
          <w:rFonts w:ascii="Arial" w:hAnsi="Arial" w:cs="Arial"/>
          <w:i/>
          <w:iCs/>
          <w:sz w:val="24"/>
          <w:szCs w:val="24"/>
        </w:rPr>
        <w:t>“</w:t>
      </w:r>
      <w:r w:rsidRPr="000750DA">
        <w:rPr>
          <w:rFonts w:ascii="Arial" w:hAnsi="Arial" w:cs="Arial"/>
          <w:i/>
          <w:sz w:val="24"/>
          <w:szCs w:val="24"/>
        </w:rPr>
        <w:t>milhões de milhões e milhares de milhares”</w:t>
      </w:r>
      <w:r w:rsidRPr="000750DA">
        <w:rPr>
          <w:rFonts w:ascii="Arial" w:hAnsi="Arial" w:cs="Arial"/>
          <w:sz w:val="24"/>
          <w:szCs w:val="24"/>
        </w:rPr>
        <w:t xml:space="preserve"> de anjos </w:t>
      </w:r>
      <w:r w:rsidRPr="000750DA">
        <w:rPr>
          <w:rFonts w:ascii="Arial" w:hAnsi="Arial" w:cs="Arial"/>
          <w:i/>
          <w:sz w:val="24"/>
          <w:szCs w:val="24"/>
        </w:rPr>
        <w:t>“sobre nuvens”,</w:t>
      </w:r>
      <w:r w:rsidRPr="000750DA">
        <w:rPr>
          <w:rFonts w:ascii="Arial" w:hAnsi="Arial" w:cs="Arial"/>
          <w:sz w:val="24"/>
          <w:szCs w:val="24"/>
        </w:rPr>
        <w:t xml:space="preserve"> para a operação resgate dos santos, em cativeiro.</w:t>
      </w:r>
    </w:p>
    <w:p w14:paraId="026DFE1B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i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No final dos mil anos, Jesus virá com a majestade do todo-poderoso Deus eterno, como o Soberano, como o poder atuante, </w:t>
      </w:r>
      <w:r w:rsidRPr="000750DA">
        <w:rPr>
          <w:rFonts w:ascii="Arial" w:hAnsi="Arial" w:cs="Arial"/>
          <w:i/>
          <w:sz w:val="24"/>
          <w:szCs w:val="24"/>
        </w:rPr>
        <w:t>“o seu nome é Palavra de Deus”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19:13, NVI), o </w:t>
      </w:r>
      <w:r w:rsidRPr="000750DA">
        <w:rPr>
          <w:rFonts w:ascii="Arial" w:hAnsi="Arial" w:cs="Arial"/>
          <w:i/>
          <w:sz w:val="24"/>
          <w:szCs w:val="24"/>
        </w:rPr>
        <w:t xml:space="preserve">“Verbo de Deus”, </w:t>
      </w:r>
      <w:r w:rsidRPr="000750DA">
        <w:rPr>
          <w:rFonts w:ascii="Arial" w:hAnsi="Arial" w:cs="Arial"/>
          <w:sz w:val="24"/>
          <w:szCs w:val="24"/>
        </w:rPr>
        <w:t xml:space="preserve">o </w:t>
      </w:r>
      <w:r w:rsidRPr="000750DA">
        <w:rPr>
          <w:rFonts w:ascii="Arial" w:hAnsi="Arial" w:cs="Arial"/>
          <w:i/>
          <w:sz w:val="24"/>
          <w:szCs w:val="24"/>
        </w:rPr>
        <w:t>“Fiel e Verdadeiro’, Ele julga e peleja com justiça’.</w:t>
      </w:r>
      <w:r w:rsidRPr="000750DA">
        <w:rPr>
          <w:rFonts w:ascii="Arial" w:hAnsi="Arial" w:cs="Arial"/>
          <w:i/>
          <w:iCs/>
          <w:sz w:val="24"/>
          <w:szCs w:val="24"/>
        </w:rPr>
        <w:t xml:space="preserve"> </w:t>
      </w:r>
      <w:r w:rsidRPr="000750DA">
        <w:rPr>
          <w:rFonts w:ascii="Arial" w:hAnsi="Arial" w:cs="Arial"/>
          <w:i/>
          <w:sz w:val="24"/>
          <w:szCs w:val="24"/>
        </w:rPr>
        <w:t>E os exércitos que há no Céu’ O seguem (</w:t>
      </w:r>
      <w:proofErr w:type="spellStart"/>
      <w:r w:rsidRPr="000750DA">
        <w:rPr>
          <w:rFonts w:ascii="Arial" w:hAnsi="Arial" w:cs="Arial"/>
          <w:i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/>
          <w:sz w:val="24"/>
          <w:szCs w:val="24"/>
        </w:rPr>
        <w:t xml:space="preserve"> 19:11, 14)”,</w:t>
      </w:r>
      <w:r w:rsidRPr="000750DA">
        <w:rPr>
          <w:rFonts w:ascii="Arial" w:hAnsi="Arial" w:cs="Arial"/>
          <w:sz w:val="24"/>
          <w:szCs w:val="24"/>
        </w:rPr>
        <w:t xml:space="preserve"> como o invencível e triunfante Guerreiro, </w:t>
      </w:r>
      <w:r w:rsidRPr="000750DA">
        <w:rPr>
          <w:rFonts w:ascii="Arial" w:hAnsi="Arial" w:cs="Arial"/>
          <w:i/>
          <w:sz w:val="24"/>
          <w:szCs w:val="24"/>
        </w:rPr>
        <w:t>“com hinos de melodia celestial”,</w:t>
      </w:r>
      <w:r w:rsidRPr="000750DA">
        <w:rPr>
          <w:rFonts w:ascii="Arial" w:hAnsi="Arial" w:cs="Arial"/>
          <w:sz w:val="24"/>
          <w:szCs w:val="24"/>
        </w:rPr>
        <w:t xml:space="preserve"> (GC, p. 531), para a batalha final do grande conflito cósmico, a batalha do Armagedom, </w:t>
      </w:r>
      <w:r w:rsidRPr="000750DA">
        <w:rPr>
          <w:rFonts w:ascii="Arial" w:hAnsi="Arial" w:cs="Arial"/>
          <w:iCs/>
          <w:sz w:val="24"/>
          <w:szCs w:val="24"/>
        </w:rPr>
        <w:t xml:space="preserve">tal como os exércitos de Israel que marchavam para as batalhas entoando melodias de vitória </w:t>
      </w:r>
      <w:r w:rsidRPr="000750DA">
        <w:rPr>
          <w:rFonts w:ascii="Arial" w:hAnsi="Arial" w:cs="Arial"/>
          <w:i/>
          <w:sz w:val="24"/>
          <w:szCs w:val="24"/>
        </w:rPr>
        <w:t xml:space="preserve">   </w:t>
      </w:r>
    </w:p>
    <w:p w14:paraId="50BA0B94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iCs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>As duas visões (</w:t>
      </w:r>
      <w:proofErr w:type="spellStart"/>
      <w:r w:rsidRPr="000750DA">
        <w:rPr>
          <w:rFonts w:ascii="Arial" w:hAnsi="Arial" w:cs="Arial"/>
          <w:iCs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iCs/>
          <w:sz w:val="24"/>
          <w:szCs w:val="24"/>
        </w:rPr>
        <w:t xml:space="preserve"> 14:17-20 e 19:11-21), predizem o aniquilamento dos pecadores e o pecado. Na segunda vinda, todos os pecadores que rejeitaram a amorosa dádiva da graça por meio de Cristo Jesus, serão ceifados e amarrados em feixes, servindo de baquete para as aves de rapina, e recolhidos para a condenação. </w:t>
      </w:r>
    </w:p>
    <w:p w14:paraId="0C5B0855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Cs/>
          <w:sz w:val="24"/>
          <w:szCs w:val="24"/>
        </w:rPr>
        <w:t xml:space="preserve">No fim dos mil anos ocorrerá o acontecimento final do grande conflito cósmico de conceitos espirituais, depois da ressurreição dos ímpios e Satanás e seus demônios soltos da sua prisão: </w:t>
      </w:r>
      <w:r w:rsidRPr="000750DA">
        <w:rPr>
          <w:rFonts w:ascii="Arial" w:hAnsi="Arial" w:cs="Arial"/>
          <w:i/>
          <w:iCs/>
          <w:sz w:val="24"/>
          <w:szCs w:val="24"/>
        </w:rPr>
        <w:t xml:space="preserve">“quando terminarem os mil anos, Satanás será solto da sua prisão e sairá para enganar as nações que estão nos quatro </w:t>
      </w:r>
      <w:r w:rsidRPr="000750DA">
        <w:rPr>
          <w:rFonts w:ascii="Arial" w:hAnsi="Arial" w:cs="Arial"/>
          <w:i/>
          <w:iCs/>
          <w:sz w:val="24"/>
          <w:szCs w:val="24"/>
        </w:rPr>
        <w:lastRenderedPageBreak/>
        <w:t xml:space="preserve">cantos da terra, </w:t>
      </w:r>
      <w:proofErr w:type="spellStart"/>
      <w:r w:rsidRPr="000750DA">
        <w:rPr>
          <w:rFonts w:ascii="Arial" w:hAnsi="Arial" w:cs="Arial"/>
          <w:i/>
          <w:iCs/>
          <w:sz w:val="24"/>
          <w:szCs w:val="24"/>
        </w:rPr>
        <w:t>Gogue</w:t>
      </w:r>
      <w:proofErr w:type="spellEnd"/>
      <w:r w:rsidRPr="000750DA">
        <w:rPr>
          <w:rFonts w:ascii="Arial" w:hAnsi="Arial" w:cs="Arial"/>
          <w:i/>
          <w:iCs/>
          <w:sz w:val="24"/>
          <w:szCs w:val="24"/>
        </w:rPr>
        <w:t xml:space="preserve"> e </w:t>
      </w:r>
      <w:proofErr w:type="spellStart"/>
      <w:r w:rsidRPr="000750DA">
        <w:rPr>
          <w:rFonts w:ascii="Arial" w:hAnsi="Arial" w:cs="Arial"/>
          <w:i/>
          <w:iCs/>
          <w:sz w:val="24"/>
          <w:szCs w:val="24"/>
        </w:rPr>
        <w:t>Magogue</w:t>
      </w:r>
      <w:proofErr w:type="spellEnd"/>
      <w:r w:rsidRPr="000750DA">
        <w:rPr>
          <w:rFonts w:ascii="Arial" w:hAnsi="Arial" w:cs="Arial"/>
          <w:i/>
          <w:iCs/>
          <w:sz w:val="24"/>
          <w:szCs w:val="24"/>
        </w:rPr>
        <w:t>, a fim de reuni-los para a batalha. Seu número é como a areia do mar. As nações marcharam por toda a superfície da terra e cercaram o acampamento dos santos, a cidade amada; mas um fogo desceu do céu e as devorou. O Diabo, que as enganava, foi lançado no lago de fogo que arde com enxofre, onde já haviam sido lançados a besta e o falso profeta. Eles serão atormentados dia e noite, para sempre”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20:7-10, NVI).</w:t>
      </w:r>
    </w:p>
    <w:p w14:paraId="1B5B6E03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eastAsia="Arial" w:hAnsi="Arial" w:cs="Arial"/>
          <w:sz w:val="24"/>
          <w:szCs w:val="24"/>
        </w:rPr>
        <w:t xml:space="preserve">É o grande e decisivo momento do conflito cósmico espiritual, </w:t>
      </w:r>
      <w:r w:rsidRPr="000750DA">
        <w:rPr>
          <w:rFonts w:ascii="Arial" w:eastAsia="Arial" w:hAnsi="Arial" w:cs="Arial"/>
          <w:i/>
          <w:iCs/>
          <w:sz w:val="24"/>
          <w:szCs w:val="24"/>
        </w:rPr>
        <w:t>“a batalha do grande dia do Deus todo-poderoso”</w:t>
      </w:r>
      <w:r w:rsidRPr="000750DA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eastAsia="Arial" w:hAnsi="Arial" w:cs="Arial"/>
          <w:sz w:val="24"/>
          <w:szCs w:val="24"/>
        </w:rPr>
        <w:t>Ap</w:t>
      </w:r>
      <w:proofErr w:type="spellEnd"/>
      <w:r w:rsidRPr="000750DA">
        <w:rPr>
          <w:rFonts w:ascii="Arial" w:eastAsia="Arial" w:hAnsi="Arial" w:cs="Arial"/>
          <w:sz w:val="24"/>
          <w:szCs w:val="24"/>
        </w:rPr>
        <w:t xml:space="preserve"> 16:14, NVI). </w:t>
      </w:r>
      <w:r w:rsidRPr="000750DA">
        <w:rPr>
          <w:rFonts w:ascii="Arial" w:hAnsi="Arial" w:cs="Arial"/>
          <w:i/>
          <w:sz w:val="24"/>
          <w:szCs w:val="24"/>
        </w:rPr>
        <w:t>“Estão a postos forças satânicas sob forma humana. Homens se têm confederado para oporem-se aos exércitos do Senhor. Essas confederações continuarão até que Cristo deixe Seu lugar de intercessor diante do propiciatório e envergue as vestes de vingança”</w:t>
      </w:r>
      <w:r w:rsidRPr="000750DA">
        <w:rPr>
          <w:rFonts w:ascii="Arial" w:hAnsi="Arial" w:cs="Arial"/>
          <w:sz w:val="24"/>
          <w:szCs w:val="24"/>
        </w:rPr>
        <w:t xml:space="preserve"> (TI, v. 8, p. 42)</w:t>
      </w:r>
    </w:p>
    <w:p w14:paraId="1D98275C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O profeta Joel vaticina os dois momentos, a segunda vinda de Jesus e a Sua vinda no final dos mil anos: </w:t>
      </w:r>
      <w:r w:rsidRPr="000750DA">
        <w:rPr>
          <w:rFonts w:ascii="Arial" w:hAnsi="Arial" w:cs="Arial"/>
          <w:i/>
          <w:sz w:val="24"/>
          <w:szCs w:val="24"/>
        </w:rPr>
        <w:t xml:space="preserve">“proclamem isto entre as nações: preparem-se para a guerra! Despertem os guerreiros! Todos os homens de guerra aproximem-se e ataquem. [...] Faze descer os teus guerreiros, ó Senhor! Despertem, nações, avancem para o vale de Josafá, pois ali me assentarei para julgar todas as nações vizinhas. Lancem a foice, pois a colheita está madura. Venham, pisem com força as uvas, pois o lagar está cheio e os tonéis transbordam, tão </w:t>
      </w:r>
      <w:r w:rsidRPr="000750DA">
        <w:rPr>
          <w:rFonts w:ascii="Arial" w:hAnsi="Arial" w:cs="Arial"/>
          <w:sz w:val="24"/>
          <w:szCs w:val="24"/>
        </w:rPr>
        <w:t xml:space="preserve">grande </w:t>
      </w:r>
      <w:r w:rsidRPr="000750DA">
        <w:rPr>
          <w:rFonts w:ascii="Arial" w:hAnsi="Arial" w:cs="Arial"/>
          <w:i/>
          <w:sz w:val="24"/>
          <w:szCs w:val="24"/>
        </w:rPr>
        <w:t>é a maldade dessas nações!”</w:t>
      </w:r>
      <w:r w:rsidRPr="000750DA">
        <w:rPr>
          <w:rFonts w:ascii="Arial" w:hAnsi="Arial" w:cs="Arial"/>
          <w:sz w:val="24"/>
          <w:szCs w:val="24"/>
        </w:rPr>
        <w:t xml:space="preserve"> (Jl 3:9-13, NVI).</w:t>
      </w:r>
    </w:p>
    <w:p w14:paraId="712AA5B9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i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No primeiro momento, todas as nações são convocadas para descer ao vale de Josafá, é a segunda vinda de Jesus. O profeta João recebeu as visões do </w:t>
      </w:r>
      <w:r w:rsidRPr="000750DA">
        <w:rPr>
          <w:rFonts w:ascii="Arial" w:hAnsi="Arial" w:cs="Arial"/>
          <w:i/>
          <w:sz w:val="24"/>
          <w:szCs w:val="24"/>
        </w:rPr>
        <w:t>“filho de homem”,</w:t>
      </w:r>
      <w:r w:rsidRPr="000750DA">
        <w:rPr>
          <w:rFonts w:ascii="Arial" w:hAnsi="Arial" w:cs="Arial"/>
          <w:sz w:val="24"/>
          <w:szCs w:val="24"/>
        </w:rPr>
        <w:t xml:space="preserve"> vindo com uma </w:t>
      </w:r>
      <w:r w:rsidRPr="000750DA">
        <w:rPr>
          <w:rFonts w:ascii="Arial" w:hAnsi="Arial" w:cs="Arial"/>
          <w:i/>
          <w:sz w:val="24"/>
          <w:szCs w:val="24"/>
        </w:rPr>
        <w:t>“foice”</w:t>
      </w:r>
      <w:r w:rsidRPr="000750DA">
        <w:rPr>
          <w:rFonts w:ascii="Arial" w:hAnsi="Arial" w:cs="Arial"/>
          <w:sz w:val="24"/>
          <w:szCs w:val="24"/>
        </w:rPr>
        <w:t xml:space="preserve"> para colher a seara dos pecadores justificados salvos, e de um </w:t>
      </w:r>
      <w:r w:rsidRPr="000750DA">
        <w:rPr>
          <w:rFonts w:ascii="Arial" w:hAnsi="Arial" w:cs="Arial"/>
          <w:i/>
          <w:sz w:val="24"/>
          <w:szCs w:val="24"/>
        </w:rPr>
        <w:t>“outro anjo (que) saiu do santuário dos céus, trazendo também uma foice afiada. E ainda outro anjo, (que) bradou em alta voz àquele que tinha a foice afiada: ’tome sua foice afiada e ajunte os cachos de uva da videira da terra, porque as uvas estão maduras. O anjo passou a foice pela terra, ajuntou as uvas e as lançou no grande lagar da ira de Deus”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14:15-19, NVI).  </w:t>
      </w:r>
      <w:r w:rsidRPr="000750DA">
        <w:rPr>
          <w:rFonts w:ascii="Arial" w:hAnsi="Arial" w:cs="Arial"/>
          <w:i/>
          <w:sz w:val="24"/>
          <w:szCs w:val="24"/>
        </w:rPr>
        <w:t xml:space="preserve"> </w:t>
      </w:r>
    </w:p>
    <w:p w14:paraId="0C2497FB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i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A foice, símbolo de colheita, também é usada pelos profetas como símbolo de julgamento, juízo. Os justos são julgados antes da segunda vinda e, </w:t>
      </w:r>
      <w:r w:rsidRPr="000750DA">
        <w:rPr>
          <w:rFonts w:ascii="Arial" w:hAnsi="Arial" w:cs="Arial"/>
          <w:sz w:val="24"/>
          <w:szCs w:val="24"/>
        </w:rPr>
        <w:lastRenderedPageBreak/>
        <w:t>no primeiro momento da segunda vinda de Jesus, são ceifados como o trigo, recolhidos para o celeiro, e recebendo a recompensa de vida eterna.</w:t>
      </w:r>
    </w:p>
    <w:p w14:paraId="72E72FB4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Os ímpios, o joio, </w:t>
      </w:r>
      <w:r w:rsidRPr="000750DA">
        <w:rPr>
          <w:rFonts w:ascii="Arial" w:hAnsi="Arial" w:cs="Arial"/>
          <w:i/>
          <w:sz w:val="24"/>
          <w:szCs w:val="24"/>
        </w:rPr>
        <w:t>“uvas maduras”,</w:t>
      </w:r>
      <w:r w:rsidRPr="000750DA">
        <w:rPr>
          <w:rFonts w:ascii="Arial" w:hAnsi="Arial" w:cs="Arial"/>
          <w:sz w:val="24"/>
          <w:szCs w:val="24"/>
        </w:rPr>
        <w:t xml:space="preserve"> serão ceifados pelos anjos, na segunda vinda de Cristo amarrados em feixes, para serem lançados </w:t>
      </w:r>
      <w:r w:rsidRPr="000750DA">
        <w:rPr>
          <w:rFonts w:ascii="Arial" w:hAnsi="Arial" w:cs="Arial"/>
          <w:i/>
          <w:sz w:val="24"/>
          <w:szCs w:val="24"/>
        </w:rPr>
        <w:t>“no grande lagar da ira de Deus”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14:19, NVI).  A proclamação do profeta Joel: </w:t>
      </w:r>
      <w:r w:rsidRPr="000750DA">
        <w:rPr>
          <w:rFonts w:ascii="Arial" w:hAnsi="Arial" w:cs="Arial"/>
          <w:i/>
          <w:sz w:val="24"/>
          <w:szCs w:val="24"/>
        </w:rPr>
        <w:t>“Lancem a foice, pois a colheita está madura”</w:t>
      </w:r>
      <w:r w:rsidRPr="000750DA">
        <w:rPr>
          <w:rFonts w:ascii="Arial" w:hAnsi="Arial" w:cs="Arial"/>
          <w:sz w:val="24"/>
          <w:szCs w:val="24"/>
        </w:rPr>
        <w:t xml:space="preserve"> (Jl 3:13, NVI), permite entender as duas colheitas.</w:t>
      </w:r>
    </w:p>
    <w:p w14:paraId="2A1DFD16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Iniciam os mil anos e o tribunal de Deus é instalado para o julgamento, o juízo de Satanás, seus demônios e os pecadores impenitentes. </w:t>
      </w:r>
      <w:r w:rsidRPr="000750DA">
        <w:rPr>
          <w:rFonts w:ascii="Arial" w:hAnsi="Arial" w:cs="Arial"/>
          <w:i/>
          <w:sz w:val="24"/>
          <w:szCs w:val="24"/>
        </w:rPr>
        <w:t xml:space="preserve"> “Ali me assentarei para julgar”</w:t>
      </w:r>
      <w:r w:rsidRPr="000750DA">
        <w:rPr>
          <w:rFonts w:ascii="Arial" w:hAnsi="Arial" w:cs="Arial"/>
          <w:sz w:val="24"/>
          <w:szCs w:val="24"/>
        </w:rPr>
        <w:t xml:space="preserve"> (Jl 3:12, NVI). </w:t>
      </w:r>
    </w:p>
    <w:p w14:paraId="5B82EFA9" w14:textId="77777777" w:rsidR="0044555C" w:rsidRPr="000750DA" w:rsidRDefault="004B6E68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No final dos mil anos, no segundo momento, as uvas colhidas serão </w:t>
      </w:r>
      <w:r w:rsidRPr="000750DA">
        <w:rPr>
          <w:rFonts w:ascii="Arial" w:hAnsi="Arial" w:cs="Arial"/>
          <w:i/>
          <w:sz w:val="24"/>
          <w:szCs w:val="24"/>
        </w:rPr>
        <w:t>“pisadas no lagar”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14:20, NVI). O profeta Joel proclama: </w:t>
      </w:r>
      <w:r w:rsidRPr="000750DA">
        <w:rPr>
          <w:rFonts w:ascii="Arial" w:hAnsi="Arial" w:cs="Arial"/>
          <w:i/>
          <w:sz w:val="24"/>
          <w:szCs w:val="24"/>
        </w:rPr>
        <w:t>“venham, pisem com força as uvas, pois o lagar está cheio, {...} tão grande é a maldade dessas nações”</w:t>
      </w:r>
      <w:r w:rsidRPr="000750DA">
        <w:rPr>
          <w:rFonts w:ascii="Arial" w:hAnsi="Arial" w:cs="Arial"/>
          <w:sz w:val="24"/>
          <w:szCs w:val="24"/>
        </w:rPr>
        <w:t xml:space="preserve"> (Jl 3:13, NVI). É o aniquilamento do autor do pecado e pecadores. </w:t>
      </w:r>
    </w:p>
    <w:p w14:paraId="493108DA" w14:textId="77777777" w:rsidR="0044555C" w:rsidRPr="000750DA" w:rsidRDefault="0044555C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>As pragas que destruíram a economia egípcia e deixaram o Egito em desolação completa são um protótipo das últimas sete pragas que destruirão toda a glória do “suposto” reino de Satanás.</w:t>
      </w:r>
    </w:p>
    <w:p w14:paraId="792D6098" w14:textId="77777777" w:rsidR="0044555C" w:rsidRPr="000750DA" w:rsidRDefault="0044555C" w:rsidP="004B6E6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A destruição de Faraó e do seu poderoso exército no mar Vermelho, é um protótipo da destruição de Satanás, seus demônios e todos os pecadores rebeldes e impenitentes, no final dos mil anos. Moisés vaticinou a destruição de Faraó e do exército egípcio: </w:t>
      </w:r>
      <w:r w:rsidRPr="000750DA">
        <w:rPr>
          <w:rFonts w:ascii="Arial" w:hAnsi="Arial" w:cs="Arial"/>
          <w:i/>
          <w:sz w:val="24"/>
          <w:szCs w:val="24"/>
        </w:rPr>
        <w:t>“não tenham medo. Fiquem firmes e vejam o livramento que o Senhor lhes trará hoje, porque vocês nunca mais verão os egípci</w:t>
      </w:r>
      <w:r w:rsidR="00BD6AA5" w:rsidRPr="000750DA">
        <w:rPr>
          <w:rFonts w:ascii="Arial" w:hAnsi="Arial" w:cs="Arial"/>
          <w:i/>
          <w:sz w:val="24"/>
          <w:szCs w:val="24"/>
        </w:rPr>
        <w:t>o</w:t>
      </w:r>
      <w:r w:rsidRPr="000750DA">
        <w:rPr>
          <w:rFonts w:ascii="Arial" w:hAnsi="Arial" w:cs="Arial"/>
          <w:i/>
          <w:sz w:val="24"/>
          <w:szCs w:val="24"/>
        </w:rPr>
        <w:t>s que hoje vêm”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Êx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14:13, NVI).</w:t>
      </w:r>
    </w:p>
    <w:p w14:paraId="5CDF9968" w14:textId="77777777" w:rsidR="00BD6AA5" w:rsidRPr="000750DA" w:rsidRDefault="001B3756" w:rsidP="00BD6AA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Fundamentados no princípio bíblico do simbolismo, </w:t>
      </w:r>
      <w:r w:rsidR="00BD6AA5" w:rsidRPr="000750DA">
        <w:rPr>
          <w:rFonts w:ascii="Arial" w:hAnsi="Arial" w:cs="Arial"/>
          <w:sz w:val="24"/>
          <w:szCs w:val="24"/>
        </w:rPr>
        <w:t>os profetas Ezequiel, Daniel e João</w:t>
      </w:r>
      <w:r w:rsidR="00BF3142" w:rsidRPr="000750DA">
        <w:rPr>
          <w:rFonts w:ascii="Arial" w:hAnsi="Arial" w:cs="Arial"/>
          <w:sz w:val="24"/>
          <w:szCs w:val="24"/>
        </w:rPr>
        <w:t>,</w:t>
      </w:r>
      <w:r w:rsidR="00543708" w:rsidRPr="000750DA">
        <w:rPr>
          <w:rFonts w:ascii="Arial" w:hAnsi="Arial" w:cs="Arial"/>
          <w:sz w:val="24"/>
          <w:szCs w:val="24"/>
        </w:rPr>
        <w:t xml:space="preserve"> predizem e</w:t>
      </w:r>
      <w:r w:rsidR="00BF3142" w:rsidRPr="000750DA">
        <w:rPr>
          <w:rFonts w:ascii="Arial" w:hAnsi="Arial" w:cs="Arial"/>
          <w:sz w:val="24"/>
          <w:szCs w:val="24"/>
        </w:rPr>
        <w:t xml:space="preserve"> </w:t>
      </w:r>
      <w:r w:rsidRPr="000750DA">
        <w:rPr>
          <w:rFonts w:ascii="Arial" w:hAnsi="Arial" w:cs="Arial"/>
          <w:sz w:val="24"/>
          <w:szCs w:val="24"/>
        </w:rPr>
        <w:t xml:space="preserve">descrevem a destruição de Satanás, incluído os seus demônios e os pecadores impenitentes e irreconciliáveis: </w:t>
      </w:r>
      <w:r w:rsidR="00BD6AA5" w:rsidRPr="000750DA">
        <w:rPr>
          <w:rFonts w:ascii="Arial" w:hAnsi="Arial" w:cs="Arial"/>
          <w:i/>
          <w:sz w:val="24"/>
          <w:szCs w:val="24"/>
        </w:rPr>
        <w:t>“pela multidão das suas iniquidades, pela injustiça do seu comércio, você profanou os seus santuários. Por isso, fiz sair do meio de você um fogo, que o consumiu; eu o reduzi a cinzas sobre a terra, [...] você se tornou objeto de espanto e deixará de existir para sempre”</w:t>
      </w:r>
      <w:r w:rsidR="00BD6AA5"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BD6AA5" w:rsidRPr="000750DA">
        <w:rPr>
          <w:rFonts w:ascii="Arial" w:hAnsi="Arial" w:cs="Arial"/>
          <w:sz w:val="24"/>
          <w:szCs w:val="24"/>
        </w:rPr>
        <w:t>Ez</w:t>
      </w:r>
      <w:proofErr w:type="spellEnd"/>
      <w:r w:rsidR="00BD6AA5" w:rsidRPr="000750DA">
        <w:rPr>
          <w:rFonts w:ascii="Arial" w:hAnsi="Arial" w:cs="Arial"/>
          <w:sz w:val="24"/>
          <w:szCs w:val="24"/>
        </w:rPr>
        <w:t xml:space="preserve"> 28:18, 19, NAA). </w:t>
      </w:r>
      <w:r w:rsidR="00BD6AA5" w:rsidRPr="000750DA">
        <w:rPr>
          <w:rFonts w:ascii="Arial" w:hAnsi="Arial" w:cs="Arial"/>
          <w:i/>
          <w:sz w:val="24"/>
          <w:szCs w:val="24"/>
        </w:rPr>
        <w:t xml:space="preserve">“Mas o tribunal o julgará, e o seu poder lhe será tirado e totalmente destruído, para sempre”. “As nações marcharam por toda a superfície da </w:t>
      </w:r>
      <w:r w:rsidR="00BD6AA5" w:rsidRPr="000750DA">
        <w:rPr>
          <w:rFonts w:ascii="Arial" w:hAnsi="Arial" w:cs="Arial"/>
          <w:sz w:val="24"/>
          <w:szCs w:val="24"/>
        </w:rPr>
        <w:t xml:space="preserve">terra e cercaram o acampamento dos santos, a cidade </w:t>
      </w:r>
      <w:r w:rsidR="00BD6AA5" w:rsidRPr="000750DA">
        <w:rPr>
          <w:rFonts w:ascii="Arial" w:hAnsi="Arial" w:cs="Arial"/>
          <w:sz w:val="24"/>
          <w:szCs w:val="24"/>
        </w:rPr>
        <w:lastRenderedPageBreak/>
        <w:t>amada; mas um fogo desceu do cé</w:t>
      </w:r>
      <w:r w:rsidR="00BD6AA5" w:rsidRPr="000750DA">
        <w:rPr>
          <w:rFonts w:ascii="Arial" w:hAnsi="Arial" w:cs="Arial"/>
          <w:i/>
          <w:sz w:val="24"/>
          <w:szCs w:val="24"/>
        </w:rPr>
        <w:t>u e as devorou. O Diabo, que as enganava, foi lançado no lago de fogo que arde com enxofre”</w:t>
      </w:r>
      <w:r w:rsidRPr="000750DA">
        <w:rPr>
          <w:rFonts w:ascii="Arial" w:hAnsi="Arial" w:cs="Arial"/>
          <w:i/>
          <w:sz w:val="24"/>
          <w:szCs w:val="24"/>
        </w:rPr>
        <w:t>,</w:t>
      </w:r>
      <w:r w:rsidRPr="000750DA">
        <w:rPr>
          <w:rFonts w:ascii="Arial" w:hAnsi="Arial" w:cs="Arial"/>
          <w:sz w:val="24"/>
          <w:szCs w:val="24"/>
        </w:rPr>
        <w:t xml:space="preserve"> e serão aniquilados </w:t>
      </w:r>
      <w:r w:rsidRPr="000750DA">
        <w:rPr>
          <w:rFonts w:ascii="Arial" w:hAnsi="Arial" w:cs="Arial"/>
          <w:i/>
          <w:sz w:val="24"/>
          <w:szCs w:val="24"/>
        </w:rPr>
        <w:t>“para todo o sempre”</w:t>
      </w:r>
      <w:r w:rsidR="00BD6AA5"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="00BD6AA5" w:rsidRPr="000750DA">
        <w:rPr>
          <w:rFonts w:ascii="Arial" w:hAnsi="Arial" w:cs="Arial"/>
          <w:sz w:val="24"/>
          <w:szCs w:val="24"/>
        </w:rPr>
        <w:t>Dn</w:t>
      </w:r>
      <w:proofErr w:type="spellEnd"/>
      <w:r w:rsidR="00BD6AA5" w:rsidRPr="000750DA">
        <w:rPr>
          <w:rFonts w:ascii="Arial" w:hAnsi="Arial" w:cs="Arial"/>
          <w:sz w:val="24"/>
          <w:szCs w:val="24"/>
        </w:rPr>
        <w:t xml:space="preserve"> 7:26, </w:t>
      </w:r>
      <w:proofErr w:type="spellStart"/>
      <w:r w:rsidR="00BD6AA5" w:rsidRPr="000750DA">
        <w:rPr>
          <w:rFonts w:ascii="Arial" w:hAnsi="Arial" w:cs="Arial"/>
          <w:sz w:val="24"/>
          <w:szCs w:val="24"/>
        </w:rPr>
        <w:t>Ap</w:t>
      </w:r>
      <w:proofErr w:type="spellEnd"/>
      <w:r w:rsidR="00BD6AA5" w:rsidRPr="000750DA">
        <w:rPr>
          <w:rFonts w:ascii="Arial" w:hAnsi="Arial" w:cs="Arial"/>
          <w:sz w:val="24"/>
          <w:szCs w:val="24"/>
        </w:rPr>
        <w:t xml:space="preserve"> 20:9, 10, NVI).</w:t>
      </w:r>
    </w:p>
    <w:p w14:paraId="090D2418" w14:textId="77777777" w:rsidR="0044555C" w:rsidRPr="000750DA" w:rsidRDefault="0044555C" w:rsidP="0044555C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eastAsia="Arial" w:hAnsi="Arial" w:cs="Arial"/>
          <w:sz w:val="24"/>
          <w:szCs w:val="24"/>
        </w:rPr>
        <w:t xml:space="preserve">Na cruz do Calvário, na morte de Jesus, </w:t>
      </w:r>
      <w:r w:rsidRPr="000750DA">
        <w:rPr>
          <w:rFonts w:ascii="Arial" w:hAnsi="Arial" w:cs="Arial"/>
          <w:sz w:val="24"/>
          <w:szCs w:val="24"/>
        </w:rPr>
        <w:t xml:space="preserve">o Substituto divino que se fez ser humano, no </w:t>
      </w:r>
      <w:r w:rsidRPr="000750DA">
        <w:rPr>
          <w:rFonts w:ascii="Arial" w:hAnsi="Arial" w:cs="Arial"/>
          <w:i/>
          <w:sz w:val="24"/>
          <w:szCs w:val="24"/>
        </w:rPr>
        <w:t>“Descendente”</w:t>
      </w:r>
      <w:r w:rsidRPr="000750DA">
        <w:rPr>
          <w:rFonts w:ascii="Arial" w:hAnsi="Arial" w:cs="Arial"/>
          <w:sz w:val="24"/>
          <w:szCs w:val="24"/>
        </w:rPr>
        <w:t xml:space="preserve"> gerado pela mulher, Satanás feriu </w:t>
      </w:r>
      <w:r w:rsidRPr="000750DA">
        <w:rPr>
          <w:rFonts w:ascii="Arial" w:hAnsi="Arial" w:cs="Arial"/>
          <w:i/>
          <w:sz w:val="24"/>
          <w:szCs w:val="24"/>
        </w:rPr>
        <w:t>“o calcanhar”</w:t>
      </w:r>
      <w:r w:rsidRPr="000750DA">
        <w:rPr>
          <w:rFonts w:ascii="Arial" w:hAnsi="Arial" w:cs="Arial"/>
          <w:sz w:val="24"/>
          <w:szCs w:val="24"/>
        </w:rPr>
        <w:t xml:space="preserve"> do segundo Adão em sua natureza humana; e na </w:t>
      </w:r>
      <w:r w:rsidRPr="000750DA">
        <w:rPr>
          <w:rFonts w:ascii="Arial" w:hAnsi="Arial" w:cs="Arial"/>
          <w:i/>
          <w:sz w:val="24"/>
          <w:szCs w:val="24"/>
        </w:rPr>
        <w:t>revelação</w:t>
      </w:r>
      <w:r w:rsidRPr="000750DA">
        <w:rPr>
          <w:rFonts w:ascii="Arial" w:hAnsi="Arial" w:cs="Arial"/>
          <w:sz w:val="24"/>
          <w:szCs w:val="24"/>
        </w:rPr>
        <w:t xml:space="preserve"> da </w:t>
      </w:r>
      <w:r w:rsidRPr="000750DA">
        <w:rPr>
          <w:rFonts w:ascii="Arial" w:hAnsi="Arial" w:cs="Arial"/>
          <w:i/>
          <w:sz w:val="24"/>
          <w:szCs w:val="24"/>
        </w:rPr>
        <w:t>“Semente”</w:t>
      </w:r>
      <w:r w:rsidRPr="000750DA">
        <w:rPr>
          <w:rFonts w:ascii="Arial" w:hAnsi="Arial" w:cs="Arial"/>
          <w:sz w:val="24"/>
          <w:szCs w:val="24"/>
        </w:rPr>
        <w:t xml:space="preserve"> da mulher, misteriosamente encarnad</w:t>
      </w:r>
      <w:r w:rsidR="00543708" w:rsidRPr="000750DA">
        <w:rPr>
          <w:rFonts w:ascii="Arial" w:hAnsi="Arial" w:cs="Arial"/>
          <w:sz w:val="24"/>
          <w:szCs w:val="24"/>
        </w:rPr>
        <w:t>a</w:t>
      </w:r>
      <w:r w:rsidRPr="000750DA">
        <w:rPr>
          <w:rFonts w:ascii="Arial" w:hAnsi="Arial" w:cs="Arial"/>
          <w:sz w:val="24"/>
          <w:szCs w:val="24"/>
        </w:rPr>
        <w:t xml:space="preserve"> como o Deus eterno, no final dos mil anos </w:t>
      </w:r>
      <w:r w:rsidRPr="000750DA">
        <w:rPr>
          <w:rFonts w:ascii="Arial" w:hAnsi="Arial" w:cs="Arial"/>
          <w:i/>
          <w:iCs/>
          <w:sz w:val="24"/>
          <w:szCs w:val="24"/>
        </w:rPr>
        <w:t>“Este lhe ferirá a cabeça”,</w:t>
      </w:r>
      <w:r w:rsidRPr="000750DA">
        <w:rPr>
          <w:rFonts w:ascii="Arial" w:hAnsi="Arial" w:cs="Arial"/>
          <w:iCs/>
          <w:sz w:val="24"/>
          <w:szCs w:val="24"/>
        </w:rPr>
        <w:t xml:space="preserve"> ou:</w:t>
      </w:r>
      <w:r w:rsidRPr="000750DA">
        <w:rPr>
          <w:rFonts w:ascii="Arial" w:hAnsi="Arial" w:cs="Arial"/>
          <w:i/>
          <w:iCs/>
          <w:sz w:val="24"/>
          <w:szCs w:val="24"/>
        </w:rPr>
        <w:t xml:space="preserve"> “Ela (a Semente da mulher</w:t>
      </w:r>
      <w:r w:rsidR="00BD6AA5" w:rsidRPr="000750DA">
        <w:rPr>
          <w:rFonts w:ascii="Arial" w:hAnsi="Arial" w:cs="Arial"/>
          <w:i/>
          <w:iCs/>
          <w:sz w:val="24"/>
          <w:szCs w:val="24"/>
        </w:rPr>
        <w:t>, o Deus encarnado</w:t>
      </w:r>
      <w:r w:rsidRPr="000750DA">
        <w:rPr>
          <w:rFonts w:ascii="Arial" w:hAnsi="Arial" w:cs="Arial"/>
          <w:i/>
          <w:iCs/>
          <w:sz w:val="24"/>
          <w:szCs w:val="24"/>
        </w:rPr>
        <w:t>) te esmagará a cabeça”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Gn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3:15, NVI, BJ), de Satanás. </w:t>
      </w:r>
    </w:p>
    <w:p w14:paraId="582E631E" w14:textId="77777777" w:rsidR="004B6E68" w:rsidRPr="000750DA" w:rsidRDefault="004B6E68" w:rsidP="004B6E68">
      <w:pPr>
        <w:spacing w:line="360" w:lineRule="auto"/>
        <w:ind w:firstLine="708"/>
        <w:jc w:val="both"/>
        <w:rPr>
          <w:rFonts w:ascii="Arial" w:eastAsia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O </w:t>
      </w:r>
      <w:r w:rsidRPr="000750DA">
        <w:rPr>
          <w:rFonts w:ascii="Arial" w:eastAsia="Arial" w:hAnsi="Arial" w:cs="Arial"/>
          <w:sz w:val="24"/>
          <w:szCs w:val="24"/>
        </w:rPr>
        <w:t xml:space="preserve">domínio total do Reino </w:t>
      </w:r>
      <w:r w:rsidR="0044555C" w:rsidRPr="000750DA">
        <w:rPr>
          <w:rFonts w:ascii="Arial" w:eastAsia="Arial" w:hAnsi="Arial" w:cs="Arial"/>
          <w:sz w:val="24"/>
          <w:szCs w:val="24"/>
        </w:rPr>
        <w:t xml:space="preserve">de Cristo </w:t>
      </w:r>
      <w:r w:rsidRPr="000750DA">
        <w:rPr>
          <w:rFonts w:ascii="Arial" w:eastAsia="Arial" w:hAnsi="Arial" w:cs="Arial"/>
          <w:sz w:val="24"/>
          <w:szCs w:val="24"/>
        </w:rPr>
        <w:t xml:space="preserve">será restabelecido sobre o planeta Terra com a eliminação completa de Satanás, seus demônios, do pecado e pecadores, raiz e ramos (Ml 4:1), depois dos mil anos da prisão de Satanás. Então o domínio será entregue </w:t>
      </w:r>
      <w:r w:rsidRPr="000750DA">
        <w:rPr>
          <w:rFonts w:ascii="Arial" w:eastAsia="Arial" w:hAnsi="Arial" w:cs="Arial"/>
          <w:i/>
          <w:iCs/>
          <w:sz w:val="24"/>
          <w:szCs w:val="24"/>
        </w:rPr>
        <w:t>“nas mãos dos santos, o povo do Altíssimo”</w:t>
      </w:r>
      <w:r w:rsidRPr="000750DA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eastAsia="Arial" w:hAnsi="Arial" w:cs="Arial"/>
          <w:sz w:val="24"/>
          <w:szCs w:val="24"/>
        </w:rPr>
        <w:t>Dn</w:t>
      </w:r>
      <w:proofErr w:type="spellEnd"/>
      <w:r w:rsidRPr="000750DA">
        <w:rPr>
          <w:rFonts w:ascii="Arial" w:eastAsia="Arial" w:hAnsi="Arial" w:cs="Arial"/>
          <w:sz w:val="24"/>
          <w:szCs w:val="24"/>
        </w:rPr>
        <w:t xml:space="preserve"> 7:27, NVI).</w:t>
      </w:r>
    </w:p>
    <w:p w14:paraId="069D4ACC" w14:textId="77777777" w:rsidR="004B6E68" w:rsidRPr="000750DA" w:rsidRDefault="004B6E68" w:rsidP="00FC6E1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A Terra que ficou </w:t>
      </w:r>
      <w:r w:rsidRPr="000750DA">
        <w:rPr>
          <w:rFonts w:ascii="Arial" w:hAnsi="Arial" w:cs="Arial"/>
          <w:i/>
          <w:sz w:val="24"/>
          <w:szCs w:val="24"/>
        </w:rPr>
        <w:t>“desnudada”</w:t>
      </w:r>
      <w:r w:rsidRPr="000750DA">
        <w:rPr>
          <w:rFonts w:ascii="Arial" w:hAnsi="Arial" w:cs="Arial"/>
          <w:sz w:val="24"/>
          <w:szCs w:val="24"/>
        </w:rPr>
        <w:t xml:space="preserve"> com a segunda vinda de Jesus, será restaurada, pelo poder de Sua Palavra, ao seu esplendor edênico para receber os salvos, vindo na Nova Jerusalém, </w:t>
      </w:r>
      <w:r w:rsidRPr="000750DA">
        <w:rPr>
          <w:rFonts w:ascii="Arial" w:hAnsi="Arial" w:cs="Arial"/>
          <w:i/>
          <w:sz w:val="24"/>
          <w:szCs w:val="24"/>
        </w:rPr>
        <w:t>“o acampamento dos santos, a cidade amada”.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Ap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20:9, NVI). </w:t>
      </w:r>
    </w:p>
    <w:p w14:paraId="5B4B1FDE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sz w:val="24"/>
          <w:szCs w:val="24"/>
        </w:rPr>
        <w:t xml:space="preserve">A longamente e gloriosa esperança vivida pelos santos do Altíssimo ao longo dos séculos, se transformará na mais grandiosa realidade: enfim, no lar, a herança aguardada e desejada, </w:t>
      </w:r>
      <w:r w:rsidRPr="000750DA">
        <w:rPr>
          <w:rFonts w:ascii="Arial" w:hAnsi="Arial" w:cs="Arial"/>
          <w:i/>
          <w:iCs/>
          <w:sz w:val="24"/>
          <w:szCs w:val="24"/>
        </w:rPr>
        <w:t>“onde habita a justiça”</w:t>
      </w:r>
      <w:r w:rsidRPr="000750DA">
        <w:rPr>
          <w:rFonts w:ascii="Arial" w:hAnsi="Arial" w:cs="Arial"/>
          <w:sz w:val="24"/>
          <w:szCs w:val="24"/>
        </w:rPr>
        <w:t xml:space="preserve"> (2Pe 3:13, NVI) e o amor em toda a sua plenitude.</w:t>
      </w:r>
    </w:p>
    <w:p w14:paraId="6C12647B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0750DA">
        <w:rPr>
          <w:rFonts w:ascii="Arial" w:eastAsia="Arial" w:hAnsi="Arial" w:cs="Arial"/>
          <w:sz w:val="24"/>
          <w:szCs w:val="24"/>
        </w:rPr>
        <w:t xml:space="preserve">Em muitos dos Salmos os salmistas proclamam a vinda do Messias como o poderoso Redentor de Israel. O faziam na sua visão do Israel literal de seus dias, mas as suas mensagens expressam a realidade do plano da salvação e o grande conflito cósmico, envolvendo o Israel espiritual de todos os povos. Os Salmos Messiânicos proclamam o Seu ministério redentor, </w:t>
      </w:r>
      <w:proofErr w:type="gramStart"/>
      <w:r w:rsidRPr="000750DA">
        <w:rPr>
          <w:rFonts w:ascii="Arial" w:eastAsia="Arial" w:hAnsi="Arial" w:cs="Arial"/>
          <w:sz w:val="24"/>
          <w:szCs w:val="24"/>
        </w:rPr>
        <w:t>Seus</w:t>
      </w:r>
      <w:proofErr w:type="gramEnd"/>
      <w:r w:rsidRPr="000750DA">
        <w:rPr>
          <w:rFonts w:ascii="Arial" w:eastAsia="Arial" w:hAnsi="Arial" w:cs="Arial"/>
          <w:sz w:val="24"/>
          <w:szCs w:val="24"/>
        </w:rPr>
        <w:t xml:space="preserve"> sofrimentos como o segundo Adão, </w:t>
      </w:r>
      <w:proofErr w:type="gramStart"/>
      <w:r w:rsidRPr="000750DA">
        <w:rPr>
          <w:rFonts w:ascii="Arial" w:eastAsia="Arial" w:hAnsi="Arial" w:cs="Arial"/>
          <w:sz w:val="24"/>
          <w:szCs w:val="24"/>
        </w:rPr>
        <w:t>Sua</w:t>
      </w:r>
      <w:proofErr w:type="gramEnd"/>
      <w:r w:rsidRPr="000750DA">
        <w:rPr>
          <w:rFonts w:ascii="Arial" w:eastAsia="Arial" w:hAnsi="Arial" w:cs="Arial"/>
          <w:sz w:val="24"/>
          <w:szCs w:val="24"/>
        </w:rPr>
        <w:t xml:space="preserve"> vitória sobre o pecado e a glória do Seu Reino eterno. </w:t>
      </w:r>
    </w:p>
    <w:p w14:paraId="18A5C4E9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eastAsia="Arial" w:hAnsi="Arial" w:cs="Arial"/>
          <w:sz w:val="24"/>
          <w:szCs w:val="24"/>
        </w:rPr>
      </w:pPr>
      <w:r w:rsidRPr="000750DA">
        <w:rPr>
          <w:rFonts w:ascii="Arial" w:eastAsia="Arial" w:hAnsi="Arial" w:cs="Arial"/>
          <w:sz w:val="24"/>
          <w:szCs w:val="24"/>
        </w:rPr>
        <w:t xml:space="preserve">O Salmo vinte e um é uma poderosa proclamação da triunfante vitória do Messias no grande conflito de conceitos cósmicos espirituais, e de maneira </w:t>
      </w:r>
      <w:r w:rsidRPr="000750DA">
        <w:rPr>
          <w:rFonts w:ascii="Arial" w:eastAsia="Arial" w:hAnsi="Arial" w:cs="Arial"/>
          <w:sz w:val="24"/>
          <w:szCs w:val="24"/>
        </w:rPr>
        <w:lastRenderedPageBreak/>
        <w:t xml:space="preserve">poderosa descreve a batalha final do Armagedom. Leia o Salmo com a sua mente contemplando o poderoso Guerreiro, Messias, derrotando os seus perversos inimigos. Observe que o poeta narra o Salmo, como o Messias, Cristo Jesus, executando o plano de Deus, o Pai, na eliminação do mal, o pecado, e de todos os malfeitores. O que coloca a visão do Salmo, nos seus acontecimentos, no final dos mil anos da prisão de Satanás e seus demônios, e sua destruição total: </w:t>
      </w:r>
      <w:r w:rsidRPr="000750DA">
        <w:rPr>
          <w:rFonts w:ascii="Arial" w:eastAsia="Arial" w:hAnsi="Arial" w:cs="Arial"/>
          <w:i/>
          <w:sz w:val="24"/>
          <w:szCs w:val="24"/>
        </w:rPr>
        <w:t>“n</w:t>
      </w:r>
      <w:r w:rsidRPr="000750DA">
        <w:rPr>
          <w:rFonts w:ascii="Arial" w:hAnsi="Arial" w:cs="Arial"/>
          <w:i/>
          <w:sz w:val="24"/>
          <w:szCs w:val="24"/>
        </w:rPr>
        <w:t>o dia em que te manifestares farás deles uma fornalha ardente. Na sua ira o Senhor os devorará, um fogo os consumirá. Acabarás com a geração deles na terra, com a sua descendência entre os homens”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Sl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21:9, 10, NVI), </w:t>
      </w:r>
      <w:r w:rsidRPr="000750DA">
        <w:rPr>
          <w:rFonts w:ascii="Arial" w:eastAsia="Arial" w:hAnsi="Arial" w:cs="Arial"/>
          <w:i/>
          <w:sz w:val="24"/>
          <w:szCs w:val="24"/>
        </w:rPr>
        <w:t>“no lago de fogo que arde com enxofre”</w:t>
      </w:r>
      <w:r w:rsidRPr="000750DA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eastAsia="Arial" w:hAnsi="Arial" w:cs="Arial"/>
          <w:sz w:val="24"/>
          <w:szCs w:val="24"/>
        </w:rPr>
        <w:t>Ap</w:t>
      </w:r>
      <w:proofErr w:type="spellEnd"/>
      <w:r w:rsidRPr="000750DA">
        <w:rPr>
          <w:rFonts w:ascii="Arial" w:eastAsia="Arial" w:hAnsi="Arial" w:cs="Arial"/>
          <w:sz w:val="24"/>
          <w:szCs w:val="24"/>
        </w:rPr>
        <w:t xml:space="preserve"> 20:10, NVI).  </w:t>
      </w:r>
    </w:p>
    <w:p w14:paraId="2A7FECCC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/>
          <w:sz w:val="24"/>
          <w:szCs w:val="24"/>
        </w:rPr>
        <w:t xml:space="preserve">“O rei se alegra na tua força, ó Senhor! Como é grande a sua exultação pelas vitórias que lhe dás! Tu lhe concedeste o desejo do seu coração e não lhe rejeitaste o pedido dos seus lábios. Tu o recebeste dando-lhe ricas bênçãos, e em sua cabeça puseste uma coroa de ouro puro. Ele te pediu vida, e tu lhe deste! Vida longa e duradoura. Pelas vitórias que lhe deste, grande é a sua alegria; de esplendor e majestade o cobriste. Fizeste dele uma grande bênção para sempre e lhe deste a alegria da tua presença. O rei confia no Senhor: por causa da fidelidade do Altíssimo ele não será abalado. Tua mão alcançará todos os teus inimigos; tua mão direita atingirá todos os que te odeiam. No dia em que te manifestares farás deles uma fornalha ardente. Na sua ira o Senhor os devorará, um fogo os consumirá. Acabarás com a geração deles na terra, com a sua descendência entre os homens.  Embora </w:t>
      </w:r>
      <w:proofErr w:type="gramStart"/>
      <w:r w:rsidRPr="000750DA">
        <w:rPr>
          <w:rFonts w:ascii="Arial" w:hAnsi="Arial" w:cs="Arial"/>
          <w:i/>
          <w:sz w:val="24"/>
          <w:szCs w:val="24"/>
        </w:rPr>
        <w:t>tramam</w:t>
      </w:r>
      <w:proofErr w:type="gramEnd"/>
      <w:r w:rsidRPr="000750DA">
        <w:rPr>
          <w:rFonts w:ascii="Arial" w:hAnsi="Arial" w:cs="Arial"/>
          <w:i/>
          <w:sz w:val="24"/>
          <w:szCs w:val="24"/>
        </w:rPr>
        <w:t xml:space="preserve"> o mal contra ti e façam planos perversos, nada conseguirão; pois tu os porás em fuga quando apontares para eles o teu arco.  Se exaltado, Senhor, na tua força! Cantaremos e louvaremos o teu poder”</w:t>
      </w:r>
      <w:r w:rsidRPr="000750DA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0750DA">
        <w:rPr>
          <w:rFonts w:ascii="Arial" w:hAnsi="Arial" w:cs="Arial"/>
          <w:sz w:val="24"/>
          <w:szCs w:val="24"/>
        </w:rPr>
        <w:t>Sl</w:t>
      </w:r>
      <w:proofErr w:type="spellEnd"/>
      <w:r w:rsidRPr="000750DA">
        <w:rPr>
          <w:rFonts w:ascii="Arial" w:hAnsi="Arial" w:cs="Arial"/>
          <w:sz w:val="24"/>
          <w:szCs w:val="24"/>
        </w:rPr>
        <w:t xml:space="preserve"> 21, NVI).</w:t>
      </w:r>
    </w:p>
    <w:p w14:paraId="08AC12E6" w14:textId="77777777" w:rsidR="004B6E68" w:rsidRPr="000750DA" w:rsidRDefault="004B6E68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750DA">
        <w:rPr>
          <w:rFonts w:ascii="Arial" w:hAnsi="Arial" w:cs="Arial"/>
          <w:i/>
          <w:sz w:val="24"/>
          <w:szCs w:val="24"/>
        </w:rPr>
        <w:t>“Que pensais vós contra o Senhor? Ele mesmo vos consumirá de todo; não se levantará por duas vezes a angústia”</w:t>
      </w:r>
      <w:r w:rsidRPr="000750DA">
        <w:rPr>
          <w:rFonts w:ascii="Arial" w:hAnsi="Arial" w:cs="Arial"/>
          <w:sz w:val="24"/>
          <w:szCs w:val="24"/>
        </w:rPr>
        <w:t xml:space="preserve"> (Na 1:9 ARA).</w:t>
      </w:r>
    </w:p>
    <w:p w14:paraId="4C5DAB4A" w14:textId="77777777" w:rsidR="007A732F" w:rsidRPr="000750DA" w:rsidRDefault="007A732F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40811664" w14:textId="77777777" w:rsidR="00E55896" w:rsidRPr="000750DA" w:rsidRDefault="00E55896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3344D25F" w14:textId="77777777" w:rsidR="00E55896" w:rsidRDefault="00E55896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14:paraId="72474A65" w14:textId="77777777" w:rsidR="00012BA3" w:rsidRDefault="00012BA3" w:rsidP="004B6E68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sectPr w:rsidR="00012BA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9C35E" w14:textId="77777777" w:rsidR="00932870" w:rsidRDefault="00932870" w:rsidP="001A1842">
      <w:pPr>
        <w:spacing w:after="0" w:line="240" w:lineRule="auto"/>
      </w:pPr>
      <w:r>
        <w:separator/>
      </w:r>
    </w:p>
  </w:endnote>
  <w:endnote w:type="continuationSeparator" w:id="0">
    <w:p w14:paraId="5FE74711" w14:textId="77777777" w:rsidR="00932870" w:rsidRDefault="00932870" w:rsidP="001A1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0A86A" w14:textId="77777777" w:rsidR="00932870" w:rsidRDefault="00932870" w:rsidP="001A1842">
      <w:pPr>
        <w:spacing w:after="0" w:line="240" w:lineRule="auto"/>
      </w:pPr>
      <w:r>
        <w:separator/>
      </w:r>
    </w:p>
  </w:footnote>
  <w:footnote w:type="continuationSeparator" w:id="0">
    <w:p w14:paraId="1F2B92D7" w14:textId="77777777" w:rsidR="00932870" w:rsidRDefault="00932870" w:rsidP="001A1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607901"/>
      <w:docPartObj>
        <w:docPartGallery w:val="Page Numbers (Top of Page)"/>
        <w:docPartUnique/>
      </w:docPartObj>
    </w:sdtPr>
    <w:sdtContent>
      <w:p w14:paraId="426744C0" w14:textId="77777777" w:rsidR="001A1842" w:rsidRDefault="001A1842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55BD2">
          <w:rPr>
            <w:noProof/>
          </w:rPr>
          <w:t>9</w:t>
        </w:r>
        <w:r>
          <w:fldChar w:fldCharType="end"/>
        </w: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085B"/>
    <w:rsid w:val="00010B49"/>
    <w:rsid w:val="00012BA3"/>
    <w:rsid w:val="00074E8A"/>
    <w:rsid w:val="000750DA"/>
    <w:rsid w:val="000C3961"/>
    <w:rsid w:val="00115AEC"/>
    <w:rsid w:val="00120BD7"/>
    <w:rsid w:val="001A1842"/>
    <w:rsid w:val="001B3756"/>
    <w:rsid w:val="001D014C"/>
    <w:rsid w:val="001E782E"/>
    <w:rsid w:val="002019CD"/>
    <w:rsid w:val="002137E9"/>
    <w:rsid w:val="002204E3"/>
    <w:rsid w:val="00233C28"/>
    <w:rsid w:val="00236C7A"/>
    <w:rsid w:val="002404DE"/>
    <w:rsid w:val="00254662"/>
    <w:rsid w:val="00297563"/>
    <w:rsid w:val="002B1F04"/>
    <w:rsid w:val="00360DDB"/>
    <w:rsid w:val="00380851"/>
    <w:rsid w:val="0044555C"/>
    <w:rsid w:val="0044667B"/>
    <w:rsid w:val="00451417"/>
    <w:rsid w:val="004B6E68"/>
    <w:rsid w:val="00520CC7"/>
    <w:rsid w:val="00543708"/>
    <w:rsid w:val="0055006B"/>
    <w:rsid w:val="0058085B"/>
    <w:rsid w:val="005A50CC"/>
    <w:rsid w:val="005C2BCF"/>
    <w:rsid w:val="00654770"/>
    <w:rsid w:val="00672769"/>
    <w:rsid w:val="006958CB"/>
    <w:rsid w:val="006A3B22"/>
    <w:rsid w:val="006C5AE9"/>
    <w:rsid w:val="006F69FB"/>
    <w:rsid w:val="007765D4"/>
    <w:rsid w:val="00792988"/>
    <w:rsid w:val="007A7142"/>
    <w:rsid w:val="007A732F"/>
    <w:rsid w:val="007E6D63"/>
    <w:rsid w:val="0082275B"/>
    <w:rsid w:val="008360C7"/>
    <w:rsid w:val="0085272B"/>
    <w:rsid w:val="00866A5A"/>
    <w:rsid w:val="0087084C"/>
    <w:rsid w:val="00880932"/>
    <w:rsid w:val="008A4BF3"/>
    <w:rsid w:val="008C5FB1"/>
    <w:rsid w:val="008C60AC"/>
    <w:rsid w:val="008E43CA"/>
    <w:rsid w:val="008F5C63"/>
    <w:rsid w:val="0093022F"/>
    <w:rsid w:val="00932870"/>
    <w:rsid w:val="0093431B"/>
    <w:rsid w:val="009346A1"/>
    <w:rsid w:val="00986220"/>
    <w:rsid w:val="0099328C"/>
    <w:rsid w:val="009C197E"/>
    <w:rsid w:val="009D1EF7"/>
    <w:rsid w:val="009D5745"/>
    <w:rsid w:val="00A27535"/>
    <w:rsid w:val="00A97FCB"/>
    <w:rsid w:val="00AF13FF"/>
    <w:rsid w:val="00B55BD2"/>
    <w:rsid w:val="00B63D7B"/>
    <w:rsid w:val="00B64740"/>
    <w:rsid w:val="00B8683C"/>
    <w:rsid w:val="00BC2CC1"/>
    <w:rsid w:val="00BD1E64"/>
    <w:rsid w:val="00BD6AA5"/>
    <w:rsid w:val="00BE15FC"/>
    <w:rsid w:val="00BE178A"/>
    <w:rsid w:val="00BF3142"/>
    <w:rsid w:val="00BF7672"/>
    <w:rsid w:val="00C07C43"/>
    <w:rsid w:val="00C65A26"/>
    <w:rsid w:val="00CE7883"/>
    <w:rsid w:val="00D13724"/>
    <w:rsid w:val="00D20CC3"/>
    <w:rsid w:val="00D36D5E"/>
    <w:rsid w:val="00D4264F"/>
    <w:rsid w:val="00D43966"/>
    <w:rsid w:val="00D87630"/>
    <w:rsid w:val="00D97803"/>
    <w:rsid w:val="00E55896"/>
    <w:rsid w:val="00E71231"/>
    <w:rsid w:val="00E761A3"/>
    <w:rsid w:val="00EB481E"/>
    <w:rsid w:val="00ED54A8"/>
    <w:rsid w:val="00EF0CC2"/>
    <w:rsid w:val="00F06290"/>
    <w:rsid w:val="00F363D9"/>
    <w:rsid w:val="00F7258B"/>
    <w:rsid w:val="00FB0B7F"/>
    <w:rsid w:val="00FB2448"/>
    <w:rsid w:val="00FC6E11"/>
    <w:rsid w:val="00FD0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70035"/>
  <w15:chartTrackingRefBased/>
  <w15:docId w15:val="{555D802C-FAF9-45F7-A9CC-EB603883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53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18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1842"/>
  </w:style>
  <w:style w:type="paragraph" w:styleId="Rodap">
    <w:name w:val="footer"/>
    <w:basedOn w:val="Normal"/>
    <w:link w:val="RodapChar"/>
    <w:uiPriority w:val="99"/>
    <w:unhideWhenUsed/>
    <w:rsid w:val="001A18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18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9</Pages>
  <Words>3429</Words>
  <Characters>15973</Characters>
  <Application>Microsoft Office Word</Application>
  <DocSecurity>0</DocSecurity>
  <Lines>281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3020</dc:creator>
  <cp:keywords/>
  <dc:description/>
  <cp:lastModifiedBy>Wanderley Gazeta</cp:lastModifiedBy>
  <cp:revision>60</cp:revision>
  <dcterms:created xsi:type="dcterms:W3CDTF">2024-05-12T19:25:00Z</dcterms:created>
  <dcterms:modified xsi:type="dcterms:W3CDTF">2025-12-01T22:42:00Z</dcterms:modified>
</cp:coreProperties>
</file>