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24 堂 Lesson 24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動手做（二）：人工智能＋用家測試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II: AI and User Testing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學生筆記 Student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共用裝置（平板電腦或手提電腦） Shared device (tablet or laptop)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部，輪流使用 1 per group, used in turn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教師統一借出及收回；小心輕放 Issued and collected by teacher;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第 23 堂製成品 Prototype from Lesson 23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件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測試記錄表及工作紙（影印） Test record sheets and worksheets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份 2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/>
    <w:p>
      <w:pPr>
        <w:pStyle w:val="Heading1"/>
      </w:pPr>
      <w:r>
        <w:t>課堂目標｜Lesson Objectives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能在 Teachable Machine 上完成一個可運作的辨識模型，包含至少兩個類別，每個類別不少於二十個訓練樣本。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Build a working recognition model on Teachable Machine with at least two classes and ≥20 training samples per class.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能進行至少三次測試，並準確記錄每次的測試結果。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Conduct at least three tests and record each result accurately.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能按測試結果提出至少一項改良，並動手執行。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Propose at least one improvement based on test results and carry it out.</w:t>
      </w:r>
    </w:p>
    <w:p>
      <w:pPr>
        <w:pStyle w:val="Heading1"/>
      </w:pPr>
      <w:r>
        <w:t>理論內容｜Key Concepts</w:t>
      </w:r>
    </w:p>
    <w:p>
      <w:pPr>
        <w:pStyle w:val="Heading2"/>
      </w:pPr>
      <w:r>
        <w:t>一、人工智能影像辨識三要素｜1. Three Elements of AI Image Recognition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類別（Class）：你要模型分辨的種類，例如「揮手求助」和「手放下安好」。類別名稱要具體，一看就明。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Classes: the categories the model must tell apart, e.g. “waving for help” vs “hand down, all well”. Name them concretely.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訓練樣本（Training samples）：給模型學習的例子相片。每個類別至少二十張，越多樣越準。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Training samples: example photos for the model to learn from. At least twenty per class — the more varied, the more accurate.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準確率（Accuracy）：模型猜中的比率。公式：準確率＝答對次數 ÷ 測試總次數 × 100%。例如測試 10 次答對 8 次，準確率就是 80%。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Accuracy: the proportion the model gets right. Formula: accuracy = correct ÷ total tests × 100%. E.g. 8 correct out of 10 = 80%.</w:t>
      </w:r>
    </w:p>
    <w:p>
      <w:pPr>
        <w:pStyle w:val="Heading2"/>
      </w:pPr>
      <w:r>
        <w:t>二、Teachable Machine 操作五步｜2. Teachable Machine in Five Steps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開啟網站（https://teachablemachine.withgoogle.com/），新增「影像專案」（Image Project）。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Open the site (https://teachablemachine.withgoogle.com/) and create a new “Image Project”.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為兩個類別命名（例如「揮手求助」「手放下」）。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Name the two classes (e.g. “waving for help”, “hand down”).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每類收集至少二十個樣本：變換角度、距離、光線及背景來拍攝。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Collect at least twenty samples per class, varying angle, distance, lighting and background.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按「訓練模型」（Train Model），等候訓練完成。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Click “Train Model” and wait for training to finish.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即時測試：做出手勢，看模型判斷是否正確，並記錄。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Test instantly: perform the gestures, check the model’s judgement, and record.</w:t>
      </w:r>
    </w:p>
    <w:p>
      <w:pPr>
        <w:pStyle w:val="Heading2"/>
      </w:pPr>
      <w:r>
        <w:t>三、樣本多樣性：準確率的關鍵｜3. Sample Diversity: The Key to Accuracy</w:t>
      </w:r>
    </w:p>
    <w:p>
      <w:r>
        <w:rPr>
          <w:b w:val="0"/>
          <w:i w:val="0"/>
          <w:sz w:val="22"/>
          <w:rFonts w:ascii="Arial" w:hAnsi="Arial" w:eastAsia="MingLiU" w:cs="Arial"/>
        </w:rPr>
        <w:t>如果二十張樣本全在同一背景、同一角度拍攝，模型只學會了「認背景」，換個環境即失效，測試時的高準確率是「虛高」。正確做法：每類樣本要混合不同角度（正面／側面）、不同光線（光亮／陰暗）、不同背景、不同人物（組員輪流做手勢）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If all twenty samples share one background and angle, the model only learns the background and fails elsewhere — the high test accuracy is inflated. Do it right: mix angles (front/side), lighting (bright/dim), backgrounds and people (members take turns gesturing) within each class.</w:t>
      </w:r>
    </w:p>
    <w:p>
      <w:pPr>
        <w:pStyle w:val="Heading2"/>
      </w:pPr>
      <w:r>
        <w:t>四、分工與輪換（小組共用裝置）｜4. Roles and Rotation (Shared Devices)</w:t>
      </w:r>
    </w:p>
    <w:p>
      <w:r>
        <w:rPr>
          <w:b w:val="0"/>
          <w:i w:val="0"/>
          <w:sz w:val="22"/>
          <w:rFonts w:ascii="Arial" w:hAnsi="Arial" w:eastAsia="MingLiU" w:cs="Arial"/>
        </w:rPr>
        <w:t>4–5 人一組共用一部裝置，每十分鐘輪換一次，確保人人有操作機會：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Groups of 4–5 share one device, rotating every ten minutes so everyone gets hands-on time: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操作員：按步驟在 Teachable Machine 建立模型。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Operator: builds the model step by step in Teachable Machine.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樣本收集員：準備及拍攝訓練樣本（注意多樣性）。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collector: prepares and photographs training samples (minding diversity).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記錄員：填寫工作紙及測試記錄表。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Recorder: completes the worksheet and test record sheet.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測試員：草擬測試計劃，測試時扮演用家操作。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Tester: drafts the test plan and role-plays the user during testing.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等候的組別：先準備訓練樣本及撰寫測試計劃，不呆等。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Waiting groups: prepare samples and write the test plan first — no idle waiting.</w:t>
      </w:r>
    </w:p>
    <w:p>
      <w:pPr>
        <w:pStyle w:val="Heading2"/>
      </w:pPr>
      <w:r>
        <w:t>五、用家測試｜5. User Testing</w:t>
      </w:r>
    </w:p>
    <w:p>
      <w:r>
        <w:rPr>
          <w:b w:val="0"/>
          <w:i w:val="0"/>
          <w:sz w:val="22"/>
          <w:rFonts w:ascii="Arial" w:hAnsi="Arial" w:eastAsia="MingLiU" w:cs="Arial"/>
        </w:rPr>
        <w:t>模型完成後，同學互相扮演用家，按測試計劃試用至少三次：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After the model is built, classmates role-play as users and trial it at least three times per the test plan: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測試前寫好測試計劃：測什麼手勢、做幾次、怎樣算「正確」。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Write the test plan first: which gestures, how many trials, what counts as “correct”.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每次記錄：測試次數、輸入情況、模型判斷、是否正確、改良建議。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Record each trial: test no., input, model’s judgement, correct or not, suggested improvement.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測試後計算準確率，按結果即場改良（例如增加樣本、調整類別定義），再快速複測一次。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Calculate accuracy, improve on the spot (e.g. add samples, adjust class definitions), then re-test quickly.</w:t>
      </w:r>
    </w:p>
    <w:p>
      <w:pPr>
        <w:pStyle w:val="Heading2"/>
      </w:pPr>
      <w:r>
        <w:t>六、數據私隱三守則｜6. Three Data-Privacy Rules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訓練樣本只拍攝手勢或物件，絕不拍攝任何人樣貌。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Training samples may show gestures or objects only — never anyone’s face.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課後立即刪除所有樣本相片。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Delete all sample photos immediately after class.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使用學校網絡須遵守資訊科技使用守則。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School network use must comply with the IT usage policy.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例子｜Examples</w:t>
      </w:r>
    </w:p>
    <w:p>
      <w:pPr>
        <w:pStyle w:val="Heading2"/>
      </w:pPr>
      <w:r>
        <w:t>例子一：長者求助提示裝置｜Example 1: Elderly Help-Alert Device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類別一「揮手求助」：手舉起揮動的相片 25 張（正面 10、側面 8、陰暗光線 7）。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Class 1 “waving for help”: 25 photos of a raised waving hand (10 front, 8 side, 7 dim light).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類別二「手放下安好」：手自然放下的相片 25 張（不同背景 3 種）。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Class 2 “hand down, all well”: 25 photos of a lowered hand (3 different backgrounds).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用途：模型判斷為「揮手求助」時，觸發提示（響聲／亮燈），通知家人或職員。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Use: when the model judges “waving for help”, trigger an alert (sound/light) to notify family or staff.</w:t>
      </w:r>
    </w:p>
    <w:p>
      <w:pPr>
        <w:pStyle w:val="Heading2"/>
      </w:pPr>
      <w:r>
        <w:t>例子二：用家測試記錄｜Example 2: User-Testing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測試次數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Test no.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輸入情況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Input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模型判斷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Model’s judgement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是否正確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Correct?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改良建議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Improvement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正面揮手，光線充足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Front wave, bright light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揮手求助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Waving for help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✓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—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側面揮手，背景雜亂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Side wave, cluttered background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手放下安好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Hand down, all well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✘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增加側面＋雜亂背景樣本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Add side-angle, cluttered-background samples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手放下，光線陰暗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Hand down, dim light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手放下安好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Hand down, all well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✓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—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—</w:t>
            </w:r>
          </w:p>
        </w:tc>
      </w:tr>
    </w:tbl>
    <w:p/>
    <w:p>
      <w:r>
        <w:rPr>
          <w:b w:val="0"/>
          <w:i w:val="0"/>
          <w:sz w:val="22"/>
          <w:rFonts w:ascii="Arial" w:hAnsi="Arial" w:eastAsia="MingLiU" w:cs="Arial"/>
        </w:rPr>
        <w:t>三次測試答對兩次，準確率＝2 ÷ 3 × 100% ≈ 67%。改良：補拍 10 張側面揮手樣本後複測，準確率升至 100%。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Two correct out of three: accuracy = 2 ÷ 3 × 100% ≈ 67%. Improvement: add 10 side-wave samples; re-test accuracy rises to 100%.</w:t>
      </w:r>
    </w:p>
    <w:p>
      <w:pPr>
        <w:pStyle w:val="Heading1"/>
      </w:pPr>
      <w:r>
        <w:t>簡單問答題｜Quick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什麼是「類別」？請為你的小組產品舉出兩個類別名稱。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a “class”? Name two classes for your group’s product.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為什麼每個類別至少要二十個訓練樣本？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does each class need at least twenty training samples?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測試 5 次，答對 4 次，準確率是多少？請寫出計算過程。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Five tests, four correct: what is the accuracy? Show your working.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為什麼訓練樣本不能拍攝人臉？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must training samples never show faces?</w:t>
      </w:r>
    </w:p>
    <w:p>
      <w:pPr>
        <w:pStyle w:val="Heading1"/>
      </w:pPr>
      <w:r>
        <w:t>思考題｜Thinking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你的模型在課室測試準確率達 100%，但拿到走廊測試卻只有 50%。最可能的原因是什麼？你會怎樣改良？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Your model scores 100% in the classroom but only 50% in the corridor. What is the most likely cause, and how would you improve it?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除了影像辨識，你的小組產品還可以怎樣運用人工智能？（提示：聲音辨識）請舉一個具體例子。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Besides image recognition, how else could your product use AI? (Hint: sound recognition) Give one concrete example.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4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分組活動｜Group Tasks</w:t>
      </w:r>
    </w:p>
    <w:p>
      <w:pPr>
        <w:pStyle w:val="Heading2"/>
      </w:pPr>
      <w:r>
        <w:t>任務一：建立模型（輪流操作）｜Task 1: Build the Model (Taking Turns)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按角色卡分工，每十分鐘輪換：操作員建模型、樣本收集員拍樣本、記錄員填工作紙、測試員寫測試計劃。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Work by role cards, rotating every ten minutes: operator builds, collector photographs, recorder writes, tester plans.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樣本檢查點：每類 ≥20 張；角度、光線、背景、人物四項至少各有兩種變化。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checkpoint: ≥20 per class; at least two variations each of angle, lighting, background and person.</w:t>
      </w:r>
    </w:p>
    <w:p>
      <w:pPr>
        <w:pStyle w:val="Heading2"/>
      </w:pPr>
      <w:r>
        <w:t>任務二：用家測試＋迭代改良｜Task 2: User Testing + Iteration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按測試計劃試用至少三次，填寫測試記錄表並計算準確率。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Trial at least three times per the plan; complete the record sheet and calculate accuracy.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按結果即場改良（加樣本／調類別），再快速複測一次，記錄前後準確率對比。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Improve on the spot (add samples / adjust classes), re-test quickly, and record the before/after accuracy.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課後：刪除所有樣本相片；簽署私隱承諾。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After class: delete all sample photos; sign the privacy pledge.</w:t>
      </w:r>
    </w:p>
    <w:p>
      <w:pPr>
        <w:pStyle w:val="Heading1"/>
      </w:pPr>
      <w:r>
        <w:t>總結｜Summary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三要素：類別、訓練樣本（每類 ≥20）、準確率＝答對 ÷ 總次數 × 100%。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Three elements: classes, training samples (≥20 per class), accuracy = correct ÷ total × 100%.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樣本多樣性決定真實準確率：角度、光線、背景、人物都要變。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Diversity decides real accuracy: vary angle, lighting, background and people.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測試 ≥3 次 → 計算準確率 → 即場改良 → 複測；「訓練完成」不等於「產品完成」。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Test ≥3 times → calculate → improve on the spot → re-test. “Training done” ≠ “product done”.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私隱：只拍手勢／物件，不拍人臉，課後刪除。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Privacy: gestures/objects only, never faces; delete after class.</w:t>
      </w:r>
    </w:p>
    <w:p>
      <w:pPr>
        <w:pStyle w:val="Heading1"/>
      </w:pPr>
      <w:r>
        <w:t>小測驗｜Mini Quiz</w:t>
      </w:r>
    </w:p>
    <w:p>
      <w:r>
        <w:rPr>
          <w:b w:val="0"/>
          <w:i w:val="0"/>
          <w:sz w:val="22"/>
          <w:rFonts w:ascii="Arial" w:hAnsi="Arial" w:eastAsia="MingLiU" w:cs="Arial"/>
        </w:rPr>
        <w:t>選擇題（每題選一個最佳答案）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Multiple choice (choose the best answer)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在 Teachable Machine 中，「類別」是指：</w:t>
        <w:br/>
        <w:t>A. 學生的分組類別</w:t>
        <w:br/>
        <w:t>B. 要模型分辨的種類，例如「揮手」和「手放下」</w:t>
        <w:br/>
        <w:t>C. 相片的檔案大小分類</w:t>
        <w:br/>
        <w:t>D. 電腦的型號分類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Teachable Machine, a “class” is:</w:t>
        <w:br/>
        <w:t>A. Students’ group categories</w:t>
        <w:br/>
        <w:t>B. The kinds the model must tell apart, e.g. “waving” vs “hand down”</w:t>
        <w:br/>
        <w:t>C. Photo file-size categories</w:t>
        <w:br/>
        <w:t>D. Computer model categories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以下哪種樣本收集方法最恰當？</w:t>
        <w:br/>
        <w:t>A. 混合不同角度、光線、背景及人物拍攝</w:t>
        <w:br/>
        <w:t>B. 二十張全在同一白牆前、同一角度拍攝</w:t>
        <w:br/>
        <w:t>C. 全部下載網上圖片，不用自己拍攝</w:t>
        <w:br/>
        <w:t>D. 只拍攝一張，然後複製十九次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sampling method is best?</w:t>
        <w:br/>
        <w:t>A. Mixed angles, lighting, backgrounds and people</w:t>
        <w:br/>
        <w:t>B. All 20 against the same white wall, same angle</w:t>
        <w:br/>
        <w:t>C. Download all images online instead of photographing</w:t>
        <w:br/>
        <w:t>D. Photograph once and duplicate it nineteen times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測試 8 次，答對 6 次，準確率是：</w:t>
        <w:br/>
        <w:t>A. 60%</w:t>
        <w:br/>
        <w:t>B. 80%</w:t>
        <w:br/>
        <w:t>C. 75%</w:t>
        <w:br/>
        <w:t>D. 133%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Eight tests, six correct. The accuracy is:</w:t>
        <w:br/>
        <w:t>A. 60%</w:t>
        <w:br/>
        <w:t>B. 80%</w:t>
        <w:br/>
        <w:t>C. 75%</w:t>
        <w:br/>
        <w:t>D. 133%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關於數據私隱，正確的做法是：</w:t>
        <w:br/>
        <w:t>A. 拍攝同學樣貌作訓練樣本，效果較好</w:t>
        <w:br/>
        <w:t>B. 只拍攝手勢或物件，課後立即刪除所有樣本相片</w:t>
        <w:br/>
        <w:t>C. 把樣本相片上載到社交平台分享</w:t>
        <w:br/>
        <w:t>D. 保留樣本相片，方便下次使用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On data privacy, the correct practice is:</w:t>
        <w:br/>
        <w:t>A. Photograph classmates’ faces as samples for better results</w:t>
        <w:br/>
        <w:t>B. Photograph gestures/objects only; delete all samples after class</w:t>
        <w:br/>
        <w:t>C. Upload sample photos to social media</w:t>
        <w:br/>
        <w:t>D. Keep sample photos for next time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