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565D" w14:textId="77777777" w:rsidR="009E1FF0" w:rsidRPr="009E1FF0" w:rsidRDefault="009E1FF0" w:rsidP="009E1FF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bookmarkStart w:id="0" w:name="z338"/>
      <w:r w:rsidRPr="009E1FF0">
        <w:rPr>
          <w:rFonts w:ascii="Arial" w:eastAsia="Times New Roman" w:hAnsi="Arial" w:cs="Arial"/>
          <w:b/>
          <w:bCs/>
          <w:color w:val="990000"/>
          <w:sz w:val="24"/>
          <w:szCs w:val="24"/>
          <w:lang w:eastAsia="ru-RU"/>
        </w:rPr>
        <w:t>338 </w:t>
      </w:r>
      <w:bookmarkEnd w:id="0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Даны натуральное число n, целые числа a</w:t>
      </w:r>
      <w:proofErr w:type="gramStart"/>
      <w:r w:rsidRPr="009E1FF0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,...</w:t>
      </w:r>
      <w:proofErr w:type="gram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a</w:t>
      </w:r>
      <w:r w:rsidRPr="009E1FF0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>25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b</w:t>
      </w:r>
      <w:r w:rsidRPr="009E1FF0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,..., </w:t>
      </w:r>
      <w:proofErr w:type="spellStart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9E1FF0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>n</w:t>
      </w:r>
      <w:proofErr w:type="spell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Среди a</w:t>
      </w:r>
      <w:proofErr w:type="gramStart"/>
      <w:r w:rsidRPr="009E1FF0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,...</w:t>
      </w:r>
      <w:proofErr w:type="gram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a</w:t>
      </w:r>
      <w:r w:rsidRPr="009E1FF0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>25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нет повторяющихся чисел, нет их и среди b</w:t>
      </w:r>
      <w:r w:rsidRPr="009E1FF0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,..., </w:t>
      </w:r>
      <w:proofErr w:type="spellStart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9E1FF0">
        <w:rPr>
          <w:rFonts w:ascii="Arial" w:eastAsia="Times New Roman" w:hAnsi="Arial" w:cs="Arial"/>
          <w:color w:val="000000"/>
          <w:sz w:val="18"/>
          <w:szCs w:val="18"/>
          <w:vertAlign w:val="subscript"/>
          <w:lang w:eastAsia="ru-RU"/>
        </w:rPr>
        <w:t>n</w:t>
      </w:r>
      <w:proofErr w:type="spell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B583421" w14:textId="77777777" w:rsidR="009E1FF0" w:rsidRPr="009E1FF0" w:rsidRDefault="009E1FF0" w:rsidP="009E1FF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Построить пересечение последовательностей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,...,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25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,..., </w:t>
      </w:r>
      <w:proofErr w:type="spellStart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(т. е. получить в каком-нибудь порядке все числа, принадлежащие последовательности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,...,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25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последовательности 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,..., </w:t>
      </w:r>
      <w:proofErr w:type="spellStart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n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одновременно</w:t>
      </w:r>
      <w:proofErr w:type="spell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б) Построить объединение данных последовательностей.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в) Получить все члены последовательности 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,..., </w:t>
      </w:r>
      <w:proofErr w:type="spellStart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не входят в последовательность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,...,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25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г) Верно ли, что все члены последовательности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,...,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25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входят в последовательность 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,..., </w:t>
      </w:r>
      <w:proofErr w:type="spellStart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E1FF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д) Верно ли, что все члены последовательности b</w:t>
      </w:r>
      <w:r w:rsidRPr="009E1FF0">
        <w:rPr>
          <w:rFonts w:ascii="Arial" w:eastAsia="Times New Roman" w:hAnsi="Arial" w:cs="Arial"/>
          <w:color w:val="FF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,..., </w:t>
      </w:r>
      <w:proofErr w:type="spellStart"/>
      <w:r w:rsidRPr="009E1FF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b</w:t>
      </w:r>
      <w:r w:rsidRPr="009E1FF0">
        <w:rPr>
          <w:rFonts w:ascii="Arial" w:eastAsia="Times New Roman" w:hAnsi="Arial" w:cs="Arial"/>
          <w:color w:val="FF0000"/>
          <w:sz w:val="24"/>
          <w:szCs w:val="24"/>
          <w:vertAlign w:val="subscript"/>
          <w:lang w:eastAsia="ru-RU"/>
        </w:rPr>
        <w:t>n</w:t>
      </w:r>
      <w:proofErr w:type="spellEnd"/>
      <w:r w:rsidRPr="009E1FF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 входят в последовательность a</w:t>
      </w:r>
      <w:r w:rsidRPr="009E1FF0">
        <w:rPr>
          <w:rFonts w:ascii="Arial" w:eastAsia="Times New Roman" w:hAnsi="Arial" w:cs="Arial"/>
          <w:color w:val="FF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,..., a</w:t>
      </w:r>
      <w:r w:rsidRPr="009E1FF0">
        <w:rPr>
          <w:rFonts w:ascii="Arial" w:eastAsia="Times New Roman" w:hAnsi="Arial" w:cs="Arial"/>
          <w:color w:val="FF0000"/>
          <w:sz w:val="24"/>
          <w:szCs w:val="24"/>
          <w:vertAlign w:val="subscript"/>
          <w:lang w:eastAsia="ru-RU"/>
        </w:rPr>
        <w:t>25</w:t>
      </w:r>
      <w:r w:rsidRPr="009E1FF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.</w:t>
      </w:r>
      <w:r w:rsidRPr="009E1FF0">
        <w:rPr>
          <w:rFonts w:ascii="Arial" w:eastAsia="Times New Roman" w:hAnsi="Arial" w:cs="Arial"/>
          <w:color w:val="FF0000"/>
          <w:sz w:val="24"/>
          <w:szCs w:val="24"/>
          <w:lang w:eastAsia="ru-RU"/>
        </w:rPr>
        <w:br/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е) Верно ли, что все члены последовательности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,...,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25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входят в последовательность 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,..., </w:t>
      </w:r>
      <w:proofErr w:type="spellStart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n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proofErr w:type="spell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 этом а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встречается в последовательности 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,..., </w:t>
      </w:r>
      <w:proofErr w:type="spellStart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не позднее, чем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-не позднее, чем a</w:t>
      </w:r>
      <w:r w:rsidRPr="009E1FF0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3</w:t>
      </w:r>
      <w:r w:rsidRPr="009E1F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т. д.?</w:t>
      </w:r>
    </w:p>
    <w:p w14:paraId="13916EF0" w14:textId="0940961A" w:rsidR="009E1FF0" w:rsidRDefault="009E1FF0"/>
    <w:p w14:paraId="0DCB2BAF" w14:textId="631020C7" w:rsidR="001D3C0F" w:rsidRDefault="009E1FF0" w:rsidP="001D3C0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Код </w:t>
      </w:r>
      <w:r w:rsidR="001D3C0F"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 процедур</w:t>
      </w:r>
      <w:r w:rsidR="001D3C0F">
        <w:rPr>
          <w:rFonts w:ascii="Times New Roman" w:hAnsi="Times New Roman" w:cs="Times New Roman"/>
          <w:sz w:val="36"/>
          <w:szCs w:val="36"/>
        </w:rPr>
        <w:t>ами</w:t>
      </w:r>
      <w:r w:rsidR="001D3C0F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6F466CF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N338d;</w:t>
      </w:r>
    </w:p>
    <w:p w14:paraId="19191833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m=</w:t>
      </w:r>
      <w:r>
        <w:rPr>
          <w:rFonts w:ascii="Courier New" w:hAnsi="Courier New" w:cs="Courier New"/>
          <w:color w:val="0064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//размерность массива A и B</w:t>
      </w:r>
    </w:p>
    <w:p w14:paraId="72C21FE3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l=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1C4E2C9F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14:paraId="7E128BA0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amassive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.m]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//создание собственных типов размерности массивов A и B</w:t>
      </w:r>
    </w:p>
    <w:p w14:paraId="28837E59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bmassive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.l]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92F4AC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BC14A3E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n:</w:t>
      </w:r>
      <w:r>
        <w:rPr>
          <w:rFonts w:ascii="Courier New" w:hAnsi="Courier New" w:cs="Courier New"/>
          <w:color w:val="0000FF"/>
          <w:sz w:val="20"/>
          <w:szCs w:val="20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//ограничитель массива</w:t>
      </w:r>
    </w:p>
    <w:p w14:paraId="014A0B9D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a:amassive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//массивы с разными предназначениями</w:t>
      </w:r>
    </w:p>
    <w:p w14:paraId="10AC2668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b:bmassive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4A293E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31CFD1D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A270B90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foolcheck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дурака</w:t>
      </w:r>
    </w:p>
    <w:p w14:paraId="46F37ED6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655A466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r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epeat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E908991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размерность массива B, которое не должно превышать 50: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A2F1B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7DEDF7D2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n&lt;</w:t>
      </w:r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51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492B67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12C87C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AA2347B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fulla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a:amassive; m: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разнообразными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числами</w:t>
      </w:r>
    </w:p>
    <w:p w14:paraId="4BC44134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3063EA8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9E99E8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extra: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83422F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28EC3F0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randomize; 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введение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рандома</w:t>
      </w:r>
      <w:proofErr w:type="spellEnd"/>
    </w:p>
    <w:p w14:paraId="69FFB73C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256C1D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&lt;=(m)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40B15CEB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extra:=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4668AD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extra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a)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B2AB5B9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extra;</w:t>
      </w:r>
    </w:p>
    <w:p w14:paraId="308A643B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'A_</w:t>
      </w:r>
      <w:proofErr w:type="gramStart"/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,a[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834062C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DD9E8E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185585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95C867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'------------'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35DF47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C361B0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876DEF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b:bmassive;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n:</w:t>
      </w:r>
      <w:r>
        <w:rPr>
          <w:rFonts w:ascii="Courier New" w:hAnsi="Courier New" w:cs="Courier New"/>
          <w:color w:val="0000FF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//ввод массива В разнообразными числами</w:t>
      </w:r>
    </w:p>
    <w:p w14:paraId="3191513A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EE5EB06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760D8F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extra: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F3129F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41E3846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61BF74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&lt;=(n)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EFA9FE1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extra:=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D4534D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extra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b)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6F8CA5A2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extra;</w:t>
      </w:r>
    </w:p>
    <w:p w14:paraId="01BB30F1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'B_</w:t>
      </w:r>
      <w:proofErr w:type="gramStart"/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,b[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05512F0C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6869A42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D8979B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3CE465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'------------'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12D8FF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1B9477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A1B6D60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doublecheck(</w:t>
      </w:r>
      <w:proofErr w:type="spellStart"/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a:amassive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b:bmassive; 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n,m: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результата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условию</w:t>
      </w: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задачи</w:t>
      </w:r>
    </w:p>
    <w:p w14:paraId="693FD50A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0DCC051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CABB8B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898E59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26D7C8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30D943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0BD5BA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m&lt;=l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6131A1C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15DD8056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(b[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a)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D9126C0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y+</w:t>
      </w:r>
      <w:r w:rsidRPr="001D3C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8886D6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y=n </w:t>
      </w: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4A9BFF2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3578A9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', </w:t>
      </w:r>
      <w:r>
        <w:rPr>
          <w:rFonts w:ascii="Courier New" w:hAnsi="Courier New" w:cs="Courier New"/>
          <w:color w:val="0000FF"/>
          <w:sz w:val="20"/>
          <w:szCs w:val="20"/>
        </w:rPr>
        <w:t>совпадений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,y,</w:t>
      </w:r>
      <w:r w:rsidRPr="001D3C0F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,n);</w:t>
      </w:r>
    </w:p>
    <w:p w14:paraId="7162CBC0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F755D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B6714A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324EB25" w14:textId="77777777" w:rsid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foolcheck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  <w:r>
        <w:rPr>
          <w:rFonts w:ascii="Courier New" w:hAnsi="Courier New" w:cs="Courier New"/>
          <w:color w:val="008000"/>
          <w:sz w:val="20"/>
          <w:szCs w:val="20"/>
        </w:rPr>
        <w:t>//включение всех процедур</w:t>
      </w:r>
    </w:p>
    <w:p w14:paraId="0A5D93F5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fulla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a,m</w:t>
      </w:r>
      <w:proofErr w:type="spellEnd"/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01C33E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fullb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b,n</w:t>
      </w:r>
      <w:proofErr w:type="spellEnd"/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AC05EE" w14:textId="77777777" w:rsidR="001D3C0F" w:rsidRPr="001D3C0F" w:rsidRDefault="001D3C0F" w:rsidP="001D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doublecheck(</w:t>
      </w:r>
      <w:proofErr w:type="spellStart"/>
      <w:proofErr w:type="gramStart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,n,m</w:t>
      </w:r>
      <w:proofErr w:type="spellEnd"/>
      <w:r w:rsidRPr="001D3C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C664B5" w14:textId="236C3E39" w:rsidR="001D3C0F" w:rsidRDefault="001D3C0F" w:rsidP="001D3C0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86EE027" w14:textId="77777777" w:rsidR="001D3C0F" w:rsidRDefault="001D3C0F" w:rsidP="001D3C0F">
      <w:pPr>
        <w:rPr>
          <w:rFonts w:ascii="Times New Roman" w:hAnsi="Times New Roman" w:cs="Times New Roman"/>
          <w:sz w:val="36"/>
          <w:szCs w:val="36"/>
        </w:rPr>
      </w:pPr>
    </w:p>
    <w:p w14:paraId="5B70906E" w14:textId="77777777" w:rsidR="001D3C0F" w:rsidRDefault="001D3C0F" w:rsidP="001D3C0F">
      <w:pPr>
        <w:rPr>
          <w:rFonts w:ascii="Times New Roman" w:hAnsi="Times New Roman" w:cs="Times New Roman"/>
          <w:sz w:val="36"/>
          <w:szCs w:val="36"/>
        </w:rPr>
      </w:pPr>
    </w:p>
    <w:p w14:paraId="29DF8492" w14:textId="77777777" w:rsidR="001D3C0F" w:rsidRDefault="001D3C0F" w:rsidP="001D3C0F">
      <w:pPr>
        <w:rPr>
          <w:rFonts w:ascii="Times New Roman" w:hAnsi="Times New Roman" w:cs="Times New Roman"/>
          <w:sz w:val="36"/>
          <w:szCs w:val="36"/>
        </w:rPr>
      </w:pPr>
    </w:p>
    <w:p w14:paraId="7D60D62B" w14:textId="77777777" w:rsidR="001D3C0F" w:rsidRDefault="001D3C0F" w:rsidP="001D3C0F">
      <w:pPr>
        <w:rPr>
          <w:rFonts w:ascii="Times New Roman" w:hAnsi="Times New Roman" w:cs="Times New Roman"/>
          <w:sz w:val="36"/>
          <w:szCs w:val="36"/>
        </w:rPr>
      </w:pPr>
    </w:p>
    <w:p w14:paraId="0A0849E8" w14:textId="0A9BE47B" w:rsidR="001D3C0F" w:rsidRDefault="001D3C0F" w:rsidP="001D3C0F">
      <w:pPr>
        <w:rPr>
          <w:rFonts w:ascii="Times New Roman" w:hAnsi="Times New Roman" w:cs="Times New Roman"/>
          <w:sz w:val="36"/>
          <w:szCs w:val="36"/>
        </w:rPr>
      </w:pPr>
    </w:p>
    <w:p w14:paraId="1998F902" w14:textId="77777777" w:rsidR="001D3C0F" w:rsidRDefault="001D3C0F" w:rsidP="001D3C0F">
      <w:pPr>
        <w:rPr>
          <w:rFonts w:ascii="Times New Roman" w:hAnsi="Times New Roman" w:cs="Times New Roman"/>
          <w:sz w:val="36"/>
          <w:szCs w:val="36"/>
        </w:rPr>
      </w:pPr>
    </w:p>
    <w:p w14:paraId="7E5E3A4A" w14:textId="77777777" w:rsidR="001D3C0F" w:rsidRDefault="001D3C0F" w:rsidP="001D3C0F">
      <w:pPr>
        <w:rPr>
          <w:rFonts w:ascii="Times New Roman" w:hAnsi="Times New Roman" w:cs="Times New Roman"/>
          <w:sz w:val="36"/>
          <w:szCs w:val="36"/>
        </w:rPr>
      </w:pPr>
    </w:p>
    <w:p w14:paraId="7EE6C959" w14:textId="77777777" w:rsidR="001D3C0F" w:rsidRDefault="001D3C0F" w:rsidP="001D3C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Результаты с </w:t>
      </w:r>
      <w:proofErr w:type="gramStart"/>
      <w:r>
        <w:rPr>
          <w:rFonts w:ascii="Times New Roman" w:hAnsi="Times New Roman" w:cs="Times New Roman"/>
          <w:sz w:val="36"/>
          <w:szCs w:val="36"/>
        </w:rPr>
        <w:t>подтверждением</w:t>
      </w:r>
      <w:r w:rsidRPr="001D3C0F"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если посмотреть на числа в массиве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1D3C0F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и если выводится слово </w:t>
      </w:r>
      <w:r w:rsidRPr="001D3C0F">
        <w:rPr>
          <w:rFonts w:ascii="Times New Roman" w:hAnsi="Times New Roman" w:cs="Times New Roman"/>
          <w:sz w:val="36"/>
          <w:szCs w:val="36"/>
        </w:rPr>
        <w:t>‘</w:t>
      </w:r>
      <w:r>
        <w:rPr>
          <w:rFonts w:ascii="Times New Roman" w:hAnsi="Times New Roman" w:cs="Times New Roman"/>
          <w:sz w:val="36"/>
          <w:szCs w:val="36"/>
          <w:lang w:val="en-US"/>
        </w:rPr>
        <w:t>true</w:t>
      </w:r>
      <w:r w:rsidRPr="001D3C0F">
        <w:rPr>
          <w:rFonts w:ascii="Times New Roman" w:hAnsi="Times New Roman" w:cs="Times New Roman"/>
          <w:sz w:val="36"/>
          <w:szCs w:val="36"/>
        </w:rPr>
        <w:t xml:space="preserve">’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1D3C0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то все эти числа есть в массиве А, иначе каких-то чисел не хватает</w:t>
      </w:r>
      <w:r w:rsidRPr="001D3C0F">
        <w:rPr>
          <w:rFonts w:ascii="Times New Roman" w:hAnsi="Times New Roman" w:cs="Times New Roman"/>
          <w:sz w:val="36"/>
          <w:szCs w:val="36"/>
        </w:rPr>
        <w:t>)</w:t>
      </w:r>
      <w:r>
        <w:rPr>
          <w:noProof/>
        </w:rPr>
        <w:drawing>
          <wp:inline distT="0" distB="0" distL="0" distR="0" wp14:anchorId="61A58CDF" wp14:editId="6249647E">
            <wp:extent cx="518160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BA1" w14:textId="434310C2" w:rsidR="001D3C0F" w:rsidRPr="001D3C0F" w:rsidRDefault="001D3C0F" w:rsidP="001D3C0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4191EE" wp14:editId="1888362C">
            <wp:extent cx="5753100" cy="529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FE39" w14:textId="7324D3EA" w:rsidR="001D3C0F" w:rsidRPr="001D3C0F" w:rsidRDefault="001D3C0F" w:rsidP="001D3C0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6E2B6C9" wp14:editId="228B23C0">
            <wp:extent cx="5895975" cy="6524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F31B" w14:textId="64706956" w:rsidR="009E1FF0" w:rsidRPr="009E1FF0" w:rsidRDefault="009E1FF0" w:rsidP="009E1FF0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9E1FF0" w:rsidRPr="009E1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60"/>
    <w:rsid w:val="001D3C0F"/>
    <w:rsid w:val="00573860"/>
    <w:rsid w:val="009E1FF0"/>
    <w:rsid w:val="00A3257B"/>
    <w:rsid w:val="00D9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7C4A"/>
  <w15:chartTrackingRefBased/>
  <w15:docId w15:val="{BC8CF0B9-66D5-45B9-88CB-0ADD1620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4</cp:revision>
  <dcterms:created xsi:type="dcterms:W3CDTF">2022-11-09T13:37:00Z</dcterms:created>
  <dcterms:modified xsi:type="dcterms:W3CDTF">2022-11-11T11:36:00Z</dcterms:modified>
</cp:coreProperties>
</file>