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F79" w:rsidRPr="007E4235" w:rsidRDefault="00322F79" w:rsidP="00322F79">
      <w:r w:rsidRPr="006150B4">
        <w:t>Доступ к сетевым службам, представление и кодирование данных</w:t>
      </w:r>
      <w:r w:rsidRPr="00322F79">
        <w:t>.</w:t>
      </w:r>
    </w:p>
    <w:p w:rsidR="00FF475D" w:rsidRPr="00AB00B5" w:rsidRDefault="00FF475D" w:rsidP="00FF475D">
      <w:pPr>
        <w:pStyle w:val="a5"/>
        <w:rPr>
          <w:lang w:val="ru-RU"/>
        </w:rPr>
      </w:pPr>
      <w:r w:rsidRPr="001118BA">
        <w:rPr>
          <w:lang w:val="ru-RU"/>
        </w:rPr>
        <w:t xml:space="preserve">протокол </w:t>
      </w:r>
      <w:r>
        <w:t>TCP</w:t>
      </w:r>
      <w:r w:rsidRPr="001118BA">
        <w:rPr>
          <w:lang w:val="ru-RU"/>
        </w:rPr>
        <w:t xml:space="preserve">, а </w:t>
      </w:r>
      <w:r>
        <w:t>DNS</w:t>
      </w:r>
      <w:r w:rsidRPr="001118BA">
        <w:rPr>
          <w:lang w:val="ru-RU"/>
        </w:rPr>
        <w:t xml:space="preserve">-сервер работает через ненадежный протокол </w:t>
      </w:r>
      <w:r>
        <w:t>UDP</w:t>
      </w:r>
      <w:r w:rsidRPr="001118BA">
        <w:rPr>
          <w:lang w:val="ru-RU"/>
        </w:rPr>
        <w:t>.</w:t>
      </w:r>
    </w:p>
    <w:p w:rsidR="00FF475D" w:rsidRDefault="001A1EB1" w:rsidP="00FF475D">
      <w:r>
        <w:rPr>
          <w:noProof/>
          <w:lang w:val="en-GB" w:eastAsia="en-GB"/>
        </w:rPr>
        <w:pict>
          <v:rect id="_x0000_s1050" style="position:absolute;margin-left:127.95pt;margin-top:4.35pt;width:84pt;height:71.75pt;z-index:251670528">
            <v:textbox>
              <w:txbxContent>
                <w:p w:rsidR="00FF475D" w:rsidRDefault="00FF475D" w:rsidP="00FF475D">
                  <w:r>
                    <w:t>Локальный сервер</w:t>
                  </w:r>
                </w:p>
                <w:p w:rsidR="00FF475D" w:rsidRDefault="00FF475D" w:rsidP="00FF475D">
                  <w:r>
                    <w:t>С сайтом</w:t>
                  </w:r>
                </w:p>
                <w:p w:rsidR="00FF475D" w:rsidRDefault="00FF475D" w:rsidP="00FF475D">
                  <w:r>
                    <w:t xml:space="preserve">И </w:t>
                  </w:r>
                  <w:proofErr w:type="spellStart"/>
                  <w:r>
                    <w:t>эл</w:t>
                  </w:r>
                  <w:proofErr w:type="gramStart"/>
                  <w:r>
                    <w:t>.п</w:t>
                  </w:r>
                  <w:proofErr w:type="gramEnd"/>
                  <w:r>
                    <w:t>очтой</w:t>
                  </w:r>
                  <w:proofErr w:type="spellEnd"/>
                </w:p>
              </w:txbxContent>
            </v:textbox>
          </v:rect>
        </w:pict>
      </w:r>
    </w:p>
    <w:p w:rsidR="00FF475D" w:rsidRDefault="001A1EB1" w:rsidP="00FF475D">
      <w:r>
        <w:rPr>
          <w:noProof/>
          <w:lang w:val="en-GB" w:eastAsia="en-GB"/>
        </w:rPr>
        <w:pict>
          <v:rect id="_x0000_s1041" style="position:absolute;margin-left:236.7pt;margin-top:10.5pt;width:135pt;height:39.75pt;z-index:251661312">
            <v:textbox>
              <w:txbxContent>
                <w:p w:rsidR="00FF475D" w:rsidRDefault="00FF475D" w:rsidP="00FF475D">
                  <w:r>
                    <w:t>провайдер</w:t>
                  </w:r>
                </w:p>
              </w:txbxContent>
            </v:textbox>
          </v:rect>
        </w:pict>
      </w:r>
    </w:p>
    <w:p w:rsidR="00FF475D" w:rsidRDefault="001A1EB1" w:rsidP="00FF475D">
      <w:r>
        <w:rPr>
          <w:noProof/>
          <w:lang w:val="en-GB"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91.2pt;margin-top:6pt;width:36.75pt;height:25.5pt;flip:x;z-index:251671552" o:connectortype="straight">
            <v:stroke startarrow="block" endarrow="block"/>
          </v:shape>
        </w:pict>
      </w:r>
      <w:r>
        <w:rPr>
          <w:noProof/>
          <w:lang w:val="en-GB" w:eastAsia="en-GB"/>
        </w:rPr>
        <w:pict>
          <v:rect id="_x0000_s1040" style="position:absolute;margin-left:12.45pt;margin-top:2pt;width:74.25pt;height:46.5pt;z-index:251660288">
            <v:textbox>
              <w:txbxContent>
                <w:p w:rsidR="00FF475D" w:rsidRDefault="00FF475D" w:rsidP="00FF475D"/>
                <w:p w:rsidR="00FF475D" w:rsidRDefault="00FF475D" w:rsidP="00FF475D">
                  <w:r>
                    <w:t>провайдер</w:t>
                  </w:r>
                </w:p>
              </w:txbxContent>
            </v:textbox>
          </v:rect>
        </w:pict>
      </w:r>
    </w:p>
    <w:p w:rsidR="00FF475D" w:rsidRDefault="00FF475D" w:rsidP="00FF475D"/>
    <w:p w:rsidR="00FF475D" w:rsidRDefault="001A1EB1" w:rsidP="00FF475D">
      <w:r>
        <w:rPr>
          <w:noProof/>
          <w:lang w:val="en-GB" w:eastAsia="en-GB"/>
        </w:rPr>
        <w:pict>
          <v:shape id="_x0000_s1046" type="#_x0000_t32" style="position:absolute;margin-left:211.95pt;margin-top:8.9pt;width:40.5pt;height:25.5pt;flip:x;z-index:251666432" o:connectortype="straight">
            <v:stroke startarrow="block" endarrow="block"/>
          </v:shape>
        </w:pict>
      </w:r>
    </w:p>
    <w:p w:rsidR="00FF475D" w:rsidRDefault="001A1EB1" w:rsidP="00FF475D">
      <w:r>
        <w:rPr>
          <w:noProof/>
          <w:lang w:val="en-GB" w:eastAsia="en-GB"/>
        </w:rPr>
        <w:pict>
          <v:oval id="_x0000_s1044" style="position:absolute;margin-left:67.95pt;margin-top:12.35pt;width:192.75pt;height:103.9pt;z-index:251664384"/>
        </w:pict>
      </w:r>
      <w:r>
        <w:rPr>
          <w:noProof/>
          <w:lang w:val="en-GB" w:eastAsia="en-GB"/>
        </w:rPr>
        <w:pict>
          <v:shape id="_x0000_s1053" type="#_x0000_t32" style="position:absolute;margin-left:34.2pt;margin-top:7.1pt;width:1.5pt;height:104.25pt;flip:x y;z-index:251673600" o:connectortype="straight">
            <v:stroke startarrow="block" endarrow="block"/>
          </v:shape>
        </w:pict>
      </w:r>
      <w:r>
        <w:rPr>
          <w:noProof/>
          <w:lang w:val="en-GB" w:eastAsia="en-GB"/>
        </w:rPr>
        <w:pict>
          <v:rect id="_x0000_s1042" style="position:absolute;margin-left:293.7pt;margin-top:12.35pt;width:135pt;height:45pt;z-index:251662336">
            <v:textbox>
              <w:txbxContent>
                <w:p w:rsidR="00FF475D" w:rsidRDefault="00FF475D" w:rsidP="00FF475D">
                  <w:r>
                    <w:t>провайдер</w:t>
                  </w:r>
                </w:p>
              </w:txbxContent>
            </v:textbox>
          </v:rect>
        </w:pict>
      </w:r>
      <w:r>
        <w:rPr>
          <w:noProof/>
          <w:lang w:val="en-GB" w:eastAsia="en-GB"/>
        </w:rPr>
        <w:pict>
          <v:shape id="_x0000_s1045" type="#_x0000_t32" style="position:absolute;margin-left:73.95pt;margin-top:12.35pt;width:17.25pt;height:25.5pt;z-index:251665408" o:connectortype="straight">
            <v:stroke startarrow="block" endarrow="block"/>
          </v:shape>
        </w:pict>
      </w:r>
    </w:p>
    <w:p w:rsidR="00FF475D" w:rsidRDefault="00FF475D" w:rsidP="00FF475D"/>
    <w:p w:rsidR="00FF475D" w:rsidRDefault="001A1EB1" w:rsidP="00FF475D">
      <w:r>
        <w:rPr>
          <w:noProof/>
          <w:lang w:val="en-GB" w:eastAsia="en-GB"/>
        </w:rPr>
        <w:pict>
          <v:shape id="_x0000_s1047" type="#_x0000_t32" style="position:absolute;margin-left:260.7pt;margin-top:10.25pt;width:29.25pt;height:14.85pt;flip:x;z-index:251667456" o:connectortype="straight">
            <v:stroke startarrow="block" endarrow="block"/>
          </v:shape>
        </w:pict>
      </w:r>
    </w:p>
    <w:p w:rsidR="00FF475D" w:rsidRDefault="00FF475D" w:rsidP="00FF475D"/>
    <w:p w:rsidR="00FF475D" w:rsidRDefault="001A1EB1" w:rsidP="00FF475D">
      <w:r>
        <w:rPr>
          <w:noProof/>
          <w:lang w:val="en-GB" w:eastAsia="en-GB"/>
        </w:rPr>
        <w:pict>
          <v:shape id="_x0000_s1049" type="#_x0000_t32" style="position:absolute;margin-left:279.45pt;margin-top:2.15pt;width:0;height:58.9pt;z-index:251669504" o:connectortype="straight">
            <v:stroke dashstyle="dash"/>
          </v:shape>
        </w:pict>
      </w:r>
    </w:p>
    <w:p w:rsidR="00FF475D" w:rsidRDefault="00FF475D" w:rsidP="00FF475D"/>
    <w:p w:rsidR="00FF475D" w:rsidRDefault="001A1EB1" w:rsidP="00FF475D">
      <w:r>
        <w:rPr>
          <w:noProof/>
          <w:lang w:val="en-GB" w:eastAsia="en-GB"/>
        </w:rPr>
        <w:pict>
          <v:shape id="_x0000_s1048" type="#_x0000_t32" style="position:absolute;margin-left:248.7pt;margin-top:10.4pt;width:41.25pt;height:46.3pt;flip:x y;z-index:251668480" o:connectortype="straight">
            <v:stroke startarrow="block" endarrow="block"/>
          </v:shape>
        </w:pict>
      </w:r>
    </w:p>
    <w:p w:rsidR="00FF475D" w:rsidRDefault="00FF475D" w:rsidP="00FF475D"/>
    <w:p w:rsidR="00FF475D" w:rsidRDefault="001A1EB1" w:rsidP="00FF475D">
      <w:r>
        <w:rPr>
          <w:noProof/>
          <w:lang w:val="en-GB" w:eastAsia="en-GB"/>
        </w:rPr>
        <w:pict>
          <v:rect id="_x0000_s1052" style="position:absolute;margin-left:18.45pt;margin-top:.95pt;width:92.25pt;height:28.15pt;z-index:251672576">
            <v:textbox>
              <w:txbxContent>
                <w:p w:rsidR="00126A34" w:rsidRDefault="00126A34">
                  <w:r>
                    <w:t>пользователь</w:t>
                  </w:r>
                </w:p>
              </w:txbxContent>
            </v:textbox>
          </v:rect>
        </w:pict>
      </w:r>
      <w:r>
        <w:rPr>
          <w:noProof/>
          <w:lang w:val="en-GB" w:eastAsia="en-GB"/>
        </w:rPr>
        <w:pict>
          <v:rect id="_x0000_s1043" style="position:absolute;margin-left:289.95pt;margin-top:5.85pt;width:135pt;height:43.5pt;z-index:251663360">
            <v:textbox>
              <w:txbxContent>
                <w:p w:rsidR="00FF475D" w:rsidRPr="007E4235" w:rsidRDefault="00FF475D" w:rsidP="00FF475D">
                  <w:pPr>
                    <w:rPr>
                      <w:lang w:val="en-GB"/>
                    </w:rPr>
                  </w:pPr>
                  <w:r>
                    <w:t xml:space="preserve">Провайдер </w:t>
                  </w:r>
                  <w:r>
                    <w:rPr>
                      <w:lang w:val="en-GB"/>
                    </w:rPr>
                    <w:t>N</w:t>
                  </w:r>
                </w:p>
              </w:txbxContent>
            </v:textbox>
          </v:rect>
        </w:pict>
      </w:r>
    </w:p>
    <w:p w:rsidR="00FF475D" w:rsidRDefault="00FF475D" w:rsidP="00FF475D"/>
    <w:p w:rsidR="00FF475D" w:rsidRDefault="00FF475D" w:rsidP="00FF475D"/>
    <w:p w:rsidR="00FF475D" w:rsidRDefault="00FF475D" w:rsidP="00FF475D"/>
    <w:p w:rsidR="00FF475D" w:rsidRDefault="00FF475D" w:rsidP="00FF475D">
      <w:r>
        <w:t>Провайдеры обмениваются  адресами ресурсов.</w:t>
      </w:r>
    </w:p>
    <w:p w:rsidR="00FF475D" w:rsidRDefault="00FF475D" w:rsidP="00FF475D">
      <w:r>
        <w:t>Автоматически или принудительно.</w:t>
      </w:r>
    </w:p>
    <w:p w:rsidR="00FF475D" w:rsidRDefault="00FF475D" w:rsidP="00FF475D"/>
    <w:p w:rsidR="00FF475D" w:rsidRDefault="00FF475D" w:rsidP="00FF475D">
      <w:r>
        <w:t xml:space="preserve">Если сеть локальная, то организация адресов происходит по </w:t>
      </w:r>
      <w:r w:rsidRPr="007E4235">
        <w:t xml:space="preserve"> </w:t>
      </w:r>
      <w:proofErr w:type="spellStart"/>
      <w:r>
        <w:rPr>
          <w:lang w:val="en-GB"/>
        </w:rPr>
        <w:t>mac</w:t>
      </w:r>
      <w:proofErr w:type="spellEnd"/>
      <w:r w:rsidRPr="007E4235">
        <w:t xml:space="preserve"> </w:t>
      </w:r>
      <w:r>
        <w:t xml:space="preserve"> ли </w:t>
      </w:r>
      <w:r w:rsidRPr="007E4235">
        <w:t xml:space="preserve"> </w:t>
      </w:r>
      <w:proofErr w:type="spellStart"/>
      <w:r>
        <w:rPr>
          <w:lang w:val="en-GB"/>
        </w:rPr>
        <w:t>ip</w:t>
      </w:r>
      <w:proofErr w:type="spellEnd"/>
      <w:r>
        <w:t xml:space="preserve"> адресам локально.</w:t>
      </w:r>
    </w:p>
    <w:p w:rsidR="00FF475D" w:rsidRPr="001118BA" w:rsidRDefault="00FF475D" w:rsidP="00FF475D">
      <w:r>
        <w:t xml:space="preserve">Если </w:t>
      </w:r>
      <w:r w:rsidRPr="007E4235">
        <w:t xml:space="preserve"> </w:t>
      </w:r>
      <w:r>
        <w:t xml:space="preserve">выход  глобальную сеть, то провайдер обеспечивает вам ресурс. Через </w:t>
      </w:r>
      <w:proofErr w:type="spellStart"/>
      <w:r>
        <w:t>маршрутизаторы</w:t>
      </w:r>
      <w:proofErr w:type="spellEnd"/>
      <w:r>
        <w:t>, повторители и коммуникаторы.</w:t>
      </w:r>
      <w:r w:rsidRPr="001118BA">
        <w:t xml:space="preserve"> </w:t>
      </w:r>
    </w:p>
    <w:p w:rsidR="00322F79" w:rsidRDefault="00322F79" w:rsidP="00322F79"/>
    <w:p w:rsidR="00FF475D" w:rsidRDefault="00FF475D" w:rsidP="00322F79">
      <w:r>
        <w:t>Таблица маршрутизации примерно такая у провайдера к другим провайдерам</w:t>
      </w:r>
    </w:p>
    <w:p w:rsidR="00FF475D" w:rsidRDefault="00FF475D" w:rsidP="00322F79"/>
    <w:tbl>
      <w:tblPr>
        <w:tblStyle w:val="ac"/>
        <w:tblW w:w="0" w:type="auto"/>
        <w:tblLook w:val="04A0"/>
      </w:tblPr>
      <w:tblGrid>
        <w:gridCol w:w="2392"/>
        <w:gridCol w:w="2393"/>
        <w:gridCol w:w="1702"/>
        <w:gridCol w:w="3084"/>
      </w:tblGrid>
      <w:tr w:rsidR="00FF475D" w:rsidTr="00FF475D">
        <w:tc>
          <w:tcPr>
            <w:tcW w:w="2392" w:type="dxa"/>
          </w:tcPr>
          <w:p w:rsidR="00FF475D" w:rsidRDefault="00FF475D" w:rsidP="00322F79">
            <w:r>
              <w:t>Адрес провайдера</w:t>
            </w:r>
          </w:p>
        </w:tc>
        <w:tc>
          <w:tcPr>
            <w:tcW w:w="2393" w:type="dxa"/>
          </w:tcPr>
          <w:p w:rsidR="00FF475D" w:rsidRDefault="00FF475D" w:rsidP="00322F79">
            <w:r>
              <w:t>Ресурсы провайдера</w:t>
            </w:r>
          </w:p>
        </w:tc>
        <w:tc>
          <w:tcPr>
            <w:tcW w:w="1702" w:type="dxa"/>
          </w:tcPr>
          <w:p w:rsidR="00FF475D" w:rsidRDefault="00FF475D" w:rsidP="00322F79">
            <w:r>
              <w:t>Имя провайдера</w:t>
            </w:r>
          </w:p>
        </w:tc>
        <w:tc>
          <w:tcPr>
            <w:tcW w:w="3084" w:type="dxa"/>
          </w:tcPr>
          <w:p w:rsidR="00FF475D" w:rsidRDefault="00FF475D" w:rsidP="00322F79">
            <w:r>
              <w:t xml:space="preserve">Через какие ресурсы добраться  и делать связь с тем </w:t>
            </w:r>
            <w:proofErr w:type="spellStart"/>
            <w:r>
              <w:t>провайдеом</w:t>
            </w:r>
            <w:proofErr w:type="spellEnd"/>
          </w:p>
        </w:tc>
      </w:tr>
      <w:tr w:rsidR="00126A34" w:rsidTr="00FF475D">
        <w:tc>
          <w:tcPr>
            <w:tcW w:w="2392" w:type="dxa"/>
            <w:vMerge w:val="restart"/>
          </w:tcPr>
          <w:p w:rsidR="00126A34" w:rsidRDefault="00126A34" w:rsidP="00322F79"/>
        </w:tc>
        <w:tc>
          <w:tcPr>
            <w:tcW w:w="2393" w:type="dxa"/>
            <w:vMerge w:val="restart"/>
          </w:tcPr>
          <w:p w:rsidR="00126A34" w:rsidRDefault="00126A34" w:rsidP="00322F79"/>
          <w:p w:rsidR="00126A34" w:rsidRPr="00126A34" w:rsidRDefault="00126A34" w:rsidP="00126A34"/>
          <w:p w:rsidR="00126A34" w:rsidRDefault="00126A34" w:rsidP="00126A34"/>
          <w:p w:rsidR="00126A34" w:rsidRPr="00126A34" w:rsidRDefault="00126A34" w:rsidP="00126A34">
            <w:pPr>
              <w:ind w:firstLine="708"/>
            </w:pPr>
          </w:p>
        </w:tc>
        <w:tc>
          <w:tcPr>
            <w:tcW w:w="1702" w:type="dxa"/>
            <w:vMerge w:val="restart"/>
          </w:tcPr>
          <w:p w:rsidR="00126A34" w:rsidRDefault="00126A34" w:rsidP="00322F79"/>
        </w:tc>
        <w:tc>
          <w:tcPr>
            <w:tcW w:w="3084" w:type="dxa"/>
          </w:tcPr>
          <w:p w:rsidR="00126A34" w:rsidRDefault="00126A34" w:rsidP="00322F79">
            <w:r>
              <w:t>Выделенные каналы</w:t>
            </w:r>
          </w:p>
        </w:tc>
      </w:tr>
      <w:tr w:rsidR="00126A34" w:rsidTr="00FF475D">
        <w:tc>
          <w:tcPr>
            <w:tcW w:w="2392" w:type="dxa"/>
            <w:vMerge/>
          </w:tcPr>
          <w:p w:rsidR="00126A34" w:rsidRDefault="00126A34" w:rsidP="00322F79"/>
        </w:tc>
        <w:tc>
          <w:tcPr>
            <w:tcW w:w="2393" w:type="dxa"/>
            <w:vMerge/>
          </w:tcPr>
          <w:p w:rsidR="00126A34" w:rsidRDefault="00126A34" w:rsidP="00322F79"/>
        </w:tc>
        <w:tc>
          <w:tcPr>
            <w:tcW w:w="1702" w:type="dxa"/>
            <w:vMerge/>
          </w:tcPr>
          <w:p w:rsidR="00126A34" w:rsidRDefault="00126A34" w:rsidP="00322F79"/>
        </w:tc>
        <w:tc>
          <w:tcPr>
            <w:tcW w:w="3084" w:type="dxa"/>
          </w:tcPr>
          <w:p w:rsidR="00126A34" w:rsidRDefault="00126A34" w:rsidP="00322F79">
            <w:r>
              <w:t>Выделенные тракты</w:t>
            </w:r>
          </w:p>
        </w:tc>
      </w:tr>
      <w:tr w:rsidR="00126A34" w:rsidTr="00FF475D">
        <w:tc>
          <w:tcPr>
            <w:tcW w:w="2392" w:type="dxa"/>
            <w:vMerge/>
          </w:tcPr>
          <w:p w:rsidR="00126A34" w:rsidRDefault="00126A34" w:rsidP="00322F79"/>
        </w:tc>
        <w:tc>
          <w:tcPr>
            <w:tcW w:w="2393" w:type="dxa"/>
            <w:vMerge/>
          </w:tcPr>
          <w:p w:rsidR="00126A34" w:rsidRDefault="00126A34" w:rsidP="00322F79"/>
        </w:tc>
        <w:tc>
          <w:tcPr>
            <w:tcW w:w="1702" w:type="dxa"/>
            <w:vMerge/>
          </w:tcPr>
          <w:p w:rsidR="00126A34" w:rsidRDefault="00126A34" w:rsidP="00322F79"/>
        </w:tc>
        <w:tc>
          <w:tcPr>
            <w:tcW w:w="3084" w:type="dxa"/>
          </w:tcPr>
          <w:p w:rsidR="00126A34" w:rsidRDefault="00126A34" w:rsidP="00322F79">
            <w:r>
              <w:t xml:space="preserve">Выделенные </w:t>
            </w:r>
            <w:proofErr w:type="spellStart"/>
            <w:r>
              <w:t>повторитеи</w:t>
            </w:r>
            <w:proofErr w:type="spellEnd"/>
          </w:p>
        </w:tc>
      </w:tr>
      <w:tr w:rsidR="00126A34" w:rsidTr="00FF475D">
        <w:tc>
          <w:tcPr>
            <w:tcW w:w="2392" w:type="dxa"/>
            <w:vMerge/>
          </w:tcPr>
          <w:p w:rsidR="00126A34" w:rsidRDefault="00126A34" w:rsidP="00322F79"/>
        </w:tc>
        <w:tc>
          <w:tcPr>
            <w:tcW w:w="2393" w:type="dxa"/>
            <w:vMerge/>
          </w:tcPr>
          <w:p w:rsidR="00126A34" w:rsidRDefault="00126A34" w:rsidP="00322F79"/>
        </w:tc>
        <w:tc>
          <w:tcPr>
            <w:tcW w:w="1702" w:type="dxa"/>
            <w:vMerge/>
          </w:tcPr>
          <w:p w:rsidR="00126A34" w:rsidRDefault="00126A34" w:rsidP="00322F79"/>
        </w:tc>
        <w:tc>
          <w:tcPr>
            <w:tcW w:w="3084" w:type="dxa"/>
          </w:tcPr>
          <w:p w:rsidR="00126A34" w:rsidRDefault="00126A34" w:rsidP="00322F79">
            <w:r>
              <w:t>И др. возможности</w:t>
            </w:r>
          </w:p>
        </w:tc>
      </w:tr>
    </w:tbl>
    <w:p w:rsidR="00FF475D" w:rsidRDefault="00FF475D" w:rsidP="00322F79"/>
    <w:p w:rsidR="00FF475D" w:rsidRDefault="00FF475D" w:rsidP="00322F79">
      <w:r>
        <w:t>Сервера провайдеров  дают запрос</w:t>
      </w:r>
      <w:proofErr w:type="gramStart"/>
      <w:r>
        <w:t xml:space="preserve"> ,</w:t>
      </w:r>
      <w:proofErr w:type="gramEnd"/>
      <w:r>
        <w:t xml:space="preserve"> что просят обновления на таблицы сетей и сигналы по служебным каналам, какие аппаратные ресурсы и у них есть – физические возможности и какие ресурсы информационные у них существуют.</w:t>
      </w:r>
    </w:p>
    <w:p w:rsidR="00FF475D" w:rsidRDefault="00FF475D" w:rsidP="00322F79"/>
    <w:p w:rsidR="00FF475D" w:rsidRDefault="00FF475D" w:rsidP="00322F79">
      <w:r>
        <w:t>Информация о состоянии сети у каждого провайдера периодически обновляется.</w:t>
      </w:r>
    </w:p>
    <w:tbl>
      <w:tblPr>
        <w:tblStyle w:val="ac"/>
        <w:tblW w:w="0" w:type="auto"/>
        <w:tblLook w:val="04A0"/>
      </w:tblPr>
      <w:tblGrid>
        <w:gridCol w:w="4785"/>
        <w:gridCol w:w="4786"/>
      </w:tblGrid>
      <w:tr w:rsidR="00FF475D" w:rsidTr="00FF475D">
        <w:tc>
          <w:tcPr>
            <w:tcW w:w="4785" w:type="dxa"/>
          </w:tcPr>
          <w:p w:rsidR="00FF475D" w:rsidRDefault="00FF475D" w:rsidP="00322F79">
            <w:r>
              <w:t>Кто запросил</w:t>
            </w:r>
          </w:p>
        </w:tc>
        <w:tc>
          <w:tcPr>
            <w:tcW w:w="4786" w:type="dxa"/>
          </w:tcPr>
          <w:p w:rsidR="00FF475D" w:rsidRDefault="00FF475D" w:rsidP="00322F79"/>
        </w:tc>
      </w:tr>
      <w:tr w:rsidR="00FF475D" w:rsidTr="00FF475D">
        <w:tc>
          <w:tcPr>
            <w:tcW w:w="4785" w:type="dxa"/>
          </w:tcPr>
          <w:p w:rsidR="00FF475D" w:rsidRDefault="00FF475D" w:rsidP="00322F79">
            <w:r>
              <w:t>Кого запросил</w:t>
            </w:r>
          </w:p>
        </w:tc>
        <w:tc>
          <w:tcPr>
            <w:tcW w:w="4786" w:type="dxa"/>
          </w:tcPr>
          <w:p w:rsidR="00FF475D" w:rsidRDefault="00FF475D" w:rsidP="00322F79"/>
        </w:tc>
      </w:tr>
      <w:tr w:rsidR="00FF475D" w:rsidTr="00FF475D">
        <w:tc>
          <w:tcPr>
            <w:tcW w:w="4785" w:type="dxa"/>
          </w:tcPr>
          <w:p w:rsidR="00FF475D" w:rsidRDefault="00FF475D" w:rsidP="00322F79"/>
        </w:tc>
        <w:tc>
          <w:tcPr>
            <w:tcW w:w="4786" w:type="dxa"/>
          </w:tcPr>
          <w:p w:rsidR="00FF475D" w:rsidRDefault="00FF475D" w:rsidP="00322F79"/>
        </w:tc>
      </w:tr>
    </w:tbl>
    <w:p w:rsidR="00FF475D" w:rsidRDefault="00FF475D" w:rsidP="00322F79"/>
    <w:p w:rsidR="00FF475D" w:rsidRDefault="00FF475D" w:rsidP="00322F79"/>
    <w:p w:rsidR="00FF475D" w:rsidRDefault="00FF475D" w:rsidP="00322F79"/>
    <w:p w:rsidR="00FF475D" w:rsidRPr="007E4235" w:rsidRDefault="00FF475D" w:rsidP="00322F79"/>
    <w:p w:rsidR="00B23A5E" w:rsidRPr="007E4235" w:rsidRDefault="001A1EB1" w:rsidP="00322F79">
      <w:hyperlink r:id="rId8" w:history="1">
        <w:r w:rsidR="00B23A5E" w:rsidRPr="00F54B3D">
          <w:rPr>
            <w:rStyle w:val="a6"/>
          </w:rPr>
          <w:t>https://youtu.be/zpvkOsf-p2w</w:t>
        </w:r>
      </w:hyperlink>
    </w:p>
    <w:p w:rsidR="00B23A5E" w:rsidRPr="007E4235" w:rsidRDefault="00B23A5E" w:rsidP="00322F79"/>
    <w:p w:rsidR="00B23A5E" w:rsidRPr="007E4235" w:rsidRDefault="001A1EB1" w:rsidP="00322F79">
      <w:hyperlink r:id="rId9" w:history="1">
        <w:r w:rsidR="00B23A5E" w:rsidRPr="00F54B3D">
          <w:rPr>
            <w:rStyle w:val="a6"/>
          </w:rPr>
          <w:t>https://youtu.be/bt5FB-wJ5GQ</w:t>
        </w:r>
      </w:hyperlink>
    </w:p>
    <w:p w:rsidR="00B23A5E" w:rsidRPr="007E4235" w:rsidRDefault="00B23A5E" w:rsidP="00322F79"/>
    <w:p w:rsidR="00B23A5E" w:rsidRPr="007E4235" w:rsidRDefault="00B23A5E" w:rsidP="00322F79"/>
    <w:p w:rsidR="00691468" w:rsidRPr="00B23A5E" w:rsidRDefault="00B23A5E" w:rsidP="00322F79">
      <w:pPr>
        <w:rPr>
          <w:lang w:val="en-GB"/>
        </w:rPr>
      </w:pPr>
      <w:r w:rsidRPr="00B23A5E">
        <w:rPr>
          <w:lang w:val="en-GB"/>
        </w:rPr>
        <w:t>https://youtu.be/A16-WjUz7hs</w:t>
      </w:r>
      <w:r w:rsidR="00691468" w:rsidRPr="00B23A5E">
        <w:rPr>
          <w:lang w:val="en-GB"/>
        </w:rPr>
        <w:t xml:space="preserve"> </w:t>
      </w:r>
    </w:p>
    <w:p w:rsidR="00753B30" w:rsidRDefault="00753B30" w:rsidP="000B07B5">
      <w:pPr>
        <w:rPr>
          <w:lang w:val="en-GB"/>
        </w:rPr>
      </w:pPr>
    </w:p>
    <w:p w:rsidR="00B23A5E" w:rsidRDefault="00B23A5E" w:rsidP="000B07B5">
      <w:pPr>
        <w:rPr>
          <w:lang w:val="en-GB"/>
        </w:rPr>
      </w:pPr>
    </w:p>
    <w:p w:rsidR="00B23A5E" w:rsidRDefault="00B23A5E" w:rsidP="000B07B5">
      <w:r>
        <w:t>сетевые службы – определяются наличием протоколов по</w:t>
      </w:r>
      <w:r w:rsidR="007F71E3">
        <w:t>д</w:t>
      </w:r>
      <w:r>
        <w:t>держиваю</w:t>
      </w:r>
      <w:r w:rsidR="007F71E3">
        <w:t>щ</w:t>
      </w:r>
      <w:r>
        <w:t>их эти службы  через драйвера.</w:t>
      </w:r>
    </w:p>
    <w:p w:rsidR="00B23A5E" w:rsidRDefault="00B23A5E" w:rsidP="000B07B5"/>
    <w:p w:rsidR="00B23A5E" w:rsidRDefault="00B23A5E" w:rsidP="000B07B5"/>
    <w:p w:rsidR="001118BA" w:rsidRPr="001118BA" w:rsidRDefault="001118BA" w:rsidP="001118BA">
      <w:pPr>
        <w:spacing w:before="100" w:beforeAutospacing="1" w:after="100" w:afterAutospacing="1"/>
        <w:rPr>
          <w:lang w:eastAsia="en-GB"/>
        </w:rPr>
      </w:pPr>
      <w:r w:rsidRPr="001118BA">
        <w:rPr>
          <w:lang w:eastAsia="en-GB"/>
        </w:rPr>
        <w:t>Текущие соединения можно посмотреть с помощью команды</w:t>
      </w:r>
    </w:p>
    <w:p w:rsidR="001118BA" w:rsidRPr="007E4235" w:rsidRDefault="001118BA" w:rsidP="00111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  <w:proofErr w:type="spellStart"/>
      <w:proofErr w:type="gramStart"/>
      <w:r w:rsidRPr="001118BA">
        <w:rPr>
          <w:rFonts w:ascii="Courier New" w:hAnsi="Courier New" w:cs="Courier New"/>
          <w:sz w:val="20"/>
          <w:szCs w:val="20"/>
          <w:lang w:val="en-GB" w:eastAsia="en-GB"/>
        </w:rPr>
        <w:t>netstat</w:t>
      </w:r>
      <w:proofErr w:type="spellEnd"/>
      <w:proofErr w:type="gramEnd"/>
      <w:r w:rsidRPr="007E4235">
        <w:rPr>
          <w:rFonts w:ascii="Courier New" w:hAnsi="Courier New" w:cs="Courier New"/>
          <w:sz w:val="20"/>
          <w:szCs w:val="20"/>
          <w:lang w:eastAsia="en-GB"/>
        </w:rPr>
        <w:t xml:space="preserve"> -</w:t>
      </w:r>
      <w:r w:rsidRPr="001118BA">
        <w:rPr>
          <w:rFonts w:ascii="Courier New" w:hAnsi="Courier New" w:cs="Courier New"/>
          <w:sz w:val="20"/>
          <w:szCs w:val="20"/>
          <w:lang w:val="en-GB" w:eastAsia="en-GB"/>
        </w:rPr>
        <w:t>an</w:t>
      </w:r>
    </w:p>
    <w:p w:rsidR="001118BA" w:rsidRPr="007E4235" w:rsidRDefault="001118BA" w:rsidP="000B07B5"/>
    <w:p w:rsidR="001118BA" w:rsidRPr="007E4235" w:rsidRDefault="001118BA" w:rsidP="000B07B5"/>
    <w:p w:rsidR="001118BA" w:rsidRDefault="001118BA" w:rsidP="001118BA">
      <w:pPr>
        <w:pStyle w:val="3"/>
      </w:pPr>
      <w:r>
        <w:t xml:space="preserve">Что такое маска подсети и шлюз по умолчанию (роутер, </w:t>
      </w:r>
      <w:proofErr w:type="spellStart"/>
      <w:r>
        <w:t>маршрутизатор</w:t>
      </w:r>
      <w:proofErr w:type="spellEnd"/>
      <w:r>
        <w:t>)?</w:t>
      </w:r>
    </w:p>
    <w:p w:rsidR="001118BA" w:rsidRPr="001118BA" w:rsidRDefault="001118BA" w:rsidP="001118BA">
      <w:pPr>
        <w:pStyle w:val="a5"/>
        <w:rPr>
          <w:lang w:val="ru-RU"/>
        </w:rPr>
      </w:pPr>
      <w:r w:rsidRPr="001118BA">
        <w:rPr>
          <w:lang w:val="ru-RU"/>
        </w:rPr>
        <w:t>(Эти параметры задаются в настройках сетевых подключений).</w:t>
      </w:r>
    </w:p>
    <w:p w:rsidR="001118BA" w:rsidRPr="001118BA" w:rsidRDefault="001118BA" w:rsidP="001118BA">
      <w:pPr>
        <w:pStyle w:val="a5"/>
        <w:rPr>
          <w:lang w:val="ru-RU"/>
        </w:rPr>
      </w:pPr>
      <w:r w:rsidRPr="001118BA">
        <w:rPr>
          <w:lang w:val="ru-RU"/>
        </w:rPr>
        <w:t xml:space="preserve">Все просто. Компьютеры объединяются в локальные сети. В локальной сети компьютеры напрямую «видят» только друг друга. Локальные сети соединяются друг с другом через шлюзы (роутеры, </w:t>
      </w:r>
      <w:proofErr w:type="spellStart"/>
      <w:r w:rsidRPr="001118BA">
        <w:rPr>
          <w:lang w:val="ru-RU"/>
        </w:rPr>
        <w:t>маршрутизаторы</w:t>
      </w:r>
      <w:proofErr w:type="spellEnd"/>
      <w:r w:rsidRPr="001118BA">
        <w:rPr>
          <w:lang w:val="ru-RU"/>
        </w:rPr>
        <w:t>). Маска подсети предназначена для определения — принадлежит ли компьютер-получатель к этой же локальной сети или нет. Если компьютер-получатель принадлежит этой же сети, что и компьютер-отправитель, то пакет передается ему напрямую, в противном случае пакет отправляется на шлюз по умолчанию, который далее, по известным ему маршрутам, передает пакет в другую</w:t>
      </w:r>
      <w:r>
        <w:t> </w:t>
      </w:r>
      <w:r w:rsidRPr="001118BA">
        <w:rPr>
          <w:lang w:val="ru-RU"/>
        </w:rPr>
        <w:t xml:space="preserve"> сеть, т.е. в другое почтовое отделение (по аналогии с советской почтой).</w:t>
      </w:r>
    </w:p>
    <w:p w:rsidR="001118BA" w:rsidRPr="001118BA" w:rsidRDefault="001118BA" w:rsidP="001118BA">
      <w:pPr>
        <w:pStyle w:val="a5"/>
        <w:rPr>
          <w:lang w:val="ru-RU"/>
        </w:rPr>
      </w:pPr>
      <w:r w:rsidRPr="001118BA">
        <w:rPr>
          <w:lang w:val="ru-RU"/>
        </w:rPr>
        <w:t xml:space="preserve">Напоследок </w:t>
      </w:r>
      <w:proofErr w:type="gramStart"/>
      <w:r w:rsidRPr="001118BA">
        <w:rPr>
          <w:lang w:val="ru-RU"/>
        </w:rPr>
        <w:t>рассмотрим</w:t>
      </w:r>
      <w:proofErr w:type="gramEnd"/>
      <w:r w:rsidRPr="001118BA">
        <w:rPr>
          <w:lang w:val="ru-RU"/>
        </w:rPr>
        <w:t xml:space="preserve"> что же означают непонятные термины:</w:t>
      </w:r>
    </w:p>
    <w:p w:rsidR="001118BA" w:rsidRPr="001118BA" w:rsidRDefault="001118BA" w:rsidP="001118BA">
      <w:pPr>
        <w:pStyle w:val="a5"/>
        <w:rPr>
          <w:lang w:val="ru-RU"/>
        </w:rPr>
      </w:pPr>
      <w:proofErr w:type="gramStart"/>
      <w:r>
        <w:rPr>
          <w:rStyle w:val="ab"/>
        </w:rPr>
        <w:t>TCP</w:t>
      </w:r>
      <w:r w:rsidRPr="001118BA">
        <w:rPr>
          <w:rStyle w:val="ab"/>
          <w:lang w:val="ru-RU"/>
        </w:rPr>
        <w:t>/</w:t>
      </w:r>
      <w:r>
        <w:rPr>
          <w:rStyle w:val="ab"/>
        </w:rPr>
        <w:t>IP</w:t>
      </w:r>
      <w:r>
        <w:t> </w:t>
      </w:r>
      <w:r w:rsidRPr="001118BA">
        <w:rPr>
          <w:lang w:val="ru-RU"/>
        </w:rPr>
        <w:t>— это название набора сетевых протоколов.</w:t>
      </w:r>
      <w:proofErr w:type="gramEnd"/>
      <w:r w:rsidRPr="001118BA">
        <w:rPr>
          <w:lang w:val="ru-RU"/>
        </w:rPr>
        <w:t xml:space="preserve"> На самом деле передаваемый пакет проходит несколько уровней. (Как на почте: сначала вы пишете </w:t>
      </w:r>
      <w:proofErr w:type="spellStart"/>
      <w:r w:rsidRPr="001118BA">
        <w:rPr>
          <w:lang w:val="ru-RU"/>
        </w:rPr>
        <w:t>писмо</w:t>
      </w:r>
      <w:proofErr w:type="spellEnd"/>
      <w:r w:rsidRPr="001118BA">
        <w:rPr>
          <w:lang w:val="ru-RU"/>
        </w:rPr>
        <w:t>, потом помещаете в конверт с адресом, затем на почте на нем ставится штамп и т.д.).</w:t>
      </w:r>
    </w:p>
    <w:p w:rsidR="001118BA" w:rsidRPr="001118BA" w:rsidRDefault="001118BA" w:rsidP="001118BA">
      <w:pPr>
        <w:pStyle w:val="a5"/>
        <w:rPr>
          <w:lang w:val="ru-RU"/>
        </w:rPr>
      </w:pPr>
      <w:proofErr w:type="gramStart"/>
      <w:r>
        <w:rPr>
          <w:rStyle w:val="ab"/>
        </w:rPr>
        <w:t>IP</w:t>
      </w:r>
      <w:r>
        <w:t> </w:t>
      </w:r>
      <w:r w:rsidRPr="001118BA">
        <w:rPr>
          <w:lang w:val="ru-RU"/>
        </w:rPr>
        <w:t>протокол — это протокол так называемого сетевого уровня.</w:t>
      </w:r>
      <w:proofErr w:type="gramEnd"/>
      <w:r w:rsidRPr="001118BA">
        <w:rPr>
          <w:lang w:val="ru-RU"/>
        </w:rPr>
        <w:t xml:space="preserve"> Задача этого уровня — доставка </w:t>
      </w:r>
      <w:proofErr w:type="spellStart"/>
      <w:r>
        <w:t>ip</w:t>
      </w:r>
      <w:proofErr w:type="spellEnd"/>
      <w:r w:rsidRPr="001118BA">
        <w:rPr>
          <w:lang w:val="ru-RU"/>
        </w:rPr>
        <w:t xml:space="preserve">-пакетов от компьютера отправителя к компьютеру получателю. </w:t>
      </w:r>
      <w:proofErr w:type="spellStart"/>
      <w:r w:rsidRPr="001118BA">
        <w:rPr>
          <w:lang w:val="ru-RU"/>
        </w:rPr>
        <w:t>По-мимо</w:t>
      </w:r>
      <w:proofErr w:type="spellEnd"/>
      <w:r w:rsidRPr="001118BA">
        <w:rPr>
          <w:lang w:val="ru-RU"/>
        </w:rPr>
        <w:t xml:space="preserve"> собственно данных, пакеты этого уровня имеют </w:t>
      </w:r>
      <w:proofErr w:type="spellStart"/>
      <w:r>
        <w:t>ip</w:t>
      </w:r>
      <w:proofErr w:type="spellEnd"/>
      <w:r w:rsidRPr="001118BA">
        <w:rPr>
          <w:lang w:val="ru-RU"/>
        </w:rPr>
        <w:t xml:space="preserve">-адрес отправителя и </w:t>
      </w:r>
      <w:proofErr w:type="spellStart"/>
      <w:r>
        <w:t>ip</w:t>
      </w:r>
      <w:proofErr w:type="spellEnd"/>
      <w:r w:rsidRPr="001118BA">
        <w:rPr>
          <w:lang w:val="ru-RU"/>
        </w:rPr>
        <w:t>-адрес получателя. Номера портов на сетевом уровне не используются. Какому порту, т.е. приложению адресован этот пакет, был ли этот пакет доставлен или был потерян, на этом уровне неизвестно — это не его задача, это задача транспортного уровня.</w:t>
      </w:r>
    </w:p>
    <w:p w:rsidR="001118BA" w:rsidRPr="001118BA" w:rsidRDefault="001118BA" w:rsidP="001118BA">
      <w:pPr>
        <w:pStyle w:val="a5"/>
        <w:rPr>
          <w:lang w:val="ru-RU"/>
        </w:rPr>
      </w:pPr>
      <w:proofErr w:type="gramStart"/>
      <w:r>
        <w:rPr>
          <w:rStyle w:val="ab"/>
        </w:rPr>
        <w:t>TCP</w:t>
      </w:r>
      <w:r w:rsidRPr="001118BA">
        <w:rPr>
          <w:rStyle w:val="ab"/>
          <w:lang w:val="ru-RU"/>
        </w:rPr>
        <w:t xml:space="preserve"> и </w:t>
      </w:r>
      <w:r>
        <w:rPr>
          <w:rStyle w:val="ab"/>
        </w:rPr>
        <w:t>UDP</w:t>
      </w:r>
      <w:r>
        <w:t> </w:t>
      </w:r>
      <w:r w:rsidRPr="001118BA">
        <w:rPr>
          <w:lang w:val="ru-RU"/>
        </w:rPr>
        <w:t>— это протоколы так называемого транспортного уровня.</w:t>
      </w:r>
      <w:proofErr w:type="gramEnd"/>
      <w:r w:rsidRPr="001118BA">
        <w:rPr>
          <w:lang w:val="ru-RU"/>
        </w:rPr>
        <w:t xml:space="preserve"> Транспортный уровень находится над </w:t>
      </w:r>
      <w:proofErr w:type="gramStart"/>
      <w:r w:rsidRPr="001118BA">
        <w:rPr>
          <w:lang w:val="ru-RU"/>
        </w:rPr>
        <w:t>сетевым</w:t>
      </w:r>
      <w:proofErr w:type="gramEnd"/>
      <w:r w:rsidRPr="001118BA">
        <w:rPr>
          <w:lang w:val="ru-RU"/>
        </w:rPr>
        <w:t>. На этом уровне к пакету добавляется порт отправителя и порт получателя.</w:t>
      </w:r>
    </w:p>
    <w:p w:rsidR="001118BA" w:rsidRPr="001118BA" w:rsidRDefault="001118BA" w:rsidP="001118BA">
      <w:pPr>
        <w:pStyle w:val="a5"/>
        <w:rPr>
          <w:lang w:val="ru-RU"/>
        </w:rPr>
      </w:pPr>
      <w:proofErr w:type="gramStart"/>
      <w:r>
        <w:rPr>
          <w:rStyle w:val="ab"/>
        </w:rPr>
        <w:t>TCP </w:t>
      </w:r>
      <w:r w:rsidRPr="001118BA">
        <w:rPr>
          <w:lang w:val="ru-RU"/>
        </w:rPr>
        <w:t>— это протокол с установлением соединения и с гарантированной доставкой пакетов.</w:t>
      </w:r>
      <w:proofErr w:type="gramEnd"/>
      <w:r w:rsidRPr="001118BA">
        <w:rPr>
          <w:lang w:val="ru-RU"/>
        </w:rPr>
        <w:t xml:space="preserve"> Сначала производится обмен специальными пакетами для установления соединения, происходит что-то вроде рукопожатия (-Привет. </w:t>
      </w:r>
      <w:proofErr w:type="gramStart"/>
      <w:r w:rsidRPr="001118BA">
        <w:rPr>
          <w:lang w:val="ru-RU"/>
        </w:rPr>
        <w:t>-П</w:t>
      </w:r>
      <w:proofErr w:type="gramEnd"/>
      <w:r w:rsidRPr="001118BA">
        <w:rPr>
          <w:lang w:val="ru-RU"/>
        </w:rPr>
        <w:t>ривет. -Поболтаем? -Давай.). Далее по этому соединению туда и обратно посылаются пакеты (идет беседа), причем с проверкой, дошел ли пакет до получателя. Если пакет не дошел, то он посылается повторно («повтори, не расслышал»).</w:t>
      </w:r>
    </w:p>
    <w:p w:rsidR="001118BA" w:rsidRPr="001118BA" w:rsidRDefault="001118BA" w:rsidP="001118BA">
      <w:pPr>
        <w:pStyle w:val="a5"/>
        <w:rPr>
          <w:lang w:val="ru-RU"/>
        </w:rPr>
      </w:pPr>
      <w:proofErr w:type="gramStart"/>
      <w:r>
        <w:rPr>
          <w:rStyle w:val="ab"/>
        </w:rPr>
        <w:lastRenderedPageBreak/>
        <w:t>UDP </w:t>
      </w:r>
      <w:r w:rsidRPr="001118BA">
        <w:rPr>
          <w:lang w:val="ru-RU"/>
        </w:rPr>
        <w:t>— это протокол без установления соединения и с негарантированной доставкой пакетов.</w:t>
      </w:r>
      <w:proofErr w:type="gramEnd"/>
      <w:r w:rsidRPr="001118BA">
        <w:rPr>
          <w:lang w:val="ru-RU"/>
        </w:rPr>
        <w:t xml:space="preserve"> (Типа: крикнул что-нибудь, а услышат тебя или нет — неважно).</w:t>
      </w:r>
    </w:p>
    <w:p w:rsidR="007E4235" w:rsidRPr="001118BA" w:rsidRDefault="001118BA" w:rsidP="00FF475D">
      <w:pPr>
        <w:pStyle w:val="a5"/>
      </w:pPr>
      <w:r w:rsidRPr="001118BA">
        <w:rPr>
          <w:lang w:val="ru-RU"/>
        </w:rPr>
        <w:t>Над транспортным уровнем находится прикладной уровень. На этом уровне работают такие протоколы, как</w:t>
      </w:r>
      <w:r>
        <w:t> </w:t>
      </w:r>
      <w:r>
        <w:rPr>
          <w:rStyle w:val="ab"/>
        </w:rPr>
        <w:t>http</w:t>
      </w:r>
      <w:r w:rsidRPr="001118BA">
        <w:rPr>
          <w:lang w:val="ru-RU"/>
        </w:rPr>
        <w:t>,</w:t>
      </w:r>
      <w:r>
        <w:t> </w:t>
      </w:r>
      <w:r>
        <w:rPr>
          <w:rStyle w:val="ab"/>
        </w:rPr>
        <w:t>ftp </w:t>
      </w:r>
      <w:r w:rsidRPr="001118BA">
        <w:rPr>
          <w:lang w:val="ru-RU"/>
        </w:rPr>
        <w:t xml:space="preserve">и пр. </w:t>
      </w:r>
      <w:proofErr w:type="gramStart"/>
      <w:r w:rsidRPr="001118BA">
        <w:rPr>
          <w:lang w:val="ru-RU"/>
        </w:rPr>
        <w:t>Например</w:t>
      </w:r>
      <w:proofErr w:type="gramEnd"/>
      <w:r w:rsidRPr="001118BA">
        <w:rPr>
          <w:lang w:val="ru-RU"/>
        </w:rPr>
        <w:t xml:space="preserve"> </w:t>
      </w:r>
      <w:r>
        <w:t>HTTP</w:t>
      </w:r>
      <w:r w:rsidRPr="001118BA">
        <w:rPr>
          <w:lang w:val="ru-RU"/>
        </w:rPr>
        <w:t xml:space="preserve"> и </w:t>
      </w:r>
      <w:r>
        <w:t>FTP</w:t>
      </w:r>
      <w:r w:rsidRPr="001118BA">
        <w:rPr>
          <w:lang w:val="ru-RU"/>
        </w:rPr>
        <w:t xml:space="preserve"> — используют надежный </w:t>
      </w:r>
    </w:p>
    <w:sectPr w:rsidR="007E4235" w:rsidRPr="001118BA" w:rsidSect="004F26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7F52" w:rsidRDefault="00FE7F52" w:rsidP="001B0128">
      <w:r>
        <w:separator/>
      </w:r>
    </w:p>
  </w:endnote>
  <w:endnote w:type="continuationSeparator" w:id="0">
    <w:p w:rsidR="00FE7F52" w:rsidRDefault="00FE7F52" w:rsidP="001B01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7F52" w:rsidRDefault="00FE7F52" w:rsidP="001B0128">
      <w:r>
        <w:separator/>
      </w:r>
    </w:p>
  </w:footnote>
  <w:footnote w:type="continuationSeparator" w:id="0">
    <w:p w:rsidR="00FE7F52" w:rsidRDefault="00FE7F52" w:rsidP="001B01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BB48F6"/>
    <w:multiLevelType w:val="multilevel"/>
    <w:tmpl w:val="97202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C43AA4"/>
    <w:multiLevelType w:val="multilevel"/>
    <w:tmpl w:val="EF6C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AF252B"/>
    <w:multiLevelType w:val="multilevel"/>
    <w:tmpl w:val="4DB69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7F99"/>
    <w:rsid w:val="0002448F"/>
    <w:rsid w:val="00047D5A"/>
    <w:rsid w:val="00071FD1"/>
    <w:rsid w:val="000B07B5"/>
    <w:rsid w:val="000B1B99"/>
    <w:rsid w:val="000C66A7"/>
    <w:rsid w:val="001118BA"/>
    <w:rsid w:val="00126A34"/>
    <w:rsid w:val="0018447B"/>
    <w:rsid w:val="0019544C"/>
    <w:rsid w:val="001A1EB1"/>
    <w:rsid w:val="001B0128"/>
    <w:rsid w:val="002C50F8"/>
    <w:rsid w:val="003161E9"/>
    <w:rsid w:val="00322F79"/>
    <w:rsid w:val="00324A72"/>
    <w:rsid w:val="00365542"/>
    <w:rsid w:val="003824B8"/>
    <w:rsid w:val="004359AB"/>
    <w:rsid w:val="00447F99"/>
    <w:rsid w:val="004852B6"/>
    <w:rsid w:val="004A3192"/>
    <w:rsid w:val="004F262B"/>
    <w:rsid w:val="00506909"/>
    <w:rsid w:val="00546323"/>
    <w:rsid w:val="00596902"/>
    <w:rsid w:val="00691468"/>
    <w:rsid w:val="00753B30"/>
    <w:rsid w:val="007A4F83"/>
    <w:rsid w:val="007E0C2C"/>
    <w:rsid w:val="007E4235"/>
    <w:rsid w:val="007F71E3"/>
    <w:rsid w:val="00861B5B"/>
    <w:rsid w:val="00886BCB"/>
    <w:rsid w:val="00887E8C"/>
    <w:rsid w:val="008C2DE9"/>
    <w:rsid w:val="008F30F9"/>
    <w:rsid w:val="00A45590"/>
    <w:rsid w:val="00AB00B5"/>
    <w:rsid w:val="00AD6085"/>
    <w:rsid w:val="00B2380F"/>
    <w:rsid w:val="00B23A5E"/>
    <w:rsid w:val="00C17A31"/>
    <w:rsid w:val="00C33C62"/>
    <w:rsid w:val="00C40F92"/>
    <w:rsid w:val="00D40E95"/>
    <w:rsid w:val="00E37FB2"/>
    <w:rsid w:val="00E73567"/>
    <w:rsid w:val="00E946B2"/>
    <w:rsid w:val="00EB0499"/>
    <w:rsid w:val="00ED0E69"/>
    <w:rsid w:val="00EE09C3"/>
    <w:rsid w:val="00F55D23"/>
    <w:rsid w:val="00F65E81"/>
    <w:rsid w:val="00FE7F52"/>
    <w:rsid w:val="00FF475D"/>
    <w:rsid w:val="00FF4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8" type="connector" idref="#_x0000_s1051"/>
        <o:r id="V:Rule9" type="connector" idref="#_x0000_s1053"/>
        <o:r id="V:Rule10" type="connector" idref="#_x0000_s1045"/>
        <o:r id="V:Rule11" type="connector" idref="#_x0000_s1048"/>
        <o:r id="V:Rule12" type="connector" idref="#_x0000_s1049"/>
        <o:r id="V:Rule13" type="connector" idref="#_x0000_s1047"/>
        <o:r id="V:Rule14" type="connector" idref="#_x0000_s104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F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1B012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GB" w:eastAsia="en-GB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18B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3B3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3B3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3B3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7F9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7F99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1B0128"/>
    <w:pPr>
      <w:spacing w:before="100" w:beforeAutospacing="1" w:after="100" w:afterAutospacing="1"/>
    </w:pPr>
    <w:rPr>
      <w:lang w:val="en-GB" w:eastAsia="en-GB"/>
    </w:rPr>
  </w:style>
  <w:style w:type="character" w:customStyle="1" w:styleId="10">
    <w:name w:val="Заголовок 1 Знак"/>
    <w:basedOn w:val="a0"/>
    <w:link w:val="1"/>
    <w:uiPriority w:val="9"/>
    <w:rsid w:val="001B0128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styleId="a6">
    <w:name w:val="Hyperlink"/>
    <w:basedOn w:val="a0"/>
    <w:uiPriority w:val="99"/>
    <w:unhideWhenUsed/>
    <w:rsid w:val="001B0128"/>
    <w:rPr>
      <w:color w:val="0000FF"/>
      <w:u w:val="single"/>
    </w:rPr>
  </w:style>
  <w:style w:type="paragraph" w:styleId="a7">
    <w:name w:val="header"/>
    <w:basedOn w:val="a"/>
    <w:link w:val="a8"/>
    <w:uiPriority w:val="99"/>
    <w:semiHidden/>
    <w:unhideWhenUsed/>
    <w:rsid w:val="001B0128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1B012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semiHidden/>
    <w:unhideWhenUsed/>
    <w:rsid w:val="001B0128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1B012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53B3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753B3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753B3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118B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1118B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118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18BA"/>
    <w:rPr>
      <w:rFonts w:ascii="Courier New" w:eastAsia="Times New Roman" w:hAnsi="Courier New" w:cs="Courier New"/>
      <w:sz w:val="20"/>
      <w:szCs w:val="20"/>
      <w:lang w:val="en-GB" w:eastAsia="en-GB"/>
    </w:rPr>
  </w:style>
  <w:style w:type="table" w:styleId="ac">
    <w:name w:val="Table Grid"/>
    <w:basedOn w:val="a1"/>
    <w:uiPriority w:val="59"/>
    <w:rsid w:val="00E946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2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0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zpvkOsf-p2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youtu.be/bt5FB-wJ5G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46544A-FDBE-4D8C-9664-4A6792647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3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xaa</cp:lastModifiedBy>
  <cp:revision>29</cp:revision>
  <dcterms:created xsi:type="dcterms:W3CDTF">2017-02-13T12:17:00Z</dcterms:created>
  <dcterms:modified xsi:type="dcterms:W3CDTF">2021-02-05T23:55:00Z</dcterms:modified>
</cp:coreProperties>
</file>