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1B8DC03A" w:rsidR="002859A7" w:rsidRPr="00C73BB6" w:rsidRDefault="0009468D">
                <w:pPr>
                  <w:rPr>
                    <w:rFonts w:ascii="Tahoma" w:eastAsia="Cambria" w:hAnsi="Tahoma" w:cs="Tahoma"/>
                    <w:sz w:val="16"/>
                    <w:szCs w:val="16"/>
                  </w:rPr>
                </w:pPr>
                <w:r w:rsidRPr="0009468D">
                  <w:rPr>
                    <w:rFonts w:ascii="Tahoma" w:eastAsia="Cambria" w:hAnsi="Tahoma" w:cs="Tahoma"/>
                    <w:sz w:val="16"/>
                    <w:szCs w:val="16"/>
                  </w:rPr>
                  <w:t>ECAI 2023</w:t>
                </w:r>
                <w:r>
                  <w:rPr>
                    <w:rFonts w:ascii="Tahoma" w:eastAsia="Cambria" w:hAnsi="Tahoma" w:cs="Tahoma"/>
                    <w:sz w:val="16"/>
                    <w:szCs w:val="16"/>
                  </w:rPr>
                  <w:t xml:space="preserve"> Workshops</w:t>
                </w:r>
                <w:r w:rsidRPr="0009468D">
                  <w:rPr>
                    <w:rFonts w:ascii="Tahoma" w:eastAsia="Cambria" w:hAnsi="Tahoma" w:cs="Tahoma"/>
                    <w:sz w:val="16"/>
                    <w:szCs w:val="16"/>
                  </w:rPr>
                  <w:t>, Kraków, Poland</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2D271184" w:rsidR="002859A7" w:rsidRPr="00C73BB6" w:rsidRDefault="0009468D">
                <w:pPr>
                  <w:rPr>
                    <w:rFonts w:ascii="Tahoma" w:eastAsia="Cambria" w:hAnsi="Tahoma" w:cs="Tahoma"/>
                    <w:sz w:val="16"/>
                    <w:szCs w:val="16"/>
                  </w:rPr>
                </w:pPr>
                <w:r>
                  <w:rPr>
                    <w:rFonts w:ascii="Tahoma" w:eastAsia="Cambria" w:hAnsi="Tahoma" w:cs="Tahoma"/>
                    <w:sz w:val="16"/>
                    <w:szCs w:val="16"/>
                  </w:rPr>
                  <w:t>S. Nowaczyk</w:t>
                </w:r>
                <w:r>
                  <w:rPr>
                    <w:rFonts w:ascii="Tahoma" w:hAnsi="Tahoma" w:cs="Tahoma"/>
                    <w:sz w:val="16"/>
                    <w:szCs w:val="16"/>
                    <w:lang/>
                  </w:rPr>
                  <w:t xml:space="preserve"> et al.</w:t>
                </w:r>
              </w:p>
            </w:tc>
          </w:sdtContent>
        </w:sdt>
        <w:tc>
          <w:tcPr>
            <w:tcW w:w="1235" w:type="pct"/>
            <w:shd w:val="clear" w:color="auto" w:fill="auto"/>
          </w:tcPr>
          <w:p w14:paraId="2482FE17" w14:textId="77777777" w:rsidR="002859A7"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00000">
            <w:pPr>
              <w:rPr>
                <w:rFonts w:ascii="Tahoma" w:eastAsia="Cambria" w:hAnsi="Tahoma" w:cs="Tahoma"/>
                <w:sz w:val="16"/>
                <w:szCs w:val="16"/>
              </w:rPr>
            </w:pPr>
          </w:p>
        </w:tc>
        <w:tc>
          <w:tcPr>
            <w:tcW w:w="2394" w:type="pct"/>
            <w:shd w:val="clear" w:color="auto" w:fill="auto"/>
          </w:tcPr>
          <w:p w14:paraId="5E4043A4" w14:textId="77777777" w:rsidR="002859A7" w:rsidRPr="00C73BB6" w:rsidRDefault="00000000">
            <w:pPr>
              <w:rPr>
                <w:rFonts w:ascii="Tahoma" w:eastAsia="Cambria" w:hAnsi="Tahoma" w:cs="Tahoma"/>
                <w:sz w:val="16"/>
                <w:szCs w:val="16"/>
              </w:rPr>
            </w:pPr>
          </w:p>
        </w:tc>
        <w:tc>
          <w:tcPr>
            <w:tcW w:w="1235" w:type="pct"/>
            <w:shd w:val="clear" w:color="auto" w:fill="auto"/>
          </w:tcPr>
          <w:p w14:paraId="626FE4EF" w14:textId="77777777" w:rsidR="002859A7"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w:t>
      </w:r>
      <w:proofErr w:type="gramStart"/>
      <w:r w:rsidRPr="00C73BB6">
        <w:rPr>
          <w:rFonts w:ascii="Tahoma" w:eastAsia="Arial" w:hAnsi="Tahoma" w:cs="Tahoma"/>
          <w:bCs/>
          <w:sz w:val="20"/>
          <w:szCs w:val="20"/>
          <w:lang w:eastAsia="en-GB"/>
        </w:rPr>
        <w:t>any and all</w:t>
      </w:r>
      <w:proofErr w:type="gramEnd"/>
      <w:r w:rsidRPr="00C73BB6">
        <w:rPr>
          <w:rFonts w:ascii="Tahoma" w:eastAsia="Arial" w:hAnsi="Tahoma" w:cs="Tahoma"/>
          <w:bCs/>
          <w:sz w:val="20"/>
          <w:szCs w:val="20"/>
          <w:lang w:eastAsia="en-GB"/>
        </w:rPr>
        <w:t xml:space="preserve">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 xml:space="preserve">Signed for and on behalf of the </w:t>
            </w:r>
            <w:proofErr w:type="gramStart"/>
            <w:r>
              <w:rPr>
                <w:sz w:val="12"/>
                <w:szCs w:val="18"/>
              </w:rPr>
              <w:t>Author</w:t>
            </w:r>
            <w:proofErr w:type="gramEnd"/>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4287C" w14:textId="77777777" w:rsidR="0048509B" w:rsidRDefault="0048509B">
      <w:pPr>
        <w:spacing w:after="0" w:line="240" w:lineRule="auto"/>
      </w:pPr>
      <w:r>
        <w:separator/>
      </w:r>
    </w:p>
  </w:endnote>
  <w:endnote w:type="continuationSeparator" w:id="0">
    <w:p w14:paraId="5DD9765A" w14:textId="77777777" w:rsidR="0048509B" w:rsidRDefault="00485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6AA1F" w14:textId="77777777" w:rsidR="0048509B" w:rsidRDefault="0048509B">
      <w:pPr>
        <w:spacing w:after="0" w:line="240" w:lineRule="auto"/>
      </w:pPr>
      <w:r>
        <w:separator/>
      </w:r>
    </w:p>
  </w:footnote>
  <w:footnote w:type="continuationSeparator" w:id="0">
    <w:p w14:paraId="63D816D9" w14:textId="77777777" w:rsidR="0048509B" w:rsidRDefault="00485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85648611">
    <w:abstractNumId w:val="4"/>
  </w:num>
  <w:num w:numId="2" w16cid:durableId="1254045532">
    <w:abstractNumId w:val="3"/>
  </w:num>
  <w:num w:numId="3" w16cid:durableId="460614246">
    <w:abstractNumId w:val="1"/>
  </w:num>
  <w:num w:numId="4" w16cid:durableId="864682226">
    <w:abstractNumId w:val="2"/>
  </w:num>
  <w:num w:numId="5" w16cid:durableId="14778448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820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NLMwNTSxMDYzsjBT0lEKTi0uzszPAykwrAUAX8CxSiwAAAA="/>
  </w:docVars>
  <w:rsids>
    <w:rsidRoot w:val="00C20074"/>
    <w:rsid w:val="00054D62"/>
    <w:rsid w:val="0009468D"/>
    <w:rsid w:val="0048509B"/>
    <w:rsid w:val="00751CFC"/>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D2240"/>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slanow</cp:lastModifiedBy>
  <cp:revision>4</cp:revision>
  <dcterms:created xsi:type="dcterms:W3CDTF">2021-10-22T08:20:00Z</dcterms:created>
  <dcterms:modified xsi:type="dcterms:W3CDTF">2023-08-21T18:43:00Z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