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5CC37ED5" w:rsidP="5CC37ED5" w:rsidRDefault="5CC37ED5" w14:noSpellErr="1" w14:paraId="659918E0" w14:textId="7290F3A0">
      <w:pPr>
        <w:pStyle w:val="Title"/>
      </w:pPr>
      <w:r w:rsidR="5CC37ED5">
        <w:rPr/>
        <w:t>Rapport de visite – École 42 Paris</w:t>
      </w:r>
    </w:p>
    <w:p w:rsidR="5CC37ED5" w:rsidP="5CC37ED5" w:rsidRDefault="5CC37ED5" w14:noSpellErr="1" w14:paraId="252D20F9" w14:textId="73E785CE">
      <w:pPr>
        <w:pStyle w:val="Subtitle"/>
        <w:rPr/>
      </w:pPr>
      <w:r w:rsidRPr="5CC37ED5" w:rsidR="5CC37ED5">
        <w:rPr>
          <w:color w:val="2E5C8A"/>
        </w:rPr>
        <w:t>Campus du 96 boulevard Bessières, Paris 17e</w:t>
      </w:r>
    </w:p>
    <w:p w:rsidR="5CC37ED5" w:rsidRDefault="5CC37ED5" w14:noSpellErr="1" w14:paraId="514CF6A7" w14:textId="5B4A781C">
      <w:r w:rsidR="5CC37ED5">
        <w:rPr/>
        <w:t>Ce rapport reprend le modèle d'évaluation multicritère de visite de site, adapté à un établissement d'enseignement supérieur. Il est pré-rempli à partir des informations publiées par 42 (site 42.fr), l'Onisep et Wikipédia, ainsi que de témoignages publics. Les notes sont indicatives et doivent être confirmées par les constats de la visite. La partie prévention incendie est volontairement laissée vide.</w:t>
      </w:r>
    </w:p>
    <w:p w:rsidR="5CC37ED5" w:rsidP="5CC37ED5" w:rsidRDefault="5CC37ED5" w14:noSpellErr="1" w14:paraId="6478BE72" w14:textId="62E19113">
      <w:pPr>
        <w:pStyle w:val="Heading1"/>
      </w:pPr>
      <w:r w:rsidR="5CC37ED5">
        <w:rPr/>
        <w:t>1. Informations générales</w:t>
      </w:r>
    </w:p>
    <w:tbl>
      <w:tblPr>
        <w:tblStyle w:val="LightGrid-Accent1"/>
        <w:tblW w:w="0" w:type="auto"/>
        <w:tblLook w:val="04A0" w:firstRow="1" w:lastRow="0" w:firstColumn="1" w:lastColumn="0" w:noHBand="0" w:noVBand="1"/>
      </w:tblPr>
      <w:tblGrid>
        <w:gridCol w:w="2800"/>
        <w:gridCol w:w="6498"/>
      </w:tblGrid>
      <w:tr w:rsidR="5CC37ED5" w:rsidTr="5CC37ED5" w14:paraId="417F04AB">
        <w:trPr>
          <w:trHeight w:val="300"/>
        </w:trPr>
        <w:tc>
          <w:tcPr>
            <w:tcW w:w="2800" w:type="dxa"/>
            <w:tcMar/>
          </w:tcPr>
          <w:p w:rsidR="5CC37ED5" w:rsidRDefault="5CC37ED5" w14:noSpellErr="1" w14:paraId="51A78D70" w14:textId="46EF3620">
            <w:r w:rsidR="5CC37ED5">
              <w:rPr/>
              <w:t>Rubrique</w:t>
            </w:r>
          </w:p>
        </w:tc>
        <w:tc>
          <w:tcPr>
            <w:tcW w:w="6498" w:type="dxa"/>
            <w:tcMar/>
          </w:tcPr>
          <w:p w:rsidR="5CC37ED5" w:rsidRDefault="5CC37ED5" w14:noSpellErr="1" w14:paraId="287884CB" w14:textId="3FCD1CE4">
            <w:r w:rsidR="5CC37ED5">
              <w:rPr/>
              <w:t>Renseignement</w:t>
            </w:r>
          </w:p>
        </w:tc>
      </w:tr>
      <w:tr w:rsidR="5CC37ED5" w:rsidTr="5CC37ED5" w14:paraId="64CE3599">
        <w:tc>
          <w:tcPr>
            <w:tcW w:w="2800" w:type="dxa"/>
            <w:tcMar/>
          </w:tcPr>
          <w:p w:rsidR="5CC37ED5" w:rsidRDefault="5CC37ED5" w14:noSpellErr="1" w14:paraId="78F5E397" w14:textId="56E27D59">
            <w:r w:rsidR="5CC37ED5">
              <w:rPr/>
              <w:t>Établissement visité</w:t>
            </w:r>
          </w:p>
        </w:tc>
        <w:tc>
          <w:tcPr>
            <w:tcW w:w="6498" w:type="dxa"/>
            <w:tcMar/>
          </w:tcPr>
          <w:p w:rsidR="5CC37ED5" w:rsidRDefault="5CC37ED5" w14:noSpellErr="1" w14:paraId="26BE78EB" w14:textId="4FC0641D">
            <w:r w:rsidR="5CC37ED5">
              <w:rPr/>
              <w:t>42 – Campus de Paris, 96 boulevard Bessières, 75017 Paris (code UAI 0755733Z)</w:t>
            </w:r>
          </w:p>
        </w:tc>
      </w:tr>
      <w:tr w:rsidR="5CC37ED5" w:rsidTr="5CC37ED5" w14:paraId="2BBCE37E">
        <w:tc>
          <w:tcPr>
            <w:tcW w:w="2800" w:type="dxa"/>
            <w:tcMar/>
          </w:tcPr>
          <w:p w:rsidR="5CC37ED5" w:rsidRDefault="5CC37ED5" w14:noSpellErr="1" w14:paraId="4F799988" w14:textId="66D5C492">
            <w:r w:rsidR="5CC37ED5">
              <w:rPr/>
              <w:t>Statut</w:t>
            </w:r>
          </w:p>
        </w:tc>
        <w:tc>
          <w:tcPr>
            <w:tcW w:w="6498" w:type="dxa"/>
            <w:tcMar/>
          </w:tcPr>
          <w:p w:rsidR="5CC37ED5" w:rsidRDefault="5CC37ED5" w14:noSpellErr="1" w14:paraId="53B2F053" w14:textId="5FB3AB56">
            <w:r w:rsidR="5CC37ED5">
              <w:rPr/>
              <w:t>Établissement d'enseignement supérieur privé technique, association loi 1901 à but non lucratif</w:t>
            </w:r>
          </w:p>
        </w:tc>
      </w:tr>
      <w:tr w:rsidR="5CC37ED5" w:rsidTr="5CC37ED5" w14:paraId="530FC1D5">
        <w:tc>
          <w:tcPr>
            <w:tcW w:w="2800" w:type="dxa"/>
            <w:tcMar/>
          </w:tcPr>
          <w:p w:rsidR="5CC37ED5" w:rsidRDefault="5CC37ED5" w14:noSpellErr="1" w14:paraId="6317CB82" w14:textId="76C90BCB">
            <w:r w:rsidR="5CC37ED5">
              <w:rPr/>
              <w:t>Activité</w:t>
            </w:r>
          </w:p>
        </w:tc>
        <w:tc>
          <w:tcPr>
            <w:tcW w:w="6498" w:type="dxa"/>
            <w:tcMar/>
          </w:tcPr>
          <w:p w:rsidR="5CC37ED5" w:rsidRDefault="5CC37ED5" w14:noSpellErr="1" w14:paraId="550BE66D" w14:textId="6FA6F28F">
            <w:r w:rsidR="5CC37ED5">
              <w:rPr/>
              <w:t>Formation gratuite aux métiers du développement informatique par une pédagogie pair à pair et par projets</w:t>
            </w:r>
          </w:p>
        </w:tc>
      </w:tr>
      <w:tr w:rsidR="5CC37ED5" w:rsidTr="5CC37ED5" w14:paraId="274943E6">
        <w:tc>
          <w:tcPr>
            <w:tcW w:w="2800" w:type="dxa"/>
            <w:tcMar/>
          </w:tcPr>
          <w:p w:rsidR="5CC37ED5" w:rsidRDefault="5CC37ED5" w14:noSpellErr="1" w14:paraId="41A743AA" w14:textId="06BC5304">
            <w:r w:rsidR="5CC37ED5">
              <w:rPr/>
              <w:t>Date et durée de la visite</w:t>
            </w:r>
          </w:p>
        </w:tc>
        <w:tc>
          <w:tcPr>
            <w:tcW w:w="6498" w:type="dxa"/>
            <w:tcMar/>
          </w:tcPr>
          <w:p w:rsidR="5CC37ED5" w:rsidRDefault="5CC37ED5" w14:noSpellErr="1" w14:paraId="64D3AC00" w14:textId="7F9A39C8">
            <w:r w:rsidR="5CC37ED5">
              <w:rPr/>
              <w:t>À compléter</w:t>
            </w:r>
          </w:p>
        </w:tc>
      </w:tr>
      <w:tr w:rsidR="5CC37ED5" w:rsidTr="5CC37ED5" w14:paraId="687C372A">
        <w:tc>
          <w:tcPr>
            <w:tcW w:w="2800" w:type="dxa"/>
            <w:tcMar/>
          </w:tcPr>
          <w:p w:rsidR="5CC37ED5" w:rsidRDefault="5CC37ED5" w14:noSpellErr="1" w14:paraId="49591F44" w14:textId="16AF9A3D">
            <w:r w:rsidR="5CC37ED5">
              <w:rPr/>
              <w:t>Objet de la visite</w:t>
            </w:r>
          </w:p>
        </w:tc>
        <w:tc>
          <w:tcPr>
            <w:tcW w:w="6498" w:type="dxa"/>
            <w:tcMar/>
          </w:tcPr>
          <w:p w:rsidR="5CC37ED5" w:rsidRDefault="5CC37ED5" w14:noSpellErr="1" w14:paraId="1996EFED" w14:textId="0F8D8101">
            <w:r w:rsidR="5CC37ED5">
              <w:rPr/>
              <w:t>Évaluation multicritère du campus : pédagogie, qualité, sécurité, bien-être, environnement, social et gouvernance</w:t>
            </w:r>
          </w:p>
        </w:tc>
      </w:tr>
      <w:tr w:rsidR="5CC37ED5" w:rsidTr="5CC37ED5" w14:paraId="2BD4F826">
        <w:tc>
          <w:tcPr>
            <w:tcW w:w="2800" w:type="dxa"/>
            <w:tcMar/>
          </w:tcPr>
          <w:p w:rsidR="5CC37ED5" w:rsidRDefault="5CC37ED5" w14:noSpellErr="1" w14:paraId="71A604CE" w14:textId="26A2E176">
            <w:r w:rsidR="5CC37ED5">
              <w:rPr/>
              <w:t>Équipe de visite</w:t>
            </w:r>
          </w:p>
        </w:tc>
        <w:tc>
          <w:tcPr>
            <w:tcW w:w="6498" w:type="dxa"/>
            <w:tcMar/>
          </w:tcPr>
          <w:p w:rsidR="5CC37ED5" w:rsidRDefault="5CC37ED5" w14:noSpellErr="1" w14:paraId="19B43A67" w14:textId="1F80C83A">
            <w:r w:rsidR="5CC37ED5">
              <w:rPr/>
              <w:t>À compléter</w:t>
            </w:r>
          </w:p>
        </w:tc>
      </w:tr>
      <w:tr w:rsidR="5CC37ED5" w:rsidTr="5CC37ED5" w14:paraId="756110E2">
        <w:tc>
          <w:tcPr>
            <w:tcW w:w="2800" w:type="dxa"/>
            <w:tcMar/>
          </w:tcPr>
          <w:p w:rsidR="5CC37ED5" w:rsidRDefault="5CC37ED5" w14:noSpellErr="1" w14:paraId="1974840E" w14:textId="369628AF">
            <w:r w:rsidR="5CC37ED5">
              <w:rPr/>
              <w:t>Interlocuteurs sur site</w:t>
            </w:r>
          </w:p>
        </w:tc>
        <w:tc>
          <w:tcPr>
            <w:tcW w:w="6498" w:type="dxa"/>
            <w:tcMar/>
          </w:tcPr>
          <w:p w:rsidR="5CC37ED5" w:rsidRDefault="5CC37ED5" w14:noSpellErr="1" w14:paraId="28F3962E" w14:textId="2F740F73">
            <w:r w:rsidR="5CC37ED5">
              <w:rPr/>
              <w:t>Équipes du Bocal (centre des opérations du campus), noms à compléter</w:t>
            </w:r>
          </w:p>
        </w:tc>
      </w:tr>
      <w:tr w:rsidR="5CC37ED5" w:rsidTr="5CC37ED5" w14:paraId="633873F4">
        <w:tc>
          <w:tcPr>
            <w:tcW w:w="2800" w:type="dxa"/>
            <w:tcMar/>
          </w:tcPr>
          <w:p w:rsidR="5CC37ED5" w:rsidRDefault="5CC37ED5" w14:noSpellErr="1" w14:paraId="234B4D13" w14:textId="46896FE8">
            <w:r w:rsidR="5CC37ED5">
              <w:rPr/>
              <w:t>Effectif et organisation</w:t>
            </w:r>
          </w:p>
        </w:tc>
        <w:tc>
          <w:tcPr>
            <w:tcW w:w="6498" w:type="dxa"/>
            <w:tcMar/>
          </w:tcPr>
          <w:p w:rsidR="5CC37ED5" w:rsidRDefault="5CC37ED5" w14:noSpellErr="1" w14:paraId="74C0D85C" w14:textId="3F6756AC">
            <w:r w:rsidR="5CC37ED5">
              <w:rPr/>
              <w:t>Environ 850 étudiants inscrits chaque année, campus ouvert 24h/24 et 7j/7</w:t>
            </w:r>
          </w:p>
        </w:tc>
      </w:tr>
      <w:tr w:rsidR="5CC37ED5" w:rsidTr="5CC37ED5" w14:paraId="5A47DD84">
        <w:tc>
          <w:tcPr>
            <w:tcW w:w="2800" w:type="dxa"/>
            <w:tcMar/>
          </w:tcPr>
          <w:p w:rsidR="5CC37ED5" w:rsidRDefault="5CC37ED5" w14:noSpellErr="1" w14:paraId="69D2B6CF" w14:textId="567CB721">
            <w:r w:rsidR="5CC37ED5">
              <w:rPr/>
              <w:t>Infrastructures</w:t>
            </w:r>
          </w:p>
        </w:tc>
        <w:tc>
          <w:tcPr>
            <w:tcW w:w="6498" w:type="dxa"/>
            <w:tcMar/>
          </w:tcPr>
          <w:p w:rsidR="5CC37ED5" w:rsidRDefault="5CC37ED5" w14:noSpellErr="1" w14:paraId="54177DC0" w14:textId="4F5A9DE5">
            <w:r w:rsidR="5CC37ED5">
              <w:rPr/>
              <w:t>8 étages, 6 salles informatiques (clusters), espace détente (le Bloc), musée Art42. Campus inauguré en 2013, rénové en 2025</w:t>
            </w:r>
          </w:p>
        </w:tc>
      </w:tr>
      <w:tr w:rsidR="5CC37ED5" w:rsidTr="5CC37ED5" w14:paraId="214936B2">
        <w:tc>
          <w:tcPr>
            <w:tcW w:w="2800" w:type="dxa"/>
            <w:tcMar/>
          </w:tcPr>
          <w:p w:rsidR="5CC37ED5" w:rsidRDefault="5CC37ED5" w14:noSpellErr="1" w14:paraId="483D6C9D" w14:textId="666FFE5A">
            <w:r w:rsidR="5CC37ED5">
              <w:rPr/>
              <w:t>Certifications et labels</w:t>
            </w:r>
          </w:p>
        </w:tc>
        <w:tc>
          <w:tcPr>
            <w:tcW w:w="6498" w:type="dxa"/>
            <w:tcMar/>
          </w:tcPr>
          <w:p w:rsidR="5CC37ED5" w:rsidRDefault="5CC37ED5" w14:noSpellErr="1" w14:paraId="2A5E061B" w14:textId="5F4DE51E">
            <w:r w:rsidR="5CC37ED5">
              <w:rPr/>
              <w:t>Qualiopi, label Grande École du Numérique, titres RNCP de niveaux 6 et 7</w:t>
            </w:r>
          </w:p>
        </w:tc>
      </w:tr>
      <w:tr w:rsidR="5CC37ED5" w:rsidTr="5CC37ED5" w14:paraId="6815560C">
        <w:tc>
          <w:tcPr>
            <w:tcW w:w="2800" w:type="dxa"/>
            <w:tcMar/>
          </w:tcPr>
          <w:p w:rsidR="5CC37ED5" w:rsidRDefault="5CC37ED5" w14:noSpellErr="1" w14:paraId="146CF444" w14:textId="76634593">
            <w:r w:rsidR="5CC37ED5">
              <w:rPr/>
              <w:t>Accès</w:t>
            </w:r>
          </w:p>
        </w:tc>
        <w:tc>
          <w:tcPr>
            <w:tcW w:w="6498" w:type="dxa"/>
            <w:tcMar/>
          </w:tcPr>
          <w:p w:rsidR="5CC37ED5" w:rsidRDefault="5CC37ED5" w14:noSpellErr="1" w14:paraId="3C7674F9" w14:textId="6F412C57">
            <w:r w:rsidR="5CC37ED5">
              <w:rPr/>
              <w:t>Porte de Clichy : RER C, métros 13 et 14</w:t>
            </w:r>
          </w:p>
        </w:tc>
      </w:tr>
      <w:tr w:rsidR="5CC37ED5" w:rsidTr="5CC37ED5" w14:paraId="144D50EB">
        <w:tc>
          <w:tcPr>
            <w:tcW w:w="2800" w:type="dxa"/>
            <w:tcMar/>
          </w:tcPr>
          <w:p w:rsidR="5CC37ED5" w:rsidRDefault="5CC37ED5" w14:noSpellErr="1" w14:paraId="1B0597AA" w14:textId="06568CCC">
            <w:r w:rsidR="5CC37ED5">
              <w:rPr/>
              <w:t>Documents consultés</w:t>
            </w:r>
          </w:p>
        </w:tc>
        <w:tc>
          <w:tcPr>
            <w:tcW w:w="6498" w:type="dxa"/>
            <w:tcMar/>
          </w:tcPr>
          <w:p w:rsidR="5CC37ED5" w:rsidRDefault="5CC37ED5" w14:noSpellErr="1" w14:paraId="6261184B" w14:textId="7F347390">
            <w:r w:rsidR="5CC37ED5">
              <w:rPr/>
              <w:t>Site 42.fr (campus, diversité et inclusion), fiche Onisep, Wikipédia, communiqués de presse de 42</w:t>
            </w:r>
          </w:p>
        </w:tc>
      </w:tr>
    </w:tbl>
    <w:p w:rsidR="5CC37ED5" w:rsidRDefault="5CC37ED5" w14:noSpellErr="1" w14:paraId="251E92B0" w14:textId="35CBC548">
      <w:r w:rsidR="5CC37ED5">
        <w:rPr/>
        <w:t>Échelle de notation utilisée pour chaque critère :</w:t>
      </w:r>
    </w:p>
    <w:tbl>
      <w:tblPr>
        <w:tblStyle w:val="LightGrid-Accent1"/>
        <w:tblW w:w="0" w:type="auto"/>
        <w:tblLook w:val="04A0" w:firstRow="1" w:lastRow="0" w:firstColumn="1" w:lastColumn="0" w:noHBand="0" w:noVBand="1"/>
      </w:tblPr>
      <w:tblGrid>
        <w:gridCol w:w="1200"/>
        <w:gridCol w:w="8098"/>
      </w:tblGrid>
      <w:tr w:rsidR="5CC37ED5" w:rsidTr="5CC37ED5" w14:paraId="3AD976E7">
        <w:trPr>
          <w:trHeight w:val="300"/>
        </w:trPr>
        <w:tc>
          <w:tcPr>
            <w:tcW w:w="1200" w:type="dxa"/>
            <w:tcMar/>
          </w:tcPr>
          <w:p w:rsidR="5CC37ED5" w:rsidRDefault="5CC37ED5" w14:noSpellErr="1" w14:paraId="6EBF6235" w14:textId="2D5F347A">
            <w:r w:rsidR="5CC37ED5">
              <w:rPr/>
              <w:t>Note</w:t>
            </w:r>
          </w:p>
        </w:tc>
        <w:tc>
          <w:tcPr>
            <w:tcW w:w="8098" w:type="dxa"/>
            <w:tcMar/>
          </w:tcPr>
          <w:p w:rsidR="5CC37ED5" w:rsidRDefault="5CC37ED5" w14:noSpellErr="1" w14:paraId="5B653A83" w14:textId="263D1B3E">
            <w:r w:rsidR="5CC37ED5">
              <w:rPr/>
              <w:t>Signification</w:t>
            </w:r>
          </w:p>
        </w:tc>
      </w:tr>
      <w:tr w:rsidR="5CC37ED5" w:rsidTr="5CC37ED5" w14:paraId="37AC4CCD">
        <w:tc>
          <w:tcPr>
            <w:tcW w:w="1200" w:type="dxa"/>
            <w:tcMar/>
          </w:tcPr>
          <w:p w:rsidR="5CC37ED5" w:rsidRDefault="5CC37ED5" w14:noSpellErr="1" w14:paraId="6421A101" w14:textId="3D527BB3">
            <w:r w:rsidR="5CC37ED5">
              <w:rPr/>
              <w:t>4</w:t>
            </w:r>
          </w:p>
        </w:tc>
        <w:tc>
          <w:tcPr>
            <w:tcW w:w="8098" w:type="dxa"/>
            <w:tcMar/>
          </w:tcPr>
          <w:p w:rsidR="5CC37ED5" w:rsidRDefault="5CC37ED5" w14:noSpellErr="1" w14:paraId="1B26C365" w14:textId="36306277">
            <w:r w:rsidR="5CC37ED5">
              <w:rPr/>
              <w:t>Conforme – bonne pratique, maîtrise démontrée</w:t>
            </w:r>
          </w:p>
        </w:tc>
      </w:tr>
      <w:tr w:rsidR="5CC37ED5" w:rsidTr="5CC37ED5" w14:paraId="4CB9002D">
        <w:tc>
          <w:tcPr>
            <w:tcW w:w="1200" w:type="dxa"/>
            <w:tcMar/>
          </w:tcPr>
          <w:p w:rsidR="5CC37ED5" w:rsidRDefault="5CC37ED5" w14:noSpellErr="1" w14:paraId="6182A5AB" w14:textId="4D45C2EC">
            <w:r w:rsidR="5CC37ED5">
              <w:rPr/>
              <w:t>3</w:t>
            </w:r>
          </w:p>
        </w:tc>
        <w:tc>
          <w:tcPr>
            <w:tcW w:w="8098" w:type="dxa"/>
            <w:tcMar/>
          </w:tcPr>
          <w:p w:rsidR="5CC37ED5" w:rsidRDefault="5CC37ED5" w14:noSpellErr="1" w14:paraId="175FD768" w14:textId="4623A9B0">
            <w:r w:rsidR="5CC37ED5">
              <w:rPr/>
              <w:t>Satisfaisant – améliorations mineures possibles</w:t>
            </w:r>
          </w:p>
        </w:tc>
      </w:tr>
      <w:tr w:rsidR="5CC37ED5" w:rsidTr="5CC37ED5" w14:paraId="3FAA070C">
        <w:tc>
          <w:tcPr>
            <w:tcW w:w="1200" w:type="dxa"/>
            <w:tcMar/>
          </w:tcPr>
          <w:p w:rsidR="5CC37ED5" w:rsidRDefault="5CC37ED5" w14:noSpellErr="1" w14:paraId="2713ED18" w14:textId="5D390A25">
            <w:r w:rsidR="5CC37ED5">
              <w:rPr/>
              <w:t>2</w:t>
            </w:r>
          </w:p>
        </w:tc>
        <w:tc>
          <w:tcPr>
            <w:tcW w:w="8098" w:type="dxa"/>
            <w:tcMar/>
          </w:tcPr>
          <w:p w:rsidR="5CC37ED5" w:rsidRDefault="5CC37ED5" w14:noSpellErr="1" w14:paraId="1990E4B5" w14:textId="5616F0E9">
            <w:r w:rsidR="5CC37ED5">
              <w:rPr/>
              <w:t>Insuffisant – écarts significatifs, plan d'actions nécessaire</w:t>
            </w:r>
          </w:p>
        </w:tc>
      </w:tr>
      <w:tr w:rsidR="5CC37ED5" w:rsidTr="5CC37ED5" w14:paraId="3FE334C0">
        <w:tc>
          <w:tcPr>
            <w:tcW w:w="1200" w:type="dxa"/>
            <w:tcMar/>
          </w:tcPr>
          <w:p w:rsidR="5CC37ED5" w:rsidRDefault="5CC37ED5" w14:noSpellErr="1" w14:paraId="437F4F17" w14:textId="6D2C515E">
            <w:r w:rsidR="5CC37ED5">
              <w:rPr/>
              <w:t>1</w:t>
            </w:r>
          </w:p>
        </w:tc>
        <w:tc>
          <w:tcPr>
            <w:tcW w:w="8098" w:type="dxa"/>
            <w:tcMar/>
          </w:tcPr>
          <w:p w:rsidR="5CC37ED5" w:rsidRDefault="5CC37ED5" w14:noSpellErr="1" w14:paraId="59923BD3" w14:textId="660A3822">
            <w:r w:rsidR="5CC37ED5">
              <w:rPr/>
              <w:t>Critique – non-conformité grave, action immédiate requise</w:t>
            </w:r>
          </w:p>
        </w:tc>
      </w:tr>
      <w:tr w:rsidR="5CC37ED5" w:rsidTr="5CC37ED5" w14:paraId="5A9A7BE2">
        <w:tc>
          <w:tcPr>
            <w:tcW w:w="1200" w:type="dxa"/>
            <w:tcMar/>
          </w:tcPr>
          <w:p w:rsidR="5CC37ED5" w:rsidRDefault="5CC37ED5" w14:noSpellErr="1" w14:paraId="59447803" w14:textId="7D1F9897">
            <w:r w:rsidR="5CC37ED5">
              <w:rPr/>
              <w:t>N/O</w:t>
            </w:r>
          </w:p>
        </w:tc>
        <w:tc>
          <w:tcPr>
            <w:tcW w:w="8098" w:type="dxa"/>
            <w:tcMar/>
          </w:tcPr>
          <w:p w:rsidR="5CC37ED5" w:rsidRDefault="5CC37ED5" w14:noSpellErr="1" w14:paraId="26F98D36" w14:textId="75FD7F5B">
            <w:r w:rsidR="5CC37ED5">
              <w:rPr/>
              <w:t>Non observé ou information non disponible</w:t>
            </w:r>
          </w:p>
        </w:tc>
      </w:tr>
    </w:tbl>
    <w:p w:rsidR="5CC37ED5" w:rsidP="5CC37ED5" w:rsidRDefault="5CC37ED5" w14:noSpellErr="1" w14:paraId="6E15C902" w14:textId="4C4C6374">
      <w:pPr>
        <w:pStyle w:val="Heading1"/>
      </w:pPr>
      <w:r w:rsidR="5CC37ED5">
        <w:rPr/>
        <w:t>2. Synthèse de la visite</w:t>
      </w:r>
    </w:p>
    <w:p w:rsidR="5CC37ED5" w:rsidRDefault="5CC37ED5" w14:noSpellErr="1" w14:paraId="2ABB0C44" w14:textId="2F63EEB2">
      <w:r w:rsidR="5CC37ED5">
        <w:rPr/>
        <w:t>Le campus parisien de 42 se distingue par son modèle pédagogique, la gratuité de sa formation, la qualité de son infrastructure informatique et un engagement fort en faveur de l'inclusion. La note globale indicative s'établit à 3,4 sur 4, calculée sur 27 critères notés. 6 critères n'ont pas pu être évalués faute d'information disponible, et 14 critères appellent une action ou une vérification.</w:t>
      </w:r>
    </w:p>
    <w:p w:rsidR="5CC37ED5" w:rsidRDefault="5CC37ED5" w14:noSpellErr="1" w14:paraId="701523BB" w14:textId="70759018">
      <w:r w:rsidR="5CC37ED5">
        <w:rPr/>
        <w:t>Les points de vigilance concernent surtout le bien-être des étudiants (rythme très intensif de la Piscine, soutien psychologique peu formalisé), la sécurité des personnes en horaires tardifs, la prévention du sexisme et le manque de données publiées sur l'environnement (bilan carbone, performance du bâtiment, fin de vie du matériel).</w:t>
      </w:r>
    </w:p>
    <w:tbl>
      <w:tblPr>
        <w:tblStyle w:val="LightGrid-Accent1"/>
        <w:tblW w:w="0" w:type="auto"/>
        <w:tblLook w:val="04A0" w:firstRow="1" w:lastRow="0" w:firstColumn="1" w:lastColumn="0" w:noHBand="0" w:noVBand="1"/>
      </w:tblPr>
      <w:tblGrid>
        <w:gridCol w:w="4800"/>
        <w:gridCol w:w="2000"/>
        <w:gridCol w:w="2498"/>
      </w:tblGrid>
      <w:tr w:rsidR="5CC37ED5" w:rsidTr="5CC37ED5" w14:paraId="727C1405">
        <w:trPr>
          <w:trHeight w:val="300"/>
        </w:trPr>
        <w:tc>
          <w:tcPr>
            <w:tcW w:w="4800" w:type="dxa"/>
            <w:tcMar/>
          </w:tcPr>
          <w:p w:rsidR="5CC37ED5" w:rsidRDefault="5CC37ED5" w14:noSpellErr="1" w14:paraId="3DCA77F3" w14:textId="59751A6B">
            <w:r w:rsidR="5CC37ED5">
              <w:rPr/>
              <w:t>Domaine</w:t>
            </w:r>
          </w:p>
        </w:tc>
        <w:tc>
          <w:tcPr>
            <w:tcW w:w="2000" w:type="dxa"/>
            <w:tcMar/>
          </w:tcPr>
          <w:p w:rsidR="5CC37ED5" w:rsidRDefault="5CC37ED5" w14:noSpellErr="1" w14:paraId="3593CB39" w14:textId="5253012F">
            <w:r w:rsidR="5CC37ED5">
              <w:rPr/>
              <w:t>Note moyenne (/4)</w:t>
            </w:r>
          </w:p>
        </w:tc>
        <w:tc>
          <w:tcPr>
            <w:tcW w:w="2498" w:type="dxa"/>
            <w:tcMar/>
          </w:tcPr>
          <w:p w:rsidR="5CC37ED5" w:rsidRDefault="5CC37ED5" w14:noSpellErr="1" w14:paraId="7545D6AF" w14:textId="4B30E7F3">
            <w:r w:rsidR="5CC37ED5">
              <w:rPr/>
              <w:t>Appréciation</w:t>
            </w:r>
          </w:p>
        </w:tc>
      </w:tr>
      <w:tr w:rsidR="5CC37ED5" w:rsidTr="5CC37ED5" w14:paraId="633A952B">
        <w:tc>
          <w:tcPr>
            <w:tcW w:w="4800" w:type="dxa"/>
            <w:tcMar/>
          </w:tcPr>
          <w:p w:rsidR="5CC37ED5" w:rsidRDefault="5CC37ED5" w14:noSpellErr="1" w14:paraId="55DEFD26" w14:textId="62464868">
            <w:r w:rsidR="5CC37ED5">
              <w:rPr/>
              <w:t>Pédagogie et activité de formation</w:t>
            </w:r>
          </w:p>
        </w:tc>
        <w:tc>
          <w:tcPr>
            <w:tcW w:w="2000" w:type="dxa"/>
            <w:tcMar/>
          </w:tcPr>
          <w:p w:rsidR="5CC37ED5" w:rsidRDefault="5CC37ED5" w14:noSpellErr="1" w14:paraId="11C0BB73" w14:textId="5B242F2C">
            <w:r w:rsidR="5CC37ED5">
              <w:rPr/>
              <w:t>3,6</w:t>
            </w:r>
          </w:p>
        </w:tc>
        <w:tc>
          <w:tcPr>
            <w:tcW w:w="2498" w:type="dxa"/>
            <w:tcMar/>
          </w:tcPr>
          <w:p w:rsidR="5CC37ED5" w:rsidRDefault="5CC37ED5" w14:noSpellErr="1" w14:paraId="2C75D577" w14:textId="540215F0">
            <w:r w:rsidR="5CC37ED5">
              <w:rPr/>
              <w:t>Bonne maîtrise</w:t>
            </w:r>
          </w:p>
        </w:tc>
      </w:tr>
      <w:tr w:rsidR="5CC37ED5" w:rsidTr="5CC37ED5" w14:paraId="22B385C9">
        <w:tc>
          <w:tcPr>
            <w:tcW w:w="4800" w:type="dxa"/>
            <w:tcMar/>
          </w:tcPr>
          <w:p w:rsidR="5CC37ED5" w:rsidRDefault="5CC37ED5" w14:noSpellErr="1" w14:paraId="3BAAC656" w14:textId="6B177665">
            <w:r w:rsidR="5CC37ED5">
              <w:rPr/>
              <w:t>Qualité et démarche qualité</w:t>
            </w:r>
          </w:p>
        </w:tc>
        <w:tc>
          <w:tcPr>
            <w:tcW w:w="2000" w:type="dxa"/>
            <w:tcMar/>
          </w:tcPr>
          <w:p w:rsidR="5CC37ED5" w:rsidRDefault="5CC37ED5" w14:noSpellErr="1" w14:paraId="764F7817" w14:textId="63F55D29">
            <w:r w:rsidR="5CC37ED5">
              <w:rPr/>
              <w:t>3,3</w:t>
            </w:r>
          </w:p>
        </w:tc>
        <w:tc>
          <w:tcPr>
            <w:tcW w:w="2498" w:type="dxa"/>
            <w:tcMar/>
          </w:tcPr>
          <w:p w:rsidR="5CC37ED5" w:rsidRDefault="5CC37ED5" w14:noSpellErr="1" w14:paraId="75DFB4CF" w14:textId="5CD343ED">
            <w:r w:rsidR="5CC37ED5">
              <w:rPr/>
              <w:t>Satisfaisant</w:t>
            </w:r>
          </w:p>
        </w:tc>
      </w:tr>
      <w:tr w:rsidR="5CC37ED5" w:rsidTr="5CC37ED5" w14:paraId="76E2F5F9">
        <w:tc>
          <w:tcPr>
            <w:tcW w:w="4800" w:type="dxa"/>
            <w:tcMar/>
          </w:tcPr>
          <w:p w:rsidR="5CC37ED5" w:rsidRDefault="5CC37ED5" w14:noSpellErr="1" w14:paraId="384D3C00" w14:textId="73E8A462">
            <w:r w:rsidR="5CC37ED5">
              <w:rPr/>
              <w:t>Sécurité</w:t>
            </w:r>
          </w:p>
        </w:tc>
        <w:tc>
          <w:tcPr>
            <w:tcW w:w="2000" w:type="dxa"/>
            <w:tcMar/>
          </w:tcPr>
          <w:p w:rsidR="5CC37ED5" w:rsidRDefault="5CC37ED5" w14:noSpellErr="1" w14:paraId="44D39A85" w14:textId="6CC68B26">
            <w:r w:rsidR="5CC37ED5">
              <w:rPr/>
              <w:t>3</w:t>
            </w:r>
          </w:p>
        </w:tc>
        <w:tc>
          <w:tcPr>
            <w:tcW w:w="2498" w:type="dxa"/>
            <w:tcMar/>
          </w:tcPr>
          <w:p w:rsidR="5CC37ED5" w:rsidRDefault="5CC37ED5" w14:noSpellErr="1" w14:paraId="19AECB17" w14:textId="65A471EA">
            <w:r w:rsidR="5CC37ED5">
              <w:rPr/>
              <w:t>Satisfaisant</w:t>
            </w:r>
          </w:p>
        </w:tc>
      </w:tr>
      <w:tr w:rsidR="5CC37ED5" w:rsidTr="5CC37ED5" w14:paraId="56A7F986">
        <w:tc>
          <w:tcPr>
            <w:tcW w:w="4800" w:type="dxa"/>
            <w:tcMar/>
          </w:tcPr>
          <w:p w:rsidR="5CC37ED5" w:rsidRDefault="5CC37ED5" w14:noSpellErr="1" w14:paraId="41AF7C3D" w14:textId="7CB9D25F">
            <w:r w:rsidR="5CC37ED5">
              <w:rPr/>
              <w:t>Santé et bien-être</w:t>
            </w:r>
          </w:p>
        </w:tc>
        <w:tc>
          <w:tcPr>
            <w:tcW w:w="2000" w:type="dxa"/>
            <w:tcMar/>
          </w:tcPr>
          <w:p w:rsidR="5CC37ED5" w:rsidRDefault="5CC37ED5" w14:noSpellErr="1" w14:paraId="540F85CE" w14:textId="7597B923">
            <w:r w:rsidR="5CC37ED5">
              <w:rPr/>
              <w:t>2,8</w:t>
            </w:r>
          </w:p>
        </w:tc>
        <w:tc>
          <w:tcPr>
            <w:tcW w:w="2498" w:type="dxa"/>
            <w:tcMar/>
          </w:tcPr>
          <w:p w:rsidR="5CC37ED5" w:rsidRDefault="5CC37ED5" w14:noSpellErr="1" w14:paraId="388D23A7" w14:textId="6E759FE7">
            <w:r w:rsidR="5CC37ED5">
              <w:rPr/>
              <w:t>Satisfaisant</w:t>
            </w:r>
          </w:p>
        </w:tc>
      </w:tr>
      <w:tr w:rsidR="5CC37ED5" w:rsidTr="5CC37ED5" w14:paraId="15F26AAF">
        <w:tc>
          <w:tcPr>
            <w:tcW w:w="4800" w:type="dxa"/>
            <w:tcMar/>
          </w:tcPr>
          <w:p w:rsidR="5CC37ED5" w:rsidRDefault="5CC37ED5" w14:noSpellErr="1" w14:paraId="313A0E1D" w14:textId="058B005C">
            <w:r w:rsidR="5CC37ED5">
              <w:rPr/>
              <w:t>Environnement (ESG – volet E)</w:t>
            </w:r>
          </w:p>
        </w:tc>
        <w:tc>
          <w:tcPr>
            <w:tcW w:w="2000" w:type="dxa"/>
            <w:tcMar/>
          </w:tcPr>
          <w:p w:rsidR="5CC37ED5" w:rsidRDefault="5CC37ED5" w14:noSpellErr="1" w14:paraId="2EFAEE5D" w14:textId="7E68E720">
            <w:r w:rsidR="5CC37ED5">
              <w:rPr/>
              <w:t>3,5</w:t>
            </w:r>
          </w:p>
        </w:tc>
        <w:tc>
          <w:tcPr>
            <w:tcW w:w="2498" w:type="dxa"/>
            <w:tcMar/>
          </w:tcPr>
          <w:p w:rsidR="5CC37ED5" w:rsidRDefault="5CC37ED5" w14:noSpellErr="1" w14:paraId="1807A425" w14:textId="7746CDE4">
            <w:r w:rsidR="5CC37ED5">
              <w:rPr/>
              <w:t>Bonne maîtrise</w:t>
            </w:r>
          </w:p>
        </w:tc>
      </w:tr>
      <w:tr w:rsidR="5CC37ED5" w:rsidTr="5CC37ED5" w14:paraId="1939655D">
        <w:tc>
          <w:tcPr>
            <w:tcW w:w="4800" w:type="dxa"/>
            <w:tcMar/>
          </w:tcPr>
          <w:p w:rsidR="5CC37ED5" w:rsidRDefault="5CC37ED5" w14:noSpellErr="1" w14:paraId="6BCF59EF" w14:textId="0E5C2E59">
            <w:r w:rsidR="5CC37ED5">
              <w:rPr/>
              <w:t>Social et gouvernance (ESG – volets S et G)</w:t>
            </w:r>
          </w:p>
        </w:tc>
        <w:tc>
          <w:tcPr>
            <w:tcW w:w="2000" w:type="dxa"/>
            <w:tcMar/>
          </w:tcPr>
          <w:p w:rsidR="5CC37ED5" w:rsidRDefault="5CC37ED5" w14:noSpellErr="1" w14:paraId="5B096C34" w14:textId="073A151D">
            <w:r w:rsidR="5CC37ED5">
              <w:rPr/>
              <w:t>3,4</w:t>
            </w:r>
          </w:p>
        </w:tc>
        <w:tc>
          <w:tcPr>
            <w:tcW w:w="2498" w:type="dxa"/>
            <w:tcMar/>
          </w:tcPr>
          <w:p w:rsidR="5CC37ED5" w:rsidRDefault="5CC37ED5" w14:noSpellErr="1" w14:paraId="73E59A4E" w14:textId="0017FBE1">
            <w:r w:rsidR="5CC37ED5">
              <w:rPr/>
              <w:t>Satisfaisant</w:t>
            </w:r>
          </w:p>
        </w:tc>
      </w:tr>
      <w:tr w:rsidR="5CC37ED5" w:rsidTr="5CC37ED5" w14:paraId="4E8A1E2A">
        <w:tc>
          <w:tcPr>
            <w:tcW w:w="4800" w:type="dxa"/>
            <w:tcMar/>
          </w:tcPr>
          <w:p w:rsidR="5CC37ED5" w:rsidRDefault="5CC37ED5" w14:noSpellErr="1" w14:paraId="7B6D627B" w14:textId="172D5C56">
            <w:r w:rsidR="5CC37ED5">
              <w:rPr/>
              <w:t>Infrastructures et systèmes d'information</w:t>
            </w:r>
          </w:p>
        </w:tc>
        <w:tc>
          <w:tcPr>
            <w:tcW w:w="2000" w:type="dxa"/>
            <w:tcMar/>
          </w:tcPr>
          <w:p w:rsidR="5CC37ED5" w:rsidRDefault="5CC37ED5" w14:noSpellErr="1" w14:paraId="51840A0B" w14:textId="100B431A">
            <w:r w:rsidR="5CC37ED5">
              <w:rPr/>
              <w:t>4</w:t>
            </w:r>
          </w:p>
        </w:tc>
        <w:tc>
          <w:tcPr>
            <w:tcW w:w="2498" w:type="dxa"/>
            <w:tcMar/>
          </w:tcPr>
          <w:p w:rsidR="5CC37ED5" w:rsidRDefault="5CC37ED5" w14:noSpellErr="1" w14:paraId="54A7DBED" w14:textId="08E929DE">
            <w:r w:rsidR="5CC37ED5">
              <w:rPr/>
              <w:t>Bonne maîtrise</w:t>
            </w:r>
          </w:p>
        </w:tc>
      </w:tr>
      <w:tr w:rsidR="5CC37ED5" w:rsidTr="5CC37ED5" w14:paraId="5E7CB02E">
        <w:tc>
          <w:tcPr>
            <w:tcW w:w="4800" w:type="dxa"/>
            <w:tcMar/>
          </w:tcPr>
          <w:p w:rsidR="5CC37ED5" w:rsidRDefault="5CC37ED5" w14:noSpellErr="1" w14:paraId="6D587A2B" w14:textId="1FFE8A53">
            <w:r w:rsidR="5CC37ED5">
              <w:rPr/>
              <w:t>Relations entreprises et insertion professionnelle</w:t>
            </w:r>
          </w:p>
        </w:tc>
        <w:tc>
          <w:tcPr>
            <w:tcW w:w="2000" w:type="dxa"/>
            <w:tcMar/>
          </w:tcPr>
          <w:p w:rsidR="5CC37ED5" w:rsidRDefault="5CC37ED5" w14:noSpellErr="1" w14:paraId="12A5E41A" w14:textId="18DC7117">
            <w:r w:rsidR="5CC37ED5">
              <w:rPr/>
              <w:t>3,7</w:t>
            </w:r>
          </w:p>
        </w:tc>
        <w:tc>
          <w:tcPr>
            <w:tcW w:w="2498" w:type="dxa"/>
            <w:tcMar/>
          </w:tcPr>
          <w:p w:rsidR="5CC37ED5" w:rsidRDefault="5CC37ED5" w14:noSpellErr="1" w14:paraId="3E8A7600" w14:textId="11BA57DB">
            <w:r w:rsidR="5CC37ED5">
              <w:rPr/>
              <w:t>Bonne maîtrise</w:t>
            </w:r>
          </w:p>
        </w:tc>
      </w:tr>
      <w:tr w:rsidR="5CC37ED5" w:rsidTr="5CC37ED5" w14:paraId="621F284A">
        <w:tc>
          <w:tcPr>
            <w:tcW w:w="4800" w:type="dxa"/>
            <w:tcMar/>
          </w:tcPr>
          <w:p w:rsidR="5CC37ED5" w:rsidRDefault="5CC37ED5" w14:noSpellErr="1" w14:paraId="341669B7" w14:textId="28CFB850">
            <w:r w:rsidR="5CC37ED5">
              <w:rPr/>
              <w:t>Note globale</w:t>
            </w:r>
          </w:p>
        </w:tc>
        <w:tc>
          <w:tcPr>
            <w:tcW w:w="2000" w:type="dxa"/>
            <w:tcMar/>
          </w:tcPr>
          <w:p w:rsidR="5CC37ED5" w:rsidRDefault="5CC37ED5" w14:noSpellErr="1" w14:paraId="3A82E650" w14:textId="21AD9F14">
            <w:r w:rsidR="5CC37ED5">
              <w:rPr/>
              <w:t>3,4</w:t>
            </w:r>
          </w:p>
        </w:tc>
        <w:tc>
          <w:tcPr>
            <w:tcW w:w="2498" w:type="dxa"/>
            <w:tcMar/>
          </w:tcPr>
          <w:p w:rsidR="5CC37ED5" w:rsidRDefault="5CC37ED5" w14:noSpellErr="1" w14:paraId="74E2B6C5" w14:textId="1A8B85D8">
            <w:r w:rsidR="5CC37ED5">
              <w:rPr/>
              <w:t>Satisfaisant</w:t>
            </w:r>
          </w:p>
        </w:tc>
      </w:tr>
    </w:tbl>
    <w:p w:rsidR="5CC37ED5" w:rsidP="5CC37ED5" w:rsidRDefault="5CC37ED5" w14:noSpellErr="1" w14:paraId="225C63CB" w14:textId="180EC11A">
      <w:pPr>
        <w:pStyle w:val="Heading1"/>
      </w:pPr>
      <w:r w:rsidR="5CC37ED5">
        <w:rPr/>
        <w:t>3. Évaluation détaillée par domaine</w:t>
      </w:r>
    </w:p>
    <w:p w:rsidR="5CC37ED5" w:rsidP="5CC37ED5" w:rsidRDefault="5CC37ED5" w14:noSpellErr="1" w14:paraId="665EAF0F" w14:textId="108D10EF">
      <w:pPr>
        <w:pStyle w:val="Heading2"/>
      </w:pPr>
      <w:r w:rsidR="5CC37ED5">
        <w:rPr/>
        <w:t>3.1 Pédagogie et activité de formation</w:t>
      </w:r>
    </w:p>
    <w:tbl>
      <w:tblPr>
        <w:tblStyle w:val="LightGrid-Accent1"/>
        <w:tblW w:w="0" w:type="auto"/>
        <w:tblLook w:val="04A0" w:firstRow="1" w:lastRow="0" w:firstColumn="1" w:lastColumn="0" w:noHBand="0" w:noVBand="1"/>
      </w:tblPr>
      <w:tblGrid>
        <w:gridCol w:w="2200"/>
        <w:gridCol w:w="5098"/>
        <w:gridCol w:w="800"/>
        <w:gridCol w:w="1200"/>
      </w:tblGrid>
      <w:tr w:rsidR="5CC37ED5" w:rsidTr="5CC37ED5" w14:paraId="141B9F26">
        <w:trPr>
          <w:trHeight w:val="300"/>
        </w:trPr>
        <w:tc>
          <w:tcPr>
            <w:tcW w:w="2200" w:type="dxa"/>
            <w:tcMar/>
          </w:tcPr>
          <w:p w:rsidR="5CC37ED5" w:rsidRDefault="5CC37ED5" w14:noSpellErr="1" w14:paraId="76B90743" w14:textId="235CB3D5">
            <w:r w:rsidR="5CC37ED5">
              <w:rPr/>
              <w:t>Critère</w:t>
            </w:r>
          </w:p>
        </w:tc>
        <w:tc>
          <w:tcPr>
            <w:tcW w:w="5098" w:type="dxa"/>
            <w:tcMar/>
          </w:tcPr>
          <w:p w:rsidR="5CC37ED5" w:rsidRDefault="5CC37ED5" w14:noSpellErr="1" w14:paraId="21C86A14" w14:textId="1C3A9A99">
            <w:r w:rsidR="5CC37ED5">
              <w:rPr/>
              <w:t>Observations</w:t>
            </w:r>
          </w:p>
        </w:tc>
        <w:tc>
          <w:tcPr>
            <w:tcW w:w="800" w:type="dxa"/>
            <w:tcMar/>
          </w:tcPr>
          <w:p w:rsidR="5CC37ED5" w:rsidRDefault="5CC37ED5" w14:noSpellErr="1" w14:paraId="3F19A522" w14:textId="1518815D">
            <w:r w:rsidR="5CC37ED5">
              <w:rPr/>
              <w:t>Note</w:t>
            </w:r>
          </w:p>
        </w:tc>
        <w:tc>
          <w:tcPr>
            <w:tcW w:w="1200" w:type="dxa"/>
            <w:tcMar/>
          </w:tcPr>
          <w:p w:rsidR="5CC37ED5" w:rsidRDefault="5CC37ED5" w14:noSpellErr="1" w14:paraId="2492AC40" w14:textId="0DF66821">
            <w:r w:rsidR="5CC37ED5">
              <w:rPr/>
              <w:t>Action requise</w:t>
            </w:r>
          </w:p>
        </w:tc>
      </w:tr>
      <w:tr w:rsidR="5CC37ED5" w:rsidTr="5CC37ED5" w14:paraId="76F722D0">
        <w:tc>
          <w:tcPr>
            <w:tcW w:w="2200" w:type="dxa"/>
            <w:tcMar/>
          </w:tcPr>
          <w:p w:rsidR="5CC37ED5" w:rsidRDefault="5CC37ED5" w14:noSpellErr="1" w14:paraId="5D6B89BC" w14:textId="250BC896">
            <w:r w:rsidR="5CC37ED5">
              <w:rPr/>
              <w:t>Modèle pédagogique</w:t>
            </w:r>
          </w:p>
        </w:tc>
        <w:tc>
          <w:tcPr>
            <w:tcW w:w="5098" w:type="dxa"/>
            <w:tcMar/>
          </w:tcPr>
          <w:p w:rsidR="5CC37ED5" w:rsidRDefault="5CC37ED5" w14:noSpellErr="1" w14:paraId="7D9D611A" w14:textId="1DE9AF5A">
            <w:r w:rsidR="5CC37ED5">
              <w:rPr/>
              <w:t>Pédagogie pair à pair par projets, sans cours magistraux ni professeurs. Les étudiants organisent librement leur temps sur les projets proposés par l'équipe pédagogique.</w:t>
            </w:r>
          </w:p>
        </w:tc>
        <w:tc>
          <w:tcPr>
            <w:tcW w:w="800" w:type="dxa"/>
            <w:tcMar/>
          </w:tcPr>
          <w:p w:rsidR="5CC37ED5" w:rsidRDefault="5CC37ED5" w14:noSpellErr="1" w14:paraId="3C0548CD" w14:textId="16C7961E">
            <w:r w:rsidR="5CC37ED5">
              <w:rPr/>
              <w:t>4</w:t>
            </w:r>
          </w:p>
        </w:tc>
        <w:tc>
          <w:tcPr>
            <w:tcW w:w="1200" w:type="dxa"/>
            <w:tcMar/>
          </w:tcPr>
          <w:p w:rsidR="5CC37ED5" w:rsidRDefault="5CC37ED5" w14:noSpellErr="1" w14:paraId="63208543" w14:textId="0FA57CE2">
            <w:r w:rsidR="5CC37ED5">
              <w:rPr/>
              <w:t>Non</w:t>
            </w:r>
          </w:p>
        </w:tc>
      </w:tr>
      <w:tr w:rsidR="5CC37ED5" w:rsidTr="5CC37ED5" w14:paraId="2E0CC0DE">
        <w:tc>
          <w:tcPr>
            <w:tcW w:w="2200" w:type="dxa"/>
            <w:tcMar/>
          </w:tcPr>
          <w:p w:rsidR="5CC37ED5" w:rsidRDefault="5CC37ED5" w14:noSpellErr="1" w14:paraId="7A99AF83" w14:textId="26BADD57">
            <w:r w:rsidR="5CC37ED5">
              <w:rPr/>
              <w:t>Sélection et admission</w:t>
            </w:r>
          </w:p>
        </w:tc>
        <w:tc>
          <w:tcPr>
            <w:tcW w:w="5098" w:type="dxa"/>
            <w:tcMar/>
          </w:tcPr>
          <w:p w:rsidR="5CC37ED5" w:rsidRDefault="5CC37ED5" w14:noSpellErr="1" w14:paraId="67B54554" w14:textId="1F98C41B">
            <w:r w:rsidR="5CC37ED5">
              <w:rPr/>
              <w:t>Pré-sélection en ligne (tests de logique et de mémoire), puis « Piscine » intensive de 4 semaines en langage C. Ouvert dès 18 ans ou aux bacheliers, sans diplôme requis au-delà de 18 ans.</w:t>
            </w:r>
          </w:p>
        </w:tc>
        <w:tc>
          <w:tcPr>
            <w:tcW w:w="800" w:type="dxa"/>
            <w:tcMar/>
          </w:tcPr>
          <w:p w:rsidR="5CC37ED5" w:rsidRDefault="5CC37ED5" w14:noSpellErr="1" w14:paraId="4C1E2C6A" w14:textId="1876AADF">
            <w:r w:rsidR="5CC37ED5">
              <w:rPr/>
              <w:t>4</w:t>
            </w:r>
          </w:p>
        </w:tc>
        <w:tc>
          <w:tcPr>
            <w:tcW w:w="1200" w:type="dxa"/>
            <w:tcMar/>
          </w:tcPr>
          <w:p w:rsidR="5CC37ED5" w:rsidRDefault="5CC37ED5" w14:noSpellErr="1" w14:paraId="5F289B1B" w14:textId="115491A3">
            <w:r w:rsidR="5CC37ED5">
              <w:rPr/>
              <w:t>Non</w:t>
            </w:r>
          </w:p>
        </w:tc>
      </w:tr>
      <w:tr w:rsidR="5CC37ED5" w:rsidTr="5CC37ED5" w14:paraId="3FE3E797">
        <w:tc>
          <w:tcPr>
            <w:tcW w:w="2200" w:type="dxa"/>
            <w:tcMar/>
          </w:tcPr>
          <w:p w:rsidR="5CC37ED5" w:rsidRDefault="5CC37ED5" w14:noSpellErr="1" w14:paraId="312B8C75" w14:textId="2869F218">
            <w:r w:rsidR="5CC37ED5">
              <w:rPr/>
              <w:t>Diplômes et certifications délivrés</w:t>
            </w:r>
          </w:p>
        </w:tc>
        <w:tc>
          <w:tcPr>
            <w:tcW w:w="5098" w:type="dxa"/>
            <w:tcMar/>
          </w:tcPr>
          <w:p w:rsidR="5CC37ED5" w:rsidRDefault="5CC37ED5" w14:noSpellErr="1" w14:paraId="1AB02B89" w14:textId="2147D8DC">
            <w:r w:rsidR="5CC37ED5">
              <w:rPr/>
              <w:t>Titres RNCP de niveau 6 (concepteur développeur de solutions informatiques, 3 ans) et de niveau 7 (expert en architecture informatique, 2 ans). Formation non agréée par le ministère de l'Enseignement supérieur.</w:t>
            </w:r>
          </w:p>
        </w:tc>
        <w:tc>
          <w:tcPr>
            <w:tcW w:w="800" w:type="dxa"/>
            <w:tcMar/>
          </w:tcPr>
          <w:p w:rsidR="5CC37ED5" w:rsidRDefault="5CC37ED5" w14:noSpellErr="1" w14:paraId="1F0E8C08" w14:textId="1A25BFA0">
            <w:r w:rsidR="5CC37ED5">
              <w:rPr/>
              <w:t>3</w:t>
            </w:r>
          </w:p>
        </w:tc>
        <w:tc>
          <w:tcPr>
            <w:tcW w:w="1200" w:type="dxa"/>
            <w:tcMar/>
          </w:tcPr>
          <w:p w:rsidR="5CC37ED5" w:rsidRDefault="5CC37ED5" w14:noSpellErr="1" w14:paraId="4496AD64" w14:textId="1303A664">
            <w:r w:rsidR="5CC37ED5">
              <w:rPr/>
              <w:t>Non</w:t>
            </w:r>
          </w:p>
        </w:tc>
      </w:tr>
      <w:tr w:rsidR="5CC37ED5" w:rsidTr="5CC37ED5" w14:paraId="42D6EABB">
        <w:tc>
          <w:tcPr>
            <w:tcW w:w="2200" w:type="dxa"/>
            <w:tcMar/>
          </w:tcPr>
          <w:p w:rsidR="5CC37ED5" w:rsidRDefault="5CC37ED5" w14:noSpellErr="1" w14:paraId="1FEAFCAD" w14:textId="2A1906D9">
            <w:r w:rsidR="5CC37ED5">
              <w:rPr/>
              <w:t>Volume d'activité</w:t>
            </w:r>
          </w:p>
        </w:tc>
        <w:tc>
          <w:tcPr>
            <w:tcW w:w="5098" w:type="dxa"/>
            <w:tcMar/>
          </w:tcPr>
          <w:p w:rsidR="5CC37ED5" w:rsidRDefault="5CC37ED5" w14:noSpellErr="1" w14:paraId="33C4CF9E" w14:textId="22F6ED9D">
            <w:r w:rsidR="5CC37ED5">
              <w:rPr/>
              <w:t>Environ 850 étudiants inscrits chaque année à Paris. Campus ouvert 24h/24 et 7j/7.</w:t>
            </w:r>
          </w:p>
        </w:tc>
        <w:tc>
          <w:tcPr>
            <w:tcW w:w="800" w:type="dxa"/>
            <w:tcMar/>
          </w:tcPr>
          <w:p w:rsidR="5CC37ED5" w:rsidRDefault="5CC37ED5" w14:noSpellErr="1" w14:paraId="3E49B35F" w14:textId="1BD4D461">
            <w:r w:rsidR="5CC37ED5">
              <w:rPr/>
              <w:t>4</w:t>
            </w:r>
          </w:p>
        </w:tc>
        <w:tc>
          <w:tcPr>
            <w:tcW w:w="1200" w:type="dxa"/>
            <w:tcMar/>
          </w:tcPr>
          <w:p w:rsidR="5CC37ED5" w:rsidRDefault="5CC37ED5" w14:noSpellErr="1" w14:paraId="3997EDA8" w14:textId="14B2BB25">
            <w:r w:rsidR="5CC37ED5">
              <w:rPr/>
              <w:t>Non</w:t>
            </w:r>
          </w:p>
        </w:tc>
      </w:tr>
      <w:tr w:rsidR="5CC37ED5" w:rsidTr="5CC37ED5" w14:paraId="6C05C525">
        <w:tc>
          <w:tcPr>
            <w:tcW w:w="2200" w:type="dxa"/>
            <w:tcMar/>
          </w:tcPr>
          <w:p w:rsidR="5CC37ED5" w:rsidRDefault="5CC37ED5" w14:noSpellErr="1" w14:paraId="333F4DAB" w14:textId="2BC81B9A">
            <w:r w:rsidR="5CC37ED5">
              <w:rPr/>
              <w:t>Suivi de la progression</w:t>
            </w:r>
          </w:p>
        </w:tc>
        <w:tc>
          <w:tcPr>
            <w:tcW w:w="5098" w:type="dxa"/>
            <w:tcMar/>
          </w:tcPr>
          <w:p w:rsidR="5CC37ED5" w:rsidRDefault="5CC37ED5" w14:noSpellErr="1" w14:paraId="7DD3C0BD" w14:textId="24A6025E">
            <w:r w:rsidR="5CC37ED5">
              <w:rPr/>
              <w:t>Suivi assuré par les équipes du « Bocal », centre des opérations du campus, pour les questions techniques et l'avancement du cursus. Indicateurs de réussite et d'abandon non publiés par campus.</w:t>
            </w:r>
          </w:p>
        </w:tc>
        <w:tc>
          <w:tcPr>
            <w:tcW w:w="800" w:type="dxa"/>
            <w:tcMar/>
          </w:tcPr>
          <w:p w:rsidR="5CC37ED5" w:rsidRDefault="5CC37ED5" w14:noSpellErr="1" w14:paraId="6196B0A1" w14:textId="1D83E922">
            <w:r w:rsidR="5CC37ED5">
              <w:rPr/>
              <w:t>3</w:t>
            </w:r>
          </w:p>
        </w:tc>
        <w:tc>
          <w:tcPr>
            <w:tcW w:w="1200" w:type="dxa"/>
            <w:tcMar/>
          </w:tcPr>
          <w:p w:rsidR="5CC37ED5" w:rsidRDefault="5CC37ED5" w14:noSpellErr="1" w14:paraId="6C8E1747" w14:textId="1661CFE6">
            <w:r w:rsidR="5CC37ED5">
              <w:rPr/>
              <w:t>Oui</w:t>
            </w:r>
          </w:p>
        </w:tc>
      </w:tr>
    </w:tbl>
    <w:p w:rsidR="5CC37ED5" w:rsidRDefault="5CC37ED5" w14:noSpellErr="1" w14:paraId="342F9516" w14:textId="334EA373">
      <w:r w:rsidR="5CC37ED5">
        <w:rPr/>
        <w:t>Note moyenne du domaine : 3,6 / 4 (hors critères non observés)</w:t>
      </w:r>
    </w:p>
    <w:p w:rsidR="5CC37ED5" w:rsidP="5CC37ED5" w:rsidRDefault="5CC37ED5" w14:noSpellErr="1" w14:paraId="45032934" w14:textId="750F8172">
      <w:pPr>
        <w:pStyle w:val="Heading2"/>
      </w:pPr>
      <w:r w:rsidR="5CC37ED5">
        <w:rPr/>
        <w:t>3.2 Qualité et démarche qualité</w:t>
      </w:r>
    </w:p>
    <w:tbl>
      <w:tblPr>
        <w:tblStyle w:val="LightGrid-Accent1"/>
        <w:tblW w:w="0" w:type="auto"/>
        <w:tblLook w:val="04A0" w:firstRow="1" w:lastRow="0" w:firstColumn="1" w:lastColumn="0" w:noHBand="0" w:noVBand="1"/>
      </w:tblPr>
      <w:tblGrid>
        <w:gridCol w:w="2200"/>
        <w:gridCol w:w="5098"/>
        <w:gridCol w:w="800"/>
        <w:gridCol w:w="1200"/>
      </w:tblGrid>
      <w:tr w:rsidR="5CC37ED5" w:rsidTr="5CC37ED5" w14:paraId="2B701408">
        <w:trPr>
          <w:trHeight w:val="300"/>
        </w:trPr>
        <w:tc>
          <w:tcPr>
            <w:tcW w:w="2200" w:type="dxa"/>
            <w:tcMar/>
          </w:tcPr>
          <w:p w:rsidR="5CC37ED5" w:rsidRDefault="5CC37ED5" w14:noSpellErr="1" w14:paraId="1CC69D81" w14:textId="1F32FDE3">
            <w:r w:rsidR="5CC37ED5">
              <w:rPr/>
              <w:t>Critère</w:t>
            </w:r>
          </w:p>
        </w:tc>
        <w:tc>
          <w:tcPr>
            <w:tcW w:w="5098" w:type="dxa"/>
            <w:tcMar/>
          </w:tcPr>
          <w:p w:rsidR="5CC37ED5" w:rsidRDefault="5CC37ED5" w14:noSpellErr="1" w14:paraId="50062E2E" w14:textId="1810E4A7">
            <w:r w:rsidR="5CC37ED5">
              <w:rPr/>
              <w:t>Observations</w:t>
            </w:r>
          </w:p>
        </w:tc>
        <w:tc>
          <w:tcPr>
            <w:tcW w:w="800" w:type="dxa"/>
            <w:tcMar/>
          </w:tcPr>
          <w:p w:rsidR="5CC37ED5" w:rsidRDefault="5CC37ED5" w14:noSpellErr="1" w14:paraId="5B4CE16F" w14:textId="10EECB6B">
            <w:r w:rsidR="5CC37ED5">
              <w:rPr/>
              <w:t>Note</w:t>
            </w:r>
          </w:p>
        </w:tc>
        <w:tc>
          <w:tcPr>
            <w:tcW w:w="1200" w:type="dxa"/>
            <w:tcMar/>
          </w:tcPr>
          <w:p w:rsidR="5CC37ED5" w:rsidRDefault="5CC37ED5" w14:noSpellErr="1" w14:paraId="3482708D" w14:textId="09CCB22F">
            <w:r w:rsidR="5CC37ED5">
              <w:rPr/>
              <w:t>Action requise</w:t>
            </w:r>
          </w:p>
        </w:tc>
      </w:tr>
      <w:tr w:rsidR="5CC37ED5" w:rsidTr="5CC37ED5" w14:paraId="1C0DF6FB">
        <w:tc>
          <w:tcPr>
            <w:tcW w:w="2200" w:type="dxa"/>
            <w:tcMar/>
          </w:tcPr>
          <w:p w:rsidR="5CC37ED5" w:rsidRDefault="5CC37ED5" w14:noSpellErr="1" w14:paraId="1548FC10" w14:textId="20E212A4">
            <w:r w:rsidR="5CC37ED5">
              <w:rPr/>
              <w:t>Certifications et labels</w:t>
            </w:r>
          </w:p>
        </w:tc>
        <w:tc>
          <w:tcPr>
            <w:tcW w:w="5098" w:type="dxa"/>
            <w:tcMar/>
          </w:tcPr>
          <w:p w:rsidR="5CC37ED5" w:rsidRDefault="5CC37ED5" w14:noSpellErr="1" w14:paraId="579EFEE6" w14:textId="19BFF968">
            <w:r w:rsidR="5CC37ED5">
              <w:rPr/>
              <w:t>Certification Qualiopi et label Grande École du Numérique (GEN).</w:t>
            </w:r>
          </w:p>
        </w:tc>
        <w:tc>
          <w:tcPr>
            <w:tcW w:w="800" w:type="dxa"/>
            <w:tcMar/>
          </w:tcPr>
          <w:p w:rsidR="5CC37ED5" w:rsidRDefault="5CC37ED5" w14:noSpellErr="1" w14:paraId="47F783BB" w14:textId="129DE02C">
            <w:r w:rsidR="5CC37ED5">
              <w:rPr/>
              <w:t>4</w:t>
            </w:r>
          </w:p>
        </w:tc>
        <w:tc>
          <w:tcPr>
            <w:tcW w:w="1200" w:type="dxa"/>
            <w:tcMar/>
          </w:tcPr>
          <w:p w:rsidR="5CC37ED5" w:rsidRDefault="5CC37ED5" w14:noSpellErr="1" w14:paraId="4BA9DE41" w14:textId="0B7BC6F0">
            <w:r w:rsidR="5CC37ED5">
              <w:rPr/>
              <w:t>Non</w:t>
            </w:r>
          </w:p>
        </w:tc>
      </w:tr>
      <w:tr w:rsidR="5CC37ED5" w:rsidTr="5CC37ED5" w14:paraId="4C12EDDC">
        <w:tc>
          <w:tcPr>
            <w:tcW w:w="2200" w:type="dxa"/>
            <w:tcMar/>
          </w:tcPr>
          <w:p w:rsidR="5CC37ED5" w:rsidRDefault="5CC37ED5" w14:noSpellErr="1" w14:paraId="6C58EFC7" w14:textId="22912765">
            <w:r w:rsidR="5CC37ED5">
              <w:rPr/>
              <w:t>Accompagnement des étudiants</w:t>
            </w:r>
          </w:p>
        </w:tc>
        <w:tc>
          <w:tcPr>
            <w:tcW w:w="5098" w:type="dxa"/>
            <w:tcMar/>
          </w:tcPr>
          <w:p w:rsidR="5CC37ED5" w:rsidRDefault="5CC37ED5" w14:noSpellErr="1" w14:paraId="3FE11C02" w14:textId="1B6F0E29">
            <w:r w:rsidR="5CC37ED5">
              <w:rPr/>
              <w:t>Équipes regroupées au Bocal, point d'entrée unique pour les problèmes techniques et le suivi du cursus.</w:t>
            </w:r>
          </w:p>
        </w:tc>
        <w:tc>
          <w:tcPr>
            <w:tcW w:w="800" w:type="dxa"/>
            <w:tcMar/>
          </w:tcPr>
          <w:p w:rsidR="5CC37ED5" w:rsidRDefault="5CC37ED5" w14:noSpellErr="1" w14:paraId="75153A66" w14:textId="144CF4ED">
            <w:r w:rsidR="5CC37ED5">
              <w:rPr/>
              <w:t>3</w:t>
            </w:r>
          </w:p>
        </w:tc>
        <w:tc>
          <w:tcPr>
            <w:tcW w:w="1200" w:type="dxa"/>
            <w:tcMar/>
          </w:tcPr>
          <w:p w:rsidR="5CC37ED5" w:rsidRDefault="5CC37ED5" w14:noSpellErr="1" w14:paraId="1D266C6D" w14:textId="0D2ADBB1">
            <w:r w:rsidR="5CC37ED5">
              <w:rPr/>
              <w:t>Non</w:t>
            </w:r>
          </w:p>
        </w:tc>
      </w:tr>
      <w:tr w:rsidR="5CC37ED5" w:rsidTr="5CC37ED5" w14:paraId="14B0094E">
        <w:tc>
          <w:tcPr>
            <w:tcW w:w="2200" w:type="dxa"/>
            <w:tcMar/>
          </w:tcPr>
          <w:p w:rsidR="5CC37ED5" w:rsidRDefault="5CC37ED5" w14:noSpellErr="1" w14:paraId="3F248EF3" w14:textId="24403C26">
            <w:r w:rsidR="5CC37ED5">
              <w:rPr/>
              <w:t>Évaluation des apprentissages</w:t>
            </w:r>
          </w:p>
        </w:tc>
        <w:tc>
          <w:tcPr>
            <w:tcW w:w="5098" w:type="dxa"/>
            <w:tcMar/>
          </w:tcPr>
          <w:p w:rsidR="5CC37ED5" w:rsidRDefault="5CC37ED5" w14:noSpellErr="1" w14:paraId="446B0BFC" w14:textId="1D1E22EA">
            <w:r w:rsidR="5CC37ED5">
              <w:rPr/>
              <w:t>Évaluation des projets par les pairs. Des témoignages publics évoquent des biais possibles dans la correction entre pairs.</w:t>
            </w:r>
          </w:p>
        </w:tc>
        <w:tc>
          <w:tcPr>
            <w:tcW w:w="800" w:type="dxa"/>
            <w:tcMar/>
          </w:tcPr>
          <w:p w:rsidR="5CC37ED5" w:rsidRDefault="5CC37ED5" w14:noSpellErr="1" w14:paraId="1B07C49B" w14:textId="15FC09AE">
            <w:r w:rsidR="5CC37ED5">
              <w:rPr/>
              <w:t>3</w:t>
            </w:r>
          </w:p>
        </w:tc>
        <w:tc>
          <w:tcPr>
            <w:tcW w:w="1200" w:type="dxa"/>
            <w:tcMar/>
          </w:tcPr>
          <w:p w:rsidR="5CC37ED5" w:rsidRDefault="5CC37ED5" w14:noSpellErr="1" w14:paraId="7B2C09A9" w14:textId="0ED9F072">
            <w:r w:rsidR="5CC37ED5">
              <w:rPr/>
              <w:t>Oui</w:t>
            </w:r>
          </w:p>
        </w:tc>
      </w:tr>
      <w:tr w:rsidR="5CC37ED5" w:rsidTr="5CC37ED5" w14:paraId="3FD5FE80">
        <w:tc>
          <w:tcPr>
            <w:tcW w:w="2200" w:type="dxa"/>
            <w:tcMar/>
          </w:tcPr>
          <w:p w:rsidR="5CC37ED5" w:rsidRDefault="5CC37ED5" w14:noSpellErr="1" w14:paraId="5814F342" w14:textId="25EF50E7">
            <w:r w:rsidR="5CC37ED5">
              <w:rPr/>
              <w:t>Mesure de la satisfaction</w:t>
            </w:r>
          </w:p>
        </w:tc>
        <w:tc>
          <w:tcPr>
            <w:tcW w:w="5098" w:type="dxa"/>
            <w:tcMar/>
          </w:tcPr>
          <w:p w:rsidR="5CC37ED5" w:rsidRDefault="5CC37ED5" w14:noSpellErr="1" w14:paraId="6DC78218" w14:textId="1ECD37AB">
            <w:r w:rsidR="5CC37ED5">
              <w:rPr/>
              <w:t>Aucune enquête de satisfaction publiée pour le campus de Paris.</w:t>
            </w:r>
          </w:p>
        </w:tc>
        <w:tc>
          <w:tcPr>
            <w:tcW w:w="800" w:type="dxa"/>
            <w:tcMar/>
          </w:tcPr>
          <w:p w:rsidR="5CC37ED5" w:rsidRDefault="5CC37ED5" w14:noSpellErr="1" w14:paraId="19F0F35F" w14:textId="17AB1E6F">
            <w:r w:rsidR="5CC37ED5">
              <w:rPr/>
              <w:t>N/O</w:t>
            </w:r>
          </w:p>
        </w:tc>
        <w:tc>
          <w:tcPr>
            <w:tcW w:w="1200" w:type="dxa"/>
            <w:tcMar/>
          </w:tcPr>
          <w:p w:rsidR="5CC37ED5" w:rsidRDefault="5CC37ED5" w14:noSpellErr="1" w14:paraId="3D807B6E" w14:textId="10890533">
            <w:r w:rsidR="5CC37ED5">
              <w:rPr/>
              <w:t>Oui</w:t>
            </w:r>
          </w:p>
        </w:tc>
      </w:tr>
    </w:tbl>
    <w:p w:rsidR="5CC37ED5" w:rsidRDefault="5CC37ED5" w14:noSpellErr="1" w14:paraId="165B29BB" w14:textId="1E8151AA">
      <w:r w:rsidR="5CC37ED5">
        <w:rPr/>
        <w:t>Note moyenne du domaine : 3,3 / 4 (hors critères non observés)</w:t>
      </w:r>
    </w:p>
    <w:p w:rsidR="5CC37ED5" w:rsidP="5CC37ED5" w:rsidRDefault="5CC37ED5" w14:noSpellErr="1" w14:paraId="68E13B3C" w14:textId="74953D58">
      <w:pPr>
        <w:pStyle w:val="Heading2"/>
      </w:pPr>
      <w:r w:rsidR="5CC37ED5">
        <w:rPr/>
        <w:t>3.3 Sécurité</w:t>
      </w:r>
    </w:p>
    <w:tbl>
      <w:tblPr>
        <w:tblStyle w:val="LightGrid-Accent1"/>
        <w:tblW w:w="0" w:type="auto"/>
        <w:tblLook w:val="04A0" w:firstRow="1" w:lastRow="0" w:firstColumn="1" w:lastColumn="0" w:noHBand="0" w:noVBand="1"/>
      </w:tblPr>
      <w:tblGrid>
        <w:gridCol w:w="2200"/>
        <w:gridCol w:w="5098"/>
        <w:gridCol w:w="800"/>
        <w:gridCol w:w="1200"/>
      </w:tblGrid>
      <w:tr w:rsidR="5CC37ED5" w:rsidTr="5CC37ED5" w14:paraId="3B4C6395">
        <w:trPr>
          <w:trHeight w:val="300"/>
        </w:trPr>
        <w:tc>
          <w:tcPr>
            <w:tcW w:w="2200" w:type="dxa"/>
            <w:tcMar/>
          </w:tcPr>
          <w:p w:rsidR="5CC37ED5" w:rsidRDefault="5CC37ED5" w14:noSpellErr="1" w14:paraId="636D358F" w14:textId="195A3330">
            <w:r w:rsidR="5CC37ED5">
              <w:rPr/>
              <w:t>Critère</w:t>
            </w:r>
          </w:p>
        </w:tc>
        <w:tc>
          <w:tcPr>
            <w:tcW w:w="5098" w:type="dxa"/>
            <w:tcMar/>
          </w:tcPr>
          <w:p w:rsidR="5CC37ED5" w:rsidRDefault="5CC37ED5" w14:noSpellErr="1" w14:paraId="50EE9CBD" w14:textId="123819F4">
            <w:r w:rsidR="5CC37ED5">
              <w:rPr/>
              <w:t>Observations</w:t>
            </w:r>
          </w:p>
        </w:tc>
        <w:tc>
          <w:tcPr>
            <w:tcW w:w="800" w:type="dxa"/>
            <w:tcMar/>
          </w:tcPr>
          <w:p w:rsidR="5CC37ED5" w:rsidRDefault="5CC37ED5" w14:noSpellErr="1" w14:paraId="579F1A0A" w14:textId="0B1600B8">
            <w:r w:rsidR="5CC37ED5">
              <w:rPr/>
              <w:t>Note</w:t>
            </w:r>
          </w:p>
        </w:tc>
        <w:tc>
          <w:tcPr>
            <w:tcW w:w="1200" w:type="dxa"/>
            <w:tcMar/>
          </w:tcPr>
          <w:p w:rsidR="5CC37ED5" w:rsidRDefault="5CC37ED5" w14:noSpellErr="1" w14:paraId="7C102BF1" w14:textId="03F3E77C">
            <w:r w:rsidR="5CC37ED5">
              <w:rPr/>
              <w:t>Action requise</w:t>
            </w:r>
          </w:p>
        </w:tc>
      </w:tr>
      <w:tr w:rsidR="5CC37ED5" w:rsidTr="5CC37ED5" w14:paraId="221E61CE">
        <w:tc>
          <w:tcPr>
            <w:tcW w:w="2200" w:type="dxa"/>
            <w:tcMar/>
          </w:tcPr>
          <w:p w:rsidR="5CC37ED5" w:rsidRDefault="5CC37ED5" w14:noSpellErr="1" w14:paraId="4DF70068" w14:textId="1B0947F1">
            <w:r w:rsidR="5CC37ED5">
              <w:rPr/>
              <w:t>Contrôle d'accès et sûreté du bâtiment</w:t>
            </w:r>
          </w:p>
        </w:tc>
        <w:tc>
          <w:tcPr>
            <w:tcW w:w="5098" w:type="dxa"/>
            <w:tcMar/>
          </w:tcPr>
          <w:p w:rsidR="5CC37ED5" w:rsidRDefault="5CC37ED5" w14:noSpellErr="1" w14:paraId="145B0FA9" w14:textId="13E72EB5">
            <w:r w:rsidR="5CC37ED5">
              <w:rPr/>
              <w:t>Campus ouvert en continu aux étudiants, y compris la nuit, le week-end et les jours fériés. Modalités de contrôle d'accès à vérifier sur site.</w:t>
            </w:r>
          </w:p>
        </w:tc>
        <w:tc>
          <w:tcPr>
            <w:tcW w:w="800" w:type="dxa"/>
            <w:tcMar/>
          </w:tcPr>
          <w:p w:rsidR="5CC37ED5" w:rsidRDefault="5CC37ED5" w14:noSpellErr="1" w14:paraId="14D4C066" w14:textId="0CC51579">
            <w:r w:rsidR="5CC37ED5">
              <w:rPr/>
              <w:t>N/O</w:t>
            </w:r>
          </w:p>
        </w:tc>
        <w:tc>
          <w:tcPr>
            <w:tcW w:w="1200" w:type="dxa"/>
            <w:tcMar/>
          </w:tcPr>
          <w:p w:rsidR="5CC37ED5" w:rsidRDefault="5CC37ED5" w14:noSpellErr="1" w14:paraId="54EA8CD3" w14:textId="05A2FC3D">
            <w:r w:rsidR="5CC37ED5">
              <w:rPr/>
              <w:t>Oui</w:t>
            </w:r>
          </w:p>
        </w:tc>
      </w:tr>
      <w:tr w:rsidR="5CC37ED5" w:rsidTr="5CC37ED5" w14:paraId="34F45765">
        <w:tc>
          <w:tcPr>
            <w:tcW w:w="2200" w:type="dxa"/>
            <w:tcMar/>
          </w:tcPr>
          <w:p w:rsidR="5CC37ED5" w:rsidRDefault="5CC37ED5" w14:noSpellErr="1" w14:paraId="42C9CBCC" w14:textId="1CB85CB2">
            <w:r w:rsidR="5CC37ED5">
              <w:rPr/>
              <w:t>Sécurité des personnes en horaires tardifs</w:t>
            </w:r>
          </w:p>
        </w:tc>
        <w:tc>
          <w:tcPr>
            <w:tcW w:w="5098" w:type="dxa"/>
            <w:tcMar/>
          </w:tcPr>
          <w:p w:rsidR="5CC37ED5" w:rsidRDefault="5CC37ED5" w14:noSpellErr="1" w14:paraId="6A00FDCB" w14:textId="15964376">
            <w:r w:rsidR="5CC37ED5">
              <w:rPr/>
              <w:t>Travail fréquent de nuit. Des témoignages publics d'étudiantes évoquent des difficultés pour les retours tardifs. Dispositif d'accompagnement à vérifier.</w:t>
            </w:r>
          </w:p>
        </w:tc>
        <w:tc>
          <w:tcPr>
            <w:tcW w:w="800" w:type="dxa"/>
            <w:tcMar/>
          </w:tcPr>
          <w:p w:rsidR="5CC37ED5" w:rsidRDefault="5CC37ED5" w14:noSpellErr="1" w14:paraId="7D3AC6EF" w14:textId="0E742A3A">
            <w:r w:rsidR="5CC37ED5">
              <w:rPr/>
              <w:t>2</w:t>
            </w:r>
          </w:p>
        </w:tc>
        <w:tc>
          <w:tcPr>
            <w:tcW w:w="1200" w:type="dxa"/>
            <w:tcMar/>
          </w:tcPr>
          <w:p w:rsidR="5CC37ED5" w:rsidRDefault="5CC37ED5" w14:noSpellErr="1" w14:paraId="35AD8A6B" w14:textId="075210FE">
            <w:r w:rsidR="5CC37ED5">
              <w:rPr/>
              <w:t>Oui</w:t>
            </w:r>
          </w:p>
        </w:tc>
      </w:tr>
      <w:tr w:rsidR="5CC37ED5" w:rsidTr="5CC37ED5" w14:paraId="3DF9F95A">
        <w:tc>
          <w:tcPr>
            <w:tcW w:w="2200" w:type="dxa"/>
            <w:tcMar/>
          </w:tcPr>
          <w:p w:rsidR="5CC37ED5" w:rsidRDefault="5CC37ED5" w14:noSpellErr="1" w14:paraId="68E42F07" w14:textId="1E677173">
            <w:r w:rsidR="5CC37ED5">
              <w:rPr/>
              <w:t>Sécurité informatique et des données</w:t>
            </w:r>
          </w:p>
        </w:tc>
        <w:tc>
          <w:tcPr>
            <w:tcW w:w="5098" w:type="dxa"/>
            <w:tcMar/>
          </w:tcPr>
          <w:p w:rsidR="5CC37ED5" w:rsidRDefault="5CC37ED5" w14:noSpellErr="1" w14:paraId="5D95945F" w14:textId="17455837">
            <w:r w:rsidR="5CC37ED5">
              <w:rPr/>
              <w:t>Tous les postes sur un réseau et un système d'exploitation uniques, liaison directe au datacenter. Politique de sécurité des données à vérifier.</w:t>
            </w:r>
          </w:p>
        </w:tc>
        <w:tc>
          <w:tcPr>
            <w:tcW w:w="800" w:type="dxa"/>
            <w:tcMar/>
          </w:tcPr>
          <w:p w:rsidR="5CC37ED5" w:rsidRDefault="5CC37ED5" w14:noSpellErr="1" w14:paraId="5D4C055D" w14:textId="10233EFB">
            <w:r w:rsidR="5CC37ED5">
              <w:rPr/>
              <w:t>N/O</w:t>
            </w:r>
          </w:p>
        </w:tc>
        <w:tc>
          <w:tcPr>
            <w:tcW w:w="1200" w:type="dxa"/>
            <w:tcMar/>
          </w:tcPr>
          <w:p w:rsidR="5CC37ED5" w:rsidRDefault="5CC37ED5" w14:noSpellErr="1" w14:paraId="1334BD74" w14:textId="090125BF">
            <w:r w:rsidR="5CC37ED5">
              <w:rPr/>
              <w:t>Oui</w:t>
            </w:r>
          </w:p>
        </w:tc>
      </w:tr>
      <w:tr w:rsidR="5CC37ED5" w:rsidTr="5CC37ED5" w14:paraId="2C3ADEEC">
        <w:tc>
          <w:tcPr>
            <w:tcW w:w="2200" w:type="dxa"/>
            <w:tcMar/>
          </w:tcPr>
          <w:p w:rsidR="5CC37ED5" w:rsidRDefault="5CC37ED5" w14:noSpellErr="1" w14:paraId="2E92FFEF" w14:textId="20168634">
            <w:r w:rsidR="5CC37ED5">
              <w:rPr/>
              <w:t>Prévention incendie et plans d'évacuation</w:t>
            </w:r>
          </w:p>
        </w:tc>
        <w:tc>
          <w:tcPr>
            <w:tcW w:w="5098" w:type="dxa"/>
            <w:tcMar/>
          </w:tcPr>
          <w:p w:rsidR="5CC37ED5" w:rsidRDefault="5CC37ED5" w14:noSpellErr="1" w14:paraId="4A2E9B37" w14:textId="18F46CF8">
            <w:r w:rsidR="5CC37ED5">
              <w:rPr/>
              <w:t xml:space="preserve"> </w:t>
            </w:r>
          </w:p>
        </w:tc>
        <w:tc>
          <w:tcPr>
            <w:tcW w:w="800" w:type="dxa"/>
            <w:tcMar/>
          </w:tcPr>
          <w:p w:rsidR="5CC37ED5" w:rsidRDefault="5CC37ED5" w14:noSpellErr="1" w14:paraId="551A6753" w14:textId="11D253BC">
            <w:r w:rsidR="5CC37ED5">
              <w:rPr/>
              <w:t xml:space="preserve"> </w:t>
            </w:r>
          </w:p>
        </w:tc>
        <w:tc>
          <w:tcPr>
            <w:tcW w:w="1200" w:type="dxa"/>
            <w:tcMar/>
          </w:tcPr>
          <w:p w:rsidR="5CC37ED5" w:rsidRDefault="5CC37ED5" w14:noSpellErr="1" w14:paraId="60677164" w14:textId="0AB03A80">
            <w:r w:rsidR="5CC37ED5">
              <w:rPr/>
              <w:t xml:space="preserve"> </w:t>
            </w:r>
          </w:p>
        </w:tc>
      </w:tr>
      <w:tr w:rsidR="5CC37ED5" w:rsidTr="5CC37ED5" w14:paraId="7ACAF490">
        <w:tc>
          <w:tcPr>
            <w:tcW w:w="2200" w:type="dxa"/>
            <w:tcMar/>
          </w:tcPr>
          <w:p w:rsidR="5CC37ED5" w:rsidRDefault="5CC37ED5" w14:noSpellErr="1" w14:paraId="4D53AD52" w14:textId="21C59AF5">
            <w:r w:rsidR="5CC37ED5">
              <w:rPr/>
              <w:t>Accessibilité PMR</w:t>
            </w:r>
          </w:p>
        </w:tc>
        <w:tc>
          <w:tcPr>
            <w:tcW w:w="5098" w:type="dxa"/>
            <w:tcMar/>
          </w:tcPr>
          <w:p w:rsidR="5CC37ED5" w:rsidRDefault="5CC37ED5" w14:noSpellErr="1" w14:paraId="7D7CC46D" w14:textId="1AA381B9">
            <w:r w:rsidR="5CC37ED5">
              <w:rPr/>
              <w:t>Bâtiment et installations entièrement accessibles aux personnes à mobilité réduite ou en situation de handicap. Référent handicap joignable par e-mail.</w:t>
            </w:r>
          </w:p>
        </w:tc>
        <w:tc>
          <w:tcPr>
            <w:tcW w:w="800" w:type="dxa"/>
            <w:tcMar/>
          </w:tcPr>
          <w:p w:rsidR="5CC37ED5" w:rsidRDefault="5CC37ED5" w14:noSpellErr="1" w14:paraId="78137556" w14:textId="1381687D">
            <w:r w:rsidR="5CC37ED5">
              <w:rPr/>
              <w:t>4</w:t>
            </w:r>
          </w:p>
        </w:tc>
        <w:tc>
          <w:tcPr>
            <w:tcW w:w="1200" w:type="dxa"/>
            <w:tcMar/>
          </w:tcPr>
          <w:p w:rsidR="5CC37ED5" w:rsidRDefault="5CC37ED5" w14:noSpellErr="1" w14:paraId="12A6625F" w14:textId="0C5F4F41">
            <w:r w:rsidR="5CC37ED5">
              <w:rPr/>
              <w:t>Non</w:t>
            </w:r>
          </w:p>
        </w:tc>
      </w:tr>
    </w:tbl>
    <w:p w:rsidR="5CC37ED5" w:rsidRDefault="5CC37ED5" w14:noSpellErr="1" w14:paraId="2F85FC88" w14:textId="5E5D5DA6">
      <w:r w:rsidR="5CC37ED5">
        <w:rPr/>
        <w:t>Note moyenne du domaine : 3 / 4 (hors critères non observés)</w:t>
      </w:r>
    </w:p>
    <w:p w:rsidR="5CC37ED5" w:rsidP="5CC37ED5" w:rsidRDefault="5CC37ED5" w14:noSpellErr="1" w14:paraId="629A720B" w14:textId="61BDB4F2">
      <w:pPr>
        <w:pStyle w:val="Heading2"/>
      </w:pPr>
      <w:r w:rsidR="5CC37ED5">
        <w:rPr/>
        <w:t>3.4 Santé et bien-être</w:t>
      </w:r>
    </w:p>
    <w:tbl>
      <w:tblPr>
        <w:tblStyle w:val="LightGrid-Accent1"/>
        <w:tblW w:w="0" w:type="auto"/>
        <w:tblLook w:val="04A0" w:firstRow="1" w:lastRow="0" w:firstColumn="1" w:lastColumn="0" w:noHBand="0" w:noVBand="1"/>
      </w:tblPr>
      <w:tblGrid>
        <w:gridCol w:w="2200"/>
        <w:gridCol w:w="5098"/>
        <w:gridCol w:w="800"/>
        <w:gridCol w:w="1200"/>
      </w:tblGrid>
      <w:tr w:rsidR="5CC37ED5" w:rsidTr="5CC37ED5" w14:paraId="6FE212EF">
        <w:trPr>
          <w:trHeight w:val="300"/>
        </w:trPr>
        <w:tc>
          <w:tcPr>
            <w:tcW w:w="2200" w:type="dxa"/>
            <w:tcMar/>
          </w:tcPr>
          <w:p w:rsidR="5CC37ED5" w:rsidRDefault="5CC37ED5" w14:noSpellErr="1" w14:paraId="23A4FF61" w14:textId="15307D3E">
            <w:r w:rsidR="5CC37ED5">
              <w:rPr/>
              <w:t>Critère</w:t>
            </w:r>
          </w:p>
        </w:tc>
        <w:tc>
          <w:tcPr>
            <w:tcW w:w="5098" w:type="dxa"/>
            <w:tcMar/>
          </w:tcPr>
          <w:p w:rsidR="5CC37ED5" w:rsidRDefault="5CC37ED5" w14:noSpellErr="1" w14:paraId="1FDAAE50" w14:textId="0E0E6402">
            <w:r w:rsidR="5CC37ED5">
              <w:rPr/>
              <w:t>Observations</w:t>
            </w:r>
          </w:p>
        </w:tc>
        <w:tc>
          <w:tcPr>
            <w:tcW w:w="800" w:type="dxa"/>
            <w:tcMar/>
          </w:tcPr>
          <w:p w:rsidR="5CC37ED5" w:rsidRDefault="5CC37ED5" w14:noSpellErr="1" w14:paraId="268AD265" w14:textId="06EC4AC6">
            <w:r w:rsidR="5CC37ED5">
              <w:rPr/>
              <w:t>Note</w:t>
            </w:r>
          </w:p>
        </w:tc>
        <w:tc>
          <w:tcPr>
            <w:tcW w:w="1200" w:type="dxa"/>
            <w:tcMar/>
          </w:tcPr>
          <w:p w:rsidR="5CC37ED5" w:rsidRDefault="5CC37ED5" w14:noSpellErr="1" w14:paraId="1EFFA019" w14:textId="7FCA318A">
            <w:r w:rsidR="5CC37ED5">
              <w:rPr/>
              <w:t>Action requise</w:t>
            </w:r>
          </w:p>
        </w:tc>
      </w:tr>
      <w:tr w:rsidR="5CC37ED5" w:rsidTr="5CC37ED5" w14:paraId="7CC76BCA">
        <w:tc>
          <w:tcPr>
            <w:tcW w:w="2200" w:type="dxa"/>
            <w:tcMar/>
          </w:tcPr>
          <w:p w:rsidR="5CC37ED5" w:rsidRDefault="5CC37ED5" w14:noSpellErr="1" w14:paraId="5C6544F0" w14:textId="16DF91FF">
            <w:r w:rsidR="5CC37ED5">
              <w:rPr/>
              <w:t>Ergonomie des postes de travail</w:t>
            </w:r>
          </w:p>
        </w:tc>
        <w:tc>
          <w:tcPr>
            <w:tcW w:w="5098" w:type="dxa"/>
            <w:tcMar/>
          </w:tcPr>
          <w:p w:rsidR="5CC37ED5" w:rsidRDefault="5CC37ED5" w14:noSpellErr="1" w14:paraId="2B9B43FC" w14:textId="0FBD78C3">
            <w:r w:rsidR="5CC37ED5">
              <w:rPr/>
              <w:t>Ordinateurs à écran intégré dans six salles « clusters ». Aménagement pensé pour le travail en groupe comme pour la concentration.</w:t>
            </w:r>
          </w:p>
        </w:tc>
        <w:tc>
          <w:tcPr>
            <w:tcW w:w="800" w:type="dxa"/>
            <w:tcMar/>
          </w:tcPr>
          <w:p w:rsidR="5CC37ED5" w:rsidRDefault="5CC37ED5" w14:noSpellErr="1" w14:paraId="5CB84FD3" w14:textId="089B5F87">
            <w:r w:rsidR="5CC37ED5">
              <w:rPr/>
              <w:t>3</w:t>
            </w:r>
          </w:p>
        </w:tc>
        <w:tc>
          <w:tcPr>
            <w:tcW w:w="1200" w:type="dxa"/>
            <w:tcMar/>
          </w:tcPr>
          <w:p w:rsidR="5CC37ED5" w:rsidRDefault="5CC37ED5" w14:noSpellErr="1" w14:paraId="3032A8ED" w14:textId="0179464B">
            <w:r w:rsidR="5CC37ED5">
              <w:rPr/>
              <w:t>Non</w:t>
            </w:r>
          </w:p>
        </w:tc>
      </w:tr>
      <w:tr w:rsidR="5CC37ED5" w:rsidTr="5CC37ED5" w14:paraId="67A406B0">
        <w:tc>
          <w:tcPr>
            <w:tcW w:w="2200" w:type="dxa"/>
            <w:tcMar/>
          </w:tcPr>
          <w:p w:rsidR="5CC37ED5" w:rsidRDefault="5CC37ED5" w14:noSpellErr="1" w14:paraId="1E05C4B7" w14:textId="188EA6C0">
            <w:r w:rsidR="5CC37ED5">
              <w:rPr/>
              <w:t>Charge de travail et rythme</w:t>
            </w:r>
          </w:p>
        </w:tc>
        <w:tc>
          <w:tcPr>
            <w:tcW w:w="5098" w:type="dxa"/>
            <w:tcMar/>
          </w:tcPr>
          <w:p w:rsidR="5CC37ED5" w:rsidRDefault="5CC37ED5" w14:noSpellErr="1" w14:paraId="7A6A0011" w14:textId="116C8D84">
            <w:r w:rsidR="5CC37ED5">
              <w:rPr/>
              <w:t>Piscine très intensive (70 à 90 heures par semaine selon des témoignages publics), rythme auto-géré. Risque de fatigue et d'abandon.</w:t>
            </w:r>
          </w:p>
        </w:tc>
        <w:tc>
          <w:tcPr>
            <w:tcW w:w="800" w:type="dxa"/>
            <w:tcMar/>
          </w:tcPr>
          <w:p w:rsidR="5CC37ED5" w:rsidRDefault="5CC37ED5" w14:noSpellErr="1" w14:paraId="52B0D9B6" w14:textId="0A4A7448">
            <w:r w:rsidR="5CC37ED5">
              <w:rPr/>
              <w:t>2</w:t>
            </w:r>
          </w:p>
        </w:tc>
        <w:tc>
          <w:tcPr>
            <w:tcW w:w="1200" w:type="dxa"/>
            <w:tcMar/>
          </w:tcPr>
          <w:p w:rsidR="5CC37ED5" w:rsidRDefault="5CC37ED5" w14:noSpellErr="1" w14:paraId="78A5180A" w14:textId="03285B0C">
            <w:r w:rsidR="5CC37ED5">
              <w:rPr/>
              <w:t>Oui</w:t>
            </w:r>
          </w:p>
        </w:tc>
      </w:tr>
      <w:tr w:rsidR="5CC37ED5" w:rsidTr="5CC37ED5" w14:paraId="4CD5A146">
        <w:tc>
          <w:tcPr>
            <w:tcW w:w="2200" w:type="dxa"/>
            <w:tcMar/>
          </w:tcPr>
          <w:p w:rsidR="5CC37ED5" w:rsidRDefault="5CC37ED5" w14:noSpellErr="1" w14:paraId="795C2309" w14:textId="1A3DBB81">
            <w:r w:rsidR="5CC37ED5">
              <w:rPr/>
              <w:t>Espaces de détente</w:t>
            </w:r>
          </w:p>
        </w:tc>
        <w:tc>
          <w:tcPr>
            <w:tcW w:w="5098" w:type="dxa"/>
            <w:tcMar/>
          </w:tcPr>
          <w:p w:rsidR="5CC37ED5" w:rsidRDefault="5CC37ED5" w14:noSpellErr="1" w14:paraId="4AF6503A" w14:textId="131BA245">
            <w:r w:rsidR="5CC37ED5">
              <w:rPr/>
              <w:t>Le « Bloc » propose une arène de jeux vidéo, du ping-pong, des canapés et un mur d'escalade.</w:t>
            </w:r>
          </w:p>
        </w:tc>
        <w:tc>
          <w:tcPr>
            <w:tcW w:w="800" w:type="dxa"/>
            <w:tcMar/>
          </w:tcPr>
          <w:p w:rsidR="5CC37ED5" w:rsidRDefault="5CC37ED5" w14:noSpellErr="1" w14:paraId="4D6D14FC" w14:textId="0BF98909">
            <w:r w:rsidR="5CC37ED5">
              <w:rPr/>
              <w:t>4</w:t>
            </w:r>
          </w:p>
        </w:tc>
        <w:tc>
          <w:tcPr>
            <w:tcW w:w="1200" w:type="dxa"/>
            <w:tcMar/>
          </w:tcPr>
          <w:p w:rsidR="5CC37ED5" w:rsidRDefault="5CC37ED5" w14:noSpellErr="1" w14:paraId="63C6389D" w14:textId="04D76FCD">
            <w:r w:rsidR="5CC37ED5">
              <w:rPr/>
              <w:t>Non</w:t>
            </w:r>
          </w:p>
        </w:tc>
      </w:tr>
      <w:tr w:rsidR="5CC37ED5" w:rsidTr="5CC37ED5" w14:paraId="4953E773">
        <w:tc>
          <w:tcPr>
            <w:tcW w:w="2200" w:type="dxa"/>
            <w:tcMar/>
          </w:tcPr>
          <w:p w:rsidR="5CC37ED5" w:rsidRDefault="5CC37ED5" w14:noSpellErr="1" w14:paraId="5B903695" w14:textId="1BECD042">
            <w:r w:rsidR="5CC37ED5">
              <w:rPr/>
              <w:t>Soutien psychologique et prévention des RPS</w:t>
            </w:r>
          </w:p>
        </w:tc>
        <w:tc>
          <w:tcPr>
            <w:tcW w:w="5098" w:type="dxa"/>
            <w:tcMar/>
          </w:tcPr>
          <w:p w:rsidR="5CC37ED5" w:rsidRDefault="5CC37ED5" w14:noSpellErr="1" w14:paraId="7051DE4E" w14:textId="14CAB706">
            <w:r w:rsidR="5CC37ED5">
              <w:rPr/>
              <w:t>Temps d'échange « tea time » pendant les piscines. Pas de dispositif formalisé de soutien psychologique identifié publiquement.</w:t>
            </w:r>
          </w:p>
        </w:tc>
        <w:tc>
          <w:tcPr>
            <w:tcW w:w="800" w:type="dxa"/>
            <w:tcMar/>
          </w:tcPr>
          <w:p w:rsidR="5CC37ED5" w:rsidRDefault="5CC37ED5" w14:noSpellErr="1" w14:paraId="1D10280A" w14:textId="0DA89DCA">
            <w:r w:rsidR="5CC37ED5">
              <w:rPr/>
              <w:t>2</w:t>
            </w:r>
          </w:p>
        </w:tc>
        <w:tc>
          <w:tcPr>
            <w:tcW w:w="1200" w:type="dxa"/>
            <w:tcMar/>
          </w:tcPr>
          <w:p w:rsidR="5CC37ED5" w:rsidRDefault="5CC37ED5" w14:noSpellErr="1" w14:paraId="53BFC652" w14:textId="0686848E">
            <w:r w:rsidR="5CC37ED5">
              <w:rPr/>
              <w:t>Oui</w:t>
            </w:r>
          </w:p>
        </w:tc>
      </w:tr>
    </w:tbl>
    <w:p w:rsidR="5CC37ED5" w:rsidRDefault="5CC37ED5" w14:noSpellErr="1" w14:paraId="28551820" w14:textId="20EB146A">
      <w:r w:rsidR="5CC37ED5">
        <w:rPr/>
        <w:t>Note moyenne du domaine : 2,8 / 4 (hors critères non observés)</w:t>
      </w:r>
    </w:p>
    <w:p w:rsidR="5CC37ED5" w:rsidP="5CC37ED5" w:rsidRDefault="5CC37ED5" w14:noSpellErr="1" w14:paraId="22C70AE5" w14:textId="4D672FBF">
      <w:pPr>
        <w:pStyle w:val="Heading2"/>
      </w:pPr>
      <w:r w:rsidR="5CC37ED5">
        <w:rPr/>
        <w:t>3.5 Environnement (ESG – volet E)</w:t>
      </w:r>
    </w:p>
    <w:tbl>
      <w:tblPr>
        <w:tblStyle w:val="LightGrid-Accent1"/>
        <w:tblW w:w="0" w:type="auto"/>
        <w:tblLook w:val="04A0" w:firstRow="1" w:lastRow="0" w:firstColumn="1" w:lastColumn="0" w:noHBand="0" w:noVBand="1"/>
      </w:tblPr>
      <w:tblGrid>
        <w:gridCol w:w="2200"/>
        <w:gridCol w:w="5098"/>
        <w:gridCol w:w="800"/>
        <w:gridCol w:w="1200"/>
      </w:tblGrid>
      <w:tr w:rsidR="5CC37ED5" w:rsidTr="5CC37ED5" w14:paraId="464E7864">
        <w:trPr>
          <w:trHeight w:val="300"/>
        </w:trPr>
        <w:tc>
          <w:tcPr>
            <w:tcW w:w="2200" w:type="dxa"/>
            <w:tcMar/>
          </w:tcPr>
          <w:p w:rsidR="5CC37ED5" w:rsidRDefault="5CC37ED5" w14:noSpellErr="1" w14:paraId="5E24C8EE" w14:textId="0F57B28B">
            <w:r w:rsidR="5CC37ED5">
              <w:rPr/>
              <w:t>Critère</w:t>
            </w:r>
          </w:p>
        </w:tc>
        <w:tc>
          <w:tcPr>
            <w:tcW w:w="5098" w:type="dxa"/>
            <w:tcMar/>
          </w:tcPr>
          <w:p w:rsidR="5CC37ED5" w:rsidRDefault="5CC37ED5" w14:noSpellErr="1" w14:paraId="7CFF1095" w14:textId="0835994F">
            <w:r w:rsidR="5CC37ED5">
              <w:rPr/>
              <w:t>Observations</w:t>
            </w:r>
          </w:p>
        </w:tc>
        <w:tc>
          <w:tcPr>
            <w:tcW w:w="800" w:type="dxa"/>
            <w:tcMar/>
          </w:tcPr>
          <w:p w:rsidR="5CC37ED5" w:rsidRDefault="5CC37ED5" w14:noSpellErr="1" w14:paraId="2A2F7529" w14:textId="01138013">
            <w:r w:rsidR="5CC37ED5">
              <w:rPr/>
              <w:t>Note</w:t>
            </w:r>
          </w:p>
        </w:tc>
        <w:tc>
          <w:tcPr>
            <w:tcW w:w="1200" w:type="dxa"/>
            <w:tcMar/>
          </w:tcPr>
          <w:p w:rsidR="5CC37ED5" w:rsidRDefault="5CC37ED5" w14:noSpellErr="1" w14:paraId="3C8D68C2" w14:textId="79F166D7">
            <w:r w:rsidR="5CC37ED5">
              <w:rPr/>
              <w:t>Action requise</w:t>
            </w:r>
          </w:p>
        </w:tc>
      </w:tr>
      <w:tr w:rsidR="5CC37ED5" w:rsidTr="5CC37ED5" w14:paraId="347B0B28">
        <w:tc>
          <w:tcPr>
            <w:tcW w:w="2200" w:type="dxa"/>
            <w:tcMar/>
          </w:tcPr>
          <w:p w:rsidR="5CC37ED5" w:rsidRDefault="5CC37ED5" w14:noSpellErr="1" w14:paraId="213D0AE1" w14:textId="1106C74C">
            <w:r w:rsidR="5CC37ED5">
              <w:rPr/>
              <w:t>Consommation énergétique du parc informatique</w:t>
            </w:r>
          </w:p>
        </w:tc>
        <w:tc>
          <w:tcPr>
            <w:tcW w:w="5098" w:type="dxa"/>
            <w:tcMar/>
          </w:tcPr>
          <w:p w:rsidR="5CC37ED5" w:rsidRDefault="5CC37ED5" w14:noSpellErr="1" w14:paraId="7FBE62C8" w14:textId="09E4AE10">
            <w:r w:rsidR="5CC37ED5">
              <w:rPr/>
              <w:t>Ordinateurs choisis pour leur consommation énergétique et leur modularité.</w:t>
            </w:r>
          </w:p>
        </w:tc>
        <w:tc>
          <w:tcPr>
            <w:tcW w:w="800" w:type="dxa"/>
            <w:tcMar/>
          </w:tcPr>
          <w:p w:rsidR="5CC37ED5" w:rsidRDefault="5CC37ED5" w14:noSpellErr="1" w14:paraId="541BB5B2" w14:textId="02C294D4">
            <w:r w:rsidR="5CC37ED5">
              <w:rPr/>
              <w:t>3</w:t>
            </w:r>
          </w:p>
        </w:tc>
        <w:tc>
          <w:tcPr>
            <w:tcW w:w="1200" w:type="dxa"/>
            <w:tcMar/>
          </w:tcPr>
          <w:p w:rsidR="5CC37ED5" w:rsidRDefault="5CC37ED5" w14:noSpellErr="1" w14:paraId="67116CD3" w14:textId="7BA07B98">
            <w:r w:rsidR="5CC37ED5">
              <w:rPr/>
              <w:t>Non</w:t>
            </w:r>
          </w:p>
        </w:tc>
      </w:tr>
      <w:tr w:rsidR="5CC37ED5" w:rsidTr="5CC37ED5" w14:paraId="67DEE1BF">
        <w:tc>
          <w:tcPr>
            <w:tcW w:w="2200" w:type="dxa"/>
            <w:tcMar/>
          </w:tcPr>
          <w:p w:rsidR="5CC37ED5" w:rsidRDefault="5CC37ED5" w14:noSpellErr="1" w14:paraId="545B7520" w14:textId="12B5DC0D">
            <w:r w:rsidR="5CC37ED5">
              <w:rPr/>
              <w:t>Bâtiment</w:t>
            </w:r>
          </w:p>
        </w:tc>
        <w:tc>
          <w:tcPr>
            <w:tcW w:w="5098" w:type="dxa"/>
            <w:tcMar/>
          </w:tcPr>
          <w:p w:rsidR="5CC37ED5" w:rsidRDefault="5CC37ED5" w14:noSpellErr="1" w14:paraId="73B67C3A" w14:textId="0B93C2D1">
            <w:r w:rsidR="5CC37ED5">
              <w:rPr/>
              <w:t>Campus inauguré en 2013 et rénové en 2025. Performance énergétique du bâtiment non communiquée.</w:t>
            </w:r>
          </w:p>
        </w:tc>
        <w:tc>
          <w:tcPr>
            <w:tcW w:w="800" w:type="dxa"/>
            <w:tcMar/>
          </w:tcPr>
          <w:p w:rsidR="5CC37ED5" w:rsidRDefault="5CC37ED5" w14:noSpellErr="1" w14:paraId="621B5402" w14:textId="0471A995">
            <w:r w:rsidR="5CC37ED5">
              <w:rPr/>
              <w:t>N/O</w:t>
            </w:r>
          </w:p>
        </w:tc>
        <w:tc>
          <w:tcPr>
            <w:tcW w:w="1200" w:type="dxa"/>
            <w:tcMar/>
          </w:tcPr>
          <w:p w:rsidR="5CC37ED5" w:rsidRDefault="5CC37ED5" w14:noSpellErr="1" w14:paraId="5549B3FC" w14:textId="7D4F9059">
            <w:r w:rsidR="5CC37ED5">
              <w:rPr/>
              <w:t>Oui</w:t>
            </w:r>
          </w:p>
        </w:tc>
      </w:tr>
      <w:tr w:rsidR="5CC37ED5" w:rsidTr="5CC37ED5" w14:paraId="2DDE0DB3">
        <w:tc>
          <w:tcPr>
            <w:tcW w:w="2200" w:type="dxa"/>
            <w:tcMar/>
          </w:tcPr>
          <w:p w:rsidR="5CC37ED5" w:rsidRDefault="5CC37ED5" w14:noSpellErr="1" w14:paraId="17F7120C" w14:textId="1464F0CE">
            <w:r w:rsidR="5CC37ED5">
              <w:rPr/>
              <w:t>Mobilité</w:t>
            </w:r>
          </w:p>
        </w:tc>
        <w:tc>
          <w:tcPr>
            <w:tcW w:w="5098" w:type="dxa"/>
            <w:tcMar/>
          </w:tcPr>
          <w:p w:rsidR="5CC37ED5" w:rsidRDefault="5CC37ED5" w14:noSpellErr="1" w14:paraId="48736095" w14:textId="0D42D792">
            <w:r w:rsidR="5CC37ED5">
              <w:rPr/>
              <w:t>Stationnement et recharge des vélos et trottinettes à l'intérieur. Aucun parking pour voitures, scooters ou motos. Desserte Porte de Clichy : RER C, métros 13 et 14.</w:t>
            </w:r>
          </w:p>
        </w:tc>
        <w:tc>
          <w:tcPr>
            <w:tcW w:w="800" w:type="dxa"/>
            <w:tcMar/>
          </w:tcPr>
          <w:p w:rsidR="5CC37ED5" w:rsidRDefault="5CC37ED5" w14:noSpellErr="1" w14:paraId="6A788D7C" w14:textId="0620BE56">
            <w:r w:rsidR="5CC37ED5">
              <w:rPr/>
              <w:t>4</w:t>
            </w:r>
          </w:p>
        </w:tc>
        <w:tc>
          <w:tcPr>
            <w:tcW w:w="1200" w:type="dxa"/>
            <w:tcMar/>
          </w:tcPr>
          <w:p w:rsidR="5CC37ED5" w:rsidRDefault="5CC37ED5" w14:noSpellErr="1" w14:paraId="4A49A95D" w14:textId="7EFEA51A">
            <w:r w:rsidR="5CC37ED5">
              <w:rPr/>
              <w:t>Non</w:t>
            </w:r>
          </w:p>
        </w:tc>
      </w:tr>
      <w:tr w:rsidR="5CC37ED5" w:rsidTr="5CC37ED5" w14:paraId="6F030DF1">
        <w:tc>
          <w:tcPr>
            <w:tcW w:w="2200" w:type="dxa"/>
            <w:tcMar/>
          </w:tcPr>
          <w:p w:rsidR="5CC37ED5" w:rsidRDefault="5CC37ED5" w14:noSpellErr="1" w14:paraId="4B3646C9" w14:textId="1614058F">
            <w:r w:rsidR="5CC37ED5">
              <w:rPr/>
              <w:t>Fin de vie des équipements (DEEE)</w:t>
            </w:r>
          </w:p>
        </w:tc>
        <w:tc>
          <w:tcPr>
            <w:tcW w:w="5098" w:type="dxa"/>
            <w:tcMar/>
          </w:tcPr>
          <w:p w:rsidR="5CC37ED5" w:rsidRDefault="5CC37ED5" w14:noSpellErr="1" w14:paraId="20315570" w14:textId="0EF1EC53">
            <w:r w:rsidR="5CC37ED5">
              <w:rPr/>
              <w:t>Politique de réemploi ou de recyclage du matériel informatique non communiquée.</w:t>
            </w:r>
          </w:p>
        </w:tc>
        <w:tc>
          <w:tcPr>
            <w:tcW w:w="800" w:type="dxa"/>
            <w:tcMar/>
          </w:tcPr>
          <w:p w:rsidR="5CC37ED5" w:rsidRDefault="5CC37ED5" w14:noSpellErr="1" w14:paraId="18D80EE5" w14:textId="07CFD317">
            <w:r w:rsidR="5CC37ED5">
              <w:rPr/>
              <w:t>N/O</w:t>
            </w:r>
          </w:p>
        </w:tc>
        <w:tc>
          <w:tcPr>
            <w:tcW w:w="1200" w:type="dxa"/>
            <w:tcMar/>
          </w:tcPr>
          <w:p w:rsidR="5CC37ED5" w:rsidRDefault="5CC37ED5" w14:noSpellErr="1" w14:paraId="5B6D8945" w14:textId="00ADB9DB">
            <w:r w:rsidR="5CC37ED5">
              <w:rPr/>
              <w:t>Oui</w:t>
            </w:r>
          </w:p>
        </w:tc>
      </w:tr>
      <w:tr w:rsidR="5CC37ED5" w:rsidTr="5CC37ED5" w14:paraId="2596477C">
        <w:tc>
          <w:tcPr>
            <w:tcW w:w="2200" w:type="dxa"/>
            <w:tcMar/>
          </w:tcPr>
          <w:p w:rsidR="5CC37ED5" w:rsidRDefault="5CC37ED5" w14:noSpellErr="1" w14:paraId="6EB39389" w14:textId="17C31A50">
            <w:r w:rsidR="5CC37ED5">
              <w:rPr/>
              <w:t>Bilan carbone</w:t>
            </w:r>
          </w:p>
        </w:tc>
        <w:tc>
          <w:tcPr>
            <w:tcW w:w="5098" w:type="dxa"/>
            <w:tcMar/>
          </w:tcPr>
          <w:p w:rsidR="5CC37ED5" w:rsidRDefault="5CC37ED5" w14:noSpellErr="1" w14:paraId="5E528589" w14:textId="10A10114">
            <w:r w:rsidR="5CC37ED5">
              <w:rPr/>
              <w:t>Aucun bilan carbone publié pour le campus.</w:t>
            </w:r>
          </w:p>
        </w:tc>
        <w:tc>
          <w:tcPr>
            <w:tcW w:w="800" w:type="dxa"/>
            <w:tcMar/>
          </w:tcPr>
          <w:p w:rsidR="5CC37ED5" w:rsidRDefault="5CC37ED5" w14:noSpellErr="1" w14:paraId="1DB5F710" w14:textId="097EE7D8">
            <w:r w:rsidR="5CC37ED5">
              <w:rPr/>
              <w:t>N/O</w:t>
            </w:r>
          </w:p>
        </w:tc>
        <w:tc>
          <w:tcPr>
            <w:tcW w:w="1200" w:type="dxa"/>
            <w:tcMar/>
          </w:tcPr>
          <w:p w:rsidR="5CC37ED5" w:rsidRDefault="5CC37ED5" w14:noSpellErr="1" w14:paraId="4364A46C" w14:textId="025CCE9C">
            <w:r w:rsidR="5CC37ED5">
              <w:rPr/>
              <w:t>Oui</w:t>
            </w:r>
          </w:p>
        </w:tc>
      </w:tr>
    </w:tbl>
    <w:p w:rsidR="5CC37ED5" w:rsidRDefault="5CC37ED5" w14:noSpellErr="1" w14:paraId="31D40111" w14:textId="788F7FDD">
      <w:r w:rsidR="5CC37ED5">
        <w:rPr/>
        <w:t>Note moyenne du domaine : 3,5 / 4 (hors critères non observés)</w:t>
      </w:r>
    </w:p>
    <w:p w:rsidR="5CC37ED5" w:rsidP="5CC37ED5" w:rsidRDefault="5CC37ED5" w14:noSpellErr="1" w14:paraId="7FE222CA" w14:textId="4BFE5035">
      <w:pPr>
        <w:pStyle w:val="Heading2"/>
      </w:pPr>
      <w:r w:rsidR="5CC37ED5">
        <w:rPr/>
        <w:t>3.6 Social et gouvernance (ESG – volets S et G)</w:t>
      </w:r>
    </w:p>
    <w:tbl>
      <w:tblPr>
        <w:tblStyle w:val="LightGrid-Accent1"/>
        <w:tblW w:w="0" w:type="auto"/>
        <w:tblLook w:val="04A0" w:firstRow="1" w:lastRow="0" w:firstColumn="1" w:lastColumn="0" w:noHBand="0" w:noVBand="1"/>
      </w:tblPr>
      <w:tblGrid>
        <w:gridCol w:w="2200"/>
        <w:gridCol w:w="5098"/>
        <w:gridCol w:w="800"/>
        <w:gridCol w:w="1200"/>
      </w:tblGrid>
      <w:tr w:rsidR="5CC37ED5" w:rsidTr="5CC37ED5" w14:paraId="55168F73">
        <w:trPr>
          <w:trHeight w:val="300"/>
        </w:trPr>
        <w:tc>
          <w:tcPr>
            <w:tcW w:w="2200" w:type="dxa"/>
            <w:tcMar/>
          </w:tcPr>
          <w:p w:rsidR="5CC37ED5" w:rsidRDefault="5CC37ED5" w14:noSpellErr="1" w14:paraId="2022D1B7" w14:textId="0B2DFC99">
            <w:r w:rsidR="5CC37ED5">
              <w:rPr/>
              <w:t>Critère</w:t>
            </w:r>
          </w:p>
        </w:tc>
        <w:tc>
          <w:tcPr>
            <w:tcW w:w="5098" w:type="dxa"/>
            <w:tcMar/>
          </w:tcPr>
          <w:p w:rsidR="5CC37ED5" w:rsidRDefault="5CC37ED5" w14:noSpellErr="1" w14:paraId="6F82DD51" w14:textId="040BE35D">
            <w:r w:rsidR="5CC37ED5">
              <w:rPr/>
              <w:t>Observations</w:t>
            </w:r>
          </w:p>
        </w:tc>
        <w:tc>
          <w:tcPr>
            <w:tcW w:w="800" w:type="dxa"/>
            <w:tcMar/>
          </w:tcPr>
          <w:p w:rsidR="5CC37ED5" w:rsidRDefault="5CC37ED5" w14:noSpellErr="1" w14:paraId="6F9DD7FC" w14:textId="7CE9CA21">
            <w:r w:rsidR="5CC37ED5">
              <w:rPr/>
              <w:t>Note</w:t>
            </w:r>
          </w:p>
        </w:tc>
        <w:tc>
          <w:tcPr>
            <w:tcW w:w="1200" w:type="dxa"/>
            <w:tcMar/>
          </w:tcPr>
          <w:p w:rsidR="5CC37ED5" w:rsidRDefault="5CC37ED5" w14:noSpellErr="1" w14:paraId="1A9E46AA" w14:textId="75C7B0E5">
            <w:r w:rsidR="5CC37ED5">
              <w:rPr/>
              <w:t>Action requise</w:t>
            </w:r>
          </w:p>
        </w:tc>
      </w:tr>
      <w:tr w:rsidR="5CC37ED5" w:rsidTr="5CC37ED5" w14:paraId="75883836">
        <w:tc>
          <w:tcPr>
            <w:tcW w:w="2200" w:type="dxa"/>
            <w:tcMar/>
          </w:tcPr>
          <w:p w:rsidR="5CC37ED5" w:rsidRDefault="5CC37ED5" w14:noSpellErr="1" w14:paraId="2327F8E2" w14:textId="0CDD115A">
            <w:r w:rsidR="5CC37ED5">
              <w:rPr/>
              <w:t>Statut et gouvernance</w:t>
            </w:r>
          </w:p>
        </w:tc>
        <w:tc>
          <w:tcPr>
            <w:tcW w:w="5098" w:type="dxa"/>
            <w:tcMar/>
          </w:tcPr>
          <w:p w:rsidR="5CC37ED5" w:rsidRDefault="5CC37ED5" w14:noSpellErr="1" w14:paraId="2A867C09" w14:textId="05BAF81E">
            <w:r w:rsidR="5CC37ED5">
              <w:rPr/>
              <w:t>Association loi 1901 à but non lucratif, présidée par Xavier Niel. Sophie Viger en est la directrice générale.</w:t>
            </w:r>
          </w:p>
        </w:tc>
        <w:tc>
          <w:tcPr>
            <w:tcW w:w="800" w:type="dxa"/>
            <w:tcMar/>
          </w:tcPr>
          <w:p w:rsidR="5CC37ED5" w:rsidRDefault="5CC37ED5" w14:noSpellErr="1" w14:paraId="73E363EB" w14:textId="7E98DEE2">
            <w:r w:rsidR="5CC37ED5">
              <w:rPr/>
              <w:t>4</w:t>
            </w:r>
          </w:p>
        </w:tc>
        <w:tc>
          <w:tcPr>
            <w:tcW w:w="1200" w:type="dxa"/>
            <w:tcMar/>
          </w:tcPr>
          <w:p w:rsidR="5CC37ED5" w:rsidRDefault="5CC37ED5" w14:noSpellErr="1" w14:paraId="1BFCA8CB" w14:textId="7776C5A6">
            <w:r w:rsidR="5CC37ED5">
              <w:rPr/>
              <w:t>Non</w:t>
            </w:r>
          </w:p>
        </w:tc>
      </w:tr>
      <w:tr w:rsidR="5CC37ED5" w:rsidTr="5CC37ED5" w14:paraId="6D18944C">
        <w:tc>
          <w:tcPr>
            <w:tcW w:w="2200" w:type="dxa"/>
            <w:tcMar/>
          </w:tcPr>
          <w:p w:rsidR="5CC37ED5" w:rsidRDefault="5CC37ED5" w14:noSpellErr="1" w14:paraId="1B040C46" w14:textId="0E8C261B">
            <w:r w:rsidR="5CC37ED5">
              <w:rPr/>
              <w:t>Accessibilité financière</w:t>
            </w:r>
          </w:p>
        </w:tc>
        <w:tc>
          <w:tcPr>
            <w:tcW w:w="5098" w:type="dxa"/>
            <w:tcMar/>
          </w:tcPr>
          <w:p w:rsidR="5CC37ED5" w:rsidRDefault="5CC37ED5" w14:noSpellErr="1" w14:paraId="1A79B780" w14:textId="076A0CDF">
            <w:r w:rsidR="5CC37ED5">
              <w:rPr/>
              <w:t>Formation gratuite. Aide financière du CROUS possible via le label GEN, sous conditions de ressources, pendant les 18 premiers mois.</w:t>
            </w:r>
          </w:p>
        </w:tc>
        <w:tc>
          <w:tcPr>
            <w:tcW w:w="800" w:type="dxa"/>
            <w:tcMar/>
          </w:tcPr>
          <w:p w:rsidR="5CC37ED5" w:rsidRDefault="5CC37ED5" w14:noSpellErr="1" w14:paraId="2BF18AB4" w14:textId="0047F3A3">
            <w:r w:rsidR="5CC37ED5">
              <w:rPr/>
              <w:t>4</w:t>
            </w:r>
          </w:p>
        </w:tc>
        <w:tc>
          <w:tcPr>
            <w:tcW w:w="1200" w:type="dxa"/>
            <w:tcMar/>
          </w:tcPr>
          <w:p w:rsidR="5CC37ED5" w:rsidRDefault="5CC37ED5" w14:noSpellErr="1" w14:paraId="47DE27E8" w14:textId="7925DA67">
            <w:r w:rsidR="5CC37ED5">
              <w:rPr/>
              <w:t>Non</w:t>
            </w:r>
          </w:p>
        </w:tc>
      </w:tr>
      <w:tr w:rsidR="5CC37ED5" w:rsidTr="5CC37ED5" w14:paraId="7CF9C510">
        <w:tc>
          <w:tcPr>
            <w:tcW w:w="2200" w:type="dxa"/>
            <w:tcMar/>
          </w:tcPr>
          <w:p w:rsidR="5CC37ED5" w:rsidRDefault="5CC37ED5" w14:noSpellErr="1" w14:paraId="21F721BE" w14:textId="103B3ADC">
            <w:r w:rsidR="5CC37ED5">
              <w:rPr/>
              <w:t>Inclusion et égalité des chances</w:t>
            </w:r>
          </w:p>
        </w:tc>
        <w:tc>
          <w:tcPr>
            <w:tcW w:w="5098" w:type="dxa"/>
            <w:tcMar/>
          </w:tcPr>
          <w:p w:rsidR="5CC37ED5" w:rsidRDefault="5CC37ED5" w14:noSpellErr="1" w14:paraId="1BC62D96" w14:textId="091921A0">
            <w:r w:rsidR="5CC37ED5">
              <w:rPr/>
              <w:t>Programme 42i destiné à 1 500 bénéficiaires éloignés de l'emploi, avec une équipe de 9 personnes à temps plein. Dispositif 42ForYOUTH pour les Franciliens de moins de 30 ans.</w:t>
            </w:r>
          </w:p>
        </w:tc>
        <w:tc>
          <w:tcPr>
            <w:tcW w:w="800" w:type="dxa"/>
            <w:tcMar/>
          </w:tcPr>
          <w:p w:rsidR="5CC37ED5" w:rsidRDefault="5CC37ED5" w14:noSpellErr="1" w14:paraId="71F67CC0" w14:textId="01F70864">
            <w:r w:rsidR="5CC37ED5">
              <w:rPr/>
              <w:t>4</w:t>
            </w:r>
          </w:p>
        </w:tc>
        <w:tc>
          <w:tcPr>
            <w:tcW w:w="1200" w:type="dxa"/>
            <w:tcMar/>
          </w:tcPr>
          <w:p w:rsidR="5CC37ED5" w:rsidRDefault="5CC37ED5" w14:noSpellErr="1" w14:paraId="7565A270" w14:textId="7AD4EF28">
            <w:r w:rsidR="5CC37ED5">
              <w:rPr/>
              <w:t>Non</w:t>
            </w:r>
          </w:p>
        </w:tc>
      </w:tr>
      <w:tr w:rsidR="5CC37ED5" w:rsidTr="5CC37ED5" w14:paraId="799BBFD9">
        <w:tc>
          <w:tcPr>
            <w:tcW w:w="2200" w:type="dxa"/>
            <w:tcMar/>
          </w:tcPr>
          <w:p w:rsidR="5CC37ED5" w:rsidRDefault="5CC37ED5" w14:noSpellErr="1" w14:paraId="2E0F9404" w14:textId="11EA4F9D">
            <w:r w:rsidR="5CC37ED5">
              <w:rPr/>
              <w:t>Mixité</w:t>
            </w:r>
          </w:p>
        </w:tc>
        <w:tc>
          <w:tcPr>
            <w:tcW w:w="5098" w:type="dxa"/>
            <w:tcMar/>
          </w:tcPr>
          <w:p w:rsidR="5CC37ED5" w:rsidRDefault="5CC37ED5" w14:noSpellErr="1" w14:paraId="438A809C" w14:textId="0AC83661">
            <w:r w:rsidR="5CC37ED5">
              <w:rPr/>
              <w:t>Part de femmes à Paris passée de 14 % en 2018 à 32 % en 2022. Piscine Discovery d'une semaine réservée aux femmes.</w:t>
            </w:r>
          </w:p>
        </w:tc>
        <w:tc>
          <w:tcPr>
            <w:tcW w:w="800" w:type="dxa"/>
            <w:tcMar/>
          </w:tcPr>
          <w:p w:rsidR="5CC37ED5" w:rsidRDefault="5CC37ED5" w14:noSpellErr="1" w14:paraId="5ECE2EAA" w14:textId="03A61D25">
            <w:r w:rsidR="5CC37ED5">
              <w:rPr/>
              <w:t>3</w:t>
            </w:r>
          </w:p>
        </w:tc>
        <w:tc>
          <w:tcPr>
            <w:tcW w:w="1200" w:type="dxa"/>
            <w:tcMar/>
          </w:tcPr>
          <w:p w:rsidR="5CC37ED5" w:rsidRDefault="5CC37ED5" w14:noSpellErr="1" w14:paraId="65FCDC07" w14:textId="7C8403E9">
            <w:r w:rsidR="5CC37ED5">
              <w:rPr/>
              <w:t>Oui</w:t>
            </w:r>
          </w:p>
        </w:tc>
      </w:tr>
      <w:tr w:rsidR="5CC37ED5" w:rsidTr="5CC37ED5" w14:paraId="1BE25E0D">
        <w:tc>
          <w:tcPr>
            <w:tcW w:w="2200" w:type="dxa"/>
            <w:tcMar/>
          </w:tcPr>
          <w:p w:rsidR="5CC37ED5" w:rsidRDefault="5CC37ED5" w14:noSpellErr="1" w14:paraId="5CAFE0E7" w14:textId="1399645E">
            <w:r w:rsidR="5CC37ED5">
              <w:rPr/>
              <w:t>Éthique et signalement</w:t>
            </w:r>
          </w:p>
        </w:tc>
        <w:tc>
          <w:tcPr>
            <w:tcW w:w="5098" w:type="dxa"/>
            <w:tcMar/>
          </w:tcPr>
          <w:p w:rsidR="5CC37ED5" w:rsidRDefault="5CC37ED5" w14:noSpellErr="1" w14:paraId="7D4A5503" w14:textId="0C774B22">
            <w:r w:rsidR="5CC37ED5">
              <w:rPr/>
              <w:t>Des témoignages publics font état de sexisme résiduel. Procédure de signalement et sanctions à vérifier.</w:t>
            </w:r>
          </w:p>
        </w:tc>
        <w:tc>
          <w:tcPr>
            <w:tcW w:w="800" w:type="dxa"/>
            <w:tcMar/>
          </w:tcPr>
          <w:p w:rsidR="5CC37ED5" w:rsidRDefault="5CC37ED5" w14:noSpellErr="1" w14:paraId="562A6FFB" w14:textId="055531E6">
            <w:r w:rsidR="5CC37ED5">
              <w:rPr/>
              <w:t>2</w:t>
            </w:r>
          </w:p>
        </w:tc>
        <w:tc>
          <w:tcPr>
            <w:tcW w:w="1200" w:type="dxa"/>
            <w:tcMar/>
          </w:tcPr>
          <w:p w:rsidR="5CC37ED5" w:rsidRDefault="5CC37ED5" w14:noSpellErr="1" w14:paraId="443692F5" w14:textId="7E3318AA">
            <w:r w:rsidR="5CC37ED5">
              <w:rPr/>
              <w:t>Oui</w:t>
            </w:r>
          </w:p>
        </w:tc>
      </w:tr>
    </w:tbl>
    <w:p w:rsidR="5CC37ED5" w:rsidRDefault="5CC37ED5" w14:noSpellErr="1" w14:paraId="16A8FA08" w14:textId="45FCD959">
      <w:r w:rsidR="5CC37ED5">
        <w:rPr/>
        <w:t>Note moyenne du domaine : 3,4 / 4 (hors critères non observés)</w:t>
      </w:r>
    </w:p>
    <w:p w:rsidR="5CC37ED5" w:rsidP="5CC37ED5" w:rsidRDefault="5CC37ED5" w14:noSpellErr="1" w14:paraId="16350022" w14:textId="71DE1BB9">
      <w:pPr>
        <w:pStyle w:val="Heading2"/>
      </w:pPr>
      <w:r w:rsidR="5CC37ED5">
        <w:rPr/>
        <w:t>3.7 Infrastructures et systèmes d'information</w:t>
      </w:r>
    </w:p>
    <w:tbl>
      <w:tblPr>
        <w:tblStyle w:val="LightGrid-Accent1"/>
        <w:tblW w:w="0" w:type="auto"/>
        <w:tblLook w:val="04A0" w:firstRow="1" w:lastRow="0" w:firstColumn="1" w:lastColumn="0" w:noHBand="0" w:noVBand="1"/>
      </w:tblPr>
      <w:tblGrid>
        <w:gridCol w:w="2200"/>
        <w:gridCol w:w="5098"/>
        <w:gridCol w:w="800"/>
        <w:gridCol w:w="1200"/>
      </w:tblGrid>
      <w:tr w:rsidR="5CC37ED5" w:rsidTr="5CC37ED5" w14:paraId="71FFF6DE">
        <w:trPr>
          <w:trHeight w:val="300"/>
        </w:trPr>
        <w:tc>
          <w:tcPr>
            <w:tcW w:w="2200" w:type="dxa"/>
            <w:tcMar/>
          </w:tcPr>
          <w:p w:rsidR="5CC37ED5" w:rsidRDefault="5CC37ED5" w14:noSpellErr="1" w14:paraId="67DB2942" w14:textId="070446A7">
            <w:r w:rsidR="5CC37ED5">
              <w:rPr/>
              <w:t>Critère</w:t>
            </w:r>
          </w:p>
        </w:tc>
        <w:tc>
          <w:tcPr>
            <w:tcW w:w="5098" w:type="dxa"/>
            <w:tcMar/>
          </w:tcPr>
          <w:p w:rsidR="5CC37ED5" w:rsidRDefault="5CC37ED5" w14:noSpellErr="1" w14:paraId="3CE53B85" w14:textId="7FE22D6B">
            <w:r w:rsidR="5CC37ED5">
              <w:rPr/>
              <w:t>Observations</w:t>
            </w:r>
          </w:p>
        </w:tc>
        <w:tc>
          <w:tcPr>
            <w:tcW w:w="800" w:type="dxa"/>
            <w:tcMar/>
          </w:tcPr>
          <w:p w:rsidR="5CC37ED5" w:rsidRDefault="5CC37ED5" w14:noSpellErr="1" w14:paraId="736053F8" w14:textId="78C0142F">
            <w:r w:rsidR="5CC37ED5">
              <w:rPr/>
              <w:t>Note</w:t>
            </w:r>
          </w:p>
        </w:tc>
        <w:tc>
          <w:tcPr>
            <w:tcW w:w="1200" w:type="dxa"/>
            <w:tcMar/>
          </w:tcPr>
          <w:p w:rsidR="5CC37ED5" w:rsidRDefault="5CC37ED5" w14:noSpellErr="1" w14:paraId="1B4BE505" w14:textId="719DFAF3">
            <w:r w:rsidR="5CC37ED5">
              <w:rPr/>
              <w:t>Action requise</w:t>
            </w:r>
          </w:p>
        </w:tc>
      </w:tr>
      <w:tr w:rsidR="5CC37ED5" w:rsidTr="5CC37ED5" w14:paraId="1A4A60AA">
        <w:tc>
          <w:tcPr>
            <w:tcW w:w="2200" w:type="dxa"/>
            <w:tcMar/>
          </w:tcPr>
          <w:p w:rsidR="5CC37ED5" w:rsidRDefault="5CC37ED5" w14:noSpellErr="1" w14:paraId="42AAD6A1" w14:textId="08B35B68">
            <w:r w:rsidR="5CC37ED5">
              <w:rPr/>
              <w:t>Capacité informatique</w:t>
            </w:r>
          </w:p>
        </w:tc>
        <w:tc>
          <w:tcPr>
            <w:tcW w:w="5098" w:type="dxa"/>
            <w:tcMar/>
          </w:tcPr>
          <w:p w:rsidR="5CC37ED5" w:rsidRDefault="5CC37ED5" w14:noSpellErr="1" w14:paraId="56627066" w14:textId="0191422C">
            <w:r w:rsidR="5CC37ED5">
              <w:rPr/>
              <w:t>Six clusters, fibre dédiée et wifi sur tout le campus, liaison à 10 Gb/s vers le datacenter. Cinq serveurs de calcul et cinq serveurs de stockage de 20 To. Espace personnel de 5 Go par étudiant.</w:t>
            </w:r>
          </w:p>
        </w:tc>
        <w:tc>
          <w:tcPr>
            <w:tcW w:w="800" w:type="dxa"/>
            <w:tcMar/>
          </w:tcPr>
          <w:p w:rsidR="5CC37ED5" w:rsidRDefault="5CC37ED5" w14:noSpellErr="1" w14:paraId="20FAAF21" w14:textId="7A6F28F0">
            <w:r w:rsidR="5CC37ED5">
              <w:rPr/>
              <w:t>4</w:t>
            </w:r>
          </w:p>
        </w:tc>
        <w:tc>
          <w:tcPr>
            <w:tcW w:w="1200" w:type="dxa"/>
            <w:tcMar/>
          </w:tcPr>
          <w:p w:rsidR="5CC37ED5" w:rsidRDefault="5CC37ED5" w14:noSpellErr="1" w14:paraId="241ADF7B" w14:textId="734D0FB4">
            <w:r w:rsidR="5CC37ED5">
              <w:rPr/>
              <w:t>Non</w:t>
            </w:r>
          </w:p>
        </w:tc>
      </w:tr>
      <w:tr w:rsidR="5CC37ED5" w:rsidTr="5CC37ED5" w14:paraId="4222846A">
        <w:tc>
          <w:tcPr>
            <w:tcW w:w="2200" w:type="dxa"/>
            <w:tcMar/>
          </w:tcPr>
          <w:p w:rsidR="5CC37ED5" w:rsidRDefault="5CC37ED5" w14:noSpellErr="1" w14:paraId="1B0C5033" w14:textId="0A627029">
            <w:r w:rsidR="5CC37ED5">
              <w:rPr/>
              <w:t>Bâtiment et aménagement</w:t>
            </w:r>
          </w:p>
        </w:tc>
        <w:tc>
          <w:tcPr>
            <w:tcW w:w="5098" w:type="dxa"/>
            <w:tcMar/>
          </w:tcPr>
          <w:p w:rsidR="5CC37ED5" w:rsidRDefault="5CC37ED5" w14:noSpellErr="1" w14:paraId="4486611F" w14:textId="034056ED">
            <w:r w:rsidR="5CC37ED5">
              <w:rPr/>
              <w:t>Huit étages couverts par le réseau. Musée d'art urbain Art42 : plus de 150 œuvres de 50 artistes sur 9 000 m².</w:t>
            </w:r>
          </w:p>
        </w:tc>
        <w:tc>
          <w:tcPr>
            <w:tcW w:w="800" w:type="dxa"/>
            <w:tcMar/>
          </w:tcPr>
          <w:p w:rsidR="5CC37ED5" w:rsidRDefault="5CC37ED5" w14:noSpellErr="1" w14:paraId="1760722D" w14:textId="7C1E3DB1">
            <w:r w:rsidR="5CC37ED5">
              <w:rPr/>
              <w:t>4</w:t>
            </w:r>
          </w:p>
        </w:tc>
        <w:tc>
          <w:tcPr>
            <w:tcW w:w="1200" w:type="dxa"/>
            <w:tcMar/>
          </w:tcPr>
          <w:p w:rsidR="5CC37ED5" w:rsidRDefault="5CC37ED5" w14:noSpellErr="1" w14:paraId="158DE639" w14:textId="74FC2475">
            <w:r w:rsidR="5CC37ED5">
              <w:rPr/>
              <w:t>Non</w:t>
            </w:r>
          </w:p>
        </w:tc>
      </w:tr>
      <w:tr w:rsidR="5CC37ED5" w:rsidTr="5CC37ED5" w14:paraId="66AD8158">
        <w:tc>
          <w:tcPr>
            <w:tcW w:w="2200" w:type="dxa"/>
            <w:tcMar/>
          </w:tcPr>
          <w:p w:rsidR="5CC37ED5" w:rsidRDefault="5CC37ED5" w14:noSpellErr="1" w14:paraId="29D881F7" w14:textId="0C1184EA">
            <w:r w:rsidR="5CC37ED5">
              <w:rPr/>
              <w:t>Disponibilité des équipements</w:t>
            </w:r>
          </w:p>
        </w:tc>
        <w:tc>
          <w:tcPr>
            <w:tcW w:w="5098" w:type="dxa"/>
            <w:tcMar/>
          </w:tcPr>
          <w:p w:rsidR="5CC37ED5" w:rsidRDefault="5CC37ED5" w14:noSpellErr="1" w14:paraId="2F4E3F62" w14:textId="04EF6BAE">
            <w:r w:rsidR="5CC37ED5">
              <w:rPr/>
              <w:t>Matériel entièrement fourni sur place, session personnelle accessible depuis n'importe quel poste.</w:t>
            </w:r>
          </w:p>
        </w:tc>
        <w:tc>
          <w:tcPr>
            <w:tcW w:w="800" w:type="dxa"/>
            <w:tcMar/>
          </w:tcPr>
          <w:p w:rsidR="5CC37ED5" w:rsidRDefault="5CC37ED5" w14:noSpellErr="1" w14:paraId="2889C9E3" w14:textId="7DCD5272">
            <w:r w:rsidR="5CC37ED5">
              <w:rPr/>
              <w:t>4</w:t>
            </w:r>
          </w:p>
        </w:tc>
        <w:tc>
          <w:tcPr>
            <w:tcW w:w="1200" w:type="dxa"/>
            <w:tcMar/>
          </w:tcPr>
          <w:p w:rsidR="5CC37ED5" w:rsidRDefault="5CC37ED5" w14:noSpellErr="1" w14:paraId="28365298" w14:textId="76AB3936">
            <w:r w:rsidR="5CC37ED5">
              <w:rPr/>
              <w:t>Non</w:t>
            </w:r>
          </w:p>
        </w:tc>
      </w:tr>
    </w:tbl>
    <w:p w:rsidR="5CC37ED5" w:rsidRDefault="5CC37ED5" w14:noSpellErr="1" w14:paraId="3C78A956" w14:textId="2AEF1388">
      <w:r w:rsidR="5CC37ED5">
        <w:rPr/>
        <w:t>Note moyenne du domaine : 4 / 4 (hors critères non observés)</w:t>
      </w:r>
    </w:p>
    <w:p w:rsidR="5CC37ED5" w:rsidP="5CC37ED5" w:rsidRDefault="5CC37ED5" w14:noSpellErr="1" w14:paraId="1141D52A" w14:textId="1DE7C178">
      <w:pPr>
        <w:pStyle w:val="Heading2"/>
      </w:pPr>
      <w:r w:rsidR="5CC37ED5">
        <w:rPr/>
        <w:t>3.8 Relations entreprises et insertion professionnelle</w:t>
      </w:r>
    </w:p>
    <w:tbl>
      <w:tblPr>
        <w:tblStyle w:val="LightGrid-Accent1"/>
        <w:tblW w:w="0" w:type="auto"/>
        <w:tblLook w:val="04A0" w:firstRow="1" w:lastRow="0" w:firstColumn="1" w:lastColumn="0" w:noHBand="0" w:noVBand="1"/>
      </w:tblPr>
      <w:tblGrid>
        <w:gridCol w:w="2200"/>
        <w:gridCol w:w="5098"/>
        <w:gridCol w:w="800"/>
        <w:gridCol w:w="1200"/>
      </w:tblGrid>
      <w:tr w:rsidR="5CC37ED5" w:rsidTr="5CC37ED5" w14:paraId="153E6A9F">
        <w:trPr>
          <w:trHeight w:val="300"/>
        </w:trPr>
        <w:tc>
          <w:tcPr>
            <w:tcW w:w="2200" w:type="dxa"/>
            <w:tcMar/>
          </w:tcPr>
          <w:p w:rsidR="5CC37ED5" w:rsidRDefault="5CC37ED5" w14:noSpellErr="1" w14:paraId="612E0C2C" w14:textId="7F7C6733">
            <w:r w:rsidR="5CC37ED5">
              <w:rPr/>
              <w:t>Critère</w:t>
            </w:r>
          </w:p>
        </w:tc>
        <w:tc>
          <w:tcPr>
            <w:tcW w:w="5098" w:type="dxa"/>
            <w:tcMar/>
          </w:tcPr>
          <w:p w:rsidR="5CC37ED5" w:rsidRDefault="5CC37ED5" w14:noSpellErr="1" w14:paraId="30ADEB2A" w14:textId="785A4DF7">
            <w:r w:rsidR="5CC37ED5">
              <w:rPr/>
              <w:t>Observations</w:t>
            </w:r>
          </w:p>
        </w:tc>
        <w:tc>
          <w:tcPr>
            <w:tcW w:w="800" w:type="dxa"/>
            <w:tcMar/>
          </w:tcPr>
          <w:p w:rsidR="5CC37ED5" w:rsidRDefault="5CC37ED5" w14:noSpellErr="1" w14:paraId="5ECD2CFA" w14:textId="713834BB">
            <w:r w:rsidR="5CC37ED5">
              <w:rPr/>
              <w:t>Note</w:t>
            </w:r>
          </w:p>
        </w:tc>
        <w:tc>
          <w:tcPr>
            <w:tcW w:w="1200" w:type="dxa"/>
            <w:tcMar/>
          </w:tcPr>
          <w:p w:rsidR="5CC37ED5" w:rsidRDefault="5CC37ED5" w14:noSpellErr="1" w14:paraId="31A73FE4" w14:textId="6A161B7F">
            <w:r w:rsidR="5CC37ED5">
              <w:rPr/>
              <w:t>Action requise</w:t>
            </w:r>
          </w:p>
        </w:tc>
      </w:tr>
      <w:tr w:rsidR="5CC37ED5" w:rsidTr="5CC37ED5" w14:paraId="54371F5C">
        <w:tc>
          <w:tcPr>
            <w:tcW w:w="2200" w:type="dxa"/>
            <w:tcMar/>
          </w:tcPr>
          <w:p w:rsidR="5CC37ED5" w:rsidRDefault="5CC37ED5" w14:noSpellErr="1" w14:paraId="762D4B4B" w14:textId="012B7BF4">
            <w:r w:rsidR="5CC37ED5">
              <w:rPr/>
              <w:t>Stages et expériences professionnelles</w:t>
            </w:r>
          </w:p>
        </w:tc>
        <w:tc>
          <w:tcPr>
            <w:tcW w:w="5098" w:type="dxa"/>
            <w:tcMar/>
          </w:tcPr>
          <w:p w:rsidR="5CC37ED5" w:rsidRDefault="5CC37ED5" w14:noSpellErr="1" w14:paraId="7F49FEC9" w14:textId="7A0962B8">
            <w:r w:rsidR="5CC37ED5">
              <w:rPr/>
              <w:t>Stages intégrés au cursus. Volume et taux de placement en stage non publiés pour Paris.</w:t>
            </w:r>
          </w:p>
        </w:tc>
        <w:tc>
          <w:tcPr>
            <w:tcW w:w="800" w:type="dxa"/>
            <w:tcMar/>
          </w:tcPr>
          <w:p w:rsidR="5CC37ED5" w:rsidRDefault="5CC37ED5" w14:noSpellErr="1" w14:paraId="24EC9909" w14:textId="72E7497C">
            <w:r w:rsidR="5CC37ED5">
              <w:rPr/>
              <w:t>3</w:t>
            </w:r>
          </w:p>
        </w:tc>
        <w:tc>
          <w:tcPr>
            <w:tcW w:w="1200" w:type="dxa"/>
            <w:tcMar/>
          </w:tcPr>
          <w:p w:rsidR="5CC37ED5" w:rsidRDefault="5CC37ED5" w14:noSpellErr="1" w14:paraId="27F7D2ED" w14:textId="6BC53040">
            <w:r w:rsidR="5CC37ED5">
              <w:rPr/>
              <w:t>Oui</w:t>
            </w:r>
          </w:p>
        </w:tc>
      </w:tr>
      <w:tr w:rsidR="5CC37ED5" w:rsidTr="5CC37ED5" w14:paraId="48DD670F">
        <w:tc>
          <w:tcPr>
            <w:tcW w:w="2200" w:type="dxa"/>
            <w:tcMar/>
          </w:tcPr>
          <w:p w:rsidR="5CC37ED5" w:rsidRDefault="5CC37ED5" w14:noSpellErr="1" w14:paraId="1AE31476" w14:textId="02DA90B5">
            <w:r w:rsidR="5CC37ED5">
              <w:rPr/>
              <w:t>Partenariats entreprises</w:t>
            </w:r>
          </w:p>
        </w:tc>
        <w:tc>
          <w:tcPr>
            <w:tcW w:w="5098" w:type="dxa"/>
            <w:tcMar/>
          </w:tcPr>
          <w:p w:rsidR="5CC37ED5" w:rsidRDefault="5CC37ED5" w14:noSpellErr="1" w14:paraId="438EB439" w14:textId="7BB87779">
            <w:r w:rsidR="5CC37ED5">
              <w:rPr/>
              <w:t>Actions de recrutement et de formation avec les entreprises, taxe d'apprentissage et dons. Partenaires publics et privés sur l'inclusion : Ville de Paris, Région Île-de-France, Fondation Safran.</w:t>
            </w:r>
          </w:p>
        </w:tc>
        <w:tc>
          <w:tcPr>
            <w:tcW w:w="800" w:type="dxa"/>
            <w:tcMar/>
          </w:tcPr>
          <w:p w:rsidR="5CC37ED5" w:rsidRDefault="5CC37ED5" w14:noSpellErr="1" w14:paraId="2A66A04D" w14:textId="74965E3D">
            <w:r w:rsidR="5CC37ED5">
              <w:rPr/>
              <w:t>4</w:t>
            </w:r>
          </w:p>
        </w:tc>
        <w:tc>
          <w:tcPr>
            <w:tcW w:w="1200" w:type="dxa"/>
            <w:tcMar/>
          </w:tcPr>
          <w:p w:rsidR="5CC37ED5" w:rsidRDefault="5CC37ED5" w14:noSpellErr="1" w14:paraId="6907AB9E" w14:textId="6D744501">
            <w:r w:rsidR="5CC37ED5">
              <w:rPr/>
              <w:t>Non</w:t>
            </w:r>
          </w:p>
        </w:tc>
      </w:tr>
      <w:tr w:rsidR="5CC37ED5" w:rsidTr="5CC37ED5" w14:paraId="15357ABF">
        <w:tc>
          <w:tcPr>
            <w:tcW w:w="2200" w:type="dxa"/>
            <w:tcMar/>
          </w:tcPr>
          <w:p w:rsidR="5CC37ED5" w:rsidRDefault="5CC37ED5" w14:noSpellErr="1" w14:paraId="283930CE" w14:textId="0489A576">
            <w:r w:rsidR="5CC37ED5">
              <w:rPr/>
              <w:t>Réseau et alumni</w:t>
            </w:r>
          </w:p>
        </w:tc>
        <w:tc>
          <w:tcPr>
            <w:tcW w:w="5098" w:type="dxa"/>
            <w:tcMar/>
          </w:tcPr>
          <w:p w:rsidR="5CC37ED5" w:rsidRDefault="5CC37ED5" w14:noSpellErr="1" w14:paraId="1D368C1E" w14:textId="7D678C3A">
            <w:r w:rsidR="5CC37ED5">
              <w:rPr/>
              <w:t>Réseau mondial de 57 campus dans 32 pays en 2025, communauté d'alumni.</w:t>
            </w:r>
          </w:p>
        </w:tc>
        <w:tc>
          <w:tcPr>
            <w:tcW w:w="800" w:type="dxa"/>
            <w:tcMar/>
          </w:tcPr>
          <w:p w:rsidR="5CC37ED5" w:rsidRDefault="5CC37ED5" w14:noSpellErr="1" w14:paraId="6DA6C108" w14:textId="764572FE">
            <w:r w:rsidR="5CC37ED5">
              <w:rPr/>
              <w:t>4</w:t>
            </w:r>
          </w:p>
        </w:tc>
        <w:tc>
          <w:tcPr>
            <w:tcW w:w="1200" w:type="dxa"/>
            <w:tcMar/>
          </w:tcPr>
          <w:p w:rsidR="5CC37ED5" w:rsidRDefault="5CC37ED5" w14:noSpellErr="1" w14:paraId="401B1F43" w14:textId="6F2359C2">
            <w:r w:rsidR="5CC37ED5">
              <w:rPr/>
              <w:t>Non</w:t>
            </w:r>
          </w:p>
        </w:tc>
      </w:tr>
    </w:tbl>
    <w:p w:rsidR="5CC37ED5" w:rsidRDefault="5CC37ED5" w14:noSpellErr="1" w14:paraId="4B8E860E" w14:textId="7A6DE51F">
      <w:r w:rsidR="5CC37ED5">
        <w:rPr/>
        <w:t>Note moyenne du domaine : 3,7 / 4 (hors critères non observés)</w:t>
      </w:r>
    </w:p>
    <w:p w:rsidR="5CC37ED5" w:rsidP="5CC37ED5" w:rsidRDefault="5CC37ED5" w14:noSpellErr="1" w14:paraId="26E994AF" w14:textId="727A54BF">
      <w:pPr>
        <w:pStyle w:val="Heading1"/>
      </w:pPr>
      <w:r w:rsidR="5CC37ED5">
        <w:rPr/>
        <w:t>4. Points forts</w:t>
      </w:r>
    </w:p>
    <w:p w:rsidR="5CC37ED5" w:rsidP="5CC37ED5" w:rsidRDefault="5CC37ED5" w14:noSpellErr="1" w14:paraId="19AB06A5" w14:textId="53027187">
      <w:pPr>
        <w:pStyle w:val="ListBullet"/>
        <w:rPr/>
      </w:pPr>
      <w:r w:rsidR="5CC37ED5">
        <w:rPr/>
        <w:t>Modèle pédagogique pair à pair et par projets, reconnu par des titres RNCP de niveaux 6 et 7.</w:t>
      </w:r>
    </w:p>
    <w:p w:rsidR="5CC37ED5" w:rsidP="5CC37ED5" w:rsidRDefault="5CC37ED5" w14:noSpellErr="1" w14:paraId="27628972" w14:textId="65B92F64">
      <w:pPr>
        <w:pStyle w:val="ListBullet"/>
        <w:rPr/>
      </w:pPr>
      <w:r w:rsidR="5CC37ED5">
        <w:rPr/>
        <w:t>Formation gratuite, ouverte sans condition de diplôme, avec un programme d'inclusion d'envergure (42i, 1 500 bénéficiaires).</w:t>
      </w:r>
    </w:p>
    <w:p w:rsidR="5CC37ED5" w:rsidP="5CC37ED5" w:rsidRDefault="5CC37ED5" w14:noSpellErr="1" w14:paraId="2D86AA1B" w14:textId="5636E878">
      <w:pPr>
        <w:pStyle w:val="ListBullet"/>
        <w:rPr/>
      </w:pPr>
      <w:r w:rsidR="5CC37ED5">
        <w:rPr/>
        <w:t>Infrastructure informatique de haut niveau et matériel entièrement fourni.</w:t>
      </w:r>
    </w:p>
    <w:p w:rsidR="5CC37ED5" w:rsidP="5CC37ED5" w:rsidRDefault="5CC37ED5" w14:noSpellErr="1" w14:paraId="6D1D987F" w14:textId="6A32A660">
      <w:pPr>
        <w:pStyle w:val="ListBullet"/>
        <w:rPr/>
      </w:pPr>
      <w:r w:rsidR="5CC37ED5">
        <w:rPr/>
        <w:t>Bâtiment entièrement accessible aux personnes à mobilité réduite, mobilité douce encouragée.</w:t>
      </w:r>
    </w:p>
    <w:p w:rsidR="5CC37ED5" w:rsidP="5CC37ED5" w:rsidRDefault="5CC37ED5" w14:noSpellErr="1" w14:paraId="42F26B77" w14:textId="79FF3A08">
      <w:pPr>
        <w:pStyle w:val="ListBullet"/>
        <w:rPr/>
      </w:pPr>
      <w:r w:rsidR="5CC37ED5">
        <w:rPr/>
        <w:t>Progression nette de la mixité, de 14 % à 32 % de femmes entre 2018 et 2022.</w:t>
      </w:r>
    </w:p>
    <w:p w:rsidR="5CC37ED5" w:rsidP="5CC37ED5" w:rsidRDefault="5CC37ED5" w14:noSpellErr="1" w14:paraId="367D901E" w14:textId="1659C0B4">
      <w:pPr>
        <w:pStyle w:val="Heading1"/>
      </w:pPr>
      <w:r w:rsidR="5CC37ED5">
        <w:rPr/>
        <w:t>5. Points d'amélioration et points à vérifier</w:t>
      </w:r>
    </w:p>
    <w:p w:rsidR="5CC37ED5" w:rsidP="5CC37ED5" w:rsidRDefault="5CC37ED5" w14:noSpellErr="1" w14:paraId="5ACE61E4" w14:textId="745192DC">
      <w:pPr>
        <w:pStyle w:val="ListBullet"/>
        <w:rPr/>
      </w:pPr>
      <w:r w:rsidR="5CC37ED5">
        <w:rPr/>
        <w:t>Rythme très intensif de la Piscine et soutien psychologique peu formalisé.</w:t>
      </w:r>
    </w:p>
    <w:p w:rsidR="5CC37ED5" w:rsidP="5CC37ED5" w:rsidRDefault="5CC37ED5" w14:noSpellErr="1" w14:paraId="5110A1F5" w14:textId="58004EA7">
      <w:pPr>
        <w:pStyle w:val="ListBullet"/>
        <w:rPr/>
      </w:pPr>
      <w:r w:rsidR="5CC37ED5">
        <w:rPr/>
        <w:t>Sécurité des étudiants lors des retours en horaires tardifs.</w:t>
      </w:r>
    </w:p>
    <w:p w:rsidR="5CC37ED5" w:rsidP="5CC37ED5" w:rsidRDefault="5CC37ED5" w14:noSpellErr="1" w14:paraId="10D67CA1" w14:textId="310BDC83">
      <w:pPr>
        <w:pStyle w:val="ListBullet"/>
        <w:rPr/>
      </w:pPr>
      <w:r w:rsidR="5CC37ED5">
        <w:rPr/>
        <w:t>Prévention du sexisme et procédure de signalement à clarifier.</w:t>
      </w:r>
    </w:p>
    <w:p w:rsidR="5CC37ED5" w:rsidP="5CC37ED5" w:rsidRDefault="5CC37ED5" w14:noSpellErr="1" w14:paraId="125F8FD5" w14:textId="5F3D2535">
      <w:pPr>
        <w:pStyle w:val="ListBullet"/>
        <w:rPr/>
      </w:pPr>
      <w:r w:rsidR="5CC37ED5">
        <w:rPr/>
        <w:t>Absence de données publiées sur l'empreinte environnementale du campus.</w:t>
      </w:r>
    </w:p>
    <w:p w:rsidR="5CC37ED5" w:rsidP="5CC37ED5" w:rsidRDefault="5CC37ED5" w14:noSpellErr="1" w14:paraId="206215A8" w14:textId="6225D48B">
      <w:pPr>
        <w:pStyle w:val="ListBullet"/>
        <w:rPr/>
      </w:pPr>
      <w:r w:rsidR="5CC37ED5">
        <w:rPr/>
        <w:t>Indicateurs de réussite, d'abandon et de satisfaction non publiés par campus.</w:t>
      </w:r>
    </w:p>
    <w:p w:rsidR="5CC37ED5" w:rsidP="5CC37ED5" w:rsidRDefault="5CC37ED5" w14:noSpellErr="1" w14:paraId="2F93EF9B" w14:textId="6B602C6B">
      <w:pPr>
        <w:pStyle w:val="Heading1"/>
      </w:pPr>
      <w:r w:rsidR="5CC37ED5">
        <w:rPr/>
        <w:t>6. Plan d'actions</w:t>
      </w:r>
    </w:p>
    <w:tbl>
      <w:tblPr>
        <w:tblStyle w:val="LightGrid-Accent1"/>
        <w:tblW w:w="0" w:type="auto"/>
        <w:tblLook w:val="04A0" w:firstRow="1" w:lastRow="0" w:firstColumn="1" w:lastColumn="0" w:noHBand="0" w:noVBand="1"/>
      </w:tblPr>
      <w:tblGrid>
        <w:gridCol w:w="500"/>
        <w:gridCol w:w="3398"/>
        <w:gridCol w:w="1400"/>
        <w:gridCol w:w="1700"/>
        <w:gridCol w:w="1200"/>
        <w:gridCol w:w="1100"/>
      </w:tblGrid>
      <w:tr w:rsidR="5CC37ED5" w:rsidTr="5CC37ED5" w14:paraId="73757E19">
        <w:trPr>
          <w:trHeight w:val="300"/>
        </w:trPr>
        <w:tc>
          <w:tcPr>
            <w:tcW w:w="500" w:type="dxa"/>
            <w:tcMar/>
          </w:tcPr>
          <w:p w:rsidR="5CC37ED5" w:rsidRDefault="5CC37ED5" w14:noSpellErr="1" w14:paraId="5AAFABE5" w14:textId="37C1A4A3">
            <w:r w:rsidR="5CC37ED5">
              <w:rPr/>
              <w:t>N°</w:t>
            </w:r>
          </w:p>
        </w:tc>
        <w:tc>
          <w:tcPr>
            <w:tcW w:w="3398" w:type="dxa"/>
            <w:tcMar/>
          </w:tcPr>
          <w:p w:rsidR="5CC37ED5" w:rsidRDefault="5CC37ED5" w14:noSpellErr="1" w14:paraId="428C01DE" w14:textId="309F8B67">
            <w:r w:rsidR="5CC37ED5">
              <w:rPr/>
              <w:t>Action</w:t>
            </w:r>
          </w:p>
        </w:tc>
        <w:tc>
          <w:tcPr>
            <w:tcW w:w="1400" w:type="dxa"/>
            <w:tcMar/>
          </w:tcPr>
          <w:p w:rsidR="5CC37ED5" w:rsidRDefault="5CC37ED5" w14:noSpellErr="1" w14:paraId="2EF428F0" w14:textId="297D722B">
            <w:r w:rsidR="5CC37ED5">
              <w:rPr/>
              <w:t>Domaine</w:t>
            </w:r>
          </w:p>
        </w:tc>
        <w:tc>
          <w:tcPr>
            <w:tcW w:w="1700" w:type="dxa"/>
            <w:tcMar/>
          </w:tcPr>
          <w:p w:rsidR="5CC37ED5" w:rsidRDefault="5CC37ED5" w14:noSpellErr="1" w14:paraId="7A26BC20" w14:textId="225B58EF">
            <w:r w:rsidR="5CC37ED5">
              <w:rPr/>
              <w:t>Responsable</w:t>
            </w:r>
          </w:p>
        </w:tc>
        <w:tc>
          <w:tcPr>
            <w:tcW w:w="1200" w:type="dxa"/>
            <w:tcMar/>
          </w:tcPr>
          <w:p w:rsidR="5CC37ED5" w:rsidRDefault="5CC37ED5" w14:noSpellErr="1" w14:paraId="34366C77" w14:textId="1B393FB3">
            <w:r w:rsidR="5CC37ED5">
              <w:rPr/>
              <w:t>Échéance</w:t>
            </w:r>
          </w:p>
        </w:tc>
        <w:tc>
          <w:tcPr>
            <w:tcW w:w="1100" w:type="dxa"/>
            <w:tcMar/>
          </w:tcPr>
          <w:p w:rsidR="5CC37ED5" w:rsidRDefault="5CC37ED5" w14:noSpellErr="1" w14:paraId="3982D0AE" w14:textId="14172677">
            <w:r w:rsidR="5CC37ED5">
              <w:rPr/>
              <w:t>Priorité</w:t>
            </w:r>
          </w:p>
        </w:tc>
      </w:tr>
      <w:tr w:rsidR="5CC37ED5" w:rsidTr="5CC37ED5" w14:paraId="79657D7B">
        <w:tc>
          <w:tcPr>
            <w:tcW w:w="500" w:type="dxa"/>
            <w:tcMar/>
          </w:tcPr>
          <w:p w:rsidR="5CC37ED5" w:rsidRDefault="5CC37ED5" w14:noSpellErr="1" w14:paraId="369C94B0" w14:textId="2B2C86EC">
            <w:r w:rsidR="5CC37ED5">
              <w:rPr/>
              <w:t>1</w:t>
            </w:r>
          </w:p>
        </w:tc>
        <w:tc>
          <w:tcPr>
            <w:tcW w:w="3398" w:type="dxa"/>
            <w:tcMar/>
          </w:tcPr>
          <w:p w:rsidR="5CC37ED5" w:rsidRDefault="5CC37ED5" w14:noSpellErr="1" w14:paraId="79CE7A7A" w14:textId="240A6DB0">
            <w:r w:rsidR="5CC37ED5">
              <w:rPr/>
              <w:t>Formaliser un dispositif de soutien psychologique et de prévention de l'épuisement pendant la Piscine</w:t>
            </w:r>
          </w:p>
        </w:tc>
        <w:tc>
          <w:tcPr>
            <w:tcW w:w="1400" w:type="dxa"/>
            <w:tcMar/>
          </w:tcPr>
          <w:p w:rsidR="5CC37ED5" w:rsidRDefault="5CC37ED5" w14:noSpellErr="1" w14:paraId="43E5A947" w14:textId="1CE85474">
            <w:r w:rsidR="5CC37ED5">
              <w:rPr/>
              <w:t>Santé et bien-être</w:t>
            </w:r>
          </w:p>
        </w:tc>
        <w:tc>
          <w:tcPr>
            <w:tcW w:w="1700" w:type="dxa"/>
            <w:tcMar/>
          </w:tcPr>
          <w:p w:rsidR="5CC37ED5" w:rsidRDefault="5CC37ED5" w14:noSpellErr="1" w14:paraId="4D5A8047" w14:textId="15C63B38">
            <w:r w:rsidR="5CC37ED5">
              <w:rPr/>
              <w:t>Direction du campus</w:t>
            </w:r>
          </w:p>
        </w:tc>
        <w:tc>
          <w:tcPr>
            <w:tcW w:w="1200" w:type="dxa"/>
            <w:tcMar/>
          </w:tcPr>
          <w:p w:rsidR="5CC37ED5" w:rsidRDefault="5CC37ED5" w14:noSpellErr="1" w14:paraId="459615A6" w14:textId="0EA421FC">
            <w:r w:rsidR="5CC37ED5">
              <w:rPr/>
              <w:t>3 mois</w:t>
            </w:r>
          </w:p>
        </w:tc>
        <w:tc>
          <w:tcPr>
            <w:tcW w:w="1100" w:type="dxa"/>
            <w:tcMar/>
          </w:tcPr>
          <w:p w:rsidR="5CC37ED5" w:rsidRDefault="5CC37ED5" w14:noSpellErr="1" w14:paraId="6E254D5F" w14:textId="078208C0">
            <w:r w:rsidR="5CC37ED5">
              <w:rPr/>
              <w:t>Haute</w:t>
            </w:r>
          </w:p>
        </w:tc>
      </w:tr>
      <w:tr w:rsidR="5CC37ED5" w:rsidTr="5CC37ED5" w14:paraId="20F0DDA5">
        <w:tc>
          <w:tcPr>
            <w:tcW w:w="500" w:type="dxa"/>
            <w:tcMar/>
          </w:tcPr>
          <w:p w:rsidR="5CC37ED5" w:rsidRDefault="5CC37ED5" w14:noSpellErr="1" w14:paraId="40B1F89B" w14:textId="1E976935">
            <w:r w:rsidR="5CC37ED5">
              <w:rPr/>
              <w:t>2</w:t>
            </w:r>
          </w:p>
        </w:tc>
        <w:tc>
          <w:tcPr>
            <w:tcW w:w="3398" w:type="dxa"/>
            <w:tcMar/>
          </w:tcPr>
          <w:p w:rsidR="5CC37ED5" w:rsidRDefault="5CC37ED5" w14:noSpellErr="1" w14:paraId="33BDE121" w14:textId="17754FF9">
            <w:r w:rsidR="5CC37ED5">
              <w:rPr/>
              <w:t>Mettre en place un dispositif de sécurité pour les départs en horaires tardifs</w:t>
            </w:r>
          </w:p>
        </w:tc>
        <w:tc>
          <w:tcPr>
            <w:tcW w:w="1400" w:type="dxa"/>
            <w:tcMar/>
          </w:tcPr>
          <w:p w:rsidR="5CC37ED5" w:rsidRDefault="5CC37ED5" w14:noSpellErr="1" w14:paraId="1FEDEEBC" w14:textId="105336BD">
            <w:r w:rsidR="5CC37ED5">
              <w:rPr/>
              <w:t>Sécurité</w:t>
            </w:r>
          </w:p>
        </w:tc>
        <w:tc>
          <w:tcPr>
            <w:tcW w:w="1700" w:type="dxa"/>
            <w:tcMar/>
          </w:tcPr>
          <w:p w:rsidR="5CC37ED5" w:rsidRDefault="5CC37ED5" w14:noSpellErr="1" w14:paraId="52299299" w14:textId="09311D81">
            <w:r w:rsidR="5CC37ED5">
              <w:rPr/>
              <w:t>Direction du campus</w:t>
            </w:r>
          </w:p>
        </w:tc>
        <w:tc>
          <w:tcPr>
            <w:tcW w:w="1200" w:type="dxa"/>
            <w:tcMar/>
          </w:tcPr>
          <w:p w:rsidR="5CC37ED5" w:rsidRDefault="5CC37ED5" w14:noSpellErr="1" w14:paraId="308C5C48" w14:textId="020F0445">
            <w:r w:rsidR="5CC37ED5">
              <w:rPr/>
              <w:t>3 mois</w:t>
            </w:r>
          </w:p>
        </w:tc>
        <w:tc>
          <w:tcPr>
            <w:tcW w:w="1100" w:type="dxa"/>
            <w:tcMar/>
          </w:tcPr>
          <w:p w:rsidR="5CC37ED5" w:rsidRDefault="5CC37ED5" w14:noSpellErr="1" w14:paraId="5AD74A4B" w14:textId="7AECEB09">
            <w:r w:rsidR="5CC37ED5">
              <w:rPr/>
              <w:t>Haute</w:t>
            </w:r>
          </w:p>
        </w:tc>
      </w:tr>
      <w:tr w:rsidR="5CC37ED5" w:rsidTr="5CC37ED5" w14:paraId="338AF21E">
        <w:tc>
          <w:tcPr>
            <w:tcW w:w="500" w:type="dxa"/>
            <w:tcMar/>
          </w:tcPr>
          <w:p w:rsidR="5CC37ED5" w:rsidRDefault="5CC37ED5" w14:noSpellErr="1" w14:paraId="7A311E2E" w14:textId="12024B7E">
            <w:r w:rsidR="5CC37ED5">
              <w:rPr/>
              <w:t>3</w:t>
            </w:r>
          </w:p>
        </w:tc>
        <w:tc>
          <w:tcPr>
            <w:tcW w:w="3398" w:type="dxa"/>
            <w:tcMar/>
          </w:tcPr>
          <w:p w:rsidR="5CC37ED5" w:rsidRDefault="5CC37ED5" w14:noSpellErr="1" w14:paraId="26B7C9D5" w14:textId="0AE03242">
            <w:r w:rsidR="5CC37ED5">
              <w:rPr/>
              <w:t>Diffuser une procédure de signalement du sexisme et du harcèlement, avec suivi des sanctions</w:t>
            </w:r>
          </w:p>
        </w:tc>
        <w:tc>
          <w:tcPr>
            <w:tcW w:w="1400" w:type="dxa"/>
            <w:tcMar/>
          </w:tcPr>
          <w:p w:rsidR="5CC37ED5" w:rsidRDefault="5CC37ED5" w14:noSpellErr="1" w14:paraId="2F04285C" w14:textId="03BE1906">
            <w:r w:rsidR="5CC37ED5">
              <w:rPr/>
              <w:t>Gouvernance</w:t>
            </w:r>
          </w:p>
        </w:tc>
        <w:tc>
          <w:tcPr>
            <w:tcW w:w="1700" w:type="dxa"/>
            <w:tcMar/>
          </w:tcPr>
          <w:p w:rsidR="5CC37ED5" w:rsidRDefault="5CC37ED5" w14:noSpellErr="1" w14:paraId="668BB8A3" w14:textId="7C9BFFCA">
            <w:r w:rsidR="5CC37ED5">
              <w:rPr/>
              <w:t>Direction générale</w:t>
            </w:r>
          </w:p>
        </w:tc>
        <w:tc>
          <w:tcPr>
            <w:tcW w:w="1200" w:type="dxa"/>
            <w:tcMar/>
          </w:tcPr>
          <w:p w:rsidR="5CC37ED5" w:rsidRDefault="5CC37ED5" w14:noSpellErr="1" w14:paraId="727631B2" w14:textId="7579E68E">
            <w:r w:rsidR="5CC37ED5">
              <w:rPr/>
              <w:t>3 mois</w:t>
            </w:r>
          </w:p>
        </w:tc>
        <w:tc>
          <w:tcPr>
            <w:tcW w:w="1100" w:type="dxa"/>
            <w:tcMar/>
          </w:tcPr>
          <w:p w:rsidR="5CC37ED5" w:rsidRDefault="5CC37ED5" w14:noSpellErr="1" w14:paraId="6ACA7AF5" w14:textId="6E57CD52">
            <w:r w:rsidR="5CC37ED5">
              <w:rPr/>
              <w:t>Haute</w:t>
            </w:r>
          </w:p>
        </w:tc>
      </w:tr>
      <w:tr w:rsidR="5CC37ED5" w:rsidTr="5CC37ED5" w14:paraId="50F398E6">
        <w:tc>
          <w:tcPr>
            <w:tcW w:w="500" w:type="dxa"/>
            <w:tcMar/>
          </w:tcPr>
          <w:p w:rsidR="5CC37ED5" w:rsidRDefault="5CC37ED5" w14:noSpellErr="1" w14:paraId="2BE19122" w14:textId="056D2DC7">
            <w:r w:rsidR="5CC37ED5">
              <w:rPr/>
              <w:t>4</w:t>
            </w:r>
          </w:p>
        </w:tc>
        <w:tc>
          <w:tcPr>
            <w:tcW w:w="3398" w:type="dxa"/>
            <w:tcMar/>
          </w:tcPr>
          <w:p w:rsidR="5CC37ED5" w:rsidRDefault="5CC37ED5" w14:noSpellErr="1" w14:paraId="684F6E4C" w14:textId="7E4B148B">
            <w:r w:rsidR="5CC37ED5">
              <w:rPr/>
              <w:t>Vérifier le contrôle d'accès et la politique de sécurité des données</w:t>
            </w:r>
          </w:p>
        </w:tc>
        <w:tc>
          <w:tcPr>
            <w:tcW w:w="1400" w:type="dxa"/>
            <w:tcMar/>
          </w:tcPr>
          <w:p w:rsidR="5CC37ED5" w:rsidRDefault="5CC37ED5" w14:noSpellErr="1" w14:paraId="48949883" w14:textId="7728FB4F">
            <w:r w:rsidR="5CC37ED5">
              <w:rPr/>
              <w:t>Sécurité</w:t>
            </w:r>
          </w:p>
        </w:tc>
        <w:tc>
          <w:tcPr>
            <w:tcW w:w="1700" w:type="dxa"/>
            <w:tcMar/>
          </w:tcPr>
          <w:p w:rsidR="5CC37ED5" w:rsidRDefault="5CC37ED5" w14:noSpellErr="1" w14:paraId="7A35E27B" w14:textId="7006E213">
            <w:r w:rsidR="5CC37ED5">
              <w:rPr/>
              <w:t>Équipe technique</w:t>
            </w:r>
          </w:p>
        </w:tc>
        <w:tc>
          <w:tcPr>
            <w:tcW w:w="1200" w:type="dxa"/>
            <w:tcMar/>
          </w:tcPr>
          <w:p w:rsidR="5CC37ED5" w:rsidRDefault="5CC37ED5" w14:noSpellErr="1" w14:paraId="341BEBD1" w14:textId="68E4C8D7">
            <w:r w:rsidR="5CC37ED5">
              <w:rPr/>
              <w:t>6 mois</w:t>
            </w:r>
          </w:p>
        </w:tc>
        <w:tc>
          <w:tcPr>
            <w:tcW w:w="1100" w:type="dxa"/>
            <w:tcMar/>
          </w:tcPr>
          <w:p w:rsidR="5CC37ED5" w:rsidRDefault="5CC37ED5" w14:noSpellErr="1" w14:paraId="29C4349D" w14:textId="61C2AF9B">
            <w:r w:rsidR="5CC37ED5">
              <w:rPr/>
              <w:t>Moyenne</w:t>
            </w:r>
          </w:p>
        </w:tc>
      </w:tr>
      <w:tr w:rsidR="5CC37ED5" w:rsidTr="5CC37ED5" w14:paraId="40A59159">
        <w:tc>
          <w:tcPr>
            <w:tcW w:w="500" w:type="dxa"/>
            <w:tcMar/>
          </w:tcPr>
          <w:p w:rsidR="5CC37ED5" w:rsidRDefault="5CC37ED5" w14:noSpellErr="1" w14:paraId="7FF320F2" w14:textId="78D81010">
            <w:r w:rsidR="5CC37ED5">
              <w:rPr/>
              <w:t>5</w:t>
            </w:r>
          </w:p>
        </w:tc>
        <w:tc>
          <w:tcPr>
            <w:tcW w:w="3398" w:type="dxa"/>
            <w:tcMar/>
          </w:tcPr>
          <w:p w:rsidR="5CC37ED5" w:rsidRDefault="5CC37ED5" w14:noSpellErr="1" w14:paraId="7C6790F4" w14:textId="71B5F6D4">
            <w:r w:rsidR="5CC37ED5">
              <w:rPr/>
              <w:t>Réaliser un bilan carbone et définir une politique de réemploi du matériel informatique</w:t>
            </w:r>
          </w:p>
        </w:tc>
        <w:tc>
          <w:tcPr>
            <w:tcW w:w="1400" w:type="dxa"/>
            <w:tcMar/>
          </w:tcPr>
          <w:p w:rsidR="5CC37ED5" w:rsidRDefault="5CC37ED5" w14:noSpellErr="1" w14:paraId="66331297" w14:textId="6A93DD98">
            <w:r w:rsidR="5CC37ED5">
              <w:rPr/>
              <w:t>Environnement</w:t>
            </w:r>
          </w:p>
        </w:tc>
        <w:tc>
          <w:tcPr>
            <w:tcW w:w="1700" w:type="dxa"/>
            <w:tcMar/>
          </w:tcPr>
          <w:p w:rsidR="5CC37ED5" w:rsidRDefault="5CC37ED5" w14:noSpellErr="1" w14:paraId="2637CC3F" w14:textId="6371C45C">
            <w:r w:rsidR="5CC37ED5">
              <w:rPr/>
              <w:t>Direction du campus</w:t>
            </w:r>
          </w:p>
        </w:tc>
        <w:tc>
          <w:tcPr>
            <w:tcW w:w="1200" w:type="dxa"/>
            <w:tcMar/>
          </w:tcPr>
          <w:p w:rsidR="5CC37ED5" w:rsidRDefault="5CC37ED5" w14:noSpellErr="1" w14:paraId="57191DF1" w14:textId="5C4FAB20">
            <w:r w:rsidR="5CC37ED5">
              <w:rPr/>
              <w:t>12 mois</w:t>
            </w:r>
          </w:p>
        </w:tc>
        <w:tc>
          <w:tcPr>
            <w:tcW w:w="1100" w:type="dxa"/>
            <w:tcMar/>
          </w:tcPr>
          <w:p w:rsidR="5CC37ED5" w:rsidRDefault="5CC37ED5" w14:noSpellErr="1" w14:paraId="38E7D079" w14:textId="552D91E4">
            <w:r w:rsidR="5CC37ED5">
              <w:rPr/>
              <w:t>Moyenne</w:t>
            </w:r>
          </w:p>
        </w:tc>
      </w:tr>
      <w:tr w:rsidR="5CC37ED5" w:rsidTr="5CC37ED5" w14:paraId="2A4DD6D4">
        <w:tc>
          <w:tcPr>
            <w:tcW w:w="500" w:type="dxa"/>
            <w:tcMar/>
          </w:tcPr>
          <w:p w:rsidR="5CC37ED5" w:rsidRDefault="5CC37ED5" w14:noSpellErr="1" w14:paraId="428F82F3" w14:textId="6C42F259">
            <w:r w:rsidR="5CC37ED5">
              <w:rPr/>
              <w:t>6</w:t>
            </w:r>
          </w:p>
        </w:tc>
        <w:tc>
          <w:tcPr>
            <w:tcW w:w="3398" w:type="dxa"/>
            <w:tcMar/>
          </w:tcPr>
          <w:p w:rsidR="5CC37ED5" w:rsidRDefault="5CC37ED5" w14:noSpellErr="1" w14:paraId="69A95871" w14:textId="6520D91D">
            <w:r w:rsidR="5CC37ED5">
              <w:rPr/>
              <w:t>Publier des indicateurs annuels : réussite, abandon par genre, satisfaction</w:t>
            </w:r>
          </w:p>
        </w:tc>
        <w:tc>
          <w:tcPr>
            <w:tcW w:w="1400" w:type="dxa"/>
            <w:tcMar/>
          </w:tcPr>
          <w:p w:rsidR="5CC37ED5" w:rsidRDefault="5CC37ED5" w14:noSpellErr="1" w14:paraId="5CC8A682" w14:textId="5DFEBFE1">
            <w:r w:rsidR="5CC37ED5">
              <w:rPr/>
              <w:t>Qualité</w:t>
            </w:r>
          </w:p>
        </w:tc>
        <w:tc>
          <w:tcPr>
            <w:tcW w:w="1700" w:type="dxa"/>
            <w:tcMar/>
          </w:tcPr>
          <w:p w:rsidR="5CC37ED5" w:rsidRDefault="5CC37ED5" w14:noSpellErr="1" w14:paraId="2E855F81" w14:textId="56DCA6A5">
            <w:r w:rsidR="5CC37ED5">
              <w:rPr/>
              <w:t>Équipe pédagogique</w:t>
            </w:r>
          </w:p>
        </w:tc>
        <w:tc>
          <w:tcPr>
            <w:tcW w:w="1200" w:type="dxa"/>
            <w:tcMar/>
          </w:tcPr>
          <w:p w:rsidR="5CC37ED5" w:rsidRDefault="5CC37ED5" w14:noSpellErr="1" w14:paraId="25819DBE" w14:textId="4FBA8D69">
            <w:r w:rsidR="5CC37ED5">
              <w:rPr/>
              <w:t>12 mois</w:t>
            </w:r>
          </w:p>
        </w:tc>
        <w:tc>
          <w:tcPr>
            <w:tcW w:w="1100" w:type="dxa"/>
            <w:tcMar/>
          </w:tcPr>
          <w:p w:rsidR="5CC37ED5" w:rsidRDefault="5CC37ED5" w14:noSpellErr="1" w14:paraId="4A21883B" w14:textId="4898742D">
            <w:r w:rsidR="5CC37ED5">
              <w:rPr/>
              <w:t>Moyenne</w:t>
            </w:r>
          </w:p>
        </w:tc>
      </w:tr>
      <w:tr w:rsidR="5CC37ED5" w:rsidTr="5CC37ED5" w14:paraId="21E5F06F">
        <w:tc>
          <w:tcPr>
            <w:tcW w:w="500" w:type="dxa"/>
            <w:tcMar/>
          </w:tcPr>
          <w:p w:rsidR="5CC37ED5" w:rsidRDefault="5CC37ED5" w14:noSpellErr="1" w14:paraId="5BC6B712" w14:textId="5FADD4A2">
            <w:r w:rsidR="5CC37ED5">
              <w:rPr/>
              <w:t>7</w:t>
            </w:r>
          </w:p>
        </w:tc>
        <w:tc>
          <w:tcPr>
            <w:tcW w:w="3398" w:type="dxa"/>
            <w:tcMar/>
          </w:tcPr>
          <w:p w:rsidR="5CC37ED5" w:rsidRDefault="5CC37ED5" w14:noSpellErr="1" w14:paraId="34361F76" w14:textId="588BBB66">
            <w:r w:rsidR="5CC37ED5">
              <w:rPr/>
              <w:t>Renforcer le mentorat et la mixité dans les binômes de correction</w:t>
            </w:r>
          </w:p>
        </w:tc>
        <w:tc>
          <w:tcPr>
            <w:tcW w:w="1400" w:type="dxa"/>
            <w:tcMar/>
          </w:tcPr>
          <w:p w:rsidR="5CC37ED5" w:rsidRDefault="5CC37ED5" w14:noSpellErr="1" w14:paraId="79AAA627" w14:textId="5169A22A">
            <w:r w:rsidR="5CC37ED5">
              <w:rPr/>
              <w:t>Social</w:t>
            </w:r>
          </w:p>
        </w:tc>
        <w:tc>
          <w:tcPr>
            <w:tcW w:w="1700" w:type="dxa"/>
            <w:tcMar/>
          </w:tcPr>
          <w:p w:rsidR="5CC37ED5" w:rsidRDefault="5CC37ED5" w14:noSpellErr="1" w14:paraId="445F33B3" w14:textId="4A4788EE">
            <w:r w:rsidR="5CC37ED5">
              <w:rPr/>
              <w:t>Équipe pédagogique</w:t>
            </w:r>
          </w:p>
        </w:tc>
        <w:tc>
          <w:tcPr>
            <w:tcW w:w="1200" w:type="dxa"/>
            <w:tcMar/>
          </w:tcPr>
          <w:p w:rsidR="5CC37ED5" w:rsidRDefault="5CC37ED5" w14:noSpellErr="1" w14:paraId="41879EDD" w14:textId="43256FB2">
            <w:r w:rsidR="5CC37ED5">
              <w:rPr/>
              <w:t>6 mois</w:t>
            </w:r>
          </w:p>
        </w:tc>
        <w:tc>
          <w:tcPr>
            <w:tcW w:w="1100" w:type="dxa"/>
            <w:tcMar/>
          </w:tcPr>
          <w:p w:rsidR="5CC37ED5" w:rsidRDefault="5CC37ED5" w14:noSpellErr="1" w14:paraId="193CC6E6" w14:textId="3C035676">
            <w:r w:rsidR="5CC37ED5">
              <w:rPr/>
              <w:t>Basse</w:t>
            </w:r>
          </w:p>
        </w:tc>
      </w:tr>
    </w:tbl>
    <w:p w:rsidR="5CC37ED5" w:rsidP="5CC37ED5" w:rsidRDefault="5CC37ED5" w14:noSpellErr="1" w14:paraId="69A3946B" w14:textId="48B6391D">
      <w:pPr>
        <w:pStyle w:val="Heading1"/>
      </w:pPr>
      <w:r w:rsidR="5CC37ED5">
        <w:rPr/>
        <w:t>7. Conclusion et recommandations</w:t>
      </w:r>
    </w:p>
    <w:p w:rsidR="5CC37ED5" w:rsidRDefault="5CC37ED5" w14:noSpellErr="1" w14:paraId="68752FC0" w14:textId="2947A960">
      <w:r w:rsidR="5CC37ED5">
        <w:rPr/>
        <w:t>Le campus de 42 Paris présente un modèle solide et différenciant, avec des atouts marqués sur la pédagogie, l'accessibilité financière, l'inclusion et les infrastructures. Les priorités portent sur le bien-être et la sécurité des étudiants, ainsi que sur la transparence de ses indicateurs sociaux et environnementaux.</w:t>
      </w:r>
    </w:p>
    <w:p w:rsidR="5CC37ED5" w:rsidRDefault="5CC37ED5" w14:noSpellErr="1" w14:paraId="27884E48" w14:textId="76368704">
      <w:r w:rsidR="5CC37ED5">
        <w:rPr/>
        <w:t>Nous recommandons de confirmer ces constats lors de la visite, de compléter la partie prévention incendie, puis de faire un point d'avancement sur le plan d'actions à six mois.</w:t>
      </w:r>
    </w:p>
    <w:p w:rsidR="5CC37ED5" w:rsidP="5CC37ED5" w:rsidRDefault="5CC37ED5" w14:noSpellErr="1" w14:paraId="5BAC37D0" w14:textId="63CD7EDE">
      <w:pPr>
        <w:pStyle w:val="Heading1"/>
      </w:pPr>
      <w:r w:rsidR="5CC37ED5">
        <w:rPr/>
        <w:t>8. Validation du rapport</w:t>
      </w:r>
    </w:p>
    <w:tbl>
      <w:tblPr>
        <w:tblStyle w:val="LightGrid-Accent1"/>
        <w:tblW w:w="0" w:type="auto"/>
        <w:tblLook w:val="04A0" w:firstRow="1" w:lastRow="0" w:firstColumn="1" w:lastColumn="0" w:noHBand="0" w:noVBand="1"/>
      </w:tblPr>
      <w:tblGrid>
        <w:gridCol w:w="2600"/>
        <w:gridCol w:w="2800"/>
        <w:gridCol w:w="1600"/>
        <w:gridCol w:w="2298"/>
      </w:tblGrid>
      <w:tr w:rsidR="5CC37ED5" w:rsidTr="5CC37ED5" w14:paraId="7578B569">
        <w:trPr>
          <w:trHeight w:val="300"/>
        </w:trPr>
        <w:tc>
          <w:tcPr>
            <w:tcW w:w="2600" w:type="dxa"/>
            <w:tcMar/>
          </w:tcPr>
          <w:p w:rsidR="5CC37ED5" w:rsidRDefault="5CC37ED5" w14:noSpellErr="1" w14:paraId="3A96C385" w14:textId="7A215E99">
            <w:r w:rsidR="5CC37ED5">
              <w:rPr/>
              <w:t>Rôle</w:t>
            </w:r>
          </w:p>
        </w:tc>
        <w:tc>
          <w:tcPr>
            <w:tcW w:w="2800" w:type="dxa"/>
            <w:tcMar/>
          </w:tcPr>
          <w:p w:rsidR="5CC37ED5" w:rsidRDefault="5CC37ED5" w14:noSpellErr="1" w14:paraId="3F48F7D4" w14:textId="72FF455D">
            <w:r w:rsidR="5CC37ED5">
              <w:rPr/>
              <w:t>Nom</w:t>
            </w:r>
          </w:p>
        </w:tc>
        <w:tc>
          <w:tcPr>
            <w:tcW w:w="1600" w:type="dxa"/>
            <w:tcMar/>
          </w:tcPr>
          <w:p w:rsidR="5CC37ED5" w:rsidRDefault="5CC37ED5" w14:noSpellErr="1" w14:paraId="331B52F0" w14:textId="6BDD2C21">
            <w:r w:rsidR="5CC37ED5">
              <w:rPr/>
              <w:t>Date</w:t>
            </w:r>
          </w:p>
        </w:tc>
        <w:tc>
          <w:tcPr>
            <w:tcW w:w="2298" w:type="dxa"/>
            <w:tcMar/>
          </w:tcPr>
          <w:p w:rsidR="5CC37ED5" w:rsidRDefault="5CC37ED5" w14:noSpellErr="1" w14:paraId="3E8070FB" w14:textId="64BB12E5">
            <w:r w:rsidR="5CC37ED5">
              <w:rPr/>
              <w:t>Signature</w:t>
            </w:r>
          </w:p>
        </w:tc>
      </w:tr>
      <w:tr w:rsidR="5CC37ED5" w:rsidTr="5CC37ED5" w14:paraId="74D4D061">
        <w:tc>
          <w:tcPr>
            <w:tcW w:w="2600" w:type="dxa"/>
            <w:tcMar/>
          </w:tcPr>
          <w:p w:rsidR="5CC37ED5" w:rsidRDefault="5CC37ED5" w14:noSpellErr="1" w14:paraId="4D5C98FB" w14:textId="7BD0735A">
            <w:r w:rsidR="5CC37ED5">
              <w:rPr/>
              <w:t>Rédacteur</w:t>
            </w:r>
          </w:p>
        </w:tc>
        <w:tc>
          <w:tcPr>
            <w:tcW w:w="2800" w:type="dxa"/>
            <w:tcMar/>
          </w:tcPr>
          <w:p w:rsidR="5CC37ED5" w:rsidRDefault="5CC37ED5" w14:noSpellErr="1" w14:paraId="551F4EC5" w14:textId="74AE5A1E">
            <w:r w:rsidR="5CC37ED5">
              <w:rPr/>
              <w:t xml:space="preserve"> </w:t>
            </w:r>
          </w:p>
        </w:tc>
        <w:tc>
          <w:tcPr>
            <w:tcW w:w="1600" w:type="dxa"/>
            <w:tcMar/>
          </w:tcPr>
          <w:p w:rsidR="5CC37ED5" w:rsidRDefault="5CC37ED5" w14:noSpellErr="1" w14:paraId="3363824F" w14:textId="6D8C40E2">
            <w:r w:rsidR="5CC37ED5">
              <w:rPr/>
              <w:t xml:space="preserve"> </w:t>
            </w:r>
          </w:p>
        </w:tc>
        <w:tc>
          <w:tcPr>
            <w:tcW w:w="2298" w:type="dxa"/>
            <w:tcMar/>
          </w:tcPr>
          <w:p w:rsidR="5CC37ED5" w:rsidRDefault="5CC37ED5" w14:noSpellErr="1" w14:paraId="43EEDD8C" w14:textId="666A27A6">
            <w:r w:rsidR="5CC37ED5">
              <w:rPr/>
              <w:t xml:space="preserve"> </w:t>
            </w:r>
          </w:p>
        </w:tc>
      </w:tr>
      <w:tr w:rsidR="5CC37ED5" w:rsidTr="5CC37ED5" w14:paraId="40AF0CA1">
        <w:tc>
          <w:tcPr>
            <w:tcW w:w="2600" w:type="dxa"/>
            <w:tcMar/>
          </w:tcPr>
          <w:p w:rsidR="5CC37ED5" w:rsidRDefault="5CC37ED5" w14:noSpellErr="1" w14:paraId="253DC16E" w14:textId="7D7F881B">
            <w:r w:rsidR="5CC37ED5">
              <w:rPr/>
              <w:t>Relecteur</w:t>
            </w:r>
          </w:p>
        </w:tc>
        <w:tc>
          <w:tcPr>
            <w:tcW w:w="2800" w:type="dxa"/>
            <w:tcMar/>
          </w:tcPr>
          <w:p w:rsidR="5CC37ED5" w:rsidRDefault="5CC37ED5" w14:noSpellErr="1" w14:paraId="4977AA7A" w14:textId="765D6EDF">
            <w:r w:rsidR="5CC37ED5">
              <w:rPr/>
              <w:t xml:space="preserve"> </w:t>
            </w:r>
          </w:p>
        </w:tc>
        <w:tc>
          <w:tcPr>
            <w:tcW w:w="1600" w:type="dxa"/>
            <w:tcMar/>
          </w:tcPr>
          <w:p w:rsidR="5CC37ED5" w:rsidRDefault="5CC37ED5" w14:noSpellErr="1" w14:paraId="3B4B8D32" w14:textId="6F3B55A3">
            <w:r w:rsidR="5CC37ED5">
              <w:rPr/>
              <w:t xml:space="preserve"> </w:t>
            </w:r>
          </w:p>
        </w:tc>
        <w:tc>
          <w:tcPr>
            <w:tcW w:w="2298" w:type="dxa"/>
            <w:tcMar/>
          </w:tcPr>
          <w:p w:rsidR="5CC37ED5" w:rsidRDefault="5CC37ED5" w14:noSpellErr="1" w14:paraId="7C984617" w14:textId="68193C67">
            <w:r w:rsidR="5CC37ED5">
              <w:rPr/>
              <w:t xml:space="preserve"> </w:t>
            </w:r>
          </w:p>
        </w:tc>
      </w:tr>
      <w:tr w:rsidR="5CC37ED5" w:rsidTr="5CC37ED5" w14:paraId="46D5B312">
        <w:tc>
          <w:tcPr>
            <w:tcW w:w="2600" w:type="dxa"/>
            <w:tcMar/>
          </w:tcPr>
          <w:p w:rsidR="5CC37ED5" w:rsidRDefault="5CC37ED5" w14:noSpellErr="1" w14:paraId="59D45167" w14:textId="7F2E9CDC">
            <w:r w:rsidR="5CC37ED5">
              <w:rPr/>
              <w:t>Représentant du campus</w:t>
            </w:r>
          </w:p>
        </w:tc>
        <w:tc>
          <w:tcPr>
            <w:tcW w:w="2800" w:type="dxa"/>
            <w:tcMar/>
          </w:tcPr>
          <w:p w:rsidR="5CC37ED5" w:rsidRDefault="5CC37ED5" w14:noSpellErr="1" w14:paraId="15FC5139" w14:textId="780C83A0">
            <w:r w:rsidR="5CC37ED5">
              <w:rPr/>
              <w:t xml:space="preserve"> </w:t>
            </w:r>
          </w:p>
        </w:tc>
        <w:tc>
          <w:tcPr>
            <w:tcW w:w="1600" w:type="dxa"/>
            <w:tcMar/>
          </w:tcPr>
          <w:p w:rsidR="5CC37ED5" w:rsidRDefault="5CC37ED5" w14:noSpellErr="1" w14:paraId="42AC0395" w14:textId="70EA6A64">
            <w:r w:rsidR="5CC37ED5">
              <w:rPr/>
              <w:t xml:space="preserve"> </w:t>
            </w:r>
          </w:p>
        </w:tc>
        <w:tc>
          <w:tcPr>
            <w:tcW w:w="2298" w:type="dxa"/>
            <w:tcMar/>
          </w:tcPr>
          <w:p w:rsidR="5CC37ED5" w:rsidRDefault="5CC37ED5" w14:noSpellErr="1" w14:paraId="61E3DC90" w14:textId="69C85128">
            <w:r w:rsidR="5CC37ED5">
              <w:rPr/>
              <w:t xml:space="preserve"> </w:t>
            </w:r>
          </w:p>
        </w:tc>
      </w:tr>
    </w:tbl>
    <w:p w:rsidR="5CC37ED5" w:rsidP="5CC37ED5" w:rsidRDefault="5CC37ED5" w14:noSpellErr="1" w14:paraId="41439E05" w14:textId="2ECD3705">
      <w:pPr>
        <w:pStyle w:val="Heading1"/>
      </w:pPr>
      <w:r w:rsidR="5CC37ED5">
        <w:rPr/>
        <w:t>Annexes</w:t>
      </w:r>
    </w:p>
    <w:p w:rsidR="5CC37ED5" w:rsidP="5CC37ED5" w:rsidRDefault="5CC37ED5" w14:noSpellErr="1" w14:paraId="32DC58C4" w14:textId="169ECB5D">
      <w:pPr>
        <w:pStyle w:val="ListBullet"/>
        <w:rPr/>
      </w:pPr>
      <w:r w:rsidR="5CC37ED5">
        <w:rPr/>
        <w:t>Annexe A : photos commentées de la visite</w:t>
      </w:r>
    </w:p>
    <w:p w:rsidR="5CC37ED5" w:rsidP="5CC37ED5" w:rsidRDefault="5CC37ED5" w14:noSpellErr="1" w14:paraId="401B8557" w14:textId="6CCB0432">
      <w:pPr>
        <w:pStyle w:val="ListBullet"/>
        <w:rPr/>
      </w:pPr>
      <w:r w:rsidR="5CC37ED5">
        <w:rPr/>
        <w:t>Annexe B : liste des sources consultées</w:t>
      </w:r>
    </w:p>
    <w:p w:rsidR="5CC37ED5" w:rsidP="5CC37ED5" w:rsidRDefault="5CC37ED5" w14:noSpellErr="1" w14:paraId="594424AD" w14:textId="46DB33FA">
      <w:pPr>
        <w:pStyle w:val="ListBullet"/>
        <w:rPr/>
      </w:pPr>
      <w:r w:rsidR="5CC37ED5">
        <w:rPr/>
        <w:t>Annexe C : liste de présence et programme de la visite</w:t>
      </w:r>
    </w:p>
    <w:sectPr w:rsidRPr="0006063C" w:rsidR="00FC693F" w:rsidSect="00034616">
      <w:pgSz w:w="11906" w:h="16838" w:orient="portrait"/>
      <w:pgMar w:top="1304" w:right="1304" w:bottom="1304" w:left="1304" w:header="720" w:footer="720" w:gutter="0"/>
      <w:cols w:space="720"/>
      <w:docGrid w:linePitch="360"/>
      <w:headerReference w:type="default" r:id="R8ec2176eb4de45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xml><?xml version="1.0" encoding="utf-8"?>
<w:hdr xmlns:w="http://schemas.openxmlformats.org/wordprocessingml/2006/main">
  <w:p xmlns:w14="http://schemas.microsoft.com/office/word/2010/wordml" xmlns:p2="http://schemas.microsoft.com/office/word/2010/wordml" w:rsidR="5CC37ED5" w:rsidRDefault="5CC37ED5" p2:noSpellErr="1" w14:paraId="543D1A2D" w14:textId="21EBED80">
    <w:r w:rsidR="5CC37ED5">
      <w:rPr/>
      <w:t>Rapport de visite – École 42 Paris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2CF61"/>
    <w:rsid w:val="0042CF61"/>
    <w:rsid w:val="004A79C6"/>
    <w:rsid w:val="00AA1D8D"/>
    <w:rsid w:val="00B47730"/>
    <w:rsid w:val="00CB0664"/>
    <w:rsid w:val="00FC693F"/>
    <w:rsid w:val="02C6776B"/>
    <w:rsid w:val="02C6776B"/>
    <w:rsid w:val="0D637162"/>
    <w:rsid w:val="1132A2BE"/>
    <w:rsid w:val="13C2B833"/>
    <w:rsid w:val="155A2444"/>
    <w:rsid w:val="16182B9F"/>
    <w:rsid w:val="16182B9F"/>
    <w:rsid w:val="175AD4FD"/>
    <w:rsid w:val="1846DE3A"/>
    <w:rsid w:val="1BA15981"/>
    <w:rsid w:val="23270929"/>
    <w:rsid w:val="23D54CA4"/>
    <w:rsid w:val="2637C686"/>
    <w:rsid w:val="2A359BF7"/>
    <w:rsid w:val="3272BF5C"/>
    <w:rsid w:val="38925E01"/>
    <w:rsid w:val="3C518D1A"/>
    <w:rsid w:val="3D166D4A"/>
    <w:rsid w:val="4914CB56"/>
    <w:rsid w:val="4949EB4C"/>
    <w:rsid w:val="4C0CDBEE"/>
    <w:rsid w:val="4C0CDBEE"/>
    <w:rsid w:val="4E2F3428"/>
    <w:rsid w:val="54452D34"/>
    <w:rsid w:val="54452D34"/>
    <w:rsid w:val="55AFCAAF"/>
    <w:rsid w:val="55AFCAAF"/>
    <w:rsid w:val="560101A6"/>
    <w:rsid w:val="560101A6"/>
    <w:rsid w:val="5703D011"/>
    <w:rsid w:val="5A268FA4"/>
    <w:rsid w:val="5CC37ED5"/>
    <w:rsid w:val="5D0A176C"/>
    <w:rsid w:val="5D44DDEB"/>
    <w:rsid w:val="5EAC9D9D"/>
    <w:rsid w:val="615E2362"/>
    <w:rsid w:val="6259000B"/>
    <w:rsid w:val="6259000B"/>
    <w:rsid w:val="647F73BB"/>
    <w:rsid w:val="70529992"/>
    <w:rsid w:val="75D95344"/>
    <w:rsid w:val="78115512"/>
    <w:rsid w:val="78C9FF1F"/>
    <w:rsid w:val="7C775A79"/>
    <w:rsid w:val="7C775A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E140F0A-E53B-407E-AEB3-CEEE4BAE27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xml" Id="R8ec2176eb4de4539" /></Relationships>
</file>

<file path=word/theme/theme1.xml><?xml version="1.0" encoding="utf-8"?>
<a:theme xmlns:a="http://schemas.openxmlformats.org/drawingml/2006/main" name="Office Theme">
  <a:themeElements>
    <a:clrScheme name="Custom 1F4E79">
      <a:dk1>
        <a:srgbClr val="1A1A1A"/>
      </a:dk1>
      <a:lt1>
        <a:srgbClr val="FFFFFF"/>
      </a:lt1>
      <a:dk2>
        <a:srgbClr val="1F4E79"/>
      </a:dk2>
      <a:lt2>
        <a:srgbClr val="EEECE1"/>
      </a:lt2>
      <a:accent1>
        <a:srgbClr val="1F4E79"/>
      </a:accent1>
      <a:accent2>
        <a:srgbClr val="7F7F7F"/>
      </a:accent2>
      <a:accent3>
        <a:srgbClr val="1F4E79"/>
      </a:accent3>
      <a:accent4>
        <a:srgbClr val="1F4E79"/>
      </a:accent4>
      <a:accent5>
        <a:srgbClr val="1F4E79"/>
      </a:accent5>
      <a:accent6>
        <a:srgbClr val="1F4E79"/>
      </a:accent6>
      <a:hlink>
        <a:srgbClr val="1F4E79"/>
      </a:hlink>
      <a:folHlink>
        <a:srgbClr val="7F7F7F"/>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Valentine Anger</lastModifiedBy>
  <revision>2</revision>
  <dcterms:created xsi:type="dcterms:W3CDTF">2026-09-23T11:20:04.0000000Z</dcterms:created>
  <dcterms:modified xsi:type="dcterms:W3CDTF">2026-09-23T11:22:38.1719422Z</dcterms:modified>
  <category/>
</coreProperties>
</file>