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Pr="009C04C7" w:rsidRDefault="009C04C7" w:rsidP="009C04C7">
      <w:pPr>
        <w:rPr>
          <w:b/>
          <w:u w:val="single"/>
        </w:rPr>
      </w:pPr>
      <w:r w:rsidRPr="009C04C7">
        <w:rPr>
          <w:b/>
          <w:u w:val="single"/>
        </w:rPr>
        <w:t>Module 7 Problem 4</w:t>
      </w:r>
    </w:p>
    <w:p w:rsidR="009C04C7" w:rsidRDefault="009C04C7" w:rsidP="009C04C7"/>
    <w:p w:rsidR="009C04C7" w:rsidRDefault="00BE1030" w:rsidP="009C04C7">
      <w:r>
        <w:rPr>
          <w:noProof/>
          <w:lang w:eastAsia="en-IN"/>
        </w:rPr>
        <w:drawing>
          <wp:inline distT="0" distB="0" distL="0" distR="0">
            <wp:extent cx="5731510" cy="3143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7_problem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C7" w:rsidRDefault="009C04C7" w:rsidP="009C04C7"/>
    <w:p w:rsidR="009C04C7" w:rsidRDefault="009C04C7" w:rsidP="009C04C7">
      <w:r>
        <w:t>Violation Indication – (Indicated in red and having it’s serial no)</w:t>
      </w:r>
    </w:p>
    <w:p w:rsidR="009C04C7" w:rsidRDefault="009C04C7" w:rsidP="009C04C7"/>
    <w:p w:rsidR="009C04C7" w:rsidRDefault="009C04C7" w:rsidP="009C04C7">
      <w:r>
        <w:t xml:space="preserve">Violation 1) Foreign Key rule Violation. </w:t>
      </w:r>
    </w:p>
    <w:p w:rsidR="009C04C7" w:rsidRDefault="009C04C7" w:rsidP="009C04C7">
      <w:r>
        <w:t>Violation 2) Identifying relationship Rule Violation.</w:t>
      </w:r>
    </w:p>
    <w:p w:rsidR="009C04C7" w:rsidRDefault="009C04C7" w:rsidP="009C04C7">
      <w:r>
        <w:t>Violation 3) Identification Dependency Cardinality Rule Violation.</w:t>
      </w:r>
    </w:p>
    <w:p w:rsidR="009C04C7" w:rsidRDefault="009C04C7" w:rsidP="009C04C7">
      <w:r>
        <w:t>Violation 4)</w:t>
      </w:r>
      <w:r w:rsidR="00BE1030">
        <w:t xml:space="preserve"> Attribute Name Rule Violation</w:t>
      </w:r>
      <w:r>
        <w:t>.</w:t>
      </w:r>
    </w:p>
    <w:p w:rsidR="009C04C7" w:rsidRDefault="009C04C7" w:rsidP="009C04C7"/>
    <w:p w:rsidR="009C04C7" w:rsidRDefault="009C04C7" w:rsidP="009C04C7">
      <w:pPr>
        <w:rPr>
          <w:b/>
          <w:u w:val="single"/>
        </w:rPr>
      </w:pPr>
      <w:r w:rsidRPr="009C04C7">
        <w:rPr>
          <w:b/>
          <w:u w:val="single"/>
        </w:rPr>
        <w:t>Solutions</w:t>
      </w:r>
    </w:p>
    <w:p w:rsidR="009C04C7" w:rsidRDefault="009C04C7" w:rsidP="009C04C7">
      <w:r w:rsidRPr="009C04C7">
        <w:t>Solution 1)</w:t>
      </w:r>
      <w:r>
        <w:t xml:space="preserve"> Remove attributes 1_1 and 4_1</w:t>
      </w:r>
      <w:r w:rsidR="006F030F">
        <w:t>.</w:t>
      </w:r>
    </w:p>
    <w:p w:rsidR="009C04C7" w:rsidRPr="009C04C7" w:rsidRDefault="009C04C7" w:rsidP="009C04C7">
      <w:r>
        <w:t xml:space="preserve">Solution 2) </w:t>
      </w:r>
      <w:r w:rsidR="006F030F">
        <w:t>Use dashed line instead of strong line.</w:t>
      </w:r>
    </w:p>
    <w:p w:rsidR="009C04C7" w:rsidRDefault="006F030F" w:rsidP="009C04C7">
      <w:r>
        <w:t>Solution 3) Change cardinality of Entity 7 from ‘Many Mandatory’ (crow foot) to ‘One Optional’ (2 perpendicular lines) .</w:t>
      </w:r>
    </w:p>
    <w:p w:rsidR="006F030F" w:rsidRDefault="006F030F" w:rsidP="009C04C7">
      <w:r>
        <w:t xml:space="preserve">Solution 4) </w:t>
      </w:r>
      <w:r w:rsidR="001839B6">
        <w:t>Rename one of the attributes from Entity2 named Attribute2_1 to something such that it should not match with any attribute in Entity2</w:t>
      </w:r>
      <w:bookmarkStart w:id="0" w:name="_GoBack"/>
      <w:bookmarkEnd w:id="0"/>
      <w:r>
        <w:t>.</w:t>
      </w:r>
    </w:p>
    <w:p w:rsidR="006F030F" w:rsidRPr="009C04C7" w:rsidRDefault="006F030F" w:rsidP="009C04C7"/>
    <w:sectPr w:rsidR="006F030F" w:rsidRPr="009C0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2887"/>
    <w:multiLevelType w:val="hybridMultilevel"/>
    <w:tmpl w:val="774049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6173F"/>
    <w:multiLevelType w:val="hybridMultilevel"/>
    <w:tmpl w:val="EE4426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0764A"/>
    <w:multiLevelType w:val="hybridMultilevel"/>
    <w:tmpl w:val="2B886D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C7"/>
    <w:rsid w:val="001839B6"/>
    <w:rsid w:val="006F030F"/>
    <w:rsid w:val="008B178F"/>
    <w:rsid w:val="009C04C7"/>
    <w:rsid w:val="00BE1030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12D02-2389-4875-A276-AE3B3AF7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3</cp:revision>
  <dcterms:created xsi:type="dcterms:W3CDTF">2017-06-16T18:38:00Z</dcterms:created>
  <dcterms:modified xsi:type="dcterms:W3CDTF">2017-06-16T19:09:00Z</dcterms:modified>
</cp:coreProperties>
</file>