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d6y5s71lylu" w:id="0"/>
      <w:bookmarkEnd w:id="0"/>
      <w:r w:rsidDel="00000000" w:rsidR="00000000" w:rsidRPr="00000000">
        <w:rPr>
          <w:rtl w:val="0"/>
        </w:rPr>
        <w:t xml:space="preserve">PROJECT SPRITE HUNTER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uvlcpxsancb" w:id="1"/>
      <w:bookmarkEnd w:id="1"/>
      <w:r w:rsidDel="00000000" w:rsidR="00000000" w:rsidRPr="00000000">
        <w:rPr>
          <w:rtl w:val="0"/>
        </w:rPr>
        <w:t xml:space="preserve">Browser-based reading game for two children — Fortnite Sprites theme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Built for Mason (8, ADHD/ASD) and Carter (5) — the game must be indistinguishable from a real Fortnite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30webu4040l" w:id="2"/>
      <w:bookmarkEnd w:id="2"/>
      <w:r w:rsidDel="00000000" w:rsidR="00000000" w:rsidRPr="00000000">
        <w:rPr>
          <w:rtl w:val="0"/>
        </w:rPr>
        <w:t xml:space="preserve">Context document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Reading_Game_Project_Summary.docx</w:t>
      </w:r>
      <w:r w:rsidDel="00000000" w:rsidR="00000000" w:rsidRPr="00000000">
        <w:rPr>
          <w:rtl w:val="0"/>
        </w:rPr>
        <w:t xml:space="preserve"> before starting. It contains the full discovery brief: OT input, teacher feedback, co-design session responses, design principles, and the rationale for every decision in this brief. Do not ask clarifying questions that are answered there.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ahfkk6nlwsp" w:id="3"/>
      <w:bookmarkEnd w:id="3"/>
      <w:r w:rsidDel="00000000" w:rsidR="00000000" w:rsidRPr="00000000">
        <w:rPr>
          <w:rtl w:val="0"/>
        </w:rPr>
        <w:t xml:space="preserve">The bar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visual target is </w:t>
      </w:r>
      <w:r w:rsidDel="00000000" w:rsidR="00000000" w:rsidRPr="00000000">
        <w:rPr>
          <w:b w:val="1"/>
          <w:bCs w:val="1"/>
          <w:rtl w:val="0"/>
        </w:rPr>
        <w:t xml:space="preserve">the Fortnite in-game UI</w:t>
      </w:r>
      <w:r w:rsidDel="00000000" w:rsidR="00000000" w:rsidRPr="00000000">
        <w:rPr>
          <w:rtl w:val="0"/>
        </w:rPr>
        <w:t xml:space="preserve"> — specifically the item shop, lobby screen, and loot reveal animations. An 8-year-old Fortnite player should look at this game and feel it belongs in the same universe as the real game, not a school app with a Fortnite skin slapped on 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is not acceptable is building to a lower bar because it is easier. A result with a light background, standard browser fonts, static elements, or anything that reads as "educational software" is a </w:t>
      </w:r>
      <w:r w:rsidDel="00000000" w:rsidR="00000000" w:rsidRPr="00000000">
        <w:rPr>
          <w:b w:val="1"/>
          <w:bCs w:val="1"/>
          <w:rtl w:val="0"/>
        </w:rPr>
        <w:t xml:space="preserve">failed task</w:t>
      </w:r>
      <w:r w:rsidDel="00000000" w:rsidR="00000000" w:rsidRPr="00000000">
        <w:rPr>
          <w:rtl w:val="0"/>
        </w:rPr>
        <w:t xml:space="preserve">, no matter how correctly the reading mechanic works.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one-second test (mandatory, every phase):</w:t>
      </w:r>
      <w:r w:rsidDel="00000000" w:rsidR="00000000" w:rsidRPr="00000000">
        <w:rPr>
          <w:rtl w:val="0"/>
        </w:rPr>
        <w:t xml:space="preserve"> Show the current state to a hypothetical 8-year-old Fortnite player for one second. Would they think it looked like a real game? If not, the phase has not closed. Fix the most obvious failure first. Re-test. Only then does the phase close.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oj3v3hc1kcg" w:id="4"/>
      <w:bookmarkEnd w:id="4"/>
      <w:r w:rsidDel="00000000" w:rsidR="00000000" w:rsidRPr="00000000">
        <w:rPr>
          <w:rtl w:val="0"/>
        </w:rPr>
        <w:t xml:space="preserve">The five pillars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Every decision in this build serves one of these. If a conflict arises that this brief does not cover, resolve it in favour of the pillar.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A. It never feels like school.</w:t>
      </w:r>
      <w:r w:rsidDel="00000000" w:rsidR="00000000" w:rsidRPr="00000000">
        <w:rPr>
          <w:rtl w:val="0"/>
        </w:rPr>
        <w:t xml:space="preserve"> The word is part of the game mechanic, not a test. The Sprite wants to flee. Reading the word is the act of capturing it. There is no score, no correct/incorrect, no grade. The only feedback is the game responding — Sprite caught, or Sprite moves. </w:t>
      </w:r>
      <w:r w:rsidDel="00000000" w:rsidR="00000000" w:rsidRPr="00000000">
        <w:rPr>
          <w:i w:val="1"/>
          <w:iCs w:val="1"/>
          <w:rtl w:val="0"/>
        </w:rPr>
        <w:t xml:space="preserve">Rule: if a UI element could appear in a reading worksheet, remove or restyle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B. Failure does not exist.</w:t>
      </w:r>
      <w:r w:rsidDel="00000000" w:rsidR="00000000" w:rsidRPr="00000000">
        <w:rPr>
          <w:rtl w:val="0"/>
        </w:rPr>
        <w:t xml:space="preserve"> A wrong attempt causes the Sprite to dart away slightly and a warm positive prompt appears ("Tough one — try again!"). No red. No X. No buzzer. No counter of wrong attempts. The Sprite stays on screen. The player retries immediately. </w:t>
      </w:r>
      <w:r w:rsidDel="00000000" w:rsidR="00000000" w:rsidRPr="00000000">
        <w:rPr>
          <w:i w:val="1"/>
          <w:iCs w:val="1"/>
          <w:rtl w:val="0"/>
        </w:rPr>
        <w:t xml:space="preserve">Rule: inspect every wrong-attempt code path — if any state decrements, penalises, or labels as wrong, it fails this pillar.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C. The screen is never still.</w:t>
      </w:r>
      <w:r w:rsidDel="00000000" w:rsidR="00000000" w:rsidRPr="00000000">
        <w:rPr>
          <w:rtl w:val="0"/>
        </w:rPr>
        <w:t xml:space="preserve"> The background pulses slowly. The Sprite floats, glows, and moves. Particles drift. The XP bar fills with a satisfying animation on capture. The session-end collection screen is a reveal, not a list. </w:t>
      </w:r>
      <w:r w:rsidDel="00000000" w:rsidR="00000000" w:rsidRPr="00000000">
        <w:rPr>
          <w:i w:val="1"/>
          <w:iCs w:val="1"/>
          <w:rtl w:val="0"/>
        </w:rPr>
        <w:t xml:space="preserve">Rule: take a screenshot mid-session and ask — does this look like a frozen frame? If yes, add 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D. Rarity is everything.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Sprite rarity system (common → uncommon → rare → epic → legendary) maps directly onto word difficulty tiers. Harder words unlock rarer Sprites. The player always knows a rarer Sprite is possible. The legendary Zero Point Sprite (space/black hole theme) is the ultimate unlock. </w:t>
      </w:r>
      <w:r w:rsidDel="00000000" w:rsidR="00000000" w:rsidRPr="00000000">
        <w:rPr>
          <w:i w:val="1"/>
          <w:iCs w:val="1"/>
          <w:rtl w:val="0"/>
        </w:rPr>
        <w:t xml:space="preserve">Rule: a player should be able to feel the weight of a rare unlock without reading any label that says "rare".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E. Co-op means together, not competing.</w:t>
      </w:r>
      <w:r w:rsidDel="00000000" w:rsidR="00000000" w:rsidRPr="00000000">
        <w:rPr>
          <w:rtl w:val="0"/>
        </w:rPr>
        <w:t xml:space="preserve"> Turn-based co-op on a single iPad. Mason reads his word (harder), Carter reads his word (simpler). Both Sprites go into one shared collection. Neither player sees the other's word difficulty — the UI does not distinguish. They win together against the game. </w:t>
      </w:r>
      <w:r w:rsidDel="00000000" w:rsidR="00000000" w:rsidRPr="00000000">
        <w:rPr>
          <w:i w:val="1"/>
          <w:iCs w:val="1"/>
          <w:rtl w:val="0"/>
        </w:rPr>
        <w:t xml:space="preserve">Rule: no mechanic, label, or visual should allow one player to know they are on harder or easier words than the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wlyyl6fjlfy" w:id="5"/>
      <w:bookmarkEnd w:id="5"/>
      <w:r w:rsidDel="00000000" w:rsidR="00000000" w:rsidRPr="00000000">
        <w:rPr>
          <w:rtl w:val="0"/>
        </w:rPr>
        <w:t xml:space="preserve">Operating instructions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Build, don't describe. No plan-approval round-trips.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Between two visual approaches, choose the one that looks more like a real game.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Modular file structure 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src/game/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src/audio/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src/styles/</w:t>
      </w:r>
      <w:r w:rsidDel="00000000" w:rsidR="00000000" w:rsidRPr="00000000">
        <w:rPr>
          <w:rtl w:val="0"/>
        </w:rPr>
        <w:t xml:space="preserve">. One giant file is a failed build.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stubs.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tl w:val="0"/>
        </w:rPr>
        <w:t xml:space="preserve"> in a closed phase fails the phase.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Never ask the user to reduce scope. If something is genuinely infeasible, implement the nearest alternative and note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DEVIATIONS.md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Under-polishing is a failure mode.</w:t>
      </w:r>
      <w:r w:rsidDel="00000000" w:rsidR="00000000" w:rsidRPr="00000000">
        <w:rPr>
          <w:rtl w:val="0"/>
        </w:rPr>
        <w:t xml:space="preserve"> If the one-second test fails, keep iterating before closing the phase.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ld0yknod1yvt" w:id="6"/>
      <w:bookmarkEnd w:id="6"/>
      <w:r w:rsidDel="00000000" w:rsidR="00000000" w:rsidRPr="00000000">
        <w:rPr>
          <w:rtl w:val="0"/>
        </w:rPr>
        <w:t xml:space="preserve">1. Fixed constraints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18+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TypeScript, strict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iPad (tablet-first, touch-optimised)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5–10 minutes hard cap — game ends itself at 10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for PoC — all state in React, word lists in 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Audio API or Howler.js — all sounds procedural or free assets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Rajdhani or Orbitron from Google Fonts (display/headings); Inter or similar (body)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z552xnuyy3yi" w:id="7"/>
      <w:bookmarkEnd w:id="7"/>
      <w:r w:rsidDel="00000000" w:rsidR="00000000" w:rsidRPr="00000000">
        <w:rPr>
          <w:rtl w:val="0"/>
        </w:rPr>
        <w:t xml:space="preserve">2. Visual specification — these define the aesthetic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space-black: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#0A0E1A</w:t>
            </w:r>
            <w:r w:rsidDel="00000000" w:rsidR="00000000" w:rsidRPr="00000000">
              <w:rPr>
                <w:rtl w:val="0"/>
              </w:rPr>
              <w:t xml:space="preserve">. Slow-moving particle field (stars/motes). Never static.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Accent colours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Amber/gold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#E8A020</w:t>
            </w:r>
            <w:r w:rsidDel="00000000" w:rsidR="00000000" w:rsidRPr="00000000">
              <w:rPr>
                <w:rtl w:val="0"/>
              </w:rPr>
              <w:t xml:space="preserve"> for correct captures. Teal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#2D7D9A</w:t>
            </w:r>
            <w:r w:rsidDel="00000000" w:rsidR="00000000" w:rsidRPr="00000000">
              <w:rPr>
                <w:rtl w:val="0"/>
              </w:rPr>
              <w:t xml:space="preserve"> for UI chrome. Purple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#6B3FA0</w:t>
            </w:r>
            <w:r w:rsidDel="00000000" w:rsidR="00000000" w:rsidRPr="00000000">
              <w:rPr>
                <w:rtl w:val="0"/>
              </w:rPr>
              <w:t xml:space="preserve"> for rare tiers.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Orbitron or Rajdhani bold for the word display and headings. Minimum 48px for the active word.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Sprite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Glowing, animated SVG or CSS sprite character. Floats up and down slowly. Pulses with a soft light. Tries to flee (drifts away) on wrong attempt.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Sprite pulls toward centre, burst of particles, screen briefly flashes gold, XP bar increments with sound.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Wrong attempt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Sprite darts 20–40px in a random direction, positive text prompt fades in and out, no other feedback.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bar only: session title (e.g. "Sprite Hunt"), Sprite counter ("3 / 10"), XP bar. No timer. No score. No level label.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Full-screen "Today's Hunt" card listing how many Sprites are available. Bounded choice: pick from 2 Sprite theme variants (e.g. Forest Hunt / Storm Hunt). Tap to begin.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Full-screen collection reveal. Each caught Sprite appears one at a time with its name and rarity glow. Shared total shown. "Well done" message — no score, no grade.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z6wfxrl6hdxo" w:id="8"/>
      <w:bookmarkEnd w:id="8"/>
      <w:r w:rsidDel="00000000" w:rsidR="00000000" w:rsidRPr="00000000">
        <w:rPr>
          <w:rtl w:val="0"/>
        </w:rPr>
        <w:t xml:space="preserve">3. Game mechanic — precise specification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start card → player chooses hunt variant → game begins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Sprite appears centre-screen, floating and glowing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Word appears beneath the Sprite in large Orbitron font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Player reads the word aloud and taps the Sprite (or types — both input modes)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Correct: capture animation plays, Sprite joins collection, next Sprite appears after 1.5s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Wrong: Sprite darts away, prompt appears, same word stays on screen, player retries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After 10 Sprites (or 10 minutes): session-end collection reveal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Co-op: after each capture, the active player indicator switches (Mason → Carter → Mason)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Word mechanic: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Sprite has a rarity tier (see §4)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Rarity tier determines the word difficulty tier — the player never sees this mapping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Wrong attempts on the same word do not change the Sprite's rarity or tier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Word list loaded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src/data/words.json</w:t>
      </w:r>
      <w:r w:rsidDel="00000000" w:rsidR="00000000" w:rsidRPr="00000000">
        <w:rPr>
          <w:rtl w:val="0"/>
        </w:rPr>
        <w:t xml:space="preserve"> — structured by tier, easily replaceable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Co-op mechanic: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 named profiles set at app launch: Player 1 (Mason) and Player 2 (Carter)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has a designated word tier (configurable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src/data/config.json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player indicator: subtle glow around their name in the HUD — not a flashing label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Both players' captures go into one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sessionCollection</w:t>
      </w:r>
      <w:r w:rsidDel="00000000" w:rsidR="00000000" w:rsidRPr="00000000">
        <w:rPr>
          <w:rtl w:val="0"/>
        </w:rPr>
        <w:t xml:space="preserve"> array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Neither player's word tier is displayed anywhere in the UI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pzvozu7c1ktm" w:id="9"/>
      <w:bookmarkEnd w:id="9"/>
      <w:r w:rsidDel="00000000" w:rsidR="00000000" w:rsidRPr="00000000">
        <w:rPr>
          <w:rtl w:val="0"/>
        </w:rPr>
        <w:t xml:space="preserve">4. Sprite rarity system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Colour glow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Sprites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words (Year 1–2 AU)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White/silver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(easiest)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Air, 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the, is, it, on, at,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Fire, 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said, was, are, they, we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Ghost, Duck, Punk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where, there, come, some,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Demon,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because, through, different, people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+ cosmic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5 (hardest)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universe, gravity, dimension, beyond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Zero Point Sprite:</w:t>
      </w:r>
      <w:r w:rsidDel="00000000" w:rsidR="00000000" w:rsidRPr="00000000">
        <w:rPr>
          <w:rtl w:val="0"/>
        </w:rPr>
        <w:t xml:space="preserve"> Legendary tier. Triggered only when a Tier 5 word appears. Unique visual — dark background with orbiting particles, space/black hole aesthetic. Capture animation is extended (3s vs 1.5s). Name displayed as "ZERO POINT" in gold Orbitron. This is the moment of the session.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dg4h3ext7ps6" w:id="10"/>
      <w:bookmarkEnd w:id="10"/>
      <w:r w:rsidDel="00000000" w:rsidR="00000000" w:rsidRPr="00000000">
        <w:rPr>
          <w:rtl w:val="0"/>
        </w:rPr>
        <w:t xml:space="preserve">5. Audio specification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All audio must be cued and soft — no sudden unexpected sounds (OT requirement).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Sprite appears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chime, ascending (0.3s)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Satisfying "chunk" + short sparkle tail (0.8s)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Wrong attempt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Low, soft thud — not a buzzer, not a fail sound (0.2s)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XP 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 sound, one per XP unit (0.1s each)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Point 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 ethereal tone, space-like reverb (3s)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triumphant fanfare — warm, not aggressive (2s)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Implement using Web Audio API oscillators and envelopes, or Howler.js with free-licensed audio files. Do not use audio that could cause dysregulation — no sudden loud sounds, no alarm-like tones.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kfpc18fs2cwz" w:id="11"/>
      <w:bookmarkEnd w:id="11"/>
      <w:r w:rsidDel="00000000" w:rsidR="00000000" w:rsidRPr="00000000">
        <w:rPr>
          <w:rtl w:val="0"/>
        </w:rPr>
        <w:t xml:space="preserve">6. Word list — starter set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word list is a placeholder. It will be calibrated by the tutor and teacher once confirmed. Build the system so the entire word list can be replaced by editing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src/data/words.json</w:t>
      </w:r>
      <w:r w:rsidDel="00000000" w:rsidR="00000000" w:rsidRPr="00000000">
        <w:rPr>
          <w:rtl w:val="0"/>
        </w:rPr>
        <w:t xml:space="preserve"> with no code changes.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Starter words for PoC (Australian Year 1–2 sight word curriculum, approximate):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"tier1": ["the", "is", "it", "on", "at", "in", "a", "I", "to", "and", "go", "no", "up", "can", "see"],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"tier2": ["said", "was", "are", "they", "we", "my", "he", "she", "all", "one", "have", "do", "what"],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"tier3": ["where", "there", "come", "some", "like", "look", "here", "day", "play", "way", "made", "make"],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"tier4": ["because", "through", "different", "people", "water", "could", "would", "should", "their", "about"],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"tier5": ["universe", "gravity", "dimension", "beyond", "infinite", "cosmic", "stellar", "horizon", "eclipse"]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Each session draws a randomised selection of 10 words weighted toward the active player's tier, with occasional ±1 tier variance to keep the session interesting without causing frustration.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l02kd7bw3ldm" w:id="12"/>
      <w:bookmarkEnd w:id="12"/>
      <w:r w:rsidDel="00000000" w:rsidR="00000000" w:rsidRPr="00000000">
        <w:rPr>
          <w:rtl w:val="0"/>
        </w:rPr>
        <w:t xml:space="preserve">7. Phase plan — gated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 phase closes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after: build → one-second test → fix top failure → re-test passes.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 condition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Scaffold: Vite + React + TypeScript + Tailwind, file structure, Google Fonts loaded, dark background rendering,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words.json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config.json</w:t>
            </w:r>
            <w:r w:rsidDel="00000000" w:rsidR="00000000" w:rsidRPr="00000000">
              <w:rPr>
                <w:rtl w:val="0"/>
              </w:rPr>
              <w:t xml:space="preserve"> wired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screen renders, fonts visible, no console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mechanic: Sprite appears, word displays, tap/type input, correct/wrong paths, session counter, session end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session of 10 words completes without errors; one-second test passes on mechanic screens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polish: Sprite animations (float, flee, capture burst), particle background, capture flash, XP bar animation, rarity glow colours, session-start card, collection reveal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One-second test passes — an 8-year-old Fortnite player would not call this a school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Audio: all six sound events implemented, soft and cued, no sudden sounds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 plays correctly on all events; wrong-attempt sound is clearly non-punishing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Co-op mode: two player profiles, turn alternation, shared collection, hidden difficulty tiers, active player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co-op session completes; neither player's tier is visible anywhere in the UI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yp9jd0xn7vso" w:id="13"/>
      <w:bookmarkEnd w:id="13"/>
      <w:r w:rsidDel="00000000" w:rsidR="00000000" w:rsidRPr="00000000">
        <w:rPr>
          <w:rtl w:val="0"/>
        </w:rPr>
        <w:t xml:space="preserve">8. Banned outcomes — instant fail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 background anywhere in the app. Any shade of white or off-white = fail.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word "score", "correct", "wrong", "level", "test", or "grade" appearing anywhere in the UI.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red colour used for wrong attempts.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sound that resembles a buzzer, alarm, or game-over tone.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visible timer or countdown anywhere in the UI.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Static screens — every screen must have at least one animated element.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One-file architecture. All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= fail.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UI element that allows one player to infer the other's word difficulty.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Asking the user to reduce scope. Infeasible item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DEVIATIONS.md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Stubs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tl w:val="0"/>
        </w:rPr>
        <w:t xml:space="preserve"> comments in a closed phase.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6r5xj4jy2yoj" w:id="14"/>
      <w:bookmarkEnd w:id="14"/>
      <w:r w:rsidDel="00000000" w:rsidR="00000000" w:rsidRPr="00000000">
        <w:rPr>
          <w:rtl w:val="0"/>
        </w:rPr>
        <w:t xml:space="preserve">9. Self-score rubric — anchored to the bar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After each phase, score the current state against the bar. For each row, write what raises the score by 1 point and implement the cheapest improvement before proceeding.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feel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Clearly a web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some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Feels like a real game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fidelity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Light/default 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theme, 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Indistinguishable from Fortnite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Sprite presence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Floats and glows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Feels alive — reacts, flees, celebrates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 moment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Animation 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Genuinely satisfying — worth playing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Wrong-attempt feel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Punishing or jarring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Warm, encouraging, non-event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Co-op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player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 alternation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Neither player can see difficulty 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 sounds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Sounds feel native to the game world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Target: every row at 4 or above before the build is considered PoC-complete.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bruvsqcqhqr3" w:id="15"/>
      <w:bookmarkEnd w:id="15"/>
      <w:r w:rsidDel="00000000" w:rsidR="00000000" w:rsidRPr="00000000">
        <w:rPr>
          <w:rtl w:val="0"/>
        </w:rPr>
        <w:t xml:space="preserve">10. Files Fable 5 should produce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│   ├── SessionStart.tsx       # Hunt variant selection card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│   ├── SpriteDisplay.tsx      # Animated Sprite with rarity glow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│   ├── WordPrompt.tsx         # Word display + input handling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│   ├── HUD.tsx                # Top bar: counter, XP bar, player indicator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│   ├── CaptureAnimation.tsx   # Burst particle effect on capture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│   ├── SessionEnd.tsx         # Collection reveal screen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│   └── ParticleBackground.tsx # Ambient particle field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├── game/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│   ├── sessionEngine.ts       # Session state, word selection, scoring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│   ├── coopEngine.ts          # Turn management, shared collection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│   └── rarityEngine.ts        # Sprite rarity logic, tier mapping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├── audio/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│   └── audioEngine.ts         # All sound events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│   ├── words.json             # Tiered word list — replaceable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│   ├── sprites.json           # Sprite definitions: name, rarity, visual config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│   └── config.json            # Player profiles, tier assignments, session length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    └── globals.css            # Tailwind base + custom CSS variables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├── DEVIATIONS.md                  # Any spec deviations with reasons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└── STATUS.md                      # Fable 5's working memory between sessions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5mie5gt0cdts" w:id="16"/>
      <w:bookmarkEnd w:id="16"/>
      <w:r w:rsidDel="00000000" w:rsidR="00000000" w:rsidRPr="00000000">
        <w:rPr>
          <w:rtl w:val="0"/>
        </w:rPr>
        <w:t xml:space="preserve">Final acceptance — the two-screen test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Produce two screenshots: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active game screen</w:t>
      </w:r>
      <w:r w:rsidDel="00000000" w:rsidR="00000000" w:rsidRPr="00000000">
        <w:rPr>
          <w:rtl w:val="0"/>
        </w:rPr>
        <w:t xml:space="preserve"> — a Sprite on screen, glowing, word displayed beneath it, HUD visible, dark background with particles. Show it to someone who plays Fortnite. If they say "that looks like a school thing" — the build has not passed.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session-end collection reveal</w:t>
      </w:r>
      <w:r w:rsidDel="00000000" w:rsidR="00000000" w:rsidRPr="00000000">
        <w:rPr>
          <w:rtl w:val="0"/>
        </w:rPr>
        <w:t xml:space="preserve"> — Sprites caught displayed with rarity glows, shared total, warm congratulations message. Show it to an 8-year-old. If they want to play again to collect more — the build has passed.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Until both screens pass, iterate.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