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t>LiberLive C2 - MDS 曲谱 JSON 格式白皮书</w:t>
      </w:r>
    </w:p>
    <w:p>
      <w:pPr>
        <w:jc w:val="center"/>
      </w:pPr>
      <w:r>
        <w:t>JSON / 多轨音色 / configPack / MultiLevel Level1-7 逆向开发规范</w:t>
      </w:r>
    </w:p>
    <w:p>
      <w:pPr>
        <w:spacing w:before="360"/>
        <w:jc w:val="center"/>
      </w:pPr>
      <w:r>
        <w:t>V4.2 · 2026-09-04 Extension / 演奏控制 / 主旋律完整性实机补完版</w:t>
      </w:r>
    </w:p>
    <w:p>
      <w:pPr>
        <w:jc w:val="center"/>
      </w:pPr>
      <w:r>
        <w:t>更新日期：2026-09-04</w:t>
        <w:br/>
        <w:t>用途：PC 播放器 / JSON 编辑器 / 多轨音色与音量 / MIDI→JSON / configPack 资源选择 / MultiLevel 兼容</w:t>
      </w:r>
    </w:p>
    <w:p>
      <w:pPr>
        <w:spacing w:before="900"/>
        <w:jc w:val="center"/>
      </w:pPr>
      <w:r>
        <w:t>状态说明：非厂商公开协议。本文将官方 JSON、Android DEX、真机 BLE/HCI 抓包、官方 App UI 与当前 PC V2.3.20m 实测交叉验证；未确认字段继续明确标记为待验证。</w:t>
      </w:r>
    </w:p>
    <w:p>
      <w:r>
        <w:br w:type="page"/>
      </w:r>
    </w:p>
    <w:p>
      <w:pPr>
        <w:pStyle w:val="Heading1"/>
      </w:pPr>
      <w:r>
        <w:t>0. 本版核心结论</w:t>
      </w:r>
    </w:p>
    <w:p>
      <w:pPr>
        <w:pStyle w:val="ListBullet"/>
      </w:pPr>
      <w:r>
        <w:t>C2 同时使用整数命令和字符串命令；曲谱 v2 上传的核心整数命令是 0x06 CREATE、0x07 FILL、0x16 SECTION_RANGE，而不是旧表 0x01~0x05。</w:t>
      </w:r>
    </w:p>
    <w:p>
      <w:pPr>
        <w:pStyle w:val="ListBullet"/>
      </w:pPr>
      <w:r>
        <w:t>2026-08-20 官方演奏流程是“分阶段上传 + 设备主时钟 + 实体触发”。sheet-play 的 noti_chord 扩展为 10 字节，末 4 字节为 beat float32 LE；PC 不应按墙钟时间推进。</w:t>
      </w:r>
    </w:p>
    <w:p>
      <w:pPr>
        <w:pStyle w:val="ListBullet"/>
      </w:pPr>
      <w:r>
        <w:t>《我们的时光（进阶版）》已达到 CREATE/SECTION_RANGE 精确匹配、292/292 FILL 精确匹配、set_config_v2pack 100B 精确匹配；普通版 162/162 FILL 精确匹配。</w:t>
      </w:r>
    </w:p>
    <w:p>
      <w:pPr>
        <w:pStyle w:val="ListBullet"/>
      </w:pPr>
      <w:r>
        <w:t>JSON 编辑必须无损：空字符串/单个空格歌词具有协议语义，configPack 是字符串化 JSON，未知 extension 不能删除。</w:t>
      </w:r>
    </w:p>
    <w:p>
      <w:pPr>
        <w:pStyle w:val="ListBullet"/>
      </w:pPr>
      <w:r>
        <w:t>MIDI→JSON 需同时处理时间网格、原调、和弦、伴奏模板、多轨和事件；不能把“低音轨=和弦根音”或“MIDI note=JSON note”简单等同。</w:t>
      </w:r>
    </w:p>
    <w:p>
      <w:pPr>
        <w:pStyle w:val="Heading1"/>
      </w:pPr>
      <w:r>
        <w:t>1. 证据等级与适用范围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等级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含义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使用原则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2026-08-20/现有真机抓包逐字节确认，或官方 JSON→BLE 已全量匹配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可作为编码器基线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B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Android DEX/反编译代码明确字段、枚举或序列化逻辑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可实现，但需关注 App/固件版本变化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官方 JSON 样本统计或实机现象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用于兼容与编辑器策略，不推断未出现值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推断/待验证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只做注释/实验开关，不硬编码为唯一语义</w:t>
            </w:r>
          </w:p>
        </w:tc>
      </w:tr>
    </w:tbl>
    <w:p>
      <w:pPr>
        <w:spacing w:after="0"/>
      </w:pPr>
    </w:p>
    <w:p>
      <w:r>
        <w:t>当前基线：V2.3 PC 工程、2026-08-20 btsnoop、既有 DEX/C2NotifyReceiver/TLVCUtil 分析、14 个代表性 JSON（含《我们的时光》普通/进阶）。</w:t>
      </w:r>
    </w:p>
    <w:p>
      <w:pPr>
        <w:pStyle w:val="Heading1"/>
      </w:pPr>
      <w:r>
        <w:t>2. BLE 与 TLVC 总体结构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值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Service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000000FF-0000-1000-8000-00805F9B34FB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A/B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Write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0000A103-0000-1000-8000-00805F9B34FB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A/B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Read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0000A102-0000-1000-8000-00805F9B34FB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A/B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Notify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0000A101-0000-1000-8000-00805F9B34FB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A/B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App→C2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24 4D = "$M"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A/B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C2→App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24 41 = "$A"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A/B</w:t>
            </w:r>
          </w:p>
        </w:tc>
      </w:tr>
    </w:tbl>
    <w:p>
      <w:pPr>
        <w:spacing w:after="0"/>
      </w:pPr>
    </w:p>
    <w:p>
      <w:r>
        <w:t>解密后的业务体统一为 [cmdLen][cmdBytes][data...]。cmdLen=1 时按整数命令解释；cmdLen&gt;1 时为字符串命令。</w:t>
      </w:r>
    </w:p>
    <w:p>
      <w:pPr>
        <w:pStyle w:val="Heading2"/>
      </w:pPr>
      <w:r>
        <w:t>2.1 TLVC 发送帧精确布局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  <w:cantSplit/>
        </w:trPr>
        <w:tc>
          <w:tcPr>
            <w:tcW w:type="dxa" w:w="254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偏移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长度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0x24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固定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0x4D/0x41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方向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2..3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lengthField LE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高4bit=IV长度12；低12bit=整包长度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4..15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12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IV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前8B随机；后4B=Unix毫秒低32位，大端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16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CRC8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bytes[0..15]；init=0, poly=0x31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17..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N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Encrypted body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明文=[cmdLen][cmd][data]；XOR key 与 IV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末2B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CRC16 LE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覆盖加密 body；init=0, poly=0x1021</w:t>
            </w:r>
          </w:p>
        </w:tc>
      </w:tr>
    </w:tbl>
    <w:p>
      <w:pPr>
        <w:spacing w:after="0"/>
      </w:pPr>
    </w:p>
    <w:p>
      <w:r>
        <w:t>Bluetooth key：B6 1E 2A B7 69 0D EA 06 7E 6D EA CC。</w:t>
      </w:r>
    </w:p>
    <w:p>
      <w:pPr>
        <w:pStyle w:val="CodeBlock"/>
        <w:keepLines/>
        <w:shd w:fill="F3F5F7"/>
      </w:pPr>
      <w:r>
        <w:rPr>
          <w:rFonts w:ascii="DejaVu Sans Mono" w:hAnsi="DejaVu Sans Mono" w:eastAsia="Noto Sans Mono CJK SC"/>
          <w:sz w:val="14"/>
        </w:rPr>
        <w:t>SET_AUTO_PLAY 0x10, data=01 01, IV=DC F7 A2 26 60 A0 41 53 33 D9 63 62</w:t>
        <w:br/>
        <w:t>=&gt; 24 4D 17 C0 DC F7 A2 26 60 A0 41 53 33 D9 63 62 F5 6B F9 89 90 B7 18</w:t>
      </w:r>
    </w:p>
    <w:p>
      <w:pPr>
        <w:pStyle w:val="Heading1"/>
      </w:pPr>
      <w:r>
        <w:t>3. 整数命令总表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/>
          <w:cantSplit/>
        </w:trPr>
        <w:tc>
          <w:tcPr>
            <w:tcW w:type="dxa" w:w="203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ID</w:t>
            </w:r>
          </w:p>
        </w:tc>
        <w:tc>
          <w:tcPr>
            <w:tcW w:type="dxa" w:w="203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名称/工作名</w:t>
            </w:r>
          </w:p>
        </w:tc>
        <w:tc>
          <w:tcPr>
            <w:tcW w:type="dxa" w:w="203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用途</w:t>
            </w:r>
          </w:p>
        </w:tc>
        <w:tc>
          <w:tcPr>
            <w:tcW w:type="dxa" w:w="203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证据</w:t>
            </w:r>
          </w:p>
        </w:tc>
        <w:tc>
          <w:tcPr>
            <w:tcW w:type="dxa" w:w="203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备注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0x00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BLE_MSG_ENUM_NONE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枚举占位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不作为业务命令使用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0x01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BLE_MSG_CREAT_SHEET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旧/保留：Create Sheet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当前官方 v2 上传未使用；不要与 0x06 混淆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0x02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BLE_MSG_CREAT_PARA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旧/保留：Create Paragraph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当前官方 v2 上传未使用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0x03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BLE_MSG_CREAT_BAR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旧/保留：Create Bar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当前官方 v2 上传未使用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0x04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BLE_MSG_FILL_NOTES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旧/保留：Fill Notes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当前官方 v2 上传未使用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0x05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BLE_MSG_SHEET_GET_RESULT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旧/保留：Sheet Result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当前官方 v2 上传未使用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0x06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BLE_MSG_GET_SHETT_CREAT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CREATE_SHEET / createMusic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抓包+DEX+逐字节验证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当前上传核心；payload=CmdCreateMusicBean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0x07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BLE_MSG_SET_SHETT_FILL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FILL_SHEET / fillMusicData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抓包+DEX+逐字节验证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当前上传核心；payload=CmdFillMusicBean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0x08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BLE_MSG_SET_SHETT_BEAT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SET_SHEET_BEAT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抓包+DEX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定位/重置设备播放 beat 与各轨 note index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0x09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BLE_MSG_GET_SHETT_BEAT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GET_SHEET_BEAT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名称确认；本轮官方启动主要靠 noti_chord 同步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0x0A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BLE_MSG_SET_SHETT_CLOSE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CLOSE_SHEET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抓包+DEX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 payload；关闭当前 sheet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0x0B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BLE_MSG_SET_TRACK_VOLUME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SET_TRACK_VOLUME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抓包+DEX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fallback 多轨配置：[tkid][volume]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0x0C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BLE_MSG_GET_TRACK_VOLUME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GET_TRACK_VOLUME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读取轨音量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0x0D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BLE_MSG_SET_TRACK_INS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SET_TRACK_INSTRUMENT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抓包+DEX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当前 PC fallback：[tkid][len][UTF-8 instrument]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0x0E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BLE_MSG_GET_TRACK_INS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GET_TRACK_INSTRUMENT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读取轨音色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0x0F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BLE_MSG_GET_AUTO_PLAY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GET_AUTO_PLAY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抓包+DEX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官方进入实体按键演奏态前会调用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0x10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BLE_MSG_SET_AUTO_PLAY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SET_AUTO_PLAY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抓包+DEX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官方 key-trigger 流程使用 data=01 01；不会让 beat 自行跑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0x11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BLE_MSG_SET_STYLE_EQ0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SET_STYLE_EQ0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风格/EQ 相关，payload 仍待完整标定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0x12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BLE_MSG_PREV_STYLE_EQ0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PREV_STYLE_EQ0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风格/EQ 预览相关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0x13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BLE_MSG_SET_STYLE_QUEUE_EQ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SET_STYLE_QUEUE_EQ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风格队列/EQ 相关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0x14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BLE_MSG_GET_STYLE_EQ0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GET_STYLE_EQ0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读取风格/EQ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0x15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BLE_MSG_GET_STYLE_QUEUE_EQ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GET_STYLE_QUEUE_EQ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读取风格队列/EQ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0x16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BLE_MSG_SET_SECTION_RANGE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SET_SECTION_RANGE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抓包+DEX+逐字节验证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段落范围：count + 11B/segment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0x17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BLE_MSG_ENUM_MAX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枚举上限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不是实际业务命令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0x19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—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新版本整数命令 25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2026-08 抓包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官方上传会出现；不在旧 BleMessageCmdType 快照中，业务语义未确认，严禁擅自命名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0x1C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—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KEY_TRIGGER_READY（工作名）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2026-08-20 多会话抓包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data=01；在首批 FILL 与 SET_AUTO_PLAY 后出现，稳定标志设备进入实体触发待演奏态；官方真实名称未知</w:t>
            </w:r>
          </w:p>
        </w:tc>
      </w:tr>
    </w:tbl>
    <w:p>
      <w:pPr>
        <w:spacing w:after="0"/>
      </w:pPr>
    </w:p>
    <w:p>
      <w:pPr>
        <w:pStyle w:val="Heading1"/>
      </w:pPr>
      <w:r>
        <w:t>4. 字符串命令总表</w:t>
      </w:r>
    </w:p>
    <w:p>
      <w:r>
        <w:t>命令名存在 ≠ payload 已完全拆分。对于仅 DEX 确认名称的命令，后续必须抓对应 UI 操作前后的 TX/RX 才能安全实现。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/>
          <w:cantSplit/>
        </w:trPr>
        <w:tc>
          <w:tcPr>
            <w:tcW w:type="dxa" w:w="203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分类</w:t>
            </w:r>
          </w:p>
        </w:tc>
        <w:tc>
          <w:tcPr>
            <w:tcW w:type="dxa" w:w="203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命令</w:t>
            </w:r>
          </w:p>
        </w:tc>
        <w:tc>
          <w:tcPr>
            <w:tcW w:type="dxa" w:w="203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已知 payload</w:t>
            </w:r>
          </w:p>
        </w:tc>
        <w:tc>
          <w:tcPr>
            <w:tcW w:type="dxa" w:w="203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证据</w:t>
            </w:r>
          </w:p>
        </w:tc>
        <w:tc>
          <w:tcPr>
            <w:tcW w:type="dxa" w:w="203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用途/注意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通知/基础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set_notify_param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2B；实测 01 0A 周期 noti_basic，01 00 停止；其它值需保留实验状态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抓包+实测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通知上报参数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通知/基础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get_config_basic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DEX+实测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读取基础配置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通知/基础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get_config_v2basic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2026-08 抓包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官方曲谱启动时反复轮询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通知/基础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get_func_support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DEX+实测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功能支持位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通知/基础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get_func_v2_support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DEX+实测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v2 功能支持位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通知/基础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get_user_data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DEX+实测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用户数据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通知/基础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get_vers_all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DEX+实测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模块版本列表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通知/基础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get_uids_all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DEX+实测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模块/资源 UID 列表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通知/基础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get_sys_encrypted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DEX+实测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系统加密状态/能力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调性/节拍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set_key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1B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当前调号/移调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调性/节拍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set_pre_key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1B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预设/下一调号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调性/节拍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set_bpm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1B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DEX+实测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BPM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调性/节拍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set_chgkey_func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变长/待完整标定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转调功能配置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调性/节拍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get_chgkey_func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DEX+实测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读取转调功能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曲谱/演奏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set_play_note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直接播放单音/测试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曲谱/演奏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set_play_sheet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直接 sheet 播放接口，区别于 v2 0x06/0x07 上传链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曲谱/演奏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set_remind_notes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提示单音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曲谱/演奏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set_remind_chord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3B=[level][chordType][trans12]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抓包+固定向量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官方建谱前/进入待按键态发送；例 09 01 00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曲谱/演奏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set_auto_play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变长/旧字符串接口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与整数 0x10 并存，调用场景不同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曲谱/演奏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set_auto_playing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自动演奏运行状态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曲谱/演奏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get_auto_play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字符串版本查询接口；整数 0x0F 同样存在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曲谱/演奏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set_close_sheet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变长/通常无数据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字符串关闭接口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曲谱/演奏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get_sheet_pos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 sheet 位置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曲谱/演奏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set_pre_level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2B=[level][01]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2026-08 抓包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JSON extension type=10 的实时控制；官方通常提前约 2 beat 下发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曲谱/演奏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set_lead_preview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当前抓包 47B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实测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主旋律预览；字段尚未完全拆分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曲谱/演奏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get_lead_prev_en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实测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 lead preview enable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set_config_pack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旧版伴奏配置包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set_config_v2pack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变长；已确认编码见本规范 7.7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2026-08 抓包+逐字节验证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由 baseConfig.configPack 生成；《我们的时光(进阶版)》100B 完全匹配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set_style_settings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风格设置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get_style_settings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DEX+实测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读取风格设置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prev_style_pack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预览风格包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set_fret_instru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变长；历史解析为 family/tone + 参数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DEX+实测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主旋律/指板音色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set_pre_lead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变长；历史解析 mode + preBeat + tone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预置 lead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set_chord_submode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和弦子模式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set_guitar_mode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1B；官方 key-trigger 使用 02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抓包+DEX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进入对应吉他/演奏模式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get_fret_mode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DEX+实测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读取指板模式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set_chord_basic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和弦基础配置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get_chord_basic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读取和弦基础配置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set_drums_basic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鼓机基础配置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get_drums_basic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读取鼓机基础配置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set_fret_pitchs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指板音高映射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set_single_chord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单和弦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set_fret_chord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指板和弦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get_fret_chords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读取指板和弦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set_chord_events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和弦事件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set_lead_verify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lead 校验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get_lead_verify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 lead 校验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set_chord_verify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chord 校验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音色/风格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get_chord_verify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 chord 校验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音量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set_volume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2B=[channel][value]；曲谱启动实测 09/0A/0B/0C + 0..100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抓包+实测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不要把 channel 当位掩码；官方 get_volume 返回 channel/value 列表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音量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get_volume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空；回包 count + (channel,value)*count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实测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已见 01..0D 多通道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MIDI/资源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req_add_midi_int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申请/分配内置 MIDI 资源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MIDI/资源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finish_midi_pack_int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完成内置 MIDI 包；不同版本 bean 需继续核对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MIDI/资源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get_midi_info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抓包+实测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曲谱启动必查；回包含资源卡/模块名/版本/日期等 length-prefixed 字符串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MIDI/资源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get_instru_info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音色资源信息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MIDI/资源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get_inst_int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内置音色/乐器信息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MIDI/资源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get_inst_ext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外部音色/乐器信息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MIDI/资源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get_midi_elem_int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空/带索引待确认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内置 MIDI 元素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MIDI/资源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get_midi_elem_ext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空/带索引待确认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外部 MIDI 元素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灯光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set_light_cfg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2B/变长；实测 mode/value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DEX+实测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01 彩色、02 白灯、03 灭、04 弱彩等属于实测行为，完整枚举仍待确认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灯光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get_light_cfg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读取灯光配置；部分固件不返回专用包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效果/EQ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set_effect_mode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效果模式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效果/EQ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get_effect_mode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读取效果模式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效果/EQ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prev_sound_effect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预览效果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效果/EQ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set_soundeff_cfg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效果配置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效果/EQ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get_soundeff_cfg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读取效果配置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效果/EQ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set_bt_eq_user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蓝牙 EQ 用户配置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效果/EQ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set_humanize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Humanize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效果/EQ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get_humanize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 Humanize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设备/鼓机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set_dmachine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实测 6B，字段待标定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DEX+实测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鼓机/节奏机配置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设备/鼓机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get_dmachine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读取鼓机/节奏机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系统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set_poweroff_time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自动关机时间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系统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get_poweroff_time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DEX+实测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读取关机时间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系统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set_sys_onoff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系统功能开关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系统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get_sys_onoff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DEX+实测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读取系统开关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系统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set_recover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恢复/复位相关，谨慎调用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麦克风/USB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get_mic_info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麦克风信息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麦克风/USB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set_mic_cmd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麦克风命令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麦克风/USB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set_usb_mode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USB 模式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麦克风/USB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set_mic_reverb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麦克风混响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麦克风/USB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get_mic_reverb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空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读取麦克风混响</w:t>
            </w:r>
          </w:p>
        </w:tc>
      </w:tr>
    </w:tbl>
    <w:p>
      <w:pPr>
        <w:spacing w:after="0"/>
      </w:pPr>
    </w:p>
    <w:p>
      <w:pPr>
        <w:pStyle w:val="Heading1"/>
      </w:pPr>
      <w:r>
        <w:t>5. C2→PC Notify 命令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  <w:cantSplit/>
        </w:trPr>
        <w:tc>
          <w:tcPr>
            <w:tcW w:type="dxa" w:w="254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cmd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payload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已知字段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证据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noti_basic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≥14B；当前实测常见 15B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key,bpm,volume,battery,mode,keyboard bits,ports；尾部新增字节需保留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DEX+实测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noti_chord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6B 物理模式；10B sheet-play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[row][col][level][type][trans12][pickId] + 可选 [beat f32LE]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 + 2026-08-20 抓包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noti_note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4B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[row][col][velocity][levelRaw]，level=levelRaw%12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noti_drum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3B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[onoff][slotid][paragraph]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DEX+实测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noti_sheet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2B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[flag][status]；flag=1 时为有效上传/曲谱状态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noti_event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变长；常见至少2B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事件 type/value；已知主轨自动、麦克风音量、双拨片、电量显示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noti_frets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字段布局 44B（offset 0..43）；旧文档曾误写45B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key + 36B keyboard[12][3] + bpmKey + 6B arpeggio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 字段偏移+实测；实现建议接受 &gt;=44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noti_picks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9B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state + angleA f32LE + angleB f32LE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DEX+实测</w:t>
            </w:r>
          </w:p>
        </w:tc>
      </w:tr>
    </w:tbl>
    <w:p>
      <w:pPr>
        <w:spacing w:after="0"/>
      </w:pPr>
    </w:p>
    <w:p>
      <w:pPr>
        <w:pStyle w:val="Heading2"/>
      </w:pPr>
      <w:r>
        <w:t>5.1 noti_chord：6B 与 10B 兼容</w:t>
      </w:r>
    </w:p>
    <w:p>
      <w:pPr>
        <w:pStyle w:val="CodeBlock"/>
        <w:keepLines/>
        <w:shd w:fill="F3F5F7"/>
      </w:pPr>
      <w:r>
        <w:rPr>
          <w:rFonts w:ascii="DejaVu Sans Mono" w:hAnsi="DejaVu Sans Mono" w:eastAsia="Noto Sans Mono CJK SC"/>
          <w:sz w:val="14"/>
        </w:rPr>
        <w:t>基础/物理模式:</w:t>
        <w:br/>
        <w:t>[row][col][level][type][trans12][pickId]</w:t>
        <w:br/>
        <w:br/>
        <w:t>sheet-play (10B):</w:t>
        <w:br/>
        <w:t>[row][col][level][type][trans12][pickId][beat float32 LE]</w:t>
        <w:br/>
        <w:br/>
        <w:t>真实解密示例:</w:t>
        <w:br/>
        <w:t>05 01 05 00 00 00 62 13 00 40</w:t>
        <w:br/>
        <w:t xml:space="preserve">                        ^^^^^^^^^^^ beat≈2.0012</w:t>
      </w:r>
    </w:p>
    <w:p>
      <w:r>
        <w:t>相同 beat 连续上报表示设备仍停在同一演奏位置。官方抓包中 beat=100 可连续出现多次后才推进到 102，因此 GUI、歌词、红线都应以设备 beat 为准。</w:t>
      </w:r>
    </w:p>
    <w:p>
      <w:r>
        <w:t>noti_frets：字段偏移明确到 0..43，合计 44B；早期报告表头曾写“45B”，属于文档计数不一致。新实现建议检查 data.size()&gt;=44，并保留多余尾字节。</w:t>
      </w:r>
    </w:p>
    <w:p>
      <w:pPr>
        <w:pStyle w:val="Heading1"/>
      </w:pPr>
      <w:r>
        <w:t>6. 2026-08-20 官方曲谱启动与实体按键流程</w:t>
      </w:r>
    </w:p>
    <w:p>
      <w:r>
        <w:t>1. `set_remind_chord`（首和弦）</w:t>
      </w:r>
    </w:p>
    <w:p>
      <w:r>
        <w:t>2. 0x06 CREATE_SHEET</w:t>
      </w:r>
    </w:p>
    <w:p>
      <w:r>
        <w:t>3. 0x16 SET_SECTION_RANGE</w:t>
      </w:r>
    </w:p>
    <w:p>
      <w:r>
        <w:t>4. get_midi_info</w:t>
      </w:r>
    </w:p>
    <w:p>
      <w:r>
        <w:t>5. get_config_v2basic</w:t>
      </w:r>
    </w:p>
    <w:p>
      <w:r>
        <w:t>6. get_volume</w:t>
      </w:r>
    </w:p>
    <w:p>
      <w:r>
        <w:t>7. set_config_v2pack</w:t>
      </w:r>
    </w:p>
    <w:p>
      <w:r>
        <w:t>8. set_volume 09 + FILL1</w:t>
      </w:r>
    </w:p>
    <w:p>
      <w:r>
        <w:t>9. set_volume 0A + FILL2</w:t>
      </w:r>
    </w:p>
    <w:p>
      <w:r>
        <w:t>10. SET_SHEET_BEAT 0</w:t>
      </w:r>
    </w:p>
    <w:p>
      <w:r>
        <w:t>11. set_volume 0B + FILL3</w:t>
      </w:r>
    </w:p>
    <w:p>
      <w:r>
        <w:t>12. set_volume 0C + FILL4</w:t>
      </w:r>
    </w:p>
    <w:p>
      <w:r>
        <w:t>13. 配置轮询</w:t>
      </w:r>
    </w:p>
    <w:p>
      <w:r>
        <w:t>14. SET_SHEET_BEAT = 首个可演奏 beat</w:t>
      </w:r>
    </w:p>
    <w:p>
      <w:r>
        <w:t>15. 0x0F GET_AUTO_PLAY</w:t>
      </w:r>
    </w:p>
    <w:p>
      <w:r>
        <w:t>16. set_remind_chord</w:t>
      </w:r>
    </w:p>
    <w:p>
      <w:r>
        <w:t>17. FILL5</w:t>
      </w:r>
    </w:p>
    <w:p>
      <w:r>
        <w:t>18. set_guitar_mode 02</w:t>
      </w:r>
    </w:p>
    <w:p>
      <w:r>
        <w:t>19. set_pre_level（初始 level）</w:t>
      </w:r>
    </w:p>
    <w:p>
      <w:r>
        <w:t>20. FILL6</w:t>
      </w:r>
    </w:p>
    <w:p>
      <w:r>
        <w:t>21. 0x10 SET_AUTO_PLAY 01 01</w:t>
      </w:r>
    </w:p>
    <w:p>
      <w:r>
        <w:t>22. FILL7</w:t>
      </w:r>
    </w:p>
    <w:p>
      <w:r>
        <w:t>23. 再次 SET_SHEET_BEAT 首 beat</w:t>
      </w:r>
    </w:p>
    <w:p>
      <w:r>
        <w:t>24. FILL8..10</w:t>
      </w:r>
    </w:p>
    <w:p>
      <w:r>
        <w:t>25. 0x1C data=01（KEY_TRIGGER_READY 工作名）</w:t>
      </w:r>
    </w:p>
    <w:p>
      <w:r>
        <w:t>26. 继续补齐剩余 FILL</w:t>
      </w:r>
    </w:p>
    <w:p>
      <w:r>
        <w:t>《我们的时光（进阶版）》首个可演奏 beat=4；普通版=0。官方“从头再等按键”不是重新上传整首，而是回首 beat 并恢复当前 pre_level。</w:t>
      </w:r>
    </w:p>
    <w:p>
      <w:pPr>
        <w:pStyle w:val="Heading1"/>
      </w:pPr>
      <w:r>
        <w:t>7. 曲谱命令二进制 payload</w:t>
      </w:r>
    </w:p>
    <w:p>
      <w:pPr>
        <w:pStyle w:val="Heading2"/>
      </w:pPr>
      <w:r>
        <w:t>7.1 0x06 CREATE_SHEET</w:t>
      </w:r>
    </w:p>
    <w:p>
      <w:pPr>
        <w:pStyle w:val="CodeBlock"/>
        <w:keepLines/>
        <w:shd w:fill="F3F5F7"/>
      </w:pPr>
      <w:r>
        <w:rPr>
          <w:rFonts w:ascii="DejaVu Sans Mono" w:hAnsi="DejaVu Sans Mono" w:eastAsia="Noto Sans Mono CJK SC"/>
          <w:sz w:val="14"/>
        </w:rPr>
        <w:t>uid      uint64 LE (8)</w:t>
        <w:br/>
        <w:t>key      uint8      // C=0..B=11</w:t>
        <w:br/>
        <w:t>bpm      uint8</w:t>
        <w:br/>
        <w:t>bnum     uint8      // 4/4=&gt;1 confirmed; 6/8=&gt;2 experimental</w:t>
        <w:br/>
        <w:t>tknum    uint8</w:t>
        <w:br/>
        <w:t>tracks[] tknum * 8B</w:t>
        <w:br/>
        <w:br/>
        <w:t>track descriptor:</w:t>
        <w:br/>
        <w:t xml:space="preserve">  tkid      uint8</w:t>
        <w:br/>
        <w:t xml:space="preserve">  trackType uint8</w:t>
        <w:br/>
        <w:t xml:space="preserve">  noteCount uint16 LE</w:t>
        <w:br/>
        <w:t xml:space="preserve">  maxBeat   float32 LE</w:t>
      </w:r>
    </w:p>
    <w:p>
      <w:r>
        <w:t>总长度=12+8*tknum。uid 优先取可转 uint64 的 songId。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trackType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名称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来源/当前映射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NONE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占位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LEAD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主旋律；trackConfig type0 也映射（样本未见）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CHORD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beat.chord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SUBLEAD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trackConfig type2 / 加花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PAD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trackConfig type1 / 铺底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EVENT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extension 3/7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6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EFFECT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trackConfig type3（样本未见）</w:t>
            </w:r>
          </w:p>
        </w:tc>
      </w:tr>
    </w:tbl>
    <w:p>
      <w:pPr>
        <w:spacing w:after="0"/>
      </w:pPr>
    </w:p>
    <w:p>
      <w:pPr>
        <w:pStyle w:val="Heading2"/>
      </w:pPr>
      <w:r>
        <w:t>7.2 0x16 SET_SECTION_RANGE</w:t>
      </w:r>
    </w:p>
    <w:p>
      <w:pPr>
        <w:pStyle w:val="CodeBlock"/>
        <w:keepLines/>
        <w:shd w:fill="F3F5F7"/>
      </w:pPr>
      <w:r>
        <w:rPr>
          <w:rFonts w:ascii="DejaVu Sans Mono" w:hAnsi="DejaVu Sans Mono" w:eastAsia="Noto Sans Mono CJK SC"/>
          <w:sz w:val="14"/>
        </w:rPr>
        <w:t>count uint8</w:t>
        <w:br/>
        <w:t>repeat:</w:t>
        <w:br/>
        <w:t xml:space="preserve">  segmentType  uint8</w:t>
        <w:br/>
        <w:t xml:space="preserve">  startBeat    float32 LE</w:t>
        <w:br/>
        <w:t xml:space="preserve">  endBeat      float32 LE</w:t>
        <w:br/>
        <w:t xml:space="preserve">  minLeadPitch uint8</w:t>
        <w:br/>
        <w:t xml:space="preserve">  maxLeadPitch uint8</w:t>
      </w:r>
    </w:p>
    <w:p>
      <w:r>
        <w:t>每段11B；payload=1+11*count。V2.3 已与官方《乌兰巴托的夜》逐字节匹配。</w:t>
      </w:r>
    </w:p>
    <w:p>
      <w:pPr>
        <w:pStyle w:val="Heading2"/>
      </w:pPr>
      <w:r>
        <w:t>7.3 0x07 FILL_SHEET</w:t>
      </w:r>
    </w:p>
    <w:p>
      <w:pPr>
        <w:pStyle w:val="CodeBlock"/>
        <w:keepLines/>
        <w:shd w:fill="F3F5F7"/>
      </w:pPr>
      <w:r>
        <w:rPr>
          <w:rFonts w:ascii="DejaVu Sans Mono" w:hAnsi="DejaVu Sans Mono" w:eastAsia="Noto Sans Mono CJK SC"/>
          <w:sz w:val="14"/>
        </w:rPr>
        <w:t>itemCount uint8</w:t>
        <w:br/>
        <w:t>types[itemCount] uint8</w:t>
        <w:br/>
        <w:t>items[...] variable</w:t>
      </w:r>
    </w:p>
    <w:p>
      <w:r>
        <w:t>每个 JSON Beat 有业务 item 才发送一个 FILL；空 beat 不产生 FILL。</w:t>
      </w:r>
    </w:p>
    <w:p>
      <w:pPr>
        <w:pStyle w:val="Heading3"/>
      </w:pPr>
      <w:r>
        <w:t>Note item</w:t>
      </w:r>
    </w:p>
    <w:p>
      <w:pPr>
        <w:pStyle w:val="CodeBlock"/>
        <w:keepLines/>
        <w:shd w:fill="F3F5F7"/>
      </w:pPr>
      <w:r>
        <w:rPr>
          <w:rFonts w:ascii="DejaVu Sans Mono" w:hAnsi="DejaVu Sans Mono" w:eastAsia="Noto Sans Mono CJK SC"/>
          <w:sz w:val="14"/>
        </w:rPr>
        <w:t>tkid uint8 | index uint16LE | pitch uint8 | velocity uint8 | beat f32LE | duration f32LE</w:t>
        <w:br/>
        <w:t>record=13B</w:t>
      </w:r>
    </w:p>
    <w:p>
      <w:r>
        <w:t>LEAD pitch 的 bit7 与“无可见歌词/空词位”有关。不要 trim word。</w:t>
      </w:r>
    </w:p>
    <w:p>
      <w:pPr>
        <w:pStyle w:val="Heading3"/>
      </w:pPr>
      <w:r>
        <w:t>Chord item</w:t>
      </w:r>
    </w:p>
    <w:p>
      <w:pPr>
        <w:pStyle w:val="CodeBlock"/>
        <w:keepLines/>
        <w:shd w:fill="F3F5F7"/>
      </w:pPr>
      <w:r>
        <w:rPr>
          <w:rFonts w:ascii="DejaVu Sans Mono" w:hAnsi="DejaVu Sans Mono" w:eastAsia="Noto Sans Mono CJK SC"/>
          <w:sz w:val="14"/>
        </w:rPr>
        <w:t>tkid=1 | index u16LE | rootLevel u8 | chordType u8 | trans12 u8 | reserved u8 | beat f32LE | duration f32LE</w:t>
        <w:br/>
        <w:t>record=15B</w:t>
      </w:r>
    </w:p>
    <w:p>
      <w:r>
        <w:t>当前只安全编码 major=0、minor(m)=1；官方 JSON 的 7/m7/maj7/sus4/add9/m7b5/dim/dim7 必须保留，BLE 映射待补。</w:t>
      </w:r>
    </w:p>
    <w:p>
      <w:pPr>
        <w:pStyle w:val="Heading3"/>
      </w:pPr>
      <w:r>
        <w:t>Event item</w:t>
      </w:r>
    </w:p>
    <w:p>
      <w:pPr>
        <w:pStyle w:val="CodeBlock"/>
        <w:keepLines/>
        <w:shd w:fill="F3F5F7"/>
      </w:pPr>
      <w:r>
        <w:rPr>
          <w:rFonts w:ascii="DejaVu Sans Mono" w:hAnsi="DejaVu Sans Mono" w:eastAsia="Noto Sans Mono CJK SC"/>
          <w:sz w:val="14"/>
        </w:rPr>
        <w:t>common: tkid=2 | index u16LE | beat f32LE</w:t>
        <w:br/>
        <w:t>type3 tail: 01 03 switchType position pick</w:t>
        <w:br/>
        <w:t>type7 tail: 02 01 pickType</w:t>
      </w:r>
    </w:p>
    <w:p>
      <w:pPr>
        <w:pStyle w:val="Heading2"/>
      </w:pPr>
      <w:r>
        <w:t>7.4 set_config_v2pack</w:t>
      </w:r>
    </w:p>
    <w:p>
      <w:pPr>
        <w:pStyle w:val="CodeBlock"/>
        <w:keepLines/>
        <w:shd w:fill="F3F5F7"/>
      </w:pPr>
      <w:r>
        <w:rPr>
          <w:rFonts w:ascii="DejaVu Sans Mono" w:hAnsi="DejaVu Sans Mono" w:eastAsia="Noto Sans Mono CJK SC"/>
          <w:sz w:val="14"/>
        </w:rPr>
        <w:t>[tone][originalJsonBpm][entryCount]</w:t>
        <w:br/>
        <w:t>entry: [pickType][group][pickAction][nameLen][UTF8 card:name][originalJsonBpm][01]</w:t>
        <w:br/>
        <w:t>group: chords=1, drums=2, instrument=3</w:t>
      </w:r>
    </w:p>
    <w:p>
      <w:r>
        <w:t>《我们的时光（进阶版）》100B payload 完全匹配。注意使用 JSON 原始 BPM，而非实时播放 BPM override。</w:t>
      </w:r>
    </w:p>
    <w:p>
      <w:pPr>
        <w:pStyle w:val="Heading2"/>
      </w:pPr>
      <w:r>
        <w:t>7.5 位置、轨配置与 key-trigger 辅助</w:t>
      </w:r>
    </w:p>
    <w:p>
      <w:pPr>
        <w:pStyle w:val="CodeBlock"/>
        <w:keepLines/>
        <w:shd w:fill="F3F5F7"/>
      </w:pPr>
      <w:r>
        <w:rPr>
          <w:rFonts w:ascii="DejaVu Sans Mono" w:hAnsi="DejaVu Sans Mono" w:eastAsia="Noto Sans Mono CJK SC"/>
          <w:sz w:val="14"/>
        </w:rPr>
        <w:t>0x08 SET_SHEET_BEAT:</w:t>
        <w:br/>
        <w:t xml:space="preserve">  beat f32LE | trackCount u8 | noteIndex[trackCount] u16LE</w:t>
        <w:br/>
        <w:br/>
        <w:t>0x0B SET_TRACK_VOLUME fallback: [tkid][volume]</w:t>
        <w:br/>
        <w:t>0x0D SET_TRACK_INSTRUMENT fallback: [tkid][nameLen][UTF8 card:noteCode]</w:t>
        <w:br/>
        <w:t>set_remind_chord: [level][chordType][trans12]</w:t>
        <w:br/>
        <w:t>set_pre_level: [level][01]</w:t>
        <w:br/>
        <w:t>0x10 SET_AUTO_PLAY: [01][01]</w:t>
        <w:br/>
        <w:t>0x1C KEY_TRIGGER_READY(work name): [01]</w:t>
      </w:r>
    </w:p>
    <w:p>
      <w:pPr>
        <w:pStyle w:val="Heading1"/>
      </w:pPr>
      <w:r>
        <w:t>8. JSON 总体结构与无损编辑原则</w:t>
      </w:r>
    </w:p>
    <w:p>
      <w:pPr>
        <w:pStyle w:val="CodeBlock"/>
        <w:keepLines/>
        <w:shd w:fill="F3F5F7"/>
      </w:pPr>
      <w:r>
        <w:rPr>
          <w:rFonts w:ascii="DejaVu Sans Mono" w:hAnsi="DejaVu Sans Mono" w:eastAsia="Noto Sans Mono CJK SC"/>
          <w:sz w:val="14"/>
        </w:rPr>
        <w:t>root</w:t>
        <w:br/>
        <w:t>├─ metadata: id/songId/title/...</w:t>
        <w:br/>
        <w:t>└─ content</w:t>
        <w:br/>
        <w:t xml:space="preserve">   ├─ beat / tempo / originalTone / ...</w:t>
        <w:br/>
        <w:t xml:space="preserve">   ├─ baseConfig</w:t>
        <w:br/>
        <w:t xml:space="preserve">   │  └─ configPack : STRING containing another JSON object</w:t>
        <w:br/>
        <w:t xml:space="preserve">   ├─ trackConfigs[] | null</w:t>
        <w:br/>
        <w:t xml:space="preserve">   └─ lyrics[]</w:t>
        <w:br/>
        <w:t xml:space="preserve">      └─ segment(type) → bars[] → beats[]</w:t>
        <w:br/>
        <w:t xml:space="preserve">          ├─ chord</w:t>
        <w:br/>
        <w:t xml:space="preserve">          ├─ notes[]</w:t>
        <w:br/>
        <w:t xml:space="preserve">          ├─ words[]</w:t>
        <w:br/>
        <w:t xml:space="preserve">          ├─ extraTracks[]</w:t>
        <w:br/>
        <w:t xml:space="preserve">          └─ extensions[]</w:t>
      </w:r>
    </w:p>
    <w:p>
      <w:pPr>
        <w:pStyle w:val="ListBullet"/>
      </w:pPr>
      <w:r>
        <w:t>不要 trim word；""、" "、可见歌词三者可能影响 lead bit7。</w:t>
      </w:r>
    </w:p>
    <w:p>
      <w:pPr>
        <w:pStyle w:val="ListBullet"/>
      </w:pPr>
      <w:r>
        <w:t>configPack 在外层必须保持 string；编辑器可二次解析，但保存时重新 stringify 到该字段。</w:t>
      </w:r>
    </w:p>
    <w:p>
      <w:pPr>
        <w:pStyle w:val="ListBullet"/>
      </w:pPr>
      <w:r>
        <w:t>未知字段、未知 extension、null/[] 差异尽可能原样保留。</w:t>
      </w:r>
    </w:p>
    <w:p>
      <w:pPr>
        <w:pStyle w:val="ListBullet"/>
      </w:pPr>
      <w:r>
        <w:t>数组顺序是时间/行为的一部分，不要做“按字段名自动排序”或无提示重排。</w:t>
      </w:r>
    </w:p>
    <w:p>
      <w:pPr>
        <w:pStyle w:val="ListBullet"/>
      </w:pPr>
      <w:r>
        <w:t>同一字段可出现数字/数字字符串；结构化视图要宽松解析，Raw AST 要保留原始类型。</w:t>
      </w:r>
    </w:p>
    <w:p>
      <w:pPr>
        <w:pStyle w:val="Heading1"/>
      </w:pPr>
      <w:r>
        <w:t>9. Root 与 content 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  <w:cantSplit/>
        </w:trPr>
        <w:tc>
          <w:tcPr>
            <w:tcW w:type="dxa" w:w="254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路径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类型/样本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作用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编辑建议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id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int/本地行号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数据库标识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不作为 C2 uid 首选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songId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十进制字符串为主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CREATE uid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新谱应唯一且可转 uint64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songType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int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元数据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保留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title/author/...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string/null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元数据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可编辑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content.beat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4/4、6/8...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时间网格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4/4最充分；6/8仍需 bnum 真机确认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content.tempo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number/string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BPM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读宽松，写回保留原类型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content.originalTone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C/#C/Db...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调号/音高基准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必须与 note/chord 一致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content.leadNote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int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主旋律元数据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当前 encoder 不直接用于 FILL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productModel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C1/C2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兼容元数据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历史 C2 曲可能有 C1 baseConfig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isMultiTrack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bool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多轨元数据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不是是否存在 extraTracks 的可靠唯一来源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singleVoice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如 guitar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模式元数据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保留</w:t>
            </w:r>
          </w:p>
        </w:tc>
      </w:tr>
    </w:tbl>
    <w:p>
      <w:pPr>
        <w:spacing w:after="0"/>
      </w:pPr>
    </w:p>
    <w:p>
      <w:pPr>
        <w:pStyle w:val="Heading1"/>
      </w:pPr>
      <w:r>
        <w:t>10. baseConfig / configPack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含义/现状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注意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beat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伴奏拍号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通常等于 content.beat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bpm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伴奏原始 BPM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set_config_v2pack 使用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tone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0..11 调号索引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样本可能为字符串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model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C1/C2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C2 歌可见历史 C1 资源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configType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normalConfig 等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保留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defaultLevel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默认层级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动态更多由 type10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configPack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字符串化 JSON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二次解析但外层保存为 string</w:t>
            </w:r>
          </w:p>
        </w:tc>
      </w:tr>
    </w:tbl>
    <w:p>
      <w:pPr>
        <w:spacing w:after="0"/>
      </w:pPr>
    </w:p>
    <w:p>
      <w:r>
        <w:t>configPack 内部核心：chords[]、drums[]、instrument[]。常用字段：cardCode, cardName, nameCode, pickType, pickAction, pickVolume, bassVolume, bpmRate, dataType, version, star。MIDI 自动生成第一阶段应使用“验证过的模板库”，不要发明 nameCode。</w:t>
      </w:r>
    </w:p>
    <w:p>
      <w:pPr>
        <w:pStyle w:val="Heading1"/>
      </w:pPr>
      <w:r>
        <w:t>11. trackConfigs 与 extraTracks：增加音轨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字段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当前映射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index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额外轨逻辑索引；样本从1开始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C2 tkid=index+2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type=1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铺底/PAD 类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C2 PAD=4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type=2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加花/副旋律类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C2 SUBLEAD=3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type=0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样本未见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encoder→LEAD，实验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type=3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样本未见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encoder→EFFECT，实验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volume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样本可&gt;127（见141）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JSON保留；fallback BLE clamp&lt;=127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assetNotes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timbreCardCode + noteCode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fallback instrument="card:code"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beat.extraTracks[].index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引用 trackConfig.index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notes→对应 tkid</w:t>
            </w:r>
          </w:p>
        </w:tc>
      </w:tr>
    </w:tbl>
    <w:p>
      <w:pPr>
        <w:spacing w:after="0"/>
      </w:pPr>
    </w:p>
    <w:p>
      <w:r>
        <w:t>增加轨时无需手工维护 CREATE noteCount/maxBeat；由 encoder 重算。`extraTracks index` 没有 trackConfig 时，当前 V2.3 会临时按 PAD 建轨并告警；正式编辑器建议强校验。</w:t>
      </w:r>
    </w:p>
    <w:p>
      <w:pPr>
        <w:pStyle w:val="Heading1"/>
      </w:pPr>
      <w:r>
        <w:t>12. lyrics / section / bar / beat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  <w:cantSplit/>
        </w:trPr>
        <w:tc>
          <w:tcPr>
            <w:tcW w:type="dxa" w:w="254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type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含义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置信度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前奏 / Intro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高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大量歌曲首段；也可能含极少导入歌词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导歌/预副歌 / Pre-chorus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中高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常位于主歌与副歌间；不同曲目可能作为过渡段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主歌 / Verse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高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歌词型歌曲稳定出现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副歌 / Chorus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高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歌词型歌曲稳定出现；纯音乐也可能作为结构标签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间奏 / Interlude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高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常为空词或少量承接词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Bridge/其它结构段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低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样本出现但语义不足，不应硬编码为唯一中文名称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6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尾奏 / Outro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高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常见末段</w:t>
            </w:r>
          </w:p>
        </w:tc>
      </w:tr>
    </w:tbl>
    <w:p>
      <w:pPr>
        <w:spacing w:after="0"/>
      </w:pPr>
    </w:p>
    <w:p>
      <w:r>
        <w:t>lyrics[] 更像“结构段数组”。当前 encoder 的绝对时间以数组遍历顺序为权威：每遇到一个 Beat 对象 absBeat+=1；bar/beat 数字主要用于段内结构/显示。因此插入/删除 Beat 会移动后续整段时间。</w:t>
      </w:r>
    </w:p>
    <w:p>
      <w:pPr>
        <w:pStyle w:val="Heading1"/>
      </w:pPr>
      <w:r>
        <w:t>13. chord / notes / words：时间与音高</w:t>
      </w:r>
    </w:p>
    <w:p>
      <w:r>
        <w:t>时间：unit=16/拍号分母。eventBeat=absBeat+start/unit；duration=length/unit。4/4 unit=4，6/8 unit=2。JSON start/length 是音乐网格单位，不是毫秒。</w:t>
      </w:r>
    </w:p>
    <w:p>
      <w:pPr>
        <w:pStyle w:val="CodeBlock"/>
        <w:keepLines/>
        <w:shd w:fill="F3F5F7"/>
      </w:pPr>
      <w:r>
        <w:rPr>
          <w:rFonts w:ascii="DejaVu Sans Mono" w:hAnsi="DejaVu Sans Mono" w:eastAsia="Noto Sans Mono CJK SC"/>
          <w:sz w:val="14"/>
        </w:rPr>
        <w:t>4/4: length=4 =&gt; 1 C2 beat; chord.length=8 =&gt; 2 beats</w:t>
        <w:br/>
        <w:t>6/8: length=2 =&gt; 1 C2 beat</w:t>
      </w:r>
    </w:p>
    <w:p>
      <w:r>
        <w:t>音高：当前样本 note.note 稳定 1..12，upOctave 可正负。不要直接当 MIDI note。当前已验证 C2 pitch 公式：pitch=(note-originalToneNo)+59+upOctave*12，其中 originalToneNo=C0..B11；LEAD 还可能 OR 0x80。</w:t>
      </w:r>
    </w:p>
    <w:p>
      <w:r>
        <w:t>和弦：mainKey 是根音；attachKey 已见 null/m/7/m7/sus4/add9/maj7/m7b5/dim/dim7；transKey 是转位/低音相关字段。高级类型 BLE 码尚待补全。</w:t>
      </w:r>
    </w:p>
    <w:p>
      <w:r>
        <w:t>歌词：word/start/length/stretch/newLine。空格是协议语义，不能当排版空白清理。</w:t>
      </w:r>
    </w:p>
    <w:p>
      <w:pPr>
        <w:pStyle w:val="Heading1"/>
      </w:pPr>
      <w:r>
        <w:t>14. extensions 全表（当前样本）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/>
          <w:cantSplit/>
        </w:trPr>
        <w:tc>
          <w:tcPr>
            <w:tcW w:type="dxa" w:w="203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type</w:t>
            </w:r>
          </w:p>
        </w:tc>
        <w:tc>
          <w:tcPr>
            <w:tcW w:type="dxa" w:w="203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样本字段</w:t>
            </w:r>
          </w:p>
        </w:tc>
        <w:tc>
          <w:tcPr>
            <w:tcW w:type="dxa" w:w="203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当前理解</w:t>
            </w:r>
          </w:p>
        </w:tc>
        <w:tc>
          <w:tcPr>
            <w:tcW w:type="dxa" w:w="203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证据</w:t>
            </w:r>
          </w:p>
        </w:tc>
        <w:tc>
          <w:tcPr>
            <w:tcW w:type="dxa" w:w="203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编码器状态 / 编辑规则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3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direction,pick,position,switchType,start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鼓机运行 Cue：进入A鼓 / 进入B鼓 / 关鼓机；当前进入 EVENT track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JSON样本 + C2MusicCmdDataTransformer + 真机时序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已编码；switchType=1 时 pick/position 选择运行鼓位，switchType=0 为关闭/退出类 Cue；保留原字段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4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start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鼓相关单点/段落动作；与 type3/type12 不同，精确动作仍待单变量标定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多首官方 JSON + 真机对照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当前编码器不硬解释；必须无损保留并在时间线显示“鼓动作待标定”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6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originKey,toneType,start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自动转调/调性时间线 Cue；App 侧 MusicExtensionsKeyBean 会按机器当前调重算 key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JSON样本 + App DEX + 2026-09-04 自动转调抓包链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作为自动转调时间线语义保留；不要与 SET_AUTO_PLAY wire type=6 混淆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7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pickAction,pickType,start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拨片 Cue；pickType 当前见 0=A、1=B、2=A+B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JSON样本 + C2MusicCmdDataTransformer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已编码为 EVENT；pickAction 继续保留，播放器时间线显示 A/B/A+B 提示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10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level,model,start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多档 Level / 换挡 Cue；运行时映射 set_pre_level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JSON + 2026-08/09 真机抓包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不作为普通 FILL EVENT；2026-09-04 抓到 set_pre_level 02 01 等，按播放进度实时发送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12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drumCodes,model,position,switchType,start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Drum Pattern / 鼓资源配置事件；描述目标鼓资源与位置/开关信息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官方 JSON 样本 + 与 type3 共现关系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必须无损保留；不要把 type12 简化为“进/关鼓”，运行 Cue 主要由 type3 表达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13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cardCode,code,length,model,start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音色 / Program 有效区间或切换事件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官方 JSON 样本 + 多轨音色对照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保留 cardCode/code/start/length；可作为运行音色调度输入，未知 model 值不可删除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14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start,length,model,group,volume,mute,choice,assetNotes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轨道/分组自动化区间：音色、音量、Mute、Choice 与有效范围；“附件轨启动”只是其效果之一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多轨官方 JSON + INT25/INT26 TrackSchedule 对照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按区间保留；可与 extraTracks=null 同时出现，因此不能把它等同于音符本体。extraTracks[] 仍是附件轨音符来源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15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length,model,start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高级区间/段落 Envelope；仅能确认范围性质，精确业务动作待标定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官方 JSON 样本</w:t>
            </w:r>
          </w:p>
        </w:tc>
        <w:tc>
          <w:tcPr>
            <w:tcW w:type="dxa" w:w="20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必须无损保留；当前不生成未经证实的设备动作</w:t>
            </w:r>
          </w:p>
        </w:tc>
      </w:tr>
    </w:tbl>
    <w:p>
      <w:pPr>
        <w:spacing w:after="0"/>
      </w:pPr>
    </w:p>
    <w:p>
      <w:r>
        <w:t>当前 14 个代表性 JSON 的 extension type 集合：3/4/6/7/10/12/13/14/15。</w:t>
      </w:r>
    </w:p>
    <w:p>
      <w:pPr>
        <w:pStyle w:val="Heading1"/>
      </w:pPr>
      <w:r>
        <w:t>15. JSON → C2 映射总览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JSON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C2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备注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songId/originalTone/tempo/beat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CREATE header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uid/key/bpm/bnum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lyrics[]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SECTION_RANGE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type + flatten range + min/max lead pitch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beat.chord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tkid1 CHORD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FILL type2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beat.notes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tkid0 LEAD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FILL type1；词位影响bit7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extension 3/7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tkid2 EVENT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FILL type5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extension 10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set_pre_level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设备进度驱动的实时字符串命令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trackConfigs+extraTracks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tkid=index+2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type1 PAD / type2 SUBLEAD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baseConfig.configPack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set_config_v2pack + set_volume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优先于旧 track fallback</w:t>
            </w:r>
          </w:p>
        </w:tc>
      </w:tr>
    </w:tbl>
    <w:p>
      <w:pPr>
        <w:spacing w:after="0"/>
      </w:pPr>
    </w:p>
    <w:p>
      <w:pPr>
        <w:pStyle w:val="Heading1"/>
      </w:pPr>
      <w:r>
        <w:t>16. JSON 编辑器推荐架构</w:t>
      </w:r>
    </w:p>
    <w:p>
      <w:r>
        <w:t>推荐同时维护 RawJsonTree（无损 AST）和 SemanticView（播放器/编辑器可理解的结构）。所有 UI 编辑先 patch RawJsonTree，再增量重建 SemanticView。不要从 MDSData 重新序列化整份 JSON，因为当前 MDSData 不建模所有 metadata/extension 字段，会丢数据。</w:t>
      </w:r>
    </w:p>
    <w:p>
      <w:r>
        <w:t>另外建议给 segment/bar/beat/note/extension/extraTrack 建编辑器内部稳定 ID；绝对 beat 作为缓存计算值，不必写回官方格式。提供结构 diff、撤销/重做、量化前预览。</w:t>
      </w:r>
    </w:p>
    <w:p>
      <w:pPr>
        <w:pStyle w:val="Heading1"/>
      </w:pPr>
      <w:r>
        <w:t>17. 增加音轨：实现步骤</w:t>
      </w:r>
    </w:p>
    <w:p>
      <w:r>
        <w:t>1. 无损读取 JSON；处理 trackConfigs 为 null 的情况。</w:t>
      </w:r>
    </w:p>
    <w:p>
      <w:r>
        <w:t>2. 分配唯一 index（通常 max+1）；保证 index+2&lt;=255。</w:t>
      </w:r>
    </w:p>
    <w:p>
      <w:r>
        <w:t>3. 铺底选 type=1，副旋律/加花选 type=2；其它 type 仅实验。</w:t>
      </w:r>
    </w:p>
    <w:p>
      <w:r>
        <w:t>4. 设置 name/volume/assetNotes 音色；优先使用已知官方资源代码。</w:t>
      </w:r>
    </w:p>
    <w:p>
      <w:r>
        <w:t>5. 在目标 Beat 的 extraTracks 中创建相同 index 并写 notes。</w:t>
      </w:r>
    </w:p>
    <w:p>
      <w:r>
        <w:t>6. 按主旋律相同网格写 note/start/length/upOctave/velocity。</w:t>
      </w:r>
    </w:p>
    <w:p>
      <w:r>
        <w:t>7. 重建 C2UploadPlan；校验 noteCount/maxBeat/FILL itemCount/索引上限。</w:t>
      </w:r>
    </w:p>
    <w:p>
      <w:r>
        <w:t>8. 离线导出 payload 报告，再真机核对时序、音量、音色与 key-trigger。</w:t>
      </w:r>
    </w:p>
    <w:p>
      <w:pPr>
        <w:pStyle w:val="Heading1"/>
      </w:pPr>
      <w:r>
        <w:t>18. MIDI → JSON 推荐转换管线</w:t>
      </w:r>
    </w:p>
    <w:p>
      <w:r>
        <w:t>1. 解析 MIDI PPQ、tempo map、time signature map、key signature、program、note-on/off、歌词/marker。</w:t>
      </w:r>
    </w:p>
    <w:p>
      <w:r>
        <w:t>2. 选择目标主拍号/主 BPM；中途变拍/变速第一版必须有明确降级或分段策略。</w:t>
      </w:r>
    </w:p>
    <w:p>
      <w:r>
        <w:t>3. tick→连续音乐时间→JSON grid；unit=16/denominator，beat内 start=小数beat×unit。</w:t>
      </w:r>
    </w:p>
    <w:p>
      <w:r>
        <w:t>4. 自动选主旋律（单声部、音区、连续性），写 beat.notes。</w:t>
      </w:r>
    </w:p>
    <w:p>
      <w:r>
        <w:t>5. 把和声/Pad/弦乐映射 type1，多余旋律/加花映射 type2；鼓轨不要直接映射音高轨。</w:t>
      </w:r>
    </w:p>
    <w:p>
      <w:r>
        <w:t>6. 用 pitch-class window 做和弦识别并允许人工修订；不能用最低音直接当根音。</w:t>
      </w:r>
    </w:p>
    <w:p>
      <w:r>
        <w:t>7. 从已验证官方模板库选择 configPack，按拍号/风格/BPM 分类。</w:t>
      </w:r>
    </w:p>
    <w:p>
      <w:r>
        <w:t>8. 构造 section/bar/beat；纯音乐也需要这些容器。</w:t>
      </w:r>
    </w:p>
    <w:p>
      <w:r>
        <w:t>9. 事件先最小化：type7 默认 Pick；type10 可按段落动态层级；其它未知事件不自动生成。</w:t>
      </w:r>
    </w:p>
    <w:p>
      <w:r>
        <w:t>10. 歌词对齐时保留空词位/空格，不 trim。</w:t>
      </w:r>
    </w:p>
    <w:p>
      <w:r>
        <w:t>11. 静态校验→C2 encode→回归报告→真机测试。</w:t>
      </w:r>
    </w:p>
    <w:p>
      <w:pPr>
        <w:pStyle w:val="Heading2"/>
      </w:pPr>
      <w:r>
        <w:t>18.1 和弦识别建议</w:t>
      </w:r>
    </w:p>
    <w:p>
      <w:r>
        <w:t>以 1/2 beat 或 1 beat 窗口收集 pitch class，候选模板至少覆盖 major/minor/7/m7/maj7/sus4/add9/dim/m7b5；评分考虑根音、三音、五音、持续时长和低音，但低音只作为权重之一。JSON 可以先保存正确 attachKey；若 BLE 尚不支持，编码阶段给显式“阻止/降级”选项。</w:t>
      </w:r>
    </w:p>
    <w:p>
      <w:pPr>
        <w:pStyle w:val="Heading1"/>
      </w:pPr>
      <w:r>
        <w:t>19. 强制校验清单</w:t>
      </w:r>
    </w:p>
    <w:p>
      <w:pPr>
        <w:pStyle w:val="ListBullet"/>
      </w:pPr>
      <w:r>
        <w:t>☐ root.content 存在，content.lyrics 为数组且顺序合法；songId 若用于 CREATE，必须可转换为 uint64。</w:t>
      </w:r>
    </w:p>
    <w:p>
      <w:pPr>
        <w:pStyle w:val="ListBullet"/>
      </w:pPr>
      <w:r>
        <w:t>☐ beat 拍号可解析；当前 C2 4/4 bnum=1 已确认，6/8 bnum=2 仍标为实验。</w:t>
      </w:r>
    </w:p>
    <w:p>
      <w:pPr>
        <w:pStyle w:val="ListBullet"/>
      </w:pPr>
      <w:r>
        <w:t>☐ BPM 送入 CREATE 后必须 20..255；JSON 原始 tempo/baseConfig.bpm 类型应无损保存。</w:t>
      </w:r>
    </w:p>
    <w:p>
      <w:pPr>
        <w:pStyle w:val="ListBullet"/>
      </w:pPr>
      <w:r>
        <w:t>☐ originalTone 必须可映射 0..11；note 值建议保持官方 1..12；velocity 设备编码 &lt;=127。</w:t>
      </w:r>
    </w:p>
    <w:p>
      <w:pPr>
        <w:pStyle w:val="ListBullet"/>
      </w:pPr>
      <w:r>
        <w:t>☐ note.length&gt;0；start&gt;=0；允许跨 Beat 延音，但需检测 endBeat 是否异常。</w:t>
      </w:r>
    </w:p>
    <w:p>
      <w:pPr>
        <w:pStyle w:val="ListBullet"/>
      </w:pPr>
      <w:r>
        <w:t>☐ trackConfig.index 唯一；extraTracks.index 必须能解析到对应 trackConfig；tkid=index+2 &lt;=255。</w:t>
      </w:r>
    </w:p>
    <w:p>
      <w:pPr>
        <w:pStyle w:val="ListBullet"/>
      </w:pPr>
      <w:r>
        <w:t>☐ 单个 FILL itemCount &lt;=255；每轨 note index 是 uint16，累计不得溢出 65535。</w:t>
      </w:r>
    </w:p>
    <w:p>
      <w:pPr>
        <w:pStyle w:val="ListBullet"/>
      </w:pPr>
      <w:r>
        <w:t>☐ configPack 必须仍是外层字符串；内部 entry name `cardCode:nameCode` UTF-8 长度 &lt;=255；entryCount&lt;=255。</w:t>
      </w:r>
    </w:p>
    <w:p>
      <w:pPr>
        <w:pStyle w:val="ListBullet"/>
      </w:pPr>
      <w:r>
        <w:t>☐ 未知 extension/未知 root/content 字段原样保存。</w:t>
      </w:r>
    </w:p>
    <w:p>
      <w:pPr>
        <w:pStyle w:val="ListBullet"/>
      </w:pPr>
      <w:r>
        <w:t>☐ word 的空串/空格/伸音符不 trim、不去重。</w:t>
      </w:r>
    </w:p>
    <w:p>
      <w:pPr>
        <w:pStyle w:val="ListBullet"/>
      </w:pPr>
      <w:r>
        <w:t>☐ 高级 chord attachKey/transKey 若 BLE 尚不支持必须给警告或阻止“无提示降级”。</w:t>
      </w:r>
    </w:p>
    <w:p>
      <w:pPr>
        <w:pStyle w:val="ListBullet"/>
      </w:pPr>
      <w:r>
        <w:t>☐ 任何自动重排/量化都应在保存前提供 diff/撤销。</w:t>
      </w:r>
    </w:p>
    <w:p>
      <w:pPr>
        <w:pStyle w:val="Heading1"/>
      </w:pPr>
      <w:r>
        <w:t>20. 已验证回归基准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基准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结果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用途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TLVC int fixed vector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0x10 / 01 01 完全匹配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CRC/XOR/length/endian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TLVC string fixed vector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set_remind_chord 完全匹配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字符串 packing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真实 A101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noti_chord 10B 解密通过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设备 beat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乌兰巴托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CREATE/SECTION 精确；171 FILL / 10 tracks 自测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多轨/段落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我们的时光进阶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292/292 FILL + CREATE + SECTION + 100B configV2 全匹配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key-trigger 主回归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我们的时光普通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162/162 FILL 全匹配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普通回归</w:t>
            </w:r>
          </w:p>
        </w:tc>
      </w:tr>
    </w:tbl>
    <w:p>
      <w:pPr>
        <w:spacing w:after="0"/>
      </w:pPr>
    </w:p>
    <w:p>
      <w:pPr>
        <w:pStyle w:val="Heading1"/>
      </w:pPr>
      <w:r>
        <w:t>21. 后续抓包优先级</w:t>
      </w:r>
    </w:p>
    <w:p>
      <w:pPr>
        <w:pStyle w:val="ListBullet"/>
      </w:pPr>
      <w:r>
        <w:t>0x19 的真实名称、payload、是否为曲谱启动必要步骤。</w:t>
      </w:r>
    </w:p>
    <w:p>
      <w:pPr>
        <w:pStyle w:val="ListBullet"/>
      </w:pPr>
      <w:r>
        <w:t>0x1C 官方名称/固件语义；当前只确认 data=01 与 key-trigger ready 稳定相关。</w:t>
      </w:r>
    </w:p>
    <w:p>
      <w:pPr>
        <w:pStyle w:val="ListBullet"/>
      </w:pPr>
      <w:r>
        <w:t>高级 chordType 与 transKey 二进制映射。</w:t>
      </w:r>
    </w:p>
    <w:p>
      <w:pPr>
        <w:pStyle w:val="ListBullet"/>
      </w:pPr>
      <w:r>
        <w:t>6/8 bnum 与官方完整启动；3/4/变拍/变速独立验证。</w:t>
      </w:r>
    </w:p>
    <w:p>
      <w:pPr>
        <w:pStyle w:val="ListBullet"/>
      </w:pPr>
      <w:r>
        <w:t>extension 4/6/12/13/14/15 精确映射，以及 type7 pickAction。</w:t>
      </w:r>
    </w:p>
    <w:p>
      <w:pPr>
        <w:pStyle w:val="ListBullet"/>
      </w:pPr>
      <w:r>
        <w:t>SET_STYLE_EQ/QUEUE_EQ 系列 payload。</w:t>
      </w:r>
    </w:p>
    <w:p>
      <w:pPr>
        <w:pStyle w:val="ListBullet"/>
      </w:pPr>
      <w:r>
        <w:t>set_lead_preview、set_dmachine、灯光/效果高级字段。</w:t>
      </w:r>
    </w:p>
    <w:p>
      <w:pPr>
        <w:pStyle w:val="ListBullet"/>
      </w:pPr>
      <w:r>
        <w:t>noti_sheet status 完整枚举与错误码。</w:t>
      </w:r>
    </w:p>
    <w:p>
      <w:pPr>
        <w:pStyle w:val="ListBullet"/>
      </w:pPr>
      <w:r>
        <w:t>新版 App/固件对整数命令枚举的扩展。</w:t>
      </w:r>
    </w:p>
    <w:p>
      <w:pPr>
        <w:pStyle w:val="Heading1"/>
      </w:pPr>
      <w:r>
        <w:t>附录 A. 最小可编辑 JSON 骨架</w:t>
      </w:r>
    </w:p>
    <w:p>
      <w:pPr>
        <w:pStyle w:val="CodeBlock"/>
        <w:keepLines/>
        <w:shd w:fill="F3F5F7"/>
      </w:pPr>
      <w:r>
        <w:rPr>
          <w:rFonts w:ascii="DejaVu Sans Mono" w:hAnsi="DejaVu Sans Mono" w:eastAsia="Noto Sans Mono CJK SC"/>
          <w:sz w:val="14"/>
        </w:rPr>
        <w:t>{</w:t>
        <w:br/>
        <w:t xml:space="preserve">  "id": 1,</w:t>
        <w:br/>
        <w:t xml:space="preserve">  "songId": "900000000000000001",</w:t>
        <w:br/>
        <w:t xml:space="preserve">  "songType": 1,</w:t>
        <w:br/>
        <w:t xml:space="preserve">  "title": "Demo",</w:t>
        <w:br/>
        <w:t xml:space="preserve">  "content": {</w:t>
        <w:br/>
        <w:t xml:space="preserve">    "beat": "4/4",</w:t>
        <w:br/>
        <w:t xml:space="preserve">    "tempo": 80,</w:t>
        <w:br/>
        <w:t xml:space="preserve">    "originalTone": "C",</w:t>
        <w:br/>
        <w:t xml:space="preserve">    "productModel": "C2",</w:t>
        <w:br/>
        <w:t xml:space="preserve">    "leadNote": 60,</w:t>
        <w:br/>
        <w:t xml:space="preserve">    "baseConfig": {</w:t>
        <w:br/>
        <w:t xml:space="preserve">      "beat": "4/4",</w:t>
        <w:br/>
        <w:t xml:space="preserve">      "bpm": "80",</w:t>
        <w:br/>
        <w:t xml:space="preserve">      "tone": "0",</w:t>
        <w:br/>
        <w:t xml:space="preserve">      "model": "C2",</w:t>
        <w:br/>
        <w:t xml:space="preserve">      "configType": "normalConfig",</w:t>
        <w:br/>
        <w:t xml:space="preserve">      "configPack": "{\"chords\":[],\"drums\":[],\"instrument\":[]}"</w:t>
        <w:br/>
        <w:t xml:space="preserve">    },</w:t>
        <w:br/>
        <w:t xml:space="preserve">    "trackConfigs": [],</w:t>
        <w:br/>
        <w:t xml:space="preserve">    "lyrics": [</w:t>
        <w:br/>
        <w:t xml:space="preserve">      {</w:t>
        <w:br/>
        <w:t xml:space="preserve">        "type": 2,</w:t>
        <w:br/>
        <w:t xml:space="preserve">        "bars": [</w:t>
        <w:br/>
        <w:t xml:space="preserve">          {</w:t>
        <w:br/>
        <w:t xml:space="preserve">            "bar": 0,</w:t>
        <w:br/>
        <w:t xml:space="preserve">            "beats": [</w:t>
        <w:br/>
        <w:t xml:space="preserve">              {</w:t>
        <w:br/>
        <w:t xml:space="preserve">                "beat": 0.0,</w:t>
        <w:br/>
        <w:t xml:space="preserve">                "chord": {"mainKey":"C","attachKey":null,"transKey":null,"length":8.0},</w:t>
        <w:br/>
        <w:t xml:space="preserve">                "notes": [{"note":1,"upOctave":0,"start":0.0,"length":4.0,"velocity":90,"stretch":false}],</w:t>
        <w:br/>
        <w:t xml:space="preserve">                "words": [{"word":" ","start":0.0,"length":4.0,"stretch":false,"newLine":false}],</w:t>
        <w:br/>
        <w:t xml:space="preserve">                "extensions": [{"type":"7","start":0.0,"pickType":0,"pickAction":1}],</w:t>
        <w:br/>
        <w:t xml:space="preserve">                "extraTracks": null</w:t>
        <w:br/>
        <w:t xml:space="preserve">              }</w:t>
        <w:br/>
        <w:t xml:space="preserve">            ]</w:t>
        <w:br/>
        <w:t xml:space="preserve">          }</w:t>
        <w:br/>
        <w:t xml:space="preserve">        ]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t>该骨架只说明结构，不代表可获得理想伴奏。实际生成建议复制同拍号/同风格的真机验证 configPack。</w:t>
      </w:r>
    </w:p>
    <w:p>
      <w:pPr>
        <w:pStyle w:val="Heading1"/>
      </w:pPr>
      <w:r>
        <w:t>附录 B. 当前 V2.3 实现文件对照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模块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文件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职责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TLVC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include/C2Protocol.h / src/C2Protocol.cpp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CRC/XOR/帧、int/string、A101 decode、自测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JSON parser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include/MDSData.h / src/MDSParser.cpp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SemanticView；宽松 number/string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JSON→C2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include/C2MusicEncoder.h / src/C2MusicEncoder.cpp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CREATE/SECTION/FILL/configV2/preLevel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官方流程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src/C2Controller.cpp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分阶段上传、arm、设备 beat、动态 preLevel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BLE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src/C2BleWinRt.cpp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Windows GATT A101/A102/A103</w:t>
            </w:r>
          </w:p>
        </w:tc>
      </w:tr>
    </w:tbl>
    <w:p>
      <w:pPr>
        <w:spacing w:after="0"/>
      </w:pPr>
    </w:p>
    <w:p>
      <w:r>
        <w:t>未来编辑器应新增 RawJsonTree/patch 层，不能只依赖当前 MDSData。</w:t>
      </w:r>
    </w:p>
    <w:p>
      <w:pPr>
        <w:pStyle w:val="Heading1"/>
      </w:pPr>
      <w:r>
        <w:t>附录 C. 配套 Schema</w:t>
      </w:r>
    </w:p>
    <w:p>
      <w:r>
        <w:t>随文档提供 `LiberLive_C2_MDS_JSON_Schema_Draft_V3_0_20260821.json`。它故意允许 additionalProperties，用于捕获明显结构错误但不拒绝/删除未知字段；不是厂商官方 schema。</w:t>
      </w:r>
    </w:p>
    <w:p>
      <w:r>
        <w:br w:type="page"/>
      </w:r>
    </w:p>
    <w:p>
      <w:pPr>
        <w:pStyle w:val="Heading1"/>
      </w:pPr>
      <w:r>
        <w:t>22. V4.1 增补：多轨音色模型已完成</w:t>
      </w:r>
    </w:p>
    <w:p>
      <w:pPr>
        <w:pStyle w:val="ListBullet"/>
      </w:pPr>
      <w:r>
        <w:t>CREATE/FILL 的物理轨与官方 App 的“逻辑轨道 UI”必须分层理解。底层 tkid 决定音符数据归属；INT25/INT26 TrackSchedule 决定该轨在 section/range 内的音色、值/音量与有效区间。</w:t>
      </w:r>
    </w:p>
    <w:p>
      <w:pPr>
        <w:pStyle w:val="ListBullet"/>
      </w:pPr>
      <w:r>
        <w:t>普通扩展轨：JSON trackConfigs + beat.extraTracks 生成 tk3、tk4…；type=2 当前映射 SUBLEAD/加花，type=1 当前映射 PAD/铺底。音色来自 assetNotes.timbreCardCode + noteCode，运行时可由 SET_TRACK_INS/INT25/INT26 覆盖。</w:t>
      </w:r>
    </w:p>
    <w:p>
      <w:pPr>
        <w:pStyle w:val="ListBullet"/>
      </w:pPr>
      <w:r>
        <w:t>主旋律 tk0：音符本体仍来自 beat.notes。官方 App 可以把同一物理 tk0 按不同 TrackSchedule 音色/range 显示成“主旋律01、主旋律02”等多个逻辑条目；这不是新增第二条 FILL 物理轨。</w:t>
      </w:r>
    </w:p>
    <w:p>
      <w:pPr>
        <w:pStyle w:val="ListBullet"/>
      </w:pPr>
      <w:r>
        <w:t>《月亮代表我的心》PC 回归：物理 tk0=270 notes；编辑器按 tk0 的 Violin/PianoStudio 调度拆成两个逻辑主旋律组，当前实现统计 57 + 213 = 270。官方 App 截图同样把小提琴与大钢琴分别列为两个“主旋律”条目。</w:t>
      </w:r>
    </w:p>
    <w:p>
      <w:r>
        <w:rPr>
          <w:b/>
        </w:rPr>
        <w:t>说明：</w:t>
      </w:r>
      <w:r>
        <w:t>UI 层允许“一物理轨→多逻辑轨”；编码层仍必须保持原 tkid 与 FILL note index 不变。</w:t>
      </w:r>
    </w:p>
    <w:p>
      <w:pPr>
        <w:pStyle w:val="Heading2"/>
      </w:pPr>
      <w:r>
        <w:t>22.1 轨道静音/恢复的实现规则</w:t>
      </w:r>
    </w:p>
    <w:p>
      <w:pPr>
        <w:pStyle w:val="ListNumber"/>
      </w:pPr>
      <w:r>
        <w:t>“全部轨道”第一列复选框默认勾选。取消勾选等价于临时将对应逻辑轨/物理轨的运行时音量设为 0，不删除 Note，不修改 JSON 音符。</w:t>
      </w:r>
    </w:p>
    <w:p>
      <w:pPr>
        <w:pStyle w:val="ListNumber"/>
      </w:pPr>
      <w:r>
        <w:t>普通 tk3+ 轨：通过 INT26 对该 tkid 的目标 section/全部 section 做 volume/value=0 Patch；重新勾选时恢复静音前保存的原始 value。</w:t>
      </w:r>
    </w:p>
    <w:p>
      <w:pPr>
        <w:pStyle w:val="ListNumber"/>
      </w:pPr>
      <w:r>
        <w:t>tk0 双逻辑主旋律：按 tone/range 过滤 TrackSchedule record。取消“小提琴”只把 Violin 组 record 的 value 置 0；取消“大钢琴”只处理 PianoStudio 组；恢复时逐 record 恢复各自原值，不能用统一音量覆盖全曲。</w:t>
      </w:r>
    </w:p>
    <w:p>
      <w:pPr>
        <w:pStyle w:val="ListNumber"/>
      </w:pPr>
      <w:r>
        <w:t>PC MIDI 预览可同时在本地 mixer 中静音；若 C2 已上传，UI 状态与 INT26 成功回包/任务完成后同步。</w:t>
      </w:r>
    </w:p>
    <w:p>
      <w:pPr>
        <w:pStyle w:val="Heading1"/>
      </w:pPr>
      <w:r>
        <w:t>23. configPack 4.7.6 资源库统计与选型规则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指标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7"/>
              </w:rPr>
              <w:t>当前统计/结论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官方分类 JSON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3674 首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Chord nameCode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194 个不同代码，7346 次 A/B 出现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Drum nameCode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116 个不同代码，7346 次 A/B 出现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instrument[]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当前 3674 首统计为 0；多轨音色主要由 trackConfigs/运行调度层承担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高频 Chord 系列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GS 32码/3174次；PianoStudio 50码/1778次；PianoMKS20 30码/660次；GEC2 17码/652次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高频 Drum 系列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POP_ChapMen 4码/2862次；EMO_ChapMen 16码/1049次；EJB_ChapMen 15码/904次；Cajon_ChapMen 15码/590次</w:t>
            </w:r>
          </w:p>
        </w:tc>
      </w:tr>
    </w:tbl>
    <w:p>
      <w:pPr>
        <w:pStyle w:val="ListBullet"/>
      </w:pPr>
      <w:r>
        <w:t>MIDI→JSON 自动选伴奏资源时优先按拍号 + BPM + UI 系列筛选，再用官方 A/B Pair 统计选常见组合；不要仅按 nameCode 数字接近度猜资源。</w:t>
      </w:r>
    </w:p>
    <w:p>
      <w:pPr>
        <w:pStyle w:val="ListBullet"/>
      </w:pPr>
      <w:r>
        <w:t>设备页面 BLE 枚举发现大量曲库 configPack 未出现的资源，例如 PianoStudio_81~90、GN_18~22、GS_33~45、GEC1/GEC2/GED2 等；因此“歌曲 configPack 资源池”和“设备可预览/多档资源池”不是同一全集。</w:t>
      </w:r>
    </w:p>
    <w:p>
      <w:pPr>
        <w:pStyle w:val="Heading1"/>
      </w:pPr>
      <w:r>
        <w:t>24. 330~429B 风格资源包：Header 与 ResourceRecord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936"/>
            <w:vAlign w:val="center"/>
            <w:shd w:fill="D9EAF7"/>
          </w:tcPr>
          <w:p>
            <w:r/>
            <w:r>
              <w:rPr>
                <w:b/>
                <w:sz w:val="17"/>
              </w:rPr>
              <w:t>偏移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7"/>
              </w:rPr>
              <w:t>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7"/>
              </w:rPr>
              <w:t>状态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7"/>
              </w:rPr>
              <w:t>B0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未知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当前 4 个样本均 00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7"/>
              </w:rPr>
              <w:t>B1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中低置信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当前样本均 01，版本/子类型候选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7"/>
              </w:rPr>
              <w:t>B2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中低置信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PREV 首包=00，其余常见 04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7"/>
              </w:rPr>
              <w:t>Header BPM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已确认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本包默认/当前 BPM；与 noti_basic/UI 变化一致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7"/>
              </w:rPr>
              <w:t>拍号枚举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高置信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01=4/4；03=6/8；02 尚待 3/4 真机确认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7"/>
              </w:rPr>
              <w:t>B5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未知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当前样本均 00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6..7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7"/>
              </w:rPr>
              <w:t>Style/Queue ID 候选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中高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16-bit LE；与后续 Style/EQ 包头存在重复关系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7"/>
              </w:rPr>
              <w:t>MelodicCount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已确认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随后 Melodic ResourceRecord 数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7"/>
              </w:rPr>
              <w:t>DrumCount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已确认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随后 Drum ResourceRecord 数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10..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7"/>
              </w:rPr>
              <w:t>ResourceRecord[]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已确认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先 MelodicCount 条，再 DrumCount 条</w:t>
            </w:r>
          </w:p>
        </w:tc>
      </w:tr>
    </w:tbl>
    <w:p>
      <w:pPr>
        <w:pStyle w:val="CodeBlock"/>
      </w:pPr>
      <w:r>
        <w:t>ResourceRecord = [BPM:u8][meterEnum:u8][nameLen:u8][nameCode UTF-8]</w:t>
        <w:br/>
      </w:r>
      <w:r>
        <w:t>例：61 01 07 47 45 43 31 5F 31 39  =&gt; BPM=97, 4/4, nameCode="GEC1_19"</w:t>
      </w:r>
    </w:p>
    <w:p>
      <w:pPr>
        <w:pStyle w:val="ListBullet"/>
      </w:pPr>
      <w:r>
        <w:t>资源记录自身携带 BPM 与拍号，不需要依赖 OCR/截图；可直接建立 nameCode→BPM/拍号数据库。</w:t>
      </w:r>
    </w:p>
    <w:p>
      <w:pPr>
        <w:pStyle w:val="ListBullet"/>
      </w:pPr>
      <w:r>
        <w:t>资源列表必须严格按 Header[8]/[9] 计数结束；后续 87~126B 不属于额外 nameCode，而是 Tail Level 编排块。</w:t>
      </w:r>
    </w:p>
    <w:p>
      <w:pPr>
        <w:pStyle w:val="Heading1"/>
      </w:pPr>
      <w:r>
        <w:t>25. Tail 结构定稿：7档 Melodic + 7档 Drum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b/>
                <w:sz w:val="17"/>
              </w:rPr>
              <w:t>位置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结构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7"/>
              </w:rPr>
              <w:t>当前结论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b/>
                <w:sz w:val="17"/>
              </w:rPr>
              <w:t>置信度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Tail+0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0x02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模式/版本标记；四样本固定 02，不是 Level 数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高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之后×7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MelodicLevel[1..7]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每档 count:u8 + count×3B Entry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高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Melodic Entry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P1, 0x01, resourceIndex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P1 以0..100为主，强度/音量类；第二字节样本恒01；index引用 Melodic资源池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结构高/语义中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随后×7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DrumLevel[1..7]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每档 count:u8 + count×3B Entry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高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Drum Entry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P1, P2, resourceIndex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P1/P2 范围可到127；不能直接命名为 pickVolume/bassVolume；index引用 Drum资源池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结构高/语义待标定</w:t>
            </w:r>
          </w:p>
        </w:tc>
      </w:tr>
    </w:tbl>
    <w:p>
      <w:pPr>
        <w:pStyle w:val="CodeBlock"/>
      </w:pPr>
      <w:r>
        <w:t>TailLen = 1 + Σ(Level1..7)[1 + 3*MelCount(level)] + Σ(Level1..7)[1 + 3*DrumCount(level)]</w:t>
      </w:r>
    </w:p>
    <w:p>
      <w:pPr>
        <w:pStyle w:val="ListBullet"/>
      </w:pPr>
      <w:r>
        <w:t>4 个样本 Tail 长度 87 / 87 / 93 / 126 字节全部按公式 100% 消费，无剩余字节，因此 7+7 Level 结构可以作为当前编码/解析基线。</w:t>
      </w:r>
    </w:p>
    <w:p>
      <w:pPr>
        <w:pStyle w:val="Heading2"/>
      </w:pPr>
      <w:r>
        <w:t>25.1 Level1~7 实际编排样本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5"/>
              </w:rPr>
              <w:t>样本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5"/>
              </w:rPr>
              <w:t>BPM/拍号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5"/>
              </w:rPr>
              <w:t>Level 1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5"/>
              </w:rPr>
              <w:t>Level 3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b/>
                <w:sz w:val="15"/>
              </w:rPr>
              <w:t>Level 7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5"/>
              </w:rPr>
              <w:t>Seq2828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54 / 4/4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PianoStudio_84(55) + 2鼓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PianoStudio_85(65) + 2鼓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5"/>
              </w:rPr>
              <w:t>PianoStrings_2(33)+Guzheng_3(45)+1鼓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5"/>
              </w:rPr>
              <w:t>Seq3421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70 / 4/4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GN_19(45)+JazzDrum_1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PianoStudio_86(85)+Violin_1(20)+JazzDrum_2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5"/>
              </w:rPr>
              <w:t>GN_22+PianoStudio_90+StringSet2_1+GEC1_19 + JazzDrum_6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5"/>
              </w:rPr>
              <w:t>Seq3594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82 / 6/8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PianoStudio_81(100)+Cajon_16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GS_34(50)+PianoStudio_81(50)+POP_15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5"/>
              </w:rPr>
              <w:t>GS_37+PianoStudio_83+GED2_7 + POP_19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5"/>
              </w:rPr>
              <w:t>Seq4028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112 / 4/4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EP2_8(95)+Percussion_19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EP2_8+GN_18+Organ_3 + 2鼓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5"/>
              </w:rPr>
              <w:t>EP2_8+Trumpet_1+Organ_3+GS_45+GEC1_21+Accordion_1 + 2鼓</w:t>
            </w:r>
          </w:p>
        </w:tc>
      </w:tr>
    </w:tbl>
    <w:p>
      <w:pPr>
        <w:pStyle w:val="ListBullet"/>
      </w:pPr>
      <w:r>
        <w:t>Level 增长通常不是简单“同资源加音量”，而是资源集合逐步增加/替换，Melodic 与 Drum 独立编排；这与官方“1~7档情绪/复杂度”玩法高度一致。</w:t>
      </w:r>
    </w:p>
    <w:p>
      <w:pPr>
        <w:pStyle w:val="ListBullet"/>
      </w:pPr>
      <w:r>
        <w:t>但设备页 7档 Tail 与歌曲 JSON 的 baseConfig.configType=levelConfig 是两个不同证据层：可以关联验证，不能仅凭 Tail 存在就把 normalConfig 曲谱判定为 MultiLevel。</w:t>
      </w:r>
    </w:p>
    <w:p>
      <w:pPr>
        <w:pStyle w:val="Heading1"/>
      </w:pPr>
      <w:r>
        <w:t>26. MultiLevel JSON 判定与 round-trip 规则（更新）</w:t>
      </w:r>
    </w:p>
    <w:p>
      <w:pPr>
        <w:pStyle w:val="ListBullet"/>
      </w:pPr>
      <w:r>
        <w:t>首要判据仍是 baseConfig.configType == "levelConfig"；defaultLevel、levelConfigs、eqConfigPack 为辅助字段。normalConfig 中也可能出现 set_pre_level，因此该命令不能单独作为 MultiLevel 判据。</w:t>
      </w:r>
    </w:p>
    <w:p>
      <w:pPr>
        <w:pStyle w:val="ListBullet"/>
      </w:pPr>
      <w:r>
        <w:t>levelConfigs/configPack 若作为字符串嵌套 JSON，必须遵循与 baseConfig.configPack 相同的无损 round-trip 原则：解析用于 UI，保存时保持字段类型、未知键与数组顺序。</w:t>
      </w:r>
    </w:p>
    <w:p>
      <w:pPr>
        <w:pStyle w:val="ListBullet"/>
      </w:pPr>
      <w:r>
        <w:t>编辑器建议为每个 Level 建立独立的 ResourcePool + LevelRefs 视图；LevelRefs 只存资源索引与 P1/P2，不复制 nameCode，避免修改资源池后索引失配。</w:t>
      </w:r>
    </w:p>
    <w:p>
      <w:pPr>
        <w:pStyle w:val="Heading1"/>
      </w:pPr>
      <w:r>
        <w:t>27. V4.1 实现基线建议</w:t>
      </w:r>
    </w:p>
    <w:p>
      <w:pPr/>
      <w:r>
        <w:t>1. JSON 层：RawJsonTree 无损保存；SemanticView 增加 TrackSchedule、LogicalLeadGroup、MultiLevelResourcePack。</w:t>
      </w:r>
    </w:p>
    <w:p>
      <w:pPr/>
      <w:r>
        <w:t>2. C2 上传层：CREATE/FILL 负责物理 Note；INT25 负责全量 section/track 调度；INT26 负责运行中音色/音量 Patch。</w:t>
      </w:r>
    </w:p>
    <w:p>
      <w:pPr/>
      <w:r>
        <w:t>3. UI 层：允许一个 tkid 显示多个逻辑轨道（例如主旋律01/02），但所有编辑必须可反向映射到原 tkid + range。</w:t>
      </w:r>
    </w:p>
    <w:p>
      <w:pPr/>
      <w:r>
        <w:t>4. 资源层：把歌曲 configPack 194/116 code 库与设备页 BLE 资源库分表管理；记录 series、BPM、拍号、UI中文名、来源与置信度。</w:t>
      </w:r>
    </w:p>
    <w:p>
      <w:pPr/>
      <w:r>
        <w:t>5. MultiLevel 层：优先实现 Tail 解析/显示；在真正 levelConfig 曲谱抓包完成前，不自动生成未证实的 TLVC 命令。</w:t>
      </w:r>
    </w:p>
    <w:p>
      <w:pPr>
        <w:pStyle w:val="Heading1"/>
      </w:pPr>
      <w:r>
        <w:t>附录 D. V4.1 关键数据源</w:t>
      </w:r>
    </w:p>
    <w:p>
      <w:pPr>
        <w:pStyle w:val="ListBullet"/>
      </w:pPr>
      <w:r>
        <w:t>LiberLive_C2_configPack_nameCode_summary_UI_BPM_BLE_Tail_Level7.xlsx：3674首 configPack 统计、设备页资源、资源包逐字段、Tail 定稿与 Level1~7 明细。</w:t>
      </w:r>
    </w:p>
    <w:p>
      <w:pPr>
        <w:pStyle w:val="ListBullet"/>
      </w:pPr>
      <w:r>
        <w:t>LiberLive_MDS_Player V2.3.18e：多轨音色中英文显示、tk0 双逻辑主旋律、轨道复选框 volume=0/恢复原值。</w:t>
      </w:r>
    </w:p>
    <w:p>
      <w:pPr>
        <w:pStyle w:val="ListBullet"/>
      </w:pPr>
      <w:r>
        <w:t>《月亮代表我的心》官方 App 多轨设置截图 + btsnoop：用于验证官方 UI 的“主旋律01/02”逻辑分组与 tk0 TrackSchedule。</w:t>
      </w:r>
    </w:p>
    <w:p>
      <w:pPr>
        <w:pStyle w:val="Heading1"/>
      </w:pPr>
      <w:r>
        <w:t>28. V4.2 增补：2026-09-04 Extension、演奏槽与主旋律完整性</w:t>
      </w:r>
    </w:p>
    <w:p>
      <w:pPr>
        <w:keepLines/>
      </w:pPr>
      <w:r>
        <w:t>本节覆盖 2026-09-04 新真机差分抓包与 PC V2.3.20m 修订。关键原则：JSON extensions.type、SET_AUTO_PLAY 的 wire type、Mixer channel 是三个独立编号空间，数字相同不代表同一业务语义。</w:t>
      </w:r>
    </w:p>
    <w:p>
      <w:pPr>
        <w:pStyle w:val="Heading2"/>
      </w:pPr>
      <w:r>
        <w:t>28.1 Extension 最新工作语义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17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Extension type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当前语义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关键字段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实现置信度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鼓机运行 Cue：进A / 进B / 关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switchType,pick,position,start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鼓相关单点/段落动作，精确动作待标定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start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中-低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自动转调/调性 Cue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originKey,toneType,start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拨片 Cue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pickType,pickAction,start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Level / 多档换挡 Cue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level,model,start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Drum Pattern / 鼓资源配置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drumCodes,position,switchType,model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中-高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音色 / Program 区间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cardCode,code,start,length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中-高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轨道/分组自动化区间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group,volume,mute,choice,assetNotes,start,length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高（区间语义）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高级区间/段落 Envelope，精确动作待标定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start,length,model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低-中</w:t>
            </w:r>
          </w:p>
        </w:tc>
      </w:tr>
    </w:tbl>
    <w:p>
      <w:pPr>
        <w:pStyle w:val="ListBullet"/>
        <w:keepLines/>
      </w:pPr>
      <w:r>
        <w:t>Type14 不应再命名为“附件轨启动”。它可以定义 group、volume、mute、choice、assetNotes 与 length；样本中即使当前 beat 的 extraTracks=null，仍可出现 Type14。</w:t>
      </w:r>
    </w:p>
    <w:p>
      <w:pPr>
        <w:pStyle w:val="ListBullet"/>
        <w:keepLines/>
      </w:pPr>
      <w:r>
        <w:t>附件轨音符本体继续来自 beat.extraTracks[]；轨道静态定义来自 trackConfigs[]；Type14 更接近 Track/Group Automation Segment。</w:t>
      </w:r>
    </w:p>
    <w:p>
      <w:pPr>
        <w:pStyle w:val="Heading2"/>
      </w:pPr>
      <w:r>
        <w:t>28.2 主旋律存在性的判据修订</w:t>
      </w:r>
    </w:p>
    <w:p>
      <w:pPr>
        <w:keepLines/>
      </w:pPr>
      <w:r>
        <w:t>播放器/编辑器不得用 lyrics[].type=0（前奏）或 type=4（间奏）直接推断“没有主旋律”。主旋律是否存在应以该段实际 beat.notes[] 为准；只要 tk0 有真实 notes，就必须显示、播放并纳入音符计数。</w:t>
      </w:r>
    </w:p>
    <w:p>
      <w:pPr>
        <w:pStyle w:val="ListBullet"/>
        <w:keepLines/>
      </w:pPr>
      <w:r>
        <w:t>《红日（进阶版）》：tempo=120、beat=4/4；type0 前奏 11 bars，实际 beat.notes[] 共 29 notes。C2 真机能演奏这些音符，因此 PC 旧版按 segment type 隐藏 tk0 属于 UI/播放过滤错误，不是 JSON 缺数据。</w:t>
      </w:r>
    </w:p>
    <w:p>
      <w:pPr>
        <w:pStyle w:val="ListBullet"/>
        <w:keepLines/>
      </w:pPr>
      <w:r>
        <w:t>V2.3.20m 的基线规则：SegmentTrackNoteCount(segment,0)&gt;0 即该段存在主旋律；该规则同时适用于单轨、多轨、多档与多档多轨。</w:t>
      </w:r>
    </w:p>
    <w:p>
      <w:pPr>
        <w:pStyle w:val="Heading2"/>
      </w:pPr>
      <w:r>
        <w:t>28.3 A/B 拨片与鼓的演奏槽视图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UI 行</w:t>
            </w:r>
          </w:p>
        </w:tc>
        <w:tc>
          <w:tcPr>
            <w:tcW w:type="dxa" w:w="357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JSON 资源来源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运行显示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C2 Mixer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A拨片和弦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baseConfig.configPack.chords[pickType=0]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中文资源名 / nameCode + 主谱节拍 + 主谱 BPM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0x09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B拨片和弦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baseConfig.configPack.chords[pickType=1]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同上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0x0A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A鼓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baseConfig.configPack.drums[pickType=0]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同上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0x0B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B鼓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baseConfig.configPack.drums[pickType=1]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同上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0x0C</w:t>
            </w:r>
          </w:p>
        </w:tc>
      </w:tr>
    </w:tbl>
    <w:p>
      <w:pPr>
        <w:keepLines/>
      </w:pPr>
      <w:r>
        <w:t>这四行属于播放器运行视图，不写回 JSON 结构。取消勾选只把对应 C2 Mixer 通道设为 0；重新勾选恢复首次静音前记录的原音量。节拍/BPM 始终显示歌曲主运行值，不把资源目录试听 BPM 当成歌曲 tempo。</w:t>
      </w:r>
    </w:p>
    <w:p>
      <w:pPr>
        <w:pStyle w:val="Heading2"/>
      </w:pPr>
      <w:r>
        <w:t>28.4 2026-09-04 数据源</w:t>
      </w:r>
    </w:p>
    <w:p>
      <w:pPr>
        <w:pStyle w:val="ListBullet"/>
        <w:keepLines/>
      </w:pPr>
      <w:r>
        <w:t>btsnoop_hci自动转调开关自动换挡开关：SET_AUTO_PLAY 03 00/03 01 与自动转调开关差分；运行中出现 set_pre_level 02 01。</w:t>
      </w:r>
    </w:p>
    <w:p>
      <w:pPr>
        <w:pStyle w:val="ListBullet"/>
        <w:keepLines/>
      </w:pPr>
      <w:r>
        <w:t>btsnoop_hci聪明模式开关：SET_AUTO_PLAY 06 00/06 01 重复出现，确认 wire type 6 为聪明模式。</w:t>
      </w:r>
    </w:p>
    <w:p>
      <w:pPr>
        <w:pStyle w:val="ListBullet"/>
        <w:keepLines/>
      </w:pPr>
      <w:r>
        <w:t>1950086662919942146_红日（进阶版）.json：验证 A/B configPack 四槽、tempo/beat 与前奏 tk0 notes。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 xml:space="preserve">V4.2 · 2026-09-04 · 内部开发基线    </w:t>
    </w:r>
    <w:r>
      <w:t xml:space="preserve">第 </w:t>
    </w:r>
    <w:fldSimple w:instr="PAGE"/>
    <w: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LiberLive C2 BLE / MDS JSON 逆向开发规范 V4.2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B6B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30" w:right="115"/>
    </w:pPr>
    <w:rPr>
      <w:rFonts w:ascii="DejaVu Sans Mono" w:hAnsi="DejaVu Sans Mono" w:eastAsia="Noto Sans Mono CJK SC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LiberLive C2 BLE 命令与多维谱 JSON 格式说明 V3.0</dc:title>
  <dc:subject>C2 BLE protocol, MDS JSON, editor and MIDI conversion development specification</dc:subject>
  <dc:creator>OpenAI</dc:creator>
  <cp:keywords/>
  <dc:description>Reverse-engineered internal development specification; evidence-tagged.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