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</w:rPr>
        <w:t>北京融威众邦电子科技有限公司</w:t>
      </w:r>
    </w:p>
    <w:p>
      <w:pPr>
        <w:jc w:val="center"/>
        <w:rPr>
          <w:rFonts w:ascii="微软雅黑" w:hAnsi="微软雅黑" w:eastAsia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</w:rPr>
        <w:t>H</w:t>
      </w:r>
      <w:r>
        <w:rPr>
          <w:rFonts w:ascii="微软雅黑" w:hAnsi="微软雅黑" w:eastAsia="微软雅黑"/>
          <w:b/>
          <w:bCs/>
          <w:sz w:val="52"/>
          <w:szCs w:val="52"/>
        </w:rPr>
        <w:t>IS</w:t>
      </w:r>
      <w:r>
        <w:rPr>
          <w:rFonts w:hint="eastAsia" w:ascii="微软雅黑" w:hAnsi="微软雅黑" w:eastAsia="微软雅黑"/>
          <w:b/>
          <w:bCs/>
          <w:sz w:val="52"/>
          <w:szCs w:val="52"/>
        </w:rPr>
        <w:t>接口文档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268"/>
        <w:gridCol w:w="4954"/>
      </w:tblGrid>
      <w:tr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020-06-10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1.0</w:t>
            </w:r>
          </w:p>
        </w:tc>
        <w:tc>
          <w:tcPr>
            <w:tcW w:w="4954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第一版，初稿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020-06-16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1.1</w:t>
            </w:r>
          </w:p>
        </w:tc>
        <w:tc>
          <w:tcPr>
            <w:tcW w:w="4954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补充接口增加的字段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07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02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1.2</w:t>
            </w:r>
          </w:p>
        </w:tc>
        <w:tc>
          <w:tcPr>
            <w:tcW w:w="4954" w:type="dxa"/>
          </w:tcPr>
          <w:p>
            <w:pPr>
              <w:pStyle w:val="30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接口请求与返回格式修改</w:t>
            </w:r>
          </w:p>
          <w:p>
            <w:pPr>
              <w:pStyle w:val="30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接口字段整理与确认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020-07-20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</w:t>
            </w:r>
            <w:r>
              <w:rPr>
                <w:rFonts w:ascii="微软雅黑" w:hAnsi="微软雅黑" w:eastAsia="微软雅黑"/>
                <w:szCs w:val="21"/>
              </w:rPr>
              <w:t>3</w:t>
            </w:r>
          </w:p>
        </w:tc>
        <w:tc>
          <w:tcPr>
            <w:tcW w:w="4954" w:type="dxa"/>
          </w:tcPr>
          <w:p>
            <w:pPr>
              <w:pStyle w:val="30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增加药品与医疗信息查询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020-07-21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1.4</w:t>
            </w:r>
          </w:p>
        </w:tc>
        <w:tc>
          <w:tcPr>
            <w:tcW w:w="4954" w:type="dxa"/>
          </w:tcPr>
          <w:p>
            <w:pPr>
              <w:pStyle w:val="30"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完善文档，修改检验与检查报告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020-08-13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1.5</w:t>
            </w:r>
          </w:p>
        </w:tc>
        <w:tc>
          <w:tcPr>
            <w:tcW w:w="4954" w:type="dxa"/>
          </w:tcPr>
          <w:p>
            <w:pPr>
              <w:pStyle w:val="30"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增加出诊医院说明</w:t>
            </w:r>
          </w:p>
          <w:p>
            <w:pPr>
              <w:pStyle w:val="30"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号源与预约挂号字段修改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08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23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</w:rPr>
              <w:t>.</w:t>
            </w:r>
            <w:r>
              <w:rPr>
                <w:rFonts w:ascii="微软雅黑" w:hAnsi="微软雅黑" w:eastAsia="微软雅黑"/>
                <w:szCs w:val="21"/>
              </w:rPr>
              <w:t>5</w:t>
            </w:r>
            <w:r>
              <w:rPr>
                <w:rFonts w:hint="eastAsia" w:ascii="微软雅黑" w:hAnsi="微软雅黑" w:eastAsia="微软雅黑"/>
                <w:szCs w:val="21"/>
              </w:rPr>
              <w:t>.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  <w:tc>
          <w:tcPr>
            <w:tcW w:w="4954" w:type="dxa"/>
          </w:tcPr>
          <w:p>
            <w:pPr>
              <w:pStyle w:val="30"/>
              <w:numPr>
                <w:ilvl w:val="0"/>
                <w:numId w:val="5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排班日期修改为：schedule</w:t>
            </w:r>
            <w:r>
              <w:rPr>
                <w:rFonts w:ascii="微软雅黑" w:hAnsi="微软雅黑" w:eastAsia="微软雅黑"/>
                <w:szCs w:val="21"/>
              </w:rPr>
              <w:t xml:space="preserve">Date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08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25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1.5.5</w:t>
            </w:r>
          </w:p>
        </w:tc>
        <w:tc>
          <w:tcPr>
            <w:tcW w:w="4954" w:type="dxa"/>
          </w:tcPr>
          <w:p>
            <w:pPr>
              <w:pStyle w:val="30"/>
              <w:numPr>
                <w:ilvl w:val="0"/>
                <w:numId w:val="6"/>
              </w:numPr>
              <w:ind w:firstLineChars="0"/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getDivideParam和getDivideResult接口增加了businessType、fundType、patientId、scheduleNo、recipeNo的入参，详见10.1.1和10.2.1的入参部分</w:t>
            </w:r>
          </w:p>
          <w:p>
            <w:pPr>
              <w:pStyle w:val="30"/>
              <w:numPr>
                <w:ilvl w:val="0"/>
                <w:numId w:val="6"/>
              </w:numPr>
              <w:ind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增加了医保冲正回调接口get</w:t>
            </w:r>
            <w:r>
              <w:rPr>
                <w:rFonts w:ascii="微软雅黑" w:hAnsi="微软雅黑" w:eastAsia="微软雅黑"/>
                <w:szCs w:val="21"/>
              </w:rPr>
              <w:t>Refund</w:t>
            </w:r>
            <w:r>
              <w:rPr>
                <w:rFonts w:hint="eastAsia" w:ascii="微软雅黑" w:hAnsi="微软雅黑" w:eastAsia="微软雅黑"/>
                <w:szCs w:val="21"/>
              </w:rPr>
              <w:t>接口，用于在业务失败，产生单边账的情况下调用</w:t>
            </w:r>
          </w:p>
          <w:p>
            <w:pPr>
              <w:pStyle w:val="30"/>
              <w:numPr>
                <w:ilvl w:val="0"/>
                <w:numId w:val="6"/>
              </w:numPr>
              <w:ind w:firstLineChars="0"/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payConfirm和regConfirm增加了paySeqId 交易参考号的入参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09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07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1.5.6</w:t>
            </w:r>
          </w:p>
        </w:tc>
        <w:tc>
          <w:tcPr>
            <w:tcW w:w="4954" w:type="dxa"/>
          </w:tcPr>
          <w:p>
            <w:pPr>
              <w:ind w:left="840" w:hanging="840" w:hangingChars="400"/>
              <w:rPr>
                <w:rFonts w:ascii="微软雅黑" w:hAnsi="微软雅黑" w:eastAsia="微软雅黑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1.8.1</w:t>
            </w:r>
            <w:r>
              <w:rPr>
                <w:rFonts w:ascii="微软雅黑" w:hAnsi="微软雅黑" w:eastAsia="微软雅黑"/>
                <w:szCs w:val="21"/>
              </w:rPr>
              <w:t>检验列表</w:t>
            </w:r>
            <w:r>
              <w:rPr>
                <w:rFonts w:hint="eastAsia" w:ascii="微软雅黑" w:hAnsi="微软雅黑" w:eastAsia="微软雅黑"/>
                <w:szCs w:val="21"/>
              </w:rPr>
              <w:t>（i</w:t>
            </w:r>
            <w:r>
              <w:rPr>
                <w:rFonts w:ascii="微软雅黑" w:hAnsi="微软雅黑" w:eastAsia="微软雅黑"/>
                <w:szCs w:val="21"/>
              </w:rPr>
              <w:t>nspection</w:t>
            </w:r>
            <w:r>
              <w:rPr>
                <w:rFonts w:hint="eastAsia" w:ascii="微软雅黑" w:hAnsi="微软雅黑" w:eastAsia="微软雅黑"/>
                <w:szCs w:val="21"/>
              </w:rPr>
              <w:t>）接口增加入参：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printListOutstr</w:t>
            </w:r>
          </w:p>
          <w:p>
            <w:pP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 xml:space="preserve">    增加出参：printNums</w:t>
            </w: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ab/>
            </w: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unPrintNums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954" w:type="dxa"/>
          </w:tcPr>
          <w:p>
            <w:pPr>
              <w:ind w:left="840" w:hanging="840" w:hangingChars="400"/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09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27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ascii="微软雅黑" w:hAnsi="微软雅黑" w:eastAsia="微软雅黑"/>
                <w:szCs w:val="21"/>
              </w:rPr>
              <w:t>.5.7</w:t>
            </w:r>
          </w:p>
        </w:tc>
        <w:tc>
          <w:tcPr>
            <w:tcW w:w="4954" w:type="dxa"/>
          </w:tcPr>
          <w:p>
            <w:pPr>
              <w:pStyle w:val="30"/>
              <w:numPr>
                <w:ilvl w:val="0"/>
                <w:numId w:val="7"/>
              </w:numPr>
              <w:ind w:firstLineChars="0"/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增加报到接口</w:t>
            </w:r>
          </w:p>
          <w:p>
            <w:pPr>
              <w:pStyle w:val="30"/>
              <w:numPr>
                <w:ilvl w:val="0"/>
                <w:numId w:val="7"/>
              </w:numPr>
              <w:ind w:firstLineChars="0"/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增加电子病历与底方打印功能</w:t>
            </w:r>
          </w:p>
          <w:p>
            <w:pPr>
              <w:pStyle w:val="30"/>
              <w:numPr>
                <w:ilvl w:val="0"/>
                <w:numId w:val="7"/>
              </w:numPr>
              <w:ind w:firstLineChars="0"/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增加停诊记录查询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09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27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ascii="微软雅黑" w:hAnsi="微软雅黑" w:eastAsia="微软雅黑"/>
                <w:szCs w:val="21"/>
              </w:rPr>
              <w:t>.5.7.2</w:t>
            </w:r>
          </w:p>
        </w:tc>
        <w:tc>
          <w:tcPr>
            <w:tcW w:w="4954" w:type="dxa"/>
          </w:tcPr>
          <w:p>
            <w:pPr>
              <w:pStyle w:val="3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bottomPrinting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1、ybFlag改为ptFlag,打印标志</w:t>
            </w:r>
          </w:p>
          <w:p>
            <w:pPr>
              <w:rPr>
                <w:rStyle w:val="50"/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2、drugList下结构调整增加itemName、unit、frequency、usage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020-09-27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ascii="微软雅黑" w:hAnsi="微软雅黑" w:eastAsia="微软雅黑"/>
                <w:szCs w:val="21"/>
              </w:rPr>
              <w:t>.5.7.3</w:t>
            </w:r>
          </w:p>
        </w:tc>
        <w:tc>
          <w:tcPr>
            <w:tcW w:w="4954" w:type="dxa"/>
          </w:tcPr>
          <w:p>
            <w:pPr>
              <w:pStyle w:val="3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bottomPrinting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"/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增加两个返回参数</w:t>
            </w:r>
          </w:p>
          <w:p>
            <w:pPr>
              <w:pStyle w:val="3"/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acceptRoom</w:t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isChildren </w:t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接收科室和儿科标识的字段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>020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09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30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ascii="微软雅黑" w:hAnsi="微软雅黑" w:eastAsia="微软雅黑"/>
                <w:szCs w:val="21"/>
              </w:rPr>
              <w:t>.5.7.4</w:t>
            </w:r>
          </w:p>
        </w:tc>
        <w:tc>
          <w:tcPr>
            <w:tcW w:w="4954" w:type="dxa"/>
          </w:tcPr>
          <w:p>
            <w:pPr>
              <w:pStyle w:val="3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registerRecord</w:t>
            </w:r>
          </w:p>
          <w:p>
            <w:pPr>
              <w:pStyle w:val="3"/>
              <w:numPr>
                <w:ilvl w:val="0"/>
                <w:numId w:val="9"/>
              </w:numP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增加patientId入参</w:t>
            </w:r>
          </w:p>
          <w:p>
            <w:pPr>
              <w:pStyle w:val="3"/>
              <w:numPr>
                <w:ilvl w:val="0"/>
                <w:numId w:val="9"/>
              </w:numP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visit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No出参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0"/>
        </w:numPr>
        <w:spacing w:before="0" w:after="0" w:line="360" w:lineRule="auto"/>
        <w:rPr>
          <w:rFonts w:ascii="微软雅黑" w:hAnsi="微软雅黑" w:eastAsia="微软雅黑"/>
        </w:rPr>
      </w:pPr>
      <w:bookmarkStart w:id="0" w:name="_Toc43399225"/>
      <w:r>
        <w:rPr>
          <w:rFonts w:hint="eastAsia" w:ascii="微软雅黑" w:hAnsi="微软雅黑" w:eastAsia="微软雅黑"/>
        </w:rPr>
        <w:t>接口说明</w:t>
      </w:r>
    </w:p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</w:t>
      </w:r>
      <w:r>
        <w:rPr>
          <w:rFonts w:ascii="微软雅黑" w:hAnsi="微软雅黑" w:eastAsia="微软雅黑"/>
          <w:sz w:val="32"/>
          <w:szCs w:val="32"/>
        </w:rPr>
        <w:t>.1</w:t>
      </w:r>
      <w:r>
        <w:rPr>
          <w:rFonts w:hint="eastAsia" w:ascii="微软雅黑" w:hAnsi="微软雅黑" w:eastAsia="微软雅黑"/>
          <w:sz w:val="32"/>
          <w:szCs w:val="32"/>
        </w:rPr>
        <w:t>接口地址描述</w:t>
      </w:r>
    </w:p>
    <w:p>
      <w:pPr>
        <w:ind w:firstLine="420"/>
        <w:rPr>
          <w:rFonts w:ascii="微软雅黑" w:hAnsi="微软雅黑" w:eastAsia="微软雅黑" w:cs="Times New Roman"/>
          <w:szCs w:val="21"/>
        </w:rPr>
      </w:pPr>
      <w:r>
        <w:rPr>
          <w:rFonts w:hint="eastAsia" w:ascii="微软雅黑" w:hAnsi="微软雅黑" w:eastAsia="微软雅黑" w:cs="Times New Roman"/>
          <w:szCs w:val="21"/>
        </w:rPr>
        <w:t>提供</w:t>
      </w:r>
      <w:r>
        <w:rPr>
          <w:rFonts w:ascii="微软雅黑" w:hAnsi="微软雅黑" w:eastAsia="微软雅黑" w:cs="Times New Roman"/>
          <w:szCs w:val="21"/>
        </w:rPr>
        <w:t>统一接口，根据</w:t>
      </w:r>
      <w:r>
        <w:rPr>
          <w:rFonts w:hint="eastAsia" w:ascii="微软雅黑" w:hAnsi="微软雅黑" w:eastAsia="微软雅黑" w:cs="Times New Roman"/>
          <w:szCs w:val="21"/>
        </w:rPr>
        <w:t>a</w:t>
      </w:r>
      <w:r>
        <w:rPr>
          <w:rFonts w:ascii="微软雅黑" w:hAnsi="微软雅黑" w:eastAsia="微软雅黑" w:cs="Times New Roman"/>
          <w:szCs w:val="21"/>
        </w:rPr>
        <w:t>piName参数</w:t>
      </w:r>
      <w:r>
        <w:rPr>
          <w:rFonts w:hint="eastAsia" w:ascii="微软雅黑" w:hAnsi="微软雅黑" w:eastAsia="微软雅黑" w:cs="Times New Roman"/>
          <w:szCs w:val="21"/>
        </w:rPr>
        <w:t>值不同访问不同</w:t>
      </w:r>
      <w:r>
        <w:rPr>
          <w:rFonts w:ascii="微软雅黑" w:hAnsi="微软雅黑" w:eastAsia="微软雅黑" w:cs="Times New Roman"/>
          <w:szCs w:val="21"/>
        </w:rPr>
        <w:t>功能</w:t>
      </w:r>
      <w:r>
        <w:rPr>
          <w:rFonts w:hint="eastAsia" w:ascii="微软雅黑" w:hAnsi="微软雅黑" w:eastAsia="微软雅黑" w:cs="Times New Roman"/>
          <w:szCs w:val="21"/>
        </w:rPr>
        <w:t>。</w:t>
      </w:r>
      <w:r>
        <w:rPr>
          <w:rFonts w:ascii="微软雅黑" w:hAnsi="微软雅黑" w:eastAsia="微软雅黑" w:cs="Times New Roman"/>
          <w:szCs w:val="21"/>
        </w:rPr>
        <w:t>取值参考下方apiName枚举值</w:t>
      </w:r>
      <w:r>
        <w:rPr>
          <w:rFonts w:hint="eastAsia" w:ascii="微软雅黑" w:hAnsi="微软雅黑" w:eastAsia="微软雅黑" w:cs="Times New Roman"/>
          <w:szCs w:val="21"/>
        </w:rPr>
        <w:t>列</w:t>
      </w:r>
      <w:r>
        <w:rPr>
          <w:rFonts w:ascii="微软雅黑" w:hAnsi="微软雅黑" w:eastAsia="微软雅黑" w:cs="Times New Roman"/>
          <w:szCs w:val="21"/>
        </w:rPr>
        <w:t>表</w:t>
      </w:r>
      <w:r>
        <w:rPr>
          <w:rFonts w:hint="eastAsia" w:ascii="微软雅黑" w:hAnsi="微软雅黑" w:eastAsia="微软雅黑" w:cs="Times New Roman"/>
          <w:szCs w:val="21"/>
        </w:rPr>
        <w:t>。</w:t>
      </w:r>
    </w:p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5"/>
        <w:gridCol w:w="6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2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http(s)://域名</w:t>
            </w:r>
            <w:r>
              <w:rPr>
                <w:rFonts w:hint="eastAsia" w:ascii="微软雅黑" w:hAnsi="微软雅黑" w:eastAsia="微软雅黑"/>
              </w:rPr>
              <w:t>或I</w:t>
            </w:r>
            <w:r>
              <w:rPr>
                <w:rFonts w:ascii="微软雅黑" w:hAnsi="微软雅黑" w:eastAsia="微软雅黑"/>
              </w:rPr>
              <w:t xml:space="preserve">P:端口/his-service/api </w:t>
            </w:r>
            <w:r>
              <w:rPr>
                <w:rFonts w:hint="eastAsia" w:ascii="微软雅黑" w:hAnsi="微软雅黑" w:eastAsia="微软雅黑"/>
              </w:rPr>
              <w:t>（接口地址可修改）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2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微软雅黑" w:hAnsi="微软雅黑" w:eastAsia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2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微软雅黑" w:hAnsi="微软雅黑" w:eastAsia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2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</w:t>
            </w:r>
            <w:r>
              <w:rPr>
                <w:rFonts w:ascii="微软雅黑" w:hAnsi="微软雅黑" w:eastAsia="微软雅黑"/>
              </w:rPr>
              <w:t>SON</w:t>
            </w:r>
            <w:r>
              <w:rPr>
                <w:rFonts w:hint="eastAsia" w:ascii="微软雅黑" w:hAnsi="微软雅黑" w:eastAsia="微软雅黑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2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</w:t>
            </w:r>
            <w:r>
              <w:rPr>
                <w:rFonts w:ascii="微软雅黑" w:hAnsi="微软雅黑" w:eastAsia="微软雅黑"/>
              </w:rPr>
              <w:t>SON</w:t>
            </w:r>
            <w:r>
              <w:rPr>
                <w:rFonts w:hint="eastAsia" w:ascii="微软雅黑" w:hAnsi="微软雅黑" w:eastAsia="微软雅黑"/>
              </w:rPr>
              <w:t>字符串</w:t>
            </w:r>
          </w:p>
        </w:tc>
      </w:tr>
    </w:tbl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</w:t>
      </w:r>
      <w:r>
        <w:rPr>
          <w:rFonts w:ascii="微软雅黑" w:hAnsi="微软雅黑" w:eastAsia="微软雅黑"/>
          <w:sz w:val="32"/>
          <w:szCs w:val="32"/>
        </w:rPr>
        <w:t>.2</w:t>
      </w:r>
      <w:r>
        <w:rPr>
          <w:rFonts w:hint="eastAsia" w:ascii="微软雅黑" w:hAnsi="微软雅黑" w:eastAsia="微软雅黑"/>
          <w:sz w:val="32"/>
          <w:szCs w:val="32"/>
        </w:rPr>
        <w:t>接口请求参数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请求参数由请求头与请求数据组成，接口请求参数为字段r</w:t>
      </w:r>
      <w:r>
        <w:rPr>
          <w:rFonts w:ascii="微软雅黑" w:hAnsi="微软雅黑" w:eastAsia="微软雅黑"/>
          <w:szCs w:val="21"/>
        </w:rPr>
        <w:t>eqData</w:t>
      </w:r>
      <w:r>
        <w:rPr>
          <w:rFonts w:hint="eastAsia" w:ascii="微软雅黑" w:hAnsi="微软雅黑" w:eastAsia="微软雅黑"/>
          <w:szCs w:val="21"/>
        </w:rPr>
        <w:t>值，如果请求数据需要加密码，则字段e</w:t>
      </w:r>
      <w:r>
        <w:rPr>
          <w:rFonts w:ascii="微软雅黑" w:hAnsi="微软雅黑" w:eastAsia="微软雅黑"/>
          <w:szCs w:val="21"/>
        </w:rPr>
        <w:t>ncrypt</w:t>
      </w:r>
      <w:r>
        <w:rPr>
          <w:rFonts w:hint="eastAsia" w:ascii="微软雅黑" w:hAnsi="微软雅黑" w:eastAsia="微软雅黑"/>
          <w:szCs w:val="21"/>
        </w:rPr>
        <w:t xml:space="preserve">值为1则接口请求参数与返回的数据都需要加密，首先请求数据使用 </w:t>
      </w:r>
      <w:r>
        <w:rPr>
          <w:rFonts w:ascii="微软雅黑" w:hAnsi="微软雅黑" w:eastAsia="微软雅黑"/>
          <w:szCs w:val="21"/>
        </w:rPr>
        <w:t>Base64</w:t>
      </w:r>
      <w:r>
        <w:rPr>
          <w:rFonts w:hint="eastAsia" w:ascii="微软雅黑" w:hAnsi="微软雅黑" w:eastAsia="微软雅黑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hAnsi="微软雅黑" w:eastAsia="微软雅黑"/>
          <w:szCs w:val="21"/>
        </w:rPr>
        <w:t>ase64</w:t>
      </w:r>
      <w:r>
        <w:rPr>
          <w:rFonts w:hint="eastAsia" w:ascii="微软雅黑" w:hAnsi="微软雅黑" w:eastAsia="微软雅黑"/>
          <w:szCs w:val="21"/>
        </w:rPr>
        <w:t>编码，B</w:t>
      </w:r>
      <w:r>
        <w:rPr>
          <w:rFonts w:ascii="微软雅黑" w:hAnsi="微软雅黑" w:eastAsia="微软雅黑"/>
          <w:szCs w:val="21"/>
        </w:rPr>
        <w:t>ase</w:t>
      </w:r>
      <w:r>
        <w:rPr>
          <w:rFonts w:hint="eastAsia" w:ascii="微软雅黑" w:hAnsi="微软雅黑" w:eastAsia="微软雅黑"/>
          <w:szCs w:val="21"/>
        </w:rPr>
        <w:t>编码参考示例代码。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请求参数结构如下所示：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"/>
        </w:pBdr>
        <w:shd w:val="pct5" w:color="auto" w:fill="FFFFFF" w:themeFill="background1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微软雅黑" w:hAnsi="微软雅黑" w:eastAsia="微软雅黑" w:cs="Courier New"/>
          <w:color w:val="4A5560"/>
          <w:sz w:val="18"/>
          <w:szCs w:val="18"/>
        </w:rPr>
        <w:br w:type="textWrapping"/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微软雅黑" w:hAnsi="微软雅黑" w:eastAsia="微软雅黑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微软雅黑" w:hAnsi="微软雅黑" w:eastAsia="微软雅黑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微软雅黑" w:hAnsi="微软雅黑" w:eastAsia="微软雅黑" w:cs="Courier New"/>
          <w:color w:val="4A5560"/>
          <w:sz w:val="18"/>
          <w:szCs w:val="18"/>
        </w:rPr>
        <w:br w:type="textWrapping"/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微软雅黑" w:hAnsi="微软雅黑" w:eastAsia="微软雅黑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微软雅黑" w:hAnsi="微软雅黑" w:eastAsia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微软雅黑" w:hAnsi="微软雅黑" w:eastAsia="微软雅黑" w:cs="Courier New"/>
          <w:color w:val="4A5560"/>
          <w:sz w:val="18"/>
          <w:szCs w:val="18"/>
        </w:rPr>
        <w:br w:type="textWrapping"/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微软雅黑" w:hAnsi="微软雅黑" w:eastAsia="微软雅黑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微软雅黑" w:hAnsi="微软雅黑" w:eastAsia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微软雅黑" w:hAnsi="微软雅黑" w:eastAsia="微软雅黑" w:cs="Courier New"/>
          <w:color w:val="4A5560"/>
          <w:sz w:val="18"/>
          <w:szCs w:val="18"/>
        </w:rPr>
        <w:br w:type="textWrapping"/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微软雅黑" w:hAnsi="微软雅黑" w:eastAsia="微软雅黑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微软雅黑" w:hAnsi="微软雅黑" w:eastAsia="微软雅黑" w:cs="Courier New"/>
          <w:b/>
          <w:bCs/>
          <w:color w:val="3AB54A"/>
          <w:sz w:val="18"/>
          <w:szCs w:val="18"/>
          <w:shd w:val="clear" w:color="auto" w:fill="FFFFFF"/>
        </w:rPr>
        <w:t>"ewogICAgImhvc3BpdGFsQ29kZSI6IjAwMDAxIgp9"</w:t>
      </w:r>
      <w:r>
        <w:rPr>
          <w:rFonts w:ascii="微软雅黑" w:hAnsi="微软雅黑" w:eastAsia="微软雅黑" w:cs="Courier New"/>
          <w:color w:val="4A5560"/>
          <w:sz w:val="18"/>
          <w:szCs w:val="18"/>
        </w:rPr>
        <w:br w:type="textWrapping"/>
      </w:r>
      <w:r>
        <w:rPr>
          <w:rFonts w:ascii="微软雅黑" w:hAnsi="微软雅黑" w:eastAsia="微软雅黑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1"/>
        <w:gridCol w:w="881"/>
        <w:gridCol w:w="5485"/>
      </w:tblGrid>
      <w:tr>
        <w:tc>
          <w:tcPr>
            <w:tcW w:w="169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字段名称</w:t>
            </w:r>
          </w:p>
        </w:tc>
        <w:tc>
          <w:tcPr>
            <w:tcW w:w="115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说明</w:t>
            </w:r>
          </w:p>
        </w:tc>
      </w:tr>
      <w:tr>
        <w:tc>
          <w:tcPr>
            <w:tcW w:w="1698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 w:cs="Times New Roman"/>
                <w:szCs w:val="21"/>
              </w:rPr>
              <w:t>apiName</w:t>
            </w:r>
          </w:p>
        </w:tc>
        <w:tc>
          <w:tcPr>
            <w:tcW w:w="1152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</w:t>
            </w:r>
          </w:p>
        </w:tc>
        <w:tc>
          <w:tcPr>
            <w:tcW w:w="5351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 w:cs="Times New Roman"/>
                <w:szCs w:val="21"/>
              </w:rPr>
              <w:t>接口类型名称，参考下表apiName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，接口名区分大小写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8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r</w:t>
            </w:r>
            <w:r>
              <w:rPr>
                <w:rFonts w:ascii="微软雅黑" w:hAnsi="微软雅黑" w:eastAsia="微软雅黑" w:cs="Times New Roman"/>
                <w:szCs w:val="21"/>
              </w:rPr>
              <w:t>eqNo</w:t>
            </w:r>
          </w:p>
        </w:tc>
        <w:tc>
          <w:tcPr>
            <w:tcW w:w="1152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S</w:t>
            </w:r>
            <w:r>
              <w:rPr>
                <w:rFonts w:ascii="微软雅黑" w:hAnsi="微软雅黑" w:eastAsia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</w:t>
            </w:r>
          </w:p>
        </w:tc>
        <w:tc>
          <w:tcPr>
            <w:tcW w:w="5351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请求流水号，每次请求唯一标识，返回数据一同返回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8" w:type="dxa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52" w:type="dxa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设备编号或操作员编号，自助机系统对应自助机编号；</w:t>
            </w:r>
          </w:p>
        </w:tc>
      </w:tr>
      <w:tr>
        <w:tc>
          <w:tcPr>
            <w:tcW w:w="1698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r</w:t>
            </w:r>
            <w:r>
              <w:rPr>
                <w:rFonts w:ascii="微软雅黑" w:hAnsi="微软雅黑" w:eastAsia="微软雅黑" w:cs="Times New Roman"/>
                <w:szCs w:val="21"/>
              </w:rPr>
              <w:t>eqTime</w:t>
            </w:r>
          </w:p>
        </w:tc>
        <w:tc>
          <w:tcPr>
            <w:tcW w:w="1152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l</w:t>
            </w:r>
            <w:r>
              <w:rPr>
                <w:rFonts w:ascii="微软雅黑" w:hAnsi="微软雅黑" w:eastAsia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</w:t>
            </w:r>
          </w:p>
        </w:tc>
        <w:tc>
          <w:tcPr>
            <w:tcW w:w="5351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请求接口时的时间戳，单位：秒</w:t>
            </w:r>
          </w:p>
        </w:tc>
      </w:tr>
      <w:tr>
        <w:tc>
          <w:tcPr>
            <w:tcW w:w="1698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e</w:t>
            </w:r>
            <w:r>
              <w:rPr>
                <w:rFonts w:ascii="微软雅黑" w:hAnsi="微软雅黑" w:eastAsia="微软雅黑" w:cs="Times New Roman"/>
                <w:szCs w:val="21"/>
              </w:rPr>
              <w:t>ncrypt</w:t>
            </w:r>
          </w:p>
        </w:tc>
        <w:tc>
          <w:tcPr>
            <w:tcW w:w="1152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i</w:t>
            </w:r>
            <w:r>
              <w:rPr>
                <w:rFonts w:ascii="微软雅黑" w:hAnsi="微软雅黑" w:eastAsia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否</w:t>
            </w:r>
          </w:p>
        </w:tc>
        <w:tc>
          <w:tcPr>
            <w:tcW w:w="5351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是否加密，默认0否；如果加密码会对r</w:t>
            </w:r>
            <w:r>
              <w:rPr>
                <w:rFonts w:ascii="微软雅黑" w:hAnsi="微软雅黑" w:eastAsia="微软雅黑" w:cs="Times New Roman"/>
                <w:szCs w:val="21"/>
              </w:rPr>
              <w:t>eqData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进行加密后传输，加密说明参见请求与响应报文加密说明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8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 w:cs="Times New Roman"/>
                <w:szCs w:val="21"/>
              </w:rPr>
              <w:t>reqSource</w:t>
            </w:r>
          </w:p>
        </w:tc>
        <w:tc>
          <w:tcPr>
            <w:tcW w:w="1152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i</w:t>
            </w:r>
            <w:r>
              <w:rPr>
                <w:rFonts w:ascii="微软雅黑" w:hAnsi="微软雅黑" w:eastAsia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否</w:t>
            </w:r>
          </w:p>
        </w:tc>
        <w:tc>
          <w:tcPr>
            <w:tcW w:w="5351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请求源(默认值为1自助机</w:t>
            </w:r>
            <w:r>
              <w:rPr>
                <w:rFonts w:ascii="微软雅黑" w:hAnsi="微软雅黑" w:eastAsia="微软雅黑" w:cs="Times New Roman"/>
                <w:szCs w:val="21"/>
              </w:rPr>
              <w:t>)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，</w:t>
            </w:r>
          </w:p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1</w:t>
            </w:r>
            <w:r>
              <w:rPr>
                <w:rFonts w:ascii="微软雅黑" w:hAnsi="微软雅黑" w:eastAsia="微软雅黑" w:cs="Times New Roman"/>
                <w:szCs w:val="21"/>
              </w:rPr>
              <w:t>-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 xml:space="preserve">自助机， </w:t>
            </w:r>
            <w:r>
              <w:rPr>
                <w:rFonts w:ascii="微软雅黑" w:hAnsi="微软雅黑" w:eastAsia="微软雅黑" w:cs="Times New Roman"/>
                <w:szCs w:val="21"/>
              </w:rPr>
              <w:t>2-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线上平台（公众号平台）</w:t>
            </w:r>
          </w:p>
        </w:tc>
      </w:tr>
      <w:tr>
        <w:tc>
          <w:tcPr>
            <w:tcW w:w="1698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 w:cs="Times New Roman"/>
                <w:szCs w:val="21"/>
              </w:rPr>
              <w:t>reqData</w:t>
            </w:r>
          </w:p>
        </w:tc>
        <w:tc>
          <w:tcPr>
            <w:tcW w:w="1152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S</w:t>
            </w:r>
            <w:r>
              <w:rPr>
                <w:rFonts w:ascii="微软雅黑" w:hAnsi="微软雅黑" w:eastAsia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</w:t>
            </w:r>
          </w:p>
        </w:tc>
        <w:tc>
          <w:tcPr>
            <w:tcW w:w="5351" w:type="dxa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每个接口请求参数J</w:t>
            </w:r>
            <w:r>
              <w:rPr>
                <w:rFonts w:ascii="微软雅黑" w:hAnsi="微软雅黑" w:eastAsia="微软雅黑" w:cs="Times New Roman"/>
                <w:szCs w:val="21"/>
              </w:rPr>
              <w:t>SON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字符串</w:t>
            </w:r>
            <w:r>
              <w:rPr>
                <w:rFonts w:ascii="微软雅黑" w:hAnsi="微软雅黑" w:eastAsia="微软雅黑" w:cs="Times New Roman"/>
                <w:szCs w:val="21"/>
              </w:rPr>
              <w:t>做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BASE</w:t>
            </w:r>
            <w:r>
              <w:rPr>
                <w:rFonts w:ascii="微软雅黑" w:hAnsi="微软雅黑" w:eastAsia="微软雅黑" w:cs="Times New Roman"/>
                <w:szCs w:val="21"/>
              </w:rPr>
              <w:t>64编码后的字符串</w:t>
            </w:r>
          </w:p>
        </w:tc>
      </w:tr>
    </w:tbl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</w:t>
      </w:r>
      <w:r>
        <w:rPr>
          <w:rFonts w:ascii="微软雅黑" w:hAnsi="微软雅黑" w:eastAsia="微软雅黑"/>
          <w:sz w:val="32"/>
          <w:szCs w:val="32"/>
        </w:rPr>
        <w:t>.3</w:t>
      </w:r>
      <w:r>
        <w:rPr>
          <w:rFonts w:hint="eastAsia" w:ascii="微软雅黑" w:hAnsi="微软雅黑" w:eastAsia="微软雅黑"/>
          <w:sz w:val="32"/>
          <w:szCs w:val="32"/>
        </w:rPr>
        <w:t>接口返回数据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接口返回数据包括数据头与接口返回数据，接口返回数据放到字段</w:t>
      </w:r>
      <w:r>
        <w:rPr>
          <w:rFonts w:ascii="微软雅黑" w:hAnsi="微软雅黑" w:eastAsia="微软雅黑"/>
          <w:szCs w:val="21"/>
        </w:rPr>
        <w:t>data</w:t>
      </w:r>
      <w:r>
        <w:rPr>
          <w:rFonts w:hint="eastAsia" w:ascii="微软雅黑" w:hAnsi="微软雅黑" w:eastAsia="微软雅黑"/>
          <w:szCs w:val="21"/>
        </w:rPr>
        <w:t>中，如果不加密，数据需要做B</w:t>
      </w:r>
      <w:r>
        <w:rPr>
          <w:rFonts w:ascii="微软雅黑" w:hAnsi="微软雅黑" w:eastAsia="微软雅黑"/>
          <w:szCs w:val="21"/>
        </w:rPr>
        <w:t>ase64</w:t>
      </w:r>
      <w:r>
        <w:rPr>
          <w:rFonts w:hint="eastAsia" w:ascii="微软雅黑" w:hAnsi="微软雅黑" w:eastAsia="微软雅黑"/>
          <w:szCs w:val="21"/>
        </w:rPr>
        <w:t>解码，如果加密先解密后再做B</w:t>
      </w:r>
      <w:r>
        <w:rPr>
          <w:rFonts w:ascii="微软雅黑" w:hAnsi="微软雅黑" w:eastAsia="微软雅黑"/>
          <w:szCs w:val="21"/>
        </w:rPr>
        <w:t>ase64</w:t>
      </w:r>
      <w:r>
        <w:rPr>
          <w:rFonts w:hint="eastAsia" w:ascii="微软雅黑" w:hAnsi="微软雅黑" w:eastAsia="微软雅黑"/>
          <w:szCs w:val="21"/>
        </w:rPr>
        <w:t>解码，B</w:t>
      </w:r>
      <w:r>
        <w:rPr>
          <w:rFonts w:ascii="微软雅黑" w:hAnsi="微软雅黑" w:eastAsia="微软雅黑"/>
          <w:szCs w:val="21"/>
        </w:rPr>
        <w:t>ase64</w:t>
      </w:r>
      <w:r>
        <w:rPr>
          <w:rFonts w:hint="eastAsia" w:ascii="微软雅黑" w:hAnsi="微软雅黑" w:eastAsia="微软雅黑"/>
          <w:szCs w:val="21"/>
        </w:rPr>
        <w:t>解码参考示例代码。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返回参数结构如下所示：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"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返回数据字段说明</w:t>
      </w:r>
    </w:p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016"/>
        <w:gridCol w:w="1016"/>
        <w:gridCol w:w="5515"/>
      </w:tblGrid>
      <w:tr>
        <w:tc>
          <w:tcPr>
            <w:tcW w:w="937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说明</w:t>
            </w:r>
          </w:p>
        </w:tc>
      </w:tr>
      <w:tr>
        <w:tc>
          <w:tcPr>
            <w:tcW w:w="93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 w:cs="Times New Roman"/>
                <w:szCs w:val="21"/>
              </w:rPr>
              <w:t>apiName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</w:t>
            </w:r>
          </w:p>
        </w:tc>
        <w:tc>
          <w:tcPr>
            <w:tcW w:w="2969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 w:cs="Times New Roman"/>
                <w:szCs w:val="21"/>
              </w:rPr>
              <w:t>接口类型名称，参考下表apiName枚举值表所示</w:t>
            </w:r>
          </w:p>
        </w:tc>
      </w:tr>
      <w:tr>
        <w:tc>
          <w:tcPr>
            <w:tcW w:w="93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r</w:t>
            </w:r>
            <w:r>
              <w:rPr>
                <w:rFonts w:ascii="微软雅黑" w:hAnsi="微软雅黑" w:eastAsia="微软雅黑" w:cs="Times New Roman"/>
                <w:szCs w:val="21"/>
              </w:rPr>
              <w:t>eqNo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S</w:t>
            </w:r>
            <w:r>
              <w:rPr>
                <w:rFonts w:ascii="微软雅黑" w:hAnsi="微软雅黑" w:eastAsia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</w:t>
            </w:r>
          </w:p>
        </w:tc>
        <w:tc>
          <w:tcPr>
            <w:tcW w:w="2969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请求流水号，每次请求唯一标识，请求数据时传入的参数值</w:t>
            </w:r>
          </w:p>
        </w:tc>
      </w:tr>
      <w:tr>
        <w:tc>
          <w:tcPr>
            <w:tcW w:w="93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 w:cs="Times New Roman"/>
                <w:szCs w:val="21"/>
              </w:rPr>
              <w:t>rspTime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l</w:t>
            </w:r>
            <w:r>
              <w:rPr>
                <w:rFonts w:ascii="微软雅黑" w:hAnsi="微软雅黑" w:eastAsia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</w:t>
            </w:r>
          </w:p>
        </w:tc>
        <w:tc>
          <w:tcPr>
            <w:tcW w:w="2969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接口返回时的时间戳（秒）</w:t>
            </w:r>
          </w:p>
        </w:tc>
      </w:tr>
      <w:tr>
        <w:tc>
          <w:tcPr>
            <w:tcW w:w="93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e</w:t>
            </w:r>
            <w:r>
              <w:rPr>
                <w:rFonts w:ascii="微软雅黑" w:hAnsi="微软雅黑" w:eastAsia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i</w:t>
            </w:r>
            <w:r>
              <w:rPr>
                <w:rFonts w:ascii="微软雅黑" w:hAnsi="微软雅黑" w:eastAsia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否</w:t>
            </w:r>
          </w:p>
        </w:tc>
        <w:tc>
          <w:tcPr>
            <w:tcW w:w="2969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是否加密，默认0否；如果加密会对d</w:t>
            </w:r>
            <w:r>
              <w:rPr>
                <w:rFonts w:ascii="微软雅黑" w:hAnsi="微软雅黑" w:eastAsia="微软雅黑" w:cs="Times New Roman"/>
                <w:szCs w:val="21"/>
              </w:rPr>
              <w:t>ata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进行解密，解密说明参见请求与响应报文加解密说明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c</w:t>
            </w:r>
            <w:r>
              <w:rPr>
                <w:rFonts w:ascii="微软雅黑" w:hAnsi="微软雅黑" w:eastAsia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i</w:t>
            </w:r>
            <w:r>
              <w:rPr>
                <w:rFonts w:ascii="微软雅黑" w:hAnsi="微软雅黑" w:eastAsia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</w:t>
            </w:r>
          </w:p>
        </w:tc>
        <w:tc>
          <w:tcPr>
            <w:tcW w:w="2969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接口状态 0-成功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其他值表示失败，具体参考下方表格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m</w:t>
            </w:r>
            <w:r>
              <w:rPr>
                <w:rFonts w:ascii="微软雅黑" w:hAnsi="微软雅黑" w:eastAsia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S</w:t>
            </w:r>
            <w:r>
              <w:rPr>
                <w:rFonts w:ascii="微软雅黑" w:hAnsi="微软雅黑" w:eastAsia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否</w:t>
            </w:r>
          </w:p>
        </w:tc>
        <w:tc>
          <w:tcPr>
            <w:tcW w:w="2969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状态描述</w:t>
            </w:r>
          </w:p>
        </w:tc>
      </w:tr>
      <w:tr>
        <w:tc>
          <w:tcPr>
            <w:tcW w:w="93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d</w:t>
            </w:r>
            <w:r>
              <w:rPr>
                <w:rFonts w:ascii="微软雅黑" w:hAnsi="微软雅黑" w:eastAsia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S</w:t>
            </w:r>
            <w:r>
              <w:rPr>
                <w:rFonts w:ascii="微软雅黑" w:hAnsi="微软雅黑" w:eastAsia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是</w:t>
            </w:r>
          </w:p>
        </w:tc>
        <w:tc>
          <w:tcPr>
            <w:tcW w:w="2969" w:type="pct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每个接口响应参数J</w:t>
            </w:r>
            <w:r>
              <w:rPr>
                <w:rFonts w:ascii="微软雅黑" w:hAnsi="微软雅黑" w:eastAsia="微软雅黑" w:cs="Times New Roman"/>
                <w:szCs w:val="21"/>
              </w:rPr>
              <w:t>SON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字符串</w:t>
            </w:r>
            <w:r>
              <w:rPr>
                <w:rFonts w:ascii="微软雅黑" w:hAnsi="微软雅黑" w:eastAsia="微软雅黑" w:cs="Times New Roman"/>
                <w:szCs w:val="21"/>
              </w:rPr>
              <w:t>做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BASE</w:t>
            </w:r>
            <w:r>
              <w:rPr>
                <w:rFonts w:ascii="微软雅黑" w:hAnsi="微软雅黑" w:eastAsia="微软雅黑" w:cs="Times New Roman"/>
                <w:szCs w:val="21"/>
              </w:rPr>
              <w:t>64编码后的字符串</w:t>
            </w:r>
          </w:p>
        </w:tc>
      </w:tr>
    </w:tbl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接口返回状态码说明</w:t>
      </w:r>
    </w:p>
    <w:tbl>
      <w:tblPr>
        <w:tblStyle w:val="28"/>
        <w:tblW w:w="5000" w:type="pct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7"/>
        <w:gridCol w:w="6120"/>
      </w:tblGrid>
      <w:tr>
        <w:tc>
          <w:tcPr>
            <w:tcW w:w="2827" w:type="dxa"/>
            <w:shd w:val="clear" w:color="auto" w:fill="0070C0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Cs w:val="21"/>
              </w:rPr>
              <w:t>状态</w:t>
            </w:r>
            <w:r>
              <w:rPr>
                <w:rFonts w:ascii="微软雅黑" w:hAnsi="微软雅黑" w:eastAsia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Cs w:val="21"/>
              </w:rPr>
              <w:t>说明</w:t>
            </w:r>
          </w:p>
        </w:tc>
      </w:tr>
      <w:tr>
        <w:tc>
          <w:tcPr>
            <w:tcW w:w="282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成功，其他值表示失败</w:t>
            </w:r>
          </w:p>
        </w:tc>
      </w:tr>
      <w:tr>
        <w:tc>
          <w:tcPr>
            <w:tcW w:w="282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授权码无效或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错误</w:t>
            </w:r>
          </w:p>
        </w:tc>
      </w:tr>
      <w:tr>
        <w:tc>
          <w:tcPr>
            <w:tcW w:w="282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拒绝IP访问</w:t>
            </w:r>
          </w:p>
        </w:tc>
      </w:tr>
      <w:tr>
        <w:tc>
          <w:tcPr>
            <w:tcW w:w="282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方法名无效</w:t>
            </w:r>
          </w:p>
        </w:tc>
      </w:tr>
      <w:tr>
        <w:tc>
          <w:tcPr>
            <w:tcW w:w="282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参数解密失败</w:t>
            </w:r>
          </w:p>
        </w:tc>
      </w:tr>
      <w:tr>
        <w:tc>
          <w:tcPr>
            <w:tcW w:w="282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请求参数无效，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缺少字段或者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字段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无效</w:t>
            </w:r>
          </w:p>
        </w:tc>
      </w:tr>
      <w:tr>
        <w:tc>
          <w:tcPr>
            <w:tcW w:w="282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方法对应的请求参数无效</w:t>
            </w:r>
          </w:p>
        </w:tc>
      </w:tr>
      <w:tr>
        <w:tc>
          <w:tcPr>
            <w:tcW w:w="282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超出最大请求次数</w:t>
            </w:r>
          </w:p>
        </w:tc>
      </w:tr>
      <w:tr>
        <w:tc>
          <w:tcPr>
            <w:tcW w:w="282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没有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请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求该接口权限</w:t>
            </w:r>
          </w:p>
        </w:tc>
      </w:tr>
      <w:tr>
        <w:tc>
          <w:tcPr>
            <w:tcW w:w="282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执行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出错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，出错原因参见m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sg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描述</w:t>
            </w:r>
          </w:p>
        </w:tc>
      </w:tr>
      <w:tr>
        <w:tc>
          <w:tcPr>
            <w:tcW w:w="282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</w:tbl>
    <w:p/>
    <w:p>
      <w:pPr>
        <w:pStyle w:val="3"/>
        <w:spacing w:before="0" w:beforeAutospacing="0" w:after="0" w:afterAutospacing="0"/>
      </w:pPr>
      <w:r>
        <w:rPr>
          <w:rFonts w:hint="eastAsia" w:ascii="微软雅黑" w:hAnsi="微软雅黑" w:eastAsia="微软雅黑"/>
          <w:sz w:val="32"/>
          <w:szCs w:val="32"/>
        </w:rPr>
        <w:t>1</w:t>
      </w:r>
      <w:r>
        <w:rPr>
          <w:rFonts w:ascii="微软雅黑" w:hAnsi="微软雅黑" w:eastAsia="微软雅黑"/>
          <w:sz w:val="32"/>
          <w:szCs w:val="32"/>
        </w:rPr>
        <w:t>.4</w:t>
      </w:r>
      <w:r>
        <w:rPr>
          <w:rFonts w:hint="eastAsia" w:ascii="微软雅黑" w:hAnsi="微软雅黑" w:eastAsia="微软雅黑"/>
          <w:sz w:val="32"/>
          <w:szCs w:val="32"/>
        </w:rPr>
        <w:t>接口值列表</w:t>
      </w:r>
    </w:p>
    <w:p>
      <w:pPr>
        <w:rPr>
          <w:rFonts w:ascii="微软雅黑" w:hAnsi="微软雅黑" w:eastAsia="微软雅黑" w:cs="Times New Roman"/>
          <w:szCs w:val="21"/>
        </w:rPr>
      </w:pPr>
      <w:r>
        <w:rPr>
          <w:rFonts w:ascii="微软雅黑" w:hAnsi="微软雅黑" w:eastAsia="微软雅黑" w:cs="Times New Roman"/>
          <w:szCs w:val="21"/>
        </w:rPr>
        <w:t>apiName枚举值</w:t>
      </w:r>
      <w:r>
        <w:rPr>
          <w:rFonts w:hint="eastAsia" w:ascii="微软雅黑" w:hAnsi="微软雅黑" w:eastAsia="微软雅黑" w:cs="Times New Roman"/>
          <w:szCs w:val="21"/>
        </w:rPr>
        <w:t>如下</w:t>
      </w:r>
      <w:r>
        <w:rPr>
          <w:rFonts w:ascii="微软雅黑" w:hAnsi="微软雅黑" w:eastAsia="微软雅黑" w:cs="Times New Roman"/>
          <w:szCs w:val="21"/>
        </w:rPr>
        <w:t>表</w:t>
      </w:r>
      <w:r>
        <w:rPr>
          <w:rFonts w:hint="eastAsia" w:ascii="微软雅黑" w:hAnsi="微软雅黑" w:eastAsia="微软雅黑" w:cs="Times New Roman"/>
          <w:szCs w:val="21"/>
        </w:rPr>
        <w:t>所示</w:t>
      </w:r>
    </w:p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1"/>
        <w:gridCol w:w="4936"/>
      </w:tblGrid>
      <w:tr>
        <w:tc>
          <w:tcPr>
            <w:tcW w:w="2830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hint="eastAsia" w:eastAsiaTheme="minorHAnsi"/>
                <w:b/>
                <w:bCs/>
              </w:rPr>
              <w:t>a</w:t>
            </w:r>
            <w:r>
              <w:rPr>
                <w:rFonts w:eastAsiaTheme="minorHAnsi"/>
                <w:b/>
                <w:bCs/>
              </w:rPr>
              <w:t>piName</w:t>
            </w:r>
          </w:p>
        </w:tc>
        <w:tc>
          <w:tcPr>
            <w:tcW w:w="3210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hint="eastAsia" w:eastAsiaTheme="minorHAnsi"/>
                <w:b/>
                <w:bCs/>
              </w:rPr>
              <w:t>对应功能名称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h</w:t>
            </w:r>
            <w:r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医院详细信息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d</w:t>
            </w:r>
            <w:r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科室列表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d</w:t>
            </w:r>
            <w:r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医生列表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p</w:t>
            </w:r>
            <w:r>
              <w:rPr>
                <w:rFonts w:eastAsiaTheme="minorHAnsi"/>
              </w:rPr>
              <w:t>atientQuery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患者查询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p</w:t>
            </w:r>
            <w:r>
              <w:rPr>
                <w:rFonts w:eastAsiaTheme="minorHAnsi"/>
              </w:rPr>
              <w:t>atientCreate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患者建档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patientUpdate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患者信息补全</w:t>
            </w:r>
            <w:r>
              <w:rPr>
                <w:rFonts w:eastAsiaTheme="minorHAnsi"/>
              </w:rPr>
              <w:t>/更新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t</w:t>
            </w:r>
            <w:r>
              <w:rPr>
                <w:rFonts w:eastAsiaTheme="minorHAnsi"/>
              </w:rPr>
              <w:t>reatDept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出诊科室列表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号源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预约挂号确认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a</w:t>
            </w:r>
            <w:r>
              <w:rPr>
                <w:rFonts w:eastAsiaTheme="minorHAnsi"/>
              </w:rPr>
              <w:t>ppointCancel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取消预约挂号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a</w:t>
            </w:r>
            <w:r>
              <w:rPr>
                <w:rFonts w:eastAsiaTheme="minorHAnsi"/>
              </w:rPr>
              <w:t>ppointQuery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预约挂号查询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r</w:t>
            </w:r>
            <w:r>
              <w:rPr>
                <w:rFonts w:eastAsiaTheme="minorHAnsi"/>
              </w:rPr>
              <w:t>egLock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挂号划价锁号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r</w:t>
            </w:r>
            <w:r>
              <w:rPr>
                <w:rFonts w:eastAsiaTheme="minorHAnsi"/>
              </w:rPr>
              <w:t>egConfirm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挂号支付确认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r</w:t>
            </w:r>
            <w:r>
              <w:rPr>
                <w:rFonts w:eastAsiaTheme="minorHAnsi"/>
              </w:rPr>
              <w:t>egUnLock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挂号取消锁号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r</w:t>
            </w:r>
            <w:r>
              <w:rPr>
                <w:rFonts w:eastAsiaTheme="minorHAnsi"/>
              </w:rPr>
              <w:t>egRefund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挂号退号退款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p</w:t>
            </w:r>
            <w:r>
              <w:rPr>
                <w:rFonts w:eastAsiaTheme="minorHAnsi"/>
              </w:rPr>
              <w:t>ayQuery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缴费查询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p</w:t>
            </w:r>
            <w:r>
              <w:rPr>
                <w:rFonts w:eastAsiaTheme="minorHAnsi"/>
              </w:rPr>
              <w:t>ayDetail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缴费详情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payLock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缴费划价</w:t>
            </w:r>
          </w:p>
        </w:tc>
      </w:tr>
      <w:tr>
        <w:tc>
          <w:tcPr>
            <w:tcW w:w="283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p</w:t>
            </w:r>
            <w:r>
              <w:rPr>
                <w:rFonts w:eastAsiaTheme="minorHAnsi"/>
              </w:rPr>
              <w:t>ayConfirm</w:t>
            </w:r>
          </w:p>
        </w:tc>
        <w:tc>
          <w:tcPr>
            <w:tcW w:w="3210" w:type="dxa"/>
          </w:tcPr>
          <w:p>
            <w:pPr>
              <w:rPr>
                <w:rFonts w:eastAsiaTheme="minorHAnsi"/>
              </w:rPr>
            </w:pPr>
            <w:r>
              <w:rPr>
                <w:rFonts w:hint="eastAsia" w:eastAsiaTheme="minorHAnsi"/>
              </w:rPr>
              <w:t>缴费支付确认</w:t>
            </w:r>
          </w:p>
        </w:tc>
      </w:tr>
    </w:tbl>
    <w:p/>
    <w:p>
      <w:pPr>
        <w:pStyle w:val="2"/>
        <w:numPr>
          <w:ilvl w:val="0"/>
          <w:numId w:val="10"/>
        </w:numPr>
        <w:spacing w:before="0" w:after="0"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基础字典</w:t>
      </w:r>
      <w:bookmarkEnd w:id="0"/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1" w:name="_Toc43399226"/>
      <w:r>
        <w:rPr>
          <w:rFonts w:hint="eastAsia" w:ascii="微软雅黑" w:hAnsi="微软雅黑" w:eastAsia="微软雅黑"/>
          <w:sz w:val="32"/>
          <w:szCs w:val="32"/>
        </w:rPr>
        <w:t>1.</w:t>
      </w:r>
      <w:r>
        <w:rPr>
          <w:rFonts w:ascii="微软雅黑" w:hAnsi="微软雅黑" w:eastAsia="微软雅黑"/>
          <w:sz w:val="32"/>
          <w:szCs w:val="32"/>
        </w:rPr>
        <w:t xml:space="preserve">1 </w:t>
      </w:r>
      <w:r>
        <w:rPr>
          <w:rFonts w:hint="eastAsia" w:ascii="微软雅黑" w:hAnsi="微软雅黑" w:eastAsia="微软雅黑"/>
          <w:sz w:val="32"/>
          <w:szCs w:val="32"/>
        </w:rPr>
        <w:t>个人关系</w:t>
      </w:r>
      <w:bookmarkEnd w:id="1"/>
    </w:p>
    <w:tbl>
      <w:tblPr>
        <w:tblStyle w:val="28"/>
        <w:tblW w:w="500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9"/>
        <w:gridCol w:w="2731"/>
        <w:gridCol w:w="1821"/>
        <w:gridCol w:w="273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99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配偶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99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母亲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99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子女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99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孙子孙女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99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2" w:name="_Toc43399227"/>
      <w:r>
        <w:rPr>
          <w:rFonts w:hint="eastAsia" w:ascii="微软雅黑" w:hAnsi="微软雅黑" w:eastAsia="微软雅黑"/>
          <w:sz w:val="32"/>
          <w:szCs w:val="32"/>
        </w:rPr>
        <w:t>1.</w:t>
      </w:r>
      <w:r>
        <w:rPr>
          <w:rFonts w:ascii="微软雅黑" w:hAnsi="微软雅黑" w:eastAsia="微软雅黑"/>
          <w:sz w:val="32"/>
          <w:szCs w:val="32"/>
        </w:rPr>
        <w:t>2 民族</w:t>
      </w:r>
      <w:r>
        <w:rPr>
          <w:rFonts w:hint="eastAsia" w:ascii="微软雅黑" w:hAnsi="微软雅黑" w:eastAsia="微软雅黑"/>
          <w:sz w:val="32"/>
          <w:szCs w:val="32"/>
        </w:rPr>
        <w:t>关系</w:t>
      </w:r>
      <w:bookmarkEnd w:id="2"/>
    </w:p>
    <w:tbl>
      <w:tblPr>
        <w:tblStyle w:val="28"/>
        <w:tblW w:w="500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9"/>
        <w:gridCol w:w="2731"/>
        <w:gridCol w:w="1820"/>
        <w:gridCol w:w="2731"/>
      </w:tblGrid>
      <w:tr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蒙古族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藏族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苗族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壮族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朝鲜族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侗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白族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土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哈尼族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傣族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傈傈族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畲族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拉祜族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东乡族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景颇族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土族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仫佬族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布朗族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毛难族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锡伯族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普米族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怒族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俄罗斯族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4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德昂族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裕固族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塔塔尔族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鄂伦春族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门巴族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基诺族</w:t>
            </w:r>
          </w:p>
        </w:tc>
      </w:tr>
      <w:tr>
        <w:tc>
          <w:tcPr>
            <w:tcW w:w="18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3" w:name="_Toc43399228"/>
      <w:r>
        <w:rPr>
          <w:rFonts w:hint="eastAsia" w:ascii="微软雅黑" w:hAnsi="微软雅黑" w:eastAsia="微软雅黑"/>
          <w:sz w:val="32"/>
          <w:szCs w:val="32"/>
        </w:rPr>
        <w:t>1.</w:t>
      </w:r>
      <w:r>
        <w:rPr>
          <w:rFonts w:ascii="微软雅黑" w:hAnsi="微软雅黑" w:eastAsia="微软雅黑"/>
          <w:sz w:val="32"/>
          <w:szCs w:val="32"/>
        </w:rPr>
        <w:t>3 证件类型</w:t>
      </w:r>
      <w:bookmarkEnd w:id="3"/>
    </w:p>
    <w:tbl>
      <w:tblPr>
        <w:tblStyle w:val="28"/>
        <w:tblW w:w="500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3"/>
        <w:gridCol w:w="2857"/>
        <w:gridCol w:w="425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Segoe UI"/>
                <w:color w:val="333333"/>
              </w:rPr>
            </w:pPr>
            <w:r>
              <w:rPr>
                <w:rFonts w:ascii="微软雅黑" w:hAnsi="微软雅黑" w:eastAsia="微软雅黑" w:cs="Segoe UI"/>
                <w:color w:val="333333"/>
              </w:rPr>
              <w:t>99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Segoe UI"/>
                <w:color w:val="333333"/>
              </w:rPr>
            </w:pPr>
            <w:r>
              <w:rPr>
                <w:rFonts w:ascii="微软雅黑" w:hAnsi="微软雅黑" w:eastAsia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比如婴儿没有证件号，填写监控人证件号时，证件类型填9</w:t>
            </w:r>
            <w:r>
              <w:rPr>
                <w:rFonts w:ascii="微软雅黑" w:hAnsi="微软雅黑" w:eastAsia="微软雅黑" w:cs="Times New Roman"/>
              </w:rPr>
              <w:t>9</w:t>
            </w:r>
          </w:p>
        </w:tc>
      </w:tr>
    </w:tbl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1</w:t>
      </w:r>
      <w:r>
        <w:rPr>
          <w:rFonts w:hint="eastAsia" w:ascii="微软雅黑" w:hAnsi="微软雅黑" w:eastAsia="微软雅黑"/>
          <w:sz w:val="32"/>
          <w:szCs w:val="32"/>
        </w:rPr>
        <w:t>.</w:t>
      </w:r>
      <w:r>
        <w:rPr>
          <w:rFonts w:ascii="微软雅黑" w:hAnsi="微软雅黑" w:eastAsia="微软雅黑"/>
          <w:sz w:val="32"/>
          <w:szCs w:val="32"/>
        </w:rPr>
        <w:t xml:space="preserve">4 </w:t>
      </w:r>
      <w:r>
        <w:rPr>
          <w:rFonts w:hint="eastAsia" w:ascii="微软雅黑" w:hAnsi="微软雅黑" w:eastAsia="微软雅黑"/>
          <w:sz w:val="32"/>
          <w:szCs w:val="32"/>
        </w:rPr>
        <w:t>就诊卡类型字典</w:t>
      </w:r>
    </w:p>
    <w:tbl>
      <w:tblPr>
        <w:tblStyle w:val="28"/>
        <w:tblW w:w="500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2730"/>
        <w:gridCol w:w="1820"/>
        <w:gridCol w:w="273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医保卡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身份证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京医通卡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(区域就诊卡)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其他</w:t>
            </w:r>
          </w:p>
        </w:tc>
      </w:tr>
    </w:tbl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1</w:t>
      </w:r>
      <w:r>
        <w:rPr>
          <w:rFonts w:hint="eastAsia" w:ascii="微软雅黑" w:hAnsi="微软雅黑" w:eastAsia="微软雅黑"/>
          <w:sz w:val="32"/>
          <w:szCs w:val="32"/>
        </w:rPr>
        <w:t>.</w:t>
      </w:r>
      <w:r>
        <w:rPr>
          <w:rFonts w:ascii="微软雅黑" w:hAnsi="微软雅黑" w:eastAsia="微软雅黑"/>
          <w:sz w:val="32"/>
          <w:szCs w:val="32"/>
        </w:rPr>
        <w:t xml:space="preserve">5 </w:t>
      </w:r>
      <w:r>
        <w:rPr>
          <w:rFonts w:hint="eastAsia" w:ascii="微软雅黑" w:hAnsi="微软雅黑" w:eastAsia="微软雅黑"/>
          <w:sz w:val="32"/>
          <w:szCs w:val="32"/>
        </w:rPr>
        <w:t>门诊号别字典</w:t>
      </w:r>
    </w:p>
    <w:tbl>
      <w:tblPr>
        <w:tblStyle w:val="28"/>
        <w:tblW w:w="500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2730"/>
        <w:gridCol w:w="1820"/>
        <w:gridCol w:w="2731"/>
      </w:tblGrid>
      <w:tr>
        <w:trPr>
          <w:trHeight w:val="567" w:hRule="exact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惠民号</w:t>
            </w:r>
          </w:p>
        </w:tc>
      </w:tr>
      <w:tr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救护车号</w:t>
            </w:r>
          </w:p>
        </w:tc>
      </w:tr>
      <w:tr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主任专家</w:t>
            </w:r>
          </w:p>
        </w:tc>
      </w:tr>
      <w:tr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预约号</w:t>
            </w:r>
          </w:p>
        </w:tc>
      </w:tr>
      <w:tr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特需号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特需复诊号</w:t>
            </w:r>
          </w:p>
        </w:tc>
      </w:tr>
      <w:tr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糖特普诊</w:t>
            </w:r>
          </w:p>
        </w:tc>
      </w:tr>
      <w:tr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糖特惠民号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糖特副主任专家</w:t>
            </w:r>
          </w:p>
        </w:tc>
      </w:tr>
      <w:tr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糖特主任专家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糖特特需号</w:t>
            </w:r>
          </w:p>
        </w:tc>
      </w:tr>
      <w:tr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糖特特需复诊号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体检号</w:t>
            </w:r>
          </w:p>
        </w:tc>
      </w:tr>
      <w:tr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糖特急诊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民警号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精准帮扶号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老年号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</w:tbl>
    <w:p>
      <w:bookmarkStart w:id="4" w:name="_Toc43399229"/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1.</w:t>
      </w:r>
      <w:r>
        <w:rPr>
          <w:rFonts w:ascii="微软雅黑" w:hAnsi="微软雅黑" w:eastAsia="微软雅黑"/>
          <w:sz w:val="32"/>
          <w:szCs w:val="32"/>
        </w:rPr>
        <w:t xml:space="preserve">6 </w:t>
      </w:r>
      <w:r>
        <w:rPr>
          <w:rFonts w:hint="eastAsia" w:ascii="微软雅黑" w:hAnsi="微软雅黑" w:eastAsia="微软雅黑"/>
          <w:sz w:val="32"/>
          <w:szCs w:val="32"/>
        </w:rPr>
        <w:t>医生职称级别字典</w:t>
      </w:r>
    </w:p>
    <w:tbl>
      <w:tblPr>
        <w:tblStyle w:val="28"/>
        <w:tblW w:w="500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2730"/>
        <w:gridCol w:w="1820"/>
        <w:gridCol w:w="273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医师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副主任医师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</w:tbl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1.</w:t>
      </w:r>
      <w:r>
        <w:rPr>
          <w:rFonts w:ascii="微软雅黑" w:hAnsi="微软雅黑" w:eastAsia="微软雅黑"/>
          <w:sz w:val="32"/>
          <w:szCs w:val="32"/>
        </w:rPr>
        <w:t xml:space="preserve">7 </w:t>
      </w:r>
      <w:r>
        <w:rPr>
          <w:rFonts w:hint="eastAsia" w:ascii="微软雅黑" w:hAnsi="微软雅黑" w:eastAsia="微软雅黑"/>
          <w:sz w:val="32"/>
          <w:szCs w:val="32"/>
        </w:rPr>
        <w:t>学术职称级别</w:t>
      </w:r>
    </w:p>
    <w:tbl>
      <w:tblPr>
        <w:tblStyle w:val="28"/>
        <w:tblW w:w="500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2730"/>
        <w:gridCol w:w="1820"/>
        <w:gridCol w:w="273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讲师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教授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0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</w:tbl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1.</w:t>
      </w:r>
      <w:r>
        <w:rPr>
          <w:rFonts w:ascii="微软雅黑" w:hAnsi="微软雅黑" w:eastAsia="微软雅黑"/>
          <w:sz w:val="32"/>
          <w:szCs w:val="32"/>
        </w:rPr>
        <w:t xml:space="preserve">8 </w:t>
      </w:r>
      <w:r>
        <w:rPr>
          <w:rFonts w:hint="eastAsia" w:ascii="微软雅黑" w:hAnsi="微软雅黑" w:eastAsia="微软雅黑"/>
          <w:sz w:val="32"/>
          <w:szCs w:val="32"/>
        </w:rPr>
        <w:t>支付类型</w:t>
      </w:r>
    </w:p>
    <w:tbl>
      <w:tblPr>
        <w:tblStyle w:val="28"/>
        <w:tblW w:w="500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8"/>
        <w:gridCol w:w="2731"/>
        <w:gridCol w:w="1821"/>
        <w:gridCol w:w="273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99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微信支付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支付宝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99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京医通余额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99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免费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</w:tbl>
    <w:p/>
    <w:p>
      <w:pPr>
        <w:pStyle w:val="2"/>
        <w:spacing w:before="0" w:after="0" w:line="360" w:lineRule="auto"/>
        <w:rPr>
          <w:rFonts w:ascii="微软雅黑" w:hAnsi="微软雅黑" w:eastAsia="微软雅黑"/>
          <w:b w:val="0"/>
          <w:bCs w:val="0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医院信息</w:t>
      </w:r>
      <w:bookmarkEnd w:id="4"/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5" w:name="_Toc43399230"/>
      <w:r>
        <w:rPr>
          <w:rFonts w:hint="eastAsia" w:ascii="微软雅黑" w:hAnsi="微软雅黑" w:eastAsia="微软雅黑"/>
          <w:sz w:val="32"/>
          <w:szCs w:val="32"/>
        </w:rPr>
        <w:t>2.</w:t>
      </w:r>
      <w:r>
        <w:rPr>
          <w:rFonts w:ascii="微软雅黑" w:hAnsi="微软雅黑" w:eastAsia="微软雅黑"/>
          <w:sz w:val="32"/>
          <w:szCs w:val="32"/>
        </w:rPr>
        <w:t>1医院详细信息</w:t>
      </w:r>
      <w:bookmarkEnd w:id="5"/>
      <w:r>
        <w:rPr>
          <w:rFonts w:hint="eastAsia" w:ascii="微软雅黑" w:hAnsi="微软雅黑" w:eastAsia="微软雅黑"/>
          <w:sz w:val="32"/>
          <w:szCs w:val="32"/>
        </w:rPr>
        <w:t>（h</w:t>
      </w:r>
      <w:r>
        <w:rPr>
          <w:rFonts w:ascii="微软雅黑" w:hAnsi="微软雅黑" w:eastAsia="微软雅黑"/>
          <w:sz w:val="32"/>
          <w:szCs w:val="32"/>
        </w:rPr>
        <w:t>ospital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接口返回</w:t>
      </w:r>
      <w:r>
        <w:rPr>
          <w:rFonts w:ascii="微软雅黑" w:hAnsi="微软雅黑" w:eastAsia="微软雅黑"/>
          <w:szCs w:val="21"/>
        </w:rPr>
        <w:t>医院详细信息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apiName</w:t>
      </w:r>
      <w:r>
        <w:rPr>
          <w:rFonts w:hint="eastAsia" w:ascii="微软雅黑" w:hAnsi="微软雅黑" w:eastAsia="微软雅黑"/>
          <w:szCs w:val="21"/>
        </w:rPr>
        <w:t>=</w:t>
      </w:r>
      <w:r>
        <w:rPr>
          <w:rFonts w:ascii="微软雅黑" w:hAnsi="微软雅黑" w:eastAsia="微软雅黑"/>
          <w:szCs w:val="21"/>
        </w:rPr>
        <w:t>hospital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pStyle w:val="4"/>
        <w:spacing w:before="156" w:beforeLines="50" w:after="0" w:line="360" w:lineRule="auto"/>
        <w:rPr>
          <w:rFonts w:ascii="微软雅黑" w:hAnsi="微软雅黑" w:eastAsia="微软雅黑"/>
          <w:sz w:val="28"/>
          <w:szCs w:val="28"/>
        </w:rPr>
      </w:pPr>
      <w:bookmarkStart w:id="6" w:name="_Toc43399232"/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</w:t>
      </w:r>
      <w:bookmarkEnd w:id="6"/>
      <w:bookmarkStart w:id="7" w:name="_Toc43399233"/>
      <w:r>
        <w:rPr>
          <w:rFonts w:ascii="微软雅黑" w:hAnsi="微软雅黑" w:eastAsia="微软雅黑"/>
          <w:sz w:val="28"/>
          <w:szCs w:val="28"/>
        </w:rPr>
        <w:t>请求参数</w:t>
      </w:r>
      <w:bookmarkEnd w:id="7"/>
    </w:p>
    <w:tbl>
      <w:tblPr>
        <w:tblStyle w:val="28"/>
        <w:tblW w:w="525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0"/>
        <w:gridCol w:w="1198"/>
        <w:gridCol w:w="998"/>
        <w:gridCol w:w="5380"/>
      </w:tblGrid>
      <w:tr>
        <w:trPr>
          <w:trHeight w:val="567" w:hRule="exact"/>
          <w:tblHeader/>
        </w:trPr>
        <w:tc>
          <w:tcPr>
            <w:tcW w:w="0" w:type="auto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rPr>
          <w:trHeight w:val="567" w:hRule="exact"/>
        </w:trPr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</w:tbl>
    <w:p>
      <w:pPr>
        <w:pStyle w:val="4"/>
        <w:spacing w:before="156" w:beforeLines="50" w:after="0" w:line="360" w:lineRule="auto"/>
        <w:rPr>
          <w:rFonts w:ascii="微软雅黑" w:hAnsi="微软雅黑" w:eastAsia="微软雅黑"/>
          <w:sz w:val="28"/>
          <w:szCs w:val="28"/>
        </w:rPr>
      </w:pPr>
      <w:bookmarkStart w:id="8" w:name="_Toc43399234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 返回数据说明</w:t>
      </w:r>
      <w:bookmarkEnd w:id="8"/>
    </w:p>
    <w:tbl>
      <w:tblPr>
        <w:tblStyle w:val="28"/>
        <w:tblW w:w="525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7"/>
        <w:gridCol w:w="1189"/>
        <w:gridCol w:w="1040"/>
        <w:gridCol w:w="57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hpName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医院院区名称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shortName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医院简称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parentCode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上级医院code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医院图标URL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医院联系电话，如果有多个请用‘,’分开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trafficGuide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交通指南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gradeNo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参考附录-医院等级，如三甲，二级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typeNo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参考附录-医院类型，如综合，专科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categoryNo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参考附录-医院分类,如,北京大学附属医院,部队医院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webUrl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医院网址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shortDesc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简要描述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详细描述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registerTime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每天开始放号时间，格式：HH:mm:ss，00:05:00，表示每</w:t>
            </w:r>
            <w:r>
              <w:rPr>
                <w:rFonts w:hint="eastAsia" w:ascii="微软雅黑" w:hAnsi="微软雅黑" w:eastAsia="微软雅黑"/>
                <w:szCs w:val="21"/>
              </w:rPr>
              <w:t>天凌晨</w:t>
            </w:r>
            <w:r>
              <w:rPr>
                <w:rFonts w:ascii="微软雅黑" w:hAnsi="微软雅黑" w:eastAsia="微软雅黑"/>
                <w:szCs w:val="21"/>
              </w:rPr>
              <w:t>5分开始挂</w:t>
            </w:r>
            <w:r>
              <w:rPr>
                <w:rFonts w:hint="eastAsia"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6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regMaxDay</w:t>
            </w:r>
          </w:p>
        </w:tc>
        <w:tc>
          <w:tcPr>
            <w:tcW w:w="118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预约挂号天数(预约周期)，如：7表示最长可挂7</w:t>
            </w:r>
            <w:r>
              <w:rPr>
                <w:rFonts w:hint="eastAsia" w:ascii="微软雅黑" w:hAnsi="微软雅黑" w:eastAsia="微软雅黑"/>
                <w:szCs w:val="21"/>
              </w:rPr>
              <w:t>天</w:t>
            </w:r>
            <w:r>
              <w:rPr>
                <w:rFonts w:ascii="微软雅黑" w:hAnsi="微软雅黑" w:eastAsia="微软雅黑"/>
                <w:szCs w:val="21"/>
              </w:rPr>
              <w:t>以内的号源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9" w:name="_Toc43399235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 xml:space="preserve">3 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  <w:bookmarkEnd w:id="9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</w:t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）接口</w:t>
      </w:r>
      <w:r>
        <w:rPr>
          <w:rFonts w:ascii="微软雅黑" w:hAnsi="微软雅黑" w:eastAsia="微软雅黑"/>
          <w:szCs w:val="21"/>
        </w:rPr>
        <w:t>请求参数</w:t>
      </w:r>
      <w:r>
        <w:rPr>
          <w:rFonts w:hint="eastAsia" w:ascii="微软雅黑" w:hAnsi="微软雅黑" w:eastAsia="微软雅黑"/>
          <w:szCs w:val="21"/>
        </w:rPr>
        <w:t>明文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rPr>
          <w:rFonts w:ascii="微软雅黑" w:hAnsi="微软雅黑" w:eastAsia="微软雅黑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rPr>
          <w:rStyle w:val="26"/>
          <w:rFonts w:ascii="微软雅黑" w:hAnsi="微软雅黑" w:eastAsia="微软雅黑"/>
          <w:color w:val="333333"/>
          <w:sz w:val="21"/>
          <w:szCs w:val="21"/>
          <w:shd w:val="clear" w:color="auto" w:fill="FAFAFA"/>
        </w:rPr>
      </w:pPr>
      <w:r>
        <w:rPr>
          <w:rFonts w:hint="eastAsia" w:ascii="微软雅黑" w:hAnsi="微软雅黑" w:eastAsia="微软雅黑"/>
          <w:szCs w:val="21"/>
        </w:rPr>
        <w:t>（</w:t>
      </w:r>
      <w:r>
        <w:rPr>
          <w:rFonts w:ascii="微软雅黑" w:hAnsi="微软雅黑" w:eastAsia="微软雅黑"/>
          <w:szCs w:val="21"/>
        </w:rPr>
        <w:t>2</w:t>
      </w:r>
      <w:r>
        <w:rPr>
          <w:rFonts w:hint="eastAsia" w:ascii="微软雅黑" w:hAnsi="微软雅黑" w:eastAsia="微软雅黑"/>
          <w:szCs w:val="21"/>
        </w:rPr>
        <w:t>）接口参数做Base</w:t>
      </w:r>
      <w:r>
        <w:rPr>
          <w:rFonts w:ascii="微软雅黑" w:hAnsi="微软雅黑" w:eastAsia="微软雅黑"/>
          <w:szCs w:val="21"/>
        </w:rPr>
        <w:t>64</w:t>
      </w:r>
      <w:r>
        <w:rPr>
          <w:rFonts w:hint="eastAsia" w:ascii="微软雅黑" w:hAnsi="微软雅黑" w:eastAsia="微软雅黑"/>
          <w:szCs w:val="21"/>
        </w:rPr>
        <w:t>编码后，接口完整请求参数示例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eastAsia="微软雅黑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  </w:t>
      </w:r>
      <w:r>
        <w:rPr>
          <w:rStyle w:val="52"/>
          <w:rFonts w:ascii="Courier New" w:hAnsi="Courier New" w:eastAsia="微软雅黑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eastAsia="微软雅黑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,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ind w:firstLine="210"/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</w:pPr>
      <w:r>
        <w:rPr>
          <w:rStyle w:val="52"/>
          <w:rFonts w:ascii="Courier New" w:hAnsi="Courier New" w:eastAsia="微软雅黑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eastAsia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,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ind w:firstLine="210"/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</w:pPr>
      <w:r>
        <w:rPr>
          <w:rStyle w:val="52"/>
          <w:rFonts w:ascii="Courier New" w:hAnsi="Courier New" w:eastAsia="微软雅黑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5"/>
          <w:rFonts w:ascii="Courier New" w:hAnsi="Courier New" w:eastAsia="微软雅黑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,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ind w:firstLine="210"/>
        <w:rPr>
          <w:rStyle w:val="53"/>
          <w:rFonts w:ascii="Courier New" w:hAnsi="Courier New" w:eastAsia="微软雅黑" w:cs="Courier New"/>
          <w:b/>
          <w:bCs/>
          <w:color w:val="3AB54A"/>
          <w:sz w:val="18"/>
          <w:szCs w:val="18"/>
          <w:shd w:val="clear" w:color="auto" w:fill="FFFFFF"/>
        </w:rPr>
      </w:pPr>
      <w:r>
        <w:rPr>
          <w:rStyle w:val="52"/>
          <w:rFonts w:ascii="Courier New" w:hAnsi="Courier New" w:eastAsia="微软雅黑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eastAsia="微软雅黑" w:cs="Courier New"/>
          <w:b/>
          <w:bCs/>
          <w:color w:val="3AB54A"/>
          <w:sz w:val="18"/>
          <w:szCs w:val="18"/>
          <w:shd w:val="clear" w:color="auto" w:fill="FFFFFF"/>
        </w:rPr>
        <w:t>"ewogICAgImhvc3BpdGFsQ29kZSI6IjAwMDAxIgp9"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rPr>
          <w:rFonts w:ascii="Courier New" w:hAnsi="Courier New" w:eastAsia="微软雅黑" w:cs="Courier New"/>
          <w:color w:val="333333"/>
          <w:sz w:val="18"/>
          <w:szCs w:val="18"/>
        </w:rPr>
      </w:pP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54"/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</w:t>
      </w:r>
      <w:r>
        <w:rPr>
          <w:rFonts w:ascii="微软雅黑" w:hAnsi="微软雅黑" w:eastAsia="微软雅黑"/>
        </w:rPr>
        <w:t>返回数据</w:t>
      </w:r>
      <w:r>
        <w:rPr>
          <w:rFonts w:hint="eastAsia" w:ascii="微软雅黑" w:hAnsi="微软雅黑" w:eastAsia="微软雅黑"/>
        </w:rPr>
        <w:t>完整示例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53"/>
          <w:rFonts w:ascii="Courier New" w:hAnsi="Courier New" w:eastAsia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"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（4）接口返回</w:t>
      </w:r>
      <w:r>
        <w:rPr>
          <w:rFonts w:ascii="微软雅黑" w:hAnsi="微软雅黑" w:eastAsia="微软雅黑"/>
        </w:rPr>
        <w:t>数据</w:t>
      </w:r>
      <w:r>
        <w:rPr>
          <w:rFonts w:hint="eastAsia" w:ascii="微软雅黑" w:hAnsi="微软雅黑" w:eastAsia="微软雅黑"/>
        </w:rPr>
        <w:t>做B</w:t>
      </w:r>
      <w:r>
        <w:rPr>
          <w:rFonts w:ascii="微软雅黑" w:hAnsi="微软雅黑" w:eastAsia="微软雅黑"/>
        </w:rPr>
        <w:t>ase64</w:t>
      </w:r>
      <w:r>
        <w:rPr>
          <w:rFonts w:hint="eastAsia" w:ascii="微软雅黑" w:hAnsi="微软雅黑" w:eastAsia="微软雅黑"/>
        </w:rPr>
        <w:t>解码后示例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rPr>
          <w:rFonts w:ascii="Courier New" w:hAnsi="Courier New" w:eastAsia="微软雅黑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"北京市中关村医院"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"hpName"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"北京市中关村医院"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"中关村医院"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"北京市海淀区中关村南路12号"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"webUrl"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北京市中关村医院创建于1957年，前身是中国科学院西郊门诊部，于1964年5月移交地方，正式更名为北京市中关村医院。时至今日，医院已发展成为一所由海淀区公共委、海淀区卫生局所属的集医、教、研、防为一体的二级甲等综合性医院。 医院位于中关村高科技园区核心区，建筑面积3.3万平方米，现有职工700余人，编制病床228张，设有临床科室8个、门诊科室18个，医技辅助科室9个，急诊、体检中心各1个，负责203个统筹合同单位、中国科学院23个科研所、600余名高知高干的医疗保健任务.医院是北京市全科医学社区培训基地；海淀区继续医学教育培训基地；北京医科大学护理学院本科生社区实习基地；此外还担负着海淀区卫生学校教学及院内实习任务。 开设有心血管内科、呼吸内科、老年病科、神经内科、普外科、脊柱微创介入治疗科、皮肤美容科、口腔科、前列腺科等特色专科。"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"北京市中关村医院创建于1957年，前身是中国科学院西郊门诊部，于1964年5月移交地方，正式更名为北京市中关村医院。"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10" w:name="_Toc43399236"/>
      <w:r>
        <w:rPr>
          <w:rFonts w:hint="eastAsia" w:ascii="微软雅黑" w:hAnsi="微软雅黑" w:eastAsia="微软雅黑"/>
          <w:sz w:val="32"/>
          <w:szCs w:val="32"/>
        </w:rPr>
        <w:t>2.</w:t>
      </w:r>
      <w:r>
        <w:rPr>
          <w:rFonts w:ascii="微软雅黑" w:hAnsi="微软雅黑" w:eastAsia="微软雅黑"/>
          <w:sz w:val="32"/>
          <w:szCs w:val="32"/>
        </w:rPr>
        <w:t>2</w:t>
      </w:r>
      <w:r>
        <w:rPr>
          <w:rFonts w:hint="eastAsia" w:ascii="微软雅黑" w:hAnsi="微软雅黑" w:eastAsia="微软雅黑"/>
          <w:sz w:val="32"/>
          <w:szCs w:val="32"/>
        </w:rPr>
        <w:t>科室列表信息</w:t>
      </w:r>
      <w:bookmarkEnd w:id="10"/>
      <w:r>
        <w:rPr>
          <w:rFonts w:hint="eastAsia" w:ascii="微软雅黑" w:hAnsi="微软雅黑" w:eastAsia="微软雅黑"/>
          <w:sz w:val="32"/>
          <w:szCs w:val="32"/>
        </w:rPr>
        <w:t>（d</w:t>
      </w:r>
      <w:r>
        <w:rPr>
          <w:rFonts w:ascii="微软雅黑" w:hAnsi="微软雅黑" w:eastAsia="微软雅黑"/>
          <w:sz w:val="32"/>
          <w:szCs w:val="32"/>
        </w:rPr>
        <w:t>ept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/>
        <w:ind w:firstLine="420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获取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医院一级与二级科室列表信息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，如果只有一级科室则只需返回一级科室。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11" w:name="_Toc43399240"/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1请求参数</w:t>
      </w:r>
      <w:bookmarkEnd w:id="11"/>
    </w:p>
    <w:tbl>
      <w:tblPr>
        <w:tblStyle w:val="28"/>
        <w:tblW w:w="525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1250"/>
        <w:gridCol w:w="1098"/>
        <w:gridCol w:w="53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blHeader/>
        </w:trPr>
        <w:tc>
          <w:tcPr>
            <w:tcW w:w="0" w:type="auto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left="105" w:leftChars="50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left="105" w:leftChars="50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left="105" w:leftChars="50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left="105" w:leftChars="50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12" w:name="_Toc43399241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2返回数据</w:t>
      </w:r>
      <w:bookmarkEnd w:id="12"/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科室信息</w:t>
      </w:r>
      <w:r>
        <w:rPr>
          <w:rFonts w:hint="eastAsia" w:ascii="微软雅黑" w:hAnsi="微软雅黑" w:eastAsia="微软雅黑"/>
          <w:szCs w:val="21"/>
        </w:rPr>
        <w:t>字段说明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8"/>
        <w:gridCol w:w="1048"/>
        <w:gridCol w:w="1197"/>
        <w:gridCol w:w="552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79" w:type="dxa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left="105" w:leftChars="50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left="105" w:leftChars="50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left="105" w:leftChars="50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left="105" w:leftChars="50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</w:t>
            </w:r>
            <w:r>
              <w:rPr>
                <w:rFonts w:hint="eastAsia" w:ascii="微软雅黑" w:hAnsi="微软雅黑" w:eastAsia="微软雅黑"/>
                <w:szCs w:val="21"/>
              </w:rPr>
              <w:t>编号，科室</w:t>
            </w:r>
            <w:r>
              <w:rPr>
                <w:rFonts w:ascii="微软雅黑" w:hAnsi="微软雅黑" w:eastAsia="微软雅黑"/>
                <w:szCs w:val="21"/>
              </w:rPr>
              <w:t>唯一标识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shortName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科室简称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aliasesName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科室别名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parentCode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所属上一级</w:t>
            </w:r>
            <w:r>
              <w:rPr>
                <w:rFonts w:ascii="微软雅黑" w:hAnsi="微软雅黑" w:eastAsia="微软雅黑"/>
                <w:szCs w:val="21"/>
              </w:rPr>
              <w:t>科室</w:t>
            </w: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  <w:r>
              <w:rPr>
                <w:rFonts w:ascii="微软雅黑" w:hAnsi="微软雅黑" w:eastAsia="微软雅黑"/>
                <w:szCs w:val="21"/>
              </w:rPr>
              <w:t xml:space="preserve">，存在时必填，其他为空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科室位置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科室排序，倒序，</w:t>
            </w:r>
            <w:r>
              <w:rPr>
                <w:rFonts w:hint="eastAsia" w:ascii="微软雅黑" w:hAnsi="微软雅黑" w:eastAsia="微软雅黑"/>
                <w:szCs w:val="21"/>
              </w:rPr>
              <w:t>值</w:t>
            </w:r>
            <w:r>
              <w:rPr>
                <w:rFonts w:ascii="微软雅黑" w:hAnsi="微软雅黑" w:eastAsia="微软雅黑"/>
                <w:szCs w:val="21"/>
              </w:rPr>
              <w:t>越大越靠前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deptLevel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科室级别，1</w:t>
            </w:r>
            <w:r>
              <w:rPr>
                <w:rFonts w:hint="eastAsia" w:ascii="微软雅黑" w:hAnsi="微软雅黑" w:eastAsia="微软雅黑"/>
                <w:szCs w:val="21"/>
              </w:rPr>
              <w:t>表示</w:t>
            </w:r>
            <w:r>
              <w:rPr>
                <w:rFonts w:ascii="微软雅黑" w:hAnsi="微软雅黑" w:eastAsia="微软雅黑"/>
                <w:szCs w:val="21"/>
              </w:rPr>
              <w:t>1级，2</w:t>
            </w:r>
            <w:r>
              <w:rPr>
                <w:rFonts w:hint="eastAsia" w:ascii="微软雅黑" w:hAnsi="微软雅黑" w:eastAsia="微软雅黑"/>
                <w:szCs w:val="21"/>
              </w:rPr>
              <w:t>表示</w:t>
            </w:r>
            <w:r>
              <w:rPr>
                <w:rFonts w:ascii="微软雅黑" w:hAnsi="微软雅黑" w:eastAsia="微软雅黑"/>
                <w:szCs w:val="21"/>
              </w:rPr>
              <w:t>2级</w:t>
            </w:r>
            <w:r>
              <w:rPr>
                <w:rFonts w:hint="eastAsia" w:ascii="微软雅黑" w:hAnsi="微软雅黑" w:eastAsia="微软雅黑"/>
                <w:szCs w:val="21"/>
              </w:rPr>
              <w:t>，以此类推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</w:t>
            </w:r>
            <w:r>
              <w:rPr>
                <w:rFonts w:ascii="微软雅黑" w:hAnsi="微软雅黑" w:eastAsia="微软雅黑"/>
                <w:szCs w:val="21"/>
              </w:rPr>
              <w:t>性别标志 0-未知 1-男 2-女</w:t>
            </w:r>
            <w:r>
              <w:rPr>
                <w:rFonts w:hint="eastAsia" w:ascii="微软雅黑" w:hAnsi="微软雅黑" w:eastAsia="微软雅黑"/>
                <w:szCs w:val="21"/>
              </w:rPr>
              <w:t>，如果妇科只允许女性挂号则为2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limitAge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最大限制年龄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limitMinAge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最小限制年龄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儿科标志 1-儿科 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成人， 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或其他不限制，如果科室为儿科则传1，如果只允许成人挂号则传2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isVip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是否是重点科室 1-是 0-否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是否推荐科室 1-是 0-否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shortDesc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简要描述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详细描述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科室联系电话，如果有多个请用</w:t>
            </w:r>
            <w:r>
              <w:rPr>
                <w:rFonts w:hint="eastAsia" w:ascii="微软雅黑" w:hAnsi="微软雅黑" w:eastAsia="微软雅黑"/>
                <w:szCs w:val="21"/>
              </w:rPr>
              <w:t>逗号</w:t>
            </w:r>
            <w:r>
              <w:rPr>
                <w:rFonts w:ascii="微软雅黑" w:hAnsi="微软雅黑" w:eastAsia="微软雅黑"/>
                <w:szCs w:val="21"/>
              </w:rPr>
              <w:t>分</w:t>
            </w:r>
            <w:r>
              <w:rPr>
                <w:rFonts w:hint="eastAsia" w:ascii="微软雅黑" w:hAnsi="微软雅黑" w:eastAsia="微软雅黑"/>
                <w:szCs w:val="21"/>
              </w:rPr>
              <w:t>隔（,）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deptMaster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科室负责人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</w:tcPr>
          <w:p>
            <w:pPr>
              <w:spacing w:line="240" w:lineRule="auto"/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备注信息</w:t>
            </w:r>
          </w:p>
        </w:tc>
      </w:tr>
    </w:tbl>
    <w:p>
      <w:pPr>
        <w:pStyle w:val="4"/>
        <w:tabs>
          <w:tab w:val="left" w:pos="3979"/>
        </w:tabs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13" w:name="_Toc43399242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  <w:bookmarkEnd w:id="13"/>
      <w:r>
        <w:rPr>
          <w:rFonts w:ascii="微软雅黑" w:hAnsi="微软雅黑" w:eastAsia="微软雅黑"/>
          <w:sz w:val="28"/>
          <w:szCs w:val="28"/>
        </w:rPr>
        <w:tab/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</w:t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）接口</w:t>
      </w:r>
      <w:r>
        <w:rPr>
          <w:rFonts w:ascii="微软雅黑" w:hAnsi="微软雅黑" w:eastAsia="微软雅黑"/>
          <w:szCs w:val="21"/>
        </w:rPr>
        <w:t>请求参数</w:t>
      </w:r>
      <w:r>
        <w:rPr>
          <w:rFonts w:hint="eastAsia" w:ascii="微软雅黑" w:hAnsi="微软雅黑" w:eastAsia="微软雅黑"/>
          <w:szCs w:val="21"/>
        </w:rPr>
        <w:t>明文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rPr>
          <w:rFonts w:ascii="微软雅黑" w:hAnsi="微软雅黑" w:eastAsia="微软雅黑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rPr>
          <w:rStyle w:val="26"/>
          <w:rFonts w:ascii="微软雅黑" w:hAnsi="微软雅黑" w:eastAsia="微软雅黑"/>
          <w:color w:val="333333"/>
          <w:sz w:val="21"/>
          <w:szCs w:val="21"/>
          <w:shd w:val="clear" w:color="auto" w:fill="FAFAFA"/>
        </w:rPr>
      </w:pPr>
      <w:r>
        <w:rPr>
          <w:rFonts w:hint="eastAsia" w:ascii="微软雅黑" w:hAnsi="微软雅黑" w:eastAsia="微软雅黑"/>
          <w:szCs w:val="21"/>
        </w:rPr>
        <w:t>（</w:t>
      </w:r>
      <w:r>
        <w:rPr>
          <w:rFonts w:ascii="微软雅黑" w:hAnsi="微软雅黑" w:eastAsia="微软雅黑"/>
          <w:szCs w:val="21"/>
        </w:rPr>
        <w:t>2</w:t>
      </w:r>
      <w:r>
        <w:rPr>
          <w:rFonts w:hint="eastAsia" w:ascii="微软雅黑" w:hAnsi="微软雅黑" w:eastAsia="微软雅黑"/>
          <w:szCs w:val="21"/>
        </w:rPr>
        <w:t>）接口参数做Base</w:t>
      </w:r>
      <w:r>
        <w:rPr>
          <w:rFonts w:ascii="微软雅黑" w:hAnsi="微软雅黑" w:eastAsia="微软雅黑"/>
          <w:szCs w:val="21"/>
        </w:rPr>
        <w:t>64</w:t>
      </w:r>
      <w:r>
        <w:rPr>
          <w:rFonts w:hint="eastAsia" w:ascii="微软雅黑" w:hAnsi="微软雅黑" w:eastAsia="微软雅黑"/>
          <w:szCs w:val="21"/>
        </w:rPr>
        <w:t>编码后，接口完整请求参数示例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eastAsia="微软雅黑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  </w:t>
      </w:r>
      <w:r>
        <w:rPr>
          <w:rStyle w:val="52"/>
          <w:rFonts w:ascii="Courier New" w:hAnsi="Courier New" w:eastAsia="微软雅黑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eastAsia="微软雅黑" w:cs="Courier New"/>
          <w:b/>
          <w:bCs/>
          <w:color w:val="3AB54A"/>
          <w:sz w:val="18"/>
          <w:szCs w:val="18"/>
          <w:shd w:val="clear" w:color="auto" w:fill="FFFFFF"/>
        </w:rPr>
        <w:t>"dept"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,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ind w:firstLine="210"/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</w:pPr>
      <w:r>
        <w:rPr>
          <w:rStyle w:val="52"/>
          <w:rFonts w:ascii="Courier New" w:hAnsi="Courier New" w:eastAsia="微软雅黑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eastAsia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,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ind w:firstLine="210"/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</w:pPr>
      <w:r>
        <w:rPr>
          <w:rStyle w:val="52"/>
          <w:rFonts w:ascii="Courier New" w:hAnsi="Courier New" w:eastAsia="微软雅黑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5"/>
          <w:rFonts w:ascii="Courier New" w:hAnsi="Courier New" w:eastAsia="微软雅黑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,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ind w:firstLine="210"/>
        <w:rPr>
          <w:rStyle w:val="53"/>
          <w:rFonts w:ascii="Courier New" w:hAnsi="Courier New" w:eastAsia="微软雅黑" w:cs="Courier New"/>
          <w:b/>
          <w:bCs/>
          <w:color w:val="3AB54A"/>
          <w:sz w:val="18"/>
          <w:szCs w:val="18"/>
          <w:shd w:val="clear" w:color="auto" w:fill="FFFFFF"/>
        </w:rPr>
      </w:pPr>
      <w:r>
        <w:rPr>
          <w:rStyle w:val="52"/>
          <w:rFonts w:ascii="Courier New" w:hAnsi="Courier New" w:eastAsia="微软雅黑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eastAsia="微软雅黑" w:cs="Courier New"/>
          <w:b/>
          <w:bCs/>
          <w:color w:val="3AB54A"/>
          <w:sz w:val="18"/>
          <w:szCs w:val="18"/>
          <w:shd w:val="clear" w:color="auto" w:fill="FFFFFF"/>
        </w:rPr>
        <w:t>"ewogICAgImhvc3BpdGFsQ29kZSI6IjAwMDAxIgp9"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rPr>
          <w:rFonts w:ascii="Courier New" w:hAnsi="Courier New" w:eastAsia="微软雅黑" w:cs="Courier New"/>
          <w:color w:val="333333"/>
          <w:sz w:val="18"/>
          <w:szCs w:val="18"/>
        </w:rPr>
      </w:pPr>
      <w:r>
        <w:rPr>
          <w:rFonts w:ascii="Courier New" w:hAnsi="Courier New" w:eastAsia="微软雅黑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54"/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</w:t>
      </w:r>
      <w:r>
        <w:rPr>
          <w:rFonts w:ascii="微软雅黑" w:hAnsi="微软雅黑" w:eastAsia="微软雅黑"/>
        </w:rPr>
        <w:t>返回数据</w:t>
      </w:r>
      <w:r>
        <w:rPr>
          <w:rFonts w:hint="eastAsia" w:ascii="微软雅黑" w:hAnsi="微软雅黑" w:eastAsia="微软雅黑"/>
        </w:rPr>
        <w:t>完整示例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"dept"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"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（4）接口返回</w:t>
      </w:r>
      <w:r>
        <w:rPr>
          <w:rFonts w:ascii="微软雅黑" w:hAnsi="微软雅黑" w:eastAsia="微软雅黑"/>
        </w:rPr>
        <w:t>数据</w:t>
      </w:r>
      <w:r>
        <w:rPr>
          <w:rFonts w:hint="eastAsia" w:ascii="微软雅黑" w:hAnsi="微软雅黑" w:eastAsia="微软雅黑"/>
        </w:rPr>
        <w:t>做B</w:t>
      </w:r>
      <w:r>
        <w:rPr>
          <w:rFonts w:ascii="微软雅黑" w:hAnsi="微软雅黑" w:eastAsia="微软雅黑"/>
        </w:rPr>
        <w:t>ase64</w:t>
      </w:r>
      <w:r>
        <w:rPr>
          <w:rFonts w:hint="eastAsia" w:ascii="微软雅黑" w:hAnsi="微软雅黑" w:eastAsia="微软雅黑"/>
        </w:rPr>
        <w:t>解码后示例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spacing w:line="240" w:lineRule="auto"/>
        <w:rPr>
          <w:rFonts w:ascii="Courier New" w:hAnsi="Courier New" w:eastAsia="微软雅黑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"消化内科"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"消化内科"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"北京市海淀区中关村"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"消化内科以食管、胃肠及肝胆胰腺疾病的内镜介入(微创)诊断与治疗为特色，国内领先、国际知名，是首都医科大学消化病学系挂靠单位、国家重点(培育)学科、北京市重点学科"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"消化内科描述"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"张田"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"呼吸内科"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"呼吸内科"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"北京市海淀区中关村"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"呼吸内科拥有一支医德高尚、技术精良的医护队伍，其中主任医师2名，副主任医师5名，主治医师5名，主管护师3名，主管技师1名"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"呼吸内科描述"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3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"王彦"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52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5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14" w:name="_Toc43399243"/>
      <w:r>
        <w:rPr>
          <w:rFonts w:hint="eastAsia" w:ascii="微软雅黑" w:hAnsi="微软雅黑" w:eastAsia="微软雅黑"/>
          <w:sz w:val="32"/>
          <w:szCs w:val="32"/>
        </w:rPr>
        <w:t>2.</w:t>
      </w:r>
      <w:r>
        <w:rPr>
          <w:rFonts w:ascii="微软雅黑" w:hAnsi="微软雅黑" w:eastAsia="微软雅黑"/>
          <w:sz w:val="32"/>
          <w:szCs w:val="32"/>
        </w:rPr>
        <w:t>3</w:t>
      </w:r>
      <w:r>
        <w:rPr>
          <w:rFonts w:hint="eastAsia" w:ascii="微软雅黑" w:hAnsi="微软雅黑" w:eastAsia="微软雅黑"/>
          <w:sz w:val="32"/>
          <w:szCs w:val="32"/>
        </w:rPr>
        <w:t>医生列表信息</w:t>
      </w:r>
      <w:bookmarkEnd w:id="14"/>
      <w:r>
        <w:rPr>
          <w:rFonts w:hint="eastAsia" w:ascii="微软雅黑" w:hAnsi="微软雅黑" w:eastAsia="微软雅黑"/>
          <w:sz w:val="32"/>
          <w:szCs w:val="32"/>
        </w:rPr>
        <w:t>（d</w:t>
      </w:r>
      <w:r>
        <w:rPr>
          <w:rFonts w:ascii="微软雅黑" w:hAnsi="微软雅黑" w:eastAsia="微软雅黑"/>
          <w:sz w:val="32"/>
          <w:szCs w:val="32"/>
        </w:rPr>
        <w:t>octor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查询</w:t>
      </w:r>
      <w:r>
        <w:rPr>
          <w:rFonts w:hint="eastAsia" w:ascii="微软雅黑" w:hAnsi="微软雅黑" w:eastAsia="微软雅黑"/>
        </w:rPr>
        <w:t>医院</w:t>
      </w:r>
      <w:r>
        <w:rPr>
          <w:rFonts w:ascii="微软雅黑" w:hAnsi="微软雅黑" w:eastAsia="微软雅黑"/>
        </w:rPr>
        <w:t>医生列表信息，传入HIS科室的代码，如果代码为空表示查询医院所有医生列表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15" w:name="_Toc43399247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1请求参数</w:t>
      </w:r>
      <w:bookmarkEnd w:id="15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1"/>
        <w:gridCol w:w="1234"/>
        <w:gridCol w:w="923"/>
        <w:gridCol w:w="5508"/>
      </w:tblGrid>
      <w:tr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科室代码，如果代码为空表示查询医院所有医生列表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16" w:name="_Toc43399248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2返回数据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医生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字段</w:t>
      </w:r>
      <w:r>
        <w:rPr>
          <w:rFonts w:hint="eastAsia" w:ascii="微软雅黑" w:hAnsi="微软雅黑" w:eastAsia="微软雅黑"/>
        </w:rPr>
        <w:t>说明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1050"/>
        <w:gridCol w:w="1050"/>
        <w:gridCol w:w="581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his系统返回医生编码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对应数据库中hisCode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医生所在科室his代码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医生所在科室排序，倒序，越大越靠前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参考附录-医生职称级别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academicTitle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参考附录-学术职称级别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性别标志 0-未知 1-男 2-女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是否专家 0-否 1-是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是否推荐医生 1-是 0-否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医生擅长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shortDesc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简要描述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详细描述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联系电话，如果有多个用</w:t>
            </w:r>
            <w:r>
              <w:rPr>
                <w:rFonts w:hint="eastAsia" w:ascii="微软雅黑" w:hAnsi="微软雅黑" w:eastAsia="微软雅黑"/>
                <w:szCs w:val="21"/>
              </w:rPr>
              <w:t>逗号</w:t>
            </w:r>
            <w:r>
              <w:rPr>
                <w:rFonts w:ascii="微软雅黑" w:hAnsi="微软雅黑" w:eastAsia="微软雅黑"/>
                <w:szCs w:val="21"/>
              </w:rPr>
              <w:t>分开</w:t>
            </w:r>
            <w:r>
              <w:rPr>
                <w:rFonts w:hint="eastAsia" w:ascii="微软雅黑" w:hAnsi="微软雅黑" w:eastAsia="微软雅黑"/>
                <w:szCs w:val="21"/>
              </w:rPr>
              <w:t>（,）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手机号，如果有多个用</w:t>
            </w:r>
            <w:r>
              <w:rPr>
                <w:rFonts w:hint="eastAsia" w:ascii="微软雅黑" w:hAnsi="微软雅黑" w:eastAsia="微软雅黑"/>
                <w:szCs w:val="21"/>
              </w:rPr>
              <w:t>逗号</w:t>
            </w:r>
            <w:r>
              <w:rPr>
                <w:rFonts w:ascii="微软雅黑" w:hAnsi="微软雅黑" w:eastAsia="微软雅黑"/>
                <w:szCs w:val="21"/>
              </w:rPr>
              <w:t>分开</w:t>
            </w:r>
            <w:r>
              <w:rPr>
                <w:rFonts w:hint="eastAsia" w:ascii="微软雅黑" w:hAnsi="微软雅黑" w:eastAsia="微软雅黑"/>
                <w:szCs w:val="21"/>
              </w:rPr>
              <w:t>（,）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picUrl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医生照片url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备注信息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17" w:name="_Toc43399249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3</w:t>
      </w:r>
      <w:bookmarkEnd w:id="17"/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rPr>
          <w:rFonts w:ascii="微软雅黑" w:hAnsi="微软雅黑" w:eastAsia="微软雅黑"/>
          <w:color w:val="333333"/>
          <w:sz w:val="18"/>
          <w:szCs w:val="18"/>
        </w:rPr>
      </w:pPr>
    </w:p>
    <w:p>
      <w:pPr>
        <w:pStyle w:val="2"/>
        <w:spacing w:before="0" w:after="0" w:line="360" w:lineRule="auto"/>
        <w:rPr>
          <w:rFonts w:ascii="微软雅黑" w:hAnsi="微软雅黑" w:eastAsia="微软雅黑"/>
        </w:rPr>
      </w:pPr>
      <w:bookmarkStart w:id="18" w:name="_Toc43399250"/>
      <w:r>
        <w:rPr>
          <w:rFonts w:hint="eastAsia" w:ascii="微软雅黑" w:hAnsi="微软雅黑" w:eastAsia="微软雅黑"/>
        </w:rPr>
        <w:t>3.患者管理</w:t>
      </w:r>
      <w:bookmarkEnd w:id="18"/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19" w:name="_Toc43399251"/>
      <w:r>
        <w:rPr>
          <w:rFonts w:hint="eastAsia" w:ascii="微软雅黑" w:hAnsi="微软雅黑" w:eastAsia="微软雅黑"/>
          <w:sz w:val="32"/>
          <w:szCs w:val="32"/>
        </w:rPr>
        <w:t>3</w:t>
      </w:r>
      <w:r>
        <w:rPr>
          <w:rFonts w:ascii="微软雅黑" w:hAnsi="微软雅黑" w:eastAsia="微软雅黑"/>
          <w:sz w:val="32"/>
          <w:szCs w:val="32"/>
        </w:rPr>
        <w:t>.1</w:t>
      </w:r>
      <w:r>
        <w:rPr>
          <w:rFonts w:hint="eastAsia" w:ascii="微软雅黑" w:hAnsi="微软雅黑" w:eastAsia="微软雅黑"/>
          <w:sz w:val="32"/>
          <w:szCs w:val="32"/>
        </w:rPr>
        <w:t>患者信息查询</w:t>
      </w:r>
      <w:bookmarkEnd w:id="19"/>
      <w:r>
        <w:rPr>
          <w:rFonts w:hint="eastAsia" w:ascii="微软雅黑" w:hAnsi="微软雅黑" w:eastAsia="微软雅黑"/>
          <w:sz w:val="32"/>
          <w:szCs w:val="32"/>
        </w:rPr>
        <w:t>（</w:t>
      </w:r>
      <w:r>
        <w:rPr>
          <w:rFonts w:ascii="微软雅黑" w:hAnsi="微软雅黑" w:eastAsia="微软雅黑"/>
          <w:sz w:val="32"/>
          <w:szCs w:val="32"/>
        </w:rPr>
        <w:t>patientQuery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hd w:val="clear" w:color="auto" w:fill="FFFFFF"/>
        <w:spacing w:before="0" w:beforeAutospacing="0" w:after="0" w:afterAutospacing="0"/>
        <w:ind w:firstLine="420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ascii="微软雅黑" w:hAnsi="微软雅黑" w:eastAsia="微软雅黑" w:cs="Segoe UI"/>
          <w:color w:val="333333"/>
          <w:sz w:val="21"/>
          <w:szCs w:val="21"/>
        </w:rPr>
        <w:t>患者信息查询，查询医院患者信息。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20" w:name="_Toc43399255"/>
      <w:r>
        <w:rPr>
          <w:rFonts w:ascii="微软雅黑" w:hAnsi="微软雅黑" w:eastAsia="微软雅黑"/>
          <w:sz w:val="28"/>
          <w:szCs w:val="28"/>
        </w:rPr>
        <w:t>3.1.1请求参数</w:t>
      </w:r>
      <w:bookmarkEnd w:id="20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4"/>
        <w:gridCol w:w="1045"/>
        <w:gridCol w:w="1194"/>
        <w:gridCol w:w="568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就诊卡类型，参考字典描述 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证件号码</w:t>
            </w:r>
            <w:r>
              <w:rPr>
                <w:rFonts w:hint="eastAsia" w:ascii="微软雅黑" w:hAnsi="微软雅黑" w:eastAsia="微软雅黑"/>
                <w:szCs w:val="21"/>
              </w:rPr>
              <w:t>， 一般建档时使用，获取患者信息时使用就诊卡号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类型，详细参见</w:t>
            </w:r>
            <w:r>
              <w:rPr>
                <w:rFonts w:hint="eastAsia" w:ascii="微软雅黑" w:hAnsi="微软雅黑" w:eastAsia="微软雅黑"/>
                <w:szCs w:val="21"/>
              </w:rPr>
              <w:t>字典描述</w:t>
            </w:r>
            <w:r>
              <w:rPr>
                <w:rFonts w:ascii="微软雅黑" w:hAnsi="微软雅黑" w:eastAsia="微软雅黑"/>
                <w:szCs w:val="21"/>
              </w:rPr>
              <w:t>证件类型编码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 居民身份证 2 中国人民解放军军人证 3 中国人民武装警察身份证4 港澳居民来往大陆通行证</w:t>
            </w:r>
            <w:r>
              <w:rPr>
                <w:rStyle w:val="34"/>
                <w:rFonts w:ascii="微软雅黑" w:hAnsi="微软雅黑" w:eastAsia="微软雅黑"/>
                <w:szCs w:val="21"/>
              </w:rPr>
              <w:t> </w:t>
            </w:r>
            <w:r>
              <w:rPr>
                <w:rFonts w:ascii="微软雅黑" w:hAnsi="微软雅黑" w:eastAsia="微软雅黑"/>
                <w:szCs w:val="21"/>
              </w:rPr>
              <w:t>5台湾居民来往大陆通行证 6 护照 7 机动车驾驶证 8 户口簿 99其他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0未知，1男，2女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</w:rPr>
      </w:pPr>
      <w:bookmarkStart w:id="21" w:name="_Toc43399256"/>
      <w:r>
        <w:rPr>
          <w:rFonts w:ascii="微软雅黑" w:hAnsi="微软雅黑" w:eastAsia="微软雅黑"/>
          <w:sz w:val="28"/>
          <w:szCs w:val="28"/>
        </w:rPr>
        <w:t>3.1.2返回数据</w:t>
      </w:r>
      <w:bookmarkEnd w:id="21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患者档案信息字段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1195"/>
        <w:gridCol w:w="1344"/>
        <w:gridCol w:w="4935"/>
      </w:tblGrid>
      <w:tr>
        <w:trPr>
          <w:tblHeader/>
        </w:trPr>
        <w:tc>
          <w:tcPr>
            <w:tcW w:w="208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34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493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complete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患者信息是否完整，如不完整需要档案补全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默认1-完整， 0-不完整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HIS系统患者Id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患者身份类型，</w:t>
            </w:r>
            <w:r>
              <w:rPr>
                <w:rFonts w:ascii="微软雅黑" w:hAnsi="微软雅黑" w:eastAsia="微软雅黑"/>
                <w:szCs w:val="21"/>
              </w:rPr>
              <w:t>0-自费， 1-医保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院内就诊卡号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0未知，1男，2女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birthday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出生年月，格式：yyyy-MM-dd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insurCardNo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医保卡号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证件号码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medAppNum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医保应用号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对应医保唯一编号手册号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idType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证件类型，详细参见证件类型编码</w:t>
            </w:r>
            <w:r>
              <w:rPr>
                <w:rFonts w:ascii="微软雅黑" w:hAnsi="微软雅黑" w:eastAsia="微软雅黑"/>
                <w:szCs w:val="21"/>
              </w:rPr>
              <w:br w:type="textWrapping"/>
            </w:r>
            <w:r>
              <w:rPr>
                <w:rFonts w:ascii="微软雅黑" w:hAnsi="微软雅黑" w:eastAsia="微软雅黑"/>
                <w:szCs w:val="21"/>
              </w:rPr>
              <w:t>1 居民身份证 2 中国人民解放军军人证 3 中国人民武装警察身份证 4 港澳居民来往大陆通行证</w:t>
            </w:r>
            <w:r>
              <w:rPr>
                <w:rStyle w:val="34"/>
                <w:rFonts w:ascii="微软雅黑" w:hAnsi="微软雅黑" w:eastAsia="微软雅黑"/>
                <w:szCs w:val="21"/>
              </w:rPr>
              <w:t> </w:t>
            </w:r>
            <w:r>
              <w:rPr>
                <w:rFonts w:ascii="微软雅黑" w:hAnsi="微软雅黑" w:eastAsia="微软雅黑"/>
                <w:szCs w:val="21"/>
              </w:rPr>
              <w:t>5台湾居民来往大陆通行证 6 护照 7 机动车驾驶证 8 户口簿 99其他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marriage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婚姻 1:未婚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2:已婚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3:离异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4:丧偶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5:未知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country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国籍（中国, 外籍）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nationality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民族 1 汉族，2 蒙古 。。。详情基础字典-&gt;民族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idAddress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户籍地址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现居地址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mobile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手机号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balance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就诊卡余额，单位：分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联系人姓名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linkmanTel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联系人电话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linkmanRelation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联系人与患者关系代码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linkmanIdCard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联系人身份证号码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所属省份id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cityId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所属城市id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districtId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所属行政区id</w:t>
            </w:r>
          </w:p>
        </w:tc>
      </w:tr>
      <w:tr>
        <w:tc>
          <w:tcPr>
            <w:tcW w:w="208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insurP</w:t>
            </w:r>
            <w:r>
              <w:rPr>
                <w:rStyle w:val="51"/>
                <w:rFonts w:ascii="Verdana" w:hAnsi="Verdan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ersonCount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医保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个人帐户余额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22" w:name="_Toc43399257"/>
      <w:r>
        <w:rPr>
          <w:rFonts w:ascii="微软雅黑" w:hAnsi="微软雅黑" w:eastAsia="微软雅黑"/>
          <w:sz w:val="28"/>
          <w:szCs w:val="28"/>
        </w:rPr>
        <w:t>3.1.</w:t>
      </w:r>
      <w:bookmarkEnd w:id="22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23" w:name="_Toc43399258"/>
      <w:r>
        <w:rPr>
          <w:rFonts w:hint="eastAsia" w:ascii="微软雅黑" w:hAnsi="微软雅黑" w:eastAsia="微软雅黑"/>
          <w:sz w:val="32"/>
          <w:szCs w:val="32"/>
        </w:rPr>
        <w:t>3</w:t>
      </w:r>
      <w:r>
        <w:rPr>
          <w:rFonts w:ascii="微软雅黑" w:hAnsi="微软雅黑" w:eastAsia="微软雅黑"/>
          <w:sz w:val="32"/>
          <w:szCs w:val="32"/>
        </w:rPr>
        <w:t>.2</w:t>
      </w:r>
      <w:r>
        <w:rPr>
          <w:rFonts w:hint="eastAsia" w:ascii="微软雅黑" w:hAnsi="微软雅黑" w:eastAsia="微软雅黑"/>
          <w:sz w:val="32"/>
          <w:szCs w:val="32"/>
        </w:rPr>
        <w:t>患者建档</w:t>
      </w:r>
      <w:bookmarkEnd w:id="23"/>
      <w:r>
        <w:rPr>
          <w:rFonts w:hint="eastAsia" w:ascii="微软雅黑" w:hAnsi="微软雅黑" w:eastAsia="微软雅黑"/>
          <w:sz w:val="32"/>
          <w:szCs w:val="32"/>
        </w:rPr>
        <w:t>（p</w:t>
      </w:r>
      <w:r>
        <w:rPr>
          <w:rFonts w:ascii="微软雅黑" w:hAnsi="微软雅黑" w:eastAsia="微软雅黑"/>
          <w:sz w:val="32"/>
          <w:szCs w:val="32"/>
        </w:rPr>
        <w:t>atient</w:t>
      </w:r>
      <w:r>
        <w:rPr>
          <w:rFonts w:hint="eastAsia" w:ascii="微软雅黑" w:hAnsi="微软雅黑" w:eastAsia="微软雅黑"/>
          <w:sz w:val="32"/>
          <w:szCs w:val="32"/>
        </w:rPr>
        <w:t>Create）</w:t>
      </w:r>
    </w:p>
    <w:p>
      <w:pPr>
        <w:pStyle w:val="22"/>
        <w:shd w:val="clear" w:color="auto" w:fill="FFFFFF"/>
        <w:spacing w:before="0" w:beforeAutospacing="0" w:after="0" w:afterAutospacing="0"/>
        <w:ind w:firstLine="420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ascii="微软雅黑" w:hAnsi="微软雅黑" w:eastAsia="微软雅黑" w:cs="Segoe UI"/>
          <w:color w:val="333333"/>
          <w:sz w:val="21"/>
          <w:szCs w:val="21"/>
        </w:rPr>
        <w:t>患者建档，根据身份证号或医保卡号建档，这两个必须传其中一个。如果医院HIS不存在，则新建患者信息，并返回患者的HIS系统创建的患者ID，如果存在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则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返回HIS的患者信息。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24" w:name="_Toc43399262"/>
      <w:r>
        <w:rPr>
          <w:rFonts w:ascii="微软雅黑" w:hAnsi="微软雅黑" w:eastAsia="微软雅黑"/>
          <w:sz w:val="28"/>
          <w:szCs w:val="28"/>
        </w:rPr>
        <w:t>3.2.1请求参数</w:t>
      </w:r>
      <w:bookmarkEnd w:id="24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039"/>
        <w:gridCol w:w="1134"/>
        <w:gridCol w:w="5246"/>
      </w:tblGrid>
      <w:tr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HIS系统患者Id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患者身份类型，</w:t>
            </w:r>
            <w:r>
              <w:rPr>
                <w:rFonts w:ascii="微软雅黑" w:hAnsi="微软雅黑" w:eastAsia="微软雅黑"/>
                <w:szCs w:val="21"/>
              </w:rPr>
              <w:t>0-自费， 1-医保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院内就诊卡号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医保应用号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对应医保唯一编号手册号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0未知，1男，2女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出生年月，格式：yyyy-MM-dd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医保卡号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证件号码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idType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证件类型，详细参见证件类型编码</w:t>
            </w:r>
            <w:r>
              <w:rPr>
                <w:rFonts w:ascii="微软雅黑" w:hAnsi="微软雅黑" w:eastAsia="微软雅黑"/>
                <w:szCs w:val="21"/>
              </w:rPr>
              <w:br w:type="textWrapping"/>
            </w:r>
            <w:r>
              <w:rPr>
                <w:rFonts w:ascii="微软雅黑" w:hAnsi="微软雅黑" w:eastAsia="微软雅黑"/>
                <w:szCs w:val="21"/>
              </w:rPr>
              <w:t>1 居民身份证 2 中国人民解放军军人证 3 中国人民武装警察身份证 4 港澳居民来往大陆通行证</w:t>
            </w:r>
            <w:r>
              <w:rPr>
                <w:rStyle w:val="34"/>
                <w:rFonts w:ascii="微软雅黑" w:hAnsi="微软雅黑" w:eastAsia="微软雅黑"/>
                <w:szCs w:val="21"/>
              </w:rPr>
              <w:t> </w:t>
            </w:r>
            <w:r>
              <w:rPr>
                <w:rFonts w:ascii="微软雅黑" w:hAnsi="微软雅黑" w:eastAsia="微软雅黑"/>
                <w:szCs w:val="21"/>
              </w:rPr>
              <w:t>5台湾居民来往大陆通行证 6 护照 7 机动车驾驶证 8 户口簿 99其他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婚姻 1:未婚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2:已婚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3:离异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4:丧偶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5:未知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国籍（中国, 外籍）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民族 1 汉族，2 蒙古 。。。详情基础字典-&gt;民族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户籍地址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现居地址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手机号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就诊卡余额，单位：分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联系人姓名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联系人电话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联系人与患者关系代码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联系人身份证号码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所属省份id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所属城市id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所属行政区id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insurP</w:t>
            </w:r>
            <w:r>
              <w:rPr>
                <w:rStyle w:val="51"/>
                <w:rFonts w:ascii="Verdana" w:hAnsi="Verdan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医保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个人帐户余额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25" w:name="_Toc43399263"/>
      <w:r>
        <w:rPr>
          <w:rFonts w:ascii="微软雅黑" w:hAnsi="微软雅黑" w:eastAsia="微软雅黑"/>
          <w:sz w:val="28"/>
          <w:szCs w:val="28"/>
        </w:rPr>
        <w:t>3.2.2返回数据</w:t>
      </w:r>
      <w:bookmarkEnd w:id="25"/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患者建档返回结果字段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5"/>
        <w:gridCol w:w="903"/>
        <w:gridCol w:w="1504"/>
        <w:gridCol w:w="535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患者信息是否完整，如不完整需要档案补全，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默认1-完整， 0-不完整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HIS系统患者Id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hosCardNo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院内就诊卡号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0未知，1男，2女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出生年月， 格式yyyy-MM-dd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insurCardNo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医保卡号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证件号码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idType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证件类型，详细参见证件类型编码</w:t>
            </w:r>
            <w:r>
              <w:rPr>
                <w:rFonts w:ascii="微软雅黑" w:hAnsi="微软雅黑" w:eastAsia="微软雅黑"/>
                <w:szCs w:val="21"/>
              </w:rPr>
              <w:br w:type="textWrapping"/>
            </w:r>
            <w:r>
              <w:rPr>
                <w:rFonts w:ascii="微软雅黑" w:hAnsi="微软雅黑" w:eastAsia="微软雅黑"/>
                <w:szCs w:val="21"/>
              </w:rPr>
              <w:t>1 居民身份证 2 中国人民解放军军人证 3 中国人民武装警察身份证 4 港澳居民来往大陆通行证</w:t>
            </w:r>
            <w:r>
              <w:rPr>
                <w:rStyle w:val="34"/>
                <w:rFonts w:ascii="微软雅黑" w:hAnsi="微软雅黑" w:eastAsia="微软雅黑"/>
                <w:szCs w:val="21"/>
              </w:rPr>
              <w:t> </w:t>
            </w:r>
            <w:r>
              <w:rPr>
                <w:rFonts w:ascii="微软雅黑" w:hAnsi="微软雅黑" w:eastAsia="微软雅黑"/>
                <w:szCs w:val="21"/>
              </w:rPr>
              <w:t>5台湾居民来往大陆通行证 6 护照 7 机动车驾驶证 8 户口簿 99其他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marriage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婚姻 1:未婚, 2:已婚, 3:离异, 4:丧偶, 5:未知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国籍（1-中国, 2-外籍）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民族 1 汉族，2 蒙古 。。。详情基础字典-&gt;民族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idAddress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户籍地址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现居地址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linkmanTel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联系人电话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linkmanRelation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联系人关系代码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linkmanIdCard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联系人与患者关系代码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所属省份id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cityId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所属城市id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districtId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所属行政区id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26" w:name="_Toc43399264"/>
      <w:r>
        <w:rPr>
          <w:rFonts w:ascii="微软雅黑" w:hAnsi="微软雅黑" w:eastAsia="微软雅黑"/>
          <w:sz w:val="28"/>
          <w:szCs w:val="28"/>
        </w:rPr>
        <w:t>3.2.</w:t>
      </w:r>
      <w:bookmarkEnd w:id="26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27" w:name="_Toc43399265"/>
      <w:r>
        <w:rPr>
          <w:rFonts w:hint="eastAsia" w:ascii="微软雅黑" w:hAnsi="微软雅黑" w:eastAsia="微软雅黑"/>
          <w:sz w:val="32"/>
          <w:szCs w:val="32"/>
        </w:rPr>
        <w:t>3</w:t>
      </w:r>
      <w:r>
        <w:rPr>
          <w:rFonts w:ascii="微软雅黑" w:hAnsi="微软雅黑" w:eastAsia="微软雅黑"/>
          <w:sz w:val="32"/>
          <w:szCs w:val="32"/>
        </w:rPr>
        <w:t>.3患者信息补全/更新</w:t>
      </w:r>
      <w:bookmarkEnd w:id="27"/>
      <w:r>
        <w:rPr>
          <w:rFonts w:hint="eastAsia" w:ascii="微软雅黑" w:hAnsi="微软雅黑" w:eastAsia="微软雅黑"/>
          <w:sz w:val="32"/>
          <w:szCs w:val="32"/>
        </w:rPr>
        <w:t>（p</w:t>
      </w:r>
      <w:r>
        <w:rPr>
          <w:rFonts w:ascii="微软雅黑" w:hAnsi="微软雅黑" w:eastAsia="微软雅黑"/>
          <w:sz w:val="32"/>
          <w:szCs w:val="32"/>
        </w:rPr>
        <w:t>atientUpdate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ascii="微软雅黑" w:hAnsi="微软雅黑" w:eastAsia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28" w:name="_Toc43399269"/>
      <w:r>
        <w:rPr>
          <w:rFonts w:ascii="微软雅黑" w:hAnsi="微软雅黑" w:eastAsia="微软雅黑"/>
          <w:sz w:val="28"/>
          <w:szCs w:val="28"/>
        </w:rPr>
        <w:t>3.3.1请求参数</w:t>
      </w:r>
      <w:bookmarkEnd w:id="28"/>
    </w:p>
    <w:p/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039"/>
        <w:gridCol w:w="1134"/>
        <w:gridCol w:w="5246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HIS系统患者Id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患者身份类型，</w:t>
            </w:r>
            <w:r>
              <w:rPr>
                <w:rFonts w:ascii="微软雅黑" w:hAnsi="微软雅黑" w:eastAsia="微软雅黑"/>
                <w:szCs w:val="21"/>
              </w:rPr>
              <w:t>0-自费， 1-医保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院内就诊卡号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医保应用号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对应医保唯一编号手册号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0未知，1男，2女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出生年月，格式：yyyy-MM-dd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医保卡号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证件号码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idType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证件类型，详细参见证件类型编码</w:t>
            </w:r>
            <w:r>
              <w:rPr>
                <w:rFonts w:ascii="微软雅黑" w:hAnsi="微软雅黑" w:eastAsia="微软雅黑"/>
                <w:szCs w:val="21"/>
              </w:rPr>
              <w:br w:type="textWrapping"/>
            </w:r>
            <w:r>
              <w:rPr>
                <w:rFonts w:ascii="微软雅黑" w:hAnsi="微软雅黑" w:eastAsia="微软雅黑"/>
                <w:szCs w:val="21"/>
              </w:rPr>
              <w:t>1 居民身份证 2 中国人民解放军军人证 3 中国人民武装警察身份证 4 港澳居民来往大陆通行证</w:t>
            </w:r>
            <w:r>
              <w:rPr>
                <w:rStyle w:val="34"/>
                <w:rFonts w:ascii="微软雅黑" w:hAnsi="微软雅黑" w:eastAsia="微软雅黑"/>
                <w:szCs w:val="21"/>
              </w:rPr>
              <w:t> </w:t>
            </w:r>
            <w:r>
              <w:rPr>
                <w:rFonts w:ascii="微软雅黑" w:hAnsi="微软雅黑" w:eastAsia="微软雅黑"/>
                <w:szCs w:val="21"/>
              </w:rPr>
              <w:t>5台湾居民来往大陆通行证 6 护照 7 机动车驾驶证 8 户口簿 99其他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婚姻 1:未婚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2:已婚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3:离异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4:丧偶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5:未知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国籍（中国, 外籍）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，1-中国 </w:t>
            </w:r>
            <w:r>
              <w:rPr>
                <w:rFonts w:ascii="微软雅黑" w:hAnsi="微软雅黑" w:eastAsia="微软雅黑"/>
                <w:szCs w:val="21"/>
              </w:rPr>
              <w:t>2-</w:t>
            </w:r>
            <w:r>
              <w:rPr>
                <w:rFonts w:hint="eastAsia" w:ascii="微软雅黑" w:hAnsi="微软雅黑" w:eastAsia="微软雅黑"/>
                <w:szCs w:val="21"/>
              </w:rPr>
              <w:t>外籍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民族 1 汉族，2 蒙古 。。。详情基础字典-&gt;民族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户籍地址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现居地址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就诊卡余额，单位：分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联系人电话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联系人与患者关系代码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联系人身份证号码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所属省份id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所属城市id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所属行政区id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insurP</w:t>
            </w:r>
            <w:r>
              <w:rPr>
                <w:rStyle w:val="51"/>
                <w:rFonts w:ascii="Verdana" w:hAnsi="Verdan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医保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个人帐户余额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29" w:name="_Toc43399270"/>
      <w:r>
        <w:rPr>
          <w:rFonts w:ascii="微软雅黑" w:hAnsi="微软雅黑" w:eastAsia="微软雅黑"/>
          <w:sz w:val="28"/>
          <w:szCs w:val="28"/>
        </w:rPr>
        <w:t>3.3.2返回数据</w:t>
      </w:r>
      <w:bookmarkEnd w:id="29"/>
    </w:p>
    <w:p>
      <w:r>
        <w:rPr>
          <w:rFonts w:ascii="微软雅黑" w:hAnsi="微软雅黑" w:eastAsia="微软雅黑"/>
        </w:rPr>
        <w:t>患者补全结果数据字段</w:t>
      </w:r>
      <w:r>
        <w:rPr>
          <w:rFonts w:hint="eastAsia" w:ascii="微软雅黑" w:hAnsi="微软雅黑" w:eastAsia="微软雅黑"/>
        </w:rPr>
        <w:t xml:space="preserve">，参考 </w:t>
      </w:r>
      <w:r>
        <w:rPr>
          <w:rFonts w:ascii="微软雅黑" w:hAnsi="微软雅黑" w:eastAsia="微软雅黑"/>
        </w:rPr>
        <w:t>3.2.2</w:t>
      </w:r>
      <w:r>
        <w:rPr>
          <w:rFonts w:hint="eastAsia" w:ascii="微软雅黑" w:hAnsi="微软雅黑" w:eastAsia="微软雅黑"/>
        </w:rPr>
        <w:t>患者建档（</w:t>
      </w:r>
      <w:r>
        <w:rPr>
          <w:rFonts w:ascii="微软雅黑" w:hAnsi="微软雅黑" w:eastAsia="微软雅黑"/>
        </w:rPr>
        <w:t>patientCreate</w:t>
      </w:r>
      <w:r>
        <w:rPr>
          <w:rFonts w:hint="eastAsia" w:ascii="微软雅黑" w:hAnsi="微软雅黑" w:eastAsia="微软雅黑"/>
        </w:rPr>
        <w:t>）返回数据</w:t>
      </w:r>
      <w:bookmarkStart w:id="30" w:name="_Toc43399271"/>
      <w:r>
        <w:rPr>
          <w:rFonts w:hint="eastAsia" w:ascii="微软雅黑" w:hAnsi="微软雅黑" w:eastAsia="微软雅黑"/>
        </w:rPr>
        <w:t>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3.3.</w:t>
      </w:r>
      <w:bookmarkEnd w:id="30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31" w:name="_Toc43399272"/>
      <w:r>
        <w:rPr>
          <w:rFonts w:hint="eastAsia" w:ascii="微软雅黑" w:hAnsi="微软雅黑" w:eastAsia="微软雅黑"/>
          <w:sz w:val="32"/>
          <w:szCs w:val="32"/>
        </w:rPr>
        <w:t>3</w:t>
      </w:r>
      <w:r>
        <w:rPr>
          <w:rFonts w:ascii="微软雅黑" w:hAnsi="微软雅黑" w:eastAsia="微软雅黑"/>
          <w:sz w:val="32"/>
          <w:szCs w:val="32"/>
        </w:rPr>
        <w:t>.4患者绑卡</w:t>
      </w:r>
      <w:bookmarkEnd w:id="31"/>
      <w:r>
        <w:rPr>
          <w:rFonts w:hint="eastAsia" w:ascii="微软雅黑" w:hAnsi="微软雅黑" w:eastAsia="微软雅黑"/>
          <w:sz w:val="32"/>
          <w:szCs w:val="32"/>
        </w:rPr>
        <w:t>（p</w:t>
      </w:r>
      <w:r>
        <w:rPr>
          <w:rFonts w:ascii="微软雅黑" w:hAnsi="微软雅黑" w:eastAsia="微软雅黑"/>
          <w:sz w:val="32"/>
          <w:szCs w:val="32"/>
        </w:rPr>
        <w:t>atientBind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ind w:firstLine="420"/>
        <w:rPr>
          <w:rFonts w:ascii="微软雅黑" w:hAnsi="微软雅黑" w:eastAsia="微软雅黑" w:cs="Segoe UI"/>
          <w:color w:val="333333"/>
          <w:szCs w:val="21"/>
        </w:rPr>
      </w:pPr>
      <w:r>
        <w:rPr>
          <w:rFonts w:hint="eastAsia" w:ascii="微软雅黑" w:hAnsi="微软雅黑" w:eastAsia="微软雅黑"/>
        </w:rPr>
        <w:t>用于线上平台或互联网医院，在系统用户个人中心绑定患者（就诊人），一个平台用户可绑定多个就诊人。当患者信息不存在时，在线建档并返回患者信息；如果患者信息存在，则直接返回患者信息。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32" w:name="_Toc43399276"/>
      <w:r>
        <w:rPr>
          <w:rFonts w:ascii="微软雅黑" w:hAnsi="微软雅黑" w:eastAsia="微软雅黑"/>
          <w:sz w:val="28"/>
          <w:szCs w:val="28"/>
        </w:rPr>
        <w:t>3.4.1请求参数</w:t>
      </w:r>
      <w:bookmarkEnd w:id="32"/>
    </w:p>
    <w:p>
      <w:bookmarkStart w:id="33" w:name="_Toc43399277"/>
      <w:r>
        <w:tab/>
      </w:r>
      <w:r>
        <w:rPr>
          <w:rFonts w:hint="eastAsia" w:ascii="微软雅黑" w:hAnsi="微软雅黑" w:eastAsia="微软雅黑"/>
        </w:rPr>
        <w:t xml:space="preserve">参考 </w:t>
      </w:r>
      <w:r>
        <w:rPr>
          <w:rFonts w:ascii="微软雅黑" w:hAnsi="微软雅黑" w:eastAsia="微软雅黑"/>
        </w:rPr>
        <w:t>3.2.2</w:t>
      </w:r>
      <w:r>
        <w:rPr>
          <w:rFonts w:hint="eastAsia" w:ascii="微软雅黑" w:hAnsi="微软雅黑" w:eastAsia="微软雅黑"/>
        </w:rPr>
        <w:t>患者建档（</w:t>
      </w:r>
      <w:r>
        <w:rPr>
          <w:rFonts w:ascii="微软雅黑" w:hAnsi="微软雅黑" w:eastAsia="微软雅黑"/>
        </w:rPr>
        <w:t>patientCreate</w:t>
      </w:r>
      <w:r>
        <w:rPr>
          <w:rFonts w:hint="eastAsia" w:ascii="微软雅黑" w:hAnsi="微软雅黑" w:eastAsia="微软雅黑"/>
        </w:rPr>
        <w:t>）请求参数</w:t>
      </w:r>
      <w:r>
        <w:rPr>
          <w:rFonts w:hint="eastAsia"/>
        </w:rPr>
        <w:t>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3.4.2返回数据</w:t>
      </w:r>
      <w:bookmarkEnd w:id="33"/>
    </w:p>
    <w:p>
      <w:pPr>
        <w:ind w:firstLine="420"/>
      </w:pPr>
      <w:r>
        <w:rPr>
          <w:rFonts w:ascii="微软雅黑" w:hAnsi="微软雅黑" w:eastAsia="微软雅黑"/>
        </w:rPr>
        <w:t>患者绑卡结果数据字段</w:t>
      </w:r>
      <w:bookmarkStart w:id="34" w:name="_Toc43399278"/>
      <w:r>
        <w:rPr>
          <w:rFonts w:hint="eastAsia" w:ascii="微软雅黑" w:hAnsi="微软雅黑" w:eastAsia="微软雅黑"/>
        </w:rPr>
        <w:t xml:space="preserve">，参考 </w:t>
      </w:r>
      <w:r>
        <w:rPr>
          <w:rFonts w:ascii="微软雅黑" w:hAnsi="微软雅黑" w:eastAsia="微软雅黑"/>
        </w:rPr>
        <w:t>3.2.2</w:t>
      </w:r>
      <w:r>
        <w:rPr>
          <w:rFonts w:hint="eastAsia" w:ascii="微软雅黑" w:hAnsi="微软雅黑" w:eastAsia="微软雅黑"/>
        </w:rPr>
        <w:t>患者建档（</w:t>
      </w:r>
      <w:r>
        <w:rPr>
          <w:rFonts w:ascii="微软雅黑" w:hAnsi="微软雅黑" w:eastAsia="微软雅黑"/>
        </w:rPr>
        <w:t>patientCreate</w:t>
      </w:r>
      <w:r>
        <w:rPr>
          <w:rFonts w:hint="eastAsia" w:ascii="微软雅黑" w:hAnsi="微软雅黑" w:eastAsia="微软雅黑"/>
        </w:rPr>
        <w:t>）返回数据。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3.4.</w:t>
      </w:r>
      <w:bookmarkEnd w:id="34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2"/>
        <w:spacing w:before="0" w:after="0" w:line="360" w:lineRule="auto"/>
        <w:rPr>
          <w:rFonts w:ascii="微软雅黑" w:hAnsi="微软雅黑" w:eastAsia="微软雅黑"/>
        </w:rPr>
      </w:pPr>
      <w:bookmarkStart w:id="35" w:name="_Toc43399279"/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.</w:t>
      </w:r>
      <w:bookmarkEnd w:id="35"/>
      <w:r>
        <w:rPr>
          <w:rFonts w:hint="eastAsia" w:ascii="微软雅黑" w:hAnsi="微软雅黑" w:eastAsia="微软雅黑"/>
        </w:rPr>
        <w:t>出诊科室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36" w:name="_Toc43399280"/>
      <w:r>
        <w:rPr>
          <w:rFonts w:hint="eastAsia" w:ascii="微软雅黑" w:hAnsi="微软雅黑" w:eastAsia="微软雅黑"/>
          <w:sz w:val="32"/>
          <w:szCs w:val="32"/>
        </w:rPr>
        <w:t>4.</w:t>
      </w:r>
      <w:r>
        <w:rPr>
          <w:rFonts w:ascii="微软雅黑" w:hAnsi="微软雅黑" w:eastAsia="微软雅黑"/>
          <w:sz w:val="32"/>
          <w:szCs w:val="32"/>
        </w:rPr>
        <w:t>1出诊科室列表</w:t>
      </w:r>
      <w:bookmarkEnd w:id="36"/>
      <w:r>
        <w:rPr>
          <w:rFonts w:hint="eastAsia" w:ascii="微软雅黑" w:hAnsi="微软雅黑" w:eastAsia="微软雅黑"/>
          <w:sz w:val="32"/>
          <w:szCs w:val="32"/>
        </w:rPr>
        <w:t>(</w:t>
      </w:r>
      <w:r>
        <w:rPr>
          <w:rFonts w:ascii="微软雅黑" w:hAnsi="微软雅黑" w:eastAsia="微软雅黑"/>
          <w:sz w:val="32"/>
          <w:szCs w:val="32"/>
        </w:rPr>
        <w:t>treatDept)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ascii="微软雅黑" w:hAnsi="微软雅黑" w:eastAsia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的出诊科室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，当天往后就是预约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号的出诊科室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。一般科室列表会有两种情况：1.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只有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一级科室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没有二级科室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>
      <w:pPr>
        <w:pStyle w:val="22"/>
        <w:spacing w:before="0" w:beforeAutospacing="0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ascii="微软雅黑" w:hAnsi="微软雅黑" w:eastAsia="微软雅黑" w:cs="Segoe UI"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37" w:name="_Toc43399284"/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1请求参数</w:t>
      </w:r>
      <w:bookmarkEnd w:id="37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2"/>
        <w:gridCol w:w="1201"/>
        <w:gridCol w:w="1201"/>
        <w:gridCol w:w="5512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48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startDate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开始日期，格式: yyyy-MM-dd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endDate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结束日期 yyyy-MM-dd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regFlag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</w:t>
            </w:r>
            <w:r>
              <w:rPr>
                <w:rFonts w:hint="eastAsia" w:ascii="微软雅黑" w:hAnsi="微软雅黑" w:eastAsia="微软雅黑"/>
                <w:szCs w:val="21"/>
              </w:rPr>
              <w:t>预约</w:t>
            </w:r>
            <w:r>
              <w:rPr>
                <w:rFonts w:ascii="微软雅黑" w:hAnsi="微软雅黑" w:eastAsia="微软雅黑"/>
                <w:szCs w:val="21"/>
              </w:rPr>
              <w:t>类型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挂号 2-预约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utpatientType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专家或普通门诊 </w:t>
            </w:r>
            <w:r>
              <w:rPr>
                <w:rFonts w:ascii="微软雅黑" w:hAnsi="微软雅黑" w:eastAsia="微软雅黑"/>
                <w:szCs w:val="21"/>
              </w:rPr>
              <w:t>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普通门诊 </w:t>
            </w:r>
            <w:r>
              <w:rPr>
                <w:rFonts w:ascii="微软雅黑" w:hAnsi="微软雅黑" w:eastAsia="微软雅黑"/>
                <w:szCs w:val="21"/>
              </w:rPr>
              <w:t>2-</w:t>
            </w:r>
            <w:r>
              <w:rPr>
                <w:rFonts w:hint="eastAsia" w:ascii="微软雅黑" w:hAnsi="微软雅黑" w:eastAsia="微软雅黑"/>
                <w:szCs w:val="21"/>
              </w:rPr>
              <w:t>专家，0或其他表示全部，默认取全部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156" w:beforeLines="50" w:after="0" w:line="360" w:lineRule="auto"/>
        <w:rPr>
          <w:rFonts w:ascii="微软雅黑" w:hAnsi="微软雅黑" w:eastAsia="微软雅黑"/>
          <w:sz w:val="28"/>
          <w:szCs w:val="28"/>
        </w:rPr>
      </w:pPr>
      <w:bookmarkStart w:id="38" w:name="_Toc43399285"/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2返回数据</w:t>
      </w:r>
      <w:bookmarkEnd w:id="38"/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出诊科室信息字段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089"/>
        <w:gridCol w:w="992"/>
        <w:gridCol w:w="533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科室编码，HIS科室编码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是否有号源，默认为0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有，1-无 </w:t>
            </w:r>
            <w:r>
              <w:rPr>
                <w:rFonts w:ascii="微软雅黑" w:hAnsi="微软雅黑" w:eastAsia="微软雅黑"/>
                <w:szCs w:val="21"/>
              </w:rPr>
              <w:t>2-</w:t>
            </w:r>
            <w:r>
              <w:rPr>
                <w:rFonts w:hint="eastAsia" w:ascii="微软雅黑" w:hAnsi="微软雅黑" w:eastAsia="微软雅黑"/>
                <w:szCs w:val="21"/>
              </w:rPr>
              <w:t>约满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childDepts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包含下一级科室数组</w:t>
            </w:r>
          </w:p>
        </w:tc>
      </w:tr>
    </w:tbl>
    <w:p>
      <w:bookmarkStart w:id="39" w:name="_Toc4339928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下一级科室数组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089"/>
        <w:gridCol w:w="992"/>
        <w:gridCol w:w="533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科室编码，HIS科室编码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是否有号源，默认为0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有，1-无 </w:t>
            </w:r>
            <w:r>
              <w:rPr>
                <w:rFonts w:ascii="微软雅黑" w:hAnsi="微软雅黑" w:eastAsia="微软雅黑"/>
                <w:szCs w:val="21"/>
              </w:rPr>
              <w:t>2-</w:t>
            </w:r>
            <w:r>
              <w:rPr>
                <w:rFonts w:hint="eastAsia" w:ascii="微软雅黑" w:hAnsi="微软雅黑" w:eastAsia="微软雅黑"/>
                <w:szCs w:val="21"/>
              </w:rPr>
              <w:t>约满</w:t>
            </w:r>
          </w:p>
        </w:tc>
      </w:tr>
    </w:tbl>
    <w:p/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bookmarkEnd w:id="39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3"/>
        <w:spacing w:before="312" w:beforeLines="10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40" w:name="_Toc43399287"/>
      <w:r>
        <w:rPr>
          <w:rFonts w:hint="eastAsia" w:ascii="微软雅黑" w:hAnsi="微软雅黑" w:eastAsia="微软雅黑"/>
          <w:sz w:val="32"/>
          <w:szCs w:val="32"/>
        </w:rPr>
        <w:t>4.</w:t>
      </w:r>
      <w:r>
        <w:rPr>
          <w:rFonts w:ascii="微软雅黑" w:hAnsi="微软雅黑" w:eastAsia="微软雅黑"/>
          <w:sz w:val="32"/>
          <w:szCs w:val="32"/>
        </w:rPr>
        <w:t>2出诊</w:t>
      </w:r>
      <w:r>
        <w:rPr>
          <w:rFonts w:hint="eastAsia" w:ascii="微软雅黑" w:hAnsi="微软雅黑" w:eastAsia="微软雅黑"/>
          <w:sz w:val="32"/>
          <w:szCs w:val="32"/>
        </w:rPr>
        <w:t>医生</w:t>
      </w:r>
      <w:r>
        <w:rPr>
          <w:rFonts w:ascii="微软雅黑" w:hAnsi="微软雅黑" w:eastAsia="微软雅黑"/>
          <w:sz w:val="32"/>
          <w:szCs w:val="32"/>
        </w:rPr>
        <w:t>列表</w:t>
      </w:r>
      <w:r>
        <w:rPr>
          <w:rFonts w:hint="eastAsia" w:ascii="微软雅黑" w:hAnsi="微软雅黑" w:eastAsia="微软雅黑"/>
          <w:sz w:val="32"/>
          <w:szCs w:val="32"/>
        </w:rPr>
        <w:t>（t</w:t>
      </w:r>
      <w:r>
        <w:rPr>
          <w:rFonts w:ascii="微软雅黑" w:hAnsi="微软雅黑" w:eastAsia="微软雅黑"/>
          <w:sz w:val="32"/>
          <w:szCs w:val="32"/>
        </w:rPr>
        <w:t>reatDoctor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/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1请求参数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1201"/>
        <w:gridCol w:w="1201"/>
        <w:gridCol w:w="5511"/>
      </w:tblGrid>
      <w:tr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科室编码，HIS科室编码</w:t>
            </w:r>
          </w:p>
        </w:tc>
      </w:tr>
      <w:tr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开始日期，格式: yyyy-MM-dd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结束日期 yyyy-MM-dd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</w:t>
            </w:r>
            <w:r>
              <w:rPr>
                <w:rFonts w:hint="eastAsia" w:ascii="微软雅黑" w:hAnsi="微软雅黑" w:eastAsia="微软雅黑"/>
                <w:szCs w:val="21"/>
              </w:rPr>
              <w:t>预约</w:t>
            </w:r>
            <w:r>
              <w:rPr>
                <w:rFonts w:ascii="微软雅黑" w:hAnsi="微软雅黑" w:eastAsia="微软雅黑"/>
                <w:szCs w:val="21"/>
              </w:rPr>
              <w:t>类型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</w:rPr>
              <w:t>-</w:t>
            </w:r>
            <w:r>
              <w:rPr>
                <w:rFonts w:ascii="微软雅黑" w:hAnsi="微软雅黑" w:eastAsia="微软雅黑"/>
                <w:szCs w:val="21"/>
              </w:rPr>
              <w:t>挂号 2-预约</w:t>
            </w:r>
          </w:p>
        </w:tc>
      </w:tr>
      <w:tr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专家或普通门诊 </w:t>
            </w:r>
            <w:r>
              <w:rPr>
                <w:rFonts w:ascii="微软雅黑" w:hAnsi="微软雅黑" w:eastAsia="微软雅黑"/>
                <w:szCs w:val="21"/>
              </w:rPr>
              <w:t>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普通门诊 </w:t>
            </w:r>
            <w:r>
              <w:rPr>
                <w:rFonts w:ascii="微软雅黑" w:hAnsi="微软雅黑" w:eastAsia="微软雅黑"/>
                <w:szCs w:val="21"/>
              </w:rPr>
              <w:t>2-</w:t>
            </w:r>
            <w:r>
              <w:rPr>
                <w:rFonts w:hint="eastAsia" w:ascii="微软雅黑" w:hAnsi="微软雅黑" w:eastAsia="微软雅黑"/>
                <w:szCs w:val="21"/>
              </w:rPr>
              <w:t>专家，0或其他表示全部，默认取全部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156" w:beforeLines="5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2返回数据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出诊医生信息字段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089"/>
        <w:gridCol w:w="992"/>
        <w:gridCol w:w="533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科室编码，HIS科室编码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是否有号源，默认为0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有，1-无 </w:t>
            </w:r>
            <w:r>
              <w:rPr>
                <w:rFonts w:ascii="微软雅黑" w:hAnsi="微软雅黑" w:eastAsia="微软雅黑"/>
                <w:szCs w:val="21"/>
              </w:rPr>
              <w:t>2-</w:t>
            </w:r>
            <w:r>
              <w:rPr>
                <w:rFonts w:hint="eastAsia" w:ascii="微软雅黑" w:hAnsi="微软雅黑" w:eastAsia="微软雅黑"/>
                <w:szCs w:val="21"/>
              </w:rPr>
              <w:t>约满</w:t>
            </w:r>
          </w:p>
        </w:tc>
      </w:tr>
    </w:tbl>
    <w:p/>
    <w:p>
      <w:pPr>
        <w:pStyle w:val="3"/>
        <w:spacing w:before="312" w:beforeLines="10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4.</w:t>
      </w:r>
      <w:r>
        <w:rPr>
          <w:rFonts w:ascii="微软雅黑" w:hAnsi="微软雅黑" w:eastAsia="微软雅黑"/>
          <w:sz w:val="32"/>
          <w:szCs w:val="32"/>
        </w:rPr>
        <w:t>3号源信息</w:t>
      </w:r>
      <w:bookmarkEnd w:id="40"/>
      <w:r>
        <w:rPr>
          <w:rFonts w:hint="eastAsia" w:ascii="微软雅黑" w:hAnsi="微软雅黑" w:eastAsia="微软雅黑"/>
          <w:sz w:val="32"/>
          <w:szCs w:val="32"/>
        </w:rPr>
        <w:t>（t</w:t>
      </w:r>
      <w:r>
        <w:rPr>
          <w:rFonts w:ascii="微软雅黑" w:hAnsi="微软雅黑" w:eastAsia="微软雅黑"/>
          <w:sz w:val="32"/>
          <w:szCs w:val="32"/>
        </w:rPr>
        <w:t>ickets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ascii="微软雅黑" w:hAnsi="微软雅黑" w:eastAsia="微软雅黑" w:cs="Segoe UI"/>
          <w:color w:val="333333"/>
          <w:sz w:val="21"/>
          <w:szCs w:val="21"/>
        </w:rPr>
        <w:t>获取号源详细信息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。</w:t>
      </w:r>
    </w:p>
    <w:p>
      <w:pPr>
        <w:pStyle w:val="4"/>
        <w:spacing w:before="0" w:after="0" w:line="360" w:lineRule="auto"/>
      </w:pPr>
      <w:bookmarkStart w:id="41" w:name="_Toc43399291"/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1请求参数</w:t>
      </w:r>
      <w:bookmarkEnd w:id="41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1154"/>
        <w:gridCol w:w="1619"/>
        <w:gridCol w:w="477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</w:t>
            </w: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  <w:r>
              <w:rPr>
                <w:rFonts w:ascii="微软雅黑" w:hAnsi="微软雅黑" w:eastAsia="微软雅黑"/>
                <w:szCs w:val="21"/>
              </w:rPr>
              <w:t>，HIS科室编码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一级科室标识，H</w:t>
            </w:r>
            <w:r>
              <w:rPr>
                <w:rFonts w:ascii="微软雅黑" w:hAnsi="微软雅黑" w:eastAsia="微软雅黑"/>
                <w:szCs w:val="21"/>
              </w:rPr>
              <w:t>IS</w:t>
            </w:r>
            <w:r>
              <w:rPr>
                <w:rFonts w:hint="eastAsia" w:ascii="微软雅黑" w:hAnsi="微软雅黑" w:eastAsia="微软雅黑"/>
                <w:szCs w:val="21"/>
              </w:rPr>
              <w:t>科室编码，有些H</w:t>
            </w:r>
            <w:r>
              <w:rPr>
                <w:rFonts w:ascii="微软雅黑" w:hAnsi="微软雅黑" w:eastAsia="微软雅黑"/>
                <w:szCs w:val="21"/>
              </w:rPr>
              <w:t>IS</w:t>
            </w:r>
            <w:r>
              <w:rPr>
                <w:rFonts w:hint="eastAsia" w:ascii="微软雅黑" w:hAnsi="微软雅黑" w:eastAsia="微软雅黑"/>
                <w:szCs w:val="21"/>
              </w:rPr>
              <w:t>接口需要提供一级科室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开始日期 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结束日期 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挂号类型 1:挂号 2:预约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专家或普通门诊 </w:t>
            </w:r>
            <w:r>
              <w:rPr>
                <w:rFonts w:ascii="微软雅黑" w:hAnsi="微软雅黑" w:eastAsia="微软雅黑"/>
                <w:szCs w:val="21"/>
              </w:rPr>
              <w:t>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普通门诊 </w:t>
            </w:r>
            <w:r>
              <w:rPr>
                <w:rFonts w:ascii="微软雅黑" w:hAnsi="微软雅黑" w:eastAsia="微软雅黑"/>
                <w:szCs w:val="21"/>
              </w:rPr>
              <w:t>2-</w:t>
            </w:r>
            <w:r>
              <w:rPr>
                <w:rFonts w:hint="eastAsia" w:ascii="微软雅黑" w:hAnsi="微软雅黑" w:eastAsia="微软雅黑"/>
                <w:szCs w:val="21"/>
              </w:rPr>
              <w:t>专家 0或其他表示全部，默认全部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312" w:beforeLines="100" w:after="0" w:line="360" w:lineRule="auto"/>
        <w:rPr>
          <w:rFonts w:ascii="微软雅黑" w:hAnsi="微软雅黑" w:eastAsia="微软雅黑"/>
          <w:sz w:val="28"/>
          <w:szCs w:val="28"/>
        </w:rPr>
      </w:pPr>
      <w:bookmarkStart w:id="42" w:name="_Toc43399292"/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2返回数据</w:t>
      </w:r>
      <w:bookmarkEnd w:id="42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排班信息字段说明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9"/>
        <w:gridCol w:w="1124"/>
        <w:gridCol w:w="1259"/>
        <w:gridCol w:w="551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schedule</w:t>
            </w:r>
            <w:r>
              <w:rPr>
                <w:rFonts w:ascii="微软雅黑" w:hAnsi="微软雅黑" w:eastAsia="微软雅黑"/>
                <w:szCs w:val="21"/>
              </w:rPr>
              <w:t>No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排班标识</w:t>
            </w:r>
            <w:r>
              <w:rPr>
                <w:rFonts w:hint="eastAsia" w:ascii="微软雅黑" w:hAnsi="微软雅黑" w:eastAsia="微软雅黑"/>
                <w:szCs w:val="21"/>
              </w:rPr>
              <w:t>编号，</w:t>
            </w:r>
            <w:r>
              <w:rPr>
                <w:rFonts w:ascii="微软雅黑" w:hAnsi="微软雅黑" w:eastAsia="微软雅黑"/>
                <w:szCs w:val="21"/>
              </w:rPr>
              <w:t>排班记录</w:t>
            </w:r>
            <w:r>
              <w:rPr>
                <w:rFonts w:hint="eastAsia" w:ascii="微软雅黑" w:hAnsi="微软雅黑" w:eastAsia="微软雅黑"/>
                <w:szCs w:val="21"/>
              </w:rPr>
              <w:t>唯一标识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排班</w:t>
            </w:r>
            <w:r>
              <w:rPr>
                <w:rFonts w:ascii="微软雅黑" w:hAnsi="微软雅黑" w:eastAsia="微软雅黑"/>
                <w:szCs w:val="21"/>
              </w:rPr>
              <w:t>号源日期，格式：yyyy-MM-dd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号源</w:t>
            </w:r>
            <w:r>
              <w:rPr>
                <w:rFonts w:ascii="微软雅黑" w:hAnsi="微软雅黑" w:eastAsia="微软雅黑"/>
                <w:szCs w:val="21"/>
              </w:rPr>
              <w:t>时段 1=上午 2=下午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>3=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全天 </w:t>
            </w:r>
            <w:r>
              <w:rPr>
                <w:rFonts w:ascii="微软雅黑" w:hAnsi="微软雅黑" w:eastAsia="微软雅黑"/>
                <w:szCs w:val="21"/>
              </w:rPr>
              <w:t>4=</w:t>
            </w:r>
            <w:r>
              <w:rPr>
                <w:rFonts w:hint="eastAsia" w:ascii="微软雅黑" w:hAnsi="微软雅黑" w:eastAsia="微软雅黑"/>
                <w:szCs w:val="21"/>
              </w:rPr>
              <w:t>晚上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科室编码, 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clinicType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</w:t>
            </w: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clinicName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门诊名称</w:t>
            </w:r>
            <w:r>
              <w:rPr>
                <w:rFonts w:hint="eastAsia" w:ascii="微软雅黑" w:hAnsi="微软雅黑" w:eastAsia="微软雅黑"/>
                <w:szCs w:val="21"/>
              </w:rPr>
              <w:t>（如：心理科门诊、妇科门诊）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empTitle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医生职称</w:t>
            </w: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mpTitleName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职称名称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groupCode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专业组编码，HIS专业组编码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</w:t>
            </w:r>
            <w:r>
              <w:rPr>
                <w:rFonts w:ascii="微软雅黑" w:hAnsi="微软雅黑" w:eastAsia="微软雅黑"/>
                <w:szCs w:val="21"/>
              </w:rPr>
              <w:t>isReqType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</w:t>
            </w:r>
            <w:r>
              <w:rPr>
                <w:rFonts w:ascii="微软雅黑" w:hAnsi="微软雅黑" w:eastAsia="微软雅黑"/>
                <w:szCs w:val="21"/>
              </w:rPr>
              <w:t>IS</w:t>
            </w:r>
            <w:r>
              <w:rPr>
                <w:rFonts w:hint="eastAsia" w:ascii="微软雅黑" w:hAnsi="微软雅黑" w:eastAsia="微软雅黑"/>
                <w:szCs w:val="21"/>
              </w:rPr>
              <w:t>号类编码，H</w:t>
            </w:r>
            <w:r>
              <w:rPr>
                <w:rFonts w:ascii="微软雅黑" w:hAnsi="微软雅黑" w:eastAsia="微软雅黑"/>
                <w:szCs w:val="21"/>
              </w:rPr>
              <w:t>IS</w:t>
            </w:r>
            <w:r>
              <w:rPr>
                <w:rFonts w:hint="eastAsia" w:ascii="微软雅黑" w:hAnsi="微软雅黑" w:eastAsia="微软雅黑"/>
                <w:szCs w:val="21"/>
              </w:rPr>
              <w:t>系统有一套号类编码，在预约或挂号需要传此类型，这里不需要转换直接存储，在预约时传给H</w:t>
            </w:r>
            <w:r>
              <w:rPr>
                <w:rFonts w:ascii="微软雅黑" w:hAnsi="微软雅黑" w:eastAsia="微软雅黑"/>
                <w:szCs w:val="21"/>
              </w:rPr>
              <w:t>IS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</w:t>
            </w:r>
            <w:r>
              <w:rPr>
                <w:rFonts w:ascii="微软雅黑" w:hAnsi="微软雅黑" w:eastAsia="微软雅黑"/>
                <w:szCs w:val="21"/>
              </w:rPr>
              <w:t>isReqName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</w:t>
            </w:r>
            <w:r>
              <w:rPr>
                <w:rFonts w:ascii="微软雅黑" w:hAnsi="微软雅黑" w:eastAsia="微软雅黑"/>
                <w:szCs w:val="21"/>
              </w:rPr>
              <w:t>IS</w:t>
            </w:r>
            <w:r>
              <w:rPr>
                <w:rFonts w:hint="eastAsia" w:ascii="微软雅黑" w:hAnsi="微软雅黑" w:eastAsia="微软雅黑"/>
                <w:szCs w:val="21"/>
              </w:rPr>
              <w:t>号类名称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ticketType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号类（别）编码</w:t>
            </w:r>
            <w:r>
              <w:rPr>
                <w:rFonts w:hint="eastAsia" w:ascii="微软雅黑" w:hAnsi="微软雅黑" w:eastAsia="微软雅黑"/>
                <w:szCs w:val="21"/>
              </w:rPr>
              <w:t>，参数基础字典，1</w:t>
            </w:r>
            <w:r>
              <w:rPr>
                <w:rFonts w:ascii="微软雅黑" w:hAnsi="微软雅黑" w:eastAsia="微软雅黑"/>
                <w:szCs w:val="21"/>
              </w:rPr>
              <w:t>.5</w:t>
            </w:r>
            <w:r>
              <w:rPr>
                <w:rFonts w:hint="eastAsia" w:ascii="微软雅黑" w:hAnsi="微软雅黑" w:eastAsia="微软雅黑"/>
                <w:szCs w:val="21"/>
              </w:rPr>
              <w:t>门诊号别编码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ticketTypeName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号类（别）名称，如：主任专家</w:t>
            </w:r>
            <w:r>
              <w:rPr>
                <w:rFonts w:hint="eastAsia" w:ascii="微软雅黑" w:hAnsi="微软雅黑" w:eastAsia="微软雅黑"/>
                <w:szCs w:val="21"/>
              </w:rPr>
              <w:t>号</w:t>
            </w:r>
            <w:r>
              <w:rPr>
                <w:rFonts w:ascii="微软雅黑" w:hAnsi="微软雅黑" w:eastAsia="微软雅黑"/>
                <w:szCs w:val="21"/>
              </w:rPr>
              <w:t>，副主任专家</w:t>
            </w:r>
            <w:r>
              <w:rPr>
                <w:rFonts w:hint="eastAsia"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医事服务费（</w:t>
            </w:r>
            <w:r>
              <w:rPr>
                <w:rFonts w:ascii="微软雅黑" w:hAnsi="微软雅黑" w:eastAsia="微软雅黑"/>
                <w:szCs w:val="21"/>
              </w:rPr>
              <w:t>挂号费用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  <w:r>
              <w:rPr>
                <w:rFonts w:ascii="微软雅黑" w:hAnsi="微软雅黑" w:eastAsia="微软雅黑"/>
                <w:szCs w:val="21"/>
              </w:rPr>
              <w:t>单位：</w:t>
            </w: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剩余号数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号源总数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</w:t>
            </w:r>
            <w:r>
              <w:rPr>
                <w:rFonts w:hint="eastAsia" w:ascii="微软雅黑" w:hAnsi="微软雅黑" w:eastAsia="微软雅黑"/>
                <w:szCs w:val="21"/>
              </w:rPr>
              <w:t>擅长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号源状态 </w:t>
            </w:r>
            <w:r>
              <w:rPr>
                <w:rFonts w:ascii="微软雅黑" w:hAnsi="微软雅黑" w:eastAsia="微软雅黑"/>
                <w:szCs w:val="21"/>
              </w:rPr>
              <w:t>-0-停诊，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-正常</w:t>
            </w:r>
            <w:r>
              <w:rPr>
                <w:rFonts w:hint="eastAsia" w:ascii="微软雅黑" w:hAnsi="微软雅黑" w:eastAsia="微软雅黑"/>
                <w:szCs w:val="21"/>
              </w:rPr>
              <w:t>，默认1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smFlag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是否支持自助机挂号，2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不支持 </w:t>
            </w:r>
            <w:r>
              <w:rPr>
                <w:rFonts w:ascii="微软雅黑" w:hAnsi="微软雅黑" w:eastAsia="微软雅黑"/>
                <w:szCs w:val="21"/>
              </w:rPr>
              <w:t>0-</w:t>
            </w:r>
            <w:r>
              <w:rPr>
                <w:rFonts w:hint="eastAsia" w:ascii="微软雅黑" w:hAnsi="微软雅黑" w:eastAsia="微软雅黑"/>
                <w:szCs w:val="21"/>
              </w:rPr>
              <w:t>或其他支持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insurFlag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是否支持医保挂号，2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不支持， 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或其他支持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timeArr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Array（Object）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分时段</w:t>
            </w:r>
            <w:r>
              <w:rPr>
                <w:rFonts w:hint="eastAsia" w:ascii="微软雅黑" w:hAnsi="微软雅黑" w:eastAsia="微软雅黑"/>
                <w:szCs w:val="21"/>
              </w:rPr>
              <w:t>号源</w:t>
            </w:r>
            <w:r>
              <w:rPr>
                <w:rFonts w:ascii="微软雅黑" w:hAnsi="微软雅黑" w:eastAsia="微软雅黑"/>
                <w:szCs w:val="21"/>
              </w:rPr>
              <w:t>列表</w:t>
            </w:r>
            <w:r>
              <w:rPr>
                <w:rFonts w:hint="eastAsia" w:ascii="微软雅黑" w:hAnsi="微软雅黑" w:eastAsia="微软雅黑"/>
                <w:szCs w:val="21"/>
              </w:rPr>
              <w:t>说明见下表，如果号源有分时段，则需要有以下内容</w:t>
            </w:r>
          </w:p>
        </w:tc>
      </w:tr>
    </w:tbl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分时段预约信息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90"/>
        <w:gridCol w:w="892"/>
        <w:gridCol w:w="1354"/>
        <w:gridCol w:w="599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expectStart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预约开始时间, HH:mm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expectEnd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预约结束时间, HH:mm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tokenIndex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分时段预约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剩余号数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预约（挂号）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号源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状态：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-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无号源，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0-有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号源，默认0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43" w:name="_Toc43399293"/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bookmarkEnd w:id="43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</w:pPr>
      <w:r>
        <w:rPr>
          <w:rStyle w:val="26"/>
          <w:rFonts w:ascii="微软雅黑" w:hAnsi="微软雅黑" w:eastAsia="微软雅黑"/>
          <w:color w:val="333333"/>
          <w:sz w:val="21"/>
          <w:szCs w:val="21"/>
          <w:shd w:val="clear" w:color="auto" w:fill="FAFAFA"/>
        </w:rPr>
        <w:t xml:space="preserve"> 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44" w:name="_Toc43399294"/>
      <w:r>
        <w:rPr>
          <w:rFonts w:hint="eastAsia" w:ascii="微软雅黑" w:hAnsi="微软雅黑" w:eastAsia="微软雅黑"/>
          <w:sz w:val="32"/>
          <w:szCs w:val="32"/>
        </w:rPr>
        <w:t>4.</w:t>
      </w:r>
      <w:r>
        <w:rPr>
          <w:rFonts w:ascii="微软雅黑" w:hAnsi="微软雅黑" w:eastAsia="微软雅黑"/>
          <w:sz w:val="32"/>
          <w:szCs w:val="32"/>
        </w:rPr>
        <w:t>4停诊信息</w:t>
      </w:r>
      <w:bookmarkEnd w:id="44"/>
      <w:r>
        <w:rPr>
          <w:rFonts w:hint="eastAsia" w:ascii="微软雅黑" w:hAnsi="微软雅黑" w:eastAsia="微软雅黑"/>
          <w:sz w:val="32"/>
          <w:szCs w:val="32"/>
        </w:rPr>
        <w:t>推送(</w:t>
      </w:r>
      <w:r>
        <w:rPr>
          <w:rFonts w:ascii="微软雅黑" w:hAnsi="微软雅黑" w:eastAsia="微软雅黑"/>
          <w:sz w:val="32"/>
          <w:szCs w:val="32"/>
        </w:rPr>
        <w:t>closedTreat</w:t>
      </w:r>
      <w:r>
        <w:rPr>
          <w:rFonts w:hint="eastAsia" w:ascii="微软雅黑" w:hAnsi="微软雅黑" w:eastAsia="微软雅黑"/>
          <w:sz w:val="32"/>
          <w:szCs w:val="32"/>
        </w:rPr>
        <w:t>)</w:t>
      </w:r>
    </w:p>
    <w:p>
      <w:pPr>
        <w:pStyle w:val="22"/>
        <w:spacing w:before="0" w:beforeAutospacing="0"/>
        <w:ind w:firstLine="420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ascii="微软雅黑" w:hAnsi="微软雅黑" w:eastAsia="微软雅黑" w:cs="Segoe UI"/>
          <w:color w:val="333333"/>
          <w:sz w:val="21"/>
          <w:szCs w:val="21"/>
        </w:rPr>
        <w:t>医院停诊推送信息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，用于线上平台预约挂号后，接收停诊信息给用户推送消息或在预约记录里查询预约状态，显示为已停诊。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45" w:name="_Toc43399298"/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1请求参数</w:t>
      </w:r>
      <w:bookmarkEnd w:id="45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5"/>
        <w:gridCol w:w="1052"/>
        <w:gridCol w:w="1502"/>
        <w:gridCol w:w="5357"/>
      </w:tblGrid>
      <w:tr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rPr>
          <w:trHeight w:val="742" w:hRule="atLeas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stopList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Array</w:t>
            </w:r>
            <w:r>
              <w:rPr>
                <w:rFonts w:hint="eastAsia" w:ascii="微软雅黑" w:hAnsi="微软雅黑" w:eastAsia="微软雅黑"/>
                <w:szCs w:val="21"/>
              </w:rPr>
              <w:t>（obj</w:t>
            </w:r>
            <w:r>
              <w:rPr>
                <w:rFonts w:ascii="微软雅黑" w:hAnsi="微软雅黑" w:eastAsia="微软雅黑"/>
                <w:szCs w:val="21"/>
              </w:rPr>
              <w:t>ect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停诊列表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停诊数据字段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9"/>
        <w:gridCol w:w="996"/>
        <w:gridCol w:w="1417"/>
        <w:gridCol w:w="4954"/>
      </w:tblGrid>
      <w:tr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schedule</w:t>
            </w:r>
            <w:r>
              <w:rPr>
                <w:rFonts w:ascii="微软雅黑" w:hAnsi="微软雅黑" w:eastAsia="微软雅黑"/>
                <w:szCs w:val="21"/>
              </w:rPr>
              <w:t>No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排班标识</w:t>
            </w:r>
            <w:r>
              <w:rPr>
                <w:rFonts w:hint="eastAsia" w:ascii="微软雅黑" w:hAnsi="微软雅黑" w:eastAsia="微软雅黑"/>
                <w:szCs w:val="21"/>
              </w:rPr>
              <w:t>编号，</w:t>
            </w:r>
            <w:r>
              <w:rPr>
                <w:rFonts w:ascii="微软雅黑" w:hAnsi="微软雅黑" w:eastAsia="微软雅黑"/>
                <w:szCs w:val="21"/>
              </w:rPr>
              <w:t>排班记录</w:t>
            </w:r>
            <w:r>
              <w:rPr>
                <w:rFonts w:hint="eastAsia" w:ascii="微软雅黑" w:hAnsi="微软雅黑" w:eastAsia="微软雅黑"/>
                <w:szCs w:val="21"/>
              </w:rPr>
              <w:t>唯一标识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scheduleDate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排班</w:t>
            </w:r>
            <w:r>
              <w:rPr>
                <w:rFonts w:ascii="微软雅黑" w:hAnsi="微软雅黑" w:eastAsia="微软雅黑"/>
                <w:szCs w:val="21"/>
              </w:rPr>
              <w:t>号源日期，格式：yyyy-MM-dd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号源</w:t>
            </w:r>
            <w:r>
              <w:rPr>
                <w:rFonts w:ascii="微软雅黑" w:hAnsi="微软雅黑" w:eastAsia="微软雅黑"/>
                <w:szCs w:val="21"/>
              </w:rPr>
              <w:t>时段 1=上午 2=下午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>3=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全天 </w:t>
            </w:r>
            <w:r>
              <w:rPr>
                <w:rFonts w:ascii="微软雅黑" w:hAnsi="微软雅黑" w:eastAsia="微软雅黑"/>
                <w:szCs w:val="21"/>
              </w:rPr>
              <w:t>4=</w:t>
            </w:r>
            <w:r>
              <w:rPr>
                <w:rFonts w:hint="eastAsia" w:ascii="微软雅黑" w:hAnsi="微软雅黑" w:eastAsia="微软雅黑"/>
                <w:szCs w:val="21"/>
              </w:rPr>
              <w:t>晚上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科室编码, HIS科室编码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clinicType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</w:t>
            </w: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clinicName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门诊名称</w:t>
            </w:r>
            <w:r>
              <w:rPr>
                <w:rFonts w:hint="eastAsia" w:ascii="微软雅黑" w:hAnsi="微软雅黑" w:eastAsia="微软雅黑"/>
                <w:szCs w:val="21"/>
              </w:rPr>
              <w:t>（如：心理科门诊、妇科门诊）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停诊标示-0 停诊，1正常</w:t>
            </w:r>
          </w:p>
        </w:tc>
      </w:tr>
    </w:tbl>
    <w:p>
      <w:pPr>
        <w:pStyle w:val="4"/>
        <w:spacing w:before="312" w:beforeLines="100" w:after="0" w:line="360" w:lineRule="auto"/>
        <w:rPr>
          <w:rFonts w:ascii="微软雅黑" w:hAnsi="微软雅黑" w:eastAsia="微软雅黑"/>
          <w:sz w:val="28"/>
          <w:szCs w:val="28"/>
        </w:rPr>
      </w:pPr>
      <w:bookmarkStart w:id="46" w:name="_Toc43399299"/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2返回数据</w:t>
      </w:r>
      <w:bookmarkEnd w:id="46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7"/>
        <w:gridCol w:w="1203"/>
        <w:gridCol w:w="1203"/>
        <w:gridCol w:w="550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结果状态码，0-成功 其他表示失败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结果状态描述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47" w:name="_Toc43399300"/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bookmarkEnd w:id="47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医生</w:t>
      </w: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停诊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记录查询(</w:t>
      </w: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closedTreatQuery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p>
      <w:pPr>
        <w:pStyle w:val="22"/>
        <w:spacing w:before="0" w:beforeAutospacing="0"/>
        <w:ind w:firstLine="420"/>
        <w:rPr>
          <w:rFonts w:ascii="微软雅黑" w:hAnsi="微软雅黑" w:eastAsia="微软雅黑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查询医院医院停诊信息记录。展示已停诊医院记录。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1请求参数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5"/>
        <w:gridCol w:w="1052"/>
        <w:gridCol w:w="1502"/>
        <w:gridCol w:w="535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4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50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4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hospitalCode</w:t>
            </w:r>
          </w:p>
        </w:tc>
        <w:tc>
          <w:tcPr>
            <w:tcW w:w="10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医院编号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4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startDate</w:t>
            </w:r>
          </w:p>
        </w:tc>
        <w:tc>
          <w:tcPr>
            <w:tcW w:w="10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开始日期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4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endDate</w:t>
            </w:r>
          </w:p>
        </w:tc>
        <w:tc>
          <w:tcPr>
            <w:tcW w:w="10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ind w:firstLine="2310" w:firstLineChars="110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</w:tr>
    </w:tbl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312" w:beforeLines="100" w:after="0" w:line="360" w:lineRule="auto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2返回数据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1"/>
        <w:gridCol w:w="1495"/>
        <w:gridCol w:w="1559"/>
        <w:gridCol w:w="472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返回字段</w:t>
            </w:r>
          </w:p>
        </w:tc>
        <w:tc>
          <w:tcPr>
            <w:tcW w:w="149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472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0"/>
                <w:rFonts w:hint="default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schedule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49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排班标识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编号，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排班记录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唯一标识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scheduleDate</w:t>
            </w:r>
          </w:p>
        </w:tc>
        <w:tc>
          <w:tcPr>
            <w:tcW w:w="149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停诊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日期，格式：yyyy-MM-dd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period</w:t>
            </w:r>
          </w:p>
        </w:tc>
        <w:tc>
          <w:tcPr>
            <w:tcW w:w="149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7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号源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时段 1=上午 2=下午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3=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全天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4=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晚上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deptCode</w:t>
            </w:r>
          </w:p>
        </w:tc>
        <w:tc>
          <w:tcPr>
            <w:tcW w:w="149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科室编码, 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deptName</w:t>
            </w:r>
          </w:p>
        </w:tc>
        <w:tc>
          <w:tcPr>
            <w:tcW w:w="149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doctorName</w:t>
            </w:r>
          </w:p>
        </w:tc>
        <w:tc>
          <w:tcPr>
            <w:tcW w:w="149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doctorCode</w:t>
            </w:r>
          </w:p>
        </w:tc>
        <w:tc>
          <w:tcPr>
            <w:tcW w:w="149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医生编码，HIS医生编码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149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停诊开始时间，格式：y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149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停诊结束时间，格式：y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yyy-MM-dd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/>
    <w:p>
      <w:pPr>
        <w:pStyle w:val="2"/>
        <w:spacing w:before="0" w:after="0" w:line="360" w:lineRule="auto"/>
        <w:rPr>
          <w:rFonts w:ascii="微软雅黑" w:hAnsi="微软雅黑" w:eastAsia="微软雅黑"/>
        </w:rPr>
      </w:pPr>
      <w:bookmarkStart w:id="48" w:name="_Toc43399301"/>
      <w:r>
        <w:rPr>
          <w:rFonts w:hint="eastAsia" w:ascii="微软雅黑" w:hAnsi="微软雅黑" w:eastAsia="微软雅黑"/>
        </w:rPr>
        <w:t>5.预约挂号</w:t>
      </w:r>
      <w:bookmarkEnd w:id="48"/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49" w:name="_Toc43399302"/>
      <w:r>
        <w:rPr>
          <w:rFonts w:hint="eastAsia" w:ascii="微软雅黑" w:hAnsi="微软雅黑" w:eastAsia="微软雅黑"/>
          <w:sz w:val="32"/>
          <w:szCs w:val="32"/>
        </w:rPr>
        <w:t>5.</w:t>
      </w:r>
      <w:r>
        <w:rPr>
          <w:rFonts w:ascii="微软雅黑" w:hAnsi="微软雅黑" w:eastAsia="微软雅黑"/>
          <w:sz w:val="32"/>
          <w:szCs w:val="32"/>
        </w:rPr>
        <w:t>1预约挂号登记</w:t>
      </w:r>
      <w:bookmarkEnd w:id="49"/>
      <w:r>
        <w:rPr>
          <w:rFonts w:ascii="微软雅黑" w:hAnsi="微软雅黑" w:eastAsia="微软雅黑"/>
          <w:sz w:val="32"/>
          <w:szCs w:val="32"/>
        </w:rPr>
        <w:t>（</w:t>
      </w:r>
      <w:r>
        <w:rPr>
          <w:rFonts w:hint="eastAsia" w:ascii="微软雅黑" w:hAnsi="微软雅黑" w:eastAsia="微软雅黑"/>
          <w:sz w:val="32"/>
          <w:szCs w:val="32"/>
        </w:rPr>
        <w:t>a</w:t>
      </w:r>
      <w:r>
        <w:rPr>
          <w:rFonts w:ascii="微软雅黑" w:hAnsi="微软雅黑" w:eastAsia="微软雅黑"/>
          <w:sz w:val="32"/>
          <w:szCs w:val="32"/>
        </w:rPr>
        <w:t>ppoint）</w:t>
      </w:r>
    </w:p>
    <w:p>
      <w:pPr>
        <w:pStyle w:val="22"/>
        <w:spacing w:before="0" w:before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预约挂号登记，用户预约挂号，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用于</w:t>
      </w:r>
      <w:r>
        <w:rPr>
          <w:rFonts w:ascii="微软雅黑" w:hAnsi="微软雅黑" w:eastAsia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在一段时间内</w:t>
      </w:r>
      <w:r>
        <w:rPr>
          <w:rFonts w:ascii="微软雅黑" w:hAnsi="微软雅黑" w:eastAsia="微软雅黑"/>
          <w:color w:val="333333"/>
          <w:sz w:val="21"/>
          <w:szCs w:val="21"/>
        </w:rPr>
        <w:t>就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不</w:t>
      </w:r>
      <w:r>
        <w:rPr>
          <w:rFonts w:ascii="微软雅黑" w:hAnsi="微软雅黑" w:eastAsia="微软雅黑"/>
          <w:color w:val="333333"/>
          <w:sz w:val="21"/>
          <w:szCs w:val="21"/>
        </w:rPr>
        <w:t>再允许预约挂号。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Cs w:val="21"/>
        </w:rPr>
      </w:pPr>
      <w:bookmarkStart w:id="50" w:name="_Toc43399306"/>
      <w:r>
        <w:rPr>
          <w:rFonts w:ascii="微软雅黑" w:hAnsi="微软雅黑" w:eastAsia="微软雅黑"/>
          <w:sz w:val="28"/>
          <w:szCs w:val="28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1请求参数</w:t>
      </w:r>
      <w:bookmarkEnd w:id="50"/>
    </w:p>
    <w:tbl>
      <w:tblPr>
        <w:tblStyle w:val="28"/>
        <w:tblW w:w="5320" w:type="pct"/>
        <w:tblInd w:w="-127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0"/>
        <w:gridCol w:w="1207"/>
        <w:gridCol w:w="1057"/>
        <w:gridCol w:w="5489"/>
      </w:tblGrid>
      <w:tr>
        <w:trPr>
          <w:tblHeader/>
        </w:trPr>
        <w:tc>
          <w:tcPr>
            <w:tcW w:w="193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20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05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48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schedule</w:t>
            </w:r>
            <w:r>
              <w:rPr>
                <w:rFonts w:hint="eastAsia" w:ascii="微软雅黑" w:hAnsi="微软雅黑" w:eastAsia="微软雅黑"/>
                <w:szCs w:val="21"/>
              </w:rPr>
              <w:t>No</w:t>
            </w:r>
          </w:p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排班</w:t>
            </w:r>
            <w:r>
              <w:rPr>
                <w:rFonts w:ascii="微软雅黑" w:hAnsi="微软雅黑" w:eastAsia="微软雅黑"/>
                <w:szCs w:val="21"/>
              </w:rPr>
              <w:t>唯一标</w:t>
            </w:r>
            <w:r>
              <w:rPr>
                <w:rFonts w:hint="eastAsia" w:ascii="微软雅黑" w:hAnsi="微软雅黑" w:eastAsia="微软雅黑"/>
                <w:szCs w:val="21"/>
              </w:rPr>
              <w:t>识</w:t>
            </w:r>
            <w:r>
              <w:rPr>
                <w:rFonts w:ascii="微软雅黑" w:hAnsi="微软雅黑" w:eastAsia="微软雅黑"/>
                <w:szCs w:val="21"/>
              </w:rPr>
              <w:t>，排班记录标识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tokenIndex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分时段排班标识，如果预约分时段号源，需要传入此字段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schedule</w:t>
            </w:r>
            <w:r>
              <w:rPr>
                <w:rFonts w:ascii="微软雅黑" w:hAnsi="微软雅黑" w:eastAsia="微软雅黑"/>
                <w:szCs w:val="21"/>
              </w:rPr>
              <w:t>Date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排班</w:t>
            </w:r>
            <w:r>
              <w:rPr>
                <w:rFonts w:ascii="微软雅黑" w:hAnsi="微软雅黑" w:eastAsia="微软雅黑"/>
                <w:szCs w:val="21"/>
              </w:rPr>
              <w:t>日期，格式 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挂号时段 1=上午 2=下午 3=全天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ticketType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号类（别）编码</w:t>
            </w:r>
            <w:r>
              <w:rPr>
                <w:rFonts w:hint="eastAsia" w:ascii="微软雅黑" w:hAnsi="微软雅黑" w:eastAsia="微软雅黑"/>
                <w:szCs w:val="21"/>
              </w:rPr>
              <w:t>，参数基础字典，1</w:t>
            </w:r>
            <w:r>
              <w:rPr>
                <w:rFonts w:ascii="微软雅黑" w:hAnsi="微软雅黑" w:eastAsia="微软雅黑"/>
                <w:szCs w:val="21"/>
              </w:rPr>
              <w:t>.5</w:t>
            </w:r>
            <w:r>
              <w:rPr>
                <w:rFonts w:hint="eastAsia" w:ascii="微软雅黑" w:hAnsi="微软雅黑" w:eastAsia="微软雅黑"/>
                <w:szCs w:val="21"/>
              </w:rPr>
              <w:t>门诊号别编码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hisReqType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</w:t>
            </w:r>
            <w:r>
              <w:rPr>
                <w:rFonts w:ascii="微软雅黑" w:hAnsi="微软雅黑" w:eastAsia="微软雅黑"/>
                <w:szCs w:val="21"/>
              </w:rPr>
              <w:t>IS号类编码</w:t>
            </w:r>
            <w:r>
              <w:rPr>
                <w:rFonts w:hint="eastAsia" w:ascii="微软雅黑" w:hAnsi="微软雅黑" w:eastAsia="微软雅黑"/>
                <w:szCs w:val="21"/>
              </w:rPr>
              <w:t>，在号源时由H</w:t>
            </w:r>
            <w:r>
              <w:rPr>
                <w:rFonts w:ascii="微软雅黑" w:hAnsi="微软雅黑" w:eastAsia="微软雅黑"/>
                <w:szCs w:val="21"/>
              </w:rPr>
              <w:t>IS</w:t>
            </w: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患者在医院的id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mobile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手机号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patientName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0-未知，1-男，2-女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birthday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</w:t>
            </w:r>
            <w:r>
              <w:rPr>
                <w:rFonts w:ascii="微软雅黑" w:hAnsi="微软雅黑" w:eastAsia="微软雅黑"/>
                <w:szCs w:val="21"/>
              </w:rPr>
              <w:t>出生年月 yyyy-MM-dd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联系人姓名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linkmanIdCard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联系人身份证号码</w:t>
            </w:r>
          </w:p>
        </w:tc>
      </w:tr>
      <w:tr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chargeTotal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总金额，单位：分</w:t>
            </w:r>
            <w:r>
              <w:rPr>
                <w:rFonts w:hint="eastAsia" w:ascii="微软雅黑" w:hAnsi="微软雅黑" w:eastAsia="微软雅黑"/>
                <w:szCs w:val="21"/>
              </w:rPr>
              <w:t>，如果是免费号，总金额与个人支付金额都为0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cash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个人支付金额，单位：分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insurFee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医保支付金额，</w:t>
            </w:r>
            <w:r>
              <w:rPr>
                <w:rFonts w:ascii="微软雅黑" w:hAnsi="微软雅黑" w:eastAsia="微软雅黑"/>
                <w:szCs w:val="21"/>
              </w:rPr>
              <w:t xml:space="preserve">insurFee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chargeTotal - cash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51" w:name="_Toc43399307"/>
      <w:r>
        <w:rPr>
          <w:rFonts w:ascii="微软雅黑" w:hAnsi="微软雅黑" w:eastAsia="微软雅黑"/>
          <w:sz w:val="28"/>
          <w:szCs w:val="28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2返回数据</w:t>
      </w:r>
      <w:bookmarkEnd w:id="51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预约结果数据字段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2"/>
        <w:gridCol w:w="904"/>
        <w:gridCol w:w="1084"/>
        <w:gridCol w:w="5946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患者id，对应医院His的患者id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预约标识</w:t>
            </w:r>
            <w:r>
              <w:rPr>
                <w:rFonts w:hint="eastAsia" w:ascii="微软雅黑" w:hAnsi="微软雅黑" w:eastAsia="微软雅黑"/>
                <w:szCs w:val="21"/>
              </w:rPr>
              <w:t>，预约</w:t>
            </w:r>
            <w:r>
              <w:rPr>
                <w:rFonts w:hint="eastAsia" w:ascii="微软雅黑" w:hAnsi="微软雅黑" w:eastAsia="微软雅黑"/>
              </w:rPr>
              <w:t>挂号的HIS唯一标识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预约号源的诊断</w:t>
            </w:r>
            <w:r>
              <w:rPr>
                <w:rFonts w:ascii="微软雅黑" w:hAnsi="微软雅黑" w:eastAsia="微软雅黑"/>
                <w:szCs w:val="21"/>
              </w:rPr>
              <w:t>日期</w:t>
            </w:r>
            <w:r>
              <w:rPr>
                <w:rFonts w:hint="eastAsia" w:ascii="微软雅黑" w:hAnsi="微软雅黑" w:eastAsia="微软雅黑"/>
                <w:szCs w:val="21"/>
              </w:rPr>
              <w:t>，格式：y</w:t>
            </w:r>
            <w:r>
              <w:rPr>
                <w:rFonts w:ascii="微软雅黑" w:hAnsi="微软雅黑" w:eastAsia="微软雅黑"/>
                <w:szCs w:val="21"/>
              </w:rPr>
              <w:t>yyy-MM-dd</w:t>
            </w:r>
            <w:r>
              <w:rPr>
                <w:rFonts w:hint="eastAsia" w:ascii="微软雅黑" w:hAnsi="微软雅黑" w:eastAsia="微软雅黑"/>
                <w:szCs w:val="21"/>
              </w:rPr>
              <w:t>，如在2</w:t>
            </w:r>
            <w:r>
              <w:rPr>
                <w:rFonts w:ascii="微软雅黑" w:hAnsi="微软雅黑" w:eastAsia="微软雅黑"/>
                <w:szCs w:val="21"/>
              </w:rPr>
              <w:t>020-06-01</w:t>
            </w:r>
            <w:r>
              <w:rPr>
                <w:rFonts w:hint="eastAsia" w:ascii="微软雅黑" w:hAnsi="微软雅黑" w:eastAsia="微软雅黑"/>
                <w:szCs w:val="21"/>
              </w:rPr>
              <w:t>预约2</w:t>
            </w:r>
            <w:r>
              <w:rPr>
                <w:rFonts w:ascii="微软雅黑" w:hAnsi="微软雅黑" w:eastAsia="微软雅黑"/>
                <w:szCs w:val="21"/>
              </w:rPr>
              <w:t>020-06-05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号源，则日期为 </w:t>
            </w:r>
            <w:r>
              <w:rPr>
                <w:rFonts w:ascii="微软雅黑" w:hAnsi="微软雅黑" w:eastAsia="微软雅黑"/>
                <w:szCs w:val="21"/>
              </w:rPr>
              <w:t>2020-06-05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科室编码, 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源</w:t>
            </w:r>
            <w:r>
              <w:rPr>
                <w:rFonts w:ascii="微软雅黑" w:hAnsi="微软雅黑" w:eastAsia="微软雅黑"/>
                <w:szCs w:val="21"/>
              </w:rPr>
              <w:t>时段 1=上午 2=下午 3=全天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reqType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号类（别）编码</w:t>
            </w:r>
            <w:r>
              <w:rPr>
                <w:rFonts w:hint="eastAsia" w:ascii="微软雅黑" w:hAnsi="微软雅黑" w:eastAsia="微软雅黑"/>
                <w:szCs w:val="21"/>
              </w:rPr>
              <w:t>，参数基础字典，1</w:t>
            </w:r>
            <w:r>
              <w:rPr>
                <w:rFonts w:ascii="微软雅黑" w:hAnsi="微软雅黑" w:eastAsia="微软雅黑"/>
                <w:szCs w:val="21"/>
              </w:rPr>
              <w:t>.5</w:t>
            </w:r>
            <w:r>
              <w:rPr>
                <w:rFonts w:hint="eastAsia" w:ascii="微软雅黑" w:hAnsi="微软雅黑" w:eastAsia="微软雅黑"/>
                <w:szCs w:val="21"/>
              </w:rPr>
              <w:t>门诊号别编码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</w:t>
            </w: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门诊名称</w:t>
            </w:r>
            <w:r>
              <w:rPr>
                <w:rFonts w:hint="eastAsia" w:ascii="微软雅黑" w:hAnsi="微软雅黑" w:eastAsia="微软雅黑"/>
                <w:szCs w:val="21"/>
              </w:rPr>
              <w:t>（如：心理科门诊、妇科门诊）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</w:t>
            </w:r>
            <w:r>
              <w:rPr>
                <w:rFonts w:ascii="微软雅黑" w:hAnsi="微软雅黑" w:eastAsia="微软雅黑"/>
                <w:szCs w:val="21"/>
              </w:rPr>
              <w:t>号序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预约挂号取号密码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医事服务费（</w:t>
            </w:r>
            <w:r>
              <w:rPr>
                <w:rFonts w:ascii="微软雅黑" w:hAnsi="微软雅黑" w:eastAsia="微软雅黑"/>
                <w:szCs w:val="21"/>
              </w:rPr>
              <w:t>挂号费用</w:t>
            </w:r>
            <w:r>
              <w:rPr>
                <w:rFonts w:hint="eastAsia" w:ascii="微软雅黑" w:hAnsi="微软雅黑" w:eastAsia="微软雅黑"/>
                <w:szCs w:val="21"/>
              </w:rPr>
              <w:t>），金额单位：</w:t>
            </w: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regStatusFlag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预约状态：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成功挂号（取号成功）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取号处理中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未支付（先诊疗后付费或诊间挂号）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订单失效（过期）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预约已取消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预约成功但挂号或取号失败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退号中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退号成功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退号失败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预约成功，预约成功（可取号）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预约失败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预约，但爽约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trike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strike/>
                <w:color w:val="FF0000"/>
                <w:szCs w:val="21"/>
              </w:rPr>
              <w:t>预约成功（可取号），自助机取号需要判断该标志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预约成功但未到取号时间</w:t>
            </w:r>
          </w:p>
          <w:p>
            <w:pPr>
              <w:pStyle w:val="30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停诊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visitTime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建议就诊时</w:t>
            </w:r>
            <w:r>
              <w:rPr>
                <w:rFonts w:hint="eastAsia" w:ascii="微软雅黑" w:hAnsi="微软雅黑" w:eastAsia="微软雅黑"/>
                <w:szCs w:val="21"/>
              </w:rPr>
              <w:t>间，如</w:t>
            </w:r>
            <w:r>
              <w:rPr>
                <w:rFonts w:ascii="微软雅黑" w:hAnsi="微软雅黑" w:eastAsia="微软雅黑"/>
                <w:szCs w:val="21"/>
              </w:rPr>
              <w:t>格式 09:00-10:00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就诊号序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52" w:name="_Toc43399308"/>
      <w:r>
        <w:rPr>
          <w:rFonts w:ascii="微软雅黑" w:hAnsi="微软雅黑" w:eastAsia="微软雅黑"/>
          <w:sz w:val="28"/>
          <w:szCs w:val="28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bookmarkEnd w:id="52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53" w:name="_Toc43399309"/>
      <w:r>
        <w:rPr>
          <w:rFonts w:hint="eastAsia" w:ascii="微软雅黑" w:hAnsi="微软雅黑" w:eastAsia="微软雅黑"/>
          <w:sz w:val="32"/>
          <w:szCs w:val="32"/>
        </w:rPr>
        <w:t>5.</w:t>
      </w:r>
      <w:r>
        <w:rPr>
          <w:rFonts w:ascii="微软雅黑" w:hAnsi="微软雅黑" w:eastAsia="微软雅黑"/>
          <w:sz w:val="32"/>
          <w:szCs w:val="32"/>
        </w:rPr>
        <w:t>2取消预约挂号</w:t>
      </w:r>
      <w:bookmarkEnd w:id="53"/>
      <w:r>
        <w:rPr>
          <w:rFonts w:hint="eastAsia" w:ascii="微软雅黑" w:hAnsi="微软雅黑" w:eastAsia="微软雅黑"/>
          <w:sz w:val="32"/>
          <w:szCs w:val="32"/>
        </w:rPr>
        <w:t>（a</w:t>
      </w:r>
      <w:r>
        <w:rPr>
          <w:rFonts w:ascii="微软雅黑" w:hAnsi="微软雅黑" w:eastAsia="微软雅黑"/>
          <w:sz w:val="32"/>
          <w:szCs w:val="32"/>
        </w:rPr>
        <w:t>ppointCancel）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取消预约挂号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54" w:name="_Toc43399313"/>
      <w:r>
        <w:rPr>
          <w:rFonts w:ascii="微软雅黑" w:hAnsi="微软雅黑" w:eastAsia="微软雅黑"/>
          <w:sz w:val="28"/>
          <w:szCs w:val="28"/>
        </w:rPr>
        <w:t>5.2.1</w:t>
      </w:r>
      <w:r>
        <w:rPr>
          <w:rFonts w:hint="eastAsia" w:ascii="微软雅黑" w:hAnsi="微软雅黑" w:eastAsia="微软雅黑"/>
          <w:sz w:val="28"/>
          <w:szCs w:val="28"/>
        </w:rPr>
        <w:t>请</w:t>
      </w:r>
      <w:r>
        <w:rPr>
          <w:rFonts w:ascii="微软雅黑" w:hAnsi="微软雅黑" w:eastAsia="微软雅黑"/>
          <w:sz w:val="28"/>
          <w:szCs w:val="28"/>
        </w:rPr>
        <w:t>求参数</w:t>
      </w:r>
      <w:bookmarkEnd w:id="54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1"/>
        <w:gridCol w:w="1193"/>
        <w:gridCol w:w="1045"/>
        <w:gridCol w:w="553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患者在医院的id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patientName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预约标识，预约挂号时返回的标识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regPassword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预约密码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regIndex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预约号序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55" w:name="_Toc43399314"/>
      <w:r>
        <w:rPr>
          <w:rFonts w:ascii="微软雅黑" w:hAnsi="微软雅黑" w:eastAsia="微软雅黑"/>
          <w:sz w:val="28"/>
          <w:szCs w:val="28"/>
        </w:rPr>
        <w:t>5.2.2返</w:t>
      </w:r>
      <w:r>
        <w:rPr>
          <w:rFonts w:hint="eastAsia" w:ascii="微软雅黑" w:hAnsi="微软雅黑" w:eastAsia="微软雅黑"/>
          <w:sz w:val="28"/>
          <w:szCs w:val="28"/>
        </w:rPr>
        <w:t>回</w:t>
      </w:r>
      <w:r>
        <w:rPr>
          <w:rFonts w:ascii="微软雅黑" w:hAnsi="微软雅黑" w:eastAsia="微软雅黑"/>
          <w:sz w:val="28"/>
          <w:szCs w:val="28"/>
        </w:rPr>
        <w:t>数据</w:t>
      </w:r>
      <w:bookmarkEnd w:id="55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取消预约结果数据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0"/>
        <w:gridCol w:w="1199"/>
        <w:gridCol w:w="1049"/>
        <w:gridCol w:w="551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患者id，对应医院His的患者id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regDate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预约号源的诊断</w:t>
            </w:r>
            <w:r>
              <w:rPr>
                <w:rFonts w:ascii="微软雅黑" w:hAnsi="微软雅黑" w:eastAsia="微软雅黑"/>
                <w:szCs w:val="21"/>
              </w:rPr>
              <w:t>日期</w:t>
            </w:r>
            <w:r>
              <w:rPr>
                <w:rFonts w:hint="eastAsia" w:ascii="微软雅黑" w:hAnsi="微软雅黑" w:eastAsia="微软雅黑"/>
                <w:szCs w:val="21"/>
              </w:rPr>
              <w:t>，格式：y</w:t>
            </w:r>
            <w:r>
              <w:rPr>
                <w:rFonts w:ascii="微软雅黑" w:hAnsi="微软雅黑" w:eastAsia="微软雅黑"/>
                <w:szCs w:val="21"/>
              </w:rPr>
              <w:t>yyy-MM-dd</w:t>
            </w:r>
            <w:r>
              <w:rPr>
                <w:rFonts w:hint="eastAsia" w:ascii="微软雅黑" w:hAnsi="微软雅黑" w:eastAsia="微软雅黑"/>
                <w:szCs w:val="21"/>
              </w:rPr>
              <w:t>，如在2</w:t>
            </w:r>
            <w:r>
              <w:rPr>
                <w:rFonts w:ascii="微软雅黑" w:hAnsi="微软雅黑" w:eastAsia="微软雅黑"/>
                <w:szCs w:val="21"/>
              </w:rPr>
              <w:t>020-06-01</w:t>
            </w:r>
            <w:r>
              <w:rPr>
                <w:rFonts w:hint="eastAsia" w:ascii="微软雅黑" w:hAnsi="微软雅黑" w:eastAsia="微软雅黑"/>
                <w:szCs w:val="21"/>
              </w:rPr>
              <w:t>预约2</w:t>
            </w:r>
            <w:r>
              <w:rPr>
                <w:rFonts w:ascii="微软雅黑" w:hAnsi="微软雅黑" w:eastAsia="微软雅黑"/>
                <w:szCs w:val="21"/>
              </w:rPr>
              <w:t>020-06-05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号源，则日期为 </w:t>
            </w:r>
            <w:r>
              <w:rPr>
                <w:rFonts w:ascii="微软雅黑" w:hAnsi="微软雅黑" w:eastAsia="微软雅黑"/>
                <w:szCs w:val="21"/>
              </w:rPr>
              <w:t>2020-06-05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科室编码, 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源</w:t>
            </w:r>
            <w:r>
              <w:rPr>
                <w:rFonts w:ascii="微软雅黑" w:hAnsi="微软雅黑" w:eastAsia="微软雅黑"/>
                <w:szCs w:val="21"/>
              </w:rPr>
              <w:t>时段 1=上午 2=下午 3=全天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clinicType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门诊类型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schedule</w:t>
            </w:r>
            <w:r>
              <w:rPr>
                <w:rFonts w:hint="eastAsia" w:ascii="微软雅黑" w:hAnsi="微软雅黑" w:eastAsia="微软雅黑"/>
                <w:szCs w:val="21"/>
              </w:rPr>
              <w:t>No</w:t>
            </w:r>
          </w:p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排班</w:t>
            </w:r>
            <w:r>
              <w:rPr>
                <w:rFonts w:ascii="微软雅黑" w:hAnsi="微软雅黑" w:eastAsia="微软雅黑"/>
                <w:szCs w:val="21"/>
              </w:rPr>
              <w:t>唯一标</w:t>
            </w:r>
            <w:r>
              <w:rPr>
                <w:rFonts w:hint="eastAsia" w:ascii="微软雅黑" w:hAnsi="微软雅黑" w:eastAsia="微软雅黑"/>
                <w:szCs w:val="21"/>
              </w:rPr>
              <w:t>识</w:t>
            </w:r>
            <w:r>
              <w:rPr>
                <w:rFonts w:ascii="微软雅黑" w:hAnsi="微软雅黑" w:eastAsia="微软雅黑"/>
                <w:szCs w:val="21"/>
              </w:rPr>
              <w:t>，排班记录标识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visitTime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就诊时间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regPassword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预约挂号取号密码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医事服务费（</w:t>
            </w:r>
            <w:r>
              <w:rPr>
                <w:rFonts w:ascii="微软雅黑" w:hAnsi="微软雅黑" w:eastAsia="微软雅黑"/>
                <w:szCs w:val="21"/>
              </w:rPr>
              <w:t>挂号费用）</w:t>
            </w:r>
            <w:r>
              <w:rPr>
                <w:rFonts w:hint="eastAsia" w:ascii="微软雅黑" w:hAnsi="微软雅黑" w:eastAsia="微软雅黑"/>
                <w:szCs w:val="21"/>
              </w:rPr>
              <w:t>，金额单位：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szCs w:val="21"/>
              </w:rPr>
              <w:t>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8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regStatusFlag</w:t>
            </w:r>
          </w:p>
        </w:tc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预约状态：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成功挂号（取号成功）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取号处理中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未支付（先诊疗后付费或诊间挂号）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订单失效（过期）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预约已取消（取消成功传此值）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预约成功但挂号或取号失败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退号中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退号成功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退号失败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预约失败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预约，但爽约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预约成功（可取号），自助机取号需要判断该标志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预约成功但未到取号时间</w:t>
            </w:r>
          </w:p>
          <w:p>
            <w:pPr>
              <w:pStyle w:val="30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停诊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56" w:name="_Toc43399315"/>
      <w:r>
        <w:rPr>
          <w:rFonts w:ascii="微软雅黑" w:hAnsi="微软雅黑" w:eastAsia="微软雅黑"/>
          <w:sz w:val="28"/>
          <w:szCs w:val="28"/>
        </w:rPr>
        <w:t>5.2.</w:t>
      </w:r>
      <w:bookmarkEnd w:id="56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57" w:name="_Toc43399323"/>
      <w:r>
        <w:rPr>
          <w:rFonts w:hint="eastAsia" w:ascii="微软雅黑" w:hAnsi="微软雅黑" w:eastAsia="微软雅黑"/>
          <w:sz w:val="32"/>
          <w:szCs w:val="32"/>
        </w:rPr>
        <w:t>5.</w:t>
      </w:r>
      <w:r>
        <w:rPr>
          <w:rFonts w:ascii="微软雅黑" w:hAnsi="微软雅黑" w:eastAsia="微软雅黑"/>
          <w:sz w:val="32"/>
          <w:szCs w:val="32"/>
        </w:rPr>
        <w:t>3查询预约记录</w:t>
      </w:r>
      <w:bookmarkEnd w:id="57"/>
      <w:r>
        <w:rPr>
          <w:rFonts w:hint="eastAsia" w:ascii="微软雅黑" w:hAnsi="微软雅黑" w:eastAsia="微软雅黑"/>
          <w:sz w:val="32"/>
          <w:szCs w:val="32"/>
        </w:rPr>
        <w:t>（a</w:t>
      </w:r>
      <w:r>
        <w:rPr>
          <w:rFonts w:ascii="微软雅黑" w:hAnsi="微软雅黑" w:eastAsia="微软雅黑"/>
          <w:sz w:val="32"/>
          <w:szCs w:val="32"/>
        </w:rPr>
        <w:t>ppointQuery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查询患者一段时间内预约挂号记录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58" w:name="_Toc43399327"/>
      <w:r>
        <w:rPr>
          <w:rFonts w:ascii="微软雅黑" w:hAnsi="微软雅黑" w:eastAsia="微软雅黑"/>
          <w:sz w:val="28"/>
          <w:szCs w:val="28"/>
        </w:rPr>
        <w:t>5.3.1请求参数</w:t>
      </w:r>
      <w:bookmarkEnd w:id="58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1"/>
        <w:gridCol w:w="1192"/>
        <w:gridCol w:w="1192"/>
        <w:gridCol w:w="554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患者在医院的id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patientName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dNo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证件号码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类型，详细参见证件类型编码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 居民身份证 2 中国人民解放军军人证 3 中国人民武装警察身份证4 港澳居民来往大陆通行证</w:t>
            </w:r>
            <w:r>
              <w:rPr>
                <w:rStyle w:val="34"/>
                <w:rFonts w:ascii="微软雅黑" w:hAnsi="微软雅黑" w:eastAsia="微软雅黑"/>
                <w:szCs w:val="21"/>
              </w:rPr>
              <w:t> </w:t>
            </w:r>
            <w:r>
              <w:rPr>
                <w:rFonts w:ascii="微软雅黑" w:hAnsi="微软雅黑" w:eastAsia="微软雅黑"/>
                <w:szCs w:val="21"/>
              </w:rPr>
              <w:t>5台湾居民来往大陆通行证 6 护照 7 机动车驾驶证 8 户口簿 99其他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0未知，1男，2女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预约标识</w:t>
            </w:r>
            <w:r>
              <w:rPr>
                <w:rFonts w:hint="eastAsia" w:ascii="微软雅黑" w:hAnsi="微软雅黑" w:eastAsia="微软雅黑"/>
                <w:szCs w:val="21"/>
              </w:rPr>
              <w:t>，预约</w:t>
            </w:r>
            <w:r>
              <w:rPr>
                <w:rFonts w:hint="eastAsia" w:ascii="微软雅黑" w:hAnsi="微软雅黑" w:eastAsia="微软雅黑"/>
              </w:rPr>
              <w:t>挂号的HIS唯一标识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regStatusFlag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预约状态：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成功挂号（取号成功，已取号）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取号处理中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未支付（先诊疗后付费或诊间挂号）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订单失效（过期）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预约已取消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预约成功但挂号或取号失败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退号中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退号成功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退号失败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预约失败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预约，但爽约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预约成功（可取号），自助机取号需要判断该标志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预约成功但未到取号时间</w:t>
            </w:r>
          </w:p>
          <w:p>
            <w:pPr>
              <w:pStyle w:val="30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停诊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startDate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预约就诊</w:t>
            </w:r>
            <w:r>
              <w:rPr>
                <w:rFonts w:ascii="微软雅黑" w:hAnsi="微软雅黑" w:eastAsia="微软雅黑"/>
                <w:szCs w:val="21"/>
              </w:rPr>
              <w:t>开始日期 yyyy-MM-dd格式</w:t>
            </w:r>
            <w:r>
              <w:rPr>
                <w:rFonts w:hint="eastAsia" w:ascii="微软雅黑" w:hAnsi="微软雅黑" w:eastAsia="微软雅黑"/>
                <w:szCs w:val="21"/>
              </w:rPr>
              <w:t>，可用于查询一段时间多条预约记录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endDate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预约就诊</w:t>
            </w:r>
            <w:r>
              <w:rPr>
                <w:rFonts w:ascii="微软雅黑" w:hAnsi="微软雅黑" w:eastAsia="微软雅黑"/>
                <w:szCs w:val="21"/>
              </w:rPr>
              <w:t>结束日期 yyyy-MM-dd格式</w:t>
            </w:r>
            <w:r>
              <w:rPr>
                <w:rFonts w:hint="eastAsia" w:ascii="微软雅黑" w:hAnsi="微软雅黑" w:eastAsia="微软雅黑"/>
                <w:szCs w:val="21"/>
              </w:rPr>
              <w:t>，可用于查询一段时间多条预约记录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59" w:name="_Toc43399328"/>
      <w:r>
        <w:rPr>
          <w:rFonts w:ascii="微软雅黑" w:hAnsi="微软雅黑" w:eastAsia="微软雅黑"/>
          <w:sz w:val="28"/>
          <w:szCs w:val="28"/>
        </w:rPr>
        <w:t>5.3.2返回数据</w:t>
      </w:r>
      <w:bookmarkEnd w:id="59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预约挂号数据，返回数据为数组，每条数据的信息如下表。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2"/>
        <w:gridCol w:w="904"/>
        <w:gridCol w:w="1084"/>
        <w:gridCol w:w="5946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患者id，对应医院His的患者id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预约标识</w:t>
            </w:r>
            <w:r>
              <w:rPr>
                <w:rFonts w:hint="eastAsia" w:ascii="微软雅黑" w:hAnsi="微软雅黑" w:eastAsia="微软雅黑"/>
                <w:szCs w:val="21"/>
              </w:rPr>
              <w:t>，预约</w:t>
            </w:r>
            <w:r>
              <w:rPr>
                <w:rFonts w:hint="eastAsia" w:ascii="微软雅黑" w:hAnsi="微软雅黑" w:eastAsia="微软雅黑"/>
              </w:rPr>
              <w:t>挂号的HIS唯一标识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预约号源的诊断</w:t>
            </w:r>
            <w:r>
              <w:rPr>
                <w:rFonts w:ascii="微软雅黑" w:hAnsi="微软雅黑" w:eastAsia="微软雅黑"/>
                <w:szCs w:val="21"/>
              </w:rPr>
              <w:t>日期</w:t>
            </w:r>
            <w:r>
              <w:rPr>
                <w:rFonts w:hint="eastAsia" w:ascii="微软雅黑" w:hAnsi="微软雅黑" w:eastAsia="微软雅黑"/>
                <w:szCs w:val="21"/>
              </w:rPr>
              <w:t>，格式：y</w:t>
            </w:r>
            <w:r>
              <w:rPr>
                <w:rFonts w:ascii="微软雅黑" w:hAnsi="微软雅黑" w:eastAsia="微软雅黑"/>
                <w:szCs w:val="21"/>
              </w:rPr>
              <w:t>yyy-MM-dd</w:t>
            </w:r>
            <w:r>
              <w:rPr>
                <w:rFonts w:hint="eastAsia" w:ascii="微软雅黑" w:hAnsi="微软雅黑" w:eastAsia="微软雅黑"/>
                <w:szCs w:val="21"/>
              </w:rPr>
              <w:t>，如2</w:t>
            </w:r>
            <w:r>
              <w:rPr>
                <w:rFonts w:ascii="微软雅黑" w:hAnsi="微软雅黑" w:eastAsia="微软雅黑"/>
                <w:szCs w:val="21"/>
              </w:rPr>
              <w:t>020-06-01</w:t>
            </w:r>
            <w:r>
              <w:rPr>
                <w:rFonts w:hint="eastAsia" w:ascii="微软雅黑" w:hAnsi="微软雅黑" w:eastAsia="微软雅黑"/>
                <w:szCs w:val="21"/>
              </w:rPr>
              <w:t>预约2</w:t>
            </w:r>
            <w:r>
              <w:rPr>
                <w:rFonts w:ascii="微软雅黑" w:hAnsi="微软雅黑" w:eastAsia="微软雅黑"/>
                <w:szCs w:val="21"/>
              </w:rPr>
              <w:t>020-06-05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号，则日期为 </w:t>
            </w:r>
            <w:r>
              <w:rPr>
                <w:rFonts w:ascii="微软雅黑" w:hAnsi="微软雅黑" w:eastAsia="微软雅黑"/>
                <w:szCs w:val="21"/>
              </w:rPr>
              <w:t>2020-06-05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科室编码, 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源</w:t>
            </w:r>
            <w:r>
              <w:rPr>
                <w:rFonts w:ascii="微软雅黑" w:hAnsi="微软雅黑" w:eastAsia="微软雅黑"/>
                <w:szCs w:val="21"/>
              </w:rPr>
              <w:t>时段 1=上午 2=下午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ticketType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号类（别）编码</w:t>
            </w:r>
            <w:r>
              <w:rPr>
                <w:rFonts w:hint="eastAsia" w:ascii="微软雅黑" w:hAnsi="微软雅黑" w:eastAsia="微软雅黑"/>
                <w:szCs w:val="21"/>
              </w:rPr>
              <w:t>，参数基础字典，1</w:t>
            </w:r>
            <w:r>
              <w:rPr>
                <w:rFonts w:ascii="微软雅黑" w:hAnsi="微软雅黑" w:eastAsia="微软雅黑"/>
                <w:szCs w:val="21"/>
              </w:rPr>
              <w:t>.5</w:t>
            </w:r>
            <w:r>
              <w:rPr>
                <w:rFonts w:hint="eastAsia" w:ascii="微软雅黑" w:hAnsi="微软雅黑" w:eastAsia="微软雅黑"/>
                <w:szCs w:val="21"/>
              </w:rPr>
              <w:t>门诊号别编码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</w:t>
            </w: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门诊名称</w:t>
            </w:r>
            <w:r>
              <w:rPr>
                <w:rFonts w:hint="eastAsia" w:ascii="微软雅黑" w:hAnsi="微软雅黑" w:eastAsia="微软雅黑"/>
                <w:szCs w:val="21"/>
              </w:rPr>
              <w:t>（如：心理科门诊、妇科门诊）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</w:t>
            </w:r>
            <w:r>
              <w:rPr>
                <w:rFonts w:ascii="微软雅黑" w:hAnsi="微软雅黑" w:eastAsia="微软雅黑"/>
                <w:szCs w:val="21"/>
              </w:rPr>
              <w:t>号序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预约挂号取号密码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医事服务费（</w:t>
            </w:r>
            <w:r>
              <w:rPr>
                <w:rFonts w:ascii="微软雅黑" w:hAnsi="微软雅黑" w:eastAsia="微软雅黑"/>
                <w:szCs w:val="21"/>
              </w:rPr>
              <w:t>挂号费用</w:t>
            </w:r>
            <w:r>
              <w:rPr>
                <w:rFonts w:hint="eastAsia" w:ascii="微软雅黑" w:hAnsi="微软雅黑" w:eastAsia="微软雅黑"/>
                <w:szCs w:val="21"/>
              </w:rPr>
              <w:t>），金额单位：</w:t>
            </w:r>
            <w:r>
              <w:rPr>
                <w:rFonts w:ascii="微软雅黑" w:hAnsi="微软雅黑" w:eastAsia="微软雅黑"/>
                <w:szCs w:val="21"/>
              </w:rPr>
              <w:t>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regStatusFlag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预约状态：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成功挂号（取号成功）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取号处理中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未支付（先诊疗后付费或诊间挂号）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订单失效（过期）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预约已取消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预约成功但挂号或取号失败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退号中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退号成功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退号失败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预约失败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预约，但爽约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预约成功（可取号），自助机取号需要判断该标志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预约成功但未到取号时间</w:t>
            </w:r>
          </w:p>
          <w:p>
            <w:pPr>
              <w:pStyle w:val="30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停诊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visitTime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建议就诊时</w:t>
            </w:r>
            <w:r>
              <w:rPr>
                <w:rFonts w:hint="eastAsia" w:ascii="微软雅黑" w:hAnsi="微软雅黑" w:eastAsia="微软雅黑"/>
                <w:szCs w:val="21"/>
              </w:rPr>
              <w:t>间，如</w:t>
            </w:r>
            <w:r>
              <w:rPr>
                <w:rFonts w:ascii="微软雅黑" w:hAnsi="微软雅黑" w:eastAsia="微软雅黑"/>
                <w:szCs w:val="21"/>
              </w:rPr>
              <w:t>格式 09:00-10:00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payFlag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支付状态： 0:未支付 1:已支付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payTime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支付时间 格式 2019-01-01 23:00:00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takeTime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取号时间 格式 2019-01-01 23:00:00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takeType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取号方式 取号渠道 1-窗口 2-自助机 3-其他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stopTime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停诊时间 格式 2019-01-01 23:00:00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849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5.3.3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/>
    <w:p>
      <w:pPr>
        <w:pStyle w:val="2"/>
        <w:spacing w:before="0" w:after="0" w:line="360" w:lineRule="auto"/>
        <w:rPr>
          <w:rFonts w:ascii="微软雅黑" w:hAnsi="微软雅黑" w:eastAsia="微软雅黑"/>
        </w:rPr>
      </w:pPr>
      <w:bookmarkStart w:id="60" w:name="_Toc43399330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挂号</w:t>
      </w:r>
      <w:bookmarkEnd w:id="60"/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61" w:name="_Toc43399331"/>
      <w:r>
        <w:rPr>
          <w:rFonts w:hint="eastAsia" w:ascii="微软雅黑" w:hAnsi="微软雅黑" w:eastAsia="微软雅黑"/>
          <w:sz w:val="32"/>
          <w:szCs w:val="32"/>
        </w:rPr>
        <w:t>6.</w:t>
      </w:r>
      <w:r>
        <w:rPr>
          <w:rFonts w:ascii="微软雅黑" w:hAnsi="微软雅黑" w:eastAsia="微软雅黑"/>
          <w:sz w:val="32"/>
          <w:szCs w:val="32"/>
        </w:rPr>
        <w:t>1挂号划价锁号</w:t>
      </w:r>
      <w:bookmarkEnd w:id="61"/>
      <w:r>
        <w:rPr>
          <w:rFonts w:hint="eastAsia" w:ascii="微软雅黑" w:hAnsi="微软雅黑" w:eastAsia="微软雅黑"/>
          <w:sz w:val="32"/>
          <w:szCs w:val="32"/>
        </w:rPr>
        <w:t>（r</w:t>
      </w:r>
      <w:r>
        <w:rPr>
          <w:rFonts w:ascii="微软雅黑" w:hAnsi="微软雅黑" w:eastAsia="微软雅黑"/>
          <w:sz w:val="32"/>
          <w:szCs w:val="32"/>
        </w:rPr>
        <w:t>egLock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挂号</w:t>
      </w:r>
      <w:r>
        <w:rPr>
          <w:rFonts w:ascii="微软雅黑" w:hAnsi="微软雅黑" w:eastAsia="微软雅黑"/>
          <w:color w:val="333333"/>
          <w:sz w:val="21"/>
          <w:szCs w:val="21"/>
        </w:rPr>
        <w:t>划价锁号。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62" w:name="_Toc43399335"/>
      <w:r>
        <w:rPr>
          <w:rFonts w:ascii="微软雅黑" w:hAnsi="微软雅黑" w:eastAsia="微软雅黑"/>
          <w:sz w:val="28"/>
          <w:szCs w:val="28"/>
        </w:rPr>
        <w:t>6.1.1请求参数</w:t>
      </w:r>
      <w:bookmarkEnd w:id="62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8"/>
        <w:gridCol w:w="1194"/>
        <w:gridCol w:w="1134"/>
        <w:gridCol w:w="522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schedule</w:t>
            </w:r>
            <w:r>
              <w:rPr>
                <w:rFonts w:hint="eastAsia" w:ascii="微软雅黑" w:hAnsi="微软雅黑" w:eastAsia="微软雅黑"/>
                <w:szCs w:val="21"/>
              </w:rPr>
              <w:t>No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排班</w:t>
            </w:r>
            <w:r>
              <w:rPr>
                <w:rFonts w:ascii="微软雅黑" w:hAnsi="微软雅黑" w:eastAsia="微软雅黑"/>
                <w:szCs w:val="21"/>
              </w:rPr>
              <w:t>唯一标</w:t>
            </w:r>
            <w:r>
              <w:rPr>
                <w:rFonts w:hint="eastAsia" w:ascii="微软雅黑" w:hAnsi="微软雅黑" w:eastAsia="微软雅黑"/>
                <w:szCs w:val="21"/>
              </w:rPr>
              <w:t>识</w:t>
            </w:r>
            <w:r>
              <w:rPr>
                <w:rFonts w:ascii="微软雅黑" w:hAnsi="微软雅黑" w:eastAsia="微软雅黑"/>
                <w:szCs w:val="21"/>
              </w:rPr>
              <w:t>，排班记录标识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regNo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预约标识，预约挂号的HIS唯一标识（预约取号时用）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scheduleDate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排班</w:t>
            </w:r>
            <w:r>
              <w:rPr>
                <w:rFonts w:ascii="微软雅黑" w:hAnsi="微软雅黑" w:eastAsia="微软雅黑"/>
                <w:szCs w:val="21"/>
              </w:rPr>
              <w:t>日期，格式 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患者id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挂号时段 1=上午 2=下午 3=全天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regFlag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挂号标识 1</w:t>
            </w:r>
            <w:r>
              <w:rPr>
                <w:rFonts w:hint="eastAsia" w:ascii="微软雅黑" w:hAnsi="微软雅黑" w:eastAsia="微软雅黑"/>
                <w:szCs w:val="21"/>
              </w:rPr>
              <w:t>：</w:t>
            </w:r>
            <w:r>
              <w:rPr>
                <w:rFonts w:ascii="微软雅黑" w:hAnsi="微软雅黑" w:eastAsia="微软雅黑"/>
                <w:szCs w:val="21"/>
              </w:rPr>
              <w:t>挂号 2</w:t>
            </w:r>
            <w:r>
              <w:rPr>
                <w:rFonts w:hint="eastAsia" w:ascii="微软雅黑" w:hAnsi="微软雅黑" w:eastAsia="微软雅黑"/>
                <w:szCs w:val="21"/>
              </w:rPr>
              <w:t>：</w:t>
            </w:r>
            <w:r>
              <w:rPr>
                <w:rFonts w:ascii="微软雅黑" w:hAnsi="微软雅黑" w:eastAsia="微软雅黑"/>
                <w:szCs w:val="21"/>
              </w:rPr>
              <w:t>预约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</w:t>
            </w:r>
            <w:r>
              <w:rPr>
                <w:rFonts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0未知，1-男，</w:t>
            </w:r>
            <w:r>
              <w:rPr>
                <w:rFonts w:hint="eastAsia" w:ascii="微软雅黑" w:hAnsi="微软雅黑" w:eastAsia="微软雅黑"/>
                <w:szCs w:val="21"/>
              </w:rPr>
              <w:t>2-</w:t>
            </w:r>
            <w:r>
              <w:rPr>
                <w:rFonts w:ascii="微软雅黑" w:hAnsi="微软雅黑" w:eastAsia="微软雅黑"/>
                <w:szCs w:val="21"/>
              </w:rPr>
              <w:t>女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出生年月 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linkmanIdCard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联系人身份证号码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egFromType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挂号来源编号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划价锁号时有些H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在自助机划价后返给自助机，自助机提交给后台，后台调用接口解析。如果有该参数则上方的参数可以不传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63" w:name="_Toc43399336"/>
      <w:r>
        <w:rPr>
          <w:rFonts w:ascii="微软雅黑" w:hAnsi="微软雅黑" w:eastAsia="微软雅黑"/>
          <w:sz w:val="28"/>
          <w:szCs w:val="28"/>
        </w:rPr>
        <w:t>6.1.2返回数据</w:t>
      </w:r>
      <w:bookmarkEnd w:id="63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划价锁号</w:t>
      </w: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>数据字段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0"/>
        <w:gridCol w:w="1182"/>
        <w:gridCol w:w="1326"/>
        <w:gridCol w:w="53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挂号划价唯一标识，</w:t>
            </w:r>
            <w:r>
              <w:rPr>
                <w:rFonts w:ascii="微软雅黑" w:hAnsi="微软雅黑" w:eastAsia="微软雅黑"/>
              </w:rPr>
              <w:t>HIS</w:t>
            </w:r>
            <w:r>
              <w:rPr>
                <w:rFonts w:hint="eastAsia" w:ascii="微软雅黑" w:hAnsi="微软雅黑" w:eastAsia="微软雅黑"/>
              </w:rPr>
              <w:t>返回</w:t>
            </w:r>
            <w:r>
              <w:rPr>
                <w:rFonts w:ascii="微软雅黑" w:hAnsi="微软雅黑" w:eastAsia="微软雅黑"/>
              </w:rPr>
              <w:t>唯一序号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receipt</w:t>
            </w:r>
            <w:r>
              <w:rPr>
                <w:rFonts w:hint="eastAsia" w:ascii="微软雅黑" w:hAnsi="微软雅黑" w:eastAsia="微软雅黑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HIS挂号</w:t>
            </w:r>
            <w:r>
              <w:rPr>
                <w:rFonts w:hint="eastAsia" w:ascii="微软雅黑" w:hAnsi="微软雅黑" w:eastAsia="微软雅黑"/>
                <w:szCs w:val="21"/>
              </w:rPr>
              <w:t>划价</w:t>
            </w:r>
            <w:r>
              <w:rPr>
                <w:rFonts w:ascii="微软雅黑" w:hAnsi="微软雅黑" w:eastAsia="微软雅黑"/>
                <w:szCs w:val="21"/>
              </w:rPr>
              <w:t>流水号</w:t>
            </w:r>
            <w:r>
              <w:rPr>
                <w:rFonts w:hint="eastAsia" w:ascii="微软雅黑" w:hAnsi="微软雅黑" w:eastAsia="微软雅黑"/>
                <w:szCs w:val="21"/>
              </w:rPr>
              <w:t>，有些医院除了唯一标识，还有流水号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挂号次数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HIS系统患者ID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挂号</w:t>
            </w:r>
            <w:r>
              <w:rPr>
                <w:rFonts w:ascii="微软雅黑" w:hAnsi="微软雅黑" w:eastAsia="微软雅黑"/>
                <w:szCs w:val="21"/>
              </w:rPr>
              <w:t>总金额</w:t>
            </w:r>
            <w:r>
              <w:rPr>
                <w:rFonts w:hint="eastAsia" w:ascii="微软雅黑" w:hAnsi="微软雅黑" w:eastAsia="微软雅黑"/>
                <w:szCs w:val="21"/>
              </w:rPr>
              <w:t>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个人支付金额</w:t>
            </w:r>
            <w:r>
              <w:rPr>
                <w:rFonts w:hint="eastAsia" w:ascii="微软雅黑" w:hAnsi="微软雅黑" w:eastAsia="微软雅黑"/>
                <w:szCs w:val="21"/>
              </w:rPr>
              <w:t>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医保基金支付金额（医保统筹支付），金额单位：分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医保账户支付金额（医保账户支付），金额单位：分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医保交易流水号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discountFee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优惠金额，金额单位：分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个人支付</w:t>
            </w:r>
            <w:r>
              <w:rPr>
                <w:rFonts w:hint="eastAsia" w:ascii="微软雅黑" w:hAnsi="微软雅黑" w:eastAsia="微软雅黑"/>
                <w:szCs w:val="21"/>
              </w:rPr>
              <w:t>=总金额-医保金额-优惠金额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visitTime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就诊时间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visitAddress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就诊地址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扩展数据，J</w:t>
            </w:r>
            <w:r>
              <w:rPr>
                <w:rFonts w:ascii="微软雅黑" w:hAnsi="微软雅黑" w:eastAsia="微软雅黑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szCs w:val="21"/>
              </w:rPr>
              <w:t>串格式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64" w:name="_Toc43399337"/>
      <w:r>
        <w:rPr>
          <w:rFonts w:ascii="微软雅黑" w:hAnsi="微软雅黑" w:eastAsia="微软雅黑"/>
          <w:sz w:val="28"/>
          <w:szCs w:val="28"/>
        </w:rPr>
        <w:t>6.1.</w:t>
      </w:r>
      <w:bookmarkEnd w:id="64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 xml:space="preserve"> 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65" w:name="_Toc43399338"/>
      <w:r>
        <w:rPr>
          <w:rFonts w:hint="eastAsia" w:ascii="微软雅黑" w:hAnsi="微软雅黑" w:eastAsia="微软雅黑"/>
          <w:sz w:val="32"/>
          <w:szCs w:val="32"/>
        </w:rPr>
        <w:t>6.</w:t>
      </w:r>
      <w:r>
        <w:rPr>
          <w:rFonts w:ascii="微软雅黑" w:hAnsi="微软雅黑" w:eastAsia="微软雅黑"/>
          <w:sz w:val="32"/>
          <w:szCs w:val="32"/>
        </w:rPr>
        <w:t>2挂号支付确认</w:t>
      </w:r>
      <w:bookmarkEnd w:id="65"/>
      <w:r>
        <w:rPr>
          <w:rFonts w:hint="eastAsia" w:ascii="微软雅黑" w:hAnsi="微软雅黑" w:eastAsia="微软雅黑"/>
          <w:sz w:val="32"/>
          <w:szCs w:val="32"/>
        </w:rPr>
        <w:t>（</w:t>
      </w:r>
      <w:r>
        <w:rPr>
          <w:rFonts w:ascii="微软雅黑" w:hAnsi="微软雅黑" w:eastAsia="微软雅黑"/>
          <w:sz w:val="32"/>
          <w:szCs w:val="32"/>
        </w:rPr>
        <w:t>regConfirm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挂号</w:t>
      </w:r>
      <w:r>
        <w:rPr>
          <w:rFonts w:ascii="微软雅黑" w:hAnsi="微软雅黑" w:eastAsia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66" w:name="_Toc43399342"/>
      <w:r>
        <w:rPr>
          <w:rFonts w:ascii="微软雅黑" w:hAnsi="微软雅黑" w:eastAsia="微软雅黑"/>
          <w:sz w:val="28"/>
          <w:szCs w:val="28"/>
        </w:rPr>
        <w:t>6.2.1请求参数</w:t>
      </w:r>
      <w:bookmarkEnd w:id="66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8"/>
        <w:gridCol w:w="1168"/>
        <w:gridCol w:w="1260"/>
        <w:gridCol w:w="514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0"/>
                <w:rFonts w:hint="default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schedule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排班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唯一标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识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，排班记录标识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scheduleDate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排班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日期，格式 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挂号时段 1=上午 2=下午 3=全天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挂号划价唯一标识，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HIS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唯一序号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0"/>
                <w:rFonts w:hint="default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appointNo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预约标识，预约挂号的HIS唯一标识（预约取号时用）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receiptNo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HIS挂号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划价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患者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reatCardType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就诊卡类型，参考字典描述 </w:t>
            </w:r>
          </w:p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01-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医保卡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02-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身份证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03-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院内就诊卡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04-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京医通卡(区域就诊卡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 05-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电子健康码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09-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reatCardNo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315" w:leftChars="50" w:hanging="210" w:hangingChars="10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regFlag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315" w:leftChars="50" w:hanging="210" w:hangingChars="10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挂号标识 1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挂号 2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预约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三方</w:t>
            </w:r>
            <w:r>
              <w:rPr>
                <w:rFonts w:ascii="微软雅黑" w:hAnsi="微软雅黑" w:eastAsia="微软雅黑"/>
                <w:szCs w:val="21"/>
              </w:rPr>
              <w:t>支付平台流水号</w:t>
            </w:r>
            <w:r>
              <w:rPr>
                <w:rFonts w:hint="eastAsia" w:ascii="微软雅黑" w:hAnsi="微软雅黑" w:eastAsia="微软雅黑"/>
                <w:szCs w:val="21"/>
              </w:rPr>
              <w:t>，如微信支付就是微信支付流水号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业务平台订单号，如自助机生成的订单号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支付卡号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总金额，单位：分</w:t>
            </w:r>
            <w:r>
              <w:rPr>
                <w:rFonts w:hint="eastAsia" w:ascii="微软雅黑" w:hAnsi="微软雅黑" w:eastAsia="微软雅黑"/>
                <w:szCs w:val="21"/>
              </w:rPr>
              <w:t>，如果是免费号，总金额与个人支付金额都为0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个人支付金额，单位：分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insurFee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医保支付金额，</w:t>
            </w:r>
            <w:r>
              <w:rPr>
                <w:rFonts w:ascii="微软雅黑" w:hAnsi="微软雅黑" w:eastAsia="微软雅黑"/>
                <w:szCs w:val="21"/>
              </w:rPr>
              <w:t xml:space="preserve">insurFee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chargeTotal - cash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划价锁号H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在自助机支付确认后返给自助机的结果，自助机提交给后台，后台调用解析。如果有该参数则上方的参数可以不传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patXml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患者医保读卡返回信息xml串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inDivXml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患者医保划价入参信息xml串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div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Xml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患者医保划价返回xml串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traResult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患者医保上传返回xml串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交易参考号；聚合支付返回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67" w:name="_Toc43399343"/>
      <w:r>
        <w:rPr>
          <w:rFonts w:ascii="微软雅黑" w:hAnsi="微软雅黑" w:eastAsia="微软雅黑"/>
          <w:sz w:val="28"/>
          <w:szCs w:val="28"/>
        </w:rPr>
        <w:t>6.2.2返回数据</w:t>
      </w:r>
      <w:bookmarkEnd w:id="67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支付确认</w:t>
      </w: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>数据字段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1191"/>
        <w:gridCol w:w="1192"/>
        <w:gridCol w:w="5652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receiptNo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收据号，H</w:t>
            </w:r>
            <w:r>
              <w:rPr>
                <w:rFonts w:ascii="微软雅黑" w:hAnsi="微软雅黑" w:eastAsia="微软雅黑"/>
                <w:szCs w:val="21"/>
              </w:rPr>
              <w:t>IS</w:t>
            </w:r>
            <w:r>
              <w:rPr>
                <w:rFonts w:hint="eastAsia" w:ascii="微软雅黑" w:hAnsi="微软雅黑" w:eastAsia="微软雅黑"/>
                <w:szCs w:val="21"/>
              </w:rPr>
              <w:t>收费的唯一流水号，可用于对账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chargeTotal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总金额，单位：分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个人支付金额，单位：分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挂号时段 1=上午 2=下午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>3=</w:t>
            </w:r>
            <w:r>
              <w:rPr>
                <w:rFonts w:hint="eastAsia" w:ascii="微软雅黑" w:hAnsi="微软雅黑" w:eastAsia="微软雅黑"/>
                <w:szCs w:val="21"/>
              </w:rPr>
              <w:t>全天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PingFangSC-Regular-Identity-H" w:hAnsi="PingFangSC-Regular-Identity-H"/>
                <w:color w:val="000000"/>
                <w:sz w:val="22"/>
              </w:rPr>
              <w:t>挂号</w:t>
            </w:r>
            <w:r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visitTime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就诊时段 格式</w:t>
            </w:r>
            <w:r>
              <w:rPr>
                <w:rFonts w:hint="eastAsia" w:ascii="微软雅黑" w:hAnsi="微软雅黑" w:eastAsia="微软雅黑"/>
                <w:szCs w:val="21"/>
              </w:rPr>
              <w:t>：</w:t>
            </w:r>
            <w:r>
              <w:rPr>
                <w:rFonts w:ascii="微软雅黑" w:hAnsi="微软雅黑" w:eastAsia="微软雅黑"/>
                <w:szCs w:val="21"/>
              </w:rPr>
              <w:t>09:00-10:00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visitAddress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isitSeq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科室编码, 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empTitle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医生职称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mpTitleName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职称名称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Hans"/>
              </w:rPr>
              <w:t>qh</w:t>
            </w:r>
            <w:r>
              <w:rPr>
                <w:rFonts w:hint="default" w:ascii="微软雅黑" w:hAnsi="微软雅黑" w:eastAsia="微软雅黑"/>
                <w:szCs w:val="21"/>
                <w:lang w:eastAsia="zh-Hans"/>
              </w:rPr>
              <w:t>sj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hint="eastAsia" w:ascii="微软雅黑" w:hAnsi="微软雅黑" w:eastAsia="微软雅黑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Hans"/>
              </w:rPr>
              <w:t>取号时间，例子：</w:t>
            </w:r>
            <w:r>
              <w:rPr>
                <w:rFonts w:hint="default" w:ascii="微软雅黑" w:hAnsi="微软雅黑" w:eastAsia="微软雅黑"/>
                <w:szCs w:val="21"/>
                <w:lang w:eastAsia="zh-Hans"/>
              </w:rPr>
              <w:t>2020-12-12 11:01:04</w:t>
            </w:r>
            <w:bookmarkStart w:id="103" w:name="_GoBack"/>
            <w:bookmarkEnd w:id="103"/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68" w:name="_Toc43399344"/>
      <w:r>
        <w:rPr>
          <w:rFonts w:ascii="微软雅黑" w:hAnsi="微软雅黑" w:eastAsia="微软雅黑"/>
          <w:sz w:val="28"/>
          <w:szCs w:val="28"/>
        </w:rPr>
        <w:t>6.2.</w:t>
      </w:r>
      <w:bookmarkEnd w:id="68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bookmarkStart w:id="69" w:name="_Toc43399345"/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6.</w:t>
      </w:r>
      <w:r>
        <w:rPr>
          <w:rFonts w:ascii="微软雅黑" w:hAnsi="微软雅黑" w:eastAsia="微软雅黑"/>
          <w:sz w:val="32"/>
          <w:szCs w:val="32"/>
        </w:rPr>
        <w:t>3</w:t>
      </w:r>
      <w:r>
        <w:rPr>
          <w:rFonts w:hint="eastAsia" w:ascii="微软雅黑" w:hAnsi="微软雅黑" w:eastAsia="微软雅黑"/>
          <w:sz w:val="32"/>
          <w:szCs w:val="32"/>
        </w:rPr>
        <w:t>解锁号源（r</w:t>
      </w:r>
      <w:r>
        <w:rPr>
          <w:rFonts w:ascii="微软雅黑" w:hAnsi="微软雅黑" w:eastAsia="微软雅黑"/>
          <w:sz w:val="32"/>
          <w:szCs w:val="32"/>
        </w:rPr>
        <w:t>egUnLock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划价锁号后，患者未支付或支付超时，用于通知H</w:t>
      </w:r>
      <w:r>
        <w:rPr>
          <w:rFonts w:ascii="微软雅黑" w:hAnsi="微软雅黑" w:eastAsia="微软雅黑"/>
          <w:color w:val="333333"/>
          <w:sz w:val="21"/>
          <w:szCs w:val="21"/>
        </w:rPr>
        <w:t>IS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解锁号源</w:t>
      </w:r>
      <w:r>
        <w:rPr>
          <w:rFonts w:ascii="微软雅黑" w:hAnsi="微软雅黑" w:eastAsia="微软雅黑"/>
          <w:color w:val="333333"/>
          <w:sz w:val="21"/>
          <w:szCs w:val="21"/>
        </w:rPr>
        <w:t>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6.3.1请求参数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8"/>
        <w:gridCol w:w="1168"/>
        <w:gridCol w:w="1260"/>
        <w:gridCol w:w="514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患者在医院的id，HIS系统患者ID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Style w:val="50"/>
                <w:rFonts w:hint="default" w:ascii="微软雅黑" w:hAnsi="微软雅黑" w:eastAsia="微软雅黑"/>
                <w:sz w:val="21"/>
                <w:szCs w:val="21"/>
              </w:rPr>
              <w:t>schedule</w:t>
            </w:r>
            <w:r>
              <w:rPr>
                <w:rFonts w:hint="eastAsia" w:ascii="微软雅黑" w:hAnsi="微软雅黑" w:eastAsia="微软雅黑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排班</w:t>
            </w:r>
            <w:r>
              <w:rPr>
                <w:rFonts w:ascii="微软雅黑" w:hAnsi="微软雅黑" w:eastAsia="微软雅黑"/>
                <w:szCs w:val="21"/>
              </w:rPr>
              <w:t>唯一标</w:t>
            </w:r>
            <w:r>
              <w:rPr>
                <w:rFonts w:hint="eastAsia" w:ascii="微软雅黑" w:hAnsi="微软雅黑" w:eastAsia="微软雅黑"/>
                <w:szCs w:val="21"/>
              </w:rPr>
              <w:t>识</w:t>
            </w:r>
            <w:r>
              <w:rPr>
                <w:rFonts w:ascii="微软雅黑" w:hAnsi="微软雅黑" w:eastAsia="微软雅黑"/>
                <w:szCs w:val="21"/>
              </w:rPr>
              <w:t>，排班记录标识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挂号划价唯一标识，</w:t>
            </w:r>
            <w:r>
              <w:rPr>
                <w:rFonts w:ascii="微软雅黑" w:hAnsi="微软雅黑" w:eastAsia="微软雅黑"/>
              </w:rPr>
              <w:t>HIS</w:t>
            </w:r>
            <w:r>
              <w:rPr>
                <w:rFonts w:hint="eastAsia" w:ascii="微软雅黑" w:hAnsi="微软雅黑" w:eastAsia="微软雅黑"/>
              </w:rPr>
              <w:t>返回</w:t>
            </w:r>
            <w:r>
              <w:rPr>
                <w:rFonts w:ascii="微软雅黑" w:hAnsi="微软雅黑" w:eastAsia="微软雅黑"/>
              </w:rPr>
              <w:t>唯一序号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receipt</w:t>
            </w:r>
            <w:r>
              <w:rPr>
                <w:rFonts w:hint="eastAsia" w:ascii="微软雅黑" w:hAnsi="微软雅黑" w:eastAsia="微软雅黑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HIS挂号</w:t>
            </w:r>
            <w:r>
              <w:rPr>
                <w:rFonts w:hint="eastAsia" w:ascii="微软雅黑" w:hAnsi="微软雅黑" w:eastAsia="微软雅黑"/>
                <w:szCs w:val="21"/>
              </w:rPr>
              <w:t>划价</w:t>
            </w:r>
            <w:r>
              <w:rPr>
                <w:rFonts w:ascii="微软雅黑" w:hAnsi="微软雅黑" w:eastAsia="微软雅黑"/>
                <w:szCs w:val="21"/>
              </w:rPr>
              <w:t>流水号</w:t>
            </w:r>
            <w:r>
              <w:rPr>
                <w:rFonts w:hint="eastAsia" w:ascii="微软雅黑" w:hAnsi="微软雅黑" w:eastAsia="微软雅黑"/>
                <w:szCs w:val="21"/>
              </w:rPr>
              <w:t>，有些医院除了唯一标识，还有流水号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yysd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hint="eastAsia" w:ascii="微软雅黑" w:hAnsi="微软雅黑" w:eastAsia="微软雅黑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Hans"/>
              </w:rPr>
              <w:t>预约时间段，例子：</w:t>
            </w:r>
            <w:r>
              <w:rPr>
                <w:rFonts w:hint="default" w:ascii="微软雅黑" w:hAnsi="微软雅黑" w:eastAsia="微软雅黑"/>
                <w:szCs w:val="21"/>
                <w:lang w:eastAsia="zh-Hans"/>
              </w:rPr>
              <w:t>2020-12-12 08:30-09:30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6.3.2返回数据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根据返回数据C</w:t>
      </w:r>
      <w:r>
        <w:rPr>
          <w:rFonts w:ascii="微软雅黑" w:hAnsi="微软雅黑" w:eastAsia="微软雅黑"/>
        </w:rPr>
        <w:t>ode</w:t>
      </w:r>
      <w:r>
        <w:rPr>
          <w:rFonts w:hint="eastAsia" w:ascii="微软雅黑" w:hAnsi="微软雅黑" w:eastAsia="微软雅黑"/>
        </w:rPr>
        <w:t>判断是否成功。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1191"/>
        <w:gridCol w:w="1192"/>
        <w:gridCol w:w="5652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1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</w:p>
        </w:tc>
      </w:tr>
    </w:tbl>
    <w:p/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6.3.3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6.</w:t>
      </w:r>
      <w:r>
        <w:rPr>
          <w:rFonts w:ascii="微软雅黑" w:hAnsi="微软雅黑" w:eastAsia="微软雅黑"/>
          <w:sz w:val="32"/>
          <w:szCs w:val="32"/>
        </w:rPr>
        <w:t>4挂号退</w:t>
      </w:r>
      <w:bookmarkEnd w:id="69"/>
      <w:r>
        <w:rPr>
          <w:rFonts w:hint="eastAsia" w:ascii="微软雅黑" w:hAnsi="微软雅黑" w:eastAsia="微软雅黑"/>
          <w:sz w:val="32"/>
          <w:szCs w:val="32"/>
        </w:rPr>
        <w:t>号（</w:t>
      </w:r>
      <w:r>
        <w:rPr>
          <w:rFonts w:ascii="微软雅黑" w:hAnsi="微软雅黑" w:eastAsia="微软雅黑"/>
          <w:sz w:val="32"/>
          <w:szCs w:val="32"/>
        </w:rPr>
        <w:t>regRefund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挂号退号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，部分医院支持通过接口进行挂号退号，部分医院只支持窗口退号。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70" w:name="_Toc43399349"/>
      <w:r>
        <w:rPr>
          <w:rFonts w:ascii="微软雅黑" w:hAnsi="微软雅黑" w:eastAsia="微软雅黑"/>
          <w:sz w:val="28"/>
          <w:szCs w:val="28"/>
        </w:rPr>
        <w:t>6.4.1请求参数</w:t>
      </w:r>
      <w:bookmarkEnd w:id="70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194"/>
        <w:gridCol w:w="1194"/>
        <w:gridCol w:w="553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患者在医院的id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预约标识，预约挂号时返回的标识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71" w:name="_Toc43399350"/>
      <w:r>
        <w:rPr>
          <w:rFonts w:ascii="微软雅黑" w:hAnsi="微软雅黑" w:eastAsia="微软雅黑"/>
          <w:sz w:val="28"/>
          <w:szCs w:val="28"/>
        </w:rPr>
        <w:t>6.4.2返回数据</w:t>
      </w:r>
      <w:bookmarkEnd w:id="71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挂号退号数据字段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7"/>
        <w:gridCol w:w="1164"/>
        <w:gridCol w:w="1227"/>
        <w:gridCol w:w="5718"/>
      </w:tblGrid>
      <w:tr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14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患者id，对应医院His的患者id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4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预约标识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72" w:name="_Toc43399351"/>
      <w:r>
        <w:rPr>
          <w:rFonts w:ascii="微软雅黑" w:hAnsi="微软雅黑" w:eastAsia="微软雅黑"/>
          <w:sz w:val="28"/>
          <w:szCs w:val="28"/>
        </w:rPr>
        <w:t>6.4.</w:t>
      </w:r>
      <w:bookmarkEnd w:id="72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/>
    <w:p>
      <w:pPr>
        <w:rPr>
          <w:rFonts w:ascii="微软雅黑" w:hAnsi="微软雅黑" w:eastAsia="微软雅黑" w:cs="Segoe UI"/>
          <w:color w:val="333333"/>
          <w:szCs w:val="21"/>
        </w:rPr>
      </w:pP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6.5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挂号记录查询（</w:t>
      </w: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registerRecord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after="0" w:line="360" w:lineRule="auto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6.5.1请求参数</w:t>
      </w:r>
    </w:p>
    <w:tbl>
      <w:tblPr>
        <w:tblStyle w:val="28"/>
        <w:tblW w:w="5249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134"/>
        <w:gridCol w:w="1134"/>
        <w:gridCol w:w="5593"/>
      </w:tblGrid>
      <w:tr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patient</w:t>
            </w:r>
            <w: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患者姓名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就诊卡类型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01-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医保卡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02-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身份证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03-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院内就诊卡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04-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京医通卡(区域就诊卡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 05-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电子健康码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09-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卡号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开始日期，格式: yyyy-MM-dd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结束日期 yyyy-MM-dd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患者ID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6.5.2返回数据</w:t>
      </w:r>
    </w:p>
    <w:p>
      <w:pPr>
        <w:ind w:firstLine="42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挂号记录信息，返回数据为数组，每条数据信息如下表。</w:t>
      </w:r>
    </w:p>
    <w:tbl>
      <w:tblPr>
        <w:tblStyle w:val="28"/>
        <w:tblW w:w="5248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0"/>
        <w:gridCol w:w="1276"/>
        <w:gridCol w:w="1275"/>
        <w:gridCol w:w="500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200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500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patient</w:t>
            </w:r>
            <w: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患者名称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reatCardType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就诊卡类型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01-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医保卡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02-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身份证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03-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院内就诊卡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04-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京医通卡(区域就诊卡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 05-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电子健康码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09-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reatCardNo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reate</w:t>
            </w:r>
            <w:r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挂号时间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deptCode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科室编码，HIS科室编码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deptName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doctorCode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his系统返回医生编码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doctorName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atOutpatientNo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患者门诊号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fee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挂号费用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，金额单位：</w:t>
            </w: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chargeTotal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总金额，单位：分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cash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个人支付金额，单位：分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挂号时段 1=上午 2=下午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>3=</w:t>
            </w:r>
            <w:r>
              <w:rPr>
                <w:rFonts w:hint="eastAsia" w:ascii="微软雅黑" w:hAnsi="微软雅黑" w:eastAsia="微软雅黑"/>
                <w:szCs w:val="21"/>
              </w:rPr>
              <w:t>全天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visitTime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PingFangSC-Regular-Identity-H" w:hAnsi="PingFangSC-Regular-Identity-H"/>
                <w:color w:val="000000"/>
                <w:sz w:val="22"/>
              </w:rPr>
            </w:pPr>
            <w:r>
              <w:rPr>
                <w:rFonts w:ascii="微软雅黑" w:hAnsi="微软雅黑" w:eastAsia="微软雅黑"/>
                <w:szCs w:val="21"/>
              </w:rPr>
              <w:t>就诊时段 格式</w:t>
            </w:r>
            <w:r>
              <w:rPr>
                <w:rFonts w:hint="eastAsia" w:ascii="微软雅黑" w:hAnsi="微软雅黑" w:eastAsia="微软雅黑"/>
                <w:szCs w:val="21"/>
              </w:rPr>
              <w:t>：</w:t>
            </w:r>
            <w:r>
              <w:rPr>
                <w:rFonts w:ascii="微软雅黑" w:hAnsi="微软雅黑" w:eastAsia="微软雅黑"/>
                <w:szCs w:val="21"/>
              </w:rPr>
              <w:t>09:00-10:00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visitAddress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>isitSeq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empTitle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医生职称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mpTitleName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职称名称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visit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No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患者就诊记录中的就诊号</w:t>
            </w:r>
          </w:p>
        </w:tc>
      </w:tr>
    </w:tbl>
    <w:p/>
    <w:p>
      <w:pPr>
        <w:pStyle w:val="2"/>
        <w:spacing w:before="0" w:after="0" w:line="360" w:lineRule="auto"/>
        <w:rPr>
          <w:rFonts w:ascii="微软雅黑" w:hAnsi="微软雅黑" w:eastAsia="微软雅黑"/>
        </w:rPr>
      </w:pPr>
      <w:bookmarkStart w:id="73" w:name="_Toc43399373"/>
      <w:r>
        <w:rPr>
          <w:rFonts w:hint="eastAsia" w:ascii="微软雅黑" w:hAnsi="微软雅黑" w:eastAsia="微软雅黑"/>
        </w:rPr>
        <w:t>7.缴费业务</w:t>
      </w:r>
      <w:bookmarkEnd w:id="73"/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74" w:name="_Toc43399381"/>
      <w:r>
        <w:rPr>
          <w:rFonts w:hint="eastAsia" w:ascii="微软雅黑" w:hAnsi="微软雅黑" w:eastAsia="微软雅黑"/>
          <w:sz w:val="32"/>
          <w:szCs w:val="32"/>
        </w:rPr>
        <w:t>7.</w:t>
      </w:r>
      <w:r>
        <w:rPr>
          <w:rFonts w:ascii="微软雅黑" w:hAnsi="微软雅黑" w:eastAsia="微软雅黑"/>
          <w:sz w:val="32"/>
          <w:szCs w:val="32"/>
        </w:rPr>
        <w:t>1缴费记录</w:t>
      </w:r>
      <w:r>
        <w:rPr>
          <w:rFonts w:hint="eastAsia" w:ascii="微软雅黑" w:hAnsi="微软雅黑" w:eastAsia="微软雅黑"/>
          <w:sz w:val="32"/>
          <w:szCs w:val="32"/>
        </w:rPr>
        <w:t>查询</w:t>
      </w:r>
      <w:bookmarkEnd w:id="74"/>
      <w:r>
        <w:rPr>
          <w:rFonts w:hint="eastAsia" w:ascii="微软雅黑" w:hAnsi="微软雅黑" w:eastAsia="微软雅黑"/>
          <w:sz w:val="32"/>
          <w:szCs w:val="32"/>
        </w:rPr>
        <w:t>（</w:t>
      </w:r>
      <w:r>
        <w:rPr>
          <w:rFonts w:ascii="微软雅黑" w:hAnsi="微软雅黑" w:eastAsia="微软雅黑"/>
          <w:sz w:val="32"/>
          <w:szCs w:val="32"/>
        </w:rPr>
        <w:t>payQuery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查询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患者</w:t>
      </w:r>
      <w:r>
        <w:rPr>
          <w:rFonts w:ascii="微软雅黑" w:hAnsi="微软雅黑" w:eastAsia="微软雅黑"/>
          <w:color w:val="333333"/>
          <w:sz w:val="21"/>
          <w:szCs w:val="21"/>
        </w:rPr>
        <w:t>缴费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的</w:t>
      </w:r>
      <w:r>
        <w:rPr>
          <w:rFonts w:ascii="微软雅黑" w:hAnsi="微软雅黑" w:eastAsia="微软雅黑"/>
          <w:color w:val="333333"/>
          <w:sz w:val="21"/>
          <w:szCs w:val="21"/>
        </w:rPr>
        <w:t>记录列表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，包括处方、诊疗等缴费项目。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75" w:name="_Toc43399385"/>
      <w:r>
        <w:rPr>
          <w:rFonts w:ascii="微软雅黑" w:hAnsi="微软雅黑" w:eastAsia="微软雅黑"/>
          <w:sz w:val="28"/>
          <w:szCs w:val="28"/>
        </w:rPr>
        <w:t>7.1.1请求参数</w:t>
      </w:r>
      <w:bookmarkEnd w:id="75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2"/>
        <w:gridCol w:w="975"/>
        <w:gridCol w:w="1134"/>
        <w:gridCol w:w="5195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startDate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缴费的开始日期，如只能缴当天费，则该值为当天；有些医院可以缴费当天之前的待缴费项目，如果缴2天前的项目。该值为空时默认为当天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endDate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可缴费的结束日期，一般为当天；为空时默认为当天。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缴费日期： </w:t>
            </w:r>
            <w:r>
              <w:rPr>
                <w:rFonts w:ascii="微软雅黑" w:hAnsi="微软雅黑" w:eastAsia="微软雅黑"/>
                <w:szCs w:val="21"/>
              </w:rPr>
              <w:t>&gt;= startDate</w:t>
            </w:r>
            <w:r>
              <w:rPr>
                <w:rFonts w:hint="eastAsia" w:ascii="微软雅黑" w:hAnsi="微软雅黑" w:eastAsia="微软雅黑"/>
                <w:szCs w:val="21"/>
              </w:rPr>
              <w:t>，&lt;</w:t>
            </w:r>
            <w:r>
              <w:rPr>
                <w:rFonts w:ascii="微软雅黑" w:hAnsi="微软雅黑" w:eastAsia="微软雅黑"/>
                <w:szCs w:val="21"/>
              </w:rPr>
              <w:t>= endDate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ayFlag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支付状态标志 </w:t>
            </w:r>
            <w:r>
              <w:rPr>
                <w:rFonts w:ascii="微软雅黑" w:hAnsi="微软雅黑" w:eastAsia="微软雅黑"/>
                <w:szCs w:val="21"/>
              </w:rPr>
              <w:t>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未支付 </w:t>
            </w:r>
            <w:r>
              <w:rPr>
                <w:rFonts w:ascii="微软雅黑" w:hAnsi="微软雅黑" w:eastAsia="微软雅黑"/>
                <w:szCs w:val="21"/>
              </w:rPr>
              <w:t>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已支付 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或其他表示全部，默认为1查询未支付缴费记录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76" w:name="_Toc43399386"/>
      <w:r>
        <w:rPr>
          <w:rFonts w:ascii="微软雅黑" w:hAnsi="微软雅黑" w:eastAsia="微软雅黑"/>
          <w:sz w:val="28"/>
          <w:szCs w:val="28"/>
        </w:rPr>
        <w:t>7.1.2返回数据</w:t>
      </w:r>
      <w:bookmarkEnd w:id="76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返回数据为三层结构，第一层总的缴费信息内容，第二层是处方单数据，第三层是处方单每个药品信息。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缴费数据字段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1046"/>
        <w:gridCol w:w="1198"/>
        <w:gridCol w:w="552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缴费总金额，单位：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szCs w:val="21"/>
              </w:rPr>
              <w:t>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虚拟发票号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处方单个数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缴费日期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处方单列表数组，参见下方处方数据描述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处方数据信息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1046"/>
        <w:gridCol w:w="1198"/>
        <w:gridCol w:w="552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诊断序号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recipe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处方序号-处方唯一标识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处方日期，格式 </w:t>
            </w:r>
            <w:r>
              <w:rPr>
                <w:rFonts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处方总金额，单位：分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科室编码, 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医生职称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职称名称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是否支持自助机挂号，2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不支持 </w:t>
            </w:r>
            <w:r>
              <w:rPr>
                <w:rFonts w:ascii="微软雅黑" w:hAnsi="微软雅黑" w:eastAsia="微软雅黑"/>
                <w:szCs w:val="21"/>
              </w:rPr>
              <w:t>0-</w:t>
            </w:r>
            <w:r>
              <w:rPr>
                <w:rFonts w:hint="eastAsia" w:ascii="微软雅黑" w:hAnsi="微软雅黑" w:eastAsia="微软雅黑"/>
                <w:szCs w:val="21"/>
              </w:rPr>
              <w:t>或其他支持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是否支持医保挂号，2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不支持， 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或其他支持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处方项目明细数组数据，参见下方处方明细数据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处方项目明细数据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1046"/>
        <w:gridCol w:w="1198"/>
        <w:gridCol w:w="5527"/>
      </w:tblGrid>
      <w:tr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0药品 1诊疗项目和服务设施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HIS项目代码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HIS项目名称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单据类型（</w:t>
            </w:r>
            <w:r>
              <w:rPr>
                <w:rFonts w:ascii="微软雅黑" w:hAnsi="微软雅黑" w:eastAsia="微软雅黑"/>
                <w:szCs w:val="21"/>
              </w:rPr>
              <w:t>1-挂号；2-西药或中成药处方；4-中草药处方；5-检验治疗；）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单价，单位：分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剂型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规格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用法（用药频次）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单次用量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包装单位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最小包装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换算率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用药天数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77" w:name="_Toc43399387"/>
      <w:r>
        <w:rPr>
          <w:rFonts w:ascii="微软雅黑" w:hAnsi="微软雅黑" w:eastAsia="微软雅黑"/>
          <w:sz w:val="28"/>
          <w:szCs w:val="28"/>
        </w:rPr>
        <w:t>7.1.</w:t>
      </w:r>
      <w:bookmarkEnd w:id="77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Style w:val="26"/>
          <w:rFonts w:ascii="微软雅黑" w:hAnsi="微软雅黑" w:eastAsia="微软雅黑"/>
          <w:color w:val="333333"/>
          <w:sz w:val="21"/>
          <w:szCs w:val="21"/>
          <w:shd w:val="clear" w:color="auto" w:fill="FAFAFA"/>
        </w:rPr>
        <w:t xml:space="preserve"> 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78" w:name="_Toc43399388"/>
      <w:r>
        <w:rPr>
          <w:rFonts w:hint="eastAsia" w:ascii="微软雅黑" w:hAnsi="微软雅黑" w:eastAsia="微软雅黑"/>
          <w:sz w:val="32"/>
          <w:szCs w:val="32"/>
        </w:rPr>
        <w:t>7.</w:t>
      </w:r>
      <w:r>
        <w:rPr>
          <w:rFonts w:ascii="微软雅黑" w:hAnsi="微软雅黑" w:eastAsia="微软雅黑"/>
          <w:sz w:val="32"/>
          <w:szCs w:val="32"/>
        </w:rPr>
        <w:t>2缴费记录详情</w:t>
      </w:r>
      <w:bookmarkEnd w:id="78"/>
      <w:r>
        <w:rPr>
          <w:rFonts w:hint="eastAsia" w:ascii="微软雅黑" w:hAnsi="微软雅黑" w:eastAsia="微软雅黑"/>
          <w:sz w:val="32"/>
          <w:szCs w:val="32"/>
        </w:rPr>
        <w:t>（p</w:t>
      </w:r>
      <w:r>
        <w:rPr>
          <w:rFonts w:ascii="微软雅黑" w:hAnsi="微软雅黑" w:eastAsia="微软雅黑"/>
          <w:sz w:val="32"/>
          <w:szCs w:val="32"/>
        </w:rPr>
        <w:t>ayDetail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通过患者ID,缴费记录ID查询就诊缴费记录详情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79" w:name="_Toc43399392"/>
      <w:r>
        <w:rPr>
          <w:rFonts w:ascii="微软雅黑" w:hAnsi="微软雅黑" w:eastAsia="微软雅黑"/>
          <w:sz w:val="28"/>
          <w:szCs w:val="28"/>
        </w:rPr>
        <w:t>7.2.1请求参数</w:t>
      </w:r>
      <w:bookmarkEnd w:id="79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2"/>
        <w:gridCol w:w="975"/>
        <w:gridCol w:w="1134"/>
        <w:gridCol w:w="5195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患者在医院的id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recipe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/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80" w:name="_Toc43399393"/>
      <w:r>
        <w:rPr>
          <w:rFonts w:ascii="微软雅黑" w:hAnsi="微软雅黑" w:eastAsia="微软雅黑"/>
          <w:sz w:val="28"/>
          <w:szCs w:val="28"/>
        </w:rPr>
        <w:t>7.2.2返回数据</w:t>
      </w:r>
      <w:bookmarkEnd w:id="8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处方详细信息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1046"/>
        <w:gridCol w:w="1198"/>
        <w:gridCol w:w="552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诊断序号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recipe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处方日期，格式 </w:t>
            </w:r>
            <w:r>
              <w:rPr>
                <w:rFonts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处方总金额，单位：分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科室编码, 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医生职称</w:t>
            </w:r>
            <w:r>
              <w:rPr>
                <w:rFonts w:hint="eastAsia" w:ascii="微软雅黑" w:hAnsi="微软雅黑" w:eastAsia="微软雅黑"/>
                <w:szCs w:val="21"/>
              </w:rPr>
              <w:t>-按照国标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职称名称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是否支持自助机挂号，2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不支持 </w:t>
            </w:r>
            <w:r>
              <w:rPr>
                <w:rFonts w:ascii="微软雅黑" w:hAnsi="微软雅黑" w:eastAsia="微软雅黑"/>
                <w:szCs w:val="21"/>
              </w:rPr>
              <w:t>0-</w:t>
            </w:r>
            <w:r>
              <w:rPr>
                <w:rFonts w:hint="eastAsia" w:ascii="微软雅黑" w:hAnsi="微软雅黑" w:eastAsia="微软雅黑"/>
                <w:szCs w:val="21"/>
              </w:rPr>
              <w:t>或其他支持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是否支持医保挂号，2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不支持， 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或其他支持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处方项目明细数组数据，参见下方处方明细数据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处方项目明细数据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处方项目明细数据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1046"/>
        <w:gridCol w:w="1198"/>
        <w:gridCol w:w="552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0药品 1诊疗项目和服务设施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HIS项目代码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HIS项目名称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单据类型（</w:t>
            </w:r>
            <w:r>
              <w:rPr>
                <w:rFonts w:ascii="微软雅黑" w:hAnsi="微软雅黑" w:eastAsia="微软雅黑"/>
                <w:szCs w:val="21"/>
              </w:rPr>
              <w:t>1-挂号；2-西药或中成药处方；4-中草药处方；5-检验治疗；）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单价，单位：分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剂型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规格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用法（用药频次）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单次用量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包装单位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最小包装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换算率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用药天数</w:t>
            </w:r>
          </w:p>
        </w:tc>
      </w:tr>
    </w:tbl>
    <w:p/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81" w:name="_Toc43399395"/>
      <w:r>
        <w:rPr>
          <w:rFonts w:ascii="微软雅黑" w:hAnsi="微软雅黑" w:eastAsia="微软雅黑"/>
          <w:sz w:val="28"/>
          <w:szCs w:val="28"/>
        </w:rPr>
        <w:t>7.2.</w:t>
      </w:r>
      <w:bookmarkEnd w:id="81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rPr>
          <w:rFonts w:ascii="微软雅黑" w:hAnsi="微软雅黑" w:eastAsia="微软雅黑"/>
          <w:color w:val="333333"/>
          <w:sz w:val="21"/>
          <w:szCs w:val="21"/>
        </w:rPr>
      </w:pPr>
    </w:p>
    <w:p>
      <w:bookmarkStart w:id="82" w:name="_Toc43399396"/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7</w:t>
      </w:r>
      <w:r>
        <w:rPr>
          <w:rFonts w:hint="eastAsia" w:ascii="微软雅黑" w:hAnsi="微软雅黑" w:eastAsia="微软雅黑"/>
          <w:sz w:val="32"/>
          <w:szCs w:val="32"/>
        </w:rPr>
        <w:t>.</w:t>
      </w:r>
      <w:r>
        <w:rPr>
          <w:rFonts w:ascii="微软雅黑" w:hAnsi="微软雅黑" w:eastAsia="微软雅黑"/>
          <w:sz w:val="32"/>
          <w:szCs w:val="32"/>
        </w:rPr>
        <w:t>3</w:t>
      </w:r>
      <w:r>
        <w:rPr>
          <w:rFonts w:hint="eastAsia" w:ascii="微软雅黑" w:hAnsi="微软雅黑" w:eastAsia="微软雅黑"/>
          <w:sz w:val="32"/>
          <w:szCs w:val="32"/>
        </w:rPr>
        <w:t>缴费</w:t>
      </w:r>
      <w:r>
        <w:rPr>
          <w:rFonts w:ascii="微软雅黑" w:hAnsi="微软雅黑" w:eastAsia="微软雅黑"/>
          <w:sz w:val="32"/>
          <w:szCs w:val="32"/>
        </w:rPr>
        <w:t>划价</w:t>
      </w:r>
      <w:r>
        <w:rPr>
          <w:rFonts w:hint="eastAsia" w:ascii="微软雅黑" w:hAnsi="微软雅黑" w:eastAsia="微软雅黑"/>
          <w:sz w:val="32"/>
          <w:szCs w:val="32"/>
        </w:rPr>
        <w:t>（p</w:t>
      </w:r>
      <w:r>
        <w:rPr>
          <w:rFonts w:ascii="微软雅黑" w:hAnsi="微软雅黑" w:eastAsia="微软雅黑"/>
          <w:sz w:val="32"/>
          <w:szCs w:val="32"/>
        </w:rPr>
        <w:t>ayLock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缴费</w:t>
      </w:r>
      <w:r>
        <w:rPr>
          <w:rFonts w:ascii="微软雅黑" w:hAnsi="微软雅黑" w:eastAsia="微软雅黑"/>
          <w:color w:val="333333"/>
          <w:sz w:val="21"/>
          <w:szCs w:val="21"/>
        </w:rPr>
        <w:t>划价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7.3.1请求参数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8"/>
        <w:gridCol w:w="1194"/>
        <w:gridCol w:w="1134"/>
        <w:gridCol w:w="522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recipe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os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处方序号或多个集合，多个用半角逗号分隔，格式如：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01,102,103</w:t>
            </w:r>
            <w:r>
              <w:rPr>
                <w:rFonts w:hint="eastAsia" w:ascii="微软雅黑" w:hAnsi="微软雅黑" w:eastAsia="微软雅黑"/>
                <w:szCs w:val="21"/>
              </w:rPr>
              <w:t>，如果是一个格式：1</w:t>
            </w:r>
            <w:r>
              <w:rPr>
                <w:rFonts w:ascii="微软雅黑" w:hAnsi="微软雅黑" w:eastAsia="微软雅黑"/>
                <w:szCs w:val="21"/>
              </w:rPr>
              <w:t>01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diagnoseNo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就诊号或诊断序号，可以是一个或多个，多个用半角逗号分隔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患者在医院的id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缴费划价H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在自助机划价后返给自助机的结果，自助机提交给后台，后台调用接口解析。如果有该参数则上方的参数可以不传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7.3.2返回数据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缴费</w:t>
      </w:r>
      <w:r>
        <w:rPr>
          <w:rFonts w:ascii="微软雅黑" w:hAnsi="微软雅黑" w:eastAsia="微软雅黑"/>
        </w:rPr>
        <w:t>划价数据字段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0"/>
        <w:gridCol w:w="1182"/>
        <w:gridCol w:w="1326"/>
        <w:gridCol w:w="53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payReceipt</w:t>
            </w:r>
            <w:r>
              <w:rPr>
                <w:rFonts w:hint="eastAsia" w:ascii="微软雅黑" w:hAnsi="微软雅黑" w:eastAsia="微软雅黑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</w:t>
            </w:r>
            <w:r>
              <w:rPr>
                <w:rFonts w:hint="eastAsia" w:ascii="微软雅黑" w:hAnsi="微软雅黑" w:eastAsia="微软雅黑"/>
                <w:szCs w:val="21"/>
              </w:rPr>
              <w:t>缴费划价</w:t>
            </w:r>
            <w:r>
              <w:rPr>
                <w:rFonts w:ascii="微软雅黑" w:hAnsi="微软雅黑" w:eastAsia="微软雅黑"/>
                <w:szCs w:val="21"/>
              </w:rPr>
              <w:t>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ayLockId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</w:t>
            </w:r>
            <w:r>
              <w:rPr>
                <w:rFonts w:ascii="微软雅黑" w:hAnsi="微软雅黑" w:eastAsia="微软雅黑"/>
                <w:szCs w:val="21"/>
              </w:rPr>
              <w:t>IS</w:t>
            </w:r>
            <w:r>
              <w:rPr>
                <w:rFonts w:hint="eastAsia" w:ascii="微软雅黑" w:hAnsi="微软雅黑" w:eastAsia="微软雅黑"/>
                <w:szCs w:val="21"/>
              </w:rPr>
              <w:t>划价I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，用于锁定单据用，如杭创H</w:t>
            </w:r>
            <w:r>
              <w:rPr>
                <w:rFonts w:ascii="微软雅黑" w:hAnsi="微软雅黑" w:eastAsia="微软雅黑"/>
                <w:szCs w:val="21"/>
              </w:rPr>
              <w:t>IS</w:t>
            </w:r>
            <w:r>
              <w:rPr>
                <w:rFonts w:hint="eastAsia" w:ascii="微软雅黑" w:hAnsi="微软雅黑" w:eastAsia="微软雅黑"/>
                <w:szCs w:val="21"/>
              </w:rPr>
              <w:t>有该字段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总金额</w:t>
            </w:r>
            <w:r>
              <w:rPr>
                <w:rFonts w:hint="eastAsia" w:ascii="微软雅黑" w:hAnsi="微软雅黑" w:eastAsia="微软雅黑"/>
                <w:szCs w:val="21"/>
              </w:rPr>
              <w:t>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个人支付金额</w:t>
            </w:r>
            <w:r>
              <w:rPr>
                <w:rFonts w:hint="eastAsia" w:ascii="微软雅黑" w:hAnsi="微软雅黑" w:eastAsia="微软雅黑"/>
                <w:szCs w:val="21"/>
              </w:rPr>
              <w:t>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医保基金支付金额（医保统筹支付），金额单位：分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医保账户支付金额（医保账户支付），金额单位：分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医保交易流水号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discountFee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优惠金额，金额单位：分</w:t>
            </w:r>
          </w:p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个人支付</w:t>
            </w:r>
            <w:r>
              <w:rPr>
                <w:rFonts w:hint="eastAsia" w:ascii="微软雅黑" w:hAnsi="微软雅黑" w:eastAsia="微软雅黑"/>
                <w:szCs w:val="21"/>
              </w:rPr>
              <w:t>=总金额-医保金额-优惠金额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扩展数据，J</w:t>
            </w:r>
            <w:r>
              <w:rPr>
                <w:rFonts w:ascii="微软雅黑" w:hAnsi="微软雅黑" w:eastAsia="微软雅黑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szCs w:val="21"/>
              </w:rPr>
              <w:t>串格式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7.3.3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/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7.</w:t>
      </w:r>
      <w:r>
        <w:rPr>
          <w:rFonts w:ascii="微软雅黑" w:hAnsi="微软雅黑" w:eastAsia="微软雅黑"/>
          <w:sz w:val="32"/>
          <w:szCs w:val="32"/>
        </w:rPr>
        <w:t>4缴费支付确认</w:t>
      </w:r>
      <w:bookmarkEnd w:id="82"/>
      <w:r>
        <w:rPr>
          <w:rFonts w:hint="eastAsia" w:ascii="微软雅黑" w:hAnsi="微软雅黑" w:eastAsia="微软雅黑"/>
          <w:sz w:val="32"/>
          <w:szCs w:val="32"/>
        </w:rPr>
        <w:t>（p</w:t>
      </w:r>
      <w:r>
        <w:rPr>
          <w:rFonts w:ascii="微软雅黑" w:hAnsi="微软雅黑" w:eastAsia="微软雅黑"/>
          <w:sz w:val="32"/>
          <w:szCs w:val="32"/>
        </w:rPr>
        <w:t>ayConfirm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缴费支付确认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83" w:name="_Toc43399400"/>
      <w:r>
        <w:rPr>
          <w:rFonts w:ascii="微软雅黑" w:hAnsi="微软雅黑" w:eastAsia="微软雅黑"/>
          <w:sz w:val="28"/>
          <w:szCs w:val="28"/>
        </w:rPr>
        <w:t>7.4.1请求参数</w:t>
      </w:r>
      <w:bookmarkEnd w:id="83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8"/>
        <w:gridCol w:w="1168"/>
        <w:gridCol w:w="1260"/>
        <w:gridCol w:w="5140"/>
      </w:tblGrid>
      <w:tr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payReceipt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HIS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缴费划价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recipe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os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处方序号或多个集合，多个用半角逗号分隔，格式如：</w:t>
            </w:r>
          </w:p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01,102,103</w:t>
            </w:r>
            <w:r>
              <w:rPr>
                <w:rFonts w:hint="eastAsia" w:ascii="微软雅黑" w:hAnsi="微软雅黑" w:eastAsia="微软雅黑"/>
                <w:szCs w:val="21"/>
              </w:rPr>
              <w:t>，如果是一个格式：1</w:t>
            </w:r>
            <w:r>
              <w:rPr>
                <w:rFonts w:ascii="微软雅黑" w:hAnsi="微软雅黑" w:eastAsia="微软雅黑"/>
                <w:szCs w:val="21"/>
              </w:rPr>
              <w:t>01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患者在医院的id，HIS系统患者ID 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支付类型 1 微信支付 2支付宝 3-银联 4-京医通余额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免费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三方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支付平台流水号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，如微信支付就是微信支付流水号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系统生成的订单号，如自助机生成的订单号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支付卡号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总金额，单位：分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，如果是免费号，总金额与个人支付金额都为0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个人支付金额，单位：分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，实际支付金额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payTime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支付时 间，格式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如：2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020-08-10 12:30:50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serid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用户I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，如微信支付时o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penid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，支付宝用户名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划价锁号H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在自助机划价后的结果返给自助机，自助机提交给后台，后台调用中转接口解析。如果有该参数则上方的参数可以不传</w:t>
            </w:r>
          </w:p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医保入参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交易参考号；聚合支付返回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14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</w:p>
        </w:tc>
      </w:tr>
    </w:tbl>
    <w:p/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84" w:name="_Toc43399402"/>
      <w:r>
        <w:rPr>
          <w:rFonts w:ascii="微软雅黑" w:hAnsi="微软雅黑" w:eastAsia="微软雅黑"/>
          <w:sz w:val="28"/>
          <w:szCs w:val="28"/>
        </w:rPr>
        <w:t>7.4.2返回数据</w:t>
      </w:r>
      <w:bookmarkEnd w:id="84"/>
    </w:p>
    <w:p>
      <w:pPr>
        <w:rPr>
          <w:rFonts w:ascii="微软雅黑" w:hAnsi="微软雅黑" w:eastAsia="微软雅黑"/>
        </w:rPr>
      </w:pPr>
      <w:bookmarkStart w:id="85" w:name="_Toc43399403"/>
      <w:r>
        <w:rPr>
          <w:rFonts w:hint="eastAsia" w:ascii="微软雅黑" w:hAnsi="微软雅黑" w:eastAsia="微软雅黑"/>
        </w:rPr>
        <w:t>缴费确认返回数据字段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6"/>
        <w:gridCol w:w="1178"/>
        <w:gridCol w:w="1324"/>
        <w:gridCol w:w="529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hisOrder</w:t>
            </w:r>
            <w:r>
              <w:rPr>
                <w:rFonts w:hint="eastAsia" w:ascii="微软雅黑" w:hAnsi="微软雅黑" w:eastAsia="微软雅黑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</w:t>
            </w:r>
            <w:r>
              <w:rPr>
                <w:rFonts w:hint="eastAsia" w:ascii="微软雅黑" w:hAnsi="微软雅黑" w:eastAsia="微软雅黑"/>
                <w:szCs w:val="21"/>
              </w:rPr>
              <w:t>缴费交易</w:t>
            </w:r>
            <w:r>
              <w:rPr>
                <w:rFonts w:ascii="微软雅黑" w:hAnsi="微软雅黑" w:eastAsia="微软雅黑"/>
                <w:szCs w:val="21"/>
              </w:rPr>
              <w:t>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payReceipt</w:t>
            </w:r>
            <w:r>
              <w:rPr>
                <w:rFonts w:hint="eastAsia" w:ascii="微软雅黑" w:hAnsi="微软雅黑" w:eastAsia="微软雅黑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</w:t>
            </w:r>
            <w:r>
              <w:rPr>
                <w:rFonts w:hint="eastAsia" w:ascii="微软雅黑" w:hAnsi="微软雅黑" w:eastAsia="微软雅黑"/>
                <w:szCs w:val="21"/>
              </w:rPr>
              <w:t>缴费划价</w:t>
            </w:r>
            <w:r>
              <w:rPr>
                <w:rFonts w:ascii="微软雅黑" w:hAnsi="微软雅黑" w:eastAsia="微软雅黑"/>
                <w:szCs w:val="21"/>
              </w:rPr>
              <w:t>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atOutpatientNo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患者门诊号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chargeTotal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总金额</w:t>
            </w:r>
            <w:r>
              <w:rPr>
                <w:rFonts w:hint="eastAsia" w:ascii="微软雅黑" w:hAnsi="微软雅黑" w:eastAsia="微软雅黑"/>
                <w:szCs w:val="21"/>
              </w:rPr>
              <w:t>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个人支付金额</w:t>
            </w:r>
            <w:r>
              <w:rPr>
                <w:rFonts w:hint="eastAsia" w:ascii="微软雅黑" w:hAnsi="微软雅黑" w:eastAsia="微软雅黑"/>
                <w:szCs w:val="21"/>
              </w:rPr>
              <w:t>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nsurFee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医保基金支付金额（医保统筹支付），金额单位：分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nsurAccountPay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医保账户支付金额（医保账户支付），金额单位：分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invoiceNo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发票号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recipeNum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处方单个数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paidDate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缴费日期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ecipeArr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处方列表数组，参见下方处方数据描述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extData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扩展数据，J</w:t>
            </w:r>
            <w:r>
              <w:rPr>
                <w:rFonts w:ascii="微软雅黑" w:hAnsi="微软雅黑" w:eastAsia="微软雅黑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szCs w:val="21"/>
              </w:rPr>
              <w:t>串格式</w:t>
            </w:r>
          </w:p>
        </w:tc>
      </w:tr>
    </w:tbl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处方单数据信息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1"/>
        <w:gridCol w:w="1031"/>
        <w:gridCol w:w="1185"/>
        <w:gridCol w:w="5419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诊断序号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recipe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处方日期，格式 </w:t>
            </w:r>
            <w:r>
              <w:rPr>
                <w:rFonts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处方总金额，单位：分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科室编码, 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execDeptCode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</w:t>
            </w:r>
            <w:r>
              <w:rPr>
                <w:rFonts w:ascii="微软雅黑" w:hAnsi="微软雅黑" w:eastAsia="微软雅黑"/>
                <w:szCs w:val="21"/>
              </w:rPr>
              <w:t>科室编码, HIS科室编码</w:t>
            </w:r>
            <w:r>
              <w:rPr>
                <w:rFonts w:hint="eastAsia" w:ascii="微软雅黑" w:hAnsi="微软雅黑" w:eastAsia="微软雅黑"/>
                <w:szCs w:val="21"/>
              </w:rPr>
              <w:t>，以处方单执行科室为准，如果为空则取处方明细执行科室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execDeptName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</w:t>
            </w: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dispensingWindow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发药或取药窗口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医生职称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职称名称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</w:t>
            </w:r>
            <w:r>
              <w:rPr>
                <w:rFonts w:ascii="微软雅黑" w:hAnsi="微软雅黑" w:eastAsia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处方项目明细数组数据，参见下方处方明细数据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处方项目明细数据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0"/>
        <w:gridCol w:w="1030"/>
        <w:gridCol w:w="1182"/>
        <w:gridCol w:w="538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temNo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temType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0药品 1诊疗项目和服务设施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hisCode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HIS项目代码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HIS项目名称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execDeptCode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</w:t>
            </w:r>
            <w:r>
              <w:rPr>
                <w:rFonts w:ascii="微软雅黑" w:hAnsi="微软雅黑" w:eastAsia="微软雅黑"/>
                <w:szCs w:val="21"/>
              </w:rPr>
              <w:t>科室编码, HIS科室编码</w:t>
            </w:r>
            <w:r>
              <w:rPr>
                <w:rFonts w:hint="eastAsia" w:ascii="微软雅黑" w:hAnsi="微软雅黑" w:eastAsia="微软雅黑"/>
                <w:szCs w:val="21"/>
              </w:rPr>
              <w:t>，以处方单执行科室为准，如果为空则取处方明细执行科室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execDeptName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</w:t>
            </w: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dispensingWindow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发药或取药窗口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billsType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单据类型（</w:t>
            </w:r>
            <w:r>
              <w:rPr>
                <w:rFonts w:ascii="微软雅黑" w:hAnsi="微软雅黑" w:eastAsia="微软雅黑"/>
                <w:szCs w:val="21"/>
              </w:rPr>
              <w:t>1-挂号；2-西药或中成药处方；4-中草药处方；5-检验治疗；）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nitPrice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单价，单位：分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剂型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规格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howtouse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用法（用药频次）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单次用量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包装单位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minpackage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最小包装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换算率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用药天数</w:t>
            </w:r>
          </w:p>
        </w:tc>
      </w:tr>
    </w:tbl>
    <w:p/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7.4.</w:t>
      </w:r>
      <w:bookmarkEnd w:id="85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rPr>
          <w:rFonts w:ascii="微软雅黑" w:hAnsi="微软雅黑" w:eastAsia="微软雅黑"/>
          <w:color w:val="333333"/>
          <w:sz w:val="21"/>
          <w:szCs w:val="21"/>
        </w:rPr>
      </w:pPr>
    </w:p>
    <w:p>
      <w:bookmarkStart w:id="86" w:name="_Toc43399404"/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color w:val="FF0000"/>
          <w:sz w:val="32"/>
          <w:szCs w:val="32"/>
        </w:rPr>
        <w:t>7.5</w:t>
      </w:r>
      <w:r>
        <w:rPr>
          <w:rFonts w:hint="eastAsia" w:ascii="微软雅黑" w:hAnsi="微软雅黑" w:eastAsia="微软雅黑"/>
          <w:color w:val="FF0000"/>
          <w:sz w:val="32"/>
          <w:szCs w:val="32"/>
        </w:rPr>
        <w:t>缴费记录查询（</w:t>
      </w:r>
      <w:r>
        <w:rPr>
          <w:rFonts w:ascii="微软雅黑" w:hAnsi="微软雅黑" w:eastAsia="微软雅黑"/>
          <w:color w:val="FF0000"/>
          <w:sz w:val="32"/>
          <w:szCs w:val="32"/>
        </w:rPr>
        <w:t>payRecord</w:t>
      </w:r>
      <w:r>
        <w:rPr>
          <w:rFonts w:hint="eastAsia" w:ascii="微软雅黑" w:hAnsi="微软雅黑" w:eastAsia="微软雅黑"/>
          <w:color w:val="FF0000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>
      <w:pPr>
        <w:pStyle w:val="4"/>
        <w:spacing w:before="0" w:after="0" w:line="360" w:lineRule="auto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微软雅黑" w:hAnsi="微软雅黑" w:eastAsia="微软雅黑"/>
          <w:color w:val="FF0000"/>
          <w:sz w:val="28"/>
          <w:szCs w:val="28"/>
        </w:rPr>
        <w:t>7.5.1请求参数</w:t>
      </w:r>
    </w:p>
    <w:tbl>
      <w:tblPr>
        <w:tblStyle w:val="28"/>
        <w:tblW w:w="5249" w:type="pct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134"/>
        <w:gridCol w:w="1134"/>
        <w:gridCol w:w="559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患者id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p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atientName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挂号开始日期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yyyy-MM-dd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。该值为空时默认为当天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挂号结束日期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yyyy-MM-dd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：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&gt;= startDate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，&lt;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= endDate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微软雅黑" w:hAnsi="微软雅黑" w:eastAsia="微软雅黑"/>
          <w:color w:val="FF0000"/>
          <w:sz w:val="28"/>
          <w:szCs w:val="28"/>
        </w:rPr>
        <w:t>7.5.2返回数据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返回缴费信息为一条或多条缴费记录，数据格式为数组。</w:t>
      </w:r>
    </w:p>
    <w:p>
      <w:pPr>
        <w:ind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每条缴费信息数据为三层结构，第一层总的缴费信息内容，第二层是处方单数据，第三层是处方单每个药品信息。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缴费数据字段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1046"/>
        <w:gridCol w:w="1198"/>
        <w:gridCol w:w="552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缴费总金额，单位：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szCs w:val="21"/>
              </w:rPr>
              <w:t>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虚拟发票号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处方单个数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缴费日期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r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O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处方单列表数组，参见下方处方数据描述</w:t>
            </w:r>
          </w:p>
        </w:tc>
      </w:tr>
    </w:tbl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处方数据信息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1046"/>
        <w:gridCol w:w="1198"/>
        <w:gridCol w:w="552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诊断序号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recipe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N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处方序号-处方唯一标识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处方日期，格式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r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i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处方总金额，单位：分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科室编码, HIS科室编码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科室名称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医生姓名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医生编码，HIS医生编码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医生职称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e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职称名称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i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是否支持自助机挂号，2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不支持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或其他支持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i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是否支持医保挂号，2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不支持，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或其他支持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i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O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处方项目明细数据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1046"/>
        <w:gridCol w:w="1198"/>
        <w:gridCol w:w="5527"/>
      </w:tblGrid>
      <w:tr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color w:val="FF0000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i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项目序号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i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0药品 1诊疗项目和服务设施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HIS项目代码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HIS项目名称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单据类型（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u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单价，单位：分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c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剂型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项目金额，单位：分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规格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用法（用药频次）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单次用量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包装单位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最小包装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c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换算率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用药天数</w:t>
            </w:r>
          </w:p>
        </w:tc>
      </w:tr>
    </w:tbl>
    <w:p>
      <w:pPr>
        <w:rPr>
          <w:rFonts w:ascii="微软雅黑" w:hAnsi="微软雅黑" w:eastAsia="微软雅黑" w:cs="Segoe UI"/>
          <w:color w:val="FF0000"/>
          <w:szCs w:val="21"/>
        </w:rPr>
      </w:pPr>
    </w:p>
    <w:p/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7.</w:t>
      </w:r>
      <w:r>
        <w:rPr>
          <w:rFonts w:ascii="微软雅黑" w:hAnsi="微软雅黑" w:eastAsia="微软雅黑"/>
          <w:sz w:val="32"/>
          <w:szCs w:val="32"/>
        </w:rPr>
        <w:t>6退款请求</w:t>
      </w:r>
      <w:bookmarkEnd w:id="86"/>
      <w:r>
        <w:rPr>
          <w:rFonts w:hint="eastAsia" w:ascii="微软雅黑" w:hAnsi="微软雅黑" w:eastAsia="微软雅黑"/>
          <w:sz w:val="32"/>
          <w:szCs w:val="32"/>
        </w:rPr>
        <w:t>（p</w:t>
      </w:r>
      <w:r>
        <w:rPr>
          <w:rFonts w:ascii="微软雅黑" w:hAnsi="微软雅黑" w:eastAsia="微软雅黑"/>
          <w:sz w:val="32"/>
          <w:szCs w:val="32"/>
        </w:rPr>
        <w:t>ayRefund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退款，患者在通过HIS退号，调用退款接口进行原路退款挂号费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87" w:name="_Toc43399408"/>
      <w:r>
        <w:rPr>
          <w:rFonts w:ascii="微软雅黑" w:hAnsi="微软雅黑" w:eastAsia="微软雅黑"/>
          <w:sz w:val="28"/>
          <w:szCs w:val="28"/>
        </w:rPr>
        <w:t>7.6.1请求参数</w:t>
      </w:r>
      <w:bookmarkEnd w:id="87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4"/>
        <w:gridCol w:w="1046"/>
        <w:gridCol w:w="1195"/>
        <w:gridCol w:w="553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hisRefundNo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his退款单号 可多次退款单号，单号不能重复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挂号退款-指his挂号记录 ，缴费指his缴费标识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平台内部流水号 RIHGH 指挂号单 RIHJF 指缴费单 orderNO 和 tradeNO 至少一个不能为空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tradeNo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支付平台流水号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refundFee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退款金额 单位分。 如果为空或0指全额退款 。退款金额不能超过支付金额，如果多个缴费单一个支付流水，如 缴费单A :50元，缴费单B 100 元，退款时 A的退款金额不能超过50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退费原因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88" w:name="_Toc43399409"/>
      <w:r>
        <w:rPr>
          <w:rFonts w:ascii="微软雅黑" w:hAnsi="微软雅黑" w:eastAsia="微软雅黑"/>
          <w:sz w:val="28"/>
          <w:szCs w:val="28"/>
        </w:rPr>
        <w:t>7.6.2返回数据</w:t>
      </w:r>
      <w:bookmarkEnd w:id="88"/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返回结果数据字段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1099"/>
        <w:gridCol w:w="1134"/>
        <w:gridCol w:w="525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hisRefundNo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his退款单号 可多次退款单号，单号不能重复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挂号退款-指his挂号记录 ，缴费指his缴费标识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平台内部流水号 RIHGH 指挂号单 RIHJF 指缴费单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tradeNo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支付平台流水号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refundFee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目前只支持退全款： 退款金额：0 或者大于原支付金额时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refundOrderNo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平台内部退款流水号 成功时有该字段 RFRIHGH 指挂号单 RFRIHJF 指缴费单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refundTradeNo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支付平台退款流水号 成功时有该字段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refundStatus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退款状态 0退款中 1 退款成功 -1 退款失败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refundTime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退款完成时间 yyyy-MM-dd HH:mm:ss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failMsg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5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失败原因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89" w:name="_Toc43399410"/>
      <w:r>
        <w:rPr>
          <w:rFonts w:ascii="微软雅黑" w:hAnsi="微软雅黑" w:eastAsia="微软雅黑"/>
          <w:sz w:val="28"/>
          <w:szCs w:val="28"/>
        </w:rPr>
        <w:t>7.6.</w:t>
      </w:r>
      <w:bookmarkEnd w:id="89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90" w:name="_Toc43399411"/>
      <w:r>
        <w:rPr>
          <w:rFonts w:hint="eastAsia" w:ascii="微软雅黑" w:hAnsi="微软雅黑" w:eastAsia="微软雅黑"/>
          <w:sz w:val="32"/>
          <w:szCs w:val="32"/>
        </w:rPr>
        <w:t>7.</w:t>
      </w:r>
      <w:r>
        <w:rPr>
          <w:rFonts w:ascii="微软雅黑" w:hAnsi="微软雅黑" w:eastAsia="微软雅黑"/>
          <w:sz w:val="32"/>
          <w:szCs w:val="32"/>
        </w:rPr>
        <w:t>7退款信息查询</w:t>
      </w:r>
      <w:bookmarkEnd w:id="90"/>
      <w:r>
        <w:rPr>
          <w:rFonts w:hint="eastAsia" w:ascii="微软雅黑" w:hAnsi="微软雅黑" w:eastAsia="微软雅黑"/>
          <w:sz w:val="32"/>
          <w:szCs w:val="32"/>
        </w:rPr>
        <w:t>（r</w:t>
      </w:r>
      <w:r>
        <w:rPr>
          <w:rFonts w:ascii="微软雅黑" w:hAnsi="微软雅黑" w:eastAsia="微软雅黑"/>
          <w:sz w:val="32"/>
          <w:szCs w:val="32"/>
        </w:rPr>
        <w:t>efundQuery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退款信息查询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91" w:name="_Toc43399415"/>
      <w:r>
        <w:rPr>
          <w:rFonts w:ascii="微软雅黑" w:hAnsi="微软雅黑" w:eastAsia="微软雅黑"/>
          <w:sz w:val="28"/>
          <w:szCs w:val="28"/>
        </w:rPr>
        <w:t>7.7.1请求参数</w:t>
      </w:r>
      <w:bookmarkEnd w:id="91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0"/>
        <w:gridCol w:w="1002"/>
        <w:gridCol w:w="993"/>
        <w:gridCol w:w="5271"/>
      </w:tblGrid>
      <w:tr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hisRefundNo</w:t>
            </w:r>
          </w:p>
        </w:tc>
        <w:tc>
          <w:tcPr>
            <w:tcW w:w="100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his退款单号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多</w:t>
            </w:r>
            <w:r>
              <w:rPr>
                <w:rFonts w:hint="eastAsia" w:ascii="微软雅黑" w:hAnsi="微软雅黑" w:eastAsia="微软雅黑"/>
                <w:szCs w:val="21"/>
              </w:rPr>
              <w:t>个</w:t>
            </w:r>
            <w:r>
              <w:rPr>
                <w:rFonts w:ascii="微软雅黑" w:hAnsi="微软雅黑" w:eastAsia="微软雅黑"/>
                <w:szCs w:val="21"/>
              </w:rPr>
              <w:t>退款单号</w:t>
            </w:r>
            <w:r>
              <w:rPr>
                <w:rFonts w:hint="eastAsia" w:ascii="微软雅黑" w:hAnsi="微软雅黑" w:eastAsia="微软雅黑"/>
                <w:szCs w:val="21"/>
              </w:rPr>
              <w:t>，中间使用半角逗号分隔，如：0</w:t>
            </w:r>
            <w:r>
              <w:rPr>
                <w:rFonts w:ascii="微软雅黑" w:hAnsi="微软雅黑" w:eastAsia="微软雅黑"/>
                <w:szCs w:val="21"/>
              </w:rPr>
              <w:t>01,002，单号不能重复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92" w:name="_Toc43399416"/>
      <w:r>
        <w:rPr>
          <w:rFonts w:ascii="微软雅黑" w:hAnsi="微软雅黑" w:eastAsia="微软雅黑"/>
          <w:sz w:val="28"/>
          <w:szCs w:val="28"/>
        </w:rPr>
        <w:t>7.7.2返回数据</w:t>
      </w:r>
      <w:bookmarkEnd w:id="92"/>
    </w:p>
    <w:p/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退款信息</w:t>
      </w:r>
      <w:r>
        <w:rPr>
          <w:rFonts w:hint="eastAsia" w:ascii="微软雅黑" w:hAnsi="微软雅黑" w:eastAsia="微软雅黑"/>
        </w:rPr>
        <w:t>，可以是一条或多条，为数组格式数据，每条退款数据信息</w:t>
      </w:r>
      <w:r>
        <w:rPr>
          <w:rFonts w:ascii="微软雅黑" w:hAnsi="微软雅黑" w:eastAsia="微软雅黑"/>
        </w:rPr>
        <w:t>字段</w:t>
      </w:r>
      <w:r>
        <w:rPr>
          <w:rFonts w:hint="eastAsia" w:ascii="微软雅黑" w:hAnsi="微软雅黑" w:eastAsia="微软雅黑"/>
        </w:rPr>
        <w:t>如下表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5"/>
        <w:gridCol w:w="1047"/>
        <w:gridCol w:w="1048"/>
        <w:gridCol w:w="5526"/>
      </w:tblGrid>
      <w:tr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18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hisRefundNo</w:t>
            </w:r>
          </w:p>
        </w:tc>
        <w:tc>
          <w:tcPr>
            <w:tcW w:w="9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his退款单号</w:t>
            </w:r>
          </w:p>
        </w:tc>
      </w:tr>
      <w:tr>
        <w:tc>
          <w:tcPr>
            <w:tcW w:w="18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regNo</w:t>
            </w:r>
          </w:p>
        </w:tc>
        <w:tc>
          <w:tcPr>
            <w:tcW w:w="9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挂号退款-指his挂号记录 ，缴费指his缴费标识</w:t>
            </w:r>
          </w:p>
        </w:tc>
      </w:tr>
      <w:tr>
        <w:tc>
          <w:tcPr>
            <w:tcW w:w="18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tradeNo</w:t>
            </w:r>
          </w:p>
        </w:tc>
        <w:tc>
          <w:tcPr>
            <w:tcW w:w="9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支付平台流水号</w:t>
            </w:r>
          </w:p>
        </w:tc>
      </w:tr>
      <w:tr>
        <w:tc>
          <w:tcPr>
            <w:tcW w:w="18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9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平台内部流水号 RIHGH 指挂号单 RIHJF 指缴费单</w:t>
            </w:r>
          </w:p>
        </w:tc>
      </w:tr>
      <w:tr>
        <w:tc>
          <w:tcPr>
            <w:tcW w:w="18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refundFee</w:t>
            </w:r>
          </w:p>
        </w:tc>
        <w:tc>
          <w:tcPr>
            <w:tcW w:w="9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目前只支持退全款： 退款金额：0 或者大于原支付金额时</w:t>
            </w:r>
          </w:p>
        </w:tc>
      </w:tr>
      <w:tr>
        <w:tc>
          <w:tcPr>
            <w:tcW w:w="18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refundOrderNo</w:t>
            </w:r>
          </w:p>
        </w:tc>
        <w:tc>
          <w:tcPr>
            <w:tcW w:w="9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平台内部退款流水号 成功时有该字段 RFRIHGH 指挂号单 RFRIHJF 指缴费单</w:t>
            </w:r>
          </w:p>
        </w:tc>
      </w:tr>
      <w:tr>
        <w:tc>
          <w:tcPr>
            <w:tcW w:w="18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refundTradeNo</w:t>
            </w:r>
          </w:p>
        </w:tc>
        <w:tc>
          <w:tcPr>
            <w:tcW w:w="9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支付平台退款流水号 成功时有该字段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8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refundStatus</w:t>
            </w:r>
          </w:p>
        </w:tc>
        <w:tc>
          <w:tcPr>
            <w:tcW w:w="9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退款状态 0退款中 1 退款成功 -1 退款失败</w:t>
            </w:r>
          </w:p>
        </w:tc>
      </w:tr>
      <w:tr>
        <w:tc>
          <w:tcPr>
            <w:tcW w:w="18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refundTime</w:t>
            </w:r>
          </w:p>
        </w:tc>
        <w:tc>
          <w:tcPr>
            <w:tcW w:w="9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退款完成时间 yyyy-MM-dd HH:mm:ss</w:t>
            </w:r>
          </w:p>
        </w:tc>
      </w:tr>
      <w:tr>
        <w:tc>
          <w:tcPr>
            <w:tcW w:w="18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failMsg</w:t>
            </w:r>
          </w:p>
        </w:tc>
        <w:tc>
          <w:tcPr>
            <w:tcW w:w="99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74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失败原因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93" w:name="_Toc43399417"/>
      <w:r>
        <w:rPr>
          <w:rFonts w:ascii="微软雅黑" w:hAnsi="微软雅黑" w:eastAsia="微软雅黑"/>
          <w:sz w:val="28"/>
          <w:szCs w:val="28"/>
        </w:rPr>
        <w:t>7.7.</w:t>
      </w:r>
      <w:bookmarkEnd w:id="93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请求与返回数据</w:t>
      </w:r>
      <w:r>
        <w:rPr>
          <w:rFonts w:ascii="微软雅黑" w:hAnsi="微软雅黑" w:eastAsia="微软雅黑"/>
          <w:sz w:val="28"/>
          <w:szCs w:val="28"/>
        </w:rPr>
        <w:t>示例</w:t>
      </w:r>
    </w:p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2"/>
        <w:spacing w:before="0" w:after="0" w:line="360" w:lineRule="auto"/>
        <w:rPr>
          <w:rFonts w:ascii="微软雅黑" w:hAnsi="微软雅黑" w:eastAsia="微软雅黑"/>
        </w:rPr>
      </w:pPr>
      <w:bookmarkStart w:id="94" w:name="_Toc43399431"/>
      <w:r>
        <w:rPr>
          <w:rFonts w:hint="eastAsia" w:ascii="微软雅黑" w:hAnsi="微软雅黑" w:eastAsia="微软雅黑"/>
        </w:rPr>
        <w:t>8.检验检查报告</w:t>
      </w:r>
      <w:bookmarkEnd w:id="94"/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95" w:name="_Toc43399432"/>
      <w:r>
        <w:rPr>
          <w:rFonts w:hint="eastAsia" w:ascii="微软雅黑" w:hAnsi="微软雅黑" w:eastAsia="微软雅黑"/>
          <w:sz w:val="32"/>
          <w:szCs w:val="32"/>
        </w:rPr>
        <w:t>8.</w:t>
      </w:r>
      <w:r>
        <w:rPr>
          <w:rFonts w:ascii="微软雅黑" w:hAnsi="微软雅黑" w:eastAsia="微软雅黑"/>
          <w:sz w:val="32"/>
          <w:szCs w:val="32"/>
        </w:rPr>
        <w:t>1检验列表</w:t>
      </w:r>
      <w:bookmarkEnd w:id="95"/>
      <w:r>
        <w:rPr>
          <w:rFonts w:hint="eastAsia" w:ascii="微软雅黑" w:hAnsi="微软雅黑" w:eastAsia="微软雅黑"/>
          <w:sz w:val="32"/>
          <w:szCs w:val="32"/>
        </w:rPr>
        <w:t>（i</w:t>
      </w:r>
      <w:r>
        <w:rPr>
          <w:rFonts w:ascii="微软雅黑" w:hAnsi="微软雅黑" w:eastAsia="微软雅黑"/>
          <w:sz w:val="32"/>
          <w:szCs w:val="32"/>
        </w:rPr>
        <w:t>nspection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检验报告列表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96" w:name="_Toc43399436"/>
      <w:r>
        <w:rPr>
          <w:rFonts w:ascii="微软雅黑" w:hAnsi="微软雅黑" w:eastAsia="微软雅黑"/>
          <w:sz w:val="28"/>
          <w:szCs w:val="28"/>
        </w:rPr>
        <w:t>8.1.1请求参数</w:t>
      </w:r>
      <w:bookmarkEnd w:id="96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1140"/>
        <w:gridCol w:w="1140"/>
        <w:gridCol w:w="5575"/>
      </w:tblGrid>
      <w:tr>
        <w:trPr>
          <w:tblHeader/>
        </w:trPr>
        <w:tc>
          <w:tcPr>
            <w:tcW w:w="170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557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医院编号，用于多家医院或社区共用一个HIS系统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报告检查</w:t>
            </w:r>
            <w:r>
              <w:rPr>
                <w:rFonts w:ascii="微软雅黑" w:hAnsi="微软雅黑" w:eastAsia="微软雅黑"/>
                <w:szCs w:val="21"/>
              </w:rPr>
              <w:t>开始日期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格式：yyyy-MM-dd</w:t>
            </w:r>
          </w:p>
        </w:tc>
      </w:tr>
      <w:tr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endDate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报告检查</w:t>
            </w:r>
            <w:r>
              <w:rPr>
                <w:rFonts w:ascii="微软雅黑" w:hAnsi="微软雅黑" w:eastAsia="微软雅黑"/>
                <w:szCs w:val="21"/>
              </w:rPr>
              <w:t>结束日期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格式：yyyy-MM-dd</w:t>
            </w:r>
          </w:p>
        </w:tc>
      </w:tr>
      <w:tr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repStartDate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出具报告</w:t>
            </w:r>
            <w:r>
              <w:rPr>
                <w:rFonts w:ascii="微软雅黑" w:hAnsi="微软雅黑" w:eastAsia="微软雅黑"/>
                <w:szCs w:val="21"/>
              </w:rPr>
              <w:t>开始日期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格式：yyyy-MM-dd</w:t>
            </w:r>
            <w:r>
              <w:rPr>
                <w:rFonts w:hint="eastAsia" w:ascii="微软雅黑" w:hAnsi="微软雅黑" w:eastAsia="微软雅黑"/>
                <w:szCs w:val="21"/>
              </w:rPr>
              <w:t>，与报告检查日期只能选择一种</w:t>
            </w:r>
          </w:p>
        </w:tc>
      </w:tr>
      <w:tr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repEndDate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出具报告</w:t>
            </w:r>
            <w:r>
              <w:rPr>
                <w:rFonts w:ascii="微软雅黑" w:hAnsi="微软雅黑" w:eastAsia="微软雅黑"/>
                <w:szCs w:val="21"/>
              </w:rPr>
              <w:t>结束日期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格式：yyyy-MM-dd</w:t>
            </w:r>
            <w:r>
              <w:rPr>
                <w:rFonts w:hint="eastAsia" w:ascii="微软雅黑" w:hAnsi="微软雅黑" w:eastAsia="微软雅黑"/>
                <w:szCs w:val="21"/>
              </w:rPr>
              <w:t>，与报告检查日期只能选择一种</w:t>
            </w:r>
          </w:p>
        </w:tc>
      </w:tr>
      <w:tr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HIS</w:t>
            </w:r>
            <w:r>
              <w:rPr>
                <w:rFonts w:hint="eastAsia" w:ascii="微软雅黑" w:hAnsi="微软雅黑" w:eastAsia="微软雅黑"/>
                <w:szCs w:val="21"/>
              </w:rPr>
              <w:t>患者</w:t>
            </w:r>
            <w:r>
              <w:rPr>
                <w:rFonts w:ascii="微软雅黑" w:hAnsi="微软雅黑" w:eastAsia="微软雅黑"/>
                <w:szCs w:val="21"/>
              </w:rPr>
              <w:t>唯一标识</w:t>
            </w:r>
          </w:p>
        </w:tc>
      </w:tr>
      <w:tr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dNo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证件号码</w:t>
            </w:r>
            <w:r>
              <w:rPr>
                <w:rFonts w:hint="eastAsia" w:ascii="微软雅黑" w:hAnsi="微软雅黑" w:eastAsia="微软雅黑"/>
                <w:szCs w:val="21"/>
              </w:rPr>
              <w:t>， 一般建档时使用，获取患者信息时使用就诊卡号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idType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ind w:left="105" w:leftChars="5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</w:t>
            </w:r>
            <w:r>
              <w:rPr>
                <w:rFonts w:ascii="微软雅黑" w:hAnsi="微软雅黑" w:eastAsia="微软雅黑"/>
                <w:szCs w:val="21"/>
              </w:rPr>
              <w:t>类型，详细参见证件类型编码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 居民身份证 2 中国人民解放军军人证 3 中国人民武装警察身份证4 港澳居民来往大陆通行证</w:t>
            </w:r>
            <w:r>
              <w:rPr>
                <w:rStyle w:val="34"/>
                <w:rFonts w:ascii="微软雅黑" w:hAnsi="微软雅黑" w:eastAsia="微软雅黑"/>
                <w:szCs w:val="21"/>
              </w:rPr>
              <w:t> </w:t>
            </w:r>
            <w:r>
              <w:rPr>
                <w:rFonts w:ascii="微软雅黑" w:hAnsi="微软雅黑" w:eastAsia="微软雅黑"/>
                <w:szCs w:val="21"/>
              </w:rPr>
              <w:t>5台湾居民来往大陆通行证 6 护照 7 机动车驾驶证 8 户口簿 99其他</w:t>
            </w:r>
          </w:p>
        </w:tc>
      </w:tr>
      <w:tr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0未知，1男，2女</w:t>
            </w:r>
          </w:p>
        </w:tc>
      </w:tr>
      <w:tr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printListOutstr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tr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ing</w:t>
            </w:r>
          </w:p>
        </w:tc>
        <w:tc>
          <w:tcPr>
            <w:tcW w:w="5575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打印字符串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97" w:name="_Toc43399437"/>
      <w:r>
        <w:rPr>
          <w:rFonts w:ascii="微软雅黑" w:hAnsi="微软雅黑" w:eastAsia="微软雅黑"/>
          <w:sz w:val="28"/>
          <w:szCs w:val="28"/>
        </w:rPr>
        <w:t>8.1.2返回数据</w:t>
      </w:r>
      <w:bookmarkEnd w:id="97"/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检验列表信息字段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8"/>
        <w:gridCol w:w="1248"/>
        <w:gridCol w:w="1567"/>
        <w:gridCol w:w="429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patientName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atOutpatientNo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院内就诊卡号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insurCardNo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医保卡号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age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患者年龄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0未知，1男，2女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ileURL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文件U</w:t>
            </w:r>
            <w:r>
              <w:rPr>
                <w:rFonts w:ascii="微软雅黑" w:hAnsi="微软雅黑" w:eastAsia="微软雅黑"/>
                <w:szCs w:val="21"/>
              </w:rPr>
              <w:t>RL</w:t>
            </w: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ileData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文件数据，如文件B</w:t>
            </w:r>
            <w:r>
              <w:rPr>
                <w:rFonts w:ascii="微软雅黑" w:hAnsi="微软雅黑" w:eastAsia="微软雅黑"/>
                <w:szCs w:val="21"/>
              </w:rPr>
              <w:t>ase64</w:t>
            </w:r>
            <w:r>
              <w:rPr>
                <w:rFonts w:hint="eastAsia" w:ascii="微软雅黑" w:hAnsi="微软雅黑" w:eastAsia="微软雅黑"/>
                <w:szCs w:val="21"/>
              </w:rPr>
              <w:t>数据流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item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Array[]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检验项列表</w:t>
            </w:r>
            <w:r>
              <w:rPr>
                <w:rFonts w:hint="eastAsia" w:ascii="微软雅黑" w:hAnsi="微软雅黑" w:eastAsia="微软雅黑"/>
                <w:szCs w:val="21"/>
              </w:rPr>
              <w:t>，详细说明如下表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可打印报告条数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unPrintNums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测试中报告条数</w:t>
            </w:r>
          </w:p>
        </w:tc>
      </w:tr>
    </w:tbl>
    <w:p/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检验项说明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7"/>
        <w:gridCol w:w="1242"/>
        <w:gridCol w:w="1567"/>
        <w:gridCol w:w="4150"/>
      </w:tblGrid>
      <w:tr>
        <w:trPr>
          <w:trHeight w:val="567" w:hRule="exact"/>
          <w:tblHeader/>
        </w:trPr>
        <w:tc>
          <w:tcPr>
            <w:tcW w:w="259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数据类型</w:t>
            </w:r>
          </w:p>
        </w:tc>
        <w:tc>
          <w:tcPr>
            <w:tcW w:w="415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sheetId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报告单ID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sheetName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报告单项目名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checkDate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检查日期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yyyy-MM-dd</w:t>
            </w:r>
          </w:p>
        </w:tc>
      </w:tr>
      <w:t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结果状态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impression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诊断结果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repDoctorName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报告医生姓名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repDoctorCode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报告医生</w:t>
            </w: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verifyDoctorName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审核医生姓名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verifyDoctorCode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审核医生</w:t>
            </w:r>
            <w:r>
              <w:rPr>
                <w:rFonts w:hint="eastAsia" w:ascii="微软雅黑" w:hAnsi="微软雅黑" w:eastAsia="微软雅黑"/>
                <w:szCs w:val="21"/>
              </w:rPr>
              <w:t>编号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deptCode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科室编码，HIS科室编码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科室名称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repTime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报告时间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yyyy-mm-dd hh:mm:ss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initRepTime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初步报告时间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crtRepTime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开单时间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>yyyy-mm-dd hh:mm:ss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verifyTime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>yyyy-mm-dd hh:mm:ss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结果状态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;0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测试中;1可打印</w:t>
            </w:r>
          </w:p>
        </w:tc>
      </w:tr>
      <w:tr>
        <w:trPr>
          <w:trHeight w:val="567" w:hRule="exact"/>
        </w:trPr>
        <w:tc>
          <w:tcPr>
            <w:tcW w:w="259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printInStr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前端方法需要的打印入参JSON串</w:t>
            </w:r>
          </w:p>
        </w:tc>
      </w:tr>
    </w:tbl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98" w:name="_Toc43399438"/>
      <w:r>
        <w:rPr>
          <w:rFonts w:hint="eastAsia" w:ascii="微软雅黑" w:hAnsi="微软雅黑" w:eastAsia="微软雅黑"/>
          <w:sz w:val="32"/>
          <w:szCs w:val="32"/>
        </w:rPr>
        <w:t>8.</w:t>
      </w:r>
      <w:r>
        <w:rPr>
          <w:rFonts w:ascii="微软雅黑" w:hAnsi="微软雅黑" w:eastAsia="微软雅黑"/>
          <w:sz w:val="32"/>
          <w:szCs w:val="32"/>
        </w:rPr>
        <w:t>2检验报告详情</w:t>
      </w:r>
      <w:bookmarkEnd w:id="98"/>
      <w:r>
        <w:rPr>
          <w:rFonts w:hint="eastAsia" w:ascii="微软雅黑" w:hAnsi="微软雅黑" w:eastAsia="微软雅黑"/>
          <w:sz w:val="32"/>
          <w:szCs w:val="32"/>
        </w:rPr>
        <w:t>（</w:t>
      </w:r>
      <w:r>
        <w:rPr>
          <w:rFonts w:ascii="微软雅黑" w:hAnsi="微软雅黑" w:eastAsia="微软雅黑"/>
          <w:sz w:val="32"/>
          <w:szCs w:val="32"/>
        </w:rPr>
        <w:t>inspectionDetail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检验报告详情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99" w:name="_Toc43399442"/>
      <w:r>
        <w:rPr>
          <w:rFonts w:ascii="微软雅黑" w:hAnsi="微软雅黑" w:eastAsia="微软雅黑"/>
          <w:sz w:val="28"/>
          <w:szCs w:val="28"/>
        </w:rPr>
        <w:t>8.2.1请求参数</w:t>
      </w:r>
      <w:bookmarkEnd w:id="99"/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4"/>
        <w:gridCol w:w="998"/>
        <w:gridCol w:w="1139"/>
        <w:gridCol w:w="5575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965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reportId</w:t>
            </w:r>
          </w:p>
        </w:tc>
        <w:tc>
          <w:tcPr>
            <w:tcW w:w="522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true </w:t>
            </w:r>
          </w:p>
        </w:tc>
        <w:tc>
          <w:tcPr>
            <w:tcW w:w="596" w:type="pct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</w:t>
            </w:r>
            <w:r>
              <w:rPr>
                <w:rFonts w:ascii="微软雅黑" w:hAnsi="微软雅黑" w:eastAsia="微软雅黑"/>
                <w:szCs w:val="21"/>
              </w:rPr>
              <w:t>报告单ID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965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522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965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bgtj</w:t>
            </w:r>
          </w:p>
        </w:tc>
        <w:tc>
          <w:tcPr>
            <w:tcW w:w="522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Hans"/>
              </w:rPr>
              <w:t>出报告途径</w:t>
            </w:r>
          </w:p>
        </w:tc>
        <w:tc>
          <w:tcPr>
            <w:tcW w:w="2917" w:type="pct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szCs w:val="21"/>
                <w:lang w:val="en-US" w:eastAsia="zh-Hans"/>
              </w:rPr>
              <w:t>读卡</w:t>
            </w:r>
            <w:r>
              <w:rPr>
                <w:rFonts w:hint="default" w:ascii="微软雅黑" w:hAnsi="微软雅黑" w:eastAsia="微软雅黑"/>
                <w:szCs w:val="21"/>
                <w:lang w:eastAsia="zh-Hans"/>
              </w:rPr>
              <w:t xml:space="preserve"> 2:</w:t>
            </w:r>
            <w:r>
              <w:rPr>
                <w:rFonts w:hint="eastAsia" w:ascii="微软雅黑" w:hAnsi="微软雅黑" w:eastAsia="微软雅黑"/>
                <w:szCs w:val="21"/>
                <w:lang w:val="en-US" w:eastAsia="zh-Hans"/>
              </w:rPr>
              <w:t>扫条码（不传的话，默认当作</w:t>
            </w:r>
            <w:r>
              <w:rPr>
                <w:rFonts w:hint="default" w:ascii="微软雅黑" w:hAnsi="微软雅黑" w:eastAsia="微软雅黑"/>
                <w:szCs w:val="21"/>
                <w:lang w:eastAsia="zh-Hans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  <w:lang w:val="en-US" w:eastAsia="zh-Hans"/>
              </w:rPr>
              <w:t>处理）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bookmarkStart w:id="100" w:name="_Toc43399443"/>
      <w:r>
        <w:rPr>
          <w:rFonts w:ascii="微软雅黑" w:hAnsi="微软雅黑" w:eastAsia="微软雅黑"/>
          <w:sz w:val="28"/>
          <w:szCs w:val="28"/>
        </w:rPr>
        <w:t>8.2.2返回数据</w:t>
      </w:r>
      <w:bookmarkEnd w:id="100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检验报告详情信息字段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8"/>
        <w:gridCol w:w="1248"/>
        <w:gridCol w:w="1567"/>
        <w:gridCol w:w="4293"/>
      </w:tblGrid>
      <w:tr>
        <w:trPr>
          <w:trHeight w:val="567" w:hRule="exact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rPr>
          <w:trHeight w:val="567" w:hRule="exact"/>
        </w:trPr>
        <w:tc>
          <w:tcPr>
            <w:tcW w:w="24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rPr>
          <w:trHeight w:val="567" w:hRule="exact"/>
        </w:trPr>
        <w:tc>
          <w:tcPr>
            <w:tcW w:w="24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atOutpatientNo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门诊号</w:t>
            </w:r>
          </w:p>
        </w:tc>
      </w:tr>
      <w:tr>
        <w:trPr>
          <w:trHeight w:val="567" w:hRule="exact"/>
        </w:trPr>
        <w:tc>
          <w:tcPr>
            <w:tcW w:w="24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院内就诊卡号</w:t>
            </w:r>
          </w:p>
        </w:tc>
      </w:tr>
      <w:tr>
        <w:trPr>
          <w:trHeight w:val="567" w:hRule="exact"/>
        </w:trPr>
        <w:tc>
          <w:tcPr>
            <w:tcW w:w="24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insurCardNo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医保卡号</w:t>
            </w:r>
          </w:p>
        </w:tc>
      </w:tr>
      <w:tr>
        <w:trPr>
          <w:trHeight w:val="567" w:hRule="exact"/>
        </w:trPr>
        <w:tc>
          <w:tcPr>
            <w:tcW w:w="24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患者年龄</w:t>
            </w:r>
          </w:p>
        </w:tc>
      </w:tr>
      <w:tr>
        <w:trPr>
          <w:trHeight w:val="567" w:hRule="exact"/>
        </w:trPr>
        <w:tc>
          <w:tcPr>
            <w:tcW w:w="24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0未知，1男，2女</w:t>
            </w:r>
          </w:p>
        </w:tc>
      </w:tr>
      <w:tr>
        <w:trPr>
          <w:trHeight w:val="567" w:hRule="exact"/>
        </w:trPr>
        <w:tc>
          <w:tcPr>
            <w:tcW w:w="24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patientId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</w:t>
            </w:r>
            <w:r>
              <w:rPr>
                <w:rFonts w:ascii="微软雅黑" w:hAnsi="微软雅黑" w:eastAsia="微软雅黑"/>
                <w:szCs w:val="21"/>
              </w:rPr>
              <w:t>ID</w:t>
            </w:r>
          </w:p>
        </w:tc>
      </w:tr>
      <w:tr>
        <w:trPr>
          <w:trHeight w:val="567" w:hRule="exact"/>
        </w:trPr>
        <w:tc>
          <w:tcPr>
            <w:tcW w:w="24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ileURL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文件U</w:t>
            </w:r>
            <w:r>
              <w:rPr>
                <w:rFonts w:ascii="微软雅黑" w:hAnsi="微软雅黑" w:eastAsia="微软雅黑"/>
                <w:szCs w:val="21"/>
              </w:rPr>
              <w:t>RL</w:t>
            </w: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rPr>
          <w:trHeight w:val="567" w:hRule="exact"/>
        </w:trPr>
        <w:tc>
          <w:tcPr>
            <w:tcW w:w="24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ileData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文件数据，如文件B</w:t>
            </w:r>
            <w:r>
              <w:rPr>
                <w:rFonts w:ascii="微软雅黑" w:hAnsi="微软雅黑" w:eastAsia="微软雅黑"/>
                <w:szCs w:val="21"/>
              </w:rPr>
              <w:t>ase64</w:t>
            </w:r>
            <w:r>
              <w:rPr>
                <w:rFonts w:hint="eastAsia" w:ascii="微软雅黑" w:hAnsi="微软雅黑" w:eastAsia="微软雅黑"/>
                <w:szCs w:val="21"/>
              </w:rPr>
              <w:t>数据流</w:t>
            </w:r>
          </w:p>
        </w:tc>
      </w:tr>
      <w:tr>
        <w:trPr>
          <w:trHeight w:val="567" w:hRule="exact"/>
        </w:trPr>
        <w:tc>
          <w:tcPr>
            <w:tcW w:w="24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检验项列表</w:t>
            </w:r>
            <w:r>
              <w:rPr>
                <w:rFonts w:hint="eastAsia" w:ascii="微软雅黑" w:hAnsi="微软雅黑" w:eastAsia="微软雅黑"/>
                <w:szCs w:val="21"/>
              </w:rPr>
              <w:t>，详细说明如下表</w:t>
            </w:r>
          </w:p>
        </w:tc>
      </w:tr>
    </w:tbl>
    <w:p/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检验项说明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4"/>
        <w:gridCol w:w="1426"/>
        <w:gridCol w:w="1139"/>
        <w:gridCol w:w="457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75" w:hRule="atLeast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75" w:hRule="atLeast"/>
        </w:trPr>
        <w:tc>
          <w:tcPr>
            <w:tcW w:w="126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sheetItemId</w:t>
            </w:r>
          </w:p>
        </w:tc>
        <w:tc>
          <w:tcPr>
            <w:tcW w:w="74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报告单ItemID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8" w:hRule="atLeast"/>
        </w:trPr>
        <w:tc>
          <w:tcPr>
            <w:tcW w:w="126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itemName</w:t>
            </w:r>
          </w:p>
        </w:tc>
        <w:tc>
          <w:tcPr>
            <w:tcW w:w="74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明细项名称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8" w:hRule="atLeast"/>
        </w:trPr>
        <w:tc>
          <w:tcPr>
            <w:tcW w:w="126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itemEnName</w:t>
            </w:r>
          </w:p>
        </w:tc>
        <w:tc>
          <w:tcPr>
            <w:tcW w:w="74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报告项英文名(代码)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8" w:hRule="atLeast"/>
        </w:trPr>
        <w:tc>
          <w:tcPr>
            <w:tcW w:w="126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高低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75" w:hRule="atLeast"/>
        </w:trPr>
        <w:tc>
          <w:tcPr>
            <w:tcW w:w="126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检查结果值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8" w:hRule="atLeast"/>
        </w:trPr>
        <w:tc>
          <w:tcPr>
            <w:tcW w:w="126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检查结果值单位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8" w:hRule="atLeast"/>
        </w:trPr>
        <w:tc>
          <w:tcPr>
            <w:tcW w:w="1263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valueRange</w:t>
            </w:r>
          </w:p>
        </w:tc>
        <w:tc>
          <w:tcPr>
            <w:tcW w:w="74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正常范围</w:t>
            </w:r>
          </w:p>
        </w:tc>
      </w:tr>
    </w:tbl>
    <w:p>
      <w:pPr>
        <w:pStyle w:val="21"/>
        <w:pBdr>
          <w:top w:val="single" w:color="DDDDDD" w:sz="6" w:space="0"/>
          <w:left w:val="single" w:color="DDDDDD" w:sz="2" w:space="0"/>
          <w:bottom w:val="single" w:color="DDDDDD" w:sz="6" w:space="0"/>
          <w:right w:val="single" w:color="DDDDDD" w:sz="6" w:space="0"/>
        </w:pBdr>
        <w:shd w:val="clear" w:color="auto" w:fill="FDFDFD"/>
        <w:wordWrap w:val="0"/>
        <w:rPr>
          <w:rFonts w:ascii="微软雅黑" w:hAnsi="微软雅黑" w:eastAsia="微软雅黑"/>
          <w:color w:val="333333"/>
          <w:sz w:val="18"/>
          <w:szCs w:val="18"/>
        </w:rPr>
      </w:pP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bookmarkStart w:id="101" w:name="_Toc43399444"/>
      <w:r>
        <w:rPr>
          <w:rFonts w:hint="eastAsia" w:ascii="微软雅黑" w:hAnsi="微软雅黑" w:eastAsia="微软雅黑"/>
          <w:sz w:val="32"/>
          <w:szCs w:val="32"/>
        </w:rPr>
        <w:t>8.</w:t>
      </w:r>
      <w:r>
        <w:rPr>
          <w:rFonts w:ascii="微软雅黑" w:hAnsi="微软雅黑" w:eastAsia="微软雅黑"/>
          <w:sz w:val="32"/>
          <w:szCs w:val="32"/>
        </w:rPr>
        <w:t>3检查列表</w:t>
      </w:r>
      <w:bookmarkEnd w:id="101"/>
      <w:r>
        <w:rPr>
          <w:rFonts w:hint="eastAsia" w:ascii="微软雅黑" w:hAnsi="微软雅黑" w:eastAsia="微软雅黑"/>
          <w:sz w:val="32"/>
          <w:szCs w:val="32"/>
        </w:rPr>
        <w:t>（c</w:t>
      </w:r>
      <w:r>
        <w:rPr>
          <w:rFonts w:ascii="微软雅黑" w:hAnsi="微软雅黑" w:eastAsia="微软雅黑"/>
          <w:sz w:val="32"/>
          <w:szCs w:val="32"/>
        </w:rPr>
        <w:t>heck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检查报告列表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8.3.1请求参数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请求参数参考：8</w:t>
      </w:r>
      <w:r>
        <w:rPr>
          <w:rFonts w:ascii="微软雅黑" w:hAnsi="微软雅黑" w:eastAsia="微软雅黑"/>
        </w:rPr>
        <w:t>.1.1</w:t>
      </w:r>
      <w:r>
        <w:rPr>
          <w:rFonts w:hint="eastAsia" w:ascii="微软雅黑" w:hAnsi="微软雅黑" w:eastAsia="微软雅黑"/>
        </w:rPr>
        <w:t>检验列表请求参数。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8.3.2</w:t>
      </w:r>
      <w:r>
        <w:rPr>
          <w:rFonts w:hint="eastAsia" w:ascii="微软雅黑" w:hAnsi="微软雅黑" w:eastAsia="微软雅黑"/>
          <w:sz w:val="28"/>
          <w:szCs w:val="28"/>
        </w:rPr>
        <w:t>返回数据</w:t>
      </w:r>
      <w:bookmarkStart w:id="102" w:name="_Toc4339945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返回数据参考：8</w:t>
      </w:r>
      <w:r>
        <w:rPr>
          <w:rFonts w:ascii="微软雅黑" w:hAnsi="微软雅黑" w:eastAsia="微软雅黑"/>
        </w:rPr>
        <w:t xml:space="preserve">.1.2 </w:t>
      </w:r>
      <w:r>
        <w:rPr>
          <w:rFonts w:hint="eastAsia" w:ascii="微软雅黑" w:hAnsi="微软雅黑" w:eastAsia="微软雅黑"/>
        </w:rPr>
        <w:t>检验列表返回数据。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8.</w:t>
      </w:r>
      <w:r>
        <w:rPr>
          <w:rFonts w:ascii="微软雅黑" w:hAnsi="微软雅黑" w:eastAsia="微软雅黑"/>
          <w:sz w:val="32"/>
          <w:szCs w:val="32"/>
        </w:rPr>
        <w:t>4检查报告详情</w:t>
      </w:r>
      <w:bookmarkEnd w:id="102"/>
    </w:p>
    <w:p>
      <w:pPr>
        <w:pStyle w:val="22"/>
        <w:spacing w:before="0" w:before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检查报告详情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8.4.1请求参数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请求参数参考：8</w:t>
      </w:r>
      <w:r>
        <w:rPr>
          <w:rFonts w:ascii="微软雅黑" w:hAnsi="微软雅黑" w:eastAsia="微软雅黑"/>
        </w:rPr>
        <w:t>.2.1</w:t>
      </w:r>
      <w:r>
        <w:rPr>
          <w:rFonts w:hint="eastAsia" w:ascii="微软雅黑" w:hAnsi="微软雅黑" w:eastAsia="微软雅黑"/>
        </w:rPr>
        <w:t>检验报告详情请求参数。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8.4.2</w:t>
      </w:r>
      <w:r>
        <w:rPr>
          <w:rFonts w:hint="eastAsia" w:ascii="微软雅黑" w:hAnsi="微软雅黑" w:eastAsia="微软雅黑"/>
          <w:sz w:val="28"/>
          <w:szCs w:val="28"/>
        </w:rPr>
        <w:t>返回数据</w:t>
      </w:r>
    </w:p>
    <w:p>
      <w:pPr>
        <w:rPr>
          <w:rFonts w:ascii="微软雅黑" w:hAnsi="微软雅黑" w:eastAsia="微软雅黑" w:cs="Segoe UI"/>
          <w:color w:val="333333"/>
          <w:szCs w:val="21"/>
        </w:rPr>
      </w:pPr>
      <w:r>
        <w:rPr>
          <w:rFonts w:hint="eastAsia" w:ascii="微软雅黑" w:hAnsi="微软雅黑" w:eastAsia="微软雅黑"/>
        </w:rPr>
        <w:t>请求参数参考：8</w:t>
      </w:r>
      <w:r>
        <w:rPr>
          <w:rFonts w:ascii="微软雅黑" w:hAnsi="微软雅黑" w:eastAsia="微软雅黑"/>
        </w:rPr>
        <w:t>.2.2</w:t>
      </w:r>
      <w:r>
        <w:rPr>
          <w:rFonts w:hint="eastAsia" w:ascii="微软雅黑" w:hAnsi="微软雅黑" w:eastAsia="微软雅黑"/>
        </w:rPr>
        <w:t>检验报告详情返回数据。</w:t>
      </w:r>
    </w:p>
    <w:p>
      <w:pPr>
        <w:pStyle w:val="2"/>
        <w:numPr>
          <w:ilvl w:val="0"/>
          <w:numId w:val="15"/>
        </w:numPr>
        <w:spacing w:before="0" w:after="0"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信息查询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9.</w:t>
      </w:r>
      <w:r>
        <w:rPr>
          <w:rFonts w:ascii="微软雅黑" w:hAnsi="微软雅黑" w:eastAsia="微软雅黑"/>
          <w:sz w:val="32"/>
          <w:szCs w:val="32"/>
        </w:rPr>
        <w:t>1</w:t>
      </w:r>
      <w:r>
        <w:rPr>
          <w:rFonts w:hint="eastAsia" w:ascii="微软雅黑" w:hAnsi="微软雅黑" w:eastAsia="微软雅黑"/>
          <w:sz w:val="32"/>
          <w:szCs w:val="32"/>
        </w:rPr>
        <w:t>药品与诊疗服务项目信息查询（information）</w:t>
      </w:r>
    </w:p>
    <w:p>
      <w:pPr>
        <w:pStyle w:val="22"/>
        <w:spacing w:before="0" w:beforeAutospacing="0" w:after="0" w:afterAutospacing="0"/>
        <w:ind w:firstLine="420"/>
        <w:rPr>
          <w:rFonts w:eastAsia="微软雅黑"/>
        </w:rPr>
      </w:pPr>
      <w:r>
        <w:rPr>
          <w:rFonts w:hint="eastAsia" w:ascii="微软雅黑" w:hAnsi="微软雅黑" w:eastAsia="微软雅黑" w:cs="微软雅黑"/>
          <w:sz w:val="21"/>
        </w:rPr>
        <w:t>通过药品项目标识查询医院药品、收费项目。本</w:t>
      </w:r>
      <w:r>
        <w:rPr>
          <w:rFonts w:hint="eastAsia" w:ascii="微软雅黑" w:hAnsi="微软雅黑" w:eastAsia="微软雅黑" w:cs="微软雅黑"/>
          <w:bCs/>
          <w:sz w:val="21"/>
        </w:rPr>
        <w:t>次交易必须采用分页查询方式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9</w:t>
      </w:r>
      <w:r>
        <w:rPr>
          <w:rFonts w:ascii="微软雅黑" w:hAnsi="微软雅黑" w:eastAsia="微软雅黑"/>
          <w:sz w:val="28"/>
          <w:szCs w:val="28"/>
        </w:rPr>
        <w:t>.1.1请求参数</w:t>
      </w:r>
    </w:p>
    <w:tbl>
      <w:tblPr>
        <w:tblStyle w:val="28"/>
        <w:tblW w:w="5249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134"/>
        <w:gridCol w:w="1134"/>
        <w:gridCol w:w="559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yabbr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拼音查询(例如：头孢输入TB即可查出)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项目标识（0：药品；1：诊疗服务项目; 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查询范围，0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</w:rPr>
              <w:t>门诊 1住院 2 全部)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page</w:t>
            </w:r>
            <w:r>
              <w:rPr>
                <w:rFonts w:ascii="微软雅黑" w:hAnsi="微软雅黑" w:eastAsia="微软雅黑" w:cs="微软雅黑"/>
              </w:rPr>
              <w:t>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页码(</w:t>
            </w:r>
            <w:r>
              <w:rPr>
                <w:rFonts w:hint="eastAsia" w:ascii="微软雅黑" w:hAnsi="微软雅黑" w:eastAsia="微软雅黑" w:cs="微软雅黑"/>
              </w:rPr>
              <w:t>要取第几页数据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page</w:t>
            </w:r>
            <w:r>
              <w:rPr>
                <w:rFonts w:ascii="微软雅黑" w:hAnsi="微软雅黑" w:eastAsia="微软雅黑" w:cs="微软雅黑"/>
                <w:szCs w:val="18"/>
              </w:rPr>
              <w:t>S</w:t>
            </w:r>
            <w:r>
              <w:rPr>
                <w:rFonts w:hint="eastAsia" w:ascii="微软雅黑" w:hAnsi="微软雅黑" w:eastAsia="微软雅黑" w:cs="微软雅黑"/>
                <w:szCs w:val="18"/>
              </w:rPr>
              <w:t>ize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页数据条数(单页数据包含条数)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9</w:t>
      </w:r>
      <w:r>
        <w:rPr>
          <w:rFonts w:ascii="微软雅黑" w:hAnsi="微软雅黑" w:eastAsia="微软雅黑"/>
          <w:sz w:val="28"/>
          <w:szCs w:val="28"/>
        </w:rPr>
        <w:t>.1.2返回数据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</w:rPr>
        <w:t>医院药品、收费项目返回信息</w:t>
      </w:r>
    </w:p>
    <w:tbl>
      <w:tblPr>
        <w:tblStyle w:val="28"/>
        <w:tblW w:w="5248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6"/>
        <w:gridCol w:w="1134"/>
        <w:gridCol w:w="1418"/>
        <w:gridCol w:w="528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171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是否必须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数据类型</w:t>
            </w:r>
          </w:p>
        </w:tc>
        <w:tc>
          <w:tcPr>
            <w:tcW w:w="528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项目名称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arentName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大项目名称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</w:t>
            </w:r>
            <w:r>
              <w:rPr>
                <w:rFonts w:ascii="微软雅黑" w:hAnsi="微软雅黑" w:eastAsia="微软雅黑" w:cs="微软雅黑"/>
                <w:szCs w:val="21"/>
              </w:rPr>
              <w:t>pecs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项目规格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</w:t>
            </w:r>
            <w:r>
              <w:rPr>
                <w:rFonts w:ascii="微软雅黑" w:hAnsi="微软雅黑" w:eastAsia="微软雅黑" w:cs="微软雅黑"/>
                <w:szCs w:val="21"/>
              </w:rPr>
              <w:t>nit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项目单位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</w:t>
            </w:r>
            <w:r>
              <w:rPr>
                <w:rFonts w:ascii="微软雅黑" w:hAnsi="微软雅黑" w:eastAsia="微软雅黑" w:cs="微软雅黑"/>
                <w:szCs w:val="21"/>
              </w:rPr>
              <w:t>rice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项目单价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</w:t>
            </w:r>
            <w:r>
              <w:rPr>
                <w:rFonts w:ascii="微软雅黑" w:hAnsi="微软雅黑" w:eastAsia="微软雅黑" w:cs="微软雅黑"/>
                <w:szCs w:val="21"/>
              </w:rPr>
              <w:t>temType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剂型名称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py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拼音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r</w:t>
            </w:r>
            <w:r>
              <w:rPr>
                <w:rFonts w:ascii="微软雅黑" w:hAnsi="微软雅黑" w:eastAsia="微软雅黑" w:cs="微软雅黑"/>
              </w:rPr>
              <w:t>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备注</w:t>
            </w:r>
          </w:p>
        </w:tc>
      </w:tr>
    </w:tbl>
    <w:p>
      <w:pPr>
        <w:pStyle w:val="2"/>
        <w:numPr>
          <w:ilvl w:val="0"/>
          <w:numId w:val="15"/>
        </w:numPr>
        <w:spacing w:before="0" w:after="0"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医保类接口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 w:ascii="微软雅黑" w:hAnsi="微软雅黑" w:eastAsia="微软雅黑"/>
        </w:rPr>
        <w:t>调用医保组件实现读取医保卡信息、医保分解、医保交易确认接口；H</w:t>
      </w:r>
      <w:r>
        <w:rPr>
          <w:rFonts w:ascii="微软雅黑" w:hAnsi="微软雅黑" w:eastAsia="微软雅黑"/>
        </w:rPr>
        <w:t>IS</w:t>
      </w:r>
      <w:r>
        <w:rPr>
          <w:rFonts w:hint="eastAsia" w:ascii="微软雅黑" w:hAnsi="微软雅黑" w:eastAsia="微软雅黑"/>
        </w:rPr>
        <w:t>提供生成医保相关功能入参与出参，医保分解入参由HIS提供，解析医保分解出参结果由HIS负责。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10</w:t>
      </w:r>
      <w:r>
        <w:rPr>
          <w:rFonts w:hint="eastAsia" w:ascii="微软雅黑" w:hAnsi="微软雅黑" w:eastAsia="微软雅黑"/>
          <w:sz w:val="32"/>
          <w:szCs w:val="32"/>
        </w:rPr>
        <w:t>.</w:t>
      </w:r>
      <w:r>
        <w:rPr>
          <w:rFonts w:ascii="微软雅黑" w:hAnsi="微软雅黑" w:eastAsia="微软雅黑"/>
          <w:sz w:val="32"/>
          <w:szCs w:val="32"/>
        </w:rPr>
        <w:t>1</w:t>
      </w:r>
      <w:r>
        <w:rPr>
          <w:rFonts w:hint="eastAsia" w:ascii="微软雅黑" w:hAnsi="微软雅黑" w:eastAsia="微软雅黑"/>
          <w:sz w:val="32"/>
          <w:szCs w:val="32"/>
        </w:rPr>
        <w:t>获取医保分解入参</w:t>
      </w:r>
      <w:r>
        <w:rPr>
          <w:rFonts w:ascii="微软雅黑" w:hAnsi="微软雅黑" w:eastAsia="微软雅黑"/>
          <w:sz w:val="32"/>
          <w:szCs w:val="32"/>
        </w:rPr>
        <w:t>(getDivideParam)</w:t>
      </w:r>
    </w:p>
    <w:p>
      <w:pPr>
        <w:pStyle w:val="22"/>
        <w:spacing w:before="0" w:beforeAutospacing="0" w:after="0" w:afterAutospacing="0"/>
        <w:ind w:left="420"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通过</w:t>
      </w:r>
      <w:r>
        <w:rPr>
          <w:rFonts w:ascii="微软雅黑" w:hAnsi="微软雅黑" w:eastAsia="微软雅黑"/>
          <w:sz w:val="21"/>
          <w:szCs w:val="21"/>
        </w:rPr>
        <w:t>payLock</w:t>
      </w:r>
      <w:r>
        <w:rPr>
          <w:rFonts w:hint="eastAsia" w:ascii="微软雅黑" w:hAnsi="微软雅黑" w:eastAsia="微软雅黑"/>
          <w:sz w:val="21"/>
          <w:szCs w:val="21"/>
        </w:rPr>
        <w:t>接口返回的</w:t>
      </w:r>
      <w:r>
        <w:rPr>
          <w:rFonts w:ascii="微软雅黑" w:hAnsi="微软雅黑" w:eastAsia="微软雅黑"/>
          <w:sz w:val="21"/>
          <w:szCs w:val="21"/>
        </w:rPr>
        <w:t>payReceiptNo</w:t>
      </w:r>
      <w:r>
        <w:rPr>
          <w:rFonts w:hint="eastAsia" w:ascii="微软雅黑" w:hAnsi="微软雅黑" w:eastAsia="微软雅黑"/>
          <w:sz w:val="21"/>
          <w:szCs w:val="21"/>
        </w:rPr>
        <w:t>，或者</w:t>
      </w:r>
      <w:r>
        <w:rPr>
          <w:rFonts w:ascii="微软雅黑" w:hAnsi="微软雅黑" w:eastAsia="微软雅黑"/>
          <w:sz w:val="21"/>
          <w:szCs w:val="21"/>
        </w:rPr>
        <w:t>regLock</w:t>
      </w:r>
      <w:r>
        <w:rPr>
          <w:rFonts w:hint="eastAsia" w:ascii="微软雅黑" w:hAnsi="微软雅黑" w:eastAsia="微软雅黑"/>
          <w:sz w:val="21"/>
          <w:szCs w:val="21"/>
        </w:rPr>
        <w:t>的regNo获取医保分解需要的xml入参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10.1.1请求参数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883"/>
        <w:gridCol w:w="925"/>
        <w:gridCol w:w="615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59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88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payReceiptNo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HIS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缴费划价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regNo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挂号划价唯一标识，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HIS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唯一序号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evCode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设备编号，自助机系统对应自助机编号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reatCardType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就诊卡类型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01-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医保卡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02-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身份证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03-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院内就诊卡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04-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京医通卡(区域就诊卡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 05-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电子健康码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09-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reatCardNo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business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业务类型：01-挂号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-缴费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 w:cs="Arial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undType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医保险种字段：0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老少</w:t>
            </w:r>
            <w:r>
              <w:rPr>
                <w:rFonts w:ascii="微软雅黑" w:hAnsi="微软雅黑" w:eastAsia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,02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-居民</w:t>
            </w:r>
            <w:r>
              <w:rPr>
                <w:rFonts w:ascii="微软雅黑" w:hAnsi="微软雅黑" w:eastAsia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,03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-职工</w:t>
            </w:r>
            <w:r>
              <w:rPr>
                <w:rFonts w:ascii="微软雅黑" w:hAnsi="微软雅黑" w:eastAsia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,04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公疗，医保读卡时返回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patientId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患者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scheduleNo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当</w:t>
            </w:r>
            <w:r>
              <w:rPr>
                <w:rFonts w:ascii="微软雅黑" w:hAnsi="微软雅黑" w:eastAsia="微软雅黑" w:cs="Arial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business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Type为挂号时，必传。排班序号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recipeNo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当</w:t>
            </w:r>
            <w:r>
              <w:rPr>
                <w:rFonts w:ascii="微软雅黑" w:hAnsi="微软雅黑" w:eastAsia="微软雅黑" w:cs="Arial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business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Type为缴费时，必传。处方序号或多个集合，多个用半角竖杠分隔，格式如：1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102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103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，如果是一个格式：1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10.1.2返回数据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</w:rPr>
        <w:t>医院药品、收费项目返回信息</w:t>
      </w:r>
    </w:p>
    <w:tbl>
      <w:tblPr>
        <w:tblStyle w:val="28"/>
        <w:tblW w:w="5248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1"/>
        <w:gridCol w:w="2186"/>
        <w:gridCol w:w="1391"/>
        <w:gridCol w:w="352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ivideParam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医保分解需要的入参，详见医保文档</w:t>
            </w: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串，串，，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10</w:t>
      </w:r>
      <w:r>
        <w:rPr>
          <w:rFonts w:hint="eastAsia" w:ascii="微软雅黑" w:hAnsi="微软雅黑" w:eastAsia="微软雅黑"/>
          <w:sz w:val="32"/>
          <w:szCs w:val="32"/>
        </w:rPr>
        <w:t>.</w:t>
      </w:r>
      <w:r>
        <w:rPr>
          <w:rFonts w:ascii="微软雅黑" w:hAnsi="微软雅黑" w:eastAsia="微软雅黑"/>
          <w:sz w:val="32"/>
          <w:szCs w:val="32"/>
        </w:rPr>
        <w:t>2</w:t>
      </w:r>
      <w:r>
        <w:rPr>
          <w:rFonts w:hint="eastAsia" w:ascii="微软雅黑" w:hAnsi="微软雅黑" w:eastAsia="微软雅黑"/>
          <w:sz w:val="32"/>
          <w:szCs w:val="32"/>
        </w:rPr>
        <w:t>获取医保分解结果</w:t>
      </w:r>
      <w:r>
        <w:rPr>
          <w:rFonts w:ascii="微软雅黑" w:hAnsi="微软雅黑" w:eastAsia="微软雅黑"/>
          <w:sz w:val="32"/>
          <w:szCs w:val="32"/>
        </w:rPr>
        <w:t>(getDivideResult)</w:t>
      </w:r>
    </w:p>
    <w:p>
      <w:pPr>
        <w:pStyle w:val="22"/>
        <w:spacing w:before="0" w:beforeAutospacing="0" w:after="0" w:afterAutospacing="0"/>
        <w:ind w:left="420"/>
        <w:rPr>
          <w:rFonts w:eastAsia="微软雅黑"/>
          <w:sz w:val="21"/>
          <w:szCs w:val="21"/>
        </w:rPr>
      </w:pPr>
      <w:r>
        <w:rPr>
          <w:rFonts w:hint="eastAsia" w:eastAsia="微软雅黑"/>
          <w:sz w:val="21"/>
          <w:szCs w:val="21"/>
        </w:rPr>
        <w:t>通过医保分解接口返回的出参，获取患者的自付金额以及基金支付金额。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10.2.1请求参数</w:t>
      </w:r>
    </w:p>
    <w:tbl>
      <w:tblPr>
        <w:tblStyle w:val="28"/>
        <w:tblW w:w="5249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134"/>
        <w:gridCol w:w="1134"/>
        <w:gridCol w:w="5593"/>
      </w:tblGrid>
      <w:tr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payReceiptNo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</w:t>
            </w:r>
            <w:r>
              <w:rPr>
                <w:rFonts w:hint="eastAsia"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HIS</w:t>
            </w:r>
            <w:r>
              <w:rPr>
                <w:rFonts w:hint="eastAsia" w:ascii="微软雅黑" w:hAnsi="微软雅黑" w:eastAsia="微软雅黑"/>
                <w:szCs w:val="21"/>
              </w:rPr>
              <w:t>缴费划价</w:t>
            </w:r>
            <w:r>
              <w:rPr>
                <w:rFonts w:ascii="微软雅黑" w:hAnsi="微软雅黑" w:eastAsia="微软雅黑"/>
                <w:szCs w:val="21"/>
              </w:rPr>
              <w:t>流水号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</w:t>
            </w:r>
            <w:r>
              <w:rPr>
                <w:rFonts w:hint="eastAsia"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挂号划价唯一标识，</w:t>
            </w:r>
            <w:r>
              <w:rPr>
                <w:rFonts w:ascii="微软雅黑" w:hAnsi="微软雅黑" w:eastAsia="微软雅黑"/>
              </w:rPr>
              <w:t>HIS</w:t>
            </w:r>
            <w:r>
              <w:rPr>
                <w:rFonts w:hint="eastAsia" w:ascii="微软雅黑" w:hAnsi="微软雅黑" w:eastAsia="微软雅黑"/>
              </w:rPr>
              <w:t>返回</w:t>
            </w:r>
            <w:r>
              <w:rPr>
                <w:rFonts w:ascii="微软雅黑" w:hAnsi="微软雅黑" w:eastAsia="微软雅黑"/>
              </w:rPr>
              <w:t>唯一序号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就诊卡号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医保端返回的待分解的xml串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 w:cs="Arial"/>
                <w:color w:val="FF0000"/>
                <w:shd w:val="clear" w:color="auto" w:fill="FFFFFF"/>
              </w:rPr>
              <w:t>business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业务类型：01-挂号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02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-缴费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03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-取号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color w:val="FF000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hd w:val="clear" w:color="auto" w:fill="FFFFFF"/>
              </w:rPr>
              <w:t>f</w:t>
            </w:r>
            <w:r>
              <w:rPr>
                <w:rFonts w:ascii="微软雅黑" w:hAnsi="微软雅黑" w:eastAsia="微软雅黑" w:cs="Arial"/>
                <w:color w:val="FF0000"/>
                <w:shd w:val="clear" w:color="auto" w:fill="FFFFFF"/>
              </w:rPr>
              <w:t>undType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医保险种字段：0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color w:val="FF0000"/>
              </w:rPr>
              <w:t>老少</w:t>
            </w:r>
            <w:r>
              <w:rPr>
                <w:rFonts w:ascii="微软雅黑" w:hAnsi="微软雅黑" w:eastAsia="微软雅黑"/>
                <w:bCs/>
                <w:color w:val="FF0000"/>
              </w:rPr>
              <w:t>,02</w:t>
            </w:r>
            <w:r>
              <w:rPr>
                <w:rFonts w:hint="eastAsia" w:ascii="微软雅黑" w:hAnsi="微软雅黑" w:eastAsia="微软雅黑"/>
                <w:bCs/>
                <w:color w:val="FF0000"/>
              </w:rPr>
              <w:t>-居民</w:t>
            </w:r>
            <w:r>
              <w:rPr>
                <w:rFonts w:ascii="微软雅黑" w:hAnsi="微软雅黑" w:eastAsia="微软雅黑"/>
                <w:bCs/>
                <w:color w:val="FF0000"/>
              </w:rPr>
              <w:t>,03</w:t>
            </w:r>
            <w:r>
              <w:rPr>
                <w:rFonts w:hint="eastAsia" w:ascii="微软雅黑" w:hAnsi="微软雅黑" w:eastAsia="微软雅黑"/>
                <w:bCs/>
                <w:color w:val="FF0000"/>
              </w:rPr>
              <w:t>-职工</w:t>
            </w:r>
            <w:r>
              <w:rPr>
                <w:rFonts w:ascii="微软雅黑" w:hAnsi="微软雅黑" w:eastAsia="微软雅黑"/>
                <w:bCs/>
                <w:color w:val="FF0000"/>
              </w:rPr>
              <w:t>,04</w:t>
            </w:r>
            <w:r>
              <w:rPr>
                <w:rFonts w:hint="eastAsia" w:ascii="微软雅黑" w:hAnsi="微软雅黑" w:eastAsia="微软雅黑"/>
                <w:bCs/>
                <w:color w:val="FF0000"/>
              </w:rPr>
              <w:t>公疗，医保读卡时返回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color w:val="FF0000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患者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ID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scheduleNo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hd w:val="clear" w:color="auto" w:fill="FFFFFF"/>
              </w:rPr>
              <w:t>当</w:t>
            </w:r>
            <w:r>
              <w:rPr>
                <w:rFonts w:ascii="微软雅黑" w:hAnsi="微软雅黑" w:eastAsia="微软雅黑" w:cs="Arial"/>
                <w:color w:val="FF0000"/>
                <w:shd w:val="clear" w:color="auto" w:fill="FFFFFF"/>
              </w:rPr>
              <w:t>business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Type为挂号时，必传。排班序号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recipeNo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f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ind w:left="105" w:leftChars="50"/>
              <w:rPr>
                <w:rFonts w:ascii="微软雅黑" w:hAnsi="微软雅黑" w:eastAsia="微软雅黑" w:cs="Arial"/>
                <w:color w:val="FF000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hd w:val="clear" w:color="auto" w:fill="FFFFFF"/>
              </w:rPr>
              <w:t>当</w:t>
            </w:r>
            <w:r>
              <w:rPr>
                <w:rFonts w:ascii="微软雅黑" w:hAnsi="微软雅黑" w:eastAsia="微软雅黑" w:cs="Arial"/>
                <w:color w:val="FF0000"/>
                <w:shd w:val="clear" w:color="auto" w:fill="FFFFFF"/>
              </w:rPr>
              <w:t>business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Type为缴费时，必传。处方序号或多个集合，多个用半角竖杠分隔，格式如：1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02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|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102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|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103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，如果是一个格式：1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02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10.2.2返回数据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</w:rPr>
        <w:t>医院药品、收费项目返回信息</w:t>
      </w:r>
    </w:p>
    <w:tbl>
      <w:tblPr>
        <w:tblStyle w:val="28"/>
        <w:tblW w:w="5248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3"/>
        <w:gridCol w:w="1560"/>
        <w:gridCol w:w="2185"/>
        <w:gridCol w:w="3524"/>
      </w:tblGrid>
      <w:tr>
        <w:trPr>
          <w:trHeight w:val="567" w:hRule="exact"/>
          <w:tblHeader/>
        </w:trPr>
        <w:tc>
          <w:tcPr>
            <w:tcW w:w="228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必填</w:t>
            </w:r>
          </w:p>
        </w:tc>
        <w:tc>
          <w:tcPr>
            <w:tcW w:w="218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28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Tahoma"/>
                <w:color w:val="000000"/>
                <w:szCs w:val="21"/>
              </w:rPr>
              <w:t>medInsur</w:t>
            </w:r>
            <w:r>
              <w:rPr>
                <w:rFonts w:hint="eastAsia" w:ascii="微软雅黑" w:hAnsi="微软雅黑" w:eastAsia="微软雅黑" w:cs="Tahoma"/>
                <w:color w:val="000000"/>
                <w:szCs w:val="21"/>
              </w:rPr>
              <w:t>TranNo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医保交易流水号</w:t>
            </w: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串，串，，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28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Tahoma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r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egFee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总费用，单位：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</w:rPr>
              <w:t>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28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Tahom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微软雅黑" w:hAnsi="微软雅黑" w:eastAsia="微软雅黑" w:cs="Tahom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ersonalPay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个人支付，单位：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</w:rPr>
              <w:t>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28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Tahom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szCs w:val="21"/>
              </w:rPr>
              <w:t>m</w:t>
            </w:r>
            <w:r>
              <w:rPr>
                <w:rFonts w:ascii="微软雅黑" w:hAnsi="微软雅黑" w:eastAsia="微软雅黑" w:cs="Tahoma"/>
                <w:szCs w:val="21"/>
              </w:rPr>
              <w:t>edInsurPay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医保支付；基金支付，单位：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</w:rPr>
              <w:t>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28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Tahom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p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>erson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C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>ountpay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个人医保账户支付金额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，单位：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</w:rPr>
              <w:t>分</w:t>
            </w:r>
          </w:p>
        </w:tc>
      </w:tr>
    </w:tbl>
    <w:p>
      <w:pPr>
        <w:rPr>
          <w:rFonts w:ascii="微软雅黑" w:hAnsi="微软雅黑" w:eastAsia="微软雅黑" w:cs="Segoe UI"/>
          <w:color w:val="333333"/>
          <w:szCs w:val="21"/>
        </w:rPr>
      </w:pP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10</w:t>
      </w:r>
      <w:r>
        <w:rPr>
          <w:rFonts w:hint="eastAsia" w:ascii="微软雅黑" w:hAnsi="微软雅黑" w:eastAsia="微软雅黑"/>
          <w:sz w:val="32"/>
          <w:szCs w:val="32"/>
        </w:rPr>
        <w:t>.</w:t>
      </w:r>
      <w:r>
        <w:rPr>
          <w:rFonts w:ascii="微软雅黑" w:hAnsi="微软雅黑" w:eastAsia="微软雅黑"/>
          <w:sz w:val="32"/>
          <w:szCs w:val="32"/>
        </w:rPr>
        <w:t>3</w:t>
      </w:r>
      <w:r>
        <w:rPr>
          <w:rFonts w:hint="eastAsia" w:ascii="微软雅黑" w:hAnsi="微软雅黑" w:eastAsia="微软雅黑"/>
          <w:sz w:val="32"/>
          <w:szCs w:val="32"/>
        </w:rPr>
        <w:t>医保信息保存</w:t>
      </w:r>
      <w:r>
        <w:rPr>
          <w:rFonts w:ascii="微软雅黑" w:hAnsi="微软雅黑" w:eastAsia="微软雅黑"/>
          <w:sz w:val="32"/>
          <w:szCs w:val="32"/>
        </w:rPr>
        <w:t xml:space="preserve"> (getTrade)</w:t>
      </w:r>
    </w:p>
    <w:p>
      <w:pPr>
        <w:pStyle w:val="22"/>
        <w:spacing w:before="0" w:beforeAutospacing="0" w:after="0" w:afterAutospacing="0"/>
        <w:ind w:firstLine="420"/>
        <w:rPr>
          <w:rFonts w:eastAsia="微软雅黑"/>
          <w:sz w:val="21"/>
          <w:szCs w:val="21"/>
        </w:rPr>
      </w:pPr>
      <w:r>
        <w:rPr>
          <w:rFonts w:hint="eastAsia" w:eastAsia="微软雅黑"/>
          <w:sz w:val="21"/>
          <w:szCs w:val="21"/>
        </w:rPr>
        <w:t>将医保分解信息以及医保Trade信息回传HIS，并扣除医保账户金额，返回给自助端。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10.3.1请求参数</w:t>
      </w:r>
    </w:p>
    <w:tbl>
      <w:tblPr>
        <w:tblStyle w:val="28"/>
        <w:tblW w:w="5249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134"/>
        <w:gridCol w:w="1134"/>
        <w:gridCol w:w="559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divideInfo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</w:t>
            </w:r>
            <w:r>
              <w:rPr>
                <w:rFonts w:hint="eastAsia"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医保端返回的分解信息，格式为Xml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tradeInfo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</w:t>
            </w:r>
            <w:r>
              <w:rPr>
                <w:rFonts w:hint="eastAsia"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医保端返回的交易确认信息，格式为X</w:t>
            </w:r>
            <w:r>
              <w:rPr>
                <w:rFonts w:ascii="微软雅黑" w:hAnsi="微软雅黑" w:eastAsia="微软雅黑"/>
                <w:szCs w:val="21"/>
              </w:rPr>
              <w:t>ml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设备编号，自助机系统对应自助机编号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医保端返回的待分解的xml串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10.3.2返回数据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</w:rPr>
        <w:t>医院药品、收费项目返回信息</w:t>
      </w:r>
    </w:p>
    <w:tbl>
      <w:tblPr>
        <w:tblStyle w:val="28"/>
        <w:tblW w:w="5248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1"/>
        <w:gridCol w:w="2186"/>
        <w:gridCol w:w="1391"/>
        <w:gridCol w:w="352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Tahoma"/>
                <w:color w:val="000000"/>
                <w:szCs w:val="21"/>
              </w:rPr>
              <w:t>medInsur</w:t>
            </w:r>
            <w:r>
              <w:rPr>
                <w:rFonts w:hint="eastAsia" w:ascii="微软雅黑" w:hAnsi="微软雅黑" w:eastAsia="微软雅黑" w:cs="Tahoma"/>
                <w:color w:val="000000"/>
                <w:szCs w:val="21"/>
              </w:rPr>
              <w:t>TranNo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医保交易流水号</w:t>
            </w: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串，串，，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Tahoma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r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egFee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总费用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Tahom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微软雅黑" w:hAnsi="微软雅黑" w:eastAsia="微软雅黑" w:cs="Tahom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ersonalPay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个人支付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Tahom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szCs w:val="21"/>
              </w:rPr>
              <w:t>m</w:t>
            </w:r>
            <w:r>
              <w:rPr>
                <w:rFonts w:ascii="微软雅黑" w:hAnsi="微软雅黑" w:eastAsia="微软雅黑" w:cs="Tahoma"/>
                <w:szCs w:val="21"/>
              </w:rPr>
              <w:t>edInsurPay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医保支付；基金支付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Tahom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p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>erson</w:t>
            </w:r>
            <w:r>
              <w:rPr>
                <w:rFonts w:hint="eastAsia" w:ascii="微软雅黑" w:hAnsi="微软雅黑" w:eastAsia="微软雅黑"/>
                <w:kern w:val="0"/>
                <w:szCs w:val="21"/>
              </w:rPr>
              <w:t>C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个人医保账户支付金额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</w:trPr>
        <w:tc>
          <w:tcPr>
            <w:tcW w:w="24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p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>ersonCountAfterSub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医保账户余额</w:t>
            </w:r>
          </w:p>
        </w:tc>
      </w:tr>
    </w:tbl>
    <w:p>
      <w:pPr>
        <w:rPr>
          <w:rFonts w:ascii="微软雅黑" w:hAnsi="微软雅黑" w:eastAsia="微软雅黑" w:cs="Segoe UI"/>
          <w:color w:val="333333"/>
          <w:szCs w:val="21"/>
        </w:rPr>
      </w:pP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10</w:t>
      </w:r>
      <w:r>
        <w:rPr>
          <w:rFonts w:hint="eastAsia" w:ascii="微软雅黑" w:hAnsi="微软雅黑" w:eastAsia="微软雅黑"/>
          <w:sz w:val="32"/>
          <w:szCs w:val="32"/>
        </w:rPr>
        <w:t>.</w:t>
      </w:r>
      <w:r>
        <w:rPr>
          <w:rFonts w:ascii="微软雅黑" w:hAnsi="微软雅黑" w:eastAsia="微软雅黑"/>
          <w:sz w:val="32"/>
          <w:szCs w:val="32"/>
        </w:rPr>
        <w:t>4</w:t>
      </w:r>
      <w:r>
        <w:rPr>
          <w:rFonts w:hint="eastAsia" w:ascii="微软雅黑" w:hAnsi="微软雅黑" w:eastAsia="微软雅黑"/>
          <w:sz w:val="32"/>
          <w:szCs w:val="32"/>
        </w:rPr>
        <w:t>医保冲正回调</w:t>
      </w:r>
      <w:r>
        <w:rPr>
          <w:rFonts w:ascii="微软雅黑" w:hAnsi="微软雅黑" w:eastAsia="微软雅黑"/>
          <w:sz w:val="32"/>
          <w:szCs w:val="32"/>
        </w:rPr>
        <w:t xml:space="preserve"> (</w:t>
      </w:r>
      <w:r>
        <w:rPr>
          <w:rFonts w:hint="eastAsia" w:ascii="微软雅黑" w:hAnsi="微软雅黑" w:eastAsia="微软雅黑"/>
          <w:sz w:val="32"/>
          <w:szCs w:val="32"/>
        </w:rPr>
        <w:t>get</w:t>
      </w:r>
      <w:r>
        <w:rPr>
          <w:rFonts w:ascii="微软雅黑" w:hAnsi="微软雅黑" w:eastAsia="微软雅黑"/>
        </w:rPr>
        <w:t>Refund</w:t>
      </w:r>
      <w:r>
        <w:rPr>
          <w:rFonts w:ascii="微软雅黑" w:hAnsi="微软雅黑" w:eastAsia="微软雅黑"/>
          <w:sz w:val="32"/>
          <w:szCs w:val="32"/>
        </w:rPr>
        <w:t>)</w:t>
      </w:r>
    </w:p>
    <w:p>
      <w:pPr>
        <w:pStyle w:val="22"/>
        <w:spacing w:before="0" w:beforeAutospacing="0" w:after="0" w:afterAutospacing="0"/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根据医保流水号将医保交易进行回退处理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10.4.1请求参数</w:t>
      </w:r>
    </w:p>
    <w:tbl>
      <w:tblPr>
        <w:tblStyle w:val="28"/>
        <w:tblW w:w="5249" w:type="pct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1"/>
        <w:gridCol w:w="1134"/>
        <w:gridCol w:w="1134"/>
        <w:gridCol w:w="5155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  <w:jc w:val="center"/>
        </w:trPr>
        <w:tc>
          <w:tcPr>
            <w:tcW w:w="208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就诊卡类型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01-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医保卡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02-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身份证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03-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院内就诊卡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04-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京医通卡(区域就诊卡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 05-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电子健康码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09-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就诊卡号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business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业务类型：01-挂号 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-缴费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1"/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insurT</w:t>
            </w:r>
            <w:r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医保交易流水号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>
            <w:pPr>
              <w:jc w:val="center"/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payCardNo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支付卡号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>
            <w:pPr>
              <w:jc w:val="center"/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paySeqId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交易参考号；聚合支付返回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>
            <w:pPr>
              <w:jc w:val="center"/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insurFeeno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收费单据号（票据号），医保费用分解返回的字段feeno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>
            <w:pPr>
              <w:jc w:val="center"/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Style w:val="51"/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efund</w:t>
            </w:r>
            <w:r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冲正原因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>
            <w:pPr>
              <w:jc w:val="center"/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createR</w:t>
            </w:r>
            <w:r>
              <w:rPr>
                <w:rStyle w:val="51"/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efund</w:t>
            </w:r>
            <w:r>
              <w:rPr>
                <w:rStyle w:val="51"/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导致冲正的原因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10.4.2返回数据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根据返回数据C</w:t>
      </w:r>
      <w:r>
        <w:rPr>
          <w:rFonts w:ascii="微软雅黑" w:hAnsi="微软雅黑" w:eastAsia="微软雅黑"/>
        </w:rPr>
        <w:t>ode</w:t>
      </w:r>
      <w:r>
        <w:rPr>
          <w:rFonts w:hint="eastAsia" w:ascii="微软雅黑" w:hAnsi="微软雅黑" w:eastAsia="微软雅黑"/>
        </w:rPr>
        <w:t>判断是否成功</w:t>
      </w:r>
    </w:p>
    <w:tbl>
      <w:tblPr>
        <w:tblStyle w:val="28"/>
        <w:tblW w:w="5248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1"/>
        <w:gridCol w:w="2186"/>
        <w:gridCol w:w="1391"/>
        <w:gridCol w:w="352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rHeight w:val="567" w:hRule="exact"/>
          <w:tblHeader/>
        </w:trPr>
        <w:tc>
          <w:tcPr>
            <w:tcW w:w="245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必填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</w:tbl>
    <w:p>
      <w:pPr>
        <w:rPr>
          <w:rFonts w:ascii="微软雅黑" w:hAnsi="微软雅黑" w:eastAsia="微软雅黑" w:cs="Segoe UI"/>
          <w:color w:val="333333"/>
          <w:szCs w:val="21"/>
        </w:rPr>
      </w:pPr>
    </w:p>
    <w:p>
      <w:pPr>
        <w:pStyle w:val="2"/>
        <w:numPr>
          <w:ilvl w:val="0"/>
          <w:numId w:val="15"/>
        </w:numPr>
        <w:spacing w:before="0" w:after="0"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自助报到</w:t>
      </w:r>
    </w:p>
    <w:p/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</w:t>
      </w:r>
      <w:r>
        <w:rPr>
          <w:rFonts w:ascii="微软雅黑" w:hAnsi="微软雅黑" w:eastAsia="微软雅黑"/>
          <w:sz w:val="32"/>
          <w:szCs w:val="32"/>
        </w:rPr>
        <w:t>1.1</w:t>
      </w:r>
      <w:r>
        <w:rPr>
          <w:rFonts w:hint="eastAsia" w:ascii="微软雅黑" w:hAnsi="微软雅黑" w:eastAsia="微软雅黑"/>
          <w:sz w:val="32"/>
          <w:szCs w:val="32"/>
        </w:rPr>
        <w:t>自助报到（</w:t>
      </w:r>
      <w:r>
        <w:rPr>
          <w:rFonts w:ascii="微软雅黑" w:hAnsi="微软雅黑" w:eastAsia="微软雅黑"/>
          <w:sz w:val="32"/>
          <w:szCs w:val="32"/>
        </w:rPr>
        <w:t>checkIn</w:t>
      </w:r>
      <w:r>
        <w:rPr>
          <w:rFonts w:hint="eastAsia" w:ascii="微软雅黑" w:hAnsi="微软雅黑" w:eastAsia="微软雅黑"/>
          <w:sz w:val="32"/>
          <w:szCs w:val="32"/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eastAsia="微软雅黑"/>
        </w:rPr>
      </w:pPr>
      <w:r>
        <w:rPr>
          <w:rFonts w:hint="eastAsia" w:ascii="微软雅黑" w:hAnsi="微软雅黑" w:eastAsia="微软雅黑" w:cs="微软雅黑"/>
          <w:sz w:val="21"/>
        </w:rPr>
        <w:t>根据扫描患者登记号或者读卡获取患者卡号的方式进行自助报到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11.1.1请求参数</w:t>
      </w:r>
    </w:p>
    <w:tbl>
      <w:tblPr>
        <w:tblStyle w:val="28"/>
        <w:tblW w:w="5000" w:type="pct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134"/>
        <w:gridCol w:w="1134"/>
        <w:gridCol w:w="5140"/>
      </w:tblGrid>
      <w:tr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医院编号</w:t>
            </w:r>
          </w:p>
        </w:tc>
      </w:tr>
      <w:tr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其他</w:t>
            </w:r>
          </w:p>
        </w:tc>
      </w:tr>
      <w:tr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就诊卡号</w:t>
            </w:r>
          </w:p>
        </w:tc>
      </w:tr>
      <w:tr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11.1.2返回数据</w:t>
      </w:r>
    </w:p>
    <w:p>
      <w:pPr>
        <w:rPr>
          <w:rFonts w:ascii="微软雅黑" w:hAnsi="微软雅黑" w:eastAsia="微软雅黑"/>
          <w:szCs w:val="21"/>
        </w:rPr>
      </w:pPr>
    </w:p>
    <w:tbl>
      <w:tblPr>
        <w:tblStyle w:val="28"/>
        <w:tblW w:w="5248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9"/>
        <w:gridCol w:w="2186"/>
        <w:gridCol w:w="1392"/>
        <w:gridCol w:w="3525"/>
      </w:tblGrid>
      <w:tr>
        <w:trPr>
          <w:trHeight w:val="567" w:hRule="exact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HIS系统患者Id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性别 0未知，1男，2女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患者姓名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tip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rue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报到返回信息？</w:t>
            </w:r>
          </w:p>
        </w:tc>
      </w:tr>
    </w:tbl>
    <w:p/>
    <w:p>
      <w:pPr>
        <w:pStyle w:val="2"/>
        <w:numPr>
          <w:ilvl w:val="0"/>
          <w:numId w:val="15"/>
        </w:numPr>
        <w:spacing w:before="0" w:after="0" w:line="360" w:lineRule="auto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电子病历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获取患者就诊信息（</w:t>
      </w: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electronicMedicalRecord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14:textFill>
            <w14:solidFill>
              <w14:schemeClr w14:val="tx1"/>
            </w14:solidFill>
          </w14:textFill>
        </w:rPr>
        <w:t>根据扫描患者登记号获取患者的就诊信息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12.1.1请求参数</w:t>
      </w:r>
    </w:p>
    <w:tbl>
      <w:tblPr>
        <w:tblStyle w:val="28"/>
        <w:tblW w:w="5249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134"/>
        <w:gridCol w:w="1134"/>
        <w:gridCol w:w="559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患者登记号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12.1.2返回数据</w:t>
      </w:r>
    </w:p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患者就诊信息</w:t>
      </w:r>
    </w:p>
    <w:tbl>
      <w:tblPr>
        <w:tblStyle w:val="28"/>
        <w:tblW w:w="5248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9"/>
        <w:gridCol w:w="2186"/>
        <w:gridCol w:w="1392"/>
        <w:gridCol w:w="3525"/>
      </w:tblGrid>
      <w:tr>
        <w:trPr>
          <w:trHeight w:val="567" w:hRule="exact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patientId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HIS系统患者Id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hisTradeNo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HIS流水号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deptName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就诊科室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deptCode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就诊科室编码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doctorName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接诊医生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visitTime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就诊时间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spacing w:before="0" w:beforeAutospacing="0" w:after="0" w:afterAutospacing="0"/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电子病历打印（</w:t>
      </w: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electronicMedicalPrint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14:textFill>
            <w14:solidFill>
              <w14:schemeClr w14:val="tx1"/>
            </w14:solidFill>
          </w14:textFill>
        </w:rPr>
        <w:t>根据his流水号获取打印数据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12.2.1请求参数</w:t>
      </w:r>
    </w:p>
    <w:tbl>
      <w:tblPr>
        <w:tblStyle w:val="28"/>
        <w:tblW w:w="5249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134"/>
        <w:gridCol w:w="1134"/>
        <w:gridCol w:w="5593"/>
      </w:tblGrid>
      <w:tr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hisTradeNo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HIS流水号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12.2.2返回数据</w:t>
      </w:r>
    </w:p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28"/>
        <w:tblW w:w="5248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9"/>
        <w:gridCol w:w="2186"/>
        <w:gridCol w:w="1392"/>
        <w:gridCol w:w="3525"/>
      </w:tblGrid>
      <w:tr>
        <w:trPr>
          <w:trHeight w:val="567" w:hRule="exact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recordName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病历文件名称</w:t>
            </w:r>
          </w:p>
        </w:tc>
      </w:tr>
      <w:tr>
        <w:trPr>
          <w:trHeight w:val="567" w:hRule="exact"/>
        </w:trPr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fileData</w:t>
            </w:r>
          </w:p>
        </w:tc>
        <w:tc>
          <w:tcPr>
            <w:tcW w:w="21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ase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数据流</w:t>
            </w:r>
          </w:p>
        </w:tc>
      </w:tr>
    </w:tbl>
    <w:p>
      <w:pPr>
        <w:pStyle w:val="2"/>
        <w:numPr>
          <w:ilvl w:val="0"/>
          <w:numId w:val="15"/>
        </w:numPr>
        <w:spacing w:before="0" w:after="0" w:line="360" w:lineRule="auto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处方打印</w:t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获取处方打印列表（</w:t>
      </w:r>
      <w:r>
        <w:rPr>
          <w:rFonts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bottomPrinting</w:t>
      </w:r>
      <w:r>
        <w:rPr>
          <w:rFonts w:hint="eastAsia" w:ascii="微软雅黑" w:hAnsi="微软雅黑" w:eastAsia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spacing w:before="0" w:beforeAutospacing="0" w:after="0" w:afterAutospacing="0"/>
        <w:ind w:firstLine="420"/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14:textFill>
            <w14:solidFill>
              <w14:schemeClr w14:val="tx1"/>
            </w14:solidFill>
          </w14:textFill>
        </w:rPr>
        <w:t>根据扫描患者就诊号获取患者的打印信息</w:t>
      </w:r>
    </w:p>
    <w:p>
      <w:pPr>
        <w:pStyle w:val="4"/>
        <w:spacing w:before="0" w:after="0" w:line="360" w:lineRule="auto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13.1.1请求参数</w:t>
      </w:r>
    </w:p>
    <w:tbl>
      <w:tblPr>
        <w:tblStyle w:val="28"/>
        <w:tblW w:w="5250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134"/>
        <w:gridCol w:w="1134"/>
        <w:gridCol w:w="5595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diagnoseNo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患者就诊号/挂号编号；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就诊卡类型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01-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医保卡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02-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身份证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03-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院内就诊卡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04-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京医通卡(区域就诊卡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) 05-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电子健康码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09-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其他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</w:tblPrEx>
        <w:tc>
          <w:tcPr>
            <w:tcW w:w="16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卡号</w:t>
            </w:r>
          </w:p>
        </w:tc>
      </w:tr>
    </w:tbl>
    <w:p>
      <w:pPr>
        <w:pStyle w:val="4"/>
        <w:spacing w:before="0" w:after="0" w:line="360" w:lineRule="auto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13.1.2返回数据</w:t>
      </w:r>
    </w:p>
    <w:tbl>
      <w:tblPr>
        <w:tblStyle w:val="28"/>
        <w:tblW w:w="5248" w:type="pct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8"/>
        <w:gridCol w:w="61"/>
        <w:gridCol w:w="2186"/>
        <w:gridCol w:w="141"/>
        <w:gridCol w:w="1251"/>
        <w:gridCol w:w="1137"/>
        <w:gridCol w:w="2388"/>
      </w:tblGrid>
      <w:tr>
        <w:trPr>
          <w:trHeight w:val="567" w:hRule="exact"/>
          <w:tblHeader/>
        </w:trPr>
        <w:tc>
          <w:tcPr>
            <w:tcW w:w="2449" w:type="dxa"/>
            <w:gridSpan w:val="2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392" w:type="dxa"/>
            <w:gridSpan w:val="2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525" w:type="dxa"/>
            <w:gridSpan w:val="2"/>
            <w:shd w:val="clear" w:color="auto" w:fill="D0CECE" w:themeFill="background2" w:themeFillShade="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recipeNo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处方号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medical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ecord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病案号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diagnosis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诊断说明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药房位置说明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ype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处方类别：中药、西药等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fee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处方费用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extends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alse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扩展字段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医嘱日期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医嘱时间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drugList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Array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药品列表集合</w:t>
            </w:r>
          </w:p>
        </w:tc>
      </w:tr>
      <w:tr>
        <w:trPr>
          <w:trHeight w:val="567" w:hRule="exact"/>
        </w:trPr>
        <w:tc>
          <w:tcPr>
            <w:tcW w:w="9552" w:type="dxa"/>
            <w:gridSpan w:val="7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【药品详情介绍开始】</w:t>
            </w:r>
          </w:p>
        </w:tc>
      </w:tr>
      <w:tr>
        <w:trPr>
          <w:trHeight w:val="567" w:hRule="exact"/>
        </w:trPr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itemName</w:t>
            </w:r>
          </w:p>
        </w:tc>
        <w:tc>
          <w:tcPr>
            <w:tcW w:w="238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药品名称</w:t>
            </w:r>
          </w:p>
        </w:tc>
      </w:tr>
      <w:tr>
        <w:trPr>
          <w:trHeight w:val="567" w:hRule="exact"/>
        </w:trPr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unit</w:t>
            </w:r>
          </w:p>
        </w:tc>
        <w:tc>
          <w:tcPr>
            <w:tcW w:w="238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规格</w:t>
            </w:r>
          </w:p>
        </w:tc>
      </w:tr>
      <w:tr>
        <w:trPr>
          <w:trHeight w:val="567" w:hRule="exact"/>
        </w:trPr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single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D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ose</w:t>
            </w:r>
          </w:p>
        </w:tc>
        <w:tc>
          <w:tcPr>
            <w:tcW w:w="238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单次剂量</w:t>
            </w:r>
          </w:p>
        </w:tc>
      </w:tr>
      <w:tr>
        <w:trPr>
          <w:trHeight w:val="567" w:hRule="exact"/>
        </w:trPr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frequency</w:t>
            </w:r>
          </w:p>
        </w:tc>
        <w:tc>
          <w:tcPr>
            <w:tcW w:w="238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用药频次</w:t>
            </w:r>
          </w:p>
        </w:tc>
      </w:tr>
      <w:tr>
        <w:trPr>
          <w:trHeight w:val="567" w:hRule="exact"/>
        </w:trPr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usage</w:t>
            </w:r>
          </w:p>
        </w:tc>
        <w:tc>
          <w:tcPr>
            <w:tcW w:w="238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用药方法</w:t>
            </w:r>
          </w:p>
        </w:tc>
      </w:tr>
      <w:tr>
        <w:trPr>
          <w:trHeight w:val="567" w:hRule="exact"/>
        </w:trPr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n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um</w:t>
            </w:r>
          </w:p>
        </w:tc>
        <w:tc>
          <w:tcPr>
            <w:tcW w:w="238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数量</w:t>
            </w:r>
          </w:p>
        </w:tc>
      </w:tr>
      <w:tr>
        <w:trPr>
          <w:trHeight w:val="567" w:hRule="exact"/>
        </w:trPr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price</w:t>
            </w:r>
          </w:p>
        </w:tc>
        <w:tc>
          <w:tcPr>
            <w:tcW w:w="238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单价</w:t>
            </w:r>
          </w:p>
        </w:tc>
      </w:tr>
      <w:tr>
        <w:trPr>
          <w:trHeight w:val="567" w:hRule="exact"/>
        </w:trPr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total</w:t>
            </w:r>
          </w:p>
        </w:tc>
        <w:tc>
          <w:tcPr>
            <w:tcW w:w="238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总价</w:t>
            </w:r>
          </w:p>
        </w:tc>
      </w:tr>
      <w:tr>
        <w:trPr>
          <w:trHeight w:val="567" w:hRule="exact"/>
        </w:trPr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remarks</w:t>
            </w:r>
          </w:p>
        </w:tc>
        <w:tc>
          <w:tcPr>
            <w:tcW w:w="2388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9552" w:type="dxa"/>
            <w:gridSpan w:val="7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【药品详情介绍开始】（不必须）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diagnosis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临床诊断集合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deptName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科别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doctorName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医生姓名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doctorCode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Cs w:val="21"/>
              </w:rPr>
              <w:t>医生编码，HIS医生编码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tips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处方交费提示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pt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打印标志</w:t>
            </w:r>
          </w:p>
        </w:tc>
      </w:tr>
      <w:tr>
        <w:trPr>
          <w:trHeight w:val="567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acceptRoom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接收科室</w:t>
            </w:r>
          </w:p>
        </w:tc>
      </w:tr>
      <w:tr>
        <w:trPr>
          <w:trHeight w:val="1201" w:hRule="exact"/>
        </w:trPr>
        <w:tc>
          <w:tcPr>
            <w:tcW w:w="244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isChildren</w:t>
            </w:r>
          </w:p>
        </w:tc>
        <w:tc>
          <w:tcPr>
            <w:tcW w:w="21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是否是儿科的标志（儿科这边在打印时有一个特殊标志）1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 xml:space="preserve">儿科 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-非儿科</w:t>
            </w:r>
          </w:p>
        </w:tc>
      </w:tr>
    </w:tbl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pgSz w:w="11907" w:h="16840"/>
      <w:pgMar w:top="1418" w:right="1418" w:bottom="1418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PingFangSC-Regular-Identity-H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multilevel"/>
    <w:tmpl w:val="07A44E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7206C"/>
    <w:multiLevelType w:val="multilevel"/>
    <w:tmpl w:val="099720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C7957"/>
    <w:multiLevelType w:val="multilevel"/>
    <w:tmpl w:val="108C79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49CFE5"/>
    <w:multiLevelType w:val="singleLevel"/>
    <w:tmpl w:val="2C49CFE5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67E4F36"/>
    <w:multiLevelType w:val="multilevel"/>
    <w:tmpl w:val="367E4F36"/>
    <w:lvl w:ilvl="0" w:tentative="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36EF27C8"/>
    <w:multiLevelType w:val="multilevel"/>
    <w:tmpl w:val="36EF27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3F2254"/>
    <w:multiLevelType w:val="multilevel"/>
    <w:tmpl w:val="3B3F22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9152A2"/>
    <w:multiLevelType w:val="multilevel"/>
    <w:tmpl w:val="3C9152A2"/>
    <w:lvl w:ilvl="0" w:tentative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355976"/>
    <w:multiLevelType w:val="multilevel"/>
    <w:tmpl w:val="48355976"/>
    <w:lvl w:ilvl="0" w:tentative="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4E6E2804"/>
    <w:multiLevelType w:val="multilevel"/>
    <w:tmpl w:val="4E6E28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726761"/>
    <w:multiLevelType w:val="multilevel"/>
    <w:tmpl w:val="5F7267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1B5690"/>
    <w:multiLevelType w:val="multilevel"/>
    <w:tmpl w:val="671B5690"/>
    <w:lvl w:ilvl="0" w:tentative="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12">
    <w:nsid w:val="685419B4"/>
    <w:multiLevelType w:val="multilevel"/>
    <w:tmpl w:val="685419B4"/>
    <w:lvl w:ilvl="0" w:tentative="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13">
    <w:nsid w:val="6FFA1F90"/>
    <w:multiLevelType w:val="multilevel"/>
    <w:tmpl w:val="6FFA1F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C66210"/>
    <w:multiLevelType w:val="multilevel"/>
    <w:tmpl w:val="7DC66210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13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4"/>
  </w:num>
  <w:num w:numId="11">
    <w:abstractNumId w:val="12"/>
  </w:num>
  <w:num w:numId="12">
    <w:abstractNumId w:val="11"/>
  </w:num>
  <w:num w:numId="13">
    <w:abstractNumId w:val="8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1B49"/>
    <w:rsid w:val="00003E6C"/>
    <w:rsid w:val="0000471D"/>
    <w:rsid w:val="00005631"/>
    <w:rsid w:val="000056A0"/>
    <w:rsid w:val="00006638"/>
    <w:rsid w:val="000071D7"/>
    <w:rsid w:val="00007CDD"/>
    <w:rsid w:val="00013AFA"/>
    <w:rsid w:val="00014E29"/>
    <w:rsid w:val="00015FCA"/>
    <w:rsid w:val="00024051"/>
    <w:rsid w:val="000300BA"/>
    <w:rsid w:val="00030177"/>
    <w:rsid w:val="00030391"/>
    <w:rsid w:val="00030A5A"/>
    <w:rsid w:val="0003507D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1097"/>
    <w:rsid w:val="00062D37"/>
    <w:rsid w:val="00063A97"/>
    <w:rsid w:val="00064360"/>
    <w:rsid w:val="00064F22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399"/>
    <w:rsid w:val="00087738"/>
    <w:rsid w:val="00087FF0"/>
    <w:rsid w:val="000906DC"/>
    <w:rsid w:val="000923A7"/>
    <w:rsid w:val="00093C94"/>
    <w:rsid w:val="00094B7D"/>
    <w:rsid w:val="00095252"/>
    <w:rsid w:val="000953EF"/>
    <w:rsid w:val="00095ABC"/>
    <w:rsid w:val="00095C19"/>
    <w:rsid w:val="000965B7"/>
    <w:rsid w:val="000973BA"/>
    <w:rsid w:val="000A1C56"/>
    <w:rsid w:val="000A1C9D"/>
    <w:rsid w:val="000A3106"/>
    <w:rsid w:val="000A37D7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33F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1EFF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E1C"/>
    <w:rsid w:val="00113FF4"/>
    <w:rsid w:val="00114FC8"/>
    <w:rsid w:val="00115EF0"/>
    <w:rsid w:val="00121803"/>
    <w:rsid w:val="001249D9"/>
    <w:rsid w:val="0012571A"/>
    <w:rsid w:val="00126D65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62A"/>
    <w:rsid w:val="00171917"/>
    <w:rsid w:val="001722FE"/>
    <w:rsid w:val="0018090B"/>
    <w:rsid w:val="00180A90"/>
    <w:rsid w:val="00180AE1"/>
    <w:rsid w:val="00181735"/>
    <w:rsid w:val="00184706"/>
    <w:rsid w:val="00185779"/>
    <w:rsid w:val="00187EDC"/>
    <w:rsid w:val="00190ABC"/>
    <w:rsid w:val="00190C32"/>
    <w:rsid w:val="00193DEE"/>
    <w:rsid w:val="00196327"/>
    <w:rsid w:val="001975D1"/>
    <w:rsid w:val="001A099B"/>
    <w:rsid w:val="001A1D5A"/>
    <w:rsid w:val="001A54BB"/>
    <w:rsid w:val="001A5E12"/>
    <w:rsid w:val="001A6DD3"/>
    <w:rsid w:val="001A72E6"/>
    <w:rsid w:val="001B15CD"/>
    <w:rsid w:val="001B1AC6"/>
    <w:rsid w:val="001B2FAB"/>
    <w:rsid w:val="001B4ADB"/>
    <w:rsid w:val="001B4D39"/>
    <w:rsid w:val="001B52EB"/>
    <w:rsid w:val="001B5D66"/>
    <w:rsid w:val="001B6B54"/>
    <w:rsid w:val="001B7874"/>
    <w:rsid w:val="001B78AE"/>
    <w:rsid w:val="001C0064"/>
    <w:rsid w:val="001C0AA0"/>
    <w:rsid w:val="001C1057"/>
    <w:rsid w:val="001C14E3"/>
    <w:rsid w:val="001C16AE"/>
    <w:rsid w:val="001C2759"/>
    <w:rsid w:val="001C6519"/>
    <w:rsid w:val="001D21B4"/>
    <w:rsid w:val="001D2B15"/>
    <w:rsid w:val="001D5DA1"/>
    <w:rsid w:val="001D624B"/>
    <w:rsid w:val="001D6913"/>
    <w:rsid w:val="001D70D2"/>
    <w:rsid w:val="001E07BB"/>
    <w:rsid w:val="001E19AB"/>
    <w:rsid w:val="001E1E16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07722"/>
    <w:rsid w:val="00210C5C"/>
    <w:rsid w:val="00210F28"/>
    <w:rsid w:val="00212B9B"/>
    <w:rsid w:val="002133BE"/>
    <w:rsid w:val="002167D1"/>
    <w:rsid w:val="002168F0"/>
    <w:rsid w:val="00216E38"/>
    <w:rsid w:val="0022202B"/>
    <w:rsid w:val="00223DA0"/>
    <w:rsid w:val="002241C7"/>
    <w:rsid w:val="0022508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6CD3"/>
    <w:rsid w:val="00247978"/>
    <w:rsid w:val="002506E3"/>
    <w:rsid w:val="00250AAB"/>
    <w:rsid w:val="0025157F"/>
    <w:rsid w:val="00252460"/>
    <w:rsid w:val="002537A4"/>
    <w:rsid w:val="00254725"/>
    <w:rsid w:val="0025691F"/>
    <w:rsid w:val="0025707A"/>
    <w:rsid w:val="00257566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0B4"/>
    <w:rsid w:val="002933D3"/>
    <w:rsid w:val="0029342C"/>
    <w:rsid w:val="002974BD"/>
    <w:rsid w:val="00297777"/>
    <w:rsid w:val="002A1198"/>
    <w:rsid w:val="002A4654"/>
    <w:rsid w:val="002A571C"/>
    <w:rsid w:val="002A7426"/>
    <w:rsid w:val="002B1D90"/>
    <w:rsid w:val="002B2E6A"/>
    <w:rsid w:val="002B39A7"/>
    <w:rsid w:val="002B5AC5"/>
    <w:rsid w:val="002B5FE7"/>
    <w:rsid w:val="002B76E8"/>
    <w:rsid w:val="002B7BDE"/>
    <w:rsid w:val="002B7D0D"/>
    <w:rsid w:val="002C0133"/>
    <w:rsid w:val="002C0AF0"/>
    <w:rsid w:val="002C3970"/>
    <w:rsid w:val="002C4F70"/>
    <w:rsid w:val="002C5237"/>
    <w:rsid w:val="002C64CE"/>
    <w:rsid w:val="002C7575"/>
    <w:rsid w:val="002C76DB"/>
    <w:rsid w:val="002D0201"/>
    <w:rsid w:val="002D03AB"/>
    <w:rsid w:val="002D06EB"/>
    <w:rsid w:val="002D20DC"/>
    <w:rsid w:val="002D2383"/>
    <w:rsid w:val="002D2719"/>
    <w:rsid w:val="002D2980"/>
    <w:rsid w:val="002D51F1"/>
    <w:rsid w:val="002D5BEF"/>
    <w:rsid w:val="002D63C7"/>
    <w:rsid w:val="002E079B"/>
    <w:rsid w:val="002E179B"/>
    <w:rsid w:val="002E2FCF"/>
    <w:rsid w:val="002E32AB"/>
    <w:rsid w:val="002E3443"/>
    <w:rsid w:val="002E55DD"/>
    <w:rsid w:val="002E5CA4"/>
    <w:rsid w:val="002F07A9"/>
    <w:rsid w:val="002F755D"/>
    <w:rsid w:val="002F7E18"/>
    <w:rsid w:val="00300E42"/>
    <w:rsid w:val="0030182B"/>
    <w:rsid w:val="003018B1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6EF9"/>
    <w:rsid w:val="00321AC9"/>
    <w:rsid w:val="003226FA"/>
    <w:rsid w:val="00322D5E"/>
    <w:rsid w:val="00324AC8"/>
    <w:rsid w:val="00325503"/>
    <w:rsid w:val="00325E62"/>
    <w:rsid w:val="003278E5"/>
    <w:rsid w:val="00327DA2"/>
    <w:rsid w:val="00327EF9"/>
    <w:rsid w:val="003303AE"/>
    <w:rsid w:val="003339CE"/>
    <w:rsid w:val="0033534B"/>
    <w:rsid w:val="00335355"/>
    <w:rsid w:val="003422B4"/>
    <w:rsid w:val="00342414"/>
    <w:rsid w:val="00342A1B"/>
    <w:rsid w:val="00342AB1"/>
    <w:rsid w:val="00345113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CEA"/>
    <w:rsid w:val="00370DB9"/>
    <w:rsid w:val="003713D1"/>
    <w:rsid w:val="00372D9D"/>
    <w:rsid w:val="0037458F"/>
    <w:rsid w:val="003748FD"/>
    <w:rsid w:val="003759CF"/>
    <w:rsid w:val="0037646E"/>
    <w:rsid w:val="00377C70"/>
    <w:rsid w:val="00377F1B"/>
    <w:rsid w:val="003807ED"/>
    <w:rsid w:val="00380A21"/>
    <w:rsid w:val="00380A89"/>
    <w:rsid w:val="003815A8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B4198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1FC5"/>
    <w:rsid w:val="003D21F4"/>
    <w:rsid w:val="003D3AE4"/>
    <w:rsid w:val="003D42F8"/>
    <w:rsid w:val="003D7043"/>
    <w:rsid w:val="003D7AAD"/>
    <w:rsid w:val="003E41D7"/>
    <w:rsid w:val="003E47BB"/>
    <w:rsid w:val="003E6C66"/>
    <w:rsid w:val="004006AC"/>
    <w:rsid w:val="004040FD"/>
    <w:rsid w:val="00404E78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202"/>
    <w:rsid w:val="0042759D"/>
    <w:rsid w:val="00432888"/>
    <w:rsid w:val="00432E10"/>
    <w:rsid w:val="00435C7F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269A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01C1"/>
    <w:rsid w:val="00481C7D"/>
    <w:rsid w:val="0048436F"/>
    <w:rsid w:val="0048458E"/>
    <w:rsid w:val="00490F01"/>
    <w:rsid w:val="0049118E"/>
    <w:rsid w:val="0049565A"/>
    <w:rsid w:val="00495D0E"/>
    <w:rsid w:val="00496C6B"/>
    <w:rsid w:val="004A26EE"/>
    <w:rsid w:val="004A5010"/>
    <w:rsid w:val="004A70FA"/>
    <w:rsid w:val="004B01D1"/>
    <w:rsid w:val="004B2F89"/>
    <w:rsid w:val="004B6039"/>
    <w:rsid w:val="004B6F64"/>
    <w:rsid w:val="004B76A6"/>
    <w:rsid w:val="004C00C3"/>
    <w:rsid w:val="004C047C"/>
    <w:rsid w:val="004C21B8"/>
    <w:rsid w:val="004C4BE7"/>
    <w:rsid w:val="004C6CAC"/>
    <w:rsid w:val="004C7737"/>
    <w:rsid w:val="004C78A1"/>
    <w:rsid w:val="004C7EE7"/>
    <w:rsid w:val="004D06FB"/>
    <w:rsid w:val="004D17F5"/>
    <w:rsid w:val="004D1DC0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4F42"/>
    <w:rsid w:val="0053701B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4047"/>
    <w:rsid w:val="0056425A"/>
    <w:rsid w:val="00565899"/>
    <w:rsid w:val="00566457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2DDA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A642F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E0440"/>
    <w:rsid w:val="005E0803"/>
    <w:rsid w:val="005E6D43"/>
    <w:rsid w:val="005E6E2F"/>
    <w:rsid w:val="005F0B8D"/>
    <w:rsid w:val="005F1EDE"/>
    <w:rsid w:val="005F5994"/>
    <w:rsid w:val="005F6A8A"/>
    <w:rsid w:val="005F6ACC"/>
    <w:rsid w:val="006016BA"/>
    <w:rsid w:val="00601982"/>
    <w:rsid w:val="00602BE6"/>
    <w:rsid w:val="00603431"/>
    <w:rsid w:val="00604818"/>
    <w:rsid w:val="00605711"/>
    <w:rsid w:val="0060592B"/>
    <w:rsid w:val="00610F2A"/>
    <w:rsid w:val="00613ED8"/>
    <w:rsid w:val="006163A8"/>
    <w:rsid w:val="00620A14"/>
    <w:rsid w:val="006226F0"/>
    <w:rsid w:val="00624B02"/>
    <w:rsid w:val="00630673"/>
    <w:rsid w:val="00630CFE"/>
    <w:rsid w:val="0063137A"/>
    <w:rsid w:val="006325B2"/>
    <w:rsid w:val="00633BFD"/>
    <w:rsid w:val="0063424B"/>
    <w:rsid w:val="00634412"/>
    <w:rsid w:val="00634C39"/>
    <w:rsid w:val="0063520B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500F"/>
    <w:rsid w:val="006666A9"/>
    <w:rsid w:val="00666D4A"/>
    <w:rsid w:val="0066759C"/>
    <w:rsid w:val="006711AC"/>
    <w:rsid w:val="006714AF"/>
    <w:rsid w:val="00672693"/>
    <w:rsid w:val="00675C8B"/>
    <w:rsid w:val="00676228"/>
    <w:rsid w:val="006765F2"/>
    <w:rsid w:val="0068132C"/>
    <w:rsid w:val="00681E73"/>
    <w:rsid w:val="0068246F"/>
    <w:rsid w:val="00683D93"/>
    <w:rsid w:val="006849FB"/>
    <w:rsid w:val="006864F9"/>
    <w:rsid w:val="0068683B"/>
    <w:rsid w:val="006872D9"/>
    <w:rsid w:val="00687C4E"/>
    <w:rsid w:val="006910A9"/>
    <w:rsid w:val="0069270F"/>
    <w:rsid w:val="00692F9F"/>
    <w:rsid w:val="00693969"/>
    <w:rsid w:val="006951AE"/>
    <w:rsid w:val="00697202"/>
    <w:rsid w:val="0069783D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4DA"/>
    <w:rsid w:val="006B2FC7"/>
    <w:rsid w:val="006B3D0F"/>
    <w:rsid w:val="006B4095"/>
    <w:rsid w:val="006B5C21"/>
    <w:rsid w:val="006B731C"/>
    <w:rsid w:val="006C136B"/>
    <w:rsid w:val="006C21E8"/>
    <w:rsid w:val="006C4185"/>
    <w:rsid w:val="006C536F"/>
    <w:rsid w:val="006C53AC"/>
    <w:rsid w:val="006C554D"/>
    <w:rsid w:val="006C635C"/>
    <w:rsid w:val="006D01E8"/>
    <w:rsid w:val="006D2B18"/>
    <w:rsid w:val="006D2F0A"/>
    <w:rsid w:val="006D2FE5"/>
    <w:rsid w:val="006D37F4"/>
    <w:rsid w:val="006D5C4B"/>
    <w:rsid w:val="006D6603"/>
    <w:rsid w:val="006D75E4"/>
    <w:rsid w:val="006D7DF4"/>
    <w:rsid w:val="006E0033"/>
    <w:rsid w:val="006E0A35"/>
    <w:rsid w:val="006E18F6"/>
    <w:rsid w:val="006E4841"/>
    <w:rsid w:val="006F0937"/>
    <w:rsid w:val="006F19BC"/>
    <w:rsid w:val="006F2F1F"/>
    <w:rsid w:val="006F3F52"/>
    <w:rsid w:val="00700425"/>
    <w:rsid w:val="00700480"/>
    <w:rsid w:val="007051A2"/>
    <w:rsid w:val="00705597"/>
    <w:rsid w:val="00705658"/>
    <w:rsid w:val="00705BEE"/>
    <w:rsid w:val="007069A6"/>
    <w:rsid w:val="00706A73"/>
    <w:rsid w:val="00713815"/>
    <w:rsid w:val="00714013"/>
    <w:rsid w:val="00721755"/>
    <w:rsid w:val="007222FC"/>
    <w:rsid w:val="007228E9"/>
    <w:rsid w:val="00723DF1"/>
    <w:rsid w:val="00724E53"/>
    <w:rsid w:val="00725047"/>
    <w:rsid w:val="0072531A"/>
    <w:rsid w:val="0073018A"/>
    <w:rsid w:val="007305EC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079"/>
    <w:rsid w:val="00760F5F"/>
    <w:rsid w:val="00762228"/>
    <w:rsid w:val="00765A31"/>
    <w:rsid w:val="00765B04"/>
    <w:rsid w:val="00767CB9"/>
    <w:rsid w:val="00771C50"/>
    <w:rsid w:val="00772387"/>
    <w:rsid w:val="007726B1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260"/>
    <w:rsid w:val="00797EA6"/>
    <w:rsid w:val="007A082B"/>
    <w:rsid w:val="007A094B"/>
    <w:rsid w:val="007A4DA4"/>
    <w:rsid w:val="007A5B53"/>
    <w:rsid w:val="007A755C"/>
    <w:rsid w:val="007B160B"/>
    <w:rsid w:val="007B4759"/>
    <w:rsid w:val="007B4FAB"/>
    <w:rsid w:val="007B6464"/>
    <w:rsid w:val="007B6DFC"/>
    <w:rsid w:val="007C04ED"/>
    <w:rsid w:val="007C0938"/>
    <w:rsid w:val="007C3095"/>
    <w:rsid w:val="007D0504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E7105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387F"/>
    <w:rsid w:val="008047F9"/>
    <w:rsid w:val="0080486A"/>
    <w:rsid w:val="00805360"/>
    <w:rsid w:val="0080661A"/>
    <w:rsid w:val="00806647"/>
    <w:rsid w:val="008077FD"/>
    <w:rsid w:val="00807B5D"/>
    <w:rsid w:val="00810C77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464F7"/>
    <w:rsid w:val="0084708F"/>
    <w:rsid w:val="00855DD4"/>
    <w:rsid w:val="00855ECE"/>
    <w:rsid w:val="00856D09"/>
    <w:rsid w:val="0086007D"/>
    <w:rsid w:val="008601F7"/>
    <w:rsid w:val="0086029F"/>
    <w:rsid w:val="00861786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2E3A"/>
    <w:rsid w:val="008846BD"/>
    <w:rsid w:val="008853DF"/>
    <w:rsid w:val="008900DB"/>
    <w:rsid w:val="008911C2"/>
    <w:rsid w:val="00894050"/>
    <w:rsid w:val="0089503F"/>
    <w:rsid w:val="008956B3"/>
    <w:rsid w:val="00895B06"/>
    <w:rsid w:val="008A0DF6"/>
    <w:rsid w:val="008A24E3"/>
    <w:rsid w:val="008A6D7B"/>
    <w:rsid w:val="008A78EE"/>
    <w:rsid w:val="008A7957"/>
    <w:rsid w:val="008B014E"/>
    <w:rsid w:val="008B0789"/>
    <w:rsid w:val="008B0DC8"/>
    <w:rsid w:val="008B2C30"/>
    <w:rsid w:val="008B42C8"/>
    <w:rsid w:val="008B456F"/>
    <w:rsid w:val="008B5D71"/>
    <w:rsid w:val="008C174C"/>
    <w:rsid w:val="008C2D40"/>
    <w:rsid w:val="008C63D3"/>
    <w:rsid w:val="008C6C7B"/>
    <w:rsid w:val="008D2F87"/>
    <w:rsid w:val="008D5BEB"/>
    <w:rsid w:val="008D5F40"/>
    <w:rsid w:val="008D70E4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1DE6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970"/>
    <w:rsid w:val="0092211C"/>
    <w:rsid w:val="0092408C"/>
    <w:rsid w:val="00924801"/>
    <w:rsid w:val="0093150C"/>
    <w:rsid w:val="00932085"/>
    <w:rsid w:val="00932400"/>
    <w:rsid w:val="00933561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660B6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4785"/>
    <w:rsid w:val="009B5CCF"/>
    <w:rsid w:val="009B70B4"/>
    <w:rsid w:val="009B7F26"/>
    <w:rsid w:val="009C21F3"/>
    <w:rsid w:val="009C3AB9"/>
    <w:rsid w:val="009C41CD"/>
    <w:rsid w:val="009C59ED"/>
    <w:rsid w:val="009D120A"/>
    <w:rsid w:val="009D3D40"/>
    <w:rsid w:val="009D57CC"/>
    <w:rsid w:val="009D63D0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3D85"/>
    <w:rsid w:val="00A026E3"/>
    <w:rsid w:val="00A02CA9"/>
    <w:rsid w:val="00A0405C"/>
    <w:rsid w:val="00A05E62"/>
    <w:rsid w:val="00A06351"/>
    <w:rsid w:val="00A06F57"/>
    <w:rsid w:val="00A075B5"/>
    <w:rsid w:val="00A11DBD"/>
    <w:rsid w:val="00A12052"/>
    <w:rsid w:val="00A13965"/>
    <w:rsid w:val="00A15DD1"/>
    <w:rsid w:val="00A16C58"/>
    <w:rsid w:val="00A20225"/>
    <w:rsid w:val="00A20DF6"/>
    <w:rsid w:val="00A223D8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23DE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64AD3"/>
    <w:rsid w:val="00A72647"/>
    <w:rsid w:val="00A742DE"/>
    <w:rsid w:val="00A74C39"/>
    <w:rsid w:val="00A76982"/>
    <w:rsid w:val="00A7732E"/>
    <w:rsid w:val="00A7754C"/>
    <w:rsid w:val="00A817A9"/>
    <w:rsid w:val="00A82286"/>
    <w:rsid w:val="00A84ADA"/>
    <w:rsid w:val="00A871F7"/>
    <w:rsid w:val="00A9046B"/>
    <w:rsid w:val="00A90FCD"/>
    <w:rsid w:val="00A91964"/>
    <w:rsid w:val="00A9317E"/>
    <w:rsid w:val="00A93CB5"/>
    <w:rsid w:val="00AA0C27"/>
    <w:rsid w:val="00AA250B"/>
    <w:rsid w:val="00AA3D9B"/>
    <w:rsid w:val="00AA7F99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604D"/>
    <w:rsid w:val="00B0708D"/>
    <w:rsid w:val="00B07501"/>
    <w:rsid w:val="00B10114"/>
    <w:rsid w:val="00B10316"/>
    <w:rsid w:val="00B12611"/>
    <w:rsid w:val="00B12EE9"/>
    <w:rsid w:val="00B1355C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1FB"/>
    <w:rsid w:val="00B346CA"/>
    <w:rsid w:val="00B34A5E"/>
    <w:rsid w:val="00B366CF"/>
    <w:rsid w:val="00B37DF5"/>
    <w:rsid w:val="00B40E51"/>
    <w:rsid w:val="00B41700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4BB3"/>
    <w:rsid w:val="00B70FBF"/>
    <w:rsid w:val="00B7210E"/>
    <w:rsid w:val="00B72448"/>
    <w:rsid w:val="00B7627B"/>
    <w:rsid w:val="00B764E7"/>
    <w:rsid w:val="00B779F3"/>
    <w:rsid w:val="00B80403"/>
    <w:rsid w:val="00B8051D"/>
    <w:rsid w:val="00B8072D"/>
    <w:rsid w:val="00B844EB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C7F94"/>
    <w:rsid w:val="00BD2122"/>
    <w:rsid w:val="00BD2FB9"/>
    <w:rsid w:val="00BD49BA"/>
    <w:rsid w:val="00BD4D71"/>
    <w:rsid w:val="00BE2A04"/>
    <w:rsid w:val="00BE5701"/>
    <w:rsid w:val="00BE5BDF"/>
    <w:rsid w:val="00BE6733"/>
    <w:rsid w:val="00BE7898"/>
    <w:rsid w:val="00BE799B"/>
    <w:rsid w:val="00BE7D04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F8C"/>
    <w:rsid w:val="00C07D5D"/>
    <w:rsid w:val="00C116C5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6C1C"/>
    <w:rsid w:val="00C36EFB"/>
    <w:rsid w:val="00C37868"/>
    <w:rsid w:val="00C415C2"/>
    <w:rsid w:val="00C42319"/>
    <w:rsid w:val="00C44C43"/>
    <w:rsid w:val="00C44D46"/>
    <w:rsid w:val="00C454A1"/>
    <w:rsid w:val="00C46029"/>
    <w:rsid w:val="00C47511"/>
    <w:rsid w:val="00C50A56"/>
    <w:rsid w:val="00C50B87"/>
    <w:rsid w:val="00C5104C"/>
    <w:rsid w:val="00C56BD7"/>
    <w:rsid w:val="00C57B4F"/>
    <w:rsid w:val="00C632ED"/>
    <w:rsid w:val="00C647B9"/>
    <w:rsid w:val="00C64B30"/>
    <w:rsid w:val="00C6638E"/>
    <w:rsid w:val="00C668B9"/>
    <w:rsid w:val="00C678A4"/>
    <w:rsid w:val="00C7065D"/>
    <w:rsid w:val="00C7118C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483F"/>
    <w:rsid w:val="00C85327"/>
    <w:rsid w:val="00C863A6"/>
    <w:rsid w:val="00C86976"/>
    <w:rsid w:val="00C86C69"/>
    <w:rsid w:val="00C86D91"/>
    <w:rsid w:val="00C8703B"/>
    <w:rsid w:val="00C91C3C"/>
    <w:rsid w:val="00C92C96"/>
    <w:rsid w:val="00C93041"/>
    <w:rsid w:val="00C93231"/>
    <w:rsid w:val="00C9458F"/>
    <w:rsid w:val="00C94CA7"/>
    <w:rsid w:val="00C950A8"/>
    <w:rsid w:val="00C96722"/>
    <w:rsid w:val="00C969F9"/>
    <w:rsid w:val="00C96BE6"/>
    <w:rsid w:val="00CA283C"/>
    <w:rsid w:val="00CA3910"/>
    <w:rsid w:val="00CA5086"/>
    <w:rsid w:val="00CA6965"/>
    <w:rsid w:val="00CA6C5B"/>
    <w:rsid w:val="00CB0652"/>
    <w:rsid w:val="00CB13F6"/>
    <w:rsid w:val="00CB2901"/>
    <w:rsid w:val="00CB30B1"/>
    <w:rsid w:val="00CB48CA"/>
    <w:rsid w:val="00CB4F59"/>
    <w:rsid w:val="00CB72A5"/>
    <w:rsid w:val="00CC0081"/>
    <w:rsid w:val="00CC1069"/>
    <w:rsid w:val="00CC2D92"/>
    <w:rsid w:val="00CC3C68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5782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170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3C2B"/>
    <w:rsid w:val="00D164E3"/>
    <w:rsid w:val="00D17A2D"/>
    <w:rsid w:val="00D2073B"/>
    <w:rsid w:val="00D21488"/>
    <w:rsid w:val="00D22F4C"/>
    <w:rsid w:val="00D25368"/>
    <w:rsid w:val="00D26DD2"/>
    <w:rsid w:val="00D27D2F"/>
    <w:rsid w:val="00D32370"/>
    <w:rsid w:val="00D33FCB"/>
    <w:rsid w:val="00D345E4"/>
    <w:rsid w:val="00D35377"/>
    <w:rsid w:val="00D40022"/>
    <w:rsid w:val="00D41497"/>
    <w:rsid w:val="00D41B36"/>
    <w:rsid w:val="00D421F8"/>
    <w:rsid w:val="00D439AE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00F1"/>
    <w:rsid w:val="00D619C2"/>
    <w:rsid w:val="00D631EE"/>
    <w:rsid w:val="00D64E03"/>
    <w:rsid w:val="00D6566C"/>
    <w:rsid w:val="00D67B72"/>
    <w:rsid w:val="00D71751"/>
    <w:rsid w:val="00D72137"/>
    <w:rsid w:val="00D72F56"/>
    <w:rsid w:val="00D74B03"/>
    <w:rsid w:val="00D81CC7"/>
    <w:rsid w:val="00D839B3"/>
    <w:rsid w:val="00D83DD5"/>
    <w:rsid w:val="00D87B23"/>
    <w:rsid w:val="00D87F82"/>
    <w:rsid w:val="00D90B82"/>
    <w:rsid w:val="00D916D3"/>
    <w:rsid w:val="00D932B9"/>
    <w:rsid w:val="00D96ECB"/>
    <w:rsid w:val="00D9706D"/>
    <w:rsid w:val="00D974F5"/>
    <w:rsid w:val="00DA1323"/>
    <w:rsid w:val="00DA35A6"/>
    <w:rsid w:val="00DA3FC2"/>
    <w:rsid w:val="00DA5385"/>
    <w:rsid w:val="00DA5DB5"/>
    <w:rsid w:val="00DA5F30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1E3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3E7B"/>
    <w:rsid w:val="00DE4CE7"/>
    <w:rsid w:val="00DE4F81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4B7E"/>
    <w:rsid w:val="00E168FF"/>
    <w:rsid w:val="00E17252"/>
    <w:rsid w:val="00E17AF2"/>
    <w:rsid w:val="00E225C2"/>
    <w:rsid w:val="00E22A90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3501"/>
    <w:rsid w:val="00E46E4D"/>
    <w:rsid w:val="00E47E89"/>
    <w:rsid w:val="00E504EB"/>
    <w:rsid w:val="00E5076C"/>
    <w:rsid w:val="00E516B4"/>
    <w:rsid w:val="00E541AD"/>
    <w:rsid w:val="00E55581"/>
    <w:rsid w:val="00E56760"/>
    <w:rsid w:val="00E602A5"/>
    <w:rsid w:val="00E61B13"/>
    <w:rsid w:val="00E620EB"/>
    <w:rsid w:val="00E62CC1"/>
    <w:rsid w:val="00E63719"/>
    <w:rsid w:val="00E63A42"/>
    <w:rsid w:val="00E6462F"/>
    <w:rsid w:val="00E65876"/>
    <w:rsid w:val="00E663AC"/>
    <w:rsid w:val="00E664DA"/>
    <w:rsid w:val="00E7067C"/>
    <w:rsid w:val="00E70C5F"/>
    <w:rsid w:val="00E71137"/>
    <w:rsid w:val="00E71801"/>
    <w:rsid w:val="00E71E6C"/>
    <w:rsid w:val="00E71E85"/>
    <w:rsid w:val="00E7624E"/>
    <w:rsid w:val="00E77FC9"/>
    <w:rsid w:val="00E8385B"/>
    <w:rsid w:val="00E83CA3"/>
    <w:rsid w:val="00E86CF8"/>
    <w:rsid w:val="00E87114"/>
    <w:rsid w:val="00E87170"/>
    <w:rsid w:val="00E87470"/>
    <w:rsid w:val="00E9014C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748C"/>
    <w:rsid w:val="00EB090D"/>
    <w:rsid w:val="00EB0DB7"/>
    <w:rsid w:val="00EB19EF"/>
    <w:rsid w:val="00EB21D9"/>
    <w:rsid w:val="00EB5429"/>
    <w:rsid w:val="00EB558A"/>
    <w:rsid w:val="00EB6037"/>
    <w:rsid w:val="00EB6074"/>
    <w:rsid w:val="00EB7CDF"/>
    <w:rsid w:val="00EC0787"/>
    <w:rsid w:val="00EC0BF0"/>
    <w:rsid w:val="00EC1377"/>
    <w:rsid w:val="00EC1BE2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6A6F"/>
    <w:rsid w:val="00EE72CD"/>
    <w:rsid w:val="00EE77EB"/>
    <w:rsid w:val="00EF0A20"/>
    <w:rsid w:val="00EF152C"/>
    <w:rsid w:val="00EF3AFF"/>
    <w:rsid w:val="00EF508E"/>
    <w:rsid w:val="00EF5608"/>
    <w:rsid w:val="00F0021B"/>
    <w:rsid w:val="00F00716"/>
    <w:rsid w:val="00F00DF3"/>
    <w:rsid w:val="00F01139"/>
    <w:rsid w:val="00F01FC9"/>
    <w:rsid w:val="00F047DB"/>
    <w:rsid w:val="00F04D78"/>
    <w:rsid w:val="00F05E0C"/>
    <w:rsid w:val="00F06A7B"/>
    <w:rsid w:val="00F0703C"/>
    <w:rsid w:val="00F070A1"/>
    <w:rsid w:val="00F073E0"/>
    <w:rsid w:val="00F07608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68DB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67ACE"/>
    <w:rsid w:val="00F70E09"/>
    <w:rsid w:val="00F727EB"/>
    <w:rsid w:val="00F72DBC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3F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B7354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464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  <w:rsid w:val="7DCFE4C5"/>
    <w:rsid w:val="ABF7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3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5"/>
    <w:unhideWhenUsed/>
    <w:qFormat/>
    <w:uiPriority w:val="99"/>
    <w:rPr>
      <w:b/>
      <w:bCs/>
    </w:rPr>
  </w:style>
  <w:style w:type="paragraph" w:styleId="8">
    <w:name w:val="annotation text"/>
    <w:basedOn w:val="1"/>
    <w:link w:val="44"/>
    <w:unhideWhenUsed/>
    <w:qFormat/>
    <w:uiPriority w:val="99"/>
    <w:pPr>
      <w:jc w:val="left"/>
    </w:pPr>
  </w:style>
  <w:style w:type="paragraph" w:styleId="9">
    <w:name w:val="toc 7"/>
    <w:basedOn w:val="1"/>
    <w:next w:val="1"/>
    <w:unhideWhenUsed/>
    <w:qFormat/>
    <w:uiPriority w:val="39"/>
    <w:pPr>
      <w:widowControl w:val="0"/>
      <w:ind w:left="2520" w:leftChars="1200"/>
    </w:pPr>
  </w:style>
  <w:style w:type="paragraph" w:styleId="10">
    <w:name w:val="toc 5"/>
    <w:basedOn w:val="1"/>
    <w:next w:val="1"/>
    <w:unhideWhenUsed/>
    <w:qFormat/>
    <w:uiPriority w:val="39"/>
    <w:pPr>
      <w:widowControl w:val="0"/>
      <w:ind w:left="1680" w:leftChars="800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8"/>
    <w:basedOn w:val="1"/>
    <w:next w:val="1"/>
    <w:unhideWhenUsed/>
    <w:qFormat/>
    <w:uiPriority w:val="39"/>
    <w:pPr>
      <w:widowControl w:val="0"/>
      <w:ind w:left="2940" w:leftChars="1400"/>
    </w:pPr>
  </w:style>
  <w:style w:type="paragraph" w:styleId="13">
    <w:name w:val="Balloon Text"/>
    <w:basedOn w:val="1"/>
    <w:link w:val="4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qFormat/>
    <w:uiPriority w:val="39"/>
    <w:pPr>
      <w:widowControl w:val="0"/>
      <w:ind w:left="1260" w:leftChars="600"/>
    </w:pPr>
  </w:style>
  <w:style w:type="paragraph" w:styleId="18">
    <w:name w:val="toc 6"/>
    <w:basedOn w:val="1"/>
    <w:next w:val="1"/>
    <w:unhideWhenUsed/>
    <w:qFormat/>
    <w:uiPriority w:val="39"/>
    <w:pPr>
      <w:widowControl w:val="0"/>
      <w:ind w:left="2100" w:leftChars="1000"/>
    </w:p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toc 9"/>
    <w:basedOn w:val="1"/>
    <w:next w:val="1"/>
    <w:unhideWhenUsed/>
    <w:qFormat/>
    <w:uiPriority w:val="39"/>
    <w:pPr>
      <w:widowControl w:val="0"/>
      <w:ind w:left="3360" w:leftChars="1600"/>
    </w:pPr>
  </w:style>
  <w:style w:type="paragraph" w:styleId="21">
    <w:name w:val="HTML Preformatted"/>
    <w:basedOn w:val="1"/>
    <w:link w:val="3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Hyperlink"/>
    <w:basedOn w:val="23"/>
    <w:unhideWhenUsed/>
    <w:qFormat/>
    <w:uiPriority w:val="99"/>
    <w:rPr>
      <w:color w:val="0000FF"/>
      <w:u w:val="single"/>
    </w:rPr>
  </w:style>
  <w:style w:type="character" w:styleId="26">
    <w:name w:val="HTML Code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basedOn w:val="23"/>
    <w:unhideWhenUsed/>
    <w:qFormat/>
    <w:uiPriority w:val="99"/>
    <w:rPr>
      <w:sz w:val="21"/>
      <w:szCs w:val="21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2 Char"/>
    <w:basedOn w:val="23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32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5 Char"/>
    <w:basedOn w:val="23"/>
    <w:link w:val="5"/>
    <w:semiHidden/>
    <w:qFormat/>
    <w:uiPriority w:val="9"/>
    <w:rPr>
      <w:b/>
      <w:bCs/>
      <w:sz w:val="28"/>
      <w:szCs w:val="28"/>
    </w:rPr>
  </w:style>
  <w:style w:type="character" w:customStyle="1" w:styleId="34">
    <w:name w:val="apple-converted-space"/>
    <w:basedOn w:val="23"/>
    <w:qFormat/>
    <w:uiPriority w:val="0"/>
  </w:style>
  <w:style w:type="character" w:customStyle="1" w:styleId="35">
    <w:name w:val="HTML 预设格式 Char"/>
    <w:basedOn w:val="23"/>
    <w:link w:val="2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token"/>
    <w:basedOn w:val="23"/>
    <w:qFormat/>
    <w:uiPriority w:val="0"/>
  </w:style>
  <w:style w:type="character" w:customStyle="1" w:styleId="37">
    <w:name w:val="text-uppercase"/>
    <w:basedOn w:val="23"/>
    <w:qFormat/>
    <w:uiPriority w:val="0"/>
  </w:style>
  <w:style w:type="paragraph" w:customStyle="1" w:styleId="38">
    <w:name w:val="nav-item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nav-item-divider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标题 6 Char"/>
    <w:basedOn w:val="23"/>
    <w:link w:val="6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页眉 Char"/>
    <w:basedOn w:val="23"/>
    <w:link w:val="15"/>
    <w:qFormat/>
    <w:uiPriority w:val="99"/>
    <w:rPr>
      <w:sz w:val="18"/>
      <w:szCs w:val="18"/>
    </w:rPr>
  </w:style>
  <w:style w:type="character" w:customStyle="1" w:styleId="42">
    <w:name w:val="页脚 Char"/>
    <w:basedOn w:val="23"/>
    <w:link w:val="14"/>
    <w:qFormat/>
    <w:uiPriority w:val="99"/>
    <w:rPr>
      <w:sz w:val="18"/>
      <w:szCs w:val="18"/>
    </w:rPr>
  </w:style>
  <w:style w:type="character" w:customStyle="1" w:styleId="43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4">
    <w:name w:val="批注文字 Char"/>
    <w:basedOn w:val="23"/>
    <w:link w:val="8"/>
    <w:qFormat/>
    <w:uiPriority w:val="99"/>
  </w:style>
  <w:style w:type="character" w:customStyle="1" w:styleId="45">
    <w:name w:val="批注主题 Char"/>
    <w:basedOn w:val="44"/>
    <w:link w:val="7"/>
    <w:semiHidden/>
    <w:qFormat/>
    <w:uiPriority w:val="99"/>
    <w:rPr>
      <w:b/>
      <w:bCs/>
    </w:rPr>
  </w:style>
  <w:style w:type="character" w:customStyle="1" w:styleId="46">
    <w:name w:val="批注框文本 Char"/>
    <w:basedOn w:val="23"/>
    <w:link w:val="13"/>
    <w:semiHidden/>
    <w:qFormat/>
    <w:uiPriority w:val="99"/>
    <w:rPr>
      <w:sz w:val="18"/>
      <w:szCs w:val="18"/>
    </w:rPr>
  </w:style>
  <w:style w:type="paragraph" w:customStyle="1" w:styleId="47">
    <w:name w:val="Revision"/>
    <w:hidden/>
    <w:semiHidden/>
    <w:qFormat/>
    <w:uiPriority w:val="99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8">
    <w:name w:val="未处理的提及1"/>
    <w:basedOn w:val="23"/>
    <w:unhideWhenUsed/>
    <w:qFormat/>
    <w:uiPriority w:val="99"/>
    <w:rPr>
      <w:color w:val="605E5C"/>
      <w:shd w:val="clear" w:color="auto" w:fill="E1DFDD"/>
    </w:rPr>
  </w:style>
  <w:style w:type="paragraph" w:customStyle="1" w:styleId="49">
    <w:name w:val="TOC Heading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50">
    <w:name w:val="fontstyle01"/>
    <w:basedOn w:val="23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51">
    <w:name w:val="t1"/>
    <w:qFormat/>
    <w:uiPriority w:val="0"/>
    <w:rPr>
      <w:color w:val="990000"/>
    </w:rPr>
  </w:style>
  <w:style w:type="character" w:customStyle="1" w:styleId="52">
    <w:name w:val="json_key"/>
    <w:basedOn w:val="23"/>
    <w:qFormat/>
    <w:uiPriority w:val="0"/>
  </w:style>
  <w:style w:type="character" w:customStyle="1" w:styleId="53">
    <w:name w:val="json_string"/>
    <w:basedOn w:val="23"/>
    <w:qFormat/>
    <w:uiPriority w:val="0"/>
  </w:style>
  <w:style w:type="paragraph" w:customStyle="1" w:styleId="54">
    <w:name w:val="No Spacing"/>
    <w:qFormat/>
    <w:uiPriority w:val="1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5">
    <w:name w:val="json_number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86</Pages>
  <Words>7578</Words>
  <Characters>43200</Characters>
  <Lines>360</Lines>
  <Paragraphs>101</Paragraphs>
  <TotalTime>0</TotalTime>
  <ScaleCrop>false</ScaleCrop>
  <LinksUpToDate>false</LinksUpToDate>
  <CharactersWithSpaces>50677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2020-08-24T17:53:00Z</dcterms:created>
  <dc:creator>sun jianan</dc:creator>
  <cp:lastModifiedBy>wushp</cp:lastModifiedBy>
  <dcterms:modified xsi:type="dcterms:W3CDTF">2020-12-30T19:13:26Z</dcterms:modified>
  <cp:revision>376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