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6FE0" w14:textId="77777777" w:rsidR="00974B0E" w:rsidRPr="009C5714" w:rsidRDefault="00974B0E" w:rsidP="009C5714">
      <w:pPr>
        <w:ind w:leftChars="-428" w:left="-899" w:rightChars="-416" w:right="-874"/>
        <w:jc w:val="center"/>
        <w:rPr>
          <w:rFonts w:ascii="Book Antiqua" w:hAnsi="Book Antiqua"/>
          <w:b/>
          <w:sz w:val="40"/>
          <w:szCs w:val="40"/>
        </w:rPr>
      </w:pPr>
      <w:r w:rsidRPr="002D7E39">
        <w:rPr>
          <w:rFonts w:ascii="Book Antiqua" w:hAnsi="Book Antiqua"/>
          <w:b/>
          <w:sz w:val="40"/>
          <w:szCs w:val="40"/>
        </w:rPr>
        <w:t>Study Plan</w:t>
      </w:r>
    </w:p>
    <w:p w14:paraId="615FC2A2" w14:textId="77777777" w:rsidR="00974B0E" w:rsidRPr="002D7E39" w:rsidRDefault="00974B0E" w:rsidP="00974B0E">
      <w:pPr>
        <w:ind w:leftChars="-428" w:left="-899" w:rightChars="-416" w:right="-874"/>
        <w:rPr>
          <w:rFonts w:ascii="Book Antiqua" w:hAnsi="Book Antiqua"/>
          <w:b/>
          <w:sz w:val="24"/>
        </w:rPr>
      </w:pPr>
      <w:r w:rsidRPr="002D7E39">
        <w:rPr>
          <w:rFonts w:ascii="Book Antiqua" w:hAnsi="Book Antiqua"/>
          <w:b/>
          <w:sz w:val="24"/>
        </w:rPr>
        <w:t>Academic Background</w:t>
      </w:r>
    </w:p>
    <w:p w14:paraId="31BAAE06" w14:textId="11AA1D85" w:rsidR="00E968F8" w:rsidRPr="002D7E39" w:rsidRDefault="00A0222F" w:rsidP="00974B0E">
      <w:pPr>
        <w:numPr>
          <w:ilvl w:val="0"/>
          <w:numId w:val="1"/>
        </w:numPr>
        <w:tabs>
          <w:tab w:val="clear" w:pos="420"/>
        </w:tabs>
        <w:ind w:leftChars="-428" w:left="-479" w:rightChars="-416" w:right="-874"/>
        <w:rPr>
          <w:rFonts w:ascii="Book Antiqua" w:hAnsi="Book Antiqua"/>
          <w:sz w:val="24"/>
        </w:rPr>
      </w:pPr>
      <w:r>
        <w:rPr>
          <w:rFonts w:ascii="Book Antiqua" w:hAnsi="Book Antiqua"/>
          <w:sz w:val="24"/>
        </w:rPr>
        <w:t xml:space="preserve">I graduated from National University of Singapore with </w:t>
      </w:r>
      <w:r w:rsidR="00E968F8">
        <w:rPr>
          <w:rFonts w:ascii="Book Antiqua" w:hAnsi="Book Antiqua" w:hint="eastAsia"/>
          <w:sz w:val="24"/>
        </w:rPr>
        <w:t xml:space="preserve">Bachelor degree of </w:t>
      </w:r>
      <w:r>
        <w:rPr>
          <w:rFonts w:ascii="Book Antiqua" w:hAnsi="Book Antiqua"/>
          <w:sz w:val="24"/>
        </w:rPr>
        <w:t xml:space="preserve">Science with Honors </w:t>
      </w:r>
      <w:r w:rsidR="00E968F8">
        <w:rPr>
          <w:rFonts w:ascii="Book Antiqua" w:hAnsi="Book Antiqua" w:hint="eastAsia"/>
          <w:sz w:val="24"/>
        </w:rPr>
        <w:t>in</w:t>
      </w:r>
      <w:r>
        <w:rPr>
          <w:rFonts w:ascii="Book Antiqua" w:hAnsi="Book Antiqua"/>
          <w:sz w:val="24"/>
        </w:rPr>
        <w:t xml:space="preserve"> Applied Mathematics in 2018</w:t>
      </w:r>
      <w:r w:rsidR="00E968F8">
        <w:rPr>
          <w:rFonts w:ascii="Book Antiqua" w:hAnsi="Book Antiqua" w:hint="eastAsia"/>
          <w:sz w:val="24"/>
        </w:rPr>
        <w:t xml:space="preserve">. </w:t>
      </w:r>
      <w:r w:rsidR="00CF25F8">
        <w:rPr>
          <w:rFonts w:ascii="Book Antiqua" w:hAnsi="Book Antiqua"/>
          <w:sz w:val="24"/>
        </w:rPr>
        <w:t>I am</w:t>
      </w:r>
      <w:r w:rsidR="004A3F1F">
        <w:rPr>
          <w:rFonts w:ascii="Book Antiqua" w:hAnsi="Book Antiqua" w:hint="eastAsia"/>
          <w:sz w:val="24"/>
        </w:rPr>
        <w:t xml:space="preserve"> admitted to</w:t>
      </w:r>
      <w:r w:rsidR="005D3B16">
        <w:rPr>
          <w:rFonts w:ascii="Book Antiqua" w:hAnsi="Book Antiqua" w:hint="eastAsia"/>
          <w:sz w:val="24"/>
        </w:rPr>
        <w:t xml:space="preserve"> </w:t>
      </w:r>
      <w:r w:rsidR="004A3F1F">
        <w:rPr>
          <w:rFonts w:ascii="Book Antiqua" w:hAnsi="Book Antiqua" w:hint="eastAsia"/>
          <w:sz w:val="24"/>
        </w:rPr>
        <w:t>the M</w:t>
      </w:r>
      <w:r w:rsidR="00CF25F8">
        <w:rPr>
          <w:rFonts w:ascii="Book Antiqua" w:hAnsi="Book Antiqua"/>
          <w:sz w:val="24"/>
        </w:rPr>
        <w:t>aster of Financial Engineering program</w:t>
      </w:r>
      <w:r w:rsidR="004A3F1F">
        <w:rPr>
          <w:rFonts w:ascii="Book Antiqua" w:hAnsi="Book Antiqua" w:hint="eastAsia"/>
          <w:sz w:val="24"/>
        </w:rPr>
        <w:t xml:space="preserve"> o</w:t>
      </w:r>
      <w:r w:rsidR="00CF25F8">
        <w:rPr>
          <w:rFonts w:ascii="Book Antiqua" w:hAnsi="Book Antiqua"/>
          <w:sz w:val="24"/>
        </w:rPr>
        <w:t>f University of California, Los Angeles.</w:t>
      </w:r>
    </w:p>
    <w:p w14:paraId="61B2E89B" w14:textId="58014804" w:rsidR="00E968F8" w:rsidRPr="002D7E39" w:rsidRDefault="00E240AE" w:rsidP="00974B0E">
      <w:pPr>
        <w:numPr>
          <w:ilvl w:val="0"/>
          <w:numId w:val="1"/>
        </w:numPr>
        <w:tabs>
          <w:tab w:val="clear" w:pos="420"/>
        </w:tabs>
        <w:ind w:leftChars="-428" w:left="-479" w:rightChars="-416" w:right="-874"/>
        <w:rPr>
          <w:rFonts w:ascii="Book Antiqua" w:hAnsi="Book Antiqua"/>
          <w:sz w:val="24"/>
        </w:rPr>
      </w:pPr>
      <w:r>
        <w:rPr>
          <w:rFonts w:ascii="Book Antiqua" w:hAnsi="Book Antiqua" w:hint="eastAsia"/>
          <w:sz w:val="24"/>
        </w:rPr>
        <w:t xml:space="preserve">My undergraduate education has equipped me with fundamental major backgrounds in </w:t>
      </w:r>
      <w:r w:rsidR="00CF25F8">
        <w:rPr>
          <w:rFonts w:ascii="Book Antiqua" w:hAnsi="Book Antiqua"/>
          <w:sz w:val="24"/>
        </w:rPr>
        <w:t xml:space="preserve">mathematics and finance </w:t>
      </w:r>
      <w:r>
        <w:rPr>
          <w:rFonts w:ascii="Book Antiqua" w:hAnsi="Book Antiqua" w:hint="eastAsia"/>
          <w:sz w:val="24"/>
        </w:rPr>
        <w:t xml:space="preserve">field where my passion goes. And </w:t>
      </w:r>
      <w:r w:rsidR="00AF7FD5">
        <w:rPr>
          <w:rFonts w:ascii="Book Antiqua" w:hAnsi="Book Antiqua" w:hint="eastAsia"/>
          <w:sz w:val="24"/>
        </w:rPr>
        <w:t>I</w:t>
      </w:r>
      <w:r w:rsidR="005D3B16">
        <w:rPr>
          <w:rFonts w:ascii="Book Antiqua" w:hAnsi="Book Antiqua" w:hint="eastAsia"/>
          <w:sz w:val="24"/>
        </w:rPr>
        <w:t xml:space="preserve"> </w:t>
      </w:r>
      <w:r>
        <w:rPr>
          <w:rFonts w:ascii="Book Antiqua" w:hAnsi="Book Antiqua" w:hint="eastAsia"/>
          <w:sz w:val="24"/>
        </w:rPr>
        <w:t xml:space="preserve">also </w:t>
      </w:r>
      <w:r w:rsidR="00423713">
        <w:rPr>
          <w:rFonts w:ascii="Book Antiqua" w:hAnsi="Book Antiqua" w:hint="eastAsia"/>
          <w:sz w:val="24"/>
        </w:rPr>
        <w:t>believe</w:t>
      </w:r>
      <w:r w:rsidR="00AF7FD5">
        <w:rPr>
          <w:rFonts w:ascii="Book Antiqua" w:hAnsi="Book Antiqua" w:hint="eastAsia"/>
          <w:sz w:val="24"/>
        </w:rPr>
        <w:t xml:space="preserve"> that independent personality with </w:t>
      </w:r>
      <w:r w:rsidR="00AF7FD5">
        <w:rPr>
          <w:rFonts w:ascii="Book Antiqua" w:hAnsi="Book Antiqua"/>
          <w:sz w:val="24"/>
        </w:rPr>
        <w:t>communication</w:t>
      </w:r>
      <w:r w:rsidR="00AF7FD5">
        <w:rPr>
          <w:rFonts w:ascii="Book Antiqua" w:hAnsi="Book Antiqua" w:hint="eastAsia"/>
          <w:sz w:val="24"/>
        </w:rPr>
        <w:t xml:space="preserve"> capabilities prepare me well for my further study at</w:t>
      </w:r>
      <w:r w:rsidR="00CF25F8">
        <w:rPr>
          <w:rFonts w:ascii="Book Antiqua" w:hAnsi="Book Antiqua"/>
          <w:sz w:val="24"/>
        </w:rPr>
        <w:t xml:space="preserve"> UCLA</w:t>
      </w:r>
      <w:r w:rsidR="00AF7FD5">
        <w:rPr>
          <w:rFonts w:ascii="Book Antiqua" w:hAnsi="Book Antiqua" w:hint="eastAsia"/>
          <w:sz w:val="24"/>
        </w:rPr>
        <w:t>.</w:t>
      </w:r>
    </w:p>
    <w:p w14:paraId="279266A4" w14:textId="77777777" w:rsidR="00974B0E" w:rsidRPr="002D7E39" w:rsidRDefault="00974B0E" w:rsidP="00974B0E">
      <w:pPr>
        <w:ind w:leftChars="-428" w:left="-899" w:rightChars="-416" w:right="-874"/>
        <w:rPr>
          <w:rFonts w:ascii="Book Antiqua" w:hAnsi="Book Antiqua"/>
          <w:sz w:val="24"/>
        </w:rPr>
      </w:pPr>
    </w:p>
    <w:p w14:paraId="36785D5F" w14:textId="77777777" w:rsidR="00974B0E" w:rsidRPr="002D7E39" w:rsidRDefault="00974B0E" w:rsidP="00974B0E">
      <w:pPr>
        <w:ind w:leftChars="-428" w:left="-899" w:rightChars="-416" w:right="-874"/>
        <w:rPr>
          <w:rFonts w:ascii="Book Antiqua" w:hAnsi="Book Antiqua"/>
          <w:b/>
          <w:sz w:val="24"/>
        </w:rPr>
      </w:pPr>
      <w:r w:rsidRPr="002D7E39">
        <w:rPr>
          <w:rFonts w:ascii="Book Antiqua" w:hAnsi="Book Antiqua"/>
          <w:b/>
          <w:sz w:val="24"/>
        </w:rPr>
        <w:t>Why study in U.S.</w:t>
      </w:r>
    </w:p>
    <w:p w14:paraId="42A2DD67" w14:textId="49616D77" w:rsidR="00974B0E" w:rsidRDefault="00FE2575" w:rsidP="00974B0E">
      <w:pPr>
        <w:numPr>
          <w:ilvl w:val="0"/>
          <w:numId w:val="1"/>
        </w:numPr>
        <w:tabs>
          <w:tab w:val="clear" w:pos="420"/>
        </w:tabs>
        <w:ind w:leftChars="-428" w:left="-479" w:rightChars="-416" w:right="-874"/>
        <w:rPr>
          <w:rFonts w:ascii="Book Antiqua" w:hAnsi="Book Antiqua"/>
          <w:bCs/>
          <w:color w:val="000000"/>
          <w:kern w:val="0"/>
          <w:sz w:val="24"/>
        </w:rPr>
      </w:pPr>
      <w:r>
        <w:rPr>
          <w:rFonts w:ascii="Book Antiqua" w:hAnsi="Book Antiqua"/>
          <w:bCs/>
          <w:color w:val="000000"/>
          <w:kern w:val="0"/>
          <w:sz w:val="24"/>
        </w:rPr>
        <w:t>It is always my dream to study in U.S</w:t>
      </w:r>
      <w:r w:rsidR="004A3AF1">
        <w:rPr>
          <w:rFonts w:ascii="Book Antiqua" w:hAnsi="Book Antiqua"/>
          <w:bCs/>
          <w:color w:val="000000"/>
          <w:kern w:val="0"/>
          <w:sz w:val="24"/>
        </w:rPr>
        <w:t xml:space="preserve"> </w:t>
      </w:r>
      <w:r>
        <w:rPr>
          <w:rFonts w:ascii="Book Antiqua" w:hAnsi="Book Antiqua"/>
          <w:bCs/>
          <w:color w:val="000000"/>
          <w:kern w:val="0"/>
          <w:sz w:val="24"/>
        </w:rPr>
        <w:t xml:space="preserve">since I was young. </w:t>
      </w:r>
      <w:r w:rsidR="004A3AF1">
        <w:rPr>
          <w:rFonts w:ascii="Book Antiqua" w:hAnsi="Book Antiqua"/>
          <w:bCs/>
          <w:color w:val="000000"/>
          <w:kern w:val="0"/>
          <w:sz w:val="24"/>
        </w:rPr>
        <w:t xml:space="preserve">Studying in U.S. can give me </w:t>
      </w:r>
      <w:r w:rsidR="00BB7C96">
        <w:rPr>
          <w:rFonts w:ascii="Book Antiqua" w:hAnsi="Book Antiqua"/>
          <w:bCs/>
          <w:color w:val="000000"/>
          <w:kern w:val="0"/>
          <w:sz w:val="24"/>
        </w:rPr>
        <w:t>high-quality</w:t>
      </w:r>
      <w:r w:rsidR="00BB7C96" w:rsidRPr="004A3AF1">
        <w:rPr>
          <w:rFonts w:ascii="Book Antiqua" w:hAnsi="Book Antiqua"/>
          <w:bCs/>
          <w:color w:val="000000"/>
          <w:kern w:val="0"/>
          <w:sz w:val="24"/>
        </w:rPr>
        <w:t xml:space="preserve"> </w:t>
      </w:r>
      <w:r w:rsidR="004A3AF1" w:rsidRPr="004A3AF1">
        <w:rPr>
          <w:rFonts w:ascii="Book Antiqua" w:hAnsi="Book Antiqua"/>
          <w:bCs/>
          <w:color w:val="000000"/>
          <w:kern w:val="0"/>
          <w:sz w:val="24"/>
        </w:rPr>
        <w:t xml:space="preserve">education, multicultural environment, </w:t>
      </w:r>
      <w:r w:rsidR="004A3AF1">
        <w:rPr>
          <w:rFonts w:ascii="Book Antiqua" w:hAnsi="Book Antiqua"/>
          <w:bCs/>
          <w:color w:val="000000"/>
          <w:kern w:val="0"/>
          <w:sz w:val="24"/>
        </w:rPr>
        <w:t xml:space="preserve">international </w:t>
      </w:r>
      <w:r w:rsidR="00B867B0">
        <w:rPr>
          <w:rFonts w:ascii="Book Antiqua" w:hAnsi="Book Antiqua"/>
          <w:bCs/>
          <w:color w:val="000000"/>
          <w:kern w:val="0"/>
          <w:sz w:val="24"/>
        </w:rPr>
        <w:t>exposure,</w:t>
      </w:r>
      <w:r w:rsidR="004A3AF1">
        <w:rPr>
          <w:rFonts w:ascii="Book Antiqua" w:hAnsi="Book Antiqua"/>
          <w:bCs/>
          <w:color w:val="000000"/>
          <w:kern w:val="0"/>
          <w:sz w:val="24"/>
        </w:rPr>
        <w:t xml:space="preserve"> </w:t>
      </w:r>
      <w:r w:rsidR="004A3AF1" w:rsidRPr="004A3AF1">
        <w:rPr>
          <w:rFonts w:ascii="Book Antiqua" w:hAnsi="Book Antiqua"/>
          <w:bCs/>
          <w:color w:val="000000"/>
          <w:kern w:val="0"/>
          <w:sz w:val="24"/>
        </w:rPr>
        <w:t>and abundant opportunities</w:t>
      </w:r>
      <w:r w:rsidR="004A3AF1">
        <w:rPr>
          <w:rFonts w:ascii="Book Antiqua" w:hAnsi="Book Antiqua"/>
          <w:bCs/>
          <w:color w:val="000000"/>
          <w:kern w:val="0"/>
          <w:sz w:val="24"/>
        </w:rPr>
        <w:t>, especially in Los Angeles, a cosmopolitan city.</w:t>
      </w:r>
    </w:p>
    <w:p w14:paraId="7D1494BA" w14:textId="375147C7" w:rsidR="00974B0E" w:rsidRPr="002D7E39" w:rsidRDefault="00974B0E" w:rsidP="00974B0E">
      <w:pPr>
        <w:ind w:leftChars="-428" w:left="-899" w:rightChars="-416" w:right="-874"/>
        <w:rPr>
          <w:rFonts w:ascii="Book Antiqua" w:hAnsi="Book Antiqua"/>
          <w:sz w:val="24"/>
        </w:rPr>
      </w:pPr>
    </w:p>
    <w:p w14:paraId="199A9B62" w14:textId="09D93C2D" w:rsidR="00974B0E" w:rsidRPr="002D7E39" w:rsidRDefault="00974B0E" w:rsidP="00974B0E">
      <w:pPr>
        <w:ind w:leftChars="-428" w:left="-899" w:rightChars="-416" w:right="-874"/>
        <w:rPr>
          <w:rFonts w:ascii="Book Antiqua" w:hAnsi="Book Antiqua"/>
          <w:b/>
          <w:sz w:val="24"/>
        </w:rPr>
      </w:pPr>
      <w:r w:rsidRPr="002D7E39">
        <w:rPr>
          <w:rFonts w:ascii="Book Antiqua" w:hAnsi="Book Antiqua"/>
          <w:b/>
          <w:sz w:val="24"/>
        </w:rPr>
        <w:t xml:space="preserve">Why Choose </w:t>
      </w:r>
      <w:r w:rsidR="004A3AF1">
        <w:rPr>
          <w:rFonts w:ascii="Book Antiqua" w:hAnsi="Book Antiqua"/>
          <w:b/>
          <w:sz w:val="24"/>
        </w:rPr>
        <w:t>UCLA</w:t>
      </w:r>
    </w:p>
    <w:p w14:paraId="673A71A5" w14:textId="4850F793" w:rsidR="00974B0E" w:rsidRPr="004A3AF1" w:rsidRDefault="004A3AF1" w:rsidP="00974B0E">
      <w:pPr>
        <w:numPr>
          <w:ilvl w:val="0"/>
          <w:numId w:val="1"/>
        </w:numPr>
        <w:tabs>
          <w:tab w:val="clear" w:pos="420"/>
        </w:tabs>
        <w:ind w:leftChars="-428" w:left="-479" w:rightChars="-416" w:right="-874"/>
        <w:rPr>
          <w:rFonts w:ascii="Book Antiqua" w:hAnsi="Book Antiqua"/>
          <w:bCs/>
          <w:color w:val="000000"/>
          <w:kern w:val="0"/>
          <w:sz w:val="24"/>
        </w:rPr>
      </w:pPr>
      <w:r w:rsidRPr="004A3AF1">
        <w:rPr>
          <w:rFonts w:ascii="Book Antiqua" w:hAnsi="Book Antiqua"/>
          <w:sz w:val="24"/>
        </w:rPr>
        <w:t>The coursework merges theory and principle with up-to-the-minute business practice. The dynamic curriculum, taught by a world-renowned finance faculty, merges technical and theory-based pedagogy with practical immersion. The vibrant community of alumni would also provide me with valuable resources to network, make acquaintance with financial giants and absorb insightful viewpoints from them.</w:t>
      </w:r>
    </w:p>
    <w:p w14:paraId="6CDF29BC" w14:textId="77777777" w:rsidR="004A3AF1" w:rsidRPr="004A3AF1" w:rsidRDefault="004A3AF1" w:rsidP="004A3AF1">
      <w:pPr>
        <w:ind w:left="-899" w:rightChars="-416" w:right="-874"/>
        <w:rPr>
          <w:rFonts w:ascii="Book Antiqua" w:hAnsi="Book Antiqua"/>
          <w:bCs/>
          <w:color w:val="000000"/>
          <w:kern w:val="0"/>
          <w:sz w:val="24"/>
        </w:rPr>
      </w:pPr>
    </w:p>
    <w:p w14:paraId="4826C44C" w14:textId="77777777" w:rsidR="00974B0E" w:rsidRPr="002D7E39" w:rsidRDefault="00974B0E" w:rsidP="00974B0E">
      <w:pPr>
        <w:ind w:leftChars="-428" w:left="-899" w:rightChars="-416" w:right="-874"/>
        <w:rPr>
          <w:rFonts w:ascii="Book Antiqua" w:hAnsi="Book Antiqua"/>
          <w:b/>
          <w:sz w:val="24"/>
        </w:rPr>
      </w:pPr>
      <w:r w:rsidRPr="002D7E39">
        <w:rPr>
          <w:rFonts w:ascii="Book Antiqua" w:hAnsi="Book Antiqua"/>
          <w:b/>
          <w:sz w:val="24"/>
        </w:rPr>
        <w:t>Reason for Pursuing a MS degree</w:t>
      </w:r>
    </w:p>
    <w:p w14:paraId="12456D08" w14:textId="2C954FEF" w:rsidR="002214F8" w:rsidRPr="002214F8" w:rsidRDefault="004A3AF1" w:rsidP="002214F8">
      <w:pPr>
        <w:numPr>
          <w:ilvl w:val="0"/>
          <w:numId w:val="1"/>
        </w:numPr>
        <w:tabs>
          <w:tab w:val="clear" w:pos="420"/>
        </w:tabs>
        <w:ind w:leftChars="-428" w:left="-479" w:rightChars="-416" w:right="-874"/>
        <w:rPr>
          <w:rFonts w:ascii="Book Antiqua" w:hAnsi="Book Antiqua"/>
          <w:sz w:val="24"/>
        </w:rPr>
      </w:pPr>
      <w:r w:rsidRPr="004A3AF1">
        <w:rPr>
          <w:rFonts w:ascii="Book Antiqua" w:hAnsi="Book Antiqua"/>
          <w:bCs/>
          <w:color w:val="000000"/>
          <w:kern w:val="0"/>
          <w:sz w:val="24"/>
        </w:rPr>
        <w:t>After more than two years in the industry of finance, I have worked my way up through several roles in</w:t>
      </w:r>
      <w:r>
        <w:rPr>
          <w:rFonts w:ascii="Book Antiqua" w:hAnsi="Book Antiqua"/>
          <w:bCs/>
          <w:color w:val="000000"/>
          <w:kern w:val="0"/>
          <w:sz w:val="24"/>
        </w:rPr>
        <w:t xml:space="preserve"> the bank</w:t>
      </w:r>
      <w:r w:rsidRPr="004A3AF1">
        <w:rPr>
          <w:rFonts w:ascii="Book Antiqua" w:hAnsi="Book Antiqua"/>
          <w:bCs/>
          <w:color w:val="000000"/>
          <w:kern w:val="0"/>
          <w:sz w:val="24"/>
        </w:rPr>
        <w:t xml:space="preserve">. The practical working experience made me believe finance is a field </w:t>
      </w:r>
      <w:r>
        <w:rPr>
          <w:rFonts w:ascii="Book Antiqua" w:hAnsi="Book Antiqua"/>
          <w:bCs/>
          <w:color w:val="000000"/>
          <w:kern w:val="0"/>
          <w:sz w:val="24"/>
        </w:rPr>
        <w:t>with</w:t>
      </w:r>
      <w:r w:rsidRPr="004A3AF1">
        <w:rPr>
          <w:rFonts w:ascii="Book Antiqua" w:hAnsi="Book Antiqua"/>
          <w:bCs/>
          <w:color w:val="000000"/>
          <w:kern w:val="0"/>
          <w:sz w:val="24"/>
        </w:rPr>
        <w:t xml:space="preserve"> full of possibilities and further stimulated me to claim bigger responsibilities in the field of financial engineering to embrace new challenges. However, I still need more systematic and integrated skills to achieve my goal, which can be fulfilled by pursuing a master program in financial engineering.</w:t>
      </w:r>
    </w:p>
    <w:p w14:paraId="0C748215" w14:textId="77777777" w:rsidR="00974B0E" w:rsidRPr="002D7E39" w:rsidRDefault="00974B0E" w:rsidP="00974B0E">
      <w:pPr>
        <w:ind w:left="-479" w:rightChars="-416" w:right="-874"/>
        <w:rPr>
          <w:rFonts w:ascii="Book Antiqua" w:hAnsi="Book Antiqua"/>
          <w:sz w:val="24"/>
        </w:rPr>
      </w:pPr>
    </w:p>
    <w:p w14:paraId="6CAF1F9E" w14:textId="5533C33B" w:rsidR="00974B0E" w:rsidRDefault="00974B0E" w:rsidP="00974B0E">
      <w:pPr>
        <w:ind w:leftChars="-428" w:left="-899" w:rightChars="-416" w:right="-874"/>
        <w:rPr>
          <w:rFonts w:ascii="Book Antiqua" w:hAnsi="Book Antiqua"/>
          <w:b/>
          <w:sz w:val="24"/>
        </w:rPr>
      </w:pPr>
      <w:r w:rsidRPr="002D7E39">
        <w:rPr>
          <w:rFonts w:ascii="Book Antiqua" w:hAnsi="Book Antiqua"/>
          <w:b/>
          <w:sz w:val="24"/>
        </w:rPr>
        <w:t>Path through</w:t>
      </w:r>
      <w:r w:rsidR="009B7DC8">
        <w:rPr>
          <w:rFonts w:ascii="Book Antiqua" w:hAnsi="Book Antiqua" w:hint="eastAsia"/>
          <w:b/>
          <w:sz w:val="24"/>
        </w:rPr>
        <w:t xml:space="preserve"> </w:t>
      </w:r>
      <w:r w:rsidR="007859AB">
        <w:rPr>
          <w:rFonts w:ascii="Book Antiqua" w:hAnsi="Book Antiqua"/>
          <w:b/>
          <w:sz w:val="24"/>
        </w:rPr>
        <w:t xml:space="preserve">MFE </w:t>
      </w:r>
      <w:r w:rsidRPr="002D7E39">
        <w:rPr>
          <w:rFonts w:ascii="Book Antiqua" w:hAnsi="Book Antiqua"/>
          <w:b/>
          <w:sz w:val="24"/>
        </w:rPr>
        <w:t>Program</w:t>
      </w:r>
    </w:p>
    <w:p w14:paraId="3965E2FC" w14:textId="27EE3D66" w:rsidR="007859AB" w:rsidRPr="007859AB" w:rsidRDefault="00974B0E" w:rsidP="007859AB">
      <w:pPr>
        <w:numPr>
          <w:ilvl w:val="0"/>
          <w:numId w:val="1"/>
        </w:numPr>
        <w:tabs>
          <w:tab w:val="clear" w:pos="420"/>
        </w:tabs>
        <w:ind w:leftChars="-428" w:left="-479" w:rightChars="-416" w:right="-874"/>
        <w:rPr>
          <w:rFonts w:ascii="Book Antiqua" w:hAnsi="Book Antiqua"/>
          <w:bCs/>
          <w:color w:val="000000"/>
          <w:kern w:val="0"/>
          <w:sz w:val="24"/>
        </w:rPr>
      </w:pPr>
      <w:r w:rsidRPr="002D7E39">
        <w:rPr>
          <w:rFonts w:ascii="Book Antiqua" w:hAnsi="Book Antiqua"/>
          <w:bCs/>
          <w:color w:val="000000"/>
          <w:kern w:val="0"/>
          <w:sz w:val="24"/>
        </w:rPr>
        <w:t xml:space="preserve">In the </w:t>
      </w:r>
      <w:r w:rsidR="00A32E49">
        <w:rPr>
          <w:rFonts w:ascii="Book Antiqua" w:hAnsi="Book Antiqua" w:hint="eastAsia"/>
          <w:bCs/>
          <w:color w:val="000000"/>
          <w:kern w:val="0"/>
          <w:sz w:val="24"/>
        </w:rPr>
        <w:t>first</w:t>
      </w:r>
      <w:r w:rsidR="009B7DC8">
        <w:rPr>
          <w:rFonts w:ascii="Book Antiqua" w:hAnsi="Book Antiqua" w:hint="eastAsia"/>
          <w:bCs/>
          <w:color w:val="000000"/>
          <w:kern w:val="0"/>
          <w:sz w:val="24"/>
        </w:rPr>
        <w:t xml:space="preserve"> </w:t>
      </w:r>
      <w:r w:rsidR="00E968F8">
        <w:rPr>
          <w:rFonts w:ascii="Book Antiqua" w:hAnsi="Book Antiqua" w:hint="eastAsia"/>
          <w:bCs/>
          <w:color w:val="000000"/>
          <w:kern w:val="0"/>
          <w:sz w:val="24"/>
        </w:rPr>
        <w:t>semester</w:t>
      </w:r>
      <w:r w:rsidRPr="002D7E39">
        <w:rPr>
          <w:rFonts w:ascii="Book Antiqua" w:hAnsi="Book Antiqua"/>
          <w:bCs/>
          <w:color w:val="000000"/>
          <w:kern w:val="0"/>
          <w:sz w:val="24"/>
        </w:rPr>
        <w:t>:</w:t>
      </w:r>
      <w:r w:rsidR="009B7DC8">
        <w:rPr>
          <w:rFonts w:ascii="Book Antiqua" w:hAnsi="Book Antiqua" w:hint="eastAsia"/>
          <w:bCs/>
          <w:color w:val="000000"/>
          <w:kern w:val="0"/>
          <w:sz w:val="24"/>
        </w:rPr>
        <w:t xml:space="preserve"> </w:t>
      </w:r>
      <w:r w:rsidR="007859AB">
        <w:rPr>
          <w:rFonts w:ascii="Book Antiqua" w:hAnsi="Book Antiqua"/>
          <w:bCs/>
          <w:color w:val="000000"/>
          <w:kern w:val="0"/>
          <w:sz w:val="24"/>
        </w:rPr>
        <w:t>Fundamentals of Investments, Accounting &amp; Regulatory Environment, Econometrics, Stochastic Calculus</w:t>
      </w:r>
    </w:p>
    <w:p w14:paraId="2A2F486D" w14:textId="3FE30ABF" w:rsidR="007859AB" w:rsidRPr="007859AB" w:rsidRDefault="00A32E49" w:rsidP="007859AB">
      <w:pPr>
        <w:numPr>
          <w:ilvl w:val="0"/>
          <w:numId w:val="1"/>
        </w:numPr>
        <w:tabs>
          <w:tab w:val="clear" w:pos="420"/>
        </w:tabs>
        <w:ind w:leftChars="-428" w:left="-479" w:rightChars="-416" w:right="-874"/>
        <w:rPr>
          <w:rFonts w:ascii="Book Antiqua" w:hAnsi="Book Antiqua"/>
          <w:bCs/>
          <w:color w:val="000000"/>
          <w:kern w:val="0"/>
          <w:sz w:val="24"/>
        </w:rPr>
      </w:pPr>
      <w:r w:rsidRPr="002D7E39">
        <w:rPr>
          <w:rFonts w:ascii="Book Antiqua" w:hAnsi="Book Antiqua"/>
          <w:bCs/>
          <w:color w:val="000000"/>
          <w:kern w:val="0"/>
          <w:sz w:val="24"/>
        </w:rPr>
        <w:t xml:space="preserve">In the </w:t>
      </w:r>
      <w:r>
        <w:rPr>
          <w:rFonts w:ascii="Book Antiqua" w:hAnsi="Book Antiqua" w:hint="eastAsia"/>
          <w:bCs/>
          <w:color w:val="000000"/>
          <w:kern w:val="0"/>
          <w:sz w:val="24"/>
        </w:rPr>
        <w:t>second</w:t>
      </w:r>
      <w:r w:rsidR="009B7DC8">
        <w:rPr>
          <w:rFonts w:ascii="Book Antiqua" w:hAnsi="Book Antiqua" w:hint="eastAsia"/>
          <w:bCs/>
          <w:color w:val="000000"/>
          <w:kern w:val="0"/>
          <w:sz w:val="24"/>
        </w:rPr>
        <w:t xml:space="preserve"> </w:t>
      </w:r>
      <w:r>
        <w:rPr>
          <w:rFonts w:ascii="Book Antiqua" w:hAnsi="Book Antiqua" w:hint="eastAsia"/>
          <w:bCs/>
          <w:color w:val="000000"/>
          <w:kern w:val="0"/>
          <w:sz w:val="24"/>
        </w:rPr>
        <w:t>semester</w:t>
      </w:r>
      <w:r w:rsidRPr="002D7E39">
        <w:rPr>
          <w:rFonts w:ascii="Book Antiqua" w:hAnsi="Book Antiqua"/>
          <w:bCs/>
          <w:color w:val="000000"/>
          <w:kern w:val="0"/>
          <w:sz w:val="24"/>
        </w:rPr>
        <w:t>:</w:t>
      </w:r>
      <w:r>
        <w:rPr>
          <w:rFonts w:ascii="Book Antiqua" w:hAnsi="Book Antiqua" w:hint="eastAsia"/>
          <w:bCs/>
          <w:color w:val="000000"/>
          <w:kern w:val="0"/>
          <w:sz w:val="24"/>
        </w:rPr>
        <w:t xml:space="preserve"> </w:t>
      </w:r>
      <w:r w:rsidR="007859AB">
        <w:rPr>
          <w:rFonts w:ascii="Book Antiqua" w:hAnsi="Book Antiqua"/>
          <w:bCs/>
          <w:color w:val="000000"/>
          <w:kern w:val="0"/>
          <w:sz w:val="24"/>
        </w:rPr>
        <w:t>Corporate Finance, Computational Methods in Finance, Derivatives, Empirical Methods in Finance</w:t>
      </w:r>
    </w:p>
    <w:p w14:paraId="6691E4DC" w14:textId="77777777" w:rsidR="00974B0E" w:rsidRPr="002D7E39" w:rsidRDefault="00974B0E" w:rsidP="00974B0E">
      <w:pPr>
        <w:ind w:leftChars="-428" w:left="-899" w:rightChars="-416" w:right="-874"/>
        <w:rPr>
          <w:rFonts w:ascii="Book Antiqua" w:hAnsi="Book Antiqua"/>
          <w:sz w:val="24"/>
        </w:rPr>
      </w:pPr>
    </w:p>
    <w:p w14:paraId="0605AD42" w14:textId="77777777" w:rsidR="00974B0E" w:rsidRPr="0036184D" w:rsidRDefault="00974B0E" w:rsidP="0036184D">
      <w:pPr>
        <w:ind w:leftChars="-428" w:left="-899" w:rightChars="-416" w:right="-874"/>
        <w:rPr>
          <w:rFonts w:ascii="Book Antiqua" w:hAnsi="Book Antiqua"/>
          <w:b/>
          <w:sz w:val="24"/>
        </w:rPr>
      </w:pPr>
      <w:r w:rsidRPr="002D7E39">
        <w:rPr>
          <w:rFonts w:ascii="Book Antiqua" w:hAnsi="Book Antiqua"/>
          <w:b/>
          <w:sz w:val="24"/>
        </w:rPr>
        <w:t>Career Plan</w:t>
      </w:r>
    </w:p>
    <w:p w14:paraId="4AA3070C" w14:textId="1C3FCF0D" w:rsidR="008C2C81" w:rsidRPr="009C5714" w:rsidRDefault="0036184D" w:rsidP="007859AB">
      <w:pPr>
        <w:numPr>
          <w:ilvl w:val="0"/>
          <w:numId w:val="1"/>
        </w:numPr>
        <w:tabs>
          <w:tab w:val="clear" w:pos="420"/>
        </w:tabs>
        <w:ind w:leftChars="-428" w:left="-479" w:rightChars="-416" w:right="-874"/>
        <w:rPr>
          <w:rFonts w:ascii="Book Antiqua" w:hAnsi="Book Antiqua"/>
          <w:bCs/>
          <w:color w:val="000000"/>
          <w:kern w:val="0"/>
          <w:sz w:val="24"/>
        </w:rPr>
      </w:pPr>
      <w:r w:rsidRPr="002D7E39">
        <w:rPr>
          <w:rFonts w:ascii="Book Antiqua" w:hAnsi="Book Antiqua"/>
          <w:bCs/>
          <w:color w:val="000000"/>
          <w:kern w:val="0"/>
          <w:sz w:val="24"/>
        </w:rPr>
        <w:t>After graduation</w:t>
      </w:r>
      <w:r>
        <w:rPr>
          <w:rFonts w:ascii="Book Antiqua" w:hAnsi="Book Antiqua" w:hint="eastAsia"/>
          <w:bCs/>
          <w:color w:val="000000"/>
          <w:kern w:val="0"/>
          <w:sz w:val="24"/>
        </w:rPr>
        <w:t>, I will come back to</w:t>
      </w:r>
      <w:r w:rsidR="007859AB">
        <w:rPr>
          <w:rFonts w:ascii="Book Antiqua" w:hAnsi="Book Antiqua"/>
          <w:bCs/>
          <w:color w:val="000000"/>
          <w:kern w:val="0"/>
          <w:sz w:val="24"/>
        </w:rPr>
        <w:t xml:space="preserve"> Singapore.</w:t>
      </w:r>
      <w:r>
        <w:rPr>
          <w:rFonts w:ascii="Book Antiqua" w:hAnsi="Book Antiqua" w:hint="eastAsia"/>
          <w:bCs/>
          <w:color w:val="000000"/>
          <w:kern w:val="0"/>
          <w:sz w:val="24"/>
        </w:rPr>
        <w:t xml:space="preserve"> </w:t>
      </w:r>
      <w:r w:rsidR="007859AB" w:rsidRPr="007859AB">
        <w:rPr>
          <w:rFonts w:ascii="Book Antiqua" w:hAnsi="Book Antiqua"/>
          <w:bCs/>
          <w:color w:val="000000"/>
          <w:kern w:val="0"/>
          <w:sz w:val="24"/>
        </w:rPr>
        <w:t>In view of my theoretical background and professional working experience, upon the completion of the graduate program, I aim to enter the risk control department of an investment or commercial bank to lay special emphasis on risk management control models. After gaining several years of solid work experience in risk, I hope to be promoted as a risk control director to develop internal risk control model. My long-term goal is to contribute to the Venture Capital, focusing on the value investment.</w:t>
      </w:r>
    </w:p>
    <w:sectPr w:rsidR="008C2C81" w:rsidRPr="009C5714" w:rsidSect="00E96040">
      <w:headerReference w:type="default" r:id="rId7"/>
      <w:pgSz w:w="11906" w:h="16838"/>
      <w:pgMar w:top="779" w:right="1800" w:bottom="623"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E5E8" w14:textId="77777777" w:rsidR="00923078" w:rsidRDefault="00923078" w:rsidP="00E96040">
      <w:r>
        <w:separator/>
      </w:r>
    </w:p>
  </w:endnote>
  <w:endnote w:type="continuationSeparator" w:id="0">
    <w:p w14:paraId="71C97961" w14:textId="77777777" w:rsidR="00923078" w:rsidRDefault="00923078" w:rsidP="00E9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556F3" w14:textId="77777777" w:rsidR="00923078" w:rsidRDefault="00923078" w:rsidP="00E96040">
      <w:r>
        <w:separator/>
      </w:r>
    </w:p>
  </w:footnote>
  <w:footnote w:type="continuationSeparator" w:id="0">
    <w:p w14:paraId="46CE5391" w14:textId="77777777" w:rsidR="00923078" w:rsidRDefault="00923078" w:rsidP="00E96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4F83" w14:textId="77777777" w:rsidR="00FD6FB9" w:rsidRDefault="0092307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B0E"/>
    <w:rsid w:val="000F417D"/>
    <w:rsid w:val="00152306"/>
    <w:rsid w:val="0016737D"/>
    <w:rsid w:val="001C7FB1"/>
    <w:rsid w:val="00217818"/>
    <w:rsid w:val="002214F8"/>
    <w:rsid w:val="002D7E39"/>
    <w:rsid w:val="003139BB"/>
    <w:rsid w:val="0036184D"/>
    <w:rsid w:val="003A0B15"/>
    <w:rsid w:val="00423713"/>
    <w:rsid w:val="00430B49"/>
    <w:rsid w:val="004A3AF1"/>
    <w:rsid w:val="004A3F1F"/>
    <w:rsid w:val="00514344"/>
    <w:rsid w:val="005D3B16"/>
    <w:rsid w:val="0065162D"/>
    <w:rsid w:val="006C79CF"/>
    <w:rsid w:val="00704793"/>
    <w:rsid w:val="00784700"/>
    <w:rsid w:val="00784990"/>
    <w:rsid w:val="007859AB"/>
    <w:rsid w:val="007C05D6"/>
    <w:rsid w:val="007C52C8"/>
    <w:rsid w:val="00801041"/>
    <w:rsid w:val="008C2C81"/>
    <w:rsid w:val="008E6643"/>
    <w:rsid w:val="00923078"/>
    <w:rsid w:val="00974B0E"/>
    <w:rsid w:val="00985845"/>
    <w:rsid w:val="009B7DC8"/>
    <w:rsid w:val="009C5714"/>
    <w:rsid w:val="00A0222F"/>
    <w:rsid w:val="00A32E49"/>
    <w:rsid w:val="00A76B5D"/>
    <w:rsid w:val="00AA4771"/>
    <w:rsid w:val="00AF7FD5"/>
    <w:rsid w:val="00B57920"/>
    <w:rsid w:val="00B867B0"/>
    <w:rsid w:val="00BB7C96"/>
    <w:rsid w:val="00C47C07"/>
    <w:rsid w:val="00C630B6"/>
    <w:rsid w:val="00CF25F8"/>
    <w:rsid w:val="00E046A8"/>
    <w:rsid w:val="00E240AE"/>
    <w:rsid w:val="00E96040"/>
    <w:rsid w:val="00E968F8"/>
    <w:rsid w:val="00EC707A"/>
    <w:rsid w:val="00F46EF8"/>
    <w:rsid w:val="00F73C4E"/>
    <w:rsid w:val="00F96D26"/>
    <w:rsid w:val="00FE25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C3B5C"/>
  <w15:docId w15:val="{168A7D3F-4074-4E2D-BA5A-9E995925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B0E"/>
    <w:pPr>
      <w:widowControl w:val="0"/>
      <w:jc w:val="both"/>
    </w:pPr>
    <w:rPr>
      <w:rFonts w:ascii="Times New Roman" w:eastAsia="SimSu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4B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74B0E"/>
    <w:rPr>
      <w:rFonts w:ascii="Times New Roman" w:eastAsia="SimSun" w:hAnsi="Times New Roman" w:cs="Times New Roman"/>
      <w:sz w:val="18"/>
      <w:szCs w:val="18"/>
    </w:rPr>
  </w:style>
  <w:style w:type="paragraph" w:styleId="a5">
    <w:name w:val="List Paragraph"/>
    <w:basedOn w:val="a"/>
    <w:uiPriority w:val="34"/>
    <w:qFormat/>
    <w:rsid w:val="00A32E49"/>
    <w:pPr>
      <w:ind w:firstLineChars="200" w:firstLine="420"/>
    </w:pPr>
  </w:style>
  <w:style w:type="paragraph" w:styleId="a6">
    <w:name w:val="footer"/>
    <w:basedOn w:val="a"/>
    <w:link w:val="a7"/>
    <w:uiPriority w:val="99"/>
    <w:semiHidden/>
    <w:unhideWhenUsed/>
    <w:rsid w:val="005D3B16"/>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5D3B16"/>
    <w:rPr>
      <w:rFonts w:ascii="Times New Roman" w:eastAsia="SimSun" w:hAnsi="Times New Roman" w:cs="Times New Roman"/>
      <w:sz w:val="18"/>
      <w:szCs w:val="18"/>
    </w:rPr>
  </w:style>
  <w:style w:type="paragraph" w:styleId="a8">
    <w:name w:val="Balloon Text"/>
    <w:basedOn w:val="a"/>
    <w:link w:val="a9"/>
    <w:uiPriority w:val="99"/>
    <w:semiHidden/>
    <w:unhideWhenUsed/>
    <w:rsid w:val="00BB7C96"/>
    <w:rPr>
      <w:sz w:val="18"/>
      <w:szCs w:val="18"/>
    </w:rPr>
  </w:style>
  <w:style w:type="character" w:customStyle="1" w:styleId="a9">
    <w:name w:val="批注框文本 字符"/>
    <w:basedOn w:val="a0"/>
    <w:link w:val="a8"/>
    <w:uiPriority w:val="99"/>
    <w:semiHidden/>
    <w:rsid w:val="00BB7C96"/>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5405">
      <w:bodyDiv w:val="1"/>
      <w:marLeft w:val="0"/>
      <w:marRight w:val="0"/>
      <w:marTop w:val="0"/>
      <w:marBottom w:val="0"/>
      <w:divBdr>
        <w:top w:val="none" w:sz="0" w:space="0" w:color="auto"/>
        <w:left w:val="none" w:sz="0" w:space="0" w:color="auto"/>
        <w:bottom w:val="none" w:sz="0" w:space="0" w:color="auto"/>
        <w:right w:val="none" w:sz="0" w:space="0" w:color="auto"/>
      </w:divBdr>
    </w:div>
    <w:div w:id="12435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dc:creator>
  <cp:lastModifiedBy>Shang Xiang</cp:lastModifiedBy>
  <cp:revision>13</cp:revision>
  <dcterms:created xsi:type="dcterms:W3CDTF">2021-06-16T04:12:00Z</dcterms:created>
  <dcterms:modified xsi:type="dcterms:W3CDTF">2021-06-17T05:07:00Z</dcterms:modified>
</cp:coreProperties>
</file>