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260" w:afterAutospacing="0" w:line="26" w:lineRule="atLeast"/>
        <w:ind w:left="0" w:right="0"/>
      </w:pPr>
      <w:r>
        <w:rPr>
          <w:rFonts w:ascii="Arial" w:hAnsi="Arial" w:eastAsia="Arial" w:cs="Arial"/>
          <w:color w:val="444444"/>
          <w:sz w:val="22"/>
          <w:szCs w:val="22"/>
        </w:rPr>
        <w:t>在上一篇“</w:t>
      </w:r>
      <w:r>
        <w:rPr>
          <w:rFonts w:hint="default" w:ascii="Arial" w:hAnsi="Arial" w:eastAsia="Arial" w:cs="Arial"/>
          <w:color w:val="6E7173"/>
          <w:sz w:val="22"/>
          <w:szCs w:val="22"/>
          <w:u w:val="none"/>
        </w:rPr>
        <w:fldChar w:fldCharType="begin"/>
      </w:r>
      <w:r>
        <w:rPr>
          <w:rFonts w:hint="default" w:ascii="Arial" w:hAnsi="Arial" w:eastAsia="Arial" w:cs="Arial"/>
          <w:color w:val="6E7173"/>
          <w:sz w:val="22"/>
          <w:szCs w:val="22"/>
          <w:u w:val="none"/>
        </w:rPr>
        <w:instrText xml:space="preserve"> HYPERLINK "http://tonybai.com/2014/12/20/receive-text-for-wechat-public-platform-dev-in-golang/" </w:instrText>
      </w:r>
      <w:r>
        <w:rPr>
          <w:rFonts w:hint="default" w:ascii="Arial" w:hAnsi="Arial" w:eastAsia="Arial" w:cs="Arial"/>
          <w:color w:val="6E7173"/>
          <w:sz w:val="22"/>
          <w:szCs w:val="22"/>
          <w:u w:val="none"/>
        </w:rPr>
        <w:fldChar w:fldCharType="separate"/>
      </w:r>
      <w:r>
        <w:rPr>
          <w:rStyle w:val="8"/>
          <w:rFonts w:hint="default" w:ascii="Arial" w:hAnsi="Arial" w:eastAsia="Arial" w:cs="Arial"/>
          <w:color w:val="6E7173"/>
          <w:sz w:val="22"/>
          <w:szCs w:val="22"/>
          <w:u w:val="none"/>
        </w:rPr>
        <w:t>接收文本消息</w:t>
      </w:r>
      <w:r>
        <w:rPr>
          <w:rFonts w:hint="default" w:ascii="Arial" w:hAnsi="Arial" w:eastAsia="Arial" w:cs="Arial"/>
          <w:color w:val="6E7173"/>
          <w:sz w:val="22"/>
          <w:szCs w:val="22"/>
          <w:u w:val="none"/>
        </w:rPr>
        <w:fldChar w:fldCharType="end"/>
      </w:r>
      <w:r>
        <w:rPr>
          <w:rFonts w:hint="default" w:ascii="Arial" w:hAnsi="Arial" w:eastAsia="Arial" w:cs="Arial"/>
          <w:color w:val="444444"/>
          <w:sz w:val="22"/>
          <w:szCs w:val="22"/>
        </w:rPr>
        <w:t>”一文中，我们了解到：公众服务与微信服务器间的消息是“裸奔”的（即明文传输，通过抓包可以看到）。显然这对于一些对安 全性要求较高的大企业服务号来说，比如银行、证券、电信运营商或航空客服等是不能完全满足要求的。于是乎就有了微信服务器与公众服务间的数据加密 通信流程。</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公众号管理员可以在公众号“开发者中心”选择是否采用"安全模式"(区别于明文模式)：</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bdr w:val="none" w:color="auto" w:sz="0" w:space="0"/>
        </w:rPr>
        <w:drawing>
          <wp:inline distT="0" distB="0" distL="114300" distR="114300">
            <wp:extent cx="5110480" cy="2351405"/>
            <wp:effectExtent l="0" t="0" r="13970" b="1079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110480" cy="2351405"/>
                    </a:xfrm>
                    <a:prstGeom prst="rect">
                      <a:avLst/>
                    </a:prstGeom>
                    <a:noFill/>
                    <a:ln w="9525">
                      <a:noFill/>
                    </a:ln>
                  </pic:spPr>
                </pic:pic>
              </a:graphicData>
            </a:graphic>
          </wp:inline>
        </w:drawing>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一旦选择了“安全模式”，微信服务器在向公众号服务转发消息时会对XML数据包部分内容进行加密处理。这类加密后的请求Body中的XML数据变 成了下面这样：</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bdr w:val="none" w:color="auto" w:sz="0" w:space="0"/>
        </w:rPr>
        <w:drawing>
          <wp:inline distT="0" distB="0" distL="114300" distR="114300">
            <wp:extent cx="3457575" cy="1266825"/>
            <wp:effectExtent l="0" t="0" r="9525" b="952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457575" cy="1266825"/>
                    </a:xfrm>
                    <a:prstGeom prst="rect">
                      <a:avLst/>
                    </a:prstGeom>
                    <a:noFill/>
                    <a:ln w="9525">
                      <a:noFill/>
                    </a:ln>
                  </pic:spPr>
                </pic:pic>
              </a:graphicData>
            </a:graphic>
          </wp:inline>
        </w:drawing>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xml数据基本结构变成了:</w:t>
      </w:r>
    </w:p>
    <w:p>
      <w:pPr>
        <w:pStyle w:val="2"/>
        <w:keepNext w:val="0"/>
        <w:keepLines w:val="0"/>
        <w:widowControl/>
        <w:suppressLineNumbers w:val="0"/>
        <w:spacing w:before="0" w:beforeAutospacing="0" w:after="260" w:afterAutospacing="0" w:line="26" w:lineRule="atLeast"/>
        <w:ind w:left="0" w:right="0"/>
      </w:pPr>
      <w:r>
        <w:rPr>
          <w:rFonts w:ascii="Courier New" w:hAnsi="Courier New" w:eastAsia="Arial" w:cs="Courier New"/>
          <w:color w:val="444444"/>
          <w:sz w:val="22"/>
          <w:szCs w:val="22"/>
        </w:rPr>
        <w:t>&lt;xml&gt;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&lt;ToUserName&gt;xx&lt;/ToUserName&gt;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&lt;Encrypt&gt;xx&lt;/Encrypt&gt;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&lt;/xml&gt;</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另外在“安全模式”下，Http Post Request line中也增加了两个字段：</w:t>
      </w:r>
      <w:r>
        <w:rPr>
          <w:rFonts w:hint="default" w:ascii="Courier New" w:hAnsi="Courier New" w:eastAsia="Arial" w:cs="Courier New"/>
          <w:color w:val="444444"/>
          <w:sz w:val="22"/>
          <w:szCs w:val="22"/>
        </w:rPr>
        <w:t>encrypt_type</w:t>
      </w:r>
      <w:r>
        <w:rPr>
          <w:rFonts w:hint="default" w:ascii="Arial" w:hAnsi="Arial" w:eastAsia="Arial" w:cs="Arial"/>
          <w:color w:val="444444"/>
          <w:sz w:val="22"/>
          <w:szCs w:val="22"/>
        </w:rPr>
        <w:t>和</w:t>
      </w:r>
      <w:r>
        <w:rPr>
          <w:rFonts w:hint="default" w:ascii="Courier New" w:hAnsi="Courier New" w:eastAsia="Arial" w:cs="Courier New"/>
          <w:color w:val="444444"/>
          <w:sz w:val="22"/>
          <w:szCs w:val="22"/>
        </w:rPr>
        <w:t>msg_signuature</w:t>
      </w:r>
      <w:r>
        <w:rPr>
          <w:rFonts w:hint="default" w:ascii="Arial" w:hAnsi="Arial" w:eastAsia="Arial" w:cs="Arial"/>
          <w:color w:val="444444"/>
          <w:sz w:val="22"/>
          <w:szCs w:val="22"/>
        </w:rPr>
        <w:t>，用于消息类型判断以及加密消息内容有效性校验：</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POST /?signature=891789ec400309a6be74ac278030e472f90782a5&amp;timestamp=1419214101&amp;nonce=788148964&amp;encrypt_type=aes&amp;msg_signature=87d7b127fab3771b452bc6a592f530cd8edba950 HTTP/1.1\r\n</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其中：</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encrypt_type = "aes"，说明是加密消息，否则为"raw”，即未加密消息。</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msg_signature=sha1(sort(Token, timestamp, nonce, msg_encrypt))</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对于测试号，测试号配置页面没有加密相关配置，因此只能通过“</w:t>
      </w:r>
      <w:r>
        <w:rPr>
          <w:rFonts w:hint="default" w:ascii="Arial" w:hAnsi="Arial" w:eastAsia="Arial" w:cs="Arial"/>
          <w:color w:val="6E7173"/>
          <w:sz w:val="22"/>
          <w:szCs w:val="22"/>
          <w:u w:val="none"/>
        </w:rPr>
        <w:fldChar w:fldCharType="begin"/>
      </w:r>
      <w:r>
        <w:rPr>
          <w:rFonts w:hint="default" w:ascii="Arial" w:hAnsi="Arial" w:eastAsia="Arial" w:cs="Arial"/>
          <w:color w:val="6E7173"/>
          <w:sz w:val="22"/>
          <w:szCs w:val="22"/>
          <w:u w:val="none"/>
        </w:rPr>
        <w:instrText xml:space="preserve"> HYPERLINK "https://mp.weixin.qq.com/debug" </w:instrText>
      </w:r>
      <w:r>
        <w:rPr>
          <w:rFonts w:hint="default" w:ascii="Arial" w:hAnsi="Arial" w:eastAsia="Arial" w:cs="Arial"/>
          <w:color w:val="6E7173"/>
          <w:sz w:val="22"/>
          <w:szCs w:val="22"/>
          <w:u w:val="none"/>
        </w:rPr>
        <w:fldChar w:fldCharType="separate"/>
      </w:r>
      <w:r>
        <w:rPr>
          <w:rStyle w:val="8"/>
          <w:rFonts w:hint="default" w:ascii="Arial" w:hAnsi="Arial" w:eastAsia="Arial" w:cs="Arial"/>
          <w:color w:val="6E7173"/>
          <w:sz w:val="22"/>
          <w:szCs w:val="22"/>
          <w:u w:val="none"/>
        </w:rPr>
        <w:t>微信公众平台接口调试工具</w:t>
      </w:r>
      <w:r>
        <w:rPr>
          <w:rFonts w:hint="default" w:ascii="Arial" w:hAnsi="Arial" w:eastAsia="Arial" w:cs="Arial"/>
          <w:color w:val="6E7173"/>
          <w:sz w:val="22"/>
          <w:szCs w:val="22"/>
          <w:u w:val="none"/>
        </w:rPr>
        <w:fldChar w:fldCharType="end"/>
      </w:r>
      <w:r>
        <w:rPr>
          <w:rFonts w:hint="default" w:ascii="Arial" w:hAnsi="Arial" w:eastAsia="Arial" w:cs="Arial"/>
          <w:color w:val="444444"/>
          <w:sz w:val="22"/>
          <w:szCs w:val="22"/>
        </w:rPr>
        <w:t>”来进行相关加密接口调试。</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b/>
          <w:color w:val="444444"/>
          <w:sz w:val="22"/>
          <w:szCs w:val="22"/>
        </w:rPr>
        <w:t>一、消息签名验证</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对于“安全模式”下的消息交互，首先要做的就是消息签名验证，只有通过验证的消息才会进行下一步解密、解析和处理。</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消息签名验证的原理是比较微信平台HTTP Post Line中携带的msg_signature与通过Token、timestamp、nonce和msg_encrypt等四个字段值计算出的 msg_signture是否一致，一致则通过消息签名验证。</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我们依旧在procRequest中完成对“安全模式”下消息的签名验证。</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//recvencryptedtextmsg.go</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type EncryptRequestBody struct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XMLName    xml.Name `xml:"xml"`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ToUserName string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    string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makeMsgSignature(timestamp, nonce, msg_encrypt string) string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sl := []string{token, timestamp, nonce, msg_encrypt}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sort.Strings(sl)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s := sha1.New()</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io.WriteString(s, strings.Join(sl,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fmt.Sprintf("%x", s.Sum(nil))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validateMsg(timestamp, nonce, msgEncrypt, msgSignatureIn string) bool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msgSignatureGen := makeMsgSignature(timestamp, nonce, msgEncrypt)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msgSignatureGen != msgSignatureIn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false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true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parseEncryptRequestBody(r *http.Request) *EncryptRequestBody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body, err := ioutil.ReadAll(r.Body)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log.Fatal(err)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nil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requestBody := &amp;EncryptRequestBody{}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xml.Unmarshal(body, requestBody)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requestBody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procRequest(w http.ResponseWriter, r *http.Request)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r.ParseForm()</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timestamp := strings.Join(r.Form["timestamp"],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nonce := strings.Join(r.Form["nonce"],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signature := strings.Join(r.Form["signature"],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encryptType := strings.Join(r.Form["encrypt_type"],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msgSignature := strings.Join(r.Form["msg_signature"],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f r.Method == "POST"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encryptType == "aes"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log.Println("Wechat Service: in safe mode")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encryptRequestBody := parseEncryptRequestBody(r)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//Validate msg signature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!validateMsg(timestamp, nonce, encryptRequestBody.Encrypt, msgSignature)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log.Println("Wechat Service: msg_signature is invalid")</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log.Println("Wechat Service: msg_signature validation is ok!")</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程序编译执行结果如下：</w:t>
      </w:r>
      <w:r>
        <w:rPr>
          <w:rFonts w:hint="default" w:ascii="Arial" w:hAnsi="Arial" w:eastAsia="Arial" w:cs="Arial"/>
          <w:color w:val="444444"/>
          <w:sz w:val="22"/>
          <w:szCs w:val="22"/>
        </w:rPr>
        <w:br w:type="textWrapping"/>
      </w:r>
      <w:r>
        <w:rPr>
          <w:rFonts w:hint="default" w:ascii="Courier New" w:hAnsi="Courier New" w:eastAsia="Arial" w:cs="Courier New"/>
          <w:color w:val="444444"/>
          <w:sz w:val="22"/>
          <w:szCs w:val="22"/>
        </w:rPr>
        <w:t>$sudo ./recvencryptedtextmsg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2014/12/22 13:15:56 Wechat Service: Start!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用手机微信发送一条消息给公众号，程序输出如下结果：</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2014/12/22 13:17:35 Wechat Service: in safe mode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2014/12/22 13:17:35 Wechat Service: msg_signature validation is ok!</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b/>
          <w:color w:val="444444"/>
          <w:sz w:val="22"/>
          <w:szCs w:val="22"/>
        </w:rPr>
        <w:t>二、数据包解密</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到目前为止，我们已经得到了经过消息验证ok的加密数据包</w:t>
      </w:r>
      <w:r>
        <w:rPr>
          <w:rFonts w:hint="default" w:ascii="Courier New" w:hAnsi="Courier New" w:eastAsia="Arial" w:cs="Courier New"/>
          <w:color w:val="444444"/>
          <w:sz w:val="22"/>
          <w:szCs w:val="22"/>
        </w:rPr>
        <w:t>EncryptRequestBody 的Encrypt。要想得到真正的消息内容，我们需要对Encrypt字段的值进行解密处理。</w:t>
      </w:r>
      <w:r>
        <w:rPr>
          <w:rFonts w:hint="default" w:ascii="Arial" w:hAnsi="Arial" w:eastAsia="Arial" w:cs="Arial"/>
          <w:color w:val="444444"/>
          <w:sz w:val="22"/>
          <w:szCs w:val="22"/>
        </w:rPr>
        <w:t>微信采用的是</w:t>
      </w:r>
      <w:r>
        <w:rPr>
          <w:rFonts w:hint="default" w:ascii="Arial" w:hAnsi="Arial" w:eastAsia="Arial" w:cs="Arial"/>
          <w:color w:val="6E7173"/>
          <w:sz w:val="22"/>
          <w:szCs w:val="22"/>
          <w:u w:val="none"/>
        </w:rPr>
        <w:fldChar w:fldCharType="begin"/>
      </w:r>
      <w:r>
        <w:rPr>
          <w:rFonts w:hint="default" w:ascii="Arial" w:hAnsi="Arial" w:eastAsia="Arial" w:cs="Arial"/>
          <w:color w:val="6E7173"/>
          <w:sz w:val="22"/>
          <w:szCs w:val="22"/>
          <w:u w:val="none"/>
        </w:rPr>
        <w:instrText xml:space="preserve"> HYPERLINK "http://zh.wikipedia.org/wiki/AES" </w:instrText>
      </w:r>
      <w:r>
        <w:rPr>
          <w:rFonts w:hint="default" w:ascii="Arial" w:hAnsi="Arial" w:eastAsia="Arial" w:cs="Arial"/>
          <w:color w:val="6E7173"/>
          <w:sz w:val="22"/>
          <w:szCs w:val="22"/>
          <w:u w:val="none"/>
        </w:rPr>
        <w:fldChar w:fldCharType="separate"/>
      </w:r>
      <w:r>
        <w:rPr>
          <w:rStyle w:val="8"/>
          <w:rFonts w:hint="default" w:ascii="Arial" w:hAnsi="Arial" w:eastAsia="Arial" w:cs="Arial"/>
          <w:color w:val="6E7173"/>
          <w:sz w:val="22"/>
          <w:szCs w:val="22"/>
          <w:u w:val="none"/>
        </w:rPr>
        <w:t>AES</w:t>
      </w:r>
      <w:r>
        <w:rPr>
          <w:rFonts w:hint="default" w:ascii="Arial" w:hAnsi="Arial" w:eastAsia="Arial" w:cs="Arial"/>
          <w:color w:val="6E7173"/>
          <w:sz w:val="22"/>
          <w:szCs w:val="22"/>
          <w:u w:val="none"/>
        </w:rPr>
        <w:fldChar w:fldCharType="end"/>
      </w:r>
      <w:r>
        <w:rPr>
          <w:rFonts w:hint="default" w:ascii="Arial" w:hAnsi="Arial" w:eastAsia="Arial" w:cs="Arial"/>
          <w:color w:val="444444"/>
          <w:sz w:val="22"/>
          <w:szCs w:val="22"/>
        </w:rPr>
        <w:t>加解密方案， 下面我们就来看看如何做AES解密。</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在开发者中心选择转换为“安全模式”时，有一个字段EncodingAESKey需要填写，这个字段固定为43个字符，它就是我们在运用AES算 法时需要的那个Key。不过这个EncodingAESKey是被编了码的，真正用来加解密的AESKey需要我们自己通过解码得到。解码方法 为：</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AESKey=Base64_Decode(EncodingAESKey + “=”)</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Base64 decode后，我们就得到了一个32个字节的AESKey，可以看出微信加密解密用的是AES-256算法(256=32x8bit)。</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在Golang中，我们可以通过下面代码得到真正的AESKey：</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const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token = "wechat4go"</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appID = "wx5b5c2614d269ddb2"</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encodingAESKey = "kZvGYbDKbtPbhv4LBWOcdsp5VktA3xe9epVhINevtGg"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var aesKey []byte</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encodingAESKey2AESKey(encodingKey string) []byte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data, _ := base64.StdEncoding.DecodeString(encodingKey +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data</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init()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aesKey = encodingAESKey2AESKey(encodingAESKey)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有了AESKey，我们再来解密数据包。微信公众平台开发文档给出了加密数据包的解析步骤：</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1. aes_msg=Base64_Decode(msg_encrypt)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2. rand_msg=AES_Decrypt(aes_msg)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3. 验证尾部$AppId是否是自己的AppId，相同则表示消息没有被篡改，这里进一步加强了消息签名验证</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4. 去掉rand_msg头部的16个随机字节，4个字节的msg_len和尾部的$AppId即为最终的xml消息体</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微信Wiki中如果能用一个简单的图来说明Base64_Decode后的数据格式就更好了。这里进一步说明一下，解密后的数据，我们称之 plainData，它由四部分组成，按先后顺序排列分别是：</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1、随机值       16字节</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2、xml包长度    4字节 （注意以BIG_ENDIAN方式读取）</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3、xml包  （*这部分数据的长度由上一个字段标识，这个包等价于一个完整的文本接收消息体数据，从ToUsername到MsgID都 有）</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4、appID</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其中第三段xml包是一个完整的接收文本数据包，与“接收消息”一文中的标准文本数据包格式一致，这就方便我们解析了。好了，下面用代码阐述解 密、解析过程以及appid验证：</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在</w:t>
      </w:r>
      <w:r>
        <w:rPr>
          <w:rFonts w:hint="default" w:ascii="Courier New" w:hAnsi="Courier New" w:eastAsia="Arial" w:cs="Courier New"/>
          <w:color w:val="444444"/>
          <w:sz w:val="22"/>
          <w:szCs w:val="22"/>
        </w:rPr>
        <w:t>procRequest</w:t>
      </w:r>
      <w:r>
        <w:rPr>
          <w:rFonts w:hint="default" w:ascii="Arial" w:hAnsi="Arial" w:eastAsia="Arial" w:cs="Arial"/>
          <w:color w:val="444444"/>
          <w:sz w:val="22"/>
          <w:szCs w:val="22"/>
        </w:rPr>
        <w:t>中，增加如下代码：</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b/>
          <w:color w:val="444444"/>
          <w:sz w:val="22"/>
          <w:szCs w:val="22"/>
        </w:rPr>
        <w:t>// Decode base64</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cipherData, err := base64.StdEncoding.DecodeString(encryptRequestBody.Encrypt)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if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log.Println("Wechat Service: Decode base64 error:", err)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b/>
          <w:color w:val="444444"/>
          <w:sz w:val="22"/>
          <w:szCs w:val="22"/>
        </w:rPr>
        <w:t>// AES Decrypt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plainData, err := aesDecrypt(cipherData, aesKey)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if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fmt.Println(err)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b/>
          <w:color w:val="444444"/>
          <w:sz w:val="22"/>
          <w:szCs w:val="22"/>
        </w:rPr>
        <w:t>//Xml decoding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textRequestBody, _ := parseEncryptTextRequestBody(plainData)</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fmt.Printf("Wechat Service: Recv text msg [%s] from user [%s]!",</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textRequestBody.Content,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textRequestBody.FromUserName)</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根据解密方法，我们先对</w:t>
      </w:r>
      <w:r>
        <w:rPr>
          <w:rFonts w:hint="default" w:ascii="Courier New" w:hAnsi="Courier New" w:eastAsia="Arial" w:cs="Courier New"/>
          <w:color w:val="444444"/>
          <w:sz w:val="22"/>
          <w:szCs w:val="22"/>
        </w:rPr>
        <w:t>encryptRequestBody.Encrypt进行base64 decode操作得到cipherData，再用aesDecrypt对cipherData进行解密得到上面提到的由四部分组成的plainData。plainData经过xml decoding后就得到我们的TextRequestBody struct。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这里难点显然在aesDecrypt的实现上了。微信的加密包采用aes-256算法，秘钥长度32B，采用PKCS#7 Padding方式。</w:t>
      </w:r>
      <w:r>
        <w:rPr>
          <w:rFonts w:hint="default" w:ascii="Courier New" w:hAnsi="Courier New" w:eastAsia="Arial" w:cs="Courier New"/>
          <w:color w:val="6E7173"/>
          <w:sz w:val="22"/>
          <w:szCs w:val="22"/>
          <w:u w:val="none"/>
        </w:rPr>
        <w:fldChar w:fldCharType="begin"/>
      </w:r>
      <w:r>
        <w:rPr>
          <w:rFonts w:hint="default" w:ascii="Courier New" w:hAnsi="Courier New" w:eastAsia="Arial" w:cs="Courier New"/>
          <w:color w:val="6E7173"/>
          <w:sz w:val="22"/>
          <w:szCs w:val="22"/>
          <w:u w:val="none"/>
        </w:rPr>
        <w:instrText xml:space="preserve"> HYPERLINK "http://tonybai.com/tag/golang" </w:instrText>
      </w:r>
      <w:r>
        <w:rPr>
          <w:rFonts w:hint="default" w:ascii="Courier New" w:hAnsi="Courier New" w:eastAsia="Arial" w:cs="Courier New"/>
          <w:color w:val="6E7173"/>
          <w:sz w:val="22"/>
          <w:szCs w:val="22"/>
          <w:u w:val="none"/>
        </w:rPr>
        <w:fldChar w:fldCharType="separate"/>
      </w:r>
      <w:r>
        <w:rPr>
          <w:rStyle w:val="8"/>
          <w:rFonts w:hint="default" w:ascii="Courier New" w:hAnsi="Courier New" w:eastAsia="Arial" w:cs="Courier New"/>
          <w:color w:val="6E7173"/>
          <w:sz w:val="22"/>
          <w:szCs w:val="22"/>
          <w:u w:val="none"/>
        </w:rPr>
        <w:t>Golang</w:t>
      </w:r>
      <w:r>
        <w:rPr>
          <w:rFonts w:hint="default" w:ascii="Courier New" w:hAnsi="Courier New" w:eastAsia="Arial" w:cs="Courier New"/>
          <w:color w:val="6E7173"/>
          <w:sz w:val="22"/>
          <w:szCs w:val="22"/>
          <w:u w:val="none"/>
        </w:rPr>
        <w:fldChar w:fldCharType="end"/>
      </w:r>
      <w:r>
        <w:rPr>
          <w:rFonts w:hint="default" w:ascii="Courier New" w:hAnsi="Courier New" w:eastAsia="Arial" w:cs="Courier New"/>
          <w:color w:val="444444"/>
          <w:sz w:val="22"/>
          <w:szCs w:val="22"/>
        </w:rPr>
        <w:t>提供了强大的AES加密解密方法，我们利用这些方法实现微信包的解密：</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aesDecrypt(cipherData []byte, aesKey []byte) ([]byte, error)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k := len(aesKey) //</w:t>
      </w:r>
      <w:r>
        <w:rPr>
          <w:rFonts w:hint="default" w:ascii="Courier New" w:hAnsi="Courier New" w:eastAsia="Arial" w:cs="Courier New"/>
          <w:b/>
          <w:color w:val="444444"/>
          <w:sz w:val="22"/>
          <w:szCs w:val="22"/>
        </w:rPr>
        <w:t>PKCS#7</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len(cipherData)%k != 0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nil, errors.New("crypto/cipher: ciphertext size is not multiple of aes key length")</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block, err := aes.NewCipher(aesKey)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nil, err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iv := make([]byte, aes.BlockSize)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_, err := io.ReadFull(rand.Reader, iv);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nil, err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blockMode := cipher.NewCBCDecrypter(block, iv)</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plainData := make([]byte, len(cipherData))</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blockMode.CryptBlocks(plainData, cipherData)</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plainData, nil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对于解密后的plainData做appID校验以及xml Decoding处理如下：</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parseEncryptTextRequestBody(plainText []byte) (*TextRequestBody, error)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fmt.Println(string(plainText))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xml:space="preserve">        </w:t>
      </w:r>
      <w:r>
        <w:rPr>
          <w:rFonts w:hint="default" w:ascii="Courier New" w:hAnsi="Courier New" w:eastAsia="Arial" w:cs="Courier New"/>
          <w:b/>
          <w:color w:val="444444"/>
          <w:sz w:val="22"/>
          <w:szCs w:val="22"/>
        </w:rPr>
        <w:t>// Read length</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buf := bytes.NewBuffer(plainText[16:20])</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var length int32</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binary.Read(buf, binary.BigEndian, &amp;length)</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fmt.Println(string(plainText[20 : 20+length]))</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w:t>
      </w:r>
      <w:r>
        <w:rPr>
          <w:rFonts w:hint="default" w:ascii="Courier New" w:hAnsi="Courier New" w:eastAsia="Arial" w:cs="Courier New"/>
          <w:b/>
          <w:color w:val="444444"/>
          <w:sz w:val="22"/>
          <w:szCs w:val="22"/>
        </w:rPr>
        <w:t xml:space="preserve"> // appID validation</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appIDstart := 20 + length</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id := plainText[appIDstart : int(appIDstart)+len(appID)]</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!validateAppId(id)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log.Println("Wechat Service: appid is invalid!")</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nil, errors.New("Appid is invalid")</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log.Println("Wechat Service: appid validation is ok!")</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xml:space="preserve">        </w:t>
      </w:r>
      <w:r>
        <w:rPr>
          <w:rFonts w:hint="default" w:ascii="Courier New" w:hAnsi="Courier New" w:eastAsia="Arial" w:cs="Courier New"/>
          <w:b/>
          <w:color w:val="444444"/>
          <w:sz w:val="22"/>
          <w:szCs w:val="22"/>
        </w:rPr>
        <w:t>// xml Decoding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textRequestBody := &amp;TextRequestBody{}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xml.Unmarshal(plainText[20:20+length], textRequestBody)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textRequestBody, nil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编译执行输出textRequestBody：</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xml:space="preserve">&amp;{{ xml} gh_6ebaca4bb551 on95ht9uPITsmZmq_mvuz4h6f6CI 1.419239875s text </w:t>
      </w:r>
      <w:r>
        <w:rPr>
          <w:rFonts w:hint="default" w:ascii="Courier New" w:hAnsi="Courier New" w:eastAsia="Arial" w:cs="Courier New"/>
          <w:b/>
          <w:color w:val="444444"/>
          <w:sz w:val="22"/>
          <w:szCs w:val="22"/>
        </w:rPr>
        <w:t>Hello, Wechat</w:t>
      </w:r>
      <w:r>
        <w:rPr>
          <w:rFonts w:hint="default" w:ascii="Courier New" w:hAnsi="Courier New" w:eastAsia="Arial" w:cs="Courier New"/>
          <w:color w:val="444444"/>
          <w:sz w:val="22"/>
          <w:szCs w:val="22"/>
        </w:rPr>
        <w:t xml:space="preserve"> 6095588848508047134}</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b/>
          <w:color w:val="444444"/>
          <w:sz w:val="22"/>
          <w:szCs w:val="22"/>
        </w:rPr>
        <w:t>三、响应消息的数据包加密</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微信公众平台开发文档要求：公众账号对密文消息的回复也要求加密。</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对比一下普通的响应消息格式和加密后的响应消息格式：</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bdr w:val="none" w:color="auto" w:sz="0" w:space="0"/>
        </w:rPr>
        <w:drawing>
          <wp:inline distT="0" distB="0" distL="114300" distR="114300">
            <wp:extent cx="5194935" cy="3059430"/>
            <wp:effectExtent l="0" t="0" r="5715" b="762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194935" cy="3059430"/>
                    </a:xfrm>
                    <a:prstGeom prst="rect">
                      <a:avLst/>
                    </a:prstGeom>
                    <a:noFill/>
                    <a:ln w="9525">
                      <a:noFill/>
                    </a:ln>
                  </pic:spPr>
                </pic:pic>
              </a:graphicData>
            </a:graphic>
          </wp:inline>
        </w:drawing>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加密后：</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bdr w:val="none" w:color="auto" w:sz="0" w:space="0"/>
        </w:rPr>
        <w:drawing>
          <wp:inline distT="0" distB="0" distL="114300" distR="114300">
            <wp:extent cx="4724400" cy="116205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4724400" cy="1162050"/>
                    </a:xfrm>
                    <a:prstGeom prst="rect">
                      <a:avLst/>
                    </a:prstGeom>
                    <a:noFill/>
                    <a:ln w="9525">
                      <a:noFill/>
                    </a:ln>
                  </pic:spPr>
                </pic:pic>
              </a:graphicData>
            </a:graphic>
          </wp:inline>
        </w:drawing>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我们定义一个结构体映射响应消息数据包：</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type EncryptResponseBody struct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XMLName      xml.Name `xml:"xml"`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      CDATAText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MsgSignature CDATAText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TimeStamp    string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Nonce        CDATAText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type CDATAText struct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 string `xml:",innerxml"`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我们要做的就是给EncryptResponseBody的实例逐一赋值，然后通过xml.MarshalIndent转成xml数据流即可，各字 段值生成规则如下：</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Encrypt = Base64_Encode(AES_Encrypt [random(16B)+ msg_len(4B) + msg + $AppId])</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MsgSignature=sha1(sort(Token, timestamp, nonce, msg_encrypt))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TimeStamp = 用请求中的值或新生成</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Nonce = 用请求中的值或新生成</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微信公众接口的加密复杂度要比解密高一些，关键问题在于加密结果的判定和加密逻辑的调试，AES加密出的结果每次都不同，我们要么通过微信平台真实操作验证，要么通过微信提供的在线调试工具验证加密是否正确。这里强烈建议使用在线调试工具(测试号只能选择这一种)。</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在线调试工具的配置参考如下，ToUserName和FromUserName建议填写真实的（通过解密Post包打印输出得到）：</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bdr w:val="none" w:color="auto" w:sz="0" w:space="0"/>
        </w:rPr>
        <w:drawing>
          <wp:inline distT="0" distB="0" distL="114300" distR="114300">
            <wp:extent cx="4103370" cy="4112260"/>
            <wp:effectExtent l="0" t="0" r="11430" b="254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4103370" cy="4112260"/>
                    </a:xfrm>
                    <a:prstGeom prst="rect">
                      <a:avLst/>
                    </a:prstGeom>
                    <a:noFill/>
                    <a:ln w="9525">
                      <a:noFill/>
                    </a:ln>
                  </pic:spPr>
                </pic:pic>
              </a:graphicData>
            </a:graphic>
          </wp:inline>
        </w:drawing>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如果在线调试工具收到你的应答，并解密成功，会给出如下反馈：</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bdr w:val="none" w:color="auto" w:sz="0" w:space="0"/>
        </w:rPr>
        <w:drawing>
          <wp:inline distT="0" distB="0" distL="114300" distR="114300">
            <wp:extent cx="5351780" cy="3895725"/>
            <wp:effectExtent l="0" t="0" r="1270" b="9525"/>
            <wp:docPr id="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1"/>
                    <pic:cNvPicPr>
                      <a:picLocks noChangeAspect="1"/>
                    </pic:cNvPicPr>
                  </pic:nvPicPr>
                  <pic:blipFill>
                    <a:blip r:embed="rId9"/>
                    <a:stretch>
                      <a:fillRect/>
                    </a:stretch>
                  </pic:blipFill>
                  <pic:spPr>
                    <a:xfrm>
                      <a:off x="0" y="0"/>
                      <a:ext cx="5351780" cy="3895725"/>
                    </a:xfrm>
                    <a:prstGeom prst="rect">
                      <a:avLst/>
                    </a:prstGeom>
                    <a:noFill/>
                    <a:ln w="9525">
                      <a:noFill/>
                    </a:ln>
                  </pic:spPr>
                </pic:pic>
              </a:graphicData>
            </a:graphic>
          </wp:inline>
        </w:drawing>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在procRequest中，我们在接收解析完Http Request后，通过下面几行代码构造一个加密的Response返回给微信平台或调试工具：</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xml:space="preserve">responseEncryptTextBody, _ := </w:t>
      </w:r>
      <w:r>
        <w:rPr>
          <w:rFonts w:hint="default" w:ascii="Courier New" w:hAnsi="Courier New" w:eastAsia="Arial" w:cs="Courier New"/>
          <w:b/>
          <w:color w:val="444444"/>
          <w:sz w:val="22"/>
          <w:szCs w:val="22"/>
        </w:rPr>
        <w:t>makeEncryptResponseBody</w:t>
      </w:r>
      <w:r>
        <w:rPr>
          <w:rFonts w:hint="default" w:ascii="Courier New" w:hAnsi="Courier New" w:eastAsia="Arial" w:cs="Courier New"/>
          <w:color w:val="444444"/>
          <w:sz w:val="22"/>
          <w:szCs w:val="22"/>
        </w:rPr>
        <w:t>(textRequestBody.ToUserName,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textRequestBody.FromUserName,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"Hello, "+textRequestBody.FromUserName,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nonce,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timestamp)</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w.Header().Set("Content-Type", "text/xml")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fmt.Fprintf(w, string(responseEncryptTextBody))</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makeEncryptResponseBody(fromUserName, toUserName, content, nonce, timestamp string) ([]byte, error)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encryptBody := &amp;EncryptResponseBody{}</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xml:space="preserve">        encryptXmlData, _ := </w:t>
      </w:r>
      <w:r>
        <w:rPr>
          <w:rFonts w:hint="default" w:ascii="Courier New" w:hAnsi="Courier New" w:eastAsia="Arial" w:cs="Courier New"/>
          <w:b/>
          <w:color w:val="444444"/>
          <w:sz w:val="22"/>
          <w:szCs w:val="22"/>
        </w:rPr>
        <w:t>makeEncryptXmlData</w:t>
      </w:r>
      <w:r>
        <w:rPr>
          <w:rFonts w:hint="default" w:ascii="Courier New" w:hAnsi="Courier New" w:eastAsia="Arial" w:cs="Courier New"/>
          <w:color w:val="444444"/>
          <w:sz w:val="22"/>
          <w:szCs w:val="22"/>
        </w:rPr>
        <w:t>(fromUserName, toUserName, timestamp, content)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encryptBody.Encrypt = value2CDATA(encryptXmlData)</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encryptBody.MsgSignature = value2CDATA(makeMsgSignature(timestamp, nonce, encryptXmlData))</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encryptBody.TimeStamp = timestamp</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encryptBody.Nonce = value2CDATA(nonce)</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return xml.MarshalIndent(encryptBody, " ", "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应答Xml包中只有Encrypt字段是加密的，该字段的生成方式如下：</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makeEncryptXmlData(fromUserName, toUserName, timestamp, content string) (string, error)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xml:space="preserve">        // </w:t>
      </w:r>
      <w:r>
        <w:rPr>
          <w:rFonts w:hint="default" w:ascii="Courier New" w:hAnsi="Courier New" w:eastAsia="Arial" w:cs="Courier New"/>
          <w:b/>
          <w:color w:val="444444"/>
          <w:sz w:val="22"/>
          <w:szCs w:val="22"/>
        </w:rPr>
        <w:t>Encrypt part3: Xml Encoding</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textResponseBody := &amp;TextResponseBody{}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textResponseBody.FromUserName = value2CDATA(fromUserName)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textResponseBody.ToUserName = value2CDATA(toUserName)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textResponseBody.MsgType = value2CDATA("text")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textResponseBody.Content = value2CDATA(content)</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textResponseBody.CreateTime = timestamp</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body, err := xml.MarshalIndent(textResponseBody, " ", "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 errors.New("xml marshal error")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xml:space="preserve">        // </w:t>
      </w:r>
      <w:r>
        <w:rPr>
          <w:rFonts w:hint="default" w:ascii="Courier New" w:hAnsi="Courier New" w:eastAsia="Arial" w:cs="Courier New"/>
          <w:b/>
          <w:color w:val="444444"/>
          <w:sz w:val="22"/>
          <w:szCs w:val="22"/>
        </w:rPr>
        <w:t>Encrypt part2: Length bytes</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buf := new(bytes.Buffer)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err = binary.Write(buf, binary.BigEndian, int32(len(body)))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fmt.Println("Binary write err:", err)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bodyLength := buf.Bytes()</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xml:space="preserve">        // </w:t>
      </w:r>
      <w:r>
        <w:rPr>
          <w:rFonts w:hint="default" w:ascii="Courier New" w:hAnsi="Courier New" w:eastAsia="Arial" w:cs="Courier New"/>
          <w:b/>
          <w:color w:val="444444"/>
          <w:sz w:val="22"/>
          <w:szCs w:val="22"/>
        </w:rPr>
        <w:t>Encrypt part1: Random bytes</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randomBytes := []byte("abcdefghijklmnop")</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xml:space="preserve">        </w:t>
      </w:r>
      <w:r>
        <w:rPr>
          <w:rFonts w:hint="default" w:ascii="Courier New" w:hAnsi="Courier New" w:eastAsia="Arial" w:cs="Courier New"/>
          <w:b/>
          <w:color w:val="444444"/>
          <w:sz w:val="22"/>
          <w:szCs w:val="22"/>
        </w:rPr>
        <w:t>// Encrypt Part, with part4 - appID</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plainData := bytes.Join([][]byte{randomBytes, bodyLength, body, []byte(appID)}, nil)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xml:space="preserve">        cipherData, err := </w:t>
      </w:r>
      <w:r>
        <w:rPr>
          <w:rFonts w:hint="default" w:ascii="Courier New" w:hAnsi="Courier New" w:eastAsia="Arial" w:cs="Courier New"/>
          <w:b/>
          <w:color w:val="444444"/>
          <w:sz w:val="22"/>
          <w:szCs w:val="22"/>
        </w:rPr>
        <w:t>aesEncrypt</w:t>
      </w:r>
      <w:r>
        <w:rPr>
          <w:rFonts w:hint="default" w:ascii="Courier New" w:hAnsi="Courier New" w:eastAsia="Arial" w:cs="Courier New"/>
          <w:color w:val="444444"/>
          <w:sz w:val="22"/>
          <w:szCs w:val="22"/>
        </w:rPr>
        <w:t>(plainData, aesKey)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 errors.New("aesEncrypt error")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return base64.StdEncoding.EncodeToString(cipherData), nil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func aesEncrypt(plainData []byte, aesKey []byte) ([]byte, error)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k := len(aesKey)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len(plainData)%k != 0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plainData = PKCS7Pad(plainData, k)</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block, err := aes.NewCipher(aesKey)</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nil, err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iv := make([]byte, aes.BlockSize)</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if _, err := io.ReadFull(rand.Reader, iv); err != nil {</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return nil, err</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cipherData := make([]byte, len(plainData))</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blockMode := cipher.NewCBCEncrypter(block, iv)</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        blockMode.CryptBlocks(cipherData, plainData)</w:t>
      </w:r>
    </w:p>
    <w:p>
      <w:pPr>
        <w:pStyle w:val="2"/>
        <w:keepNext w:val="0"/>
        <w:keepLines w:val="0"/>
        <w:widowControl/>
        <w:suppressLineNumbers w:val="0"/>
        <w:spacing w:before="0" w:beforeAutospacing="0" w:after="260" w:afterAutospacing="0" w:line="26" w:lineRule="atLeast"/>
        <w:ind w:left="0" w:right="0"/>
      </w:pPr>
      <w:r>
        <w:rPr>
          <w:rFonts w:hint="default" w:ascii="Courier New" w:hAnsi="Courier New" w:eastAsia="Arial" w:cs="Courier New"/>
          <w:color w:val="444444"/>
          <w:sz w:val="22"/>
          <w:szCs w:val="22"/>
        </w:rPr>
        <w:t>        return cipherData, nil</w:t>
      </w:r>
      <w:r>
        <w:rPr>
          <w:rFonts w:hint="default" w:ascii="Courier New" w:hAnsi="Courier New" w:eastAsia="Arial" w:cs="Courier New"/>
          <w:color w:val="444444"/>
          <w:sz w:val="22"/>
          <w:szCs w:val="22"/>
        </w:rPr>
        <w:br w:type="textWrapping"/>
      </w:r>
      <w:r>
        <w:rPr>
          <w:rFonts w:hint="default" w:ascii="Courier New" w:hAnsi="Courier New" w:eastAsia="Arial" w:cs="Courier New"/>
          <w:color w:val="444444"/>
          <w:sz w:val="22"/>
          <w:szCs w:val="22"/>
        </w:rPr>
        <w:t>}</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根据官方文档： 微信所用的AES采用的时CBC模式，秘钥长度为32个字节（aesKey），数据采用PKCS#7填充；PKCS#7：K为秘钥字节数（采用32），buf为待加密的内容，N为其字节数。</w:t>
      </w:r>
      <w:r>
        <w:rPr>
          <w:rStyle w:val="5"/>
          <w:rFonts w:hint="default" w:ascii="Arial" w:hAnsi="Arial" w:eastAsia="Arial" w:cs="Arial"/>
          <w:b/>
          <w:color w:val="444444"/>
          <w:sz w:val="22"/>
          <w:szCs w:val="22"/>
        </w:rPr>
        <w:t>Buf需要被填充为K的整数倍</w:t>
      </w:r>
      <w:r>
        <w:rPr>
          <w:rFonts w:hint="default" w:ascii="Arial" w:hAnsi="Arial" w:eastAsia="Arial" w:cs="Arial"/>
          <w:color w:val="444444"/>
          <w:sz w:val="22"/>
          <w:szCs w:val="22"/>
        </w:rPr>
        <w:t>。因此我们pad要加密的数据时，</w:t>
      </w:r>
      <w:r>
        <w:rPr>
          <w:rFonts w:hint="default" w:ascii="Arial" w:hAnsi="Arial" w:eastAsia="Arial" w:cs="Arial"/>
          <w:b/>
          <w:color w:val="444444"/>
          <w:sz w:val="22"/>
          <w:szCs w:val="22"/>
        </w:rPr>
        <w:t>务必pad为k(=32)的整数倍</w:t>
      </w:r>
      <w:r>
        <w:rPr>
          <w:rFonts w:hint="default" w:ascii="Arial" w:hAnsi="Arial" w:eastAsia="Arial" w:cs="Arial"/>
          <w:color w:val="444444"/>
          <w:sz w:val="22"/>
          <w:szCs w:val="22"/>
        </w:rPr>
        <w:t>，而不是aes.BlockSize(=16)的整数倍。</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采用安全模式后的公众号消息交互性能似乎下降了，发送</w:t>
      </w:r>
      <w:r>
        <w:rPr>
          <w:rFonts w:hint="default" w:ascii="Courier New" w:hAnsi="Courier New" w:eastAsia="Arial" w:cs="Courier New"/>
          <w:color w:val="444444"/>
          <w:sz w:val="22"/>
          <w:szCs w:val="22"/>
        </w:rPr>
        <w:t>"hello, wechat"</w:t>
      </w:r>
      <w:r>
        <w:rPr>
          <w:rFonts w:hint="default" w:ascii="Arial" w:hAnsi="Arial" w:eastAsia="Arial" w:cs="Arial"/>
          <w:color w:val="444444"/>
          <w:sz w:val="22"/>
          <w:szCs w:val="22"/>
        </w:rPr>
        <w:t>给公众号后好长时间才收到响应。</w:t>
      </w:r>
    </w:p>
    <w:p>
      <w:pPr>
        <w:pStyle w:val="2"/>
        <w:keepNext w:val="0"/>
        <w:keepLines w:val="0"/>
        <w:widowControl/>
        <w:suppressLineNumbers w:val="0"/>
        <w:spacing w:before="0" w:beforeAutospacing="0" w:after="260" w:afterAutospacing="0" w:line="26" w:lineRule="atLeast"/>
        <w:ind w:left="0" w:right="0"/>
      </w:pPr>
      <w:r>
        <w:rPr>
          <w:rFonts w:hint="default" w:ascii="Arial" w:hAnsi="Arial" w:eastAsia="Arial" w:cs="Arial"/>
          <w:color w:val="444444"/>
          <w:sz w:val="22"/>
          <w:szCs w:val="22"/>
        </w:rPr>
        <w:t>微信公众号接收加密消息的代码在</w:t>
      </w:r>
      <w:r>
        <w:rPr>
          <w:rFonts w:hint="default" w:ascii="Arial" w:hAnsi="Arial" w:eastAsia="Arial" w:cs="Arial"/>
          <w:color w:val="6E7173"/>
          <w:sz w:val="22"/>
          <w:szCs w:val="22"/>
          <w:u w:val="none"/>
        </w:rPr>
        <w:fldChar w:fldCharType="begin"/>
      </w:r>
      <w:r>
        <w:rPr>
          <w:rFonts w:hint="default" w:ascii="Arial" w:hAnsi="Arial" w:eastAsia="Arial" w:cs="Arial"/>
          <w:color w:val="6E7173"/>
          <w:sz w:val="22"/>
          <w:szCs w:val="22"/>
          <w:u w:val="none"/>
        </w:rPr>
        <w:instrText xml:space="preserve"> HYPERLINK "https://github.com/bigwhite/experiments/tree/master/wechat_examples/public/3-encryptedtextmsg" </w:instrText>
      </w:r>
      <w:r>
        <w:rPr>
          <w:rFonts w:hint="default" w:ascii="Arial" w:hAnsi="Arial" w:eastAsia="Arial" w:cs="Arial"/>
          <w:color w:val="6E7173"/>
          <w:sz w:val="22"/>
          <w:szCs w:val="22"/>
          <w:u w:val="none"/>
        </w:rPr>
        <w:fldChar w:fldCharType="separate"/>
      </w:r>
      <w:r>
        <w:rPr>
          <w:rStyle w:val="8"/>
          <w:rFonts w:hint="default" w:ascii="Arial" w:hAnsi="Arial" w:eastAsia="Arial" w:cs="Arial"/>
          <w:color w:val="6E7173"/>
          <w:sz w:val="22"/>
          <w:szCs w:val="22"/>
          <w:u w:val="none"/>
        </w:rPr>
        <w:t>这里</w:t>
      </w:r>
      <w:r>
        <w:rPr>
          <w:rFonts w:hint="default" w:ascii="Arial" w:hAnsi="Arial" w:eastAsia="Arial" w:cs="Arial"/>
          <w:color w:val="6E7173"/>
          <w:sz w:val="22"/>
          <w:szCs w:val="22"/>
          <w:u w:val="none"/>
        </w:rPr>
        <w:fldChar w:fldCharType="end"/>
      </w:r>
      <w:r>
        <w:rPr>
          <w:rFonts w:hint="default" w:ascii="Arial" w:hAnsi="Arial" w:eastAsia="Arial" w:cs="Arial"/>
          <w:color w:val="444444"/>
          <w:sz w:val="22"/>
          <w:szCs w:val="22"/>
        </w:rPr>
        <w:t>可以下载。这些代码只是演示代码，结构上绝不算优化，大家可以将这些代码封装成通用的接口为后续微信公众平台接口开发奠定基础。</w:t>
      </w:r>
    </w:p>
    <w:p>
      <w:pPr>
        <w:rPr>
          <w:rFonts w:hint="eastAsia"/>
          <w:lang w:val="en-US" w:eastAsia="zh-CN"/>
        </w:rPr>
      </w:pPr>
      <w:r>
        <w:rPr>
          <w:rFonts w:hint="eastAsia"/>
          <w:lang w:val="en-US" w:eastAsia="zh-CN"/>
        </w:rPr>
        <w:t>文章地址：</w:t>
      </w:r>
    </w:p>
    <w:p>
      <w:pPr>
        <w:rPr>
          <w:rFonts w:hint="default"/>
          <w:lang w:val="en-US" w:eastAsia="zh-CN"/>
        </w:rPr>
      </w:pPr>
      <w:r>
        <w:rPr>
          <w:rFonts w:hint="default"/>
          <w:lang w:val="en-US" w:eastAsia="zh-CN"/>
        </w:rPr>
        <w:t>https://tonybai.com/2014/12/24/recv-encrypted-text-msg-for-wechat-public-platform-dev-in-golang/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031AA"/>
    <w:rsid w:val="747031AA"/>
    <w:rsid w:val="76CC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6E7173"/>
      <w:u w:val="none"/>
    </w:rPr>
  </w:style>
  <w:style w:type="character" w:styleId="7">
    <w:name w:val="HTML Definition"/>
    <w:basedOn w:val="4"/>
    <w:uiPriority w:val="0"/>
    <w:rPr>
      <w:i/>
    </w:rPr>
  </w:style>
  <w:style w:type="character" w:styleId="8">
    <w:name w:val="Hyperlink"/>
    <w:basedOn w:val="4"/>
    <w:uiPriority w:val="0"/>
    <w:rPr>
      <w:color w:val="6E7173"/>
      <w:u w:val="none"/>
    </w:rPr>
  </w:style>
  <w:style w:type="character" w:styleId="9">
    <w:name w:val="HTML Code"/>
    <w:basedOn w:val="4"/>
    <w:uiPriority w:val="0"/>
    <w:rPr>
      <w:rFonts w:ascii="Consolas" w:hAnsi="Consolas" w:eastAsia="Consolas" w:cs="Consolas"/>
      <w:sz w:val="19"/>
      <w:szCs w:val="19"/>
      <w:bdr w:val="none" w:color="auto" w:sz="0" w:space="0"/>
      <w:shd w:val="clear" w:fill="F8F8F8"/>
    </w:rPr>
  </w:style>
  <w:style w:type="character" w:styleId="10">
    <w:name w:val="HTML Keyboard"/>
    <w:basedOn w:val="4"/>
    <w:uiPriority w:val="0"/>
    <w:rPr>
      <w:rFonts w:ascii="serif" w:hAnsi="serif" w:eastAsia="serif" w:cs="serif"/>
      <w:sz w:val="21"/>
      <w:szCs w:val="21"/>
    </w:rPr>
  </w:style>
  <w:style w:type="character" w:styleId="11">
    <w:name w:val="HTML Sample"/>
    <w:basedOn w:val="4"/>
    <w:uiPriority w:val="0"/>
    <w:rPr>
      <w:rFonts w:hint="default" w:ascii="serif" w:hAnsi="serif" w:eastAsia="serif" w:cs="serif"/>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2020-12-31T08:22:00Z</dcterms:created>
  <dc:creator>w</dc:creator>
  <cp:lastModifiedBy>w</cp:lastModifiedBy>
  <dcterms:modified xsi:type="dcterms:W3CDTF">2020-12-31T08:27:01Z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