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日期：2022年04月07日</w:t>
        <w:br/>
        <w:t>项目：688052 纳芯微</w:t>
        <w:br/>
        <w:t>报价：172.16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