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95D16" w14:textId="77777777" w:rsidR="003F4D63" w:rsidRDefault="003F4D63" w:rsidP="003C7E90">
      <w:r>
        <w:t>It's time to hack kominfo</w:t>
      </w:r>
    </w:p>
    <w:p w14:paraId="37AD18C5" w14:textId="054BDFE7" w:rsidR="003F4D63" w:rsidRDefault="003F4D63"/>
    <w:sectPr w:rsidR="003F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63"/>
    <w:rsid w:val="00076D21"/>
    <w:rsid w:val="0014295A"/>
    <w:rsid w:val="003F4D63"/>
    <w:rsid w:val="009E703C"/>
    <w:rsid w:val="00B7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AD63"/>
  <w15:chartTrackingRefBased/>
  <w15:docId w15:val="{A9A686F8-D8F3-471C-9C47-84B2C1B3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Indonesia</dc:creator>
  <cp:keywords/>
  <dc:description/>
  <cp:lastModifiedBy>Asus Indonesia</cp:lastModifiedBy>
  <cp:revision>4</cp:revision>
  <dcterms:created xsi:type="dcterms:W3CDTF">2024-11-06T12:48:00Z</dcterms:created>
  <dcterms:modified xsi:type="dcterms:W3CDTF">2024-11-06T13:36:00Z</dcterms:modified>
</cp:coreProperties>
</file>