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857" w:rsidRDefault="00383ADE" w:rsidP="00383ADE">
      <w:pPr>
        <w:pStyle w:val="a4"/>
        <w:numPr>
          <w:ilvl w:val="0"/>
          <w:numId w:val="3"/>
        </w:numPr>
        <w:ind w:leftChars="0" w:right="420" w:firstLineChars="0"/>
      </w:pPr>
      <w:r>
        <w:rPr>
          <w:rFonts w:hint="eastAsia"/>
        </w:rPr>
        <w:t>对</w:t>
      </w:r>
      <w:proofErr w:type="spellStart"/>
      <w:r>
        <w:rPr>
          <w:rFonts w:hint="eastAsia"/>
        </w:rPr>
        <w:t>doctype</w:t>
      </w:r>
      <w:proofErr w:type="spellEnd"/>
      <w:r>
        <w:rPr>
          <w:rFonts w:hint="eastAsia"/>
        </w:rPr>
        <w:t>与</w:t>
      </w:r>
      <w:proofErr w:type="spellStart"/>
      <w:r>
        <w:rPr>
          <w:rFonts w:hint="eastAsia"/>
        </w:rPr>
        <w:t>dtd</w:t>
      </w:r>
      <w:proofErr w:type="spellEnd"/>
      <w:r>
        <w:rPr>
          <w:rFonts w:hint="eastAsia"/>
        </w:rPr>
        <w:t>的理解</w:t>
      </w:r>
    </w:p>
    <w:p w:rsidR="00A60FBC" w:rsidRDefault="00A60FBC" w:rsidP="00A60FBC">
      <w:pPr>
        <w:ind w:leftChars="400" w:left="840" w:right="420" w:firstLine="420"/>
      </w:pPr>
      <w:proofErr w:type="gramStart"/>
      <w:r>
        <w:rPr>
          <w:rFonts w:hint="eastAsia"/>
        </w:rPr>
        <w:t>&lt;!DOCTYPE</w:t>
      </w:r>
      <w:proofErr w:type="gramEnd"/>
      <w:r>
        <w:rPr>
          <w:rFonts w:hint="eastAsia"/>
        </w:rPr>
        <w:t xml:space="preserve">&gt; </w:t>
      </w:r>
      <w:r>
        <w:rPr>
          <w:rFonts w:hint="eastAsia"/>
        </w:rPr>
        <w:t>声明必须是</w:t>
      </w:r>
      <w:r>
        <w:rPr>
          <w:rFonts w:hint="eastAsia"/>
        </w:rPr>
        <w:t xml:space="preserve"> HTML </w:t>
      </w:r>
      <w:r>
        <w:rPr>
          <w:rFonts w:hint="eastAsia"/>
        </w:rPr>
        <w:t>文档的第一行，位于</w:t>
      </w:r>
      <w:r>
        <w:rPr>
          <w:rFonts w:hint="eastAsia"/>
        </w:rPr>
        <w:t xml:space="preserve"> &lt;html&gt; </w:t>
      </w:r>
      <w:r>
        <w:rPr>
          <w:rFonts w:hint="eastAsia"/>
        </w:rPr>
        <w:t>标签之前。</w:t>
      </w:r>
    </w:p>
    <w:p w:rsidR="00383ADE" w:rsidRDefault="00A60FBC" w:rsidP="00A60FBC">
      <w:pPr>
        <w:ind w:leftChars="400" w:left="840" w:right="420" w:firstLineChars="0" w:firstLine="0"/>
      </w:pPr>
      <w:proofErr w:type="gramStart"/>
      <w:r>
        <w:rPr>
          <w:rFonts w:hint="eastAsia"/>
        </w:rPr>
        <w:t>&lt;!DOCTYPE</w:t>
      </w:r>
      <w:proofErr w:type="gramEnd"/>
      <w:r>
        <w:rPr>
          <w:rFonts w:hint="eastAsia"/>
        </w:rPr>
        <w:t xml:space="preserve">&gt; </w:t>
      </w:r>
      <w:r>
        <w:rPr>
          <w:rFonts w:hint="eastAsia"/>
        </w:rPr>
        <w:t>声明不是</w:t>
      </w:r>
      <w:r>
        <w:rPr>
          <w:rFonts w:hint="eastAsia"/>
        </w:rPr>
        <w:t xml:space="preserve"> HTML </w:t>
      </w:r>
      <w:r>
        <w:rPr>
          <w:rFonts w:hint="eastAsia"/>
        </w:rPr>
        <w:t>标签；它是指示</w:t>
      </w:r>
      <w:r>
        <w:rPr>
          <w:rFonts w:hint="eastAsia"/>
        </w:rPr>
        <w:t xml:space="preserve"> web </w:t>
      </w:r>
      <w:r>
        <w:rPr>
          <w:rFonts w:hint="eastAsia"/>
        </w:rPr>
        <w:t>浏览器关于页面使用哪个</w:t>
      </w:r>
      <w:r>
        <w:rPr>
          <w:rFonts w:hint="eastAsia"/>
        </w:rPr>
        <w:t xml:space="preserve"> HTML </w:t>
      </w:r>
      <w:r>
        <w:rPr>
          <w:rFonts w:hint="eastAsia"/>
        </w:rPr>
        <w:t>版本进行编写的指令。在</w:t>
      </w:r>
      <w:r>
        <w:rPr>
          <w:rFonts w:hint="eastAsia"/>
        </w:rPr>
        <w:t xml:space="preserve"> HTML 4.01 </w:t>
      </w:r>
      <w:r>
        <w:rPr>
          <w:rFonts w:hint="eastAsia"/>
        </w:rPr>
        <w:t>中，</w:t>
      </w:r>
      <w:r>
        <w:rPr>
          <w:rFonts w:hint="eastAsia"/>
        </w:rPr>
        <w:t xml:space="preserve">&lt;!DOCTYPE&gt; </w:t>
      </w:r>
      <w:r>
        <w:rPr>
          <w:rFonts w:hint="eastAsia"/>
        </w:rPr>
        <w:t>声明引用</w:t>
      </w:r>
      <w:r>
        <w:rPr>
          <w:rFonts w:hint="eastAsia"/>
        </w:rPr>
        <w:t xml:space="preserve"> DTD</w:t>
      </w:r>
      <w:r>
        <w:rPr>
          <w:rFonts w:hint="eastAsia"/>
        </w:rPr>
        <w:t>，因为</w:t>
      </w:r>
      <w:r>
        <w:rPr>
          <w:rFonts w:hint="eastAsia"/>
        </w:rPr>
        <w:t xml:space="preserve"> HTML 4.01 </w:t>
      </w:r>
      <w:r>
        <w:rPr>
          <w:rFonts w:hint="eastAsia"/>
        </w:rPr>
        <w:t>基于</w:t>
      </w:r>
      <w:r>
        <w:rPr>
          <w:rFonts w:hint="eastAsia"/>
        </w:rPr>
        <w:t xml:space="preserve"> SGML</w:t>
      </w:r>
      <w:r>
        <w:rPr>
          <w:rFonts w:hint="eastAsia"/>
        </w:rPr>
        <w:t>。</w:t>
      </w:r>
      <w:r>
        <w:rPr>
          <w:rFonts w:hint="eastAsia"/>
        </w:rPr>
        <w:t xml:space="preserve">DTD </w:t>
      </w:r>
      <w:r>
        <w:rPr>
          <w:rFonts w:hint="eastAsia"/>
        </w:rPr>
        <w:t>规定了标记语言的规则，这样浏览器才能正确地呈现内容。</w:t>
      </w:r>
      <w:r>
        <w:rPr>
          <w:rFonts w:hint="eastAsia"/>
        </w:rPr>
        <w:t xml:space="preserve">HTML5 </w:t>
      </w:r>
      <w:proofErr w:type="gramStart"/>
      <w:r>
        <w:rPr>
          <w:rFonts w:hint="eastAsia"/>
        </w:rPr>
        <w:t>不</w:t>
      </w:r>
      <w:proofErr w:type="gramEnd"/>
      <w:r>
        <w:rPr>
          <w:rFonts w:hint="eastAsia"/>
        </w:rPr>
        <w:t>基于</w:t>
      </w:r>
      <w:r>
        <w:rPr>
          <w:rFonts w:hint="eastAsia"/>
        </w:rPr>
        <w:t xml:space="preserve"> SGML</w:t>
      </w:r>
      <w:r>
        <w:rPr>
          <w:rFonts w:hint="eastAsia"/>
        </w:rPr>
        <w:t>，所以不需要引用</w:t>
      </w:r>
      <w:r>
        <w:rPr>
          <w:rFonts w:hint="eastAsia"/>
        </w:rPr>
        <w:t xml:space="preserve"> DTD</w:t>
      </w:r>
      <w:r>
        <w:rPr>
          <w:rFonts w:hint="eastAsia"/>
        </w:rPr>
        <w:t>。</w:t>
      </w:r>
    </w:p>
    <w:p w:rsidR="00383ADE" w:rsidRDefault="00383ADE" w:rsidP="00383ADE">
      <w:pPr>
        <w:pStyle w:val="a4"/>
        <w:numPr>
          <w:ilvl w:val="0"/>
          <w:numId w:val="3"/>
        </w:numPr>
        <w:ind w:leftChars="0" w:right="420" w:firstLineChars="0"/>
      </w:pPr>
      <w:r>
        <w:rPr>
          <w:rFonts w:hint="eastAsia"/>
        </w:rPr>
        <w:t>块状元素和行内元素的区别</w:t>
      </w:r>
    </w:p>
    <w:p w:rsidR="00383ADE" w:rsidRDefault="00383ADE" w:rsidP="00383ADE">
      <w:pPr>
        <w:pStyle w:val="a4"/>
        <w:ind w:leftChars="0" w:left="1260" w:right="420" w:firstLineChars="0"/>
      </w:pPr>
      <w:r>
        <w:rPr>
          <w:rFonts w:hint="eastAsia"/>
        </w:rPr>
        <w:t>占用独立的一行，行内元素不能声明宽</w:t>
      </w:r>
    </w:p>
    <w:p w:rsidR="00383ADE" w:rsidRDefault="00383ADE" w:rsidP="00383ADE">
      <w:pPr>
        <w:pStyle w:val="a4"/>
        <w:numPr>
          <w:ilvl w:val="0"/>
          <w:numId w:val="3"/>
        </w:numPr>
        <w:ind w:leftChars="0" w:right="420" w:firstLineChars="0"/>
      </w:pPr>
      <w:r>
        <w:rPr>
          <w:rFonts w:hint="eastAsia"/>
        </w:rPr>
        <w:t>http</w:t>
      </w:r>
      <w:r>
        <w:rPr>
          <w:rFonts w:hint="eastAsia"/>
        </w:rPr>
        <w:t>常见的状态码</w:t>
      </w:r>
      <w:r w:rsidR="0003648D">
        <w:rPr>
          <w:rFonts w:hint="eastAsia"/>
        </w:rPr>
        <w:t>,</w:t>
      </w:r>
      <w:r w:rsidR="0003648D">
        <w:t xml:space="preserve"> </w:t>
      </w:r>
    </w:p>
    <w:p w:rsidR="009F5ADB" w:rsidRDefault="009F5ADB" w:rsidP="009F5ADB">
      <w:pPr>
        <w:pStyle w:val="a4"/>
        <w:numPr>
          <w:ilvl w:val="1"/>
          <w:numId w:val="3"/>
        </w:numPr>
        <w:ind w:leftChars="0" w:right="420" w:firstLineChars="0"/>
      </w:pPr>
      <w:r>
        <w:rPr>
          <w:rFonts w:hint="eastAsia"/>
        </w:rPr>
        <w:t>200</w:t>
      </w:r>
      <w:r>
        <w:rPr>
          <w:rFonts w:hint="eastAsia"/>
        </w:rPr>
        <w:t>正常</w:t>
      </w:r>
    </w:p>
    <w:p w:rsidR="00FB079B" w:rsidRDefault="00FB079B" w:rsidP="009F5ADB">
      <w:pPr>
        <w:pStyle w:val="a4"/>
        <w:numPr>
          <w:ilvl w:val="1"/>
          <w:numId w:val="3"/>
        </w:numPr>
        <w:ind w:leftChars="0" w:right="420" w:firstLineChars="0"/>
      </w:pPr>
      <w:r>
        <w:rPr>
          <w:rFonts w:hint="eastAsia"/>
        </w:rPr>
        <w:t xml:space="preserve">304 </w:t>
      </w:r>
      <w:r>
        <w:rPr>
          <w:rFonts w:hint="eastAsia"/>
        </w:rPr>
        <w:t>永久重定向</w:t>
      </w:r>
    </w:p>
    <w:p w:rsidR="009F5ADB" w:rsidRDefault="009F5ADB" w:rsidP="009F5ADB">
      <w:pPr>
        <w:pStyle w:val="a4"/>
        <w:numPr>
          <w:ilvl w:val="1"/>
          <w:numId w:val="3"/>
        </w:numPr>
        <w:ind w:leftChars="0" w:right="420" w:firstLineChars="0"/>
      </w:pPr>
      <w:r>
        <w:rPr>
          <w:rFonts w:hint="eastAsia"/>
        </w:rPr>
        <w:t xml:space="preserve">403 forbidden </w:t>
      </w:r>
      <w:r>
        <w:rPr>
          <w:rFonts w:hint="eastAsia"/>
        </w:rPr>
        <w:t>资源</w:t>
      </w:r>
      <w:proofErr w:type="gramStart"/>
      <w:r>
        <w:rPr>
          <w:rFonts w:hint="eastAsia"/>
        </w:rPr>
        <w:t>不</w:t>
      </w:r>
      <w:proofErr w:type="gramEnd"/>
      <w:r>
        <w:rPr>
          <w:rFonts w:hint="eastAsia"/>
        </w:rPr>
        <w:t>可用（无权限）</w:t>
      </w:r>
    </w:p>
    <w:p w:rsidR="0003648D" w:rsidRDefault="009F5ADB" w:rsidP="0003648D">
      <w:pPr>
        <w:pStyle w:val="a4"/>
        <w:numPr>
          <w:ilvl w:val="1"/>
          <w:numId w:val="3"/>
        </w:numPr>
        <w:ind w:leftChars="0" w:right="420" w:firstLineChars="0"/>
      </w:pPr>
      <w:r>
        <w:rPr>
          <w:rFonts w:hint="eastAsia"/>
        </w:rPr>
        <w:t>404 not found</w:t>
      </w:r>
    </w:p>
    <w:p w:rsidR="0003648D" w:rsidRDefault="0003648D" w:rsidP="00383ADE">
      <w:pPr>
        <w:pStyle w:val="a4"/>
        <w:numPr>
          <w:ilvl w:val="0"/>
          <w:numId w:val="3"/>
        </w:numPr>
        <w:ind w:leftChars="0" w:right="420" w:firstLineChars="0"/>
      </w:pPr>
      <w:r>
        <w:rPr>
          <w:rFonts w:hint="eastAsia"/>
        </w:rPr>
        <w:t>不同开头的状态</w:t>
      </w:r>
      <w:proofErr w:type="gramStart"/>
      <w:r>
        <w:rPr>
          <w:rFonts w:hint="eastAsia"/>
        </w:rPr>
        <w:t>码分别</w:t>
      </w:r>
      <w:proofErr w:type="gramEnd"/>
      <w:r>
        <w:rPr>
          <w:rFonts w:hint="eastAsia"/>
        </w:rPr>
        <w:t>代表什么？</w:t>
      </w:r>
    </w:p>
    <w:p w:rsidR="0003648D" w:rsidRPr="0003648D" w:rsidRDefault="0003648D" w:rsidP="0003648D">
      <w:pPr>
        <w:pStyle w:val="a4"/>
        <w:numPr>
          <w:ilvl w:val="0"/>
          <w:numId w:val="7"/>
        </w:numPr>
        <w:ind w:leftChars="0" w:right="420" w:firstLineChars="0"/>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开头</w:t>
      </w:r>
      <w:r>
        <w:rPr>
          <w:rFonts w:ascii="Arial" w:hAnsi="Arial" w:cs="Arial"/>
          <w:color w:val="333333"/>
          <w:szCs w:val="21"/>
          <w:shd w:val="clear" w:color="auto" w:fill="FFFFFF"/>
        </w:rPr>
        <w:t>这一类型的状态码，代表请求已成功被服务器接收、理解、并接受</w:t>
      </w:r>
    </w:p>
    <w:p w:rsidR="0003648D" w:rsidRPr="0003648D" w:rsidRDefault="0003648D" w:rsidP="0003648D">
      <w:pPr>
        <w:pStyle w:val="a4"/>
        <w:numPr>
          <w:ilvl w:val="0"/>
          <w:numId w:val="7"/>
        </w:numPr>
        <w:ind w:leftChars="0" w:right="420" w:firstLineChars="0"/>
      </w:pPr>
      <w:r>
        <w:rPr>
          <w:rFonts w:ascii="Arial" w:hAnsi="Arial" w:cs="Arial" w:hint="eastAsia"/>
          <w:color w:val="333333"/>
          <w:szCs w:val="21"/>
          <w:shd w:val="clear" w:color="auto" w:fill="FFFFFF"/>
        </w:rPr>
        <w:t>3</w:t>
      </w:r>
      <w:r>
        <w:rPr>
          <w:rFonts w:ascii="Arial" w:hAnsi="Arial" w:cs="Arial"/>
          <w:color w:val="333333"/>
          <w:szCs w:val="21"/>
          <w:shd w:val="clear" w:color="auto" w:fill="FFFFFF"/>
        </w:rPr>
        <w:t>这类状态</w:t>
      </w:r>
      <w:proofErr w:type="gramStart"/>
      <w:r>
        <w:rPr>
          <w:rFonts w:ascii="Arial" w:hAnsi="Arial" w:cs="Arial"/>
          <w:color w:val="333333"/>
          <w:szCs w:val="21"/>
          <w:shd w:val="clear" w:color="auto" w:fill="FFFFFF"/>
        </w:rPr>
        <w:t>码代表</w:t>
      </w:r>
      <w:proofErr w:type="gramEnd"/>
      <w:r>
        <w:rPr>
          <w:rFonts w:ascii="Arial" w:hAnsi="Arial" w:cs="Arial"/>
          <w:color w:val="333333"/>
          <w:szCs w:val="21"/>
          <w:shd w:val="clear" w:color="auto" w:fill="FFFFFF"/>
        </w:rPr>
        <w:t>需要客户端采取进一步的操作才能完成请求。通常，这些状态码用来重定向，后续的请求地址（重定向目标）在本次响应的</w:t>
      </w:r>
      <w:r>
        <w:rPr>
          <w:rFonts w:ascii="Arial" w:hAnsi="Arial" w:cs="Arial"/>
          <w:color w:val="333333"/>
          <w:szCs w:val="21"/>
          <w:shd w:val="clear" w:color="auto" w:fill="FFFFFF"/>
        </w:rPr>
        <w:t xml:space="preserve"> Location </w:t>
      </w:r>
      <w:r>
        <w:rPr>
          <w:rFonts w:ascii="Arial" w:hAnsi="Arial" w:cs="Arial"/>
          <w:color w:val="333333"/>
          <w:szCs w:val="21"/>
          <w:shd w:val="clear" w:color="auto" w:fill="FFFFFF"/>
        </w:rPr>
        <w:t>域中指明。</w:t>
      </w:r>
    </w:p>
    <w:p w:rsidR="0003648D" w:rsidRPr="0003648D" w:rsidRDefault="009C6AB3" w:rsidP="0003648D">
      <w:pPr>
        <w:pStyle w:val="a4"/>
        <w:numPr>
          <w:ilvl w:val="0"/>
          <w:numId w:val="7"/>
        </w:numPr>
        <w:ind w:leftChars="0" w:right="420" w:firstLineChars="0"/>
      </w:pPr>
      <w:r>
        <w:rPr>
          <w:rFonts w:ascii="Arial" w:hAnsi="Arial" w:cs="Arial" w:hint="eastAsia"/>
          <w:color w:val="333333"/>
          <w:szCs w:val="21"/>
          <w:shd w:val="clear" w:color="auto" w:fill="FFFFFF"/>
        </w:rPr>
        <w:t>4</w:t>
      </w:r>
      <w:r w:rsidR="0003648D">
        <w:rPr>
          <w:rFonts w:ascii="Arial" w:hAnsi="Arial" w:cs="Arial"/>
          <w:color w:val="333333"/>
          <w:szCs w:val="21"/>
          <w:shd w:val="clear" w:color="auto" w:fill="FFFFFF"/>
        </w:rPr>
        <w:t>这类的状态</w:t>
      </w:r>
      <w:proofErr w:type="gramStart"/>
      <w:r w:rsidR="0003648D">
        <w:rPr>
          <w:rFonts w:ascii="Arial" w:hAnsi="Arial" w:cs="Arial"/>
          <w:color w:val="333333"/>
          <w:szCs w:val="21"/>
          <w:shd w:val="clear" w:color="auto" w:fill="FFFFFF"/>
        </w:rPr>
        <w:t>码代表</w:t>
      </w:r>
      <w:proofErr w:type="gramEnd"/>
      <w:r w:rsidR="0003648D">
        <w:rPr>
          <w:rFonts w:ascii="Arial" w:hAnsi="Arial" w:cs="Arial"/>
          <w:color w:val="333333"/>
          <w:szCs w:val="21"/>
          <w:shd w:val="clear" w:color="auto" w:fill="FFFFFF"/>
        </w:rPr>
        <w:t>了客户端看起来可能发生了错误，妨碍了服务器的处理。除非响应的是一个</w:t>
      </w:r>
      <w:r w:rsidR="0003648D">
        <w:rPr>
          <w:rFonts w:ascii="Arial" w:hAnsi="Arial" w:cs="Arial"/>
          <w:color w:val="333333"/>
          <w:szCs w:val="21"/>
          <w:shd w:val="clear" w:color="auto" w:fill="FFFFFF"/>
        </w:rPr>
        <w:t xml:space="preserve"> HEAD </w:t>
      </w:r>
      <w:r w:rsidR="0003648D">
        <w:rPr>
          <w:rFonts w:ascii="Arial" w:hAnsi="Arial" w:cs="Arial"/>
          <w:color w:val="333333"/>
          <w:szCs w:val="21"/>
          <w:shd w:val="clear" w:color="auto" w:fill="FFFFFF"/>
        </w:rPr>
        <w:t>请求，否则服务器就应该返回一个解释当前错误状况的实体，以及这是临时的还是永久性的状况。这些状态码适用于任何请求方法。浏览器应当向用户显示任何包含在此类错误响应中的实体内容。</w:t>
      </w:r>
    </w:p>
    <w:p w:rsidR="0003648D" w:rsidRDefault="009C6AB3" w:rsidP="0003648D">
      <w:pPr>
        <w:pStyle w:val="a4"/>
        <w:numPr>
          <w:ilvl w:val="0"/>
          <w:numId w:val="7"/>
        </w:numPr>
        <w:ind w:leftChars="0" w:right="420" w:firstLineChars="0"/>
      </w:pPr>
      <w:r>
        <w:rPr>
          <w:rFonts w:ascii="Arial" w:hAnsi="Arial" w:cs="Arial" w:hint="eastAsia"/>
          <w:color w:val="333333"/>
          <w:szCs w:val="21"/>
          <w:shd w:val="clear" w:color="auto" w:fill="FFFFFF"/>
        </w:rPr>
        <w:t>5</w:t>
      </w:r>
      <w:r w:rsidR="0003648D">
        <w:rPr>
          <w:rFonts w:ascii="Arial" w:hAnsi="Arial" w:cs="Arial"/>
          <w:color w:val="333333"/>
          <w:szCs w:val="21"/>
          <w:shd w:val="clear" w:color="auto" w:fill="FFFFFF"/>
        </w:rPr>
        <w:t>类状态</w:t>
      </w:r>
      <w:proofErr w:type="gramStart"/>
      <w:r w:rsidR="0003648D">
        <w:rPr>
          <w:rFonts w:ascii="Arial" w:hAnsi="Arial" w:cs="Arial"/>
          <w:color w:val="333333"/>
          <w:szCs w:val="21"/>
          <w:shd w:val="clear" w:color="auto" w:fill="FFFFFF"/>
        </w:rPr>
        <w:t>码代表</w:t>
      </w:r>
      <w:proofErr w:type="gramEnd"/>
      <w:r w:rsidR="0003648D">
        <w:rPr>
          <w:rFonts w:ascii="Arial" w:hAnsi="Arial" w:cs="Arial"/>
          <w:color w:val="333333"/>
          <w:szCs w:val="21"/>
          <w:shd w:val="clear" w:color="auto" w:fill="FFFFFF"/>
        </w:rPr>
        <w:t>了服务器在处理请求的过程中有错误或者异常状态发生，也有可能是服务器意识到以当前的软硬件资源无法完成对请求的处理。除非这是一个</w:t>
      </w:r>
      <w:r w:rsidR="0003648D">
        <w:rPr>
          <w:rFonts w:ascii="Arial" w:hAnsi="Arial" w:cs="Arial"/>
          <w:color w:val="333333"/>
          <w:szCs w:val="21"/>
          <w:shd w:val="clear" w:color="auto" w:fill="FFFFFF"/>
        </w:rPr>
        <w:t xml:space="preserve">HEAD </w:t>
      </w:r>
      <w:r w:rsidR="0003648D">
        <w:rPr>
          <w:rFonts w:ascii="Arial" w:hAnsi="Arial" w:cs="Arial"/>
          <w:color w:val="333333"/>
          <w:szCs w:val="21"/>
          <w:shd w:val="clear" w:color="auto" w:fill="FFFFFF"/>
        </w:rPr>
        <w:t>请求，否则服务器应当包含一个解释当前错误状态以及这个状况是临时的还是永久的解释信息实体。浏览器应当向用户展示任何在当前响应中被包含的实体。</w:t>
      </w:r>
    </w:p>
    <w:p w:rsidR="00383ADE" w:rsidRDefault="00383ADE" w:rsidP="00383ADE">
      <w:pPr>
        <w:pStyle w:val="a4"/>
        <w:numPr>
          <w:ilvl w:val="0"/>
          <w:numId w:val="3"/>
        </w:numPr>
        <w:ind w:leftChars="0" w:right="420" w:firstLineChars="0"/>
      </w:pPr>
      <w:proofErr w:type="spellStart"/>
      <w:r>
        <w:rPr>
          <w:rFonts w:hint="eastAsia"/>
        </w:rPr>
        <w:t>localStorage</w:t>
      </w:r>
      <w:proofErr w:type="spellEnd"/>
      <w:r>
        <w:rPr>
          <w:rFonts w:hint="eastAsia"/>
        </w:rPr>
        <w:t>和</w:t>
      </w:r>
      <w:proofErr w:type="spellStart"/>
      <w:r>
        <w:rPr>
          <w:rFonts w:hint="eastAsia"/>
        </w:rPr>
        <w:t>sessionStorage</w:t>
      </w:r>
      <w:proofErr w:type="spellEnd"/>
      <w:r>
        <w:rPr>
          <w:rFonts w:hint="eastAsia"/>
        </w:rPr>
        <w:t>区别，还知道那些其它浏览器存储技术</w:t>
      </w:r>
    </w:p>
    <w:p w:rsidR="009F5ADB" w:rsidRDefault="009F5ADB" w:rsidP="009F5ADB">
      <w:pPr>
        <w:pStyle w:val="a4"/>
        <w:numPr>
          <w:ilvl w:val="1"/>
          <w:numId w:val="3"/>
        </w:numPr>
        <w:ind w:leftChars="0" w:right="420" w:firstLineChars="0"/>
      </w:pPr>
      <w:proofErr w:type="spellStart"/>
      <w:r>
        <w:rPr>
          <w:rFonts w:hint="eastAsia"/>
        </w:rPr>
        <w:t>localStorage</w:t>
      </w:r>
      <w:proofErr w:type="spellEnd"/>
      <w:r>
        <w:rPr>
          <w:rFonts w:hint="eastAsia"/>
        </w:rPr>
        <w:t>会永久存储</w:t>
      </w:r>
    </w:p>
    <w:p w:rsidR="009F5ADB" w:rsidRDefault="009F5ADB" w:rsidP="009F5ADB">
      <w:pPr>
        <w:pStyle w:val="a4"/>
        <w:numPr>
          <w:ilvl w:val="1"/>
          <w:numId w:val="3"/>
        </w:numPr>
        <w:ind w:leftChars="0" w:right="420" w:firstLineChars="0"/>
      </w:pPr>
      <w:proofErr w:type="spellStart"/>
      <w:r>
        <w:rPr>
          <w:rFonts w:hint="eastAsia"/>
        </w:rPr>
        <w:t>sessionSotrage</w:t>
      </w:r>
      <w:proofErr w:type="spellEnd"/>
      <w:r>
        <w:rPr>
          <w:rFonts w:hint="eastAsia"/>
        </w:rPr>
        <w:t>只是临时会话存储</w:t>
      </w:r>
    </w:p>
    <w:p w:rsidR="009F5ADB" w:rsidRDefault="009F5ADB" w:rsidP="009F5ADB">
      <w:pPr>
        <w:pStyle w:val="a4"/>
        <w:numPr>
          <w:ilvl w:val="1"/>
          <w:numId w:val="3"/>
        </w:numPr>
        <w:ind w:leftChars="0" w:right="420" w:firstLineChars="0"/>
      </w:pPr>
      <w:r>
        <w:t>cookie</w:t>
      </w:r>
      <w:r w:rsidRPr="009F5ADB">
        <w:t>的大小是受限的，并且每次你请求一个新的页面的时候</w:t>
      </w:r>
      <w:r w:rsidRPr="009F5ADB">
        <w:t>Cookie</w:t>
      </w:r>
      <w:r w:rsidRPr="009F5ADB">
        <w:t>都会被发送过去，这样无形中浪费了带宽，另外</w:t>
      </w:r>
      <w:r w:rsidRPr="009F5ADB">
        <w:t>cookie</w:t>
      </w:r>
      <w:r w:rsidRPr="009F5ADB">
        <w:t>还需要指定作用域，不可以跨域调用。</w:t>
      </w:r>
    </w:p>
    <w:p w:rsidR="0009132A" w:rsidRDefault="0009132A" w:rsidP="009F5ADB">
      <w:pPr>
        <w:pStyle w:val="a4"/>
        <w:numPr>
          <w:ilvl w:val="1"/>
          <w:numId w:val="3"/>
        </w:numPr>
        <w:ind w:leftChars="0" w:right="420" w:firstLineChars="0"/>
      </w:pPr>
      <w:r>
        <w:rPr>
          <w:rFonts w:hint="eastAsia"/>
        </w:rPr>
        <w:t>cache</w:t>
      </w:r>
      <w:bookmarkStart w:id="0" w:name="_GoBack"/>
      <w:bookmarkEnd w:id="0"/>
    </w:p>
    <w:p w:rsidR="00383ADE" w:rsidRDefault="00383ADE" w:rsidP="00383ADE">
      <w:pPr>
        <w:pStyle w:val="a4"/>
        <w:numPr>
          <w:ilvl w:val="0"/>
          <w:numId w:val="3"/>
        </w:numPr>
        <w:ind w:leftChars="0" w:right="420" w:firstLineChars="0"/>
      </w:pPr>
      <w:r>
        <w:rPr>
          <w:rFonts w:hint="eastAsia"/>
        </w:rPr>
        <w:t>简述下</w:t>
      </w:r>
      <w:r>
        <w:rPr>
          <w:rFonts w:hint="eastAsia"/>
        </w:rPr>
        <w:t>CSS</w:t>
      </w:r>
      <w:r>
        <w:rPr>
          <w:rFonts w:hint="eastAsia"/>
        </w:rPr>
        <w:t>和模型，</w:t>
      </w:r>
      <w:r>
        <w:rPr>
          <w:rFonts w:hint="eastAsia"/>
        </w:rPr>
        <w:t>content box</w:t>
      </w:r>
      <w:r>
        <w:rPr>
          <w:rFonts w:hint="eastAsia"/>
        </w:rPr>
        <w:t>与</w:t>
      </w:r>
      <w:r>
        <w:rPr>
          <w:rFonts w:hint="eastAsia"/>
        </w:rPr>
        <w:t>border box</w:t>
      </w:r>
      <w:r>
        <w:rPr>
          <w:rFonts w:hint="eastAsia"/>
        </w:rPr>
        <w:t>区别</w:t>
      </w:r>
    </w:p>
    <w:p w:rsidR="00FB079B" w:rsidRDefault="00FB079B" w:rsidP="00FB079B">
      <w:pPr>
        <w:pStyle w:val="a4"/>
        <w:ind w:leftChars="0" w:left="1260" w:right="420" w:firstLineChars="0" w:firstLine="0"/>
      </w:pPr>
      <w:r>
        <w:t>W</w:t>
      </w:r>
      <w:r>
        <w:rPr>
          <w:rFonts w:hint="eastAsia"/>
        </w:rPr>
        <w:t>idth</w:t>
      </w:r>
      <w:r>
        <w:rPr>
          <w:rFonts w:hint="eastAsia"/>
        </w:rPr>
        <w:t>和</w:t>
      </w:r>
      <w:r>
        <w:rPr>
          <w:rFonts w:hint="eastAsia"/>
        </w:rPr>
        <w:t>height</w:t>
      </w:r>
      <w:r>
        <w:rPr>
          <w:rFonts w:hint="eastAsia"/>
        </w:rPr>
        <w:t>的计算方式有所不同</w:t>
      </w:r>
      <w:r>
        <w:rPr>
          <w:rFonts w:hint="eastAsia"/>
        </w:rPr>
        <w:t>.</w:t>
      </w:r>
    </w:p>
    <w:p w:rsidR="00383ADE" w:rsidRDefault="00383ADE" w:rsidP="00383ADE">
      <w:pPr>
        <w:pStyle w:val="a4"/>
        <w:numPr>
          <w:ilvl w:val="0"/>
          <w:numId w:val="3"/>
        </w:numPr>
        <w:ind w:leftChars="0" w:right="420" w:firstLineChars="0"/>
      </w:pPr>
      <w:r>
        <w:lastRenderedPageBreak/>
        <w:t>P</w:t>
      </w:r>
      <w:r>
        <w:rPr>
          <w:rFonts w:hint="eastAsia"/>
        </w:rPr>
        <w:t>osition</w:t>
      </w:r>
      <w:r>
        <w:rPr>
          <w:rFonts w:hint="eastAsia"/>
        </w:rPr>
        <w:t>为</w:t>
      </w:r>
      <w:r>
        <w:rPr>
          <w:rFonts w:hint="eastAsia"/>
        </w:rPr>
        <w:t>absolute</w:t>
      </w:r>
      <w:r>
        <w:rPr>
          <w:rFonts w:hint="eastAsia"/>
        </w:rPr>
        <w:t>的元素有</w:t>
      </w:r>
      <w:r>
        <w:rPr>
          <w:rFonts w:hint="eastAsia"/>
        </w:rPr>
        <w:t>margin</w:t>
      </w:r>
      <w:r>
        <w:rPr>
          <w:rFonts w:hint="eastAsia"/>
        </w:rPr>
        <w:t>吗</w:t>
      </w:r>
    </w:p>
    <w:p w:rsidR="006A50F9" w:rsidRDefault="006A50F9" w:rsidP="006A50F9">
      <w:pPr>
        <w:pStyle w:val="a4"/>
        <w:numPr>
          <w:ilvl w:val="1"/>
          <w:numId w:val="3"/>
        </w:numPr>
        <w:ind w:leftChars="0" w:right="420" w:firstLineChars="0"/>
      </w:pPr>
      <w:r>
        <w:rPr>
          <w:rFonts w:hint="eastAsia"/>
        </w:rPr>
        <w:t>有</w:t>
      </w:r>
      <w:r>
        <w:rPr>
          <w:rFonts w:hint="eastAsia"/>
        </w:rPr>
        <w:t>margin</w:t>
      </w:r>
    </w:p>
    <w:p w:rsidR="0009132A" w:rsidRDefault="006A50F9" w:rsidP="0009132A">
      <w:pPr>
        <w:pStyle w:val="a4"/>
        <w:numPr>
          <w:ilvl w:val="1"/>
          <w:numId w:val="3"/>
        </w:numPr>
        <w:ind w:leftChars="0" w:right="420" w:firstLineChars="0"/>
      </w:pPr>
      <w:r>
        <w:t>A</w:t>
      </w:r>
      <w:r>
        <w:rPr>
          <w:rFonts w:hint="eastAsia"/>
        </w:rPr>
        <w:t>bsolute</w:t>
      </w:r>
      <w:r>
        <w:rPr>
          <w:rFonts w:hint="eastAsia"/>
        </w:rPr>
        <w:t>定位得看是否给其附加了</w:t>
      </w:r>
      <w:r>
        <w:rPr>
          <w:rFonts w:hint="eastAsia"/>
        </w:rPr>
        <w:t>left</w:t>
      </w:r>
      <w:r>
        <w:rPr>
          <w:rFonts w:hint="eastAsia"/>
        </w:rPr>
        <w:t>，</w:t>
      </w:r>
      <w:r>
        <w:rPr>
          <w:rFonts w:hint="eastAsia"/>
        </w:rPr>
        <w:t>top</w:t>
      </w:r>
      <w:r>
        <w:rPr>
          <w:rFonts w:hint="eastAsia"/>
        </w:rPr>
        <w:t>属性，没有附加，其还是在父元素内，有的话在查看第一个</w:t>
      </w:r>
      <w:r w:rsidR="00627494">
        <w:rPr>
          <w:rFonts w:hint="eastAsia"/>
        </w:rPr>
        <w:t>非</w:t>
      </w:r>
      <w:r w:rsidR="00627494">
        <w:rPr>
          <w:rFonts w:hint="eastAsia"/>
        </w:rPr>
        <w:t>static</w:t>
      </w:r>
      <w:r>
        <w:rPr>
          <w:rFonts w:hint="eastAsia"/>
        </w:rPr>
        <w:t>属性的</w:t>
      </w:r>
      <w:proofErr w:type="gramStart"/>
      <w:r>
        <w:rPr>
          <w:rFonts w:hint="eastAsia"/>
        </w:rPr>
        <w:t>的</w:t>
      </w:r>
      <w:proofErr w:type="gramEnd"/>
      <w:r>
        <w:rPr>
          <w:rFonts w:hint="eastAsia"/>
        </w:rPr>
        <w:t>父元素</w:t>
      </w:r>
    </w:p>
    <w:p w:rsidR="00383ADE" w:rsidRDefault="00383ADE" w:rsidP="00383ADE">
      <w:pPr>
        <w:pStyle w:val="a4"/>
        <w:numPr>
          <w:ilvl w:val="0"/>
          <w:numId w:val="3"/>
        </w:numPr>
        <w:ind w:leftChars="0" w:right="420" w:firstLineChars="0"/>
      </w:pPr>
      <w:r w:rsidRPr="006A50F9">
        <w:rPr>
          <w:color w:val="FF0000"/>
        </w:rPr>
        <w:t>C</w:t>
      </w:r>
      <w:r w:rsidRPr="006A50F9">
        <w:rPr>
          <w:rFonts w:hint="eastAsia"/>
          <w:color w:val="FF0000"/>
        </w:rPr>
        <w:t>ss3</w:t>
      </w:r>
      <w:r>
        <w:rPr>
          <w:rFonts w:hint="eastAsia"/>
        </w:rPr>
        <w:t>用过哪些属性，</w:t>
      </w:r>
      <w:r>
        <w:rPr>
          <w:rFonts w:hint="eastAsia"/>
        </w:rPr>
        <w:t>transform</w:t>
      </w:r>
      <w:r>
        <w:rPr>
          <w:rFonts w:hint="eastAsia"/>
        </w:rPr>
        <w:t>的用法</w:t>
      </w:r>
    </w:p>
    <w:p w:rsidR="00383ADE" w:rsidRDefault="00383ADE" w:rsidP="00383ADE">
      <w:pPr>
        <w:pStyle w:val="a4"/>
        <w:numPr>
          <w:ilvl w:val="0"/>
          <w:numId w:val="3"/>
        </w:numPr>
        <w:ind w:leftChars="0" w:right="420" w:firstLineChars="0"/>
      </w:pPr>
      <w:proofErr w:type="spellStart"/>
      <w:r>
        <w:t>J</w:t>
      </w:r>
      <w:r>
        <w:rPr>
          <w:rFonts w:hint="eastAsia"/>
        </w:rPr>
        <w:t>s</w:t>
      </w:r>
      <w:proofErr w:type="spellEnd"/>
      <w:r>
        <w:rPr>
          <w:rFonts w:hint="eastAsia"/>
        </w:rPr>
        <w:t>改变作用域的几种方式</w:t>
      </w:r>
    </w:p>
    <w:p w:rsidR="006A50F9" w:rsidRDefault="006A50F9" w:rsidP="006A50F9">
      <w:pPr>
        <w:pStyle w:val="a4"/>
        <w:numPr>
          <w:ilvl w:val="1"/>
          <w:numId w:val="3"/>
        </w:numPr>
        <w:ind w:leftChars="0" w:right="420" w:firstLineChars="0"/>
      </w:pPr>
      <w:r>
        <w:t>C</w:t>
      </w:r>
      <w:r>
        <w:rPr>
          <w:rFonts w:hint="eastAsia"/>
        </w:rPr>
        <w:t xml:space="preserve">all apply </w:t>
      </w:r>
      <w:r>
        <w:rPr>
          <w:rFonts w:hint="eastAsia"/>
        </w:rPr>
        <w:t>和</w:t>
      </w:r>
      <w:r>
        <w:rPr>
          <w:rFonts w:hint="eastAsia"/>
        </w:rPr>
        <w:t>new</w:t>
      </w:r>
      <w:r>
        <w:rPr>
          <w:rFonts w:hint="eastAsia"/>
        </w:rPr>
        <w:t>三种方法</w:t>
      </w:r>
    </w:p>
    <w:p w:rsidR="00383ADE" w:rsidRDefault="00383ADE" w:rsidP="00383ADE">
      <w:pPr>
        <w:pStyle w:val="a4"/>
        <w:numPr>
          <w:ilvl w:val="0"/>
          <w:numId w:val="3"/>
        </w:numPr>
        <w:ind w:leftChars="0" w:right="420" w:firstLineChars="0"/>
      </w:pPr>
      <w:r>
        <w:t>L</w:t>
      </w:r>
      <w:r>
        <w:rPr>
          <w:rFonts w:hint="eastAsia"/>
        </w:rPr>
        <w:t>et</w:t>
      </w:r>
      <w:r>
        <w:rPr>
          <w:rFonts w:hint="eastAsia"/>
        </w:rPr>
        <w:t>和</w:t>
      </w:r>
      <w:r>
        <w:rPr>
          <w:rFonts w:hint="eastAsia"/>
        </w:rPr>
        <w:t xml:space="preserve"> </w:t>
      </w:r>
      <w:proofErr w:type="spellStart"/>
      <w:r>
        <w:rPr>
          <w:rFonts w:hint="eastAsia"/>
        </w:rPr>
        <w:t>var</w:t>
      </w:r>
      <w:proofErr w:type="spellEnd"/>
      <w:r>
        <w:rPr>
          <w:rFonts w:hint="eastAsia"/>
        </w:rPr>
        <w:t>的区别，闭包的使用</w:t>
      </w:r>
    </w:p>
    <w:p w:rsidR="00383ADE" w:rsidRDefault="00383ADE" w:rsidP="00383ADE">
      <w:pPr>
        <w:pStyle w:val="a4"/>
        <w:numPr>
          <w:ilvl w:val="1"/>
          <w:numId w:val="3"/>
        </w:numPr>
        <w:ind w:leftChars="0" w:right="420" w:firstLineChars="0"/>
      </w:pPr>
      <w:r>
        <w:rPr>
          <w:rFonts w:hint="eastAsia"/>
        </w:rPr>
        <w:t>变量提升</w:t>
      </w:r>
    </w:p>
    <w:p w:rsidR="00383ADE" w:rsidRDefault="00383ADE" w:rsidP="00383ADE">
      <w:pPr>
        <w:pStyle w:val="a4"/>
        <w:numPr>
          <w:ilvl w:val="1"/>
          <w:numId w:val="3"/>
        </w:numPr>
        <w:ind w:leftChars="0" w:right="420" w:firstLineChars="0"/>
      </w:pPr>
      <w:proofErr w:type="gramStart"/>
      <w:r>
        <w:rPr>
          <w:rFonts w:hint="eastAsia"/>
        </w:rPr>
        <w:t>块级作用域</w:t>
      </w:r>
      <w:proofErr w:type="gramEnd"/>
    </w:p>
    <w:p w:rsidR="00383ADE" w:rsidRDefault="00383ADE" w:rsidP="00383ADE">
      <w:pPr>
        <w:pStyle w:val="a4"/>
        <w:numPr>
          <w:ilvl w:val="0"/>
          <w:numId w:val="3"/>
        </w:numPr>
        <w:ind w:leftChars="0" w:right="420" w:firstLineChars="0"/>
      </w:pPr>
      <w:r>
        <w:t>E</w:t>
      </w:r>
      <w:r>
        <w:rPr>
          <w:rFonts w:hint="eastAsia"/>
        </w:rPr>
        <w:t>s6</w:t>
      </w:r>
      <w:r>
        <w:rPr>
          <w:rFonts w:hint="eastAsia"/>
        </w:rPr>
        <w:t>熟悉那些特性</w:t>
      </w:r>
    </w:p>
    <w:p w:rsidR="00383ADE" w:rsidRDefault="00383ADE" w:rsidP="00383ADE">
      <w:pPr>
        <w:pStyle w:val="a4"/>
        <w:numPr>
          <w:ilvl w:val="0"/>
          <w:numId w:val="3"/>
        </w:numPr>
        <w:ind w:leftChars="0" w:right="420" w:firstLineChars="0"/>
      </w:pPr>
      <w:r>
        <w:rPr>
          <w:rFonts w:hint="eastAsia"/>
        </w:rPr>
        <w:t>对</w:t>
      </w:r>
      <w:proofErr w:type="spellStart"/>
      <w:r>
        <w:rPr>
          <w:rFonts w:hint="eastAsia"/>
        </w:rPr>
        <w:t>vue</w:t>
      </w:r>
      <w:proofErr w:type="spellEnd"/>
      <w:r>
        <w:rPr>
          <w:rFonts w:hint="eastAsia"/>
        </w:rPr>
        <w:t>的</w:t>
      </w:r>
      <w:r>
        <w:rPr>
          <w:rFonts w:hint="eastAsia"/>
        </w:rPr>
        <w:t xml:space="preserve">virtual </w:t>
      </w:r>
      <w:proofErr w:type="spellStart"/>
      <w:r>
        <w:rPr>
          <w:rFonts w:hint="eastAsia"/>
        </w:rPr>
        <w:t>dom</w:t>
      </w:r>
      <w:proofErr w:type="spellEnd"/>
      <w:r>
        <w:rPr>
          <w:rFonts w:hint="eastAsia"/>
        </w:rPr>
        <w:t>的理解</w:t>
      </w:r>
    </w:p>
    <w:p w:rsidR="00383ADE" w:rsidRDefault="00383ADE" w:rsidP="00383ADE">
      <w:pPr>
        <w:pStyle w:val="a4"/>
        <w:numPr>
          <w:ilvl w:val="0"/>
          <w:numId w:val="3"/>
        </w:numPr>
        <w:ind w:leftChars="0" w:right="420" w:firstLineChars="0"/>
      </w:pPr>
      <w:r>
        <w:rPr>
          <w:rFonts w:hint="eastAsia"/>
        </w:rPr>
        <w:t>对象赋值与基本数据类型赋值的区别</w:t>
      </w:r>
    </w:p>
    <w:p w:rsidR="006A50F9" w:rsidRDefault="006A50F9" w:rsidP="006A50F9">
      <w:pPr>
        <w:pStyle w:val="a4"/>
        <w:numPr>
          <w:ilvl w:val="1"/>
          <w:numId w:val="3"/>
        </w:numPr>
        <w:ind w:leftChars="0" w:right="420" w:firstLineChars="0"/>
      </w:pPr>
      <w:r>
        <w:rPr>
          <w:rFonts w:hint="eastAsia"/>
        </w:rPr>
        <w:t>深复制和浅复制</w:t>
      </w:r>
    </w:p>
    <w:p w:rsidR="00383ADE" w:rsidRDefault="00383ADE" w:rsidP="00383ADE">
      <w:pPr>
        <w:pStyle w:val="a4"/>
        <w:numPr>
          <w:ilvl w:val="0"/>
          <w:numId w:val="3"/>
        </w:numPr>
        <w:ind w:leftChars="0" w:right="420" w:firstLineChars="0"/>
      </w:pPr>
      <w:r>
        <w:rPr>
          <w:rFonts w:hint="eastAsia"/>
        </w:rPr>
        <w:t>三次握手和四次握手</w:t>
      </w:r>
    </w:p>
    <w:p w:rsidR="00383ADE" w:rsidRPr="0097432E" w:rsidRDefault="00383ADE" w:rsidP="00383ADE">
      <w:pPr>
        <w:pStyle w:val="a4"/>
        <w:numPr>
          <w:ilvl w:val="0"/>
          <w:numId w:val="3"/>
        </w:numPr>
        <w:ind w:leftChars="0" w:right="420" w:firstLineChars="0"/>
        <w:rPr>
          <w:color w:val="FF0000"/>
        </w:rPr>
      </w:pPr>
      <w:r w:rsidRPr="0097432E">
        <w:rPr>
          <w:rFonts w:hint="eastAsia"/>
          <w:color w:val="FF0000"/>
        </w:rPr>
        <w:t>跨域的解决方案有哪些</w:t>
      </w:r>
    </w:p>
    <w:p w:rsidR="0097432E" w:rsidRDefault="0097432E" w:rsidP="00383ADE">
      <w:pPr>
        <w:pStyle w:val="a4"/>
        <w:numPr>
          <w:ilvl w:val="0"/>
          <w:numId w:val="3"/>
        </w:numPr>
        <w:ind w:leftChars="0" w:right="420" w:firstLineChars="0"/>
      </w:pPr>
      <w:r w:rsidRPr="0097432E">
        <w:rPr>
          <w:color w:val="FF0000"/>
        </w:rPr>
        <w:t>F</w:t>
      </w:r>
      <w:r w:rsidRPr="0097432E">
        <w:rPr>
          <w:rFonts w:hint="eastAsia"/>
          <w:color w:val="FF0000"/>
        </w:rPr>
        <w:t>lex</w:t>
      </w:r>
      <w:r>
        <w:rPr>
          <w:rFonts w:hint="eastAsia"/>
        </w:rPr>
        <w:t>弹性盒的概念</w:t>
      </w:r>
    </w:p>
    <w:p w:rsidR="00EA5DD8" w:rsidRDefault="00ED3C52" w:rsidP="00383ADE">
      <w:pPr>
        <w:pStyle w:val="a4"/>
        <w:numPr>
          <w:ilvl w:val="0"/>
          <w:numId w:val="3"/>
        </w:numPr>
        <w:ind w:leftChars="0" w:right="420" w:firstLineChars="0"/>
      </w:pPr>
      <w:r>
        <w:rPr>
          <w:rFonts w:hint="eastAsia"/>
        </w:rPr>
        <w:t>nth-child</w:t>
      </w:r>
      <w:r>
        <w:rPr>
          <w:rFonts w:hint="eastAsia"/>
        </w:rPr>
        <w:t>和</w:t>
      </w:r>
      <w:r>
        <w:rPr>
          <w:rFonts w:hint="eastAsia"/>
        </w:rPr>
        <w:t>nth-of-type</w:t>
      </w:r>
      <w:r>
        <w:rPr>
          <w:rFonts w:hint="eastAsia"/>
        </w:rPr>
        <w:t>区别</w:t>
      </w:r>
    </w:p>
    <w:p w:rsidR="00ED3C52" w:rsidRDefault="00ED3C52" w:rsidP="00ED3C52">
      <w:pPr>
        <w:pStyle w:val="a4"/>
        <w:ind w:leftChars="0" w:left="1260" w:right="420" w:firstLineChars="0" w:firstLine="0"/>
      </w:pPr>
      <w:r>
        <w:rPr>
          <w:rFonts w:hint="eastAsia"/>
        </w:rPr>
        <w:t>p</w:t>
      </w:r>
      <w:r>
        <w:rPr>
          <w:rFonts w:hint="eastAsia"/>
        </w:rPr>
        <w:t>：</w:t>
      </w:r>
      <w:r>
        <w:rPr>
          <w:rFonts w:hint="eastAsia"/>
        </w:rPr>
        <w:t>nth-child(2)</w:t>
      </w:r>
      <w:r>
        <w:rPr>
          <w:rFonts w:hint="eastAsia"/>
        </w:rPr>
        <w:t>截取的是第二个</w:t>
      </w:r>
      <w:r>
        <w:rPr>
          <w:rFonts w:hint="eastAsia"/>
        </w:rPr>
        <w:t>p</w:t>
      </w:r>
      <w:r>
        <w:rPr>
          <w:rFonts w:hint="eastAsia"/>
        </w:rPr>
        <w:t>元素，但是如果第二个子元素不是</w:t>
      </w:r>
      <w:r>
        <w:rPr>
          <w:rFonts w:hint="eastAsia"/>
        </w:rPr>
        <w:t>p</w:t>
      </w:r>
      <w:r>
        <w:rPr>
          <w:rFonts w:hint="eastAsia"/>
        </w:rPr>
        <w:t>，该选择器失效</w:t>
      </w:r>
    </w:p>
    <w:p w:rsidR="00ED3C52" w:rsidRDefault="00ED3C52" w:rsidP="00ED3C52">
      <w:pPr>
        <w:pStyle w:val="a4"/>
        <w:ind w:leftChars="0" w:left="1260" w:right="420" w:firstLineChars="0" w:firstLine="0"/>
      </w:pPr>
      <w:r>
        <w:rPr>
          <w:rFonts w:hint="eastAsia"/>
        </w:rPr>
        <w:t>p:</w:t>
      </w:r>
      <w:r w:rsidRPr="00ED3C52">
        <w:rPr>
          <w:rFonts w:hint="eastAsia"/>
        </w:rPr>
        <w:t xml:space="preserve"> </w:t>
      </w:r>
      <w:r>
        <w:rPr>
          <w:rFonts w:hint="eastAsia"/>
        </w:rPr>
        <w:t>nth-of-type(2)</w:t>
      </w:r>
      <w:r>
        <w:rPr>
          <w:rFonts w:hint="eastAsia"/>
        </w:rPr>
        <w:t>只要有两个子元素是</w:t>
      </w:r>
      <w:r>
        <w:rPr>
          <w:rFonts w:hint="eastAsia"/>
        </w:rPr>
        <w:t>p</w:t>
      </w:r>
      <w:r>
        <w:rPr>
          <w:rFonts w:hint="eastAsia"/>
        </w:rPr>
        <w:t>，该选择器就有效。</w:t>
      </w:r>
    </w:p>
    <w:p w:rsidR="00ED3C52" w:rsidRDefault="00ED3C52" w:rsidP="00ED3C52">
      <w:pPr>
        <w:pStyle w:val="a4"/>
        <w:ind w:leftChars="0" w:left="1260" w:right="420" w:firstLineChars="0" w:firstLine="0"/>
      </w:pPr>
      <w:r>
        <w:rPr>
          <w:rFonts w:hint="eastAsia"/>
        </w:rPr>
        <w:t>详细见：</w:t>
      </w:r>
    </w:p>
    <w:p w:rsidR="00ED3C52" w:rsidRPr="00ED3C52" w:rsidRDefault="00ED3C52" w:rsidP="00ED3C52">
      <w:pPr>
        <w:pStyle w:val="a4"/>
        <w:ind w:leftChars="0" w:left="1260" w:right="420" w:firstLineChars="0" w:firstLine="0"/>
      </w:pPr>
      <w:r w:rsidRPr="00ED3C52">
        <w:t>http://www.zhangxinxu.com/wordpress/2011/06/css3%E9%80%89%E6%8B%A9%E5%99%A8nth-child%E5%92%8Cnth-of-type%E4%B9%8B%E9%97%B4%E7%9A%84%E5%B7%AE%E5%BC%82/</w:t>
      </w:r>
    </w:p>
    <w:p w:rsidR="00383ADE" w:rsidRDefault="002B7411" w:rsidP="00ED3C52">
      <w:pPr>
        <w:pStyle w:val="a4"/>
        <w:numPr>
          <w:ilvl w:val="0"/>
          <w:numId w:val="3"/>
        </w:numPr>
        <w:ind w:leftChars="0" w:right="420" w:firstLineChars="0"/>
      </w:pPr>
      <w:r>
        <w:rPr>
          <w:rFonts w:hint="eastAsia"/>
        </w:rPr>
        <w:t>new</w:t>
      </w:r>
      <w:r>
        <w:rPr>
          <w:rFonts w:hint="eastAsia"/>
        </w:rPr>
        <w:t>都做了什么</w:t>
      </w:r>
    </w:p>
    <w:p w:rsidR="002B7411" w:rsidRDefault="002B7411" w:rsidP="002B7411">
      <w:pPr>
        <w:ind w:leftChars="500" w:left="1050" w:right="420" w:firstLineChars="95" w:firstLine="199"/>
      </w:pPr>
      <w:r>
        <w:rPr>
          <w:rFonts w:hint="eastAsia"/>
        </w:rPr>
        <w:t>第一行，我们创建了一个空对象</w:t>
      </w:r>
      <w:proofErr w:type="spellStart"/>
      <w:r>
        <w:rPr>
          <w:rFonts w:hint="eastAsia"/>
        </w:rPr>
        <w:t>obj</w:t>
      </w:r>
      <w:proofErr w:type="spellEnd"/>
    </w:p>
    <w:p w:rsidR="002B7411" w:rsidRDefault="002B7411" w:rsidP="002B7411">
      <w:pPr>
        <w:ind w:leftChars="500" w:left="1050" w:right="420" w:firstLineChars="95" w:firstLine="199"/>
      </w:pPr>
      <w:r>
        <w:rPr>
          <w:rFonts w:hint="eastAsia"/>
        </w:rPr>
        <w:t>第二行，我们将这个空对象的</w:t>
      </w:r>
      <w:r>
        <w:rPr>
          <w:rFonts w:hint="eastAsia"/>
        </w:rPr>
        <w:t>__proto__</w:t>
      </w:r>
      <w:r>
        <w:rPr>
          <w:rFonts w:hint="eastAsia"/>
        </w:rPr>
        <w:t>成员指向了</w:t>
      </w:r>
      <w:r>
        <w:rPr>
          <w:rFonts w:hint="eastAsia"/>
        </w:rPr>
        <w:t>Base</w:t>
      </w:r>
      <w:r>
        <w:rPr>
          <w:rFonts w:hint="eastAsia"/>
        </w:rPr>
        <w:t>函数对象</w:t>
      </w:r>
      <w:r>
        <w:rPr>
          <w:rFonts w:hint="eastAsia"/>
        </w:rPr>
        <w:t>prototype</w:t>
      </w:r>
      <w:r>
        <w:rPr>
          <w:rFonts w:hint="eastAsia"/>
        </w:rPr>
        <w:t>成员对象</w:t>
      </w:r>
    </w:p>
    <w:p w:rsidR="00383ADE" w:rsidRDefault="002B7411" w:rsidP="002B7411">
      <w:pPr>
        <w:ind w:leftChars="500" w:left="1050" w:right="420" w:firstLineChars="95" w:firstLine="199"/>
      </w:pPr>
      <w:r>
        <w:rPr>
          <w:rFonts w:hint="eastAsia"/>
        </w:rPr>
        <w:t>第三行，我们将</w:t>
      </w:r>
      <w:r>
        <w:rPr>
          <w:rFonts w:hint="eastAsia"/>
        </w:rPr>
        <w:t>Base</w:t>
      </w:r>
      <w:r>
        <w:rPr>
          <w:rFonts w:hint="eastAsia"/>
        </w:rPr>
        <w:t>函数对象的</w:t>
      </w:r>
      <w:r>
        <w:rPr>
          <w:rFonts w:hint="eastAsia"/>
        </w:rPr>
        <w:t>this</w:t>
      </w:r>
      <w:r>
        <w:rPr>
          <w:rFonts w:hint="eastAsia"/>
        </w:rPr>
        <w:t>指针替换成</w:t>
      </w:r>
      <w:proofErr w:type="spellStart"/>
      <w:r>
        <w:rPr>
          <w:rFonts w:hint="eastAsia"/>
        </w:rPr>
        <w:t>obj</w:t>
      </w:r>
      <w:proofErr w:type="spellEnd"/>
      <w:r>
        <w:rPr>
          <w:rFonts w:hint="eastAsia"/>
        </w:rPr>
        <w:t>，然后再调用</w:t>
      </w:r>
      <w:r>
        <w:rPr>
          <w:rFonts w:hint="eastAsia"/>
        </w:rPr>
        <w:t>Base</w:t>
      </w:r>
      <w:r>
        <w:rPr>
          <w:rFonts w:hint="eastAsia"/>
        </w:rPr>
        <w:t>函数，于是我们就给</w:t>
      </w:r>
      <w:proofErr w:type="spellStart"/>
      <w:r>
        <w:rPr>
          <w:rFonts w:hint="eastAsia"/>
        </w:rPr>
        <w:t>obj</w:t>
      </w:r>
      <w:proofErr w:type="spellEnd"/>
      <w:r>
        <w:rPr>
          <w:rFonts w:hint="eastAsia"/>
        </w:rPr>
        <w:t>对象赋值了一个</w:t>
      </w:r>
      <w:r>
        <w:rPr>
          <w:rFonts w:hint="eastAsia"/>
        </w:rPr>
        <w:t>id</w:t>
      </w:r>
      <w:r>
        <w:rPr>
          <w:rFonts w:hint="eastAsia"/>
        </w:rPr>
        <w:t>成员变量，这个成员变量的值是</w:t>
      </w:r>
      <w:proofErr w:type="gramStart"/>
      <w:r>
        <w:rPr>
          <w:rFonts w:hint="eastAsia"/>
        </w:rPr>
        <w:t>”</w:t>
      </w:r>
      <w:proofErr w:type="gramEnd"/>
      <w:r>
        <w:rPr>
          <w:rFonts w:hint="eastAsia"/>
        </w:rPr>
        <w:t>base</w:t>
      </w:r>
      <w:r>
        <w:rPr>
          <w:rFonts w:hint="eastAsia"/>
        </w:rPr>
        <w:t>”</w:t>
      </w:r>
    </w:p>
    <w:p w:rsidR="002B7411" w:rsidRDefault="002B7411" w:rsidP="002B7411">
      <w:pPr>
        <w:pStyle w:val="a4"/>
        <w:numPr>
          <w:ilvl w:val="0"/>
          <w:numId w:val="3"/>
        </w:numPr>
        <w:ind w:leftChars="0" w:right="420" w:firstLineChars="0"/>
      </w:pPr>
      <w:proofErr w:type="spellStart"/>
      <w:r w:rsidRPr="002B7411">
        <w:rPr>
          <w:rFonts w:hint="eastAsia"/>
        </w:rPr>
        <w:t>js</w:t>
      </w:r>
      <w:proofErr w:type="spellEnd"/>
      <w:r w:rsidRPr="002B7411">
        <w:rPr>
          <w:rFonts w:hint="eastAsia"/>
        </w:rPr>
        <w:t>一次只加载十条，往下拉在加载十条怎么实现</w:t>
      </w:r>
    </w:p>
    <w:p w:rsidR="00DF0C4F" w:rsidRDefault="00DF0C4F" w:rsidP="00DF0C4F">
      <w:pPr>
        <w:pStyle w:val="a4"/>
        <w:ind w:leftChars="0" w:left="1260" w:right="420" w:firstLineChars="0" w:firstLine="0"/>
      </w:pPr>
      <w:proofErr w:type="spellStart"/>
      <w:r>
        <w:rPr>
          <w:rFonts w:hint="eastAsia"/>
        </w:rPr>
        <w:t>clientHeight</w:t>
      </w:r>
      <w:proofErr w:type="spellEnd"/>
      <w:r>
        <w:rPr>
          <w:rFonts w:hint="eastAsia"/>
        </w:rPr>
        <w:t>视窗高度，</w:t>
      </w:r>
      <w:proofErr w:type="spellStart"/>
      <w:r>
        <w:rPr>
          <w:rFonts w:hint="eastAsia"/>
        </w:rPr>
        <w:t>offsetHeight</w:t>
      </w:r>
      <w:proofErr w:type="spellEnd"/>
      <w:r>
        <w:rPr>
          <w:rFonts w:hint="eastAsia"/>
        </w:rPr>
        <w:t>是视窗高度加上未显示的高度，即实际内容高度。</w:t>
      </w:r>
      <w:proofErr w:type="spellStart"/>
      <w:r>
        <w:t>S</w:t>
      </w:r>
      <w:r>
        <w:rPr>
          <w:rFonts w:hint="eastAsia"/>
        </w:rPr>
        <w:t>collHeight</w:t>
      </w:r>
      <w:proofErr w:type="spellEnd"/>
      <w:r>
        <w:rPr>
          <w:rFonts w:hint="eastAsia"/>
        </w:rPr>
        <w:t>是滚动条偏离量取值在</w:t>
      </w:r>
      <w:r>
        <w:rPr>
          <w:rFonts w:hint="eastAsia"/>
        </w:rPr>
        <w:t xml:space="preserve"> [0-</w:t>
      </w:r>
      <w:r>
        <w:rPr>
          <w:rFonts w:hint="eastAsia"/>
        </w:rPr>
        <w:t>（</w:t>
      </w:r>
      <w:proofErr w:type="spellStart"/>
      <w:r>
        <w:rPr>
          <w:rFonts w:hint="eastAsia"/>
        </w:rPr>
        <w:t>offsetHeight-clientHeight</w:t>
      </w:r>
      <w:proofErr w:type="spellEnd"/>
      <w:r>
        <w:rPr>
          <w:rFonts w:hint="eastAsia"/>
        </w:rPr>
        <w:t>）</w:t>
      </w:r>
      <w:r>
        <w:rPr>
          <w:rFonts w:hint="eastAsia"/>
        </w:rPr>
        <w:t>]</w:t>
      </w:r>
      <w:r>
        <w:rPr>
          <w:rFonts w:hint="eastAsia"/>
        </w:rPr>
        <w:t>之间</w:t>
      </w:r>
    </w:p>
    <w:p w:rsidR="00DF0C4F" w:rsidRPr="00DF0C4F" w:rsidRDefault="00DF0C4F" w:rsidP="00DF0C4F">
      <w:pPr>
        <w:pStyle w:val="a4"/>
        <w:numPr>
          <w:ilvl w:val="0"/>
          <w:numId w:val="3"/>
        </w:numPr>
        <w:ind w:leftChars="0" w:right="420" w:firstLineChars="0"/>
        <w:rPr>
          <w:color w:val="FF0000"/>
        </w:rPr>
      </w:pPr>
      <w:proofErr w:type="spellStart"/>
      <w:r w:rsidRPr="00DF0C4F">
        <w:rPr>
          <w:rFonts w:hint="eastAsia"/>
          <w:color w:val="FF0000"/>
        </w:rPr>
        <w:t>fis</w:t>
      </w:r>
      <w:proofErr w:type="spellEnd"/>
      <w:r w:rsidRPr="00DF0C4F">
        <w:rPr>
          <w:rFonts w:hint="eastAsia"/>
          <w:color w:val="FF0000"/>
        </w:rPr>
        <w:t>打包和</w:t>
      </w:r>
      <w:proofErr w:type="spellStart"/>
      <w:r w:rsidRPr="00DF0C4F">
        <w:rPr>
          <w:rFonts w:hint="eastAsia"/>
          <w:color w:val="FF0000"/>
        </w:rPr>
        <w:t>webpack</w:t>
      </w:r>
      <w:proofErr w:type="spellEnd"/>
      <w:r w:rsidRPr="00DF0C4F">
        <w:rPr>
          <w:rFonts w:hint="eastAsia"/>
          <w:color w:val="FF0000"/>
        </w:rPr>
        <w:t>打包的区别</w:t>
      </w:r>
    </w:p>
    <w:p w:rsidR="00DF0C4F" w:rsidRDefault="00DF0C4F" w:rsidP="00DF0C4F">
      <w:pPr>
        <w:pStyle w:val="a4"/>
        <w:numPr>
          <w:ilvl w:val="0"/>
          <w:numId w:val="3"/>
        </w:numPr>
        <w:ind w:leftChars="0" w:right="420" w:firstLineChars="0"/>
        <w:rPr>
          <w:color w:val="FF0000"/>
        </w:rPr>
      </w:pPr>
      <w:r w:rsidRPr="00701F83">
        <w:rPr>
          <w:rFonts w:hint="eastAsia"/>
          <w:color w:val="FF0000"/>
        </w:rPr>
        <w:t>为什么不把</w:t>
      </w:r>
      <w:proofErr w:type="spellStart"/>
      <w:r w:rsidRPr="00701F83">
        <w:rPr>
          <w:rFonts w:hint="eastAsia"/>
          <w:color w:val="FF0000"/>
        </w:rPr>
        <w:t>css</w:t>
      </w:r>
      <w:proofErr w:type="spellEnd"/>
      <w:r w:rsidRPr="00701F83">
        <w:rPr>
          <w:rFonts w:hint="eastAsia"/>
          <w:color w:val="FF0000"/>
        </w:rPr>
        <w:t>和</w:t>
      </w:r>
      <w:proofErr w:type="spellStart"/>
      <w:r w:rsidRPr="00701F83">
        <w:rPr>
          <w:rFonts w:hint="eastAsia"/>
          <w:color w:val="FF0000"/>
        </w:rPr>
        <w:t>js</w:t>
      </w:r>
      <w:proofErr w:type="spellEnd"/>
      <w:r w:rsidRPr="00701F83">
        <w:rPr>
          <w:rFonts w:hint="eastAsia"/>
          <w:color w:val="FF0000"/>
        </w:rPr>
        <w:t>分开</w:t>
      </w:r>
    </w:p>
    <w:p w:rsidR="00701F83" w:rsidRDefault="00701F83" w:rsidP="00DF0C4F">
      <w:pPr>
        <w:pStyle w:val="a4"/>
        <w:numPr>
          <w:ilvl w:val="0"/>
          <w:numId w:val="3"/>
        </w:numPr>
        <w:ind w:leftChars="0" w:right="420" w:firstLineChars="0"/>
      </w:pPr>
      <w:r>
        <w:rPr>
          <w:rFonts w:hint="eastAsia"/>
        </w:rPr>
        <w:lastRenderedPageBreak/>
        <w:t>箭头函数的优点</w:t>
      </w:r>
    </w:p>
    <w:p w:rsidR="00A536B5" w:rsidRDefault="00A536B5" w:rsidP="00DF0C4F">
      <w:pPr>
        <w:pStyle w:val="a4"/>
        <w:numPr>
          <w:ilvl w:val="0"/>
          <w:numId w:val="3"/>
        </w:numPr>
        <w:ind w:leftChars="0" w:right="420" w:firstLineChars="0"/>
      </w:pPr>
      <w:proofErr w:type="spellStart"/>
      <w:r>
        <w:rPr>
          <w:rFonts w:hint="eastAsia"/>
        </w:rPr>
        <w:t>dp</w:t>
      </w:r>
      <w:proofErr w:type="spellEnd"/>
      <w:r>
        <w:rPr>
          <w:rFonts w:hint="eastAsia"/>
        </w:rPr>
        <w:t>和</w:t>
      </w:r>
      <w:proofErr w:type="spellStart"/>
      <w:r>
        <w:rPr>
          <w:rFonts w:hint="eastAsia"/>
        </w:rPr>
        <w:t>px</w:t>
      </w:r>
      <w:proofErr w:type="spellEnd"/>
      <w:r>
        <w:rPr>
          <w:rFonts w:hint="eastAsia"/>
        </w:rPr>
        <w:t>换算</w:t>
      </w:r>
    </w:p>
    <w:p w:rsidR="00A536B5" w:rsidRDefault="00A536B5" w:rsidP="00A536B5">
      <w:pPr>
        <w:pStyle w:val="a4"/>
        <w:ind w:leftChars="0" w:left="1260" w:right="420" w:firstLineChars="0" w:firstLine="0"/>
      </w:pPr>
      <w:proofErr w:type="spellStart"/>
      <w:r>
        <w:rPr>
          <w:rFonts w:hint="eastAsia"/>
        </w:rPr>
        <w:t>ppi</w:t>
      </w:r>
      <w:proofErr w:type="spellEnd"/>
      <w:r>
        <w:rPr>
          <w:rFonts w:hint="eastAsia"/>
        </w:rPr>
        <w:t>是图像分辨率，见</w:t>
      </w:r>
      <w:r>
        <w:fldChar w:fldCharType="begin"/>
      </w:r>
      <w:r>
        <w:instrText xml:space="preserve"> HYPERLINK "</w:instrText>
      </w:r>
      <w:r w:rsidRPr="00A536B5">
        <w:instrText>http://blog.csdn.net/zsg2063/article/details/38865311</w:instrText>
      </w:r>
      <w:r>
        <w:instrText xml:space="preserve">" </w:instrText>
      </w:r>
      <w:r>
        <w:fldChar w:fldCharType="separate"/>
      </w:r>
      <w:r w:rsidRPr="00EA0638">
        <w:rPr>
          <w:rStyle w:val="a7"/>
        </w:rPr>
        <w:t>http://blog.csdn.net/zsg2063/article/details/38865311</w:t>
      </w:r>
      <w:r>
        <w:fldChar w:fldCharType="end"/>
      </w:r>
    </w:p>
    <w:p w:rsidR="00A536B5" w:rsidRDefault="00A536B5" w:rsidP="00A536B5">
      <w:pPr>
        <w:pStyle w:val="a4"/>
        <w:ind w:leftChars="0" w:left="1260" w:right="420" w:firstLineChars="0" w:firstLine="0"/>
      </w:pPr>
      <w:r>
        <w:rPr>
          <w:rFonts w:hint="eastAsia"/>
        </w:rPr>
        <w:t>好处是</w:t>
      </w:r>
      <w:proofErr w:type="spellStart"/>
      <w:r>
        <w:rPr>
          <w:rFonts w:hint="eastAsia"/>
        </w:rPr>
        <w:t>dp</w:t>
      </w:r>
      <w:proofErr w:type="spellEnd"/>
      <w:r>
        <w:rPr>
          <w:rFonts w:hint="eastAsia"/>
        </w:rPr>
        <w:t>在相同的物理尺寸下，不会因为</w:t>
      </w:r>
      <w:proofErr w:type="spellStart"/>
      <w:r>
        <w:rPr>
          <w:rFonts w:hint="eastAsia"/>
        </w:rPr>
        <w:t>ppi</w:t>
      </w:r>
      <w:proofErr w:type="spellEnd"/>
      <w:r>
        <w:rPr>
          <w:rFonts w:hint="eastAsia"/>
        </w:rPr>
        <w:t>的不同展现不同，</w:t>
      </w:r>
      <w:proofErr w:type="spellStart"/>
      <w:r>
        <w:rPr>
          <w:rFonts w:hint="eastAsia"/>
        </w:rPr>
        <w:t>px</w:t>
      </w:r>
      <w:proofErr w:type="spellEnd"/>
      <w:r>
        <w:rPr>
          <w:rFonts w:hint="eastAsia"/>
        </w:rPr>
        <w:t>会</w:t>
      </w:r>
    </w:p>
    <w:p w:rsidR="00165872" w:rsidRDefault="00261FE7" w:rsidP="00A536B5">
      <w:pPr>
        <w:pStyle w:val="a4"/>
        <w:numPr>
          <w:ilvl w:val="0"/>
          <w:numId w:val="3"/>
        </w:numPr>
        <w:ind w:leftChars="0" w:right="420" w:firstLineChars="0"/>
      </w:pPr>
      <w:proofErr w:type="spellStart"/>
      <w:r>
        <w:rPr>
          <w:rFonts w:hint="eastAsia"/>
        </w:rPr>
        <w:t>git</w:t>
      </w:r>
      <w:proofErr w:type="spellEnd"/>
      <w:r>
        <w:rPr>
          <w:rFonts w:hint="eastAsia"/>
        </w:rPr>
        <w:t>分支怎么切换？</w:t>
      </w:r>
    </w:p>
    <w:p w:rsidR="00A536B5" w:rsidRDefault="00165872" w:rsidP="00165872">
      <w:pPr>
        <w:pStyle w:val="a4"/>
        <w:ind w:leftChars="0" w:left="1260" w:right="420" w:firstLineChars="0" w:firstLine="0"/>
      </w:pPr>
      <w:proofErr w:type="spellStart"/>
      <w:r>
        <w:t>git</w:t>
      </w:r>
      <w:proofErr w:type="spellEnd"/>
      <w:r>
        <w:t xml:space="preserve"> checkout </w:t>
      </w:r>
      <w:r>
        <w:rPr>
          <w:rFonts w:hint="eastAsia"/>
        </w:rPr>
        <w:t>分支名</w:t>
      </w:r>
    </w:p>
    <w:p w:rsidR="00165872" w:rsidRDefault="00165872" w:rsidP="00165872">
      <w:pPr>
        <w:pStyle w:val="a4"/>
        <w:ind w:leftChars="0" w:left="1260" w:right="420" w:firstLineChars="0" w:firstLine="0"/>
      </w:pPr>
      <w:proofErr w:type="spellStart"/>
      <w:r>
        <w:rPr>
          <w:rFonts w:hint="eastAsia"/>
        </w:rPr>
        <w:t>git</w:t>
      </w:r>
      <w:proofErr w:type="spellEnd"/>
      <w:r>
        <w:rPr>
          <w:rFonts w:hint="eastAsia"/>
        </w:rPr>
        <w:t xml:space="preserve"> branch</w:t>
      </w:r>
      <w:r>
        <w:rPr>
          <w:rFonts w:hint="eastAsia"/>
        </w:rPr>
        <w:t>查看分支</w:t>
      </w:r>
    </w:p>
    <w:p w:rsidR="00383ADE" w:rsidRDefault="00261FE7" w:rsidP="00165872">
      <w:pPr>
        <w:pStyle w:val="a4"/>
        <w:numPr>
          <w:ilvl w:val="0"/>
          <w:numId w:val="3"/>
        </w:numPr>
        <w:ind w:leftChars="0" w:right="420" w:firstLineChars="0"/>
      </w:pPr>
      <w:proofErr w:type="spellStart"/>
      <w:r>
        <w:rPr>
          <w:rFonts w:hint="eastAsia"/>
        </w:rPr>
        <w:t>git</w:t>
      </w:r>
      <w:proofErr w:type="spellEnd"/>
      <w:r w:rsidR="00165872">
        <w:rPr>
          <w:rFonts w:hint="eastAsia"/>
        </w:rPr>
        <w:t>如何解决冲突？</w:t>
      </w:r>
    </w:p>
    <w:p w:rsidR="00165872" w:rsidRDefault="00165872" w:rsidP="00165872">
      <w:pPr>
        <w:pStyle w:val="a4"/>
        <w:ind w:leftChars="0" w:left="1260" w:right="420" w:firstLineChars="0" w:firstLine="0"/>
      </w:pPr>
      <w:proofErr w:type="spellStart"/>
      <w:r>
        <w:rPr>
          <w:rFonts w:hint="eastAsia"/>
        </w:rPr>
        <w:t>git</w:t>
      </w:r>
      <w:proofErr w:type="spellEnd"/>
      <w:r>
        <w:rPr>
          <w:rFonts w:hint="eastAsia"/>
        </w:rPr>
        <w:t xml:space="preserve"> merge </w:t>
      </w:r>
      <w:r>
        <w:rPr>
          <w:rFonts w:hint="eastAsia"/>
        </w:rPr>
        <w:t>分支名，当前分支合并你想合并的分支</w:t>
      </w:r>
    </w:p>
    <w:p w:rsidR="00165872" w:rsidRDefault="00165872" w:rsidP="00165872">
      <w:pPr>
        <w:pStyle w:val="a4"/>
        <w:ind w:leftChars="0" w:left="1260" w:right="420" w:firstLineChars="0" w:firstLine="0"/>
      </w:pPr>
      <w:proofErr w:type="spellStart"/>
      <w:r>
        <w:rPr>
          <w:rFonts w:hint="eastAsia"/>
        </w:rPr>
        <w:t>git</w:t>
      </w:r>
      <w:proofErr w:type="spellEnd"/>
      <w:r>
        <w:rPr>
          <w:rFonts w:hint="eastAsia"/>
        </w:rPr>
        <w:t xml:space="preserve"> status </w:t>
      </w:r>
      <w:r>
        <w:rPr>
          <w:rFonts w:hint="eastAsia"/>
        </w:rPr>
        <w:t>可以查看冲突文件，这种情况只可以人为的合并</w:t>
      </w:r>
    </w:p>
    <w:p w:rsidR="00B770D2" w:rsidRDefault="00B770D2" w:rsidP="00B770D2">
      <w:pPr>
        <w:pStyle w:val="a4"/>
        <w:numPr>
          <w:ilvl w:val="0"/>
          <w:numId w:val="3"/>
        </w:numPr>
        <w:ind w:leftChars="0" w:right="420" w:firstLineChars="0"/>
      </w:pPr>
      <w:r>
        <w:rPr>
          <w:rFonts w:hint="eastAsia"/>
        </w:rPr>
        <w:t>快速排序，归并排序</w:t>
      </w:r>
    </w:p>
    <w:p w:rsidR="00B770D2" w:rsidRDefault="00B770D2" w:rsidP="00B770D2">
      <w:pPr>
        <w:pStyle w:val="a4"/>
        <w:numPr>
          <w:ilvl w:val="0"/>
          <w:numId w:val="3"/>
        </w:numPr>
        <w:ind w:leftChars="0" w:right="420" w:firstLineChars="0"/>
      </w:pPr>
      <w:proofErr w:type="spellStart"/>
      <w:r>
        <w:rPr>
          <w:rFonts w:hint="eastAsia"/>
        </w:rPr>
        <w:t>setTimeout</w:t>
      </w:r>
      <w:proofErr w:type="spellEnd"/>
      <w:r>
        <w:rPr>
          <w:rFonts w:hint="eastAsia"/>
        </w:rPr>
        <w:t>的作用域是</w:t>
      </w:r>
      <w:r>
        <w:rPr>
          <w:rFonts w:hint="eastAsia"/>
        </w:rPr>
        <w:t>windows</w:t>
      </w:r>
    </w:p>
    <w:p w:rsidR="00B770D2" w:rsidRPr="00383ADE" w:rsidRDefault="00B770D2" w:rsidP="00B770D2">
      <w:pPr>
        <w:pStyle w:val="a4"/>
        <w:numPr>
          <w:ilvl w:val="0"/>
          <w:numId w:val="3"/>
        </w:numPr>
        <w:ind w:leftChars="0" w:right="420" w:firstLineChars="0"/>
      </w:pPr>
      <w:proofErr w:type="spellStart"/>
      <w:r>
        <w:rPr>
          <w:rFonts w:hint="eastAsia"/>
        </w:rPr>
        <w:t>img</w:t>
      </w:r>
      <w:proofErr w:type="spellEnd"/>
      <w:r>
        <w:rPr>
          <w:rFonts w:hint="eastAsia"/>
        </w:rPr>
        <w:t>是特殊的行内元素可以设置宽和高</w:t>
      </w:r>
    </w:p>
    <w:p w:rsidR="00165872" w:rsidRDefault="008B62D8" w:rsidP="00165872">
      <w:pPr>
        <w:pStyle w:val="a4"/>
        <w:numPr>
          <w:ilvl w:val="0"/>
          <w:numId w:val="3"/>
        </w:numPr>
        <w:ind w:leftChars="0" w:right="420" w:firstLineChars="0"/>
        <w:rPr>
          <w:rFonts w:hint="eastAsia"/>
        </w:rPr>
      </w:pPr>
      <w:r>
        <w:rPr>
          <w:rFonts w:hint="eastAsia"/>
        </w:rPr>
        <w:t>http</w:t>
      </w:r>
      <w:r>
        <w:rPr>
          <w:rFonts w:hint="eastAsia"/>
        </w:rPr>
        <w:t>报文组成部分</w:t>
      </w:r>
    </w:p>
    <w:p w:rsidR="009B671B" w:rsidRDefault="009B671B" w:rsidP="009B671B">
      <w:pPr>
        <w:pStyle w:val="a4"/>
        <w:ind w:leftChars="0" w:left="1260" w:right="420" w:firstLineChars="0" w:firstLine="0"/>
        <w:rPr>
          <w:rFonts w:hint="eastAsia"/>
        </w:rPr>
      </w:pPr>
      <w:r>
        <w:rPr>
          <w:rFonts w:hint="eastAsia"/>
        </w:rPr>
        <w:t>http</w:t>
      </w:r>
      <w:r>
        <w:rPr>
          <w:rFonts w:hint="eastAsia"/>
        </w:rPr>
        <w:t>有两类报文：</w:t>
      </w:r>
    </w:p>
    <w:p w:rsidR="009B671B" w:rsidRDefault="009B671B" w:rsidP="009B671B">
      <w:pPr>
        <w:pStyle w:val="a4"/>
        <w:ind w:leftChars="0" w:left="1260" w:right="420" w:firstLineChars="0" w:firstLine="0"/>
        <w:rPr>
          <w:rFonts w:hint="eastAsia"/>
        </w:rPr>
      </w:pPr>
      <w:r>
        <w:rPr>
          <w:rFonts w:hint="eastAsia"/>
        </w:rPr>
        <w:t>1.</w:t>
      </w:r>
      <w:r>
        <w:rPr>
          <w:rFonts w:hint="eastAsia"/>
        </w:rPr>
        <w:t>请求报文</w:t>
      </w:r>
      <w:r>
        <w:rPr>
          <w:rFonts w:hint="eastAsia"/>
        </w:rPr>
        <w:t>---</w:t>
      </w:r>
      <w:r>
        <w:rPr>
          <w:rFonts w:hint="eastAsia"/>
        </w:rPr>
        <w:t>从客户向服务器发送的请求报文</w:t>
      </w:r>
    </w:p>
    <w:p w:rsidR="009B671B" w:rsidRPr="009B671B" w:rsidRDefault="009B671B" w:rsidP="009B671B">
      <w:pPr>
        <w:pStyle w:val="a4"/>
        <w:ind w:leftChars="0" w:left="1260" w:right="420" w:firstLineChars="0" w:firstLine="0"/>
      </w:pPr>
      <w:r>
        <w:rPr>
          <w:rFonts w:hint="eastAsia"/>
        </w:rPr>
        <w:t>2.</w:t>
      </w:r>
      <w:r>
        <w:rPr>
          <w:rFonts w:hint="eastAsia"/>
        </w:rPr>
        <w:t>响应报文</w:t>
      </w:r>
      <w:r>
        <w:rPr>
          <w:rFonts w:hint="eastAsia"/>
        </w:rPr>
        <w:t>---</w:t>
      </w:r>
      <w:r>
        <w:rPr>
          <w:rFonts w:hint="eastAsia"/>
        </w:rPr>
        <w:t>从服务器到客户端的回答</w:t>
      </w:r>
    </w:p>
    <w:sectPr w:rsidR="009B671B" w:rsidRPr="009B671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2235" w:rsidRDefault="002D2235" w:rsidP="00383ADE">
      <w:pPr>
        <w:spacing w:line="240" w:lineRule="auto"/>
        <w:ind w:left="420" w:right="420" w:firstLine="420"/>
      </w:pPr>
      <w:r>
        <w:separator/>
      </w:r>
    </w:p>
  </w:endnote>
  <w:endnote w:type="continuationSeparator" w:id="0">
    <w:p w:rsidR="002D2235" w:rsidRDefault="002D2235" w:rsidP="00383ADE">
      <w:pPr>
        <w:spacing w:line="240" w:lineRule="auto"/>
        <w:ind w:left="420" w:righ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6"/>
      <w:ind w:left="420" w:right="42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6"/>
      <w:ind w:left="420" w:right="42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6"/>
      <w:ind w:left="420" w:right="42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2235" w:rsidRDefault="002D2235" w:rsidP="00383ADE">
      <w:pPr>
        <w:spacing w:line="240" w:lineRule="auto"/>
        <w:ind w:left="420" w:right="420" w:firstLine="420"/>
      </w:pPr>
      <w:r>
        <w:separator/>
      </w:r>
    </w:p>
  </w:footnote>
  <w:footnote w:type="continuationSeparator" w:id="0">
    <w:p w:rsidR="002D2235" w:rsidRDefault="002D2235" w:rsidP="00383ADE">
      <w:pPr>
        <w:spacing w:line="240" w:lineRule="auto"/>
        <w:ind w:left="420" w:right="420"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5"/>
      <w:ind w:left="420" w:right="42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5"/>
      <w:ind w:left="420" w:right="42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ADE" w:rsidRDefault="00383ADE" w:rsidP="00383ADE">
    <w:pPr>
      <w:pStyle w:val="a5"/>
      <w:ind w:left="420" w:right="42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18C2"/>
    <w:multiLevelType w:val="hybridMultilevel"/>
    <w:tmpl w:val="EC28509C"/>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nsid w:val="19075291"/>
    <w:multiLevelType w:val="hybridMultilevel"/>
    <w:tmpl w:val="325AFF66"/>
    <w:lvl w:ilvl="0" w:tplc="0409000F">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42A0F11"/>
    <w:multiLevelType w:val="hybridMultilevel"/>
    <w:tmpl w:val="5584000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52F25E18"/>
    <w:multiLevelType w:val="hybridMultilevel"/>
    <w:tmpl w:val="02B4153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533D0A64"/>
    <w:multiLevelType w:val="hybridMultilevel"/>
    <w:tmpl w:val="C35AEA2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3"/>
  </w:num>
  <w:num w:numId="2">
    <w:abstractNumId w:val="3"/>
  </w:num>
  <w:num w:numId="3">
    <w:abstractNumId w:val="1"/>
  </w:num>
  <w:num w:numId="4">
    <w:abstractNumId w:val="4"/>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053"/>
    <w:rsid w:val="00022829"/>
    <w:rsid w:val="0003648D"/>
    <w:rsid w:val="0009132A"/>
    <w:rsid w:val="00165872"/>
    <w:rsid w:val="00261FE7"/>
    <w:rsid w:val="002B7411"/>
    <w:rsid w:val="002D2235"/>
    <w:rsid w:val="00383ADE"/>
    <w:rsid w:val="00396857"/>
    <w:rsid w:val="003A5216"/>
    <w:rsid w:val="005E020A"/>
    <w:rsid w:val="00627494"/>
    <w:rsid w:val="006A50F9"/>
    <w:rsid w:val="00701F83"/>
    <w:rsid w:val="00797940"/>
    <w:rsid w:val="007C67EB"/>
    <w:rsid w:val="00821551"/>
    <w:rsid w:val="00841850"/>
    <w:rsid w:val="008455B4"/>
    <w:rsid w:val="008544C8"/>
    <w:rsid w:val="008B62D8"/>
    <w:rsid w:val="008F5100"/>
    <w:rsid w:val="0097432E"/>
    <w:rsid w:val="009B671B"/>
    <w:rsid w:val="009C6AB3"/>
    <w:rsid w:val="009F5ADB"/>
    <w:rsid w:val="009F7EAE"/>
    <w:rsid w:val="00A536B5"/>
    <w:rsid w:val="00A60FBC"/>
    <w:rsid w:val="00B50EB1"/>
    <w:rsid w:val="00B770D2"/>
    <w:rsid w:val="00BF4CE8"/>
    <w:rsid w:val="00C600E8"/>
    <w:rsid w:val="00D731A9"/>
    <w:rsid w:val="00DF0C4F"/>
    <w:rsid w:val="00DF0FE7"/>
    <w:rsid w:val="00EA5DD8"/>
    <w:rsid w:val="00ED3C52"/>
    <w:rsid w:val="00EE6F17"/>
    <w:rsid w:val="00F74053"/>
    <w:rsid w:val="00F92E34"/>
    <w:rsid w:val="00FB079B"/>
    <w:rsid w:val="00FD6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00" w:left="200" w:rightChars="200" w:righ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4C8"/>
    <w:pPr>
      <w:spacing w:line="360" w:lineRule="atLeast"/>
    </w:pPr>
  </w:style>
  <w:style w:type="paragraph" w:styleId="1">
    <w:name w:val="heading 1"/>
    <w:basedOn w:val="a"/>
    <w:next w:val="a"/>
    <w:link w:val="1Char"/>
    <w:uiPriority w:val="9"/>
    <w:qFormat/>
    <w:rsid w:val="00B50E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50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50E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50E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0EB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0E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0EB1"/>
    <w:rPr>
      <w:b/>
      <w:bCs/>
      <w:kern w:val="44"/>
      <w:sz w:val="44"/>
      <w:szCs w:val="44"/>
    </w:rPr>
  </w:style>
  <w:style w:type="character" w:customStyle="1" w:styleId="2Char">
    <w:name w:val="标题 2 Char"/>
    <w:basedOn w:val="a0"/>
    <w:link w:val="2"/>
    <w:uiPriority w:val="9"/>
    <w:semiHidden/>
    <w:rsid w:val="00B50EB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50EB1"/>
    <w:rPr>
      <w:b/>
      <w:bCs/>
      <w:sz w:val="32"/>
      <w:szCs w:val="32"/>
    </w:rPr>
  </w:style>
  <w:style w:type="character" w:customStyle="1" w:styleId="4Char">
    <w:name w:val="标题 4 Char"/>
    <w:basedOn w:val="a0"/>
    <w:link w:val="4"/>
    <w:uiPriority w:val="9"/>
    <w:semiHidden/>
    <w:rsid w:val="00B50EB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0EB1"/>
    <w:rPr>
      <w:b/>
      <w:bCs/>
      <w:sz w:val="28"/>
      <w:szCs w:val="28"/>
    </w:rPr>
  </w:style>
  <w:style w:type="character" w:customStyle="1" w:styleId="6Char">
    <w:name w:val="标题 6 Char"/>
    <w:basedOn w:val="a0"/>
    <w:link w:val="6"/>
    <w:uiPriority w:val="9"/>
    <w:semiHidden/>
    <w:rsid w:val="00B50EB1"/>
    <w:rPr>
      <w:rFonts w:asciiTheme="majorHAnsi" w:eastAsiaTheme="majorEastAsia" w:hAnsiTheme="majorHAnsi" w:cstheme="majorBidi"/>
      <w:b/>
      <w:bCs/>
      <w:sz w:val="24"/>
      <w:szCs w:val="24"/>
    </w:rPr>
  </w:style>
  <w:style w:type="paragraph" w:styleId="a3">
    <w:name w:val="caption"/>
    <w:basedOn w:val="a"/>
    <w:next w:val="a"/>
    <w:uiPriority w:val="35"/>
    <w:semiHidden/>
    <w:unhideWhenUsed/>
    <w:qFormat/>
    <w:rsid w:val="00B50EB1"/>
    <w:rPr>
      <w:rFonts w:asciiTheme="majorHAnsi" w:eastAsia="黑体" w:hAnsiTheme="majorHAnsi" w:cstheme="majorBidi"/>
      <w:sz w:val="20"/>
      <w:szCs w:val="20"/>
    </w:rPr>
  </w:style>
  <w:style w:type="paragraph" w:styleId="a4">
    <w:name w:val="List Paragraph"/>
    <w:basedOn w:val="a"/>
    <w:uiPriority w:val="34"/>
    <w:qFormat/>
    <w:rsid w:val="008544C8"/>
    <w:pPr>
      <w:ind w:firstLine="420"/>
    </w:pPr>
  </w:style>
  <w:style w:type="paragraph" w:styleId="a5">
    <w:name w:val="header"/>
    <w:basedOn w:val="a"/>
    <w:link w:val="Char"/>
    <w:uiPriority w:val="99"/>
    <w:unhideWhenUsed/>
    <w:rsid w:val="00383AD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383ADE"/>
    <w:rPr>
      <w:sz w:val="18"/>
      <w:szCs w:val="18"/>
    </w:rPr>
  </w:style>
  <w:style w:type="paragraph" w:styleId="a6">
    <w:name w:val="footer"/>
    <w:basedOn w:val="a"/>
    <w:link w:val="Char0"/>
    <w:uiPriority w:val="99"/>
    <w:unhideWhenUsed/>
    <w:rsid w:val="00383ADE"/>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383ADE"/>
    <w:rPr>
      <w:sz w:val="18"/>
      <w:szCs w:val="18"/>
    </w:rPr>
  </w:style>
  <w:style w:type="character" w:styleId="a7">
    <w:name w:val="Hyperlink"/>
    <w:basedOn w:val="a0"/>
    <w:uiPriority w:val="99"/>
    <w:unhideWhenUsed/>
    <w:rsid w:val="00A536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400" w:lineRule="exact"/>
        <w:ind w:leftChars="200" w:left="200" w:rightChars="200" w:righ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4C8"/>
    <w:pPr>
      <w:spacing w:line="360" w:lineRule="atLeast"/>
    </w:pPr>
  </w:style>
  <w:style w:type="paragraph" w:styleId="1">
    <w:name w:val="heading 1"/>
    <w:basedOn w:val="a"/>
    <w:next w:val="a"/>
    <w:link w:val="1Char"/>
    <w:uiPriority w:val="9"/>
    <w:qFormat/>
    <w:rsid w:val="00B50E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50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50EB1"/>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B50EB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50EB1"/>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B50E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0EB1"/>
    <w:rPr>
      <w:b/>
      <w:bCs/>
      <w:kern w:val="44"/>
      <w:sz w:val="44"/>
      <w:szCs w:val="44"/>
    </w:rPr>
  </w:style>
  <w:style w:type="character" w:customStyle="1" w:styleId="2Char">
    <w:name w:val="标题 2 Char"/>
    <w:basedOn w:val="a0"/>
    <w:link w:val="2"/>
    <w:uiPriority w:val="9"/>
    <w:semiHidden/>
    <w:rsid w:val="00B50EB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50EB1"/>
    <w:rPr>
      <w:b/>
      <w:bCs/>
      <w:sz w:val="32"/>
      <w:szCs w:val="32"/>
    </w:rPr>
  </w:style>
  <w:style w:type="character" w:customStyle="1" w:styleId="4Char">
    <w:name w:val="标题 4 Char"/>
    <w:basedOn w:val="a0"/>
    <w:link w:val="4"/>
    <w:uiPriority w:val="9"/>
    <w:semiHidden/>
    <w:rsid w:val="00B50EB1"/>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50EB1"/>
    <w:rPr>
      <w:b/>
      <w:bCs/>
      <w:sz w:val="28"/>
      <w:szCs w:val="28"/>
    </w:rPr>
  </w:style>
  <w:style w:type="character" w:customStyle="1" w:styleId="6Char">
    <w:name w:val="标题 6 Char"/>
    <w:basedOn w:val="a0"/>
    <w:link w:val="6"/>
    <w:uiPriority w:val="9"/>
    <w:semiHidden/>
    <w:rsid w:val="00B50EB1"/>
    <w:rPr>
      <w:rFonts w:asciiTheme="majorHAnsi" w:eastAsiaTheme="majorEastAsia" w:hAnsiTheme="majorHAnsi" w:cstheme="majorBidi"/>
      <w:b/>
      <w:bCs/>
      <w:sz w:val="24"/>
      <w:szCs w:val="24"/>
    </w:rPr>
  </w:style>
  <w:style w:type="paragraph" w:styleId="a3">
    <w:name w:val="caption"/>
    <w:basedOn w:val="a"/>
    <w:next w:val="a"/>
    <w:uiPriority w:val="35"/>
    <w:semiHidden/>
    <w:unhideWhenUsed/>
    <w:qFormat/>
    <w:rsid w:val="00B50EB1"/>
    <w:rPr>
      <w:rFonts w:asciiTheme="majorHAnsi" w:eastAsia="黑体" w:hAnsiTheme="majorHAnsi" w:cstheme="majorBidi"/>
      <w:sz w:val="20"/>
      <w:szCs w:val="20"/>
    </w:rPr>
  </w:style>
  <w:style w:type="paragraph" w:styleId="a4">
    <w:name w:val="List Paragraph"/>
    <w:basedOn w:val="a"/>
    <w:uiPriority w:val="34"/>
    <w:qFormat/>
    <w:rsid w:val="008544C8"/>
    <w:pPr>
      <w:ind w:firstLine="420"/>
    </w:pPr>
  </w:style>
  <w:style w:type="paragraph" w:styleId="a5">
    <w:name w:val="header"/>
    <w:basedOn w:val="a"/>
    <w:link w:val="Char"/>
    <w:uiPriority w:val="99"/>
    <w:unhideWhenUsed/>
    <w:rsid w:val="00383AD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5"/>
    <w:uiPriority w:val="99"/>
    <w:rsid w:val="00383ADE"/>
    <w:rPr>
      <w:sz w:val="18"/>
      <w:szCs w:val="18"/>
    </w:rPr>
  </w:style>
  <w:style w:type="paragraph" w:styleId="a6">
    <w:name w:val="footer"/>
    <w:basedOn w:val="a"/>
    <w:link w:val="Char0"/>
    <w:uiPriority w:val="99"/>
    <w:unhideWhenUsed/>
    <w:rsid w:val="00383ADE"/>
    <w:pPr>
      <w:tabs>
        <w:tab w:val="center" w:pos="4153"/>
        <w:tab w:val="right" w:pos="8306"/>
      </w:tabs>
      <w:snapToGrid w:val="0"/>
      <w:spacing w:line="240" w:lineRule="atLeast"/>
      <w:jc w:val="left"/>
    </w:pPr>
    <w:rPr>
      <w:sz w:val="18"/>
      <w:szCs w:val="18"/>
    </w:rPr>
  </w:style>
  <w:style w:type="character" w:customStyle="1" w:styleId="Char0">
    <w:name w:val="页脚 Char"/>
    <w:basedOn w:val="a0"/>
    <w:link w:val="a6"/>
    <w:uiPriority w:val="99"/>
    <w:rsid w:val="00383ADE"/>
    <w:rPr>
      <w:sz w:val="18"/>
      <w:szCs w:val="18"/>
    </w:rPr>
  </w:style>
  <w:style w:type="character" w:styleId="a7">
    <w:name w:val="Hyperlink"/>
    <w:basedOn w:val="a0"/>
    <w:uiPriority w:val="99"/>
    <w:unhideWhenUsed/>
    <w:rsid w:val="00A53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48719">
      <w:bodyDiv w:val="1"/>
      <w:marLeft w:val="0"/>
      <w:marRight w:val="0"/>
      <w:marTop w:val="0"/>
      <w:marBottom w:val="0"/>
      <w:divBdr>
        <w:top w:val="none" w:sz="0" w:space="0" w:color="auto"/>
        <w:left w:val="none" w:sz="0" w:space="0" w:color="auto"/>
        <w:bottom w:val="none" w:sz="0" w:space="0" w:color="auto"/>
        <w:right w:val="none" w:sz="0" w:space="0" w:color="auto"/>
      </w:divBdr>
    </w:div>
    <w:div w:id="619654139">
      <w:bodyDiv w:val="1"/>
      <w:marLeft w:val="0"/>
      <w:marRight w:val="0"/>
      <w:marTop w:val="0"/>
      <w:marBottom w:val="0"/>
      <w:divBdr>
        <w:top w:val="none" w:sz="0" w:space="0" w:color="auto"/>
        <w:left w:val="none" w:sz="0" w:space="0" w:color="auto"/>
        <w:bottom w:val="none" w:sz="0" w:space="0" w:color="auto"/>
        <w:right w:val="none" w:sz="0" w:space="0" w:color="auto"/>
      </w:divBdr>
    </w:div>
    <w:div w:id="158776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2070</TotalTime>
  <Pages>3</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yangxuan</dc:creator>
  <cp:lastModifiedBy>yangxuan</cp:lastModifiedBy>
  <cp:revision>9</cp:revision>
  <dcterms:created xsi:type="dcterms:W3CDTF">2017-03-28T02:48:00Z</dcterms:created>
  <dcterms:modified xsi:type="dcterms:W3CDTF">2017-06-09T02:12:00Z</dcterms:modified>
</cp:coreProperties>
</file>